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lang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java中有3种移位运算符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（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都是补0</w:t>
      </w:r>
      <w:bookmarkStart w:id="0" w:name="_GoBack"/>
      <w:bookmarkEnd w:id="0"/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&lt;&lt;  :  左移运算符，不改变符号位，num &lt;&lt; n 表示二进制左移n位，结果相当于 num * (2的n次方)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&gt;&gt;  :  右移运算符，不改变符号位，num &gt;&gt; n 表示二进制右移n位，结果相当于 num / (2的n次方)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&gt;&gt;&gt; : 无符号右移，长度扩展为4字节，最高位都为0，但正数扩展位补0，负数扩展位补1。若无扩展，空位补0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3301CF"/>
    <w:rsid w:val="594C3190"/>
    <w:rsid w:val="72F04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2020-11-24T12:19:30Z</dcterms:created>
  <dc:creator>xinho</dc:creator>
  <cp:lastModifiedBy>柏荣</cp:lastModifiedBy>
  <dcterms:modified xsi:type="dcterms:W3CDTF">2020-11-24T12:19:45Z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