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91A" w:rsidRPr="00C864AB" w:rsidRDefault="00AE391A" w:rsidP="008256B9">
      <w:pPr>
        <w:rPr>
          <w:b/>
          <w:szCs w:val="21"/>
        </w:rPr>
      </w:pPr>
      <w:r w:rsidRPr="00C864AB">
        <w:rPr>
          <w:rFonts w:hint="eastAsia"/>
          <w:b/>
          <w:szCs w:val="21"/>
        </w:rPr>
        <w:t>学号：5120809022</w:t>
      </w:r>
    </w:p>
    <w:p w:rsidR="00AE391A" w:rsidRPr="00C864AB" w:rsidRDefault="00AE391A" w:rsidP="008256B9">
      <w:pPr>
        <w:rPr>
          <w:b/>
          <w:szCs w:val="21"/>
        </w:rPr>
      </w:pPr>
      <w:r w:rsidRPr="00C864AB">
        <w:rPr>
          <w:rFonts w:hint="eastAsia"/>
          <w:b/>
          <w:szCs w:val="21"/>
        </w:rPr>
        <w:t>姓名：黄志强</w:t>
      </w:r>
    </w:p>
    <w:p w:rsidR="00D36620" w:rsidRPr="00C864AB" w:rsidRDefault="008256B9" w:rsidP="008256B9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C864AB">
        <w:rPr>
          <w:rFonts w:hint="eastAsia"/>
          <w:b/>
          <w:szCs w:val="21"/>
        </w:rPr>
        <w:t>傅里叶变换推导</w:t>
      </w:r>
    </w:p>
    <w:p w:rsidR="008256B9" w:rsidRPr="00C864AB" w:rsidRDefault="00D6228C" w:rsidP="008256B9">
      <w:pPr>
        <w:pStyle w:val="a3"/>
        <w:ind w:left="360" w:firstLineChars="0" w:firstLine="0"/>
        <w:rPr>
          <w:szCs w:val="21"/>
        </w:rPr>
      </w:pPr>
      <w:proofErr w:type="gramStart"/>
      <w:r w:rsidRPr="00C864AB">
        <w:rPr>
          <w:rFonts w:hint="eastAsia"/>
          <w:szCs w:val="21"/>
        </w:rPr>
        <w:t>傅里叶</w:t>
      </w:r>
      <w:proofErr w:type="gramEnd"/>
      <w:r w:rsidRPr="00C864AB">
        <w:rPr>
          <w:rFonts w:hint="eastAsia"/>
          <w:szCs w:val="21"/>
        </w:rPr>
        <w:t>的三角展开式：</w:t>
      </w:r>
    </w:p>
    <w:p w:rsidR="00D6228C" w:rsidRPr="00C864AB" w:rsidRDefault="00B1345B" w:rsidP="008256B9">
      <w:pPr>
        <w:pStyle w:val="a3"/>
        <w:ind w:left="360" w:firstLineChars="0" w:firstLine="0"/>
        <w:rPr>
          <w:szCs w:val="21"/>
        </w:rPr>
      </w:pPr>
      <m:oMathPara>
        <m:oMath>
          <m:r>
            <w:rPr>
              <w:rFonts w:ascii="Cambria Math" w:eastAsia="Cambria Math" w:hAnsi="Cambria Math"/>
              <w:szCs w:val="21"/>
            </w:rPr>
            <m:t>f</m:t>
          </m:r>
          <m:d>
            <m:dPr>
              <m:ctrlPr>
                <w:rPr>
                  <w:rFonts w:ascii="Cambria Math" w:eastAsia="Cambria Math" w:hAnsi="Cambria Math"/>
                  <w:szCs w:val="21"/>
                </w:rPr>
              </m:ctrlPr>
            </m:dPr>
            <m:e>
              <m:r>
                <w:rPr>
                  <w:rFonts w:ascii="Cambria Math" w:eastAsia="Cambria Math" w:hAnsi="Cambria Math"/>
                  <w:szCs w:val="21"/>
                </w:rPr>
                <m:t>t</m:t>
              </m:r>
            </m:e>
          </m:d>
          <m:r>
            <w:rPr>
              <w:rFonts w:ascii="Cambria Math" w:eastAsia="Cambria Math" w:hAnsi="Cambria Math"/>
              <w:szCs w:val="21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szCs w:val="21"/>
                </w:rPr>
              </m:ctrlPr>
            </m:sSubPr>
            <m:e>
              <m:r>
                <w:rPr>
                  <w:rFonts w:ascii="Cambria Math" w:eastAsia="Cambria Math" w:hAnsi="Cambria Math"/>
                  <w:szCs w:val="21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Cs w:val="21"/>
                </w:rPr>
                <m:t>0</m:t>
              </m:r>
            </m:sub>
          </m:sSub>
          <m:r>
            <w:rPr>
              <w:rFonts w:ascii="Cambria Math" w:eastAsia="Cambria Math" w:hAnsi="Cambria Math"/>
              <w:szCs w:val="21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="Cambria Math" w:hAnsi="Cambria Math"/>
                  <w:szCs w:val="21"/>
                </w:rPr>
              </m:ctrlPr>
            </m:naryPr>
            <m:sub>
              <m:r>
                <w:rPr>
                  <w:rFonts w:ascii="Cambria Math" w:eastAsia="Cambria Math" w:hAnsi="Cambria Math"/>
                  <w:szCs w:val="21"/>
                </w:rPr>
                <m:t>n=1</m:t>
              </m:r>
            </m:sub>
            <m:sup>
              <m:r>
                <w:rPr>
                  <w:rFonts w:ascii="Cambria Math" w:eastAsia="Cambria Math" w:hAnsi="Cambria Math"/>
                  <w:szCs w:val="21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Cambria Math" w:hAnsi="Cambria Math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Cambria Math" w:hAnsi="Cambria Math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Cambria Math" w:hAnsi="Cambria Math"/>
                          <w:szCs w:val="21"/>
                        </w:rPr>
                        <m:t>nwt</m:t>
                      </m:r>
                    </m:e>
                  </m:func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Cambria Math" w:hAnsi="Cambria Math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1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/>
                          <w:szCs w:val="21"/>
                        </w:rPr>
                        <m:t>nwt</m:t>
                      </m:r>
                    </m:e>
                  </m:func>
                </m:e>
              </m:d>
            </m:e>
          </m:nary>
        </m:oMath>
      </m:oMathPara>
    </w:p>
    <w:p w:rsidR="00294EC2" w:rsidRPr="00C864AB" w:rsidRDefault="0011314C" w:rsidP="00294EC2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szCs w:val="21"/>
        </w:rPr>
        <w:t>1）</w:t>
      </w:r>
      <w:r w:rsidR="00294EC2" w:rsidRPr="00C864AB">
        <w:rPr>
          <w:rFonts w:hint="eastAsia"/>
          <w:szCs w:val="21"/>
        </w:rPr>
        <w:t>其中T</w:t>
      </w:r>
      <w:r w:rsidR="00294EC2" w:rsidRPr="00C864AB">
        <w:rPr>
          <w:szCs w:val="21"/>
        </w:rPr>
        <w:t>-</w:t>
      </w:r>
      <w:r w:rsidR="00294EC2" w:rsidRPr="00C864AB">
        <w:rPr>
          <w:rFonts w:hint="eastAsia"/>
          <w:szCs w:val="21"/>
        </w:rPr>
        <w:t>周期，W-基频 W=2</w:t>
      </w:r>
      <m:oMath>
        <m:r>
          <m:rPr>
            <m:sty m:val="p"/>
          </m:rPr>
          <w:rPr>
            <w:rFonts w:ascii="Cambria Math" w:hAnsi="Cambria Math"/>
            <w:szCs w:val="21"/>
          </w:rPr>
          <m:t>π</m:t>
        </m:r>
      </m:oMath>
      <w:r w:rsidR="00294EC2" w:rsidRPr="00C864AB">
        <w:rPr>
          <w:rFonts w:hint="eastAsia"/>
          <w:szCs w:val="21"/>
        </w:rPr>
        <w:t>/T</w:t>
      </w:r>
    </w:p>
    <w:p w:rsidR="00294EC2" w:rsidRPr="00C864AB" w:rsidRDefault="0011314C" w:rsidP="00294EC2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szCs w:val="21"/>
        </w:rPr>
        <w:t>2）</w:t>
      </w:r>
      <m:oMath>
        <m:sSub>
          <m:sSubPr>
            <m:ctrlPr>
              <w:rPr>
                <w:rFonts w:ascii="Cambria Math" w:eastAsia="Cambria Math" w:hAnsi="Cambria Math"/>
                <w:szCs w:val="21"/>
              </w:rPr>
            </m:ctrlPr>
          </m:sSubPr>
          <m:e>
            <m:r>
              <w:rPr>
                <w:rFonts w:ascii="Cambria Math" w:eastAsia="Cambria Math" w:hAnsi="Cambria Math"/>
                <w:szCs w:val="21"/>
              </w:rPr>
              <m:t>a</m:t>
            </m:r>
          </m:e>
          <m:sub>
            <m:r>
              <w:rPr>
                <w:rFonts w:ascii="Cambria Math" w:eastAsia="Cambria Math" w:hAnsi="Cambria Math"/>
                <w:szCs w:val="21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w:rPr>
                <w:rFonts w:ascii="Cambria Math" w:hAnsi="Cambria Math" w:hint="eastAsia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T</m:t>
            </m:r>
          </m:den>
        </m:f>
        <m:nary>
          <m:naryPr>
            <m:limLoc m:val="undOvr"/>
            <m:ctrlPr>
              <w:rPr>
                <w:rFonts w:ascii="Cambria Math" w:hAnsi="Cambria Math"/>
                <w:i/>
                <w:szCs w:val="21"/>
              </w:rPr>
            </m:ctrlPr>
          </m:naryPr>
          <m:sub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f>
              <m:fPr>
                <m:ctrlPr>
                  <w:rPr>
                    <w:rFonts w:ascii="Cambria Math" w:eastAsia="微软雅黑" w:hAnsi="Cambria Math" w:cs="微软雅黑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微软雅黑" w:hAnsi="Cambria Math" w:cs="微软雅黑" w:hint="eastAsia"/>
                    <w:szCs w:val="21"/>
                  </w:rPr>
                  <m:t>T</m:t>
                </m:r>
              </m:num>
              <m:den>
                <m:r>
                  <w:rPr>
                    <w:rFonts w:ascii="Cambria Math" w:eastAsia="微软雅黑" w:hAnsi="Cambria Math" w:cs="微软雅黑" w:hint="eastAsia"/>
                    <w:szCs w:val="21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hint="eastAsia"/>
                    <w:szCs w:val="21"/>
                  </w:rPr>
                  <m:t>T</m:t>
                </m:r>
              </m:num>
              <m:den>
                <m:r>
                  <w:rPr>
                    <w:rFonts w:ascii="Cambria Math" w:hAnsi="Cambria Math" w:hint="eastAsia"/>
                    <w:szCs w:val="21"/>
                  </w:rPr>
                  <m:t>2</m:t>
                </m:r>
              </m:den>
            </m:f>
          </m:sup>
          <m:e>
            <m:r>
              <w:rPr>
                <w:rFonts w:ascii="Cambria Math" w:hAnsi="Cambria Math" w:hint="eastAsia"/>
                <w:szCs w:val="21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t</m:t>
                </m:r>
              </m:e>
            </m:d>
            <m:r>
              <w:rPr>
                <w:rFonts w:ascii="Cambria Math" w:hAnsi="Cambria Math"/>
                <w:szCs w:val="21"/>
              </w:rPr>
              <m:t>dt</m:t>
            </m:r>
          </m:e>
        </m:nary>
      </m:oMath>
    </w:p>
    <w:p w:rsidR="001C20B4" w:rsidRPr="00C864AB" w:rsidRDefault="00502FF8" w:rsidP="00294EC2">
      <w:pPr>
        <w:pStyle w:val="a3"/>
        <w:ind w:left="360" w:firstLineChars="0" w:firstLine="0"/>
        <w:rPr>
          <w:szCs w:val="21"/>
        </w:rPr>
      </w:pPr>
      <m:oMath>
        <m:sSub>
          <m:sSubPr>
            <m:ctrlPr>
              <w:rPr>
                <w:rFonts w:ascii="Cambria Math" w:eastAsia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</m:e>
          <m:sub>
            <m:r>
              <w:rPr>
                <w:rFonts w:ascii="Cambria Math" w:hAnsi="Cambria Math"/>
                <w:szCs w:val="21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2</m:t>
            </m:r>
          </m:num>
          <m:den>
            <m:r>
              <w:rPr>
                <w:rFonts w:ascii="Cambria Math" w:hAnsi="Cambria Math"/>
                <w:szCs w:val="21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szCs w:val="21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Cs w:val="21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1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Cs w:val="21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1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  <w:szCs w:val="21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nwt</m:t>
                    </m:r>
                  </m:e>
                </m:d>
              </m:e>
            </m:func>
            <m:r>
              <w:rPr>
                <w:rFonts w:ascii="Cambria Math" w:hAnsi="Cambria Math"/>
                <w:szCs w:val="21"/>
              </w:rPr>
              <m:t>dt</m:t>
            </m:r>
          </m:e>
        </m:nary>
      </m:oMath>
      <w:r w:rsidR="006B7964" w:rsidRPr="00C864AB">
        <w:rPr>
          <w:szCs w:val="21"/>
        </w:rPr>
        <w:t xml:space="preserve"> </w:t>
      </w:r>
    </w:p>
    <w:p w:rsidR="006B7964" w:rsidRPr="00C864AB" w:rsidRDefault="00502FF8" w:rsidP="00294EC2">
      <w:pPr>
        <w:pStyle w:val="a3"/>
        <w:ind w:left="360" w:firstLineChars="0" w:firstLine="0"/>
        <w:rPr>
          <w:szCs w:val="21"/>
        </w:rPr>
      </w:pPr>
      <m:oMath>
        <m:sSub>
          <m:sSubPr>
            <m:ctrlPr>
              <w:rPr>
                <w:rFonts w:ascii="Cambria Math" w:eastAsia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b</m:t>
            </m:r>
          </m:e>
          <m:sub>
            <m:r>
              <w:rPr>
                <w:rFonts w:ascii="Cambria Math" w:hAnsi="Cambria Math"/>
                <w:szCs w:val="21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2</m:t>
            </m:r>
          </m:num>
          <m:den>
            <m:r>
              <w:rPr>
                <w:rFonts w:ascii="Cambria Math" w:hAnsi="Cambria Math"/>
                <w:szCs w:val="21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szCs w:val="21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Cs w:val="21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1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Cs w:val="21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1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  <w:szCs w:val="21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nwt</m:t>
                    </m:r>
                  </m:e>
                </m:d>
              </m:e>
            </m:func>
            <m:r>
              <w:rPr>
                <w:rFonts w:ascii="Cambria Math" w:hAnsi="Cambria Math"/>
                <w:szCs w:val="21"/>
              </w:rPr>
              <m:t>dt</m:t>
            </m:r>
          </m:e>
        </m:nary>
      </m:oMath>
      <w:r w:rsidR="006B7964" w:rsidRPr="00C864AB">
        <w:rPr>
          <w:szCs w:val="21"/>
        </w:rPr>
        <w:t xml:space="preserve"> </w:t>
      </w:r>
    </w:p>
    <w:p w:rsidR="00FA6653" w:rsidRPr="00C864AB" w:rsidRDefault="00FA6653" w:rsidP="00294EC2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szCs w:val="21"/>
        </w:rPr>
        <w:t>欧拉公式：</w:t>
      </w:r>
    </w:p>
    <w:p w:rsidR="00FA6653" w:rsidRPr="00C864AB" w:rsidRDefault="00502FF8" w:rsidP="00294EC2">
      <w:pPr>
        <w:pStyle w:val="a3"/>
        <w:ind w:left="360" w:firstLineChars="0" w:firstLine="0"/>
        <w:rPr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-iωt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  <w:szCs w:val="21"/>
            </w:rPr>
            <m:t>=</m:t>
          </m:r>
          <m:func>
            <m:funcPr>
              <m:ctrlPr>
                <w:rPr>
                  <w:rFonts w:ascii="Cambria Math" w:hAnsi="Cambria Math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wt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Cs w:val="21"/>
            </w:rPr>
            <m:t>-isin(wt)</m:t>
          </m:r>
        </m:oMath>
      </m:oMathPara>
    </w:p>
    <w:p w:rsidR="00FD3535" w:rsidRPr="00C864AB" w:rsidRDefault="00502FF8" w:rsidP="00294EC2">
      <w:pPr>
        <w:pStyle w:val="a3"/>
        <w:ind w:left="360" w:firstLineChars="0" w:firstLine="0"/>
        <w:rPr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iωt</m:t>
              </m:r>
            </m:sup>
          </m:sSup>
          <m:r>
            <w:rPr>
              <w:rFonts w:ascii="Cambria Math" w:hAnsi="Cambria Math"/>
              <w:szCs w:val="21"/>
            </w:rPr>
            <m:t>=</m:t>
          </m:r>
          <m:func>
            <m:funcPr>
              <m:ctrlPr>
                <w:rPr>
                  <w:rFonts w:ascii="Cambria Math" w:hAnsi="Cambria Math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1"/>
                    </w:rPr>
                    <m:t>wt</m:t>
                  </m:r>
                </m:e>
              </m:d>
            </m:e>
          </m:func>
          <m:r>
            <w:rPr>
              <w:rFonts w:ascii="Cambria Math" w:hAnsi="Cambria Math"/>
              <w:szCs w:val="21"/>
            </w:rPr>
            <m:t>+isin(wt)</m:t>
          </m:r>
        </m:oMath>
      </m:oMathPara>
    </w:p>
    <w:p w:rsidR="00FD3535" w:rsidRPr="00C864AB" w:rsidRDefault="00FD3535" w:rsidP="00294EC2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szCs w:val="21"/>
        </w:rPr>
        <w:t>解得：</w:t>
      </w:r>
    </w:p>
    <w:p w:rsidR="00FD3535" w:rsidRPr="00C864AB" w:rsidRDefault="00502FF8" w:rsidP="00294EC2">
      <w:pPr>
        <w:pStyle w:val="a3"/>
        <w:ind w:left="360" w:firstLineChars="0" w:firstLine="0"/>
        <w:rPr>
          <w:szCs w:val="21"/>
        </w:rPr>
      </w:pPr>
      <m:oMathPara>
        <m:oMath>
          <m:func>
            <m:funcPr>
              <m:ctrlPr>
                <w:rPr>
                  <w:rFonts w:ascii="Cambria Math" w:hAnsi="Cambria Math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wt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/>
                  <w:szCs w:val="21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-iωt</m:t>
                  </m:r>
                </m:sup>
              </m:sSup>
              <m:r>
                <w:rPr>
                  <w:rFonts w:ascii="Cambria Math" w:hAnsi="Cambria Math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iωt</m:t>
                  </m:r>
                </m:sup>
              </m:sSup>
            </m:e>
          </m:d>
        </m:oMath>
      </m:oMathPara>
    </w:p>
    <w:p w:rsidR="00BE7BB9" w:rsidRPr="00C864AB" w:rsidRDefault="00502FF8" w:rsidP="00BE7BB9">
      <w:pPr>
        <w:pStyle w:val="a3"/>
        <w:ind w:left="360" w:firstLineChars="0" w:firstLine="0"/>
        <w:rPr>
          <w:szCs w:val="21"/>
        </w:rPr>
      </w:pPr>
      <m:oMathPara>
        <m:oMath>
          <m:func>
            <m:funcPr>
              <m:ctrlPr>
                <w:rPr>
                  <w:rFonts w:ascii="Cambria Math" w:hAnsi="Cambria Math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wt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szCs w:val="21"/>
                </w:rPr>
              </m:ctrlPr>
            </m:fPr>
            <m:num>
              <m:r>
                <w:rPr>
                  <w:rFonts w:ascii="Cambria Math" w:hAnsi="Cambria Math" w:hint="eastAsia"/>
                  <w:szCs w:val="21"/>
                </w:rPr>
                <m:t>i</m:t>
              </m:r>
            </m:num>
            <m:den>
              <m:r>
                <w:rPr>
                  <w:rFonts w:ascii="Cambria Math" w:hAnsi="Cambria Math"/>
                  <w:szCs w:val="21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-iωt</m:t>
                  </m:r>
                </m:sup>
              </m:sSup>
              <m:r>
                <w:rPr>
                  <w:rFonts w:ascii="Cambria Math" w:hAnsi="Cambria Math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iωt</m:t>
                  </m:r>
                </m:sup>
              </m:sSup>
            </m:e>
          </m:d>
        </m:oMath>
      </m:oMathPara>
    </w:p>
    <w:p w:rsidR="00BE7BB9" w:rsidRPr="00C864AB" w:rsidRDefault="006C1E96" w:rsidP="00294EC2">
      <w:pPr>
        <w:pStyle w:val="a3"/>
        <w:ind w:left="360" w:firstLineChars="0" w:firstLine="0"/>
        <w:rPr>
          <w:szCs w:val="21"/>
        </w:rPr>
      </w:pPr>
      <w:proofErr w:type="gramStart"/>
      <w:r w:rsidRPr="00C864AB">
        <w:rPr>
          <w:rFonts w:hint="eastAsia"/>
          <w:szCs w:val="21"/>
        </w:rPr>
        <w:t>带入傅里叶</w:t>
      </w:r>
      <w:proofErr w:type="gramEnd"/>
      <w:r w:rsidRPr="00C864AB">
        <w:rPr>
          <w:rFonts w:hint="eastAsia"/>
          <w:szCs w:val="21"/>
        </w:rPr>
        <w:t>三角展开</w:t>
      </w:r>
      <w:r w:rsidR="00BC64AA" w:rsidRPr="00C864AB">
        <w:rPr>
          <w:rFonts w:hint="eastAsia"/>
          <w:szCs w:val="21"/>
        </w:rPr>
        <w:t>式中：</w:t>
      </w:r>
    </w:p>
    <w:p w:rsidR="003E753A" w:rsidRPr="00C864AB" w:rsidRDefault="003E753A" w:rsidP="003E753A">
      <w:pPr>
        <w:pStyle w:val="a3"/>
        <w:ind w:left="360" w:firstLineChars="0" w:firstLine="0"/>
        <w:rPr>
          <w:szCs w:val="21"/>
        </w:rPr>
      </w:pPr>
      <m:oMathPara>
        <m:oMath>
          <m:r>
            <w:rPr>
              <w:rFonts w:ascii="Cambria Math" w:eastAsia="Cambria Math" w:hAnsi="Cambria Math"/>
              <w:szCs w:val="21"/>
            </w:rPr>
            <m:t>f</m:t>
          </m:r>
          <m:d>
            <m:dPr>
              <m:ctrlPr>
                <w:rPr>
                  <w:rFonts w:ascii="Cambria Math" w:eastAsia="Cambria Math" w:hAnsi="Cambria Math"/>
                  <w:szCs w:val="21"/>
                </w:rPr>
              </m:ctrlPr>
            </m:dPr>
            <m:e>
              <m:r>
                <w:rPr>
                  <w:rFonts w:ascii="Cambria Math" w:eastAsia="Cambria Math" w:hAnsi="Cambria Math"/>
                  <w:szCs w:val="21"/>
                </w:rPr>
                <m:t>t</m:t>
              </m:r>
            </m:e>
          </m:d>
          <m:r>
            <w:rPr>
              <w:rFonts w:ascii="Cambria Math" w:eastAsia="Cambria Math" w:hAnsi="Cambria Math"/>
              <w:szCs w:val="21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szCs w:val="21"/>
                </w:rPr>
              </m:ctrlPr>
            </m:sSubPr>
            <m:e>
              <m:r>
                <w:rPr>
                  <w:rFonts w:ascii="Cambria Math" w:eastAsia="Cambria Math" w:hAnsi="Cambria Math"/>
                  <w:szCs w:val="21"/>
                </w:rPr>
                <m:t>a</m:t>
              </m:r>
            </m:e>
            <m:sub>
              <m:r>
                <w:rPr>
                  <w:rFonts w:ascii="Cambria Math" w:eastAsia="Cambria Math" w:hAnsi="Cambria Math"/>
                  <w:szCs w:val="21"/>
                </w:rPr>
                <m:t>0</m:t>
              </m:r>
            </m:sub>
          </m:sSub>
          <m:r>
            <w:rPr>
              <w:rFonts w:ascii="Cambria Math" w:eastAsia="Cambria Math" w:hAnsi="Cambria Math"/>
              <w:szCs w:val="21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="Cambria Math" w:hAnsi="Cambria Math"/>
                  <w:szCs w:val="21"/>
                </w:rPr>
              </m:ctrlPr>
            </m:naryPr>
            <m:sub>
              <m:r>
                <w:rPr>
                  <w:rFonts w:ascii="Cambria Math" w:eastAsia="Cambria Math" w:hAnsi="Cambria Math"/>
                  <w:szCs w:val="21"/>
                </w:rPr>
                <m:t>n=1</m:t>
              </m:r>
            </m:sub>
            <m:sup>
              <m:r>
                <w:rPr>
                  <w:rFonts w:ascii="Cambria Math" w:eastAsia="Cambria Math" w:hAnsi="Cambria Math"/>
                  <w:szCs w:val="21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Cambria Math" w:hAnsi="Cambria Math"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1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1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szCs w:val="21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1"/>
                        </w:rPr>
                        <m:t>ωt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微软雅黑" w:eastAsia="微软雅黑" w:hAnsi="微软雅黑" w:cs="微软雅黑" w:hint="eastAsia"/>
                              <w:szCs w:val="21"/>
                            </w:rPr>
                            <m:t>-</m:t>
                          </m:r>
                          <m:r>
                            <w:rPr>
                              <w:rFonts w:ascii="Cambria Math" w:eastAsia="Cambria Math" w:hAnsi="Cambria Math"/>
                              <w:szCs w:val="21"/>
                            </w:rPr>
                            <m:t>i*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n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1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1"/>
                        </w:rPr>
                        <m:t>-inωt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/>
                              <w:szCs w:val="21"/>
                            </w:rPr>
                            <m:t>+i*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n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nary>
        </m:oMath>
      </m:oMathPara>
    </w:p>
    <w:p w:rsidR="00112DC4" w:rsidRPr="00C864AB" w:rsidRDefault="00112DC4" w:rsidP="00112DC4">
      <w:pPr>
        <w:rPr>
          <w:szCs w:val="21"/>
        </w:rPr>
      </w:pPr>
      <w:r w:rsidRPr="00C864AB">
        <w:rPr>
          <w:szCs w:val="21"/>
        </w:rPr>
        <w:tab/>
      </w:r>
      <w:r w:rsidRPr="00C864AB">
        <w:rPr>
          <w:rFonts w:hint="eastAsia"/>
          <w:szCs w:val="21"/>
        </w:rPr>
        <w:t>令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c</m:t>
            </m:r>
          </m:e>
          <m:sub>
            <m:r>
              <w:rPr>
                <w:rFonts w:ascii="Cambria Math" w:hAnsi="Cambria Math" w:hint="eastAsia"/>
                <w:szCs w:val="21"/>
              </w:rPr>
              <m:t>n=</m:t>
            </m:r>
          </m:sub>
        </m:sSub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Cs w:val="21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n</m:t>
                    </m:r>
                  </m:sub>
                </m:sSub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w:rPr>
                    <w:rFonts w:ascii="Cambria Math" w:eastAsia="Cambria Math" w:hAnsi="Cambria Math"/>
                    <w:szCs w:val="21"/>
                  </w:rPr>
                  <m:t>i*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Cs w:val="21"/>
                  </w:rPr>
                  <m:t>2</m:t>
                </m:r>
              </m:den>
            </m:f>
          </m:e>
        </m:d>
        <m: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w:rPr>
                <w:rFonts w:ascii="Cambria Math" w:hAnsi="Cambria Math" w:hint="eastAsia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szCs w:val="21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Cs w:val="21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1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Cs w:val="21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1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  <w:szCs w:val="21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-i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ωt</m:t>
                </m:r>
              </m:sup>
            </m:sSup>
            <m:r>
              <w:rPr>
                <w:rFonts w:ascii="Cambria Math" w:hAnsi="Cambria Math"/>
                <w:szCs w:val="21"/>
              </w:rPr>
              <m:t>dt</m:t>
            </m:r>
          </m:e>
        </m:nary>
      </m:oMath>
    </w:p>
    <w:p w:rsidR="006E2814" w:rsidRPr="00C864AB" w:rsidRDefault="006E2814" w:rsidP="00112DC4">
      <w:pPr>
        <w:rPr>
          <w:szCs w:val="21"/>
        </w:rPr>
      </w:pPr>
      <w:r w:rsidRPr="00C864AB">
        <w:rPr>
          <w:rFonts w:hint="eastAsia"/>
          <w:szCs w:val="21"/>
        </w:rPr>
        <w:t>则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c</m:t>
            </m:r>
          </m:e>
          <m:sub>
            <m:r>
              <w:rPr>
                <w:rFonts w:ascii="Cambria Math" w:hAnsi="Cambria Math" w:hint="eastAsia"/>
                <w:szCs w:val="21"/>
              </w:rPr>
              <m:t>0=</m:t>
            </m:r>
          </m:sub>
        </m:sSub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w:rPr>
                <w:rFonts w:ascii="Cambria Math" w:hAnsi="Cambria Math" w:hint="eastAsia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szCs w:val="21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Cs w:val="21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1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Cs w:val="21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1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  <w:szCs w:val="21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t</m:t>
                </m:r>
              </m:e>
            </m:d>
            <m:r>
              <w:rPr>
                <w:rFonts w:ascii="Cambria Math" w:hAnsi="Cambria Math"/>
                <w:szCs w:val="21"/>
              </w:rPr>
              <m:t>dt</m:t>
            </m:r>
            <m:r>
              <w:rPr>
                <w:rFonts w:ascii="Cambria Math" w:hAnsi="Cambria Math" w:hint="eastAsia"/>
                <w:szCs w:val="21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hint="eastAsia"/>
                    <w:szCs w:val="21"/>
                  </w:rPr>
                  <m:t>a</m:t>
                </m:r>
              </m:e>
              <m:sub>
                <m:r>
                  <w:rPr>
                    <w:rFonts w:ascii="Cambria Math" w:hAnsi="Cambria Math" w:hint="eastAsia"/>
                    <w:szCs w:val="21"/>
                  </w:rPr>
                  <m:t>0</m:t>
                </m:r>
              </m:sub>
            </m:sSub>
          </m:e>
        </m:nary>
      </m:oMath>
    </w:p>
    <w:p w:rsidR="006E2814" w:rsidRPr="00C864AB" w:rsidRDefault="00502FF8" w:rsidP="00112DC4">
      <w:pPr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c</m:t>
            </m:r>
          </m:e>
          <m:sub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hAnsi="Cambria Math" w:hint="eastAsia"/>
                <w:szCs w:val="21"/>
              </w:rPr>
              <m:t>n</m:t>
            </m:r>
          </m:sub>
        </m:sSub>
        <m:r>
          <w:rPr>
            <w:rFonts w:ascii="Cambria Math" w:hAnsi="Cambria Math" w:hint="eastAsia"/>
            <w:szCs w:val="21"/>
          </w:rPr>
          <m:t>=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Cs w:val="21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n</m:t>
                    </m:r>
                  </m:sub>
                </m:sSub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+</m:t>
                </m:r>
                <m:r>
                  <w:rPr>
                    <w:rFonts w:ascii="Cambria Math" w:eastAsia="Cambria Math" w:hAnsi="Cambria Math"/>
                    <w:szCs w:val="21"/>
                  </w:rPr>
                  <m:t>i*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Cs w:val="21"/>
                  </w:rPr>
                  <m:t>2</m:t>
                </m:r>
              </m:den>
            </m:f>
          </m:e>
        </m:d>
      </m:oMath>
      <w:r w:rsidR="00CA0175" w:rsidRPr="00C864AB">
        <w:rPr>
          <w:szCs w:val="21"/>
        </w:rPr>
        <w:t xml:space="preserve"> </w:t>
      </w:r>
      <w:r w:rsidR="00CA0175" w:rsidRPr="00C864AB">
        <w:rPr>
          <w:rFonts w:hint="eastAsia"/>
          <w:szCs w:val="21"/>
        </w:rPr>
        <w:t>因为</w:t>
      </w:r>
      <m:oMath>
        <m:sSub>
          <m:sSubPr>
            <m:ctrlPr>
              <w:rPr>
                <w:rFonts w:ascii="Cambria Math" w:eastAsia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a</m:t>
            </m:r>
          </m:e>
          <m:sub>
            <m:r>
              <w:rPr>
                <w:rFonts w:ascii="Cambria Math" w:hAnsi="Cambria Math"/>
                <w:szCs w:val="21"/>
              </w:rPr>
              <m:t>n</m:t>
            </m:r>
          </m:sub>
        </m:sSub>
      </m:oMath>
      <w:r w:rsidR="00CA0175" w:rsidRPr="00C864AB">
        <w:rPr>
          <w:rFonts w:hint="eastAsia"/>
          <w:szCs w:val="21"/>
        </w:rPr>
        <w:t>是偶函数，</w:t>
      </w:r>
      <m:oMath>
        <m:sSub>
          <m:sSubPr>
            <m:ctrlPr>
              <w:rPr>
                <w:rFonts w:ascii="Cambria Math" w:eastAsia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b</m:t>
            </m:r>
          </m:e>
          <m:sub>
            <m:r>
              <w:rPr>
                <w:rFonts w:ascii="Cambria Math" w:hAnsi="Cambria Math"/>
                <w:szCs w:val="21"/>
              </w:rPr>
              <m:t>n</m:t>
            </m:r>
          </m:sub>
        </m:sSub>
      </m:oMath>
      <w:r w:rsidR="00CA0175" w:rsidRPr="00C864AB">
        <w:rPr>
          <w:rFonts w:hint="eastAsia"/>
          <w:szCs w:val="21"/>
        </w:rPr>
        <w:t>是奇函数。</w:t>
      </w:r>
    </w:p>
    <w:p w:rsidR="00CA0175" w:rsidRPr="00C864AB" w:rsidRDefault="00CA0175" w:rsidP="00112DC4">
      <w:pPr>
        <w:rPr>
          <w:szCs w:val="21"/>
        </w:rPr>
      </w:pPr>
      <w:r w:rsidRPr="00C864AB">
        <w:rPr>
          <w:rFonts w:hint="eastAsia"/>
          <w:szCs w:val="21"/>
        </w:rPr>
        <w:t>因此</w:t>
      </w:r>
      <m:oMath>
        <m:r>
          <w:rPr>
            <w:rFonts w:ascii="Cambria Math" w:eastAsia="Cambria Math" w:hAnsi="Cambria Math"/>
            <w:szCs w:val="21"/>
          </w:rPr>
          <m:t>f</m:t>
        </m:r>
        <m:d>
          <m:dPr>
            <m:ctrlPr>
              <w:rPr>
                <w:rFonts w:ascii="Cambria Math" w:eastAsia="Cambria Math" w:hAnsi="Cambria Math"/>
                <w:szCs w:val="21"/>
              </w:rPr>
            </m:ctrlPr>
          </m:dPr>
          <m:e>
            <m:r>
              <w:rPr>
                <w:rFonts w:ascii="Cambria Math" w:eastAsia="Cambria Math" w:hAnsi="Cambria Math"/>
                <w:szCs w:val="21"/>
              </w:rPr>
              <m:t>t</m:t>
            </m:r>
          </m:e>
        </m:d>
        <m:r>
          <w:rPr>
            <w:rFonts w:ascii="Cambria Math" w:eastAsia="Cambria Math" w:hAnsi="Cambria Math"/>
            <w:szCs w:val="21"/>
          </w:rPr>
          <m:t>=</m:t>
        </m:r>
        <m:nary>
          <m:naryPr>
            <m:chr m:val="∑"/>
            <m:limLoc m:val="undOvr"/>
            <m:ctrlPr>
              <w:rPr>
                <w:rFonts w:ascii="Cambria Math" w:eastAsia="Cambria Math" w:hAnsi="Cambria Math"/>
                <w:i/>
                <w:szCs w:val="21"/>
              </w:rPr>
            </m:ctrlPr>
          </m:naryPr>
          <m:sub>
            <m:r>
              <w:rPr>
                <w:rFonts w:ascii="Cambria Math" w:eastAsia="Cambria Math" w:hAnsi="Cambria Math"/>
                <w:szCs w:val="21"/>
              </w:rPr>
              <m:t>n=-∞</m:t>
            </m:r>
          </m:sub>
          <m:sup>
            <m:r>
              <w:rPr>
                <w:rFonts w:ascii="Cambria Math" w:eastAsia="Cambria Math" w:hAnsi="Cambria Math"/>
                <w:szCs w:val="21"/>
              </w:rPr>
              <m:t>+∞</m:t>
            </m:r>
          </m:sup>
          <m:e>
            <m:sSub>
              <m:sSubPr>
                <m:ctrlPr>
                  <w:rPr>
                    <w:rFonts w:ascii="Cambria Math" w:eastAsia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zCs w:val="21"/>
                  </w:rPr>
                  <m:t>c</m:t>
                </m:r>
              </m:e>
              <m:sub>
                <m:r>
                  <w:rPr>
                    <w:rFonts w:ascii="Cambria Math" w:eastAsia="Cambria Math" w:hAnsi="Cambria Math"/>
                    <w:szCs w:val="21"/>
                  </w:rPr>
                  <m:t>n</m:t>
                </m:r>
              </m:sub>
            </m:sSub>
          </m:e>
        </m:nary>
        <m:r>
          <w:rPr>
            <w:rFonts w:ascii="Cambria Math" w:eastAsia="Cambria Math" w:hAnsi="Cambria Math"/>
            <w:szCs w:val="21"/>
          </w:rPr>
          <m:t>*</m:t>
        </m:r>
        <m:sSup>
          <m:sSupPr>
            <m:ctrlPr>
              <w:rPr>
                <w:rFonts w:ascii="Cambria Math" w:eastAsia="Cambria Math" w:hAnsi="Cambria Math"/>
                <w:i/>
                <w:szCs w:val="21"/>
              </w:rPr>
            </m:ctrlPr>
          </m:sSupPr>
          <m:e>
            <m:r>
              <w:rPr>
                <w:rFonts w:ascii="Cambria Math" w:eastAsia="Cambria Math" w:hAnsi="Cambria Math"/>
                <w:szCs w:val="21"/>
              </w:rPr>
              <m:t>e</m:t>
            </m:r>
          </m:e>
          <m:sup>
            <m:r>
              <w:rPr>
                <w:rFonts w:ascii="Cambria Math" w:eastAsia="Cambria Math" w:hAnsi="Cambria Math"/>
                <w:szCs w:val="21"/>
              </w:rPr>
              <m:t>inwt</m:t>
            </m:r>
          </m:sup>
        </m:sSup>
      </m:oMath>
    </w:p>
    <w:p w:rsidR="00CA0175" w:rsidRPr="00C864AB" w:rsidRDefault="00CA0175" w:rsidP="00112DC4">
      <w:pPr>
        <w:rPr>
          <w:szCs w:val="21"/>
        </w:rPr>
      </w:pPr>
      <w:r w:rsidRPr="00C864AB">
        <w:rPr>
          <w:rFonts w:hint="eastAsia"/>
          <w:szCs w:val="21"/>
        </w:rPr>
        <w:t>将</w:t>
      </w:r>
      <m:oMath>
        <m:r>
          <w:rPr>
            <w:rFonts w:ascii="Cambria Math" w:eastAsia="Cambria Math" w:hAnsi="Cambria Math"/>
            <w:szCs w:val="21"/>
          </w:rPr>
          <m:t>f</m:t>
        </m:r>
        <m:d>
          <m:dPr>
            <m:ctrlPr>
              <w:rPr>
                <w:rFonts w:ascii="Cambria Math" w:eastAsia="Cambria Math" w:hAnsi="Cambria Math"/>
                <w:szCs w:val="21"/>
              </w:rPr>
            </m:ctrlPr>
          </m:dPr>
          <m:e>
            <m:r>
              <w:rPr>
                <w:rFonts w:ascii="Cambria Math" w:eastAsia="Cambria Math" w:hAnsi="Cambria Math"/>
                <w:szCs w:val="21"/>
              </w:rPr>
              <m:t>t</m:t>
            </m:r>
          </m:e>
        </m:d>
      </m:oMath>
      <w:r w:rsidRPr="00C864AB">
        <w:rPr>
          <w:rFonts w:hint="eastAsia"/>
          <w:szCs w:val="21"/>
        </w:rPr>
        <w:t>看成连续函数，T无限大</w:t>
      </w:r>
      <w:r w:rsidR="00D25641" w:rsidRPr="00C864AB">
        <w:rPr>
          <w:rFonts w:hint="eastAsia"/>
          <w:szCs w:val="21"/>
        </w:rPr>
        <w:t>，</w:t>
      </w:r>
      <w:r w:rsidRPr="00C864AB">
        <w:rPr>
          <w:rFonts w:hint="eastAsia"/>
          <w:szCs w:val="21"/>
        </w:rPr>
        <w:t>则</w:t>
      </w:r>
      <m:oMath>
        <m:r>
          <w:rPr>
            <w:rFonts w:ascii="Cambria Math" w:eastAsia="Cambria Math" w:hAnsi="Cambria Math"/>
            <w:szCs w:val="21"/>
          </w:rPr>
          <m:t>f</m:t>
        </m:r>
        <m:d>
          <m:dPr>
            <m:ctrlPr>
              <w:rPr>
                <w:rFonts w:ascii="Cambria Math" w:eastAsia="Cambria Math" w:hAnsi="Cambria Math"/>
                <w:szCs w:val="21"/>
              </w:rPr>
            </m:ctrlPr>
          </m:dPr>
          <m:e>
            <m:r>
              <w:rPr>
                <w:rFonts w:ascii="Cambria Math" w:eastAsia="Cambria Math" w:hAnsi="Cambria Math"/>
                <w:szCs w:val="21"/>
              </w:rPr>
              <m:t>t</m:t>
            </m:r>
          </m:e>
        </m:d>
        <m:r>
          <w:rPr>
            <w:rFonts w:ascii="Cambria Math" w:hAnsi="Cambria Math" w:hint="eastAsia"/>
            <w:szCs w:val="21"/>
          </w:rPr>
          <m:t>=</m:t>
        </m:r>
        <m:nary>
          <m:naryPr>
            <m:limLoc m:val="subSup"/>
            <m:ctrlPr>
              <w:rPr>
                <w:rFonts w:ascii="Cambria Math" w:eastAsia="Cambria Math" w:hAnsi="Cambria Math"/>
                <w:i/>
                <w:szCs w:val="21"/>
              </w:rPr>
            </m:ctrlPr>
          </m:naryPr>
          <m:sub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="Cambria Math" w:hAnsi="Cambria Math"/>
                <w:szCs w:val="21"/>
              </w:rPr>
              <m:t>∞</m:t>
            </m:r>
          </m:sub>
          <m:sup>
            <m:r>
              <w:rPr>
                <w:rFonts w:ascii="Cambria Math" w:eastAsia="Cambria Math" w:hAnsi="Cambria Math"/>
                <w:szCs w:val="21"/>
              </w:rPr>
              <m:t>∞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T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1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den>
                    </m:f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1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den>
                    </m:f>
                  </m:sup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t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-i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  <w:szCs w:val="21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ωt</m:t>
                        </m:r>
                      </m:sup>
                    </m:sSup>
                    <m:r>
                      <w:rPr>
                        <w:rFonts w:ascii="Cambria Math" w:hAnsi="Cambria Math"/>
                        <w:szCs w:val="21"/>
                      </w:rPr>
                      <m:t>dt</m:t>
                    </m:r>
                  </m:e>
                </m:nary>
              </m:e>
            </m:d>
          </m:e>
        </m:nary>
        <m:sSup>
          <m:sSupPr>
            <m:ctrlPr>
              <w:rPr>
                <w:rFonts w:ascii="Cambria Math" w:eastAsia="Cambria Math" w:hAnsi="Cambria Math"/>
                <w:i/>
                <w:szCs w:val="21"/>
              </w:rPr>
            </m:ctrlPr>
          </m:sSupPr>
          <m:e>
            <m:r>
              <w:rPr>
                <w:rFonts w:ascii="Cambria Math" w:eastAsia="Cambria Math" w:hAnsi="Cambria Math"/>
                <w:szCs w:val="21"/>
              </w:rPr>
              <m:t>e</m:t>
            </m:r>
          </m:e>
          <m:sup>
            <m:r>
              <w:rPr>
                <w:rFonts w:ascii="Cambria Math" w:eastAsia="Cambria Math" w:hAnsi="Cambria Math"/>
                <w:szCs w:val="21"/>
              </w:rPr>
              <m:t>inwt</m:t>
            </m:r>
          </m:sup>
        </m:sSup>
        <m:r>
          <w:rPr>
            <w:rFonts w:ascii="Cambria Math" w:eastAsia="Cambria Math" w:hAnsi="Cambria Math"/>
            <w:szCs w:val="21"/>
          </w:rPr>
          <m:t>dn</m:t>
        </m:r>
      </m:oMath>
    </w:p>
    <w:p w:rsidR="001618C8" w:rsidRPr="00C864AB" w:rsidRDefault="001618C8" w:rsidP="00112DC4">
      <w:pPr>
        <w:rPr>
          <w:szCs w:val="21"/>
        </w:rPr>
      </w:pPr>
      <w:r w:rsidRPr="00C864AB">
        <w:rPr>
          <w:rFonts w:hint="eastAsia"/>
          <w:szCs w:val="21"/>
        </w:rPr>
        <w:t>变换之后，</w:t>
      </w:r>
      <m:oMath>
        <m:r>
          <w:rPr>
            <w:rFonts w:ascii="Cambria Math" w:eastAsia="Cambria Math" w:hAnsi="Cambria Math"/>
            <w:szCs w:val="21"/>
          </w:rPr>
          <m:t>f</m:t>
        </m:r>
        <m:d>
          <m:dPr>
            <m:ctrlPr>
              <w:rPr>
                <w:rFonts w:ascii="Cambria Math" w:eastAsia="Cambria Math" w:hAnsi="Cambria Math"/>
                <w:szCs w:val="21"/>
              </w:rPr>
            </m:ctrlPr>
          </m:dPr>
          <m:e>
            <m:r>
              <w:rPr>
                <w:rFonts w:ascii="Cambria Math" w:eastAsia="Cambria Math" w:hAnsi="Cambria Math"/>
                <w:szCs w:val="21"/>
              </w:rPr>
              <m:t>t</m:t>
            </m:r>
          </m:e>
        </m:d>
        <m: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 w:hint="eastAsia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2</m:t>
            </m:r>
            <m:r>
              <w:rPr>
                <w:rFonts w:ascii="Cambria Math" w:hAnsi="Cambria Math"/>
                <w:szCs w:val="21"/>
              </w:rPr>
              <m:t>π</m:t>
            </m:r>
          </m:den>
        </m:f>
        <m:nary>
          <m:naryPr>
            <m:limLoc m:val="subSup"/>
            <m:ctrlPr>
              <w:rPr>
                <w:rFonts w:ascii="Cambria Math" w:eastAsia="Cambria Math" w:hAnsi="Cambria Math"/>
                <w:i/>
                <w:szCs w:val="21"/>
              </w:rPr>
            </m:ctrlPr>
          </m:naryPr>
          <m:sub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="Cambria Math" w:hAnsi="Cambria Math"/>
                <w:szCs w:val="21"/>
              </w:rPr>
              <m:t>∞</m:t>
            </m:r>
          </m:sub>
          <m:sup>
            <m:r>
              <w:rPr>
                <w:rFonts w:ascii="Cambria Math" w:eastAsia="Cambria Math" w:hAnsi="Cambria Math"/>
                <w:szCs w:val="21"/>
              </w:rPr>
              <m:t>∞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t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-i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  <w:szCs w:val="21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ωt</m:t>
                        </m:r>
                      </m:sup>
                    </m:sSup>
                    <m:r>
                      <w:rPr>
                        <w:rFonts w:ascii="Cambria Math" w:hAnsi="Cambria Math"/>
                        <w:szCs w:val="21"/>
                      </w:rPr>
                      <m:t>dt</m:t>
                    </m:r>
                  </m:e>
                </m:nary>
              </m:e>
            </m:d>
          </m:e>
        </m:nary>
        <m:sSup>
          <m:sSupPr>
            <m:ctrlPr>
              <w:rPr>
                <w:rFonts w:ascii="Cambria Math" w:eastAsia="Cambria Math" w:hAnsi="Cambria Math"/>
                <w:i/>
                <w:szCs w:val="21"/>
              </w:rPr>
            </m:ctrlPr>
          </m:sSupPr>
          <m:e>
            <m:r>
              <w:rPr>
                <w:rFonts w:ascii="Cambria Math" w:eastAsia="Cambria Math" w:hAnsi="Cambria Math"/>
                <w:szCs w:val="21"/>
              </w:rPr>
              <m:t>e</m:t>
            </m:r>
          </m:e>
          <m:sup>
            <m:r>
              <w:rPr>
                <w:rFonts w:ascii="Cambria Math" w:eastAsia="Cambria Math" w:hAnsi="Cambria Math"/>
                <w:szCs w:val="21"/>
              </w:rPr>
              <m:t>inwt</m:t>
            </m:r>
          </m:sup>
        </m:sSup>
        <m:r>
          <w:rPr>
            <w:rFonts w:ascii="Cambria Math" w:eastAsia="Cambria Math" w:hAnsi="Cambria Math"/>
            <w:szCs w:val="21"/>
          </w:rPr>
          <m:t>dnw</m:t>
        </m:r>
      </m:oMath>
    </w:p>
    <w:p w:rsidR="001618C8" w:rsidRPr="00C864AB" w:rsidRDefault="009A4122" w:rsidP="00112DC4">
      <w:pPr>
        <w:rPr>
          <w:szCs w:val="21"/>
        </w:rPr>
      </w:pPr>
      <w:r w:rsidRPr="00C864AB">
        <w:rPr>
          <w:rFonts w:hint="eastAsia"/>
          <w:szCs w:val="21"/>
        </w:rPr>
        <w:t>令</w:t>
      </w:r>
      <m:oMath>
        <m:r>
          <m:rPr>
            <m:sty m:val="p"/>
          </m:rPr>
          <w:rPr>
            <w:rFonts w:ascii="Cambria Math" w:hAnsi="Cambria Math"/>
            <w:szCs w:val="21"/>
          </w:rPr>
          <m:t>X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nw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szCs w:val="21"/>
              </w:rPr>
              <m:t>-∞</m:t>
            </m:r>
          </m:sub>
          <m:sup>
            <m:r>
              <w:rPr>
                <w:rFonts w:ascii="Cambria Math" w:hAnsi="Cambria Math"/>
                <w:szCs w:val="21"/>
              </w:rPr>
              <m:t>∞</m:t>
            </m:r>
          </m:sup>
          <m:e>
            <m:r>
              <w:rPr>
                <w:rFonts w:ascii="Cambria Math" w:hAnsi="Cambria Math"/>
                <w:szCs w:val="21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-i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ωt</m:t>
                </m:r>
              </m:sup>
            </m:sSup>
            <m:r>
              <w:rPr>
                <w:rFonts w:ascii="Cambria Math" w:hAnsi="Cambria Math"/>
                <w:szCs w:val="21"/>
              </w:rPr>
              <m:t>dt</m:t>
            </m:r>
          </m:e>
        </m:nary>
      </m:oMath>
      <w:r w:rsidR="005824A2" w:rsidRPr="00C864AB">
        <w:rPr>
          <w:rFonts w:hint="eastAsia"/>
          <w:szCs w:val="21"/>
        </w:rPr>
        <w:t xml:space="preserve"> (傅里叶变换)</w:t>
      </w:r>
    </w:p>
    <w:p w:rsidR="005824A2" w:rsidRPr="00C864AB" w:rsidRDefault="005824A2" w:rsidP="00112DC4">
      <w:pPr>
        <w:rPr>
          <w:szCs w:val="21"/>
        </w:rPr>
      </w:pPr>
      <m:oMath>
        <m:r>
          <w:rPr>
            <w:rFonts w:ascii="Cambria Math" w:eastAsia="Cambria Math" w:hAnsi="Cambria Math"/>
            <w:szCs w:val="21"/>
          </w:rPr>
          <m:t>f</m:t>
        </m:r>
        <m:d>
          <m:dPr>
            <m:ctrlPr>
              <w:rPr>
                <w:rFonts w:ascii="Cambria Math" w:eastAsia="Cambria Math" w:hAnsi="Cambria Math"/>
                <w:szCs w:val="21"/>
              </w:rPr>
            </m:ctrlPr>
          </m:dPr>
          <m:e>
            <m:r>
              <w:rPr>
                <w:rFonts w:ascii="Cambria Math" w:eastAsia="Cambria Math" w:hAnsi="Cambria Math"/>
                <w:szCs w:val="21"/>
              </w:rPr>
              <m:t>t</m:t>
            </m:r>
          </m:e>
        </m:d>
        <m: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 w:hint="eastAsia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2</m:t>
            </m:r>
            <m:r>
              <w:rPr>
                <w:rFonts w:ascii="Cambria Math" w:hAnsi="Cambria Math"/>
                <w:szCs w:val="21"/>
              </w:rPr>
              <m:t>π</m:t>
            </m:r>
          </m:den>
        </m:f>
        <m:nary>
          <m:naryPr>
            <m:limLoc m:val="subSup"/>
            <m:ctrlPr>
              <w:rPr>
                <w:rFonts w:ascii="Cambria Math" w:eastAsia="Cambria Math" w:hAnsi="Cambria Math"/>
                <w:i/>
                <w:szCs w:val="21"/>
              </w:rPr>
            </m:ctrlPr>
          </m:naryPr>
          <m:sub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="Cambria Math" w:hAnsi="Cambria Math"/>
                <w:szCs w:val="21"/>
              </w:rPr>
              <m:t>∞</m:t>
            </m:r>
          </m:sub>
          <m:sup>
            <m:r>
              <w:rPr>
                <w:rFonts w:ascii="Cambria Math" w:eastAsia="Cambria Math" w:hAnsi="Cambria Math"/>
                <w:szCs w:val="21"/>
              </w:rPr>
              <m:t>∞</m:t>
            </m:r>
          </m:sup>
          <m:e>
            <m:r>
              <w:rPr>
                <w:rFonts w:ascii="Cambria Math" w:hAnsi="Cambria Math" w:hint="eastAsia"/>
                <w:szCs w:val="21"/>
              </w:rPr>
              <m:t>X</m:t>
            </m:r>
            <m:r>
              <w:rPr>
                <w:rFonts w:ascii="Cambria Math" w:hAnsi="Cambria Math"/>
                <w:szCs w:val="21"/>
              </w:rPr>
              <m:t>(nw)</m:t>
            </m:r>
          </m:e>
        </m:nary>
        <m:sSup>
          <m:sSupPr>
            <m:ctrlPr>
              <w:rPr>
                <w:rFonts w:ascii="Cambria Math" w:eastAsia="Cambria Math" w:hAnsi="Cambria Math"/>
                <w:i/>
                <w:szCs w:val="21"/>
              </w:rPr>
            </m:ctrlPr>
          </m:sSupPr>
          <m:e>
            <m:r>
              <w:rPr>
                <w:rFonts w:ascii="Cambria Math" w:eastAsia="Cambria Math" w:hAnsi="Cambria Math"/>
                <w:szCs w:val="21"/>
              </w:rPr>
              <m:t>e</m:t>
            </m:r>
          </m:e>
          <m:sup>
            <m:r>
              <w:rPr>
                <w:rFonts w:ascii="Cambria Math" w:eastAsia="Cambria Math" w:hAnsi="Cambria Math"/>
                <w:szCs w:val="21"/>
              </w:rPr>
              <m:t>inwt</m:t>
            </m:r>
          </m:sup>
        </m:sSup>
        <m:r>
          <w:rPr>
            <w:rFonts w:ascii="Cambria Math" w:eastAsia="Cambria Math" w:hAnsi="Cambria Math"/>
            <w:szCs w:val="21"/>
          </w:rPr>
          <m:t>dnw</m:t>
        </m:r>
      </m:oMath>
      <w:r w:rsidRPr="00C864AB">
        <w:rPr>
          <w:szCs w:val="21"/>
        </w:rPr>
        <w:t xml:space="preserve"> </w:t>
      </w:r>
      <w:r w:rsidR="003019D9" w:rsidRPr="00C864AB">
        <w:rPr>
          <w:szCs w:val="21"/>
        </w:rPr>
        <w:t>(</w:t>
      </w:r>
      <w:proofErr w:type="gramStart"/>
      <w:r w:rsidR="003019D9" w:rsidRPr="00C864AB">
        <w:rPr>
          <w:rFonts w:hint="eastAsia"/>
          <w:szCs w:val="21"/>
        </w:rPr>
        <w:t>傅里叶反变换</w:t>
      </w:r>
      <w:proofErr w:type="gramEnd"/>
      <w:r w:rsidR="003019D9" w:rsidRPr="00C864AB">
        <w:rPr>
          <w:rFonts w:hint="eastAsia"/>
          <w:szCs w:val="21"/>
        </w:rPr>
        <w:t>)</w:t>
      </w:r>
    </w:p>
    <w:p w:rsidR="003019D9" w:rsidRPr="00C864AB" w:rsidRDefault="003019D9" w:rsidP="00112DC4">
      <w:pPr>
        <w:rPr>
          <w:szCs w:val="21"/>
        </w:rPr>
      </w:pPr>
      <w:r w:rsidRPr="00C864AB">
        <w:rPr>
          <w:rFonts w:hint="eastAsia"/>
          <w:szCs w:val="21"/>
        </w:rPr>
        <w:t>因此，傅里叶变换公式为</w:t>
      </w:r>
      <m:oMath>
        <m:r>
          <m:rPr>
            <m:sty m:val="p"/>
          </m:rPr>
          <w:rPr>
            <w:rFonts w:ascii="Cambria Math" w:hAnsi="Cambria Math"/>
            <w:szCs w:val="21"/>
          </w:rPr>
          <m:t>F(w)=</m:t>
        </m:r>
        <m:nary>
          <m:naryPr>
            <m:limLoc m:val="subSup"/>
            <m:ctrlPr>
              <w:rPr>
                <w:rFonts w:ascii="Cambria Math" w:hAnsi="Cambria Math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szCs w:val="21"/>
              </w:rPr>
              <m:t>-∞</m:t>
            </m:r>
          </m:sub>
          <m:sup>
            <m:r>
              <w:rPr>
                <w:rFonts w:ascii="Cambria Math" w:hAnsi="Cambria Math"/>
                <w:szCs w:val="21"/>
              </w:rPr>
              <m:t>∞</m:t>
            </m:r>
          </m:sup>
          <m:e>
            <m:r>
              <w:rPr>
                <w:rFonts w:ascii="Cambria Math" w:hAnsi="Cambria Math"/>
                <w:szCs w:val="21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-i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t</m:t>
                </m:r>
              </m:sup>
            </m:sSup>
            <m:r>
              <w:rPr>
                <w:rFonts w:ascii="Cambria Math" w:hAnsi="Cambria Math"/>
                <w:szCs w:val="21"/>
              </w:rPr>
              <m:t>dt</m:t>
            </m:r>
          </m:e>
        </m:nary>
      </m:oMath>
    </w:p>
    <w:p w:rsidR="002A24AB" w:rsidRPr="00C864AB" w:rsidRDefault="002A24AB" w:rsidP="00112DC4">
      <w:pPr>
        <w:rPr>
          <w:szCs w:val="21"/>
        </w:rPr>
      </w:pPr>
      <w:proofErr w:type="gramStart"/>
      <w:r w:rsidRPr="00C864AB">
        <w:rPr>
          <w:rFonts w:hint="eastAsia"/>
          <w:szCs w:val="21"/>
        </w:rPr>
        <w:t>傅里叶反变换</w:t>
      </w:r>
      <w:proofErr w:type="gramEnd"/>
      <w:r w:rsidRPr="00C864AB">
        <w:rPr>
          <w:rFonts w:hint="eastAsia"/>
          <w:szCs w:val="21"/>
        </w:rPr>
        <w:t>为</w:t>
      </w:r>
      <m:oMath>
        <m:r>
          <w:rPr>
            <w:rFonts w:ascii="Cambria Math" w:eastAsia="Cambria Math" w:hAnsi="Cambria Math"/>
            <w:szCs w:val="21"/>
          </w:rPr>
          <m:t>f</m:t>
        </m:r>
        <m:d>
          <m:dPr>
            <m:ctrlPr>
              <w:rPr>
                <w:rFonts w:ascii="Cambria Math" w:eastAsia="Cambria Math" w:hAnsi="Cambria Math"/>
                <w:szCs w:val="21"/>
              </w:rPr>
            </m:ctrlPr>
          </m:dPr>
          <m:e>
            <m:r>
              <w:rPr>
                <w:rFonts w:ascii="Cambria Math" w:eastAsia="Cambria Math" w:hAnsi="Cambria Math"/>
                <w:szCs w:val="21"/>
              </w:rPr>
              <m:t>t</m:t>
            </m:r>
          </m:e>
        </m:d>
        <m: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 w:hint="eastAsia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2</m:t>
            </m:r>
            <m:r>
              <w:rPr>
                <w:rFonts w:ascii="Cambria Math" w:hAnsi="Cambria Math"/>
                <w:szCs w:val="21"/>
              </w:rPr>
              <m:t>π</m:t>
            </m:r>
          </m:den>
        </m:f>
        <m:nary>
          <m:naryPr>
            <m:limLoc m:val="subSup"/>
            <m:ctrlPr>
              <w:rPr>
                <w:rFonts w:ascii="Cambria Math" w:eastAsia="Cambria Math" w:hAnsi="Cambria Math"/>
                <w:i/>
                <w:szCs w:val="21"/>
              </w:rPr>
            </m:ctrlPr>
          </m:naryPr>
          <m:sub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="Cambria Math" w:hAnsi="Cambria Math"/>
                <w:szCs w:val="21"/>
              </w:rPr>
              <m:t>∞</m:t>
            </m:r>
          </m:sub>
          <m:sup>
            <m:r>
              <w:rPr>
                <w:rFonts w:ascii="Cambria Math" w:eastAsia="Cambria Math" w:hAnsi="Cambria Math"/>
                <w:szCs w:val="21"/>
              </w:rPr>
              <m:t>∞</m:t>
            </m:r>
          </m:sup>
          <m:e>
            <m:r>
              <w:rPr>
                <w:rFonts w:ascii="Cambria Math" w:hAnsi="Cambria Math"/>
                <w:szCs w:val="21"/>
              </w:rPr>
              <m:t>F(w)</m:t>
            </m:r>
          </m:e>
        </m:nary>
        <m:sSup>
          <m:sSupPr>
            <m:ctrlPr>
              <w:rPr>
                <w:rFonts w:ascii="Cambria Math" w:eastAsia="Cambria Math" w:hAnsi="Cambria Math"/>
                <w:i/>
                <w:szCs w:val="21"/>
              </w:rPr>
            </m:ctrlPr>
          </m:sSupPr>
          <m:e>
            <m:r>
              <w:rPr>
                <w:rFonts w:ascii="Cambria Math" w:eastAsia="Cambria Math" w:hAnsi="Cambria Math"/>
                <w:szCs w:val="21"/>
              </w:rPr>
              <m:t>e</m:t>
            </m:r>
          </m:e>
          <m:sup>
            <m:r>
              <w:rPr>
                <w:rFonts w:ascii="Cambria Math" w:eastAsia="Cambria Math" w:hAnsi="Cambria Math"/>
                <w:szCs w:val="21"/>
              </w:rPr>
              <m:t>iwt</m:t>
            </m:r>
          </m:sup>
        </m:sSup>
        <m:r>
          <w:rPr>
            <w:rFonts w:ascii="Cambria Math" w:eastAsia="Cambria Math" w:hAnsi="Cambria Math"/>
            <w:szCs w:val="21"/>
          </w:rPr>
          <m:t>dw</m:t>
        </m:r>
      </m:oMath>
    </w:p>
    <w:p w:rsidR="00E2666F" w:rsidRPr="00C864AB" w:rsidRDefault="00E2666F" w:rsidP="00112DC4">
      <w:pPr>
        <w:rPr>
          <w:szCs w:val="21"/>
        </w:rPr>
      </w:pPr>
      <w:r w:rsidRPr="00C864AB">
        <w:rPr>
          <w:rFonts w:hint="eastAsia"/>
          <w:szCs w:val="21"/>
        </w:rPr>
        <w:lastRenderedPageBreak/>
        <w:t>其中w为cos或者sin的角速度，及cos</w:t>
      </w:r>
      <w:r w:rsidRPr="00C864AB">
        <w:rPr>
          <w:szCs w:val="21"/>
        </w:rPr>
        <w:t>(</w:t>
      </w:r>
      <w:proofErr w:type="spellStart"/>
      <w:r w:rsidRPr="00C864AB">
        <w:rPr>
          <w:szCs w:val="21"/>
        </w:rPr>
        <w:t>wt</w:t>
      </w:r>
      <w:proofErr w:type="spellEnd"/>
      <w:r w:rsidRPr="00C864AB">
        <w:rPr>
          <w:szCs w:val="21"/>
        </w:rPr>
        <w:t>)</w:t>
      </w:r>
      <w:r w:rsidRPr="00C864AB">
        <w:rPr>
          <w:rFonts w:hint="eastAsia"/>
          <w:szCs w:val="21"/>
        </w:rPr>
        <w:t>中与t相乘的那部分表达式的结果。</w:t>
      </w:r>
    </w:p>
    <w:p w:rsidR="00BC64AA" w:rsidRPr="00C864AB" w:rsidRDefault="00D3598E" w:rsidP="00C83A64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C864AB">
        <w:rPr>
          <w:b/>
          <w:szCs w:val="21"/>
        </w:rPr>
        <w:t>利用DWT实现图像的傅立叶变换，并实现反变换。要求对任意输入图像做出傅立叶变换，可获得傅立叶级数，画出傅立叶谱。</w:t>
      </w:r>
    </w:p>
    <w:p w:rsidR="00702C63" w:rsidRPr="00C864AB" w:rsidRDefault="00F30B5C" w:rsidP="00702C63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szCs w:val="21"/>
        </w:rPr>
        <w:t>代码：见ff</w:t>
      </w:r>
      <w:r w:rsidRPr="00C864AB">
        <w:rPr>
          <w:szCs w:val="21"/>
        </w:rPr>
        <w:t>t.cpp</w:t>
      </w:r>
      <w:r w:rsidRPr="00C864AB">
        <w:rPr>
          <w:rFonts w:hint="eastAsia"/>
          <w:szCs w:val="21"/>
        </w:rPr>
        <w:t>文件</w:t>
      </w:r>
    </w:p>
    <w:p w:rsidR="00F30B5C" w:rsidRPr="00C864AB" w:rsidRDefault="00F30B5C" w:rsidP="00702C63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szCs w:val="21"/>
        </w:rPr>
        <w:t>运行结果：图像分别为（原图----</w:t>
      </w:r>
      <w:proofErr w:type="gramStart"/>
      <w:r w:rsidRPr="00C864AB">
        <w:rPr>
          <w:rFonts w:hint="eastAsia"/>
          <w:szCs w:val="21"/>
        </w:rPr>
        <w:t>傅里叶</w:t>
      </w:r>
      <w:proofErr w:type="gramEnd"/>
      <w:r w:rsidRPr="00C864AB">
        <w:rPr>
          <w:rFonts w:hint="eastAsia"/>
          <w:szCs w:val="21"/>
        </w:rPr>
        <w:t>频谱图----</w:t>
      </w:r>
      <w:proofErr w:type="gramStart"/>
      <w:r w:rsidRPr="00C864AB">
        <w:rPr>
          <w:rFonts w:hint="eastAsia"/>
          <w:szCs w:val="21"/>
        </w:rPr>
        <w:t>傅里叶反变换</w:t>
      </w:r>
      <w:proofErr w:type="gramEnd"/>
      <w:r w:rsidRPr="00C864AB">
        <w:rPr>
          <w:rFonts w:hint="eastAsia"/>
          <w:szCs w:val="21"/>
        </w:rPr>
        <w:t>图）</w:t>
      </w:r>
    </w:p>
    <w:p w:rsidR="006840E9" w:rsidRPr="00C864AB" w:rsidRDefault="006840E9" w:rsidP="00702C63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szCs w:val="21"/>
        </w:rPr>
        <w:t>1.</w:t>
      </w:r>
    </w:p>
    <w:p w:rsidR="00F712DD" w:rsidRPr="00C864AB" w:rsidRDefault="00080F62" w:rsidP="00702C63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noProof/>
          <w:szCs w:val="21"/>
        </w:rPr>
        <w:drawing>
          <wp:inline distT="0" distB="0" distL="0" distR="0">
            <wp:extent cx="5274310" cy="15195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62" w:rsidRPr="00C864AB" w:rsidRDefault="00080F62" w:rsidP="00702C63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szCs w:val="21"/>
        </w:rPr>
        <w:t>2.</w:t>
      </w:r>
    </w:p>
    <w:p w:rsidR="00080F62" w:rsidRPr="00C864AB" w:rsidRDefault="00935085" w:rsidP="00702C63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noProof/>
          <w:szCs w:val="21"/>
        </w:rPr>
        <w:drawing>
          <wp:inline distT="0" distB="0" distL="0" distR="0">
            <wp:extent cx="5274310" cy="19221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85" w:rsidRPr="00C864AB" w:rsidRDefault="00935085" w:rsidP="00702C63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szCs w:val="21"/>
        </w:rPr>
        <w:t>3.</w:t>
      </w:r>
    </w:p>
    <w:p w:rsidR="00935085" w:rsidRPr="00C864AB" w:rsidRDefault="00935085" w:rsidP="00702C63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noProof/>
          <w:szCs w:val="21"/>
        </w:rPr>
        <w:drawing>
          <wp:inline distT="0" distB="0" distL="0" distR="0">
            <wp:extent cx="5274310" cy="14262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85" w:rsidRPr="00C864AB" w:rsidRDefault="00935085" w:rsidP="00702C63">
      <w:pPr>
        <w:pStyle w:val="a3"/>
        <w:ind w:left="360" w:firstLineChars="0" w:firstLine="0"/>
        <w:rPr>
          <w:szCs w:val="21"/>
        </w:rPr>
      </w:pPr>
    </w:p>
    <w:p w:rsidR="00935085" w:rsidRPr="00C864AB" w:rsidRDefault="00935085" w:rsidP="00702C63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szCs w:val="21"/>
        </w:rPr>
        <w:t>频谱坐标中心点可能不是很合适，还请见谅。</w:t>
      </w:r>
    </w:p>
    <w:p w:rsidR="00935085" w:rsidRPr="00C864AB" w:rsidRDefault="00935085" w:rsidP="00935085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C864AB">
        <w:rPr>
          <w:b/>
          <w:szCs w:val="21"/>
        </w:rPr>
        <w:t>学习小波变换的原理，写出报告，举例（在</w:t>
      </w:r>
      <w:proofErr w:type="spellStart"/>
      <w:r w:rsidRPr="00C864AB">
        <w:rPr>
          <w:b/>
          <w:szCs w:val="21"/>
        </w:rPr>
        <w:t>Haar</w:t>
      </w:r>
      <w:proofErr w:type="spellEnd"/>
      <w:r w:rsidRPr="00C864AB">
        <w:rPr>
          <w:b/>
          <w:szCs w:val="21"/>
        </w:rPr>
        <w:t>和</w:t>
      </w:r>
      <w:proofErr w:type="spellStart"/>
      <w:r w:rsidRPr="00C864AB">
        <w:rPr>
          <w:b/>
          <w:szCs w:val="21"/>
        </w:rPr>
        <w:t>Daubechies</w:t>
      </w:r>
      <w:proofErr w:type="spellEnd"/>
      <w:r w:rsidRPr="00C864AB">
        <w:rPr>
          <w:b/>
          <w:szCs w:val="21"/>
        </w:rPr>
        <w:t>小波中选择一种）说明小波变换相对于傅立叶变换的优势</w:t>
      </w:r>
    </w:p>
    <w:p w:rsidR="00935085" w:rsidRPr="00C864AB" w:rsidRDefault="00015D83" w:rsidP="00935085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szCs w:val="21"/>
        </w:rPr>
        <w:t>小波变换的提出是针对于傅里叶变换的缺点的。傅里叶变换对于平稳信号有良好的效果，但是对于非平稳信号就比较差了。</w:t>
      </w:r>
      <w:r w:rsidR="00C73031" w:rsidRPr="00C864AB">
        <w:rPr>
          <w:rFonts w:hint="eastAsia"/>
          <w:szCs w:val="21"/>
        </w:rPr>
        <w:t>比如，</w:t>
      </w:r>
    </w:p>
    <w:p w:rsidR="00C73031" w:rsidRPr="00C864AB" w:rsidRDefault="00C73031" w:rsidP="00935085">
      <w:pPr>
        <w:pStyle w:val="a3"/>
        <w:ind w:left="360" w:firstLineChars="0" w:firstLine="0"/>
        <w:rPr>
          <w:szCs w:val="21"/>
        </w:rPr>
      </w:pPr>
      <w:r w:rsidRPr="00C864AB">
        <w:rPr>
          <w:rFonts w:ascii="Helvetica" w:hAnsi="Helvetica" w:cs="Helvetica"/>
          <w:noProof/>
          <w:color w:val="222222"/>
          <w:szCs w:val="21"/>
        </w:rPr>
        <w:lastRenderedPageBreak/>
        <w:drawing>
          <wp:inline distT="0" distB="0" distL="0" distR="0">
            <wp:extent cx="5274310" cy="4678084"/>
            <wp:effectExtent l="0" t="0" r="2540" b="8255"/>
            <wp:docPr id="5" name="图片 5" descr="https://pic1.zhimg.com/def600cea95fa10e3872e88dc8059d6c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1.zhimg.com/def600cea95fa10e3872e88dc8059d6c_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031" w:rsidRPr="00C864AB" w:rsidRDefault="00C73031" w:rsidP="00935085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szCs w:val="21"/>
        </w:rPr>
        <w:t>可以看到，对于非平稳信号，傅里叶变换的效果不好，为了对应上面的情况，引入了短时傅里叶变换的概念，加入了时间变量，</w:t>
      </w:r>
      <w:proofErr w:type="gramStart"/>
      <w:r w:rsidRPr="00C864AB">
        <w:rPr>
          <w:rFonts w:hint="eastAsia"/>
          <w:szCs w:val="21"/>
        </w:rPr>
        <w:t>进行时频分析</w:t>
      </w:r>
      <w:proofErr w:type="gramEnd"/>
      <w:r w:rsidRPr="00C864AB">
        <w:rPr>
          <w:rFonts w:hint="eastAsia"/>
          <w:szCs w:val="21"/>
        </w:rPr>
        <w:t>，如下：</w:t>
      </w:r>
    </w:p>
    <w:p w:rsidR="00C73031" w:rsidRPr="00C864AB" w:rsidRDefault="00C73031" w:rsidP="00935085">
      <w:pPr>
        <w:pStyle w:val="a3"/>
        <w:ind w:left="360" w:firstLineChars="0" w:firstLine="0"/>
        <w:rPr>
          <w:szCs w:val="21"/>
        </w:rPr>
      </w:pPr>
      <w:r w:rsidRPr="00C864AB">
        <w:rPr>
          <w:rFonts w:ascii="Helvetica" w:hAnsi="Helvetica" w:cs="Helvetica"/>
          <w:noProof/>
          <w:color w:val="222222"/>
          <w:szCs w:val="21"/>
        </w:rPr>
        <w:drawing>
          <wp:inline distT="0" distB="0" distL="0" distR="0">
            <wp:extent cx="5274310" cy="2805883"/>
            <wp:effectExtent l="0" t="0" r="2540" b="0"/>
            <wp:docPr id="6" name="图片 6" descr="https://pic3.zhimg.com/7f4ac3c30283e657406d6661300478a2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3.zhimg.com/7f4ac3c30283e657406d6661300478a2_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031" w:rsidRPr="00C864AB" w:rsidRDefault="00C73031" w:rsidP="00935085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szCs w:val="21"/>
        </w:rPr>
        <w:t>但这本身也存在问题，就是框（时间区域）的大小不好取，大了，时间分析就很差，小了，频率分析就很差，怎么办？引入变化的框不就好了吗。</w:t>
      </w:r>
    </w:p>
    <w:p w:rsidR="00C73031" w:rsidRPr="00C864AB" w:rsidRDefault="00C73031" w:rsidP="00C73031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szCs w:val="21"/>
        </w:rPr>
        <w:t>没错，小波变换就有着这样的思路。但事实上小波并不是这么做的（关于这一点，方沁</w:t>
      </w:r>
      <w:r w:rsidRPr="00C864AB">
        <w:rPr>
          <w:rFonts w:hint="eastAsia"/>
          <w:szCs w:val="21"/>
        </w:rPr>
        <w:lastRenderedPageBreak/>
        <w:t>园同学的表述“小波变换就是根据算法，加</w:t>
      </w:r>
      <w:proofErr w:type="gramStart"/>
      <w:r w:rsidRPr="00C864AB">
        <w:rPr>
          <w:rFonts w:hint="eastAsia"/>
          <w:szCs w:val="21"/>
        </w:rPr>
        <w:t>不</w:t>
      </w:r>
      <w:proofErr w:type="gramEnd"/>
      <w:r w:rsidRPr="00C864AB">
        <w:rPr>
          <w:rFonts w:hint="eastAsia"/>
          <w:szCs w:val="21"/>
        </w:rPr>
        <w:t>等长的窗，对每一小部分进行傅里叶变换”就不准确了。小波变换并没有采用窗的思想，更没有做傅里叶变换。）至于为什么不采用可变窗的</w:t>
      </w:r>
      <w:r w:rsidRPr="00C864AB">
        <w:rPr>
          <w:szCs w:val="21"/>
        </w:rPr>
        <w:t>STFT呢，我认为是因为这样做冗余会太严重，STFT做不到正交化，这也是它的一大缺陷。于是小波变换的出发点和STFT还是不同的。STFT是给信号加窗，分段做FFT；而小波直接把傅里叶变换的基给换了——将无限长的三角函数基换成了有限长的会衰减的小波基。这样不仅能够获取频</w:t>
      </w:r>
      <w:r w:rsidRPr="00C864AB">
        <w:rPr>
          <w:rFonts w:hint="eastAsia"/>
          <w:szCs w:val="21"/>
        </w:rPr>
        <w:t>率，还可以定位到时间了</w:t>
      </w:r>
      <w:r w:rsidR="002D3623" w:rsidRPr="00C864AB">
        <w:rPr>
          <w:rFonts w:hint="eastAsia"/>
          <w:szCs w:val="21"/>
        </w:rPr>
        <w:t>。</w:t>
      </w:r>
    </w:p>
    <w:p w:rsidR="002D3623" w:rsidRPr="00C864AB" w:rsidRDefault="002D3623" w:rsidP="00C73031">
      <w:pPr>
        <w:pStyle w:val="a3"/>
        <w:ind w:left="360" w:firstLineChars="0" w:firstLine="0"/>
        <w:rPr>
          <w:rFonts w:hint="eastAsia"/>
          <w:szCs w:val="21"/>
        </w:rPr>
      </w:pPr>
      <w:r w:rsidRPr="00C864AB">
        <w:rPr>
          <w:rFonts w:hint="eastAsia"/>
          <w:szCs w:val="21"/>
        </w:rPr>
        <w:t>对于傅里叶变换：</w:t>
      </w:r>
    </w:p>
    <w:p w:rsidR="002D3623" w:rsidRPr="00C864AB" w:rsidRDefault="002D3623" w:rsidP="00C73031">
      <w:pPr>
        <w:pStyle w:val="a3"/>
        <w:ind w:left="360" w:firstLineChars="0" w:firstLine="0"/>
        <w:rPr>
          <w:szCs w:val="21"/>
        </w:rPr>
      </w:pPr>
      <w:r w:rsidRPr="00C864AB">
        <w:rPr>
          <w:rFonts w:ascii="Helvetica" w:hAnsi="Helvetica" w:cs="Helvetica"/>
          <w:noProof/>
          <w:color w:val="222222"/>
          <w:szCs w:val="21"/>
        </w:rPr>
        <w:drawing>
          <wp:inline distT="0" distB="0" distL="0" distR="0">
            <wp:extent cx="5274310" cy="3631492"/>
            <wp:effectExtent l="0" t="0" r="2540" b="7620"/>
            <wp:docPr id="7" name="图片 7" descr="https://pic4.zhimg.com/be914c25f4886601caf2324b855b2b9f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4.zhimg.com/be914c25f4886601caf2324b855b2b9f_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623" w:rsidRPr="00C864AB" w:rsidRDefault="002D3623" w:rsidP="00C73031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szCs w:val="21"/>
        </w:rPr>
        <w:t>小波变换：</w:t>
      </w:r>
    </w:p>
    <w:p w:rsidR="002D3623" w:rsidRPr="00C864AB" w:rsidRDefault="002D3623" w:rsidP="00C73031">
      <w:pPr>
        <w:pStyle w:val="a3"/>
        <w:ind w:left="360" w:firstLineChars="0" w:firstLine="0"/>
        <w:rPr>
          <w:szCs w:val="21"/>
        </w:rPr>
      </w:pPr>
      <w:r w:rsidRPr="00C864AB">
        <w:rPr>
          <w:rFonts w:ascii="Helvetica" w:hAnsi="Helvetica" w:cs="Helvetica"/>
          <w:noProof/>
          <w:color w:val="222222"/>
          <w:szCs w:val="21"/>
        </w:rPr>
        <w:lastRenderedPageBreak/>
        <w:drawing>
          <wp:inline distT="0" distB="0" distL="0" distR="0">
            <wp:extent cx="5274310" cy="3727179"/>
            <wp:effectExtent l="0" t="0" r="2540" b="6985"/>
            <wp:docPr id="8" name="图片 8" descr="https://pic3.zhimg.com/94b5f53d29d655e0a4d90fa867027eda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3.zhimg.com/94b5f53d29d655e0a4d90fa867027eda_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623" w:rsidRPr="00C864AB" w:rsidRDefault="00006124" w:rsidP="00006124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szCs w:val="21"/>
        </w:rPr>
        <w:t>从公式可以看出，不同于傅里叶变换，变量只有频率ω，小波变换有两个变量：尺度</w:t>
      </w:r>
      <w:r w:rsidRPr="00C864AB">
        <w:rPr>
          <w:szCs w:val="21"/>
        </w:rPr>
        <w:t>a（scale）和平移量 τ（translation）。尺度a控制小波函数的伸缩，平移量 τ控制小波函数的平移。尺度就对应于频率（反比），平移量 τ就对应于时间。</w:t>
      </w:r>
    </w:p>
    <w:p w:rsidR="00006124" w:rsidRPr="00C864AB" w:rsidRDefault="00006124" w:rsidP="00006124">
      <w:pPr>
        <w:pStyle w:val="a3"/>
        <w:ind w:left="360" w:firstLineChars="0" w:firstLine="0"/>
        <w:rPr>
          <w:szCs w:val="21"/>
        </w:rPr>
      </w:pPr>
      <w:r w:rsidRPr="00C864AB">
        <w:rPr>
          <w:rFonts w:hint="eastAsia"/>
          <w:noProof/>
          <w:szCs w:val="21"/>
        </w:rPr>
        <w:drawing>
          <wp:inline distT="0" distB="0" distL="0" distR="0">
            <wp:extent cx="5274310" cy="3037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4aa4c1cc6fdc1feb47be1001fa67301_r.jp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24" w:rsidRDefault="00006124" w:rsidP="00006124">
      <w:pPr>
        <w:pStyle w:val="a3"/>
        <w:ind w:left="360" w:firstLineChars="0" w:firstLine="0"/>
        <w:rPr>
          <w:sz w:val="24"/>
          <w:szCs w:val="24"/>
        </w:rPr>
      </w:pPr>
      <w:r w:rsidRPr="00C864AB">
        <w:rPr>
          <w:rFonts w:hint="eastAsia"/>
          <w:szCs w:val="21"/>
        </w:rPr>
        <w:t>当伸缩、平移到这么一种重合情况时，也会相乘得到一个大的值。这时候和傅里叶变换不同的是，这不仅可以知道信号有这样频率的成分，而且知道它在时域上存在的具体位置。而当我们在每个尺度下都</w:t>
      </w:r>
      <w:proofErr w:type="gramStart"/>
      <w:r w:rsidRPr="00C864AB">
        <w:rPr>
          <w:rFonts w:hint="eastAsia"/>
          <w:szCs w:val="21"/>
        </w:rPr>
        <w:t>平移着</w:t>
      </w:r>
      <w:proofErr w:type="gramEnd"/>
      <w:r w:rsidRPr="00C864AB">
        <w:rPr>
          <w:rFonts w:hint="eastAsia"/>
          <w:szCs w:val="21"/>
        </w:rPr>
        <w:t>和信号乘过一遍后，我们就知道信号在每个位置都包含哪些频率成分。</w:t>
      </w:r>
      <w:r w:rsidR="00B4727E">
        <w:rPr>
          <w:rFonts w:hint="eastAsia"/>
          <w:sz w:val="24"/>
          <w:szCs w:val="24"/>
        </w:rPr>
        <w:t>这就是小波变换。小波分析最大的优势就是</w:t>
      </w:r>
      <w:proofErr w:type="gramStart"/>
      <w:r w:rsidR="00B4727E">
        <w:rPr>
          <w:rFonts w:hint="eastAsia"/>
          <w:sz w:val="24"/>
          <w:szCs w:val="24"/>
        </w:rPr>
        <w:t>时频同时</w:t>
      </w:r>
      <w:proofErr w:type="gramEnd"/>
      <w:r w:rsidR="00B4727E">
        <w:rPr>
          <w:rFonts w:hint="eastAsia"/>
          <w:sz w:val="24"/>
          <w:szCs w:val="24"/>
        </w:rPr>
        <w:t>分析。</w:t>
      </w:r>
    </w:p>
    <w:p w:rsidR="00502FF8" w:rsidRPr="00502FF8" w:rsidRDefault="00502FF8" w:rsidP="00502FF8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="00D30D65">
        <w:rPr>
          <w:rFonts w:hint="eastAsia"/>
          <w:sz w:val="24"/>
          <w:szCs w:val="24"/>
        </w:rPr>
        <w:t>同时小波变换的另一个大优点</w:t>
      </w:r>
      <w:r w:rsidR="006C1C4D">
        <w:rPr>
          <w:rFonts w:hint="eastAsia"/>
          <w:sz w:val="24"/>
          <w:szCs w:val="24"/>
        </w:rPr>
        <w:t>（harr变换）：</w:t>
      </w:r>
    </w:p>
    <w:p w:rsidR="006C1C4D" w:rsidRDefault="00502FF8" w:rsidP="00502FF8">
      <w:pPr>
        <w:pStyle w:val="a3"/>
        <w:ind w:left="360" w:firstLineChars="0" w:firstLine="0"/>
        <w:rPr>
          <w:sz w:val="24"/>
          <w:szCs w:val="24"/>
        </w:rPr>
      </w:pPr>
      <w:r w:rsidRPr="00502FF8">
        <w:rPr>
          <w:rFonts w:hint="eastAsia"/>
          <w:sz w:val="24"/>
          <w:szCs w:val="24"/>
        </w:rPr>
        <w:lastRenderedPageBreak/>
        <w:t>我们知道对于突变信号，傅里叶变换存在吉布斯效应，我们用无限长的三角函数怎么也拟合不好突变信号：</w:t>
      </w:r>
    </w:p>
    <w:p w:rsidR="00502FF8" w:rsidRDefault="00502FF8" w:rsidP="00502FF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6182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6041e8710f31ab327e215467d2c58d2_r.jp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F8" w:rsidRDefault="00502FF8" w:rsidP="00502FF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而小波变换则可以：</w:t>
      </w:r>
    </w:p>
    <w:p w:rsidR="00502FF8" w:rsidRDefault="00502FF8" w:rsidP="00502FF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40665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03e5344001f6fb2dc10be4a7bd2af92_r.jp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F8" w:rsidRDefault="00502FF8" w:rsidP="00502FF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2.harr变换还可以正交。</w:t>
      </w:r>
    </w:p>
    <w:p w:rsidR="00502FF8" w:rsidRDefault="00502FF8" w:rsidP="00502FF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3.harr小波是对称的。</w:t>
      </w:r>
    </w:p>
    <w:p w:rsidR="00502FF8" w:rsidRPr="00502FF8" w:rsidRDefault="00502FF8" w:rsidP="00502FF8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>
        <w:rPr>
          <w:sz w:val="24"/>
          <w:szCs w:val="24"/>
        </w:rPr>
        <w:t>harr</w:t>
      </w:r>
      <w:r>
        <w:rPr>
          <w:rFonts w:hint="eastAsia"/>
          <w:sz w:val="24"/>
          <w:szCs w:val="24"/>
        </w:rPr>
        <w:t>小波的时域是紧支撑的。</w:t>
      </w:r>
      <w:bookmarkStart w:id="0" w:name="_GoBack"/>
      <w:bookmarkEnd w:id="0"/>
    </w:p>
    <w:sectPr w:rsidR="00502FF8" w:rsidRPr="00502F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3A2F0F"/>
    <w:multiLevelType w:val="hybridMultilevel"/>
    <w:tmpl w:val="AD3C4FCE"/>
    <w:lvl w:ilvl="0" w:tplc="E23A53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9B4"/>
    <w:rsid w:val="00006124"/>
    <w:rsid w:val="00015D83"/>
    <w:rsid w:val="00022925"/>
    <w:rsid w:val="00037D33"/>
    <w:rsid w:val="000618F2"/>
    <w:rsid w:val="00080F62"/>
    <w:rsid w:val="00083E08"/>
    <w:rsid w:val="00112DC4"/>
    <w:rsid w:val="0011314C"/>
    <w:rsid w:val="00116DEA"/>
    <w:rsid w:val="001618C8"/>
    <w:rsid w:val="001C20B4"/>
    <w:rsid w:val="002569B4"/>
    <w:rsid w:val="00294EC2"/>
    <w:rsid w:val="002A24AB"/>
    <w:rsid w:val="002D3623"/>
    <w:rsid w:val="003019D9"/>
    <w:rsid w:val="003E0B9D"/>
    <w:rsid w:val="003E753A"/>
    <w:rsid w:val="00502FF8"/>
    <w:rsid w:val="005824A2"/>
    <w:rsid w:val="006840E9"/>
    <w:rsid w:val="006B7964"/>
    <w:rsid w:val="006C1C4D"/>
    <w:rsid w:val="006C1E96"/>
    <w:rsid w:val="006E2814"/>
    <w:rsid w:val="00702C63"/>
    <w:rsid w:val="0073672E"/>
    <w:rsid w:val="008256B9"/>
    <w:rsid w:val="008A1F85"/>
    <w:rsid w:val="00935085"/>
    <w:rsid w:val="009A4122"/>
    <w:rsid w:val="00AA05D7"/>
    <w:rsid w:val="00AE391A"/>
    <w:rsid w:val="00B1345B"/>
    <w:rsid w:val="00B4727E"/>
    <w:rsid w:val="00BC64AA"/>
    <w:rsid w:val="00BE7BB9"/>
    <w:rsid w:val="00C73031"/>
    <w:rsid w:val="00C864AB"/>
    <w:rsid w:val="00CA0175"/>
    <w:rsid w:val="00D245E3"/>
    <w:rsid w:val="00D25641"/>
    <w:rsid w:val="00D30D65"/>
    <w:rsid w:val="00D3598E"/>
    <w:rsid w:val="00D36620"/>
    <w:rsid w:val="00D6228C"/>
    <w:rsid w:val="00E2666F"/>
    <w:rsid w:val="00F1563E"/>
    <w:rsid w:val="00F30B5C"/>
    <w:rsid w:val="00F6505B"/>
    <w:rsid w:val="00F712DD"/>
    <w:rsid w:val="00FA6653"/>
    <w:rsid w:val="00FD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162AE"/>
  <w15:chartTrackingRefBased/>
  <w15:docId w15:val="{0BB148F4-76D2-47C6-81D8-0885A34B8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56B9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116DE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7</Pages>
  <Words>336</Words>
  <Characters>1920</Characters>
  <Application>Microsoft Office Word</Application>
  <DocSecurity>0</DocSecurity>
  <Lines>16</Lines>
  <Paragraphs>4</Paragraphs>
  <ScaleCrop>false</ScaleCrop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yuki</dc:creator>
  <cp:keywords/>
  <dc:description/>
  <cp:lastModifiedBy>黄之强</cp:lastModifiedBy>
  <cp:revision>45</cp:revision>
  <dcterms:created xsi:type="dcterms:W3CDTF">2015-11-04T02:40:00Z</dcterms:created>
  <dcterms:modified xsi:type="dcterms:W3CDTF">2015-12-06T15:40:00Z</dcterms:modified>
</cp:coreProperties>
</file>