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6E0E0" w14:textId="157E257D" w:rsidR="00451712" w:rsidRDefault="00133C5A">
      <w:pPr>
        <w:rPr>
          <w:rtl/>
        </w:rPr>
      </w:pPr>
      <w:r>
        <w:rPr>
          <w:rFonts w:ascii="Assistant" w:hAnsi="Assistant" w:cs="Assistant" w:hint="cs"/>
          <w:color w:val="0F4761"/>
          <w:sz w:val="40"/>
          <w:szCs w:val="40"/>
          <w:rtl/>
        </w:rPr>
        <w:t xml:space="preserve">חלק שלישי  </w:t>
      </w:r>
      <w:r>
        <w:rPr>
          <w:rFonts w:ascii="Assistant" w:hAnsi="Assistant" w:cs="Assistant" w:hint="cs"/>
          <w:color w:val="0F4761"/>
          <w:sz w:val="40"/>
          <w:szCs w:val="40"/>
        </w:rPr>
        <w:t xml:space="preserve">– </w:t>
      </w:r>
      <w:r>
        <w:rPr>
          <w:rFonts w:ascii="Assistant" w:hAnsi="Assistant" w:cs="Assistant" w:hint="cs"/>
          <w:color w:val="0F4761"/>
          <w:sz w:val="40"/>
          <w:szCs w:val="40"/>
          <w:rtl/>
        </w:rPr>
        <w:t>תכנות מונחה עצמים</w:t>
      </w:r>
    </w:p>
    <w:p w14:paraId="6DD82655" w14:textId="3B9B6167" w:rsidR="00F24E28" w:rsidRPr="00F24E28" w:rsidRDefault="00F24E28" w:rsidP="00F24E28">
      <w:pPr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</w:pPr>
      <w:r w:rsidRPr="00F24E28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1.</w:t>
      </w:r>
      <w:r w:rsidRPr="00F24E28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כימוס הוא תהליך של </w:t>
      </w:r>
      <w:r w:rsidRPr="00F24E28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"</w:t>
      </w:r>
      <w:r w:rsidRPr="00F24E28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>החבאת</w:t>
      </w:r>
      <w:r w:rsidRPr="00F24E28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"</w:t>
      </w:r>
      <w:r w:rsidRPr="00F24E28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 מימוש פרטי האובי</w:t>
      </w:r>
      <w:r w:rsidRPr="00F24E28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י</w:t>
      </w:r>
      <w:r w:rsidRPr="00F24E28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>ק</w:t>
      </w:r>
      <w:r w:rsidRPr="00F24E28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 xml:space="preserve">ט. </w:t>
      </w:r>
      <w:proofErr w:type="spellStart"/>
      <w:r w:rsidRPr="00F24E28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הכימוס</w:t>
      </w:r>
      <w:proofErr w:type="spellEnd"/>
      <w:r w:rsidRPr="00F24E28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Pr="00F24E2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F24E28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>מאפשר הסתר</w:t>
      </w:r>
      <w:r w:rsidRPr="00F24E28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ה של</w:t>
      </w:r>
      <w:r w:rsidRPr="00F24E28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 המרכיבים הפנימיים של האובייקט ומאפשר גישה אליהם אך ורק דרך הפונקציות של האובייקט המהוות את הממשק</w:t>
      </w:r>
      <w:r w:rsidRPr="00F24E28">
        <w:rPr>
          <w:rFonts w:ascii="Arial" w:hAnsi="Arial" w:cs="Arial"/>
          <w:color w:val="000000"/>
          <w:sz w:val="28"/>
          <w:szCs w:val="28"/>
          <w:shd w:val="clear" w:color="auto" w:fill="FFFFFF"/>
        </w:rPr>
        <w:t>. </w:t>
      </w:r>
      <w:r w:rsidRPr="00F24E28">
        <w:rPr>
          <w:rFonts w:ascii="Arial" w:hAnsi="Arial" w:cs="Arial"/>
          <w:color w:val="000000"/>
          <w:sz w:val="28"/>
          <w:szCs w:val="28"/>
        </w:rPr>
        <w:br/>
      </w:r>
      <w:r w:rsidRPr="00F24E28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ה</w:t>
      </w:r>
      <w:r w:rsidRPr="00F24E28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>אי מתן גישה ישירה אל</w:t>
      </w:r>
      <w:r w:rsidR="0052081B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 xml:space="preserve"> מאפייני האובייקט</w:t>
      </w:r>
      <w:r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 xml:space="preserve"> (הגדרת המאפיין כ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private</w:t>
      </w:r>
      <w:r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 xml:space="preserve"> לדוגמה)</w:t>
      </w:r>
      <w:r w:rsidR="007F7751" w:rsidRPr="007F7751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="007F7751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מאפשר</w:t>
      </w:r>
      <w:r w:rsidR="007F7751" w:rsidRPr="00F24E28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 xml:space="preserve"> הגנה על</w:t>
      </w:r>
      <w:r w:rsidR="007F7751" w:rsidRPr="00F24E28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 מאפייני האובייקט</w:t>
      </w:r>
      <w:r w:rsidR="007F7751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,</w:t>
      </w:r>
      <w:r w:rsidRPr="00F24E28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 xml:space="preserve">ובזכות כך </w:t>
      </w:r>
      <w:r w:rsidRPr="00F24E28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לא </w:t>
      </w:r>
      <w:r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מתאפשר</w:t>
      </w:r>
      <w:r w:rsidRPr="00F24E28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ביצוע שינויים</w:t>
      </w:r>
      <w:r w:rsidRPr="00F24E28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בלתי הולמים או חוקיים במאפייני</w:t>
      </w:r>
      <w:r w:rsidR="007F7751"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ם</w:t>
      </w:r>
      <w:r>
        <w:rPr>
          <w:rFonts w:ascii="Arial" w:hAnsi="Arial" w:cs="Arial" w:hint="cs"/>
          <w:color w:val="000000"/>
          <w:sz w:val="28"/>
          <w:szCs w:val="28"/>
          <w:shd w:val="clear" w:color="auto" w:fill="FFFFFF"/>
          <w:rtl/>
        </w:rPr>
        <w:t>.</w:t>
      </w:r>
    </w:p>
    <w:p w14:paraId="61C5231D" w14:textId="77777777" w:rsidR="00F24E28" w:rsidRPr="00F24E28" w:rsidRDefault="00F24E28" w:rsidP="00F24E28">
      <w:pPr>
        <w:rPr>
          <w:rFonts w:ascii="Arial" w:hAnsi="Arial" w:cs="Arial"/>
          <w:color w:val="000000"/>
          <w:sz w:val="20"/>
          <w:szCs w:val="20"/>
          <w:shd w:val="clear" w:color="auto" w:fill="FFFFFF"/>
          <w:rtl/>
        </w:rPr>
      </w:pPr>
    </w:p>
    <w:p w14:paraId="4F50248B" w14:textId="3768DC19" w:rsidR="000B133B" w:rsidRPr="008A140C" w:rsidRDefault="000B133B">
      <w:pPr>
        <w:rPr>
          <w:rFonts w:asciiTheme="minorBidi" w:hAnsiTheme="minorBidi"/>
          <w:sz w:val="28"/>
          <w:szCs w:val="28"/>
          <w:rtl/>
        </w:rPr>
      </w:pPr>
      <w:r w:rsidRPr="008A140C">
        <w:rPr>
          <w:rFonts w:asciiTheme="minorBidi" w:hAnsiTheme="minorBidi"/>
          <w:sz w:val="28"/>
          <w:szCs w:val="28"/>
          <w:rtl/>
        </w:rPr>
        <w:t>2.</w:t>
      </w:r>
      <w:r w:rsidR="00CD2E73" w:rsidRPr="008A140C">
        <w:rPr>
          <w:rFonts w:asciiTheme="minorBidi" w:hAnsiTheme="minorBidi"/>
          <w:sz w:val="28"/>
          <w:szCs w:val="28"/>
          <w:rtl/>
        </w:rPr>
        <w:t xml:space="preserve"> ההבדלים בין מחלקה אבסטרקטית למחלקה רגילה הם: שלעומת מחלקה רגילה, ממחלקה אבסטרקטית לא ניתן ליצור מופע של המחלקה. הדרך היחידה להשתמש במאפיינים והמתודות של המחלקה האבסטרקטית היא רק דרך המחלקות שיורשות אותה.</w:t>
      </w:r>
    </w:p>
    <w:p w14:paraId="531780E5" w14:textId="604BFEB8" w:rsidR="00EE08BF" w:rsidRPr="008A140C" w:rsidRDefault="00EE08BF">
      <w:pPr>
        <w:rPr>
          <w:rFonts w:asciiTheme="minorBidi" w:hAnsiTheme="minorBidi"/>
          <w:sz w:val="28"/>
          <w:szCs w:val="28"/>
          <w:rtl/>
        </w:rPr>
      </w:pPr>
      <w:r w:rsidRPr="008A140C">
        <w:rPr>
          <w:rFonts w:asciiTheme="minorBidi" w:hAnsiTheme="minorBidi"/>
          <w:color w:val="0D0D0D"/>
          <w:sz w:val="28"/>
          <w:szCs w:val="28"/>
          <w:shd w:val="clear" w:color="auto" w:fill="FFFFFF"/>
          <w:rtl/>
        </w:rPr>
        <w:t xml:space="preserve">המחלקה האבסטרקטית משמשת כמעין </w:t>
      </w:r>
      <w:r w:rsidRPr="008A140C">
        <w:rPr>
          <w:rFonts w:asciiTheme="minorBidi" w:hAnsiTheme="minorBidi"/>
          <w:color w:val="0D0D0D"/>
          <w:sz w:val="28"/>
          <w:szCs w:val="28"/>
          <w:shd w:val="clear" w:color="auto" w:fill="FFFFFF"/>
          <w:rtl/>
        </w:rPr>
        <w:t xml:space="preserve">תבנית למחלקות </w:t>
      </w:r>
      <w:r w:rsidRPr="008A140C">
        <w:rPr>
          <w:rFonts w:asciiTheme="minorBidi" w:hAnsiTheme="minorBidi"/>
          <w:color w:val="0D0D0D"/>
          <w:sz w:val="28"/>
          <w:szCs w:val="28"/>
          <w:shd w:val="clear" w:color="auto" w:fill="FFFFFF"/>
          <w:rtl/>
        </w:rPr>
        <w:t>היורשות ממנה</w:t>
      </w:r>
      <w:r w:rsidRPr="008A140C">
        <w:rPr>
          <w:rFonts w:asciiTheme="minorBidi" w:hAnsiTheme="minorBidi"/>
          <w:color w:val="0D0D0D"/>
          <w:sz w:val="28"/>
          <w:szCs w:val="28"/>
          <w:shd w:val="clear" w:color="auto" w:fill="FFFFFF"/>
          <w:rtl/>
        </w:rPr>
        <w:t xml:space="preserve">, </w:t>
      </w:r>
      <w:r w:rsidRPr="008A140C">
        <w:rPr>
          <w:rFonts w:asciiTheme="minorBidi" w:hAnsiTheme="minorBidi"/>
          <w:color w:val="0D0D0D"/>
          <w:sz w:val="28"/>
          <w:szCs w:val="28"/>
          <w:shd w:val="clear" w:color="auto" w:fill="FFFFFF"/>
          <w:rtl/>
        </w:rPr>
        <w:t xml:space="preserve">ומוסיפה </w:t>
      </w:r>
      <w:r w:rsidR="008A140C">
        <w:rPr>
          <w:rFonts w:asciiTheme="minorBidi" w:hAnsiTheme="minorBidi" w:hint="cs"/>
          <w:color w:val="0D0D0D"/>
          <w:sz w:val="28"/>
          <w:szCs w:val="28"/>
          <w:shd w:val="clear" w:color="auto" w:fill="FFFFFF"/>
          <w:rtl/>
        </w:rPr>
        <w:t>תכונות</w:t>
      </w:r>
      <w:r w:rsidRPr="008A140C">
        <w:rPr>
          <w:rFonts w:asciiTheme="minorBidi" w:hAnsiTheme="minorBidi"/>
          <w:color w:val="0D0D0D"/>
          <w:sz w:val="28"/>
          <w:szCs w:val="28"/>
          <w:shd w:val="clear" w:color="auto" w:fill="FFFFFF"/>
          <w:rtl/>
        </w:rPr>
        <w:t xml:space="preserve"> או מימושים ספציפיים לפעולות המוגדרות במחלקה האבסטרקטית</w:t>
      </w:r>
      <w:r w:rsidRPr="008A140C">
        <w:rPr>
          <w:rFonts w:asciiTheme="minorBidi" w:hAnsiTheme="minorBidi"/>
          <w:color w:val="0D0D0D"/>
          <w:sz w:val="28"/>
          <w:szCs w:val="28"/>
          <w:shd w:val="clear" w:color="auto" w:fill="FFFFFF"/>
        </w:rPr>
        <w:t>.</w:t>
      </w:r>
      <w:r w:rsidR="008A140C" w:rsidRPr="008A140C">
        <w:rPr>
          <w:rFonts w:asciiTheme="minorBidi" w:hAnsiTheme="minorBidi"/>
          <w:sz w:val="28"/>
          <w:szCs w:val="28"/>
          <w:rtl/>
        </w:rPr>
        <w:t xml:space="preserve"> </w:t>
      </w:r>
      <w:r w:rsidR="008A140C">
        <w:rPr>
          <w:rFonts w:asciiTheme="minorBidi" w:hAnsiTheme="minorBidi" w:hint="cs"/>
          <w:sz w:val="28"/>
          <w:szCs w:val="28"/>
          <w:rtl/>
        </w:rPr>
        <w:t>(בשונה מממשק שבו כל הפונקציות אינן ממומשות אלא רק מוגדרות ככותרת שחייב לממש)</w:t>
      </w:r>
      <w:r w:rsidR="008A140C" w:rsidRPr="008A140C">
        <w:rPr>
          <w:rFonts w:asciiTheme="minorBidi" w:hAnsiTheme="minorBidi"/>
          <w:sz w:val="28"/>
          <w:szCs w:val="28"/>
          <w:rtl/>
        </w:rPr>
        <w:t xml:space="preserve"> </w:t>
      </w:r>
      <w:r w:rsidRPr="008A140C">
        <w:rPr>
          <w:rFonts w:asciiTheme="minorBidi" w:hAnsiTheme="minorBidi"/>
          <w:sz w:val="28"/>
          <w:szCs w:val="28"/>
          <w:rtl/>
        </w:rPr>
        <w:t xml:space="preserve"> </w:t>
      </w:r>
    </w:p>
    <w:p w14:paraId="1AD77559" w14:textId="1B0177D5" w:rsidR="00EE08BF" w:rsidRPr="008A140C" w:rsidRDefault="00EE08BF" w:rsidP="008A140C">
      <w:pPr>
        <w:rPr>
          <w:rFonts w:asciiTheme="minorBidi" w:hAnsiTheme="minorBidi"/>
          <w:sz w:val="28"/>
          <w:szCs w:val="28"/>
          <w:rtl/>
        </w:rPr>
      </w:pPr>
      <w:r w:rsidRPr="008A140C">
        <w:rPr>
          <w:rFonts w:asciiTheme="minorBidi" w:hAnsiTheme="minorBidi"/>
          <w:sz w:val="28"/>
          <w:szCs w:val="28"/>
          <w:rtl/>
        </w:rPr>
        <w:t>בשונה ממחלקה רגילה, מחלקה אבסטרקטית יכולה להכיל גם פונקציות אבסטרקטיות (</w:t>
      </w:r>
      <w:r w:rsidRPr="008A140C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פונקציה שאין לה מימוש</w:t>
      </w:r>
      <w:r w:rsidRPr="008A140C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,</w:t>
      </w:r>
      <w:r w:rsidRPr="008A140C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 היא נכתבת כהצהרה ללא גוף</w:t>
      </w:r>
      <w:r w:rsidRPr="008A140C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)</w:t>
      </w:r>
      <w:r w:rsidR="008A140C" w:rsidRPr="008A140C">
        <w:rPr>
          <w:rFonts w:asciiTheme="minorBidi" w:hAnsiTheme="minorBidi"/>
          <w:sz w:val="28"/>
          <w:szCs w:val="28"/>
          <w:rtl/>
        </w:rPr>
        <w:t xml:space="preserve">. </w:t>
      </w:r>
      <w:r w:rsidR="008A140C" w:rsidRPr="008A140C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כאשר יורשים מחלקה אבסטרקטית חובה לממש את כל הפונקציות האבסטרקטית שבה</w:t>
      </w:r>
      <w:r w:rsidR="008A140C" w:rsidRPr="008A140C">
        <w:rPr>
          <w:rFonts w:asciiTheme="minorBidi" w:hAnsiTheme="minorBidi"/>
          <w:sz w:val="28"/>
          <w:szCs w:val="28"/>
          <w:rtl/>
        </w:rPr>
        <w:t>.</w:t>
      </w:r>
    </w:p>
    <w:p w14:paraId="7E50793C" w14:textId="56B853E6" w:rsidR="00EE08BF" w:rsidRDefault="00EE08BF" w:rsidP="008A140C">
      <w:pPr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 w:rsidRPr="008A140C">
        <w:rPr>
          <w:rFonts w:asciiTheme="minorBidi" w:hAnsiTheme="minorBidi"/>
          <w:sz w:val="28"/>
          <w:szCs w:val="28"/>
          <w:rtl/>
        </w:rPr>
        <w:t>כמו כן, אם יורשים ממחלקה אבסטרקטית אי אפשר לרשת מחלקות נוספות</w:t>
      </w:r>
      <w:r w:rsidR="008A140C" w:rsidRPr="008A140C">
        <w:rPr>
          <w:rFonts w:asciiTheme="minorBidi" w:hAnsiTheme="minorBidi"/>
          <w:sz w:val="28"/>
          <w:szCs w:val="28"/>
          <w:rtl/>
        </w:rPr>
        <w:t>.</w:t>
      </w:r>
      <w:r w:rsidRPr="008A140C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 </w:t>
      </w:r>
    </w:p>
    <w:p w14:paraId="35CE9E8B" w14:textId="77777777" w:rsidR="008A140C" w:rsidRPr="008A140C" w:rsidRDefault="008A140C" w:rsidP="008A140C">
      <w:pPr>
        <w:rPr>
          <w:rFonts w:asciiTheme="minorBidi" w:hAnsiTheme="minorBidi"/>
          <w:sz w:val="28"/>
          <w:szCs w:val="28"/>
          <w:rtl/>
        </w:rPr>
      </w:pPr>
    </w:p>
    <w:p w14:paraId="165E5FE7" w14:textId="46D50956" w:rsidR="000B133B" w:rsidRPr="008A140C" w:rsidRDefault="000B133B">
      <w:pPr>
        <w:rPr>
          <w:rFonts w:asciiTheme="minorBidi" w:hAnsiTheme="minorBidi"/>
          <w:sz w:val="28"/>
          <w:szCs w:val="28"/>
          <w:rtl/>
        </w:rPr>
      </w:pPr>
      <w:r w:rsidRPr="008A140C">
        <w:rPr>
          <w:rFonts w:asciiTheme="minorBidi" w:hAnsiTheme="minorBidi"/>
          <w:sz w:val="28"/>
          <w:szCs w:val="28"/>
          <w:rtl/>
        </w:rPr>
        <w:t>3. ההבדל העיקרי בין מחלקה סטטית למחלקה לא סטטית, היא שבמחלקה סטטית לא ניתן ליצור מופע של המחלקה לעומת מחלקה רגילה שבה ניתן.</w:t>
      </w:r>
    </w:p>
    <w:p w14:paraId="60F37637" w14:textId="0A290B76" w:rsidR="000B133B" w:rsidRPr="008A140C" w:rsidRDefault="000B133B">
      <w:pPr>
        <w:rPr>
          <w:rFonts w:asciiTheme="minorBidi" w:hAnsiTheme="minorBidi"/>
          <w:sz w:val="28"/>
          <w:szCs w:val="28"/>
          <w:rtl/>
        </w:rPr>
      </w:pPr>
      <w:r w:rsidRPr="008A140C">
        <w:rPr>
          <w:rFonts w:asciiTheme="minorBidi" w:hAnsiTheme="minorBidi"/>
          <w:sz w:val="28"/>
          <w:szCs w:val="28"/>
          <w:rtl/>
        </w:rPr>
        <w:t>על מנת להשתמש בפעולות והתכונות של מחלקה סטטית אין צורך ליצור מופע של המחלקה אלא להשתמש בהם ישירות</w:t>
      </w:r>
      <w:r w:rsidR="008A140C" w:rsidRPr="008A140C">
        <w:rPr>
          <w:rFonts w:asciiTheme="minorBidi" w:hAnsiTheme="minorBidi"/>
          <w:sz w:val="28"/>
          <w:szCs w:val="28"/>
          <w:rtl/>
        </w:rPr>
        <w:t xml:space="preserve"> בעזרת השם של המחלקה</w:t>
      </w:r>
      <w:r w:rsidRPr="008A140C">
        <w:rPr>
          <w:rFonts w:asciiTheme="minorBidi" w:hAnsiTheme="minorBidi"/>
          <w:sz w:val="28"/>
          <w:szCs w:val="28"/>
          <w:rtl/>
        </w:rPr>
        <w:t>.</w:t>
      </w:r>
    </w:p>
    <w:p w14:paraId="546F9010" w14:textId="77777777" w:rsidR="000B133B" w:rsidRPr="008A140C" w:rsidRDefault="000B133B">
      <w:pPr>
        <w:rPr>
          <w:rFonts w:asciiTheme="minorBidi" w:hAnsiTheme="minorBidi"/>
          <w:sz w:val="28"/>
          <w:szCs w:val="28"/>
          <w:rtl/>
        </w:rPr>
      </w:pPr>
    </w:p>
    <w:p w14:paraId="737FE683" w14:textId="7D8D3EC3" w:rsidR="000B133B" w:rsidRPr="008A140C" w:rsidRDefault="000B133B">
      <w:pPr>
        <w:rPr>
          <w:rFonts w:asciiTheme="minorBidi" w:hAnsiTheme="minorBidi"/>
          <w:sz w:val="28"/>
          <w:szCs w:val="28"/>
          <w:rtl/>
        </w:rPr>
      </w:pPr>
      <w:r w:rsidRPr="008A140C">
        <w:rPr>
          <w:rFonts w:asciiTheme="minorBidi" w:hAnsiTheme="minorBidi"/>
          <w:sz w:val="28"/>
          <w:szCs w:val="28"/>
          <w:rtl/>
        </w:rPr>
        <w:t>4.</w:t>
      </w:r>
      <w:r w:rsidRPr="008A140C">
        <w:rPr>
          <w:rFonts w:asciiTheme="minorBidi" w:hAnsiTheme="minorBidi"/>
          <w:color w:val="000000"/>
          <w:sz w:val="28"/>
          <w:szCs w:val="28"/>
          <w:rtl/>
        </w:rPr>
        <w:t xml:space="preserve"> </w:t>
      </w:r>
      <w:r w:rsidRPr="008A140C">
        <w:rPr>
          <w:rFonts w:asciiTheme="minorBidi" w:hAnsiTheme="minorBidi"/>
          <w:color w:val="000000"/>
          <w:sz w:val="28"/>
          <w:szCs w:val="28"/>
        </w:rPr>
        <w:t xml:space="preserve">  members </w:t>
      </w:r>
      <w:r w:rsidRPr="008A140C">
        <w:rPr>
          <w:rFonts w:asciiTheme="minorBidi" w:hAnsiTheme="minorBidi"/>
          <w:color w:val="000000"/>
          <w:sz w:val="28"/>
          <w:szCs w:val="28"/>
          <w:rtl/>
        </w:rPr>
        <w:t xml:space="preserve">בעלי </w:t>
      </w:r>
      <w:r w:rsidRPr="008A140C">
        <w:rPr>
          <w:rFonts w:asciiTheme="minorBidi" w:hAnsiTheme="minorBidi"/>
          <w:color w:val="000000"/>
          <w:sz w:val="28"/>
          <w:szCs w:val="28"/>
        </w:rPr>
        <w:t xml:space="preserve">access modifier </w:t>
      </w:r>
      <w:proofErr w:type="gramStart"/>
      <w:r w:rsidRPr="008A140C">
        <w:rPr>
          <w:rFonts w:asciiTheme="minorBidi" w:hAnsiTheme="minorBidi"/>
          <w:color w:val="000000"/>
          <w:sz w:val="28"/>
          <w:szCs w:val="28"/>
        </w:rPr>
        <w:t xml:space="preserve">internal </w:t>
      </w:r>
      <w:r w:rsidRPr="008A140C">
        <w:rPr>
          <w:rFonts w:asciiTheme="minorBidi" w:hAnsiTheme="minorBidi"/>
          <w:color w:val="000000"/>
          <w:sz w:val="28"/>
          <w:szCs w:val="28"/>
          <w:rtl/>
        </w:rPr>
        <w:t xml:space="preserve"> ,</w:t>
      </w:r>
      <w:proofErr w:type="gramEnd"/>
      <w:r w:rsidRPr="008A140C">
        <w:rPr>
          <w:rFonts w:asciiTheme="minorBidi" w:hAnsiTheme="minorBidi"/>
          <w:color w:val="000000"/>
          <w:sz w:val="28"/>
          <w:szCs w:val="28"/>
          <w:rtl/>
        </w:rPr>
        <w:t xml:space="preserve"> נגישים רק לקבצים שנמצאים באותו הפרויקט של ה</w:t>
      </w:r>
      <w:r w:rsidRPr="008A140C">
        <w:rPr>
          <w:rFonts w:asciiTheme="minorBidi" w:hAnsiTheme="minorBidi"/>
          <w:color w:val="000000"/>
          <w:sz w:val="28"/>
          <w:szCs w:val="28"/>
        </w:rPr>
        <w:t xml:space="preserve">members </w:t>
      </w:r>
      <w:r w:rsidRPr="008A140C">
        <w:rPr>
          <w:rFonts w:asciiTheme="minorBidi" w:hAnsiTheme="minorBidi"/>
          <w:color w:val="000000"/>
          <w:sz w:val="28"/>
          <w:szCs w:val="28"/>
          <w:rtl/>
        </w:rPr>
        <w:t xml:space="preserve"> .</w:t>
      </w:r>
    </w:p>
    <w:p w14:paraId="3E99FE7F" w14:textId="77777777" w:rsidR="00133C5A" w:rsidRDefault="00133C5A">
      <w:pPr>
        <w:rPr>
          <w:rFonts w:hint="cs"/>
        </w:rPr>
      </w:pPr>
    </w:p>
    <w:sectPr w:rsidR="00133C5A" w:rsidSect="001D2C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710E9"/>
    <w:multiLevelType w:val="hybridMultilevel"/>
    <w:tmpl w:val="FC945EE4"/>
    <w:lvl w:ilvl="0" w:tplc="1166D1B0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86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D2"/>
    <w:rsid w:val="000B133B"/>
    <w:rsid w:val="00133C5A"/>
    <w:rsid w:val="001D2CD2"/>
    <w:rsid w:val="00451712"/>
    <w:rsid w:val="0052081B"/>
    <w:rsid w:val="007F7751"/>
    <w:rsid w:val="008A140C"/>
    <w:rsid w:val="00C21BC2"/>
    <w:rsid w:val="00CD2E73"/>
    <w:rsid w:val="00ED35A9"/>
    <w:rsid w:val="00EE08BF"/>
    <w:rsid w:val="00F2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82C2"/>
  <w15:docId w15:val="{21DE0FFC-9B78-4C16-AC62-F7419965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D2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C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C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C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C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C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CD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CD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CD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C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CD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CD2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24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14475</TotalTime>
  <Pages>1</Pages>
  <Words>231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ניקול רבקין</dc:creator>
  <cp:keywords/>
  <dc:description/>
  <cp:lastModifiedBy>ניקול רבקין</cp:lastModifiedBy>
  <cp:revision>3</cp:revision>
  <dcterms:created xsi:type="dcterms:W3CDTF">2024-05-05T14:16:00Z</dcterms:created>
  <dcterms:modified xsi:type="dcterms:W3CDTF">2024-05-15T15:32:00Z</dcterms:modified>
</cp:coreProperties>
</file>