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3C0F" w14:textId="6E420408" w:rsidR="00002B1F" w:rsidRDefault="00002B1F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kern w:val="0"/>
          <w:sz w:val="18"/>
          <w:szCs w:val="18"/>
        </w:rPr>
      </w:pPr>
      <w:r>
        <w:rPr>
          <w:rFonts w:ascii="Consolas" w:eastAsia="굴림체" w:hAnsi="Consolas" w:cs="굴림체"/>
          <w:b/>
          <w:bCs/>
          <w:kern w:val="0"/>
          <w:sz w:val="18"/>
          <w:szCs w:val="18"/>
        </w:rPr>
        <w:t>m</w:t>
      </w:r>
      <w:r w:rsidRPr="00002B1F">
        <w:rPr>
          <w:rFonts w:ascii="Consolas" w:eastAsia="굴림체" w:hAnsi="Consolas" w:cs="굴림체"/>
          <w:b/>
          <w:bCs/>
          <w:kern w:val="0"/>
          <w:sz w:val="18"/>
          <w:szCs w:val="18"/>
        </w:rPr>
        <w:t>ain.js</w:t>
      </w:r>
    </w:p>
    <w:p w14:paraId="0EB258D3" w14:textId="77777777" w:rsidR="00002B1F" w:rsidRPr="00002B1F" w:rsidRDefault="00002B1F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b/>
          <w:bCs/>
          <w:kern w:val="0"/>
          <w:sz w:val="18"/>
          <w:szCs w:val="18"/>
        </w:rPr>
      </w:pPr>
    </w:p>
    <w:p w14:paraId="264D6FD6" w14:textId="35C63B49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'use </w:t>
      </w:r>
      <w:proofErr w:type="gram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strict'</w:t>
      </w:r>
      <w:proofErr w:type="gramEnd"/>
    </w:p>
    <w:p w14:paraId="03C81E2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2F3903C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검색창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제어</w:t>
      </w:r>
    </w:p>
    <w:p w14:paraId="3953963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56B634B6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검색창</w:t>
      </w:r>
      <w:proofErr w:type="spellEnd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(.search)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찾기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2711129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'.search'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02267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searchInputEl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searchEl.querySelector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'input'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8A31E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검색창</w:t>
      </w:r>
      <w:proofErr w:type="spellEnd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클릭하면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실행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26A9CEE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searchEl.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addEventListener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'click'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() {</w:t>
      </w:r>
    </w:p>
    <w:p w14:paraId="5B7429A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searchInputEl.focus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126F819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5ACAD94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검색창</w:t>
      </w:r>
      <w:proofErr w:type="spellEnd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내부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실제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input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포커스되면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실행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32FED38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searchInputEl.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addEventListener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'focus'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() {</w:t>
      </w:r>
    </w:p>
    <w:p w14:paraId="7505041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searchEl.classList.add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'focused'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7A7C0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searchInputEl.setAttribute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'placeholder'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통합검색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1F4459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731ED57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검색창</w:t>
      </w:r>
      <w:proofErr w:type="spellEnd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내부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실제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input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요소에서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포커스가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해제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블러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)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되면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실행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00F15DF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searchInputEl.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addEventListener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'blur'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() {</w:t>
      </w:r>
    </w:p>
    <w:p w14:paraId="46AE140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searchEl.classList.remove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'focused'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427DA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searchInputEl.setAttribute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'placeholder'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4DC18D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1AB18C0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2856C56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따른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제어</w:t>
      </w:r>
    </w:p>
    <w:p w14:paraId="23E01C3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67A675D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영향을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받는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요소들을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7803A47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badgeEl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'header .badges'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EC9C15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toTopEl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'#to-top'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0A614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페이지에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이벤트를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724379C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스크롤이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지나치게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자주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발생하는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것을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조절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(throttle,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일부러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부하를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)</w:t>
      </w:r>
    </w:p>
    <w:p w14:paraId="21A3809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window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addEventListener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'scroll'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_.throttle(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() {</w:t>
      </w:r>
    </w:p>
    <w:p w14:paraId="1889DF3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위치가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500px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넘으면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7C4585E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window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.scrollY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500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22E632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// Badge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숨기기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189EBB9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spellStart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badgeEl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1C8F635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opacity: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3E24E5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display: 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'none'</w:t>
      </w:r>
    </w:p>
    <w:p w14:paraId="5BE3CAE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})</w:t>
      </w:r>
    </w:p>
    <w:p w14:paraId="4CECBAD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상단으로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보이기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30C8B4A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spellStart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toTopEl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1EC74FC0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x: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5F4B2D7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})</w:t>
      </w:r>
    </w:p>
    <w:p w14:paraId="621D5C8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위치가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500px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넘지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않으면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1B74208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111BC2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// Badge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보이기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306D0D5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spellStart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badgeEl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62A4F01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opacity: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C9C3C8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display: 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'block'</w:t>
      </w:r>
    </w:p>
    <w:p w14:paraId="40CB2FD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})</w:t>
      </w:r>
    </w:p>
    <w:p w14:paraId="4DF7C78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상단으로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숨기기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35AED0F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spellStart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toTopEl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0E92CFA0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x: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</w:p>
    <w:p w14:paraId="3133DC5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})</w:t>
      </w:r>
    </w:p>
    <w:p w14:paraId="2D986CF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4B9A040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},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300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6E99130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상단으로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스크롤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클릭하면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017CAE6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toTopEl.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addEventListener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'click'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() {</w:t>
      </w:r>
    </w:p>
    <w:p w14:paraId="273B160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위치를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최상단으로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부드럽게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(0.7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초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동안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이동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20CA0E3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gramEnd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window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02907EB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scrollTo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</w:p>
    <w:p w14:paraId="7C59A75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})</w:t>
      </w:r>
    </w:p>
    <w:p w14:paraId="167615B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})</w:t>
      </w:r>
    </w:p>
    <w:p w14:paraId="4B2C7AA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04694836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순서대로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나타나는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기능</w:t>
      </w:r>
    </w:p>
    <w:p w14:paraId="5603EB4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6F66BED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나타날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(.fade-in)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찾기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53B41E16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fadeEls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.querySelectorAll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'.visual .fade-in'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FF3260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나타날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요소들을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하나씩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반복해서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처리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6E07CEC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fadeEls.forEach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fadeEl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index) {</w:t>
      </w:r>
    </w:p>
    <w:p w14:paraId="3C94DDD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각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요소들을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순서대로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(delay)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보여지게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함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360F85C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spellStart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fadeEl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0C8CFD9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delay: (index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7EA385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opacity: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</w:p>
    <w:p w14:paraId="0F804650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})</w:t>
      </w:r>
    </w:p>
    <w:p w14:paraId="4716235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37565D8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074EE23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관리</w:t>
      </w:r>
    </w:p>
    <w:p w14:paraId="7849B14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3E229AF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Swiper(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'.notice-line .swiper-container'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50A04CD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direction: 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'vertical'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수직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</w:p>
    <w:p w14:paraId="30B10D7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autoplay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자동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135EE9B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loop: </w:t>
      </w:r>
      <w:proofErr w:type="gramStart"/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3B382C7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750F23D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Swiper(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'.promotion .swiper-container'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60DF52B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// direction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: 'horizontal', 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수평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</w:p>
    <w:p w14:paraId="7275EFE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autoplay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자동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3181698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delay: </w:t>
      </w:r>
      <w:proofErr w:type="gramStart"/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5000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 5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초마다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바뀜</w:t>
      </w:r>
    </w:p>
    <w:p w14:paraId="4CBB312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},</w:t>
      </w:r>
    </w:p>
    <w:p w14:paraId="44593A00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loop: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2E12D88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slidesPerView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개수</w:t>
      </w:r>
    </w:p>
    <w:p w14:paraId="2408CA2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spaceBetween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여백</w:t>
      </w:r>
    </w:p>
    <w:p w14:paraId="003FBBE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centeredSlides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 1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가운데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보이기</w:t>
      </w:r>
    </w:p>
    <w:p w14:paraId="2817FA7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pagination: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번호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사용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3AF14D0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el: </w:t>
      </w:r>
      <w:proofErr w:type="gram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'.promotion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.swiper-pagination'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번호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선택자</w:t>
      </w:r>
      <w:proofErr w:type="spellEnd"/>
    </w:p>
    <w:p w14:paraId="5624CF9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clickable: </w:t>
      </w:r>
      <w:proofErr w:type="gramStart"/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사용자의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페이지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번호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제어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가능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5D3BFF8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},</w:t>
      </w:r>
    </w:p>
    <w:p w14:paraId="61C803E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navigation: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사용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514A0DB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prevEl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gram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'.promotion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.swiper-</w:t>
      </w:r>
      <w:proofErr w:type="spell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prev</w:t>
      </w:r>
      <w:proofErr w:type="spell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선택자</w:t>
      </w:r>
      <w:proofErr w:type="spellEnd"/>
    </w:p>
    <w:p w14:paraId="20FD98D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nextEl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gram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'.promotion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.swiper-next'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선택자</w:t>
      </w:r>
      <w:proofErr w:type="spellEnd"/>
    </w:p>
    <w:p w14:paraId="3BDD957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3EBC183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50FA37A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Swiper(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'.awards .swiper-container'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2A3689B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// direction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: 'horizontal', 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수평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</w:p>
    <w:p w14:paraId="094E0F3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autoplay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자동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12AA93B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loop: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34F27C9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spaceBetween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30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여백</w:t>
      </w:r>
    </w:p>
    <w:p w14:paraId="55A1CEB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slidesPerView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개수</w:t>
      </w:r>
    </w:p>
    <w:p w14:paraId="3B8549D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slidesPerGroup</w:t>
      </w:r>
      <w:proofErr w:type="spellEnd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: 5, 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할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개수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전체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개수로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나뉘어야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함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)</w:t>
      </w:r>
    </w:p>
    <w:p w14:paraId="036E3F0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navigation: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사용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</w:p>
    <w:p w14:paraId="3775CB4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prevEl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gram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'.awards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.swiper-</w:t>
      </w:r>
      <w:proofErr w:type="spell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prev</w:t>
      </w:r>
      <w:proofErr w:type="spell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선택자</w:t>
      </w:r>
      <w:proofErr w:type="spellEnd"/>
    </w:p>
    <w:p w14:paraId="3D04892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nextEl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gram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'.awards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.swiper-next'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선택자</w:t>
      </w:r>
      <w:proofErr w:type="spellEnd"/>
    </w:p>
    <w:p w14:paraId="720DC07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149E1470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0F82D9F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29EFB07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Promotion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토글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기능</w:t>
      </w:r>
    </w:p>
    <w:p w14:paraId="6B50BA3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1305922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영역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57C57DE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promotionEl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'.promotion'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7C9BB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영역를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토글하는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1D6E217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promotionToggleBtn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'.toggle-promotion'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507446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영역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숨김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기본값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22D7D94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let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isHidePromotion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false</w:t>
      </w:r>
    </w:p>
    <w:p w14:paraId="4DB7DCB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lastRenderedPageBreak/>
        <w:t xml:space="preserve">//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토글</w:t>
      </w:r>
      <w:proofErr w:type="spellEnd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클릭하면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219B942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promotionToggleBtn.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addEventListener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'click'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() {</w:t>
      </w:r>
    </w:p>
    <w:p w14:paraId="68905C8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영역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숨김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반댓값으로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할당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053BCE7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isHidePromotion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isHidePromotion</w:t>
      </w:r>
      <w:proofErr w:type="spellEnd"/>
      <w:proofErr w:type="gramEnd"/>
    </w:p>
    <w:p w14:paraId="626C700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요소를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숨겨야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하면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7512198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isHidePromotion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26B16B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promotionEl.classList.add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'hide'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153DBF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요소가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하면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392AC9B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988EE1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promotionEl.classList.remove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'hide'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237B5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4D3FAA4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1E7407F6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64623B9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부유하는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관리</w:t>
      </w:r>
    </w:p>
    <w:p w14:paraId="2795C84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3832431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범위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랜덤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소수점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2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자리까지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)</w:t>
      </w:r>
    </w:p>
    <w:p w14:paraId="7B455CC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random(</w:t>
      </w:r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min, max) {</w:t>
      </w:r>
    </w:p>
    <w:p w14:paraId="2F05A67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// `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toFixed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()`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통해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'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데이터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'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06D12C62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// `</w:t>
      </w:r>
      <w:proofErr w:type="spellStart"/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parseFloat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()`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통해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소수점을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가지는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'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숫자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데이터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'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변환</w:t>
      </w:r>
    </w:p>
    <w:p w14:paraId="21A061B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parseFloat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Math.random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(max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min)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min).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toFixed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20D0EF6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A7D71C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부유하는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떠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다니는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만드는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0981AE1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floatingObject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selector, delay, size) {</w:t>
      </w:r>
    </w:p>
    <w:p w14:paraId="4F006BF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gsap.to(</w:t>
      </w:r>
      <w:proofErr w:type="gramEnd"/>
    </w:p>
    <w:p w14:paraId="5E39D03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selector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선택자</w:t>
      </w:r>
      <w:proofErr w:type="spellEnd"/>
    </w:p>
    <w:p w14:paraId="6AF6D69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random(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1.5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2.5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애니메이션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동작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시간</w:t>
      </w:r>
    </w:p>
    <w:p w14:paraId="1A93CA5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32C6DB0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delay: random(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delay)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얼마나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늦게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애니메이션을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시작할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것인지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지연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시간을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11CC75F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y: size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`transform: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translateY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수치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);`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같음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.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수직으로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얼마나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움직일지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6BD5DB2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repeat: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몇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번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반복하는지를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, `-1`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무한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0644FB8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yoyo: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한번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애니메이션을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다시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뒤로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재생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1F73134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ease: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Power1.easeInOut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Easing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적용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1CB7A0C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BA0A4AD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)</w:t>
      </w:r>
    </w:p>
    <w:p w14:paraId="6CDA504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E46559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floatingObject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'.floating1'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15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B4E3256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floatingObject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'.floating2'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, .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15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EDD4B9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floatingObject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'.floating3'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1.5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C06A1F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0581262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화면에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보여짐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따른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관리</w:t>
      </w:r>
    </w:p>
    <w:p w14:paraId="46A16555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38B94C70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관리할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검색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37B6475E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spyEls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.querySelectorAll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</w:t>
      </w:r>
      <w:proofErr w:type="spellStart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section.scroll</w:t>
      </w:r>
      <w:proofErr w:type="spellEnd"/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-spy'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6DCC37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요소들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처리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3E431EF8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spyEls.forEach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spyEl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007E42A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ScrollMagic</w:t>
      </w:r>
      <w:proofErr w:type="spellEnd"/>
    </w:p>
    <w:p w14:paraId="39C8F17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.Scene</w:t>
      </w:r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({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감시할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장면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(Scene)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</w:p>
    <w:p w14:paraId="6CE3D2F1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triggerElement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spyEl</w:t>
      </w:r>
      <w:proofErr w:type="spellEnd"/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보여짐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감시할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요소를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지정</w:t>
      </w:r>
    </w:p>
    <w:p w14:paraId="7B2065A7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triggerHook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gramStart"/>
      <w:r w:rsidRPr="0039043B">
        <w:rPr>
          <w:rFonts w:ascii="Consolas" w:eastAsia="굴림체" w:hAnsi="Consolas" w:cs="굴림체"/>
          <w:color w:val="0099CC"/>
          <w:kern w:val="0"/>
          <w:sz w:val="18"/>
          <w:szCs w:val="18"/>
        </w:rPr>
        <w:t>8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화면의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80%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지점에서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보여짐</w:t>
      </w:r>
      <w:proofErr w:type="spellEnd"/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감시</w:t>
      </w:r>
    </w:p>
    <w:p w14:paraId="24E8AC7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})</w:t>
      </w:r>
    </w:p>
    <w:p w14:paraId="0D2DCB6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setClassToggle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spyEl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'show'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화면에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보이면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show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클래스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</w:p>
    <w:p w14:paraId="30E18E7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addTo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ScrollMagic.Controller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())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컨트롤러에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장면을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할당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필수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!)</w:t>
      </w:r>
    </w:p>
    <w:p w14:paraId="5822D606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})</w:t>
      </w:r>
    </w:p>
    <w:p w14:paraId="4B7994DF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/**</w:t>
      </w:r>
    </w:p>
    <w:p w14:paraId="1251100C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올해가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몇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년도인지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>계산</w:t>
      </w:r>
    </w:p>
    <w:p w14:paraId="4AE15874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420B278B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thisYear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.querySelector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39043B">
        <w:rPr>
          <w:rFonts w:ascii="Consolas" w:eastAsia="굴림체" w:hAnsi="Consolas" w:cs="굴림체"/>
          <w:color w:val="63A35C"/>
          <w:kern w:val="0"/>
          <w:sz w:val="18"/>
          <w:szCs w:val="18"/>
        </w:rPr>
        <w:t>'.this-year'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F8CB53" w14:textId="77777777" w:rsidR="0039043B" w:rsidRPr="0039043B" w:rsidRDefault="0039043B" w:rsidP="00390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thisYear.textContent</w:t>
      </w:r>
      <w:proofErr w:type="spell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39043B">
        <w:rPr>
          <w:rFonts w:ascii="Consolas" w:eastAsia="굴림체" w:hAnsi="Consolas" w:cs="굴림체"/>
          <w:color w:val="066DE2"/>
          <w:kern w:val="0"/>
          <w:sz w:val="18"/>
          <w:szCs w:val="18"/>
        </w:rPr>
        <w:t>Date</w:t>
      </w:r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).</w:t>
      </w:r>
      <w:proofErr w:type="spellStart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getFullYear</w:t>
      </w:r>
      <w:proofErr w:type="spellEnd"/>
      <w:proofErr w:type="gramEnd"/>
      <w:r w:rsidRPr="0039043B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5A1838DB" w14:textId="168A89BA" w:rsidR="0039043B" w:rsidRDefault="0039043B"/>
    <w:p w14:paraId="5BD26994" w14:textId="322937C5" w:rsidR="00002B1F" w:rsidRDefault="00002B1F"/>
    <w:p w14:paraId="227D2376" w14:textId="18E8D20C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b/>
          <w:bCs/>
          <w:kern w:val="0"/>
          <w:sz w:val="18"/>
          <w:szCs w:val="18"/>
        </w:rPr>
      </w:pPr>
      <w:r w:rsidRPr="00002B1F">
        <w:rPr>
          <w:rFonts w:ascii="Consolas" w:eastAsia="굴림체" w:hAnsi="Consolas" w:cs="굴림체" w:hint="eastAsia"/>
          <w:b/>
          <w:bCs/>
          <w:kern w:val="0"/>
          <w:sz w:val="18"/>
          <w:szCs w:val="18"/>
        </w:rPr>
        <w:lastRenderedPageBreak/>
        <w:t>y</w:t>
      </w:r>
      <w:r w:rsidRPr="00002B1F">
        <w:rPr>
          <w:rFonts w:ascii="Consolas" w:eastAsia="굴림체" w:hAnsi="Consolas" w:cs="굴림체"/>
          <w:b/>
          <w:bCs/>
          <w:kern w:val="0"/>
          <w:sz w:val="18"/>
          <w:szCs w:val="18"/>
        </w:rPr>
        <w:t>outube.js</w:t>
      </w:r>
    </w:p>
    <w:p w14:paraId="36CED00E" w14:textId="77777777" w:rsidR="00002B1F" w:rsidRP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 w:hint="eastAsia"/>
          <w:b/>
          <w:bCs/>
          <w:kern w:val="0"/>
          <w:sz w:val="18"/>
          <w:szCs w:val="18"/>
        </w:rPr>
      </w:pPr>
    </w:p>
    <w:p w14:paraId="0B3AF431" w14:textId="2DF4C6D8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Youtube</w:t>
      </w:r>
      <w:proofErr w:type="spellEnd"/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IFrame</w:t>
      </w:r>
      <w:proofErr w:type="spell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API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를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비동기로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로드합니다</w:t>
      </w:r>
      <w:proofErr w:type="spell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6FB6A95B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var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tag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.createElement</w:t>
      </w:r>
      <w:proofErr w:type="spellEnd"/>
      <w:proofErr w:type="gram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'script'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D8BF2AE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tag.src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"https://www.youtube.com/iframe_api</w:t>
      </w:r>
      <w:proofErr w:type="gramStart"/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CE9E956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var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firstScriptTag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굴림체" w:hAnsi="Consolas" w:cs="굴림체"/>
          <w:color w:val="066DE2"/>
          <w:kern w:val="0"/>
          <w:sz w:val="18"/>
          <w:szCs w:val="18"/>
        </w:rPr>
        <w:t>document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.getElementsByTagName</w:t>
      </w:r>
      <w:proofErr w:type="spellEnd"/>
      <w:proofErr w:type="gram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'script'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)[</w:t>
      </w:r>
      <w:r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4A93FD8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firstScriptTag.parentNode.insertBefore</w:t>
      </w:r>
      <w:proofErr w:type="spellEnd"/>
      <w:proofErr w:type="gram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(tag,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firstScriptTag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C02EC66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onYouTubePlayerAPIReady</w:t>
      </w:r>
      <w:proofErr w:type="spellEnd"/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함수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이름은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47340854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Youtube</w:t>
      </w:r>
      <w:proofErr w:type="spellEnd"/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IFrame</w:t>
      </w:r>
      <w:proofErr w:type="spell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Player API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에서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사용하는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이름이기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때문에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32306159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다르게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지정하면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동작하지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않습니다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05135D37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그리고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함수는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전역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(Global)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등록해야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합니다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52EBBE34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onYouTubePlayerAPIReady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8ECA5B6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// &lt;div id="player"&gt;&lt;/div&gt;</w:t>
      </w:r>
    </w:p>
    <w:p w14:paraId="699E0245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YT.Player</w:t>
      </w:r>
      <w:proofErr w:type="spellEnd"/>
      <w:proofErr w:type="gram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'player'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, {</w:t>
      </w:r>
    </w:p>
    <w:p w14:paraId="6DC9F205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videoId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'An6LvWQuj_8'</w:t>
      </w:r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최초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재생할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유튜브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영상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ID</w:t>
      </w:r>
    </w:p>
    <w:p w14:paraId="7756ABAA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playerVars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: {</w:t>
      </w:r>
    </w:p>
    <w:p w14:paraId="530490B8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autoplay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자동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재생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유무</w:t>
      </w:r>
    </w:p>
    <w:p w14:paraId="7130B556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loop: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반복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재생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유무</w:t>
      </w:r>
    </w:p>
    <w:p w14:paraId="74A9A3EB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playlist: </w:t>
      </w:r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'An6LvWQuj_8</w:t>
      </w:r>
      <w:proofErr w:type="gramStart"/>
      <w:r>
        <w:rPr>
          <w:rFonts w:ascii="Consolas" w:eastAsia="굴림체" w:hAnsi="Consolas" w:cs="굴림체"/>
          <w:color w:val="63A35C"/>
          <w:kern w:val="0"/>
          <w:sz w:val="18"/>
          <w:szCs w:val="18"/>
        </w:rPr>
        <w:t>'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반복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재생할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유튜브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영상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ID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목록</w:t>
      </w:r>
    </w:p>
    <w:p w14:paraId="2B025BFE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},</w:t>
      </w:r>
    </w:p>
    <w:p w14:paraId="148FEF3A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events: {</w:t>
      </w:r>
    </w:p>
    <w:p w14:paraId="70D93046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gram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영상이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준비되었을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때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</w:p>
    <w:p w14:paraId="571DF413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onReady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function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>
        <w:rPr>
          <w:rFonts w:ascii="Consolas" w:eastAsia="굴림체" w:hAnsi="Consolas" w:cs="굴림체"/>
          <w:color w:val="066DE2"/>
          <w:kern w:val="0"/>
          <w:sz w:val="18"/>
          <w:szCs w:val="18"/>
        </w:rPr>
        <w:t>event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329667A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>
        <w:rPr>
          <w:rFonts w:ascii="Consolas" w:eastAsia="굴림체" w:hAnsi="Consolas" w:cs="굴림체"/>
          <w:color w:val="066DE2"/>
          <w:kern w:val="0"/>
          <w:sz w:val="18"/>
          <w:szCs w:val="18"/>
        </w:rPr>
        <w:t>event</w:t>
      </w: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.target.mute</w:t>
      </w:r>
      <w:proofErr w:type="spellEnd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proofErr w:type="spellStart"/>
      <w:r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음소거</w:t>
      </w:r>
      <w:proofErr w:type="spell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!</w:t>
      </w:r>
    </w:p>
    <w:p w14:paraId="564D2D89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}</w:t>
      </w:r>
    </w:p>
    <w:p w14:paraId="69D8CB17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CF427E4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})</w:t>
      </w:r>
    </w:p>
    <w:p w14:paraId="7DAB3D4D" w14:textId="77777777" w:rsidR="00002B1F" w:rsidRDefault="00002B1F" w:rsidP="00002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EFFE0FD" w14:textId="77777777" w:rsidR="00002B1F" w:rsidRPr="00002B1F" w:rsidRDefault="00002B1F">
      <w:pPr>
        <w:rPr>
          <w:rFonts w:hint="eastAsia"/>
        </w:rPr>
      </w:pPr>
    </w:p>
    <w:sectPr w:rsidR="00002B1F" w:rsidRPr="00002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3B"/>
    <w:rsid w:val="00002B1F"/>
    <w:rsid w:val="003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BBAB"/>
  <w15:chartTrackingRefBased/>
  <w15:docId w15:val="{87624E34-D327-40A8-B7D2-8D00B11A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90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043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string">
    <w:name w:val="cs-default-common-string"/>
    <w:basedOn w:val="a0"/>
    <w:rsid w:val="0039043B"/>
  </w:style>
  <w:style w:type="character" w:customStyle="1" w:styleId="cs-default-common-comment">
    <w:name w:val="cs-default-common-comment"/>
    <w:basedOn w:val="a0"/>
    <w:rsid w:val="0039043B"/>
  </w:style>
  <w:style w:type="character" w:customStyle="1" w:styleId="cs-default-common-keyword1">
    <w:name w:val="cs-default-common-keyword1"/>
    <w:basedOn w:val="a0"/>
    <w:rsid w:val="0039043B"/>
  </w:style>
  <w:style w:type="character" w:customStyle="1" w:styleId="cs-default-common-keyword0">
    <w:name w:val="cs-default-common-keyword0"/>
    <w:basedOn w:val="a0"/>
    <w:rsid w:val="0039043B"/>
  </w:style>
  <w:style w:type="character" w:customStyle="1" w:styleId="cs-default-common-number">
    <w:name w:val="cs-default-common-number"/>
    <w:basedOn w:val="a0"/>
    <w:rsid w:val="0039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김민경</cp:lastModifiedBy>
  <cp:revision>2</cp:revision>
  <dcterms:created xsi:type="dcterms:W3CDTF">2021-05-11T10:33:00Z</dcterms:created>
  <dcterms:modified xsi:type="dcterms:W3CDTF">2021-05-11T10:35:00Z</dcterms:modified>
</cp:coreProperties>
</file>