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EFE" w14:textId="6A9433A2" w:rsidR="001F61A1" w:rsidRDefault="00000000" w:rsidP="00B62D5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Analysis</w:t>
      </w:r>
    </w:p>
    <w:p w14:paraId="58362A94" w14:textId="028015ED" w:rsidR="0098756C" w:rsidRDefault="0098756C" w:rsidP="00B62D5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Research Questions</w:t>
      </w:r>
    </w:p>
    <w:p w14:paraId="6B6BD335" w14:textId="79392D5A" w:rsidR="0098756C" w:rsidRPr="00BC08E2" w:rsidRDefault="0098756C" w:rsidP="0098756C">
      <w:pPr>
        <w:spacing w:line="360" w:lineRule="auto"/>
        <w:rPr>
          <w:rFonts w:ascii="Times New Roman" w:eastAsia="Times New Roman" w:hAnsi="Times New Roman" w:cs="Times New Roman"/>
          <w:bCs/>
          <w:sz w:val="24"/>
          <w:szCs w:val="24"/>
        </w:rPr>
      </w:pPr>
      <w:r w:rsidRPr="00BC08E2">
        <w:rPr>
          <w:rFonts w:ascii="Times New Roman" w:eastAsia="Times New Roman" w:hAnsi="Times New Roman" w:cs="Times New Roman"/>
          <w:bCs/>
          <w:sz w:val="24"/>
          <w:szCs w:val="24"/>
        </w:rPr>
        <w:t xml:space="preserve">● What kind of people tend to have higher salary? What factors have the greatest impact on the monthly income? Can we predict the monthly income based on other features of the employees?  We will fit, interpret, and evaluate the </w:t>
      </w:r>
      <w:r w:rsidR="000B00A3" w:rsidRPr="00BC08E2">
        <w:rPr>
          <w:rFonts w:ascii="Times New Roman" w:eastAsia="Times New Roman" w:hAnsi="Times New Roman" w:cs="Times New Roman"/>
          <w:bCs/>
          <w:sz w:val="24"/>
          <w:szCs w:val="24"/>
        </w:rPr>
        <w:t>random forest</w:t>
      </w:r>
      <w:r w:rsidRPr="00BC08E2">
        <w:rPr>
          <w:rFonts w:ascii="Times New Roman" w:eastAsia="Times New Roman" w:hAnsi="Times New Roman" w:cs="Times New Roman"/>
          <w:bCs/>
          <w:sz w:val="24"/>
          <w:szCs w:val="24"/>
        </w:rPr>
        <w:t xml:space="preserve"> model for monthly income. </w:t>
      </w:r>
    </w:p>
    <w:p w14:paraId="06D5C71E" w14:textId="24E533FA" w:rsidR="0098756C" w:rsidRDefault="0098756C" w:rsidP="0098756C">
      <w:pPr>
        <w:spacing w:line="360" w:lineRule="auto"/>
        <w:rPr>
          <w:rFonts w:ascii="Times New Roman" w:eastAsia="Times New Roman" w:hAnsi="Times New Roman" w:cs="Times New Roman"/>
          <w:bCs/>
          <w:sz w:val="24"/>
          <w:szCs w:val="24"/>
        </w:rPr>
      </w:pPr>
      <w:r w:rsidRPr="00BC08E2">
        <w:rPr>
          <w:rFonts w:ascii="Times New Roman" w:eastAsia="Times New Roman" w:hAnsi="Times New Roman" w:cs="Times New Roman"/>
          <w:bCs/>
          <w:sz w:val="24"/>
          <w:szCs w:val="24"/>
        </w:rPr>
        <w:t xml:space="preserve">● Which factors have the greatest impact on the attrition? Can we predict the attrition of employees based on other characteristics? We will use </w:t>
      </w:r>
      <w:r w:rsidR="000B00A3" w:rsidRPr="00BC08E2">
        <w:rPr>
          <w:rFonts w:ascii="Times New Roman" w:eastAsia="Times New Roman" w:hAnsi="Times New Roman" w:cs="Times New Roman"/>
          <w:bCs/>
          <w:sz w:val="24"/>
          <w:szCs w:val="24"/>
        </w:rPr>
        <w:t>logistic regression model</w:t>
      </w:r>
      <w:r w:rsidRPr="00BC08E2">
        <w:rPr>
          <w:rFonts w:ascii="Times New Roman" w:eastAsia="Times New Roman" w:hAnsi="Times New Roman" w:cs="Times New Roman"/>
          <w:bCs/>
          <w:sz w:val="24"/>
          <w:szCs w:val="24"/>
        </w:rPr>
        <w:t xml:space="preserve"> and Support Vector Machines</w:t>
      </w:r>
      <w:r w:rsidR="000B00A3" w:rsidRPr="00BC08E2">
        <w:rPr>
          <w:rFonts w:ascii="Times New Roman" w:eastAsia="Times New Roman" w:hAnsi="Times New Roman" w:cs="Times New Roman"/>
          <w:bCs/>
          <w:sz w:val="24"/>
          <w:szCs w:val="24"/>
        </w:rPr>
        <w:t xml:space="preserve"> (SVM)</w:t>
      </w:r>
      <w:r w:rsidRPr="00BC08E2">
        <w:rPr>
          <w:rFonts w:ascii="Times New Roman" w:eastAsia="Times New Roman" w:hAnsi="Times New Roman" w:cs="Times New Roman"/>
          <w:bCs/>
          <w:sz w:val="24"/>
          <w:szCs w:val="24"/>
        </w:rPr>
        <w:t xml:space="preserve"> to build prediction models for attrition and select the best method with the highest accuracy.</w:t>
      </w:r>
    </w:p>
    <w:p w14:paraId="0807B353" w14:textId="77777777" w:rsidR="00391E07" w:rsidRPr="0098756C" w:rsidRDefault="00391E07" w:rsidP="0098756C">
      <w:pPr>
        <w:spacing w:line="360" w:lineRule="auto"/>
        <w:rPr>
          <w:rFonts w:ascii="Times New Roman" w:eastAsia="Times New Roman" w:hAnsi="Times New Roman" w:cs="Times New Roman"/>
          <w:bCs/>
          <w:sz w:val="24"/>
          <w:szCs w:val="24"/>
        </w:rPr>
      </w:pPr>
    </w:p>
    <w:p w14:paraId="528DC117" w14:textId="3ED7351D" w:rsidR="001F3ADD" w:rsidRDefault="001F3ADD" w:rsidP="00B62D5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98756C">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Exploratory Data Analysis</w:t>
      </w:r>
    </w:p>
    <w:p w14:paraId="5A26565F" w14:textId="41A67E22" w:rsidR="006E63E9" w:rsidRDefault="006E63E9" w:rsidP="00B62D5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98756C">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.1 Dataset Description</w:t>
      </w:r>
    </w:p>
    <w:p w14:paraId="0D42EEAF" w14:textId="53819E43" w:rsidR="001F3ADD" w:rsidRDefault="0065241D" w:rsidP="00B62D5D">
      <w:pPr>
        <w:spacing w:line="360" w:lineRule="auto"/>
        <w:rPr>
          <w:rFonts w:ascii="Times New Roman" w:eastAsia="Times New Roman" w:hAnsi="Times New Roman" w:cs="Times New Roman"/>
          <w:bCs/>
          <w:sz w:val="24"/>
          <w:szCs w:val="24"/>
        </w:rPr>
      </w:pPr>
      <w:r w:rsidRPr="0065241D">
        <w:rPr>
          <w:rFonts w:ascii="Times New Roman" w:eastAsia="Times New Roman" w:hAnsi="Times New Roman" w:cs="Times New Roman"/>
          <w:bCs/>
          <w:sz w:val="24"/>
          <w:szCs w:val="24"/>
        </w:rPr>
        <w:t>The “IBM HR Analytics Employee Attrition &amp; Performance” dataset is from the Kaggle website(</w:t>
      </w:r>
      <w:r w:rsidRPr="00635E78">
        <w:rPr>
          <w:rFonts w:ascii="Times New Roman" w:eastAsia="Times New Roman" w:hAnsi="Times New Roman" w:cs="Times New Roman"/>
          <w:color w:val="1155CC"/>
          <w:sz w:val="24"/>
          <w:szCs w:val="24"/>
          <w:u w:val="single"/>
        </w:rPr>
        <w:t>https://www.kaggle.com/datasets/pavansubhasht/ibm-hr-analytics-attrition-dataset?select=WA_Fn-UseC_-HR-Employee-Attrition.csv</w:t>
      </w:r>
      <w:r w:rsidRPr="0065241D">
        <w:rPr>
          <w:rFonts w:ascii="Times New Roman" w:eastAsia="Times New Roman" w:hAnsi="Times New Roman" w:cs="Times New Roman"/>
          <w:bCs/>
          <w:sz w:val="24"/>
          <w:szCs w:val="24"/>
        </w:rPr>
        <w:t>), it is used to train a machine learning model to predict attrition of the valuable employees based on a list of attributes.</w:t>
      </w:r>
    </w:p>
    <w:p w14:paraId="243F5603" w14:textId="02DA6C4B" w:rsidR="004A211E" w:rsidRDefault="004A211E" w:rsidP="00B62D5D">
      <w:pPr>
        <w:spacing w:line="360" w:lineRule="auto"/>
        <w:rPr>
          <w:rFonts w:ascii="Times New Roman" w:eastAsia="Times New Roman" w:hAnsi="Times New Roman" w:cs="Times New Roman"/>
          <w:bCs/>
          <w:sz w:val="24"/>
          <w:szCs w:val="24"/>
        </w:rPr>
      </w:pPr>
      <w:r w:rsidRPr="004A211E">
        <w:rPr>
          <w:rFonts w:ascii="Times New Roman" w:eastAsia="Times New Roman" w:hAnsi="Times New Roman" w:cs="Times New Roman"/>
          <w:bCs/>
          <w:sz w:val="24"/>
          <w:szCs w:val="24"/>
        </w:rPr>
        <w:t xml:space="preserve">The structure of the dataset </w:t>
      </w:r>
      <w:r w:rsidR="003C0EC9" w:rsidRPr="004A211E">
        <w:rPr>
          <w:rFonts w:ascii="Times New Roman" w:eastAsia="Times New Roman" w:hAnsi="Times New Roman" w:cs="Times New Roman"/>
          <w:bCs/>
          <w:sz w:val="24"/>
          <w:szCs w:val="24"/>
        </w:rPr>
        <w:t>is</w:t>
      </w:r>
      <w:r w:rsidRPr="004A211E">
        <w:rPr>
          <w:rFonts w:ascii="Times New Roman" w:eastAsia="Times New Roman" w:hAnsi="Times New Roman" w:cs="Times New Roman"/>
          <w:bCs/>
          <w:sz w:val="24"/>
          <w:szCs w:val="24"/>
        </w:rPr>
        <w:t xml:space="preserve"> shown in Figure 1.</w:t>
      </w:r>
      <w:r>
        <w:rPr>
          <w:rFonts w:ascii="Times New Roman" w:eastAsia="Times New Roman" w:hAnsi="Times New Roman" w:cs="Times New Roman"/>
          <w:bCs/>
          <w:sz w:val="24"/>
          <w:szCs w:val="24"/>
        </w:rPr>
        <w:t xml:space="preserve"> </w:t>
      </w:r>
      <w:r w:rsidR="00887757" w:rsidRPr="00887757">
        <w:rPr>
          <w:rFonts w:ascii="Times New Roman" w:eastAsia="Times New Roman" w:hAnsi="Times New Roman" w:cs="Times New Roman"/>
          <w:bCs/>
          <w:sz w:val="24"/>
          <w:szCs w:val="24"/>
        </w:rPr>
        <w:t>The dataset has a total of 1470 rows and 35 columns, of which 9 are numerical variables and 26 are categorical variables.</w:t>
      </w:r>
      <w:r w:rsidR="00887757">
        <w:rPr>
          <w:rFonts w:ascii="Times New Roman" w:eastAsia="Times New Roman" w:hAnsi="Times New Roman" w:cs="Times New Roman"/>
          <w:bCs/>
          <w:sz w:val="24"/>
          <w:szCs w:val="24"/>
        </w:rPr>
        <w:t xml:space="preserve"> </w:t>
      </w:r>
      <w:r w:rsidRPr="004A211E">
        <w:rPr>
          <w:rFonts w:ascii="Times New Roman" w:eastAsia="Times New Roman" w:hAnsi="Times New Roman" w:cs="Times New Roman"/>
          <w:bCs/>
          <w:sz w:val="24"/>
          <w:szCs w:val="24"/>
        </w:rPr>
        <w:t xml:space="preserve">Since each row represents several attributes of an employee from IBM, the unit of analysis in this dataset would be a given employee. </w:t>
      </w:r>
    </w:p>
    <w:p w14:paraId="2ABB9DDB" w14:textId="77777777" w:rsidR="00460492" w:rsidRDefault="00460492" w:rsidP="00460492">
      <w:pPr>
        <w:spacing w:line="360" w:lineRule="auto"/>
        <w:jc w:val="center"/>
        <w:rPr>
          <w:rFonts w:ascii="Times New Roman" w:eastAsia="Times New Roman" w:hAnsi="Times New Roman" w:cs="Times New Roman"/>
          <w:sz w:val="24"/>
          <w:szCs w:val="24"/>
        </w:rPr>
      </w:pPr>
      <w:r>
        <w:rPr>
          <w:noProof/>
        </w:rPr>
        <w:drawing>
          <wp:inline distT="0" distB="0" distL="0" distR="0" wp14:anchorId="73C59050" wp14:editId="7B9B3035">
            <wp:extent cx="4055806" cy="2712537"/>
            <wp:effectExtent l="0" t="0" r="1905" b="0"/>
            <wp:docPr id="45" name="图片 4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8"/>
                    <a:stretch>
                      <a:fillRect/>
                    </a:stretch>
                  </pic:blipFill>
                  <pic:spPr>
                    <a:xfrm>
                      <a:off x="0" y="0"/>
                      <a:ext cx="4085642" cy="2732491"/>
                    </a:xfrm>
                    <a:prstGeom prst="rect">
                      <a:avLst/>
                    </a:prstGeom>
                  </pic:spPr>
                </pic:pic>
              </a:graphicData>
            </a:graphic>
          </wp:inline>
        </w:drawing>
      </w:r>
    </w:p>
    <w:p w14:paraId="10792D66" w14:textId="5C37DBAA" w:rsidR="00460492" w:rsidRPr="00460492" w:rsidRDefault="00460492" w:rsidP="00460492">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1. Structure of the dataset</w:t>
      </w:r>
    </w:p>
    <w:p w14:paraId="2EA14FCD" w14:textId="4DAA8455" w:rsidR="004A211E" w:rsidRDefault="004A211E" w:rsidP="00B62D5D">
      <w:pPr>
        <w:spacing w:line="360" w:lineRule="auto"/>
        <w:rPr>
          <w:rFonts w:ascii="Times New Roman" w:eastAsia="Times New Roman" w:hAnsi="Times New Roman" w:cs="Times New Roman"/>
          <w:bCs/>
          <w:sz w:val="24"/>
          <w:szCs w:val="24"/>
        </w:rPr>
      </w:pPr>
      <w:r w:rsidRPr="004A211E">
        <w:rPr>
          <w:rFonts w:ascii="Times New Roman" w:eastAsia="Times New Roman" w:hAnsi="Times New Roman" w:cs="Times New Roman"/>
          <w:bCs/>
          <w:sz w:val="24"/>
          <w:szCs w:val="24"/>
        </w:rPr>
        <w:lastRenderedPageBreak/>
        <w:t xml:space="preserve">Some attributes need further explanations for better understandings are shown in Table </w:t>
      </w:r>
      <w:r w:rsidR="00460492">
        <w:rPr>
          <w:rFonts w:ascii="Times New Roman" w:eastAsia="Times New Roman" w:hAnsi="Times New Roman" w:cs="Times New Roman"/>
          <w:bCs/>
          <w:sz w:val="24"/>
          <w:szCs w:val="24"/>
        </w:rPr>
        <w:t>1</w:t>
      </w:r>
      <w:r w:rsidRPr="004A211E">
        <w:rPr>
          <w:rFonts w:ascii="Times New Roman" w:eastAsia="Times New Roman" w:hAnsi="Times New Roman" w:cs="Times New Roman"/>
          <w:bCs/>
          <w:sz w:val="24"/>
          <w:szCs w:val="24"/>
        </w:rPr>
        <w:t>.</w:t>
      </w:r>
    </w:p>
    <w:p w14:paraId="5F3727E5" w14:textId="024A8A61" w:rsidR="00460492" w:rsidRDefault="00460492" w:rsidP="00460492">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Table. 1. Explanations of the variables</w:t>
      </w:r>
    </w:p>
    <w:tbl>
      <w:tblPr>
        <w:tblStyle w:val="ae"/>
        <w:tblW w:w="9350" w:type="dxa"/>
        <w:tblInd w:w="0" w:type="dxa"/>
        <w:tblBorders>
          <w:top w:val="single" w:sz="4" w:space="0" w:color="000000"/>
          <w:left w:val="nil"/>
          <w:bottom w:val="single" w:sz="4" w:space="0" w:color="000000"/>
          <w:right w:val="nil"/>
          <w:insideH w:val="nil"/>
          <w:insideV w:val="nil"/>
        </w:tblBorders>
        <w:tblLayout w:type="fixed"/>
        <w:tblLook w:val="0000" w:firstRow="0" w:lastRow="0" w:firstColumn="0" w:lastColumn="0" w:noHBand="0" w:noVBand="0"/>
      </w:tblPr>
      <w:tblGrid>
        <w:gridCol w:w="2694"/>
        <w:gridCol w:w="6656"/>
      </w:tblGrid>
      <w:tr w:rsidR="00460492" w14:paraId="0859DBE9" w14:textId="77777777" w:rsidTr="00460492">
        <w:trPr>
          <w:trHeight w:val="383"/>
        </w:trPr>
        <w:tc>
          <w:tcPr>
            <w:tcW w:w="2694" w:type="dxa"/>
            <w:tcBorders>
              <w:top w:val="single" w:sz="4" w:space="0" w:color="000000"/>
              <w:left w:val="nil"/>
              <w:bottom w:val="single" w:sz="4" w:space="0" w:color="auto"/>
              <w:right w:val="nil"/>
            </w:tcBorders>
            <w:tcMar>
              <w:top w:w="0" w:type="dxa"/>
              <w:left w:w="108" w:type="dxa"/>
              <w:bottom w:w="0" w:type="dxa"/>
              <w:right w:w="108" w:type="dxa"/>
            </w:tcMar>
          </w:tcPr>
          <w:p w14:paraId="620259A0" w14:textId="77777777" w:rsidR="00460492" w:rsidRDefault="00460492" w:rsidP="002C390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w:t>
            </w:r>
          </w:p>
        </w:tc>
        <w:tc>
          <w:tcPr>
            <w:tcW w:w="6656" w:type="dxa"/>
            <w:tcBorders>
              <w:top w:val="single" w:sz="4" w:space="0" w:color="000000"/>
              <w:left w:val="nil"/>
              <w:bottom w:val="single" w:sz="4" w:space="0" w:color="auto"/>
              <w:right w:val="nil"/>
            </w:tcBorders>
            <w:tcMar>
              <w:top w:w="0" w:type="dxa"/>
              <w:left w:w="108" w:type="dxa"/>
              <w:bottom w:w="0" w:type="dxa"/>
              <w:right w:w="108" w:type="dxa"/>
            </w:tcMar>
          </w:tcPr>
          <w:p w14:paraId="0F353C60" w14:textId="77777777" w:rsidR="00460492" w:rsidRDefault="00460492" w:rsidP="002C390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w:t>
            </w:r>
          </w:p>
        </w:tc>
      </w:tr>
      <w:tr w:rsidR="00460492" w14:paraId="4A02D650" w14:textId="77777777" w:rsidTr="00460492">
        <w:trPr>
          <w:trHeight w:val="271"/>
        </w:trPr>
        <w:tc>
          <w:tcPr>
            <w:tcW w:w="2694" w:type="dxa"/>
            <w:tcBorders>
              <w:top w:val="single" w:sz="4" w:space="0" w:color="auto"/>
              <w:left w:val="nil"/>
              <w:bottom w:val="nil"/>
              <w:right w:val="nil"/>
            </w:tcBorders>
            <w:tcMar>
              <w:top w:w="0" w:type="dxa"/>
              <w:left w:w="108" w:type="dxa"/>
              <w:bottom w:w="0" w:type="dxa"/>
              <w:right w:w="108" w:type="dxa"/>
            </w:tcMar>
          </w:tcPr>
          <w:p w14:paraId="7A56337C" w14:textId="35C88F6D" w:rsidR="00460492" w:rsidRDefault="00460492" w:rsidP="002C39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Education </w:t>
            </w:r>
          </w:p>
        </w:tc>
        <w:tc>
          <w:tcPr>
            <w:tcW w:w="6656" w:type="dxa"/>
            <w:tcBorders>
              <w:top w:val="single" w:sz="4" w:space="0" w:color="auto"/>
              <w:left w:val="nil"/>
              <w:bottom w:val="nil"/>
              <w:right w:val="nil"/>
            </w:tcBorders>
            <w:tcMar>
              <w:top w:w="0" w:type="dxa"/>
              <w:left w:w="108" w:type="dxa"/>
              <w:bottom w:w="0" w:type="dxa"/>
              <w:right w:w="108" w:type="dxa"/>
            </w:tcMar>
          </w:tcPr>
          <w:p w14:paraId="655005FE" w14:textId="01D3CCB2" w:rsidR="00460492" w:rsidRDefault="00460492" w:rsidP="002C39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'Below College', 2 'College', 3 'Bachelor', 4 'Master', 5 'Doctor'</w:t>
            </w:r>
          </w:p>
        </w:tc>
      </w:tr>
      <w:tr w:rsidR="00460492" w14:paraId="36091F65" w14:textId="77777777" w:rsidTr="00460492">
        <w:tc>
          <w:tcPr>
            <w:tcW w:w="2694" w:type="dxa"/>
            <w:tcBorders>
              <w:top w:val="nil"/>
              <w:left w:val="nil"/>
              <w:bottom w:val="nil"/>
              <w:right w:val="nil"/>
            </w:tcBorders>
            <w:tcMar>
              <w:top w:w="0" w:type="dxa"/>
              <w:left w:w="108" w:type="dxa"/>
              <w:bottom w:w="0" w:type="dxa"/>
              <w:right w:w="108" w:type="dxa"/>
            </w:tcMar>
          </w:tcPr>
          <w:p w14:paraId="69E48A42" w14:textId="77777777" w:rsidR="00460492" w:rsidRDefault="00460492" w:rsidP="002C3908">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EnvironmentSatisfaction</w:t>
            </w:r>
            <w:proofErr w:type="spellEnd"/>
            <w:r>
              <w:rPr>
                <w:rFonts w:ascii="Times New Roman" w:eastAsia="Times New Roman" w:hAnsi="Times New Roman" w:cs="Times New Roman"/>
                <w:sz w:val="24"/>
                <w:szCs w:val="24"/>
              </w:rPr>
              <w:t xml:space="preserve"> </w:t>
            </w:r>
          </w:p>
        </w:tc>
        <w:tc>
          <w:tcPr>
            <w:tcW w:w="6656" w:type="dxa"/>
            <w:tcBorders>
              <w:top w:val="nil"/>
              <w:left w:val="nil"/>
              <w:bottom w:val="nil"/>
              <w:right w:val="nil"/>
            </w:tcBorders>
            <w:tcMar>
              <w:top w:w="0" w:type="dxa"/>
              <w:left w:w="108" w:type="dxa"/>
              <w:bottom w:w="0" w:type="dxa"/>
              <w:right w:w="108" w:type="dxa"/>
            </w:tcMar>
          </w:tcPr>
          <w:p w14:paraId="2C8644C6" w14:textId="77777777" w:rsidR="00460492" w:rsidRDefault="00460492" w:rsidP="002C39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'Low', 2 'Medium', 3 'High', 4 'Very High'</w:t>
            </w:r>
          </w:p>
        </w:tc>
      </w:tr>
      <w:tr w:rsidR="00460492" w14:paraId="6A1299A4" w14:textId="77777777" w:rsidTr="00460492">
        <w:tc>
          <w:tcPr>
            <w:tcW w:w="2694" w:type="dxa"/>
            <w:tcBorders>
              <w:top w:val="nil"/>
              <w:left w:val="nil"/>
              <w:bottom w:val="nil"/>
              <w:right w:val="nil"/>
            </w:tcBorders>
            <w:tcMar>
              <w:top w:w="0" w:type="dxa"/>
              <w:left w:w="108" w:type="dxa"/>
              <w:bottom w:w="0" w:type="dxa"/>
              <w:right w:w="108" w:type="dxa"/>
            </w:tcMar>
          </w:tcPr>
          <w:p w14:paraId="170639C4" w14:textId="77777777" w:rsidR="00460492" w:rsidRDefault="00460492" w:rsidP="002C3908">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JobInvolvement</w:t>
            </w:r>
            <w:proofErr w:type="spellEnd"/>
            <w:r>
              <w:rPr>
                <w:rFonts w:ascii="Times New Roman" w:eastAsia="Times New Roman" w:hAnsi="Times New Roman" w:cs="Times New Roman"/>
                <w:sz w:val="24"/>
                <w:szCs w:val="24"/>
              </w:rPr>
              <w:t xml:space="preserve"> </w:t>
            </w:r>
          </w:p>
        </w:tc>
        <w:tc>
          <w:tcPr>
            <w:tcW w:w="6656" w:type="dxa"/>
            <w:tcBorders>
              <w:top w:val="nil"/>
              <w:left w:val="nil"/>
              <w:bottom w:val="nil"/>
              <w:right w:val="nil"/>
            </w:tcBorders>
            <w:tcMar>
              <w:top w:w="0" w:type="dxa"/>
              <w:left w:w="108" w:type="dxa"/>
              <w:bottom w:w="0" w:type="dxa"/>
              <w:right w:w="108" w:type="dxa"/>
            </w:tcMar>
          </w:tcPr>
          <w:p w14:paraId="69EDFD12" w14:textId="77777777" w:rsidR="00460492" w:rsidRDefault="00460492" w:rsidP="002C39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'Low', 2 'Medium', 3 'High', 4 'Very High'</w:t>
            </w:r>
          </w:p>
        </w:tc>
      </w:tr>
      <w:tr w:rsidR="00460492" w14:paraId="2357587C" w14:textId="77777777" w:rsidTr="00460492">
        <w:tc>
          <w:tcPr>
            <w:tcW w:w="2694" w:type="dxa"/>
            <w:tcBorders>
              <w:top w:val="nil"/>
              <w:left w:val="nil"/>
              <w:bottom w:val="nil"/>
              <w:right w:val="nil"/>
            </w:tcBorders>
            <w:tcMar>
              <w:top w:w="0" w:type="dxa"/>
              <w:left w:w="108" w:type="dxa"/>
              <w:bottom w:w="0" w:type="dxa"/>
              <w:right w:w="108" w:type="dxa"/>
            </w:tcMar>
          </w:tcPr>
          <w:p w14:paraId="669D1D50" w14:textId="77777777" w:rsidR="00460492" w:rsidRDefault="00460492" w:rsidP="002C3908">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JobSatisfaction</w:t>
            </w:r>
            <w:proofErr w:type="spellEnd"/>
            <w:r>
              <w:rPr>
                <w:rFonts w:ascii="Times New Roman" w:eastAsia="Times New Roman" w:hAnsi="Times New Roman" w:cs="Times New Roman"/>
                <w:sz w:val="24"/>
                <w:szCs w:val="24"/>
              </w:rPr>
              <w:t xml:space="preserve"> </w:t>
            </w:r>
          </w:p>
        </w:tc>
        <w:tc>
          <w:tcPr>
            <w:tcW w:w="6656" w:type="dxa"/>
            <w:tcBorders>
              <w:top w:val="nil"/>
              <w:left w:val="nil"/>
              <w:bottom w:val="nil"/>
              <w:right w:val="nil"/>
            </w:tcBorders>
            <w:tcMar>
              <w:top w:w="0" w:type="dxa"/>
              <w:left w:w="108" w:type="dxa"/>
              <w:bottom w:w="0" w:type="dxa"/>
              <w:right w:w="108" w:type="dxa"/>
            </w:tcMar>
          </w:tcPr>
          <w:p w14:paraId="5B77F0A2" w14:textId="77777777" w:rsidR="00460492" w:rsidRDefault="00460492" w:rsidP="002C39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'Low', 2 'Medium', 3 'High', 4 'Very High'</w:t>
            </w:r>
          </w:p>
        </w:tc>
      </w:tr>
      <w:tr w:rsidR="00460492" w14:paraId="540BE494" w14:textId="77777777" w:rsidTr="00460492">
        <w:tc>
          <w:tcPr>
            <w:tcW w:w="2694" w:type="dxa"/>
            <w:tcBorders>
              <w:top w:val="nil"/>
              <w:left w:val="nil"/>
              <w:bottom w:val="nil"/>
              <w:right w:val="nil"/>
            </w:tcBorders>
            <w:tcMar>
              <w:top w:w="0" w:type="dxa"/>
              <w:left w:w="108" w:type="dxa"/>
              <w:bottom w:w="0" w:type="dxa"/>
              <w:right w:w="108" w:type="dxa"/>
            </w:tcMar>
          </w:tcPr>
          <w:p w14:paraId="68EA5A85" w14:textId="77777777" w:rsidR="00460492" w:rsidRDefault="00460492" w:rsidP="002C3908">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PerformanceRating</w:t>
            </w:r>
            <w:proofErr w:type="spellEnd"/>
            <w:r>
              <w:rPr>
                <w:rFonts w:ascii="Times New Roman" w:eastAsia="Times New Roman" w:hAnsi="Times New Roman" w:cs="Times New Roman"/>
                <w:sz w:val="24"/>
                <w:szCs w:val="24"/>
              </w:rPr>
              <w:t xml:space="preserve"> </w:t>
            </w:r>
          </w:p>
        </w:tc>
        <w:tc>
          <w:tcPr>
            <w:tcW w:w="6656" w:type="dxa"/>
            <w:tcBorders>
              <w:top w:val="nil"/>
              <w:left w:val="nil"/>
              <w:bottom w:val="nil"/>
              <w:right w:val="nil"/>
            </w:tcBorders>
            <w:tcMar>
              <w:top w:w="0" w:type="dxa"/>
              <w:left w:w="108" w:type="dxa"/>
              <w:bottom w:w="0" w:type="dxa"/>
              <w:right w:w="108" w:type="dxa"/>
            </w:tcMar>
          </w:tcPr>
          <w:p w14:paraId="62CFAC25" w14:textId="77777777" w:rsidR="00460492" w:rsidRDefault="00460492" w:rsidP="002C39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'Low', 2 'Good', 3 'Excellent', 4 'Outstanding'</w:t>
            </w:r>
          </w:p>
        </w:tc>
      </w:tr>
      <w:tr w:rsidR="00460492" w14:paraId="2EEC25BD" w14:textId="77777777" w:rsidTr="00460492">
        <w:tc>
          <w:tcPr>
            <w:tcW w:w="2694" w:type="dxa"/>
            <w:tcBorders>
              <w:top w:val="nil"/>
              <w:left w:val="nil"/>
              <w:bottom w:val="nil"/>
              <w:right w:val="nil"/>
            </w:tcBorders>
            <w:tcMar>
              <w:top w:w="0" w:type="dxa"/>
              <w:left w:w="108" w:type="dxa"/>
              <w:bottom w:w="0" w:type="dxa"/>
              <w:right w:w="108" w:type="dxa"/>
            </w:tcMar>
          </w:tcPr>
          <w:p w14:paraId="674CDE9A" w14:textId="77777777" w:rsidR="00460492" w:rsidRDefault="00460492" w:rsidP="002C3908">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RelationshipSatisfaction</w:t>
            </w:r>
            <w:proofErr w:type="spellEnd"/>
            <w:r>
              <w:rPr>
                <w:rFonts w:ascii="Times New Roman" w:eastAsia="Times New Roman" w:hAnsi="Times New Roman" w:cs="Times New Roman"/>
                <w:sz w:val="24"/>
                <w:szCs w:val="24"/>
              </w:rPr>
              <w:t xml:space="preserve"> </w:t>
            </w:r>
          </w:p>
        </w:tc>
        <w:tc>
          <w:tcPr>
            <w:tcW w:w="6656" w:type="dxa"/>
            <w:tcBorders>
              <w:top w:val="nil"/>
              <w:left w:val="nil"/>
              <w:bottom w:val="nil"/>
              <w:right w:val="nil"/>
            </w:tcBorders>
            <w:tcMar>
              <w:top w:w="0" w:type="dxa"/>
              <w:left w:w="108" w:type="dxa"/>
              <w:bottom w:w="0" w:type="dxa"/>
              <w:right w:w="108" w:type="dxa"/>
            </w:tcMar>
          </w:tcPr>
          <w:p w14:paraId="49F3F433" w14:textId="77777777" w:rsidR="00460492" w:rsidRDefault="00460492" w:rsidP="002C39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'Low', 2 'Medium', 3 'High', 4 'Very High'</w:t>
            </w:r>
          </w:p>
        </w:tc>
      </w:tr>
      <w:tr w:rsidR="00460492" w14:paraId="65F60B0B" w14:textId="77777777" w:rsidTr="00460492">
        <w:tc>
          <w:tcPr>
            <w:tcW w:w="2694" w:type="dxa"/>
            <w:tcBorders>
              <w:top w:val="nil"/>
              <w:left w:val="nil"/>
              <w:bottom w:val="single" w:sz="4" w:space="0" w:color="000000"/>
              <w:right w:val="nil"/>
            </w:tcBorders>
            <w:tcMar>
              <w:top w:w="0" w:type="dxa"/>
              <w:left w:w="108" w:type="dxa"/>
              <w:bottom w:w="0" w:type="dxa"/>
              <w:right w:w="108" w:type="dxa"/>
            </w:tcMar>
          </w:tcPr>
          <w:p w14:paraId="34709C00" w14:textId="77777777" w:rsidR="00460492" w:rsidRDefault="00460492" w:rsidP="002C3908">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WorkLifeBalance</w:t>
            </w:r>
            <w:proofErr w:type="spellEnd"/>
            <w:r>
              <w:rPr>
                <w:rFonts w:ascii="Times New Roman" w:eastAsia="Times New Roman" w:hAnsi="Times New Roman" w:cs="Times New Roman"/>
                <w:sz w:val="24"/>
                <w:szCs w:val="24"/>
              </w:rPr>
              <w:t xml:space="preserve"> </w:t>
            </w:r>
          </w:p>
        </w:tc>
        <w:tc>
          <w:tcPr>
            <w:tcW w:w="6656" w:type="dxa"/>
            <w:tcBorders>
              <w:top w:val="nil"/>
              <w:left w:val="nil"/>
              <w:bottom w:val="single" w:sz="4" w:space="0" w:color="000000"/>
              <w:right w:val="nil"/>
            </w:tcBorders>
            <w:tcMar>
              <w:top w:w="0" w:type="dxa"/>
              <w:left w:w="108" w:type="dxa"/>
              <w:bottom w:w="0" w:type="dxa"/>
              <w:right w:w="108" w:type="dxa"/>
            </w:tcMar>
          </w:tcPr>
          <w:p w14:paraId="0B877090" w14:textId="77777777" w:rsidR="00460492" w:rsidRDefault="00460492" w:rsidP="002C39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'Bad', 2 'Good', 3 'Better', 4 'Best'</w:t>
            </w:r>
          </w:p>
        </w:tc>
      </w:tr>
    </w:tbl>
    <w:p w14:paraId="36FB2779" w14:textId="0B9561D6" w:rsidR="00A44E31" w:rsidRPr="00A44E31" w:rsidRDefault="00A44E31" w:rsidP="00B62D5D">
      <w:pPr>
        <w:spacing w:line="360" w:lineRule="auto"/>
        <w:rPr>
          <w:rFonts w:ascii="Times New Roman" w:eastAsia="Times New Roman" w:hAnsi="Times New Roman" w:cs="Times New Roman"/>
          <w:b/>
          <w:sz w:val="24"/>
          <w:szCs w:val="24"/>
        </w:rPr>
      </w:pPr>
      <w:r w:rsidRPr="00A44E31">
        <w:rPr>
          <w:rFonts w:ascii="Times New Roman" w:eastAsia="Times New Roman" w:hAnsi="Times New Roman" w:cs="Times New Roman"/>
          <w:b/>
          <w:sz w:val="24"/>
          <w:szCs w:val="24"/>
        </w:rPr>
        <w:t>1.</w:t>
      </w:r>
      <w:r w:rsidR="0098756C">
        <w:rPr>
          <w:rFonts w:ascii="Times New Roman" w:eastAsia="Times New Roman" w:hAnsi="Times New Roman" w:cs="Times New Roman"/>
          <w:b/>
          <w:sz w:val="24"/>
          <w:szCs w:val="24"/>
        </w:rPr>
        <w:t>2</w:t>
      </w:r>
      <w:r w:rsidRPr="00A44E31">
        <w:rPr>
          <w:rFonts w:ascii="Times New Roman" w:eastAsia="Times New Roman" w:hAnsi="Times New Roman" w:cs="Times New Roman"/>
          <w:b/>
          <w:sz w:val="24"/>
          <w:szCs w:val="24"/>
        </w:rPr>
        <w:t>.2 Data preparation</w:t>
      </w:r>
    </w:p>
    <w:p w14:paraId="1134B809" w14:textId="18A18204" w:rsidR="006C04AF" w:rsidRPr="006E63E9" w:rsidRDefault="006E63E9" w:rsidP="00B62D5D">
      <w:pPr>
        <w:spacing w:line="360" w:lineRule="auto"/>
        <w:rPr>
          <w:rFonts w:ascii="Times New Roman" w:eastAsia="Times New Roman" w:hAnsi="Times New Roman" w:cs="Times New Roman"/>
          <w:bCs/>
          <w:sz w:val="24"/>
          <w:szCs w:val="24"/>
        </w:rPr>
      </w:pPr>
      <w:r w:rsidRPr="00BC08E2">
        <w:rPr>
          <w:rFonts w:ascii="Times New Roman" w:eastAsia="Times New Roman" w:hAnsi="Times New Roman" w:cs="Times New Roman"/>
          <w:bCs/>
          <w:sz w:val="24"/>
          <w:szCs w:val="24"/>
        </w:rPr>
        <w:t xml:space="preserve">First, we found that there are no empty or duplicated </w:t>
      </w:r>
      <w:r w:rsidR="0093486B" w:rsidRPr="00BC08E2">
        <w:rPr>
          <w:rFonts w:ascii="Times New Roman" w:eastAsia="Times New Roman" w:hAnsi="Times New Roman" w:cs="Times New Roman"/>
          <w:bCs/>
          <w:sz w:val="24"/>
          <w:szCs w:val="24"/>
        </w:rPr>
        <w:t>records or missing data</w:t>
      </w:r>
      <w:r w:rsidRPr="00BC08E2">
        <w:rPr>
          <w:rFonts w:ascii="Times New Roman" w:eastAsia="Times New Roman" w:hAnsi="Times New Roman" w:cs="Times New Roman"/>
          <w:bCs/>
          <w:sz w:val="24"/>
          <w:szCs w:val="24"/>
        </w:rPr>
        <w:t xml:space="preserve"> in the dataset. There are some outliers in variables ‘</w:t>
      </w:r>
      <w:proofErr w:type="spellStart"/>
      <w:r w:rsidRPr="00BC08E2">
        <w:rPr>
          <w:rFonts w:ascii="Times New Roman" w:eastAsia="Times New Roman" w:hAnsi="Times New Roman" w:cs="Times New Roman"/>
          <w:bCs/>
          <w:sz w:val="24"/>
          <w:szCs w:val="24"/>
        </w:rPr>
        <w:t>MonthlyIncome</w:t>
      </w:r>
      <w:proofErr w:type="spellEnd"/>
      <w:r w:rsidRPr="00BC08E2">
        <w:rPr>
          <w:rFonts w:ascii="Times New Roman" w:eastAsia="Times New Roman" w:hAnsi="Times New Roman" w:cs="Times New Roman"/>
          <w:bCs/>
          <w:sz w:val="24"/>
          <w:szCs w:val="24"/>
        </w:rPr>
        <w:t>’, ‘</w:t>
      </w:r>
      <w:proofErr w:type="spellStart"/>
      <w:r w:rsidRPr="00BC08E2">
        <w:rPr>
          <w:rFonts w:ascii="Times New Roman" w:eastAsia="Times New Roman" w:hAnsi="Times New Roman" w:cs="Times New Roman"/>
          <w:bCs/>
          <w:sz w:val="24"/>
          <w:szCs w:val="24"/>
        </w:rPr>
        <w:t>NumCompaniesWorked</w:t>
      </w:r>
      <w:proofErr w:type="spellEnd"/>
      <w:r w:rsidRPr="00BC08E2">
        <w:rPr>
          <w:rFonts w:ascii="Times New Roman" w:eastAsia="Times New Roman" w:hAnsi="Times New Roman" w:cs="Times New Roman"/>
          <w:bCs/>
          <w:sz w:val="24"/>
          <w:szCs w:val="24"/>
        </w:rPr>
        <w:t xml:space="preserve">’, etc. </w:t>
      </w:r>
      <w:r w:rsidR="00372F82" w:rsidRPr="00BC08E2">
        <w:rPr>
          <w:rFonts w:ascii="Times New Roman" w:eastAsia="Times New Roman" w:hAnsi="Times New Roman" w:cs="Times New Roman"/>
          <w:bCs/>
          <w:sz w:val="24"/>
          <w:szCs w:val="24"/>
        </w:rPr>
        <w:t xml:space="preserve">Outliers make the data more variable, which reduces statistical power. As a result, eliminating outliers might make the findings statistically significant. </w:t>
      </w:r>
      <w:r w:rsidR="00003F60" w:rsidRPr="00BC08E2">
        <w:rPr>
          <w:rFonts w:ascii="Times New Roman" w:eastAsia="Times New Roman" w:hAnsi="Times New Roman" w:cs="Times New Roman"/>
          <w:bCs/>
          <w:sz w:val="24"/>
          <w:szCs w:val="24"/>
        </w:rPr>
        <w:t>So, w</w:t>
      </w:r>
      <w:r w:rsidRPr="00BC08E2">
        <w:rPr>
          <w:rFonts w:ascii="Times New Roman" w:eastAsia="Times New Roman" w:hAnsi="Times New Roman" w:cs="Times New Roman"/>
          <w:bCs/>
          <w:sz w:val="24"/>
          <w:szCs w:val="24"/>
        </w:rPr>
        <w:t>e removed these outliers for better predictions. Also, we removed three variables ‘Over18’, ‘</w:t>
      </w:r>
      <w:proofErr w:type="spellStart"/>
      <w:r w:rsidRPr="00BC08E2">
        <w:rPr>
          <w:rFonts w:ascii="Times New Roman" w:eastAsia="Times New Roman" w:hAnsi="Times New Roman" w:cs="Times New Roman"/>
          <w:bCs/>
          <w:sz w:val="24"/>
          <w:szCs w:val="24"/>
        </w:rPr>
        <w:t>EmployeeCount</w:t>
      </w:r>
      <w:proofErr w:type="spellEnd"/>
      <w:r w:rsidRPr="00BC08E2">
        <w:rPr>
          <w:rFonts w:ascii="Times New Roman" w:eastAsia="Times New Roman" w:hAnsi="Times New Roman" w:cs="Times New Roman"/>
          <w:bCs/>
          <w:sz w:val="24"/>
          <w:szCs w:val="24"/>
        </w:rPr>
        <w:t>’, and ‘</w:t>
      </w:r>
      <w:proofErr w:type="spellStart"/>
      <w:r w:rsidRPr="00BC08E2">
        <w:rPr>
          <w:rFonts w:ascii="Times New Roman" w:eastAsia="Times New Roman" w:hAnsi="Times New Roman" w:cs="Times New Roman"/>
          <w:bCs/>
          <w:sz w:val="24"/>
          <w:szCs w:val="24"/>
        </w:rPr>
        <w:t>EmployeeNumber</w:t>
      </w:r>
      <w:proofErr w:type="spellEnd"/>
      <w:r w:rsidRPr="00BC08E2">
        <w:rPr>
          <w:rFonts w:ascii="Times New Roman" w:eastAsia="Times New Roman" w:hAnsi="Times New Roman" w:cs="Times New Roman"/>
          <w:bCs/>
          <w:sz w:val="24"/>
          <w:szCs w:val="24"/>
        </w:rPr>
        <w:t>’ as they are useless for the prediction.</w:t>
      </w:r>
      <w:r w:rsidR="004D5C69" w:rsidRPr="00BC08E2">
        <w:rPr>
          <w:rFonts w:ascii="Times New Roman" w:eastAsia="Times New Roman" w:hAnsi="Times New Roman" w:cs="Times New Roman"/>
          <w:bCs/>
          <w:sz w:val="24"/>
          <w:szCs w:val="24"/>
        </w:rPr>
        <w:t xml:space="preserve"> All employees are over 18 years old, and all employees have an "</w:t>
      </w:r>
      <w:proofErr w:type="spellStart"/>
      <w:r w:rsidR="004D5C69" w:rsidRPr="00BC08E2">
        <w:rPr>
          <w:rFonts w:ascii="Times New Roman" w:eastAsia="Times New Roman" w:hAnsi="Times New Roman" w:cs="Times New Roman"/>
          <w:bCs/>
          <w:sz w:val="24"/>
          <w:szCs w:val="24"/>
        </w:rPr>
        <w:t>EmployeeCount</w:t>
      </w:r>
      <w:proofErr w:type="spellEnd"/>
      <w:r w:rsidR="004D5C69" w:rsidRPr="00BC08E2">
        <w:rPr>
          <w:rFonts w:ascii="Times New Roman" w:eastAsia="Times New Roman" w:hAnsi="Times New Roman" w:cs="Times New Roman"/>
          <w:bCs/>
          <w:sz w:val="24"/>
          <w:szCs w:val="24"/>
        </w:rPr>
        <w:t>" value of 1. '</w:t>
      </w:r>
      <w:proofErr w:type="spellStart"/>
      <w:r w:rsidR="004D5C69" w:rsidRPr="00BC08E2">
        <w:rPr>
          <w:rFonts w:ascii="Times New Roman" w:eastAsia="Times New Roman" w:hAnsi="Times New Roman" w:cs="Times New Roman"/>
          <w:bCs/>
          <w:sz w:val="24"/>
          <w:szCs w:val="24"/>
        </w:rPr>
        <w:t>EmployeeNumber</w:t>
      </w:r>
      <w:proofErr w:type="spellEnd"/>
      <w:r w:rsidR="004D5C69" w:rsidRPr="00BC08E2">
        <w:rPr>
          <w:rFonts w:ascii="Times New Roman" w:eastAsia="Times New Roman" w:hAnsi="Times New Roman" w:cs="Times New Roman"/>
          <w:bCs/>
          <w:sz w:val="24"/>
          <w:szCs w:val="24"/>
        </w:rPr>
        <w:t>' is only used to identify the employee and has no meaning for model predictions.</w:t>
      </w:r>
    </w:p>
    <w:p w14:paraId="646895D0" w14:textId="0746F3CA" w:rsidR="006E63E9" w:rsidRDefault="006E63E9" w:rsidP="00B62D5D">
      <w:pPr>
        <w:spacing w:line="360" w:lineRule="auto"/>
        <w:rPr>
          <w:rFonts w:ascii="Times New Roman" w:eastAsia="Times New Roman" w:hAnsi="Times New Roman" w:cs="Times New Roman"/>
          <w:bCs/>
          <w:sz w:val="24"/>
          <w:szCs w:val="24"/>
        </w:rPr>
      </w:pPr>
      <w:r w:rsidRPr="006E63E9">
        <w:rPr>
          <w:rFonts w:ascii="Times New Roman" w:eastAsia="Times New Roman" w:hAnsi="Times New Roman" w:cs="Times New Roman"/>
          <w:bCs/>
          <w:sz w:val="24"/>
          <w:szCs w:val="24"/>
        </w:rPr>
        <w:t>Finally, we encode the categorical variables for model predictions. For variables like ‘Gender’, we use 1 and 0 to represent ‘female’ and ‘male, while for variables like ‘</w:t>
      </w:r>
      <w:proofErr w:type="spellStart"/>
      <w:r w:rsidRPr="006E63E9">
        <w:rPr>
          <w:rFonts w:ascii="Times New Roman" w:eastAsia="Times New Roman" w:hAnsi="Times New Roman" w:cs="Times New Roman"/>
          <w:bCs/>
          <w:sz w:val="24"/>
          <w:szCs w:val="24"/>
        </w:rPr>
        <w:t>EducationField</w:t>
      </w:r>
      <w:proofErr w:type="spellEnd"/>
      <w:r w:rsidRPr="006E63E9">
        <w:rPr>
          <w:rFonts w:ascii="Times New Roman" w:eastAsia="Times New Roman" w:hAnsi="Times New Roman" w:cs="Times New Roman"/>
          <w:bCs/>
          <w:sz w:val="24"/>
          <w:szCs w:val="24"/>
        </w:rPr>
        <w:t>’ which has multiple factors, we used one-hot encoding method to encode them.</w:t>
      </w:r>
    </w:p>
    <w:p w14:paraId="48033F2F" w14:textId="099D0AC1" w:rsidR="00E005F3" w:rsidRPr="00E005F3" w:rsidRDefault="00E005F3" w:rsidP="00B62D5D">
      <w:pPr>
        <w:spacing w:line="360" w:lineRule="auto"/>
        <w:rPr>
          <w:rFonts w:ascii="Times New Roman" w:eastAsia="Times New Roman" w:hAnsi="Times New Roman" w:cs="Times New Roman"/>
          <w:b/>
          <w:sz w:val="24"/>
          <w:szCs w:val="24"/>
        </w:rPr>
      </w:pPr>
      <w:r w:rsidRPr="00E005F3">
        <w:rPr>
          <w:rFonts w:ascii="Times New Roman" w:eastAsia="Times New Roman" w:hAnsi="Times New Roman" w:cs="Times New Roman"/>
          <w:b/>
          <w:sz w:val="24"/>
          <w:szCs w:val="24"/>
        </w:rPr>
        <w:t>1.</w:t>
      </w:r>
      <w:r w:rsidR="0098756C">
        <w:rPr>
          <w:rFonts w:ascii="Times New Roman" w:eastAsia="Times New Roman" w:hAnsi="Times New Roman" w:cs="Times New Roman"/>
          <w:b/>
          <w:sz w:val="24"/>
          <w:szCs w:val="24"/>
        </w:rPr>
        <w:t>2</w:t>
      </w:r>
      <w:r w:rsidRPr="00E005F3">
        <w:rPr>
          <w:rFonts w:ascii="Times New Roman" w:eastAsia="Times New Roman" w:hAnsi="Times New Roman" w:cs="Times New Roman"/>
          <w:b/>
          <w:sz w:val="24"/>
          <w:szCs w:val="24"/>
        </w:rPr>
        <w:t>.3 Analysis and Interpretation</w:t>
      </w:r>
    </w:p>
    <w:p w14:paraId="2998A6AE" w14:textId="2D0BBC67" w:rsidR="00E005F3" w:rsidRPr="00A5167A" w:rsidRDefault="00E005F3" w:rsidP="00B62D5D">
      <w:pPr>
        <w:spacing w:line="360" w:lineRule="auto"/>
        <w:rPr>
          <w:rFonts w:ascii="Times New Roman" w:eastAsia="Times New Roman" w:hAnsi="Times New Roman" w:cs="Times New Roman"/>
          <w:bCs/>
          <w:sz w:val="24"/>
          <w:szCs w:val="24"/>
        </w:rPr>
      </w:pPr>
      <w:r w:rsidRPr="00E005F3">
        <w:rPr>
          <w:rFonts w:ascii="Times New Roman" w:eastAsia="Times New Roman" w:hAnsi="Times New Roman" w:cs="Times New Roman"/>
          <w:bCs/>
          <w:sz w:val="24"/>
          <w:szCs w:val="24"/>
        </w:rPr>
        <w:t xml:space="preserve">After </w:t>
      </w:r>
      <w:r w:rsidRPr="00A5167A">
        <w:rPr>
          <w:rFonts w:ascii="Times New Roman" w:eastAsia="Times New Roman" w:hAnsi="Times New Roman" w:cs="Times New Roman"/>
          <w:bCs/>
          <w:sz w:val="24"/>
          <w:szCs w:val="24"/>
        </w:rPr>
        <w:t>the cleaning, we got 46 numeric variables and 1,435 records in the dataset</w:t>
      </w:r>
      <w:r w:rsidR="006C04AF" w:rsidRPr="00A5167A">
        <w:rPr>
          <w:rFonts w:ascii="Times New Roman" w:eastAsia="Times New Roman" w:hAnsi="Times New Roman" w:cs="Times New Roman"/>
          <w:bCs/>
          <w:sz w:val="24"/>
          <w:szCs w:val="24"/>
        </w:rPr>
        <w:t>.</w:t>
      </w:r>
    </w:p>
    <w:p w14:paraId="3E4335FA" w14:textId="4A1F4951" w:rsidR="006C04AF" w:rsidRPr="00A5167A" w:rsidRDefault="00635E78" w:rsidP="00B62D5D">
      <w:pPr>
        <w:spacing w:line="360" w:lineRule="auto"/>
        <w:rPr>
          <w:rFonts w:ascii="Times New Roman" w:eastAsia="Georgia" w:hAnsi="Times New Roman" w:cs="Times New Roman"/>
          <w:sz w:val="24"/>
          <w:szCs w:val="24"/>
        </w:rPr>
      </w:pPr>
      <w:r w:rsidRPr="00A5167A">
        <w:rPr>
          <w:rFonts w:ascii="Times New Roman" w:eastAsia="Georgia" w:hAnsi="Times New Roman" w:cs="Times New Roman"/>
          <w:sz w:val="24"/>
          <w:szCs w:val="24"/>
        </w:rPr>
        <w:t>In the correlation</w:t>
      </w:r>
      <w:r w:rsidR="00391E07" w:rsidRPr="00A5167A">
        <w:rPr>
          <w:rFonts w:ascii="Times New Roman" w:eastAsia="Georgia" w:hAnsi="Times New Roman" w:cs="Times New Roman"/>
          <w:sz w:val="24"/>
          <w:szCs w:val="24"/>
        </w:rPr>
        <w:t xml:space="preserve"> plot shown in Figure 2</w:t>
      </w:r>
      <w:r w:rsidRPr="00A5167A">
        <w:rPr>
          <w:rFonts w:ascii="Times New Roman" w:eastAsia="Georgia" w:hAnsi="Times New Roman" w:cs="Times New Roman"/>
          <w:sz w:val="24"/>
          <w:szCs w:val="24"/>
        </w:rPr>
        <w:t>, “</w:t>
      </w:r>
      <w:proofErr w:type="spellStart"/>
      <w:r w:rsidRPr="00A5167A">
        <w:rPr>
          <w:rFonts w:ascii="Times New Roman" w:eastAsia="Georgia" w:hAnsi="Times New Roman" w:cs="Times New Roman"/>
          <w:sz w:val="24"/>
          <w:szCs w:val="24"/>
        </w:rPr>
        <w:t>JobLevel</w:t>
      </w:r>
      <w:proofErr w:type="spellEnd"/>
      <w:r w:rsidRPr="00A5167A">
        <w:rPr>
          <w:rFonts w:ascii="Times New Roman" w:eastAsia="Georgia" w:hAnsi="Times New Roman" w:cs="Times New Roman"/>
          <w:sz w:val="24"/>
          <w:szCs w:val="24"/>
        </w:rPr>
        <w:t>’ has the highest correlation of 0.95 with the monthly income, followed by “</w:t>
      </w:r>
      <w:proofErr w:type="spellStart"/>
      <w:r w:rsidRPr="00A5167A">
        <w:rPr>
          <w:rFonts w:ascii="Times New Roman" w:eastAsia="Georgia" w:hAnsi="Times New Roman" w:cs="Times New Roman"/>
          <w:sz w:val="24"/>
          <w:szCs w:val="24"/>
        </w:rPr>
        <w:t>TotalWorkingYears</w:t>
      </w:r>
      <w:proofErr w:type="spellEnd"/>
      <w:r w:rsidRPr="00A5167A">
        <w:rPr>
          <w:rFonts w:ascii="Times New Roman" w:eastAsia="Georgia" w:hAnsi="Times New Roman" w:cs="Times New Roman"/>
          <w:sz w:val="24"/>
          <w:szCs w:val="24"/>
        </w:rPr>
        <w:t xml:space="preserve">” of 0.77. </w:t>
      </w:r>
    </w:p>
    <w:p w14:paraId="2D4C77DA" w14:textId="07938977" w:rsidR="00F70942" w:rsidRPr="00A5167A" w:rsidRDefault="00F70942" w:rsidP="00B62D5D">
      <w:pPr>
        <w:spacing w:line="360" w:lineRule="auto"/>
        <w:rPr>
          <w:rFonts w:ascii="Times New Roman" w:eastAsia="Georgia" w:hAnsi="Times New Roman" w:cs="Times New Roman"/>
          <w:sz w:val="24"/>
          <w:szCs w:val="24"/>
        </w:rPr>
      </w:pPr>
      <w:r w:rsidRPr="00BC08E2">
        <w:rPr>
          <w:rFonts w:ascii="Times New Roman" w:eastAsia="Georgia" w:hAnsi="Times New Roman" w:cs="Times New Roman"/>
          <w:sz w:val="24"/>
          <w:szCs w:val="24"/>
        </w:rPr>
        <w:t>Then we checked the relationship between ‘</w:t>
      </w:r>
      <w:proofErr w:type="spellStart"/>
      <w:r w:rsidRPr="00BC08E2">
        <w:rPr>
          <w:rFonts w:ascii="Times New Roman" w:eastAsia="Georgia" w:hAnsi="Times New Roman" w:cs="Times New Roman"/>
          <w:sz w:val="24"/>
          <w:szCs w:val="24"/>
        </w:rPr>
        <w:t>MonthlyIncome</w:t>
      </w:r>
      <w:proofErr w:type="spellEnd"/>
      <w:r w:rsidRPr="00BC08E2">
        <w:rPr>
          <w:rFonts w:ascii="Times New Roman" w:eastAsia="Georgia" w:hAnsi="Times New Roman" w:cs="Times New Roman"/>
          <w:sz w:val="24"/>
          <w:szCs w:val="24"/>
        </w:rPr>
        <w:t xml:space="preserve">’ and these two </w:t>
      </w:r>
      <w:proofErr w:type="spellStart"/>
      <w:r w:rsidRPr="00BC08E2">
        <w:rPr>
          <w:rFonts w:ascii="Times New Roman" w:eastAsia="Georgia" w:hAnsi="Times New Roman" w:cs="Times New Roman"/>
          <w:sz w:val="24"/>
          <w:szCs w:val="24"/>
        </w:rPr>
        <w:t>varables</w:t>
      </w:r>
      <w:proofErr w:type="spellEnd"/>
      <w:r w:rsidRPr="00BC08E2">
        <w:rPr>
          <w:rFonts w:ascii="Times New Roman" w:eastAsia="Georgia" w:hAnsi="Times New Roman" w:cs="Times New Roman"/>
          <w:sz w:val="24"/>
          <w:szCs w:val="24"/>
        </w:rPr>
        <w:t>. From Figure 3, we can see that employees with higher job level tend to have higher salary. From Figure 4, we can see that the longer the working life, the higher the salary.</w:t>
      </w:r>
    </w:p>
    <w:p w14:paraId="604278E4" w14:textId="77777777" w:rsidR="006C04AF" w:rsidRDefault="006C04AF" w:rsidP="00F70942">
      <w:pPr>
        <w:spacing w:before="240" w:after="240" w:line="300" w:lineRule="auto"/>
        <w:jc w:val="center"/>
        <w:rPr>
          <w:rFonts w:ascii="Times New Roman" w:eastAsia="Georgia" w:hAnsi="Times New Roman" w:cs="Times New Roman"/>
          <w:b/>
          <w:sz w:val="24"/>
          <w:szCs w:val="24"/>
        </w:rPr>
      </w:pPr>
      <w:r>
        <w:rPr>
          <w:rFonts w:ascii="Times New Roman" w:hAnsi="Times New Roman" w:cs="Times New Roman"/>
          <w:noProof/>
          <w:sz w:val="24"/>
          <w:szCs w:val="24"/>
        </w:rPr>
        <w:lastRenderedPageBreak/>
        <w:drawing>
          <wp:inline distT="0" distB="0" distL="0" distR="0" wp14:anchorId="24C63BDB" wp14:editId="4647E241">
            <wp:extent cx="3132410" cy="3237271"/>
            <wp:effectExtent l="0" t="0" r="0" b="1270"/>
            <wp:docPr id="46" name="图片 4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散点图&#10;&#10;描述已自动生成"/>
                    <pic:cNvPicPr>
                      <a:picLocks noChangeAspect="1"/>
                    </pic:cNvPicPr>
                  </pic:nvPicPr>
                  <pic:blipFill rotWithShape="1">
                    <a:blip r:embed="rId9"/>
                    <a:srcRect t="2104" b="1035"/>
                    <a:stretch/>
                  </pic:blipFill>
                  <pic:spPr bwMode="auto">
                    <a:xfrm>
                      <a:off x="0" y="0"/>
                      <a:ext cx="3153040" cy="3258591"/>
                    </a:xfrm>
                    <a:prstGeom prst="rect">
                      <a:avLst/>
                    </a:prstGeom>
                    <a:ln>
                      <a:noFill/>
                    </a:ln>
                    <a:extLst>
                      <a:ext uri="{53640926-AAD7-44D8-BBD7-CCE9431645EC}">
                        <a14:shadowObscured xmlns:a14="http://schemas.microsoft.com/office/drawing/2010/main"/>
                      </a:ext>
                    </a:extLst>
                  </pic:spPr>
                </pic:pic>
              </a:graphicData>
            </a:graphic>
          </wp:inline>
        </w:drawing>
      </w:r>
    </w:p>
    <w:p w14:paraId="0F5BEBC3" w14:textId="5470580D" w:rsidR="00F70942" w:rsidRPr="00F70942" w:rsidRDefault="006C04AF" w:rsidP="00F70942">
      <w:pPr>
        <w:spacing w:before="240" w:after="240" w:line="300" w:lineRule="auto"/>
        <w:jc w:val="center"/>
        <w:rPr>
          <w:rFonts w:ascii="Times New Roman" w:eastAsia="Georgia" w:hAnsi="Times New Roman" w:cs="Times New Roman"/>
          <w:b/>
          <w:bCs/>
          <w:i/>
          <w:sz w:val="24"/>
          <w:szCs w:val="24"/>
        </w:rPr>
      </w:pPr>
      <w:r>
        <w:rPr>
          <w:rFonts w:ascii="Times New Roman" w:eastAsia="Georgia" w:hAnsi="Times New Roman" w:cs="Times New Roman"/>
          <w:b/>
          <w:bCs/>
          <w:i/>
          <w:sz w:val="24"/>
          <w:szCs w:val="24"/>
        </w:rPr>
        <w:t>Figure. 2. Correlation Matrix plot for numeric variables</w:t>
      </w:r>
    </w:p>
    <w:p w14:paraId="45FABA79" w14:textId="4EBFB93F" w:rsidR="006C04AF" w:rsidRDefault="006C04AF" w:rsidP="00F70942">
      <w:pPr>
        <w:spacing w:line="300" w:lineRule="auto"/>
        <w:jc w:val="center"/>
        <w:rPr>
          <w:rFonts w:ascii="Georgia" w:eastAsia="Georgia" w:hAnsi="Georgia" w:cs="Georgia"/>
          <w:b/>
        </w:rPr>
      </w:pPr>
      <w:r>
        <w:rPr>
          <w:noProof/>
        </w:rPr>
        <w:drawing>
          <wp:inline distT="0" distB="0" distL="0" distR="0" wp14:anchorId="268BB71B" wp14:editId="68B7104B">
            <wp:extent cx="3370006" cy="1742970"/>
            <wp:effectExtent l="0" t="0" r="1905" b="0"/>
            <wp:docPr id="43" name="图片 43"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表, 箱线图&#10;&#10;描述已自动生成"/>
                    <pic:cNvPicPr/>
                  </pic:nvPicPr>
                  <pic:blipFill>
                    <a:blip r:embed="rId10"/>
                    <a:stretch>
                      <a:fillRect/>
                    </a:stretch>
                  </pic:blipFill>
                  <pic:spPr>
                    <a:xfrm>
                      <a:off x="0" y="0"/>
                      <a:ext cx="3434825" cy="1776494"/>
                    </a:xfrm>
                    <a:prstGeom prst="rect">
                      <a:avLst/>
                    </a:prstGeom>
                  </pic:spPr>
                </pic:pic>
              </a:graphicData>
            </a:graphic>
          </wp:inline>
        </w:drawing>
      </w:r>
    </w:p>
    <w:p w14:paraId="2C32735D" w14:textId="77777777" w:rsidR="00F70942" w:rsidRDefault="00F70942" w:rsidP="00F70942">
      <w:pPr>
        <w:spacing w:line="300" w:lineRule="auto"/>
        <w:jc w:val="center"/>
        <w:rPr>
          <w:rFonts w:ascii="Georgia" w:eastAsia="Georgia" w:hAnsi="Georgia" w:cs="Georgia"/>
          <w:b/>
        </w:rPr>
      </w:pPr>
    </w:p>
    <w:p w14:paraId="3ED07CCA" w14:textId="74EEDE1C" w:rsidR="006C04AF" w:rsidRDefault="006C04AF" w:rsidP="00F70942">
      <w:pPr>
        <w:spacing w:line="300" w:lineRule="auto"/>
        <w:jc w:val="center"/>
        <w:rPr>
          <w:rFonts w:ascii="Times New Roman" w:eastAsia="Georgia" w:hAnsi="Times New Roman" w:cs="Times New Roman"/>
          <w:b/>
          <w:bCs/>
          <w:i/>
          <w:sz w:val="24"/>
          <w:szCs w:val="24"/>
        </w:rPr>
      </w:pPr>
      <w:r>
        <w:rPr>
          <w:rFonts w:ascii="Times New Roman" w:eastAsia="Georgia" w:hAnsi="Times New Roman" w:cs="Times New Roman"/>
          <w:b/>
          <w:bCs/>
          <w:i/>
          <w:sz w:val="24"/>
          <w:szCs w:val="24"/>
        </w:rPr>
        <w:t xml:space="preserve">Figure. 3. </w:t>
      </w:r>
      <w:r w:rsidRPr="003712FC">
        <w:rPr>
          <w:rFonts w:ascii="Times New Roman" w:eastAsia="Georgia" w:hAnsi="Times New Roman" w:cs="Times New Roman"/>
          <w:b/>
          <w:bCs/>
          <w:i/>
          <w:sz w:val="24"/>
          <w:szCs w:val="24"/>
        </w:rPr>
        <w:t xml:space="preserve">Distribution of monthly income by </w:t>
      </w:r>
      <w:r>
        <w:rPr>
          <w:rFonts w:ascii="Times New Roman" w:eastAsia="Georgia" w:hAnsi="Times New Roman" w:cs="Times New Roman"/>
          <w:b/>
          <w:bCs/>
          <w:i/>
          <w:sz w:val="24"/>
          <w:szCs w:val="24"/>
        </w:rPr>
        <w:t>job level</w:t>
      </w:r>
    </w:p>
    <w:p w14:paraId="0ACBCDE3" w14:textId="77777777" w:rsidR="00F70942" w:rsidRDefault="00F70942" w:rsidP="00F70942">
      <w:pPr>
        <w:spacing w:line="300" w:lineRule="auto"/>
        <w:jc w:val="center"/>
        <w:rPr>
          <w:rFonts w:ascii="Times New Roman" w:hAnsi="Times New Roman" w:cs="Times New Roman"/>
          <w:sz w:val="24"/>
          <w:szCs w:val="24"/>
        </w:rPr>
      </w:pPr>
    </w:p>
    <w:p w14:paraId="1F0798DE" w14:textId="77777777" w:rsidR="006C04AF" w:rsidRDefault="006C04AF" w:rsidP="00F70942">
      <w:pPr>
        <w:spacing w:line="300" w:lineRule="auto"/>
        <w:jc w:val="center"/>
        <w:rPr>
          <w:rFonts w:ascii="Georgia" w:eastAsia="Georgia" w:hAnsi="Georgia" w:cs="Georgia"/>
          <w:b/>
        </w:rPr>
      </w:pPr>
      <w:r>
        <w:rPr>
          <w:noProof/>
        </w:rPr>
        <w:drawing>
          <wp:inline distT="0" distB="0" distL="0" distR="0" wp14:anchorId="61A0A9BE" wp14:editId="17B9E74B">
            <wp:extent cx="3465871" cy="1748858"/>
            <wp:effectExtent l="0" t="0" r="1270" b="3810"/>
            <wp:docPr id="44" name="图片 4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表, 散点图&#10;&#10;描述已自动生成"/>
                    <pic:cNvPicPr/>
                  </pic:nvPicPr>
                  <pic:blipFill>
                    <a:blip r:embed="rId11"/>
                    <a:stretch>
                      <a:fillRect/>
                    </a:stretch>
                  </pic:blipFill>
                  <pic:spPr>
                    <a:xfrm>
                      <a:off x="0" y="0"/>
                      <a:ext cx="3519677" cy="1776008"/>
                    </a:xfrm>
                    <a:prstGeom prst="rect">
                      <a:avLst/>
                    </a:prstGeom>
                  </pic:spPr>
                </pic:pic>
              </a:graphicData>
            </a:graphic>
          </wp:inline>
        </w:drawing>
      </w:r>
    </w:p>
    <w:p w14:paraId="13AE83A7" w14:textId="47A63EBA" w:rsidR="00E005F3" w:rsidRPr="00F70942" w:rsidRDefault="006C04AF" w:rsidP="00F70942">
      <w:pPr>
        <w:spacing w:line="300" w:lineRule="auto"/>
        <w:jc w:val="center"/>
        <w:rPr>
          <w:rFonts w:ascii="Times New Roman" w:hAnsi="Times New Roman" w:cs="Times New Roman"/>
          <w:sz w:val="24"/>
          <w:szCs w:val="24"/>
        </w:rPr>
      </w:pPr>
      <w:r>
        <w:rPr>
          <w:rFonts w:ascii="Times New Roman" w:eastAsia="Georgia" w:hAnsi="Times New Roman" w:cs="Times New Roman"/>
          <w:b/>
          <w:bCs/>
          <w:i/>
          <w:sz w:val="24"/>
          <w:szCs w:val="24"/>
        </w:rPr>
        <w:t>Figure. 4. M</w:t>
      </w:r>
      <w:r w:rsidRPr="003712FC">
        <w:rPr>
          <w:rFonts w:ascii="Times New Roman" w:eastAsia="Georgia" w:hAnsi="Times New Roman" w:cs="Times New Roman"/>
          <w:b/>
          <w:bCs/>
          <w:i/>
          <w:sz w:val="24"/>
          <w:szCs w:val="24"/>
        </w:rPr>
        <w:t xml:space="preserve">onthly income </w:t>
      </w:r>
      <w:r>
        <w:rPr>
          <w:rFonts w:ascii="Times New Roman" w:eastAsia="Georgia" w:hAnsi="Times New Roman" w:cs="Times New Roman"/>
          <w:b/>
          <w:bCs/>
          <w:i/>
          <w:sz w:val="24"/>
          <w:szCs w:val="24"/>
        </w:rPr>
        <w:t>vs Total working years</w:t>
      </w:r>
    </w:p>
    <w:p w14:paraId="5CBE1AAD" w14:textId="44DE02FB" w:rsidR="00206240" w:rsidRPr="00206240" w:rsidRDefault="00000000" w:rsidP="00B62D5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r w:rsidR="00F70942">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Random Forest for Predicting Monthly Income</w:t>
      </w:r>
    </w:p>
    <w:p w14:paraId="7F7112DF" w14:textId="6EEE0658" w:rsidR="0053382D" w:rsidRPr="0053382D" w:rsidRDefault="0053382D" w:rsidP="00B62D5D">
      <w:pPr>
        <w:spacing w:line="360" w:lineRule="auto"/>
        <w:rPr>
          <w:rFonts w:ascii="Times New Roman" w:hAnsi="Times New Roman" w:cs="Times New Roman"/>
          <w:b/>
          <w:bCs/>
          <w:sz w:val="24"/>
          <w:szCs w:val="24"/>
        </w:rPr>
      </w:pPr>
      <w:r>
        <w:rPr>
          <w:rFonts w:ascii="Times New Roman" w:hAnsi="Times New Roman" w:cs="Times New Roman"/>
          <w:b/>
          <w:bCs/>
          <w:sz w:val="24"/>
          <w:szCs w:val="24"/>
        </w:rPr>
        <w:t>1.</w:t>
      </w:r>
      <w:r w:rsidR="00F70942">
        <w:rPr>
          <w:rFonts w:ascii="Times New Roman" w:hAnsi="Times New Roman" w:cs="Times New Roman"/>
          <w:b/>
          <w:bCs/>
          <w:sz w:val="24"/>
          <w:szCs w:val="24"/>
        </w:rPr>
        <w:t>3</w:t>
      </w:r>
      <w:r>
        <w:rPr>
          <w:rFonts w:ascii="Times New Roman" w:hAnsi="Times New Roman" w:cs="Times New Roman"/>
          <w:b/>
          <w:bCs/>
          <w:sz w:val="24"/>
          <w:szCs w:val="24"/>
        </w:rPr>
        <w:t xml:space="preserve">.1 </w:t>
      </w:r>
      <w:r w:rsidRPr="0053382D">
        <w:rPr>
          <w:rFonts w:ascii="Times New Roman" w:hAnsi="Times New Roman" w:cs="Times New Roman"/>
          <w:b/>
          <w:bCs/>
          <w:sz w:val="24"/>
          <w:szCs w:val="24"/>
        </w:rPr>
        <w:t>Method and Reasons:</w:t>
      </w:r>
    </w:p>
    <w:p w14:paraId="594698EB" w14:textId="463BC172" w:rsidR="00814D5E" w:rsidRDefault="00814D5E" w:rsidP="00B62D5D">
      <w:pPr>
        <w:spacing w:line="360" w:lineRule="auto"/>
        <w:rPr>
          <w:rFonts w:ascii="Times New Roman" w:hAnsi="Times New Roman" w:cs="Times New Roman"/>
          <w:sz w:val="24"/>
          <w:szCs w:val="24"/>
        </w:rPr>
      </w:pPr>
      <w:r>
        <w:rPr>
          <w:rFonts w:ascii="Times New Roman" w:hAnsi="Times New Roman" w:cs="Times New Roman"/>
          <w:sz w:val="24"/>
          <w:szCs w:val="24"/>
        </w:rPr>
        <w:t>We performed Random Forest method to predict the Monthly Income of the employees.</w:t>
      </w:r>
      <w:r w:rsidR="000C0BF5">
        <w:rPr>
          <w:rFonts w:ascii="Times New Roman" w:hAnsi="Times New Roman" w:cs="Times New Roman"/>
          <w:sz w:val="24"/>
          <w:szCs w:val="24"/>
        </w:rPr>
        <w:t xml:space="preserve"> The reasons are shown as below:</w:t>
      </w:r>
    </w:p>
    <w:p w14:paraId="559A48FF" w14:textId="34083C6C" w:rsidR="0053382D" w:rsidRPr="0028223C" w:rsidRDefault="0053382D" w:rsidP="00B62D5D">
      <w:pPr>
        <w:spacing w:line="360" w:lineRule="auto"/>
        <w:rPr>
          <w:rFonts w:ascii="Times New Roman" w:hAnsi="Times New Roman" w:cs="Times New Roman"/>
          <w:sz w:val="24"/>
          <w:szCs w:val="24"/>
          <w:lang w:val="en-US"/>
        </w:rPr>
      </w:pPr>
      <w:r w:rsidRPr="0053382D">
        <w:rPr>
          <w:rFonts w:ascii="Times New Roman" w:hAnsi="Times New Roman" w:cs="Times New Roman"/>
          <w:sz w:val="24"/>
          <w:szCs w:val="24"/>
        </w:rPr>
        <w:t>Random forest regression yields incredibly high accuracy thanks to its "wisdom of the crowds" strategy. Compared to other linear models, such as logistic regression and linear regression, it typically yields better results.</w:t>
      </w:r>
      <w:r>
        <w:rPr>
          <w:rFonts w:ascii="Times New Roman" w:hAnsi="Times New Roman" w:cs="Times New Roman"/>
          <w:sz w:val="24"/>
          <w:szCs w:val="24"/>
        </w:rPr>
        <w:t xml:space="preserve"> </w:t>
      </w:r>
      <w:r w:rsidRPr="0053382D">
        <w:rPr>
          <w:rFonts w:ascii="Times New Roman" w:hAnsi="Times New Roman" w:cs="Times New Roman"/>
          <w:sz w:val="24"/>
          <w:szCs w:val="24"/>
        </w:rPr>
        <w:t>The approach scales effectively in terms of computation when new characteristics or samples are introduced to the dataset.</w:t>
      </w:r>
      <w:r>
        <w:rPr>
          <w:rFonts w:ascii="Times New Roman" w:hAnsi="Times New Roman" w:cs="Times New Roman"/>
          <w:sz w:val="24"/>
          <w:szCs w:val="24"/>
        </w:rPr>
        <w:t xml:space="preserve"> </w:t>
      </w:r>
      <w:r w:rsidRPr="0053382D">
        <w:rPr>
          <w:rFonts w:ascii="Times New Roman" w:hAnsi="Times New Roman" w:cs="Times New Roman"/>
          <w:sz w:val="24"/>
          <w:szCs w:val="24"/>
        </w:rPr>
        <w:t>It is not overly sensitive to missing data, and it has some tolerance for outliers.</w:t>
      </w:r>
    </w:p>
    <w:p w14:paraId="3B02DDC4" w14:textId="22F0BC5A" w:rsidR="0053382D" w:rsidRPr="0053382D" w:rsidRDefault="0053382D" w:rsidP="00B62D5D">
      <w:pPr>
        <w:spacing w:line="360" w:lineRule="auto"/>
        <w:rPr>
          <w:rFonts w:ascii="Times New Roman" w:hAnsi="Times New Roman" w:cs="Times New Roman"/>
          <w:b/>
          <w:bCs/>
          <w:sz w:val="24"/>
          <w:szCs w:val="24"/>
        </w:rPr>
      </w:pPr>
      <w:r>
        <w:rPr>
          <w:rFonts w:ascii="Times New Roman" w:hAnsi="Times New Roman" w:cs="Times New Roman"/>
          <w:b/>
          <w:bCs/>
          <w:sz w:val="24"/>
          <w:szCs w:val="24"/>
        </w:rPr>
        <w:t>1.</w:t>
      </w:r>
      <w:r w:rsidR="00F70942">
        <w:rPr>
          <w:rFonts w:ascii="Times New Roman" w:hAnsi="Times New Roman" w:cs="Times New Roman"/>
          <w:b/>
          <w:bCs/>
          <w:sz w:val="24"/>
          <w:szCs w:val="24"/>
        </w:rPr>
        <w:t>3</w:t>
      </w:r>
      <w:r>
        <w:rPr>
          <w:rFonts w:ascii="Times New Roman" w:hAnsi="Times New Roman" w:cs="Times New Roman"/>
          <w:b/>
          <w:bCs/>
          <w:sz w:val="24"/>
          <w:szCs w:val="24"/>
        </w:rPr>
        <w:t xml:space="preserve">.2 </w:t>
      </w:r>
      <w:r w:rsidRPr="0053382D">
        <w:rPr>
          <w:rFonts w:ascii="Times New Roman" w:hAnsi="Times New Roman" w:cs="Times New Roman"/>
          <w:b/>
          <w:bCs/>
          <w:sz w:val="24"/>
          <w:szCs w:val="24"/>
        </w:rPr>
        <w:t>Analysis Steps:</w:t>
      </w:r>
    </w:p>
    <w:p w14:paraId="21C27EC3" w14:textId="7AD2E330" w:rsidR="00206240" w:rsidRDefault="00206240" w:rsidP="008068A3">
      <w:pPr>
        <w:spacing w:line="360" w:lineRule="auto"/>
        <w:rPr>
          <w:rFonts w:ascii="Times New Roman" w:hAnsi="Times New Roman" w:cs="Times New Roman"/>
          <w:sz w:val="24"/>
          <w:szCs w:val="24"/>
        </w:rPr>
      </w:pPr>
      <w:r>
        <w:rPr>
          <w:rFonts w:ascii="Times New Roman" w:hAnsi="Times New Roman" w:cs="Times New Roman"/>
          <w:sz w:val="24"/>
          <w:szCs w:val="24"/>
        </w:rPr>
        <w:t>To</w:t>
      </w:r>
      <w:r w:rsidRPr="007E5283">
        <w:rPr>
          <w:rFonts w:ascii="Times New Roman" w:hAnsi="Times New Roman" w:cs="Times New Roman"/>
          <w:sz w:val="24"/>
          <w:szCs w:val="24"/>
        </w:rPr>
        <w:t xml:space="preserve"> assess the model's predictive power</w:t>
      </w:r>
      <w:r>
        <w:rPr>
          <w:rFonts w:ascii="Times New Roman" w:hAnsi="Times New Roman" w:cs="Times New Roman"/>
          <w:sz w:val="24"/>
          <w:szCs w:val="24"/>
        </w:rPr>
        <w:t>, w</w:t>
      </w:r>
      <w:r w:rsidRPr="007E5283">
        <w:rPr>
          <w:rFonts w:ascii="Times New Roman" w:hAnsi="Times New Roman" w:cs="Times New Roman"/>
          <w:sz w:val="24"/>
          <w:szCs w:val="24"/>
        </w:rPr>
        <w:t xml:space="preserve">e must randomly divide the data into a training group and a test group and set the data scale ratio of the two to 7:3. </w:t>
      </w:r>
    </w:p>
    <w:p w14:paraId="3D85D48F" w14:textId="04EEAC50" w:rsidR="00206240" w:rsidRDefault="00206240" w:rsidP="00B62D5D">
      <w:pPr>
        <w:spacing w:line="360" w:lineRule="auto"/>
        <w:rPr>
          <w:rFonts w:ascii="Times New Roman" w:hAnsi="Times New Roman" w:cs="Times New Roman"/>
          <w:sz w:val="24"/>
          <w:szCs w:val="24"/>
        </w:rPr>
      </w:pPr>
      <w:r w:rsidRPr="007E5283">
        <w:rPr>
          <w:rFonts w:ascii="Times New Roman" w:hAnsi="Times New Roman" w:cs="Times New Roman"/>
          <w:sz w:val="24"/>
          <w:szCs w:val="24"/>
        </w:rPr>
        <w:t xml:space="preserve">We used the </w:t>
      </w:r>
      <w:proofErr w:type="spellStart"/>
      <w:r w:rsidRPr="007E5283">
        <w:rPr>
          <w:rFonts w:ascii="Times New Roman" w:hAnsi="Times New Roman" w:cs="Times New Roman"/>
          <w:sz w:val="24"/>
          <w:szCs w:val="24"/>
        </w:rPr>
        <w:t>randomForest</w:t>
      </w:r>
      <w:proofErr w:type="spellEnd"/>
      <w:r w:rsidRPr="007E5283">
        <w:rPr>
          <w:rFonts w:ascii="Times New Roman" w:hAnsi="Times New Roman" w:cs="Times New Roman"/>
          <w:sz w:val="24"/>
          <w:szCs w:val="24"/>
        </w:rPr>
        <w:t xml:space="preserve"> function to build a random forest model to predict price. </w:t>
      </w:r>
      <w:r w:rsidR="001300DD">
        <w:rPr>
          <w:rFonts w:ascii="Times New Roman" w:hAnsi="Times New Roman" w:cs="Times New Roman"/>
          <w:sz w:val="24"/>
          <w:szCs w:val="24"/>
        </w:rPr>
        <w:t>As</w:t>
      </w:r>
      <w:r w:rsidRPr="00FF3E4F">
        <w:rPr>
          <w:rFonts w:ascii="Times New Roman" w:hAnsi="Times New Roman" w:cs="Times New Roman"/>
          <w:sz w:val="24"/>
          <w:szCs w:val="24"/>
        </w:rPr>
        <w:t xml:space="preserve"> shown in Figure </w:t>
      </w:r>
      <w:r w:rsidR="008068A3">
        <w:rPr>
          <w:rFonts w:ascii="Times New Roman" w:hAnsi="Times New Roman" w:cs="Times New Roman"/>
          <w:sz w:val="24"/>
          <w:szCs w:val="24"/>
        </w:rPr>
        <w:t>5</w:t>
      </w:r>
      <w:r w:rsidRPr="00FF3E4F">
        <w:rPr>
          <w:rFonts w:ascii="Times New Roman" w:hAnsi="Times New Roman" w:cs="Times New Roman"/>
          <w:sz w:val="24"/>
          <w:szCs w:val="24"/>
        </w:rPr>
        <w:t>, % Var explained represents the overall explained rate of variance related to the response variable for the predictor variables</w:t>
      </w:r>
      <w:r w:rsidR="0093486B">
        <w:rPr>
          <w:rFonts w:ascii="Times New Roman" w:hAnsi="Times New Roman" w:cs="Times New Roman"/>
          <w:sz w:val="24"/>
          <w:szCs w:val="24"/>
        </w:rPr>
        <w:t xml:space="preserve">. </w:t>
      </w:r>
      <w:r w:rsidRPr="00FF3E4F">
        <w:rPr>
          <w:rFonts w:ascii="Times New Roman" w:hAnsi="Times New Roman" w:cs="Times New Roman"/>
          <w:sz w:val="24"/>
          <w:szCs w:val="24"/>
        </w:rPr>
        <w:t xml:space="preserve">In this </w:t>
      </w:r>
      <w:r>
        <w:rPr>
          <w:rFonts w:ascii="Times New Roman" w:hAnsi="Times New Roman" w:cs="Times New Roman"/>
          <w:sz w:val="24"/>
          <w:szCs w:val="24"/>
        </w:rPr>
        <w:t>model</w:t>
      </w:r>
      <w:r w:rsidRPr="00FF3E4F">
        <w:rPr>
          <w:rFonts w:ascii="Times New Roman" w:hAnsi="Times New Roman" w:cs="Times New Roman"/>
          <w:sz w:val="24"/>
          <w:szCs w:val="24"/>
        </w:rPr>
        <w:t xml:space="preserve">, about </w:t>
      </w:r>
      <w:r>
        <w:rPr>
          <w:rFonts w:ascii="Times New Roman" w:hAnsi="Times New Roman" w:cs="Times New Roman"/>
          <w:sz w:val="24"/>
          <w:szCs w:val="24"/>
        </w:rPr>
        <w:t>94.46</w:t>
      </w:r>
      <w:r w:rsidRPr="00FF3E4F">
        <w:rPr>
          <w:rFonts w:ascii="Times New Roman" w:hAnsi="Times New Roman" w:cs="Times New Roman"/>
          <w:sz w:val="24"/>
          <w:szCs w:val="24"/>
        </w:rPr>
        <w:t>% of the total variance</w:t>
      </w:r>
      <w:r>
        <w:rPr>
          <w:rFonts w:ascii="Times New Roman" w:hAnsi="Times New Roman" w:cs="Times New Roman"/>
          <w:sz w:val="24"/>
          <w:szCs w:val="24"/>
        </w:rPr>
        <w:t xml:space="preserve"> were explained</w:t>
      </w:r>
      <w:r w:rsidRPr="00FF3E4F">
        <w:rPr>
          <w:rFonts w:ascii="Times New Roman" w:hAnsi="Times New Roman" w:cs="Times New Roman"/>
          <w:sz w:val="24"/>
          <w:szCs w:val="24"/>
        </w:rPr>
        <w:t>, which can be understood as R</w:t>
      </w:r>
      <w:r w:rsidRPr="00A33EF9">
        <w:rPr>
          <w:rFonts w:ascii="Times New Roman" w:hAnsi="Times New Roman" w:cs="Times New Roman"/>
          <w:sz w:val="24"/>
          <w:szCs w:val="24"/>
          <w:vertAlign w:val="superscript"/>
        </w:rPr>
        <w:t>2</w:t>
      </w:r>
      <w:r w:rsidRPr="00FF3E4F">
        <w:rPr>
          <w:rFonts w:ascii="Times New Roman" w:hAnsi="Times New Roman" w:cs="Times New Roman"/>
          <w:sz w:val="24"/>
          <w:szCs w:val="24"/>
        </w:rPr>
        <w:t xml:space="preserve"> = 0.9</w:t>
      </w:r>
      <w:r>
        <w:rPr>
          <w:rFonts w:ascii="Times New Roman" w:hAnsi="Times New Roman" w:cs="Times New Roman"/>
          <w:sz w:val="24"/>
          <w:szCs w:val="24"/>
        </w:rPr>
        <w:t>446</w:t>
      </w:r>
      <w:r w:rsidRPr="00FF3E4F">
        <w:rPr>
          <w:rFonts w:ascii="Times New Roman" w:hAnsi="Times New Roman" w:cs="Times New Roman"/>
          <w:sz w:val="24"/>
          <w:szCs w:val="24"/>
        </w:rPr>
        <w:t xml:space="preserve"> of the regression, a considerable value, indicating that the model is a good fit and can predict the </w:t>
      </w:r>
      <w:r>
        <w:rPr>
          <w:rFonts w:ascii="Times New Roman" w:hAnsi="Times New Roman" w:cs="Times New Roman"/>
          <w:sz w:val="24"/>
          <w:szCs w:val="24"/>
        </w:rPr>
        <w:t>Monthly Income</w:t>
      </w:r>
      <w:r w:rsidRPr="00FF3E4F">
        <w:rPr>
          <w:rFonts w:ascii="Times New Roman" w:hAnsi="Times New Roman" w:cs="Times New Roman"/>
          <w:sz w:val="24"/>
          <w:szCs w:val="24"/>
        </w:rPr>
        <w:t xml:space="preserve"> accurately.</w:t>
      </w:r>
    </w:p>
    <w:p w14:paraId="53956381" w14:textId="45A9436A" w:rsidR="00206240" w:rsidRDefault="00206240" w:rsidP="004E3975">
      <w:pPr>
        <w:spacing w:line="360" w:lineRule="auto"/>
        <w:jc w:val="center"/>
        <w:rPr>
          <w:rFonts w:ascii="Times New Roman" w:hAnsi="Times New Roman" w:cs="Times New Roman"/>
          <w:sz w:val="24"/>
          <w:szCs w:val="24"/>
        </w:rPr>
      </w:pPr>
      <w:r>
        <w:rPr>
          <w:noProof/>
        </w:rPr>
        <w:drawing>
          <wp:inline distT="0" distB="0" distL="0" distR="0" wp14:anchorId="0EDFBE72" wp14:editId="3899D9AF">
            <wp:extent cx="3390900" cy="1773702"/>
            <wp:effectExtent l="0" t="0" r="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12"/>
                    <a:stretch>
                      <a:fillRect/>
                    </a:stretch>
                  </pic:blipFill>
                  <pic:spPr>
                    <a:xfrm>
                      <a:off x="0" y="0"/>
                      <a:ext cx="3401582" cy="1779289"/>
                    </a:xfrm>
                    <a:prstGeom prst="rect">
                      <a:avLst/>
                    </a:prstGeom>
                  </pic:spPr>
                </pic:pic>
              </a:graphicData>
            </a:graphic>
          </wp:inline>
        </w:drawing>
      </w:r>
    </w:p>
    <w:p w14:paraId="098C12C0" w14:textId="6A20E906" w:rsidR="008068A3" w:rsidRPr="008068A3" w:rsidRDefault="008068A3" w:rsidP="008068A3">
      <w:pPr>
        <w:spacing w:line="360" w:lineRule="auto"/>
        <w:jc w:val="center"/>
        <w:rPr>
          <w:rFonts w:ascii="Times New Roman" w:hAnsi="Times New Roman" w:cs="Times New Roman"/>
          <w:b/>
          <w:bCs/>
          <w:i/>
          <w:iCs/>
          <w:sz w:val="24"/>
          <w:szCs w:val="24"/>
        </w:rPr>
      </w:pPr>
      <w:r w:rsidRPr="008068A3">
        <w:rPr>
          <w:rFonts w:ascii="Times New Roman" w:hAnsi="Times New Roman" w:cs="Times New Roman"/>
          <w:b/>
          <w:bCs/>
          <w:i/>
          <w:iCs/>
          <w:sz w:val="24"/>
          <w:szCs w:val="24"/>
        </w:rPr>
        <w:t>Figure 5</w:t>
      </w:r>
      <w:r>
        <w:rPr>
          <w:rFonts w:ascii="Times New Roman" w:hAnsi="Times New Roman" w:cs="Times New Roman"/>
          <w:b/>
          <w:bCs/>
          <w:i/>
          <w:iCs/>
          <w:sz w:val="24"/>
          <w:szCs w:val="24"/>
        </w:rPr>
        <w:t>. Random Forest model results</w:t>
      </w:r>
    </w:p>
    <w:p w14:paraId="25172BD9" w14:textId="63909AB2" w:rsidR="00206240" w:rsidRDefault="00206240" w:rsidP="00B62D5D">
      <w:pPr>
        <w:spacing w:line="360" w:lineRule="auto"/>
        <w:rPr>
          <w:rFonts w:ascii="Times New Roman" w:hAnsi="Times New Roman" w:cs="Times New Roman"/>
          <w:sz w:val="24"/>
          <w:szCs w:val="24"/>
        </w:rPr>
      </w:pPr>
      <w:r w:rsidRPr="00154841">
        <w:rPr>
          <w:rFonts w:ascii="Times New Roman" w:hAnsi="Times New Roman" w:cs="Times New Roman"/>
          <w:sz w:val="24"/>
          <w:szCs w:val="24"/>
        </w:rPr>
        <w:t xml:space="preserve">As shown in Figure </w:t>
      </w:r>
      <w:r w:rsidR="00C15F3F">
        <w:rPr>
          <w:rFonts w:ascii="Times New Roman" w:hAnsi="Times New Roman" w:cs="Times New Roman"/>
          <w:sz w:val="24"/>
          <w:szCs w:val="24"/>
        </w:rPr>
        <w:t>6</w:t>
      </w:r>
      <w:r w:rsidRPr="00154841">
        <w:rPr>
          <w:rFonts w:ascii="Times New Roman" w:hAnsi="Times New Roman" w:cs="Times New Roman"/>
          <w:sz w:val="24"/>
          <w:szCs w:val="24"/>
        </w:rPr>
        <w:t xml:space="preserve">, the </w:t>
      </w:r>
      <w:r w:rsidR="00C15F3F" w:rsidRPr="00FF3E4F">
        <w:rPr>
          <w:rFonts w:ascii="Times New Roman" w:hAnsi="Times New Roman" w:cs="Times New Roman"/>
          <w:sz w:val="24"/>
          <w:szCs w:val="24"/>
        </w:rPr>
        <w:t>R</w:t>
      </w:r>
      <w:r w:rsidR="00C15F3F" w:rsidRPr="00A33EF9">
        <w:rPr>
          <w:rFonts w:ascii="Times New Roman" w:hAnsi="Times New Roman" w:cs="Times New Roman"/>
          <w:sz w:val="24"/>
          <w:szCs w:val="24"/>
          <w:vertAlign w:val="superscript"/>
        </w:rPr>
        <w:t>2</w:t>
      </w:r>
      <w:r w:rsidR="00C15F3F">
        <w:rPr>
          <w:rFonts w:ascii="Times New Roman" w:hAnsi="Times New Roman" w:cs="Times New Roman"/>
          <w:sz w:val="24"/>
          <w:szCs w:val="24"/>
          <w:vertAlign w:val="superscript"/>
        </w:rPr>
        <w:t xml:space="preserve"> </w:t>
      </w:r>
      <w:r w:rsidRPr="00154841">
        <w:rPr>
          <w:rFonts w:ascii="Times New Roman" w:hAnsi="Times New Roman" w:cs="Times New Roman"/>
          <w:sz w:val="24"/>
          <w:szCs w:val="24"/>
        </w:rPr>
        <w:t>of train test and test set are similar, which means the model is not overfitted and has high accuracy.</w:t>
      </w:r>
      <w:r>
        <w:rPr>
          <w:rFonts w:ascii="Times New Roman" w:hAnsi="Times New Roman" w:cs="Times New Roman"/>
          <w:sz w:val="24"/>
          <w:szCs w:val="24"/>
        </w:rPr>
        <w:t xml:space="preserve"> </w:t>
      </w:r>
      <w:r w:rsidRPr="00DF6431">
        <w:rPr>
          <w:rFonts w:ascii="Times New Roman" w:hAnsi="Times New Roman" w:cs="Times New Roman"/>
          <w:sz w:val="24"/>
          <w:szCs w:val="24"/>
        </w:rPr>
        <w:t xml:space="preserve">Looking at the predictive performance of the model as shown in Figure </w:t>
      </w:r>
      <w:r w:rsidR="007C5F9B">
        <w:rPr>
          <w:rFonts w:ascii="Times New Roman" w:hAnsi="Times New Roman" w:cs="Times New Roman"/>
          <w:sz w:val="24"/>
          <w:szCs w:val="24"/>
        </w:rPr>
        <w:t>6</w:t>
      </w:r>
      <w:r w:rsidRPr="00DF6431">
        <w:rPr>
          <w:rFonts w:ascii="Times New Roman" w:hAnsi="Times New Roman" w:cs="Times New Roman"/>
          <w:sz w:val="24"/>
          <w:szCs w:val="24"/>
        </w:rPr>
        <w:t>, we can see that it has high accuracy</w:t>
      </w:r>
      <w:r w:rsidR="00F7680A">
        <w:rPr>
          <w:rFonts w:ascii="Times New Roman" w:hAnsi="Times New Roman" w:cs="Times New Roman"/>
          <w:sz w:val="24"/>
          <w:szCs w:val="24"/>
        </w:rPr>
        <w:t xml:space="preserve"> as the dots are distributed around the line.</w:t>
      </w:r>
    </w:p>
    <w:p w14:paraId="03B0F63E" w14:textId="77777777" w:rsidR="00206240" w:rsidRDefault="00206240" w:rsidP="004E3975">
      <w:pPr>
        <w:spacing w:line="360" w:lineRule="auto"/>
        <w:jc w:val="center"/>
        <w:rPr>
          <w:rFonts w:ascii="Times New Roman" w:hAnsi="Times New Roman" w:cs="Times New Roman"/>
          <w:sz w:val="24"/>
          <w:szCs w:val="24"/>
        </w:rPr>
      </w:pPr>
      <w:r>
        <w:rPr>
          <w:noProof/>
        </w:rPr>
        <w:drawing>
          <wp:inline distT="0" distB="0" distL="0" distR="0" wp14:anchorId="0140D6E2" wp14:editId="56D84171">
            <wp:extent cx="2164080" cy="457845"/>
            <wp:effectExtent l="0" t="0" r="7620" b="0"/>
            <wp:docPr id="21" name="图片 2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10;&#10;描述已自动生成"/>
                    <pic:cNvPicPr/>
                  </pic:nvPicPr>
                  <pic:blipFill rotWithShape="1">
                    <a:blip r:embed="rId13"/>
                    <a:srcRect t="27075" b="50944"/>
                    <a:stretch/>
                  </pic:blipFill>
                  <pic:spPr bwMode="auto">
                    <a:xfrm>
                      <a:off x="0" y="0"/>
                      <a:ext cx="2181106" cy="46144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1A7FAF" wp14:editId="275D81ED">
            <wp:extent cx="2004060" cy="435848"/>
            <wp:effectExtent l="0" t="0" r="0" b="2540"/>
            <wp:docPr id="30" name="图片 3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10;&#10;描述已自动生成"/>
                    <pic:cNvPicPr/>
                  </pic:nvPicPr>
                  <pic:blipFill rotWithShape="1">
                    <a:blip r:embed="rId13"/>
                    <a:srcRect t="77404"/>
                    <a:stretch/>
                  </pic:blipFill>
                  <pic:spPr bwMode="auto">
                    <a:xfrm>
                      <a:off x="0" y="0"/>
                      <a:ext cx="2033343" cy="442216"/>
                    </a:xfrm>
                    <a:prstGeom prst="rect">
                      <a:avLst/>
                    </a:prstGeom>
                    <a:ln>
                      <a:noFill/>
                    </a:ln>
                    <a:extLst>
                      <a:ext uri="{53640926-AAD7-44D8-BBD7-CCE9431645EC}">
                        <a14:shadowObscured xmlns:a14="http://schemas.microsoft.com/office/drawing/2010/main"/>
                      </a:ext>
                    </a:extLst>
                  </pic:spPr>
                </pic:pic>
              </a:graphicData>
            </a:graphic>
          </wp:inline>
        </w:drawing>
      </w:r>
    </w:p>
    <w:p w14:paraId="36E348BE" w14:textId="36181002" w:rsidR="00206240" w:rsidRDefault="00206240" w:rsidP="004E3975">
      <w:pPr>
        <w:spacing w:line="360" w:lineRule="auto"/>
        <w:jc w:val="center"/>
        <w:rPr>
          <w:rFonts w:ascii="Times New Roman" w:hAnsi="Times New Roman" w:cs="Times New Roman"/>
          <w:sz w:val="24"/>
          <w:szCs w:val="24"/>
        </w:rPr>
      </w:pPr>
      <w:r>
        <w:rPr>
          <w:noProof/>
        </w:rPr>
        <w:lastRenderedPageBreak/>
        <w:drawing>
          <wp:inline distT="0" distB="0" distL="0" distR="0" wp14:anchorId="68C91300" wp14:editId="04EADD51">
            <wp:extent cx="2743200" cy="1371600"/>
            <wp:effectExtent l="0" t="0" r="0" b="0"/>
            <wp:docPr id="32" name="图片 3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散点图&#10;&#10;描述已自动生成"/>
                    <pic:cNvPicPr/>
                  </pic:nvPicPr>
                  <pic:blipFill>
                    <a:blip r:embed="rId14"/>
                    <a:stretch>
                      <a:fillRect/>
                    </a:stretch>
                  </pic:blipFill>
                  <pic:spPr>
                    <a:xfrm>
                      <a:off x="0" y="0"/>
                      <a:ext cx="2743200" cy="1371600"/>
                    </a:xfrm>
                    <a:prstGeom prst="rect">
                      <a:avLst/>
                    </a:prstGeom>
                  </pic:spPr>
                </pic:pic>
              </a:graphicData>
            </a:graphic>
          </wp:inline>
        </w:drawing>
      </w:r>
      <w:r>
        <w:rPr>
          <w:noProof/>
        </w:rPr>
        <w:drawing>
          <wp:inline distT="0" distB="0" distL="0" distR="0" wp14:anchorId="413918A2" wp14:editId="4672DF22">
            <wp:extent cx="2758440" cy="1386883"/>
            <wp:effectExtent l="0" t="0" r="3810" b="3810"/>
            <wp:docPr id="33" name="图片 33"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图表, 散点图&#10;&#10;描述已自动生成"/>
                    <pic:cNvPicPr/>
                  </pic:nvPicPr>
                  <pic:blipFill>
                    <a:blip r:embed="rId15"/>
                    <a:stretch>
                      <a:fillRect/>
                    </a:stretch>
                  </pic:blipFill>
                  <pic:spPr>
                    <a:xfrm>
                      <a:off x="0" y="0"/>
                      <a:ext cx="2785343" cy="1400409"/>
                    </a:xfrm>
                    <a:prstGeom prst="rect">
                      <a:avLst/>
                    </a:prstGeom>
                  </pic:spPr>
                </pic:pic>
              </a:graphicData>
            </a:graphic>
          </wp:inline>
        </w:drawing>
      </w:r>
    </w:p>
    <w:p w14:paraId="542ADB97" w14:textId="1EC7406B" w:rsidR="007C5F9B" w:rsidRPr="007C5F9B" w:rsidRDefault="007C5F9B" w:rsidP="007C5F9B">
      <w:pPr>
        <w:spacing w:line="360" w:lineRule="auto"/>
        <w:jc w:val="center"/>
        <w:rPr>
          <w:rFonts w:ascii="Times New Roman" w:hAnsi="Times New Roman" w:cs="Times New Roman"/>
          <w:b/>
          <w:bCs/>
          <w:i/>
          <w:iCs/>
          <w:sz w:val="24"/>
          <w:szCs w:val="24"/>
        </w:rPr>
      </w:pPr>
      <w:r w:rsidRPr="007C5F9B">
        <w:rPr>
          <w:rFonts w:ascii="Times New Roman" w:hAnsi="Times New Roman" w:cs="Times New Roman"/>
          <w:b/>
          <w:bCs/>
          <w:i/>
          <w:iCs/>
          <w:sz w:val="24"/>
          <w:szCs w:val="24"/>
        </w:rPr>
        <w:t xml:space="preserve">Figure 6. </w:t>
      </w:r>
      <w:r>
        <w:rPr>
          <w:rFonts w:ascii="Times New Roman" w:hAnsi="Times New Roman" w:cs="Times New Roman"/>
          <w:b/>
          <w:bCs/>
          <w:i/>
          <w:iCs/>
          <w:sz w:val="24"/>
          <w:szCs w:val="24"/>
        </w:rPr>
        <w:t>Random Forest model performance</w:t>
      </w:r>
    </w:p>
    <w:p w14:paraId="486A7EE9" w14:textId="10E0CDF7" w:rsidR="00206240" w:rsidRPr="003B6267" w:rsidRDefault="00206240" w:rsidP="00B62D5D">
      <w:pPr>
        <w:spacing w:line="360" w:lineRule="auto"/>
        <w:rPr>
          <w:rFonts w:ascii="Times New Roman" w:hAnsi="Times New Roman" w:cs="Times New Roman"/>
          <w:sz w:val="24"/>
          <w:szCs w:val="24"/>
        </w:rPr>
      </w:pPr>
      <w:r w:rsidRPr="003B6267">
        <w:rPr>
          <w:rFonts w:ascii="Times New Roman" w:hAnsi="Times New Roman" w:cs="Times New Roman"/>
          <w:sz w:val="24"/>
          <w:szCs w:val="24"/>
        </w:rPr>
        <w:t xml:space="preserve">Based on the random forest regression model that has been constructed, the importance of independent variables can be evaluated from it (Figure </w:t>
      </w:r>
      <w:r w:rsidR="00F7680A">
        <w:rPr>
          <w:rFonts w:ascii="Times New Roman" w:hAnsi="Times New Roman" w:cs="Times New Roman"/>
          <w:sz w:val="24"/>
          <w:szCs w:val="24"/>
        </w:rPr>
        <w:t>7</w:t>
      </w:r>
      <w:r w:rsidRPr="003B6267">
        <w:rPr>
          <w:rFonts w:ascii="Times New Roman" w:hAnsi="Times New Roman" w:cs="Times New Roman"/>
          <w:sz w:val="24"/>
          <w:szCs w:val="24"/>
        </w:rPr>
        <w:t>). The top 3 important independent variables are ‘</w:t>
      </w:r>
      <w:proofErr w:type="spellStart"/>
      <w:r>
        <w:rPr>
          <w:rFonts w:ascii="Times New Roman" w:hAnsi="Times New Roman" w:cs="Times New Roman"/>
          <w:sz w:val="24"/>
          <w:szCs w:val="24"/>
        </w:rPr>
        <w:t>JobLevel</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TotalWorkingYears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JobRoleManager</w:t>
      </w:r>
      <w:proofErr w:type="spellEnd"/>
      <w:r>
        <w:rPr>
          <w:rFonts w:ascii="Times New Roman" w:hAnsi="Times New Roman" w:cs="Times New Roman"/>
          <w:sz w:val="24"/>
          <w:szCs w:val="24"/>
        </w:rPr>
        <w:t>’</w:t>
      </w:r>
      <w:r w:rsidRPr="003B6267">
        <w:rPr>
          <w:rFonts w:ascii="Times New Roman" w:hAnsi="Times New Roman" w:cs="Times New Roman"/>
          <w:sz w:val="24"/>
          <w:szCs w:val="24"/>
        </w:rPr>
        <w:t>.</w:t>
      </w:r>
    </w:p>
    <w:p w14:paraId="38937AF9" w14:textId="77777777" w:rsidR="00206240" w:rsidRPr="003B6267" w:rsidRDefault="00206240" w:rsidP="00B62D5D">
      <w:pPr>
        <w:spacing w:line="360" w:lineRule="auto"/>
        <w:rPr>
          <w:rFonts w:ascii="Times New Roman" w:hAnsi="Times New Roman" w:cs="Times New Roman"/>
          <w:sz w:val="24"/>
          <w:szCs w:val="24"/>
        </w:rPr>
      </w:pPr>
      <w:r w:rsidRPr="003B6267">
        <w:rPr>
          <w:rFonts w:ascii="Times New Roman" w:hAnsi="Times New Roman" w:cs="Times New Roman"/>
          <w:sz w:val="24"/>
          <w:szCs w:val="24"/>
        </w:rPr>
        <w:t>"%</w:t>
      </w:r>
      <w:proofErr w:type="spellStart"/>
      <w:r w:rsidRPr="003B6267">
        <w:rPr>
          <w:rFonts w:ascii="Times New Roman" w:hAnsi="Times New Roman" w:cs="Times New Roman"/>
          <w:sz w:val="24"/>
          <w:szCs w:val="24"/>
        </w:rPr>
        <w:t>IncMSE</w:t>
      </w:r>
      <w:proofErr w:type="spellEnd"/>
      <w:r w:rsidRPr="003B6267">
        <w:rPr>
          <w:rFonts w:ascii="Times New Roman" w:hAnsi="Times New Roman" w:cs="Times New Roman"/>
          <w:sz w:val="24"/>
          <w:szCs w:val="24"/>
        </w:rPr>
        <w:t>" means increase in mean squared error. By randomly assigning a value to each predictor, if the predictor is more important, the error of the model prediction will increase after its value is randomly replaced. Therefore, the larger the value, the greater the importance of the variable.</w:t>
      </w:r>
    </w:p>
    <w:p w14:paraId="61AA53D0" w14:textId="3D253282" w:rsidR="00767BBD" w:rsidRPr="00767BBD" w:rsidRDefault="00206240" w:rsidP="00B62D5D">
      <w:pPr>
        <w:spacing w:line="360" w:lineRule="auto"/>
        <w:rPr>
          <w:rFonts w:ascii="Times New Roman" w:hAnsi="Times New Roman" w:cs="Times New Roman"/>
          <w:sz w:val="24"/>
          <w:szCs w:val="24"/>
        </w:rPr>
      </w:pPr>
      <w:r w:rsidRPr="003B6267">
        <w:rPr>
          <w:rFonts w:ascii="Times New Roman" w:hAnsi="Times New Roman" w:cs="Times New Roman"/>
          <w:sz w:val="24"/>
          <w:szCs w:val="24"/>
        </w:rPr>
        <w:t>"</w:t>
      </w:r>
      <w:proofErr w:type="spellStart"/>
      <w:r w:rsidRPr="003B6267">
        <w:rPr>
          <w:rFonts w:ascii="Times New Roman" w:hAnsi="Times New Roman" w:cs="Times New Roman"/>
          <w:sz w:val="24"/>
          <w:szCs w:val="24"/>
        </w:rPr>
        <w:t>IncNodePurity</w:t>
      </w:r>
      <w:proofErr w:type="spellEnd"/>
      <w:r w:rsidRPr="003B6267">
        <w:rPr>
          <w:rFonts w:ascii="Times New Roman" w:hAnsi="Times New Roman" w:cs="Times New Roman"/>
          <w:sz w:val="24"/>
          <w:szCs w:val="24"/>
        </w:rPr>
        <w:t>" means increase in node purity, which is measured by the residual sum of squares and represents the influence of each variable on the heterogeneity of observations on each node of the classification tree, to compare the importance of variables. The larger the value, the more important the variable is.</w:t>
      </w:r>
    </w:p>
    <w:p w14:paraId="54CBA388" w14:textId="7ED87CEB" w:rsidR="00425C74" w:rsidRDefault="00BF5DA0" w:rsidP="004E3975">
      <w:pPr>
        <w:spacing w:line="360" w:lineRule="auto"/>
        <w:jc w:val="center"/>
        <w:rPr>
          <w:rFonts w:ascii="Times New Roman" w:hAnsi="Times New Roman" w:cs="Times New Roman"/>
          <w:b/>
          <w:bCs/>
          <w:sz w:val="24"/>
          <w:szCs w:val="24"/>
        </w:rPr>
      </w:pPr>
      <w:r>
        <w:rPr>
          <w:noProof/>
        </w:rPr>
        <w:drawing>
          <wp:inline distT="0" distB="0" distL="0" distR="0" wp14:anchorId="25A28FFC" wp14:editId="73549A17">
            <wp:extent cx="3132608" cy="1228049"/>
            <wp:effectExtent l="0" t="0" r="0" b="0"/>
            <wp:docPr id="22" name="图片 2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10;&#10;描述已自动生成"/>
                    <pic:cNvPicPr/>
                  </pic:nvPicPr>
                  <pic:blipFill rotWithShape="1">
                    <a:blip r:embed="rId16"/>
                    <a:srcRect t="44395"/>
                    <a:stretch/>
                  </pic:blipFill>
                  <pic:spPr bwMode="auto">
                    <a:xfrm>
                      <a:off x="0" y="0"/>
                      <a:ext cx="3204601" cy="1256272"/>
                    </a:xfrm>
                    <a:prstGeom prst="rect">
                      <a:avLst/>
                    </a:prstGeom>
                    <a:ln>
                      <a:noFill/>
                    </a:ln>
                    <a:extLst>
                      <a:ext uri="{53640926-AAD7-44D8-BBD7-CCE9431645EC}">
                        <a14:shadowObscured xmlns:a14="http://schemas.microsoft.com/office/drawing/2010/main"/>
                      </a:ext>
                    </a:extLst>
                  </pic:spPr>
                </pic:pic>
              </a:graphicData>
            </a:graphic>
          </wp:inline>
        </w:drawing>
      </w:r>
    </w:p>
    <w:p w14:paraId="7EF21C8C" w14:textId="279D40AB" w:rsidR="00206240" w:rsidRDefault="00206240" w:rsidP="004E3975">
      <w:pPr>
        <w:spacing w:line="360" w:lineRule="auto"/>
        <w:jc w:val="center"/>
        <w:rPr>
          <w:rFonts w:ascii="Times New Roman" w:hAnsi="Times New Roman" w:cs="Times New Roman"/>
          <w:b/>
          <w:bCs/>
          <w:sz w:val="24"/>
          <w:szCs w:val="24"/>
        </w:rPr>
      </w:pPr>
      <w:r>
        <w:rPr>
          <w:noProof/>
        </w:rPr>
        <w:drawing>
          <wp:inline distT="0" distB="0" distL="0" distR="0" wp14:anchorId="713BB07E" wp14:editId="4B0A75BD">
            <wp:extent cx="4026309" cy="2020898"/>
            <wp:effectExtent l="0" t="0" r="0" b="0"/>
            <wp:docPr id="23" name="图片 23"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表格&#10;&#10;描述已自动生成"/>
                    <pic:cNvPicPr/>
                  </pic:nvPicPr>
                  <pic:blipFill>
                    <a:blip r:embed="rId17"/>
                    <a:stretch>
                      <a:fillRect/>
                    </a:stretch>
                  </pic:blipFill>
                  <pic:spPr>
                    <a:xfrm>
                      <a:off x="0" y="0"/>
                      <a:ext cx="4087948" cy="2051836"/>
                    </a:xfrm>
                    <a:prstGeom prst="rect">
                      <a:avLst/>
                    </a:prstGeom>
                  </pic:spPr>
                </pic:pic>
              </a:graphicData>
            </a:graphic>
          </wp:inline>
        </w:drawing>
      </w:r>
    </w:p>
    <w:p w14:paraId="56C6B7DC" w14:textId="2BFD9816" w:rsidR="00F7680A" w:rsidRPr="00F7680A" w:rsidRDefault="00F7680A" w:rsidP="00F7680A">
      <w:pPr>
        <w:spacing w:line="360" w:lineRule="auto"/>
        <w:jc w:val="center"/>
        <w:rPr>
          <w:rFonts w:ascii="Times New Roman" w:hAnsi="Times New Roman" w:cs="Times New Roman"/>
          <w:b/>
          <w:bCs/>
          <w:i/>
          <w:iCs/>
          <w:sz w:val="24"/>
          <w:szCs w:val="24"/>
        </w:rPr>
      </w:pPr>
      <w:r w:rsidRPr="00F7680A">
        <w:rPr>
          <w:rFonts w:ascii="Times New Roman" w:hAnsi="Times New Roman" w:cs="Times New Roman"/>
          <w:b/>
          <w:bCs/>
          <w:i/>
          <w:iCs/>
          <w:sz w:val="24"/>
          <w:szCs w:val="24"/>
        </w:rPr>
        <w:t>Figure 7. Importance of the variables</w:t>
      </w:r>
    </w:p>
    <w:p w14:paraId="293E202C" w14:textId="77777777" w:rsidR="00206240" w:rsidRPr="00BE22C7" w:rsidRDefault="00206240" w:rsidP="00B62D5D">
      <w:pPr>
        <w:spacing w:line="360" w:lineRule="auto"/>
        <w:rPr>
          <w:rFonts w:ascii="Times New Roman" w:hAnsi="Times New Roman" w:cs="Times New Roman"/>
          <w:sz w:val="24"/>
          <w:szCs w:val="24"/>
        </w:rPr>
      </w:pPr>
      <w:r w:rsidRPr="00BE22C7">
        <w:rPr>
          <w:rFonts w:ascii="Times New Roman" w:hAnsi="Times New Roman" w:cs="Times New Roman"/>
          <w:sz w:val="24"/>
          <w:szCs w:val="24"/>
        </w:rPr>
        <w:lastRenderedPageBreak/>
        <w:t xml:space="preserve">We can choose between variables based on the cross-validation curve by performing </w:t>
      </w:r>
      <w:r>
        <w:rPr>
          <w:rFonts w:ascii="Times New Roman" w:hAnsi="Times New Roman" w:cs="Times New Roman"/>
          <w:sz w:val="24"/>
          <w:szCs w:val="24"/>
        </w:rPr>
        <w:t>5</w:t>
      </w:r>
      <w:r w:rsidRPr="00BE22C7">
        <w:rPr>
          <w:rFonts w:ascii="Times New Roman" w:hAnsi="Times New Roman" w:cs="Times New Roman"/>
          <w:sz w:val="24"/>
          <w:szCs w:val="24"/>
        </w:rPr>
        <w:t>-fold cross-validation. The role of the cross-validation method is to try to use different training set/validation set divisions to do multiple sets of different training/validation for the model to deal with the problem of too one-sided test results and insufficient training data. Here we use the training set itself for cross-validation.</w:t>
      </w:r>
    </w:p>
    <w:p w14:paraId="4F64EE75" w14:textId="77777777" w:rsidR="00206240" w:rsidRPr="00BE22C7" w:rsidRDefault="00206240" w:rsidP="00B62D5D">
      <w:pPr>
        <w:spacing w:line="360" w:lineRule="auto"/>
        <w:rPr>
          <w:rFonts w:ascii="Times New Roman" w:hAnsi="Times New Roman" w:cs="Times New Roman"/>
          <w:sz w:val="24"/>
          <w:szCs w:val="24"/>
        </w:rPr>
      </w:pPr>
      <w:r w:rsidRPr="00BE22C7">
        <w:rPr>
          <w:rFonts w:ascii="Times New Roman" w:hAnsi="Times New Roman" w:cs="Times New Roman"/>
          <w:sz w:val="24"/>
          <w:szCs w:val="24"/>
        </w:rPr>
        <w:t>The cross-validation curve shows the relationship between the model error and the number of variables used for fitting. The error will first decrease with the increase of the number of variables. The decrease is obvious at the beginning, but when it reaches a certain range, the decrease will no longer change significantly, or even increase.</w:t>
      </w:r>
    </w:p>
    <w:p w14:paraId="54958B2A" w14:textId="3CE40B65" w:rsidR="00BF5DA0" w:rsidRPr="00FA5719" w:rsidRDefault="00206240" w:rsidP="00FA5719">
      <w:pPr>
        <w:spacing w:line="360" w:lineRule="auto"/>
        <w:rPr>
          <w:rFonts w:ascii="Times New Roman" w:hAnsi="Times New Roman" w:cs="Times New Roman"/>
          <w:sz w:val="24"/>
          <w:szCs w:val="24"/>
        </w:rPr>
      </w:pPr>
      <w:r w:rsidRPr="00BE22C7">
        <w:rPr>
          <w:rFonts w:ascii="Times New Roman" w:hAnsi="Times New Roman" w:cs="Times New Roman"/>
          <w:sz w:val="24"/>
          <w:szCs w:val="24"/>
        </w:rPr>
        <w:t>According to the cross-validation curve</w:t>
      </w:r>
      <w:r w:rsidR="00FA5719">
        <w:rPr>
          <w:rFonts w:ascii="Times New Roman" w:hAnsi="Times New Roman" w:cs="Times New Roman"/>
          <w:sz w:val="24"/>
          <w:szCs w:val="24"/>
        </w:rPr>
        <w:t xml:space="preserve"> (</w:t>
      </w:r>
      <w:r w:rsidRPr="00BE22C7">
        <w:rPr>
          <w:rFonts w:ascii="Times New Roman" w:hAnsi="Times New Roman" w:cs="Times New Roman"/>
          <w:sz w:val="24"/>
          <w:szCs w:val="24"/>
        </w:rPr>
        <w:t xml:space="preserve">Figure </w:t>
      </w:r>
      <w:r w:rsidR="00F7680A">
        <w:rPr>
          <w:rFonts w:ascii="Times New Roman" w:hAnsi="Times New Roman" w:cs="Times New Roman"/>
          <w:sz w:val="24"/>
          <w:szCs w:val="24"/>
        </w:rPr>
        <w:t>8</w:t>
      </w:r>
      <w:r w:rsidR="00FA5719">
        <w:rPr>
          <w:rFonts w:ascii="Times New Roman" w:hAnsi="Times New Roman" w:cs="Times New Roman"/>
          <w:sz w:val="24"/>
          <w:szCs w:val="24"/>
        </w:rPr>
        <w:t>)</w:t>
      </w:r>
      <w:r w:rsidRPr="00BE22C7">
        <w:rPr>
          <w:rFonts w:ascii="Times New Roman" w:hAnsi="Times New Roman" w:cs="Times New Roman"/>
          <w:sz w:val="24"/>
          <w:szCs w:val="24"/>
        </w:rPr>
        <w:t>, it is suggested that keeping 4-9 important variables can obtain ideal regression results, because the error at this time is the smallest.</w:t>
      </w:r>
    </w:p>
    <w:p w14:paraId="4F598AAA" w14:textId="1329F4AA" w:rsidR="00206240" w:rsidRDefault="00206240" w:rsidP="004E3975">
      <w:pPr>
        <w:spacing w:line="360" w:lineRule="auto"/>
        <w:jc w:val="center"/>
        <w:rPr>
          <w:rFonts w:ascii="Times New Roman" w:hAnsi="Times New Roman" w:cs="Times New Roman"/>
          <w:sz w:val="24"/>
          <w:szCs w:val="24"/>
        </w:rPr>
      </w:pPr>
      <w:r>
        <w:rPr>
          <w:noProof/>
        </w:rPr>
        <w:drawing>
          <wp:inline distT="0" distB="0" distL="0" distR="0" wp14:anchorId="69451433" wp14:editId="7E345A02">
            <wp:extent cx="2459598" cy="1533832"/>
            <wp:effectExtent l="0" t="0" r="0" b="9525"/>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折线图&#10;&#10;描述已自动生成"/>
                    <pic:cNvPicPr/>
                  </pic:nvPicPr>
                  <pic:blipFill>
                    <a:blip r:embed="rId18"/>
                    <a:stretch>
                      <a:fillRect/>
                    </a:stretch>
                  </pic:blipFill>
                  <pic:spPr>
                    <a:xfrm>
                      <a:off x="0" y="0"/>
                      <a:ext cx="2505713" cy="1562590"/>
                    </a:xfrm>
                    <a:prstGeom prst="rect">
                      <a:avLst/>
                    </a:prstGeom>
                  </pic:spPr>
                </pic:pic>
              </a:graphicData>
            </a:graphic>
          </wp:inline>
        </w:drawing>
      </w:r>
    </w:p>
    <w:p w14:paraId="4B9BD009" w14:textId="10E44828" w:rsidR="00F7680A" w:rsidRPr="00F7680A" w:rsidRDefault="00F7680A" w:rsidP="00F7680A">
      <w:pPr>
        <w:spacing w:line="360" w:lineRule="auto"/>
        <w:jc w:val="center"/>
        <w:rPr>
          <w:rFonts w:ascii="Times New Roman" w:hAnsi="Times New Roman" w:cs="Times New Roman"/>
          <w:b/>
          <w:bCs/>
          <w:i/>
          <w:iCs/>
          <w:sz w:val="24"/>
          <w:szCs w:val="24"/>
        </w:rPr>
      </w:pPr>
      <w:r w:rsidRPr="00F7680A">
        <w:rPr>
          <w:rFonts w:ascii="Times New Roman" w:hAnsi="Times New Roman" w:cs="Times New Roman"/>
          <w:b/>
          <w:bCs/>
          <w:i/>
          <w:iCs/>
          <w:sz w:val="24"/>
          <w:szCs w:val="24"/>
        </w:rPr>
        <w:t>Figure 8.</w:t>
      </w:r>
      <w:r w:rsidRPr="00F7680A">
        <w:rPr>
          <w:rFonts w:ascii="Times New Roman" w:hAnsi="Times New Roman" w:cs="Times New Roman"/>
          <w:sz w:val="24"/>
          <w:szCs w:val="24"/>
        </w:rPr>
        <w:t xml:space="preserve"> </w:t>
      </w:r>
      <w:r>
        <w:rPr>
          <w:rFonts w:ascii="Times New Roman" w:hAnsi="Times New Roman" w:cs="Times New Roman"/>
          <w:b/>
          <w:bCs/>
          <w:i/>
          <w:iCs/>
          <w:sz w:val="24"/>
          <w:szCs w:val="24"/>
        </w:rPr>
        <w:t>C</w:t>
      </w:r>
      <w:r w:rsidRPr="00F7680A">
        <w:rPr>
          <w:rFonts w:ascii="Times New Roman" w:hAnsi="Times New Roman" w:cs="Times New Roman"/>
          <w:b/>
          <w:bCs/>
          <w:i/>
          <w:iCs/>
          <w:sz w:val="24"/>
          <w:szCs w:val="24"/>
        </w:rPr>
        <w:t>ross-validation curve</w:t>
      </w:r>
    </w:p>
    <w:p w14:paraId="39297765" w14:textId="0D2EF174" w:rsidR="00206240" w:rsidRPr="00383E23" w:rsidRDefault="00217F6F" w:rsidP="00B62D5D">
      <w:pPr>
        <w:spacing w:line="360" w:lineRule="auto"/>
        <w:rPr>
          <w:rFonts w:ascii="Times New Roman" w:hAnsi="Times New Roman" w:cs="Times New Roman"/>
          <w:sz w:val="24"/>
          <w:szCs w:val="24"/>
        </w:rPr>
      </w:pPr>
      <w:r>
        <w:rPr>
          <w:rFonts w:ascii="Times New Roman" w:hAnsi="Times New Roman" w:cs="Times New Roman"/>
          <w:sz w:val="24"/>
          <w:szCs w:val="24"/>
        </w:rPr>
        <w:t>As</w:t>
      </w:r>
      <w:r w:rsidR="00206240" w:rsidRPr="00383E23">
        <w:rPr>
          <w:rFonts w:ascii="Times New Roman" w:hAnsi="Times New Roman" w:cs="Times New Roman"/>
          <w:sz w:val="24"/>
          <w:szCs w:val="24"/>
        </w:rPr>
        <w:t xml:space="preserve"> shown in Figure </w:t>
      </w:r>
      <w:r w:rsidR="00507B6C">
        <w:rPr>
          <w:rFonts w:ascii="Times New Roman" w:hAnsi="Times New Roman" w:cs="Times New Roman"/>
          <w:sz w:val="24"/>
          <w:szCs w:val="24"/>
        </w:rPr>
        <w:t>7</w:t>
      </w:r>
      <w:r w:rsidR="00206240" w:rsidRPr="00383E23">
        <w:rPr>
          <w:rFonts w:ascii="Times New Roman" w:hAnsi="Times New Roman" w:cs="Times New Roman"/>
          <w:sz w:val="24"/>
          <w:szCs w:val="24"/>
        </w:rPr>
        <w:t xml:space="preserve">, the top </w:t>
      </w:r>
      <w:r w:rsidR="00206240">
        <w:rPr>
          <w:rFonts w:ascii="Times New Roman" w:hAnsi="Times New Roman" w:cs="Times New Roman"/>
          <w:sz w:val="24"/>
          <w:szCs w:val="24"/>
        </w:rPr>
        <w:t>6</w:t>
      </w:r>
      <w:r w:rsidR="00206240" w:rsidRPr="00383E23">
        <w:rPr>
          <w:rFonts w:ascii="Times New Roman" w:hAnsi="Times New Roman" w:cs="Times New Roman"/>
          <w:sz w:val="24"/>
          <w:szCs w:val="24"/>
        </w:rPr>
        <w:t xml:space="preserve"> important variables are </w:t>
      </w:r>
      <w:r w:rsidR="00206240">
        <w:rPr>
          <w:rFonts w:ascii="Times New Roman" w:hAnsi="Times New Roman" w:cs="Times New Roman"/>
          <w:sz w:val="24"/>
          <w:szCs w:val="24"/>
        </w:rPr>
        <w:t>‘</w:t>
      </w:r>
      <w:proofErr w:type="spellStart"/>
      <w:r w:rsidR="00206240" w:rsidRPr="00383E23">
        <w:rPr>
          <w:rFonts w:ascii="Times New Roman" w:hAnsi="Times New Roman" w:cs="Times New Roman"/>
          <w:sz w:val="24"/>
          <w:szCs w:val="24"/>
        </w:rPr>
        <w:t>JobLevel</w:t>
      </w:r>
      <w:proofErr w:type="spellEnd"/>
      <w:r w:rsidR="00206240">
        <w:rPr>
          <w:rFonts w:ascii="Times New Roman" w:hAnsi="Times New Roman" w:cs="Times New Roman"/>
          <w:sz w:val="24"/>
          <w:szCs w:val="24"/>
        </w:rPr>
        <w:t>’,</w:t>
      </w:r>
      <w:r w:rsidR="00206240" w:rsidRPr="00383E23">
        <w:rPr>
          <w:rFonts w:ascii="Times New Roman" w:hAnsi="Times New Roman" w:cs="Times New Roman"/>
          <w:sz w:val="24"/>
          <w:szCs w:val="24"/>
        </w:rPr>
        <w:t xml:space="preserve"> </w:t>
      </w:r>
      <w:r w:rsidR="00206240">
        <w:rPr>
          <w:rFonts w:ascii="Times New Roman" w:hAnsi="Times New Roman" w:cs="Times New Roman"/>
          <w:sz w:val="24"/>
          <w:szCs w:val="24"/>
        </w:rPr>
        <w:t>‘</w:t>
      </w:r>
      <w:proofErr w:type="spellStart"/>
      <w:r w:rsidR="00206240" w:rsidRPr="00383E23">
        <w:rPr>
          <w:rFonts w:ascii="Times New Roman" w:hAnsi="Times New Roman" w:cs="Times New Roman"/>
          <w:sz w:val="24"/>
          <w:szCs w:val="24"/>
        </w:rPr>
        <w:t>TotalWorkingYears</w:t>
      </w:r>
      <w:proofErr w:type="spellEnd"/>
      <w:r w:rsidR="00206240">
        <w:rPr>
          <w:rFonts w:ascii="Times New Roman" w:hAnsi="Times New Roman" w:cs="Times New Roman"/>
          <w:sz w:val="24"/>
          <w:szCs w:val="24"/>
        </w:rPr>
        <w:t>’, ‘</w:t>
      </w:r>
      <w:proofErr w:type="spellStart"/>
      <w:r w:rsidR="00206240" w:rsidRPr="00383E23">
        <w:rPr>
          <w:rFonts w:ascii="Times New Roman" w:hAnsi="Times New Roman" w:cs="Times New Roman"/>
          <w:sz w:val="24"/>
          <w:szCs w:val="24"/>
        </w:rPr>
        <w:t>JobRoleManager</w:t>
      </w:r>
      <w:proofErr w:type="spellEnd"/>
      <w:r w:rsidR="00206240">
        <w:rPr>
          <w:rFonts w:ascii="Times New Roman" w:hAnsi="Times New Roman" w:cs="Times New Roman"/>
          <w:sz w:val="24"/>
          <w:szCs w:val="24"/>
        </w:rPr>
        <w:t>’, ‘</w:t>
      </w:r>
      <w:proofErr w:type="spellStart"/>
      <w:r w:rsidR="00206240" w:rsidRPr="00383E23">
        <w:rPr>
          <w:rFonts w:ascii="Times New Roman" w:hAnsi="Times New Roman" w:cs="Times New Roman"/>
          <w:sz w:val="24"/>
          <w:szCs w:val="24"/>
        </w:rPr>
        <w:t>JobRoleResearch.Director</w:t>
      </w:r>
      <w:proofErr w:type="spellEnd"/>
      <w:r w:rsidR="00206240">
        <w:rPr>
          <w:rFonts w:ascii="Times New Roman" w:hAnsi="Times New Roman" w:cs="Times New Roman"/>
          <w:sz w:val="24"/>
          <w:szCs w:val="24"/>
        </w:rPr>
        <w:t xml:space="preserve">’, </w:t>
      </w:r>
      <w:r>
        <w:rPr>
          <w:rFonts w:ascii="Times New Roman" w:hAnsi="Times New Roman" w:cs="Times New Roman"/>
          <w:sz w:val="24"/>
          <w:szCs w:val="24"/>
        </w:rPr>
        <w:t>etc</w:t>
      </w:r>
      <w:r w:rsidR="00206240" w:rsidRPr="00383E23">
        <w:rPr>
          <w:rFonts w:ascii="Times New Roman" w:hAnsi="Times New Roman" w:cs="Times New Roman"/>
          <w:sz w:val="24"/>
          <w:szCs w:val="24"/>
        </w:rPr>
        <w:t>. We use the</w:t>
      </w:r>
      <w:r>
        <w:rPr>
          <w:rFonts w:ascii="Times New Roman" w:hAnsi="Times New Roman" w:cs="Times New Roman"/>
          <w:sz w:val="24"/>
          <w:szCs w:val="24"/>
        </w:rPr>
        <w:t>se</w:t>
      </w:r>
      <w:r w:rsidR="00206240" w:rsidRPr="00383E23">
        <w:rPr>
          <w:rFonts w:ascii="Times New Roman" w:hAnsi="Times New Roman" w:cs="Times New Roman"/>
          <w:sz w:val="24"/>
          <w:szCs w:val="24"/>
        </w:rPr>
        <w:t xml:space="preserve"> top </w:t>
      </w:r>
      <w:r w:rsidR="00206240">
        <w:rPr>
          <w:rFonts w:ascii="Times New Roman" w:hAnsi="Times New Roman" w:cs="Times New Roman"/>
          <w:sz w:val="24"/>
          <w:szCs w:val="24"/>
        </w:rPr>
        <w:t>6</w:t>
      </w:r>
      <w:r w:rsidR="00206240" w:rsidRPr="00383E23">
        <w:rPr>
          <w:rFonts w:ascii="Times New Roman" w:hAnsi="Times New Roman" w:cs="Times New Roman"/>
          <w:sz w:val="24"/>
          <w:szCs w:val="24"/>
        </w:rPr>
        <w:t xml:space="preserve"> variables to build a new optimized model.</w:t>
      </w:r>
    </w:p>
    <w:p w14:paraId="06D63D27" w14:textId="2C172243" w:rsidR="00206240" w:rsidRPr="00383E23" w:rsidRDefault="00206240" w:rsidP="00B62D5D">
      <w:pPr>
        <w:spacing w:line="360" w:lineRule="auto"/>
        <w:rPr>
          <w:rFonts w:ascii="Times New Roman" w:hAnsi="Times New Roman" w:cs="Times New Roman"/>
          <w:sz w:val="24"/>
          <w:szCs w:val="24"/>
        </w:rPr>
      </w:pPr>
      <w:r w:rsidRPr="00383E23">
        <w:rPr>
          <w:rFonts w:ascii="Times New Roman" w:hAnsi="Times New Roman" w:cs="Times New Roman"/>
          <w:sz w:val="24"/>
          <w:szCs w:val="24"/>
        </w:rPr>
        <w:t xml:space="preserve">We can see that </w:t>
      </w:r>
      <w:r w:rsidR="00217F6F">
        <w:rPr>
          <w:rFonts w:ascii="Times New Roman" w:hAnsi="Times New Roman" w:cs="Times New Roman"/>
          <w:sz w:val="24"/>
          <w:szCs w:val="24"/>
        </w:rPr>
        <w:t>the</w:t>
      </w:r>
      <w:r w:rsidRPr="009F2B50">
        <w:rPr>
          <w:rFonts w:ascii="Times New Roman" w:hAnsi="Times New Roman" w:cs="Times New Roman"/>
          <w:sz w:val="24"/>
          <w:szCs w:val="24"/>
        </w:rPr>
        <w:t xml:space="preserve"> </w:t>
      </w:r>
      <w:r>
        <w:rPr>
          <w:rFonts w:ascii="Times New Roman" w:hAnsi="Times New Roman" w:cs="Times New Roman"/>
          <w:sz w:val="24"/>
          <w:szCs w:val="24"/>
        </w:rPr>
        <w:t>6</w:t>
      </w:r>
      <w:r w:rsidRPr="009F2B50">
        <w:rPr>
          <w:rFonts w:ascii="Times New Roman" w:hAnsi="Times New Roman" w:cs="Times New Roman"/>
          <w:sz w:val="24"/>
          <w:szCs w:val="24"/>
        </w:rPr>
        <w:t xml:space="preserve"> variables explained about </w:t>
      </w:r>
      <w:r>
        <w:rPr>
          <w:rFonts w:ascii="Times New Roman" w:hAnsi="Times New Roman" w:cs="Times New Roman"/>
          <w:sz w:val="24"/>
          <w:szCs w:val="24"/>
        </w:rPr>
        <w:t>93.94</w:t>
      </w:r>
      <w:r w:rsidRPr="009F2B50">
        <w:rPr>
          <w:rFonts w:ascii="Times New Roman" w:hAnsi="Times New Roman" w:cs="Times New Roman"/>
          <w:sz w:val="24"/>
          <w:szCs w:val="24"/>
        </w:rPr>
        <w:t>% of the total variance, which can be understood as R</w:t>
      </w:r>
      <w:r w:rsidRPr="009F2B50">
        <w:rPr>
          <w:rFonts w:ascii="Times New Roman" w:hAnsi="Times New Roman" w:cs="Times New Roman"/>
          <w:sz w:val="24"/>
          <w:szCs w:val="24"/>
          <w:vertAlign w:val="superscript"/>
        </w:rPr>
        <w:t>2</w:t>
      </w:r>
      <w:r w:rsidRPr="009F2B50">
        <w:rPr>
          <w:rFonts w:ascii="Times New Roman" w:hAnsi="Times New Roman" w:cs="Times New Roman"/>
          <w:sz w:val="24"/>
          <w:szCs w:val="24"/>
        </w:rPr>
        <w:t xml:space="preserve"> = 0.9</w:t>
      </w:r>
      <w:r>
        <w:rPr>
          <w:rFonts w:ascii="Times New Roman" w:hAnsi="Times New Roman" w:cs="Times New Roman"/>
          <w:sz w:val="24"/>
          <w:szCs w:val="24"/>
        </w:rPr>
        <w:t>394</w:t>
      </w:r>
      <w:r w:rsidRPr="009F2B50">
        <w:rPr>
          <w:rFonts w:ascii="Times New Roman" w:hAnsi="Times New Roman" w:cs="Times New Roman"/>
          <w:sz w:val="24"/>
          <w:szCs w:val="24"/>
        </w:rPr>
        <w:t xml:space="preserve"> of the regression, a considerable value, indicating that the model is a good fit and can predict the price accurately</w:t>
      </w:r>
      <w:r w:rsidR="00507B6C">
        <w:rPr>
          <w:rFonts w:ascii="Times New Roman" w:hAnsi="Times New Roman" w:cs="Times New Roman"/>
          <w:sz w:val="24"/>
          <w:szCs w:val="24"/>
        </w:rPr>
        <w:t xml:space="preserve"> (Figure 9)</w:t>
      </w:r>
      <w:r w:rsidRPr="009F2B50">
        <w:rPr>
          <w:rFonts w:ascii="Times New Roman" w:hAnsi="Times New Roman" w:cs="Times New Roman"/>
          <w:sz w:val="24"/>
          <w:szCs w:val="24"/>
        </w:rPr>
        <w:t>.</w:t>
      </w:r>
    </w:p>
    <w:p w14:paraId="401E9475" w14:textId="46CFD6D8" w:rsidR="00206240" w:rsidRDefault="00206240" w:rsidP="004E3975">
      <w:pPr>
        <w:spacing w:line="360" w:lineRule="auto"/>
        <w:jc w:val="center"/>
        <w:rPr>
          <w:rFonts w:ascii="Times New Roman" w:hAnsi="Times New Roman" w:cs="Times New Roman"/>
          <w:sz w:val="24"/>
          <w:szCs w:val="24"/>
        </w:rPr>
      </w:pPr>
      <w:r>
        <w:rPr>
          <w:noProof/>
        </w:rPr>
        <w:drawing>
          <wp:inline distT="0" distB="0" distL="0" distR="0" wp14:anchorId="14ADC35C" wp14:editId="27872E9D">
            <wp:extent cx="3414251" cy="1600249"/>
            <wp:effectExtent l="0" t="0" r="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19"/>
                    <a:stretch>
                      <a:fillRect/>
                    </a:stretch>
                  </pic:blipFill>
                  <pic:spPr>
                    <a:xfrm>
                      <a:off x="0" y="0"/>
                      <a:ext cx="3540065" cy="1659218"/>
                    </a:xfrm>
                    <a:prstGeom prst="rect">
                      <a:avLst/>
                    </a:prstGeom>
                  </pic:spPr>
                </pic:pic>
              </a:graphicData>
            </a:graphic>
          </wp:inline>
        </w:drawing>
      </w:r>
    </w:p>
    <w:p w14:paraId="2E7208BE" w14:textId="449C4E39" w:rsidR="00507B6C" w:rsidRPr="00507B6C" w:rsidRDefault="00507B6C" w:rsidP="00507B6C">
      <w:pPr>
        <w:spacing w:line="360" w:lineRule="auto"/>
        <w:jc w:val="center"/>
        <w:rPr>
          <w:rFonts w:ascii="Times New Roman" w:hAnsi="Times New Roman" w:cs="Times New Roman"/>
          <w:b/>
          <w:bCs/>
          <w:i/>
          <w:iCs/>
          <w:sz w:val="24"/>
          <w:szCs w:val="24"/>
        </w:rPr>
      </w:pPr>
      <w:r w:rsidRPr="00507B6C">
        <w:rPr>
          <w:rFonts w:ascii="Times New Roman" w:hAnsi="Times New Roman" w:cs="Times New Roman"/>
          <w:b/>
          <w:bCs/>
          <w:i/>
          <w:iCs/>
          <w:sz w:val="24"/>
          <w:szCs w:val="24"/>
        </w:rPr>
        <w:t>Figure 9.</w:t>
      </w:r>
      <w:r w:rsidR="004E053C">
        <w:rPr>
          <w:rFonts w:ascii="Times New Roman" w:hAnsi="Times New Roman" w:cs="Times New Roman"/>
          <w:b/>
          <w:bCs/>
          <w:i/>
          <w:iCs/>
          <w:sz w:val="24"/>
          <w:szCs w:val="24"/>
        </w:rPr>
        <w:t xml:space="preserve"> Optimized Random Forest model</w:t>
      </w:r>
    </w:p>
    <w:p w14:paraId="70321076" w14:textId="18B85D57" w:rsidR="00206240" w:rsidRPr="00383E23" w:rsidRDefault="00206240" w:rsidP="00B62D5D">
      <w:pPr>
        <w:spacing w:line="360" w:lineRule="auto"/>
        <w:rPr>
          <w:rFonts w:ascii="Times New Roman" w:hAnsi="Times New Roman" w:cs="Times New Roman"/>
          <w:sz w:val="24"/>
          <w:szCs w:val="24"/>
        </w:rPr>
      </w:pPr>
      <w:r w:rsidRPr="00383E23">
        <w:rPr>
          <w:rFonts w:ascii="Times New Roman" w:hAnsi="Times New Roman" w:cs="Times New Roman"/>
          <w:sz w:val="24"/>
          <w:szCs w:val="24"/>
        </w:rPr>
        <w:lastRenderedPageBreak/>
        <w:t xml:space="preserve">The prediction accuracy of the new model is shown in Figure </w:t>
      </w:r>
      <w:r w:rsidR="004E053C">
        <w:rPr>
          <w:rFonts w:ascii="Times New Roman" w:hAnsi="Times New Roman" w:cs="Times New Roman"/>
          <w:sz w:val="24"/>
          <w:szCs w:val="24"/>
        </w:rPr>
        <w:t>10</w:t>
      </w:r>
      <w:r w:rsidRPr="00383E23">
        <w:rPr>
          <w:rFonts w:ascii="Times New Roman" w:hAnsi="Times New Roman" w:cs="Times New Roman"/>
          <w:sz w:val="24"/>
          <w:szCs w:val="24"/>
        </w:rPr>
        <w:t>. We can see that the accuracy is high, and the prediction price and actual price are close to each other.</w:t>
      </w:r>
    </w:p>
    <w:p w14:paraId="4BAE7567" w14:textId="2E9285BD" w:rsidR="00206240" w:rsidRDefault="00206240" w:rsidP="00B62D5D">
      <w:pPr>
        <w:spacing w:line="360" w:lineRule="auto"/>
        <w:rPr>
          <w:rFonts w:ascii="Times New Roman" w:hAnsi="Times New Roman" w:cs="Times New Roman"/>
          <w:sz w:val="24"/>
          <w:szCs w:val="24"/>
        </w:rPr>
      </w:pPr>
      <w:r w:rsidRPr="00383E23">
        <w:rPr>
          <w:rFonts w:ascii="Times New Roman" w:hAnsi="Times New Roman" w:cs="Times New Roman"/>
          <w:sz w:val="24"/>
          <w:szCs w:val="24"/>
        </w:rPr>
        <w:t xml:space="preserve">As shown in Figure </w:t>
      </w:r>
      <w:r w:rsidR="004E053C">
        <w:rPr>
          <w:rFonts w:ascii="Times New Roman" w:hAnsi="Times New Roman" w:cs="Times New Roman"/>
          <w:sz w:val="24"/>
          <w:szCs w:val="24"/>
        </w:rPr>
        <w:t>10</w:t>
      </w:r>
      <w:r w:rsidRPr="00383E23">
        <w:rPr>
          <w:rFonts w:ascii="Times New Roman" w:hAnsi="Times New Roman" w:cs="Times New Roman"/>
          <w:sz w:val="24"/>
          <w:szCs w:val="24"/>
        </w:rPr>
        <w:t xml:space="preserve">, the </w:t>
      </w:r>
      <w:r w:rsidR="004E053C" w:rsidRPr="009F2B50">
        <w:rPr>
          <w:rFonts w:ascii="Times New Roman" w:hAnsi="Times New Roman" w:cs="Times New Roman"/>
          <w:sz w:val="24"/>
          <w:szCs w:val="24"/>
        </w:rPr>
        <w:t>R</w:t>
      </w:r>
      <w:r w:rsidR="004E053C" w:rsidRPr="009F2B50">
        <w:rPr>
          <w:rFonts w:ascii="Times New Roman" w:hAnsi="Times New Roman" w:cs="Times New Roman"/>
          <w:sz w:val="24"/>
          <w:szCs w:val="24"/>
          <w:vertAlign w:val="superscript"/>
        </w:rPr>
        <w:t>2</w:t>
      </w:r>
      <w:r w:rsidRPr="00383E23">
        <w:rPr>
          <w:rFonts w:ascii="Times New Roman" w:hAnsi="Times New Roman" w:cs="Times New Roman"/>
          <w:sz w:val="24"/>
          <w:szCs w:val="24"/>
        </w:rPr>
        <w:t xml:space="preserve"> values of train test and test set are similar, which means the model is not overfitted and has high accuracy.</w:t>
      </w:r>
    </w:p>
    <w:p w14:paraId="2C9EFFDB" w14:textId="77777777" w:rsidR="00206240" w:rsidRDefault="00206240" w:rsidP="004E3975">
      <w:pPr>
        <w:spacing w:line="360" w:lineRule="auto"/>
        <w:jc w:val="center"/>
        <w:rPr>
          <w:rFonts w:ascii="Times New Roman" w:hAnsi="Times New Roman" w:cs="Times New Roman"/>
          <w:sz w:val="24"/>
          <w:szCs w:val="24"/>
        </w:rPr>
      </w:pPr>
      <w:r>
        <w:rPr>
          <w:noProof/>
        </w:rPr>
        <w:drawing>
          <wp:inline distT="0" distB="0" distL="0" distR="0" wp14:anchorId="6533C95F" wp14:editId="0EC126AB">
            <wp:extent cx="2221102" cy="487680"/>
            <wp:effectExtent l="0" t="0" r="8255" b="7620"/>
            <wp:docPr id="31" name="图片 3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rotWithShape="1">
                    <a:blip r:embed="rId20"/>
                    <a:srcRect t="26322" b="51215"/>
                    <a:stretch/>
                  </pic:blipFill>
                  <pic:spPr bwMode="auto">
                    <a:xfrm>
                      <a:off x="0" y="0"/>
                      <a:ext cx="2226401" cy="48884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F529D7" wp14:editId="3252EE07">
            <wp:extent cx="2221230" cy="471897"/>
            <wp:effectExtent l="0" t="0" r="7620" b="4445"/>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rotWithShape="1">
                    <a:blip r:embed="rId20"/>
                    <a:srcRect t="78265"/>
                    <a:stretch/>
                  </pic:blipFill>
                  <pic:spPr bwMode="auto">
                    <a:xfrm>
                      <a:off x="0" y="0"/>
                      <a:ext cx="2226401" cy="472996"/>
                    </a:xfrm>
                    <a:prstGeom prst="rect">
                      <a:avLst/>
                    </a:prstGeom>
                    <a:ln>
                      <a:noFill/>
                    </a:ln>
                    <a:extLst>
                      <a:ext uri="{53640926-AAD7-44D8-BBD7-CCE9431645EC}">
                        <a14:shadowObscured xmlns:a14="http://schemas.microsoft.com/office/drawing/2010/main"/>
                      </a:ext>
                    </a:extLst>
                  </pic:spPr>
                </pic:pic>
              </a:graphicData>
            </a:graphic>
          </wp:inline>
        </w:drawing>
      </w:r>
    </w:p>
    <w:p w14:paraId="4680B806" w14:textId="302C0AEB" w:rsidR="001F61A1" w:rsidRDefault="00206240" w:rsidP="004E3975">
      <w:pPr>
        <w:spacing w:line="360" w:lineRule="auto"/>
        <w:jc w:val="center"/>
        <w:rPr>
          <w:rFonts w:ascii="Times New Roman" w:eastAsia="Times New Roman" w:hAnsi="Times New Roman" w:cs="Times New Roman"/>
          <w:bCs/>
          <w:sz w:val="24"/>
          <w:szCs w:val="24"/>
        </w:rPr>
      </w:pPr>
      <w:r>
        <w:rPr>
          <w:noProof/>
        </w:rPr>
        <w:drawing>
          <wp:inline distT="0" distB="0" distL="0" distR="0" wp14:anchorId="328262FA" wp14:editId="4F1BE1E4">
            <wp:extent cx="2727960" cy="1359608"/>
            <wp:effectExtent l="0" t="0" r="0" b="0"/>
            <wp:docPr id="34" name="图片 3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散点图&#10;&#10;描述已自动生成"/>
                    <pic:cNvPicPr/>
                  </pic:nvPicPr>
                  <pic:blipFill>
                    <a:blip r:embed="rId21"/>
                    <a:stretch>
                      <a:fillRect/>
                    </a:stretch>
                  </pic:blipFill>
                  <pic:spPr>
                    <a:xfrm>
                      <a:off x="0" y="0"/>
                      <a:ext cx="2755010" cy="1373090"/>
                    </a:xfrm>
                    <a:prstGeom prst="rect">
                      <a:avLst/>
                    </a:prstGeom>
                  </pic:spPr>
                </pic:pic>
              </a:graphicData>
            </a:graphic>
          </wp:inline>
        </w:drawing>
      </w:r>
      <w:r>
        <w:rPr>
          <w:noProof/>
        </w:rPr>
        <w:drawing>
          <wp:inline distT="0" distB="0" distL="0" distR="0" wp14:anchorId="7BB5D632" wp14:editId="09E72B5C">
            <wp:extent cx="2735580" cy="1375389"/>
            <wp:effectExtent l="0" t="0" r="7620" b="0"/>
            <wp:docPr id="35" name="图片 3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表, 散点图&#10;&#10;描述已自动生成"/>
                    <pic:cNvPicPr/>
                  </pic:nvPicPr>
                  <pic:blipFill>
                    <a:blip r:embed="rId22"/>
                    <a:stretch>
                      <a:fillRect/>
                    </a:stretch>
                  </pic:blipFill>
                  <pic:spPr>
                    <a:xfrm>
                      <a:off x="0" y="0"/>
                      <a:ext cx="2747167" cy="1381215"/>
                    </a:xfrm>
                    <a:prstGeom prst="rect">
                      <a:avLst/>
                    </a:prstGeom>
                  </pic:spPr>
                </pic:pic>
              </a:graphicData>
            </a:graphic>
          </wp:inline>
        </w:drawing>
      </w:r>
    </w:p>
    <w:p w14:paraId="24ABB636" w14:textId="3F6F0238" w:rsidR="004E053C" w:rsidRPr="004E053C" w:rsidRDefault="004E053C" w:rsidP="004E053C">
      <w:pPr>
        <w:spacing w:line="360" w:lineRule="auto"/>
        <w:jc w:val="center"/>
        <w:rPr>
          <w:rFonts w:ascii="Times New Roman" w:hAnsi="Times New Roman" w:cs="Times New Roman"/>
          <w:b/>
          <w:bCs/>
          <w:i/>
          <w:iCs/>
          <w:sz w:val="24"/>
          <w:szCs w:val="24"/>
        </w:rPr>
      </w:pPr>
      <w:r w:rsidRPr="00507B6C">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10</w:t>
      </w:r>
      <w:r w:rsidRPr="00507B6C">
        <w:rPr>
          <w:rFonts w:ascii="Times New Roman" w:hAnsi="Times New Roman" w:cs="Times New Roman"/>
          <w:b/>
          <w:bCs/>
          <w:i/>
          <w:iCs/>
          <w:sz w:val="24"/>
          <w:szCs w:val="24"/>
        </w:rPr>
        <w:t>.</w:t>
      </w:r>
      <w:r>
        <w:rPr>
          <w:rFonts w:ascii="Times New Roman" w:hAnsi="Times New Roman" w:cs="Times New Roman"/>
          <w:b/>
          <w:bCs/>
          <w:i/>
          <w:iCs/>
          <w:sz w:val="24"/>
          <w:szCs w:val="24"/>
        </w:rPr>
        <w:t xml:space="preserve"> Optimized Random Forest model performance</w:t>
      </w:r>
    </w:p>
    <w:p w14:paraId="400C7EC4" w14:textId="48F5E293" w:rsidR="00363FFA" w:rsidRPr="00363FFA" w:rsidRDefault="0053382D" w:rsidP="00B62D5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70942">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.3 </w:t>
      </w:r>
      <w:r w:rsidR="00363FFA" w:rsidRPr="00363FFA">
        <w:rPr>
          <w:rFonts w:ascii="Times New Roman" w:eastAsia="Times New Roman" w:hAnsi="Times New Roman" w:cs="Times New Roman"/>
          <w:b/>
          <w:sz w:val="24"/>
          <w:szCs w:val="24"/>
        </w:rPr>
        <w:t>Results:</w:t>
      </w:r>
    </w:p>
    <w:p w14:paraId="70B402E1" w14:textId="1F8F94C0" w:rsidR="00363FFA" w:rsidRDefault="00363FFA" w:rsidP="00B62D5D">
      <w:pPr>
        <w:spacing w:line="360" w:lineRule="auto"/>
        <w:rPr>
          <w:rFonts w:ascii="Times New Roman" w:hAnsi="Times New Roman" w:cs="Times New Roman"/>
          <w:sz w:val="24"/>
          <w:szCs w:val="24"/>
        </w:rPr>
      </w:pPr>
      <w:r>
        <w:rPr>
          <w:rFonts w:ascii="Times New Roman" w:eastAsia="Times New Roman" w:hAnsi="Times New Roman" w:cs="Times New Roman"/>
          <w:bCs/>
          <w:sz w:val="24"/>
          <w:szCs w:val="24"/>
        </w:rPr>
        <w:t>T</w:t>
      </w:r>
      <w:r w:rsidRPr="00363FFA">
        <w:rPr>
          <w:rFonts w:ascii="Times New Roman" w:eastAsia="Times New Roman" w:hAnsi="Times New Roman" w:cs="Times New Roman"/>
          <w:bCs/>
          <w:sz w:val="24"/>
          <w:szCs w:val="24"/>
        </w:rPr>
        <w:t>he top 6 important variables ‘</w:t>
      </w:r>
      <w:proofErr w:type="spellStart"/>
      <w:r w:rsidRPr="00363FFA">
        <w:rPr>
          <w:rFonts w:ascii="Times New Roman" w:eastAsia="Times New Roman" w:hAnsi="Times New Roman" w:cs="Times New Roman"/>
          <w:bCs/>
          <w:sz w:val="24"/>
          <w:szCs w:val="24"/>
        </w:rPr>
        <w:t>JobLevel</w:t>
      </w:r>
      <w:proofErr w:type="spellEnd"/>
      <w:r w:rsidRPr="00363FFA">
        <w:rPr>
          <w:rFonts w:ascii="Times New Roman" w:eastAsia="Times New Roman" w:hAnsi="Times New Roman" w:cs="Times New Roman"/>
          <w:bCs/>
          <w:sz w:val="24"/>
          <w:szCs w:val="24"/>
        </w:rPr>
        <w:t>’, ‘</w:t>
      </w:r>
      <w:proofErr w:type="spellStart"/>
      <w:r w:rsidRPr="00363FFA">
        <w:rPr>
          <w:rFonts w:ascii="Times New Roman" w:eastAsia="Times New Roman" w:hAnsi="Times New Roman" w:cs="Times New Roman"/>
          <w:bCs/>
          <w:sz w:val="24"/>
          <w:szCs w:val="24"/>
        </w:rPr>
        <w:t>TotalWorkingYears</w:t>
      </w:r>
      <w:proofErr w:type="spellEnd"/>
      <w:r w:rsidRPr="00363FFA">
        <w:rPr>
          <w:rFonts w:ascii="Times New Roman" w:eastAsia="Times New Roman" w:hAnsi="Times New Roman" w:cs="Times New Roman"/>
          <w:bCs/>
          <w:sz w:val="24"/>
          <w:szCs w:val="24"/>
        </w:rPr>
        <w:t>’, ‘</w:t>
      </w:r>
      <w:proofErr w:type="spellStart"/>
      <w:r w:rsidRPr="00363FFA">
        <w:rPr>
          <w:rFonts w:ascii="Times New Roman" w:eastAsia="Times New Roman" w:hAnsi="Times New Roman" w:cs="Times New Roman"/>
          <w:bCs/>
          <w:sz w:val="24"/>
          <w:szCs w:val="24"/>
        </w:rPr>
        <w:t>JobRoleManager</w:t>
      </w:r>
      <w:proofErr w:type="spellEnd"/>
      <w:r w:rsidRPr="00363FFA">
        <w:rPr>
          <w:rFonts w:ascii="Times New Roman" w:eastAsia="Times New Roman" w:hAnsi="Times New Roman" w:cs="Times New Roman"/>
          <w:bCs/>
          <w:sz w:val="24"/>
          <w:szCs w:val="24"/>
        </w:rPr>
        <w:t>’, ‘</w:t>
      </w:r>
      <w:proofErr w:type="spellStart"/>
      <w:r w:rsidRPr="00363FFA">
        <w:rPr>
          <w:rFonts w:ascii="Times New Roman" w:eastAsia="Times New Roman" w:hAnsi="Times New Roman" w:cs="Times New Roman"/>
          <w:bCs/>
          <w:sz w:val="24"/>
          <w:szCs w:val="24"/>
        </w:rPr>
        <w:t>JobRoleResearch.Director</w:t>
      </w:r>
      <w:proofErr w:type="spellEnd"/>
      <w:r w:rsidRPr="00363FFA">
        <w:rPr>
          <w:rFonts w:ascii="Times New Roman" w:eastAsia="Times New Roman" w:hAnsi="Times New Roman" w:cs="Times New Roman"/>
          <w:bCs/>
          <w:sz w:val="24"/>
          <w:szCs w:val="24"/>
        </w:rPr>
        <w:t>’, ‘</w:t>
      </w:r>
      <w:proofErr w:type="spellStart"/>
      <w:r w:rsidRPr="00363FFA">
        <w:rPr>
          <w:rFonts w:ascii="Times New Roman" w:eastAsia="Times New Roman" w:hAnsi="Times New Roman" w:cs="Times New Roman"/>
          <w:bCs/>
          <w:sz w:val="24"/>
          <w:szCs w:val="24"/>
        </w:rPr>
        <w:t>YearsAtCompany</w:t>
      </w:r>
      <w:proofErr w:type="spellEnd"/>
      <w:r w:rsidRPr="00363FFA">
        <w:rPr>
          <w:rFonts w:ascii="Times New Roman" w:eastAsia="Times New Roman" w:hAnsi="Times New Roman" w:cs="Times New Roman"/>
          <w:bCs/>
          <w:sz w:val="24"/>
          <w:szCs w:val="24"/>
        </w:rPr>
        <w:t xml:space="preserve">’, and ‘Age’ are used to build the model to predict Monthly Income. The model accuracy is </w:t>
      </w:r>
      <w:r>
        <w:rPr>
          <w:rFonts w:ascii="Times New Roman" w:eastAsia="Times New Roman" w:hAnsi="Times New Roman" w:cs="Times New Roman"/>
          <w:bCs/>
          <w:sz w:val="24"/>
          <w:szCs w:val="24"/>
        </w:rPr>
        <w:t xml:space="preserve">high with </w:t>
      </w:r>
      <w:r w:rsidRPr="009F2B50">
        <w:rPr>
          <w:rFonts w:ascii="Times New Roman" w:hAnsi="Times New Roman" w:cs="Times New Roman"/>
          <w:sz w:val="24"/>
          <w:szCs w:val="24"/>
        </w:rPr>
        <w:t>R</w:t>
      </w:r>
      <w:r w:rsidRPr="009F2B50">
        <w:rPr>
          <w:rFonts w:ascii="Times New Roman" w:hAnsi="Times New Roman" w:cs="Times New Roman"/>
          <w:sz w:val="24"/>
          <w:szCs w:val="24"/>
          <w:vertAlign w:val="superscript"/>
        </w:rPr>
        <w:t>2</w:t>
      </w:r>
      <w:r w:rsidRPr="009F2B50">
        <w:rPr>
          <w:rFonts w:ascii="Times New Roman" w:hAnsi="Times New Roman" w:cs="Times New Roman"/>
          <w:sz w:val="24"/>
          <w:szCs w:val="24"/>
        </w:rPr>
        <w:t xml:space="preserve"> = 0.9</w:t>
      </w:r>
      <w:r>
        <w:rPr>
          <w:rFonts w:ascii="Times New Roman" w:hAnsi="Times New Roman" w:cs="Times New Roman"/>
          <w:sz w:val="24"/>
          <w:szCs w:val="24"/>
        </w:rPr>
        <w:t xml:space="preserve">394. </w:t>
      </w:r>
    </w:p>
    <w:p w14:paraId="3FB5E3FA" w14:textId="2AB1B160" w:rsidR="008C1CB0" w:rsidRDefault="00C246E4" w:rsidP="00B62D5D">
      <w:pPr>
        <w:spacing w:line="360" w:lineRule="auto"/>
        <w:rPr>
          <w:rFonts w:ascii="Times New Roman" w:eastAsia="Times New Roman" w:hAnsi="Times New Roman" w:cs="Times New Roman"/>
          <w:bCs/>
          <w:sz w:val="24"/>
          <w:szCs w:val="24"/>
        </w:rPr>
      </w:pPr>
      <w:r>
        <w:rPr>
          <w:rFonts w:ascii="Times New Roman" w:hAnsi="Times New Roman" w:cs="Times New Roman"/>
          <w:sz w:val="24"/>
          <w:szCs w:val="24"/>
        </w:rPr>
        <w:t xml:space="preserve">We found that </w:t>
      </w:r>
      <w:r w:rsidRPr="00363FFA">
        <w:rPr>
          <w:rFonts w:ascii="Times New Roman" w:eastAsia="Times New Roman" w:hAnsi="Times New Roman" w:cs="Times New Roman"/>
          <w:bCs/>
          <w:sz w:val="24"/>
          <w:szCs w:val="24"/>
        </w:rPr>
        <w:t>‘</w:t>
      </w:r>
      <w:proofErr w:type="spellStart"/>
      <w:r w:rsidRPr="00363FFA">
        <w:rPr>
          <w:rFonts w:ascii="Times New Roman" w:eastAsia="Times New Roman" w:hAnsi="Times New Roman" w:cs="Times New Roman"/>
          <w:bCs/>
          <w:sz w:val="24"/>
          <w:szCs w:val="24"/>
        </w:rPr>
        <w:t>JobLevel</w:t>
      </w:r>
      <w:proofErr w:type="spellEnd"/>
      <w:r w:rsidRPr="00363FFA">
        <w:rPr>
          <w:rFonts w:ascii="Times New Roman" w:eastAsia="Times New Roman" w:hAnsi="Times New Roman" w:cs="Times New Roman"/>
          <w:bCs/>
          <w:sz w:val="24"/>
          <w:szCs w:val="24"/>
        </w:rPr>
        <w:t>’, ‘</w:t>
      </w:r>
      <w:proofErr w:type="spellStart"/>
      <w:r w:rsidRPr="00363FFA">
        <w:rPr>
          <w:rFonts w:ascii="Times New Roman" w:eastAsia="Times New Roman" w:hAnsi="Times New Roman" w:cs="Times New Roman"/>
          <w:bCs/>
          <w:sz w:val="24"/>
          <w:szCs w:val="24"/>
        </w:rPr>
        <w:t>TotalWorkingYears</w:t>
      </w:r>
      <w:proofErr w:type="spellEnd"/>
      <w:r w:rsidRPr="00363FFA">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have important impact on Monthly Income. </w:t>
      </w:r>
      <w:r w:rsidRPr="00C246E4">
        <w:rPr>
          <w:rFonts w:ascii="Times New Roman" w:eastAsia="Times New Roman" w:hAnsi="Times New Roman" w:cs="Times New Roman"/>
          <w:bCs/>
          <w:sz w:val="24"/>
          <w:szCs w:val="24"/>
        </w:rPr>
        <w:t xml:space="preserve">If the HR of the company would like to determine the monthly salary of a new employee, </w:t>
      </w:r>
      <w:r>
        <w:rPr>
          <w:rFonts w:ascii="Times New Roman" w:eastAsia="Times New Roman" w:hAnsi="Times New Roman" w:cs="Times New Roman"/>
          <w:bCs/>
          <w:sz w:val="24"/>
          <w:szCs w:val="24"/>
        </w:rPr>
        <w:t>these factors</w:t>
      </w:r>
      <w:r w:rsidRPr="00C246E4">
        <w:rPr>
          <w:rFonts w:ascii="Times New Roman" w:eastAsia="Times New Roman" w:hAnsi="Times New Roman" w:cs="Times New Roman"/>
          <w:bCs/>
          <w:sz w:val="24"/>
          <w:szCs w:val="24"/>
        </w:rPr>
        <w:t xml:space="preserve"> should be considered seriously. </w:t>
      </w:r>
    </w:p>
    <w:p w14:paraId="7DEE75C8" w14:textId="77777777" w:rsidR="00F70942" w:rsidRDefault="00F70942" w:rsidP="00B62D5D">
      <w:pPr>
        <w:spacing w:line="360" w:lineRule="auto"/>
        <w:rPr>
          <w:rFonts w:ascii="Times New Roman" w:eastAsia="Times New Roman" w:hAnsi="Times New Roman" w:cs="Times New Roman"/>
          <w:bCs/>
          <w:sz w:val="24"/>
          <w:szCs w:val="24"/>
        </w:rPr>
      </w:pPr>
    </w:p>
    <w:p w14:paraId="5320A4E8" w14:textId="1B7BCEF3" w:rsidR="001F61A1" w:rsidRDefault="00000000" w:rsidP="00B62D5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70942">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SVM </w:t>
      </w:r>
      <w:r w:rsidR="004A4CB4">
        <w:rPr>
          <w:rFonts w:ascii="Times New Roman" w:eastAsia="Times New Roman" w:hAnsi="Times New Roman" w:cs="Times New Roman"/>
          <w:b/>
          <w:sz w:val="24"/>
          <w:szCs w:val="24"/>
        </w:rPr>
        <w:t xml:space="preserve">&amp; Logistic Regression </w:t>
      </w:r>
      <w:r>
        <w:rPr>
          <w:rFonts w:ascii="Times New Roman" w:eastAsia="Times New Roman" w:hAnsi="Times New Roman" w:cs="Times New Roman"/>
          <w:b/>
          <w:sz w:val="24"/>
          <w:szCs w:val="24"/>
        </w:rPr>
        <w:t>for predicting Attrition</w:t>
      </w:r>
    </w:p>
    <w:p w14:paraId="1F5D33F3" w14:textId="0F29C1A5" w:rsidR="008C1CB0" w:rsidRDefault="008C1CB0" w:rsidP="00B62D5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70942">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.1 SVM</w:t>
      </w:r>
    </w:p>
    <w:p w14:paraId="1DF30E0E" w14:textId="40BB95F3" w:rsidR="0053382D" w:rsidRDefault="0053382D" w:rsidP="00B62D5D">
      <w:pPr>
        <w:spacing w:line="360" w:lineRule="auto"/>
        <w:rPr>
          <w:rFonts w:ascii="Times New Roman" w:hAnsi="Times New Roman" w:cs="Times New Roman"/>
          <w:b/>
          <w:bCs/>
          <w:sz w:val="24"/>
          <w:szCs w:val="24"/>
        </w:rPr>
      </w:pPr>
      <w:r>
        <w:rPr>
          <w:rFonts w:ascii="Times New Roman" w:hAnsi="Times New Roman" w:cs="Times New Roman"/>
          <w:b/>
          <w:bCs/>
          <w:sz w:val="24"/>
          <w:szCs w:val="24"/>
        </w:rPr>
        <w:t>1.</w:t>
      </w:r>
      <w:r w:rsidR="00F70942">
        <w:rPr>
          <w:rFonts w:ascii="Times New Roman" w:hAnsi="Times New Roman" w:cs="Times New Roman"/>
          <w:b/>
          <w:bCs/>
          <w:sz w:val="24"/>
          <w:szCs w:val="24"/>
        </w:rPr>
        <w:t>4</w:t>
      </w:r>
      <w:r>
        <w:rPr>
          <w:rFonts w:ascii="Times New Roman" w:hAnsi="Times New Roman" w:cs="Times New Roman"/>
          <w:b/>
          <w:bCs/>
          <w:sz w:val="24"/>
          <w:szCs w:val="24"/>
        </w:rPr>
        <w:t>.1</w:t>
      </w:r>
      <w:r w:rsidR="008C1CB0">
        <w:rPr>
          <w:rFonts w:ascii="Times New Roman" w:hAnsi="Times New Roman" w:cs="Times New Roman"/>
          <w:b/>
          <w:bCs/>
          <w:sz w:val="24"/>
          <w:szCs w:val="24"/>
        </w:rPr>
        <w:t xml:space="preserve">.1 </w:t>
      </w:r>
      <w:r w:rsidRPr="0053382D">
        <w:rPr>
          <w:rFonts w:ascii="Times New Roman" w:hAnsi="Times New Roman" w:cs="Times New Roman"/>
          <w:b/>
          <w:bCs/>
          <w:sz w:val="24"/>
          <w:szCs w:val="24"/>
        </w:rPr>
        <w:t>Method and Reasons:</w:t>
      </w:r>
    </w:p>
    <w:p w14:paraId="14E7DA00" w14:textId="75EAE800" w:rsidR="000C0BF5" w:rsidRDefault="000C0BF5" w:rsidP="00B62D5D">
      <w:pPr>
        <w:spacing w:line="360" w:lineRule="auto"/>
        <w:rPr>
          <w:rFonts w:ascii="Times New Roman" w:hAnsi="Times New Roman" w:cs="Times New Roman"/>
          <w:sz w:val="24"/>
          <w:szCs w:val="24"/>
        </w:rPr>
      </w:pPr>
      <w:r>
        <w:rPr>
          <w:rFonts w:ascii="Times New Roman" w:hAnsi="Times New Roman" w:cs="Times New Roman"/>
          <w:sz w:val="24"/>
          <w:szCs w:val="24"/>
        </w:rPr>
        <w:t xml:space="preserve">SVM method </w:t>
      </w:r>
      <w:r w:rsidR="00D83DDA">
        <w:rPr>
          <w:rFonts w:ascii="Times New Roman" w:hAnsi="Times New Roman" w:cs="Times New Roman"/>
          <w:sz w:val="24"/>
          <w:szCs w:val="24"/>
        </w:rPr>
        <w:t xml:space="preserve">is used </w:t>
      </w:r>
      <w:r>
        <w:rPr>
          <w:rFonts w:ascii="Times New Roman" w:hAnsi="Times New Roman" w:cs="Times New Roman"/>
          <w:sz w:val="24"/>
          <w:szCs w:val="24"/>
        </w:rPr>
        <w:t>to predict the Attrition of the employees. The reasons are shown as below:</w:t>
      </w:r>
    </w:p>
    <w:p w14:paraId="03EFF79B" w14:textId="6A99448E" w:rsidR="000C0BF5" w:rsidRPr="000C0BF5" w:rsidRDefault="000C0BF5" w:rsidP="00B62D5D">
      <w:pPr>
        <w:spacing w:line="360" w:lineRule="auto"/>
        <w:rPr>
          <w:rFonts w:ascii="Times New Roman" w:hAnsi="Times New Roman" w:cs="Times New Roman"/>
          <w:sz w:val="24"/>
          <w:szCs w:val="24"/>
        </w:rPr>
      </w:pPr>
      <w:r w:rsidRPr="000C0BF5">
        <w:rPr>
          <w:rFonts w:ascii="Times New Roman" w:hAnsi="Times New Roman" w:cs="Times New Roman"/>
          <w:sz w:val="24"/>
          <w:szCs w:val="24"/>
        </w:rPr>
        <w:t>SVM is a highly useful technique if we don't know a lot about the data. It can be applied to data with irregular distribution patterns and unknown distribution.</w:t>
      </w:r>
    </w:p>
    <w:p w14:paraId="27FA9501" w14:textId="77777777" w:rsidR="000C0BF5" w:rsidRPr="000C0BF5" w:rsidRDefault="000C0BF5" w:rsidP="00B62D5D">
      <w:pPr>
        <w:spacing w:line="360" w:lineRule="auto"/>
        <w:rPr>
          <w:rFonts w:ascii="Times New Roman" w:hAnsi="Times New Roman" w:cs="Times New Roman"/>
          <w:sz w:val="24"/>
          <w:szCs w:val="24"/>
        </w:rPr>
      </w:pPr>
      <w:r w:rsidRPr="000C0BF5">
        <w:rPr>
          <w:rFonts w:ascii="Times New Roman" w:hAnsi="Times New Roman" w:cs="Times New Roman"/>
          <w:sz w:val="24"/>
          <w:szCs w:val="24"/>
        </w:rPr>
        <w:t>We may handle any complex problem by using the related kernel function, which is a very helpful strategy offered by the SVM. Kernel offers the option of selecting a function that is not always linear and that can take on different shapes depending on the kind of data it uses, making it a non-parametric function.</w:t>
      </w:r>
    </w:p>
    <w:p w14:paraId="742856BE" w14:textId="44868208" w:rsidR="0053382D" w:rsidRDefault="0053382D" w:rsidP="00B62D5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1.</w:t>
      </w:r>
      <w:r w:rsidR="00F70942">
        <w:rPr>
          <w:rFonts w:ascii="Times New Roman" w:hAnsi="Times New Roman" w:cs="Times New Roman"/>
          <w:b/>
          <w:bCs/>
          <w:sz w:val="24"/>
          <w:szCs w:val="24"/>
        </w:rPr>
        <w:t>4</w:t>
      </w:r>
      <w:r>
        <w:rPr>
          <w:rFonts w:ascii="Times New Roman" w:hAnsi="Times New Roman" w:cs="Times New Roman"/>
          <w:b/>
          <w:bCs/>
          <w:sz w:val="24"/>
          <w:szCs w:val="24"/>
        </w:rPr>
        <w:t>.</w:t>
      </w:r>
      <w:r w:rsidR="008C1CB0">
        <w:rPr>
          <w:rFonts w:ascii="Times New Roman" w:hAnsi="Times New Roman" w:cs="Times New Roman"/>
          <w:b/>
          <w:bCs/>
          <w:sz w:val="24"/>
          <w:szCs w:val="24"/>
        </w:rPr>
        <w:t>1.2</w:t>
      </w:r>
      <w:r>
        <w:rPr>
          <w:rFonts w:ascii="Times New Roman" w:hAnsi="Times New Roman" w:cs="Times New Roman"/>
          <w:b/>
          <w:bCs/>
          <w:sz w:val="24"/>
          <w:szCs w:val="24"/>
        </w:rPr>
        <w:t xml:space="preserve"> Analysis Steps:</w:t>
      </w:r>
    </w:p>
    <w:p w14:paraId="36AF0464" w14:textId="5161DACB" w:rsidR="0053382D" w:rsidRDefault="00817A7C" w:rsidP="004B3FBC">
      <w:pPr>
        <w:spacing w:line="360" w:lineRule="auto"/>
        <w:rPr>
          <w:rFonts w:ascii="Times New Roman" w:hAnsi="Times New Roman" w:cs="Times New Roman"/>
          <w:sz w:val="24"/>
          <w:szCs w:val="24"/>
        </w:rPr>
      </w:pPr>
      <w:r>
        <w:rPr>
          <w:rFonts w:ascii="Times New Roman" w:hAnsi="Times New Roman" w:cs="Times New Roman"/>
          <w:sz w:val="24"/>
          <w:szCs w:val="24"/>
        </w:rPr>
        <w:t>To</w:t>
      </w:r>
      <w:r w:rsidRPr="007E5283">
        <w:rPr>
          <w:rFonts w:ascii="Times New Roman" w:hAnsi="Times New Roman" w:cs="Times New Roman"/>
          <w:sz w:val="24"/>
          <w:szCs w:val="24"/>
        </w:rPr>
        <w:t xml:space="preserve"> assess the model's predictive power</w:t>
      </w:r>
      <w:r>
        <w:rPr>
          <w:rFonts w:ascii="Times New Roman" w:hAnsi="Times New Roman" w:cs="Times New Roman"/>
          <w:sz w:val="24"/>
          <w:szCs w:val="24"/>
        </w:rPr>
        <w:t>, w</w:t>
      </w:r>
      <w:r w:rsidRPr="007E5283">
        <w:rPr>
          <w:rFonts w:ascii="Times New Roman" w:hAnsi="Times New Roman" w:cs="Times New Roman"/>
          <w:sz w:val="24"/>
          <w:szCs w:val="24"/>
        </w:rPr>
        <w:t xml:space="preserve">e must randomly divide the data into a training group and a test group and set the data scale ratio of the two to 7:3. </w:t>
      </w:r>
    </w:p>
    <w:p w14:paraId="1890BBD3" w14:textId="2F33599A" w:rsidR="00BB3B9D" w:rsidRPr="00AC6412" w:rsidRDefault="008A0735" w:rsidP="00AC6412">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We used the </w:t>
      </w:r>
      <w:proofErr w:type="spellStart"/>
      <w:r>
        <w:rPr>
          <w:rFonts w:ascii="Times New Roman" w:hAnsi="Times New Roman" w:cs="Times New Roman"/>
          <w:sz w:val="24"/>
          <w:szCs w:val="24"/>
        </w:rPr>
        <w:t>svm</w:t>
      </w:r>
      <w:proofErr w:type="spellEnd"/>
      <w:r>
        <w:rPr>
          <w:rFonts w:ascii="Times New Roman" w:hAnsi="Times New Roman" w:cs="Times New Roman"/>
          <w:sz w:val="24"/>
          <w:szCs w:val="24"/>
        </w:rPr>
        <w:t xml:space="preserve"> function to build the </w:t>
      </w:r>
      <w:r w:rsidR="004B3FBC" w:rsidRPr="000C0BF5">
        <w:rPr>
          <w:rFonts w:ascii="Times New Roman" w:hAnsi="Times New Roman" w:cs="Times New Roman"/>
          <w:sz w:val="24"/>
          <w:szCs w:val="24"/>
        </w:rPr>
        <w:t>SVM</w:t>
      </w:r>
      <w:r>
        <w:rPr>
          <w:rFonts w:ascii="Times New Roman" w:hAnsi="Times New Roman" w:cs="Times New Roman"/>
          <w:sz w:val="24"/>
          <w:szCs w:val="24"/>
        </w:rPr>
        <w:t xml:space="preserve"> model using all the remained variables as independent variables. </w:t>
      </w:r>
      <w:r w:rsidRPr="008A0735">
        <w:rPr>
          <w:rFonts w:ascii="Times New Roman" w:hAnsi="Times New Roman" w:cs="Times New Roman"/>
          <w:sz w:val="24"/>
          <w:szCs w:val="24"/>
        </w:rPr>
        <w:t xml:space="preserve">We call </w:t>
      </w:r>
      <w:proofErr w:type="spellStart"/>
      <w:r w:rsidRPr="008A0735">
        <w:rPr>
          <w:rFonts w:ascii="Times New Roman" w:hAnsi="Times New Roman" w:cs="Times New Roman"/>
          <w:sz w:val="24"/>
          <w:szCs w:val="24"/>
        </w:rPr>
        <w:t>tune.svm</w:t>
      </w:r>
      <w:proofErr w:type="spellEnd"/>
      <w:r>
        <w:rPr>
          <w:rFonts w:ascii="Times New Roman" w:hAnsi="Times New Roman" w:cs="Times New Roman"/>
          <w:sz w:val="24"/>
          <w:szCs w:val="24"/>
        </w:rPr>
        <w:t xml:space="preserve"> function </w:t>
      </w:r>
      <w:r w:rsidRPr="008A0735">
        <w:rPr>
          <w:rFonts w:ascii="Times New Roman" w:hAnsi="Times New Roman" w:cs="Times New Roman"/>
          <w:sz w:val="24"/>
          <w:szCs w:val="24"/>
        </w:rPr>
        <w:t xml:space="preserve">to tune the </w:t>
      </w:r>
      <w:r w:rsidR="00E245E6" w:rsidRPr="000C0BF5">
        <w:rPr>
          <w:rFonts w:ascii="Times New Roman" w:hAnsi="Times New Roman" w:cs="Times New Roman"/>
          <w:sz w:val="24"/>
          <w:szCs w:val="24"/>
        </w:rPr>
        <w:t>SVM</w:t>
      </w:r>
      <w:r>
        <w:rPr>
          <w:rFonts w:ascii="Times New Roman" w:hAnsi="Times New Roman" w:cs="Times New Roman"/>
          <w:sz w:val="24"/>
          <w:szCs w:val="24"/>
        </w:rPr>
        <w:t>. Then we set</w:t>
      </w:r>
      <w:r w:rsidRPr="008A0735">
        <w:rPr>
          <w:rFonts w:ascii="Times New Roman" w:hAnsi="Times New Roman" w:cs="Times New Roman"/>
          <w:sz w:val="24"/>
          <w:szCs w:val="24"/>
        </w:rPr>
        <w:t xml:space="preserve"> up the SVM with the optimal parameters obtained by the tuning function</w:t>
      </w:r>
      <w:r w:rsidR="00AC6412">
        <w:rPr>
          <w:rFonts w:ascii="Times New Roman" w:hAnsi="Times New Roman" w:cs="Times New Roman"/>
          <w:sz w:val="24"/>
          <w:szCs w:val="24"/>
        </w:rPr>
        <w:t>.</w:t>
      </w:r>
    </w:p>
    <w:p w14:paraId="13C86984" w14:textId="00998D87" w:rsidR="00C20899" w:rsidRDefault="003F6AA0" w:rsidP="00B62D5D">
      <w:pPr>
        <w:spacing w:line="360" w:lineRule="auto"/>
        <w:rPr>
          <w:rFonts w:ascii="Times New Roman" w:hAnsi="Times New Roman" w:cs="Times New Roman"/>
          <w:sz w:val="24"/>
          <w:szCs w:val="24"/>
        </w:rPr>
      </w:pPr>
      <w:r>
        <w:rPr>
          <w:rFonts w:ascii="Times New Roman" w:hAnsi="Times New Roman" w:cs="Times New Roman"/>
          <w:sz w:val="24"/>
          <w:szCs w:val="24"/>
        </w:rPr>
        <w:t>We c</w:t>
      </w:r>
      <w:r w:rsidRPr="003F6AA0">
        <w:rPr>
          <w:rFonts w:ascii="Times New Roman" w:hAnsi="Times New Roman" w:cs="Times New Roman"/>
          <w:sz w:val="24"/>
          <w:szCs w:val="24"/>
        </w:rPr>
        <w:t>all</w:t>
      </w:r>
      <w:r>
        <w:rPr>
          <w:rFonts w:ascii="Times New Roman" w:hAnsi="Times New Roman" w:cs="Times New Roman"/>
          <w:sz w:val="24"/>
          <w:szCs w:val="24"/>
        </w:rPr>
        <w:t>ed</w:t>
      </w:r>
      <w:r w:rsidRPr="003F6AA0">
        <w:rPr>
          <w:rFonts w:ascii="Times New Roman" w:hAnsi="Times New Roman" w:cs="Times New Roman"/>
          <w:sz w:val="24"/>
          <w:szCs w:val="24"/>
        </w:rPr>
        <w:t xml:space="preserve"> the </w:t>
      </w:r>
      <w:proofErr w:type="spellStart"/>
      <w:r w:rsidRPr="003F6AA0">
        <w:rPr>
          <w:rFonts w:ascii="Times New Roman" w:hAnsi="Times New Roman" w:cs="Times New Roman"/>
          <w:sz w:val="24"/>
          <w:szCs w:val="24"/>
        </w:rPr>
        <w:t>confusionMatrix</w:t>
      </w:r>
      <w:proofErr w:type="spellEnd"/>
      <w:r w:rsidRPr="003F6AA0">
        <w:rPr>
          <w:rFonts w:ascii="Times New Roman" w:hAnsi="Times New Roman" w:cs="Times New Roman"/>
          <w:sz w:val="24"/>
          <w:szCs w:val="24"/>
        </w:rPr>
        <w:t xml:space="preserve"> function to evaluate the performance of the optimized model</w:t>
      </w:r>
      <w:r>
        <w:rPr>
          <w:rFonts w:ascii="Times New Roman" w:hAnsi="Times New Roman" w:cs="Times New Roman"/>
          <w:sz w:val="24"/>
          <w:szCs w:val="24"/>
        </w:rPr>
        <w:t xml:space="preserve"> (Figure 1</w:t>
      </w:r>
      <w:r w:rsidR="00AC6412">
        <w:rPr>
          <w:rFonts w:ascii="Times New Roman" w:hAnsi="Times New Roman" w:cs="Times New Roman"/>
          <w:sz w:val="24"/>
          <w:szCs w:val="24"/>
        </w:rPr>
        <w:t>1</w:t>
      </w:r>
      <w:r>
        <w:rPr>
          <w:rFonts w:ascii="Times New Roman" w:hAnsi="Times New Roman" w:cs="Times New Roman"/>
          <w:sz w:val="24"/>
          <w:szCs w:val="24"/>
        </w:rPr>
        <w:t xml:space="preserve">). </w:t>
      </w:r>
      <w:r w:rsidR="003874CF" w:rsidRPr="003874CF">
        <w:rPr>
          <w:rFonts w:ascii="Times New Roman" w:hAnsi="Times New Roman" w:cs="Times New Roman"/>
          <w:sz w:val="24"/>
          <w:szCs w:val="24"/>
        </w:rPr>
        <w:t xml:space="preserve">As can be seen from Figure </w:t>
      </w:r>
      <w:r w:rsidR="003874CF">
        <w:rPr>
          <w:rFonts w:ascii="Times New Roman" w:hAnsi="Times New Roman" w:cs="Times New Roman"/>
          <w:sz w:val="24"/>
          <w:szCs w:val="24"/>
        </w:rPr>
        <w:t>10</w:t>
      </w:r>
      <w:r w:rsidR="003874CF" w:rsidRPr="003874CF">
        <w:rPr>
          <w:rFonts w:ascii="Times New Roman" w:hAnsi="Times New Roman" w:cs="Times New Roman"/>
          <w:sz w:val="24"/>
          <w:szCs w:val="24"/>
        </w:rPr>
        <w:t xml:space="preserve">, TP = </w:t>
      </w:r>
      <w:r w:rsidR="004468A5">
        <w:rPr>
          <w:rFonts w:ascii="Times New Roman" w:hAnsi="Times New Roman" w:cs="Times New Roman"/>
          <w:sz w:val="24"/>
          <w:szCs w:val="24"/>
        </w:rPr>
        <w:t>15</w:t>
      </w:r>
      <w:r w:rsidR="003874CF" w:rsidRPr="003874CF">
        <w:rPr>
          <w:rFonts w:ascii="Times New Roman" w:hAnsi="Times New Roman" w:cs="Times New Roman"/>
          <w:sz w:val="24"/>
          <w:szCs w:val="24"/>
        </w:rPr>
        <w:t xml:space="preserve">, TN = </w:t>
      </w:r>
      <w:r w:rsidR="004468A5">
        <w:rPr>
          <w:rFonts w:ascii="Times New Roman" w:hAnsi="Times New Roman" w:cs="Times New Roman"/>
          <w:sz w:val="24"/>
          <w:szCs w:val="24"/>
        </w:rPr>
        <w:t>365</w:t>
      </w:r>
      <w:r w:rsidR="003874CF" w:rsidRPr="003874CF">
        <w:rPr>
          <w:rFonts w:ascii="Times New Roman" w:hAnsi="Times New Roman" w:cs="Times New Roman"/>
          <w:sz w:val="24"/>
          <w:szCs w:val="24"/>
        </w:rPr>
        <w:t xml:space="preserve">, FN = </w:t>
      </w:r>
      <w:r w:rsidR="004468A5">
        <w:rPr>
          <w:rFonts w:ascii="Times New Roman" w:hAnsi="Times New Roman" w:cs="Times New Roman"/>
          <w:sz w:val="24"/>
          <w:szCs w:val="24"/>
        </w:rPr>
        <w:t>48</w:t>
      </w:r>
      <w:r w:rsidR="003874CF" w:rsidRPr="003874CF">
        <w:rPr>
          <w:rFonts w:ascii="Times New Roman" w:hAnsi="Times New Roman" w:cs="Times New Roman"/>
          <w:sz w:val="24"/>
          <w:szCs w:val="24"/>
        </w:rPr>
        <w:t xml:space="preserve">, FP = </w:t>
      </w:r>
      <w:r w:rsidR="004468A5">
        <w:rPr>
          <w:rFonts w:ascii="Times New Roman" w:hAnsi="Times New Roman" w:cs="Times New Roman"/>
          <w:sz w:val="24"/>
          <w:szCs w:val="24"/>
        </w:rPr>
        <w:t>2</w:t>
      </w:r>
      <w:r w:rsidR="003874CF" w:rsidRPr="003874CF">
        <w:rPr>
          <w:rFonts w:ascii="Times New Roman" w:hAnsi="Times New Roman" w:cs="Times New Roman"/>
          <w:sz w:val="24"/>
          <w:szCs w:val="24"/>
        </w:rPr>
        <w:t>. Accuracy = 0.</w:t>
      </w:r>
      <w:r w:rsidR="004468A5">
        <w:rPr>
          <w:rFonts w:ascii="Times New Roman" w:hAnsi="Times New Roman" w:cs="Times New Roman"/>
          <w:sz w:val="24"/>
          <w:szCs w:val="24"/>
        </w:rPr>
        <w:t>884</w:t>
      </w:r>
      <w:r w:rsidR="003874CF" w:rsidRPr="003874CF">
        <w:rPr>
          <w:rFonts w:ascii="Times New Roman" w:hAnsi="Times New Roman" w:cs="Times New Roman"/>
          <w:sz w:val="24"/>
          <w:szCs w:val="24"/>
        </w:rPr>
        <w:t>, Precision = 0.</w:t>
      </w:r>
      <w:r w:rsidR="004468A5">
        <w:rPr>
          <w:rFonts w:ascii="Times New Roman" w:hAnsi="Times New Roman" w:cs="Times New Roman"/>
          <w:sz w:val="24"/>
          <w:szCs w:val="24"/>
        </w:rPr>
        <w:t>884,</w:t>
      </w:r>
      <w:r w:rsidR="003874CF" w:rsidRPr="003874CF">
        <w:rPr>
          <w:rFonts w:ascii="Times New Roman" w:hAnsi="Times New Roman" w:cs="Times New Roman"/>
          <w:sz w:val="24"/>
          <w:szCs w:val="24"/>
        </w:rPr>
        <w:t xml:space="preserve"> Recall = 0.9</w:t>
      </w:r>
      <w:r w:rsidR="004468A5">
        <w:rPr>
          <w:rFonts w:ascii="Times New Roman" w:hAnsi="Times New Roman" w:cs="Times New Roman"/>
          <w:sz w:val="24"/>
          <w:szCs w:val="24"/>
        </w:rPr>
        <w:t>95</w:t>
      </w:r>
      <w:r w:rsidR="003874CF" w:rsidRPr="003874CF">
        <w:rPr>
          <w:rFonts w:ascii="Times New Roman" w:hAnsi="Times New Roman" w:cs="Times New Roman"/>
          <w:sz w:val="24"/>
          <w:szCs w:val="24"/>
        </w:rPr>
        <w:t>, and Specificity = 0.</w:t>
      </w:r>
      <w:r w:rsidR="004468A5">
        <w:rPr>
          <w:rFonts w:ascii="Times New Roman" w:hAnsi="Times New Roman" w:cs="Times New Roman"/>
          <w:sz w:val="24"/>
          <w:szCs w:val="24"/>
        </w:rPr>
        <w:t>238</w:t>
      </w:r>
      <w:r w:rsidR="003874CF" w:rsidRPr="003874CF">
        <w:rPr>
          <w:rFonts w:ascii="Times New Roman" w:hAnsi="Times New Roman" w:cs="Times New Roman"/>
          <w:sz w:val="24"/>
          <w:szCs w:val="24"/>
        </w:rPr>
        <w:t>. The higher the kappa value, the better the training effect. The Kappa value is 0.</w:t>
      </w:r>
      <w:r w:rsidR="003B70C6">
        <w:rPr>
          <w:rFonts w:ascii="Times New Roman" w:hAnsi="Times New Roman" w:cs="Times New Roman"/>
          <w:sz w:val="24"/>
          <w:szCs w:val="24"/>
        </w:rPr>
        <w:t>334</w:t>
      </w:r>
      <w:r w:rsidR="003874CF" w:rsidRPr="003874CF">
        <w:rPr>
          <w:rFonts w:ascii="Times New Roman" w:hAnsi="Times New Roman" w:cs="Times New Roman"/>
          <w:sz w:val="24"/>
          <w:szCs w:val="24"/>
        </w:rPr>
        <w:t xml:space="preserve">, which means the model </w:t>
      </w:r>
      <w:r w:rsidR="003B70C6">
        <w:rPr>
          <w:rFonts w:ascii="Times New Roman" w:hAnsi="Times New Roman" w:cs="Times New Roman"/>
          <w:sz w:val="24"/>
          <w:szCs w:val="24"/>
        </w:rPr>
        <w:t xml:space="preserve">does not </w:t>
      </w:r>
      <w:r w:rsidR="003874CF" w:rsidRPr="003874CF">
        <w:rPr>
          <w:rFonts w:ascii="Times New Roman" w:hAnsi="Times New Roman" w:cs="Times New Roman"/>
          <w:sz w:val="24"/>
          <w:szCs w:val="24"/>
        </w:rPr>
        <w:t>fit</w:t>
      </w:r>
      <w:r w:rsidR="003B70C6">
        <w:rPr>
          <w:rFonts w:ascii="Times New Roman" w:hAnsi="Times New Roman" w:cs="Times New Roman"/>
          <w:sz w:val="24"/>
          <w:szCs w:val="24"/>
        </w:rPr>
        <w:t xml:space="preserve"> very</w:t>
      </w:r>
      <w:r w:rsidR="003874CF" w:rsidRPr="003874CF">
        <w:rPr>
          <w:rFonts w:ascii="Times New Roman" w:hAnsi="Times New Roman" w:cs="Times New Roman"/>
          <w:sz w:val="24"/>
          <w:szCs w:val="24"/>
        </w:rPr>
        <w:t xml:space="preserve"> well. </w:t>
      </w:r>
    </w:p>
    <w:p w14:paraId="01DAFC75" w14:textId="64E8146F" w:rsidR="000E234A" w:rsidRPr="000E234A" w:rsidRDefault="000E234A" w:rsidP="00B62D5D">
      <w:pPr>
        <w:spacing w:line="360" w:lineRule="auto"/>
        <w:rPr>
          <w:rFonts w:ascii="Times New Roman" w:hAnsi="Times New Roman" w:cs="Times New Roman"/>
          <w:sz w:val="24"/>
          <w:szCs w:val="24"/>
        </w:rPr>
      </w:pPr>
      <w:r w:rsidRPr="000E234A">
        <w:rPr>
          <w:rFonts w:ascii="Times New Roman" w:hAnsi="Times New Roman" w:cs="Times New Roman"/>
          <w:sz w:val="24"/>
          <w:szCs w:val="24"/>
        </w:rPr>
        <w:t xml:space="preserve">The ROC curve is shown in Figure </w:t>
      </w:r>
      <w:r>
        <w:rPr>
          <w:rFonts w:ascii="Times New Roman" w:hAnsi="Times New Roman" w:cs="Times New Roman"/>
          <w:sz w:val="24"/>
          <w:szCs w:val="24"/>
        </w:rPr>
        <w:t>1</w:t>
      </w:r>
      <w:r w:rsidR="00AC6412">
        <w:rPr>
          <w:rFonts w:ascii="Times New Roman" w:hAnsi="Times New Roman" w:cs="Times New Roman"/>
          <w:sz w:val="24"/>
          <w:szCs w:val="24"/>
        </w:rPr>
        <w:t>2</w:t>
      </w:r>
      <w:r w:rsidRPr="000E234A">
        <w:rPr>
          <w:rFonts w:ascii="Times New Roman" w:hAnsi="Times New Roman" w:cs="Times New Roman"/>
          <w:sz w:val="24"/>
          <w:szCs w:val="24"/>
        </w:rPr>
        <w:t>. The two main indicators in the ROC curve are the true rate and the false positive rate. The abscissa is the false positive rate (FPR), and the ordinate is the true rate (TPR). FPR represents the degree of response that the model falsely reports, while TPR represents the degree to which the model predicts the response. The higher the TPR and the lower the FPR (i.e., the steeper the ROC curve), the better the performance of the model. As can be seen from Figure 1</w:t>
      </w:r>
      <w:r w:rsidR="00AC6412">
        <w:rPr>
          <w:rFonts w:ascii="Times New Roman" w:hAnsi="Times New Roman" w:cs="Times New Roman"/>
          <w:sz w:val="24"/>
          <w:szCs w:val="24"/>
        </w:rPr>
        <w:t>2</w:t>
      </w:r>
      <w:r w:rsidRPr="000E234A">
        <w:rPr>
          <w:rFonts w:ascii="Times New Roman" w:hAnsi="Times New Roman" w:cs="Times New Roman"/>
          <w:sz w:val="24"/>
          <w:szCs w:val="24"/>
        </w:rPr>
        <w:t xml:space="preserve">, the AUC </w:t>
      </w:r>
      <w:r>
        <w:rPr>
          <w:rFonts w:ascii="Times New Roman" w:hAnsi="Times New Roman" w:cs="Times New Roman"/>
          <w:sz w:val="24"/>
          <w:szCs w:val="24"/>
        </w:rPr>
        <w:t>is 0.616</w:t>
      </w:r>
      <w:r w:rsidRPr="000E234A">
        <w:rPr>
          <w:rFonts w:ascii="Times New Roman" w:hAnsi="Times New Roman" w:cs="Times New Roman"/>
          <w:sz w:val="24"/>
          <w:szCs w:val="24"/>
        </w:rPr>
        <w:t xml:space="preserve">, which is </w:t>
      </w:r>
      <w:r>
        <w:rPr>
          <w:rFonts w:ascii="Times New Roman" w:hAnsi="Times New Roman" w:cs="Times New Roman"/>
          <w:sz w:val="24"/>
          <w:szCs w:val="24"/>
        </w:rPr>
        <w:t xml:space="preserve">not </w:t>
      </w:r>
      <w:r w:rsidRPr="000E234A">
        <w:rPr>
          <w:rFonts w:ascii="Times New Roman" w:hAnsi="Times New Roman" w:cs="Times New Roman"/>
          <w:sz w:val="24"/>
          <w:szCs w:val="24"/>
        </w:rPr>
        <w:t xml:space="preserve">very close to 1, so we can say that the prediction accuracy of the model is </w:t>
      </w:r>
      <w:r>
        <w:rPr>
          <w:rFonts w:ascii="Times New Roman" w:hAnsi="Times New Roman" w:cs="Times New Roman"/>
          <w:sz w:val="24"/>
          <w:szCs w:val="24"/>
        </w:rPr>
        <w:t xml:space="preserve">not </w:t>
      </w:r>
      <w:r w:rsidRPr="000E234A">
        <w:rPr>
          <w:rFonts w:ascii="Times New Roman" w:hAnsi="Times New Roman" w:cs="Times New Roman"/>
          <w:sz w:val="24"/>
          <w:szCs w:val="24"/>
        </w:rPr>
        <w:t>very high.</w:t>
      </w:r>
    </w:p>
    <w:p w14:paraId="1EFB9C70" w14:textId="5771CA20" w:rsidR="00BB3B9D" w:rsidRDefault="00BB3B9D" w:rsidP="004E3975">
      <w:pPr>
        <w:spacing w:line="360" w:lineRule="auto"/>
        <w:jc w:val="center"/>
        <w:rPr>
          <w:rFonts w:ascii="Times New Roman" w:hAnsi="Times New Roman" w:cs="Times New Roman"/>
          <w:sz w:val="24"/>
          <w:szCs w:val="24"/>
        </w:rPr>
      </w:pPr>
      <w:r>
        <w:rPr>
          <w:noProof/>
        </w:rPr>
        <w:drawing>
          <wp:inline distT="0" distB="0" distL="0" distR="0" wp14:anchorId="51014051" wp14:editId="193587C7">
            <wp:extent cx="2219632" cy="2528742"/>
            <wp:effectExtent l="0" t="0" r="9525" b="508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23"/>
                    <a:stretch>
                      <a:fillRect/>
                    </a:stretch>
                  </pic:blipFill>
                  <pic:spPr>
                    <a:xfrm>
                      <a:off x="0" y="0"/>
                      <a:ext cx="2229887" cy="2540426"/>
                    </a:xfrm>
                    <a:prstGeom prst="rect">
                      <a:avLst/>
                    </a:prstGeom>
                  </pic:spPr>
                </pic:pic>
              </a:graphicData>
            </a:graphic>
          </wp:inline>
        </w:drawing>
      </w:r>
    </w:p>
    <w:p w14:paraId="436409A3" w14:textId="7A0F68B7" w:rsidR="00BB3B9D" w:rsidRPr="00A72B76" w:rsidRDefault="00BB3B9D" w:rsidP="004E3975">
      <w:pPr>
        <w:spacing w:line="360" w:lineRule="auto"/>
        <w:jc w:val="center"/>
        <w:rPr>
          <w:rFonts w:ascii="Times New Roman" w:hAnsi="Times New Roman" w:cs="Times New Roman"/>
          <w:b/>
          <w:bCs/>
          <w:i/>
          <w:iCs/>
          <w:sz w:val="24"/>
          <w:szCs w:val="24"/>
        </w:rPr>
      </w:pPr>
      <w:r w:rsidRPr="00A72B76">
        <w:rPr>
          <w:rFonts w:ascii="Times New Roman" w:hAnsi="Times New Roman" w:cs="Times New Roman"/>
          <w:b/>
          <w:bCs/>
          <w:i/>
          <w:iCs/>
          <w:sz w:val="24"/>
          <w:szCs w:val="24"/>
        </w:rPr>
        <w:t>Figure 1</w:t>
      </w:r>
      <w:r w:rsidR="00A72B76">
        <w:rPr>
          <w:rFonts w:ascii="Times New Roman" w:hAnsi="Times New Roman" w:cs="Times New Roman"/>
          <w:b/>
          <w:bCs/>
          <w:i/>
          <w:iCs/>
          <w:sz w:val="24"/>
          <w:szCs w:val="24"/>
        </w:rPr>
        <w:t>1</w:t>
      </w:r>
      <w:r w:rsidRPr="00A72B76">
        <w:rPr>
          <w:rFonts w:ascii="Times New Roman" w:hAnsi="Times New Roman" w:cs="Times New Roman"/>
          <w:b/>
          <w:bCs/>
          <w:i/>
          <w:iCs/>
          <w:sz w:val="24"/>
          <w:szCs w:val="24"/>
        </w:rPr>
        <w:t>.</w:t>
      </w:r>
      <w:r w:rsidR="00A72B76">
        <w:rPr>
          <w:rFonts w:ascii="Times New Roman" w:hAnsi="Times New Roman" w:cs="Times New Roman"/>
          <w:b/>
          <w:bCs/>
          <w:i/>
          <w:iCs/>
          <w:sz w:val="24"/>
          <w:szCs w:val="24"/>
        </w:rPr>
        <w:t xml:space="preserve"> </w:t>
      </w:r>
      <w:r w:rsidR="00E741A7">
        <w:rPr>
          <w:rFonts w:ascii="Times New Roman" w:hAnsi="Times New Roman" w:cs="Times New Roman"/>
          <w:b/>
          <w:bCs/>
          <w:i/>
          <w:iCs/>
          <w:sz w:val="24"/>
          <w:szCs w:val="24"/>
        </w:rPr>
        <w:t>Confusion Matrix of SVM model</w:t>
      </w:r>
    </w:p>
    <w:p w14:paraId="14C31F52" w14:textId="26ED56EF" w:rsidR="00BB3B9D" w:rsidRDefault="00BB3B9D" w:rsidP="004E3975">
      <w:pPr>
        <w:spacing w:line="360" w:lineRule="auto"/>
        <w:jc w:val="center"/>
        <w:rPr>
          <w:rFonts w:ascii="Times New Roman" w:hAnsi="Times New Roman" w:cs="Times New Roman"/>
          <w:sz w:val="24"/>
          <w:szCs w:val="24"/>
        </w:rPr>
      </w:pPr>
      <w:r>
        <w:rPr>
          <w:noProof/>
        </w:rPr>
        <w:drawing>
          <wp:inline distT="0" distB="0" distL="0" distR="0" wp14:anchorId="7F7A6944" wp14:editId="3FD5F097">
            <wp:extent cx="4315326" cy="1977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6150" cy="203782"/>
                    </a:xfrm>
                    <a:prstGeom prst="rect">
                      <a:avLst/>
                    </a:prstGeom>
                  </pic:spPr>
                </pic:pic>
              </a:graphicData>
            </a:graphic>
          </wp:inline>
        </w:drawing>
      </w:r>
    </w:p>
    <w:p w14:paraId="5D4825A2" w14:textId="27EC9480" w:rsidR="004B564A" w:rsidRDefault="00BB3B9D" w:rsidP="004E3975">
      <w:pPr>
        <w:spacing w:line="360" w:lineRule="auto"/>
        <w:jc w:val="center"/>
        <w:rPr>
          <w:rFonts w:ascii="Times New Roman" w:hAnsi="Times New Roman" w:cs="Times New Roman"/>
          <w:sz w:val="24"/>
          <w:szCs w:val="24"/>
        </w:rPr>
      </w:pPr>
      <w:r>
        <w:rPr>
          <w:noProof/>
        </w:rPr>
        <w:lastRenderedPageBreak/>
        <w:drawing>
          <wp:inline distT="0" distB="0" distL="0" distR="0" wp14:anchorId="4AD3715E" wp14:editId="4504183E">
            <wp:extent cx="1772653" cy="1216615"/>
            <wp:effectExtent l="0" t="0" r="0" b="3175"/>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25"/>
                    <a:stretch>
                      <a:fillRect/>
                    </a:stretch>
                  </pic:blipFill>
                  <pic:spPr>
                    <a:xfrm>
                      <a:off x="0" y="0"/>
                      <a:ext cx="1784348" cy="1224642"/>
                    </a:xfrm>
                    <a:prstGeom prst="rect">
                      <a:avLst/>
                    </a:prstGeom>
                  </pic:spPr>
                </pic:pic>
              </a:graphicData>
            </a:graphic>
          </wp:inline>
        </w:drawing>
      </w:r>
    </w:p>
    <w:p w14:paraId="3A09B94F" w14:textId="2F52584B" w:rsidR="00A72B76" w:rsidRPr="00A72B76" w:rsidRDefault="00A72B76" w:rsidP="00A72B76">
      <w:pPr>
        <w:spacing w:line="360" w:lineRule="auto"/>
        <w:jc w:val="center"/>
        <w:rPr>
          <w:rFonts w:ascii="Times New Roman" w:hAnsi="Times New Roman" w:cs="Times New Roman"/>
          <w:b/>
          <w:bCs/>
          <w:i/>
          <w:iCs/>
          <w:sz w:val="24"/>
          <w:szCs w:val="24"/>
        </w:rPr>
      </w:pPr>
      <w:r w:rsidRPr="00A72B76">
        <w:rPr>
          <w:rFonts w:ascii="Times New Roman" w:hAnsi="Times New Roman" w:cs="Times New Roman"/>
          <w:b/>
          <w:bCs/>
          <w:i/>
          <w:iCs/>
          <w:sz w:val="24"/>
          <w:szCs w:val="24"/>
        </w:rPr>
        <w:t>Figure 1</w:t>
      </w:r>
      <w:r>
        <w:rPr>
          <w:rFonts w:ascii="Times New Roman" w:hAnsi="Times New Roman" w:cs="Times New Roman"/>
          <w:b/>
          <w:bCs/>
          <w:i/>
          <w:iCs/>
          <w:sz w:val="24"/>
          <w:szCs w:val="24"/>
        </w:rPr>
        <w:t>2</w:t>
      </w:r>
      <w:r w:rsidRPr="00A72B76">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E741A7">
        <w:rPr>
          <w:rFonts w:ascii="Times New Roman" w:hAnsi="Times New Roman" w:cs="Times New Roman"/>
          <w:b/>
          <w:bCs/>
          <w:i/>
          <w:iCs/>
          <w:sz w:val="24"/>
          <w:szCs w:val="24"/>
        </w:rPr>
        <w:t>ROC plot of SVM model</w:t>
      </w:r>
    </w:p>
    <w:p w14:paraId="0C4620E0" w14:textId="0BDD4903" w:rsidR="009A200A" w:rsidRDefault="009A200A" w:rsidP="009A200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1.4.2 </w:t>
      </w:r>
      <w:r w:rsidRPr="007C68CF">
        <w:rPr>
          <w:rFonts w:ascii="Times New Roman" w:eastAsia="Times New Roman" w:hAnsi="Times New Roman" w:cs="Times New Roman"/>
          <w:b/>
          <w:sz w:val="24"/>
          <w:szCs w:val="24"/>
        </w:rPr>
        <w:t>Logistic Regression</w:t>
      </w:r>
    </w:p>
    <w:p w14:paraId="7967F1F6" w14:textId="77777777" w:rsidR="009A200A" w:rsidRDefault="009A200A" w:rsidP="009A200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1.2.2.1 </w:t>
      </w:r>
      <w:r w:rsidRPr="0053382D">
        <w:rPr>
          <w:rFonts w:ascii="Times New Roman" w:hAnsi="Times New Roman" w:cs="Times New Roman"/>
          <w:b/>
          <w:bCs/>
          <w:sz w:val="24"/>
          <w:szCs w:val="24"/>
        </w:rPr>
        <w:t>Method and Reasons:</w:t>
      </w:r>
    </w:p>
    <w:p w14:paraId="23BA5A3D" w14:textId="77777777" w:rsidR="009A200A" w:rsidRDefault="009A200A" w:rsidP="009A200A">
      <w:pPr>
        <w:spacing w:line="360" w:lineRule="auto"/>
        <w:rPr>
          <w:rFonts w:ascii="Times New Roman" w:hAnsi="Times New Roman" w:cs="Times New Roman"/>
          <w:sz w:val="24"/>
          <w:szCs w:val="24"/>
        </w:rPr>
      </w:pPr>
      <w:r w:rsidRPr="007C68CF">
        <w:rPr>
          <w:rFonts w:ascii="Times New Roman" w:hAnsi="Times New Roman" w:cs="Times New Roman"/>
          <w:sz w:val="24"/>
          <w:szCs w:val="24"/>
        </w:rPr>
        <w:t>Logistic Regression</w:t>
      </w:r>
      <w:r>
        <w:rPr>
          <w:rFonts w:ascii="Times New Roman" w:hAnsi="Times New Roman" w:cs="Times New Roman"/>
          <w:sz w:val="24"/>
          <w:szCs w:val="24"/>
        </w:rPr>
        <w:t xml:space="preserve"> method is used to predict the Attrition of the employees. The reasons are shown as below:</w:t>
      </w:r>
    </w:p>
    <w:p w14:paraId="3F2490FB" w14:textId="48D46173" w:rsidR="009A200A" w:rsidRPr="007C68CF" w:rsidRDefault="009A200A" w:rsidP="009A200A">
      <w:pPr>
        <w:spacing w:line="360" w:lineRule="auto"/>
        <w:rPr>
          <w:rFonts w:ascii="Times New Roman" w:hAnsi="Times New Roman" w:cs="Times New Roman"/>
          <w:sz w:val="24"/>
          <w:szCs w:val="24"/>
        </w:rPr>
      </w:pPr>
      <w:r w:rsidRPr="007C68CF">
        <w:rPr>
          <w:rFonts w:ascii="Times New Roman" w:hAnsi="Times New Roman" w:cs="Times New Roman"/>
          <w:sz w:val="24"/>
          <w:szCs w:val="24"/>
        </w:rPr>
        <w:t xml:space="preserve">The predicted parameters (trained weights) provide information on the relative weights of the various features. It also specifies if the relationship is positive or negative. </w:t>
      </w:r>
      <w:r w:rsidR="004F22B6" w:rsidRPr="007C68CF">
        <w:rPr>
          <w:rFonts w:ascii="Times New Roman" w:hAnsi="Times New Roman" w:cs="Times New Roman"/>
          <w:sz w:val="24"/>
          <w:szCs w:val="24"/>
        </w:rPr>
        <w:t>To</w:t>
      </w:r>
      <w:r w:rsidRPr="007C68CF">
        <w:rPr>
          <w:rFonts w:ascii="Times New Roman" w:hAnsi="Times New Roman" w:cs="Times New Roman"/>
          <w:sz w:val="24"/>
          <w:szCs w:val="24"/>
        </w:rPr>
        <w:t xml:space="preserve"> determine the link between the features, we can utilize logistic regression.</w:t>
      </w:r>
    </w:p>
    <w:p w14:paraId="78DAB736" w14:textId="77777777" w:rsidR="009A200A" w:rsidRPr="008C1CB0" w:rsidRDefault="009A200A" w:rsidP="009A200A">
      <w:pPr>
        <w:spacing w:line="360" w:lineRule="auto"/>
        <w:rPr>
          <w:rFonts w:ascii="Times New Roman" w:hAnsi="Times New Roman" w:cs="Times New Roman"/>
          <w:sz w:val="24"/>
          <w:szCs w:val="24"/>
        </w:rPr>
      </w:pPr>
      <w:r w:rsidRPr="007C68CF">
        <w:rPr>
          <w:rFonts w:ascii="Times New Roman" w:hAnsi="Times New Roman" w:cs="Times New Roman"/>
          <w:sz w:val="24"/>
          <w:szCs w:val="24"/>
        </w:rPr>
        <w:t>Unlike decision trees or support vector machines, this approach enables models to be quickly modified to incorporate new data. Stochastic gradient descent can be used to update the model.</w:t>
      </w:r>
    </w:p>
    <w:p w14:paraId="79B37E23" w14:textId="77777777" w:rsidR="009A200A" w:rsidRDefault="009A200A" w:rsidP="009A200A">
      <w:pPr>
        <w:spacing w:line="360" w:lineRule="auto"/>
        <w:rPr>
          <w:rFonts w:ascii="Times New Roman" w:hAnsi="Times New Roman" w:cs="Times New Roman"/>
          <w:b/>
          <w:bCs/>
          <w:sz w:val="24"/>
          <w:szCs w:val="24"/>
        </w:rPr>
      </w:pPr>
      <w:r w:rsidRPr="008C1CB0">
        <w:rPr>
          <w:rFonts w:ascii="Times New Roman" w:hAnsi="Times New Roman" w:cs="Times New Roman"/>
          <w:b/>
          <w:bCs/>
          <w:sz w:val="24"/>
          <w:szCs w:val="24"/>
        </w:rPr>
        <w:t>1.2.2.2 Analysis Steps:</w:t>
      </w:r>
    </w:p>
    <w:p w14:paraId="75FAF7BA" w14:textId="50DEB59F" w:rsidR="009A200A" w:rsidRPr="007C68CF" w:rsidRDefault="009A200A" w:rsidP="009A200A">
      <w:pPr>
        <w:spacing w:line="360" w:lineRule="auto"/>
        <w:rPr>
          <w:rFonts w:ascii="Times New Roman" w:hAnsi="Times New Roman" w:cs="Times New Roman"/>
          <w:sz w:val="24"/>
          <w:szCs w:val="24"/>
        </w:rPr>
      </w:pPr>
      <w:r>
        <w:rPr>
          <w:rFonts w:ascii="Times New Roman" w:hAnsi="Times New Roman" w:cs="Times New Roman"/>
          <w:sz w:val="24"/>
          <w:szCs w:val="24"/>
        </w:rPr>
        <w:t xml:space="preserve">Firstly, we used the </w:t>
      </w:r>
      <w:proofErr w:type="spellStart"/>
      <w:r>
        <w:rPr>
          <w:rFonts w:ascii="Times New Roman" w:hAnsi="Times New Roman" w:cs="Times New Roman"/>
          <w:sz w:val="24"/>
          <w:szCs w:val="24"/>
        </w:rPr>
        <w:t>glm</w:t>
      </w:r>
      <w:proofErr w:type="spellEnd"/>
      <w:r>
        <w:rPr>
          <w:rFonts w:ascii="Times New Roman" w:hAnsi="Times New Roman" w:cs="Times New Roman"/>
          <w:sz w:val="24"/>
          <w:szCs w:val="24"/>
        </w:rPr>
        <w:t xml:space="preserve"> function to build the logistic regression model. From Figure 1</w:t>
      </w:r>
      <w:r w:rsidR="00703A63">
        <w:rPr>
          <w:rFonts w:ascii="Times New Roman" w:hAnsi="Times New Roman" w:cs="Times New Roman"/>
          <w:sz w:val="24"/>
          <w:szCs w:val="24"/>
        </w:rPr>
        <w:t>3</w:t>
      </w:r>
      <w:r>
        <w:rPr>
          <w:rFonts w:ascii="Times New Roman" w:hAnsi="Times New Roman" w:cs="Times New Roman"/>
          <w:sz w:val="24"/>
          <w:szCs w:val="24"/>
        </w:rPr>
        <w:t>, we can see that variables including ‘</w:t>
      </w:r>
      <w:proofErr w:type="spellStart"/>
      <w:r w:rsidRPr="007C68CF">
        <w:rPr>
          <w:rFonts w:ascii="Times New Roman" w:hAnsi="Times New Roman" w:cs="Times New Roman"/>
          <w:sz w:val="24"/>
          <w:szCs w:val="24"/>
        </w:rPr>
        <w:t>BusinessTravel</w:t>
      </w:r>
      <w:proofErr w:type="spellEnd"/>
      <w:r>
        <w:rPr>
          <w:rFonts w:ascii="Times New Roman" w:hAnsi="Times New Roman" w:cs="Times New Roman"/>
          <w:sz w:val="24"/>
          <w:szCs w:val="24"/>
        </w:rPr>
        <w:t>’, ’</w:t>
      </w:r>
      <w:proofErr w:type="spellStart"/>
      <w:r w:rsidRPr="007C68CF">
        <w:rPr>
          <w:rFonts w:ascii="Times New Roman" w:hAnsi="Times New Roman" w:cs="Times New Roman"/>
          <w:sz w:val="24"/>
          <w:szCs w:val="24"/>
        </w:rPr>
        <w:t>MaritalStatus</w:t>
      </w:r>
      <w:proofErr w:type="spellEnd"/>
      <w:r>
        <w:rPr>
          <w:rFonts w:ascii="Times New Roman" w:hAnsi="Times New Roman" w:cs="Times New Roman"/>
          <w:sz w:val="24"/>
          <w:szCs w:val="24"/>
        </w:rPr>
        <w:t>’, and ’</w:t>
      </w:r>
      <w:proofErr w:type="spellStart"/>
      <w:r w:rsidRPr="007C68CF">
        <w:rPr>
          <w:rFonts w:ascii="Times New Roman" w:hAnsi="Times New Roman" w:cs="Times New Roman"/>
          <w:sz w:val="24"/>
          <w:szCs w:val="24"/>
        </w:rPr>
        <w:t>OverTime</w:t>
      </w:r>
      <w:proofErr w:type="spellEnd"/>
      <w:r>
        <w:rPr>
          <w:rFonts w:ascii="Times New Roman" w:hAnsi="Times New Roman" w:cs="Times New Roman"/>
          <w:sz w:val="24"/>
          <w:szCs w:val="24"/>
        </w:rPr>
        <w:t>’, etc. have significant impact on Attrition</w:t>
      </w:r>
      <w:r w:rsidR="00E772CE">
        <w:rPr>
          <w:rFonts w:ascii="Times New Roman" w:hAnsi="Times New Roman" w:cs="Times New Roman"/>
          <w:sz w:val="24"/>
          <w:szCs w:val="24"/>
        </w:rPr>
        <w:t xml:space="preserve"> as their p values are very small</w:t>
      </w:r>
      <w:r>
        <w:rPr>
          <w:rFonts w:ascii="Times New Roman" w:hAnsi="Times New Roman" w:cs="Times New Roman"/>
          <w:sz w:val="24"/>
          <w:szCs w:val="24"/>
        </w:rPr>
        <w:t>. So, we built a new model only including these significant variables (Figure 1</w:t>
      </w:r>
      <w:r w:rsidR="00703A63">
        <w:rPr>
          <w:rFonts w:ascii="Times New Roman" w:hAnsi="Times New Roman" w:cs="Times New Roman"/>
          <w:sz w:val="24"/>
          <w:szCs w:val="24"/>
        </w:rPr>
        <w:t>4</w:t>
      </w:r>
      <w:r>
        <w:rPr>
          <w:rFonts w:ascii="Times New Roman" w:hAnsi="Times New Roman" w:cs="Times New Roman"/>
          <w:sz w:val="24"/>
          <w:szCs w:val="24"/>
        </w:rPr>
        <w:t>).</w:t>
      </w:r>
    </w:p>
    <w:p w14:paraId="3C7BFB93" w14:textId="01CBD930" w:rsidR="009A200A" w:rsidRDefault="009A200A" w:rsidP="00703A63">
      <w:pPr>
        <w:spacing w:line="360" w:lineRule="auto"/>
        <w:jc w:val="center"/>
        <w:rPr>
          <w:noProof/>
        </w:rPr>
      </w:pPr>
      <w:r>
        <w:rPr>
          <w:noProof/>
        </w:rPr>
        <w:drawing>
          <wp:inline distT="0" distB="0" distL="0" distR="0" wp14:anchorId="416D8B05" wp14:editId="227B10DD">
            <wp:extent cx="2510589" cy="2077137"/>
            <wp:effectExtent l="0" t="0" r="4445" b="0"/>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手机屏幕截图&#10;&#10;描述已自动生成"/>
                    <pic:cNvPicPr/>
                  </pic:nvPicPr>
                  <pic:blipFill>
                    <a:blip r:embed="rId26"/>
                    <a:stretch>
                      <a:fillRect/>
                    </a:stretch>
                  </pic:blipFill>
                  <pic:spPr>
                    <a:xfrm>
                      <a:off x="0" y="0"/>
                      <a:ext cx="2517747" cy="2083059"/>
                    </a:xfrm>
                    <a:prstGeom prst="rect">
                      <a:avLst/>
                    </a:prstGeom>
                  </pic:spPr>
                </pic:pic>
              </a:graphicData>
            </a:graphic>
          </wp:inline>
        </w:drawing>
      </w:r>
      <w:r>
        <w:rPr>
          <w:noProof/>
        </w:rPr>
        <w:drawing>
          <wp:inline distT="0" distB="0" distL="0" distR="0" wp14:anchorId="6642C427" wp14:editId="2A6BEC27">
            <wp:extent cx="2446421" cy="2052797"/>
            <wp:effectExtent l="0" t="0" r="0" b="5080"/>
            <wp:docPr id="16" name="图片 1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表格&#10;&#10;描述已自动生成"/>
                    <pic:cNvPicPr/>
                  </pic:nvPicPr>
                  <pic:blipFill>
                    <a:blip r:embed="rId27"/>
                    <a:stretch>
                      <a:fillRect/>
                    </a:stretch>
                  </pic:blipFill>
                  <pic:spPr>
                    <a:xfrm>
                      <a:off x="0" y="0"/>
                      <a:ext cx="2467596" cy="2070565"/>
                    </a:xfrm>
                    <a:prstGeom prst="rect">
                      <a:avLst/>
                    </a:prstGeom>
                  </pic:spPr>
                </pic:pic>
              </a:graphicData>
            </a:graphic>
          </wp:inline>
        </w:drawing>
      </w:r>
    </w:p>
    <w:p w14:paraId="3D7176A1" w14:textId="1C9AA660" w:rsidR="00703A63" w:rsidRPr="00703A63" w:rsidRDefault="00703A63" w:rsidP="00703A63">
      <w:pPr>
        <w:spacing w:line="360" w:lineRule="auto"/>
        <w:jc w:val="center"/>
        <w:rPr>
          <w:rFonts w:ascii="Times New Roman" w:hAnsi="Times New Roman" w:cs="Times New Roman"/>
          <w:b/>
          <w:bCs/>
          <w:i/>
          <w:iCs/>
          <w:sz w:val="24"/>
          <w:szCs w:val="24"/>
        </w:rPr>
      </w:pPr>
      <w:r w:rsidRPr="00703A63">
        <w:rPr>
          <w:rFonts w:ascii="Times New Roman" w:hAnsi="Times New Roman" w:cs="Times New Roman"/>
          <w:b/>
          <w:bCs/>
          <w:i/>
          <w:iCs/>
          <w:sz w:val="24"/>
          <w:szCs w:val="24"/>
        </w:rPr>
        <w:t>Figure 13.</w:t>
      </w:r>
      <w:r>
        <w:rPr>
          <w:rFonts w:ascii="Times New Roman" w:hAnsi="Times New Roman" w:cs="Times New Roman"/>
          <w:b/>
          <w:bCs/>
          <w:i/>
          <w:iCs/>
          <w:sz w:val="24"/>
          <w:szCs w:val="24"/>
        </w:rPr>
        <w:t xml:space="preserve"> GLM model</w:t>
      </w:r>
    </w:p>
    <w:p w14:paraId="6F1C88B3" w14:textId="40FDDD44" w:rsidR="009A200A" w:rsidRDefault="009A200A" w:rsidP="00703A63">
      <w:pPr>
        <w:spacing w:line="360" w:lineRule="auto"/>
        <w:jc w:val="center"/>
        <w:rPr>
          <w:noProof/>
        </w:rPr>
      </w:pPr>
      <w:r>
        <w:rPr>
          <w:noProof/>
        </w:rPr>
        <w:lastRenderedPageBreak/>
        <w:drawing>
          <wp:inline distT="0" distB="0" distL="0" distR="0" wp14:anchorId="094F61CC" wp14:editId="58F0FAA8">
            <wp:extent cx="2772697" cy="1896750"/>
            <wp:effectExtent l="0" t="0" r="8890" b="8255"/>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描述已自动生成"/>
                    <pic:cNvPicPr/>
                  </pic:nvPicPr>
                  <pic:blipFill>
                    <a:blip r:embed="rId28"/>
                    <a:stretch>
                      <a:fillRect/>
                    </a:stretch>
                  </pic:blipFill>
                  <pic:spPr>
                    <a:xfrm>
                      <a:off x="0" y="0"/>
                      <a:ext cx="2790063" cy="1908630"/>
                    </a:xfrm>
                    <a:prstGeom prst="rect">
                      <a:avLst/>
                    </a:prstGeom>
                  </pic:spPr>
                </pic:pic>
              </a:graphicData>
            </a:graphic>
          </wp:inline>
        </w:drawing>
      </w:r>
      <w:r>
        <w:rPr>
          <w:noProof/>
        </w:rPr>
        <w:drawing>
          <wp:inline distT="0" distB="0" distL="0" distR="0" wp14:anchorId="3011FA44" wp14:editId="53D9B86D">
            <wp:extent cx="2934929" cy="986776"/>
            <wp:effectExtent l="0" t="0" r="0" b="4445"/>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29"/>
                    <a:stretch>
                      <a:fillRect/>
                    </a:stretch>
                  </pic:blipFill>
                  <pic:spPr>
                    <a:xfrm>
                      <a:off x="0" y="0"/>
                      <a:ext cx="2944539" cy="990007"/>
                    </a:xfrm>
                    <a:prstGeom prst="rect">
                      <a:avLst/>
                    </a:prstGeom>
                  </pic:spPr>
                </pic:pic>
              </a:graphicData>
            </a:graphic>
          </wp:inline>
        </w:drawing>
      </w:r>
    </w:p>
    <w:p w14:paraId="75D93ABC" w14:textId="34FB0835" w:rsidR="00703A63" w:rsidRPr="00703A63" w:rsidRDefault="00703A63" w:rsidP="00703A63">
      <w:pPr>
        <w:spacing w:line="360" w:lineRule="auto"/>
        <w:jc w:val="center"/>
        <w:rPr>
          <w:rFonts w:ascii="Times New Roman" w:hAnsi="Times New Roman" w:cs="Times New Roman"/>
          <w:b/>
          <w:bCs/>
          <w:i/>
          <w:iCs/>
          <w:sz w:val="24"/>
          <w:szCs w:val="24"/>
        </w:rPr>
      </w:pPr>
      <w:r w:rsidRPr="00703A63">
        <w:rPr>
          <w:rFonts w:ascii="Times New Roman" w:hAnsi="Times New Roman" w:cs="Times New Roman"/>
          <w:b/>
          <w:bCs/>
          <w:i/>
          <w:iCs/>
          <w:sz w:val="24"/>
          <w:szCs w:val="24"/>
        </w:rPr>
        <w:t>Figure 1</w:t>
      </w:r>
      <w:r>
        <w:rPr>
          <w:rFonts w:ascii="Times New Roman" w:hAnsi="Times New Roman" w:cs="Times New Roman"/>
          <w:b/>
          <w:bCs/>
          <w:i/>
          <w:iCs/>
          <w:sz w:val="24"/>
          <w:szCs w:val="24"/>
        </w:rPr>
        <w:t>4</w:t>
      </w:r>
      <w:r w:rsidRPr="00703A63">
        <w:rPr>
          <w:rFonts w:ascii="Times New Roman" w:hAnsi="Times New Roman" w:cs="Times New Roman"/>
          <w:b/>
          <w:bCs/>
          <w:i/>
          <w:iCs/>
          <w:sz w:val="24"/>
          <w:szCs w:val="24"/>
        </w:rPr>
        <w:t>.</w:t>
      </w:r>
      <w:r>
        <w:rPr>
          <w:rFonts w:ascii="Times New Roman" w:hAnsi="Times New Roman" w:cs="Times New Roman"/>
          <w:b/>
          <w:bCs/>
          <w:i/>
          <w:iCs/>
          <w:sz w:val="24"/>
          <w:szCs w:val="24"/>
        </w:rPr>
        <w:t xml:space="preserve"> Optimized GLM model</w:t>
      </w:r>
    </w:p>
    <w:p w14:paraId="34B53EAD" w14:textId="14B6F39B" w:rsidR="009A200A" w:rsidRDefault="009A200A" w:rsidP="009A200A">
      <w:pPr>
        <w:spacing w:line="360" w:lineRule="auto"/>
        <w:rPr>
          <w:rFonts w:ascii="Times New Roman" w:hAnsi="Times New Roman" w:cs="Times New Roman"/>
          <w:sz w:val="24"/>
          <w:szCs w:val="24"/>
        </w:rPr>
      </w:pPr>
      <w:r>
        <w:rPr>
          <w:rFonts w:ascii="Times New Roman" w:hAnsi="Times New Roman" w:cs="Times New Roman"/>
          <w:sz w:val="24"/>
          <w:szCs w:val="24"/>
        </w:rPr>
        <w:t>We c</w:t>
      </w:r>
      <w:r w:rsidRPr="003F6AA0">
        <w:rPr>
          <w:rFonts w:ascii="Times New Roman" w:hAnsi="Times New Roman" w:cs="Times New Roman"/>
          <w:sz w:val="24"/>
          <w:szCs w:val="24"/>
        </w:rPr>
        <w:t>all</w:t>
      </w:r>
      <w:r>
        <w:rPr>
          <w:rFonts w:ascii="Times New Roman" w:hAnsi="Times New Roman" w:cs="Times New Roman"/>
          <w:sz w:val="24"/>
          <w:szCs w:val="24"/>
        </w:rPr>
        <w:t>ed</w:t>
      </w:r>
      <w:r w:rsidRPr="003F6AA0">
        <w:rPr>
          <w:rFonts w:ascii="Times New Roman" w:hAnsi="Times New Roman" w:cs="Times New Roman"/>
          <w:sz w:val="24"/>
          <w:szCs w:val="24"/>
        </w:rPr>
        <w:t xml:space="preserve"> the </w:t>
      </w:r>
      <w:proofErr w:type="spellStart"/>
      <w:r w:rsidRPr="003F6AA0">
        <w:rPr>
          <w:rFonts w:ascii="Times New Roman" w:hAnsi="Times New Roman" w:cs="Times New Roman"/>
          <w:sz w:val="24"/>
          <w:szCs w:val="24"/>
        </w:rPr>
        <w:t>confusionMatrix</w:t>
      </w:r>
      <w:proofErr w:type="spellEnd"/>
      <w:r w:rsidRPr="003F6AA0">
        <w:rPr>
          <w:rFonts w:ascii="Times New Roman" w:hAnsi="Times New Roman" w:cs="Times New Roman"/>
          <w:sz w:val="24"/>
          <w:szCs w:val="24"/>
        </w:rPr>
        <w:t xml:space="preserve"> function to evaluate the performance of the optimized model</w:t>
      </w:r>
      <w:r>
        <w:rPr>
          <w:rFonts w:ascii="Times New Roman" w:hAnsi="Times New Roman" w:cs="Times New Roman"/>
          <w:sz w:val="24"/>
          <w:szCs w:val="24"/>
        </w:rPr>
        <w:t xml:space="preserve"> (Figure 1</w:t>
      </w:r>
      <w:r w:rsidR="00703A63">
        <w:rPr>
          <w:rFonts w:ascii="Times New Roman" w:hAnsi="Times New Roman" w:cs="Times New Roman"/>
          <w:sz w:val="24"/>
          <w:szCs w:val="24"/>
        </w:rPr>
        <w:t>5</w:t>
      </w:r>
      <w:r>
        <w:rPr>
          <w:rFonts w:ascii="Times New Roman" w:hAnsi="Times New Roman" w:cs="Times New Roman"/>
          <w:sz w:val="24"/>
          <w:szCs w:val="24"/>
        </w:rPr>
        <w:t xml:space="preserve">). </w:t>
      </w:r>
      <w:r w:rsidRPr="003874CF">
        <w:rPr>
          <w:rFonts w:ascii="Times New Roman" w:hAnsi="Times New Roman" w:cs="Times New Roman"/>
          <w:sz w:val="24"/>
          <w:szCs w:val="24"/>
        </w:rPr>
        <w:t xml:space="preserve">TP = </w:t>
      </w:r>
      <w:r>
        <w:rPr>
          <w:rFonts w:ascii="Times New Roman" w:hAnsi="Times New Roman" w:cs="Times New Roman"/>
          <w:sz w:val="24"/>
          <w:szCs w:val="24"/>
        </w:rPr>
        <w:t>19</w:t>
      </w:r>
      <w:r w:rsidRPr="003874CF">
        <w:rPr>
          <w:rFonts w:ascii="Times New Roman" w:hAnsi="Times New Roman" w:cs="Times New Roman"/>
          <w:sz w:val="24"/>
          <w:szCs w:val="24"/>
        </w:rPr>
        <w:t xml:space="preserve">, TN = </w:t>
      </w:r>
      <w:r>
        <w:rPr>
          <w:rFonts w:ascii="Times New Roman" w:hAnsi="Times New Roman" w:cs="Times New Roman"/>
          <w:sz w:val="24"/>
          <w:szCs w:val="24"/>
        </w:rPr>
        <w:t>354</w:t>
      </w:r>
      <w:r w:rsidRPr="003874CF">
        <w:rPr>
          <w:rFonts w:ascii="Times New Roman" w:hAnsi="Times New Roman" w:cs="Times New Roman"/>
          <w:sz w:val="24"/>
          <w:szCs w:val="24"/>
        </w:rPr>
        <w:t xml:space="preserve">, FN = </w:t>
      </w:r>
      <w:r>
        <w:rPr>
          <w:rFonts w:ascii="Times New Roman" w:hAnsi="Times New Roman" w:cs="Times New Roman"/>
          <w:sz w:val="24"/>
          <w:szCs w:val="24"/>
        </w:rPr>
        <w:t>44</w:t>
      </w:r>
      <w:r w:rsidRPr="003874CF">
        <w:rPr>
          <w:rFonts w:ascii="Times New Roman" w:hAnsi="Times New Roman" w:cs="Times New Roman"/>
          <w:sz w:val="24"/>
          <w:szCs w:val="24"/>
        </w:rPr>
        <w:t xml:space="preserve">, FP = </w:t>
      </w:r>
      <w:r>
        <w:rPr>
          <w:rFonts w:ascii="Times New Roman" w:hAnsi="Times New Roman" w:cs="Times New Roman"/>
          <w:sz w:val="24"/>
          <w:szCs w:val="24"/>
        </w:rPr>
        <w:t>13</w:t>
      </w:r>
      <w:r w:rsidRPr="003874CF">
        <w:rPr>
          <w:rFonts w:ascii="Times New Roman" w:hAnsi="Times New Roman" w:cs="Times New Roman"/>
          <w:sz w:val="24"/>
          <w:szCs w:val="24"/>
        </w:rPr>
        <w:t>. Accuracy = 0.</w:t>
      </w:r>
      <w:r>
        <w:rPr>
          <w:rFonts w:ascii="Times New Roman" w:hAnsi="Times New Roman" w:cs="Times New Roman"/>
          <w:sz w:val="24"/>
          <w:szCs w:val="24"/>
        </w:rPr>
        <w:t>867</w:t>
      </w:r>
      <w:r w:rsidRPr="003874CF">
        <w:rPr>
          <w:rFonts w:ascii="Times New Roman" w:hAnsi="Times New Roman" w:cs="Times New Roman"/>
          <w:sz w:val="24"/>
          <w:szCs w:val="24"/>
        </w:rPr>
        <w:t>, Precision = 0.</w:t>
      </w:r>
      <w:r>
        <w:rPr>
          <w:rFonts w:ascii="Times New Roman" w:hAnsi="Times New Roman" w:cs="Times New Roman"/>
          <w:sz w:val="24"/>
          <w:szCs w:val="24"/>
        </w:rPr>
        <w:t>889,</w:t>
      </w:r>
      <w:r w:rsidRPr="003874CF">
        <w:rPr>
          <w:rFonts w:ascii="Times New Roman" w:hAnsi="Times New Roman" w:cs="Times New Roman"/>
          <w:sz w:val="24"/>
          <w:szCs w:val="24"/>
        </w:rPr>
        <w:t xml:space="preserve"> Recall = 0.9</w:t>
      </w:r>
      <w:r>
        <w:rPr>
          <w:rFonts w:ascii="Times New Roman" w:hAnsi="Times New Roman" w:cs="Times New Roman"/>
          <w:sz w:val="24"/>
          <w:szCs w:val="24"/>
        </w:rPr>
        <w:t>65</w:t>
      </w:r>
      <w:r w:rsidRPr="003874CF">
        <w:rPr>
          <w:rFonts w:ascii="Times New Roman" w:hAnsi="Times New Roman" w:cs="Times New Roman"/>
          <w:sz w:val="24"/>
          <w:szCs w:val="24"/>
        </w:rPr>
        <w:t>, and Specificity = 0.</w:t>
      </w:r>
      <w:r>
        <w:rPr>
          <w:rFonts w:ascii="Times New Roman" w:hAnsi="Times New Roman" w:cs="Times New Roman"/>
          <w:sz w:val="24"/>
          <w:szCs w:val="24"/>
        </w:rPr>
        <w:t>302</w:t>
      </w:r>
      <w:r w:rsidRPr="003874CF">
        <w:rPr>
          <w:rFonts w:ascii="Times New Roman" w:hAnsi="Times New Roman" w:cs="Times New Roman"/>
          <w:sz w:val="24"/>
          <w:szCs w:val="24"/>
        </w:rPr>
        <w:t xml:space="preserve">. </w:t>
      </w:r>
    </w:p>
    <w:p w14:paraId="6F240CAC" w14:textId="77777777" w:rsidR="00A478AA" w:rsidRDefault="00A478AA" w:rsidP="00A478AA">
      <w:pPr>
        <w:spacing w:line="360" w:lineRule="auto"/>
        <w:jc w:val="center"/>
        <w:rPr>
          <w:rFonts w:ascii="Times New Roman" w:hAnsi="Times New Roman" w:cs="Times New Roman"/>
          <w:b/>
          <w:bCs/>
          <w:sz w:val="24"/>
          <w:szCs w:val="24"/>
        </w:rPr>
      </w:pPr>
      <w:r>
        <w:rPr>
          <w:noProof/>
        </w:rPr>
        <w:drawing>
          <wp:inline distT="0" distB="0" distL="0" distR="0" wp14:anchorId="09EDB82D" wp14:editId="34DB2564">
            <wp:extent cx="3900948" cy="2254298"/>
            <wp:effectExtent l="0" t="0" r="4445" b="0"/>
            <wp:docPr id="20" name="图片 20"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中度可信度描述已自动生成"/>
                    <pic:cNvPicPr/>
                  </pic:nvPicPr>
                  <pic:blipFill>
                    <a:blip r:embed="rId30"/>
                    <a:stretch>
                      <a:fillRect/>
                    </a:stretch>
                  </pic:blipFill>
                  <pic:spPr>
                    <a:xfrm>
                      <a:off x="0" y="0"/>
                      <a:ext cx="3941605" cy="2277793"/>
                    </a:xfrm>
                    <a:prstGeom prst="rect">
                      <a:avLst/>
                    </a:prstGeom>
                  </pic:spPr>
                </pic:pic>
              </a:graphicData>
            </a:graphic>
          </wp:inline>
        </w:drawing>
      </w:r>
    </w:p>
    <w:p w14:paraId="49AC396E" w14:textId="69350D2D" w:rsidR="00A478AA" w:rsidRPr="00A478AA" w:rsidRDefault="00A478AA" w:rsidP="00A478AA">
      <w:pPr>
        <w:spacing w:line="360" w:lineRule="auto"/>
        <w:jc w:val="center"/>
        <w:rPr>
          <w:rFonts w:ascii="Times New Roman" w:hAnsi="Times New Roman" w:cs="Times New Roman"/>
          <w:b/>
          <w:bCs/>
          <w:i/>
          <w:iCs/>
          <w:sz w:val="24"/>
          <w:szCs w:val="24"/>
        </w:rPr>
      </w:pPr>
      <w:r w:rsidRPr="00703A63">
        <w:rPr>
          <w:rFonts w:ascii="Times New Roman" w:hAnsi="Times New Roman" w:cs="Times New Roman"/>
          <w:b/>
          <w:bCs/>
          <w:i/>
          <w:iCs/>
          <w:sz w:val="24"/>
          <w:szCs w:val="24"/>
        </w:rPr>
        <w:t>Figure 15.</w:t>
      </w:r>
      <w:r>
        <w:rPr>
          <w:rFonts w:ascii="Times New Roman" w:hAnsi="Times New Roman" w:cs="Times New Roman"/>
          <w:b/>
          <w:bCs/>
          <w:i/>
          <w:iCs/>
          <w:sz w:val="24"/>
          <w:szCs w:val="24"/>
        </w:rPr>
        <w:t xml:space="preserve"> Confusion Matrix of optimized GLM model</w:t>
      </w:r>
    </w:p>
    <w:p w14:paraId="42239C64" w14:textId="334759BB" w:rsidR="00E55D22" w:rsidRPr="00A478AA" w:rsidRDefault="009A200A" w:rsidP="00A478AA">
      <w:pPr>
        <w:spacing w:line="360" w:lineRule="auto"/>
        <w:rPr>
          <w:rFonts w:ascii="Times New Roman" w:hAnsi="Times New Roman" w:cs="Times New Roman"/>
          <w:sz w:val="24"/>
          <w:szCs w:val="24"/>
        </w:rPr>
      </w:pPr>
      <w:r w:rsidRPr="000E234A">
        <w:rPr>
          <w:rFonts w:ascii="Times New Roman" w:hAnsi="Times New Roman" w:cs="Times New Roman"/>
          <w:sz w:val="24"/>
          <w:szCs w:val="24"/>
        </w:rPr>
        <w:t xml:space="preserve">The ROC curve is shown in Figure </w:t>
      </w:r>
      <w:r>
        <w:rPr>
          <w:rFonts w:ascii="Times New Roman" w:hAnsi="Times New Roman" w:cs="Times New Roman"/>
          <w:sz w:val="24"/>
          <w:szCs w:val="24"/>
        </w:rPr>
        <w:t>1</w:t>
      </w:r>
      <w:r w:rsidR="00703A63">
        <w:rPr>
          <w:rFonts w:ascii="Times New Roman" w:hAnsi="Times New Roman" w:cs="Times New Roman"/>
          <w:sz w:val="24"/>
          <w:szCs w:val="24"/>
        </w:rPr>
        <w:t>6</w:t>
      </w:r>
      <w:r w:rsidRPr="000E234A">
        <w:rPr>
          <w:rFonts w:ascii="Times New Roman" w:hAnsi="Times New Roman" w:cs="Times New Roman"/>
          <w:sz w:val="24"/>
          <w:szCs w:val="24"/>
        </w:rPr>
        <w:t xml:space="preserve">. </w:t>
      </w:r>
      <w:r>
        <w:rPr>
          <w:rFonts w:ascii="Times New Roman" w:hAnsi="Times New Roman" w:cs="Times New Roman"/>
          <w:sz w:val="24"/>
          <w:szCs w:val="24"/>
        </w:rPr>
        <w:t>T</w:t>
      </w:r>
      <w:r w:rsidRPr="000E234A">
        <w:rPr>
          <w:rFonts w:ascii="Times New Roman" w:hAnsi="Times New Roman" w:cs="Times New Roman"/>
          <w:sz w:val="24"/>
          <w:szCs w:val="24"/>
        </w:rPr>
        <w:t xml:space="preserve">he AUC </w:t>
      </w:r>
      <w:r>
        <w:rPr>
          <w:rFonts w:ascii="Times New Roman" w:hAnsi="Times New Roman" w:cs="Times New Roman"/>
          <w:sz w:val="24"/>
          <w:szCs w:val="24"/>
        </w:rPr>
        <w:t>is 0.737</w:t>
      </w:r>
      <w:r w:rsidRPr="000E234A">
        <w:rPr>
          <w:rFonts w:ascii="Times New Roman" w:hAnsi="Times New Roman" w:cs="Times New Roman"/>
          <w:sz w:val="24"/>
          <w:szCs w:val="24"/>
        </w:rPr>
        <w:t xml:space="preserve">, which is </w:t>
      </w:r>
      <w:r>
        <w:rPr>
          <w:rFonts w:ascii="Times New Roman" w:hAnsi="Times New Roman" w:cs="Times New Roman"/>
          <w:sz w:val="24"/>
          <w:szCs w:val="24"/>
        </w:rPr>
        <w:t xml:space="preserve">not </w:t>
      </w:r>
      <w:r w:rsidRPr="000E234A">
        <w:rPr>
          <w:rFonts w:ascii="Times New Roman" w:hAnsi="Times New Roman" w:cs="Times New Roman"/>
          <w:sz w:val="24"/>
          <w:szCs w:val="24"/>
        </w:rPr>
        <w:t>very close to 1, so we can say that the prediction accuracy of the model is very high.</w:t>
      </w:r>
    </w:p>
    <w:p w14:paraId="06BDFBB2" w14:textId="2CB255CB" w:rsidR="009A200A" w:rsidRDefault="009A200A" w:rsidP="00703A63">
      <w:pPr>
        <w:spacing w:line="360" w:lineRule="auto"/>
        <w:jc w:val="center"/>
        <w:rPr>
          <w:rFonts w:ascii="Times New Roman" w:hAnsi="Times New Roman" w:cs="Times New Roman"/>
          <w:b/>
          <w:bCs/>
          <w:sz w:val="24"/>
          <w:szCs w:val="24"/>
        </w:rPr>
      </w:pPr>
      <w:r>
        <w:rPr>
          <w:noProof/>
        </w:rPr>
        <w:drawing>
          <wp:inline distT="0" distB="0" distL="0" distR="0" wp14:anchorId="7ECA0D43" wp14:editId="6204719B">
            <wp:extent cx="1983658" cy="1401358"/>
            <wp:effectExtent l="0" t="0" r="0" b="8890"/>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pic:nvPicPr>
                  <pic:blipFill>
                    <a:blip r:embed="rId31"/>
                    <a:stretch>
                      <a:fillRect/>
                    </a:stretch>
                  </pic:blipFill>
                  <pic:spPr>
                    <a:xfrm>
                      <a:off x="0" y="0"/>
                      <a:ext cx="1997240" cy="1410953"/>
                    </a:xfrm>
                    <a:prstGeom prst="rect">
                      <a:avLst/>
                    </a:prstGeom>
                  </pic:spPr>
                </pic:pic>
              </a:graphicData>
            </a:graphic>
          </wp:inline>
        </w:drawing>
      </w:r>
      <w:r>
        <w:rPr>
          <w:noProof/>
        </w:rPr>
        <w:drawing>
          <wp:inline distT="0" distB="0" distL="0" distR="0" wp14:anchorId="47621274" wp14:editId="186ABDD1">
            <wp:extent cx="1812758" cy="261899"/>
            <wp:effectExtent l="0" t="0" r="0" b="5080"/>
            <wp:docPr id="29" name="图片 29"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徽标&#10;&#10;描述已自动生成"/>
                    <pic:cNvPicPr/>
                  </pic:nvPicPr>
                  <pic:blipFill>
                    <a:blip r:embed="rId32"/>
                    <a:stretch>
                      <a:fillRect/>
                    </a:stretch>
                  </pic:blipFill>
                  <pic:spPr>
                    <a:xfrm>
                      <a:off x="0" y="0"/>
                      <a:ext cx="1842352" cy="266175"/>
                    </a:xfrm>
                    <a:prstGeom prst="rect">
                      <a:avLst/>
                    </a:prstGeom>
                  </pic:spPr>
                </pic:pic>
              </a:graphicData>
            </a:graphic>
          </wp:inline>
        </w:drawing>
      </w:r>
    </w:p>
    <w:p w14:paraId="108BE96D" w14:textId="700D4558" w:rsidR="00703A63" w:rsidRPr="00703A63" w:rsidRDefault="00703A63" w:rsidP="00703A63">
      <w:pPr>
        <w:spacing w:line="360" w:lineRule="auto"/>
        <w:jc w:val="center"/>
        <w:rPr>
          <w:rFonts w:ascii="Times New Roman" w:hAnsi="Times New Roman" w:cs="Times New Roman"/>
          <w:b/>
          <w:bCs/>
          <w:i/>
          <w:iCs/>
          <w:sz w:val="24"/>
          <w:szCs w:val="24"/>
        </w:rPr>
      </w:pPr>
      <w:r w:rsidRPr="00703A63">
        <w:rPr>
          <w:rFonts w:ascii="Times New Roman" w:hAnsi="Times New Roman" w:cs="Times New Roman"/>
          <w:b/>
          <w:bCs/>
          <w:i/>
          <w:iCs/>
          <w:sz w:val="24"/>
          <w:szCs w:val="24"/>
        </w:rPr>
        <w:t>Figure 16.</w:t>
      </w:r>
      <w:r w:rsidR="00E55D22">
        <w:rPr>
          <w:rFonts w:ascii="Times New Roman" w:hAnsi="Times New Roman" w:cs="Times New Roman"/>
          <w:b/>
          <w:bCs/>
          <w:i/>
          <w:iCs/>
          <w:sz w:val="24"/>
          <w:szCs w:val="24"/>
        </w:rPr>
        <w:t xml:space="preserve"> ROC of optimized GLM model</w:t>
      </w:r>
    </w:p>
    <w:p w14:paraId="45D2A794" w14:textId="77777777" w:rsidR="00A478AA" w:rsidRDefault="00A478AA" w:rsidP="00B62D5D">
      <w:pPr>
        <w:spacing w:line="360" w:lineRule="auto"/>
        <w:rPr>
          <w:rFonts w:ascii="Times New Roman" w:hAnsi="Times New Roman" w:cs="Times New Roman"/>
          <w:b/>
          <w:bCs/>
          <w:sz w:val="24"/>
          <w:szCs w:val="24"/>
        </w:rPr>
      </w:pPr>
    </w:p>
    <w:p w14:paraId="308B08A7" w14:textId="5CEE878A" w:rsidR="00A478AA" w:rsidRDefault="0053382D" w:rsidP="00B62D5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1.</w:t>
      </w:r>
      <w:r w:rsidR="00F70942">
        <w:rPr>
          <w:rFonts w:ascii="Times New Roman" w:hAnsi="Times New Roman" w:cs="Times New Roman"/>
          <w:b/>
          <w:bCs/>
          <w:sz w:val="24"/>
          <w:szCs w:val="24"/>
        </w:rPr>
        <w:t>4</w:t>
      </w:r>
      <w:r>
        <w:rPr>
          <w:rFonts w:ascii="Times New Roman" w:hAnsi="Times New Roman" w:cs="Times New Roman"/>
          <w:b/>
          <w:bCs/>
          <w:sz w:val="24"/>
          <w:szCs w:val="24"/>
        </w:rPr>
        <w:t>.3 Results:</w:t>
      </w:r>
    </w:p>
    <w:p w14:paraId="1DD72CFE" w14:textId="77777777" w:rsidR="004F22B6" w:rsidRDefault="00D55112" w:rsidP="004F22B6">
      <w:pPr>
        <w:spacing w:line="360" w:lineRule="auto"/>
        <w:rPr>
          <w:rFonts w:ascii="Times New Roman" w:hAnsi="Times New Roman" w:cs="Times New Roman"/>
          <w:sz w:val="24"/>
          <w:szCs w:val="24"/>
        </w:rPr>
      </w:pPr>
      <w:r>
        <w:rPr>
          <w:rFonts w:ascii="Times New Roman" w:hAnsi="Times New Roman" w:cs="Times New Roman"/>
          <w:sz w:val="24"/>
          <w:szCs w:val="24"/>
        </w:rPr>
        <w:t xml:space="preserve">Logistic regression is better than SVM for predicting Attrition as it has a higher AUC value, simpler </w:t>
      </w:r>
      <w:r w:rsidR="00B4697F">
        <w:rPr>
          <w:rFonts w:ascii="Times New Roman" w:hAnsi="Times New Roman" w:cs="Times New Roman"/>
          <w:sz w:val="24"/>
          <w:szCs w:val="24"/>
        </w:rPr>
        <w:t>model,</w:t>
      </w:r>
      <w:r>
        <w:rPr>
          <w:rFonts w:ascii="Times New Roman" w:hAnsi="Times New Roman" w:cs="Times New Roman"/>
          <w:sz w:val="24"/>
          <w:szCs w:val="24"/>
        </w:rPr>
        <w:t xml:space="preserve"> and similar</w:t>
      </w:r>
      <w:r w:rsidR="00B4697F">
        <w:rPr>
          <w:rFonts w:ascii="Times New Roman" w:hAnsi="Times New Roman" w:cs="Times New Roman"/>
          <w:sz w:val="24"/>
          <w:szCs w:val="24"/>
        </w:rPr>
        <w:t xml:space="preserve"> model</w:t>
      </w:r>
      <w:r>
        <w:rPr>
          <w:rFonts w:ascii="Times New Roman" w:hAnsi="Times New Roman" w:cs="Times New Roman"/>
          <w:sz w:val="24"/>
          <w:szCs w:val="24"/>
        </w:rPr>
        <w:t xml:space="preserve"> accuracy</w:t>
      </w:r>
      <w:r w:rsidR="004F22B6">
        <w:rPr>
          <w:rFonts w:ascii="Times New Roman" w:hAnsi="Times New Roman" w:cs="Times New Roman"/>
          <w:sz w:val="24"/>
          <w:szCs w:val="24"/>
        </w:rPr>
        <w:t xml:space="preserve">. </w:t>
      </w:r>
      <w:r w:rsidR="004F22B6" w:rsidRPr="004F22B6">
        <w:rPr>
          <w:rFonts w:ascii="Times New Roman" w:hAnsi="Times New Roman" w:cs="Times New Roman"/>
          <w:sz w:val="24"/>
          <w:szCs w:val="24"/>
        </w:rPr>
        <w:t>However, false negatives were high, which would compromise the analysis of this study.</w:t>
      </w:r>
      <w:r w:rsidR="004F22B6">
        <w:rPr>
          <w:rFonts w:ascii="Times New Roman" w:hAnsi="Times New Roman" w:cs="Times New Roman"/>
          <w:sz w:val="24"/>
          <w:szCs w:val="24"/>
        </w:rPr>
        <w:t xml:space="preserve"> </w:t>
      </w:r>
      <w:r w:rsidR="004F22B6" w:rsidRPr="006F4029">
        <w:rPr>
          <w:rFonts w:ascii="Times New Roman" w:hAnsi="Times New Roman" w:cs="Times New Roman"/>
          <w:sz w:val="24"/>
          <w:szCs w:val="24"/>
        </w:rPr>
        <w:t>If an employee leaves the company and we say he stays, then we lose important records of those who left. We will not be able to analyze the reasons for attrition.</w:t>
      </w:r>
    </w:p>
    <w:p w14:paraId="46B1BEFE" w14:textId="62E5C18C" w:rsidR="001F61A1" w:rsidRPr="00A478AA" w:rsidRDefault="00B4697F" w:rsidP="00B62D5D">
      <w:pPr>
        <w:spacing w:line="360" w:lineRule="auto"/>
        <w:rPr>
          <w:rFonts w:ascii="Times New Roman" w:hAnsi="Times New Roman" w:cs="Times New Roman"/>
          <w:b/>
          <w:bCs/>
          <w:sz w:val="24"/>
          <w:szCs w:val="24"/>
        </w:rPr>
      </w:pPr>
      <w:r>
        <w:rPr>
          <w:rFonts w:ascii="Times New Roman" w:hAnsi="Times New Roman" w:cs="Times New Roman"/>
          <w:sz w:val="24"/>
          <w:szCs w:val="24"/>
        </w:rPr>
        <w:t>We found that variables including</w:t>
      </w:r>
      <w:r w:rsidR="004F22B6">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B4697F">
        <w:rPr>
          <w:rFonts w:ascii="Times New Roman" w:hAnsi="Times New Roman" w:cs="Times New Roman"/>
          <w:sz w:val="24"/>
          <w:szCs w:val="24"/>
        </w:rPr>
        <w:t>BusinessTravel</w:t>
      </w:r>
      <w:proofErr w:type="spellEnd"/>
      <w:r>
        <w:rPr>
          <w:rFonts w:ascii="Times New Roman" w:hAnsi="Times New Roman" w:cs="Times New Roman"/>
          <w:sz w:val="24"/>
          <w:szCs w:val="24"/>
        </w:rPr>
        <w:t>’, ’</w:t>
      </w:r>
      <w:proofErr w:type="spellStart"/>
      <w:r w:rsidRPr="00B4697F">
        <w:rPr>
          <w:rFonts w:ascii="Times New Roman" w:hAnsi="Times New Roman" w:cs="Times New Roman"/>
          <w:sz w:val="24"/>
          <w:szCs w:val="24"/>
        </w:rPr>
        <w:t>MaritalStatus</w:t>
      </w:r>
      <w:proofErr w:type="spellEnd"/>
      <w:r>
        <w:rPr>
          <w:rFonts w:ascii="Times New Roman" w:hAnsi="Times New Roman" w:cs="Times New Roman"/>
          <w:sz w:val="24"/>
          <w:szCs w:val="24"/>
        </w:rPr>
        <w:t>’, ’</w:t>
      </w:r>
      <w:proofErr w:type="spellStart"/>
      <w:r w:rsidRPr="00B4697F">
        <w:rPr>
          <w:rFonts w:ascii="Times New Roman" w:hAnsi="Times New Roman" w:cs="Times New Roman"/>
          <w:sz w:val="24"/>
          <w:szCs w:val="24"/>
        </w:rPr>
        <w:t>OverTime</w:t>
      </w:r>
      <w:proofErr w:type="spellEnd"/>
      <w:r>
        <w:rPr>
          <w:rFonts w:ascii="Times New Roman" w:hAnsi="Times New Roman" w:cs="Times New Roman"/>
          <w:sz w:val="24"/>
          <w:szCs w:val="24"/>
        </w:rPr>
        <w:t>’, ’</w:t>
      </w:r>
      <w:r w:rsidRPr="00B4697F">
        <w:rPr>
          <w:rFonts w:ascii="Times New Roman" w:hAnsi="Times New Roman" w:cs="Times New Roman"/>
          <w:sz w:val="24"/>
          <w:szCs w:val="24"/>
        </w:rPr>
        <w:t>Age</w:t>
      </w:r>
      <w:r>
        <w:rPr>
          <w:rFonts w:ascii="Times New Roman" w:hAnsi="Times New Roman" w:cs="Times New Roman"/>
          <w:sz w:val="24"/>
          <w:szCs w:val="24"/>
        </w:rPr>
        <w:t>’, and ’</w:t>
      </w:r>
      <w:proofErr w:type="spellStart"/>
      <w:r w:rsidRPr="00B4697F">
        <w:rPr>
          <w:rFonts w:ascii="Times New Roman" w:hAnsi="Times New Roman" w:cs="Times New Roman"/>
          <w:sz w:val="24"/>
          <w:szCs w:val="24"/>
        </w:rPr>
        <w:t>DistanceFromHome</w:t>
      </w:r>
      <w:proofErr w:type="spellEnd"/>
      <w:r>
        <w:rPr>
          <w:rFonts w:ascii="Times New Roman" w:hAnsi="Times New Roman" w:cs="Times New Roman"/>
          <w:sz w:val="24"/>
          <w:szCs w:val="24"/>
        </w:rPr>
        <w:t xml:space="preserve">’, etc. are important for Attrition. </w:t>
      </w:r>
    </w:p>
    <w:p w14:paraId="20E2FC30" w14:textId="77777777" w:rsidR="00F70942" w:rsidRPr="00421AAE" w:rsidRDefault="00F70942" w:rsidP="00B62D5D">
      <w:pPr>
        <w:spacing w:line="360" w:lineRule="auto"/>
        <w:rPr>
          <w:rFonts w:ascii="Times New Roman" w:hAnsi="Times New Roman" w:cs="Times New Roman"/>
          <w:sz w:val="24"/>
          <w:szCs w:val="24"/>
        </w:rPr>
      </w:pPr>
    </w:p>
    <w:p w14:paraId="2BF8FE93" w14:textId="77777777" w:rsidR="001F61A1" w:rsidRDefault="00000000" w:rsidP="00B62D5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Interpretations</w:t>
      </w:r>
    </w:p>
    <w:p w14:paraId="3E85A6DB" w14:textId="34723DBF" w:rsidR="001E7F3D" w:rsidRDefault="00E41237" w:rsidP="00B62D5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For the first question, w</w:t>
      </w:r>
      <w:r w:rsidR="001E7F3D" w:rsidRPr="001E7F3D">
        <w:rPr>
          <w:rFonts w:ascii="Times New Roman" w:eastAsia="Times New Roman" w:hAnsi="Times New Roman" w:cs="Times New Roman"/>
          <w:bCs/>
          <w:sz w:val="24"/>
          <w:szCs w:val="24"/>
        </w:rPr>
        <w:t xml:space="preserve">e </w:t>
      </w:r>
      <w:r w:rsidR="00481FB4">
        <w:rPr>
          <w:rFonts w:ascii="Times New Roman" w:eastAsia="Times New Roman" w:hAnsi="Times New Roman" w:cs="Times New Roman"/>
          <w:bCs/>
          <w:sz w:val="24"/>
          <w:szCs w:val="24"/>
        </w:rPr>
        <w:t xml:space="preserve">built Random Forest model to predict Monthly Income, and we </w:t>
      </w:r>
      <w:r w:rsidR="001E7F3D" w:rsidRPr="001E7F3D">
        <w:rPr>
          <w:rFonts w:ascii="Times New Roman" w:eastAsia="Times New Roman" w:hAnsi="Times New Roman" w:cs="Times New Roman"/>
          <w:bCs/>
          <w:sz w:val="24"/>
          <w:szCs w:val="24"/>
        </w:rPr>
        <w:t>found that ‘</w:t>
      </w:r>
      <w:proofErr w:type="spellStart"/>
      <w:r w:rsidR="001E7F3D" w:rsidRPr="001E7F3D">
        <w:rPr>
          <w:rFonts w:ascii="Times New Roman" w:eastAsia="Times New Roman" w:hAnsi="Times New Roman" w:cs="Times New Roman"/>
          <w:bCs/>
          <w:sz w:val="24"/>
          <w:szCs w:val="24"/>
        </w:rPr>
        <w:t>JobLevel</w:t>
      </w:r>
      <w:proofErr w:type="spellEnd"/>
      <w:r w:rsidR="001E7F3D" w:rsidRPr="001E7F3D">
        <w:rPr>
          <w:rFonts w:ascii="Times New Roman" w:eastAsia="Times New Roman" w:hAnsi="Times New Roman" w:cs="Times New Roman"/>
          <w:bCs/>
          <w:sz w:val="24"/>
          <w:szCs w:val="24"/>
        </w:rPr>
        <w:t>’, ‘</w:t>
      </w:r>
      <w:proofErr w:type="spellStart"/>
      <w:r w:rsidR="001E7F3D" w:rsidRPr="001E7F3D">
        <w:rPr>
          <w:rFonts w:ascii="Times New Roman" w:eastAsia="Times New Roman" w:hAnsi="Times New Roman" w:cs="Times New Roman"/>
          <w:bCs/>
          <w:sz w:val="24"/>
          <w:szCs w:val="24"/>
        </w:rPr>
        <w:t>TotalWorkingYears</w:t>
      </w:r>
      <w:proofErr w:type="spellEnd"/>
      <w:r w:rsidR="001E7F3D" w:rsidRPr="001E7F3D">
        <w:rPr>
          <w:rFonts w:ascii="Times New Roman" w:eastAsia="Times New Roman" w:hAnsi="Times New Roman" w:cs="Times New Roman"/>
          <w:bCs/>
          <w:sz w:val="24"/>
          <w:szCs w:val="24"/>
        </w:rPr>
        <w:t>’, ‘</w:t>
      </w:r>
      <w:proofErr w:type="spellStart"/>
      <w:r w:rsidR="001E7F3D" w:rsidRPr="001E7F3D">
        <w:rPr>
          <w:rFonts w:ascii="Times New Roman" w:eastAsia="Times New Roman" w:hAnsi="Times New Roman" w:cs="Times New Roman"/>
          <w:bCs/>
          <w:sz w:val="24"/>
          <w:szCs w:val="24"/>
        </w:rPr>
        <w:t>JobRoleManager</w:t>
      </w:r>
      <w:proofErr w:type="spellEnd"/>
      <w:r w:rsidR="001E7F3D" w:rsidRPr="001E7F3D">
        <w:rPr>
          <w:rFonts w:ascii="Times New Roman" w:eastAsia="Times New Roman" w:hAnsi="Times New Roman" w:cs="Times New Roman"/>
          <w:bCs/>
          <w:sz w:val="24"/>
          <w:szCs w:val="24"/>
        </w:rPr>
        <w:t>’, ‘</w:t>
      </w:r>
      <w:proofErr w:type="spellStart"/>
      <w:r w:rsidR="001E7F3D" w:rsidRPr="001E7F3D">
        <w:rPr>
          <w:rFonts w:ascii="Times New Roman" w:eastAsia="Times New Roman" w:hAnsi="Times New Roman" w:cs="Times New Roman"/>
          <w:bCs/>
          <w:sz w:val="24"/>
          <w:szCs w:val="24"/>
        </w:rPr>
        <w:t>JobRoleResearch.Director</w:t>
      </w:r>
      <w:proofErr w:type="spellEnd"/>
      <w:r w:rsidR="001E7F3D" w:rsidRPr="001E7F3D">
        <w:rPr>
          <w:rFonts w:ascii="Times New Roman" w:eastAsia="Times New Roman" w:hAnsi="Times New Roman" w:cs="Times New Roman"/>
          <w:bCs/>
          <w:sz w:val="24"/>
          <w:szCs w:val="24"/>
        </w:rPr>
        <w:t>’, ‘</w:t>
      </w:r>
      <w:proofErr w:type="spellStart"/>
      <w:r w:rsidR="001E7F3D" w:rsidRPr="001E7F3D">
        <w:rPr>
          <w:rFonts w:ascii="Times New Roman" w:eastAsia="Times New Roman" w:hAnsi="Times New Roman" w:cs="Times New Roman"/>
          <w:bCs/>
          <w:sz w:val="24"/>
          <w:szCs w:val="24"/>
        </w:rPr>
        <w:t>YearsAtCompany</w:t>
      </w:r>
      <w:proofErr w:type="spellEnd"/>
      <w:r w:rsidR="001E7F3D" w:rsidRPr="001E7F3D">
        <w:rPr>
          <w:rFonts w:ascii="Times New Roman" w:eastAsia="Times New Roman" w:hAnsi="Times New Roman" w:cs="Times New Roman"/>
          <w:bCs/>
          <w:sz w:val="24"/>
          <w:szCs w:val="24"/>
        </w:rPr>
        <w:t>’, and ‘Age’ are the top 6 important variables to predict Monthly Income. Their %</w:t>
      </w:r>
      <w:proofErr w:type="spellStart"/>
      <w:r w:rsidR="001E7F3D" w:rsidRPr="001E7F3D">
        <w:rPr>
          <w:rFonts w:ascii="Times New Roman" w:eastAsia="Times New Roman" w:hAnsi="Times New Roman" w:cs="Times New Roman"/>
          <w:bCs/>
          <w:sz w:val="24"/>
          <w:szCs w:val="24"/>
        </w:rPr>
        <w:t>IncMSE</w:t>
      </w:r>
      <w:proofErr w:type="spellEnd"/>
      <w:r w:rsidR="001E7F3D" w:rsidRPr="001E7F3D">
        <w:rPr>
          <w:rFonts w:ascii="Times New Roman" w:eastAsia="Times New Roman" w:hAnsi="Times New Roman" w:cs="Times New Roman"/>
          <w:bCs/>
          <w:sz w:val="24"/>
          <w:szCs w:val="24"/>
        </w:rPr>
        <w:t xml:space="preserve"> and </w:t>
      </w:r>
      <w:proofErr w:type="spellStart"/>
      <w:r w:rsidR="001E7F3D" w:rsidRPr="001E7F3D">
        <w:rPr>
          <w:rFonts w:ascii="Times New Roman" w:eastAsia="Times New Roman" w:hAnsi="Times New Roman" w:cs="Times New Roman"/>
          <w:bCs/>
          <w:sz w:val="24"/>
          <w:szCs w:val="24"/>
        </w:rPr>
        <w:t>IncNodePurity</w:t>
      </w:r>
      <w:proofErr w:type="spellEnd"/>
      <w:r w:rsidR="001E7F3D" w:rsidRPr="001E7F3D">
        <w:rPr>
          <w:rFonts w:ascii="Times New Roman" w:eastAsia="Times New Roman" w:hAnsi="Times New Roman" w:cs="Times New Roman"/>
          <w:bCs/>
          <w:sz w:val="24"/>
          <w:szCs w:val="24"/>
        </w:rPr>
        <w:t xml:space="preserve"> values are higher than other variables, especially the %</w:t>
      </w:r>
      <w:proofErr w:type="spellStart"/>
      <w:r w:rsidR="001E7F3D" w:rsidRPr="001E7F3D">
        <w:rPr>
          <w:rFonts w:ascii="Times New Roman" w:eastAsia="Times New Roman" w:hAnsi="Times New Roman" w:cs="Times New Roman"/>
          <w:bCs/>
          <w:sz w:val="24"/>
          <w:szCs w:val="24"/>
        </w:rPr>
        <w:t>IncMSE</w:t>
      </w:r>
      <w:proofErr w:type="spellEnd"/>
      <w:r w:rsidR="001E7F3D" w:rsidRPr="001E7F3D">
        <w:rPr>
          <w:rFonts w:ascii="Times New Roman" w:eastAsia="Times New Roman" w:hAnsi="Times New Roman" w:cs="Times New Roman"/>
          <w:bCs/>
          <w:sz w:val="24"/>
          <w:szCs w:val="24"/>
        </w:rPr>
        <w:t xml:space="preserve"> values of ‘</w:t>
      </w:r>
      <w:proofErr w:type="spellStart"/>
      <w:r w:rsidR="001E7F3D" w:rsidRPr="001E7F3D">
        <w:rPr>
          <w:rFonts w:ascii="Times New Roman" w:eastAsia="Times New Roman" w:hAnsi="Times New Roman" w:cs="Times New Roman"/>
          <w:bCs/>
          <w:sz w:val="24"/>
          <w:szCs w:val="24"/>
        </w:rPr>
        <w:t>JobLevel</w:t>
      </w:r>
      <w:proofErr w:type="spellEnd"/>
      <w:r w:rsidR="001E7F3D" w:rsidRPr="001E7F3D">
        <w:rPr>
          <w:rFonts w:ascii="Times New Roman" w:eastAsia="Times New Roman" w:hAnsi="Times New Roman" w:cs="Times New Roman"/>
          <w:bCs/>
          <w:sz w:val="24"/>
          <w:szCs w:val="24"/>
        </w:rPr>
        <w:t>’ is higher than 40, which indicates that it is very important to Monthly Income.</w:t>
      </w:r>
      <w:r w:rsidR="00A040E8" w:rsidRPr="00A040E8">
        <w:rPr>
          <w:rFonts w:ascii="Times New Roman" w:eastAsia="Times New Roman" w:hAnsi="Times New Roman" w:cs="Times New Roman"/>
          <w:bCs/>
          <w:sz w:val="24"/>
          <w:szCs w:val="24"/>
        </w:rPr>
        <w:t xml:space="preserve"> </w:t>
      </w:r>
      <w:r w:rsidR="00A040E8" w:rsidRPr="00363FFA">
        <w:rPr>
          <w:rFonts w:ascii="Times New Roman" w:eastAsia="Times New Roman" w:hAnsi="Times New Roman" w:cs="Times New Roman"/>
          <w:bCs/>
          <w:sz w:val="24"/>
          <w:szCs w:val="24"/>
        </w:rPr>
        <w:t xml:space="preserve">The model accuracy is </w:t>
      </w:r>
      <w:r w:rsidR="00A040E8">
        <w:rPr>
          <w:rFonts w:ascii="Times New Roman" w:eastAsia="Times New Roman" w:hAnsi="Times New Roman" w:cs="Times New Roman"/>
          <w:bCs/>
          <w:sz w:val="24"/>
          <w:szCs w:val="24"/>
        </w:rPr>
        <w:t xml:space="preserve">high with </w:t>
      </w:r>
      <w:r w:rsidR="00A040E8" w:rsidRPr="009F2B50">
        <w:rPr>
          <w:rFonts w:ascii="Times New Roman" w:hAnsi="Times New Roman" w:cs="Times New Roman"/>
          <w:sz w:val="24"/>
          <w:szCs w:val="24"/>
        </w:rPr>
        <w:t>R</w:t>
      </w:r>
      <w:r w:rsidR="00A040E8" w:rsidRPr="009F2B50">
        <w:rPr>
          <w:rFonts w:ascii="Times New Roman" w:hAnsi="Times New Roman" w:cs="Times New Roman"/>
          <w:sz w:val="24"/>
          <w:szCs w:val="24"/>
          <w:vertAlign w:val="superscript"/>
        </w:rPr>
        <w:t>2</w:t>
      </w:r>
      <w:r w:rsidR="00A040E8" w:rsidRPr="009F2B50">
        <w:rPr>
          <w:rFonts w:ascii="Times New Roman" w:hAnsi="Times New Roman" w:cs="Times New Roman"/>
          <w:sz w:val="24"/>
          <w:szCs w:val="24"/>
        </w:rPr>
        <w:t xml:space="preserve"> = 0.9</w:t>
      </w:r>
      <w:r w:rsidR="00A040E8">
        <w:rPr>
          <w:rFonts w:ascii="Times New Roman" w:hAnsi="Times New Roman" w:cs="Times New Roman"/>
          <w:sz w:val="24"/>
          <w:szCs w:val="24"/>
        </w:rPr>
        <w:t>394.</w:t>
      </w:r>
    </w:p>
    <w:p w14:paraId="2DA78813" w14:textId="0F1C0A1C" w:rsidR="0093486B" w:rsidRPr="0093486B" w:rsidRDefault="00BC0875" w:rsidP="00B62D5D">
      <w:pPr>
        <w:spacing w:line="360" w:lineRule="auto"/>
        <w:rPr>
          <w:rFonts w:ascii="Times New Roman" w:eastAsia="Times New Roman" w:hAnsi="Times New Roman" w:cs="Times New Roman"/>
          <w:bCs/>
          <w:sz w:val="24"/>
          <w:szCs w:val="24"/>
        </w:rPr>
      </w:pPr>
      <w:r w:rsidRPr="001E7F3D">
        <w:rPr>
          <w:rFonts w:ascii="Times New Roman" w:eastAsia="Times New Roman" w:hAnsi="Times New Roman" w:cs="Times New Roman"/>
          <w:bCs/>
          <w:sz w:val="24"/>
          <w:szCs w:val="24"/>
        </w:rPr>
        <w:t>If the HR of the company would like to determine the monthly salary of a new employee, ‘</w:t>
      </w:r>
      <w:proofErr w:type="spellStart"/>
      <w:r w:rsidRPr="001E7F3D">
        <w:rPr>
          <w:rFonts w:ascii="Times New Roman" w:eastAsia="Times New Roman" w:hAnsi="Times New Roman" w:cs="Times New Roman"/>
          <w:bCs/>
          <w:sz w:val="24"/>
          <w:szCs w:val="24"/>
        </w:rPr>
        <w:t>JobLevel</w:t>
      </w:r>
      <w:proofErr w:type="spellEnd"/>
      <w:r w:rsidRPr="001E7F3D">
        <w:rPr>
          <w:rFonts w:ascii="Times New Roman" w:eastAsia="Times New Roman" w:hAnsi="Times New Roman" w:cs="Times New Roman"/>
          <w:bCs/>
          <w:sz w:val="24"/>
          <w:szCs w:val="24"/>
        </w:rPr>
        <w:t>’, ‘</w:t>
      </w:r>
      <w:proofErr w:type="spellStart"/>
      <w:r w:rsidRPr="001E7F3D">
        <w:rPr>
          <w:rFonts w:ascii="Times New Roman" w:eastAsia="Times New Roman" w:hAnsi="Times New Roman" w:cs="Times New Roman"/>
          <w:bCs/>
          <w:sz w:val="24"/>
          <w:szCs w:val="24"/>
        </w:rPr>
        <w:t>TotalWorkingYears</w:t>
      </w:r>
      <w:proofErr w:type="spellEnd"/>
      <w:r w:rsidRPr="001E7F3D">
        <w:rPr>
          <w:rFonts w:ascii="Times New Roman" w:eastAsia="Times New Roman" w:hAnsi="Times New Roman" w:cs="Times New Roman"/>
          <w:bCs/>
          <w:sz w:val="24"/>
          <w:szCs w:val="24"/>
        </w:rPr>
        <w:t>’, ‘</w:t>
      </w:r>
      <w:proofErr w:type="spellStart"/>
      <w:r w:rsidRPr="001E7F3D">
        <w:rPr>
          <w:rFonts w:ascii="Times New Roman" w:eastAsia="Times New Roman" w:hAnsi="Times New Roman" w:cs="Times New Roman"/>
          <w:bCs/>
          <w:sz w:val="24"/>
          <w:szCs w:val="24"/>
        </w:rPr>
        <w:t>JobRoleManager</w:t>
      </w:r>
      <w:proofErr w:type="spellEnd"/>
      <w:r w:rsidRPr="001E7F3D">
        <w:rPr>
          <w:rFonts w:ascii="Times New Roman" w:eastAsia="Times New Roman" w:hAnsi="Times New Roman" w:cs="Times New Roman"/>
          <w:bCs/>
          <w:sz w:val="24"/>
          <w:szCs w:val="24"/>
        </w:rPr>
        <w:t xml:space="preserve">’ should be considered seriously. For example, if the employee has a high job level, long total working years as a manager role, the monthly income must be very high. </w:t>
      </w:r>
    </w:p>
    <w:p w14:paraId="7DE882A0" w14:textId="41BC9968" w:rsidR="00BC0875" w:rsidRDefault="00BC0875" w:rsidP="00B62D5D">
      <w:pPr>
        <w:spacing w:line="360" w:lineRule="auto"/>
        <w:rPr>
          <w:rFonts w:ascii="Times New Roman" w:eastAsia="Times New Roman" w:hAnsi="Times New Roman" w:cs="Times New Roman"/>
          <w:bCs/>
          <w:sz w:val="24"/>
          <w:szCs w:val="24"/>
        </w:rPr>
      </w:pPr>
      <w:r w:rsidRPr="001E7F3D">
        <w:rPr>
          <w:rFonts w:ascii="Times New Roman" w:eastAsia="Times New Roman" w:hAnsi="Times New Roman" w:cs="Times New Roman"/>
          <w:bCs/>
          <w:sz w:val="24"/>
          <w:szCs w:val="24"/>
        </w:rPr>
        <w:t>For the company, they should use these important variables to determine if the salary of the employees should be adjusted. Monthly income should increase as the total working years and job level increase. Job level is the most important factors of Monthly Income</w:t>
      </w:r>
      <w:r w:rsidR="00271AAD">
        <w:rPr>
          <w:rFonts w:ascii="Times New Roman" w:eastAsia="Times New Roman" w:hAnsi="Times New Roman" w:cs="Times New Roman"/>
          <w:bCs/>
          <w:sz w:val="24"/>
          <w:szCs w:val="24"/>
        </w:rPr>
        <w:t>.</w:t>
      </w:r>
    </w:p>
    <w:p w14:paraId="7B55FE53" w14:textId="77777777" w:rsidR="0093486B" w:rsidRPr="00421AAE" w:rsidRDefault="0093486B" w:rsidP="00B62D5D">
      <w:pPr>
        <w:spacing w:line="360" w:lineRule="auto"/>
        <w:rPr>
          <w:rFonts w:ascii="Times New Roman" w:eastAsia="Times New Roman" w:hAnsi="Times New Roman" w:cs="Times New Roman"/>
          <w:bCs/>
          <w:sz w:val="24"/>
          <w:szCs w:val="24"/>
        </w:rPr>
      </w:pPr>
    </w:p>
    <w:p w14:paraId="6F528B76" w14:textId="1CEFC430" w:rsidR="00ED1316" w:rsidRDefault="00BC0875" w:rsidP="00B62D5D">
      <w:pPr>
        <w:spacing w:line="360" w:lineRule="auto"/>
        <w:rPr>
          <w:rFonts w:ascii="Times New Roman" w:hAnsi="Times New Roman" w:cs="Times New Roman"/>
          <w:sz w:val="24"/>
          <w:szCs w:val="24"/>
        </w:rPr>
      </w:pPr>
      <w:r>
        <w:rPr>
          <w:rFonts w:ascii="Times New Roman" w:eastAsia="Times New Roman" w:hAnsi="Times New Roman" w:cs="Times New Roman"/>
          <w:bCs/>
          <w:sz w:val="24"/>
          <w:szCs w:val="24"/>
        </w:rPr>
        <w:t>For the second question, we built SVM model and logistic regression model to predict Attrition. We found that logistic regression model is better than SVM model as it has</w:t>
      </w:r>
      <w:r>
        <w:rPr>
          <w:rFonts w:ascii="Times New Roman" w:hAnsi="Times New Roman" w:cs="Times New Roman"/>
          <w:sz w:val="24"/>
          <w:szCs w:val="24"/>
        </w:rPr>
        <w:t xml:space="preserve"> a higher AUC valu</w:t>
      </w:r>
      <w:r w:rsidR="00ED1316">
        <w:rPr>
          <w:rFonts w:ascii="Times New Roman" w:hAnsi="Times New Roman" w:cs="Times New Roman"/>
          <w:sz w:val="24"/>
          <w:szCs w:val="24"/>
        </w:rPr>
        <w:t>e which means it has a better model performance</w:t>
      </w:r>
      <w:r>
        <w:rPr>
          <w:rFonts w:ascii="Times New Roman" w:hAnsi="Times New Roman" w:cs="Times New Roman"/>
          <w:sz w:val="24"/>
          <w:szCs w:val="24"/>
        </w:rPr>
        <w:t xml:space="preserve">. </w:t>
      </w:r>
      <w:r w:rsidR="00ED1316">
        <w:rPr>
          <w:rFonts w:ascii="Times New Roman" w:hAnsi="Times New Roman" w:cs="Times New Roman"/>
          <w:sz w:val="24"/>
          <w:szCs w:val="24"/>
        </w:rPr>
        <w:t>Also, logistic regression model has a higher model accuracy, and it is much simpler than SVM with fewer independent variables and lower dimensionality.</w:t>
      </w:r>
      <w:r w:rsidR="00FA6282">
        <w:rPr>
          <w:rFonts w:ascii="Times New Roman" w:hAnsi="Times New Roman" w:cs="Times New Roman"/>
          <w:sz w:val="24"/>
          <w:szCs w:val="24"/>
        </w:rPr>
        <w:t xml:space="preserve"> </w:t>
      </w:r>
      <w:r w:rsidR="00FA6282" w:rsidRPr="003874CF">
        <w:rPr>
          <w:rFonts w:ascii="Times New Roman" w:hAnsi="Times New Roman" w:cs="Times New Roman"/>
          <w:sz w:val="24"/>
          <w:szCs w:val="24"/>
        </w:rPr>
        <w:t xml:space="preserve">False </w:t>
      </w:r>
      <w:r w:rsidR="00FA6282">
        <w:rPr>
          <w:rFonts w:ascii="Times New Roman" w:hAnsi="Times New Roman" w:cs="Times New Roman"/>
          <w:sz w:val="24"/>
          <w:szCs w:val="24"/>
        </w:rPr>
        <w:t>negative</w:t>
      </w:r>
      <w:r w:rsidR="00FA6282" w:rsidRPr="003874CF">
        <w:rPr>
          <w:rFonts w:ascii="Times New Roman" w:hAnsi="Times New Roman" w:cs="Times New Roman"/>
          <w:sz w:val="24"/>
          <w:szCs w:val="24"/>
        </w:rPr>
        <w:t xml:space="preserve"> is more damaging for the analysis in this study. </w:t>
      </w:r>
      <w:r w:rsidR="00FA6282" w:rsidRPr="006F4029">
        <w:rPr>
          <w:rFonts w:ascii="Times New Roman" w:hAnsi="Times New Roman" w:cs="Times New Roman"/>
          <w:sz w:val="24"/>
          <w:szCs w:val="24"/>
        </w:rPr>
        <w:t xml:space="preserve">If an employee leaves the company and we say he stays, then we lose important records of those who left. </w:t>
      </w:r>
      <w:r w:rsidR="00343B58" w:rsidRPr="006F4029">
        <w:rPr>
          <w:rFonts w:ascii="Times New Roman" w:hAnsi="Times New Roman" w:cs="Times New Roman"/>
          <w:sz w:val="24"/>
          <w:szCs w:val="24"/>
        </w:rPr>
        <w:t>We will not be able to analyze the reasons for attrition.</w:t>
      </w:r>
      <w:r w:rsidR="00343B58">
        <w:rPr>
          <w:rFonts w:ascii="Times New Roman" w:hAnsi="Times New Roman" w:cs="Times New Roman"/>
          <w:sz w:val="24"/>
          <w:szCs w:val="24"/>
        </w:rPr>
        <w:t xml:space="preserve"> </w:t>
      </w:r>
      <w:r w:rsidR="00FA6282">
        <w:rPr>
          <w:rFonts w:ascii="Times New Roman" w:hAnsi="Times New Roman" w:cs="Times New Roman"/>
          <w:sz w:val="24"/>
          <w:szCs w:val="24"/>
        </w:rPr>
        <w:t xml:space="preserve">Logistic regression has a smaller </w:t>
      </w:r>
      <w:r w:rsidR="00FA6282" w:rsidRPr="003874CF">
        <w:rPr>
          <w:rFonts w:ascii="Times New Roman" w:hAnsi="Times New Roman" w:cs="Times New Roman"/>
          <w:sz w:val="24"/>
          <w:szCs w:val="24"/>
        </w:rPr>
        <w:t xml:space="preserve">False </w:t>
      </w:r>
      <w:r w:rsidR="00FA6282">
        <w:rPr>
          <w:rFonts w:ascii="Times New Roman" w:hAnsi="Times New Roman" w:cs="Times New Roman"/>
          <w:sz w:val="24"/>
          <w:szCs w:val="24"/>
        </w:rPr>
        <w:lastRenderedPageBreak/>
        <w:t>negative</w:t>
      </w:r>
      <w:r w:rsidR="00FA6282" w:rsidRPr="003874CF">
        <w:rPr>
          <w:rFonts w:ascii="Times New Roman" w:hAnsi="Times New Roman" w:cs="Times New Roman"/>
          <w:sz w:val="24"/>
          <w:szCs w:val="24"/>
        </w:rPr>
        <w:t xml:space="preserve"> </w:t>
      </w:r>
      <w:r w:rsidR="00FA6282">
        <w:rPr>
          <w:rFonts w:ascii="Times New Roman" w:hAnsi="Times New Roman" w:cs="Times New Roman"/>
          <w:sz w:val="24"/>
          <w:szCs w:val="24"/>
        </w:rPr>
        <w:t>value than SVM, which indicates that it is more accurate. From logistic regression model, w</w:t>
      </w:r>
      <w:r>
        <w:rPr>
          <w:rFonts w:ascii="Times New Roman" w:hAnsi="Times New Roman" w:cs="Times New Roman"/>
          <w:sz w:val="24"/>
          <w:szCs w:val="24"/>
        </w:rPr>
        <w:t>e found that variables including</w:t>
      </w:r>
      <w:r w:rsidR="00ED1316">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B4697F">
        <w:rPr>
          <w:rFonts w:ascii="Times New Roman" w:hAnsi="Times New Roman" w:cs="Times New Roman"/>
          <w:sz w:val="24"/>
          <w:szCs w:val="24"/>
        </w:rPr>
        <w:t>BusinessTravel</w:t>
      </w:r>
      <w:proofErr w:type="spellEnd"/>
      <w:r>
        <w:rPr>
          <w:rFonts w:ascii="Times New Roman" w:hAnsi="Times New Roman" w:cs="Times New Roman"/>
          <w:sz w:val="24"/>
          <w:szCs w:val="24"/>
        </w:rPr>
        <w:t>’, ’</w:t>
      </w:r>
      <w:proofErr w:type="spellStart"/>
      <w:r w:rsidRPr="00B4697F">
        <w:rPr>
          <w:rFonts w:ascii="Times New Roman" w:hAnsi="Times New Roman" w:cs="Times New Roman"/>
          <w:sz w:val="24"/>
          <w:szCs w:val="24"/>
        </w:rPr>
        <w:t>MaritalStatus</w:t>
      </w:r>
      <w:proofErr w:type="spellEnd"/>
      <w:r>
        <w:rPr>
          <w:rFonts w:ascii="Times New Roman" w:hAnsi="Times New Roman" w:cs="Times New Roman"/>
          <w:sz w:val="24"/>
          <w:szCs w:val="24"/>
        </w:rPr>
        <w:t>’, ’</w:t>
      </w:r>
      <w:proofErr w:type="spellStart"/>
      <w:r w:rsidRPr="00B4697F">
        <w:rPr>
          <w:rFonts w:ascii="Times New Roman" w:hAnsi="Times New Roman" w:cs="Times New Roman"/>
          <w:sz w:val="24"/>
          <w:szCs w:val="24"/>
        </w:rPr>
        <w:t>OverTime</w:t>
      </w:r>
      <w:proofErr w:type="spellEnd"/>
      <w:r>
        <w:rPr>
          <w:rFonts w:ascii="Times New Roman" w:hAnsi="Times New Roman" w:cs="Times New Roman"/>
          <w:sz w:val="24"/>
          <w:szCs w:val="24"/>
        </w:rPr>
        <w:t xml:space="preserve">’, </w:t>
      </w:r>
      <w:r w:rsidR="006F46A6">
        <w:rPr>
          <w:rFonts w:ascii="Times New Roman" w:hAnsi="Times New Roman" w:cs="Times New Roman"/>
          <w:sz w:val="24"/>
          <w:szCs w:val="24"/>
        </w:rPr>
        <w:t xml:space="preserve">and </w:t>
      </w:r>
      <w:r>
        <w:rPr>
          <w:rFonts w:ascii="Times New Roman" w:hAnsi="Times New Roman" w:cs="Times New Roman"/>
          <w:sz w:val="24"/>
          <w:szCs w:val="24"/>
        </w:rPr>
        <w:t>’</w:t>
      </w:r>
      <w:r w:rsidRPr="00B4697F">
        <w:rPr>
          <w:rFonts w:ascii="Times New Roman" w:hAnsi="Times New Roman" w:cs="Times New Roman"/>
          <w:sz w:val="24"/>
          <w:szCs w:val="24"/>
        </w:rPr>
        <w:t>Age</w:t>
      </w:r>
      <w:r>
        <w:rPr>
          <w:rFonts w:ascii="Times New Roman" w:hAnsi="Times New Roman" w:cs="Times New Roman"/>
          <w:sz w:val="24"/>
          <w:szCs w:val="24"/>
        </w:rPr>
        <w:t>’,</w:t>
      </w:r>
      <w:r w:rsidR="006F46A6">
        <w:rPr>
          <w:rFonts w:ascii="Times New Roman" w:hAnsi="Times New Roman" w:cs="Times New Roman"/>
          <w:sz w:val="24"/>
          <w:szCs w:val="24"/>
        </w:rPr>
        <w:t xml:space="preserve"> </w:t>
      </w:r>
      <w:r>
        <w:rPr>
          <w:rFonts w:ascii="Times New Roman" w:hAnsi="Times New Roman" w:cs="Times New Roman"/>
          <w:sz w:val="24"/>
          <w:szCs w:val="24"/>
        </w:rPr>
        <w:t>etc. are important for Attrition</w:t>
      </w:r>
      <w:r w:rsidR="00DF6A50">
        <w:rPr>
          <w:rFonts w:ascii="Times New Roman" w:hAnsi="Times New Roman" w:cs="Times New Roman"/>
          <w:sz w:val="24"/>
          <w:szCs w:val="24"/>
        </w:rPr>
        <w:t xml:space="preserve"> as their p values are very small.</w:t>
      </w:r>
      <w:r w:rsidR="00E2777E">
        <w:rPr>
          <w:rFonts w:ascii="Times New Roman" w:hAnsi="Times New Roman" w:cs="Times New Roman"/>
          <w:sz w:val="24"/>
          <w:szCs w:val="24"/>
        </w:rPr>
        <w:t xml:space="preserve"> </w:t>
      </w:r>
    </w:p>
    <w:p w14:paraId="35A41E10" w14:textId="3EF19015" w:rsidR="00E41237" w:rsidRDefault="00E2777E" w:rsidP="00B62D5D">
      <w:pPr>
        <w:spacing w:line="360" w:lineRule="auto"/>
        <w:rPr>
          <w:rFonts w:ascii="Times New Roman" w:hAnsi="Times New Roman" w:cs="Times New Roman"/>
          <w:sz w:val="24"/>
          <w:szCs w:val="24"/>
        </w:rPr>
      </w:pPr>
      <w:r>
        <w:rPr>
          <w:rFonts w:ascii="Times New Roman" w:hAnsi="Times New Roman" w:cs="Times New Roman"/>
          <w:sz w:val="24"/>
          <w:szCs w:val="24"/>
        </w:rPr>
        <w:t xml:space="preserve">If the HR of the company would like to analyze employees that are likely to leave the company, he should pay more attention to the above important factors. </w:t>
      </w:r>
      <w:r w:rsidR="00421B60">
        <w:rPr>
          <w:rFonts w:ascii="Times New Roman" w:hAnsi="Times New Roman" w:cs="Times New Roman"/>
          <w:sz w:val="24"/>
          <w:szCs w:val="24"/>
        </w:rPr>
        <w:t xml:space="preserve">Also, if the company would like to save employees who are going to leave the company, they can lessen the business travel times, working hours and provide apartments near the company for the employees. </w:t>
      </w:r>
    </w:p>
    <w:p w14:paraId="54315CE1" w14:textId="77777777" w:rsidR="00F70942" w:rsidRPr="000A1BE8" w:rsidRDefault="00F70942" w:rsidP="00B62D5D">
      <w:pPr>
        <w:spacing w:line="360" w:lineRule="auto"/>
        <w:rPr>
          <w:rFonts w:ascii="Times New Roman" w:hAnsi="Times New Roman" w:cs="Times New Roman"/>
          <w:sz w:val="24"/>
          <w:szCs w:val="24"/>
        </w:rPr>
      </w:pPr>
    </w:p>
    <w:p w14:paraId="7F47518A" w14:textId="171186A7" w:rsidR="001F61A1" w:rsidRDefault="00000000" w:rsidP="00B62D5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Recommendations &amp; Conclusions</w:t>
      </w:r>
    </w:p>
    <w:p w14:paraId="6890364A" w14:textId="5881A0AF" w:rsidR="0093486B" w:rsidRDefault="0093486B" w:rsidP="00B62D5D">
      <w:pPr>
        <w:spacing w:line="360" w:lineRule="auto"/>
        <w:rPr>
          <w:rFonts w:ascii="Times New Roman" w:eastAsia="Times New Roman" w:hAnsi="Times New Roman" w:cs="Times New Roman"/>
          <w:bCs/>
          <w:sz w:val="24"/>
          <w:szCs w:val="24"/>
        </w:rPr>
      </w:pPr>
      <w:r w:rsidRPr="00363FFA">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 xml:space="preserve">random forest </w:t>
      </w:r>
      <w:r w:rsidRPr="00363FFA">
        <w:rPr>
          <w:rFonts w:ascii="Times New Roman" w:eastAsia="Times New Roman" w:hAnsi="Times New Roman" w:cs="Times New Roman"/>
          <w:bCs/>
          <w:sz w:val="24"/>
          <w:szCs w:val="24"/>
        </w:rPr>
        <w:t xml:space="preserve">model </w:t>
      </w:r>
      <w:r>
        <w:rPr>
          <w:rFonts w:ascii="Times New Roman" w:eastAsia="Times New Roman" w:hAnsi="Times New Roman" w:cs="Times New Roman"/>
          <w:bCs/>
          <w:sz w:val="24"/>
          <w:szCs w:val="24"/>
        </w:rPr>
        <w:t xml:space="preserve">for predicting monthly income is very accurate with </w:t>
      </w:r>
      <w:r w:rsidRPr="009F2B50">
        <w:rPr>
          <w:rFonts w:ascii="Times New Roman" w:hAnsi="Times New Roman" w:cs="Times New Roman"/>
          <w:sz w:val="24"/>
          <w:szCs w:val="24"/>
        </w:rPr>
        <w:t>R</w:t>
      </w:r>
      <w:r w:rsidRPr="009F2B50">
        <w:rPr>
          <w:rFonts w:ascii="Times New Roman" w:hAnsi="Times New Roman" w:cs="Times New Roman"/>
          <w:sz w:val="24"/>
          <w:szCs w:val="24"/>
          <w:vertAlign w:val="superscript"/>
        </w:rPr>
        <w:t>2</w:t>
      </w:r>
      <w:r w:rsidRPr="009F2B50">
        <w:rPr>
          <w:rFonts w:ascii="Times New Roman" w:hAnsi="Times New Roman" w:cs="Times New Roman"/>
          <w:sz w:val="24"/>
          <w:szCs w:val="24"/>
        </w:rPr>
        <w:t xml:space="preserve"> = 0.9</w:t>
      </w:r>
      <w:r>
        <w:rPr>
          <w:rFonts w:ascii="Times New Roman" w:hAnsi="Times New Roman" w:cs="Times New Roman"/>
          <w:sz w:val="24"/>
          <w:szCs w:val="24"/>
        </w:rPr>
        <w:t>394.</w:t>
      </w:r>
      <w:r w:rsidRPr="001E7F3D">
        <w:rPr>
          <w:rFonts w:ascii="Times New Roman" w:eastAsia="Times New Roman" w:hAnsi="Times New Roman" w:cs="Times New Roman"/>
          <w:bCs/>
          <w:sz w:val="24"/>
          <w:szCs w:val="24"/>
        </w:rPr>
        <w:t xml:space="preserve"> </w:t>
      </w:r>
      <w:r w:rsidR="002409FC" w:rsidRPr="001E7F3D">
        <w:rPr>
          <w:rFonts w:ascii="Times New Roman" w:eastAsia="Times New Roman" w:hAnsi="Times New Roman" w:cs="Times New Roman"/>
          <w:bCs/>
          <w:sz w:val="24"/>
          <w:szCs w:val="24"/>
        </w:rPr>
        <w:t>‘</w:t>
      </w:r>
      <w:proofErr w:type="spellStart"/>
      <w:r w:rsidR="002409FC" w:rsidRPr="001E7F3D">
        <w:rPr>
          <w:rFonts w:ascii="Times New Roman" w:eastAsia="Times New Roman" w:hAnsi="Times New Roman" w:cs="Times New Roman"/>
          <w:bCs/>
          <w:sz w:val="24"/>
          <w:szCs w:val="24"/>
        </w:rPr>
        <w:t>JobLevel</w:t>
      </w:r>
      <w:proofErr w:type="spellEnd"/>
      <w:r w:rsidR="002409FC" w:rsidRPr="001E7F3D">
        <w:rPr>
          <w:rFonts w:ascii="Times New Roman" w:eastAsia="Times New Roman" w:hAnsi="Times New Roman" w:cs="Times New Roman"/>
          <w:bCs/>
          <w:sz w:val="24"/>
          <w:szCs w:val="24"/>
        </w:rPr>
        <w:t>’, ‘</w:t>
      </w:r>
      <w:proofErr w:type="spellStart"/>
      <w:r w:rsidR="002409FC" w:rsidRPr="001E7F3D">
        <w:rPr>
          <w:rFonts w:ascii="Times New Roman" w:eastAsia="Times New Roman" w:hAnsi="Times New Roman" w:cs="Times New Roman"/>
          <w:bCs/>
          <w:sz w:val="24"/>
          <w:szCs w:val="24"/>
        </w:rPr>
        <w:t>TotalWorkingYears</w:t>
      </w:r>
      <w:proofErr w:type="spellEnd"/>
      <w:r w:rsidR="002409FC" w:rsidRPr="001E7F3D">
        <w:rPr>
          <w:rFonts w:ascii="Times New Roman" w:eastAsia="Times New Roman" w:hAnsi="Times New Roman" w:cs="Times New Roman"/>
          <w:bCs/>
          <w:sz w:val="24"/>
          <w:szCs w:val="24"/>
        </w:rPr>
        <w:t>’, ‘</w:t>
      </w:r>
      <w:proofErr w:type="spellStart"/>
      <w:r w:rsidR="002409FC" w:rsidRPr="001E7F3D">
        <w:rPr>
          <w:rFonts w:ascii="Times New Roman" w:eastAsia="Times New Roman" w:hAnsi="Times New Roman" w:cs="Times New Roman"/>
          <w:bCs/>
          <w:sz w:val="24"/>
          <w:szCs w:val="24"/>
        </w:rPr>
        <w:t>JobRoleManager</w:t>
      </w:r>
      <w:proofErr w:type="spellEnd"/>
      <w:r w:rsidR="002409FC" w:rsidRPr="001E7F3D">
        <w:rPr>
          <w:rFonts w:ascii="Times New Roman" w:eastAsia="Times New Roman" w:hAnsi="Times New Roman" w:cs="Times New Roman"/>
          <w:bCs/>
          <w:sz w:val="24"/>
          <w:szCs w:val="24"/>
        </w:rPr>
        <w:t>’, ‘</w:t>
      </w:r>
      <w:proofErr w:type="spellStart"/>
      <w:r w:rsidR="002409FC" w:rsidRPr="001E7F3D">
        <w:rPr>
          <w:rFonts w:ascii="Times New Roman" w:eastAsia="Times New Roman" w:hAnsi="Times New Roman" w:cs="Times New Roman"/>
          <w:bCs/>
          <w:sz w:val="24"/>
          <w:szCs w:val="24"/>
        </w:rPr>
        <w:t>JobRoleResearch.Director</w:t>
      </w:r>
      <w:proofErr w:type="spellEnd"/>
      <w:r w:rsidR="002409FC" w:rsidRPr="001E7F3D">
        <w:rPr>
          <w:rFonts w:ascii="Times New Roman" w:eastAsia="Times New Roman" w:hAnsi="Times New Roman" w:cs="Times New Roman"/>
          <w:bCs/>
          <w:sz w:val="24"/>
          <w:szCs w:val="24"/>
        </w:rPr>
        <w:t>’, ‘</w:t>
      </w:r>
      <w:proofErr w:type="spellStart"/>
      <w:r w:rsidR="002409FC" w:rsidRPr="001E7F3D">
        <w:rPr>
          <w:rFonts w:ascii="Times New Roman" w:eastAsia="Times New Roman" w:hAnsi="Times New Roman" w:cs="Times New Roman"/>
          <w:bCs/>
          <w:sz w:val="24"/>
          <w:szCs w:val="24"/>
        </w:rPr>
        <w:t>YearsAtCompany</w:t>
      </w:r>
      <w:proofErr w:type="spellEnd"/>
      <w:r w:rsidR="002409FC" w:rsidRPr="001E7F3D">
        <w:rPr>
          <w:rFonts w:ascii="Times New Roman" w:eastAsia="Times New Roman" w:hAnsi="Times New Roman" w:cs="Times New Roman"/>
          <w:bCs/>
          <w:sz w:val="24"/>
          <w:szCs w:val="24"/>
        </w:rPr>
        <w:t xml:space="preserve">’, and ‘Age’ are the top 6 important variables to predict Monthly Income. </w:t>
      </w:r>
    </w:p>
    <w:p w14:paraId="5586DDD1" w14:textId="7FE2FBDD" w:rsidR="002409FC" w:rsidRDefault="0093486B" w:rsidP="00B62D5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Logistic regression model is better than SVM model to predict Attrition as it is more accurate and simpler</w:t>
      </w:r>
      <w:r>
        <w:rPr>
          <w:rFonts w:ascii="Times New Roman" w:hAnsi="Times New Roman" w:cs="Times New Roman"/>
          <w:sz w:val="24"/>
          <w:szCs w:val="24"/>
        </w:rPr>
        <w:t xml:space="preserve">. </w:t>
      </w:r>
      <w:r w:rsidR="002409FC">
        <w:rPr>
          <w:rFonts w:ascii="Times New Roman" w:hAnsi="Times New Roman" w:cs="Times New Roman"/>
          <w:sz w:val="24"/>
          <w:szCs w:val="24"/>
        </w:rPr>
        <w:t>Variables including ‘</w:t>
      </w:r>
      <w:proofErr w:type="spellStart"/>
      <w:r w:rsidR="002409FC" w:rsidRPr="00B4697F">
        <w:rPr>
          <w:rFonts w:ascii="Times New Roman" w:hAnsi="Times New Roman" w:cs="Times New Roman"/>
          <w:sz w:val="24"/>
          <w:szCs w:val="24"/>
        </w:rPr>
        <w:t>BusinessTravel</w:t>
      </w:r>
      <w:proofErr w:type="spellEnd"/>
      <w:r w:rsidR="002409FC">
        <w:rPr>
          <w:rFonts w:ascii="Times New Roman" w:hAnsi="Times New Roman" w:cs="Times New Roman"/>
          <w:sz w:val="24"/>
          <w:szCs w:val="24"/>
        </w:rPr>
        <w:t>’, ’</w:t>
      </w:r>
      <w:proofErr w:type="spellStart"/>
      <w:r w:rsidR="002409FC" w:rsidRPr="00B4697F">
        <w:rPr>
          <w:rFonts w:ascii="Times New Roman" w:hAnsi="Times New Roman" w:cs="Times New Roman"/>
          <w:sz w:val="24"/>
          <w:szCs w:val="24"/>
        </w:rPr>
        <w:t>MaritalStatus</w:t>
      </w:r>
      <w:proofErr w:type="spellEnd"/>
      <w:r w:rsidR="002409FC">
        <w:rPr>
          <w:rFonts w:ascii="Times New Roman" w:hAnsi="Times New Roman" w:cs="Times New Roman"/>
          <w:sz w:val="24"/>
          <w:szCs w:val="24"/>
        </w:rPr>
        <w:t>’, ’</w:t>
      </w:r>
      <w:proofErr w:type="spellStart"/>
      <w:r w:rsidR="002409FC" w:rsidRPr="00B4697F">
        <w:rPr>
          <w:rFonts w:ascii="Times New Roman" w:hAnsi="Times New Roman" w:cs="Times New Roman"/>
          <w:sz w:val="24"/>
          <w:szCs w:val="24"/>
        </w:rPr>
        <w:t>OverTime</w:t>
      </w:r>
      <w:proofErr w:type="spellEnd"/>
      <w:r w:rsidR="002409FC">
        <w:rPr>
          <w:rFonts w:ascii="Times New Roman" w:hAnsi="Times New Roman" w:cs="Times New Roman"/>
          <w:sz w:val="24"/>
          <w:szCs w:val="24"/>
        </w:rPr>
        <w:t>’, and ’</w:t>
      </w:r>
      <w:r w:rsidR="002409FC" w:rsidRPr="00B4697F">
        <w:rPr>
          <w:rFonts w:ascii="Times New Roman" w:hAnsi="Times New Roman" w:cs="Times New Roman"/>
          <w:sz w:val="24"/>
          <w:szCs w:val="24"/>
        </w:rPr>
        <w:t>Age</w:t>
      </w:r>
      <w:r w:rsidR="002409FC">
        <w:rPr>
          <w:rFonts w:ascii="Times New Roman" w:hAnsi="Times New Roman" w:cs="Times New Roman"/>
          <w:sz w:val="24"/>
          <w:szCs w:val="24"/>
        </w:rPr>
        <w:t xml:space="preserve">’, etc. are important for Attrition. </w:t>
      </w:r>
    </w:p>
    <w:p w14:paraId="16677EDA" w14:textId="0CD153C1" w:rsidR="00D9044C" w:rsidRPr="00D9044C" w:rsidRDefault="002409FC" w:rsidP="00B62D5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w:t>
      </w:r>
      <w:r w:rsidR="00D9044C">
        <w:rPr>
          <w:rFonts w:ascii="Times New Roman" w:eastAsia="Times New Roman" w:hAnsi="Times New Roman" w:cs="Times New Roman"/>
          <w:bCs/>
          <w:sz w:val="24"/>
          <w:szCs w:val="24"/>
        </w:rPr>
        <w:t xml:space="preserve">e will go further in variables including </w:t>
      </w:r>
      <w:r w:rsidR="00D9044C">
        <w:rPr>
          <w:rFonts w:ascii="Times New Roman" w:hAnsi="Times New Roman" w:cs="Times New Roman"/>
          <w:sz w:val="24"/>
          <w:szCs w:val="24"/>
        </w:rPr>
        <w:t>‘</w:t>
      </w:r>
      <w:proofErr w:type="spellStart"/>
      <w:r w:rsidR="00D9044C" w:rsidRPr="00B4697F">
        <w:rPr>
          <w:rFonts w:ascii="Times New Roman" w:hAnsi="Times New Roman" w:cs="Times New Roman"/>
          <w:sz w:val="24"/>
          <w:szCs w:val="24"/>
        </w:rPr>
        <w:t>BusinessTravel</w:t>
      </w:r>
      <w:proofErr w:type="spellEnd"/>
      <w:r w:rsidR="00D9044C">
        <w:rPr>
          <w:rFonts w:ascii="Times New Roman" w:hAnsi="Times New Roman" w:cs="Times New Roman"/>
          <w:sz w:val="24"/>
          <w:szCs w:val="24"/>
        </w:rPr>
        <w:t>’, ’</w:t>
      </w:r>
      <w:proofErr w:type="spellStart"/>
      <w:r w:rsidR="00D9044C" w:rsidRPr="00B4697F">
        <w:rPr>
          <w:rFonts w:ascii="Times New Roman" w:hAnsi="Times New Roman" w:cs="Times New Roman"/>
          <w:sz w:val="24"/>
          <w:szCs w:val="24"/>
        </w:rPr>
        <w:t>MaritalStatus</w:t>
      </w:r>
      <w:proofErr w:type="spellEnd"/>
      <w:r w:rsidR="00D9044C">
        <w:rPr>
          <w:rFonts w:ascii="Times New Roman" w:hAnsi="Times New Roman" w:cs="Times New Roman"/>
          <w:sz w:val="24"/>
          <w:szCs w:val="24"/>
        </w:rPr>
        <w:t>’, ‘Age’, and ‘</w:t>
      </w:r>
      <w:proofErr w:type="spellStart"/>
      <w:r w:rsidR="00D9044C">
        <w:rPr>
          <w:rFonts w:ascii="Times New Roman" w:hAnsi="Times New Roman" w:cs="Times New Roman"/>
          <w:sz w:val="24"/>
          <w:szCs w:val="24"/>
        </w:rPr>
        <w:t>NumCompaniesWorked</w:t>
      </w:r>
      <w:proofErr w:type="spellEnd"/>
      <w:r w:rsidR="00D9044C">
        <w:rPr>
          <w:rFonts w:ascii="Times New Roman" w:hAnsi="Times New Roman" w:cs="Times New Roman"/>
          <w:sz w:val="24"/>
          <w:szCs w:val="24"/>
        </w:rPr>
        <w:t>’ as they are very important to attrition. We will figure out the features of employees that are likely to leave.</w:t>
      </w:r>
    </w:p>
    <w:p w14:paraId="10250D8B" w14:textId="6145AEF1" w:rsidR="001430FB" w:rsidRDefault="001430FB" w:rsidP="00B62D5D">
      <w:pPr>
        <w:spacing w:line="360" w:lineRule="auto"/>
        <w:rPr>
          <w:rFonts w:ascii="Times New Roman" w:eastAsia="Times New Roman" w:hAnsi="Times New Roman" w:cs="Times New Roman"/>
          <w:bCs/>
          <w:sz w:val="24"/>
          <w:szCs w:val="24"/>
        </w:rPr>
      </w:pPr>
      <w:r w:rsidRPr="001430FB">
        <w:rPr>
          <w:rFonts w:ascii="Times New Roman" w:eastAsia="Times New Roman" w:hAnsi="Times New Roman" w:cs="Times New Roman"/>
          <w:bCs/>
          <w:sz w:val="24"/>
          <w:szCs w:val="24"/>
        </w:rPr>
        <w:t>To better predict employee attrition and find out who is potentially leaving the company, we will set attrition risk metrics for all employees.</w:t>
      </w:r>
      <w:r w:rsidR="00F010EA">
        <w:rPr>
          <w:rFonts w:ascii="Times New Roman" w:eastAsia="Times New Roman" w:hAnsi="Times New Roman" w:cs="Times New Roman"/>
          <w:bCs/>
          <w:sz w:val="24"/>
          <w:szCs w:val="24"/>
        </w:rPr>
        <w:t xml:space="preserve"> We can predict the probability of their attrition using the predictive model and set them into different groups.</w:t>
      </w:r>
    </w:p>
    <w:p w14:paraId="431A4457" w14:textId="3A409B87" w:rsidR="001430FB" w:rsidRPr="001430FB" w:rsidRDefault="001430FB" w:rsidP="00B62D5D">
      <w:pPr>
        <w:spacing w:line="360" w:lineRule="auto"/>
        <w:rPr>
          <w:rFonts w:ascii="Times New Roman" w:eastAsia="Times New Roman" w:hAnsi="Times New Roman" w:cs="Times New Roman"/>
          <w:bCs/>
          <w:sz w:val="24"/>
          <w:szCs w:val="24"/>
        </w:rPr>
      </w:pPr>
      <w:r w:rsidRPr="001430FB">
        <w:rPr>
          <w:rFonts w:ascii="Times New Roman" w:eastAsia="Times New Roman" w:hAnsi="Times New Roman" w:cs="Times New Roman"/>
          <w:bCs/>
          <w:sz w:val="24"/>
          <w:szCs w:val="24"/>
        </w:rPr>
        <w:t>No</w:t>
      </w:r>
      <w:r>
        <w:rPr>
          <w:rFonts w:ascii="Times New Roman" w:eastAsia="Times New Roman" w:hAnsi="Times New Roman" w:cs="Times New Roman"/>
          <w:bCs/>
          <w:sz w:val="24"/>
          <w:szCs w:val="24"/>
        </w:rPr>
        <w:t xml:space="preserve"> </w:t>
      </w:r>
      <w:r w:rsidRPr="001430FB">
        <w:rPr>
          <w:rFonts w:ascii="Times New Roman" w:eastAsia="Times New Roman" w:hAnsi="Times New Roman" w:cs="Times New Roman"/>
          <w:bCs/>
          <w:sz w:val="24"/>
          <w:szCs w:val="24"/>
        </w:rPr>
        <w:t>risk, if 0 &lt;= fit &lt;= 0.5</w:t>
      </w:r>
      <w:r w:rsidR="00F010E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L</w:t>
      </w:r>
      <w:r w:rsidRPr="001430FB">
        <w:rPr>
          <w:rFonts w:ascii="Times New Roman" w:eastAsia="Times New Roman" w:hAnsi="Times New Roman" w:cs="Times New Roman"/>
          <w:bCs/>
          <w:sz w:val="24"/>
          <w:szCs w:val="24"/>
        </w:rPr>
        <w:t>ow risk, if 0.5 &lt; fit &lt;= 0.6</w:t>
      </w:r>
    </w:p>
    <w:p w14:paraId="063F0290" w14:textId="6ACBA068" w:rsidR="001430FB" w:rsidRDefault="001430FB" w:rsidP="00B62D5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w:t>
      </w:r>
      <w:r w:rsidRPr="001430FB">
        <w:rPr>
          <w:rFonts w:ascii="Times New Roman" w:eastAsia="Times New Roman" w:hAnsi="Times New Roman" w:cs="Times New Roman"/>
          <w:bCs/>
          <w:sz w:val="24"/>
          <w:szCs w:val="24"/>
        </w:rPr>
        <w:t>edium risk, if 0.6 &lt; fit &lt;= 0.8</w:t>
      </w:r>
      <w:r w:rsidR="00F010E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H</w:t>
      </w:r>
      <w:r w:rsidRPr="001430FB">
        <w:rPr>
          <w:rFonts w:ascii="Times New Roman" w:eastAsia="Times New Roman" w:hAnsi="Times New Roman" w:cs="Times New Roman"/>
          <w:bCs/>
          <w:sz w:val="24"/>
          <w:szCs w:val="24"/>
        </w:rPr>
        <w:t>igh</w:t>
      </w:r>
      <w:r>
        <w:rPr>
          <w:rFonts w:ascii="Times New Roman" w:eastAsia="Times New Roman" w:hAnsi="Times New Roman" w:cs="Times New Roman"/>
          <w:bCs/>
          <w:sz w:val="24"/>
          <w:szCs w:val="24"/>
        </w:rPr>
        <w:t xml:space="preserve"> </w:t>
      </w:r>
      <w:r w:rsidRPr="001430FB">
        <w:rPr>
          <w:rFonts w:ascii="Times New Roman" w:eastAsia="Times New Roman" w:hAnsi="Times New Roman" w:cs="Times New Roman"/>
          <w:bCs/>
          <w:sz w:val="24"/>
          <w:szCs w:val="24"/>
        </w:rPr>
        <w:t>risk, if 0.8 &lt; fit &lt;= 1</w:t>
      </w:r>
    </w:p>
    <w:p w14:paraId="2A8EE3BE" w14:textId="13774526" w:rsidR="001430FB" w:rsidRPr="007443F3" w:rsidRDefault="001430FB" w:rsidP="00B62D5D">
      <w:pPr>
        <w:spacing w:line="360" w:lineRule="auto"/>
        <w:rPr>
          <w:rFonts w:ascii="Times New Roman" w:eastAsia="Times New Roman" w:hAnsi="Times New Roman" w:cs="Times New Roman"/>
          <w:bCs/>
          <w:sz w:val="24"/>
          <w:szCs w:val="24"/>
        </w:rPr>
      </w:pPr>
      <w:r w:rsidRPr="001430FB">
        <w:rPr>
          <w:rFonts w:ascii="Times New Roman" w:eastAsia="Times New Roman" w:hAnsi="Times New Roman" w:cs="Times New Roman"/>
          <w:bCs/>
          <w:sz w:val="24"/>
          <w:szCs w:val="24"/>
        </w:rPr>
        <w:t xml:space="preserve">HR can collaborate with the management team to develop an action plan, have discussions about the degree of employee engagement, and pinpoint problems and concerns that need to be addressed right away. </w:t>
      </w:r>
      <w:r w:rsidR="00D9044C" w:rsidRPr="001430FB">
        <w:rPr>
          <w:rFonts w:ascii="Times New Roman" w:eastAsia="Times New Roman" w:hAnsi="Times New Roman" w:cs="Times New Roman"/>
          <w:bCs/>
          <w:sz w:val="24"/>
          <w:szCs w:val="24"/>
        </w:rPr>
        <w:t>Like</w:t>
      </w:r>
      <w:r w:rsidRPr="001430FB">
        <w:rPr>
          <w:rFonts w:ascii="Times New Roman" w:eastAsia="Times New Roman" w:hAnsi="Times New Roman" w:cs="Times New Roman"/>
          <w:bCs/>
          <w:sz w:val="24"/>
          <w:szCs w:val="24"/>
        </w:rPr>
        <w:t xml:space="preserve"> this, managers of medium-risk employees can keep tabs on </w:t>
      </w:r>
      <w:r w:rsidR="00D9044C" w:rsidRPr="001430FB">
        <w:rPr>
          <w:rFonts w:ascii="Times New Roman" w:eastAsia="Times New Roman" w:hAnsi="Times New Roman" w:cs="Times New Roman"/>
          <w:bCs/>
          <w:sz w:val="24"/>
          <w:szCs w:val="24"/>
        </w:rPr>
        <w:t>behavioral</w:t>
      </w:r>
      <w:r w:rsidRPr="001430FB">
        <w:rPr>
          <w:rFonts w:ascii="Times New Roman" w:eastAsia="Times New Roman" w:hAnsi="Times New Roman" w:cs="Times New Roman"/>
          <w:bCs/>
          <w:sz w:val="24"/>
          <w:szCs w:val="24"/>
        </w:rPr>
        <w:t xml:space="preserve"> alterations and plan one-on-one or open dialogues. All employees in the low-risk category can have their issues addressed by creating an action plan after understanding them through an open house conversation. There is no immediate need for action for personnel in the no-risk category.</w:t>
      </w:r>
    </w:p>
    <w:p w14:paraId="065B36DF" w14:textId="7454CB2C" w:rsidR="005B4189" w:rsidRDefault="005B4189" w:rsidP="00B62D5D">
      <w:pPr>
        <w:spacing w:line="360" w:lineRule="auto"/>
        <w:rPr>
          <w:rFonts w:ascii="Times New Roman" w:eastAsia="Times New Roman" w:hAnsi="Times New Roman" w:cs="Times New Roman"/>
          <w:b/>
          <w:sz w:val="24"/>
          <w:szCs w:val="24"/>
        </w:rPr>
      </w:pPr>
    </w:p>
    <w:p w14:paraId="74033FBB" w14:textId="77777777" w:rsidR="005B4189" w:rsidRDefault="005B4189" w:rsidP="00B62D5D">
      <w:pPr>
        <w:spacing w:line="360" w:lineRule="auto"/>
        <w:rPr>
          <w:rFonts w:ascii="Times New Roman" w:eastAsia="Times New Roman" w:hAnsi="Times New Roman" w:cs="Times New Roman"/>
          <w:b/>
          <w:sz w:val="24"/>
          <w:szCs w:val="24"/>
        </w:rPr>
      </w:pPr>
    </w:p>
    <w:p w14:paraId="068C65DD" w14:textId="2FA0C6E3" w:rsidR="001F61A1" w:rsidRDefault="006C04AF" w:rsidP="00B62D5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Reference:</w:t>
      </w:r>
    </w:p>
    <w:p w14:paraId="532C926C" w14:textId="77777777" w:rsidR="001F61A1" w:rsidRDefault="00000000" w:rsidP="00B62D5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HR Analytics Employee Attrition &amp; Performance. (2017, March 31). Kaggle. Retrieved October 1, 2022, from </w:t>
      </w:r>
      <w:r>
        <w:rPr>
          <w:rFonts w:ascii="Times New Roman" w:eastAsia="Times New Roman" w:hAnsi="Times New Roman" w:cs="Times New Roman"/>
          <w:color w:val="1155CC"/>
          <w:sz w:val="24"/>
          <w:szCs w:val="24"/>
          <w:u w:val="single"/>
        </w:rPr>
        <w:t>https://www.kaggle.com/datasets/pavansubhasht/ibm-hr-analytics-attrition-dataset?select=WA_Fn-UseC_-HR-Employee-Attrition.csv</w:t>
      </w:r>
    </w:p>
    <w:p w14:paraId="6FFA097B" w14:textId="77777777" w:rsidR="001F61A1" w:rsidRDefault="00000000" w:rsidP="00B62D5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Jain, R. A. F.-. R. S. (n.d.). IBM HR Analytics Employee Attrition &amp; Performance. Retrieved October 1, 2022, from </w:t>
      </w:r>
      <w:hyperlink r:id="rId33">
        <w:r>
          <w:rPr>
            <w:rFonts w:ascii="Times New Roman" w:eastAsia="Times New Roman" w:hAnsi="Times New Roman" w:cs="Times New Roman"/>
            <w:color w:val="1155CC"/>
            <w:sz w:val="24"/>
            <w:szCs w:val="24"/>
            <w:u w:val="single"/>
          </w:rPr>
          <w:t>http://inseaddataanalytics.github.io/INSEADAnalytics/groupprojects/January2018FBL/IBM_Attrition_VSS.html</w:t>
        </w:r>
      </w:hyperlink>
    </w:p>
    <w:p w14:paraId="664AA220" w14:textId="77777777" w:rsidR="001F61A1" w:rsidRDefault="00000000" w:rsidP="00B62D5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N. (2021, December 29). Random Forest regression in R: Code and interpretation. </w:t>
      </w:r>
      <w:proofErr w:type="spellStart"/>
      <w:r>
        <w:rPr>
          <w:rFonts w:ascii="Times New Roman" w:eastAsia="Times New Roman" w:hAnsi="Times New Roman" w:cs="Times New Roman"/>
          <w:sz w:val="24"/>
          <w:szCs w:val="24"/>
        </w:rPr>
        <w:t>HackerNoon</w:t>
      </w:r>
      <w:proofErr w:type="spellEnd"/>
      <w:r>
        <w:rPr>
          <w:rFonts w:ascii="Times New Roman" w:eastAsia="Times New Roman" w:hAnsi="Times New Roman" w:cs="Times New Roman"/>
          <w:sz w:val="24"/>
          <w:szCs w:val="24"/>
        </w:rPr>
        <w:t xml:space="preserve">. Retrieved October 16, 2022, from </w:t>
      </w:r>
      <w:r>
        <w:rPr>
          <w:rFonts w:ascii="Times New Roman" w:eastAsia="Times New Roman" w:hAnsi="Times New Roman" w:cs="Times New Roman"/>
          <w:color w:val="1155CC"/>
          <w:sz w:val="24"/>
          <w:szCs w:val="24"/>
          <w:u w:val="single"/>
        </w:rPr>
        <w:t>https://hackernoon.com/random-forest-regression-in-r-code-and-interpretation</w:t>
      </w:r>
    </w:p>
    <w:p w14:paraId="583A9BF0" w14:textId="77777777" w:rsidR="001F61A1" w:rsidRDefault="00000000" w:rsidP="00B62D5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Conceptual origins, technological advancements, and impacts of using ... (n.d.). Retrieved October 5, 2022, from </w:t>
      </w:r>
      <w:r>
        <w:rPr>
          <w:rFonts w:ascii="Times New Roman" w:eastAsia="Times New Roman" w:hAnsi="Times New Roman" w:cs="Times New Roman"/>
          <w:color w:val="1155CC"/>
          <w:sz w:val="24"/>
          <w:szCs w:val="24"/>
          <w:u w:val="single"/>
        </w:rPr>
        <w:t>https://www.researchgate.net/publication/357295200_Conceptual_Origins_Technological_Advancements_and_Impacts_of_Using_Virtual_Reality_Technology_in_Educatio</w:t>
      </w:r>
      <w:r w:rsidRPr="00A5167A">
        <w:rPr>
          <w:rFonts w:ascii="Times New Roman" w:eastAsia="Times New Roman" w:hAnsi="Times New Roman" w:cs="Times New Roman"/>
          <w:color w:val="1155CC"/>
          <w:sz w:val="24"/>
          <w:szCs w:val="24"/>
          <w:u w:val="single"/>
        </w:rPr>
        <w:t>n</w:t>
      </w:r>
    </w:p>
    <w:p w14:paraId="5B7D18C2" w14:textId="77777777" w:rsidR="001F61A1" w:rsidRDefault="001F61A1" w:rsidP="00206240">
      <w:pPr>
        <w:spacing w:before="240" w:line="360" w:lineRule="auto"/>
        <w:ind w:left="720"/>
        <w:rPr>
          <w:rFonts w:ascii="Times New Roman" w:eastAsia="Times New Roman" w:hAnsi="Times New Roman" w:cs="Times New Roman"/>
          <w:sz w:val="24"/>
          <w:szCs w:val="24"/>
        </w:rPr>
      </w:pPr>
    </w:p>
    <w:p w14:paraId="692BAAC2" w14:textId="77777777" w:rsidR="001F61A1" w:rsidRDefault="001F61A1" w:rsidP="00206240">
      <w:pPr>
        <w:spacing w:before="240" w:line="360" w:lineRule="auto"/>
        <w:ind w:left="720"/>
        <w:rPr>
          <w:rFonts w:ascii="Times New Roman" w:eastAsia="Times New Roman" w:hAnsi="Times New Roman" w:cs="Times New Roman"/>
          <w:sz w:val="24"/>
          <w:szCs w:val="24"/>
        </w:rPr>
      </w:pPr>
    </w:p>
    <w:p w14:paraId="4B42BDFA" w14:textId="77777777" w:rsidR="001F61A1" w:rsidRDefault="00000000" w:rsidP="0020624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A7EF011" w14:textId="77777777" w:rsidR="001F61A1" w:rsidRDefault="001F61A1" w:rsidP="00206240">
      <w:pPr>
        <w:spacing w:line="360" w:lineRule="auto"/>
        <w:rPr>
          <w:rFonts w:ascii="Times New Roman" w:eastAsia="Times New Roman" w:hAnsi="Times New Roman" w:cs="Times New Roman"/>
          <w:b/>
          <w:sz w:val="24"/>
          <w:szCs w:val="24"/>
        </w:rPr>
      </w:pPr>
    </w:p>
    <w:p w14:paraId="52CCAA9F" w14:textId="77777777" w:rsidR="001F61A1" w:rsidRDefault="001F61A1" w:rsidP="00206240">
      <w:pPr>
        <w:spacing w:line="360" w:lineRule="auto"/>
        <w:rPr>
          <w:rFonts w:ascii="Times New Roman" w:eastAsia="Times New Roman" w:hAnsi="Times New Roman" w:cs="Times New Roman"/>
          <w:sz w:val="24"/>
          <w:szCs w:val="24"/>
        </w:rPr>
      </w:pPr>
    </w:p>
    <w:sectPr w:rsidR="001F61A1">
      <w:headerReference w:type="default" r:id="rId34"/>
      <w:headerReference w:type="firs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2F091" w14:textId="77777777" w:rsidR="00F91C90" w:rsidRDefault="00F91C90">
      <w:pPr>
        <w:spacing w:line="240" w:lineRule="auto"/>
      </w:pPr>
      <w:r>
        <w:separator/>
      </w:r>
    </w:p>
  </w:endnote>
  <w:endnote w:type="continuationSeparator" w:id="0">
    <w:p w14:paraId="156B6F41" w14:textId="77777777" w:rsidR="00F91C90" w:rsidRDefault="00F91C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83D19" w14:textId="77777777" w:rsidR="00F91C90" w:rsidRDefault="00F91C90">
      <w:pPr>
        <w:spacing w:line="240" w:lineRule="auto"/>
      </w:pPr>
      <w:r>
        <w:separator/>
      </w:r>
    </w:p>
  </w:footnote>
  <w:footnote w:type="continuationSeparator" w:id="0">
    <w:p w14:paraId="4529452A" w14:textId="77777777" w:rsidR="00F91C90" w:rsidRDefault="00F91C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837016"/>
      <w:docPartObj>
        <w:docPartGallery w:val="Page Numbers (Top of Page)"/>
        <w:docPartUnique/>
      </w:docPartObj>
    </w:sdtPr>
    <w:sdtContent>
      <w:p w14:paraId="6FCCF09C" w14:textId="54F80EC3" w:rsidR="00756434" w:rsidRDefault="00756434">
        <w:pPr>
          <w:pStyle w:val="a7"/>
          <w:jc w:val="right"/>
        </w:pPr>
        <w:r>
          <w:fldChar w:fldCharType="begin"/>
        </w:r>
        <w:r>
          <w:instrText>PAGE   \* MERGEFORMAT</w:instrText>
        </w:r>
        <w:r>
          <w:fldChar w:fldCharType="separate"/>
        </w:r>
        <w:r>
          <w:rPr>
            <w:lang w:val="zh-CN"/>
          </w:rPr>
          <w:t>2</w:t>
        </w:r>
        <w:r>
          <w:fldChar w:fldCharType="end"/>
        </w:r>
      </w:p>
    </w:sdtContent>
  </w:sdt>
  <w:p w14:paraId="2454D76D" w14:textId="478260EB" w:rsidR="001F61A1" w:rsidRDefault="001F61A1">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E38F0" w14:textId="77777777" w:rsidR="001F61A1"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114300" distR="114300" simplePos="0" relativeHeight="251659264" behindDoc="0" locked="0" layoutInCell="1" hidden="0" allowOverlap="1" wp14:anchorId="55CC6B0C" wp14:editId="1E339C0E">
              <wp:simplePos x="0" y="0"/>
              <wp:positionH relativeFrom="column">
                <wp:posOffset>1</wp:posOffset>
              </wp:positionH>
              <wp:positionV relativeFrom="paragraph">
                <wp:posOffset>0</wp:posOffset>
              </wp:positionV>
              <wp:extent cx="1838325" cy="1838325"/>
              <wp:effectExtent l="0" t="0" r="0" b="0"/>
              <wp:wrapNone/>
              <wp:docPr id="36" name="矩形 36"/>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48333B71" w14:textId="77777777" w:rsidR="001F61A1" w:rsidRDefault="00000000">
                          <w:pPr>
                            <w:spacing w:line="240" w:lineRule="auto"/>
                            <w:textDirection w:val="btLr"/>
                          </w:pPr>
                          <w:r>
                            <w:rPr>
                              <w:color w:val="000000"/>
                            </w:rPr>
                            <w:t xml:space="preserve"> PAGE  \* MERGEFORMAT 0</w:t>
                          </w:r>
                        </w:p>
                      </w:txbxContent>
                    </wps:txbx>
                    <wps:bodyPr spcFirstLastPara="1" wrap="square" lIns="0" tIns="0" rIns="0" bIns="0" anchor="t" anchorCtr="0">
                      <a:noAutofit/>
                    </wps:bodyPr>
                  </wps:wsp>
                </a:graphicData>
              </a:graphic>
            </wp:anchor>
          </w:drawing>
        </mc:Choice>
        <mc:Fallback>
          <w:pict>
            <v:rect w14:anchorId="55CC6B0C" id="矩形 36" o:spid="_x0000_s1026" style="position:absolute;margin-left:0;margin-top:0;width:144.75pt;height:14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" filled="f" stroked="f">
              <v:textbox inset="0,0,0,0">
                <w:txbxContent>
                  <w:p w14:paraId="48333B71" w14:textId="77777777" w:rsidR="001F61A1" w:rsidRDefault="00000000">
                    <w:pPr>
                      <w:spacing w:line="240" w:lineRule="auto"/>
                      <w:textDirection w:val="btLr"/>
                    </w:pPr>
                    <w:r>
                      <w:rPr>
                        <w:color w:val="000000"/>
                      </w:rPr>
                      <w:t xml:space="preserve"> PAGE  \* MERGEFORMAT 0</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6832C3"/>
    <w:multiLevelType w:val="multilevel"/>
    <w:tmpl w:val="66EAB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6560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1A1"/>
    <w:rsid w:val="00003F60"/>
    <w:rsid w:val="000A1BE8"/>
    <w:rsid w:val="000B00A3"/>
    <w:rsid w:val="000B53EB"/>
    <w:rsid w:val="000C0BF5"/>
    <w:rsid w:val="000E234A"/>
    <w:rsid w:val="00115DF4"/>
    <w:rsid w:val="001300DD"/>
    <w:rsid w:val="001430FB"/>
    <w:rsid w:val="001D3B4E"/>
    <w:rsid w:val="001E7F3D"/>
    <w:rsid w:val="001F3ADD"/>
    <w:rsid w:val="001F61A1"/>
    <w:rsid w:val="00206240"/>
    <w:rsid w:val="00217F6F"/>
    <w:rsid w:val="002409FC"/>
    <w:rsid w:val="002637CE"/>
    <w:rsid w:val="00270603"/>
    <w:rsid w:val="00271AAD"/>
    <w:rsid w:val="0028223C"/>
    <w:rsid w:val="002B27EB"/>
    <w:rsid w:val="00303E07"/>
    <w:rsid w:val="00336DE5"/>
    <w:rsid w:val="00343B58"/>
    <w:rsid w:val="00363FFA"/>
    <w:rsid w:val="00370B31"/>
    <w:rsid w:val="00372F82"/>
    <w:rsid w:val="003874CF"/>
    <w:rsid w:val="00391E07"/>
    <w:rsid w:val="003B0CC9"/>
    <w:rsid w:val="003B70C6"/>
    <w:rsid w:val="003C0EC9"/>
    <w:rsid w:val="003F6AA0"/>
    <w:rsid w:val="00421AAE"/>
    <w:rsid w:val="00421B60"/>
    <w:rsid w:val="00425C74"/>
    <w:rsid w:val="004468A5"/>
    <w:rsid w:val="00460492"/>
    <w:rsid w:val="00481FB4"/>
    <w:rsid w:val="004A211E"/>
    <w:rsid w:val="004A4CB4"/>
    <w:rsid w:val="004A7230"/>
    <w:rsid w:val="004B3FBC"/>
    <w:rsid w:val="004B564A"/>
    <w:rsid w:val="004D5C69"/>
    <w:rsid w:val="004E053C"/>
    <w:rsid w:val="004E3975"/>
    <w:rsid w:val="004F22B6"/>
    <w:rsid w:val="00507B6C"/>
    <w:rsid w:val="0053382D"/>
    <w:rsid w:val="00534992"/>
    <w:rsid w:val="005B4189"/>
    <w:rsid w:val="005B5A1B"/>
    <w:rsid w:val="005E65EA"/>
    <w:rsid w:val="00635E78"/>
    <w:rsid w:val="0065241D"/>
    <w:rsid w:val="006C04AF"/>
    <w:rsid w:val="006E63E9"/>
    <w:rsid w:val="006F4029"/>
    <w:rsid w:val="006F46A6"/>
    <w:rsid w:val="006F5CD4"/>
    <w:rsid w:val="00703A63"/>
    <w:rsid w:val="00721F65"/>
    <w:rsid w:val="007443F3"/>
    <w:rsid w:val="00756434"/>
    <w:rsid w:val="00762549"/>
    <w:rsid w:val="00767BBD"/>
    <w:rsid w:val="007729CA"/>
    <w:rsid w:val="007B376B"/>
    <w:rsid w:val="007C5F9B"/>
    <w:rsid w:val="007C68CF"/>
    <w:rsid w:val="008068A3"/>
    <w:rsid w:val="00814D5E"/>
    <w:rsid w:val="00817A7C"/>
    <w:rsid w:val="00875565"/>
    <w:rsid w:val="00887757"/>
    <w:rsid w:val="00896C7F"/>
    <w:rsid w:val="008A0735"/>
    <w:rsid w:val="008C1CB0"/>
    <w:rsid w:val="0093486B"/>
    <w:rsid w:val="0098756C"/>
    <w:rsid w:val="009A200A"/>
    <w:rsid w:val="009D4012"/>
    <w:rsid w:val="00A040E8"/>
    <w:rsid w:val="00A44E31"/>
    <w:rsid w:val="00A478AA"/>
    <w:rsid w:val="00A5167A"/>
    <w:rsid w:val="00A72B76"/>
    <w:rsid w:val="00AA0C88"/>
    <w:rsid w:val="00AC6412"/>
    <w:rsid w:val="00AD6779"/>
    <w:rsid w:val="00AE1F90"/>
    <w:rsid w:val="00B4697F"/>
    <w:rsid w:val="00B62D5D"/>
    <w:rsid w:val="00BB3B9D"/>
    <w:rsid w:val="00BC0875"/>
    <w:rsid w:val="00BC08E2"/>
    <w:rsid w:val="00BF5DA0"/>
    <w:rsid w:val="00C1422A"/>
    <w:rsid w:val="00C15F3F"/>
    <w:rsid w:val="00C20899"/>
    <w:rsid w:val="00C246E4"/>
    <w:rsid w:val="00CA1251"/>
    <w:rsid w:val="00D55112"/>
    <w:rsid w:val="00D83DDA"/>
    <w:rsid w:val="00D9044C"/>
    <w:rsid w:val="00D953A1"/>
    <w:rsid w:val="00DC5D77"/>
    <w:rsid w:val="00DD2F9D"/>
    <w:rsid w:val="00DF6A50"/>
    <w:rsid w:val="00E005F3"/>
    <w:rsid w:val="00E245E6"/>
    <w:rsid w:val="00E2777E"/>
    <w:rsid w:val="00E41237"/>
    <w:rsid w:val="00E55D22"/>
    <w:rsid w:val="00E722E3"/>
    <w:rsid w:val="00E741A7"/>
    <w:rsid w:val="00E772CE"/>
    <w:rsid w:val="00EB4C47"/>
    <w:rsid w:val="00ED0E21"/>
    <w:rsid w:val="00ED1316"/>
    <w:rsid w:val="00F010EA"/>
    <w:rsid w:val="00F1742D"/>
    <w:rsid w:val="00F70942"/>
    <w:rsid w:val="00F7680A"/>
    <w:rsid w:val="00F91C90"/>
    <w:rsid w:val="00FA5719"/>
    <w:rsid w:val="00FA6282"/>
    <w:rsid w:val="00FF24F5"/>
    <w:rsid w:val="00FF6C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74BD01"/>
  <w15:docId w15:val="{D4517755-3457-4A57-ADA8-7FC8D6E42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Arial"/>
    </w:r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character" w:styleId="a4">
    <w:name w:val="FollowedHyperlink"/>
    <w:basedOn w:val="a0"/>
    <w:rPr>
      <w:color w:val="800080"/>
      <w:u w:val="single"/>
    </w:rPr>
  </w:style>
  <w:style w:type="paragraph" w:styleId="a5">
    <w:name w:val="footer"/>
    <w:basedOn w:val="a"/>
    <w:link w:val="a6"/>
    <w:uiPriority w:val="99"/>
    <w:pPr>
      <w:tabs>
        <w:tab w:val="center" w:pos="4680"/>
        <w:tab w:val="right" w:pos="9360"/>
      </w:tabs>
      <w:spacing w:line="240" w:lineRule="auto"/>
    </w:pPr>
  </w:style>
  <w:style w:type="paragraph" w:styleId="a7">
    <w:name w:val="header"/>
    <w:basedOn w:val="a"/>
    <w:link w:val="a8"/>
    <w:uiPriority w:val="99"/>
    <w:qFormat/>
    <w:pPr>
      <w:tabs>
        <w:tab w:val="center" w:pos="4680"/>
        <w:tab w:val="right" w:pos="9360"/>
      </w:tabs>
      <w:spacing w:line="240" w:lineRule="auto"/>
    </w:pPr>
  </w:style>
  <w:style w:type="character" w:styleId="a9">
    <w:name w:val="Hyperlink"/>
    <w:basedOn w:val="a0"/>
    <w:uiPriority w:val="99"/>
    <w:unhideWhenUsed/>
    <w:qFormat/>
    <w:rPr>
      <w:color w:val="0000FF" w:themeColor="hyperlink"/>
      <w:u w:val="single"/>
    </w:rPr>
  </w:style>
  <w:style w:type="paragraph" w:styleId="aa">
    <w:name w:val="Subtitle"/>
    <w:basedOn w:val="a"/>
    <w:next w:val="a"/>
    <w:uiPriority w:val="11"/>
    <w:qFormat/>
    <w:pPr>
      <w:keepNext/>
      <w:keepLines/>
      <w:spacing w:after="320"/>
    </w:pPr>
    <w:rPr>
      <w:color w:val="666666"/>
      <w:sz w:val="30"/>
      <w:szCs w:val="30"/>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paragraph" w:styleId="ac">
    <w:name w:val="List Paragraph"/>
    <w:basedOn w:val="a"/>
    <w:uiPriority w:val="34"/>
    <w:qFormat/>
    <w:pPr>
      <w:ind w:left="720"/>
      <w:contextualSpacing/>
    </w:pPr>
  </w:style>
  <w:style w:type="character" w:customStyle="1" w:styleId="a8">
    <w:name w:val="页眉 字符"/>
    <w:basedOn w:val="a0"/>
    <w:link w:val="a7"/>
    <w:uiPriority w:val="99"/>
    <w:rPr>
      <w:sz w:val="22"/>
      <w:szCs w:val="22"/>
      <w:lang w:val="en"/>
    </w:rPr>
  </w:style>
  <w:style w:type="character" w:customStyle="1" w:styleId="a6">
    <w:name w:val="页脚 字符"/>
    <w:basedOn w:val="a0"/>
    <w:link w:val="a5"/>
    <w:uiPriority w:val="99"/>
    <w:qFormat/>
    <w:rPr>
      <w:sz w:val="22"/>
      <w:szCs w:val="22"/>
      <w:lang w:val="en"/>
    </w:r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inseaddataanalytics.github.io/INSEADAnalytics/groupprojects/January2018FBL/IBM_Attrition_VS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ZHIIugA/B/YahxCNsRUqkuvXYA==">AMUW2mXe3D7bJG6uXSbCVQPplBLxirEge4D2mp4J/IIpoMwY4t3asKUpXTn3OWsgIt4harU7nOblBaqaSX+xI/mEelu9OytpHXpeKqnscKHRFk0Gj1Tbk0NgndzXRlfR2QQSnddIXiSb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13</Pages>
  <Words>2680</Words>
  <Characters>15276</Characters>
  <Application>Microsoft Office Word</Application>
  <DocSecurity>0</DocSecurity>
  <Lines>127</Lines>
  <Paragraphs>35</Paragraphs>
  <ScaleCrop>false</ScaleCrop>
  <Company/>
  <LinksUpToDate>false</LinksUpToDate>
  <CharactersWithSpaces>17921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Yunan</dc:creator>
  <cp:lastModifiedBy>Wu Yunan</cp:lastModifiedBy>
  <cp:revision>250</cp:revision>
  <cp:lastPrinted>2022-10-31T01:43:00Z</cp:lastPrinted>
  <dcterms:created xsi:type="dcterms:W3CDTF">2022-05-02T00:24:00Z</dcterms:created>
  <dcterms:modified xsi:type="dcterms:W3CDTF">2023-05-26T20:53:00Z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EA1C215898E64170B89D711ECA1C604C</vt:lpwstr>
  </property>
</Properties>
</file>