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18201E" w:rsidTr="001B4A13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28" w:type="dxa"/>
            </w:tcMar>
          </w:tcPr>
          <w:p w:rsidR="0018201E" w:rsidRDefault="00F06992" w:rsidP="00D77E85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   CU-10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D77E85" w:rsidP="001B4A13">
            <w:pPr>
              <w:pStyle w:val="TableContents"/>
              <w:spacing w:after="283"/>
              <w:rPr>
                <w:rFonts w:hint="eastAsia"/>
              </w:rPr>
            </w:pPr>
            <w:r>
              <w:t>Mostrar Clientes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4C55D0" w:rsidP="001B4A13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14</w:t>
            </w:r>
            <w:r w:rsidR="0018201E">
              <w:t>/1/2017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14/1/2017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4C55D0">
            <w:pPr>
              <w:pStyle w:val="TableContents"/>
              <w:numPr>
                <w:ilvl w:val="0"/>
                <w:numId w:val="2"/>
              </w:numPr>
              <w:spacing w:after="283"/>
              <w:rPr>
                <w:rFonts w:hint="eastAsia"/>
              </w:rPr>
            </w:pPr>
            <w:r>
              <w:t>Administrador</w:t>
            </w:r>
          </w:p>
          <w:p w:rsidR="0018201E" w:rsidRDefault="0018201E" w:rsidP="004C55D0">
            <w:pPr>
              <w:pStyle w:val="TableContents"/>
              <w:numPr>
                <w:ilvl w:val="0"/>
                <w:numId w:val="2"/>
              </w:numPr>
              <w:spacing w:after="283"/>
              <w:rPr>
                <w:rFonts w:hint="eastAsia"/>
              </w:rPr>
            </w:pPr>
            <w:r>
              <w:t>Instructor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4C55D0">
            <w:pPr>
              <w:widowControl/>
              <w:shd w:val="clear" w:color="auto" w:fill="FFFFFF"/>
              <w:suppressAutoHyphens w:val="0"/>
              <w:spacing w:line="360" w:lineRule="auto"/>
              <w:jc w:val="both"/>
              <w:textAlignment w:val="auto"/>
              <w:rPr>
                <w:rFonts w:hint="eastAsia"/>
              </w:rPr>
            </w:pPr>
            <w:r w:rsidRPr="00F06992">
              <w:t xml:space="preserve">Este caso de uso debe ser ejecutado con las credenciales del usuario instructor y administrador, de modo que pueda </w:t>
            </w:r>
            <w:r w:rsidR="004C55D0" w:rsidRPr="00F06992">
              <w:t>observar</w:t>
            </w:r>
            <w:r w:rsidRPr="00F06992">
              <w:t xml:space="preserve"> </w:t>
            </w:r>
            <w:r w:rsidR="004C55D0" w:rsidRPr="00F06992">
              <w:t>todos los clientes que se encuentran inscritos en el</w:t>
            </w:r>
            <w:r w:rsidRPr="00F06992">
              <w:t xml:space="preserve"> gimnasio.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4C55D0">
            <w:pPr>
              <w:widowControl/>
              <w:shd w:val="clear" w:color="auto" w:fill="FFFFFF"/>
              <w:suppressAutoHyphens w:val="0"/>
              <w:spacing w:line="360" w:lineRule="auto"/>
              <w:jc w:val="both"/>
              <w:textAlignment w:val="auto"/>
              <w:rPr>
                <w:rFonts w:hint="eastAsia"/>
              </w:rPr>
            </w:pPr>
            <w:r w:rsidRPr="00F06992">
              <w:t xml:space="preserve"> Ingresar con las credenciales de instructor o administrador para hacer uso de este caso.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4C55D0" w:rsidP="004C55D0">
            <w:pPr>
              <w:pStyle w:val="TableContents"/>
              <w:spacing w:after="283" w:line="360" w:lineRule="auto"/>
              <w:ind w:left="360" w:hanging="360"/>
              <w:jc w:val="both"/>
              <w:rPr>
                <w:rFonts w:hint="eastAsia"/>
              </w:rPr>
            </w:pPr>
            <w:r w:rsidRPr="00F06992">
              <w:t xml:space="preserve">Se muestran los clientes registrados para que el usuario pueda eliminar o actualizar si así lo desea.  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F06992" w:rsidP="001B4A13">
            <w:pPr>
              <w:pStyle w:val="TableContents"/>
              <w:spacing w:after="283"/>
              <w:rPr>
                <w:rFonts w:hint="eastAsia"/>
              </w:rPr>
            </w:pPr>
            <w:r>
              <w:t>FN1: Se ingresa con las credenciale</w:t>
            </w:r>
            <w:r>
              <w:rPr>
                <w:rFonts w:hint="eastAsia"/>
              </w:rPr>
              <w:t>s</w:t>
            </w:r>
            <w:r>
              <w:t xml:space="preserve"> de instructor o administrador.</w:t>
            </w:r>
          </w:p>
          <w:p w:rsidR="00F06992" w:rsidRDefault="00F06992" w:rsidP="001B4A13">
            <w:pPr>
              <w:pStyle w:val="TableContents"/>
              <w:spacing w:after="283"/>
              <w:rPr>
                <w:rFonts w:hint="eastAsia"/>
              </w:rPr>
            </w:pPr>
            <w:r>
              <w:t>FN2: El usuario selecciona la opción de clientes</w:t>
            </w:r>
          </w:p>
          <w:p w:rsidR="00F06992" w:rsidRDefault="00F06992" w:rsidP="001B4A13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FN3: El usuario puede observar todos los clientes navegando por la paginación seleccionado el número de página que se </w:t>
            </w:r>
            <w:proofErr w:type="spellStart"/>
            <w:r>
              <w:t>muentra</w:t>
            </w:r>
            <w:proofErr w:type="spellEnd"/>
            <w:r>
              <w:t xml:space="preserve"> debajo de la información.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F06992" w:rsidP="001B4A13">
            <w:pPr>
              <w:pStyle w:val="TableContents"/>
              <w:spacing w:after="283"/>
              <w:rPr>
                <w:rFonts w:hint="eastAsia"/>
              </w:rPr>
            </w:pPr>
            <w:r>
              <w:t>No aplica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rPr>
                <w:rFonts w:hint="eastAsia"/>
              </w:rPr>
            </w:pPr>
          </w:p>
          <w:p w:rsidR="0018201E" w:rsidRDefault="0018201E" w:rsidP="001B4A13">
            <w:pPr>
              <w:pStyle w:val="TableContents"/>
              <w:spacing w:after="283"/>
              <w:rPr>
                <w:rFonts w:hint="eastAsia"/>
              </w:rPr>
            </w:pPr>
          </w:p>
          <w:p w:rsidR="0018201E" w:rsidRDefault="0018201E" w:rsidP="001B4A13">
            <w:pPr>
              <w:pStyle w:val="TableContents"/>
              <w:spacing w:after="283"/>
              <w:ind w:left="342" w:hanging="342"/>
              <w:rPr>
                <w:rFonts w:hint="eastAsia"/>
              </w:rPr>
            </w:pPr>
          </w:p>
          <w:p w:rsidR="0018201E" w:rsidRDefault="0018201E" w:rsidP="005E259E">
            <w:pPr>
              <w:pStyle w:val="TableContents"/>
              <w:numPr>
                <w:ilvl w:val="0"/>
                <w:numId w:val="3"/>
              </w:numPr>
              <w:spacing w:after="283"/>
              <w:rPr>
                <w:rFonts w:hint="eastAsia"/>
              </w:rPr>
            </w:pP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lastRenderedPageBreak/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5E259E" w:rsidP="001B4A13">
            <w:pPr>
              <w:pStyle w:val="TableContents"/>
              <w:spacing w:after="283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lta 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5E259E" w:rsidP="005E259E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Frecuente. </w:t>
            </w:r>
            <w:r>
              <w:rPr>
                <w:rFonts w:hint="eastAsia"/>
              </w:rPr>
              <w:t>E</w:t>
            </w:r>
            <w:r>
              <w:t>l usuario debe ingresar constantemente para realizar las funciones de actualización o eliminación de algún client</w:t>
            </w:r>
            <w:r>
              <w:rPr>
                <w:rFonts w:hint="eastAsia"/>
              </w:rPr>
              <w:t>e</w:t>
            </w:r>
            <w:r>
              <w:t>.</w:t>
            </w:r>
            <w:bookmarkStart w:id="0" w:name="_GoBack"/>
            <w:bookmarkEnd w:id="0"/>
            <w:r>
              <w:t xml:space="preserve">  </w:t>
            </w: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</w:p>
        </w:tc>
      </w:tr>
      <w:tr w:rsidR="0018201E" w:rsidTr="001B4A13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18201E" w:rsidRDefault="0018201E" w:rsidP="001B4A13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F06992" w:rsidRDefault="0018201E" w:rsidP="00F06992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 xml:space="preserve"> </w:t>
            </w:r>
            <w:proofErr w:type="spellStart"/>
            <w:r w:rsidR="00F06992">
              <w:t>MySQL</w:t>
            </w:r>
            <w:proofErr w:type="spellEnd"/>
          </w:p>
          <w:p w:rsidR="0018201E" w:rsidRDefault="00F06992" w:rsidP="00F06992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>PHP</w:t>
            </w:r>
          </w:p>
        </w:tc>
      </w:tr>
    </w:tbl>
    <w:p w:rsidR="005B6765" w:rsidRDefault="005B6765">
      <w:pPr>
        <w:rPr>
          <w:rFonts w:hint="eastAsia"/>
        </w:rPr>
      </w:pPr>
    </w:p>
    <w:sectPr w:rsidR="005B6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2118"/>
    <w:multiLevelType w:val="hybridMultilevel"/>
    <w:tmpl w:val="51A8ECB8"/>
    <w:lvl w:ilvl="0" w:tplc="C17C6C46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19ED"/>
    <w:multiLevelType w:val="multilevel"/>
    <w:tmpl w:val="9938A7B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5F73805"/>
    <w:multiLevelType w:val="hybridMultilevel"/>
    <w:tmpl w:val="BFA8044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1E"/>
    <w:rsid w:val="0018201E"/>
    <w:rsid w:val="004C55D0"/>
    <w:rsid w:val="005B6765"/>
    <w:rsid w:val="005E259E"/>
    <w:rsid w:val="00A00656"/>
    <w:rsid w:val="00D77E85"/>
    <w:rsid w:val="00F0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F9890-2C76-4F7E-90AF-4728D76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201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8201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6</cp:revision>
  <dcterms:created xsi:type="dcterms:W3CDTF">2017-01-15T01:31:00Z</dcterms:created>
  <dcterms:modified xsi:type="dcterms:W3CDTF">2017-01-15T12:46:00Z</dcterms:modified>
</cp:coreProperties>
</file>