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455DF" w:rsidRPr="004466B6" w:rsidRDefault="006455DF" w:rsidP="00DC0DCE">
      <w:pPr>
        <w:ind w:firstLine="0"/>
        <w:rPr>
          <w:rFonts w:ascii="Cambria" w:hAnsi="Cambria"/>
          <w:color w:val="22A6B8"/>
          <w:sz w:val="28"/>
          <w:lang w:val="en-US"/>
        </w:rPr>
      </w:pPr>
      <w:r w:rsidRPr="004466B6">
        <w:rPr>
          <w:rFonts w:ascii="Cambria" w:hAnsi="Cambria"/>
          <w:color w:val="22A6B8"/>
          <w:sz w:val="28"/>
          <w:lang w:val="en-US"/>
        </w:rPr>
        <w:t>MATEMATIKA FANIDAN MILLIY SERTIFIKAT UCHUN OʻTKAZILGAN TEST SINOVLARI NATIJALARI TAHLILI</w:t>
      </w:r>
    </w:p>
    <w:p w:rsidR="00EF06BC" w:rsidRPr="004466B6" w:rsidRDefault="00EF06BC" w:rsidP="00707C10">
      <w:pPr>
        <w:rPr>
          <w:rFonts w:ascii="Cambria" w:hAnsi="Cambria"/>
          <w:b w:val="0"/>
          <w:color w:val="22A6B8"/>
          <w:sz w:val="28"/>
          <w:lang w:val="uz-Cyrl-UZ"/>
        </w:rPr>
      </w:pPr>
    </w:p>
    <w:p w:rsidR="00077FF9" w:rsidRPr="004466B6" w:rsidRDefault="00077FF9" w:rsidP="00077FF9">
      <w:pPr>
        <w:ind w:firstLine="0"/>
        <w:rPr>
          <w:rFonts w:ascii="Cambria" w:hAnsi="Cambria"/>
          <w:color w:val="22A6B8"/>
          <w:sz w:val="28"/>
          <w:vertAlign w:val="superscript"/>
          <w:lang w:val="uz-Cyrl-UZ"/>
        </w:rPr>
      </w:pPr>
      <w:r w:rsidRPr="004466B6">
        <w:rPr>
          <w:rFonts w:ascii="Cambria" w:hAnsi="Cambria"/>
          <w:color w:val="22A6B8"/>
          <w:sz w:val="28"/>
          <w:lang w:val="uz-Cyrl-UZ"/>
        </w:rPr>
        <w:t>A.</w:t>
      </w:r>
      <w:r w:rsidR="006455DF" w:rsidRPr="004466B6">
        <w:rPr>
          <w:rFonts w:ascii="Cambria" w:hAnsi="Cambria"/>
          <w:color w:val="22A6B8"/>
          <w:sz w:val="28"/>
          <w:lang w:val="uz-Cyrl-UZ"/>
        </w:rPr>
        <w:t>R</w:t>
      </w:r>
      <w:r w:rsidR="00447FC9" w:rsidRPr="004466B6">
        <w:rPr>
          <w:rFonts w:ascii="Cambria" w:hAnsi="Cambria"/>
          <w:color w:val="22A6B8"/>
          <w:sz w:val="28"/>
          <w:lang w:val="uz-Cyrl-UZ"/>
        </w:rPr>
        <w:t>.</w:t>
      </w:r>
      <w:r w:rsidR="00E1418D" w:rsidRPr="004466B6">
        <w:rPr>
          <w:rFonts w:ascii="Cambria" w:hAnsi="Cambria"/>
          <w:color w:val="22A6B8"/>
          <w:sz w:val="28"/>
          <w:lang w:val="uz-Cyrl-UZ"/>
        </w:rPr>
        <w:t> </w:t>
      </w:r>
      <w:r w:rsidR="006455DF" w:rsidRPr="004466B6">
        <w:rPr>
          <w:rFonts w:ascii="Cambria" w:hAnsi="Cambria"/>
          <w:color w:val="22A6B8"/>
          <w:sz w:val="28"/>
          <w:lang w:val="uz-Cyrl-UZ"/>
        </w:rPr>
        <w:t>Sattiyev</w:t>
      </w:r>
      <w:r w:rsidRPr="004466B6">
        <w:rPr>
          <w:rFonts w:ascii="Cambria" w:hAnsi="Cambria"/>
          <w:color w:val="22A6B8"/>
          <w:sz w:val="28"/>
          <w:lang w:val="uz-Cyrl-UZ"/>
        </w:rPr>
        <w:t xml:space="preserve">, </w:t>
      </w:r>
      <w:r w:rsidR="006455DF" w:rsidRPr="004466B6">
        <w:rPr>
          <w:rFonts w:ascii="Cambria" w:hAnsi="Cambria"/>
          <w:color w:val="22A6B8"/>
          <w:sz w:val="28"/>
          <w:lang w:val="uz-Cyrl-UZ"/>
        </w:rPr>
        <w:t xml:space="preserve">M. Dj. </w:t>
      </w:r>
      <w:r w:rsidR="006455DF" w:rsidRPr="004466B6">
        <w:rPr>
          <w:rFonts w:ascii="Cambria" w:hAnsi="Cambria"/>
          <w:color w:val="22A6B8"/>
          <w:sz w:val="28"/>
          <w:lang w:val="en-US"/>
        </w:rPr>
        <w:t>Ermamatov</w:t>
      </w:r>
    </w:p>
    <w:p w:rsidR="006455DF" w:rsidRPr="004466B6" w:rsidRDefault="006455DF" w:rsidP="006455DF">
      <w:pPr>
        <w:ind w:firstLine="709"/>
        <w:rPr>
          <w:rFonts w:ascii="Cambria" w:hAnsi="Cambria"/>
          <w:b w:val="0"/>
          <w:i/>
          <w:szCs w:val="24"/>
          <w:lang w:val="uz-Cyrl-UZ"/>
        </w:rPr>
      </w:pPr>
      <w:r w:rsidRPr="004466B6">
        <w:rPr>
          <w:rFonts w:ascii="Cambria" w:hAnsi="Cambria"/>
          <w:b w:val="0"/>
          <w:i/>
          <w:szCs w:val="24"/>
          <w:lang w:val="uz-Cyrl-UZ"/>
        </w:rPr>
        <w:t>Bilim va malakalarni baholash agentligi huzuridagi</w:t>
      </w:r>
    </w:p>
    <w:p w:rsidR="006455DF" w:rsidRPr="004466B6" w:rsidRDefault="006455DF" w:rsidP="006455DF">
      <w:pPr>
        <w:ind w:firstLine="0"/>
        <w:rPr>
          <w:rFonts w:ascii="Cambria" w:hAnsi="Cambria"/>
          <w:b w:val="0"/>
          <w:color w:val="22A6B8"/>
          <w:sz w:val="28"/>
          <w:lang w:val="uz-Cyrl-UZ"/>
        </w:rPr>
      </w:pPr>
      <w:r w:rsidRPr="004466B6">
        <w:rPr>
          <w:rFonts w:ascii="Cambria" w:hAnsi="Cambria"/>
          <w:b w:val="0"/>
          <w:i/>
          <w:szCs w:val="24"/>
          <w:lang w:val="uz-Cyrl-UZ"/>
        </w:rPr>
        <w:t xml:space="preserve"> Ilmiy-o‘quv amaliy markazi, 100084, Toshkent sh., Bog‘ishamol k., 12</w:t>
      </w:r>
    </w:p>
    <w:p w:rsidR="00EF06BC" w:rsidRPr="004466B6" w:rsidRDefault="00EF06BC" w:rsidP="00510EAD">
      <w:pPr>
        <w:ind w:firstLine="0"/>
        <w:rPr>
          <w:rFonts w:ascii="Cambria" w:hAnsi="Cambria"/>
          <w:b w:val="0"/>
          <w:color w:val="22A6B8"/>
          <w:sz w:val="28"/>
          <w:lang w:val="uz-Latn-UZ"/>
        </w:rPr>
      </w:pPr>
    </w:p>
    <w:p w:rsidR="00EF06BC" w:rsidRPr="004466B6" w:rsidRDefault="00447FC9" w:rsidP="00707C10">
      <w:pPr>
        <w:jc w:val="both"/>
        <w:rPr>
          <w:rFonts w:ascii="Cambria" w:hAnsi="Cambria"/>
          <w:b w:val="0"/>
          <w:i/>
          <w:sz w:val="28"/>
          <w:lang w:val="en-US"/>
        </w:rPr>
      </w:pPr>
      <w:r w:rsidRPr="004466B6">
        <w:rPr>
          <w:rFonts w:ascii="Cambria" w:hAnsi="Cambria"/>
          <w:color w:val="22A6B8"/>
          <w:sz w:val="28"/>
          <w:lang w:val="uz-Cyrl-UZ"/>
        </w:rPr>
        <w:t>Qisqacha mazmuni</w:t>
      </w:r>
      <w:r w:rsidR="00640D3D" w:rsidRPr="004466B6">
        <w:rPr>
          <w:rFonts w:ascii="Cambria" w:hAnsi="Cambria"/>
          <w:color w:val="22A6B8"/>
          <w:sz w:val="28"/>
          <w:lang w:val="uz-Latn-UZ"/>
        </w:rPr>
        <w:t>.</w:t>
      </w:r>
      <w:r w:rsidRPr="004466B6">
        <w:rPr>
          <w:rFonts w:ascii="Cambria" w:hAnsi="Cambria"/>
          <w:b w:val="0"/>
          <w:i/>
          <w:color w:val="22A6B8"/>
          <w:sz w:val="28"/>
          <w:lang w:val="uz-Cyrl-UZ"/>
        </w:rPr>
        <w:t xml:space="preserve"> </w:t>
      </w:r>
      <w:r w:rsidR="006455DF" w:rsidRPr="004466B6">
        <w:rPr>
          <w:rFonts w:ascii="Cambria" w:hAnsi="Cambria"/>
          <w:b w:val="0"/>
          <w:sz w:val="28"/>
          <w:lang w:val="uz-Latn-UZ"/>
        </w:rPr>
        <w:t>Ushbu maqolada respublika boʻyicha matematika fanidan 2022</w:t>
      </w:r>
      <w:r w:rsidR="002B74F7">
        <w:rPr>
          <w:rFonts w:ascii="Cambria" w:hAnsi="Cambria"/>
          <w:b w:val="0"/>
          <w:sz w:val="28"/>
          <w:lang w:val="uz-Latn-UZ"/>
        </w:rPr>
        <w:t>-</w:t>
      </w:r>
      <w:r w:rsidR="006455DF" w:rsidRPr="004466B6">
        <w:rPr>
          <w:rFonts w:ascii="Cambria" w:hAnsi="Cambria"/>
          <w:b w:val="0"/>
          <w:sz w:val="28"/>
          <w:lang w:val="uz-Latn-UZ"/>
        </w:rPr>
        <w:t>yilning dekabr oyida va 2023</w:t>
      </w:r>
      <w:r w:rsidR="002B74F7">
        <w:rPr>
          <w:rFonts w:ascii="Cambria" w:hAnsi="Cambria"/>
          <w:b w:val="0"/>
          <w:sz w:val="28"/>
          <w:lang w:val="uz-Latn-UZ"/>
        </w:rPr>
        <w:t>-</w:t>
      </w:r>
      <w:r w:rsidR="006455DF" w:rsidRPr="004466B6">
        <w:rPr>
          <w:rFonts w:ascii="Cambria" w:hAnsi="Cambria"/>
          <w:b w:val="0"/>
          <w:sz w:val="28"/>
          <w:lang w:val="uz-Latn-UZ"/>
        </w:rPr>
        <w:t>yilning fevral oyida Milliy sertifikat uchun oʻtkazilgan test sinovlari natijalari klassik test nazariyasi va Rash modeli asosida tahlil qilingan. Har ikkala variantlaridan olingan natijalarning tavsif statistikasi va  alohida test topshiriqlariga berilgan javoblarning umumiy ball bilan korellyatsiyasi muhokama qilindi. Ikkita test sinovida ishlatilgan variantlardagi test topshiriqlarining qiyinlik darajasi klassik test nazariyasi va Rash modeli bilan tahlil qilindi. Rash modeli bilan olingan qobiliyat va qiyinlik darajalaridan foydalanib ikkala variant uchun Rayt xaritasi olingan va u bilan qobiliyat va qiyinlik darajalari mosligi muhokama qilingan. Olingan  element va test xarakteristikasi hamda element va test ma</w:t>
      </w:r>
      <w:r w:rsidR="00F70D78">
        <w:rPr>
          <w:rFonts w:ascii="Cambria" w:hAnsi="Cambria"/>
          <w:b w:val="0"/>
          <w:sz w:val="28"/>
          <w:lang w:val="uz-Latn-UZ"/>
        </w:rPr>
        <w:t>’</w:t>
      </w:r>
      <w:r w:rsidR="006455DF" w:rsidRPr="004466B6">
        <w:rPr>
          <w:rFonts w:ascii="Cambria" w:hAnsi="Cambria"/>
          <w:b w:val="0"/>
          <w:sz w:val="28"/>
          <w:lang w:val="uz-Latn-UZ"/>
        </w:rPr>
        <w:t>lumoti chiziqlar</w:t>
      </w:r>
      <w:r w:rsidR="002141F1">
        <w:rPr>
          <w:rFonts w:ascii="Cambria" w:hAnsi="Cambria"/>
          <w:b w:val="0"/>
          <w:sz w:val="28"/>
          <w:lang w:val="uz-Latn-UZ"/>
        </w:rPr>
        <w:t>i</w:t>
      </w:r>
      <w:r w:rsidR="006455DF" w:rsidRPr="004466B6">
        <w:rPr>
          <w:rFonts w:ascii="Cambria" w:hAnsi="Cambria"/>
          <w:b w:val="0"/>
          <w:sz w:val="28"/>
          <w:lang w:val="uz-Latn-UZ"/>
        </w:rPr>
        <w:t xml:space="preserve"> asos</w:t>
      </w:r>
      <w:r w:rsidR="002141F1">
        <w:rPr>
          <w:rFonts w:ascii="Cambria" w:hAnsi="Cambria"/>
          <w:b w:val="0"/>
          <w:sz w:val="28"/>
          <w:lang w:val="uz-Latn-UZ"/>
        </w:rPr>
        <w:t>i</w:t>
      </w:r>
      <w:r w:rsidR="006455DF" w:rsidRPr="004466B6">
        <w:rPr>
          <w:rFonts w:ascii="Cambria" w:hAnsi="Cambria"/>
          <w:b w:val="0"/>
          <w:sz w:val="28"/>
          <w:lang w:val="uz-Latn-UZ"/>
        </w:rPr>
        <w:t>dagi muhokamalar keltirilgan. Olingan natijalar asosida shkalalash va kalibrovkalash bo‘yicha tavsiyal</w:t>
      </w:r>
      <w:r w:rsidR="002141F1">
        <w:rPr>
          <w:rFonts w:ascii="Cambria" w:hAnsi="Cambria"/>
          <w:b w:val="0"/>
          <w:sz w:val="28"/>
          <w:lang w:val="uz-Latn-UZ"/>
        </w:rPr>
        <w:t>a</w:t>
      </w:r>
      <w:r w:rsidR="006455DF" w:rsidRPr="004466B6">
        <w:rPr>
          <w:rFonts w:ascii="Cambria" w:hAnsi="Cambria"/>
          <w:b w:val="0"/>
          <w:sz w:val="28"/>
          <w:lang w:val="uz-Latn-UZ"/>
        </w:rPr>
        <w:t>r berilgan.</w:t>
      </w:r>
    </w:p>
    <w:p w:rsidR="006455DF" w:rsidRPr="004466B6" w:rsidRDefault="006455DF" w:rsidP="00914869">
      <w:pPr>
        <w:ind w:left="567" w:firstLine="0"/>
        <w:jc w:val="both"/>
        <w:rPr>
          <w:rFonts w:ascii="Cambria" w:hAnsi="Cambria"/>
          <w:color w:val="22A6B8"/>
          <w:sz w:val="28"/>
          <w:lang w:val="en-US"/>
        </w:rPr>
      </w:pPr>
    </w:p>
    <w:p w:rsidR="00EF06BC" w:rsidRPr="004466B6" w:rsidRDefault="00447FC9" w:rsidP="00914869">
      <w:pPr>
        <w:ind w:left="567" w:firstLine="0"/>
        <w:jc w:val="both"/>
        <w:rPr>
          <w:rFonts w:ascii="Cambria" w:hAnsi="Cambria"/>
          <w:b w:val="0"/>
          <w:sz w:val="28"/>
          <w:lang w:val="en-US"/>
        </w:rPr>
      </w:pPr>
      <w:r w:rsidRPr="004466B6">
        <w:rPr>
          <w:rFonts w:ascii="Cambria" w:hAnsi="Cambria"/>
          <w:color w:val="22A6B8"/>
          <w:sz w:val="28"/>
          <w:lang w:val="uz-Cyrl-UZ"/>
        </w:rPr>
        <w:t>Kalit so‘zlar:</w:t>
      </w:r>
      <w:r w:rsidRPr="004466B6">
        <w:rPr>
          <w:rFonts w:ascii="Cambria" w:hAnsi="Cambria"/>
          <w:b w:val="0"/>
          <w:color w:val="22A6B8"/>
          <w:sz w:val="28"/>
          <w:lang w:val="uz-Cyrl-UZ"/>
        </w:rPr>
        <w:t xml:space="preserve"> </w:t>
      </w:r>
      <w:r w:rsidR="006455DF" w:rsidRPr="004466B6">
        <w:rPr>
          <w:rFonts w:ascii="Cambria" w:hAnsi="Cambria"/>
          <w:b w:val="0"/>
          <w:sz w:val="28"/>
          <w:lang w:val="en-US"/>
        </w:rPr>
        <w:t xml:space="preserve">Test topshiriqlari, </w:t>
      </w:r>
      <w:proofErr w:type="spellStart"/>
      <w:r w:rsidR="006455DF" w:rsidRPr="004466B6">
        <w:rPr>
          <w:rFonts w:ascii="Cambria" w:hAnsi="Cambria"/>
          <w:b w:val="0"/>
          <w:sz w:val="28"/>
          <w:lang w:val="en-US"/>
        </w:rPr>
        <w:t>Kronbax</w:t>
      </w:r>
      <w:proofErr w:type="spellEnd"/>
      <w:r w:rsidR="006455DF" w:rsidRPr="004466B6">
        <w:rPr>
          <w:rFonts w:ascii="Cambria" w:hAnsi="Cambria"/>
          <w:b w:val="0"/>
          <w:sz w:val="28"/>
          <w:lang w:val="en-US"/>
        </w:rPr>
        <w:t xml:space="preserve"> </w:t>
      </w:r>
      <w:proofErr w:type="spellStart"/>
      <w:r w:rsidR="006455DF" w:rsidRPr="004466B6">
        <w:rPr>
          <w:rFonts w:ascii="Cambria" w:hAnsi="Cambria"/>
          <w:b w:val="0"/>
          <w:sz w:val="28"/>
          <w:lang w:val="en-US"/>
        </w:rPr>
        <w:t>alfa</w:t>
      </w:r>
      <w:proofErr w:type="spellEnd"/>
      <w:r w:rsidR="006455DF" w:rsidRPr="004466B6">
        <w:rPr>
          <w:rFonts w:ascii="Cambria" w:hAnsi="Cambria"/>
          <w:b w:val="0"/>
          <w:sz w:val="28"/>
          <w:lang w:val="en-US"/>
        </w:rPr>
        <w:t xml:space="preserve"> </w:t>
      </w:r>
      <w:proofErr w:type="spellStart"/>
      <w:r w:rsidR="006455DF" w:rsidRPr="004466B6">
        <w:rPr>
          <w:rFonts w:ascii="Cambria" w:hAnsi="Cambria"/>
          <w:b w:val="0"/>
          <w:sz w:val="28"/>
          <w:lang w:val="en-US"/>
        </w:rPr>
        <w:t>koeffitsiyenti</w:t>
      </w:r>
      <w:proofErr w:type="spellEnd"/>
      <w:r w:rsidR="006455DF" w:rsidRPr="004466B6">
        <w:rPr>
          <w:rFonts w:ascii="Cambria" w:hAnsi="Cambria"/>
          <w:b w:val="0"/>
          <w:sz w:val="28"/>
          <w:lang w:val="en-US"/>
        </w:rPr>
        <w:t xml:space="preserve">, </w:t>
      </w:r>
      <w:proofErr w:type="spellStart"/>
      <w:r w:rsidR="006455DF" w:rsidRPr="004466B6">
        <w:rPr>
          <w:rFonts w:ascii="Cambria" w:hAnsi="Cambria"/>
          <w:b w:val="0"/>
          <w:sz w:val="28"/>
          <w:lang w:val="en-US"/>
        </w:rPr>
        <w:t>validlik</w:t>
      </w:r>
      <w:proofErr w:type="spellEnd"/>
      <w:r w:rsidR="006455DF" w:rsidRPr="004466B6">
        <w:rPr>
          <w:rFonts w:ascii="Cambria" w:hAnsi="Cambria"/>
          <w:b w:val="0"/>
          <w:sz w:val="28"/>
          <w:lang w:val="en-US"/>
        </w:rPr>
        <w:t>, qiyinlik darajasi, Rash modeli, Rayt xaritasi, qobiliyat darajalari.</w:t>
      </w:r>
    </w:p>
    <w:p w:rsidR="00EF06BC" w:rsidRPr="004466B6" w:rsidRDefault="00447FC9" w:rsidP="00707C10">
      <w:pPr>
        <w:jc w:val="both"/>
        <w:rPr>
          <w:rFonts w:ascii="Cambria" w:hAnsi="Cambria"/>
          <w:b w:val="0"/>
          <w:i/>
          <w:sz w:val="28"/>
          <w:lang w:val="uz-Cyrl-UZ"/>
        </w:rPr>
      </w:pPr>
      <w:r w:rsidRPr="004466B6">
        <w:rPr>
          <w:rFonts w:ascii="Cambria" w:hAnsi="Cambria"/>
          <w:b w:val="0"/>
          <w:i/>
          <w:sz w:val="28"/>
          <w:lang w:val="uz-Cyrl-UZ"/>
        </w:rPr>
        <w:tab/>
      </w:r>
    </w:p>
    <w:p w:rsidR="006D2405" w:rsidRPr="004466B6" w:rsidRDefault="006D2405" w:rsidP="00707C10">
      <w:pPr>
        <w:ind w:firstLine="709"/>
        <w:jc w:val="both"/>
        <w:rPr>
          <w:rFonts w:ascii="Cambria" w:hAnsi="Cambria"/>
          <w:b w:val="0"/>
          <w:sz w:val="28"/>
          <w:lang w:val="uz-Cyrl-UZ"/>
        </w:rPr>
        <w:sectPr w:rsidR="006D2405" w:rsidRPr="004466B6"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lastRenderedPageBreak/>
        <w:t>I. Kirish</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"Umumta’lim fanlarini bilish darajasini baholashning milliy test tizimini joriy etish to‘g‘risida"gi qaror - Umumta’lim fanlari bo’yicha umumta’lim maktablari va akademik litseylarda ta’lim olayotgan oʻquvchilar, talabalar shu bilan birga fan oʻqituvchilari tegishli fan boʻyicha oʻz bilim darajasini aniqlab olish imkonini berdi. Bundan tashqari talabgorlar (oʻquvchilar va oʻqituvchilar) uchun Umumta’lim fanlari boʻyicha olingan milliy sertifikat - ular uchun ma’lum </w:t>
      </w:r>
      <w:r w:rsidRPr="004466B6">
        <w:rPr>
          <w:rFonts w:ascii="Cambria" w:hAnsi="Cambria"/>
          <w:b w:val="0"/>
          <w:sz w:val="28"/>
          <w:lang w:val="uz-Cyrl-UZ"/>
        </w:rPr>
        <w:lastRenderedPageBreak/>
        <w:t>darajada ragʻbatlantirish uchun imkoniyat yaratdi.</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Bu borada, talabgorlar </w:t>
      </w:r>
      <w:r w:rsidR="002B74F7" w:rsidRPr="002B74F7">
        <w:rPr>
          <w:rFonts w:ascii="Cambria" w:hAnsi="Cambria"/>
          <w:b w:val="0"/>
          <w:sz w:val="28"/>
          <w:lang w:val="uz-Cyrl-UZ"/>
        </w:rPr>
        <w:t>uchun</w:t>
      </w:r>
      <w:r w:rsidRPr="004466B6">
        <w:rPr>
          <w:rFonts w:ascii="Cambria" w:hAnsi="Cambria"/>
          <w:b w:val="0"/>
          <w:sz w:val="28"/>
          <w:lang w:val="uz-Cyrl-UZ"/>
        </w:rPr>
        <w:t xml:space="preserve"> Umumta’lim fanlaridan Milliy sertifikat </w:t>
      </w:r>
      <w:r w:rsidR="002B74F7" w:rsidRPr="002B74F7">
        <w:rPr>
          <w:rFonts w:ascii="Cambria" w:hAnsi="Cambria"/>
          <w:b w:val="0"/>
          <w:sz w:val="28"/>
          <w:lang w:val="uz-Cyrl-UZ"/>
        </w:rPr>
        <w:t>boʻyicha</w:t>
      </w:r>
      <w:r w:rsidRPr="004466B6">
        <w:rPr>
          <w:rFonts w:ascii="Cambria" w:hAnsi="Cambria"/>
          <w:b w:val="0"/>
          <w:sz w:val="28"/>
          <w:lang w:val="uz-Cyrl-UZ"/>
        </w:rPr>
        <w:t xml:space="preserve"> test jarayoniga tayyorgarlik koʻrish, test topshiriqlarini shakllantirish, ularni ekspertiza qilish va shu bilan birga test sinovlari oʻtkazish, natijalarini e’lon qilish Bilim va malakalarni baholash agentligi tomonidan amalga oshirilib kelinmoqda.</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Biz ushbu maqolada umumta’lim fanlaridan biri boʻlgan Matematika fanidan Milliy sertifikan uchun oʻtkazilgan test sinovlari natijalarining </w:t>
      </w:r>
      <w:r w:rsidRPr="004466B6">
        <w:rPr>
          <w:rFonts w:ascii="Cambria" w:hAnsi="Cambria"/>
          <w:b w:val="0"/>
          <w:sz w:val="28"/>
          <w:lang w:val="uz-Cyrl-UZ"/>
        </w:rPr>
        <w:lastRenderedPageBreak/>
        <w:t xml:space="preserve">tahlilini </w:t>
      </w:r>
      <w:r w:rsidR="002B74F7" w:rsidRPr="002B74F7">
        <w:rPr>
          <w:rFonts w:ascii="Cambria" w:hAnsi="Cambria"/>
          <w:b w:val="0"/>
          <w:sz w:val="28"/>
          <w:lang w:val="uz-Cyrl-UZ"/>
        </w:rPr>
        <w:t>va t</w:t>
      </w:r>
      <w:r w:rsidRPr="004466B6">
        <w:rPr>
          <w:rFonts w:ascii="Cambria" w:hAnsi="Cambria"/>
          <w:b w:val="0"/>
          <w:sz w:val="28"/>
          <w:lang w:val="uz-Cyrl-UZ"/>
        </w:rPr>
        <w:t>ahlil natijalariga asoslangan xulosalar</w:t>
      </w:r>
      <w:r w:rsidR="002B74F7" w:rsidRPr="002B74F7">
        <w:rPr>
          <w:rFonts w:ascii="Cambria" w:hAnsi="Cambria"/>
          <w:b w:val="0"/>
          <w:sz w:val="28"/>
          <w:lang w:val="uz-Cyrl-UZ"/>
        </w:rPr>
        <w:t>ni</w:t>
      </w:r>
      <w:r w:rsidRPr="004466B6">
        <w:rPr>
          <w:rFonts w:ascii="Cambria" w:hAnsi="Cambria"/>
          <w:b w:val="0"/>
          <w:sz w:val="28"/>
          <w:lang w:val="uz-Cyrl-UZ"/>
        </w:rPr>
        <w:t xml:space="preserve"> keltiramiz. </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 Respublika boʻyicha matematika fanidan 2022</w:t>
      </w:r>
      <w:r w:rsidR="002B74F7" w:rsidRPr="002B74F7">
        <w:rPr>
          <w:rFonts w:ascii="Cambria" w:hAnsi="Cambria"/>
          <w:b w:val="0"/>
          <w:sz w:val="28"/>
          <w:lang w:val="uz-Cyrl-UZ"/>
        </w:rPr>
        <w:t>-</w:t>
      </w:r>
      <w:r w:rsidRPr="004466B6">
        <w:rPr>
          <w:rFonts w:ascii="Cambria" w:hAnsi="Cambria"/>
          <w:b w:val="0"/>
          <w:sz w:val="28"/>
          <w:lang w:val="uz-Cyrl-UZ"/>
        </w:rPr>
        <w:t>yilning dekabr oyida (1-test sinovi) va 2023</w:t>
      </w:r>
      <w:r w:rsidR="002B74F7" w:rsidRPr="009476D7">
        <w:rPr>
          <w:rFonts w:ascii="Cambria" w:hAnsi="Cambria"/>
          <w:b w:val="0"/>
          <w:sz w:val="28"/>
          <w:lang w:val="uz-Cyrl-UZ"/>
        </w:rPr>
        <w:t>-</w:t>
      </w:r>
      <w:r w:rsidRPr="004466B6">
        <w:rPr>
          <w:rFonts w:ascii="Cambria" w:hAnsi="Cambria"/>
          <w:b w:val="0"/>
          <w:sz w:val="28"/>
          <w:lang w:val="uz-Cyrl-UZ"/>
        </w:rPr>
        <w:t>yilning fevral oyida (2-test sinovi) Milliy sertifikat uchun oʻtkazilgan test sinovlarida mos ravishda 4506 nafar va 2158 nafar talabgorlar ishtirok etdilar. Matematika fanidan Milliy sertifikat uchun oʻtkazilgan test sinovlarida har bir variant 45 ta (36-45- ochiq test topshiriqlarining A va B qismlarga ajratilishi hisobiga 55 ta) test topshiriqlaridan iborat bo‘lib, ajratilgan vaqt javoblar varaqasini bo‘yash bilan birgalikda 150 daqiqani tashkil etishi belgilangan.</w:t>
      </w:r>
    </w:p>
    <w:p w:rsidR="006455DF" w:rsidRPr="004466B6" w:rsidRDefault="006455DF" w:rsidP="006455DF">
      <w:pPr>
        <w:ind w:firstLine="708"/>
        <w:jc w:val="both"/>
        <w:rPr>
          <w:rFonts w:ascii="Cambria" w:hAnsi="Cambria"/>
          <w:b w:val="0"/>
          <w:sz w:val="28"/>
          <w:lang w:val="uz-Cyrl-UZ"/>
        </w:r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t>II. Test sinovlari natijalarini klassik test nazariyasi bo</w:t>
      </w:r>
      <w:r w:rsidR="002141F1">
        <w:rPr>
          <w:rFonts w:ascii="Cambria" w:hAnsi="Cambria"/>
          <w:sz w:val="28"/>
          <w:lang w:val="en-US"/>
        </w:rPr>
        <w:t>ʻ</w:t>
      </w:r>
      <w:r w:rsidRPr="004466B6">
        <w:rPr>
          <w:rFonts w:ascii="Cambria" w:hAnsi="Cambria"/>
          <w:sz w:val="28"/>
          <w:lang w:val="uz-Cyrl-UZ"/>
        </w:rPr>
        <w:t>yicha tahlili</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 nazariy asoslariga ko‘ra, tuzilgan test topshiriqlarining mazmuni shu fan mutaxassis-ekspertlari tomonidan koʻrib chiqilgandan soʻng aprobatsiya test sinovlariga qo‘yiladi va uning natijalari asosida test topshiriqlarining sifatini tashhislash uchun statistik tavsiflari aniqlanadi. Statistik tavsiflar orqali test topshiriqlariga qo‘yilgan asosiy ko‘rsatkichlar aniqlanib, ushbu koʻrsatkichlar –  test topshirig‘ining qiyinlik darajasi, test ballarining dispersiyasi (test topshirigʻining boshqa test topshiriqlari bilan farqlanishi, o‘zgaruvchanligi), shuningdek, umumiy ballar yig‘indisi bilan korellyatsiyasidan iborat bo‘ladi. </w:t>
      </w:r>
      <w:r w:rsidRPr="004466B6">
        <w:rPr>
          <w:rFonts w:ascii="Cambria" w:hAnsi="Cambria"/>
          <w:b w:val="0"/>
          <w:sz w:val="28"/>
          <w:lang w:val="uz-Cyrl-UZ"/>
        </w:rPr>
        <w:lastRenderedPageBreak/>
        <w:t xml:space="preserve">Test topshirigʻining qiyinlik darajasini aniqlash usullaridan biri test topshirigʻini empirik sinovdan o‘tkazib, to‘g‘ri javoblar salmog‘ini aniqlashdan iboratdir. Test ballari (yoki to‘g‘ri javoblar)ning dispersiyasi test topshiruvchilarning tayyorgarlik darajasini aniqlashga, biladiganlarni bilmaydiganlardan ajratishga imkon beradi. </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o‘lchovlarda klassik test nazariyasining asosiy statistik tavsiflari qatoriga o‘rta qiymat, gistogrammani qurish, moda va mediana kabi ko‘rsatkichlarni hisoblash hamda test ballarining umumiy dispersiyasi (standart tafovut) ko‘rsatkichi ham kiradi [1-6]. Test ballari (yoki to‘g‘ri javoblar)ning o‘rta arifmetik qiymati fanlar, ta’lim muassasalari va boshqa muhim belgilar kesimida o‘rganiladi. Bu ko‘rsatkich test ballari o‘rtasidagi tafovutni umumlashtiradi, ularga xos bo‘lgan qonuniyatni ochib beradi. </w:t>
      </w:r>
    </w:p>
    <w:p w:rsidR="007C0221" w:rsidRDefault="006455DF" w:rsidP="006455DF">
      <w:pPr>
        <w:ind w:firstLine="708"/>
        <w:jc w:val="both"/>
        <w:rPr>
          <w:rFonts w:ascii="Cambria" w:hAnsi="Cambria"/>
          <w:b w:val="0"/>
          <w:sz w:val="28"/>
          <w:lang w:val="uz-Cyrl-UZ"/>
        </w:rPr>
        <w:sectPr w:rsidR="007C022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Test sinovi natijalari asosida aniqlangan test ballari taqsimotining gistogrammasi quriladi va u normal taqsimotga yaqin yoki uzoqligi baholanadi. Gistogrammaning normal taqsimotga yaqinligi test sifatining yaxshiligini va test sinovlarining ob’ektiv o‘tkazilganligini bildiradi. Test ballarining eng ko‘p takrorlanadigan qiymati statistikada moda, o‘sish tartibida joylashtirilgan test ballari qatorining o‘rtasida joylashgan qiymati esa mediana deyiladi. Oʻrta arifmetik qiymat, moda va mediana qiymatlari o‘zaro teng </w:t>
      </w:r>
    </w:p>
    <w:p w:rsidR="007C0221" w:rsidRDefault="006455DF" w:rsidP="007C0221">
      <w:pPr>
        <w:ind w:firstLine="0"/>
        <w:jc w:val="both"/>
        <w:rPr>
          <w:rFonts w:ascii="Cambria" w:hAnsi="Cambria"/>
          <w:b w:val="0"/>
          <w:sz w:val="28"/>
          <w:lang w:val="uz-Cyrl-UZ"/>
        </w:rPr>
        <w:sectPr w:rsid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lastRenderedPageBreak/>
        <w:t xml:space="preserve">bo‘lganda test ballari taqsimoti simmetrik bo‘ladi. Ushbu statistik ko‘rsatkichlar bir-biridan qanchalik </w:t>
      </w:r>
      <w:r w:rsidRPr="004466B6">
        <w:rPr>
          <w:rFonts w:ascii="Cambria" w:hAnsi="Cambria"/>
          <w:b w:val="0"/>
          <w:sz w:val="28"/>
          <w:lang w:val="uz-Cyrl-UZ"/>
        </w:rPr>
        <w:lastRenderedPageBreak/>
        <w:t>ko‘p farq qilsa, ballar taqsimoti normal taqsimotdan shuncha uzoqda boʻladi.</w:t>
      </w:r>
    </w:p>
    <w:p w:rsidR="006455DF" w:rsidRDefault="006455DF" w:rsidP="00716911">
      <w:pPr>
        <w:jc w:val="right"/>
        <w:rPr>
          <w:rFonts w:ascii="Cambria" w:hAnsi="Cambria"/>
          <w:b w:val="0"/>
          <w:sz w:val="28"/>
          <w:lang w:val="uz-Cyrl-UZ"/>
        </w:rPr>
      </w:pPr>
      <w:r w:rsidRPr="004466B6">
        <w:rPr>
          <w:rFonts w:ascii="Cambria" w:hAnsi="Cambria"/>
          <w:b w:val="0"/>
          <w:sz w:val="28"/>
          <w:lang w:val="uz-Cyrl-UZ"/>
        </w:rPr>
        <w:lastRenderedPageBreak/>
        <w:t>1-jadval</w:t>
      </w:r>
    </w:p>
    <w:p w:rsidR="007C0221" w:rsidRPr="004466B6" w:rsidRDefault="007C0221"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(1- va 2-) test sinovi natijalarining tavsif statistikasi ma’lumotlari</w:t>
      </w:r>
    </w:p>
    <w:tbl>
      <w:tblPr>
        <w:tblStyle w:val="TableGrid"/>
        <w:tblW w:w="0" w:type="auto"/>
        <w:jc w:val="center"/>
        <w:tblLook w:val="04A0" w:firstRow="1" w:lastRow="0" w:firstColumn="1" w:lastColumn="0" w:noHBand="0" w:noVBand="1"/>
      </w:tblPr>
      <w:tblGrid>
        <w:gridCol w:w="3115"/>
        <w:gridCol w:w="3115"/>
        <w:gridCol w:w="3115"/>
      </w:tblGrid>
      <w:tr w:rsidR="006455DF" w:rsidRPr="004466B6" w:rsidTr="006455DF">
        <w:trPr>
          <w:jc w:val="center"/>
        </w:trPr>
        <w:tc>
          <w:tcPr>
            <w:tcW w:w="3115" w:type="dxa"/>
          </w:tcPr>
          <w:p w:rsidR="006455DF" w:rsidRPr="004466B6" w:rsidRDefault="006455DF" w:rsidP="006455DF">
            <w:pPr>
              <w:jc w:val="both"/>
              <w:rPr>
                <w:rFonts w:ascii="Cambria" w:hAnsi="Cambria"/>
                <w:b w:val="0"/>
                <w:sz w:val="28"/>
                <w:lang w:val="uz-Cyrl-UZ"/>
              </w:rPr>
            </w:pPr>
          </w:p>
        </w:tc>
        <w:tc>
          <w:tcPr>
            <w:tcW w:w="3115"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 test sinovi</w:t>
            </w:r>
          </w:p>
        </w:tc>
        <w:tc>
          <w:tcPr>
            <w:tcW w:w="3115"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 test sinovi</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Oʻrta qiymat</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51</w:t>
            </w:r>
            <w:r w:rsidR="00B27B30">
              <w:rPr>
                <w:rFonts w:ascii="Cambria" w:hAnsi="Cambria"/>
                <w:b w:val="0"/>
                <w:sz w:val="28"/>
                <w:lang w:val="uz-Cyrl-UZ"/>
              </w:rPr>
              <w:t>,</w:t>
            </w:r>
            <w:r w:rsidRPr="004466B6">
              <w:rPr>
                <w:rFonts w:ascii="Cambria" w:hAnsi="Cambria"/>
                <w:b w:val="0"/>
                <w:sz w:val="28"/>
                <w:lang w:val="uz-Cyrl-UZ"/>
              </w:rPr>
              <w:t>33</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44</w:t>
            </w:r>
            <w:r w:rsidR="00B27B30">
              <w:rPr>
                <w:rFonts w:ascii="Cambria" w:hAnsi="Cambria"/>
                <w:b w:val="0"/>
                <w:sz w:val="28"/>
                <w:lang w:val="uz-Cyrl-UZ"/>
              </w:rPr>
              <w:t>,</w:t>
            </w:r>
            <w:r w:rsidRPr="004466B6">
              <w:rPr>
                <w:rFonts w:ascii="Cambria" w:hAnsi="Cambria"/>
                <w:b w:val="0"/>
                <w:sz w:val="28"/>
                <w:lang w:val="uz-Cyrl-UZ"/>
              </w:rPr>
              <w:t>21</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Mediana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50</w:t>
            </w:r>
            <w:r w:rsidR="00B27B30">
              <w:rPr>
                <w:rFonts w:ascii="Cambria" w:hAnsi="Cambria"/>
                <w:b w:val="0"/>
                <w:sz w:val="28"/>
                <w:lang w:val="uz-Cyrl-UZ"/>
              </w:rPr>
              <w:t>,</w:t>
            </w:r>
            <w:r w:rsidRPr="004466B6">
              <w:rPr>
                <w:rFonts w:ascii="Cambria" w:hAnsi="Cambria"/>
                <w:b w:val="0"/>
                <w:sz w:val="28"/>
                <w:lang w:val="uz-Cyrl-UZ"/>
              </w:rPr>
              <w:t>80</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44</w:t>
            </w:r>
            <w:r w:rsidR="00B27B30">
              <w:rPr>
                <w:rFonts w:ascii="Cambria" w:hAnsi="Cambria"/>
                <w:b w:val="0"/>
                <w:sz w:val="28"/>
                <w:lang w:val="uz-Cyrl-UZ"/>
              </w:rPr>
              <w:t>,</w:t>
            </w:r>
            <w:r w:rsidRPr="004466B6">
              <w:rPr>
                <w:rFonts w:ascii="Cambria" w:hAnsi="Cambria"/>
                <w:b w:val="0"/>
                <w:sz w:val="28"/>
                <w:lang w:val="uz-Cyrl-UZ"/>
              </w:rPr>
              <w:t>30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Moda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49</w:t>
            </w:r>
            <w:r w:rsidR="00B27B30">
              <w:rPr>
                <w:rFonts w:ascii="Cambria" w:hAnsi="Cambria"/>
                <w:b w:val="0"/>
                <w:sz w:val="28"/>
                <w:lang w:val="uz-Cyrl-UZ"/>
              </w:rPr>
              <w:t>,</w:t>
            </w:r>
            <w:r w:rsidRPr="004466B6">
              <w:rPr>
                <w:rFonts w:ascii="Cambria" w:hAnsi="Cambria"/>
                <w:b w:val="0"/>
                <w:sz w:val="28"/>
                <w:lang w:val="uz-Cyrl-UZ"/>
              </w:rPr>
              <w:t>00</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20</w:t>
            </w:r>
            <w:r w:rsidR="00B27B30">
              <w:rPr>
                <w:rFonts w:ascii="Cambria" w:hAnsi="Cambria"/>
                <w:b w:val="0"/>
                <w:sz w:val="28"/>
                <w:lang w:val="uz-Cyrl-UZ"/>
              </w:rPr>
              <w:t>,</w:t>
            </w:r>
            <w:r w:rsidRPr="004466B6">
              <w:rPr>
                <w:rFonts w:ascii="Cambria" w:hAnsi="Cambria"/>
                <w:b w:val="0"/>
                <w:sz w:val="28"/>
                <w:lang w:val="uz-Cyrl-UZ"/>
              </w:rPr>
              <w:t>60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Standart tafovut</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16</w:t>
            </w:r>
            <w:r w:rsidR="00B27B30">
              <w:rPr>
                <w:rFonts w:ascii="Cambria" w:hAnsi="Cambria"/>
                <w:b w:val="0"/>
                <w:sz w:val="28"/>
                <w:lang w:val="uz-Cyrl-UZ"/>
              </w:rPr>
              <w:t>,</w:t>
            </w:r>
            <w:r w:rsidRPr="004466B6">
              <w:rPr>
                <w:rFonts w:ascii="Cambria" w:hAnsi="Cambria"/>
                <w:b w:val="0"/>
                <w:sz w:val="28"/>
                <w:lang w:val="uz-Cyrl-UZ"/>
              </w:rPr>
              <w:t>56</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18</w:t>
            </w:r>
            <w:r w:rsidR="00B27B30">
              <w:rPr>
                <w:rFonts w:ascii="Cambria" w:hAnsi="Cambria"/>
                <w:b w:val="0"/>
                <w:sz w:val="28"/>
                <w:lang w:val="uz-Cyrl-UZ"/>
              </w:rPr>
              <w:t>,</w:t>
            </w:r>
            <w:r w:rsidRPr="004466B6">
              <w:rPr>
                <w:rFonts w:ascii="Cambria" w:hAnsi="Cambria"/>
                <w:b w:val="0"/>
                <w:sz w:val="28"/>
                <w:lang w:val="uz-Cyrl-UZ"/>
              </w:rPr>
              <w:t>68</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Dispersiya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274</w:t>
            </w:r>
            <w:r w:rsidR="00B27B30">
              <w:rPr>
                <w:rFonts w:ascii="Cambria" w:hAnsi="Cambria"/>
                <w:b w:val="0"/>
                <w:sz w:val="28"/>
                <w:lang w:val="uz-Cyrl-UZ"/>
              </w:rPr>
              <w:t>,</w:t>
            </w:r>
            <w:r w:rsidRPr="004466B6">
              <w:rPr>
                <w:rFonts w:ascii="Cambria" w:hAnsi="Cambria"/>
                <w:b w:val="0"/>
                <w:sz w:val="28"/>
                <w:lang w:val="uz-Cyrl-UZ"/>
              </w:rPr>
              <w:t>29</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348</w:t>
            </w:r>
            <w:r w:rsidR="00B27B30">
              <w:rPr>
                <w:rFonts w:ascii="Cambria" w:hAnsi="Cambria"/>
                <w:b w:val="0"/>
                <w:sz w:val="28"/>
                <w:lang w:val="uz-Cyrl-UZ"/>
              </w:rPr>
              <w:t>,</w:t>
            </w:r>
            <w:r w:rsidRPr="004466B6">
              <w:rPr>
                <w:rFonts w:ascii="Cambria" w:hAnsi="Cambria"/>
                <w:b w:val="0"/>
                <w:sz w:val="28"/>
                <w:lang w:val="uz-Cyrl-UZ"/>
              </w:rPr>
              <w:t>99</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Asimmetriya</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094</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101</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Ekstsess</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437</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743</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Diapazon</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89</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96</w:t>
            </w:r>
            <w:r w:rsidR="00B27B30">
              <w:rPr>
                <w:rFonts w:ascii="Cambria" w:hAnsi="Cambria"/>
                <w:b w:val="0"/>
                <w:sz w:val="28"/>
                <w:lang w:val="uz-Cyrl-UZ"/>
              </w:rPr>
              <w:t>,</w:t>
            </w:r>
            <w:r w:rsidRPr="004466B6">
              <w:rPr>
                <w:rFonts w:ascii="Cambria" w:hAnsi="Cambria"/>
                <w:b w:val="0"/>
                <w:sz w:val="28"/>
                <w:lang w:val="uz-Cyrl-UZ"/>
              </w:rPr>
              <w:t>10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Minimum</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8</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w:t>
            </w:r>
            <w:r w:rsidR="00B27B30">
              <w:rPr>
                <w:rFonts w:ascii="Cambria" w:hAnsi="Cambria"/>
                <w:b w:val="0"/>
                <w:sz w:val="28"/>
                <w:lang w:val="uz-Cyrl-UZ"/>
              </w:rPr>
              <w:t>,</w:t>
            </w:r>
            <w:r w:rsidRPr="004466B6">
              <w:rPr>
                <w:rFonts w:ascii="Cambria" w:hAnsi="Cambria"/>
                <w:b w:val="0"/>
                <w:sz w:val="28"/>
                <w:lang w:val="uz-Cyrl-UZ"/>
              </w:rPr>
              <w:t>20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Maksimum</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97</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98</w:t>
            </w:r>
            <w:r w:rsidR="00B27B30">
              <w:rPr>
                <w:rFonts w:ascii="Cambria" w:hAnsi="Cambria"/>
                <w:b w:val="0"/>
                <w:sz w:val="28"/>
                <w:lang w:val="uz-Cyrl-UZ"/>
              </w:rPr>
              <w:t>,</w:t>
            </w:r>
            <w:r w:rsidRPr="004466B6">
              <w:rPr>
                <w:rFonts w:ascii="Cambria" w:hAnsi="Cambria"/>
                <w:b w:val="0"/>
                <w:sz w:val="28"/>
                <w:lang w:val="uz-Cyrl-UZ"/>
              </w:rPr>
              <w:t>30</w:t>
            </w:r>
          </w:p>
        </w:tc>
      </w:tr>
    </w:tbl>
    <w:p w:rsidR="006455DF" w:rsidRPr="004466B6" w:rsidRDefault="006455DF" w:rsidP="006455DF">
      <w:pPr>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jc w:val="both"/>
        <w:rPr>
          <w:rFonts w:ascii="Cambria" w:hAnsi="Cambria"/>
          <w:b w:val="0"/>
          <w:sz w:val="28"/>
          <w:lang w:val="uz-Cyrl-UZ"/>
        </w:rPr>
      </w:pPr>
    </w:p>
    <w:p w:rsidR="006455DF" w:rsidRPr="004466B6" w:rsidRDefault="006455DF" w:rsidP="006455DF">
      <w:pPr>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jc w:val="right"/>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0"/>
        <w:gridCol w:w="4660"/>
      </w:tblGrid>
      <w:tr w:rsidR="006455DF" w:rsidRPr="004466B6" w:rsidTr="00BA04CE">
        <w:trPr>
          <w:jc w:val="center"/>
        </w:trPr>
        <w:tc>
          <w:tcPr>
            <w:tcW w:w="4660" w:type="dxa"/>
          </w:tcPr>
          <w:p w:rsidR="006455DF" w:rsidRPr="00BA04CE" w:rsidRDefault="00BA04CE" w:rsidP="006455DF">
            <w:pPr>
              <w:rPr>
                <w:rFonts w:ascii="Cambria" w:hAnsi="Cambria"/>
                <w:b w:val="0"/>
                <w:sz w:val="28"/>
                <w:lang w:val="en-US"/>
              </w:rPr>
            </w:pPr>
            <w:r>
              <w:rPr>
                <w:rFonts w:ascii="Cambria" w:hAnsi="Cambria"/>
                <w:b w:val="0"/>
                <w:sz w:val="28"/>
                <w:lang w:val="en-US"/>
              </w:rPr>
              <w:lastRenderedPageBreak/>
              <w:t>a</w:t>
            </w:r>
          </w:p>
        </w:tc>
        <w:tc>
          <w:tcPr>
            <w:tcW w:w="4660" w:type="dxa"/>
          </w:tcPr>
          <w:p w:rsidR="006455DF" w:rsidRPr="00BA04CE" w:rsidRDefault="00BA04CE" w:rsidP="006455DF">
            <w:pPr>
              <w:rPr>
                <w:rFonts w:ascii="Cambria" w:hAnsi="Cambria"/>
                <w:b w:val="0"/>
                <w:sz w:val="28"/>
                <w:lang w:val="en-US"/>
              </w:rPr>
            </w:pPr>
            <w:r>
              <w:rPr>
                <w:rFonts w:ascii="Cambria" w:hAnsi="Cambria"/>
                <w:b w:val="0"/>
                <w:sz w:val="28"/>
                <w:lang w:val="en-US"/>
              </w:rPr>
              <w:t>b</w:t>
            </w:r>
          </w:p>
        </w:tc>
      </w:tr>
      <w:tr w:rsidR="006455DF" w:rsidRPr="004466B6" w:rsidTr="00BA04CE">
        <w:trPr>
          <w:jc w:val="center"/>
        </w:trPr>
        <w:tc>
          <w:tcPr>
            <w:tcW w:w="4660"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noProof/>
                <w:sz w:val="28"/>
              </w:rPr>
              <w:drawing>
                <wp:inline distT="0" distB="0" distL="0" distR="0" wp14:anchorId="7B7FD845" wp14:editId="7298CA52">
                  <wp:extent cx="282482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4820" cy="2377440"/>
                          </a:xfrm>
                          <a:prstGeom prst="rect">
                            <a:avLst/>
                          </a:prstGeom>
                        </pic:spPr>
                      </pic:pic>
                    </a:graphicData>
                  </a:graphic>
                </wp:inline>
              </w:drawing>
            </w:r>
          </w:p>
        </w:tc>
        <w:tc>
          <w:tcPr>
            <w:tcW w:w="4660"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noProof/>
                <w:sz w:val="28"/>
              </w:rPr>
              <w:drawing>
                <wp:inline distT="0" distB="0" distL="0" distR="0" wp14:anchorId="6A96A459" wp14:editId="302BCE36">
                  <wp:extent cx="282482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4820" cy="2377440"/>
                          </a:xfrm>
                          <a:prstGeom prst="rect">
                            <a:avLst/>
                          </a:prstGeom>
                        </pic:spPr>
                      </pic:pic>
                    </a:graphicData>
                  </a:graphic>
                </wp:inline>
              </w:drawing>
            </w:r>
          </w:p>
        </w:tc>
      </w:tr>
      <w:tr w:rsidR="00BA04CE" w:rsidRPr="00BA04CE" w:rsidTr="00BA04CE">
        <w:trPr>
          <w:jc w:val="center"/>
        </w:trPr>
        <w:tc>
          <w:tcPr>
            <w:tcW w:w="9320" w:type="dxa"/>
            <w:gridSpan w:val="2"/>
            <w:vAlign w:val="center"/>
          </w:tcPr>
          <w:p w:rsidR="00BA04CE" w:rsidRPr="00BA04CE" w:rsidRDefault="00BA04CE" w:rsidP="00BA04CE">
            <w:pPr>
              <w:ind w:hanging="4"/>
              <w:rPr>
                <w:rFonts w:ascii="Cambria" w:hAnsi="Cambria"/>
                <w:b w:val="0"/>
                <w:noProof/>
                <w:sz w:val="28"/>
                <w:lang w:val="en-US"/>
              </w:rPr>
            </w:pPr>
            <w:r>
              <w:rPr>
                <w:rFonts w:ascii="Cambria" w:hAnsi="Cambria"/>
                <w:b w:val="0"/>
                <w:sz w:val="28"/>
                <w:lang w:val="en-US"/>
              </w:rPr>
              <w:t xml:space="preserve">1-rasm. </w:t>
            </w:r>
            <w:r w:rsidRPr="004466B6">
              <w:rPr>
                <w:rFonts w:ascii="Cambria" w:hAnsi="Cambria"/>
                <w:b w:val="0"/>
                <w:sz w:val="28"/>
                <w:lang w:val="uz-Cyrl-UZ"/>
              </w:rPr>
              <w:t xml:space="preserve">Matematika fanidan milliy sertifikat uchun oʻtkazilgan </w:t>
            </w:r>
            <w:r>
              <w:rPr>
                <w:rFonts w:ascii="Cambria" w:hAnsi="Cambria"/>
                <w:b w:val="0"/>
                <w:sz w:val="28"/>
                <w:lang w:val="en-US"/>
              </w:rPr>
              <w:t>1-</w:t>
            </w:r>
            <w:r w:rsidRPr="004466B6">
              <w:rPr>
                <w:rFonts w:ascii="Cambria" w:hAnsi="Cambria"/>
                <w:b w:val="0"/>
                <w:sz w:val="28"/>
                <w:lang w:val="uz-Cyrl-UZ"/>
              </w:rPr>
              <w:t xml:space="preserve"> </w:t>
            </w:r>
            <w:r w:rsidRPr="004466B6">
              <w:rPr>
                <w:rFonts w:ascii="Cambria" w:hAnsi="Cambria"/>
                <w:b w:val="0"/>
                <w:sz w:val="28"/>
                <w:lang w:val="uz-Cyrl-UZ"/>
              </w:rPr>
              <w:t>test sinovi</w:t>
            </w:r>
            <w:r>
              <w:rPr>
                <w:rFonts w:ascii="Cambria" w:hAnsi="Cambria"/>
                <w:b w:val="0"/>
                <w:sz w:val="28"/>
                <w:lang w:val="en-US"/>
              </w:rPr>
              <w:t xml:space="preserve"> (a)</w:t>
            </w:r>
            <w:r w:rsidRPr="004466B6">
              <w:rPr>
                <w:rFonts w:ascii="Cambria" w:hAnsi="Cambria"/>
                <w:b w:val="0"/>
                <w:sz w:val="28"/>
                <w:lang w:val="uz-Cyrl-UZ"/>
              </w:rPr>
              <w:t xml:space="preserve"> va </w:t>
            </w:r>
            <w:r>
              <w:rPr>
                <w:rFonts w:ascii="Cambria" w:hAnsi="Cambria"/>
                <w:b w:val="0"/>
                <w:sz w:val="28"/>
                <w:lang w:val="en-US"/>
              </w:rPr>
              <w:t>2-</w:t>
            </w:r>
            <w:r>
              <w:rPr>
                <w:rFonts w:ascii="Cambria" w:hAnsi="Cambria"/>
                <w:b w:val="0"/>
                <w:sz w:val="28"/>
                <w:lang w:val="en-US"/>
              </w:rPr>
              <w:t xml:space="preserve"> </w:t>
            </w:r>
            <w:r w:rsidRPr="004466B6">
              <w:rPr>
                <w:rFonts w:ascii="Cambria" w:hAnsi="Cambria"/>
                <w:b w:val="0"/>
                <w:sz w:val="28"/>
                <w:lang w:val="uz-Cyrl-UZ"/>
              </w:rPr>
              <w:t>test sinovi</w:t>
            </w:r>
            <w:r>
              <w:rPr>
                <w:rFonts w:ascii="Cambria" w:hAnsi="Cambria"/>
                <w:b w:val="0"/>
                <w:sz w:val="28"/>
                <w:lang w:val="en-US"/>
              </w:rPr>
              <w:t xml:space="preserve"> (b)</w:t>
            </w:r>
            <w:r w:rsidRPr="004466B6">
              <w:rPr>
                <w:rFonts w:ascii="Cambria" w:hAnsi="Cambria"/>
                <w:b w:val="0"/>
                <w:sz w:val="28"/>
                <w:lang w:val="uz-Cyrl-UZ"/>
              </w:rPr>
              <w:t xml:space="preserve"> natijalarining gistogrammalari</w:t>
            </w:r>
          </w:p>
        </w:tc>
      </w:tr>
    </w:tbl>
    <w:p w:rsidR="006455DF" w:rsidRPr="004466B6" w:rsidRDefault="006455DF" w:rsidP="006455DF">
      <w:pPr>
        <w:jc w:val="both"/>
        <w:rPr>
          <w:rFonts w:ascii="Cambria" w:hAnsi="Cambria"/>
          <w:b w:val="0"/>
          <w:sz w:val="28"/>
          <w:lang w:val="en-US"/>
        </w:rPr>
      </w:pPr>
    </w:p>
    <w:p w:rsidR="006455DF" w:rsidRPr="004466B6" w:rsidRDefault="006455DF" w:rsidP="006455DF">
      <w:pPr>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lastRenderedPageBreak/>
        <w:t>1- jadvalda matematika fanidan test sinovi natijalari bo‘yicha olingan statistik tahlil ma’lumotlari</w:t>
      </w:r>
      <w:r w:rsidR="00BA04CE">
        <w:rPr>
          <w:rFonts w:ascii="Cambria" w:hAnsi="Cambria"/>
          <w:b w:val="0"/>
          <w:sz w:val="28"/>
          <w:lang w:val="en-US"/>
        </w:rPr>
        <w:t xml:space="preserve"> </w:t>
      </w:r>
      <w:proofErr w:type="spellStart"/>
      <w:r w:rsidR="00E70AE0">
        <w:rPr>
          <w:rFonts w:ascii="Cambria" w:hAnsi="Cambria"/>
          <w:b w:val="0"/>
          <w:sz w:val="28"/>
          <w:lang w:val="en-US"/>
        </w:rPr>
        <w:t>hamda</w:t>
      </w:r>
      <w:bookmarkStart w:id="0" w:name="_GoBack"/>
      <w:bookmarkEnd w:id="0"/>
      <w:proofErr w:type="spellEnd"/>
      <w:r w:rsidR="00BA04CE">
        <w:rPr>
          <w:rFonts w:ascii="Cambria" w:hAnsi="Cambria"/>
          <w:b w:val="0"/>
          <w:sz w:val="28"/>
          <w:lang w:val="en-US"/>
        </w:rPr>
        <w:t xml:space="preserve"> 1- </w:t>
      </w:r>
      <w:proofErr w:type="spellStart"/>
      <w:r w:rsidR="00BA04CE">
        <w:rPr>
          <w:rFonts w:ascii="Cambria" w:hAnsi="Cambria"/>
          <w:b w:val="0"/>
          <w:sz w:val="28"/>
          <w:lang w:val="en-US"/>
        </w:rPr>
        <w:t>rasmda</w:t>
      </w:r>
      <w:proofErr w:type="spellEnd"/>
      <w:r w:rsidR="00BA04CE">
        <w:rPr>
          <w:rFonts w:ascii="Cambria" w:hAnsi="Cambria"/>
          <w:b w:val="0"/>
          <w:sz w:val="28"/>
          <w:lang w:val="en-US"/>
        </w:rPr>
        <w:t xml:space="preserve"> esa </w:t>
      </w:r>
      <w:proofErr w:type="spellStart"/>
      <w:r w:rsidR="00BA04CE">
        <w:rPr>
          <w:rFonts w:ascii="Cambria" w:hAnsi="Cambria"/>
          <w:b w:val="0"/>
          <w:sz w:val="28"/>
          <w:lang w:val="en-US"/>
        </w:rPr>
        <w:t>ularning</w:t>
      </w:r>
      <w:proofErr w:type="spellEnd"/>
      <w:r w:rsidR="00BA04CE">
        <w:rPr>
          <w:rFonts w:ascii="Cambria" w:hAnsi="Cambria"/>
          <w:b w:val="0"/>
          <w:sz w:val="28"/>
          <w:lang w:val="en-US"/>
        </w:rPr>
        <w:t xml:space="preserve"> gistogrammalari</w:t>
      </w:r>
      <w:r w:rsidRPr="004466B6">
        <w:rPr>
          <w:rFonts w:ascii="Cambria" w:hAnsi="Cambria"/>
          <w:b w:val="0"/>
          <w:sz w:val="28"/>
          <w:lang w:val="uz-Cyrl-UZ"/>
        </w:rPr>
        <w:t xml:space="preserve"> keltirilmoqda. Matematika fanidan test sinovi ballarining o‘rta qiymati, </w:t>
      </w:r>
      <w:r w:rsidRPr="004466B6">
        <w:rPr>
          <w:rFonts w:ascii="Cambria" w:hAnsi="Cambria"/>
          <w:b w:val="0"/>
          <w:sz w:val="28"/>
          <w:lang w:val="uz-Cyrl-UZ"/>
        </w:rPr>
        <w:lastRenderedPageBreak/>
        <w:t xml:space="preserve">medianasi, modasi, standart xatoligi, dispersiyasi, diapazoni, maksimum, minimum qiymatlari va test sinovi ballarining taqsimoti (gistogrammada normal taqsimot bilan) keltirilgan. </w:t>
      </w:r>
      <w:r w:rsidR="00BA04CE">
        <w:rPr>
          <w:rFonts w:ascii="Cambria" w:hAnsi="Cambria"/>
          <w:b w:val="0"/>
          <w:sz w:val="28"/>
          <w:lang w:val="en-US"/>
        </w:rPr>
        <w:t>1-rasmdagi g</w:t>
      </w:r>
      <w:r w:rsidRPr="004466B6">
        <w:rPr>
          <w:rFonts w:ascii="Cambria" w:hAnsi="Cambria"/>
          <w:b w:val="0"/>
          <w:sz w:val="28"/>
          <w:lang w:val="uz-Cyrl-UZ"/>
        </w:rPr>
        <w:t xml:space="preserve">istogrammalardan </w:t>
      </w:r>
      <w:proofErr w:type="gramStart"/>
      <w:r w:rsidRPr="004466B6">
        <w:rPr>
          <w:rFonts w:ascii="Cambria" w:hAnsi="Cambria"/>
          <w:b w:val="0"/>
          <w:sz w:val="28"/>
          <w:lang w:val="uz-Cyrl-UZ"/>
        </w:rPr>
        <w:t>ko‘</w:t>
      </w:r>
      <w:proofErr w:type="gramEnd"/>
      <w:r w:rsidRPr="004466B6">
        <w:rPr>
          <w:rFonts w:ascii="Cambria" w:hAnsi="Cambria"/>
          <w:b w:val="0"/>
          <w:sz w:val="28"/>
          <w:lang w:val="uz-Cyrl-UZ"/>
        </w:rPr>
        <w:t xml:space="preserve">rinib </w:t>
      </w:r>
      <w:r w:rsidRPr="004466B6">
        <w:rPr>
          <w:rFonts w:ascii="Cambria" w:hAnsi="Cambria"/>
          <w:b w:val="0"/>
          <w:sz w:val="28"/>
          <w:lang w:val="uz-Cyrl-UZ"/>
        </w:rPr>
        <w:lastRenderedPageBreak/>
        <w:t>turibdiki, har ikkala test sinovi natijalari boʻyicha test topshiriqlarining individual ballari taqsimoti bir-biriga juda yaqin va normal taqsimotdan kam farq qiladi. Statistik tadqiqot natijalariga ko‘ra, matematika fanidan test variantining ishonchlilik koeffitsiyenti, ya’ni Kronbax alfa koeffitsiyenti 1- va 2- test sinovi natijalari boʻyicha mos ravishda 0,90 va 0,91 ga teng ekanligi aniqlandi. Kronbax alfa koeffitsiyentining 0,9 va undan kattaligi ushbu test sinovlari uchun tanlab olingan test variantlarining ishonchliligi a’lo darajada ekanligini ko‘rsatmoqda [7].</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Test topshiriqlarining qiyinlik darajalari tahlil qilinganda 1-test sinovi natijalari boʻyicha 55 ta test </w:t>
      </w:r>
      <w:r w:rsidRPr="004466B6">
        <w:rPr>
          <w:rFonts w:ascii="Cambria" w:hAnsi="Cambria"/>
          <w:b w:val="0"/>
          <w:sz w:val="28"/>
          <w:lang w:val="uz-Cyrl-UZ"/>
        </w:rPr>
        <w:lastRenderedPageBreak/>
        <w:t>topshiriqlaridan 15 tasi (27,27 foiz) 1- qiyinlik darajasidagi test topshiriqlaridan, 26 tasi (47,27 foiz) 2-qiyinlik darajasidagi test topshiriqlaridan va 14 tasi (25,46 foiz) 3-qiyinlik darajasidagi test topshiriqlaridan iborat ekanligi aniqlandi (</w:t>
      </w:r>
      <w:r w:rsidR="00BA04CE" w:rsidRPr="00BA04CE">
        <w:rPr>
          <w:rFonts w:ascii="Cambria" w:hAnsi="Cambria"/>
          <w:b w:val="0"/>
          <w:sz w:val="28"/>
          <w:lang w:val="uz-Cyrl-UZ"/>
        </w:rPr>
        <w:t>2</w:t>
      </w:r>
      <w:r w:rsidRPr="004466B6">
        <w:rPr>
          <w:rFonts w:ascii="Cambria" w:hAnsi="Cambria"/>
          <w:b w:val="0"/>
          <w:sz w:val="28"/>
          <w:lang w:val="uz-Cyrl-UZ"/>
        </w:rPr>
        <w:t>-jadval). 2-test sinovi natijalari boʻyicha esa, 55 ta test topshiriqlaridan 8 tasi (14,55 foiz) 1- qiyinlik darajasidagi test topshiriqlaridan, 31 tasi (56,36 foiz) 2-qiyinlik darajasidagi test topshiriqlaridan va 16 tasi (29,09 foiz) 3-qiyinlik darajasidagi test topshiriqlaridan iborat ekanligi aniqlandi (</w:t>
      </w:r>
      <w:r w:rsidR="00BA04CE" w:rsidRPr="00BA04CE">
        <w:rPr>
          <w:rFonts w:ascii="Cambria" w:hAnsi="Cambria"/>
          <w:b w:val="0"/>
          <w:sz w:val="28"/>
          <w:lang w:val="uz-Cyrl-UZ"/>
        </w:rPr>
        <w:t>3</w:t>
      </w:r>
      <w:r w:rsidRPr="004466B6">
        <w:rPr>
          <w:rFonts w:ascii="Cambria" w:hAnsi="Cambria"/>
          <w:b w:val="0"/>
          <w:sz w:val="28"/>
          <w:lang w:val="uz-Cyrl-UZ"/>
        </w:rPr>
        <w:t>-jadval).</w:t>
      </w:r>
    </w:p>
    <w:p w:rsidR="006455DF" w:rsidRPr="004466B6" w:rsidRDefault="006455DF" w:rsidP="006455DF">
      <w:pPr>
        <w:ind w:firstLine="851"/>
        <w:jc w:val="right"/>
        <w:rPr>
          <w:rFonts w:ascii="Cambria" w:hAnsi="Cambria"/>
          <w:b w:val="0"/>
          <w:sz w:val="28"/>
          <w:lang w:val="uz-Cyrl-UZ"/>
        </w:rPr>
      </w:pPr>
    </w:p>
    <w:p w:rsidR="006455DF" w:rsidRPr="004466B6" w:rsidRDefault="006455DF" w:rsidP="006455DF">
      <w:pPr>
        <w:ind w:firstLine="851"/>
        <w:jc w:val="right"/>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BA04CE" w:rsidP="006455DF">
      <w:pPr>
        <w:ind w:firstLine="851"/>
        <w:jc w:val="right"/>
        <w:rPr>
          <w:rFonts w:ascii="Cambria" w:hAnsi="Cambria"/>
          <w:b w:val="0"/>
          <w:sz w:val="28"/>
          <w:lang w:val="uz-Cyrl-UZ"/>
        </w:rPr>
      </w:pPr>
      <w:r>
        <w:rPr>
          <w:rFonts w:ascii="Cambria" w:hAnsi="Cambria"/>
          <w:b w:val="0"/>
          <w:sz w:val="28"/>
          <w:lang w:val="en-US"/>
        </w:rPr>
        <w:lastRenderedPageBreak/>
        <w:t>2</w:t>
      </w:r>
      <w:r w:rsidR="006455DF" w:rsidRPr="004466B6">
        <w:rPr>
          <w:rFonts w:ascii="Cambria" w:hAnsi="Cambria"/>
          <w:b w:val="0"/>
          <w:sz w:val="28"/>
          <w:lang w:val="uz-Cyrl-UZ"/>
        </w:rPr>
        <w:t xml:space="preserve">-jadval </w:t>
      </w:r>
    </w:p>
    <w:p w:rsidR="006455DF" w:rsidRPr="004466B6" w:rsidRDefault="006455DF"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1-test sinovi natijalari bo‘yicha test topshiriqlarining aniqlangan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329"/>
        <w:gridCol w:w="1080"/>
        <w:gridCol w:w="1076"/>
        <w:gridCol w:w="1104"/>
        <w:gridCol w:w="1240"/>
        <w:gridCol w:w="900"/>
      </w:tblGrid>
      <w:tr w:rsidR="008C6FC7" w:rsidRPr="004466B6" w:rsidTr="002B577D">
        <w:trPr>
          <w:trHeight w:val="375"/>
          <w:jc w:val="center"/>
        </w:trPr>
        <w:tc>
          <w:tcPr>
            <w:tcW w:w="556" w:type="dxa"/>
            <w:vAlign w:val="center"/>
          </w:tcPr>
          <w:p w:rsidR="008C6FC7" w:rsidRPr="004466B6" w:rsidRDefault="008C6FC7" w:rsidP="00716911">
            <w:pPr>
              <w:spacing w:line="240" w:lineRule="auto"/>
              <w:ind w:firstLine="0"/>
              <w:jc w:val="both"/>
              <w:rPr>
                <w:rFonts w:ascii="Cambria" w:hAnsi="Cambria"/>
                <w:bCs w:val="0"/>
                <w:color w:val="000000"/>
                <w:sz w:val="28"/>
                <w:lang w:val="uz-Cyrl-UZ"/>
              </w:rPr>
            </w:pPr>
            <w:r w:rsidRPr="004466B6">
              <w:rPr>
                <w:rFonts w:ascii="Cambria" w:hAnsi="Cambria"/>
                <w:bCs w:val="0"/>
                <w:color w:val="000000"/>
                <w:sz w:val="28"/>
                <w:lang w:val="uz-Cyrl-UZ"/>
              </w:rPr>
              <w:t>№</w:t>
            </w:r>
          </w:p>
        </w:tc>
        <w:tc>
          <w:tcPr>
            <w:tcW w:w="1329" w:type="dxa"/>
            <w:vAlign w:val="center"/>
          </w:tcPr>
          <w:p w:rsidR="008C6FC7" w:rsidRPr="004466B6" w:rsidRDefault="008C6FC7" w:rsidP="008C6FC7">
            <w:pPr>
              <w:spacing w:line="240" w:lineRule="auto"/>
              <w:ind w:right="39" w:firstLine="0"/>
              <w:rPr>
                <w:rFonts w:ascii="Cambria" w:hAnsi="Cambria"/>
                <w:bCs w:val="0"/>
                <w:color w:val="000000"/>
                <w:sz w:val="28"/>
                <w:lang w:val="uz-Latn-UZ"/>
              </w:rPr>
            </w:pPr>
            <m:oMathPara>
              <m:oMath>
                <m:r>
                  <m:rPr>
                    <m:sty m:val="bi"/>
                  </m:rPr>
                  <w:rPr>
                    <w:rFonts w:ascii="Cambria Math" w:hAnsi="Cambria Math"/>
                    <w:color w:val="000000"/>
                    <w:sz w:val="28"/>
                    <w:lang w:val="uz-Latn-UZ"/>
                  </w:rPr>
                  <m:t>ID</m:t>
                </m:r>
              </m:oMath>
            </m:oMathPara>
          </w:p>
        </w:tc>
        <w:tc>
          <w:tcPr>
            <w:tcW w:w="1080" w:type="dxa"/>
            <w:vAlign w:val="center"/>
          </w:tcPr>
          <w:p w:rsidR="008C6FC7" w:rsidRPr="004466B6" w:rsidRDefault="008C6FC7" w:rsidP="008C6FC7">
            <w:pPr>
              <w:spacing w:line="240" w:lineRule="auto"/>
              <w:ind w:right="39" w:firstLine="0"/>
              <w:rPr>
                <w:rFonts w:ascii="Cambria" w:hAnsi="Cambria"/>
                <w:color w:val="000000"/>
                <w:sz w:val="28"/>
                <w:lang w:val="uz-Latn-UZ"/>
              </w:rPr>
            </w:pPr>
            <m:oMathPara>
              <m:oMath>
                <m:r>
                  <m:rPr>
                    <m:sty m:val="bi"/>
                  </m:rPr>
                  <w:rPr>
                    <w:rFonts w:ascii="Cambria Math" w:hAnsi="Cambria Math"/>
                    <w:color w:val="000000"/>
                    <w:sz w:val="28"/>
                    <w:lang w:val="uz-Latn-UZ"/>
                  </w:rPr>
                  <m:t>N</m:t>
                </m:r>
              </m:oMath>
            </m:oMathPara>
          </w:p>
        </w:tc>
        <w:tc>
          <w:tcPr>
            <w:tcW w:w="1076" w:type="dxa"/>
            <w:shd w:val="clear" w:color="auto" w:fill="auto"/>
            <w:noWrap/>
            <w:vAlign w:val="center"/>
          </w:tcPr>
          <w:p w:rsidR="008C6FC7" w:rsidRPr="004466B6" w:rsidRDefault="005651B0"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max</m:t>
                    </m:r>
                  </m:sub>
                </m:sSub>
              </m:oMath>
            </m:oMathPara>
          </w:p>
        </w:tc>
        <w:tc>
          <w:tcPr>
            <w:tcW w:w="1104" w:type="dxa"/>
            <w:vAlign w:val="center"/>
          </w:tcPr>
          <w:p w:rsidR="008C6FC7" w:rsidRPr="004466B6" w:rsidRDefault="005651B0"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i</m:t>
                    </m:r>
                  </m:sub>
                </m:sSub>
              </m:oMath>
            </m:oMathPara>
          </w:p>
        </w:tc>
        <w:tc>
          <w:tcPr>
            <w:tcW w:w="1240" w:type="dxa"/>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en-US"/>
              </w:rPr>
              <w:t>Ans</w:t>
            </w:r>
            <w:r w:rsidRPr="004466B6">
              <w:rPr>
                <w:rFonts w:ascii="Cambria" w:hAnsi="Cambria"/>
                <w:color w:val="000000"/>
                <w:sz w:val="28"/>
                <w:lang w:val="uz-Cyrl-UZ"/>
              </w:rPr>
              <w:t xml:space="preserve"> (foizda)</w:t>
            </w:r>
          </w:p>
        </w:tc>
        <w:tc>
          <w:tcPr>
            <w:tcW w:w="900" w:type="dxa"/>
            <w:shd w:val="clear" w:color="auto" w:fill="auto"/>
            <w:noWrap/>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uz-Cyrl-UZ"/>
              </w:rPr>
              <w:t>V</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5848</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9416</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94</w:t>
            </w:r>
            <w:r w:rsidR="00B27B30">
              <w:rPr>
                <w:rFonts w:ascii="Cambria" w:hAnsi="Cambria"/>
                <w:b w:val="0"/>
                <w:bCs w:val="0"/>
                <w:color w:val="000000"/>
                <w:sz w:val="28"/>
              </w:rPr>
              <w:t>,</w:t>
            </w:r>
            <w:r w:rsidRPr="004466B6">
              <w:rPr>
                <w:rFonts w:ascii="Cambria" w:hAnsi="Cambria"/>
                <w:b w:val="0"/>
                <w:bCs w:val="0"/>
                <w:color w:val="000000"/>
                <w:sz w:val="28"/>
              </w:rPr>
              <w:t>98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9284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93</w:t>
            </w:r>
            <w:r w:rsidR="00B27B30">
              <w:rPr>
                <w:rFonts w:ascii="Cambria" w:hAnsi="Cambria"/>
                <w:b w:val="0"/>
                <w:bCs w:val="0"/>
                <w:color w:val="000000"/>
                <w:sz w:val="28"/>
              </w:rPr>
              <w:t>,</w:t>
            </w:r>
            <w:r w:rsidRPr="004466B6">
              <w:rPr>
                <w:rFonts w:ascii="Cambria" w:hAnsi="Cambria"/>
                <w:b w:val="0"/>
                <w:bCs w:val="0"/>
                <w:color w:val="000000"/>
                <w:sz w:val="28"/>
              </w:rPr>
              <w:t>65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5434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92</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5337</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91</w:t>
            </w:r>
            <w:r w:rsidR="00B27B30">
              <w:rPr>
                <w:rFonts w:ascii="Cambria" w:hAnsi="Cambria"/>
                <w:b w:val="0"/>
                <w:bCs w:val="0"/>
                <w:color w:val="000000"/>
                <w:sz w:val="28"/>
              </w:rPr>
              <w:t>,</w:t>
            </w:r>
            <w:r w:rsidRPr="004466B6">
              <w:rPr>
                <w:rFonts w:ascii="Cambria" w:hAnsi="Cambria"/>
                <w:b w:val="0"/>
                <w:bCs w:val="0"/>
                <w:color w:val="000000"/>
                <w:sz w:val="28"/>
              </w:rPr>
              <w:t>12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5284</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90</w:t>
            </w:r>
            <w:r w:rsidR="00B27B30">
              <w:rPr>
                <w:rFonts w:ascii="Cambria" w:hAnsi="Cambria"/>
                <w:b w:val="0"/>
                <w:bCs w:val="0"/>
                <w:color w:val="000000"/>
                <w:sz w:val="28"/>
              </w:rPr>
              <w:t>,</w:t>
            </w:r>
            <w:r w:rsidRPr="004466B6">
              <w:rPr>
                <w:rFonts w:ascii="Cambria" w:hAnsi="Cambria"/>
                <w:b w:val="0"/>
                <w:bCs w:val="0"/>
                <w:color w:val="000000"/>
                <w:sz w:val="28"/>
              </w:rPr>
              <w:t>21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5257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75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5200</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88</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8606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86</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8388</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62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4954</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58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4816</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4737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80</w:t>
            </w:r>
            <w:r w:rsidR="00B27B30">
              <w:rPr>
                <w:rFonts w:ascii="Cambria" w:hAnsi="Cambria"/>
                <w:b w:val="0"/>
                <w:bCs w:val="0"/>
                <w:color w:val="000000"/>
                <w:sz w:val="28"/>
              </w:rPr>
              <w:t>,</w:t>
            </w:r>
            <w:r w:rsidRPr="004466B6">
              <w:rPr>
                <w:rFonts w:ascii="Cambria" w:hAnsi="Cambria"/>
                <w:b w:val="0"/>
                <w:bCs w:val="0"/>
                <w:color w:val="000000"/>
                <w:sz w:val="28"/>
              </w:rPr>
              <w:t>87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4629</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79</w:t>
            </w:r>
            <w:r w:rsidR="00B27B30">
              <w:rPr>
                <w:rFonts w:ascii="Cambria" w:hAnsi="Cambria"/>
                <w:b w:val="0"/>
                <w:bCs w:val="0"/>
                <w:color w:val="000000"/>
                <w:sz w:val="28"/>
              </w:rPr>
              <w:t>,</w:t>
            </w:r>
            <w:r w:rsidRPr="004466B6">
              <w:rPr>
                <w:rFonts w:ascii="Cambria" w:hAnsi="Cambria"/>
                <w:b w:val="0"/>
                <w:bCs w:val="0"/>
                <w:color w:val="000000"/>
                <w:sz w:val="28"/>
              </w:rPr>
              <w:t>03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7631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w:t>
            </w:r>
            <w:r w:rsidR="00B27B30">
              <w:rPr>
                <w:rFonts w:ascii="Cambria" w:hAnsi="Cambria"/>
                <w:b w:val="0"/>
                <w:bCs w:val="0"/>
                <w:color w:val="000000"/>
                <w:sz w:val="28"/>
              </w:rPr>
              <w:t>,</w:t>
            </w:r>
            <w:r w:rsidRPr="004466B6">
              <w:rPr>
                <w:rFonts w:ascii="Cambria" w:hAnsi="Cambria"/>
                <w:b w:val="0"/>
                <w:bCs w:val="0"/>
                <w:color w:val="000000"/>
                <w:sz w:val="28"/>
              </w:rPr>
              <w:t>99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7125</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71</w:t>
            </w:r>
            <w:r w:rsidR="00B27B30">
              <w:rPr>
                <w:rFonts w:ascii="Cambria" w:hAnsi="Cambria"/>
                <w:b w:val="0"/>
                <w:bCs w:val="0"/>
                <w:color w:val="000000"/>
                <w:sz w:val="28"/>
              </w:rPr>
              <w:t>,</w:t>
            </w:r>
            <w:r w:rsidRPr="004466B6">
              <w:rPr>
                <w:rFonts w:ascii="Cambria" w:hAnsi="Cambria"/>
                <w:b w:val="0"/>
                <w:bCs w:val="0"/>
                <w:color w:val="000000"/>
                <w:sz w:val="28"/>
              </w:rPr>
              <w:t>88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6910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w:t>
            </w:r>
            <w:r w:rsidR="00B27B30">
              <w:rPr>
                <w:rFonts w:ascii="Cambria" w:hAnsi="Cambria"/>
                <w:b w:val="0"/>
                <w:bCs w:val="0"/>
                <w:color w:val="000000"/>
                <w:sz w:val="28"/>
              </w:rPr>
              <w:t>,</w:t>
            </w:r>
            <w:r w:rsidRPr="004466B6">
              <w:rPr>
                <w:rFonts w:ascii="Cambria" w:hAnsi="Cambria"/>
                <w:b w:val="0"/>
                <w:bCs w:val="0"/>
                <w:color w:val="000000"/>
                <w:sz w:val="28"/>
              </w:rPr>
              <w:t>71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lastRenderedPageBreak/>
              <w:t>18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6564</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66</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6470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w:t>
            </w:r>
            <w:r w:rsidR="00B27B30">
              <w:rPr>
                <w:rFonts w:ascii="Cambria" w:hAnsi="Cambria"/>
                <w:b w:val="0"/>
                <w:bCs w:val="0"/>
                <w:color w:val="000000"/>
                <w:sz w:val="28"/>
              </w:rPr>
              <w:t>,</w:t>
            </w:r>
            <w:r w:rsidRPr="004466B6">
              <w:rPr>
                <w:rFonts w:ascii="Cambria" w:hAnsi="Cambria"/>
                <w:b w:val="0"/>
                <w:bCs w:val="0"/>
                <w:color w:val="000000"/>
                <w:sz w:val="28"/>
              </w:rPr>
              <w:t>27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6461</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w:t>
            </w:r>
            <w:r w:rsidR="00B27B30">
              <w:rPr>
                <w:rFonts w:ascii="Cambria" w:hAnsi="Cambria"/>
                <w:b w:val="0"/>
                <w:bCs w:val="0"/>
                <w:color w:val="000000"/>
                <w:sz w:val="28"/>
              </w:rPr>
              <w:t>,</w:t>
            </w:r>
            <w:r w:rsidRPr="004466B6">
              <w:rPr>
                <w:rFonts w:ascii="Cambria" w:hAnsi="Cambria"/>
                <w:b w:val="0"/>
                <w:bCs w:val="0"/>
                <w:color w:val="000000"/>
                <w:sz w:val="28"/>
              </w:rPr>
              <w:t>18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62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4943</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5907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w:t>
            </w:r>
            <w:r w:rsidR="00B27B30">
              <w:rPr>
                <w:rFonts w:ascii="Cambria" w:hAnsi="Cambria"/>
                <w:b w:val="0"/>
                <w:bCs w:val="0"/>
                <w:color w:val="000000"/>
                <w:sz w:val="28"/>
              </w:rPr>
              <w:t>,</w:t>
            </w:r>
            <w:r w:rsidRPr="004466B6">
              <w:rPr>
                <w:rFonts w:ascii="Cambria" w:hAnsi="Cambria"/>
                <w:b w:val="0"/>
                <w:bCs w:val="0"/>
                <w:color w:val="000000"/>
                <w:sz w:val="28"/>
              </w:rPr>
              <w:t>59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5739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57</w:t>
            </w:r>
            <w:r w:rsidR="00B27B30">
              <w:rPr>
                <w:rFonts w:ascii="Cambria" w:hAnsi="Cambria"/>
                <w:b w:val="0"/>
                <w:bCs w:val="0"/>
                <w:color w:val="000000"/>
                <w:sz w:val="28"/>
              </w:rPr>
              <w:t>,</w:t>
            </w:r>
            <w:r w:rsidRPr="004466B6">
              <w:rPr>
                <w:rFonts w:ascii="Cambria" w:hAnsi="Cambria"/>
                <w:b w:val="0"/>
                <w:bCs w:val="0"/>
                <w:color w:val="000000"/>
                <w:sz w:val="28"/>
              </w:rPr>
              <w:t>90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5486</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35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5183</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5077</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3240</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94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3219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63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4664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05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4516</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r w:rsidR="00B27B30">
              <w:rPr>
                <w:rFonts w:ascii="Cambria" w:hAnsi="Cambria"/>
                <w:b w:val="0"/>
                <w:bCs w:val="0"/>
                <w:color w:val="000000"/>
                <w:sz w:val="28"/>
              </w:rPr>
              <w:t>,</w:t>
            </w:r>
            <w:r w:rsidRPr="004466B6">
              <w:rPr>
                <w:rFonts w:ascii="Cambria" w:hAnsi="Cambria"/>
                <w:b w:val="0"/>
                <w:bCs w:val="0"/>
                <w:color w:val="000000"/>
                <w:sz w:val="28"/>
              </w:rPr>
              <w:t>56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4415</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4389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r w:rsidR="00B27B30">
              <w:rPr>
                <w:rFonts w:ascii="Cambria" w:hAnsi="Cambria"/>
                <w:b w:val="0"/>
                <w:bCs w:val="0"/>
                <w:color w:val="000000"/>
                <w:sz w:val="28"/>
              </w:rPr>
              <w:t>,</w:t>
            </w:r>
            <w:r w:rsidRPr="004466B6">
              <w:rPr>
                <w:rFonts w:ascii="Cambria" w:hAnsi="Cambria"/>
                <w:b w:val="0"/>
                <w:bCs w:val="0"/>
                <w:color w:val="000000"/>
                <w:sz w:val="28"/>
              </w:rPr>
              <w:t>27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4276</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r w:rsidR="00B27B30">
              <w:rPr>
                <w:rFonts w:ascii="Cambria" w:hAnsi="Cambria"/>
                <w:b w:val="0"/>
                <w:bCs w:val="0"/>
                <w:color w:val="000000"/>
                <w:sz w:val="28"/>
              </w:rPr>
              <w:t>,</w:t>
            </w:r>
            <w:r w:rsidRPr="004466B6">
              <w:rPr>
                <w:rFonts w:ascii="Cambria" w:hAnsi="Cambria"/>
                <w:b w:val="0"/>
                <w:bCs w:val="0"/>
                <w:color w:val="000000"/>
                <w:sz w:val="28"/>
              </w:rPr>
              <w:t>14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3277</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r w:rsidR="00B27B30">
              <w:rPr>
                <w:rFonts w:ascii="Cambria" w:hAnsi="Cambria"/>
                <w:b w:val="0"/>
                <w:bCs w:val="0"/>
                <w:color w:val="000000"/>
                <w:sz w:val="28"/>
              </w:rPr>
              <w:t>,</w:t>
            </w:r>
            <w:r w:rsidRPr="004466B6">
              <w:rPr>
                <w:rFonts w:ascii="Cambria" w:hAnsi="Cambria"/>
                <w:b w:val="0"/>
                <w:bCs w:val="0"/>
                <w:color w:val="000000"/>
                <w:sz w:val="28"/>
              </w:rPr>
              <w:t>79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2778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r w:rsidR="00B27B30">
              <w:rPr>
                <w:rFonts w:ascii="Cambria" w:hAnsi="Cambria"/>
                <w:b w:val="0"/>
                <w:bCs w:val="0"/>
                <w:color w:val="000000"/>
                <w:sz w:val="28"/>
              </w:rPr>
              <w:t>,</w:t>
            </w:r>
            <w:r w:rsidRPr="004466B6">
              <w:rPr>
                <w:rFonts w:ascii="Cambria" w:hAnsi="Cambria"/>
                <w:b w:val="0"/>
                <w:bCs w:val="0"/>
                <w:color w:val="000000"/>
                <w:sz w:val="28"/>
              </w:rPr>
              <w:t>10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3949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3834</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r w:rsidR="00B27B30">
              <w:rPr>
                <w:rFonts w:ascii="Cambria" w:hAnsi="Cambria"/>
                <w:b w:val="0"/>
                <w:bCs w:val="0"/>
                <w:color w:val="000000"/>
                <w:sz w:val="28"/>
              </w:rPr>
              <w:t>,</w:t>
            </w:r>
            <w:r w:rsidRPr="004466B6">
              <w:rPr>
                <w:rFonts w:ascii="Cambria" w:hAnsi="Cambria"/>
                <w:b w:val="0"/>
                <w:bCs w:val="0"/>
                <w:color w:val="000000"/>
                <w:sz w:val="28"/>
              </w:rPr>
              <w:t>68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2472</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r w:rsidR="00B27B30">
              <w:rPr>
                <w:rFonts w:ascii="Cambria" w:hAnsi="Cambria"/>
                <w:b w:val="0"/>
                <w:bCs w:val="0"/>
                <w:color w:val="000000"/>
                <w:sz w:val="28"/>
              </w:rPr>
              <w:t>,</w:t>
            </w:r>
            <w:r w:rsidRPr="004466B6">
              <w:rPr>
                <w:rFonts w:ascii="Cambria" w:hAnsi="Cambria"/>
                <w:b w:val="0"/>
                <w:bCs w:val="0"/>
                <w:color w:val="000000"/>
                <w:sz w:val="28"/>
              </w:rPr>
              <w:t>57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3517</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r w:rsidR="00B27B30">
              <w:rPr>
                <w:rFonts w:ascii="Cambria" w:hAnsi="Cambria"/>
                <w:b w:val="0"/>
                <w:bCs w:val="0"/>
                <w:color w:val="000000"/>
                <w:sz w:val="28"/>
              </w:rPr>
              <w:t>,</w:t>
            </w:r>
            <w:r w:rsidRPr="004466B6">
              <w:rPr>
                <w:rFonts w:ascii="Cambria" w:hAnsi="Cambria"/>
                <w:b w:val="0"/>
                <w:bCs w:val="0"/>
                <w:color w:val="000000"/>
                <w:sz w:val="28"/>
              </w:rPr>
              <w:t>49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1918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r w:rsidR="00B27B30">
              <w:rPr>
                <w:rFonts w:ascii="Cambria" w:hAnsi="Cambria"/>
                <w:b w:val="0"/>
                <w:bCs w:val="0"/>
                <w:color w:val="000000"/>
                <w:sz w:val="28"/>
              </w:rPr>
              <w:t>,</w:t>
            </w:r>
            <w:r w:rsidRPr="004466B6">
              <w:rPr>
                <w:rFonts w:ascii="Cambria" w:hAnsi="Cambria"/>
                <w:b w:val="0"/>
                <w:bCs w:val="0"/>
                <w:color w:val="000000"/>
                <w:sz w:val="28"/>
              </w:rPr>
              <w:t>38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1588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50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2323</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44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1446</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89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1400</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1251</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1066</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r w:rsidR="00B27B30">
              <w:rPr>
                <w:rFonts w:ascii="Cambria" w:hAnsi="Cambria"/>
                <w:b w:val="0"/>
                <w:bCs w:val="0"/>
                <w:color w:val="000000"/>
                <w:sz w:val="28"/>
              </w:rPr>
              <w:t>,</w:t>
            </w:r>
            <w:r w:rsidRPr="004466B6">
              <w:rPr>
                <w:rFonts w:ascii="Cambria" w:hAnsi="Cambria"/>
                <w:b w:val="0"/>
                <w:bCs w:val="0"/>
                <w:color w:val="000000"/>
                <w:sz w:val="28"/>
              </w:rPr>
              <w:t>78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883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r w:rsidR="00B27B30">
              <w:rPr>
                <w:rFonts w:ascii="Cambria" w:hAnsi="Cambria"/>
                <w:b w:val="0"/>
                <w:bCs w:val="0"/>
                <w:color w:val="000000"/>
                <w:sz w:val="28"/>
              </w:rPr>
              <w:t>,</w:t>
            </w:r>
            <w:r w:rsidRPr="004466B6">
              <w:rPr>
                <w:rFonts w:ascii="Cambria" w:hAnsi="Cambria"/>
                <w:b w:val="0"/>
                <w:bCs w:val="0"/>
                <w:color w:val="000000"/>
                <w:sz w:val="28"/>
              </w:rPr>
              <w:t>07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982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785</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25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705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r w:rsidR="00B27B30">
              <w:rPr>
                <w:rFonts w:ascii="Cambria" w:hAnsi="Cambria"/>
                <w:b w:val="0"/>
                <w:bCs w:val="0"/>
                <w:color w:val="000000"/>
                <w:sz w:val="28"/>
              </w:rPr>
              <w:t>,</w:t>
            </w:r>
            <w:r w:rsidRPr="004466B6">
              <w:rPr>
                <w:rFonts w:ascii="Cambria" w:hAnsi="Cambria"/>
                <w:b w:val="0"/>
                <w:bCs w:val="0"/>
                <w:color w:val="000000"/>
                <w:sz w:val="28"/>
              </w:rPr>
              <w:t>21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r w:rsidR="00B27B30">
              <w:rPr>
                <w:rFonts w:ascii="Cambria" w:hAnsi="Cambria"/>
                <w:b w:val="0"/>
                <w:bCs w:val="0"/>
                <w:color w:val="000000"/>
                <w:sz w:val="28"/>
              </w:rPr>
              <w:t>,</w:t>
            </w:r>
            <w:r w:rsidRPr="004466B6">
              <w:rPr>
                <w:rFonts w:ascii="Cambria" w:hAnsi="Cambria"/>
                <w:b w:val="0"/>
                <w:bCs w:val="0"/>
                <w:color w:val="000000"/>
                <w:sz w:val="28"/>
              </w:rPr>
              <w:t>59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419</w:t>
            </w:r>
            <w:r w:rsidR="00B27B30">
              <w:rPr>
                <w:rFonts w:ascii="Cambria" w:hAnsi="Cambria"/>
                <w:b w:val="0"/>
                <w:bCs w:val="0"/>
                <w:color w:val="000000"/>
                <w:sz w:val="28"/>
              </w:rPr>
              <w:t>,</w:t>
            </w:r>
            <w:r w:rsidRPr="004466B6">
              <w:rPr>
                <w:rFonts w:ascii="Cambria" w:hAnsi="Cambria"/>
                <w:b w:val="0"/>
                <w:bCs w:val="0"/>
                <w:color w:val="000000"/>
                <w:sz w:val="28"/>
              </w:rPr>
              <w:t>9</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r w:rsidR="00B27B30">
              <w:rPr>
                <w:rFonts w:ascii="Cambria" w:hAnsi="Cambria"/>
                <w:b w:val="0"/>
                <w:bCs w:val="0"/>
                <w:color w:val="000000"/>
                <w:sz w:val="28"/>
              </w:rPr>
              <w:t>,</w:t>
            </w:r>
            <w:r w:rsidRPr="004466B6">
              <w:rPr>
                <w:rFonts w:ascii="Cambria" w:hAnsi="Cambria"/>
                <w:b w:val="0"/>
                <w:bCs w:val="0"/>
                <w:color w:val="000000"/>
                <w:sz w:val="28"/>
              </w:rPr>
              <w:t>48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87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bl>
    <w:p w:rsidR="006455DF" w:rsidRPr="004466B6" w:rsidRDefault="006455DF" w:rsidP="006455DF">
      <w:pPr>
        <w:rPr>
          <w:rFonts w:ascii="Cambria" w:hAnsi="Cambria"/>
          <w:b w:val="0"/>
          <w:sz w:val="28"/>
          <w:lang w:val="uz-Cyrl-UZ"/>
        </w:rPr>
        <w:sectPr w:rsidR="006455DF" w:rsidRPr="004466B6" w:rsidSect="008C6FC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851"/>
        <w:jc w:val="right"/>
        <w:rPr>
          <w:rFonts w:ascii="Cambria" w:hAnsi="Cambria"/>
          <w:b w:val="0"/>
          <w:sz w:val="28"/>
          <w:lang w:val="uz-Cyrl-UZ"/>
        </w:rPr>
      </w:pPr>
    </w:p>
    <w:p w:rsidR="00716911" w:rsidRDefault="00716911" w:rsidP="006455DF">
      <w:pPr>
        <w:ind w:firstLine="851"/>
        <w:jc w:val="right"/>
        <w:rPr>
          <w:rFonts w:ascii="Cambria" w:hAnsi="Cambria"/>
          <w:b w:val="0"/>
          <w:sz w:val="28"/>
          <w:lang w:val="uz-Cyrl-UZ"/>
        </w:rPr>
      </w:pPr>
    </w:p>
    <w:p w:rsidR="007C0221" w:rsidRDefault="007C0221" w:rsidP="006455DF">
      <w:pPr>
        <w:ind w:firstLine="851"/>
        <w:jc w:val="right"/>
        <w:rPr>
          <w:rFonts w:ascii="Cambria" w:hAnsi="Cambria"/>
          <w:b w:val="0"/>
          <w:sz w:val="28"/>
          <w:lang w:val="uz-Cyrl-UZ"/>
        </w:rPr>
      </w:pPr>
    </w:p>
    <w:p w:rsidR="007C0221" w:rsidRDefault="007C0221" w:rsidP="006455DF">
      <w:pPr>
        <w:ind w:firstLine="851"/>
        <w:jc w:val="right"/>
        <w:rPr>
          <w:rFonts w:ascii="Cambria" w:hAnsi="Cambria"/>
          <w:b w:val="0"/>
          <w:sz w:val="28"/>
          <w:lang w:val="uz-Cyrl-UZ"/>
        </w:rPr>
      </w:pPr>
    </w:p>
    <w:p w:rsidR="006455DF" w:rsidRPr="004466B6" w:rsidRDefault="00BA04CE" w:rsidP="006455DF">
      <w:pPr>
        <w:ind w:firstLine="851"/>
        <w:jc w:val="right"/>
        <w:rPr>
          <w:rFonts w:ascii="Cambria" w:hAnsi="Cambria"/>
          <w:b w:val="0"/>
          <w:sz w:val="28"/>
          <w:lang w:val="uz-Cyrl-UZ"/>
        </w:rPr>
      </w:pPr>
      <w:r>
        <w:rPr>
          <w:rFonts w:ascii="Cambria" w:hAnsi="Cambria"/>
          <w:b w:val="0"/>
          <w:sz w:val="28"/>
          <w:lang w:val="en-US"/>
        </w:rPr>
        <w:lastRenderedPageBreak/>
        <w:t>3</w:t>
      </w:r>
      <w:r w:rsidR="006455DF" w:rsidRPr="004466B6">
        <w:rPr>
          <w:rFonts w:ascii="Cambria" w:hAnsi="Cambria"/>
          <w:b w:val="0"/>
          <w:sz w:val="28"/>
          <w:lang w:val="uz-Cyrl-UZ"/>
        </w:rPr>
        <w:t xml:space="preserve">- jadval </w:t>
      </w:r>
    </w:p>
    <w:p w:rsidR="006455DF" w:rsidRPr="004466B6" w:rsidRDefault="006455DF"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2-test sinovi natijalari bo‘yicha test topshiriqlarining aniqlangan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329"/>
        <w:gridCol w:w="1080"/>
        <w:gridCol w:w="1076"/>
        <w:gridCol w:w="1104"/>
        <w:gridCol w:w="1240"/>
        <w:gridCol w:w="900"/>
      </w:tblGrid>
      <w:tr w:rsidR="008C6FC7" w:rsidRPr="004466B6" w:rsidTr="002B577D">
        <w:trPr>
          <w:trHeight w:val="375"/>
          <w:jc w:val="center"/>
        </w:trPr>
        <w:tc>
          <w:tcPr>
            <w:tcW w:w="556" w:type="dxa"/>
            <w:vAlign w:val="center"/>
          </w:tcPr>
          <w:p w:rsidR="008C6FC7" w:rsidRPr="004466B6" w:rsidRDefault="008C6FC7" w:rsidP="008C6FC7">
            <w:pPr>
              <w:spacing w:line="240" w:lineRule="auto"/>
              <w:ind w:firstLine="0"/>
              <w:rPr>
                <w:rFonts w:ascii="Cambria" w:hAnsi="Cambria"/>
                <w:bCs w:val="0"/>
                <w:color w:val="000000"/>
                <w:sz w:val="28"/>
                <w:lang w:val="uz-Cyrl-UZ"/>
              </w:rPr>
            </w:pPr>
            <w:r w:rsidRPr="004466B6">
              <w:rPr>
                <w:rFonts w:ascii="Cambria" w:hAnsi="Cambria"/>
                <w:bCs w:val="0"/>
                <w:color w:val="000000"/>
                <w:sz w:val="28"/>
                <w:lang w:val="uz-Cyrl-UZ"/>
              </w:rPr>
              <w:t>№</w:t>
            </w:r>
          </w:p>
        </w:tc>
        <w:tc>
          <w:tcPr>
            <w:tcW w:w="1329" w:type="dxa"/>
            <w:vAlign w:val="center"/>
          </w:tcPr>
          <w:p w:rsidR="008C6FC7" w:rsidRPr="004466B6" w:rsidRDefault="008C6FC7" w:rsidP="008C6FC7">
            <w:pPr>
              <w:spacing w:line="240" w:lineRule="auto"/>
              <w:ind w:right="39" w:firstLine="0"/>
              <w:rPr>
                <w:rFonts w:ascii="Cambria" w:hAnsi="Cambria"/>
                <w:bCs w:val="0"/>
                <w:color w:val="000000"/>
                <w:sz w:val="28"/>
                <w:lang w:val="uz-Latn-UZ"/>
              </w:rPr>
            </w:pPr>
            <m:oMathPara>
              <m:oMath>
                <m:r>
                  <m:rPr>
                    <m:sty m:val="bi"/>
                  </m:rPr>
                  <w:rPr>
                    <w:rFonts w:ascii="Cambria Math" w:hAnsi="Cambria Math"/>
                    <w:color w:val="000000"/>
                    <w:sz w:val="28"/>
                    <w:lang w:val="uz-Latn-UZ"/>
                  </w:rPr>
                  <m:t>ID</m:t>
                </m:r>
              </m:oMath>
            </m:oMathPara>
          </w:p>
        </w:tc>
        <w:tc>
          <w:tcPr>
            <w:tcW w:w="1080" w:type="dxa"/>
            <w:vAlign w:val="center"/>
          </w:tcPr>
          <w:p w:rsidR="008C6FC7" w:rsidRPr="004466B6" w:rsidRDefault="008C6FC7" w:rsidP="008C6FC7">
            <w:pPr>
              <w:spacing w:line="240" w:lineRule="auto"/>
              <w:ind w:right="39" w:firstLine="0"/>
              <w:rPr>
                <w:rFonts w:ascii="Cambria" w:hAnsi="Cambria"/>
                <w:color w:val="000000"/>
                <w:sz w:val="28"/>
                <w:lang w:val="uz-Latn-UZ"/>
              </w:rPr>
            </w:pPr>
            <m:oMathPara>
              <m:oMath>
                <m:r>
                  <m:rPr>
                    <m:sty m:val="bi"/>
                  </m:rPr>
                  <w:rPr>
                    <w:rFonts w:ascii="Cambria Math" w:hAnsi="Cambria Math"/>
                    <w:color w:val="000000"/>
                    <w:sz w:val="28"/>
                    <w:lang w:val="uz-Latn-UZ"/>
                  </w:rPr>
                  <m:t>N</m:t>
                </m:r>
              </m:oMath>
            </m:oMathPara>
          </w:p>
        </w:tc>
        <w:tc>
          <w:tcPr>
            <w:tcW w:w="1076" w:type="dxa"/>
            <w:shd w:val="clear" w:color="auto" w:fill="auto"/>
            <w:noWrap/>
            <w:vAlign w:val="center"/>
          </w:tcPr>
          <w:p w:rsidR="008C6FC7" w:rsidRPr="004466B6" w:rsidRDefault="005651B0"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max</m:t>
                    </m:r>
                  </m:sub>
                </m:sSub>
              </m:oMath>
            </m:oMathPara>
          </w:p>
        </w:tc>
        <w:tc>
          <w:tcPr>
            <w:tcW w:w="1104" w:type="dxa"/>
            <w:vAlign w:val="center"/>
          </w:tcPr>
          <w:p w:rsidR="008C6FC7" w:rsidRPr="004466B6" w:rsidRDefault="005651B0"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i</m:t>
                    </m:r>
                  </m:sub>
                </m:sSub>
              </m:oMath>
            </m:oMathPara>
          </w:p>
        </w:tc>
        <w:tc>
          <w:tcPr>
            <w:tcW w:w="1240" w:type="dxa"/>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en-US"/>
              </w:rPr>
              <w:t>Ans</w:t>
            </w:r>
            <w:r w:rsidRPr="004466B6">
              <w:rPr>
                <w:rFonts w:ascii="Cambria" w:hAnsi="Cambria"/>
                <w:color w:val="000000"/>
                <w:sz w:val="28"/>
                <w:lang w:val="uz-Cyrl-UZ"/>
              </w:rPr>
              <w:t xml:space="preserve"> (foizda)</w:t>
            </w:r>
          </w:p>
        </w:tc>
        <w:tc>
          <w:tcPr>
            <w:tcW w:w="900" w:type="dxa"/>
            <w:shd w:val="clear" w:color="auto" w:fill="auto"/>
            <w:noWrap/>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uz-Cyrl-UZ"/>
              </w:rPr>
              <w:t>V</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47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2502</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2358</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18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2314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60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3909</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46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2191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78</w:t>
            </w:r>
            <w:r w:rsidR="00B27B30">
              <w:rPr>
                <w:rFonts w:ascii="Cambria" w:hAnsi="Cambria"/>
                <w:b w:val="0"/>
                <w:bCs w:val="0"/>
                <w:color w:val="000000"/>
                <w:sz w:val="28"/>
              </w:rPr>
              <w:t>,</w:t>
            </w:r>
            <w:r w:rsidRPr="004466B6">
              <w:rPr>
                <w:rFonts w:ascii="Cambria" w:hAnsi="Cambria"/>
                <w:b w:val="0"/>
                <w:bCs w:val="0"/>
                <w:color w:val="000000"/>
                <w:sz w:val="28"/>
              </w:rPr>
              <w:t>24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3671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77</w:t>
            </w:r>
            <w:r w:rsidR="00B27B30">
              <w:rPr>
                <w:rFonts w:ascii="Cambria" w:hAnsi="Cambria"/>
                <w:b w:val="0"/>
                <w:bCs w:val="0"/>
                <w:color w:val="000000"/>
                <w:sz w:val="28"/>
              </w:rPr>
              <w:t>,</w:t>
            </w:r>
            <w:r w:rsidRPr="004466B6">
              <w:rPr>
                <w:rFonts w:ascii="Cambria" w:hAnsi="Cambria"/>
                <w:b w:val="0"/>
                <w:bCs w:val="0"/>
                <w:color w:val="000000"/>
                <w:sz w:val="28"/>
              </w:rPr>
              <w:t>45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2116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75</w:t>
            </w:r>
            <w:r w:rsidR="00B27B30">
              <w:rPr>
                <w:rFonts w:ascii="Cambria" w:hAnsi="Cambria"/>
                <w:b w:val="0"/>
                <w:bCs w:val="0"/>
                <w:color w:val="000000"/>
                <w:sz w:val="28"/>
              </w:rPr>
              <w:t>,</w:t>
            </w:r>
            <w:r w:rsidRPr="004466B6">
              <w:rPr>
                <w:rFonts w:ascii="Cambria" w:hAnsi="Cambria"/>
                <w:b w:val="0"/>
                <w:bCs w:val="0"/>
                <w:color w:val="000000"/>
                <w:sz w:val="28"/>
              </w:rPr>
              <w:t>55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2100</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74</w:t>
            </w:r>
            <w:r w:rsidR="00B27B30">
              <w:rPr>
                <w:rFonts w:ascii="Cambria" w:hAnsi="Cambria"/>
                <w:b w:val="0"/>
                <w:bCs w:val="0"/>
                <w:color w:val="000000"/>
                <w:sz w:val="28"/>
              </w:rPr>
              <w:t>,</w:t>
            </w:r>
            <w:r w:rsidRPr="004466B6">
              <w:rPr>
                <w:rFonts w:ascii="Cambria" w:hAnsi="Cambria"/>
                <w:b w:val="0"/>
                <w:bCs w:val="0"/>
                <w:color w:val="000000"/>
                <w:sz w:val="28"/>
              </w:rPr>
              <w:t>99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2072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73</w:t>
            </w:r>
            <w:r w:rsidR="00B27B30">
              <w:rPr>
                <w:rFonts w:ascii="Cambria" w:hAnsi="Cambria"/>
                <w:b w:val="0"/>
                <w:bCs w:val="0"/>
                <w:color w:val="000000"/>
                <w:sz w:val="28"/>
              </w:rPr>
              <w:t>,</w:t>
            </w:r>
            <w:r w:rsidRPr="004466B6">
              <w:rPr>
                <w:rFonts w:ascii="Cambria" w:hAnsi="Cambria"/>
                <w:b w:val="0"/>
                <w:bCs w:val="0"/>
                <w:color w:val="000000"/>
                <w:sz w:val="28"/>
              </w:rPr>
              <w:t>97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B27B30">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3418</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72</w:t>
            </w:r>
            <w:r w:rsidR="00B27B30">
              <w:rPr>
                <w:rFonts w:ascii="Cambria" w:hAnsi="Cambria"/>
                <w:b w:val="0"/>
                <w:bCs w:val="0"/>
                <w:color w:val="000000"/>
                <w:sz w:val="28"/>
              </w:rPr>
              <w:t>,</w:t>
            </w:r>
            <w:r w:rsidRPr="004466B6">
              <w:rPr>
                <w:rFonts w:ascii="Cambria" w:hAnsi="Cambria"/>
                <w:b w:val="0"/>
                <w:bCs w:val="0"/>
                <w:color w:val="000000"/>
                <w:sz w:val="28"/>
              </w:rPr>
              <w:t>11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3183</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67</w:t>
            </w:r>
            <w:r w:rsidR="00B27B30">
              <w:rPr>
                <w:rFonts w:ascii="Cambria" w:hAnsi="Cambria"/>
                <w:b w:val="0"/>
                <w:bCs w:val="0"/>
                <w:color w:val="000000"/>
                <w:sz w:val="28"/>
              </w:rPr>
              <w:t>,</w:t>
            </w:r>
            <w:r w:rsidRPr="004466B6">
              <w:rPr>
                <w:rFonts w:ascii="Cambria" w:hAnsi="Cambria"/>
                <w:b w:val="0"/>
                <w:bCs w:val="0"/>
                <w:color w:val="000000"/>
                <w:sz w:val="28"/>
              </w:rPr>
              <w:t>15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1859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66</w:t>
            </w:r>
            <w:r w:rsidR="00B27B30">
              <w:rPr>
                <w:rFonts w:ascii="Cambria" w:hAnsi="Cambria"/>
                <w:b w:val="0"/>
                <w:bCs w:val="0"/>
                <w:color w:val="000000"/>
                <w:sz w:val="28"/>
              </w:rPr>
              <w:t>,</w:t>
            </w:r>
            <w:r w:rsidRPr="004466B6">
              <w:rPr>
                <w:rFonts w:ascii="Cambria" w:hAnsi="Cambria"/>
                <w:b w:val="0"/>
                <w:bCs w:val="0"/>
                <w:color w:val="000000"/>
                <w:sz w:val="28"/>
              </w:rPr>
              <w:t>36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3069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73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3058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3027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63</w:t>
            </w:r>
            <w:r w:rsidR="00B27B30">
              <w:rPr>
                <w:rFonts w:ascii="Cambria" w:hAnsi="Cambria"/>
                <w:b w:val="0"/>
                <w:bCs w:val="0"/>
                <w:color w:val="000000"/>
                <w:sz w:val="28"/>
              </w:rPr>
              <w:t>,</w:t>
            </w:r>
            <w:r w:rsidRPr="004466B6">
              <w:rPr>
                <w:rFonts w:ascii="Cambria" w:hAnsi="Cambria"/>
                <w:b w:val="0"/>
                <w:bCs w:val="0"/>
                <w:color w:val="000000"/>
                <w:sz w:val="28"/>
              </w:rPr>
              <w:t>85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2932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61</w:t>
            </w:r>
            <w:r w:rsidR="00B27B30">
              <w:rPr>
                <w:rFonts w:ascii="Cambria" w:hAnsi="Cambria"/>
                <w:b w:val="0"/>
                <w:bCs w:val="0"/>
                <w:color w:val="000000"/>
                <w:sz w:val="28"/>
              </w:rPr>
              <w:t>,</w:t>
            </w:r>
            <w:r w:rsidRPr="004466B6">
              <w:rPr>
                <w:rFonts w:ascii="Cambria" w:hAnsi="Cambria"/>
                <w:b w:val="0"/>
                <w:bCs w:val="0"/>
                <w:color w:val="000000"/>
                <w:sz w:val="28"/>
              </w:rPr>
              <w:t>86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1679</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w:t>
            </w:r>
            <w:r w:rsidR="00B27B30">
              <w:rPr>
                <w:rFonts w:ascii="Cambria" w:hAnsi="Cambria"/>
                <w:b w:val="0"/>
                <w:bCs w:val="0"/>
                <w:color w:val="000000"/>
                <w:sz w:val="28"/>
              </w:rPr>
              <w:t>,</w:t>
            </w:r>
            <w:r w:rsidRPr="004466B6">
              <w:rPr>
                <w:rFonts w:ascii="Cambria" w:hAnsi="Cambria"/>
                <w:b w:val="0"/>
                <w:bCs w:val="0"/>
                <w:color w:val="000000"/>
                <w:sz w:val="28"/>
              </w:rPr>
              <w:t>95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2692</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56</w:t>
            </w:r>
            <w:r w:rsidR="00B27B30">
              <w:rPr>
                <w:rFonts w:ascii="Cambria" w:hAnsi="Cambria"/>
                <w:b w:val="0"/>
                <w:bCs w:val="0"/>
                <w:color w:val="000000"/>
                <w:sz w:val="28"/>
              </w:rPr>
              <w:t>,</w:t>
            </w:r>
            <w:r w:rsidRPr="004466B6">
              <w:rPr>
                <w:rFonts w:ascii="Cambria" w:hAnsi="Cambria"/>
                <w:b w:val="0"/>
                <w:bCs w:val="0"/>
                <w:color w:val="000000"/>
                <w:sz w:val="28"/>
              </w:rPr>
              <w:t>80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2677</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56</w:t>
            </w:r>
            <w:r w:rsidR="00B27B30">
              <w:rPr>
                <w:rFonts w:ascii="Cambria" w:hAnsi="Cambria"/>
                <w:b w:val="0"/>
                <w:bCs w:val="0"/>
                <w:color w:val="000000"/>
                <w:sz w:val="28"/>
              </w:rPr>
              <w:t>,</w:t>
            </w:r>
            <w:r w:rsidRPr="004466B6">
              <w:rPr>
                <w:rFonts w:ascii="Cambria" w:hAnsi="Cambria"/>
                <w:b w:val="0"/>
                <w:bCs w:val="0"/>
                <w:color w:val="000000"/>
                <w:sz w:val="28"/>
              </w:rPr>
              <w:t>47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2646</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2633</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55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2422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r w:rsidR="00B27B30">
              <w:rPr>
                <w:rFonts w:ascii="Cambria" w:hAnsi="Cambria"/>
                <w:b w:val="0"/>
                <w:bCs w:val="0"/>
                <w:color w:val="000000"/>
                <w:sz w:val="28"/>
              </w:rPr>
              <w:t>,</w:t>
            </w:r>
            <w:r w:rsidRPr="004466B6">
              <w:rPr>
                <w:rFonts w:ascii="Cambria" w:hAnsi="Cambria"/>
                <w:b w:val="0"/>
                <w:bCs w:val="0"/>
                <w:color w:val="000000"/>
                <w:sz w:val="28"/>
              </w:rPr>
              <w:t>09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2338</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2288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2219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2191</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2151</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r w:rsidR="00B27B30">
              <w:rPr>
                <w:rFonts w:ascii="Cambria" w:hAnsi="Cambria"/>
                <w:b w:val="0"/>
                <w:bCs w:val="0"/>
                <w:color w:val="000000"/>
                <w:sz w:val="28"/>
              </w:rPr>
              <w:t>,</w:t>
            </w:r>
            <w:r w:rsidRPr="004466B6">
              <w:rPr>
                <w:rFonts w:ascii="Cambria" w:hAnsi="Cambria"/>
                <w:b w:val="0"/>
                <w:bCs w:val="0"/>
                <w:color w:val="000000"/>
                <w:sz w:val="28"/>
              </w:rPr>
              <w:t>38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2057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r w:rsidR="00B27B30">
              <w:rPr>
                <w:rFonts w:ascii="Cambria" w:hAnsi="Cambria"/>
                <w:b w:val="0"/>
                <w:bCs w:val="0"/>
                <w:color w:val="000000"/>
                <w:sz w:val="28"/>
              </w:rPr>
              <w:t>,</w:t>
            </w:r>
            <w:r w:rsidRPr="004466B6">
              <w:rPr>
                <w:rFonts w:ascii="Cambria" w:hAnsi="Cambria"/>
                <w:b w:val="0"/>
                <w:bCs w:val="0"/>
                <w:color w:val="000000"/>
                <w:sz w:val="28"/>
              </w:rPr>
              <w:t>39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1318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r w:rsidR="00B27B30">
              <w:rPr>
                <w:rFonts w:ascii="Cambria" w:hAnsi="Cambria"/>
                <w:b w:val="0"/>
                <w:bCs w:val="0"/>
                <w:color w:val="000000"/>
                <w:sz w:val="28"/>
              </w:rPr>
              <w:t>,</w:t>
            </w:r>
            <w:r w:rsidRPr="004466B6">
              <w:rPr>
                <w:rFonts w:ascii="Cambria" w:hAnsi="Cambria"/>
                <w:b w:val="0"/>
                <w:bCs w:val="0"/>
                <w:color w:val="000000"/>
                <w:sz w:val="28"/>
              </w:rPr>
              <w:t>79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1874</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27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1852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07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1093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30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1502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r w:rsidR="00B27B30">
              <w:rPr>
                <w:rFonts w:ascii="Cambria" w:hAnsi="Cambria"/>
                <w:b w:val="0"/>
                <w:bCs w:val="0"/>
                <w:color w:val="000000"/>
                <w:sz w:val="28"/>
              </w:rPr>
              <w:t>,</w:t>
            </w:r>
            <w:r w:rsidRPr="004466B6">
              <w:rPr>
                <w:rFonts w:ascii="Cambria" w:hAnsi="Cambria"/>
                <w:b w:val="0"/>
                <w:bCs w:val="0"/>
                <w:color w:val="000000"/>
                <w:sz w:val="28"/>
              </w:rPr>
              <w:t>69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1002</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r w:rsidR="00B27B30">
              <w:rPr>
                <w:rFonts w:ascii="Cambria" w:hAnsi="Cambria"/>
                <w:b w:val="0"/>
                <w:bCs w:val="0"/>
                <w:color w:val="000000"/>
                <w:sz w:val="28"/>
              </w:rPr>
              <w:t>,</w:t>
            </w:r>
            <w:r w:rsidRPr="004466B6">
              <w:rPr>
                <w:rFonts w:ascii="Cambria" w:hAnsi="Cambria"/>
                <w:b w:val="0"/>
                <w:bCs w:val="0"/>
                <w:color w:val="000000"/>
                <w:sz w:val="28"/>
              </w:rPr>
              <w:t>00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999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r w:rsidR="00B27B30">
              <w:rPr>
                <w:rFonts w:ascii="Cambria" w:hAnsi="Cambria"/>
                <w:b w:val="0"/>
                <w:bCs w:val="0"/>
                <w:color w:val="000000"/>
                <w:sz w:val="28"/>
              </w:rPr>
              <w:t>,</w:t>
            </w:r>
            <w:r w:rsidRPr="004466B6">
              <w:rPr>
                <w:rFonts w:ascii="Cambria" w:hAnsi="Cambria"/>
                <w:b w:val="0"/>
                <w:bCs w:val="0"/>
                <w:color w:val="000000"/>
                <w:sz w:val="28"/>
              </w:rPr>
              <w:t>90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lastRenderedPageBreak/>
              <w:t>37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29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1339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1018</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r w:rsidR="00B27B30">
              <w:rPr>
                <w:rFonts w:ascii="Cambria" w:hAnsi="Cambria"/>
                <w:b w:val="0"/>
                <w:bCs w:val="0"/>
                <w:color w:val="000000"/>
                <w:sz w:val="28"/>
              </w:rPr>
              <w:t>,</w:t>
            </w:r>
            <w:r w:rsidRPr="004466B6">
              <w:rPr>
                <w:rFonts w:ascii="Cambria" w:hAnsi="Cambria"/>
                <w:b w:val="0"/>
                <w:bCs w:val="0"/>
                <w:color w:val="000000"/>
                <w:sz w:val="28"/>
              </w:rPr>
              <w:t>80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17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1282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r w:rsidR="00B27B30">
              <w:rPr>
                <w:rFonts w:ascii="Cambria" w:hAnsi="Cambria"/>
                <w:b w:val="0"/>
                <w:bCs w:val="0"/>
                <w:color w:val="000000"/>
                <w:sz w:val="28"/>
              </w:rPr>
              <w:t>,</w:t>
            </w:r>
            <w:r w:rsidRPr="004466B6">
              <w:rPr>
                <w:rFonts w:ascii="Cambria" w:hAnsi="Cambria"/>
                <w:b w:val="0"/>
                <w:bCs w:val="0"/>
                <w:color w:val="000000"/>
                <w:sz w:val="28"/>
              </w:rPr>
              <w:t>05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914</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r w:rsidR="00B27B30">
              <w:rPr>
                <w:rFonts w:ascii="Cambria" w:hAnsi="Cambria"/>
                <w:b w:val="0"/>
                <w:bCs w:val="0"/>
                <w:color w:val="000000"/>
                <w:sz w:val="28"/>
              </w:rPr>
              <w:t>,</w:t>
            </w:r>
            <w:r w:rsidRPr="004466B6">
              <w:rPr>
                <w:rFonts w:ascii="Cambria" w:hAnsi="Cambria"/>
                <w:b w:val="0"/>
                <w:bCs w:val="0"/>
                <w:color w:val="000000"/>
                <w:sz w:val="28"/>
              </w:rPr>
              <w:t>97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768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76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13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1049</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r w:rsidR="00B27B30">
              <w:rPr>
                <w:rFonts w:ascii="Cambria" w:hAnsi="Cambria"/>
                <w:b w:val="0"/>
                <w:bCs w:val="0"/>
                <w:color w:val="000000"/>
                <w:sz w:val="28"/>
              </w:rPr>
              <w:t>,</w:t>
            </w:r>
            <w:r w:rsidRPr="004466B6">
              <w:rPr>
                <w:rFonts w:ascii="Cambria" w:hAnsi="Cambria"/>
                <w:b w:val="0"/>
                <w:bCs w:val="0"/>
                <w:color w:val="000000"/>
                <w:sz w:val="28"/>
              </w:rPr>
              <w:t>13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631</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625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r w:rsidR="00B27B30">
              <w:rPr>
                <w:rFonts w:ascii="Cambria" w:hAnsi="Cambria"/>
                <w:b w:val="0"/>
                <w:bCs w:val="0"/>
                <w:color w:val="000000"/>
                <w:sz w:val="28"/>
              </w:rPr>
              <w:t>,</w:t>
            </w:r>
            <w:r w:rsidRPr="004466B6">
              <w:rPr>
                <w:rFonts w:ascii="Cambria" w:hAnsi="Cambria"/>
                <w:b w:val="0"/>
                <w:bCs w:val="0"/>
                <w:color w:val="000000"/>
                <w:sz w:val="28"/>
              </w:rPr>
              <w:t>35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596</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447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394</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385</w:t>
            </w:r>
            <w:r w:rsidR="00B27B30">
              <w:rPr>
                <w:rFonts w:ascii="Cambria" w:hAnsi="Cambria"/>
                <w:b w:val="0"/>
                <w:bCs w:val="0"/>
                <w:color w:val="000000"/>
                <w:sz w:val="28"/>
              </w:rPr>
              <w:t>,</w:t>
            </w:r>
            <w:r w:rsidRPr="004466B6">
              <w:rPr>
                <w:rFonts w:ascii="Cambria" w:hAnsi="Cambria"/>
                <w:b w:val="0"/>
                <w:bCs w:val="0"/>
                <w:color w:val="000000"/>
                <w:sz w:val="28"/>
              </w:rPr>
              <w:t>9</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53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r w:rsidR="00B27B30">
              <w:rPr>
                <w:rFonts w:ascii="Cambria" w:hAnsi="Cambria"/>
                <w:b w:val="0"/>
                <w:bCs w:val="0"/>
                <w:color w:val="000000"/>
                <w:sz w:val="28"/>
              </w:rPr>
              <w:t>,</w:t>
            </w:r>
            <w:r w:rsidRPr="004466B6">
              <w:rPr>
                <w:rFonts w:ascii="Cambria" w:hAnsi="Cambria"/>
                <w:b w:val="0"/>
                <w:bCs w:val="0"/>
                <w:color w:val="000000"/>
                <w:sz w:val="28"/>
              </w:rPr>
              <w:t>98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r w:rsidR="00B27B30">
              <w:rPr>
                <w:rFonts w:ascii="Cambria" w:hAnsi="Cambria"/>
                <w:b w:val="0"/>
                <w:bCs w:val="0"/>
                <w:color w:val="000000"/>
                <w:sz w:val="28"/>
              </w:rPr>
              <w:t>,</w:t>
            </w:r>
            <w:r w:rsidRPr="004466B6">
              <w:rPr>
                <w:rFonts w:ascii="Cambria" w:hAnsi="Cambria"/>
                <w:b w:val="0"/>
                <w:bCs w:val="0"/>
                <w:color w:val="000000"/>
                <w:sz w:val="28"/>
              </w:rPr>
              <w:t>70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r w:rsidR="00B27B30">
              <w:rPr>
                <w:rFonts w:ascii="Cambria" w:hAnsi="Cambria"/>
                <w:b w:val="0"/>
                <w:bCs w:val="0"/>
                <w:color w:val="000000"/>
                <w:sz w:val="28"/>
              </w:rPr>
              <w:t>,</w:t>
            </w:r>
            <w:r w:rsidRPr="004466B6">
              <w:rPr>
                <w:rFonts w:ascii="Cambria" w:hAnsi="Cambria"/>
                <w:b w:val="0"/>
                <w:bCs w:val="0"/>
                <w:color w:val="000000"/>
                <w:sz w:val="28"/>
              </w:rPr>
              <w:t>91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202</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r w:rsidR="00B27B30">
              <w:rPr>
                <w:rFonts w:ascii="Cambria" w:hAnsi="Cambria"/>
                <w:b w:val="0"/>
                <w:bCs w:val="0"/>
                <w:color w:val="000000"/>
                <w:sz w:val="28"/>
              </w:rPr>
              <w:t>,</w:t>
            </w:r>
            <w:r w:rsidRPr="004466B6">
              <w:rPr>
                <w:rFonts w:ascii="Cambria" w:hAnsi="Cambria"/>
                <w:b w:val="0"/>
                <w:bCs w:val="0"/>
                <w:color w:val="000000"/>
                <w:sz w:val="28"/>
              </w:rPr>
              <w:t>52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r w:rsidR="00B27B30">
              <w:rPr>
                <w:rFonts w:ascii="Cambria" w:hAnsi="Cambria"/>
                <w:b w:val="0"/>
                <w:bCs w:val="0"/>
                <w:color w:val="000000"/>
                <w:sz w:val="28"/>
              </w:rPr>
              <w:t>,</w:t>
            </w:r>
            <w:r w:rsidRPr="004466B6">
              <w:rPr>
                <w:rFonts w:ascii="Cambria" w:hAnsi="Cambria"/>
                <w:b w:val="0"/>
                <w:bCs w:val="0"/>
                <w:color w:val="000000"/>
                <w:sz w:val="28"/>
              </w:rPr>
              <w:t>34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r w:rsidR="00B27B30">
              <w:rPr>
                <w:rFonts w:ascii="Cambria" w:hAnsi="Cambria"/>
                <w:b w:val="0"/>
                <w:bCs w:val="0"/>
                <w:color w:val="000000"/>
                <w:sz w:val="28"/>
              </w:rPr>
              <w:t>,</w:t>
            </w:r>
            <w:r w:rsidRPr="004466B6">
              <w:rPr>
                <w:rFonts w:ascii="Cambria" w:hAnsi="Cambria"/>
                <w:b w:val="0"/>
                <w:bCs w:val="0"/>
                <w:color w:val="000000"/>
                <w:sz w:val="28"/>
              </w:rPr>
              <w:t>00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bl>
    <w:p w:rsidR="008C6FC7" w:rsidRPr="004466B6" w:rsidRDefault="008C6FC7" w:rsidP="006455DF">
      <w:pPr>
        <w:ind w:firstLine="708"/>
        <w:jc w:val="both"/>
        <w:rPr>
          <w:rFonts w:ascii="Cambria" w:hAnsi="Cambria"/>
          <w:b w:val="0"/>
          <w:sz w:val="28"/>
          <w:lang w:val="en-US"/>
        </w:rPr>
        <w:sectPr w:rsidR="008C6FC7" w:rsidRPr="004466B6" w:rsidSect="008C6FC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08"/>
        <w:jc w:val="both"/>
        <w:rPr>
          <w:rFonts w:ascii="Cambria" w:hAnsi="Cambria"/>
          <w:b w:val="0"/>
          <w:sz w:val="28"/>
          <w:lang w:val="en-US"/>
        </w:rPr>
      </w:pPr>
    </w:p>
    <w:p w:rsidR="006455DF" w:rsidRPr="004466B6" w:rsidRDefault="006455DF" w:rsidP="006455DF">
      <w:pPr>
        <w:ind w:firstLine="708"/>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lastRenderedPageBreak/>
        <w:t>Test topshiriqlarining qiyinlik darajalari boʻyicha tahlil qiladigan bo</w:t>
      </w:r>
      <w:r w:rsidR="002141F1">
        <w:rPr>
          <w:rFonts w:ascii="Cambria" w:hAnsi="Cambria"/>
          <w:b w:val="0"/>
          <w:sz w:val="28"/>
          <w:lang w:val="en-US"/>
        </w:rPr>
        <w:t>ʻ</w:t>
      </w:r>
      <w:r w:rsidRPr="004466B6">
        <w:rPr>
          <w:rFonts w:ascii="Cambria" w:hAnsi="Cambria"/>
          <w:b w:val="0"/>
          <w:sz w:val="28"/>
          <w:lang w:val="uz-Cyrl-UZ"/>
        </w:rPr>
        <w:t>lsak, 1-test sinovi natijalari 2-test sinovi natijalariga qaraganda normal taqsimotga yaqinroq ekanligi aniqlandi. 2-test sinovi natijalari esa biroz qiyinroq ekanligi aniqlandi. Bu esa 1-test sinoviga qaraganda 2-test sinoviga taʻlim tayyorgarligi pastroq boʻlgan talabgorlar qatnashganligini bildiradi, chunki har ikkala test sinovlarida ham test topshiriqlari qiyinlik darajalari boʻyicha bir xil taqsimlangan edi.</w:t>
      </w: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Matematika fanidan Milliy sertifikat uchun oʻtkazilgan test sinovida test topshiriqlarining ichki muvofiqligi har bitta test topshirig‘iga berilgan to‘g‘ri javoblarning umumiy ball bilan korrelyatsiyasiga, sinaluvchilar olgan umumiy ballarning </w:t>
      </w:r>
      <w:r w:rsidRPr="004466B6">
        <w:rPr>
          <w:rFonts w:ascii="Cambria" w:hAnsi="Cambria"/>
          <w:b w:val="0"/>
          <w:sz w:val="28"/>
          <w:lang w:val="uz-Cyrl-UZ"/>
        </w:rPr>
        <w:lastRenderedPageBreak/>
        <w:t>standart og‘ishiga, har bitta test topshirig‘iga berilgan javoblarining standart og‘ishlari yig‘indisiga hamda test topshiriqlari va test topshiruvchilar soniga bog‘liq bo‘ladi. Bundan tashqari test topshiriqlarining ichki muvofiqligi nafaqat test topshiriqlarining sifatiga, balki sinaluvchilarning tayyorgarlik darajasining past yoki yuqoriligiga ham bog‘liqdir.</w:t>
      </w:r>
    </w:p>
    <w:p w:rsidR="006455DF" w:rsidRPr="004466B6" w:rsidRDefault="006455DF" w:rsidP="006455DF">
      <w:pPr>
        <w:ind w:firstLine="851"/>
        <w:jc w:val="both"/>
        <w:rPr>
          <w:rFonts w:ascii="Cambria" w:hAnsi="Cambria"/>
          <w:b w:val="0"/>
          <w:sz w:val="28"/>
          <w:lang w:val="uz-Cyrl-UZ"/>
        </w:rPr>
      </w:pPr>
      <w:r w:rsidRPr="004466B6">
        <w:rPr>
          <w:rFonts w:ascii="Cambria" w:hAnsi="Cambria"/>
          <w:b w:val="0"/>
          <w:sz w:val="28"/>
          <w:lang w:val="uz-Cyrl-UZ"/>
        </w:rPr>
        <w:t>Har bir topshirig‘iga berilgan javoblarning umumiy test bali bilan korrelyatsiyasi (1, 2, 3, ... 55- test topshiriqlari va umumiy ball orasidagi korrelyatsiya) test topshiriqlarining diskriminatsiyasi (ajratish darajasini) bildiradi.</w:t>
      </w:r>
    </w:p>
    <w:p w:rsidR="006455DF" w:rsidRPr="004466B6" w:rsidRDefault="006455DF" w:rsidP="006455DF">
      <w:pPr>
        <w:ind w:firstLine="851"/>
        <w:jc w:val="both"/>
        <w:rPr>
          <w:rFonts w:ascii="Cambria" w:hAnsi="Cambria"/>
          <w:b w:val="0"/>
          <w:sz w:val="28"/>
          <w:lang w:val="uz-Cyrl-UZ"/>
        </w:rPr>
      </w:pPr>
      <w:r w:rsidRPr="004466B6">
        <w:rPr>
          <w:rFonts w:ascii="Cambria" w:hAnsi="Cambria"/>
          <w:b w:val="0"/>
          <w:sz w:val="28"/>
          <w:lang w:val="uz-Cyrl-UZ"/>
        </w:rPr>
        <w:t xml:space="preserve">Umuman olganda, umumiy ball bilan korrelyatsiya koeffitsiyenti qiymati 2-qiyinlik darajasidagi test </w:t>
      </w:r>
      <w:r w:rsidRPr="004466B6">
        <w:rPr>
          <w:rFonts w:ascii="Cambria" w:hAnsi="Cambria"/>
          <w:b w:val="0"/>
          <w:sz w:val="28"/>
          <w:lang w:val="uz-Cyrl-UZ"/>
        </w:rPr>
        <w:lastRenderedPageBreak/>
        <w:t xml:space="preserve">topshiriqlari uchun 0,5 va undan katta bo‘lsa, 1- va 3- qiyinlik darajasidagi test topshiriqlari uchun esa 0,25 va undan katta bo‘lsa valid hisoblanadi. Umumiy ball bilan korrelyatsiya koeffitsiyenti qiymati manfiy bo‘lgan test topshiriqlari esa variantdan chiqariladi. Aks holda bilim darajalari past bo‘lgan sinaluvchilar g‘olib bo‘lib, bilim darajalari yuqori bo‘lgan sinaluvchilar test topshiriqlarini yechishda noto‘g‘ri javobni tanlaydilar yoki ularni o‘tkazib yuboradilar. </w:t>
      </w:r>
    </w:p>
    <w:p w:rsidR="006455DF" w:rsidRPr="004466B6" w:rsidRDefault="00BA04CE" w:rsidP="006455DF">
      <w:pPr>
        <w:ind w:firstLine="851"/>
        <w:jc w:val="both"/>
        <w:rPr>
          <w:rFonts w:ascii="Cambria" w:hAnsi="Cambria"/>
          <w:b w:val="0"/>
          <w:sz w:val="28"/>
          <w:lang w:val="uz-Cyrl-UZ"/>
        </w:rPr>
      </w:pPr>
      <w:r w:rsidRPr="00BA04CE">
        <w:rPr>
          <w:rFonts w:ascii="Cambria" w:hAnsi="Cambria"/>
          <w:b w:val="0"/>
          <w:sz w:val="28"/>
          <w:lang w:val="uz-Cyrl-UZ"/>
        </w:rPr>
        <w:t>4</w:t>
      </w:r>
      <w:r w:rsidR="006455DF" w:rsidRPr="004466B6">
        <w:rPr>
          <w:rFonts w:ascii="Cambria" w:hAnsi="Cambria"/>
          <w:b w:val="0"/>
          <w:sz w:val="28"/>
          <w:lang w:val="uz-Cyrl-UZ"/>
        </w:rPr>
        <w:t>-jadvalda 1- va 2- test sinovi natijalari tahlili asosida olingan test topshiriqlarining umumiy ball bilan korrelyatsiya koeffitsiyenti qiymatlari qiyinlik darajalari orti</w:t>
      </w:r>
      <w:r w:rsidR="009476D7" w:rsidRPr="009476D7">
        <w:rPr>
          <w:rFonts w:ascii="Cambria" w:hAnsi="Cambria"/>
          <w:b w:val="0"/>
          <w:sz w:val="28"/>
          <w:lang w:val="uz-Cyrl-UZ"/>
        </w:rPr>
        <w:t>b</w:t>
      </w:r>
      <w:r w:rsidR="006455DF" w:rsidRPr="004466B6">
        <w:rPr>
          <w:rFonts w:ascii="Cambria" w:hAnsi="Cambria"/>
          <w:b w:val="0"/>
          <w:sz w:val="28"/>
          <w:lang w:val="uz-Cyrl-UZ"/>
        </w:rPr>
        <w:t xml:space="preserve"> borishi tartibida keltirildi.</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lastRenderedPageBreak/>
        <w:t>Olib borilgan statistik tadqiqot natijalariga ko‘ra 1-test sinovida foydalanilgan test topshiriqlarining  6 tasini (T18, T2, T16, T8 O45B va O45A – ID raqamli test topshiriqlari) va 2-test sinovida foydalanilgan test topshiriqlarining 5 tasini (T29, T17, T13, O41B va O41A – ID raqamli test topshiriqlari) umumiy ball bilan korrelyatsiya koeffitsiyenti qiymati 0,25 dan kichikligi aniqlandi. Jadvaldan bu test topshiriqlarining aksariyatining qiyinlik darajasi yuqori yoki past ekanligini ko‘rish mumkin. 1-test sinovidagi T8 test topshirig‘i qiyinlik darajasi taqsimotida o‘rtaga yaqinligini hisobga olinsa unung umumiy ball bilan korrelyastsiyasi ancha kichikligini hisobga olish lozim.</w:t>
      </w:r>
    </w:p>
    <w:p w:rsidR="006455DF" w:rsidRPr="004466B6" w:rsidRDefault="006455DF" w:rsidP="006455DF">
      <w:pPr>
        <w:ind w:firstLine="709"/>
        <w:jc w:val="both"/>
        <w:rPr>
          <w:rFonts w:ascii="Cambria" w:hAnsi="Cambria"/>
          <w:b w:val="0"/>
          <w:sz w:val="28"/>
          <w:lang w:val="uz-Cyrl-UZ"/>
        </w:rPr>
      </w:pPr>
    </w:p>
    <w:p w:rsidR="006455DF" w:rsidRPr="004466B6" w:rsidRDefault="006455DF" w:rsidP="006455DF">
      <w:pPr>
        <w:ind w:firstLine="851"/>
        <w:jc w:val="right"/>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BA04CE" w:rsidP="006455DF">
      <w:pPr>
        <w:ind w:firstLine="851"/>
        <w:jc w:val="right"/>
        <w:rPr>
          <w:rFonts w:ascii="Cambria" w:hAnsi="Cambria"/>
          <w:b w:val="0"/>
          <w:sz w:val="28"/>
          <w:lang w:val="uz-Cyrl-UZ"/>
        </w:rPr>
      </w:pPr>
      <w:r>
        <w:rPr>
          <w:rFonts w:ascii="Cambria" w:hAnsi="Cambria"/>
          <w:b w:val="0"/>
          <w:sz w:val="28"/>
          <w:lang w:val="en-US"/>
        </w:rPr>
        <w:lastRenderedPageBreak/>
        <w:t>4</w:t>
      </w:r>
      <w:r w:rsidR="006455DF" w:rsidRPr="004466B6">
        <w:rPr>
          <w:rFonts w:ascii="Cambria" w:hAnsi="Cambria"/>
          <w:b w:val="0"/>
          <w:sz w:val="28"/>
          <w:lang w:val="uz-Cyrl-UZ"/>
        </w:rPr>
        <w:t>-jadval</w:t>
      </w:r>
    </w:p>
    <w:p w:rsidR="006455DF" w:rsidRPr="004466B6" w:rsidRDefault="006455DF" w:rsidP="007C0221">
      <w:pPr>
        <w:spacing w:after="120"/>
        <w:ind w:firstLine="850"/>
        <w:rPr>
          <w:rFonts w:ascii="Cambria" w:hAnsi="Cambria"/>
          <w:b w:val="0"/>
          <w:sz w:val="28"/>
          <w:lang w:val="uz-Cyrl-UZ"/>
        </w:rPr>
      </w:pPr>
      <w:r w:rsidRPr="004466B6">
        <w:rPr>
          <w:rFonts w:ascii="Cambria" w:hAnsi="Cambria"/>
          <w:b w:val="0"/>
          <w:sz w:val="28"/>
          <w:lang w:val="uz-Cyrl-UZ"/>
        </w:rPr>
        <w:t>Individual test topshiriqlariga berilgan javoblarining umumiy ball bilan korrelyatsiyalari</w:t>
      </w:r>
    </w:p>
    <w:tbl>
      <w:tblPr>
        <w:tblStyle w:val="TableGrid"/>
        <w:tblW w:w="0" w:type="auto"/>
        <w:jc w:val="center"/>
        <w:tblLook w:val="04A0" w:firstRow="1" w:lastRow="0" w:firstColumn="1" w:lastColumn="0" w:noHBand="0" w:noVBand="1"/>
      </w:tblPr>
      <w:tblGrid>
        <w:gridCol w:w="1512"/>
        <w:gridCol w:w="1751"/>
        <w:gridCol w:w="1636"/>
        <w:gridCol w:w="1636"/>
        <w:gridCol w:w="1636"/>
      </w:tblGrid>
      <w:tr w:rsidR="006455DF" w:rsidRPr="005651B0" w:rsidTr="006455DF">
        <w:trPr>
          <w:jc w:val="center"/>
        </w:trPr>
        <w:tc>
          <w:tcPr>
            <w:tcW w:w="1512" w:type="dxa"/>
          </w:tcPr>
          <w:p w:rsidR="006455DF" w:rsidRPr="004466B6" w:rsidRDefault="006455DF" w:rsidP="006455DF">
            <w:pPr>
              <w:rPr>
                <w:rFonts w:ascii="Cambria" w:hAnsi="Cambria"/>
                <w:b w:val="0"/>
                <w:sz w:val="28"/>
                <w:lang w:val="uz-Cyrl-UZ"/>
              </w:rPr>
            </w:pPr>
          </w:p>
        </w:tc>
        <w:tc>
          <w:tcPr>
            <w:tcW w:w="3387" w:type="dxa"/>
            <w:gridSpan w:val="2"/>
            <w:vAlign w:val="center"/>
          </w:tcPr>
          <w:p w:rsidR="006455DF" w:rsidRPr="004466B6" w:rsidRDefault="006455DF" w:rsidP="006455DF">
            <w:pPr>
              <w:ind w:hanging="76"/>
              <w:rPr>
                <w:rFonts w:ascii="Cambria" w:hAnsi="Cambria"/>
                <w:b w:val="0"/>
                <w:sz w:val="28"/>
                <w:lang w:val="uz-Cyrl-UZ"/>
              </w:rPr>
            </w:pPr>
            <w:r w:rsidRPr="004466B6">
              <w:rPr>
                <w:rFonts w:ascii="Cambria" w:hAnsi="Cambria"/>
                <w:b w:val="0"/>
                <w:sz w:val="28"/>
                <w:lang w:val="uz-Cyrl-UZ"/>
              </w:rPr>
              <w:t>1-test sivoni natijalari boʻyicha aniqlangan biserial korrelyatsiya koeffitsiyentlari</w:t>
            </w:r>
          </w:p>
        </w:tc>
        <w:tc>
          <w:tcPr>
            <w:tcW w:w="3272" w:type="dxa"/>
            <w:gridSpan w:val="2"/>
          </w:tcPr>
          <w:p w:rsidR="006455DF" w:rsidRPr="004466B6" w:rsidRDefault="006455DF" w:rsidP="006455DF">
            <w:pPr>
              <w:ind w:hanging="76"/>
              <w:rPr>
                <w:rFonts w:ascii="Cambria" w:hAnsi="Cambria"/>
                <w:b w:val="0"/>
                <w:sz w:val="28"/>
                <w:lang w:val="uz-Cyrl-UZ"/>
              </w:rPr>
            </w:pPr>
            <w:r w:rsidRPr="004466B6">
              <w:rPr>
                <w:rFonts w:ascii="Cambria" w:hAnsi="Cambria"/>
                <w:b w:val="0"/>
                <w:sz w:val="28"/>
                <w:lang w:val="uz-Cyrl-UZ"/>
              </w:rPr>
              <w:t>2-test sivoni natijalari boʻyicha aniqlangan biserial korrelyatsiya koeffitsiyentlari</w:t>
            </w:r>
          </w:p>
        </w:tc>
      </w:tr>
      <w:tr w:rsidR="006455DF" w:rsidRPr="004466B6" w:rsidTr="006455DF">
        <w:trPr>
          <w:jc w:val="center"/>
        </w:trPr>
        <w:tc>
          <w:tcPr>
            <w:tcW w:w="1512"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w:t>
            </w:r>
          </w:p>
        </w:tc>
        <w:tc>
          <w:tcPr>
            <w:tcW w:w="1751"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ID</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BKK</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ID</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BKK</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453</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575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540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lastRenderedPageBreak/>
              <w:t>12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572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541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320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338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289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207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532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098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523</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138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209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362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298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324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lastRenderedPageBreak/>
              <w:t>51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266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342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267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289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084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161</w:t>
            </w:r>
          </w:p>
        </w:tc>
      </w:tr>
    </w:tbl>
    <w:p w:rsidR="006455DF" w:rsidRPr="004466B6" w:rsidRDefault="006455DF" w:rsidP="006455DF">
      <w:pPr>
        <w:ind w:firstLine="0"/>
        <w:jc w:val="both"/>
        <w:rPr>
          <w:rFonts w:ascii="Cambria" w:hAnsi="Cambria"/>
          <w:b w:val="0"/>
          <w:sz w:val="28"/>
          <w:lang w:val="en-US"/>
        </w:rPr>
      </w:pPr>
    </w:p>
    <w:p w:rsidR="006455DF" w:rsidRPr="004466B6" w:rsidRDefault="006455DF" w:rsidP="006455DF">
      <w:pPr>
        <w:ind w:firstLine="0"/>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lastRenderedPageBreak/>
        <w:t>III. Test sinovlari natijalarini Rash modeli asosida tahlili</w:t>
      </w:r>
    </w:p>
    <w:p w:rsidR="006455DF" w:rsidRPr="004466B6" w:rsidRDefault="006455DF" w:rsidP="006455DF">
      <w:pPr>
        <w:ind w:firstLine="709"/>
        <w:jc w:val="both"/>
        <w:rPr>
          <w:rFonts w:ascii="Cambria" w:hAnsi="Cambria"/>
          <w:b w:val="0"/>
          <w:sz w:val="28"/>
          <w:lang w:val="en-US"/>
        </w:rPr>
      </w:pP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o‘lchovlarda test topshiriqlarini sifatini Rash modeli asosida matematik-statistik tadqiqoti hozirda keng tarqalgan usullardan biri bo‘lib, u AQSh, Yevropaning bir qator mamlakatlari va Kanada ta’lim tizimida samarali foydalaniladi. </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Rash modeli turli xildagi so‘rovnoma va testlar yordamida ob</w:t>
      </w:r>
      <w:r w:rsidR="00D7186A" w:rsidRPr="00D7186A">
        <w:rPr>
          <w:rFonts w:ascii="Cambria" w:hAnsi="Cambria"/>
          <w:b w:val="0"/>
          <w:sz w:val="28"/>
          <w:lang w:val="uz-Cyrl-UZ"/>
        </w:rPr>
        <w:t>’</w:t>
      </w:r>
      <w:r w:rsidRPr="004466B6">
        <w:rPr>
          <w:rFonts w:ascii="Cambria" w:hAnsi="Cambria"/>
          <w:b w:val="0"/>
          <w:sz w:val="28"/>
          <w:lang w:val="uz-Cyrl-UZ"/>
        </w:rPr>
        <w:t>yektiv o‘lchashlarni amalga oshirish tomon qilingan harakatlar tufayli Daniyalik olim Jorg Rash tomonidan yaratilgan. Bir o‘lchovlilikni ta</w:t>
      </w:r>
      <w:r w:rsidR="00D7186A" w:rsidRPr="00D7186A">
        <w:rPr>
          <w:rFonts w:ascii="Cambria" w:hAnsi="Cambria"/>
          <w:b w:val="0"/>
          <w:sz w:val="28"/>
          <w:lang w:val="uz-Cyrl-UZ"/>
        </w:rPr>
        <w:t>’</w:t>
      </w:r>
      <w:r w:rsidRPr="004466B6">
        <w:rPr>
          <w:rFonts w:ascii="Cambria" w:hAnsi="Cambria"/>
          <w:b w:val="0"/>
          <w:sz w:val="28"/>
          <w:lang w:val="uz-Cyrl-UZ"/>
        </w:rPr>
        <w:t>minlash mushkul bo‘lishiga qaramasdan, uni ta</w:t>
      </w:r>
      <w:r w:rsidR="002141F1" w:rsidRPr="002141F1">
        <w:rPr>
          <w:rFonts w:ascii="Cambria" w:hAnsi="Cambria"/>
          <w:b w:val="0"/>
          <w:sz w:val="28"/>
          <w:lang w:val="uz-Cyrl-UZ"/>
        </w:rPr>
        <w:t>’</w:t>
      </w:r>
      <w:r w:rsidRPr="004466B6">
        <w:rPr>
          <w:rFonts w:ascii="Cambria" w:hAnsi="Cambria"/>
          <w:b w:val="0"/>
          <w:sz w:val="28"/>
          <w:lang w:val="uz-Cyrl-UZ"/>
        </w:rPr>
        <w:t>minlash uchun oldindan tayyorgarlik ishlarinini amalga oshirish va bu ishlar qanchalik amalga oshirilganini empirik usullar bilan tekshirish imkoni mavjud. Chiziqli mavhum shkalaga esa Rash modelida logit birliklari orqali o‘tiladi. Rash modelining muhim xususiyati u shunchaki ma</w:t>
      </w:r>
      <w:r w:rsidR="00D7186A" w:rsidRPr="00D7186A">
        <w:rPr>
          <w:rFonts w:ascii="Cambria" w:hAnsi="Cambria"/>
          <w:b w:val="0"/>
          <w:sz w:val="28"/>
          <w:lang w:val="uz-Cyrl-UZ"/>
        </w:rPr>
        <w:t>’</w:t>
      </w:r>
      <w:r w:rsidRPr="004466B6">
        <w:rPr>
          <w:rFonts w:ascii="Cambria" w:hAnsi="Cambria"/>
          <w:b w:val="0"/>
          <w:sz w:val="28"/>
          <w:lang w:val="uz-Cyrl-UZ"/>
        </w:rPr>
        <w:t>lumotlarni tahlil qilish uchun statistik usul emas, balki u o‘lchovni nimaligini, ta</w:t>
      </w:r>
      <w:r w:rsidR="00D7186A" w:rsidRPr="00D7186A">
        <w:rPr>
          <w:rFonts w:ascii="Cambria" w:hAnsi="Cambria"/>
          <w:b w:val="0"/>
          <w:sz w:val="28"/>
          <w:lang w:val="uz-Cyrl-UZ"/>
        </w:rPr>
        <w:t>’</w:t>
      </w:r>
      <w:r w:rsidRPr="004466B6">
        <w:rPr>
          <w:rFonts w:ascii="Cambria" w:hAnsi="Cambria"/>
          <w:b w:val="0"/>
          <w:sz w:val="28"/>
          <w:lang w:val="uz-Cyrl-UZ"/>
        </w:rPr>
        <w:t xml:space="preserve">lim tizimida o‘lchovlarni  qanday sifatili amalga oshirish imkoniyatini beradi [8]. </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 Rash modelida [9-10] yashirin qobiliyat va elementlar qiyinligi kabi parametrlarini aniqlash muhim o‘rin </w:t>
      </w:r>
      <w:r w:rsidRPr="004466B6">
        <w:rPr>
          <w:rFonts w:ascii="Cambria" w:hAnsi="Cambria"/>
          <w:b w:val="0"/>
          <w:sz w:val="28"/>
          <w:lang w:val="uz-Cyrl-UZ"/>
        </w:rPr>
        <w:lastRenderedPageBreak/>
        <w:t>tutadi. Bu ikkita kattalikdan birinchisi o‘zgaruvchi sifatida, ikkinchisi esa parametr sifatida qaralishi mumkin. Test natijalarini tahlil qilishda elementlar qiyinlik darajasini parametr sifatida qarash qulay, chunki qobiliyat (bilim) bu modelda elementlarga berilgan javoblarga qarab belgilanadi.</w:t>
      </w:r>
    </w:p>
    <w:p w:rsidR="006455DF" w:rsidRDefault="006455DF" w:rsidP="006455DF">
      <w:pPr>
        <w:ind w:firstLine="709"/>
        <w:jc w:val="both"/>
        <w:rPr>
          <w:rFonts w:ascii="Cambria" w:hAnsi="Cambria"/>
          <w:b w:val="0"/>
          <w:sz w:val="28"/>
          <w:lang w:val="uz-Cyrl-UZ"/>
        </w:rPr>
      </w:pPr>
      <w:r w:rsidRPr="004466B6">
        <w:rPr>
          <w:rFonts w:ascii="Cambria" w:hAnsi="Cambria"/>
          <w:b w:val="0"/>
          <w:sz w:val="28"/>
          <w:lang w:val="uz-Cyrl-UZ"/>
        </w:rPr>
        <w:t>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w:t>
      </w:r>
    </w:p>
    <w:p w:rsidR="004466B6" w:rsidRPr="004466B6" w:rsidRDefault="004466B6" w:rsidP="006455DF">
      <w:pPr>
        <w:ind w:firstLine="709"/>
        <w:jc w:val="both"/>
        <w:rPr>
          <w:rFonts w:ascii="Cambria" w:hAnsi="Cambria"/>
          <w:b w:val="0"/>
          <w:sz w:val="28"/>
          <w:lang w:val="uz-Cyrl-UZ"/>
        </w:rPr>
      </w:pPr>
    </w:p>
    <w:p w:rsidR="006455DF" w:rsidRPr="005651B0" w:rsidRDefault="005651B0" w:rsidP="006455DF">
      <w:pPr>
        <w:ind w:firstLine="709"/>
        <w:rPr>
          <w:rFonts w:ascii="Cambria" w:hAnsi="Cambria"/>
          <w:b w:val="0"/>
          <w:i/>
          <w:color w:val="000000" w:themeColor="text1"/>
          <w:sz w:val="28"/>
          <w:lang w:val="uz-Cyrl-UZ"/>
        </w:rPr>
      </w:pPr>
      <m:oMathPara>
        <m:oMath>
          <m:r>
            <w:rPr>
              <w:rFonts w:ascii="Cambria Math" w:hAnsi="Cambria Math"/>
              <w:color w:val="000000" w:themeColor="text1"/>
              <w:sz w:val="28"/>
              <w:lang w:val="uz-Cyrl-UZ"/>
            </w:rPr>
            <m:t>P</m:t>
          </m:r>
          <m:d>
            <m:dPr>
              <m:ctrlPr>
                <w:rPr>
                  <w:rFonts w:ascii="Cambria Math" w:hAnsi="Cambria Math"/>
                  <w:b w:val="0"/>
                  <w:i/>
                  <w:color w:val="000000" w:themeColor="text1"/>
                  <w:sz w:val="28"/>
                  <w:lang w:val="uz-Cyrl-UZ"/>
                </w:rPr>
              </m:ctrlPr>
            </m:dPr>
            <m:e>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w:rPr>
                  <w:rFonts w:ascii="Cambria Math" w:hAnsi="Cambria Math"/>
                  <w:color w:val="000000" w:themeColor="text1"/>
                  <w:sz w:val="28"/>
                  <w:lang w:val="uz-Cyrl-UZ"/>
                </w:rPr>
                <m:t>=1|</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i</m:t>
                  </m:r>
                </m:sub>
              </m:sSub>
            </m:e>
          </m:d>
          <m:r>
            <w:rPr>
              <w:rFonts w:ascii="Cambria Math" w:hAnsi="Cambria Math"/>
              <w:color w:val="000000" w:themeColor="text1"/>
              <w:sz w:val="28"/>
              <w:lang w:val="uz-Cyrl-UZ"/>
            </w:rPr>
            <m:t>=</m:t>
          </m:r>
          <m:f>
            <m:fPr>
              <m:ctrlPr>
                <w:rPr>
                  <w:rFonts w:ascii="Cambria Math" w:hAnsi="Cambria Math"/>
                  <w:b w:val="0"/>
                  <w:i/>
                  <w:color w:val="000000" w:themeColor="text1"/>
                  <w:sz w:val="28"/>
                  <w:lang w:val="uz-Cyrl-UZ"/>
                </w:rPr>
              </m:ctrlPr>
            </m:fPr>
            <m:num>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num>
            <m:den>
              <m:r>
                <w:rPr>
                  <w:rFonts w:ascii="Cambria Math" w:hAnsi="Cambria Math"/>
                  <w:color w:val="000000" w:themeColor="text1"/>
                  <w:sz w:val="28"/>
                  <w:lang w:val="uz-Cyrl-UZ"/>
                </w:rPr>
                <m:t>1+</m:t>
              </m:r>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den>
          </m:f>
          <m:r>
            <w:rPr>
              <w:rFonts w:ascii="Cambria Math" w:hAnsi="Cambria Math"/>
              <w:color w:val="000000" w:themeColor="text1"/>
              <w:sz w:val="28"/>
              <w:lang w:val="uz-Cyrl-UZ"/>
            </w:rPr>
            <m:t xml:space="preserve"> </m:t>
          </m:r>
        </m:oMath>
      </m:oMathPara>
    </w:p>
    <w:p w:rsidR="004466B6" w:rsidRPr="004466B6" w:rsidRDefault="004466B6" w:rsidP="006455DF">
      <w:pPr>
        <w:ind w:firstLine="709"/>
        <w:rPr>
          <w:rFonts w:ascii="Cambria" w:hAnsi="Cambria"/>
          <w:b w:val="0"/>
          <w:color w:val="000000" w:themeColor="text1"/>
          <w:sz w:val="28"/>
          <w:lang w:val="uz-Cyrl-UZ"/>
        </w:rPr>
      </w:pPr>
    </w:p>
    <w:p w:rsidR="006455DF" w:rsidRPr="004466B6" w:rsidRDefault="005651B0" w:rsidP="004466B6">
      <w:pPr>
        <w:ind w:firstLine="0"/>
        <w:jc w:val="both"/>
        <w:rPr>
          <w:rFonts w:ascii="Cambria" w:hAnsi="Cambria"/>
          <w:b w:val="0"/>
          <w:sz w:val="28"/>
          <w:lang w:val="uz-Cyrl-UZ"/>
        </w:rPr>
      </w:pPr>
      <m:oMath>
        <m:r>
          <m:rPr>
            <m:sty m:val="p"/>
          </m:rPr>
          <w:rPr>
            <w:rFonts w:ascii="Cambria Math" w:hAnsi="Cambria Math"/>
            <w:color w:val="000000" w:themeColor="text1"/>
            <w:sz w:val="28"/>
            <w:lang w:val="uz-Cyrl-UZ"/>
          </w:rPr>
          <m:t xml:space="preserve">bu yerda,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m:rPr>
            <m:sty m:val="p"/>
          </m:rPr>
          <w:rPr>
            <w:rFonts w:ascii="Cambria Math" w:hAnsi="Cambria Math"/>
            <w:color w:val="000000" w:themeColor="text1"/>
            <w:sz w:val="28"/>
            <w:lang w:val="uz-Cyrl-UZ"/>
          </w:rPr>
          <m:t>=1</m:t>
        </m:r>
      </m:oMath>
      <w:r w:rsidR="006455DF" w:rsidRPr="004466B6">
        <w:rPr>
          <w:rFonts w:ascii="Cambria" w:hAnsi="Cambria"/>
          <w:b w:val="0"/>
          <w:sz w:val="28"/>
          <w:lang w:val="uz-Cyrl-UZ"/>
        </w:rPr>
        <w:t xml:space="preserve"> s-o‘quvchining </w:t>
      </w:r>
      <w:r w:rsidR="006455DF" w:rsidRPr="004466B6">
        <w:rPr>
          <w:rFonts w:ascii="Cambria" w:hAnsi="Cambria"/>
          <w:b w:val="0"/>
          <w:i/>
          <w:sz w:val="28"/>
          <w:lang w:val="uz-Cyrl-UZ"/>
        </w:rPr>
        <w:t>i</w:t>
      </w:r>
      <w:r w:rsidR="006455DF" w:rsidRPr="004466B6">
        <w:rPr>
          <w:rFonts w:ascii="Cambria" w:hAnsi="Cambria"/>
          <w:b w:val="0"/>
          <w:sz w:val="28"/>
          <w:lang w:val="uz-Cyrl-UZ"/>
        </w:rPr>
        <w:t xml:space="preserve"> elementga to‘g‘ri javob berish ehtimolligi, </w:t>
      </w:r>
      <m:oMath>
        <m:sSub>
          <m:sSubPr>
            <m:ctrlPr>
              <w:rPr>
                <w:rFonts w:ascii="Cambria Math" w:hAnsi="Cambria Math"/>
                <w:b w:val="0"/>
                <w:i/>
                <w:sz w:val="28"/>
                <w:lang w:val="uz-Cyrl-UZ"/>
              </w:rPr>
            </m:ctrlPr>
          </m:sSubPr>
          <m:e>
            <m:r>
              <w:rPr>
                <w:rFonts w:ascii="Cambria Math" w:hAnsi="Cambria Math"/>
                <w:sz w:val="28"/>
                <w:lang w:val="uz-Cyrl-UZ"/>
              </w:rPr>
              <m:t>θ</m:t>
            </m:r>
          </m:e>
          <m:sub>
            <m:r>
              <w:rPr>
                <w:rFonts w:ascii="Cambria Math" w:hAnsi="Cambria Math"/>
                <w:sz w:val="28"/>
                <w:lang w:val="uz-Cyrl-UZ"/>
              </w:rPr>
              <m:t>s</m:t>
            </m:r>
          </m:sub>
        </m:sSub>
      </m:oMath>
      <w:r w:rsidR="006455DF" w:rsidRPr="005651B0">
        <w:rPr>
          <w:rFonts w:ascii="Cambria" w:hAnsi="Cambria"/>
          <w:b w:val="0"/>
          <w:sz w:val="28"/>
          <w:lang w:val="uz-Cyrl-UZ"/>
        </w:rPr>
        <w:t>-</w:t>
      </w:r>
      <w:r w:rsidR="006455DF" w:rsidRPr="004466B6">
        <w:rPr>
          <w:rFonts w:ascii="Cambria" w:hAnsi="Cambria"/>
          <w:b w:val="0"/>
          <w:sz w:val="28"/>
          <w:lang w:val="uz-Cyrl-UZ"/>
        </w:rPr>
        <w:t xml:space="preserve">qobiliyat o‘zgaruvchisi, </w:t>
      </w:r>
      <m:oMath>
        <m:sSub>
          <m:sSubPr>
            <m:ctrlPr>
              <w:rPr>
                <w:rFonts w:ascii="Cambria Math" w:hAnsi="Cambria Math"/>
                <w:b w:val="0"/>
                <w:i/>
                <w:sz w:val="28"/>
                <w:lang w:val="uz-Cyrl-UZ"/>
              </w:rPr>
            </m:ctrlPr>
          </m:sSubPr>
          <m:e>
            <m:r>
              <w:rPr>
                <w:rFonts w:ascii="Cambria Math" w:hAnsi="Cambria Math"/>
                <w:sz w:val="28"/>
                <w:lang w:val="uz-Cyrl-UZ"/>
              </w:rPr>
              <m:t>b</m:t>
            </m:r>
          </m:e>
          <m:sub>
            <m:r>
              <w:rPr>
                <w:rFonts w:ascii="Cambria Math" w:hAnsi="Cambria Math"/>
                <w:sz w:val="28"/>
                <w:lang w:val="uz-Cyrl-UZ"/>
              </w:rPr>
              <m:t>i</m:t>
            </m:r>
          </m:sub>
        </m:sSub>
      </m:oMath>
      <w:r w:rsidR="006455DF" w:rsidRPr="005651B0">
        <w:rPr>
          <w:rFonts w:ascii="Cambria" w:hAnsi="Cambria"/>
          <w:b w:val="0"/>
          <w:sz w:val="28"/>
          <w:lang w:val="uz-Cyrl-UZ"/>
        </w:rPr>
        <w:t>–</w:t>
      </w:r>
      <w:r w:rsidR="006455DF" w:rsidRPr="004466B6">
        <w:rPr>
          <w:rFonts w:ascii="Cambria" w:hAnsi="Cambria"/>
          <w:b w:val="0"/>
          <w:sz w:val="28"/>
          <w:lang w:val="uz-Cyrl-UZ"/>
        </w:rPr>
        <w:t xml:space="preserve">topshiriq qiyinlik darajasi, </w:t>
      </w:r>
      <w:r w:rsidR="006455DF" w:rsidRPr="004466B6">
        <w:rPr>
          <w:rFonts w:ascii="Cambria" w:hAnsi="Cambria"/>
          <w:b w:val="0"/>
          <w:i/>
          <w:sz w:val="28"/>
          <w:lang w:val="uz-Cyrl-UZ"/>
        </w:rPr>
        <w:t>e</w:t>
      </w:r>
      <w:r w:rsidR="006455DF" w:rsidRPr="004466B6">
        <w:rPr>
          <w:rFonts w:ascii="Cambria" w:hAnsi="Cambria"/>
          <w:b w:val="0"/>
          <w:sz w:val="28"/>
          <w:lang w:val="uz-Cyrl-UZ"/>
        </w:rPr>
        <w:t>-natural logarifm asosi (</w:t>
      </w:r>
      <w:r w:rsidR="006455DF" w:rsidRPr="004466B6">
        <w:rPr>
          <w:rFonts w:ascii="Cambria" w:hAnsi="Cambria"/>
          <w:b w:val="0"/>
          <w:i/>
          <w:sz w:val="28"/>
          <w:lang w:val="uz-Cyrl-UZ"/>
        </w:rPr>
        <w:t>e</w:t>
      </w:r>
      <w:r w:rsidR="006455DF" w:rsidRPr="004466B6">
        <w:rPr>
          <w:rFonts w:ascii="Cambria" w:hAnsi="Cambria"/>
          <w:b w:val="0"/>
          <w:sz w:val="28"/>
          <w:lang w:val="uz-Cyrl-UZ"/>
        </w:rPr>
        <w:t>=2,7182818...).</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Matematika fanidan test sinovlari natijalarini tahlili Rash modeli boʻyicha tahlilini maxsus dastur asosida amalga oshirish uchun ishlab chiqilgan turli xil dasturiy paketlardan foydalanamiz. Qiyinlik </w:t>
      </w:r>
      <w:r w:rsidRPr="004466B6">
        <w:rPr>
          <w:rFonts w:ascii="Cambria" w:hAnsi="Cambria"/>
          <w:b w:val="0"/>
          <w:sz w:val="28"/>
          <w:lang w:val="uz-Cyrl-UZ"/>
        </w:rPr>
        <w:lastRenderedPageBreak/>
        <w:t xml:space="preserve">darajasi b ni aniqlashda biz ltm dasturiy paketidan foydalanamiz [11], chunki Rash modeli uchun bu dasturiy paket yordamida tajribaning (test natijalari) modelga qanchalik mosligini hisoblash mumkin bo‘ladi. </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 xml:space="preserve">Rash modeli asosida aniqlangan qiyinlik darajalarini sinaluvchilar qobiliyatlariga qanchalik mosligini Rayt xaritasi yordamida tahlil qilish mumkin. </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lastRenderedPageBreak/>
        <w:t>Rayt xaritasi – test topshiriqlarining qiyinlik darajalari va sinaluvchilarning qobiliyat darajalarini o‘zaro mos kelishini aniqlovchi diagrammadir</w:t>
      </w:r>
      <w:r w:rsidR="005E3F4D" w:rsidRPr="005E3F4D">
        <w:rPr>
          <w:rFonts w:ascii="Cambria" w:hAnsi="Cambria"/>
          <w:b w:val="0"/>
          <w:sz w:val="28"/>
          <w:lang w:val="uz-Cyrl-UZ"/>
        </w:rPr>
        <w:t xml:space="preserve"> [12]</w:t>
      </w:r>
      <w:r w:rsidRPr="004466B6">
        <w:rPr>
          <w:rFonts w:ascii="Cambria" w:hAnsi="Cambria"/>
          <w:b w:val="0"/>
          <w:sz w:val="28"/>
          <w:lang w:val="uz-Cyrl-UZ"/>
        </w:rPr>
        <w:t xml:space="preserve">. </w:t>
      </w:r>
      <w:r w:rsidR="00BA04CE">
        <w:rPr>
          <w:rFonts w:ascii="Cambria" w:hAnsi="Cambria"/>
          <w:b w:val="0"/>
          <w:sz w:val="28"/>
          <w:lang w:val="en-US"/>
        </w:rPr>
        <w:t>2</w:t>
      </w:r>
      <w:r w:rsidRPr="004466B6">
        <w:rPr>
          <w:rFonts w:ascii="Cambria" w:hAnsi="Cambria"/>
          <w:b w:val="0"/>
          <w:sz w:val="28"/>
          <w:lang w:val="uz-Cyrl-UZ"/>
        </w:rPr>
        <w:t xml:space="preserve">- va </w:t>
      </w:r>
      <w:r w:rsidR="00BA04CE">
        <w:rPr>
          <w:rFonts w:ascii="Cambria" w:hAnsi="Cambria"/>
          <w:b w:val="0"/>
          <w:sz w:val="28"/>
          <w:lang w:val="en-US"/>
        </w:rPr>
        <w:t>3</w:t>
      </w:r>
      <w:r w:rsidRPr="004466B6">
        <w:rPr>
          <w:rFonts w:ascii="Cambria" w:hAnsi="Cambria"/>
          <w:b w:val="0"/>
          <w:sz w:val="28"/>
          <w:lang w:val="uz-Cyrl-UZ"/>
        </w:rPr>
        <w:t xml:space="preserve">- rasmlarda mos ravishda Matematika fanidan </w:t>
      </w:r>
      <w:proofErr w:type="gramStart"/>
      <w:r w:rsidRPr="004466B6">
        <w:rPr>
          <w:rFonts w:ascii="Cambria" w:hAnsi="Cambria"/>
          <w:b w:val="0"/>
          <w:sz w:val="28"/>
          <w:lang w:val="uz-Cyrl-UZ"/>
        </w:rPr>
        <w:t>o‘</w:t>
      </w:r>
      <w:proofErr w:type="gramEnd"/>
      <w:r w:rsidRPr="004466B6">
        <w:rPr>
          <w:rFonts w:ascii="Cambria" w:hAnsi="Cambria"/>
          <w:b w:val="0"/>
          <w:sz w:val="28"/>
          <w:lang w:val="uz-Cyrl-UZ"/>
        </w:rPr>
        <w:t>tkazilgan 1- va 2- test sinovi natijalari asosida chizilgan Rayt xaritalari keltirilgan.</w:t>
      </w:r>
    </w:p>
    <w:p w:rsidR="006455DF" w:rsidRPr="004466B6" w:rsidRDefault="006455DF" w:rsidP="006455DF">
      <w:pPr>
        <w:jc w:val="both"/>
        <w:rPr>
          <w:rFonts w:ascii="Cambria" w:hAnsi="Cambria"/>
          <w:b w:val="0"/>
          <w:sz w:val="28"/>
          <w:lang w:val="uz-Cyrl-UZ"/>
        </w:rPr>
      </w:pPr>
    </w:p>
    <w:p w:rsidR="006455DF" w:rsidRDefault="006455DF" w:rsidP="006455DF">
      <w:pPr>
        <w:rPr>
          <w:rFonts w:ascii="Cambria" w:hAnsi="Cambria"/>
          <w:b w:val="0"/>
          <w:sz w:val="28"/>
          <w:lang w:val="uz-Cyrl-UZ"/>
        </w:rPr>
      </w:pPr>
    </w:p>
    <w:p w:rsidR="007C0221" w:rsidRDefault="007C0221" w:rsidP="006455DF">
      <w:pPr>
        <w:rPr>
          <w:rFonts w:ascii="Cambria" w:hAnsi="Cambria"/>
          <w:b w:val="0"/>
          <w:sz w:val="28"/>
          <w:lang w:val="uz-Cyrl-UZ"/>
        </w:rPr>
      </w:pPr>
    </w:p>
    <w:p w:rsidR="007C0221" w:rsidRPr="004466B6" w:rsidRDefault="007C0221" w:rsidP="006455DF">
      <w:pPr>
        <w:rPr>
          <w:rFonts w:ascii="Cambria" w:hAnsi="Cambria"/>
          <w:b w:val="0"/>
          <w:sz w:val="28"/>
          <w:lang w:val="uz-Cyrl-UZ"/>
        </w:rPr>
        <w:sectPr w:rsidR="007C0221"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0"/>
      </w:tblGrid>
      <w:tr w:rsidR="006455DF" w:rsidRPr="004466B6" w:rsidTr="006455DF">
        <w:tc>
          <w:tcPr>
            <w:tcW w:w="10137" w:type="dxa"/>
          </w:tcPr>
          <w:p w:rsidR="006455DF" w:rsidRPr="004466B6" w:rsidRDefault="006455DF" w:rsidP="006455DF">
            <w:pPr>
              <w:rPr>
                <w:rFonts w:ascii="Cambria" w:hAnsi="Cambria"/>
                <w:b w:val="0"/>
                <w:sz w:val="28"/>
                <w:lang w:val="uz-Cyrl-UZ"/>
              </w:rPr>
            </w:pPr>
            <w:r w:rsidRPr="004466B6">
              <w:rPr>
                <w:rFonts w:ascii="Cambria" w:hAnsi="Cambria"/>
                <w:b w:val="0"/>
                <w:noProof/>
                <w:sz w:val="28"/>
              </w:rPr>
              <w:lastRenderedPageBreak/>
              <w:drawing>
                <wp:inline distT="0" distB="0" distL="0" distR="0" wp14:anchorId="5DEB4FB9" wp14:editId="275E4958">
                  <wp:extent cx="5754773" cy="3749040"/>
                  <wp:effectExtent l="0" t="0" r="0" b="3810"/>
                  <wp:docPr id="4" name="Picture 4" descr="D:\MIRSHOD AKA\2022\Milliy_dekabr\figure\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2\Milliy_dekabr\figure\di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773" cy="3749040"/>
                          </a:xfrm>
                          <a:prstGeom prst="rect">
                            <a:avLst/>
                          </a:prstGeom>
                          <a:noFill/>
                          <a:ln>
                            <a:noFill/>
                          </a:ln>
                        </pic:spPr>
                      </pic:pic>
                    </a:graphicData>
                  </a:graphic>
                </wp:inline>
              </w:drawing>
            </w:r>
          </w:p>
        </w:tc>
      </w:tr>
      <w:tr w:rsidR="006455DF" w:rsidRPr="005651B0" w:rsidTr="006455DF">
        <w:tc>
          <w:tcPr>
            <w:tcW w:w="10137" w:type="dxa"/>
          </w:tcPr>
          <w:p w:rsidR="006455DF" w:rsidRPr="004466B6" w:rsidRDefault="00BA04CE" w:rsidP="006455DF">
            <w:pPr>
              <w:rPr>
                <w:rFonts w:ascii="Cambria" w:hAnsi="Cambria"/>
                <w:b w:val="0"/>
                <w:sz w:val="28"/>
                <w:lang w:val="uz-Cyrl-UZ"/>
              </w:rPr>
            </w:pPr>
            <w:r>
              <w:rPr>
                <w:rFonts w:ascii="Cambria" w:hAnsi="Cambria"/>
                <w:b w:val="0"/>
                <w:sz w:val="28"/>
                <w:lang w:val="en-US"/>
              </w:rPr>
              <w:t>2</w:t>
            </w:r>
            <w:r w:rsidR="006455DF" w:rsidRPr="004466B6">
              <w:rPr>
                <w:rFonts w:ascii="Cambria" w:hAnsi="Cambria"/>
                <w:b w:val="0"/>
                <w:sz w:val="28"/>
                <w:lang w:val="uz-Cyrl-UZ"/>
              </w:rPr>
              <w:t>-rasm. 1- test sinovi natijalari asosida aniqlangan qobiliyat va qiyinlik darajalarining mosligi</w:t>
            </w:r>
          </w:p>
        </w:tc>
      </w:tr>
    </w:tbl>
    <w:p w:rsidR="006455DF" w:rsidRPr="004466B6" w:rsidRDefault="006455DF" w:rsidP="006455DF">
      <w:pPr>
        <w:rPr>
          <w:rFonts w:ascii="Cambria" w:hAnsi="Cambria"/>
          <w:b w:val="0"/>
          <w:sz w:val="28"/>
          <w:lang w:val="en-US"/>
        </w:rPr>
      </w:pPr>
    </w:p>
    <w:p w:rsidR="006455DF" w:rsidRPr="004466B6" w:rsidRDefault="006455DF" w:rsidP="006455DF">
      <w:pPr>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BA04CE" w:rsidP="006455DF">
      <w:pPr>
        <w:shd w:val="clear" w:color="auto" w:fill="FFFFFF"/>
        <w:jc w:val="both"/>
        <w:rPr>
          <w:rFonts w:ascii="Cambria" w:hAnsi="Cambria"/>
          <w:b w:val="0"/>
          <w:sz w:val="28"/>
          <w:lang w:val="uz-Cyrl-UZ"/>
        </w:rPr>
      </w:pPr>
      <w:r>
        <w:rPr>
          <w:rFonts w:ascii="Cambria" w:hAnsi="Cambria"/>
          <w:b w:val="0"/>
          <w:sz w:val="28"/>
          <w:lang w:val="en-US"/>
        </w:rPr>
        <w:lastRenderedPageBreak/>
        <w:t>2</w:t>
      </w:r>
      <w:r w:rsidR="006455DF" w:rsidRPr="00133ADD">
        <w:rPr>
          <w:rFonts w:ascii="Cambria" w:hAnsi="Cambria"/>
          <w:b w:val="0"/>
          <w:sz w:val="28"/>
          <w:lang w:val="uz-Cyrl-UZ"/>
        </w:rPr>
        <w:t xml:space="preserve">-rasmdan qobiliyat darajalari  </w:t>
      </w:r>
      <m:oMath>
        <m:r>
          <m:rPr>
            <m:sty m:val="p"/>
          </m:rPr>
          <w:rPr>
            <w:rFonts w:ascii="Cambria Math" w:hAnsi="Cambria Math"/>
            <w:sz w:val="28"/>
            <w:lang w:val="uz-Cyrl-UZ"/>
          </w:rPr>
          <m:t>(-3:3)</m:t>
        </m:r>
      </m:oMath>
      <w:r w:rsidR="006455DF" w:rsidRPr="00133ADD">
        <w:rPr>
          <w:rFonts w:ascii="Cambria" w:hAnsi="Cambria"/>
          <w:b w:val="0"/>
          <w:sz w:val="28"/>
          <w:lang w:val="uz-Cyrl-UZ"/>
        </w:rPr>
        <w:t xml:space="preserve"> logit birligidan katta oraliqda, test topshiriqlari qiyinlik darajalari esa </w:t>
      </w:r>
      <m:oMath>
        <m:r>
          <m:rPr>
            <m:sty m:val="p"/>
          </m:rPr>
          <w:rPr>
            <w:rFonts w:ascii="Cambria Math" w:hAnsi="Cambria Math"/>
            <w:sz w:val="28"/>
            <w:lang w:val="uz-Cyrl-UZ"/>
          </w:rPr>
          <m:t>(-3:3)</m:t>
        </m:r>
      </m:oMath>
      <w:r w:rsidR="006455DF" w:rsidRPr="00133ADD">
        <w:rPr>
          <w:rFonts w:ascii="Cambria" w:hAnsi="Cambria"/>
          <w:b w:val="0"/>
          <w:sz w:val="28"/>
          <w:lang w:val="uz-Cyrl-UZ"/>
        </w:rPr>
        <w:t xml:space="preserve"> (qiyinlik darajasi bo‘yicha 1-4 o‘rinda turgan test topshiriqlari, 52-55 test topshiriqlari) oraliqdan tashqarida taqsimlanganligi ko‘rinadi</w:t>
      </w:r>
      <w:r w:rsidR="004466B6" w:rsidRPr="00133ADD">
        <w:rPr>
          <w:rFonts w:ascii="Cambria" w:hAnsi="Cambria"/>
          <w:b w:val="0"/>
          <w:sz w:val="28"/>
          <w:lang w:val="uz-Cyrl-UZ"/>
        </w:rPr>
        <w:t>. Qiyinlik darajasi juda past (</w:t>
      </w:r>
      <w:r w:rsidR="006455DF" w:rsidRPr="00133ADD">
        <w:rPr>
          <w:rFonts w:ascii="Cambria" w:hAnsi="Cambria"/>
          <w:b w:val="0"/>
          <w:sz w:val="28"/>
          <w:lang w:val="uz-Cyrl-UZ"/>
        </w:rPr>
        <w:t xml:space="preserve">qiyinlik </w:t>
      </w:r>
      <w:r w:rsidR="006455DF" w:rsidRPr="00133ADD">
        <w:rPr>
          <w:rFonts w:ascii="Cambria" w:hAnsi="Cambria"/>
          <w:b w:val="0"/>
          <w:sz w:val="28"/>
          <w:lang w:val="uz-Cyrl-UZ"/>
        </w:rPr>
        <w:lastRenderedPageBreak/>
        <w:t>darajasi bo‘yicha 1-4 o‘rinda turgan test topshiriqlari) va juda yuqori (qiyinlik darajasi bo‘yicha 52-55 o‘rinda turgan test topshiriqlari)  test topshiriqlaridan juda kam miqdordagi ma</w:t>
      </w:r>
      <w:r w:rsidR="00F70D78" w:rsidRPr="00133ADD">
        <w:rPr>
          <w:rFonts w:ascii="Cambria" w:hAnsi="Cambria"/>
          <w:b w:val="0"/>
          <w:sz w:val="28"/>
          <w:lang w:val="uz-Cyrl-UZ"/>
        </w:rPr>
        <w:t>’</w:t>
      </w:r>
      <w:r w:rsidR="006455DF" w:rsidRPr="00133ADD">
        <w:rPr>
          <w:rFonts w:ascii="Cambria" w:hAnsi="Cambria"/>
          <w:b w:val="0"/>
          <w:sz w:val="28"/>
          <w:lang w:val="uz-Cyrl-UZ"/>
        </w:rPr>
        <w:t xml:space="preserve">lumot olinadi, shuning bunday test topshiriqlari o‘rniga mos ravishda </w:t>
      </w:r>
      <m:oMath>
        <m:r>
          <m:rPr>
            <m:sty m:val="p"/>
          </m:rPr>
          <w:rPr>
            <w:rFonts w:ascii="Cambria Math" w:hAnsi="Cambria Math"/>
            <w:sz w:val="28"/>
            <w:lang w:val="uz-Cyrl-UZ"/>
          </w:rPr>
          <w:lastRenderedPageBreak/>
          <m:t>(-3:3)</m:t>
        </m:r>
      </m:oMath>
      <w:r w:rsidR="006455DF" w:rsidRPr="004466B6">
        <w:rPr>
          <w:rFonts w:ascii="Cambria" w:hAnsi="Cambria"/>
          <w:b w:val="0"/>
          <w:sz w:val="28"/>
          <w:lang w:val="uz-Cyrl-UZ"/>
        </w:rPr>
        <w:t xml:space="preserve"> oraliqdagi test topshiriqlarini kiritish maqsadga muvofiq boʻladi.</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ab/>
      </w:r>
      <w:r w:rsidR="00BA04CE" w:rsidRPr="00BA04CE">
        <w:rPr>
          <w:rFonts w:ascii="Cambria" w:hAnsi="Cambria"/>
          <w:b w:val="0"/>
          <w:sz w:val="28"/>
          <w:lang w:val="uz-Cyrl-UZ"/>
        </w:rPr>
        <w:t>2</w:t>
      </w:r>
      <w:r w:rsidRPr="004466B6">
        <w:rPr>
          <w:rFonts w:ascii="Cambria" w:hAnsi="Cambria"/>
          <w:b w:val="0"/>
          <w:sz w:val="28"/>
          <w:lang w:val="uz-Cyrl-UZ"/>
        </w:rPr>
        <w:t>-rasmdagi taqsimotdagi bo‘sh joylarga va bir xil qiyinlikdagi test topshiriqlari o‘rniga bo‘sh joylarga mos keladigan qiyinlik darajasidagi test topshiriqlaridan qo‘yish taqsimotni yanada yaxshilash imkonini beradi.</w:t>
      </w:r>
    </w:p>
    <w:p w:rsidR="006455DF" w:rsidRPr="004466B6" w:rsidRDefault="00BA04CE" w:rsidP="006455DF">
      <w:pPr>
        <w:shd w:val="clear" w:color="auto" w:fill="FFFFFF"/>
        <w:ind w:firstLine="720"/>
        <w:jc w:val="both"/>
        <w:rPr>
          <w:rFonts w:ascii="Cambria" w:hAnsi="Cambria"/>
          <w:b w:val="0"/>
          <w:sz w:val="28"/>
          <w:lang w:val="uz-Cyrl-UZ"/>
        </w:rPr>
      </w:pPr>
      <w:r w:rsidRPr="00BA04CE">
        <w:rPr>
          <w:rFonts w:ascii="Cambria" w:hAnsi="Cambria"/>
          <w:b w:val="0"/>
          <w:sz w:val="28"/>
          <w:lang w:val="uz-Cyrl-UZ"/>
        </w:rPr>
        <w:t>3</w:t>
      </w:r>
      <w:r w:rsidR="006455DF" w:rsidRPr="004466B6">
        <w:rPr>
          <w:rFonts w:ascii="Cambria" w:hAnsi="Cambria"/>
          <w:b w:val="0"/>
          <w:sz w:val="28"/>
          <w:lang w:val="uz-Cyrl-UZ"/>
        </w:rPr>
        <w:t xml:space="preserve">-rasmdan ham talabgorlarning qobiliyat darajalari </w:t>
      </w:r>
      <m:oMath>
        <m:r>
          <m:rPr>
            <m:sty m:val="p"/>
          </m:rPr>
          <w:rPr>
            <w:rFonts w:ascii="Cambria Math" w:hAnsi="Cambria Math"/>
            <w:sz w:val="28"/>
            <w:lang w:val="uz-Cyrl-UZ"/>
          </w:rPr>
          <m:t>(-3</m:t>
        </m:r>
        <m:r>
          <m:rPr>
            <m:sty m:val="p"/>
          </m:rPr>
          <w:rPr>
            <w:rFonts w:ascii="Cambria Math" w:hAnsi="Cambria Math"/>
            <w:sz w:val="28"/>
            <w:lang w:val="uz-Cyrl-UZ"/>
          </w:rPr>
          <m:t>,</m:t>
        </m:r>
        <m:r>
          <m:rPr>
            <m:sty m:val="p"/>
          </m:rPr>
          <w:rPr>
            <w:rFonts w:ascii="Cambria Math" w:hAnsi="Cambria Math"/>
            <w:sz w:val="28"/>
            <w:lang w:val="uz-Cyrl-UZ"/>
          </w:rPr>
          <m:t>09:3</m:t>
        </m:r>
        <m:r>
          <m:rPr>
            <m:sty m:val="p"/>
          </m:rPr>
          <w:rPr>
            <w:rFonts w:ascii="Cambria Math" w:hAnsi="Cambria Math"/>
            <w:sz w:val="28"/>
            <w:lang w:val="uz-Cyrl-UZ"/>
          </w:rPr>
          <m:t>,</m:t>
        </m:r>
        <m:r>
          <m:rPr>
            <m:sty m:val="p"/>
          </m:rPr>
          <w:rPr>
            <w:rFonts w:ascii="Cambria Math" w:hAnsi="Cambria Math"/>
            <w:sz w:val="28"/>
            <w:lang w:val="uz-Cyrl-UZ"/>
          </w:rPr>
          <m:t>86)</m:t>
        </m:r>
      </m:oMath>
      <w:r w:rsidR="006455DF" w:rsidRPr="004466B6">
        <w:rPr>
          <w:rFonts w:ascii="Cambria" w:hAnsi="Cambria"/>
          <w:b w:val="0"/>
          <w:sz w:val="28"/>
          <w:lang w:val="uz-Cyrl-UZ"/>
        </w:rPr>
        <w:t xml:space="preserve"> logit birligi oralig‘ida, test topshiriqlarining qiyinlik darajalari esa </w:t>
      </w:r>
      <m:oMath>
        <m:r>
          <m:rPr>
            <m:sty m:val="p"/>
          </m:rPr>
          <w:rPr>
            <w:rFonts w:ascii="Cambria Math" w:hAnsi="Cambria Math"/>
            <w:sz w:val="28"/>
            <w:lang w:val="uz-Cyrl-UZ"/>
          </w:rPr>
          <m:t>(-2</m:t>
        </m:r>
        <m:r>
          <m:rPr>
            <m:sty m:val="p"/>
          </m:rPr>
          <w:rPr>
            <w:rFonts w:ascii="Cambria Math" w:hAnsi="Cambria Math"/>
            <w:sz w:val="28"/>
            <w:lang w:val="uz-Cyrl-UZ"/>
          </w:rPr>
          <m:t>,</m:t>
        </m:r>
        <m:r>
          <m:rPr>
            <m:sty m:val="p"/>
          </m:rPr>
          <w:rPr>
            <w:rFonts w:ascii="Cambria Math" w:hAnsi="Cambria Math"/>
            <w:sz w:val="28"/>
            <w:lang w:val="uz-Cyrl-UZ"/>
          </w:rPr>
          <m:t>62:4</m:t>
        </m:r>
        <m:r>
          <m:rPr>
            <m:sty m:val="p"/>
          </m:rPr>
          <w:rPr>
            <w:rFonts w:ascii="Cambria Math" w:hAnsi="Cambria Math"/>
            <w:sz w:val="28"/>
            <w:lang w:val="uz-Cyrl-UZ"/>
          </w:rPr>
          <m:t>,</m:t>
        </m:r>
        <m:r>
          <m:rPr>
            <m:sty m:val="p"/>
          </m:rPr>
          <w:rPr>
            <w:rFonts w:ascii="Cambria Math" w:hAnsi="Cambria Math"/>
            <w:sz w:val="28"/>
            <w:lang w:val="uz-Cyrl-UZ"/>
          </w:rPr>
          <m:t>5)</m:t>
        </m:r>
      </m:oMath>
      <w:r w:rsidR="006455DF" w:rsidRPr="005651B0">
        <w:rPr>
          <w:rFonts w:ascii="Cambria" w:hAnsi="Cambria"/>
          <w:b w:val="0"/>
          <w:sz w:val="28"/>
          <w:lang w:val="uz-Cyrl-UZ"/>
        </w:rPr>
        <w:t xml:space="preserve"> </w:t>
      </w:r>
      <w:r w:rsidR="006455DF" w:rsidRPr="004466B6">
        <w:rPr>
          <w:rFonts w:ascii="Cambria" w:hAnsi="Cambria"/>
          <w:b w:val="0"/>
          <w:sz w:val="28"/>
          <w:lang w:val="uz-Cyrl-UZ"/>
        </w:rPr>
        <w:t xml:space="preserve">oralig‘ida ekanligi koʻrinadi. </w:t>
      </w:r>
      <w:r w:rsidRPr="00BA04CE">
        <w:rPr>
          <w:rFonts w:ascii="Cambria" w:hAnsi="Cambria"/>
          <w:b w:val="0"/>
          <w:sz w:val="28"/>
          <w:lang w:val="uz-Cyrl-UZ"/>
        </w:rPr>
        <w:t>3-r</w:t>
      </w:r>
      <w:r w:rsidR="006455DF" w:rsidRPr="004466B6">
        <w:rPr>
          <w:rFonts w:ascii="Cambria" w:hAnsi="Cambria"/>
          <w:b w:val="0"/>
          <w:sz w:val="28"/>
          <w:lang w:val="uz-Cyrl-UZ"/>
        </w:rPr>
        <w:t>asmdan koʻrinadiki, 1-test sinovi na</w:t>
      </w:r>
      <w:r w:rsidR="00133ADD" w:rsidRPr="00133ADD">
        <w:rPr>
          <w:rFonts w:ascii="Cambria" w:hAnsi="Cambria"/>
          <w:b w:val="0"/>
          <w:sz w:val="28"/>
          <w:lang w:val="uz-Cyrl-UZ"/>
        </w:rPr>
        <w:t>t</w:t>
      </w:r>
      <w:r w:rsidR="006455DF" w:rsidRPr="004466B6">
        <w:rPr>
          <w:rFonts w:ascii="Cambria" w:hAnsi="Cambria"/>
          <w:b w:val="0"/>
          <w:sz w:val="28"/>
          <w:lang w:val="uz-Cyrl-UZ"/>
        </w:rPr>
        <w:t xml:space="preserve">ijalariga mos holda 52-55-oʻrinlarda turgan test topshiriqlarining qiyinlik darajalari ham </w:t>
      </w:r>
      <m:oMath>
        <m:r>
          <m:rPr>
            <m:sty m:val="p"/>
          </m:rPr>
          <w:rPr>
            <w:rFonts w:ascii="Cambria Math" w:hAnsi="Cambria Math"/>
            <w:sz w:val="28"/>
            <w:lang w:val="uz-Cyrl-UZ"/>
          </w:rPr>
          <m:t>(-3:3)</m:t>
        </m:r>
      </m:oMath>
      <w:r w:rsidR="006455DF" w:rsidRPr="004466B6">
        <w:rPr>
          <w:rFonts w:ascii="Cambria" w:hAnsi="Cambria"/>
          <w:b w:val="0"/>
          <w:sz w:val="28"/>
          <w:lang w:val="uz-Cyrl-UZ"/>
        </w:rPr>
        <w:t xml:space="preserve"> logit birligi oraligʻidan tashqarida joylashgan. Bu yerda ham qiyinlik darajasi bo‘yicha 52-55- oʻrinlardagi </w:t>
      </w:r>
      <w:r w:rsidR="006455DF" w:rsidRPr="004466B6">
        <w:rPr>
          <w:rFonts w:ascii="Cambria" w:hAnsi="Cambria"/>
          <w:b w:val="0"/>
          <w:sz w:val="28"/>
          <w:lang w:val="uz-Cyrl-UZ"/>
        </w:rPr>
        <w:lastRenderedPageBreak/>
        <w:t>test topshiriqlarini o‘rniga 3 logit birligi oraligʻiga toʻgʻri keladigan qiyinlikdagi test topshiriqlaridan qo‘yish maqsadga muvofiq boʻladi va bir xil qiyinlikdagi test topshiriqlari o‘rniga bo‘sh joylarga mos keladigan qiyinlik darajasidagi test topshiriqlaridan qo‘yish taqsimotni yanada yaxshilashi mumkin.</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 xml:space="preserve">1- va 2- test sinovlari natijalarini Rayt xaritalari solishtiladigan boʻlsak, 1-test sinovlarida qiyinlik darajalari boʻyicha test topshiriqlari </w:t>
      </w:r>
      <m:oMath>
        <m:r>
          <m:rPr>
            <m:sty m:val="p"/>
          </m:rPr>
          <w:rPr>
            <w:rFonts w:ascii="Cambria Math" w:hAnsi="Cambria Math"/>
            <w:sz w:val="28"/>
            <w:lang w:val="uz-Cyrl-UZ"/>
          </w:rPr>
          <m:t>(-3:3)</m:t>
        </m:r>
      </m:oMath>
      <w:r w:rsidRPr="001777B9">
        <w:rPr>
          <w:rFonts w:ascii="Cambria" w:hAnsi="Cambria"/>
          <w:b w:val="0"/>
          <w:sz w:val="28"/>
          <w:lang w:val="uz-Cyrl-UZ"/>
        </w:rPr>
        <w:t xml:space="preserve"> </w:t>
      </w:r>
      <w:r w:rsidRPr="004466B6">
        <w:rPr>
          <w:rFonts w:ascii="Cambria" w:hAnsi="Cambria"/>
          <w:b w:val="0"/>
          <w:sz w:val="28"/>
          <w:lang w:val="uz-Cyrl-UZ"/>
        </w:rPr>
        <w:t>logit birligi oraligʻiga tushmagan oson (ID raqamlari- T18, T2, T7 va T16 boʻlgan test topshiriqlari) va qiyin (ID raqamlari- O43A, O36B, O41A va O45A boʻlgan test topshiriqlari) test topshiriqlari mavjud ekanligini kuzatishimiz mumkin.</w:t>
      </w:r>
    </w:p>
    <w:p w:rsidR="006455DF" w:rsidRPr="004466B6" w:rsidRDefault="006455DF" w:rsidP="006455DF">
      <w:pPr>
        <w:jc w:val="both"/>
        <w:rPr>
          <w:rFonts w:ascii="Cambria" w:hAnsi="Cambria"/>
          <w:b w:val="0"/>
          <w:sz w:val="28"/>
          <w:lang w:val="uz-Cyrl-UZ"/>
        </w:rPr>
      </w:pPr>
    </w:p>
    <w:p w:rsidR="006455DF" w:rsidRPr="004466B6" w:rsidRDefault="006455DF" w:rsidP="006455DF">
      <w:pPr>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C0221" w:rsidRPr="004466B6" w:rsidTr="007C0221">
        <w:tc>
          <w:tcPr>
            <w:tcW w:w="9355" w:type="dxa"/>
          </w:tcPr>
          <w:p w:rsidR="007C0221" w:rsidRPr="004466B6" w:rsidRDefault="007C0221" w:rsidP="00D7186A">
            <w:pPr>
              <w:rPr>
                <w:rFonts w:ascii="Cambria" w:hAnsi="Cambria"/>
                <w:b w:val="0"/>
                <w:sz w:val="28"/>
                <w:lang w:val="uz-Cyrl-UZ"/>
              </w:rPr>
            </w:pPr>
            <w:r w:rsidRPr="004466B6">
              <w:rPr>
                <w:rFonts w:ascii="Cambria" w:hAnsi="Cambria"/>
                <w:b w:val="0"/>
                <w:noProof/>
                <w:sz w:val="28"/>
              </w:rPr>
              <w:lastRenderedPageBreak/>
              <w:drawing>
                <wp:inline distT="0" distB="0" distL="0" distR="0" wp14:anchorId="0A5F37B2" wp14:editId="01E853CD">
                  <wp:extent cx="5434094" cy="3566160"/>
                  <wp:effectExtent l="0" t="0" r="0" b="0"/>
                  <wp:docPr id="5" name="Picture 5" descr="D:\ABDULAZIZ\2023\Milliy sertifikat\Imtixon\matematika\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3\Milliy sertifikat\Imtixon\matematika\fig-1.png"/>
                          <pic:cNvPicPr>
                            <a:picLocks noChangeAspect="1" noChangeArrowheads="1"/>
                          </pic:cNvPicPr>
                        </pic:nvPicPr>
                        <pic:blipFill rotWithShape="1">
                          <a:blip r:embed="rId16">
                            <a:extLst>
                              <a:ext uri="{28A0092B-C50C-407E-A947-70E740481C1C}">
                                <a14:useLocalDpi xmlns:a14="http://schemas.microsoft.com/office/drawing/2010/main" val="0"/>
                              </a:ext>
                            </a:extLst>
                          </a:blip>
                          <a:srcRect r="3429"/>
                          <a:stretch/>
                        </pic:blipFill>
                        <pic:spPr bwMode="auto">
                          <a:xfrm>
                            <a:off x="0" y="0"/>
                            <a:ext cx="5434094" cy="35661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0221" w:rsidRPr="005651B0" w:rsidTr="007C0221">
        <w:trPr>
          <w:trHeight w:val="80"/>
        </w:trPr>
        <w:tc>
          <w:tcPr>
            <w:tcW w:w="9355" w:type="dxa"/>
          </w:tcPr>
          <w:p w:rsidR="007C0221" w:rsidRPr="004466B6" w:rsidRDefault="00BA04CE" w:rsidP="00D7186A">
            <w:pPr>
              <w:rPr>
                <w:rFonts w:ascii="Cambria" w:hAnsi="Cambria"/>
                <w:b w:val="0"/>
                <w:sz w:val="28"/>
                <w:lang w:val="uz-Cyrl-UZ"/>
              </w:rPr>
            </w:pPr>
            <w:r>
              <w:rPr>
                <w:rFonts w:ascii="Cambria" w:hAnsi="Cambria"/>
                <w:b w:val="0"/>
                <w:sz w:val="28"/>
                <w:lang w:val="en-US"/>
              </w:rPr>
              <w:t>3</w:t>
            </w:r>
            <w:r w:rsidR="007C0221" w:rsidRPr="004466B6">
              <w:rPr>
                <w:rFonts w:ascii="Cambria" w:hAnsi="Cambria"/>
                <w:b w:val="0"/>
                <w:sz w:val="28"/>
                <w:lang w:val="uz-Cyrl-UZ"/>
              </w:rPr>
              <w:t>-rasm. 2- test sinovi natijalari asosida aniqlangan qobiliyat va qiyinlik darajalarining mosligi</w:t>
            </w:r>
          </w:p>
        </w:tc>
      </w:tr>
    </w:tbl>
    <w:p w:rsidR="007C0221" w:rsidRPr="007C0221" w:rsidRDefault="007C0221" w:rsidP="006455DF">
      <w:pPr>
        <w:shd w:val="clear" w:color="auto" w:fill="FFFFFF"/>
        <w:ind w:firstLine="708"/>
        <w:jc w:val="both"/>
        <w:rPr>
          <w:rFonts w:ascii="Cambria" w:hAnsi="Cambria"/>
          <w:b w:val="0"/>
          <w:sz w:val="28"/>
          <w:lang w:val="en-US"/>
        </w:rPr>
        <w:sectPr w:rsidR="007C0221" w:rsidRP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lastRenderedPageBreak/>
        <w:t xml:space="preserve">2- test sinovlarida esa qiyinlik darajalari boʻyicha test topshiriqlari </w:t>
      </w:r>
      <m:oMath>
        <m:r>
          <m:rPr>
            <m:sty m:val="p"/>
          </m:rPr>
          <w:rPr>
            <w:rFonts w:ascii="Cambria Math" w:hAnsi="Cambria Math"/>
            <w:sz w:val="28"/>
            <w:lang w:val="uz-Cyrl-UZ"/>
          </w:rPr>
          <m:t>(-3:3)</m:t>
        </m:r>
      </m:oMath>
      <w:r w:rsidRPr="004466B6">
        <w:rPr>
          <w:rFonts w:ascii="Cambria" w:hAnsi="Cambria"/>
          <w:b w:val="0"/>
          <w:sz w:val="28"/>
          <w:lang w:val="uz-Cyrl-UZ"/>
        </w:rPr>
        <w:t xml:space="preserve"> logit birligi oraligʻiga tushmagan faqat qiyin (ID raqamlari- O38A, O38B, O41B va O41A boʻlgan test topshiriqlari) test topshiriqlari mavjud ekanligini kuzatildi.</w:t>
      </w:r>
    </w:p>
    <w:p w:rsidR="006455DF" w:rsidRPr="004466B6" w:rsidRDefault="006455DF" w:rsidP="006455DF">
      <w:pPr>
        <w:shd w:val="clear" w:color="auto" w:fill="FFFFFF"/>
        <w:jc w:val="both"/>
        <w:rPr>
          <w:rFonts w:ascii="Cambria" w:hAnsi="Cambria"/>
          <w:b w:val="0"/>
          <w:sz w:val="28"/>
          <w:lang w:val="uz-Cyrl-UZ"/>
        </w:rPr>
      </w:pPr>
      <w:r w:rsidRPr="004466B6">
        <w:rPr>
          <w:rFonts w:ascii="Cambria" w:hAnsi="Cambria"/>
          <w:b w:val="0"/>
          <w:sz w:val="28"/>
          <w:lang w:val="uz-Cyrl-UZ"/>
        </w:rPr>
        <w:lastRenderedPageBreak/>
        <w:t xml:space="preserve">Quyida </w:t>
      </w:r>
      <w:r w:rsidR="00886AE6">
        <w:rPr>
          <w:rFonts w:ascii="Cambria" w:hAnsi="Cambria"/>
          <w:b w:val="0"/>
          <w:sz w:val="28"/>
          <w:lang w:val="en-US"/>
        </w:rPr>
        <w:t>(</w:t>
      </w:r>
      <w:r w:rsidR="00BA04CE">
        <w:rPr>
          <w:rFonts w:ascii="Cambria" w:hAnsi="Cambria"/>
          <w:b w:val="0"/>
          <w:sz w:val="28"/>
          <w:lang w:val="en-US"/>
        </w:rPr>
        <w:t>5</w:t>
      </w:r>
      <w:r w:rsidR="00886AE6">
        <w:rPr>
          <w:rFonts w:ascii="Cambria" w:hAnsi="Cambria"/>
          <w:b w:val="0"/>
          <w:sz w:val="28"/>
          <w:lang w:val="en-US"/>
        </w:rPr>
        <w:t xml:space="preserve">-jadval) </w:t>
      </w:r>
      <w:r w:rsidRPr="004466B6">
        <w:rPr>
          <w:rFonts w:ascii="Cambria" w:hAnsi="Cambria"/>
          <w:b w:val="0"/>
          <w:sz w:val="28"/>
          <w:lang w:val="uz-Cyrl-UZ"/>
        </w:rPr>
        <w:t>Matematika fanidan Milliy sertifikat uchun o‘tkazilgan 1- va 2- test sinovi natijalarining Rash modeli bilan aniqlangan qiyinlik darajalari keltirilgan:</w:t>
      </w:r>
    </w:p>
    <w:p w:rsidR="006455DF" w:rsidRPr="004466B6" w:rsidRDefault="006455DF" w:rsidP="006455DF">
      <w:pPr>
        <w:ind w:firstLine="851"/>
        <w:jc w:val="right"/>
        <w:rPr>
          <w:rFonts w:ascii="Cambria" w:hAnsi="Cambria"/>
          <w:b w:val="0"/>
          <w:sz w:val="28"/>
          <w:lang w:val="uz-Cyrl-UZ"/>
        </w:rPr>
      </w:pPr>
    </w:p>
    <w:p w:rsidR="006455DF" w:rsidRPr="004466B6" w:rsidRDefault="006455DF" w:rsidP="006455DF">
      <w:pPr>
        <w:shd w:val="clear" w:color="auto" w:fill="FFFFFF"/>
        <w:ind w:firstLine="851"/>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716911" w:rsidRPr="004466B6" w:rsidRDefault="00BA04CE" w:rsidP="00716911">
      <w:pPr>
        <w:ind w:firstLine="851"/>
        <w:jc w:val="right"/>
        <w:rPr>
          <w:rFonts w:ascii="Cambria" w:hAnsi="Cambria"/>
          <w:b w:val="0"/>
          <w:sz w:val="28"/>
          <w:lang w:val="uz-Cyrl-UZ"/>
        </w:rPr>
      </w:pPr>
      <w:r>
        <w:rPr>
          <w:rFonts w:ascii="Cambria" w:hAnsi="Cambria"/>
          <w:b w:val="0"/>
          <w:sz w:val="28"/>
          <w:lang w:val="en-US"/>
        </w:rPr>
        <w:lastRenderedPageBreak/>
        <w:t>5</w:t>
      </w:r>
      <w:r w:rsidR="00716911" w:rsidRPr="004466B6">
        <w:rPr>
          <w:rFonts w:ascii="Cambria" w:hAnsi="Cambria"/>
          <w:b w:val="0"/>
          <w:sz w:val="28"/>
          <w:lang w:val="uz-Cyrl-UZ"/>
        </w:rPr>
        <w:t xml:space="preserve">- jadval </w:t>
      </w:r>
    </w:p>
    <w:p w:rsidR="006455DF" w:rsidRPr="004466B6" w:rsidRDefault="006455DF" w:rsidP="007C0221">
      <w:pPr>
        <w:shd w:val="clear" w:color="auto" w:fill="FFFFFF"/>
        <w:spacing w:after="120"/>
        <w:ind w:firstLine="850"/>
        <w:rPr>
          <w:rFonts w:ascii="Cambria" w:hAnsi="Cambria"/>
          <w:b w:val="0"/>
          <w:sz w:val="28"/>
          <w:lang w:val="uz-Cyrl-UZ"/>
        </w:rPr>
      </w:pPr>
      <w:r w:rsidRPr="004466B6">
        <w:rPr>
          <w:rFonts w:ascii="Cambria" w:hAnsi="Cambria"/>
          <w:b w:val="0"/>
          <w:sz w:val="28"/>
          <w:lang w:val="uz-Cyrl-UZ"/>
        </w:rPr>
        <w:t>Rash modeli bilan aniqlangan qiyinlik darajalari</w:t>
      </w:r>
    </w:p>
    <w:tbl>
      <w:tblPr>
        <w:tblStyle w:val="TableGrid11"/>
        <w:tblW w:w="8265" w:type="dxa"/>
        <w:jc w:val="center"/>
        <w:tblLook w:val="04A0" w:firstRow="1" w:lastRow="0" w:firstColumn="1" w:lastColumn="0" w:noHBand="0" w:noVBand="1"/>
      </w:tblPr>
      <w:tblGrid>
        <w:gridCol w:w="1651"/>
        <w:gridCol w:w="1652"/>
        <w:gridCol w:w="1654"/>
        <w:gridCol w:w="1654"/>
        <w:gridCol w:w="1654"/>
      </w:tblGrid>
      <w:tr w:rsidR="006455DF" w:rsidRPr="005651B0" w:rsidTr="006455DF">
        <w:trPr>
          <w:jc w:val="center"/>
        </w:trPr>
        <w:tc>
          <w:tcPr>
            <w:tcW w:w="1651" w:type="dxa"/>
          </w:tcPr>
          <w:p w:rsidR="006455DF" w:rsidRPr="004466B6" w:rsidRDefault="006455DF" w:rsidP="006455DF">
            <w:pPr>
              <w:ind w:hanging="76"/>
              <w:rPr>
                <w:rFonts w:ascii="Cambria" w:eastAsia="Times New Roman" w:hAnsi="Cambria"/>
                <w:b w:val="0"/>
                <w:sz w:val="28"/>
                <w:lang w:val="uz-Cyrl-UZ" w:eastAsia="ru-RU"/>
              </w:rPr>
            </w:pPr>
          </w:p>
        </w:tc>
        <w:tc>
          <w:tcPr>
            <w:tcW w:w="3306" w:type="dxa"/>
            <w:gridSpan w:val="2"/>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1-test sivoni natijalari boʻyicha aniqlangan qiyinlik darajalari</w:t>
            </w:r>
          </w:p>
        </w:tc>
        <w:tc>
          <w:tcPr>
            <w:tcW w:w="3308" w:type="dxa"/>
            <w:gridSpan w:val="2"/>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2-test sivoni natijalari boʻyicha aniqlangan qiyinlik darajalari</w:t>
            </w:r>
          </w:p>
        </w:tc>
      </w:tr>
      <w:tr w:rsidR="006455DF" w:rsidRPr="004466B6" w:rsidTr="006455DF">
        <w:trPr>
          <w:jc w:val="center"/>
        </w:trPr>
        <w:tc>
          <w:tcPr>
            <w:tcW w:w="1651" w:type="dxa"/>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w:t>
            </w:r>
          </w:p>
        </w:tc>
        <w:tc>
          <w:tcPr>
            <w:tcW w:w="1652"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ID</w:t>
            </w:r>
          </w:p>
        </w:tc>
        <w:tc>
          <w:tcPr>
            <w:tcW w:w="1654" w:type="dxa"/>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b</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ID</w:t>
            </w:r>
          </w:p>
        </w:tc>
        <w:tc>
          <w:tcPr>
            <w:tcW w:w="1654" w:type="dxa"/>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b</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-7,026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619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-3,423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-3,155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076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-3,002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-2,758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930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-2,639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-2,582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553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-2,468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423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-2,262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387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-2,057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321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-2,053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204</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-1,857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911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-1,753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866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-1,618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775</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-1,477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762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727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-1,031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618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-0,837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516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-0,786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352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-0,781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334</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-0,751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300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-0,747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286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-0,489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058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-0,404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031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-0,276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087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-0,124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158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lastRenderedPageBreak/>
              <w:t>27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-0,071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189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0,091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233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0,106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337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0,135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470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0,209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537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563</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0,274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847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0,33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968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0,348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008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0,434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014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0,499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172</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0,558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200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0,669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246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0,727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379</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1,128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459</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1,436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570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760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1,767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774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1,814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814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1,975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023</w:t>
            </w:r>
          </w:p>
        </w:tc>
      </w:tr>
    </w:tbl>
    <w:p w:rsidR="006455DF" w:rsidRPr="004466B6" w:rsidRDefault="006455DF" w:rsidP="006455DF">
      <w:pPr>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11"/>
        <w:tblW w:w="8265" w:type="dxa"/>
        <w:jc w:val="center"/>
        <w:tblLook w:val="04A0" w:firstRow="1" w:lastRow="0" w:firstColumn="1" w:lastColumn="0" w:noHBand="0" w:noVBand="1"/>
      </w:tblPr>
      <w:tblGrid>
        <w:gridCol w:w="1651"/>
        <w:gridCol w:w="1652"/>
        <w:gridCol w:w="1654"/>
        <w:gridCol w:w="1654"/>
        <w:gridCol w:w="1654"/>
      </w:tblGrid>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lastRenderedPageBreak/>
              <w:t>47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2,023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248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2,279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576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2,303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2,593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2,728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990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3,133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118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3,348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381</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3,636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4,927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497</w:t>
            </w:r>
          </w:p>
        </w:tc>
      </w:tr>
    </w:tbl>
    <w:p w:rsidR="006455DF" w:rsidRPr="004466B6" w:rsidRDefault="006455DF" w:rsidP="006455DF">
      <w:pPr>
        <w:ind w:firstLine="851"/>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851"/>
        <w:jc w:val="both"/>
        <w:rPr>
          <w:rFonts w:ascii="Cambria" w:hAnsi="Cambria"/>
          <w:b w:val="0"/>
          <w:sz w:val="28"/>
          <w:lang w:val="uz-Cyrl-UZ"/>
        </w:rPr>
      </w:pPr>
    </w:p>
    <w:p w:rsidR="002B577D" w:rsidRDefault="002B577D" w:rsidP="006455DF">
      <w:pPr>
        <w:spacing w:line="288" w:lineRule="auto"/>
        <w:ind w:firstLine="851"/>
        <w:jc w:val="both"/>
        <w:rPr>
          <w:rFonts w:ascii="Cambria" w:hAnsi="Cambria"/>
          <w:b w:val="0"/>
          <w:sz w:val="28"/>
          <w:lang w:val="uz-Cyrl-UZ"/>
        </w:rPr>
        <w:sectPr w:rsidR="002B577D"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BA04CE" w:rsidP="006455DF">
      <w:pPr>
        <w:spacing w:line="288" w:lineRule="auto"/>
        <w:ind w:firstLine="851"/>
        <w:jc w:val="both"/>
        <w:rPr>
          <w:rFonts w:ascii="Cambria" w:hAnsi="Cambria"/>
          <w:b w:val="0"/>
          <w:sz w:val="28"/>
          <w:lang w:val="uz-Cyrl-UZ"/>
        </w:rPr>
      </w:pPr>
      <w:r w:rsidRPr="00BA04CE">
        <w:rPr>
          <w:rFonts w:ascii="Cambria" w:hAnsi="Cambria"/>
          <w:b w:val="0"/>
          <w:sz w:val="28"/>
          <w:lang w:val="uz-Cyrl-UZ"/>
        </w:rPr>
        <w:lastRenderedPageBreak/>
        <w:t>5</w:t>
      </w:r>
      <w:r w:rsidR="006455DF" w:rsidRPr="004466B6">
        <w:rPr>
          <w:rFonts w:ascii="Cambria" w:hAnsi="Cambria"/>
          <w:b w:val="0"/>
          <w:sz w:val="28"/>
          <w:lang w:val="uz-Cyrl-UZ"/>
        </w:rPr>
        <w:t xml:space="preserve">-jadvalning 1-test sivoni natijalari boʻyicha aniqlangan qiyinlik darajalarini koʻradigan boʻlsak, (Rash modeli bo‘yicha) O45A ID raqamli test topshirig‘i eng qiyin, T18 ID raqamli test topshirig‘i esa eng oson ekanligini ko‘rish mumkin. Bu </w:t>
      </w:r>
      <w:r w:rsidRPr="00BA04CE">
        <w:rPr>
          <w:rFonts w:ascii="Cambria" w:hAnsi="Cambria"/>
          <w:b w:val="0"/>
          <w:sz w:val="28"/>
          <w:lang w:val="uz-Cyrl-UZ"/>
        </w:rPr>
        <w:t>4</w:t>
      </w:r>
      <w:r w:rsidR="006455DF" w:rsidRPr="004466B6">
        <w:rPr>
          <w:rFonts w:ascii="Cambria" w:hAnsi="Cambria"/>
          <w:b w:val="0"/>
          <w:sz w:val="28"/>
          <w:lang w:val="uz-Cyrl-UZ"/>
        </w:rPr>
        <w:t xml:space="preserve">a- rasmdagi element xarakteristikasi chiziqlarining </w:t>
      </w:r>
      <w:r w:rsidR="006455DF" w:rsidRPr="004466B6">
        <w:rPr>
          <w:rFonts w:ascii="Cambria" w:hAnsi="Cambria"/>
          <w:b w:val="0"/>
          <w:sz w:val="28"/>
          <w:lang w:val="uz-Cyrl-UZ"/>
        </w:rPr>
        <w:lastRenderedPageBreak/>
        <w:t xml:space="preserve">(EXCh) o‘zaro joylashuvidan ham yaqqol ko‘rinadi (O45A ID test topshirig‘i pastdan birinchi uzluksiz chiziq, T18 ID raqamli test topshirig‘i yuqoridan birinchi uzluksiz chiziq). </w:t>
      </w:r>
    </w:p>
    <w:p w:rsidR="006455DF" w:rsidRPr="004466B6" w:rsidRDefault="00BA04CE" w:rsidP="006455DF">
      <w:pPr>
        <w:spacing w:line="288" w:lineRule="auto"/>
        <w:ind w:firstLine="720"/>
        <w:jc w:val="both"/>
        <w:rPr>
          <w:rFonts w:ascii="Cambria" w:hAnsi="Cambria"/>
          <w:b w:val="0"/>
          <w:sz w:val="28"/>
          <w:lang w:val="uz-Cyrl-UZ"/>
        </w:rPr>
      </w:pPr>
      <w:r w:rsidRPr="00BA04CE">
        <w:rPr>
          <w:rFonts w:ascii="Cambria" w:hAnsi="Cambria"/>
          <w:b w:val="0"/>
          <w:sz w:val="28"/>
          <w:lang w:val="uz-Cyrl-UZ"/>
        </w:rPr>
        <w:t>5</w:t>
      </w:r>
      <w:r w:rsidR="006455DF" w:rsidRPr="004466B6">
        <w:rPr>
          <w:rFonts w:ascii="Cambria" w:hAnsi="Cambria"/>
          <w:b w:val="0"/>
          <w:sz w:val="28"/>
          <w:lang w:val="uz-Cyrl-UZ"/>
        </w:rPr>
        <w:t xml:space="preserve">-jadvalning 2-test sivoni natijalari boʻyicha aniqlangan qiyinlik darajalarini koʻradigan boʻlsak, (Rash </w:t>
      </w:r>
      <w:r w:rsidR="006455DF" w:rsidRPr="004466B6">
        <w:rPr>
          <w:rFonts w:ascii="Cambria" w:hAnsi="Cambria"/>
          <w:b w:val="0"/>
          <w:sz w:val="28"/>
          <w:lang w:val="uz-Cyrl-UZ"/>
        </w:rPr>
        <w:lastRenderedPageBreak/>
        <w:t xml:space="preserve">modeli bo‘yicha) bu holatda O41A ID raqamli test topshirig‘i eng qiyin, T25 ID raqamli test topshirig‘i esa eng oson ekanligini ko‘rish mumkin. Bu esa </w:t>
      </w:r>
      <w:r w:rsidRPr="00BA04CE">
        <w:rPr>
          <w:rFonts w:ascii="Cambria" w:hAnsi="Cambria"/>
          <w:b w:val="0"/>
          <w:sz w:val="28"/>
          <w:lang w:val="uz-Cyrl-UZ"/>
        </w:rPr>
        <w:t>4</w:t>
      </w:r>
      <w:r w:rsidR="006455DF" w:rsidRPr="004466B6">
        <w:rPr>
          <w:rFonts w:ascii="Cambria" w:hAnsi="Cambria"/>
          <w:b w:val="0"/>
          <w:sz w:val="28"/>
          <w:lang w:val="uz-Cyrl-UZ"/>
        </w:rPr>
        <w:t xml:space="preserve">b- rasmdagi element xarakteristikasi chiziqlarining (EXCh) o‘zaro joylashuvidan ham yaqqol ko‘rinib turibdi (ID raqami- O41A boʻlgan test topshirig‘i pastdan birinchi uzluksiz </w:t>
      </w:r>
      <w:r w:rsidR="006455DF" w:rsidRPr="004466B6">
        <w:rPr>
          <w:rFonts w:ascii="Cambria" w:hAnsi="Cambria"/>
          <w:b w:val="0"/>
          <w:sz w:val="28"/>
          <w:lang w:val="uz-Cyrl-UZ"/>
        </w:rPr>
        <w:lastRenderedPageBreak/>
        <w:t xml:space="preserve">chiziq, ID raqami- T25 boʻlgan test topshirig‘i esa yuqoridan birinchi uzluksiz chiziq). </w:t>
      </w:r>
    </w:p>
    <w:p w:rsidR="006455DF" w:rsidRPr="004466B6" w:rsidRDefault="00BA04CE" w:rsidP="006455DF">
      <w:pPr>
        <w:spacing w:line="288" w:lineRule="auto"/>
        <w:ind w:firstLine="720"/>
        <w:jc w:val="both"/>
        <w:rPr>
          <w:rFonts w:ascii="Cambria" w:hAnsi="Cambria"/>
          <w:b w:val="0"/>
          <w:sz w:val="28"/>
          <w:lang w:val="uz-Cyrl-UZ"/>
        </w:rPr>
      </w:pPr>
      <w:r w:rsidRPr="00BA04CE">
        <w:rPr>
          <w:rFonts w:ascii="Cambria" w:hAnsi="Cambria"/>
          <w:b w:val="0"/>
          <w:sz w:val="28"/>
          <w:lang w:val="uz-Cyrl-UZ"/>
        </w:rPr>
        <w:t>4</w:t>
      </w:r>
      <w:r w:rsidR="006455DF" w:rsidRPr="004466B6">
        <w:rPr>
          <w:rFonts w:ascii="Cambria" w:hAnsi="Cambria"/>
          <w:b w:val="0"/>
          <w:sz w:val="28"/>
          <w:lang w:val="uz-Cyrl-UZ"/>
        </w:rPr>
        <w:t xml:space="preserve">a- va </w:t>
      </w:r>
      <w:r w:rsidRPr="00BA04CE">
        <w:rPr>
          <w:rFonts w:ascii="Cambria" w:hAnsi="Cambria"/>
          <w:b w:val="0"/>
          <w:sz w:val="28"/>
          <w:lang w:val="uz-Cyrl-UZ"/>
        </w:rPr>
        <w:t>4</w:t>
      </w:r>
      <w:r w:rsidR="006455DF" w:rsidRPr="004466B6">
        <w:rPr>
          <w:rFonts w:ascii="Cambria" w:hAnsi="Cambria"/>
          <w:b w:val="0"/>
          <w:sz w:val="28"/>
          <w:lang w:val="uz-Cyrl-UZ"/>
        </w:rPr>
        <w:t>b- rasmlardan, har xil qobiliyatli test topshiruvchilarni qobiliyatini baholash uchun albatta har xil qiyinlikdagi test topshiriqlari bo‘lishi kerak ekanligi ko‘rinib turibdi.</w:t>
      </w:r>
    </w:p>
    <w:p w:rsidR="002B577D" w:rsidRDefault="002B577D">
      <w:pPr>
        <w:spacing w:line="240" w:lineRule="auto"/>
        <w:ind w:firstLine="0"/>
        <w:jc w:val="left"/>
        <w:rPr>
          <w:rFonts w:ascii="Cambria" w:hAnsi="Cambria"/>
          <w:b w:val="0"/>
          <w:sz w:val="28"/>
          <w:lang w:val="uz-Cyrl-UZ"/>
        </w:rPr>
        <w:sectPr w:rsidR="002B577D" w:rsidSect="002B57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663"/>
      </w:tblGrid>
      <w:tr w:rsidR="006455DF" w:rsidRPr="004466B6" w:rsidTr="00FB4455">
        <w:tc>
          <w:tcPr>
            <w:tcW w:w="4759" w:type="dxa"/>
          </w:tcPr>
          <w:p w:rsidR="006455DF" w:rsidRPr="00FB4455" w:rsidRDefault="00FB4455" w:rsidP="006455DF">
            <w:pPr>
              <w:spacing w:line="288" w:lineRule="auto"/>
              <w:rPr>
                <w:rFonts w:ascii="Cambria" w:hAnsi="Cambria"/>
                <w:b w:val="0"/>
                <w:sz w:val="28"/>
                <w:lang w:val="en-US"/>
              </w:rPr>
            </w:pPr>
            <w:r>
              <w:rPr>
                <w:rFonts w:ascii="Cambria" w:hAnsi="Cambria"/>
                <w:b w:val="0"/>
                <w:sz w:val="28"/>
                <w:lang w:val="en-US"/>
              </w:rPr>
              <w:lastRenderedPageBreak/>
              <w:t>a</w:t>
            </w:r>
          </w:p>
        </w:tc>
        <w:tc>
          <w:tcPr>
            <w:tcW w:w="4663" w:type="dxa"/>
          </w:tcPr>
          <w:p w:rsidR="006455DF" w:rsidRPr="00FB4455" w:rsidRDefault="00FB4455" w:rsidP="006455DF">
            <w:pPr>
              <w:spacing w:line="288" w:lineRule="auto"/>
              <w:rPr>
                <w:rFonts w:ascii="Cambria" w:hAnsi="Cambria"/>
                <w:b w:val="0"/>
                <w:sz w:val="28"/>
                <w:lang w:val="en-US"/>
              </w:rPr>
            </w:pPr>
            <w:r>
              <w:rPr>
                <w:rFonts w:ascii="Cambria" w:hAnsi="Cambria"/>
                <w:b w:val="0"/>
                <w:sz w:val="28"/>
                <w:lang w:val="en-US"/>
              </w:rPr>
              <w:t>b</w:t>
            </w:r>
          </w:p>
        </w:tc>
      </w:tr>
      <w:tr w:rsidR="00FB4455" w:rsidRPr="004466B6" w:rsidTr="00FB4455">
        <w:tc>
          <w:tcPr>
            <w:tcW w:w="4759" w:type="dxa"/>
          </w:tcPr>
          <w:p w:rsidR="00FB4455" w:rsidRPr="004466B6" w:rsidRDefault="00FB4455" w:rsidP="006455DF">
            <w:pPr>
              <w:spacing w:line="288" w:lineRule="auto"/>
              <w:rPr>
                <w:rFonts w:ascii="Cambria" w:hAnsi="Cambria"/>
                <w:b w:val="0"/>
                <w:noProof/>
                <w:sz w:val="28"/>
              </w:rPr>
            </w:pPr>
            <w:r w:rsidRPr="004466B6">
              <w:rPr>
                <w:rFonts w:ascii="Cambria" w:hAnsi="Cambria"/>
                <w:b w:val="0"/>
                <w:noProof/>
                <w:sz w:val="28"/>
              </w:rPr>
              <w:drawing>
                <wp:inline distT="0" distB="0" distL="0" distR="0" wp14:anchorId="1DC5E8D6" wp14:editId="4C82171C">
                  <wp:extent cx="2596438" cy="1645920"/>
                  <wp:effectExtent l="0" t="0" r="0" b="0"/>
                  <wp:docPr id="10" name="Picture 10" descr="D:\MIRSHOD AKA\2022\Milliy_dekabr\figure\i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RSHOD AKA\2022\Milliy_dekabr\figure\icc.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6438" cy="1645920"/>
                          </a:xfrm>
                          <a:prstGeom prst="rect">
                            <a:avLst/>
                          </a:prstGeom>
                          <a:noFill/>
                          <a:ln>
                            <a:noFill/>
                          </a:ln>
                        </pic:spPr>
                      </pic:pic>
                    </a:graphicData>
                  </a:graphic>
                </wp:inline>
              </w:drawing>
            </w:r>
          </w:p>
        </w:tc>
        <w:tc>
          <w:tcPr>
            <w:tcW w:w="4663" w:type="dxa"/>
          </w:tcPr>
          <w:p w:rsidR="00FB4455" w:rsidRPr="004466B6" w:rsidRDefault="00FB4455" w:rsidP="006455DF">
            <w:pPr>
              <w:spacing w:line="288" w:lineRule="auto"/>
              <w:rPr>
                <w:rFonts w:ascii="Cambria" w:hAnsi="Cambria"/>
                <w:b w:val="0"/>
                <w:noProof/>
                <w:sz w:val="28"/>
              </w:rPr>
            </w:pPr>
            <w:r w:rsidRPr="004466B6">
              <w:rPr>
                <w:rFonts w:ascii="Cambria" w:hAnsi="Cambria"/>
                <w:b w:val="0"/>
                <w:noProof/>
                <w:sz w:val="28"/>
              </w:rPr>
              <w:drawing>
                <wp:inline distT="0" distB="0" distL="0" distR="0" wp14:anchorId="1BABFF00" wp14:editId="30625D98">
                  <wp:extent cx="2597095" cy="1645920"/>
                  <wp:effectExtent l="0" t="0" r="0" b="0"/>
                  <wp:docPr id="6" name="Picture 6" descr="D:\ABDULAZIZ\2023\Milliy sertifikat\Imtixon\matematika\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3\Milliy sertifikat\Imtixon\matematika\fig-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7095" cy="1645920"/>
                          </a:xfrm>
                          <a:prstGeom prst="rect">
                            <a:avLst/>
                          </a:prstGeom>
                          <a:noFill/>
                          <a:ln>
                            <a:noFill/>
                          </a:ln>
                        </pic:spPr>
                      </pic:pic>
                    </a:graphicData>
                  </a:graphic>
                </wp:inline>
              </w:drawing>
            </w:r>
          </w:p>
        </w:tc>
      </w:tr>
      <w:tr w:rsidR="006455DF" w:rsidRPr="005651B0" w:rsidTr="00FB4455">
        <w:tc>
          <w:tcPr>
            <w:tcW w:w="9422" w:type="dxa"/>
            <w:gridSpan w:val="2"/>
          </w:tcPr>
          <w:p w:rsidR="007C0221" w:rsidRDefault="007C0221" w:rsidP="00FB4455">
            <w:pPr>
              <w:spacing w:line="288" w:lineRule="auto"/>
              <w:rPr>
                <w:rFonts w:ascii="Cambria" w:hAnsi="Cambria"/>
                <w:b w:val="0"/>
                <w:sz w:val="28"/>
                <w:lang w:val="uz-Cyrl-UZ"/>
              </w:rPr>
            </w:pPr>
          </w:p>
          <w:p w:rsidR="004466B6" w:rsidRDefault="00BA04CE" w:rsidP="00FB4455">
            <w:pPr>
              <w:spacing w:line="288" w:lineRule="auto"/>
              <w:rPr>
                <w:rFonts w:ascii="Cambria" w:hAnsi="Cambria"/>
                <w:b w:val="0"/>
                <w:sz w:val="28"/>
                <w:lang w:val="uz-Cyrl-UZ"/>
              </w:rPr>
            </w:pPr>
            <w:r>
              <w:rPr>
                <w:rFonts w:ascii="Cambria" w:hAnsi="Cambria"/>
                <w:b w:val="0"/>
                <w:sz w:val="28"/>
                <w:lang w:val="en-US"/>
              </w:rPr>
              <w:t>4</w:t>
            </w:r>
            <w:r w:rsidR="006455DF" w:rsidRPr="004466B6">
              <w:rPr>
                <w:rFonts w:ascii="Cambria" w:hAnsi="Cambria"/>
                <w:b w:val="0"/>
                <w:sz w:val="28"/>
                <w:lang w:val="uz-Cyrl-UZ"/>
              </w:rPr>
              <w:t>-rasm. 1- test sinovi (a) va 2-test sinovi (b) natijalari boʻyicha aniqlangan element xarakteristikasi chiziqlari</w:t>
            </w:r>
          </w:p>
          <w:p w:rsidR="00FB4455" w:rsidRPr="004466B6" w:rsidRDefault="00FB4455" w:rsidP="00FB4455">
            <w:pPr>
              <w:spacing w:line="288" w:lineRule="auto"/>
              <w:rPr>
                <w:rFonts w:ascii="Cambria" w:hAnsi="Cambria"/>
                <w:b w:val="0"/>
                <w:sz w:val="28"/>
                <w:lang w:val="uz-Cyrl-UZ"/>
              </w:rPr>
            </w:pPr>
          </w:p>
        </w:tc>
      </w:tr>
    </w:tbl>
    <w:p w:rsidR="006455DF" w:rsidRPr="004466B6" w:rsidRDefault="006455DF" w:rsidP="006455DF">
      <w:pPr>
        <w:ind w:firstLine="851"/>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BA04CE" w:rsidP="006455DF">
      <w:pPr>
        <w:shd w:val="clear" w:color="auto" w:fill="FFFFFF"/>
        <w:ind w:firstLine="708"/>
        <w:jc w:val="both"/>
        <w:rPr>
          <w:rFonts w:ascii="Cambria" w:hAnsi="Cambria"/>
          <w:b w:val="0"/>
          <w:sz w:val="28"/>
          <w:lang w:val="uz-Cyrl-UZ"/>
        </w:rPr>
      </w:pPr>
      <w:r w:rsidRPr="00BA04CE">
        <w:rPr>
          <w:rFonts w:ascii="Cambria" w:hAnsi="Cambria"/>
          <w:b w:val="0"/>
          <w:sz w:val="28"/>
          <w:lang w:val="uz-Cyrl-UZ"/>
        </w:rPr>
        <w:lastRenderedPageBreak/>
        <w:t>5</w:t>
      </w:r>
      <w:r w:rsidR="006455DF" w:rsidRPr="004466B6">
        <w:rPr>
          <w:rFonts w:ascii="Cambria" w:hAnsi="Cambria"/>
          <w:b w:val="0"/>
          <w:sz w:val="28"/>
          <w:lang w:val="uz-Cyrl-UZ"/>
        </w:rPr>
        <w:t xml:space="preserve">-jadvaldan ham 1-test sinovlarida qiyinlik darajalari boʻyicha test topshiriqlari </w:t>
      </w:r>
      <m:oMath>
        <m:r>
          <m:rPr>
            <m:sty m:val="p"/>
          </m:rPr>
          <w:rPr>
            <w:rFonts w:ascii="Cambria Math" w:hAnsi="Cambria Math"/>
            <w:sz w:val="28"/>
            <w:lang w:val="uz-Cyrl-UZ"/>
          </w:rPr>
          <m:t>(-3:3)</m:t>
        </m:r>
      </m:oMath>
      <w:r w:rsidR="006455DF" w:rsidRPr="001777B9">
        <w:rPr>
          <w:rFonts w:ascii="Cambria" w:hAnsi="Cambria"/>
          <w:b w:val="0"/>
          <w:sz w:val="28"/>
          <w:lang w:val="uz-Cyrl-UZ"/>
        </w:rPr>
        <w:t xml:space="preserve"> </w:t>
      </w:r>
      <w:r w:rsidR="006455DF" w:rsidRPr="004466B6">
        <w:rPr>
          <w:rFonts w:ascii="Cambria" w:hAnsi="Cambria"/>
          <w:b w:val="0"/>
          <w:sz w:val="28"/>
          <w:lang w:val="uz-Cyrl-UZ"/>
        </w:rPr>
        <w:t xml:space="preserve">logit birligi oraligʻiga tushmagan oson (ID raqamlari- T18, T2, T7 va T16 boʻlgan test topshiriqlari) va qiyin (ID raqamlari- O43A, O36B, O41A va O45A boʻlgan test topshiriqlari) hamda 2- test sinovlarida esa qiyinlik darajalari boʻyicha test topshiriqlari </w:t>
      </w:r>
      <m:oMath>
        <m:r>
          <m:rPr>
            <m:sty m:val="p"/>
          </m:rPr>
          <w:rPr>
            <w:rFonts w:ascii="Cambria Math" w:hAnsi="Cambria Math"/>
            <w:sz w:val="28"/>
            <w:lang w:val="uz-Cyrl-UZ"/>
          </w:rPr>
          <m:t>(-3:3)</m:t>
        </m:r>
      </m:oMath>
      <w:r w:rsidR="006455DF" w:rsidRPr="009C3B81">
        <w:rPr>
          <w:rFonts w:ascii="Cambria" w:hAnsi="Cambria"/>
          <w:b w:val="0"/>
          <w:sz w:val="28"/>
          <w:lang w:val="uz-Cyrl-UZ"/>
        </w:rPr>
        <w:t xml:space="preserve"> </w:t>
      </w:r>
      <w:r w:rsidR="006455DF" w:rsidRPr="004466B6">
        <w:rPr>
          <w:rFonts w:ascii="Cambria" w:hAnsi="Cambria"/>
          <w:b w:val="0"/>
          <w:sz w:val="28"/>
          <w:lang w:val="uz-Cyrl-UZ"/>
        </w:rPr>
        <w:t>logit birligi oraligʻiga tushmagan faqat qiyin (ID raqamlari- O38A, O38B, O41B va O41A boʻlgan test topshiriqlari)test topshiriqlari mavjud ekanligini koʻrinib turibdi.</w:t>
      </w: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t>Aniqlangan EXChlar asosida test xarakteristikasi chiziqlarini (TXC</w:t>
      </w:r>
      <w:r w:rsidR="001777B9">
        <w:rPr>
          <w:rFonts w:ascii="Cambria" w:hAnsi="Cambria"/>
          <w:b w:val="0"/>
          <w:sz w:val="28"/>
          <w:lang w:val="en-US"/>
        </w:rPr>
        <w:t>h</w:t>
      </w:r>
      <w:r w:rsidRPr="004466B6">
        <w:rPr>
          <w:rFonts w:ascii="Cambria" w:hAnsi="Cambria"/>
          <w:b w:val="0"/>
          <w:sz w:val="28"/>
          <w:lang w:val="uz-Cyrl-UZ"/>
        </w:rPr>
        <w:t xml:space="preserve">) </w:t>
      </w:r>
      <w:r w:rsidRPr="004466B6">
        <w:rPr>
          <w:rFonts w:ascii="Cambria" w:hAnsi="Cambria"/>
          <w:b w:val="0"/>
          <w:sz w:val="28"/>
          <w:lang w:val="uz-Cyrl-UZ"/>
        </w:rPr>
        <w:lastRenderedPageBreak/>
        <w:t xml:space="preserve">ham hisoblash mumkin. </w:t>
      </w:r>
      <w:r w:rsidR="00CA5B86" w:rsidRPr="00CA5B86">
        <w:rPr>
          <w:rFonts w:ascii="Cambria" w:hAnsi="Cambria"/>
          <w:b w:val="0"/>
          <w:sz w:val="28"/>
          <w:lang w:val="uz-Cyrl-UZ"/>
        </w:rPr>
        <w:t>5</w:t>
      </w:r>
      <w:r w:rsidRPr="004466B6">
        <w:rPr>
          <w:rFonts w:ascii="Cambria" w:hAnsi="Cambria"/>
          <w:b w:val="0"/>
          <w:sz w:val="28"/>
          <w:lang w:val="uz-Cyrl-UZ"/>
        </w:rPr>
        <w:t>-rasmda 1-</w:t>
      </w:r>
      <w:r w:rsidR="00CA5B86" w:rsidRPr="00CA5B86">
        <w:rPr>
          <w:rFonts w:ascii="Cambria" w:hAnsi="Cambria"/>
          <w:b w:val="0"/>
          <w:sz w:val="28"/>
          <w:lang w:val="uz-Cyrl-UZ"/>
        </w:rPr>
        <w:t xml:space="preserve"> </w:t>
      </w:r>
      <w:r w:rsidR="00CA5B86" w:rsidRPr="004466B6">
        <w:rPr>
          <w:rFonts w:ascii="Cambria" w:hAnsi="Cambria"/>
          <w:b w:val="0"/>
          <w:sz w:val="28"/>
          <w:lang w:val="uz-Cyrl-UZ"/>
        </w:rPr>
        <w:t>test sinovlarida</w:t>
      </w:r>
      <w:r w:rsidRPr="004466B6">
        <w:rPr>
          <w:rFonts w:ascii="Cambria" w:hAnsi="Cambria"/>
          <w:b w:val="0"/>
          <w:sz w:val="28"/>
          <w:lang w:val="uz-Cyrl-UZ"/>
        </w:rPr>
        <w:t xml:space="preserve"> (uzluksiz chiziq) va 2- test sinovlarida (uzuq chiziq) ishlatilgan variantlardan aniqlangan TXC</w:t>
      </w:r>
      <w:r w:rsidR="001777B9" w:rsidRPr="001777B9">
        <w:rPr>
          <w:rFonts w:ascii="Cambria" w:hAnsi="Cambria"/>
          <w:b w:val="0"/>
          <w:sz w:val="28"/>
          <w:lang w:val="uz-Cyrl-UZ"/>
        </w:rPr>
        <w:t>h</w:t>
      </w:r>
      <w:r w:rsidRPr="004466B6">
        <w:rPr>
          <w:rFonts w:ascii="Cambria" w:hAnsi="Cambria"/>
          <w:b w:val="0"/>
          <w:sz w:val="28"/>
          <w:lang w:val="uz-Cyrl-UZ"/>
        </w:rPr>
        <w:t xml:space="preserve"> keltirilgan.</w:t>
      </w:r>
    </w:p>
    <w:p w:rsidR="006455DF" w:rsidRPr="004466B6" w:rsidRDefault="00CA5B86" w:rsidP="006455DF">
      <w:pPr>
        <w:shd w:val="clear" w:color="auto" w:fill="FFFFFF"/>
        <w:ind w:firstLine="708"/>
        <w:jc w:val="both"/>
        <w:rPr>
          <w:rFonts w:ascii="Cambria" w:hAnsi="Cambria"/>
          <w:b w:val="0"/>
          <w:sz w:val="28"/>
          <w:lang w:val="uz-Cyrl-UZ"/>
        </w:rPr>
      </w:pPr>
      <w:r>
        <w:rPr>
          <w:rFonts w:ascii="Cambria" w:hAnsi="Cambria"/>
          <w:b w:val="0"/>
          <w:sz w:val="28"/>
          <w:lang w:val="en-US"/>
        </w:rPr>
        <w:t>5</w:t>
      </w:r>
      <w:r w:rsidR="006455DF" w:rsidRPr="004466B6">
        <w:rPr>
          <w:rFonts w:ascii="Cambria" w:hAnsi="Cambria"/>
          <w:b w:val="0"/>
          <w:sz w:val="28"/>
          <w:lang w:val="uz-Cyrl-UZ"/>
        </w:rPr>
        <w:t>-rasmdan 1-TXC</w:t>
      </w:r>
      <w:r w:rsidR="001777B9">
        <w:rPr>
          <w:rFonts w:ascii="Cambria" w:hAnsi="Cambria"/>
          <w:b w:val="0"/>
          <w:sz w:val="28"/>
          <w:lang w:val="en-US"/>
        </w:rPr>
        <w:t>h</w:t>
      </w:r>
      <w:r w:rsidR="006455DF" w:rsidRPr="004466B6">
        <w:rPr>
          <w:rFonts w:ascii="Cambria" w:hAnsi="Cambria"/>
          <w:b w:val="0"/>
          <w:sz w:val="28"/>
          <w:lang w:val="uz-Cyrl-UZ"/>
        </w:rPr>
        <w:t xml:space="preserve"> 2-TXC</w:t>
      </w:r>
      <w:r w:rsidR="001777B9">
        <w:rPr>
          <w:rFonts w:ascii="Cambria" w:hAnsi="Cambria"/>
          <w:b w:val="0"/>
          <w:sz w:val="28"/>
          <w:lang w:val="en-US"/>
        </w:rPr>
        <w:t>h</w:t>
      </w:r>
      <w:r w:rsidR="006455DF" w:rsidRPr="004466B6">
        <w:rPr>
          <w:rFonts w:ascii="Cambria" w:hAnsi="Cambria"/>
          <w:b w:val="0"/>
          <w:sz w:val="28"/>
          <w:lang w:val="uz-Cyrl-UZ"/>
        </w:rPr>
        <w:t xml:space="preserve">ga nisbatan pastda joylashganligini </w:t>
      </w:r>
      <w:proofErr w:type="gramStart"/>
      <w:r w:rsidR="006455DF" w:rsidRPr="004466B6">
        <w:rPr>
          <w:rFonts w:ascii="Cambria" w:hAnsi="Cambria"/>
          <w:b w:val="0"/>
          <w:sz w:val="28"/>
          <w:lang w:val="uz-Cyrl-UZ"/>
        </w:rPr>
        <w:t>ko‘</w:t>
      </w:r>
      <w:proofErr w:type="gramEnd"/>
      <w:r w:rsidR="006455DF" w:rsidRPr="004466B6">
        <w:rPr>
          <w:rFonts w:ascii="Cambria" w:hAnsi="Cambria"/>
          <w:b w:val="0"/>
          <w:sz w:val="28"/>
          <w:lang w:val="uz-Cyrl-UZ"/>
        </w:rPr>
        <w:t>rish mumkin. Test variantlari umuman olganda 2-xil shkalada, bu test variantlarining qiyinligini solishtirish imkonini bermaydi, chunki shkalalarning har xilligi tufayli ushbu holatni test variantining qiyinliklari farqi hisobiga yoki sinaluvchilarning qobiliyatlar farqi hisobiga bo‘layotganini aniqlab bo‘lmaydi.</w:t>
      </w: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lastRenderedPageBreak/>
        <w:t>Bu holat zamonaviy test nazariyasidagi tenglashtirish va kalibrovkalash orqali yechiladi. Am</w:t>
      </w:r>
      <w:r w:rsidR="001777B9">
        <w:rPr>
          <w:rFonts w:ascii="Cambria" w:hAnsi="Cambria"/>
          <w:b w:val="0"/>
          <w:sz w:val="28"/>
          <w:lang w:val="en-US"/>
        </w:rPr>
        <w:t>a</w:t>
      </w:r>
      <w:r w:rsidRPr="004466B6">
        <w:rPr>
          <w:rFonts w:ascii="Cambria" w:hAnsi="Cambria"/>
          <w:b w:val="0"/>
          <w:sz w:val="28"/>
          <w:lang w:val="uz-Cyrl-UZ"/>
        </w:rPr>
        <w:t>liyotda bu xalqaro tajribada ham [1</w:t>
      </w:r>
      <w:r w:rsidR="005E3F4D">
        <w:rPr>
          <w:rFonts w:ascii="Cambria" w:hAnsi="Cambria"/>
          <w:b w:val="0"/>
          <w:sz w:val="28"/>
          <w:lang w:val="en-US"/>
        </w:rPr>
        <w:t>3</w:t>
      </w:r>
      <w:r w:rsidRPr="004466B6">
        <w:rPr>
          <w:rFonts w:ascii="Cambria" w:hAnsi="Cambria"/>
          <w:b w:val="0"/>
          <w:sz w:val="28"/>
          <w:lang w:val="uz-Cyrl-UZ"/>
        </w:rPr>
        <w:t>] Respublika</w:t>
      </w:r>
      <w:proofErr w:type="spellStart"/>
      <w:r w:rsidR="001777B9">
        <w:rPr>
          <w:rFonts w:ascii="Cambria" w:hAnsi="Cambria"/>
          <w:b w:val="0"/>
          <w:sz w:val="28"/>
          <w:lang w:val="en-US"/>
        </w:rPr>
        <w:t>miz</w:t>
      </w:r>
      <w:proofErr w:type="spellEnd"/>
      <w:r w:rsidRPr="004466B6">
        <w:rPr>
          <w:rFonts w:ascii="Cambria" w:hAnsi="Cambria"/>
          <w:b w:val="0"/>
          <w:sz w:val="28"/>
          <w:lang w:val="uz-Cyrl-UZ"/>
        </w:rPr>
        <w:t>da  chet tillari bo‘yicha multilevel testlari natijalarini baholashda ham ishlatilmoqda [1</w:t>
      </w:r>
      <w:r w:rsidR="005E3F4D">
        <w:rPr>
          <w:rFonts w:ascii="Cambria" w:hAnsi="Cambria"/>
          <w:b w:val="0"/>
          <w:sz w:val="28"/>
          <w:lang w:val="en-US"/>
        </w:rPr>
        <w:t>4</w:t>
      </w:r>
      <w:r w:rsidRPr="004466B6">
        <w:rPr>
          <w:rFonts w:ascii="Cambria" w:hAnsi="Cambria"/>
          <w:b w:val="0"/>
          <w:sz w:val="28"/>
          <w:lang w:val="uz-Cyrl-UZ"/>
        </w:rPr>
        <w:t>]. Ob</w:t>
      </w:r>
      <w:r w:rsidR="00F70D78" w:rsidRPr="00F70D78">
        <w:rPr>
          <w:rFonts w:ascii="Cambria" w:hAnsi="Cambria"/>
          <w:b w:val="0"/>
          <w:sz w:val="28"/>
          <w:lang w:val="uz-Cyrl-UZ"/>
        </w:rPr>
        <w:t>’</w:t>
      </w:r>
      <w:r w:rsidRPr="004466B6">
        <w:rPr>
          <w:rFonts w:ascii="Cambria" w:hAnsi="Cambria"/>
          <w:b w:val="0"/>
          <w:sz w:val="28"/>
          <w:lang w:val="uz-Cyrl-UZ"/>
        </w:rPr>
        <w:t xml:space="preserve">yektiv baholashda xatoliklarni kamaytirish tartibli, kalibrovkalangan test topshiriqlaridan iborat bazalarga o‘tish uchun shu usulda baholash </w:t>
      </w:r>
      <w:r w:rsidRPr="004466B6">
        <w:rPr>
          <w:rFonts w:ascii="Cambria" w:hAnsi="Cambria"/>
          <w:b w:val="0"/>
          <w:sz w:val="28"/>
          <w:lang w:val="uz-Cyrl-UZ"/>
        </w:rPr>
        <w:lastRenderedPageBreak/>
        <w:t>tavsiya qilinadi. Bu test topshiriqlarini qiyinlik darajalri va qobiliyat darajalari bir xil shkalada bo‘ladi va ular test natijalarini hisoblash jarayonidayoq aniqlanadi. Shuningdek bunday baholashda statistik tahlillar izchilligi ta</w:t>
      </w:r>
      <w:r w:rsidR="00F70D78">
        <w:rPr>
          <w:rFonts w:ascii="Cambria" w:hAnsi="Cambria"/>
          <w:b w:val="0"/>
          <w:sz w:val="28"/>
          <w:lang w:val="en-US"/>
        </w:rPr>
        <w:t>’</w:t>
      </w:r>
      <w:r w:rsidRPr="004466B6">
        <w:rPr>
          <w:rFonts w:ascii="Cambria" w:hAnsi="Cambria"/>
          <w:b w:val="0"/>
          <w:sz w:val="28"/>
          <w:lang w:val="uz-Cyrl-UZ"/>
        </w:rPr>
        <w:t>minlanadi. Bu esa test natijalarning ichonchlili</w:t>
      </w:r>
      <w:proofErr w:type="spellStart"/>
      <w:r w:rsidR="001777B9">
        <w:rPr>
          <w:rFonts w:ascii="Cambria" w:hAnsi="Cambria"/>
          <w:b w:val="0"/>
          <w:sz w:val="28"/>
          <w:lang w:val="en-US"/>
        </w:rPr>
        <w:t>gi</w:t>
      </w:r>
      <w:proofErr w:type="spellEnd"/>
      <w:r w:rsidRPr="004466B6">
        <w:rPr>
          <w:rFonts w:ascii="Cambria" w:hAnsi="Cambria"/>
          <w:b w:val="0"/>
          <w:sz w:val="28"/>
          <w:lang w:val="uz-Cyrl-UZ"/>
        </w:rPr>
        <w:t xml:space="preserve"> va validligi haqida to‘g‘ri xulosalar chiqarish imkonini beradi.</w:t>
      </w:r>
    </w:p>
    <w:p w:rsidR="006455DF" w:rsidRPr="004466B6" w:rsidRDefault="006455DF" w:rsidP="006455DF">
      <w:pPr>
        <w:shd w:val="clear" w:color="auto" w:fill="FFFFFF"/>
        <w:ind w:firstLine="708"/>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shd w:val="clear" w:color="auto" w:fill="FFFFFF"/>
        <w:ind w:firstLine="708"/>
        <w:rPr>
          <w:rFonts w:ascii="Cambria" w:hAnsi="Cambria"/>
          <w:b w:val="0"/>
          <w:sz w:val="28"/>
          <w:lang w:val="uz-Cyrl-UZ"/>
        </w:rPr>
      </w:pPr>
      <w:r w:rsidRPr="004466B6">
        <w:rPr>
          <w:rFonts w:ascii="Cambria" w:hAnsi="Cambria"/>
          <w:b w:val="0"/>
          <w:noProof/>
          <w:sz w:val="28"/>
        </w:rPr>
        <w:lastRenderedPageBreak/>
        <w:drawing>
          <wp:inline distT="0" distB="0" distL="0" distR="0" wp14:anchorId="11563B56" wp14:editId="342F1A8D">
            <wp:extent cx="3600000" cy="3600000"/>
            <wp:effectExtent l="0" t="0" r="635" b="635"/>
            <wp:docPr id="7" name="Picture 7" descr="D:\MIRSHOD AKA\2023\maqola_IIkv\fig_tx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3\maqola_IIkv\fig_txc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rsidR="006455DF" w:rsidRPr="004466B6" w:rsidRDefault="00CA5B86" w:rsidP="006455DF">
      <w:pPr>
        <w:shd w:val="clear" w:color="auto" w:fill="FFFFFF"/>
        <w:ind w:firstLine="708"/>
        <w:rPr>
          <w:rFonts w:ascii="Cambria" w:hAnsi="Cambria"/>
          <w:b w:val="0"/>
          <w:sz w:val="28"/>
          <w:lang w:val="uz-Cyrl-UZ"/>
        </w:rPr>
      </w:pPr>
      <w:r>
        <w:rPr>
          <w:rFonts w:ascii="Cambria" w:hAnsi="Cambria"/>
          <w:b w:val="0"/>
          <w:sz w:val="28"/>
          <w:lang w:val="en-US"/>
        </w:rPr>
        <w:t>5</w:t>
      </w:r>
      <w:r w:rsidR="00886AE6" w:rsidRPr="00886AE6">
        <w:rPr>
          <w:rFonts w:ascii="Cambria" w:hAnsi="Cambria"/>
          <w:b w:val="0"/>
          <w:sz w:val="28"/>
          <w:lang w:val="uz-Cyrl-UZ"/>
        </w:rPr>
        <w:t xml:space="preserve">-rasm. </w:t>
      </w:r>
      <w:r w:rsidR="006455DF" w:rsidRPr="004466B6">
        <w:rPr>
          <w:rFonts w:ascii="Cambria" w:hAnsi="Cambria"/>
          <w:b w:val="0"/>
          <w:sz w:val="28"/>
          <w:lang w:val="uz-Cyrl-UZ"/>
        </w:rPr>
        <w:t xml:space="preserve">1- </w:t>
      </w:r>
      <w:r w:rsidR="00157E73" w:rsidRPr="00886AE6">
        <w:rPr>
          <w:rFonts w:ascii="Cambria" w:hAnsi="Cambria"/>
          <w:b w:val="0"/>
          <w:sz w:val="28"/>
          <w:lang w:val="uz-Cyrl-UZ"/>
        </w:rPr>
        <w:t>(uzluksiz chiziq)</w:t>
      </w:r>
      <w:r w:rsidR="006455DF" w:rsidRPr="004466B6">
        <w:rPr>
          <w:rFonts w:ascii="Cambria" w:hAnsi="Cambria"/>
          <w:b w:val="0"/>
          <w:sz w:val="28"/>
          <w:lang w:val="uz-Cyrl-UZ"/>
        </w:rPr>
        <w:t xml:space="preserve">va 2- </w:t>
      </w:r>
      <w:r w:rsidR="00157E73" w:rsidRPr="00886AE6">
        <w:rPr>
          <w:rFonts w:ascii="Cambria" w:hAnsi="Cambria"/>
          <w:b w:val="0"/>
          <w:sz w:val="28"/>
          <w:lang w:val="uz-Cyrl-UZ"/>
        </w:rPr>
        <w:t>(u</w:t>
      </w:r>
      <w:r w:rsidR="001777B9" w:rsidRPr="001777B9">
        <w:rPr>
          <w:rFonts w:ascii="Cambria" w:hAnsi="Cambria"/>
          <w:b w:val="0"/>
          <w:sz w:val="28"/>
          <w:lang w:val="uz-Cyrl-UZ"/>
        </w:rPr>
        <w:t>z</w:t>
      </w:r>
      <w:r w:rsidR="00157E73" w:rsidRPr="00886AE6">
        <w:rPr>
          <w:rFonts w:ascii="Cambria" w:hAnsi="Cambria"/>
          <w:b w:val="0"/>
          <w:sz w:val="28"/>
          <w:lang w:val="uz-Cyrl-UZ"/>
        </w:rPr>
        <w:t xml:space="preserve">uq chiziq) </w:t>
      </w:r>
      <w:r w:rsidR="006455DF" w:rsidRPr="004466B6">
        <w:rPr>
          <w:rFonts w:ascii="Cambria" w:hAnsi="Cambria"/>
          <w:b w:val="0"/>
          <w:sz w:val="28"/>
          <w:lang w:val="uz-Cyrl-UZ"/>
        </w:rPr>
        <w:t>test sinovlarida ishlatilgan variantlar</w:t>
      </w:r>
      <w:r w:rsidR="00AF756A" w:rsidRPr="00886AE6">
        <w:rPr>
          <w:rFonts w:ascii="Cambria" w:hAnsi="Cambria"/>
          <w:b w:val="0"/>
          <w:sz w:val="28"/>
          <w:lang w:val="uz-Cyrl-UZ"/>
        </w:rPr>
        <w:t>dan aniqlangan</w:t>
      </w:r>
      <w:r w:rsidR="006455DF" w:rsidRPr="004466B6">
        <w:rPr>
          <w:rFonts w:ascii="Cambria" w:hAnsi="Cambria"/>
          <w:b w:val="0"/>
          <w:sz w:val="28"/>
          <w:lang w:val="uz-Cyrl-UZ"/>
        </w:rPr>
        <w:t xml:space="preserve"> test xarakteristikasi chiziqlari</w:t>
      </w:r>
    </w:p>
    <w:p w:rsidR="006455DF" w:rsidRPr="00886AE6" w:rsidRDefault="006455DF" w:rsidP="006455DF">
      <w:pPr>
        <w:shd w:val="clear" w:color="auto" w:fill="FFFFFF"/>
        <w:ind w:firstLine="708"/>
        <w:jc w:val="both"/>
        <w:rPr>
          <w:rFonts w:ascii="Cambria" w:hAnsi="Cambria"/>
          <w:b w:val="0"/>
          <w:sz w:val="28"/>
          <w:lang w:val="uz-Cyrl-UZ"/>
        </w:rPr>
      </w:pPr>
    </w:p>
    <w:p w:rsidR="00157E73" w:rsidRPr="00886AE6" w:rsidRDefault="00157E73" w:rsidP="006455DF">
      <w:pPr>
        <w:shd w:val="clear" w:color="auto" w:fill="FFFFFF"/>
        <w:ind w:firstLine="708"/>
        <w:jc w:val="both"/>
        <w:rPr>
          <w:rFonts w:ascii="Cambria" w:hAnsi="Cambria"/>
          <w:b w:val="0"/>
          <w:sz w:val="28"/>
          <w:lang w:val="uz-Cyrl-UZ"/>
        </w:rPr>
        <w:sectPr w:rsidR="00157E73" w:rsidRPr="00886AE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A5B86" w:rsidRDefault="00CA5B86" w:rsidP="006455DF">
      <w:pPr>
        <w:shd w:val="clear" w:color="auto" w:fill="FFFFFF"/>
        <w:ind w:firstLine="708"/>
        <w:jc w:val="both"/>
        <w:rPr>
          <w:rFonts w:ascii="Cambria" w:hAnsi="Cambria"/>
          <w:b w:val="0"/>
          <w:sz w:val="28"/>
          <w:lang w:val="uz-Cyrl-UZ"/>
        </w:rPr>
        <w:sectPr w:rsidR="00CA5B8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sz w:val="28"/>
          <w:lang w:val="en-US"/>
        </w:rPr>
        <w:lastRenderedPageBreak/>
        <w:t>6</w:t>
      </w:r>
      <w:r w:rsidR="006455DF" w:rsidRPr="004466B6">
        <w:rPr>
          <w:rFonts w:ascii="Cambria" w:hAnsi="Cambria"/>
          <w:b w:val="0"/>
          <w:sz w:val="28"/>
          <w:lang w:val="uz-Cyrl-UZ"/>
        </w:rPr>
        <w:t xml:space="preserve">-rasmda 1- va 2- test sinovi natijalari boʻyicha tasvirlangan har bir elementning (test </w:t>
      </w:r>
      <w:proofErr w:type="gramStart"/>
      <w:r w:rsidR="006455DF" w:rsidRPr="004466B6">
        <w:rPr>
          <w:rFonts w:ascii="Cambria" w:hAnsi="Cambria"/>
          <w:b w:val="0"/>
          <w:sz w:val="28"/>
          <w:lang w:val="uz-Cyrl-UZ"/>
        </w:rPr>
        <w:t>topshirig‘</w:t>
      </w:r>
      <w:proofErr w:type="gramEnd"/>
      <w:r w:rsidR="006455DF" w:rsidRPr="004466B6">
        <w:rPr>
          <w:rFonts w:ascii="Cambria" w:hAnsi="Cambria"/>
          <w:b w:val="0"/>
          <w:sz w:val="28"/>
          <w:lang w:val="uz-Cyrl-UZ"/>
        </w:rPr>
        <w:t xml:space="preserve">ining) ma’lumot chiziqlari (EMCh) ni tahlil qilib, bu to‘g‘risida ko‘proq ma’lumot olish mumkin. EMCh kengligi har bir element har xil qobiliyatli test topshiruvchilar haqida qanchalik ko‘p ma’lumot berishi mumkinligini ko‘rsatadi. EMCh balandligi esa </w:t>
      </w:r>
      <w:r w:rsidR="006455DF" w:rsidRPr="004466B6">
        <w:rPr>
          <w:rFonts w:ascii="Cambria" w:hAnsi="Cambria"/>
          <w:b w:val="0"/>
          <w:sz w:val="28"/>
          <w:lang w:val="uz-Cyrl-UZ"/>
        </w:rPr>
        <w:lastRenderedPageBreak/>
        <w:t xml:space="preserve">ma’lumot miqdorini bildiradi. Rash modelida elementning turli qobiliyatlarni ajratish xususiyati (diskriminativligi) bir xil deb qaraladi. Demak, barcha test topshiriqlarining turli qobiliyatlarni ajratish xususiyati bir xil deb qaralganda, test topshiriqlarining test topshiruvchilar haqida beradigan ma’lumot miqdori bir xil, lekin ular turli xil qobiliyat </w:t>
      </w:r>
    </w:p>
    <w:p w:rsidR="00CA5B86" w:rsidRDefault="006455DF" w:rsidP="00CA5B86">
      <w:pPr>
        <w:shd w:val="clear" w:color="auto" w:fill="FFFFFF"/>
        <w:ind w:firstLine="0"/>
        <w:jc w:val="both"/>
        <w:rPr>
          <w:rFonts w:ascii="Cambria" w:hAnsi="Cambria"/>
          <w:b w:val="0"/>
          <w:sz w:val="28"/>
          <w:lang w:val="uz-Cyrl-UZ"/>
        </w:rPr>
      </w:pPr>
      <w:r w:rsidRPr="004466B6">
        <w:rPr>
          <w:rFonts w:ascii="Cambria" w:hAnsi="Cambria"/>
          <w:b w:val="0"/>
          <w:sz w:val="28"/>
          <w:lang w:val="uz-Cyrl-UZ"/>
        </w:rPr>
        <w:lastRenderedPageBreak/>
        <w:t>oralig‘idagi ma’lumotlardir.</w:t>
      </w:r>
      <w:r w:rsidR="00CA5B86">
        <w:rPr>
          <w:rFonts w:ascii="Cambria" w:hAnsi="Cambria"/>
          <w:b w:val="0"/>
          <w:sz w:val="28"/>
          <w:lang w:val="en-US"/>
        </w:rPr>
        <w:t xml:space="preserve"> 6</w:t>
      </w:r>
      <w:r w:rsidRPr="004466B6">
        <w:rPr>
          <w:rFonts w:ascii="Cambria" w:hAnsi="Cambria"/>
          <w:b w:val="0"/>
          <w:sz w:val="28"/>
          <w:lang w:val="uz-Cyrl-UZ"/>
        </w:rPr>
        <w:t>-rasmdan 1- va 2- test sinovi natijalarining</w:t>
      </w:r>
      <w:r w:rsidR="00CA5B86">
        <w:rPr>
          <w:rFonts w:ascii="Cambria" w:hAnsi="Cambria"/>
          <w:b w:val="0"/>
          <w:sz w:val="28"/>
          <w:lang w:val="en-US"/>
        </w:rPr>
        <w:t xml:space="preserve"> </w:t>
      </w:r>
      <w:r w:rsidRPr="004466B6">
        <w:rPr>
          <w:rFonts w:ascii="Cambria" w:hAnsi="Cambria"/>
          <w:b w:val="0"/>
          <w:sz w:val="28"/>
          <w:lang w:val="uz-Cyrl-UZ"/>
        </w:rPr>
        <w:lastRenderedPageBreak/>
        <w:t>element ma’lumoti chiziqlari deyarli bir-xil ekanligi koʻrinadi.</w:t>
      </w:r>
    </w:p>
    <w:p w:rsidR="00CA5B86" w:rsidRDefault="00CA5B86" w:rsidP="00CA5B86">
      <w:pPr>
        <w:shd w:val="clear" w:color="auto" w:fill="FFFFFF"/>
        <w:ind w:firstLine="0"/>
        <w:jc w:val="both"/>
        <w:rPr>
          <w:rFonts w:ascii="Cambria" w:hAnsi="Cambria"/>
          <w:b w:val="0"/>
          <w:sz w:val="28"/>
          <w:lang w:val="uz-Cyrl-UZ"/>
        </w:rPr>
        <w:sectPr w:rsidR="00CA5B8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7C0221" w:rsidRDefault="007C0221" w:rsidP="006455DF">
      <w:pPr>
        <w:shd w:val="clear" w:color="auto" w:fill="FFFFFF"/>
        <w:ind w:firstLine="708"/>
        <w:jc w:val="both"/>
        <w:rPr>
          <w:rFonts w:ascii="Cambria" w:hAnsi="Cambria"/>
          <w:b w:val="0"/>
          <w:sz w:val="28"/>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60"/>
      </w:tblGrid>
      <w:tr w:rsidR="006455DF" w:rsidRPr="004466B6" w:rsidTr="00CA5B86">
        <w:tc>
          <w:tcPr>
            <w:tcW w:w="4759" w:type="dxa"/>
          </w:tcPr>
          <w:p w:rsidR="006455DF" w:rsidRPr="004466B6" w:rsidRDefault="006455DF" w:rsidP="006455DF">
            <w:pPr>
              <w:rPr>
                <w:rFonts w:ascii="Cambria" w:hAnsi="Cambria"/>
                <w:b w:val="0"/>
                <w:sz w:val="28"/>
                <w:lang w:val="uz-Cyrl-UZ"/>
              </w:rPr>
            </w:pPr>
            <w:r w:rsidRPr="004466B6">
              <w:rPr>
                <w:rFonts w:ascii="Cambria" w:hAnsi="Cambria"/>
                <w:b w:val="0"/>
                <w:noProof/>
                <w:sz w:val="28"/>
              </w:rPr>
              <w:drawing>
                <wp:inline distT="0" distB="0" distL="0" distR="0" wp14:anchorId="7D65BACB" wp14:editId="42BC0C43">
                  <wp:extent cx="2884932" cy="1828800"/>
                  <wp:effectExtent l="0" t="0" r="0" b="0"/>
                  <wp:docPr id="11" name="Picture 11" descr="D:\MIRSHOD AKA\2022\Milliy_dekabr\figure\i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IRSHOD AKA\2022\Milliy_dekabr\figure\iic.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4932" cy="1828800"/>
                          </a:xfrm>
                          <a:prstGeom prst="rect">
                            <a:avLst/>
                          </a:prstGeom>
                          <a:noFill/>
                          <a:ln>
                            <a:noFill/>
                          </a:ln>
                        </pic:spPr>
                      </pic:pic>
                    </a:graphicData>
                  </a:graphic>
                </wp:inline>
              </w:drawing>
            </w:r>
          </w:p>
        </w:tc>
        <w:tc>
          <w:tcPr>
            <w:tcW w:w="4760" w:type="dxa"/>
          </w:tcPr>
          <w:p w:rsidR="006455DF" w:rsidRPr="004466B6" w:rsidRDefault="006455DF" w:rsidP="006455DF">
            <w:pPr>
              <w:rPr>
                <w:rFonts w:ascii="Cambria" w:hAnsi="Cambria"/>
                <w:b w:val="0"/>
                <w:sz w:val="28"/>
                <w:lang w:val="uz-Cyrl-UZ"/>
              </w:rPr>
            </w:pPr>
            <w:r w:rsidRPr="004466B6">
              <w:rPr>
                <w:rFonts w:ascii="Cambria" w:hAnsi="Cambria"/>
                <w:b w:val="0"/>
                <w:noProof/>
                <w:sz w:val="28"/>
              </w:rPr>
              <w:drawing>
                <wp:inline distT="0" distB="0" distL="0" distR="0" wp14:anchorId="432F2C66" wp14:editId="03C71887">
                  <wp:extent cx="2885660" cy="1828800"/>
                  <wp:effectExtent l="0" t="0" r="0" b="0"/>
                  <wp:docPr id="8" name="Picture 8" descr="D:\ABDULAZIZ\2023\Milliy sertifikat\Imtixon\matematika\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3\Milliy sertifikat\Imtixon\matematika\fig-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5660" cy="1828800"/>
                          </a:xfrm>
                          <a:prstGeom prst="rect">
                            <a:avLst/>
                          </a:prstGeom>
                          <a:noFill/>
                          <a:ln>
                            <a:noFill/>
                          </a:ln>
                        </pic:spPr>
                      </pic:pic>
                    </a:graphicData>
                  </a:graphic>
                </wp:inline>
              </w:drawing>
            </w:r>
          </w:p>
        </w:tc>
      </w:tr>
      <w:tr w:rsidR="006455DF" w:rsidRPr="005651B0" w:rsidTr="00CA5B86">
        <w:tc>
          <w:tcPr>
            <w:tcW w:w="9519" w:type="dxa"/>
            <w:gridSpan w:val="2"/>
          </w:tcPr>
          <w:p w:rsidR="007C0221" w:rsidRDefault="007C0221" w:rsidP="00AF756A">
            <w:pPr>
              <w:rPr>
                <w:rFonts w:ascii="Cambria" w:hAnsi="Cambria"/>
                <w:b w:val="0"/>
                <w:sz w:val="28"/>
                <w:lang w:val="uz-Cyrl-UZ"/>
              </w:rPr>
            </w:pPr>
          </w:p>
          <w:p w:rsidR="006455DF" w:rsidRPr="004466B6" w:rsidRDefault="00CD45F1" w:rsidP="00AF756A">
            <w:pPr>
              <w:rPr>
                <w:rFonts w:ascii="Cambria" w:hAnsi="Cambria"/>
                <w:b w:val="0"/>
                <w:sz w:val="28"/>
                <w:lang w:val="uz-Cyrl-UZ"/>
              </w:rPr>
            </w:pPr>
            <w:r>
              <w:rPr>
                <w:rFonts w:ascii="Cambria" w:hAnsi="Cambria"/>
                <w:b w:val="0"/>
                <w:sz w:val="28"/>
                <w:lang w:val="en-US"/>
              </w:rPr>
              <w:t>6</w:t>
            </w:r>
            <w:r w:rsidR="006455DF" w:rsidRPr="004466B6">
              <w:rPr>
                <w:rFonts w:ascii="Cambria" w:hAnsi="Cambria"/>
                <w:b w:val="0"/>
                <w:sz w:val="28"/>
                <w:lang w:val="uz-Cyrl-UZ"/>
              </w:rPr>
              <w:t>-rasm. 1- va 2- test sinov</w:t>
            </w:r>
            <w:proofErr w:type="spellStart"/>
            <w:r w:rsidR="00AF756A" w:rsidRPr="004466B6">
              <w:rPr>
                <w:rFonts w:ascii="Cambria" w:hAnsi="Cambria"/>
                <w:b w:val="0"/>
                <w:sz w:val="28"/>
                <w:lang w:val="en-US"/>
              </w:rPr>
              <w:t>larida</w:t>
            </w:r>
            <w:proofErr w:type="spellEnd"/>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ishlatilgan</w:t>
            </w:r>
            <w:proofErr w:type="spellEnd"/>
            <w:r w:rsidR="006455DF" w:rsidRPr="004466B6">
              <w:rPr>
                <w:rFonts w:ascii="Cambria" w:hAnsi="Cambria"/>
                <w:b w:val="0"/>
                <w:sz w:val="28"/>
                <w:lang w:val="uz-Cyrl-UZ"/>
              </w:rPr>
              <w:t xml:space="preserve"> element ma’lumoti chiziqlari.</w:t>
            </w:r>
          </w:p>
        </w:tc>
      </w:tr>
    </w:tbl>
    <w:p w:rsidR="006455DF" w:rsidRPr="004466B6" w:rsidRDefault="006455DF" w:rsidP="00157E73">
      <w:pPr>
        <w:shd w:val="clear" w:color="auto" w:fill="FFFFFF"/>
        <w:jc w:val="both"/>
        <w:rPr>
          <w:rFonts w:ascii="Cambria" w:hAnsi="Cambria"/>
          <w:b w:val="0"/>
          <w:sz w:val="28"/>
          <w:lang w:val="en-US"/>
        </w:rPr>
      </w:pPr>
    </w:p>
    <w:p w:rsidR="00157E73" w:rsidRPr="004466B6" w:rsidRDefault="00157E73" w:rsidP="00157E73">
      <w:pPr>
        <w:shd w:val="clear" w:color="auto" w:fill="FFFFFF"/>
        <w:jc w:val="both"/>
        <w:rPr>
          <w:rFonts w:ascii="Cambria" w:hAnsi="Cambria"/>
          <w:b w:val="0"/>
          <w:sz w:val="28"/>
          <w:lang w:val="en-US"/>
        </w:rPr>
        <w:sectPr w:rsidR="00157E73"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lastRenderedPageBreak/>
        <w:t xml:space="preserve">Qiyinlik darajasi (1- test sinovi natijalari boʻyicha) juda past ( qiyinlik darajasi bo‘yicha 1-4 o‘rinda turgan test topshiriqlari) va juda yuqori (qiyinlik darajasi bo‘yicha 52-55 o‘rinda turgan test topshiriqlari)  hamda qiyinlik darajasi </w:t>
      </w:r>
      <w:r w:rsidR="00A31DE8">
        <w:rPr>
          <w:rFonts w:ascii="Cambria" w:hAnsi="Cambria"/>
          <w:b w:val="0"/>
          <w:sz w:val="28"/>
          <w:lang w:val="en-US"/>
        </w:rPr>
        <w:t>(</w:t>
      </w:r>
      <w:r w:rsidR="00A31DE8" w:rsidRPr="004466B6">
        <w:rPr>
          <w:rFonts w:ascii="Cambria" w:hAnsi="Cambria"/>
          <w:b w:val="0"/>
          <w:sz w:val="28"/>
          <w:lang w:val="uz-Cyrl-UZ"/>
        </w:rPr>
        <w:t>2- test sinovi natijalari boʻyicha)</w:t>
      </w:r>
      <w:r w:rsidR="00A31DE8">
        <w:rPr>
          <w:rFonts w:ascii="Cambria" w:hAnsi="Cambria"/>
          <w:b w:val="0"/>
          <w:sz w:val="28"/>
          <w:lang w:val="en-US"/>
        </w:rPr>
        <w:t xml:space="preserve"> </w:t>
      </w:r>
      <w:r w:rsidRPr="004466B6">
        <w:rPr>
          <w:rFonts w:ascii="Cambria" w:hAnsi="Cambria"/>
          <w:b w:val="0"/>
          <w:sz w:val="28"/>
          <w:lang w:val="uz-Cyrl-UZ"/>
        </w:rPr>
        <w:t>juda yuqori (qiyinlik darajasi bo‘yicha 52-55 o‘rinda turgan test topshiriqlari) test topshiriqlaridan</w:t>
      </w:r>
      <w:r w:rsidR="00A31DE8">
        <w:rPr>
          <w:rFonts w:ascii="Cambria" w:hAnsi="Cambria"/>
          <w:b w:val="0"/>
          <w:sz w:val="28"/>
          <w:lang w:val="en-US"/>
        </w:rPr>
        <w:t xml:space="preserve"> </w:t>
      </w:r>
      <w:r w:rsidRPr="004466B6">
        <w:rPr>
          <w:rFonts w:ascii="Cambria" w:hAnsi="Cambria"/>
          <w:b w:val="0"/>
          <w:sz w:val="28"/>
          <w:lang w:val="uz-Cyrl-UZ"/>
        </w:rPr>
        <w:t xml:space="preserve">juda kam miqdordagi ma‘lumotlar olinadi, shuning uchun bunday test topshiriqlari o‘rniga </w:t>
      </w:r>
      <m:oMath>
        <m:r>
          <m:rPr>
            <m:sty m:val="p"/>
          </m:rPr>
          <w:rPr>
            <w:rFonts w:ascii="Cambria Math" w:hAnsi="Cambria Math"/>
            <w:sz w:val="28"/>
            <w:lang w:val="uz-Cyrl-UZ"/>
          </w:rPr>
          <m:t>(-3:3)</m:t>
        </m:r>
      </m:oMath>
      <w:r w:rsidRPr="004466B6">
        <w:rPr>
          <w:rFonts w:ascii="Cambria" w:hAnsi="Cambria"/>
          <w:b w:val="0"/>
          <w:sz w:val="28"/>
          <w:lang w:val="uz-Cyrl-UZ"/>
        </w:rPr>
        <w:t xml:space="preserve"> oraliqdagi test topshiriqlarini kiritish yuqorida ta’kidlab oʻtganimizdek maqsadga muvofiq boʻladi.</w:t>
      </w:r>
    </w:p>
    <w:p w:rsidR="006455DF" w:rsidRPr="004466B6" w:rsidRDefault="00CD45F1" w:rsidP="006455DF">
      <w:pPr>
        <w:shd w:val="clear" w:color="auto" w:fill="FFFFFF"/>
        <w:spacing w:line="288" w:lineRule="auto"/>
        <w:ind w:firstLine="851"/>
        <w:jc w:val="both"/>
        <w:rPr>
          <w:rFonts w:ascii="Cambria" w:hAnsi="Cambria"/>
          <w:b w:val="0"/>
          <w:sz w:val="28"/>
          <w:lang w:val="uz-Cyrl-UZ"/>
        </w:rPr>
      </w:pPr>
      <w:r>
        <w:rPr>
          <w:rFonts w:ascii="Cambria" w:hAnsi="Cambria"/>
          <w:b w:val="0"/>
          <w:sz w:val="28"/>
          <w:lang w:val="en-US"/>
        </w:rPr>
        <w:t>7</w:t>
      </w:r>
      <w:r w:rsidR="006455DF" w:rsidRPr="004466B6">
        <w:rPr>
          <w:rFonts w:ascii="Cambria" w:hAnsi="Cambria"/>
          <w:b w:val="0"/>
          <w:sz w:val="28"/>
          <w:lang w:val="uz-Cyrl-UZ"/>
        </w:rPr>
        <w:t xml:space="preserve">a- rasmda 1- test sinovi natijalari boʻyicha test ma’lumoti </w:t>
      </w:r>
      <w:proofErr w:type="gramStart"/>
      <w:r w:rsidR="006455DF" w:rsidRPr="004466B6">
        <w:rPr>
          <w:rFonts w:ascii="Cambria" w:hAnsi="Cambria"/>
          <w:b w:val="0"/>
          <w:sz w:val="28"/>
          <w:lang w:val="uz-Cyrl-UZ"/>
        </w:rPr>
        <w:t>chizig‘</w:t>
      </w:r>
      <w:proofErr w:type="gramEnd"/>
      <w:r w:rsidR="006455DF" w:rsidRPr="004466B6">
        <w:rPr>
          <w:rFonts w:ascii="Cambria" w:hAnsi="Cambria"/>
          <w:b w:val="0"/>
          <w:sz w:val="28"/>
          <w:lang w:val="uz-Cyrl-UZ"/>
        </w:rPr>
        <w:t>i (TMCh) keltirilgan. Testning umumiy ma’lumot miqdori 55,00 ga teng bo‘lib, shundan (-3:3) oralig‘idagi qobiliyatga ega bo‘lganlar uchun ma’lumot miqdori 40</w:t>
      </w:r>
      <w:r w:rsidR="00A31DE8" w:rsidRPr="00A31DE8">
        <w:rPr>
          <w:rFonts w:ascii="Cambria" w:hAnsi="Cambria"/>
          <w:b w:val="0"/>
          <w:sz w:val="28"/>
          <w:lang w:val="uz-Cyrl-UZ"/>
        </w:rPr>
        <w:t>,</w:t>
      </w:r>
      <w:r w:rsidR="006455DF" w:rsidRPr="004466B6">
        <w:rPr>
          <w:rFonts w:ascii="Cambria" w:hAnsi="Cambria"/>
          <w:b w:val="0"/>
          <w:sz w:val="28"/>
          <w:lang w:val="uz-Cyrl-UZ"/>
        </w:rPr>
        <w:t>53 (73</w:t>
      </w:r>
      <w:r w:rsidR="00A31DE8" w:rsidRPr="00A31DE8">
        <w:rPr>
          <w:rFonts w:ascii="Cambria" w:hAnsi="Cambria"/>
          <w:b w:val="0"/>
          <w:sz w:val="28"/>
          <w:lang w:val="uz-Cyrl-UZ"/>
        </w:rPr>
        <w:t>,</w:t>
      </w:r>
      <w:r w:rsidR="006455DF" w:rsidRPr="004466B6">
        <w:rPr>
          <w:rFonts w:ascii="Cambria" w:hAnsi="Cambria"/>
          <w:b w:val="0"/>
          <w:sz w:val="28"/>
          <w:lang w:val="uz-Cyrl-UZ"/>
        </w:rPr>
        <w:t xml:space="preserve">8 foiz) ga teng. (-3:0) va (0:3) oraliqlardagi </w:t>
      </w:r>
      <w:r w:rsidR="006455DF" w:rsidRPr="004466B6">
        <w:rPr>
          <w:rFonts w:ascii="Cambria" w:hAnsi="Cambria"/>
          <w:b w:val="0"/>
          <w:sz w:val="28"/>
          <w:lang w:val="uz-Cyrl-UZ"/>
        </w:rPr>
        <w:lastRenderedPageBreak/>
        <w:t>qobiliyatga ega bo‘lganlar miqdori mos ravishda 20</w:t>
      </w:r>
      <w:r w:rsidR="00A31DE8" w:rsidRPr="00A31DE8">
        <w:rPr>
          <w:rFonts w:ascii="Cambria" w:hAnsi="Cambria"/>
          <w:b w:val="0"/>
          <w:sz w:val="28"/>
          <w:lang w:val="uz-Cyrl-UZ"/>
        </w:rPr>
        <w:t>,</w:t>
      </w:r>
      <w:r w:rsidR="006455DF" w:rsidRPr="004466B6">
        <w:rPr>
          <w:rFonts w:ascii="Cambria" w:hAnsi="Cambria"/>
          <w:b w:val="0"/>
          <w:sz w:val="28"/>
          <w:lang w:val="uz-Cyrl-UZ"/>
        </w:rPr>
        <w:t>78 (37</w:t>
      </w:r>
      <w:r w:rsidR="00A31DE8" w:rsidRPr="00A31DE8">
        <w:rPr>
          <w:rFonts w:ascii="Cambria" w:hAnsi="Cambria"/>
          <w:b w:val="0"/>
          <w:sz w:val="28"/>
          <w:lang w:val="uz-Cyrl-UZ"/>
        </w:rPr>
        <w:t>,</w:t>
      </w:r>
      <w:r w:rsidR="006455DF" w:rsidRPr="004466B6">
        <w:rPr>
          <w:rFonts w:ascii="Cambria" w:hAnsi="Cambria"/>
          <w:b w:val="0"/>
          <w:sz w:val="28"/>
          <w:lang w:val="uz-Cyrl-UZ"/>
        </w:rPr>
        <w:t>84 foiz) va 19</w:t>
      </w:r>
      <w:r w:rsidR="00A31DE8" w:rsidRPr="00A31DE8">
        <w:rPr>
          <w:rFonts w:ascii="Cambria" w:hAnsi="Cambria"/>
          <w:b w:val="0"/>
          <w:sz w:val="28"/>
          <w:lang w:val="uz-Cyrl-UZ"/>
        </w:rPr>
        <w:t>,</w:t>
      </w:r>
      <w:r w:rsidR="006455DF" w:rsidRPr="004466B6">
        <w:rPr>
          <w:rFonts w:ascii="Cambria" w:hAnsi="Cambria"/>
          <w:b w:val="0"/>
          <w:sz w:val="28"/>
          <w:lang w:val="uz-Cyrl-UZ"/>
        </w:rPr>
        <w:t>75 (35</w:t>
      </w:r>
      <w:r w:rsidR="00A31DE8" w:rsidRPr="00A31DE8">
        <w:rPr>
          <w:rFonts w:ascii="Cambria" w:hAnsi="Cambria"/>
          <w:b w:val="0"/>
          <w:sz w:val="28"/>
          <w:lang w:val="uz-Cyrl-UZ"/>
        </w:rPr>
        <w:t>,</w:t>
      </w:r>
      <w:r w:rsidR="006455DF" w:rsidRPr="004466B6">
        <w:rPr>
          <w:rFonts w:ascii="Cambria" w:hAnsi="Cambria"/>
          <w:b w:val="0"/>
          <w:sz w:val="28"/>
          <w:lang w:val="uz-Cyrl-UZ"/>
        </w:rPr>
        <w:t xml:space="preserve">96 foiz) ga mos keladi. Ma’lumot chizig‘i cho‘qqisining nolga nisbatan chap tomonga biroz surilganligi ushbu test varianti qobiliyat darajasi pastroq bo‘lgan sinaluvchilar to‘g‘risida biroz ko‘proq ma’lumot berishini anglatadi. </w:t>
      </w:r>
    </w:p>
    <w:p w:rsidR="00910C6F" w:rsidRDefault="00CD45F1" w:rsidP="006455DF">
      <w:pPr>
        <w:shd w:val="clear" w:color="auto" w:fill="FFFFFF"/>
        <w:spacing w:line="288" w:lineRule="auto"/>
        <w:ind w:firstLine="850"/>
        <w:jc w:val="both"/>
        <w:rPr>
          <w:rFonts w:ascii="Cambria" w:hAnsi="Cambria"/>
          <w:b w:val="0"/>
          <w:sz w:val="28"/>
          <w:lang w:val="uz-Cyrl-UZ"/>
        </w:rPr>
        <w:sectPr w:rsidR="00910C6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sz w:val="28"/>
          <w:lang w:val="en-US"/>
        </w:rPr>
        <w:t>7</w:t>
      </w:r>
      <w:r w:rsidR="006455DF" w:rsidRPr="004466B6">
        <w:rPr>
          <w:rFonts w:ascii="Cambria" w:hAnsi="Cambria"/>
          <w:b w:val="0"/>
          <w:sz w:val="28"/>
          <w:lang w:val="uz-Cyrl-UZ"/>
        </w:rPr>
        <w:t xml:space="preserve">b- rasmda esa, 2- test sinovi natijalari boʻyicha test ma’lumoti </w:t>
      </w:r>
      <w:proofErr w:type="gramStart"/>
      <w:r w:rsidR="006455DF" w:rsidRPr="004466B6">
        <w:rPr>
          <w:rFonts w:ascii="Cambria" w:hAnsi="Cambria"/>
          <w:b w:val="0"/>
          <w:sz w:val="28"/>
          <w:lang w:val="uz-Cyrl-UZ"/>
        </w:rPr>
        <w:t>chizig‘</w:t>
      </w:r>
      <w:proofErr w:type="gramEnd"/>
      <w:r w:rsidR="006455DF" w:rsidRPr="004466B6">
        <w:rPr>
          <w:rFonts w:ascii="Cambria" w:hAnsi="Cambria"/>
          <w:b w:val="0"/>
          <w:sz w:val="28"/>
          <w:lang w:val="uz-Cyrl-UZ"/>
        </w:rPr>
        <w:t xml:space="preserve">i (TMCh) keltirilgan. Bunda ham testning umumiy ma’lumot miqdori 55 ga teng bo‘lib, shundan (-3:3) oralig‘idagi qobiliyatga ega bo‘lganlar uchun ma’lumot miqdori 42,7 (77,66 foiz) ga teng. (-3:0) va (0:3) oraliqlardagi qobiliyatga ega bo‘lganlar miqdori mos ravishda 19,96 (36,3 foiz) va 22,74 (41,37 foiz) ga mos keladi. Ma’lumot chizig‘i cho‘qqisining nolga nisbatan oʻng tomonga birozgina surilganligi ushbu </w:t>
      </w:r>
    </w:p>
    <w:p w:rsidR="00910C6F" w:rsidRDefault="006455DF" w:rsidP="00FB4455">
      <w:pPr>
        <w:shd w:val="clear" w:color="auto" w:fill="FFFFFF"/>
        <w:spacing w:line="288" w:lineRule="auto"/>
        <w:ind w:firstLine="0"/>
        <w:jc w:val="both"/>
        <w:rPr>
          <w:rFonts w:ascii="Cambria" w:hAnsi="Cambria"/>
          <w:b w:val="0"/>
          <w:sz w:val="28"/>
          <w:lang w:val="uz-Cyrl-UZ"/>
        </w:rPr>
      </w:pPr>
      <w:r w:rsidRPr="004466B6">
        <w:rPr>
          <w:rFonts w:ascii="Cambria" w:hAnsi="Cambria"/>
          <w:b w:val="0"/>
          <w:sz w:val="28"/>
          <w:lang w:val="uz-Cyrl-UZ"/>
        </w:rPr>
        <w:lastRenderedPageBreak/>
        <w:t xml:space="preserve">test varianti qobiliyat darajasi yuqoriroq bo‘lgan talabgorlar to‘g‘risida biroz ko‘proq ma’lumot berishini anglatadi. </w:t>
      </w:r>
    </w:p>
    <w:p w:rsidR="00910C6F" w:rsidRDefault="006455DF" w:rsidP="00910C6F">
      <w:pPr>
        <w:shd w:val="clear" w:color="auto" w:fill="FFFFFF"/>
        <w:spacing w:line="288" w:lineRule="auto"/>
        <w:ind w:firstLine="720"/>
        <w:jc w:val="both"/>
        <w:rPr>
          <w:rFonts w:ascii="Cambria" w:hAnsi="Cambria"/>
          <w:b w:val="0"/>
          <w:sz w:val="28"/>
          <w:lang w:val="uz-Cyrl-UZ"/>
        </w:rPr>
      </w:pPr>
      <w:r w:rsidRPr="004466B6">
        <w:rPr>
          <w:rFonts w:ascii="Cambria" w:hAnsi="Cambria"/>
          <w:b w:val="0"/>
          <w:sz w:val="28"/>
          <w:lang w:val="uz-Cyrl-UZ"/>
        </w:rPr>
        <w:t xml:space="preserve">Qiyinlik darajasi juda past bo‘lgan test topshiriqlarini o‘rniga -3 logit birligi atrofidagi test </w:t>
      </w:r>
      <w:r w:rsidRPr="004466B6">
        <w:rPr>
          <w:rFonts w:ascii="Cambria" w:hAnsi="Cambria"/>
          <w:b w:val="0"/>
          <w:sz w:val="28"/>
          <w:lang w:val="uz-Cyrl-UZ"/>
        </w:rPr>
        <w:lastRenderedPageBreak/>
        <w:t>topshiriqlaridan va qiyinlik darajasi</w:t>
      </w:r>
      <w:r w:rsidR="00910C6F" w:rsidRPr="00910C6F">
        <w:rPr>
          <w:rFonts w:ascii="Cambria" w:hAnsi="Cambria"/>
          <w:b w:val="0"/>
          <w:sz w:val="28"/>
          <w:lang w:val="uz-Cyrl-UZ"/>
        </w:rPr>
        <w:t xml:space="preserve"> j</w:t>
      </w:r>
      <w:r w:rsidRPr="004466B6">
        <w:rPr>
          <w:rFonts w:ascii="Cambria" w:hAnsi="Cambria"/>
          <w:b w:val="0"/>
          <w:sz w:val="28"/>
          <w:lang w:val="uz-Cyrl-UZ"/>
        </w:rPr>
        <w:t>uda yuqori bo‘lgan test topshiriqlarini o‘rniga 3 logit birligi atrofidagi test topshiriqlaridan kiritib, yuqori va past qobiliyat darajalaridan olinadigan ma‘lumot miqdori orasidagi tafovutni yanada kamaytirish mumkin.</w:t>
      </w:r>
    </w:p>
    <w:p w:rsidR="00910C6F" w:rsidRDefault="00910C6F" w:rsidP="00FB4455">
      <w:pPr>
        <w:shd w:val="clear" w:color="auto" w:fill="FFFFFF"/>
        <w:spacing w:line="288" w:lineRule="auto"/>
        <w:ind w:firstLine="0"/>
        <w:jc w:val="both"/>
        <w:rPr>
          <w:rFonts w:ascii="Cambria" w:hAnsi="Cambria"/>
          <w:b w:val="0"/>
          <w:sz w:val="28"/>
          <w:lang w:val="uz-Cyrl-UZ"/>
        </w:rPr>
        <w:sectPr w:rsidR="00910C6F" w:rsidSect="00910C6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B4455" w:rsidRDefault="00FB4455" w:rsidP="00FB4455">
      <w:pPr>
        <w:shd w:val="clear" w:color="auto" w:fill="FFFFFF"/>
        <w:spacing w:line="288" w:lineRule="auto"/>
        <w:ind w:firstLine="0"/>
        <w:jc w:val="both"/>
        <w:rPr>
          <w:rFonts w:ascii="Cambria" w:hAnsi="Cambria"/>
          <w:b w:val="0"/>
          <w:sz w:val="28"/>
          <w:lang w:val="uz-Cyrl-UZ"/>
        </w:rPr>
      </w:pPr>
    </w:p>
    <w:p w:rsidR="00910C6F" w:rsidRDefault="00910C6F" w:rsidP="006455DF">
      <w:pPr>
        <w:shd w:val="clear" w:color="auto" w:fill="FFFFFF"/>
        <w:spacing w:line="288" w:lineRule="auto"/>
        <w:ind w:firstLine="851"/>
        <w:jc w:val="both"/>
        <w:rPr>
          <w:rFonts w:ascii="Cambria" w:hAnsi="Cambria"/>
          <w:b w:val="0"/>
          <w:sz w:val="28"/>
          <w:lang w:val="uz-Cyrl-UZ"/>
        </w:rPr>
        <w:sectPr w:rsidR="00910C6F" w:rsidSect="00157E7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6455DF" w:rsidRPr="004466B6" w:rsidTr="006455DF">
        <w:tc>
          <w:tcPr>
            <w:tcW w:w="4672"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sz w:val="28"/>
                <w:lang w:val="uz-Cyrl-UZ"/>
              </w:rPr>
              <w:lastRenderedPageBreak/>
              <w:t xml:space="preserve"> a</w:t>
            </w:r>
          </w:p>
        </w:tc>
        <w:tc>
          <w:tcPr>
            <w:tcW w:w="4673"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sz w:val="28"/>
                <w:lang w:val="uz-Cyrl-UZ"/>
              </w:rPr>
              <w:t>b</w:t>
            </w:r>
          </w:p>
        </w:tc>
      </w:tr>
      <w:tr w:rsidR="006455DF" w:rsidRPr="004466B6" w:rsidTr="006455DF">
        <w:tc>
          <w:tcPr>
            <w:tcW w:w="4672"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noProof/>
                <w:sz w:val="28"/>
              </w:rPr>
              <w:drawing>
                <wp:inline distT="0" distB="0" distL="0" distR="0" wp14:anchorId="2E986024" wp14:editId="26AD163A">
                  <wp:extent cx="2596438" cy="1645920"/>
                  <wp:effectExtent l="0" t="0" r="0" b="0"/>
                  <wp:docPr id="12" name="Picture 12" descr="D:\MIRSHOD AKA\2022\Milliy_dekabr\figure\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RSHOD AKA\2022\Milliy_dekabr\figure\tic.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6438" cy="1645920"/>
                          </a:xfrm>
                          <a:prstGeom prst="rect">
                            <a:avLst/>
                          </a:prstGeom>
                          <a:noFill/>
                          <a:ln>
                            <a:noFill/>
                          </a:ln>
                        </pic:spPr>
                      </pic:pic>
                    </a:graphicData>
                  </a:graphic>
                </wp:inline>
              </w:drawing>
            </w:r>
          </w:p>
        </w:tc>
        <w:tc>
          <w:tcPr>
            <w:tcW w:w="4673"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noProof/>
                <w:sz w:val="28"/>
              </w:rPr>
              <w:drawing>
                <wp:inline distT="0" distB="0" distL="0" distR="0" wp14:anchorId="593A7E0B" wp14:editId="34025712">
                  <wp:extent cx="2597095" cy="1645920"/>
                  <wp:effectExtent l="0" t="0" r="0" b="0"/>
                  <wp:docPr id="9" name="Picture 9" descr="D:\ABDULAZIZ\2023\Milliy sertifikat\Imtixon\matematika\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3\Milliy sertifikat\Imtixon\matematika\fig-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7095" cy="1645920"/>
                          </a:xfrm>
                          <a:prstGeom prst="rect">
                            <a:avLst/>
                          </a:prstGeom>
                          <a:noFill/>
                          <a:ln>
                            <a:noFill/>
                          </a:ln>
                        </pic:spPr>
                      </pic:pic>
                    </a:graphicData>
                  </a:graphic>
                </wp:inline>
              </w:drawing>
            </w:r>
          </w:p>
        </w:tc>
      </w:tr>
      <w:tr w:rsidR="006455DF" w:rsidRPr="005651B0" w:rsidTr="006455DF">
        <w:tc>
          <w:tcPr>
            <w:tcW w:w="9345" w:type="dxa"/>
            <w:gridSpan w:val="2"/>
          </w:tcPr>
          <w:p w:rsidR="00FB4455" w:rsidRDefault="00FB4455" w:rsidP="00AF756A">
            <w:pPr>
              <w:spacing w:line="288" w:lineRule="auto"/>
              <w:rPr>
                <w:rFonts w:ascii="Cambria" w:hAnsi="Cambria"/>
                <w:b w:val="0"/>
                <w:sz w:val="28"/>
                <w:lang w:val="uz-Cyrl-UZ"/>
              </w:rPr>
            </w:pPr>
          </w:p>
          <w:p w:rsidR="006455DF" w:rsidRPr="004466B6" w:rsidRDefault="00CD45F1" w:rsidP="00AF756A">
            <w:pPr>
              <w:spacing w:line="288" w:lineRule="auto"/>
              <w:rPr>
                <w:rFonts w:ascii="Cambria" w:hAnsi="Cambria"/>
                <w:b w:val="0"/>
                <w:sz w:val="28"/>
                <w:lang w:val="en-US"/>
              </w:rPr>
            </w:pPr>
            <w:r>
              <w:rPr>
                <w:rFonts w:ascii="Cambria" w:hAnsi="Cambria"/>
                <w:b w:val="0"/>
                <w:sz w:val="28"/>
                <w:lang w:val="en-US"/>
              </w:rPr>
              <w:t>7</w:t>
            </w:r>
            <w:r w:rsidR="006455DF" w:rsidRPr="004466B6">
              <w:rPr>
                <w:rFonts w:ascii="Cambria" w:hAnsi="Cambria"/>
                <w:b w:val="0"/>
                <w:sz w:val="28"/>
                <w:lang w:val="uz-Cyrl-UZ"/>
              </w:rPr>
              <w:t>-rasm. 1- t</w:t>
            </w:r>
            <w:r w:rsidR="00AF756A" w:rsidRPr="004466B6">
              <w:rPr>
                <w:rFonts w:ascii="Cambria" w:hAnsi="Cambria"/>
                <w:b w:val="0"/>
                <w:sz w:val="28"/>
                <w:lang w:val="uz-Cyrl-UZ"/>
              </w:rPr>
              <w:t>est sinovi (a) va 2-test sinovi</w:t>
            </w:r>
            <w:proofErr w:type="spellStart"/>
            <w:r w:rsidR="00AF756A" w:rsidRPr="004466B6">
              <w:rPr>
                <w:rFonts w:ascii="Cambria" w:hAnsi="Cambria"/>
                <w:b w:val="0"/>
                <w:sz w:val="28"/>
                <w:lang w:val="en-US"/>
              </w:rPr>
              <w:t>larida</w:t>
            </w:r>
            <w:proofErr w:type="spellEnd"/>
            <w:r w:rsidR="00AF756A" w:rsidRPr="004466B6">
              <w:rPr>
                <w:rFonts w:ascii="Cambria" w:hAnsi="Cambria"/>
                <w:b w:val="0"/>
                <w:sz w:val="28"/>
                <w:lang w:val="en-US"/>
              </w:rPr>
              <w:t xml:space="preserve"> </w:t>
            </w:r>
            <w:r w:rsidR="00AF756A" w:rsidRPr="004466B6">
              <w:rPr>
                <w:rFonts w:ascii="Cambria" w:hAnsi="Cambria"/>
                <w:b w:val="0"/>
                <w:sz w:val="28"/>
                <w:lang w:val="uz-Cyrl-UZ"/>
              </w:rPr>
              <w:t xml:space="preserve">(b) </w:t>
            </w:r>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ishlatilgan</w:t>
            </w:r>
            <w:proofErr w:type="spellEnd"/>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variantlardan</w:t>
            </w:r>
            <w:proofErr w:type="spellEnd"/>
            <w:r w:rsidR="00AF756A" w:rsidRPr="004466B6">
              <w:rPr>
                <w:rFonts w:ascii="Cambria" w:hAnsi="Cambria"/>
                <w:b w:val="0"/>
                <w:sz w:val="28"/>
                <w:lang w:val="en-US"/>
              </w:rPr>
              <w:t xml:space="preserve"> aniqlangan</w:t>
            </w:r>
            <w:r w:rsidR="006455DF" w:rsidRPr="004466B6">
              <w:rPr>
                <w:rFonts w:ascii="Cambria" w:hAnsi="Cambria"/>
                <w:b w:val="0"/>
                <w:sz w:val="28"/>
                <w:lang w:val="uz-Cyrl-UZ"/>
              </w:rPr>
              <w:t xml:space="preserve"> test ma’lumoti chiziqlari</w:t>
            </w:r>
          </w:p>
          <w:p w:rsidR="00AF756A" w:rsidRPr="004466B6" w:rsidRDefault="00AF756A" w:rsidP="00AF756A">
            <w:pPr>
              <w:spacing w:line="288" w:lineRule="auto"/>
              <w:rPr>
                <w:rFonts w:ascii="Cambria" w:hAnsi="Cambria"/>
                <w:b w:val="0"/>
                <w:sz w:val="28"/>
                <w:lang w:val="en-US"/>
              </w:rPr>
            </w:pPr>
          </w:p>
        </w:tc>
      </w:tr>
    </w:tbl>
    <w:p w:rsidR="00157E73" w:rsidRPr="004466B6" w:rsidRDefault="00157E73" w:rsidP="00AF756A">
      <w:pPr>
        <w:jc w:val="both"/>
        <w:rPr>
          <w:rFonts w:ascii="Cambria" w:hAnsi="Cambria"/>
          <w:b w:val="0"/>
          <w:sz w:val="28"/>
          <w:lang w:val="en-US"/>
        </w:rPr>
        <w:sectPr w:rsidR="00157E73" w:rsidRPr="004466B6" w:rsidSect="00157E7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Default="006455DF" w:rsidP="00AF756A">
      <w:pPr>
        <w:ind w:firstLine="0"/>
        <w:rPr>
          <w:rFonts w:ascii="Cambria" w:hAnsi="Cambria"/>
          <w:sz w:val="28"/>
          <w:lang w:val="uz-Cyrl-UZ"/>
        </w:rPr>
      </w:pPr>
      <w:r w:rsidRPr="004466B6">
        <w:rPr>
          <w:rFonts w:ascii="Cambria" w:hAnsi="Cambria"/>
          <w:sz w:val="28"/>
          <w:lang w:val="uz-Cyrl-UZ"/>
        </w:rPr>
        <w:lastRenderedPageBreak/>
        <w:t>XULOSA</w:t>
      </w:r>
    </w:p>
    <w:p w:rsidR="004466B6" w:rsidRPr="004466B6" w:rsidRDefault="004466B6" w:rsidP="00AF756A">
      <w:pPr>
        <w:ind w:firstLine="0"/>
        <w:rPr>
          <w:rFonts w:ascii="Cambria" w:hAnsi="Cambria"/>
          <w:sz w:val="28"/>
          <w:lang w:val="uz-Cyrl-UZ"/>
        </w:rPr>
      </w:pP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Matematika fanidan Milliy sertifikat uchun oʻtkazilgan 1- va 2-test sinovida foydalanilgan test topshiriqlarining ishonchlilik koeffitsiyenti (Kronbax alfa koeffitsiyenti) mos ravishda 0,90 va 0,91 ga teng ekanligi, ishonchlilik koeffitsiyentiga qo‘yilgan mezonlarga asosan, test topshiriqlarining o‘zaro ichki muvofiqligi “a’lo” darajada ekanligi aniqlandi.  </w:t>
      </w: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Test topshiriqlarining ichki muvofiqligi har bitta test topshirig‘iga berilgan to‘g‘ri javoblarning umumiy ball bilan korrelyatsiyasiga, sinaluvchilar olgan umumiy ballarning </w:t>
      </w:r>
      <w:r w:rsidRPr="004466B6">
        <w:rPr>
          <w:rFonts w:ascii="Cambria" w:hAnsi="Cambria"/>
          <w:b w:val="0"/>
          <w:sz w:val="28"/>
          <w:lang w:val="uz-Cyrl-UZ"/>
        </w:rPr>
        <w:lastRenderedPageBreak/>
        <w:t>standart og‘ishiga, har bitta test topshirig‘iga berilgan javoblarining standart og‘ishlari yig‘indisiga hamda test topshiriqlari va test topshiruvchilar soniga bog‘liq bo‘ladi. Bundan tashqari test topshiriqlarining ichki muvofiqligi nafaqat test topshiriqlarining sifatiga, balki sinaluvchilarning tayyorgarlik darajasining past yoki yuqoriligiga ham bog‘liqdir.</w:t>
      </w:r>
    </w:p>
    <w:p w:rsidR="00CD45F1" w:rsidRDefault="006455DF" w:rsidP="006455DF">
      <w:pPr>
        <w:ind w:firstLine="562"/>
        <w:jc w:val="both"/>
        <w:rPr>
          <w:rFonts w:ascii="Cambria" w:hAnsi="Cambria"/>
          <w:b w:val="0"/>
          <w:sz w:val="28"/>
          <w:lang w:val="uz-Cyrl-UZ"/>
        </w:rPr>
        <w:sectPr w:rsidR="00CD45F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Biserial korrelyatsiya koeffitsiyenti qiymatlari 0,25 dan kichik bo‘lgan test topshiriqlarini o‘rganib chiqib kerakli o‘zgarishlar qilish, lozim bo‘lsa variantdan chiqarib tashlash </w:t>
      </w:r>
      <w:r w:rsidR="00CD45F1" w:rsidRPr="00CD45F1">
        <w:rPr>
          <w:rFonts w:ascii="Cambria" w:hAnsi="Cambria"/>
          <w:b w:val="0"/>
          <w:sz w:val="28"/>
          <w:lang w:val="uz-Cyrl-UZ"/>
        </w:rPr>
        <w:t>maqsadga muvofiq boʻladi</w:t>
      </w:r>
      <w:r w:rsidRPr="004466B6">
        <w:rPr>
          <w:rFonts w:ascii="Cambria" w:hAnsi="Cambria"/>
          <w:b w:val="0"/>
          <w:sz w:val="28"/>
          <w:lang w:val="uz-Cyrl-UZ"/>
        </w:rPr>
        <w:t xml:space="preserve">. </w:t>
      </w:r>
    </w:p>
    <w:p w:rsidR="006455DF" w:rsidRPr="004466B6" w:rsidRDefault="006455DF" w:rsidP="00CD45F1">
      <w:pPr>
        <w:ind w:firstLine="562"/>
        <w:jc w:val="both"/>
        <w:rPr>
          <w:rFonts w:ascii="Cambria" w:hAnsi="Cambria"/>
          <w:b w:val="0"/>
          <w:sz w:val="28"/>
          <w:lang w:val="uz-Cyrl-UZ"/>
        </w:rPr>
      </w:pPr>
      <w:r w:rsidRPr="004466B6">
        <w:rPr>
          <w:rFonts w:ascii="Cambria" w:hAnsi="Cambria"/>
          <w:b w:val="0"/>
          <w:sz w:val="28"/>
          <w:lang w:val="uz-Cyrl-UZ"/>
        </w:rPr>
        <w:lastRenderedPageBreak/>
        <w:t>Biserial korrelyatsiya koeffitsiyenti qiymatlari</w:t>
      </w:r>
      <w:r w:rsidR="00CD45F1" w:rsidRPr="00CD45F1">
        <w:rPr>
          <w:rFonts w:ascii="Cambria" w:hAnsi="Cambria"/>
          <w:b w:val="0"/>
          <w:sz w:val="28"/>
          <w:lang w:val="uz-Cyrl-UZ"/>
        </w:rPr>
        <w:t xml:space="preserve"> </w:t>
      </w:r>
      <w:r w:rsidRPr="004466B6">
        <w:rPr>
          <w:rFonts w:ascii="Cambria" w:hAnsi="Cambria"/>
          <w:b w:val="0"/>
          <w:sz w:val="28"/>
          <w:lang w:val="uz-Cyrl-UZ"/>
        </w:rPr>
        <w:t>0,5 dan kichik bo‘lgan test topshiriqlari esa, o‘rganib chiqilib qiyinlik darajalarini hisobga olgan holda kerakli o‘zgarishlar qilish test topshiriqlarining sifatini yaxshilash uchun xizmat qiladi.</w:t>
      </w: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t>1- va 2- test sinovi natijalari boʻyicha Rayt xaritasidan aniqlangan bir xil qiyinlikdagi test topshiriqlari o‘rniga bo‘sh joylarga mos keladigan qiyinlik darajasidagi test topshiriqlaridan qo‘yish taqsimotni yanada yaxshilash uchun imkon yaratadi.</w:t>
      </w: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lastRenderedPageBreak/>
        <w:t>Qiyinlik darajasi juda past va juda yuqori test topshiriqlaridan juda kam miqdordagi ma‘lumot olinishi aniqlandi, shuning</w:t>
      </w:r>
      <w:r w:rsidR="00E546F4" w:rsidRPr="00E546F4">
        <w:rPr>
          <w:rFonts w:ascii="Cambria" w:hAnsi="Cambria"/>
          <w:b w:val="0"/>
          <w:sz w:val="28"/>
          <w:lang w:val="uz-Cyrl-UZ"/>
        </w:rPr>
        <w:t xml:space="preserve"> uchun</w:t>
      </w:r>
      <w:r w:rsidRPr="004466B6">
        <w:rPr>
          <w:rFonts w:ascii="Cambria" w:hAnsi="Cambria"/>
          <w:b w:val="0"/>
          <w:sz w:val="28"/>
          <w:lang w:val="uz-Cyrl-UZ"/>
        </w:rPr>
        <w:t xml:space="preserve"> bunday test topshiriqlari o‘rniga mos ravishda </w:t>
      </w:r>
      <m:oMath>
        <m:r>
          <m:rPr>
            <m:sty m:val="p"/>
          </m:rPr>
          <w:rPr>
            <w:rFonts w:ascii="Cambria Math" w:hAnsi="Cambria Math"/>
            <w:sz w:val="28"/>
            <w:lang w:val="uz-Cyrl-UZ"/>
          </w:rPr>
          <m:t>(-3:3)</m:t>
        </m:r>
      </m:oMath>
      <w:r w:rsidRPr="004466B6">
        <w:rPr>
          <w:rFonts w:ascii="Cambria" w:hAnsi="Cambria"/>
          <w:b w:val="0"/>
          <w:sz w:val="28"/>
          <w:lang w:val="uz-Cyrl-UZ"/>
        </w:rPr>
        <w:t xml:space="preserve"> logit birligi oraligʻidagi test topshiriqlarini kiritish, ushbu test</w:t>
      </w:r>
      <w:r w:rsidR="004466B6" w:rsidRPr="004466B6">
        <w:rPr>
          <w:rFonts w:ascii="Cambria" w:hAnsi="Cambria"/>
          <w:b w:val="0"/>
          <w:sz w:val="28"/>
          <w:lang w:val="uz-Cyrl-UZ"/>
        </w:rPr>
        <w:t xml:space="preserve"> </w:t>
      </w:r>
      <w:r w:rsidRPr="004466B6">
        <w:rPr>
          <w:rFonts w:ascii="Cambria" w:hAnsi="Cambria"/>
          <w:b w:val="0"/>
          <w:sz w:val="28"/>
          <w:lang w:val="uz-Cyrl-UZ"/>
        </w:rPr>
        <w:t>topshiriqlaridan koʻproq ma’lumot olish imkonini beradi.</w:t>
      </w:r>
    </w:p>
    <w:p w:rsidR="00B677F1" w:rsidRDefault="006455DF" w:rsidP="006455DF">
      <w:pPr>
        <w:ind w:firstLine="426"/>
        <w:jc w:val="both"/>
        <w:rPr>
          <w:rFonts w:ascii="Cambria" w:hAnsi="Cambria"/>
          <w:b w:val="0"/>
          <w:sz w:val="28"/>
          <w:lang w:val="uz-Cyrl-UZ"/>
        </w:rPr>
        <w:sectPr w:rsidR="00B677F1" w:rsidSect="00CD45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TXC</w:t>
      </w:r>
      <w:r w:rsidR="001777B9" w:rsidRPr="001777B9">
        <w:rPr>
          <w:rFonts w:ascii="Cambria" w:hAnsi="Cambria"/>
          <w:b w:val="0"/>
          <w:sz w:val="28"/>
          <w:lang w:val="uz-Cyrl-UZ"/>
        </w:rPr>
        <w:t>h</w:t>
      </w:r>
      <w:r w:rsidRPr="004466B6">
        <w:rPr>
          <w:rFonts w:ascii="Cambria" w:hAnsi="Cambria"/>
          <w:b w:val="0"/>
          <w:sz w:val="28"/>
          <w:lang w:val="uz-Cyrl-UZ"/>
        </w:rPr>
        <w:t>dan turli xil variantlardan aniqlanadigan q</w:t>
      </w:r>
      <w:r w:rsidR="00E546F4" w:rsidRPr="00E546F4">
        <w:rPr>
          <w:rFonts w:ascii="Cambria" w:hAnsi="Cambria"/>
          <w:b w:val="0"/>
          <w:sz w:val="28"/>
          <w:lang w:val="uz-Cyrl-UZ"/>
        </w:rPr>
        <w:t>i</w:t>
      </w:r>
      <w:r w:rsidRPr="004466B6">
        <w:rPr>
          <w:rFonts w:ascii="Cambria" w:hAnsi="Cambria"/>
          <w:b w:val="0"/>
          <w:sz w:val="28"/>
          <w:lang w:val="uz-Cyrl-UZ"/>
        </w:rPr>
        <w:t>yinlik va qobiliyat darajalari bir xil shkalada bo‘lishi muhimligi ko‘rsatildi va tavsiyalar berildi.</w:t>
      </w:r>
    </w:p>
    <w:p w:rsidR="00CD45F1" w:rsidRDefault="00CD45F1" w:rsidP="006455DF">
      <w:pPr>
        <w:ind w:firstLine="426"/>
        <w:jc w:val="both"/>
        <w:rPr>
          <w:rFonts w:ascii="Cambria" w:hAnsi="Cambria"/>
          <w:b w:val="0"/>
          <w:sz w:val="28"/>
          <w:lang w:val="uz-Cyrl-UZ"/>
        </w:rPr>
        <w:sectPr w:rsidR="00CD45F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426"/>
        <w:jc w:val="both"/>
        <w:rPr>
          <w:rFonts w:ascii="Cambria" w:hAnsi="Cambria"/>
          <w:b w:val="0"/>
          <w:sz w:val="28"/>
          <w:lang w:val="uz-Cyrl-UZ"/>
        </w:rPr>
      </w:pPr>
    </w:p>
    <w:p w:rsidR="007C0221" w:rsidRDefault="007C0221" w:rsidP="00077FF9">
      <w:pPr>
        <w:ind w:firstLine="426"/>
        <w:jc w:val="both"/>
        <w:rPr>
          <w:rFonts w:ascii="Cambria" w:hAnsi="Cambria"/>
          <w:b w:val="0"/>
          <w:sz w:val="28"/>
          <w:lang w:val="uz-Latn-UZ"/>
        </w:rPr>
        <w:sectPr w:rsid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077FF9">
      <w:pPr>
        <w:ind w:firstLine="426"/>
        <w:jc w:val="both"/>
        <w:rPr>
          <w:rFonts w:ascii="Cambria" w:hAnsi="Cambria"/>
          <w:b w:val="0"/>
          <w:sz w:val="28"/>
          <w:lang w:val="uz-Latn-UZ"/>
        </w:rPr>
      </w:pPr>
    </w:p>
    <w:p w:rsidR="006455DF" w:rsidRPr="004466B6" w:rsidRDefault="006455DF" w:rsidP="00077FF9">
      <w:pPr>
        <w:ind w:firstLine="426"/>
        <w:jc w:val="both"/>
        <w:rPr>
          <w:rFonts w:ascii="Cambria" w:hAnsi="Cambria"/>
          <w:b w:val="0"/>
          <w:sz w:val="28"/>
          <w:lang w:val="uz-Latn-UZ"/>
        </w:rPr>
      </w:pPr>
    </w:p>
    <w:p w:rsidR="004466B6" w:rsidRDefault="004466B6" w:rsidP="008539C9">
      <w:pPr>
        <w:ind w:firstLine="426"/>
        <w:jc w:val="both"/>
        <w:rPr>
          <w:rFonts w:ascii="Cambria" w:hAnsi="Cambria"/>
          <w:b w:val="0"/>
          <w:sz w:val="28"/>
          <w:lang w:val="uz-Cyrl-UZ"/>
        </w:rPr>
      </w:pPr>
    </w:p>
    <w:p w:rsidR="00914869" w:rsidRPr="004466B6" w:rsidRDefault="00914869" w:rsidP="008539C9">
      <w:pPr>
        <w:ind w:firstLine="426"/>
        <w:jc w:val="both"/>
        <w:rPr>
          <w:rFonts w:ascii="Cambria" w:hAnsi="Cambria"/>
          <w:b w:val="0"/>
          <w:sz w:val="28"/>
          <w:lang w:val="uz-Cyrl-UZ"/>
        </w:rPr>
        <w:sectPr w:rsidR="00914869"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 </w:t>
      </w:r>
    </w:p>
    <w:p w:rsidR="00077FF9" w:rsidRPr="004466B6" w:rsidRDefault="00077FF9" w:rsidP="00707C10">
      <w:pPr>
        <w:ind w:firstLine="0"/>
        <w:rPr>
          <w:rFonts w:ascii="Cambria" w:hAnsi="Cambria"/>
          <w:color w:val="22A6B8"/>
          <w:sz w:val="28"/>
          <w:lang w:val="uz-Cyrl-UZ"/>
        </w:rPr>
      </w:pPr>
    </w:p>
    <w:p w:rsidR="00077FF9" w:rsidRPr="00B27B30" w:rsidRDefault="00077FF9" w:rsidP="00707C10">
      <w:pPr>
        <w:ind w:firstLine="0"/>
        <w:rPr>
          <w:rFonts w:ascii="Cambria" w:hAnsi="Cambria"/>
          <w:color w:val="22A6B8"/>
          <w:sz w:val="28"/>
          <w:lang w:val="uz-Cyrl-UZ"/>
        </w:rPr>
      </w:pPr>
    </w:p>
    <w:p w:rsidR="00077FF9" w:rsidRPr="00B27B30" w:rsidRDefault="00077FF9" w:rsidP="00707C10">
      <w:pPr>
        <w:ind w:firstLine="0"/>
        <w:rPr>
          <w:rFonts w:ascii="Cambria" w:hAnsi="Cambria"/>
          <w:color w:val="22A6B8"/>
          <w:sz w:val="28"/>
          <w:lang w:val="uz-Cyrl-UZ"/>
        </w:rPr>
      </w:pPr>
    </w:p>
    <w:p w:rsidR="00157E73" w:rsidRPr="004466B6" w:rsidRDefault="00157E73">
      <w:pPr>
        <w:spacing w:line="240" w:lineRule="auto"/>
        <w:ind w:firstLine="0"/>
        <w:jc w:val="left"/>
        <w:rPr>
          <w:rFonts w:ascii="Cambria" w:hAnsi="Cambria"/>
          <w:color w:val="22A6B8"/>
          <w:sz w:val="28"/>
          <w:lang w:val="uz-Cyrl-UZ"/>
        </w:rPr>
      </w:pPr>
      <w:r w:rsidRPr="004466B6">
        <w:rPr>
          <w:rFonts w:ascii="Cambria" w:hAnsi="Cambria"/>
          <w:color w:val="22A6B8"/>
          <w:sz w:val="28"/>
          <w:lang w:val="uz-Cyrl-UZ"/>
        </w:rPr>
        <w:br w:type="page"/>
      </w:r>
    </w:p>
    <w:p w:rsidR="00EF06BC" w:rsidRPr="004466B6" w:rsidRDefault="00447FC9" w:rsidP="00707C10">
      <w:pPr>
        <w:ind w:firstLine="0"/>
        <w:rPr>
          <w:rFonts w:ascii="Cambria" w:hAnsi="Cambria"/>
          <w:color w:val="22A6B8"/>
          <w:sz w:val="28"/>
          <w:lang w:val="uz-Cyrl-UZ"/>
        </w:rPr>
      </w:pPr>
      <w:r w:rsidRPr="004466B6">
        <w:rPr>
          <w:rFonts w:ascii="Cambria" w:hAnsi="Cambria"/>
          <w:color w:val="22A6B8"/>
          <w:sz w:val="28"/>
          <w:lang w:val="uz-Cyrl-UZ"/>
        </w:rPr>
        <w:lastRenderedPageBreak/>
        <w:t>ADABIYOTLAR</w:t>
      </w:r>
    </w:p>
    <w:p w:rsidR="00B01EC9" w:rsidRPr="004466B6" w:rsidRDefault="00B01EC9" w:rsidP="00707C10">
      <w:pPr>
        <w:rPr>
          <w:rFonts w:ascii="Cambria" w:hAnsi="Cambria"/>
          <w:sz w:val="16"/>
          <w:szCs w:val="16"/>
          <w:lang w:val="uz-Cyrl-UZ"/>
        </w:rPr>
      </w:pP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(1904a). “General intelligence,” objectively determined and measured. American Journal of Psychology, 15, 201-293.</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(1904b). The proof and measurement of association between two things. American Journal of Psychology, 15, 72-101.</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1907. Demonstration of formulae for true measurement of correlation. Am. J. of Psychology. 18, 160-169.</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1910. Correlation from faulty data, British J. of Psychology. 3, 271-295.</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Аванесов В.С. Теория и методика педагогических измерений. ЦТ и МКО УГТУ-УПУ, 2005</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Челышкова М.Б. Теория и практика конструирования педагогических тестов: учеб. Пособие М.: Логос, 2002, с. 432. </w:t>
      </w:r>
    </w:p>
    <w:p w:rsidR="00157E73" w:rsidRPr="004466B6" w:rsidRDefault="005651B0"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hyperlink r:id="rId24" w:anchor=":~:text" w:history="1">
        <w:r w:rsidR="00157E73" w:rsidRPr="001409A7">
          <w:rPr>
            <w:rFonts w:ascii="Cambria" w:hAnsi="Cambria"/>
            <w:bCs/>
            <w:color w:val="auto"/>
            <w:sz w:val="28"/>
            <w:lang w:val="uz-Cyrl-UZ" w:eastAsia="ru-RU"/>
          </w:rPr>
          <w:t>https://ru.wikipedia.org/wiki/Альфа_Кронбаха#:~:text</w:t>
        </w:r>
      </w:hyperlink>
      <w:r w:rsidR="00157E73" w:rsidRPr="004466B6">
        <w:rPr>
          <w:rFonts w:ascii="Cambria" w:hAnsi="Cambria"/>
          <w:bCs/>
          <w:color w:val="auto"/>
          <w:sz w:val="28"/>
          <w:szCs w:val="28"/>
          <w:lang w:val="uz-Cyrl-UZ" w:eastAsia="ru-RU"/>
        </w:rPr>
        <w:t>=</w:t>
      </w:r>
      <w:r w:rsidR="001409A7" w:rsidRPr="001409A7">
        <w:rPr>
          <w:rFonts w:ascii="Cambria" w:hAnsi="Cambria"/>
          <w:bCs/>
          <w:color w:val="auto"/>
          <w:sz w:val="28"/>
          <w:szCs w:val="28"/>
          <w:lang w:eastAsia="ru-RU"/>
        </w:rPr>
        <w:t xml:space="preserve"> </w:t>
      </w:r>
      <w:r w:rsidR="004466B6" w:rsidRPr="004466B6">
        <w:rPr>
          <w:rFonts w:ascii="Cambria" w:hAnsi="Cambria"/>
          <w:bCs/>
          <w:color w:val="auto"/>
          <w:sz w:val="28"/>
          <w:szCs w:val="28"/>
          <w:lang w:eastAsia="ru-RU"/>
        </w:rPr>
        <w:t xml:space="preserve"> </w:t>
      </w:r>
      <w:r w:rsidR="00157E73" w:rsidRPr="004466B6">
        <w:rPr>
          <w:rFonts w:ascii="Cambria" w:hAnsi="Cambria"/>
          <w:bCs/>
          <w:color w:val="auto"/>
          <w:sz w:val="28"/>
          <w:szCs w:val="28"/>
          <w:lang w:val="uz-Cyrl-UZ" w:eastAsia="ru-RU"/>
        </w:rPr>
        <w:t>Коэффицент алфа Кронбаха,и для проверки их надёжности.</w:t>
      </w:r>
    </w:p>
    <w:p w:rsidR="00157E73" w:rsidRPr="004466B6" w:rsidRDefault="00157E73" w:rsidP="00157E73">
      <w:pPr>
        <w:pStyle w:val="ListParagraph"/>
        <w:numPr>
          <w:ilvl w:val="0"/>
          <w:numId w:val="31"/>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M. Dj. Ermamatov, A. R. Sattiyev, A.B. Normurodov, Z. O. Olimbekov, A. A. Baratov Fizika fanidan o‘tkazilgan test sinovi natijalari: rayt xaritasi,  ichki va tashqi moslik statistikalari, rash modeli bilan moslik// “Axborotnoma” ilmiy-uslubiy jurnali, 1-son, 2023 </w:t>
      </w:r>
    </w:p>
    <w:p w:rsidR="00157E73" w:rsidRPr="004466B6" w:rsidRDefault="00157E73" w:rsidP="00157E73">
      <w:pPr>
        <w:pStyle w:val="ListParagraph"/>
        <w:numPr>
          <w:ilvl w:val="0"/>
          <w:numId w:val="31"/>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Hambleton, R. K., Swaminathan, H., and Rogers, H.J. (1991), Fundamentals of item response theory. Newbury Park, CA: Sage</w:t>
      </w:r>
    </w:p>
    <w:p w:rsidR="00157E73"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Ivailo Partchev (2004), A visual guide to item response theory, Friedrich-Schiller-Universitat¨ Jena</w:t>
      </w:r>
    </w:p>
    <w:p w:rsidR="00157E73"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Dimitris Rizopoulos (2006). ltm: An R package for Latent Variable Modelling and Item Response Theory Analyses, Journal of Statistical Software, 17 (5), 1-25.</w:t>
      </w:r>
    </w:p>
    <w:p w:rsidR="005E3F4D" w:rsidRPr="005E3F4D" w:rsidRDefault="005E3F4D" w:rsidP="00157E73">
      <w:pPr>
        <w:pStyle w:val="ListParagraph"/>
        <w:numPr>
          <w:ilvl w:val="0"/>
          <w:numId w:val="34"/>
        </w:numPr>
        <w:spacing w:after="0" w:line="240" w:lineRule="auto"/>
        <w:jc w:val="both"/>
        <w:rPr>
          <w:rFonts w:ascii="Cambria" w:hAnsi="Cambria"/>
          <w:bCs/>
          <w:color w:val="000000" w:themeColor="text1"/>
          <w:sz w:val="40"/>
          <w:szCs w:val="28"/>
          <w:lang w:val="uz-Cyrl-UZ" w:eastAsia="ru-RU"/>
        </w:rPr>
      </w:pPr>
      <w:r w:rsidRPr="005E3F4D">
        <w:rPr>
          <w:rFonts w:ascii="Cambria" w:hAnsi="Cambria"/>
          <w:color w:val="000000" w:themeColor="text1"/>
          <w:sz w:val="28"/>
          <w:lang w:val="en-US"/>
        </w:rPr>
        <w:t>B.D. Wright and M.H. Stone, Best Test Design (MESA Press, Chicago, 1979).</w:t>
      </w:r>
    </w:p>
    <w:p w:rsidR="00157E73"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 Wobbe Zijlstra, ALTE-accreditation Uzbekistan Psychometrics-Online Seminar, Tashkent, 2022-June. </w:t>
      </w:r>
    </w:p>
    <w:p w:rsidR="002A4B01"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A. Abbosov, Analysis of multilevel English language proficiency tests (2023), Axborotnoma, p. 79-91.</w:t>
      </w:r>
    </w:p>
    <w:p w:rsidR="00AA220C" w:rsidRPr="004466B6" w:rsidRDefault="00AA220C" w:rsidP="00707C10">
      <w:pPr>
        <w:spacing w:line="240" w:lineRule="auto"/>
        <w:ind w:firstLine="0"/>
        <w:jc w:val="left"/>
        <w:rPr>
          <w:rFonts w:ascii="Cambria" w:hAnsi="Cambria"/>
          <w:sz w:val="28"/>
          <w:lang w:val="uz-Cyrl-UZ"/>
        </w:rPr>
      </w:pPr>
    </w:p>
    <w:p w:rsidR="00707C10" w:rsidRPr="004466B6" w:rsidRDefault="00447FC9">
      <w:pPr>
        <w:spacing w:line="240" w:lineRule="auto"/>
        <w:ind w:firstLine="0"/>
        <w:jc w:val="left"/>
        <w:rPr>
          <w:rFonts w:ascii="Cambria" w:hAnsi="Cambria"/>
          <w:color w:val="22A6B8"/>
          <w:sz w:val="28"/>
          <w:lang w:val="uz-Latn-UZ"/>
        </w:rPr>
      </w:pPr>
      <w:r w:rsidRPr="004466B6">
        <w:rPr>
          <w:rFonts w:ascii="Cambria" w:hAnsi="Cambria"/>
          <w:color w:val="22A6B8"/>
          <w:sz w:val="28"/>
          <w:lang w:val="uz-Latn-UZ"/>
        </w:rPr>
        <w:br w:type="page"/>
      </w:r>
    </w:p>
    <w:p w:rsidR="00F741F2" w:rsidRPr="004466B6" w:rsidRDefault="00157E73" w:rsidP="00707C10">
      <w:pPr>
        <w:rPr>
          <w:rFonts w:ascii="Cambria" w:hAnsi="Cambria"/>
          <w:color w:val="22A6B8"/>
          <w:sz w:val="28"/>
          <w:lang w:val="uz-Latn-UZ"/>
        </w:rPr>
      </w:pPr>
      <w:r w:rsidRPr="004466B6">
        <w:rPr>
          <w:rFonts w:ascii="Cambria" w:hAnsi="Cambria"/>
          <w:color w:val="22A6B8"/>
          <w:sz w:val="28"/>
          <w:lang w:val="uz-Latn-UZ"/>
        </w:rPr>
        <w:lastRenderedPageBreak/>
        <w:t>ANALYSIS OF TEST RESULSTS ON MATHEMATICS FOR NATIONAL CERTIFICATE</w:t>
      </w:r>
    </w:p>
    <w:p w:rsidR="00157E73" w:rsidRPr="004466B6" w:rsidRDefault="00157E73" w:rsidP="00DC0DCE">
      <w:pPr>
        <w:spacing w:line="276" w:lineRule="auto"/>
        <w:ind w:firstLine="0"/>
        <w:rPr>
          <w:rFonts w:ascii="Cambria" w:hAnsi="Cambria"/>
          <w:color w:val="22A6B8"/>
          <w:sz w:val="28"/>
          <w:lang w:val="en-US"/>
        </w:rPr>
      </w:pPr>
    </w:p>
    <w:p w:rsidR="00C67695" w:rsidRPr="004466B6" w:rsidRDefault="00157E73" w:rsidP="00DC0DCE">
      <w:pPr>
        <w:spacing w:line="276" w:lineRule="auto"/>
        <w:ind w:firstLine="0"/>
        <w:rPr>
          <w:rFonts w:ascii="Cambria" w:hAnsi="Cambria"/>
          <w:color w:val="22A6B8"/>
          <w:sz w:val="28"/>
          <w:vertAlign w:val="superscript"/>
          <w:lang w:val="uz-Latn-UZ"/>
        </w:rPr>
      </w:pPr>
      <w:r w:rsidRPr="004466B6">
        <w:rPr>
          <w:rFonts w:ascii="Cambria" w:hAnsi="Cambria"/>
          <w:color w:val="22A6B8"/>
          <w:sz w:val="28"/>
          <w:lang w:val="uz-Cyrl-UZ"/>
        </w:rPr>
        <w:t>A.R. Sattiev, M. Dj. Ermamatov</w:t>
      </w:r>
    </w:p>
    <w:p w:rsidR="00EF06BC" w:rsidRPr="004466B6" w:rsidRDefault="00157E73" w:rsidP="00707C10">
      <w:pPr>
        <w:jc w:val="both"/>
        <w:rPr>
          <w:rFonts w:ascii="Cambria" w:hAnsi="Cambria"/>
          <w:b w:val="0"/>
          <w:i/>
          <w:szCs w:val="24"/>
          <w:lang w:val="en-US"/>
        </w:rPr>
      </w:pPr>
      <w:r w:rsidRPr="004466B6">
        <w:rPr>
          <w:rFonts w:ascii="Cambria" w:hAnsi="Cambria"/>
          <w:b w:val="0"/>
          <w:i/>
          <w:szCs w:val="24"/>
          <w:lang w:val="en-US"/>
        </w:rPr>
        <w:t>Scientific-study Practical Center under the Agency for Assessment of Knowledge and Competences, Tashkent 100084, Bogishamol st. 12.</w:t>
      </w:r>
    </w:p>
    <w:p w:rsidR="00157E73" w:rsidRPr="004466B6" w:rsidRDefault="00157E73" w:rsidP="00707C10">
      <w:pPr>
        <w:jc w:val="both"/>
        <w:rPr>
          <w:rFonts w:ascii="Cambria" w:hAnsi="Cambria"/>
          <w:i/>
          <w:sz w:val="28"/>
          <w:lang w:val="en-US"/>
        </w:rPr>
      </w:pPr>
    </w:p>
    <w:p w:rsidR="00EF06BC" w:rsidRPr="004466B6" w:rsidRDefault="00447FC9" w:rsidP="00707C10">
      <w:pPr>
        <w:jc w:val="both"/>
        <w:rPr>
          <w:rFonts w:ascii="Cambria" w:hAnsi="Cambria"/>
          <w:sz w:val="28"/>
          <w:lang w:val="en-US"/>
        </w:rPr>
      </w:pPr>
      <w:r w:rsidRPr="004466B6">
        <w:rPr>
          <w:rFonts w:ascii="Cambria" w:hAnsi="Cambria"/>
          <w:i/>
          <w:sz w:val="28"/>
          <w:lang w:val="en-US"/>
        </w:rPr>
        <w:tab/>
      </w:r>
      <w:r w:rsidRPr="004466B6">
        <w:rPr>
          <w:rFonts w:ascii="Cambria" w:hAnsi="Cambria"/>
          <w:color w:val="22A6B8"/>
          <w:sz w:val="28"/>
          <w:lang w:val="uz-Cyrl-UZ"/>
        </w:rPr>
        <w:t>Abstra</w:t>
      </w:r>
      <w:r w:rsidRPr="004466B6">
        <w:rPr>
          <w:rFonts w:ascii="Cambria" w:hAnsi="Cambria"/>
          <w:color w:val="22A6B8"/>
          <w:sz w:val="28"/>
          <w:lang w:val="uz-Latn-UZ"/>
        </w:rPr>
        <w:t>c</w:t>
      </w:r>
      <w:r w:rsidRPr="004466B6">
        <w:rPr>
          <w:rFonts w:ascii="Cambria" w:hAnsi="Cambria"/>
          <w:color w:val="22A6B8"/>
          <w:sz w:val="28"/>
          <w:lang w:val="uz-Cyrl-UZ"/>
        </w:rPr>
        <w:t>t</w:t>
      </w:r>
      <w:r w:rsidRPr="004466B6">
        <w:rPr>
          <w:rFonts w:ascii="Cambria" w:hAnsi="Cambria"/>
          <w:color w:val="22A6B8"/>
          <w:sz w:val="28"/>
          <w:lang w:val="uz-Latn-UZ"/>
        </w:rPr>
        <w:t>.</w:t>
      </w:r>
      <w:r w:rsidRPr="004466B6">
        <w:rPr>
          <w:rFonts w:ascii="Cambria" w:hAnsi="Cambria"/>
          <w:sz w:val="28"/>
          <w:lang w:val="uz-Cyrl-UZ"/>
        </w:rPr>
        <w:t xml:space="preserve"> </w:t>
      </w:r>
      <w:r w:rsidR="00C67695" w:rsidRPr="004466B6">
        <w:rPr>
          <w:rFonts w:ascii="Cambria" w:hAnsi="Cambria"/>
          <w:b w:val="0"/>
          <w:sz w:val="28"/>
          <w:lang w:val="en-US"/>
        </w:rPr>
        <w:t>Text</w:t>
      </w:r>
      <w:r w:rsidR="00157E73" w:rsidRPr="004466B6">
        <w:rPr>
          <w:rFonts w:ascii="Cambria" w:hAnsi="Cambria"/>
          <w:b w:val="0"/>
          <w:sz w:val="28"/>
          <w:lang w:val="en-US"/>
        </w:rPr>
        <w:t xml:space="preserve"> In this paper analysis the results of tests on mathematics for the National certificate administered in December of 2022 and February of 2023 are analyzed within classical test theory and Rash model. Descriptive statistics and correlation answers to the individual elements with the total score from the results of each two forms are discussed. Difficulties of the elements used in each two forms are discussed within the classical test theory and Rash model. Using the difficulties of the elements and ability estimates obtained by Rash model Wright-maps of the two forms are made and concordance of the difficulties and abilities are discussed. Discussions are given within the obtained element characteristics curves and test ones as well as element and information curves. Based on the obtained results recommendation on scaling and calibration issues are given.</w:t>
      </w:r>
    </w:p>
    <w:p w:rsidR="00157E73" w:rsidRPr="004466B6" w:rsidRDefault="00447FC9" w:rsidP="00707C10">
      <w:pPr>
        <w:jc w:val="both"/>
        <w:rPr>
          <w:rFonts w:ascii="Cambria" w:hAnsi="Cambria"/>
          <w:i/>
          <w:sz w:val="28"/>
          <w:lang w:val="en-US"/>
        </w:rPr>
      </w:pPr>
      <w:r w:rsidRPr="004466B6">
        <w:rPr>
          <w:rFonts w:ascii="Cambria" w:hAnsi="Cambria"/>
          <w:i/>
          <w:sz w:val="28"/>
          <w:lang w:val="uz-Cyrl-UZ"/>
        </w:rPr>
        <w:tab/>
      </w:r>
    </w:p>
    <w:p w:rsidR="00EF06BC" w:rsidRPr="004466B6" w:rsidRDefault="00447FC9" w:rsidP="00707C10">
      <w:pPr>
        <w:jc w:val="both"/>
        <w:rPr>
          <w:rFonts w:ascii="Cambria" w:hAnsi="Cambria"/>
          <w:sz w:val="28"/>
          <w:lang w:val="en-US"/>
        </w:rPr>
      </w:pPr>
      <w:r w:rsidRPr="004466B6">
        <w:rPr>
          <w:rFonts w:ascii="Cambria" w:hAnsi="Cambria"/>
          <w:color w:val="22A6B8"/>
          <w:sz w:val="28"/>
          <w:lang w:val="en-US"/>
        </w:rPr>
        <w:t>Keywords:</w:t>
      </w:r>
      <w:r w:rsidR="00157E73" w:rsidRPr="004466B6">
        <w:rPr>
          <w:rFonts w:ascii="Cambria" w:hAnsi="Cambria"/>
          <w:b w:val="0"/>
          <w:sz w:val="28"/>
          <w:lang w:val="en-US"/>
        </w:rPr>
        <w:t xml:space="preserve"> </w:t>
      </w:r>
      <w:r w:rsidR="008C6FC7" w:rsidRPr="004466B6">
        <w:rPr>
          <w:rFonts w:ascii="Cambria" w:hAnsi="Cambria"/>
          <w:b w:val="0"/>
          <w:sz w:val="28"/>
          <w:lang w:val="en-US"/>
        </w:rPr>
        <w:t xml:space="preserve">Test items, Cronbach’s </w:t>
      </w:r>
      <w:r w:rsidR="00157E73" w:rsidRPr="004466B6">
        <w:rPr>
          <w:rFonts w:ascii="Cambria" w:hAnsi="Cambria"/>
          <w:b w:val="0"/>
          <w:sz w:val="28"/>
          <w:lang w:val="en-US"/>
        </w:rPr>
        <w:t>alpha, validity, difficulty, Rasch model, Wright-map, ability</w:t>
      </w:r>
    </w:p>
    <w:sectPr w:rsidR="00EF06BC" w:rsidRPr="004466B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062" w:rsidRDefault="00C85062">
      <w:pPr>
        <w:spacing w:line="240" w:lineRule="auto"/>
      </w:pPr>
      <w:r>
        <w:separator/>
      </w:r>
    </w:p>
  </w:endnote>
  <w:endnote w:type="continuationSeparator" w:id="0">
    <w:p w:rsidR="00C85062" w:rsidRDefault="00C85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1B0" w:rsidRDefault="005651B0" w:rsidP="008539C9">
    <w:pPr>
      <w:pStyle w:val="Footer"/>
      <w:ind w:firstLine="0"/>
      <w:jc w:val="left"/>
    </w:pPr>
  </w:p>
  <w:p w:rsidR="005651B0" w:rsidRDefault="005651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1B0" w:rsidRDefault="005651B0" w:rsidP="008539C9">
    <w:pPr>
      <w:pStyle w:val="Footer"/>
    </w:pPr>
  </w:p>
  <w:p w:rsidR="005651B0" w:rsidRPr="00D84EE3" w:rsidRDefault="005651B0"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062" w:rsidRDefault="00C85062">
      <w:pPr>
        <w:spacing w:line="240" w:lineRule="auto"/>
      </w:pPr>
      <w:r>
        <w:separator/>
      </w:r>
    </w:p>
  </w:footnote>
  <w:footnote w:type="continuationSeparator" w:id="0">
    <w:p w:rsidR="00C85062" w:rsidRDefault="00C850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1B0" w:rsidRPr="00D95D1B" w:rsidRDefault="005651B0"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D0038"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1B0" w:rsidRPr="00841E9B" w:rsidRDefault="005651B0"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50A45"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1B0" w:rsidRDefault="005651B0"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23BEC"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84F88"/>
    <w:multiLevelType w:val="hybridMultilevel"/>
    <w:tmpl w:val="2A265664"/>
    <w:lvl w:ilvl="0" w:tplc="7DD01A02">
      <w:start w:val="1"/>
      <w:numFmt w:val="upperRoman"/>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17683409"/>
    <w:multiLevelType w:val="hybridMultilevel"/>
    <w:tmpl w:val="F19EE0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E381052"/>
    <w:multiLevelType w:val="hybridMultilevel"/>
    <w:tmpl w:val="304421EC"/>
    <w:lvl w:ilvl="0" w:tplc="C15C9F0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56F2E98"/>
    <w:multiLevelType w:val="hybridMultilevel"/>
    <w:tmpl w:val="81983370"/>
    <w:lvl w:ilvl="0" w:tplc="4D46CF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15:restartNumberingAfterBreak="0">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8"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9"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0"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3"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4"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7"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8"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0"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1"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32" w15:restartNumberingAfterBreak="0">
    <w:nsid w:val="7EDC18CE"/>
    <w:multiLevelType w:val="hybridMultilevel"/>
    <w:tmpl w:val="E3EED322"/>
    <w:lvl w:ilvl="0" w:tplc="093450F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28"/>
  </w:num>
  <w:num w:numId="2">
    <w:abstractNumId w:val="24"/>
  </w:num>
  <w:num w:numId="3">
    <w:abstractNumId w:val="31"/>
  </w:num>
  <w:num w:numId="4">
    <w:abstractNumId w:val="14"/>
  </w:num>
  <w:num w:numId="5">
    <w:abstractNumId w:val="16"/>
  </w:num>
  <w:num w:numId="6">
    <w:abstractNumId w:val="25"/>
  </w:num>
  <w:num w:numId="7">
    <w:abstractNumId w:val="3"/>
  </w:num>
  <w:num w:numId="8">
    <w:abstractNumId w:val="10"/>
  </w:num>
  <w:num w:numId="9">
    <w:abstractNumId w:val="9"/>
  </w:num>
  <w:num w:numId="10">
    <w:abstractNumId w:val="17"/>
  </w:num>
  <w:num w:numId="11">
    <w:abstractNumId w:val="26"/>
  </w:num>
  <w:num w:numId="12">
    <w:abstractNumId w:val="27"/>
  </w:num>
  <w:num w:numId="13">
    <w:abstractNumId w:val="22"/>
  </w:num>
  <w:num w:numId="14">
    <w:abstractNumId w:val="4"/>
  </w:num>
  <w:num w:numId="15">
    <w:abstractNumId w:val="1"/>
  </w:num>
  <w:num w:numId="16">
    <w:abstractNumId w:val="29"/>
  </w:num>
  <w:num w:numId="17">
    <w:abstractNumId w:val="23"/>
  </w:num>
  <w:num w:numId="18">
    <w:abstractNumId w:val="20"/>
  </w:num>
  <w:num w:numId="19">
    <w:abstractNumId w:val="18"/>
  </w:num>
  <w:num w:numId="20">
    <w:abstractNumId w:val="2"/>
  </w:num>
  <w:num w:numId="21">
    <w:abstractNumId w:val="11"/>
  </w:num>
  <w:num w:numId="22">
    <w:abstractNumId w:val="30"/>
  </w:num>
  <w:num w:numId="23">
    <w:abstractNumId w:val="19"/>
  </w:num>
  <w:num w:numId="24">
    <w:abstractNumId w:val="13"/>
  </w:num>
  <w:num w:numId="25">
    <w:abstractNumId w:val="8"/>
  </w:num>
  <w:num w:numId="26">
    <w:abstractNumId w:val="21"/>
  </w:num>
  <w:num w:numId="27">
    <w:abstractNumId w:val="7"/>
  </w:num>
  <w:num w:numId="28">
    <w:abstractNumId w:val="12"/>
  </w:num>
  <w:num w:numId="29">
    <w:abstractNumId w:val="0"/>
  </w:num>
  <w:num w:numId="30">
    <w:abstractNumId w:val="5"/>
  </w:num>
  <w:num w:numId="31">
    <w:abstractNumId w:val="6"/>
  </w:num>
  <w:num w:numId="32">
    <w:abstractNumId w:val="32"/>
  </w:num>
  <w:num w:numId="33">
    <w:abstractNumId w:val="15"/>
  </w:num>
  <w:num w:numId="34">
    <w:abstractNumId w:val="6"/>
    <w:lvlOverride w:ilvl="0">
      <w:lvl w:ilvl="0" w:tplc="C15C9F08">
        <w:start w:val="1"/>
        <w:numFmt w:val="decimal"/>
        <w:suff w:val="space"/>
        <w:lvlText w:val="%1."/>
        <w:lvlJc w:val="left"/>
        <w:pPr>
          <w:ind w:left="1069" w:hanging="360"/>
        </w:pPr>
        <w:rPr>
          <w:rFonts w:hint="default"/>
          <w:b w:val="0"/>
          <w:sz w:val="28"/>
          <w:szCs w:val="28"/>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35">
    <w:abstractNumId w:val="6"/>
    <w:lvlOverride w:ilvl="0">
      <w:lvl w:ilvl="0" w:tplc="C15C9F08">
        <w:start w:val="1"/>
        <w:numFmt w:val="decimal"/>
        <w:suff w:val="space"/>
        <w:lvlText w:val="%1."/>
        <w:lvlJc w:val="left"/>
        <w:pPr>
          <w:ind w:left="1069" w:hanging="360"/>
        </w:pPr>
        <w:rPr>
          <w:rFonts w:hint="default"/>
          <w:b w:val="0"/>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136B"/>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428"/>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3ADD"/>
    <w:rsid w:val="0013485C"/>
    <w:rsid w:val="00134BDD"/>
    <w:rsid w:val="00134EDC"/>
    <w:rsid w:val="00135532"/>
    <w:rsid w:val="0013593B"/>
    <w:rsid w:val="001361BB"/>
    <w:rsid w:val="001363EF"/>
    <w:rsid w:val="00136667"/>
    <w:rsid w:val="00136AC1"/>
    <w:rsid w:val="00136B00"/>
    <w:rsid w:val="00140637"/>
    <w:rsid w:val="001409A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3DE"/>
    <w:rsid w:val="0015458B"/>
    <w:rsid w:val="001548AD"/>
    <w:rsid w:val="0015574C"/>
    <w:rsid w:val="001570C5"/>
    <w:rsid w:val="00157E7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7B9"/>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41F1"/>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577D"/>
    <w:rsid w:val="002B6947"/>
    <w:rsid w:val="002B74F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3F22"/>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581"/>
    <w:rsid w:val="00436ABE"/>
    <w:rsid w:val="00437110"/>
    <w:rsid w:val="0043712F"/>
    <w:rsid w:val="00440022"/>
    <w:rsid w:val="004408AA"/>
    <w:rsid w:val="004413BB"/>
    <w:rsid w:val="00441516"/>
    <w:rsid w:val="00441771"/>
    <w:rsid w:val="00442797"/>
    <w:rsid w:val="00443866"/>
    <w:rsid w:val="00443C87"/>
    <w:rsid w:val="004445B2"/>
    <w:rsid w:val="00444B75"/>
    <w:rsid w:val="004466B6"/>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4D9E"/>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5815"/>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1400"/>
    <w:rsid w:val="00531E5E"/>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3F4D"/>
    <w:rsid w:val="005E416F"/>
    <w:rsid w:val="005E4EDB"/>
    <w:rsid w:val="005E6FBC"/>
    <w:rsid w:val="005E71AC"/>
    <w:rsid w:val="005E7205"/>
    <w:rsid w:val="005E75E3"/>
    <w:rsid w:val="005E7F67"/>
    <w:rsid w:val="005F0573"/>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55DF"/>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91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21"/>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AE6"/>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6FC7"/>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0C6F"/>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CEE"/>
    <w:rsid w:val="00930D60"/>
    <w:rsid w:val="0093149A"/>
    <w:rsid w:val="009331E8"/>
    <w:rsid w:val="0093396F"/>
    <w:rsid w:val="00933ACA"/>
    <w:rsid w:val="00934339"/>
    <w:rsid w:val="00934621"/>
    <w:rsid w:val="009358E9"/>
    <w:rsid w:val="00935B28"/>
    <w:rsid w:val="00935DCF"/>
    <w:rsid w:val="00936406"/>
    <w:rsid w:val="009374ED"/>
    <w:rsid w:val="00940044"/>
    <w:rsid w:val="00940259"/>
    <w:rsid w:val="00943152"/>
    <w:rsid w:val="0094322F"/>
    <w:rsid w:val="00943851"/>
    <w:rsid w:val="009454D4"/>
    <w:rsid w:val="0094561F"/>
    <w:rsid w:val="00946756"/>
    <w:rsid w:val="009476D7"/>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B81"/>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1DE8"/>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9BA"/>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AF756A"/>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27B30"/>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7F1"/>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04CE"/>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05F"/>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62"/>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B86"/>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3382"/>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5F1"/>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040"/>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CB4"/>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86A"/>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45"/>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46F4"/>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E0"/>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5993"/>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0D78"/>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4455"/>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1D84A"/>
  <w15:docId w15:val="{F23C8A52-F6E8-4817-AB8D-E9B4931C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u.wikipedia.org/wiki/&#1040;&#1083;&#1100;&#1092;&#1072;_&#1050;&#1088;&#1086;&#1085;&#1073;&#1072;&#1093;&#1072;"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3F8D0A-6D0E-4BF3-B404-869BD288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21</Pages>
  <Words>5194</Words>
  <Characters>29612</Characters>
  <Application>Microsoft Office Word</Application>
  <DocSecurity>0</DocSecurity>
  <Lines>246</Lines>
  <Paragraphs>69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34737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Abdulaziz Sattiyev</cp:lastModifiedBy>
  <cp:revision>135</cp:revision>
  <cp:lastPrinted>2022-09-14T04:26:00Z</cp:lastPrinted>
  <dcterms:created xsi:type="dcterms:W3CDTF">2022-09-12T10:23:00Z</dcterms:created>
  <dcterms:modified xsi:type="dcterms:W3CDTF">2023-06-20T13:06:00Z</dcterms:modified>
</cp:coreProperties>
</file>