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B24" w:rsidRPr="00C7014A" w:rsidRDefault="00823B24" w:rsidP="00C7014A">
      <w:pPr>
        <w:jc w:val="center"/>
        <w:rPr>
          <w:rFonts w:ascii="黑体" w:eastAsia="黑体" w:hAnsi="黑体" w:cs="Times New Roman"/>
          <w:b/>
          <w:sz w:val="36"/>
          <w:szCs w:val="36"/>
        </w:rPr>
      </w:pPr>
      <w:r w:rsidRPr="00FB1973">
        <w:rPr>
          <w:rFonts w:ascii="黑体" w:eastAsia="黑体" w:hAnsi="黑体" w:cs="Times New Roman" w:hint="eastAsia"/>
          <w:b/>
          <w:sz w:val="36"/>
          <w:szCs w:val="36"/>
        </w:rPr>
        <w:t>基于WEKA</w:t>
      </w:r>
      <w:r>
        <w:rPr>
          <w:rFonts w:ascii="黑体" w:eastAsia="黑体" w:hAnsi="黑体" w:cs="Times New Roman" w:hint="eastAsia"/>
          <w:b/>
          <w:sz w:val="36"/>
          <w:szCs w:val="36"/>
        </w:rPr>
        <w:t>的数据挖掘算法学习（</w:t>
      </w:r>
      <w:r w:rsidR="00C7014A">
        <w:rPr>
          <w:rFonts w:ascii="黑体" w:eastAsia="黑体" w:hAnsi="黑体" w:cs="Times New Roman" w:hint="eastAsia"/>
          <w:b/>
          <w:sz w:val="36"/>
          <w:szCs w:val="36"/>
        </w:rPr>
        <w:t>五</w:t>
      </w:r>
      <w:r w:rsidRPr="00FB1973">
        <w:rPr>
          <w:rFonts w:ascii="黑体" w:eastAsia="黑体" w:hAnsi="黑体" w:cs="Times New Roman" w:hint="eastAsia"/>
          <w:b/>
          <w:sz w:val="36"/>
          <w:szCs w:val="36"/>
        </w:rPr>
        <w:t>）</w:t>
      </w:r>
    </w:p>
    <w:p w:rsidR="007818A3" w:rsidRPr="007818A3" w:rsidRDefault="00C7014A" w:rsidP="007818A3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集成学习</w:t>
      </w:r>
      <w:r w:rsidR="00823B24" w:rsidRPr="00A0323D">
        <w:rPr>
          <w:rFonts w:hint="eastAsia"/>
          <w:sz w:val="32"/>
          <w:szCs w:val="32"/>
        </w:rPr>
        <w:t>的理论知识</w:t>
      </w:r>
    </w:p>
    <w:p w:rsidR="00ED77B4" w:rsidRDefault="00C7014A" w:rsidP="00ED77B4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1</w:t>
      </w:r>
      <w:r w:rsidR="00ED77B4">
        <w:rPr>
          <w:rFonts w:asciiTheme="minorHAnsi" w:eastAsiaTheme="minorHAnsi" w:hAnsiTheme="minorHAnsi" w:hint="eastAsia"/>
        </w:rPr>
        <w:t>.1</w:t>
      </w:r>
      <w:r>
        <w:rPr>
          <w:rFonts w:asciiTheme="minorHAnsi" w:eastAsiaTheme="minorHAnsi" w:hAnsiTheme="minorHAnsi" w:hint="eastAsia"/>
        </w:rPr>
        <w:t>个体与集成</w:t>
      </w:r>
    </w:p>
    <w:p w:rsidR="00C90C85" w:rsidRDefault="007818A3" w:rsidP="00C7014A">
      <w:pPr>
        <w:ind w:firstLine="420"/>
      </w:pPr>
      <w:r>
        <w:rPr>
          <w:rFonts w:hint="eastAsia"/>
        </w:rPr>
        <w:t>集成学习通过构建并结合多个学习器来完成学习任务，也成为多分类器系统。一般结构：产生一组“个体学习器”，再用策略将其结合起来。个体集成器通常由现有的学习算法从训练集产生，BP神经网络、C4.5等等。</w:t>
      </w:r>
    </w:p>
    <w:p w:rsidR="007818A3" w:rsidRDefault="007818A3" w:rsidP="00C7014A">
      <w:pPr>
        <w:ind w:firstLine="420"/>
      </w:pPr>
      <w:r>
        <w:rPr>
          <w:noProof/>
        </w:rPr>
        <w:drawing>
          <wp:inline distT="0" distB="0" distL="0" distR="0" wp14:anchorId="68476F09" wp14:editId="0DD1B6C6">
            <wp:extent cx="4419600" cy="233832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437" cy="234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A3" w:rsidRDefault="007818A3" w:rsidP="00C7014A">
      <w:pPr>
        <w:ind w:firstLine="420"/>
        <w:rPr>
          <w:b/>
        </w:rPr>
      </w:pPr>
      <w:r>
        <w:rPr>
          <w:rFonts w:hint="eastAsia"/>
        </w:rPr>
        <w:t xml:space="preserve">  </w:t>
      </w:r>
      <w:r>
        <w:t xml:space="preserve">                    </w:t>
      </w:r>
      <w:r w:rsidRPr="007818A3">
        <w:rPr>
          <w:rFonts w:hint="eastAsia"/>
          <w:b/>
        </w:rPr>
        <w:t>图1 集成学习示意图</w:t>
      </w:r>
    </w:p>
    <w:p w:rsidR="007818A3" w:rsidRDefault="007818A3" w:rsidP="00C7014A">
      <w:pPr>
        <w:ind w:firstLine="420"/>
      </w:pPr>
      <w:r w:rsidRPr="007818A3">
        <w:rPr>
          <w:rFonts w:hint="eastAsia"/>
        </w:rPr>
        <w:t>由集成学习示意</w:t>
      </w:r>
      <w:r>
        <w:rPr>
          <w:rFonts w:hint="eastAsia"/>
        </w:rPr>
        <w:t>图可以清楚展示集成学习之间的关系，将多个学习器结合，通常可获得比单一学习器显著优越的泛化性能。</w:t>
      </w:r>
    </w:p>
    <w:p w:rsidR="007818A3" w:rsidRDefault="007818A3" w:rsidP="00C7014A">
      <w:pPr>
        <w:ind w:firstLine="420"/>
      </w:pPr>
      <w:r>
        <w:rPr>
          <w:rFonts w:hint="eastAsia"/>
        </w:rPr>
        <w:t>要获得比单一学习器更好的性能，获得好的集成，应该满足个体学习器“好而不同”。</w:t>
      </w:r>
    </w:p>
    <w:p w:rsidR="00B47B92" w:rsidRDefault="00B47B92" w:rsidP="00C7014A">
      <w:pPr>
        <w:ind w:firstLine="420"/>
      </w:pPr>
      <w:r>
        <w:rPr>
          <w:noProof/>
        </w:rPr>
        <w:drawing>
          <wp:inline distT="0" distB="0" distL="0" distR="0" wp14:anchorId="4D9C83A7" wp14:editId="5220F7DC">
            <wp:extent cx="1608039" cy="1438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6827" cy="144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978C1" wp14:editId="42AFEC1D">
            <wp:extent cx="1632817" cy="143764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1596" cy="14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6E7CA" wp14:editId="56935E56">
            <wp:extent cx="1620404" cy="14255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3858" cy="143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92" w:rsidRDefault="00B47B92" w:rsidP="00B47B92">
      <w:pPr>
        <w:ind w:firstLineChars="1500" w:firstLine="3150"/>
        <w:rPr>
          <w:b/>
        </w:rPr>
      </w:pPr>
      <w:r w:rsidRPr="007818A3">
        <w:rPr>
          <w:rFonts w:hint="eastAsia"/>
          <w:b/>
        </w:rPr>
        <w:t>图</w:t>
      </w:r>
      <w:r>
        <w:rPr>
          <w:rFonts w:hint="eastAsia"/>
          <w:b/>
        </w:rPr>
        <w:t>2</w:t>
      </w:r>
      <w:r w:rsidRPr="007818A3">
        <w:rPr>
          <w:rFonts w:hint="eastAsia"/>
          <w:b/>
        </w:rPr>
        <w:t xml:space="preserve"> 集成</w:t>
      </w:r>
      <w:r>
        <w:rPr>
          <w:rFonts w:hint="eastAsia"/>
          <w:b/>
        </w:rPr>
        <w:t>个体应好而不同</w:t>
      </w:r>
      <w:r w:rsidRPr="007818A3">
        <w:rPr>
          <w:rFonts w:hint="eastAsia"/>
          <w:b/>
        </w:rPr>
        <w:t>示意图</w:t>
      </w:r>
    </w:p>
    <w:p w:rsidR="00044F30" w:rsidRDefault="00044F30" w:rsidP="00044F30">
      <w:pPr>
        <w:ind w:firstLine="420"/>
      </w:pPr>
      <w:r>
        <w:rPr>
          <w:rFonts w:hint="eastAsia"/>
        </w:rPr>
        <w:t>很明显，由图2知道，集成效果是第一幅图实例，即个体好而不同，集成效果更好。</w:t>
      </w:r>
    </w:p>
    <w:p w:rsidR="00B47B92" w:rsidRPr="007818A3" w:rsidRDefault="00B47B92" w:rsidP="00C7014A">
      <w:pPr>
        <w:ind w:firstLine="420"/>
      </w:pPr>
      <w:r>
        <w:rPr>
          <w:rFonts w:hint="eastAsia"/>
        </w:rPr>
        <w:t>目前两类集成学习方法：1、个体学习器存在强依赖关系，必须串</w:t>
      </w:r>
      <w:r w:rsidR="00E5779E">
        <w:rPr>
          <w:rFonts w:hint="eastAsia"/>
        </w:rPr>
        <w:t>行生成的序列化方法；2、个体学习器间不存在强依赖关系，可同时化生成的并行化方法。</w:t>
      </w:r>
    </w:p>
    <w:p w:rsidR="00E43391" w:rsidRDefault="00C7014A" w:rsidP="00E43391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1</w:t>
      </w:r>
      <w:r w:rsidR="00E43391">
        <w:rPr>
          <w:rFonts w:asciiTheme="minorHAnsi" w:eastAsiaTheme="minorHAnsi" w:hAnsiTheme="minorHAnsi" w:hint="eastAsia"/>
        </w:rPr>
        <w:t>.2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Boost</w:t>
      </w:r>
      <w:r>
        <w:rPr>
          <w:rFonts w:asciiTheme="minorHAnsi" w:eastAsiaTheme="minorHAnsi" w:hAnsiTheme="minorHAnsi"/>
        </w:rPr>
        <w:t>ing</w:t>
      </w:r>
    </w:p>
    <w:p w:rsidR="00E43391" w:rsidRDefault="00044F30" w:rsidP="00136FBD">
      <w:pPr>
        <w:ind w:firstLine="420"/>
      </w:pPr>
      <w:r>
        <w:rPr>
          <w:rFonts w:hint="eastAsia"/>
        </w:rPr>
        <w:t>Boosting是一族可将弱学习器提升为强学习器的算法。工作机制：先从初始训练集训练出一个基学习器，由基学习器的表现对训练样本分布进行调整，然后根据调整后的样本分布来训练下一个基学习器；重复此过程，直到学习器数目达到</w:t>
      </w:r>
      <w:r w:rsidR="00136FBD">
        <w:rPr>
          <w:rFonts w:hint="eastAsia"/>
        </w:rPr>
        <w:t>指定的值T，将T个基学习器进行加权结合。</w:t>
      </w:r>
    </w:p>
    <w:p w:rsidR="00136FBD" w:rsidRDefault="00136FBD" w:rsidP="00136FBD">
      <w:pPr>
        <w:ind w:firstLine="420"/>
      </w:pPr>
      <w:r>
        <w:rPr>
          <w:rFonts w:hint="eastAsia"/>
        </w:rPr>
        <w:t>代表</w:t>
      </w:r>
      <w:r w:rsidR="006B434E">
        <w:rPr>
          <w:rFonts w:hint="eastAsia"/>
        </w:rPr>
        <w:t>是</w:t>
      </w:r>
      <w:r>
        <w:rPr>
          <w:rFonts w:hint="eastAsia"/>
        </w:rPr>
        <w:t>AdaBoost算法,其中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 w:hint="eastAsia"/>
          </w:rPr>
          <m:t>{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+1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，f是真实函数。</w:t>
      </w:r>
      <w:r w:rsidR="006B434E">
        <w:rPr>
          <w:rFonts w:hint="eastAsia"/>
        </w:rPr>
        <w:t>Ada</w:t>
      </w:r>
      <w:r w:rsidR="006B434E">
        <w:t>B</w:t>
      </w:r>
      <w:r w:rsidR="006B434E">
        <w:rPr>
          <w:rFonts w:hint="eastAsia"/>
        </w:rPr>
        <w:t>oost算法推导过程主要在于求三个东西：</w:t>
      </w:r>
    </w:p>
    <w:p w:rsidR="006B434E" w:rsidRDefault="006B434E" w:rsidP="006B434E">
      <w:pPr>
        <w:ind w:firstLineChars="1200" w:firstLine="2520"/>
        <w:rPr>
          <w:sz w:val="28"/>
          <w:szCs w:val="28"/>
        </w:rPr>
      </w:pPr>
      <w:r>
        <w:rPr>
          <w:rFonts w:hint="eastAsia"/>
        </w:rPr>
        <w:t>错误率：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∈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x~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 w:hint="eastAsia"/>
            <w:sz w:val="28"/>
            <w:szCs w:val="28"/>
          </w:rPr>
          <m:t>≠</m:t>
        </m:r>
        <m:r>
          <w:rPr>
            <w:rFonts w:ascii="Cambria Math" w:hAnsi="Cambria Math" w:hint="eastAsia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(x))</m:t>
        </m:r>
      </m:oMath>
    </w:p>
    <w:p w:rsidR="006B434E" w:rsidRPr="006B434E" w:rsidRDefault="006B434E" w:rsidP="006B434E">
      <w:pPr>
        <w:ind w:firstLineChars="1200" w:firstLine="2520"/>
        <w:rPr>
          <w:sz w:val="28"/>
          <w:szCs w:val="28"/>
        </w:rPr>
      </w:pPr>
      <w:r>
        <w:rPr>
          <w:rFonts w:hint="eastAsia"/>
        </w:rPr>
        <w:t>分类器权重更新：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==1/2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ln⁡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∈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∈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</w:p>
    <w:p w:rsidR="002E531A" w:rsidRDefault="006B434E" w:rsidP="002E531A">
      <w:pPr>
        <w:ind w:firstLineChars="1000" w:firstLine="2100"/>
        <w:rPr>
          <w:sz w:val="28"/>
          <w:szCs w:val="28"/>
        </w:rPr>
      </w:pPr>
      <w:r>
        <w:rPr>
          <w:rFonts w:hint="eastAsia"/>
        </w:rPr>
        <w:t>样本分布更新公式：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exp⁡</m:t>
            </m:r>
            <m:r>
              <w:rPr>
                <w:rFonts w:ascii="Cambria Math" w:hAnsi="Cambria Math"/>
                <w:sz w:val="28"/>
                <w:szCs w:val="28"/>
              </w:rPr>
              <m:t>(-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f(x)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den>
        </m:f>
      </m:oMath>
    </w:p>
    <w:p w:rsidR="002E531A" w:rsidRPr="002E531A" w:rsidRDefault="002E531A" w:rsidP="002E531A">
      <w:pPr>
        <w:rPr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Cs w:val="21"/>
        </w:rPr>
        <w:t>最终获得输出：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=sign(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E43391" w:rsidRDefault="00C7014A" w:rsidP="00E43391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</w:t>
      </w:r>
      <w:r w:rsidR="00E43391">
        <w:rPr>
          <w:rFonts w:asciiTheme="minorHAnsi" w:eastAsiaTheme="minorHAnsi" w:hAnsiTheme="minorHAnsi" w:hint="eastAsia"/>
        </w:rPr>
        <w:t>.3</w:t>
      </w:r>
      <w:r w:rsidR="00D37D09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B</w:t>
      </w:r>
      <w:r>
        <w:rPr>
          <w:rFonts w:asciiTheme="minorHAnsi" w:eastAsiaTheme="minorHAnsi" w:hAnsiTheme="minorHAnsi"/>
        </w:rPr>
        <w:t>agging</w:t>
      </w:r>
    </w:p>
    <w:p w:rsidR="00E13C61" w:rsidRDefault="008627AD" w:rsidP="002E531A">
      <w:r>
        <w:rPr>
          <w:rFonts w:hint="eastAsia"/>
        </w:rPr>
        <w:t xml:space="preserve">    </w:t>
      </w:r>
      <w:r w:rsidR="002E531A">
        <w:rPr>
          <w:rFonts w:hint="eastAsia"/>
        </w:rPr>
        <w:t>并行式集成学习方法，采用自助采样法经过m次随机采样</w:t>
      </w:r>
      <w:r>
        <w:rPr>
          <w:rFonts w:hint="eastAsia"/>
        </w:rPr>
        <w:t>操作，得到m个样本的采样集，初始训练集中约有63.2%的样本出现在样本集中。</w:t>
      </w:r>
    </w:p>
    <w:p w:rsidR="008627AD" w:rsidRDefault="008627AD" w:rsidP="008627AD">
      <w:pPr>
        <w:ind w:firstLine="420"/>
      </w:pPr>
      <w:r>
        <w:rPr>
          <w:rFonts w:hint="eastAsia"/>
        </w:rPr>
        <w:t>采样出T个含m个训练样本的采样集，基于每个样本集训练出一个基学习器，再将基学习器结合。</w:t>
      </w:r>
    </w:p>
    <w:p w:rsidR="00DF2D10" w:rsidRDefault="008627AD" w:rsidP="00DF2D10">
      <w:pPr>
        <w:ind w:firstLine="420"/>
      </w:pPr>
      <w:r w:rsidRPr="008627AD">
        <w:rPr>
          <w:rFonts w:hint="eastAsia"/>
        </w:rPr>
        <w:t>B</w:t>
      </w:r>
      <w:r w:rsidRPr="008627AD">
        <w:t>agging</w:t>
      </w:r>
      <w:r>
        <w:rPr>
          <w:rFonts w:hint="eastAsia"/>
        </w:rPr>
        <w:t>算法过程：</w:t>
      </w:r>
    </w:p>
    <w:p w:rsidR="008627AD" w:rsidRDefault="008627AD" w:rsidP="00DF2D10">
      <w:pPr>
        <w:ind w:firstLineChars="1200" w:firstLine="2520"/>
        <w:rPr>
          <w:sz w:val="28"/>
          <w:szCs w:val="28"/>
        </w:rPr>
      </w:pPr>
      <w:r>
        <w:rPr>
          <w:rFonts w:hint="eastAsia"/>
        </w:rPr>
        <w:t>对1...</w:t>
      </w:r>
      <w:r>
        <w:t>T</w:t>
      </w:r>
      <w:r>
        <w:rPr>
          <w:rFonts w:hint="eastAsia"/>
        </w:rPr>
        <w:t>个样本集，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D,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bs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:rsidR="00DF2D10" w:rsidRDefault="00DF2D10" w:rsidP="00DF2D10">
      <w:pPr>
        <w:ind w:firstLineChars="1200" w:firstLine="2520"/>
        <w:rPr>
          <w:sz w:val="28"/>
          <w:szCs w:val="28"/>
        </w:rPr>
      </w:pPr>
      <w:r>
        <w:rPr>
          <w:rFonts w:hint="eastAsia"/>
          <w:szCs w:val="21"/>
        </w:rPr>
        <w:t>输出：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max</m:t>
            </m:r>
          </m:e>
        </m:func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333333"/>
                <w:sz w:val="28"/>
                <w:szCs w:val="28"/>
                <w:shd w:val="clear" w:color="auto" w:fill="FFFFFF"/>
              </w:rPr>
              <m:t>Ⅱ</m:t>
            </m:r>
            <m:r>
              <m:rPr>
                <m:sty m:val="p"/>
              </m:rPr>
              <w:rPr>
                <w:rFonts w:ascii="Cambria Math" w:eastAsia="微软雅黑" w:hAnsi="微软雅黑" w:cs="微软雅黑" w:hint="eastAsia"/>
                <w:color w:val="333333"/>
                <w:sz w:val="28"/>
                <w:szCs w:val="28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微软雅黑" w:hAnsi="微软雅黑" w:cs="微软雅黑"/>
                <w:color w:val="333333"/>
                <w:sz w:val="28"/>
                <w:szCs w:val="28"/>
                <w:shd w:val="clear" w:color="auto" w:fill="FFFFFF"/>
              </w:rPr>
              <m:t>=y)</m:t>
            </m:r>
          </m:e>
        </m:nary>
      </m:oMath>
    </w:p>
    <w:p w:rsidR="00DF2D10" w:rsidRDefault="00DF2D10" w:rsidP="00DF2D10">
      <w:pPr>
        <w:rPr>
          <w:szCs w:val="21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Cs w:val="21"/>
        </w:rPr>
        <w:t>此外，自助采样过程给Bagging带来一个优点：</w:t>
      </w:r>
      <w:r w:rsidR="00AE1AFC">
        <w:rPr>
          <w:rFonts w:hint="eastAsia"/>
          <w:szCs w:val="21"/>
        </w:rPr>
        <w:t>基学习器只用到训练集中63.2%的样本，剩下约36.8%的样本可用作验证集来对泛化性能进行“包外估计”。</w:t>
      </w:r>
    </w:p>
    <w:p w:rsidR="00AE1AFC" w:rsidRPr="00DF2D10" w:rsidRDefault="00AE1AFC" w:rsidP="00DF2D10">
      <w:pPr>
        <w:rPr>
          <w:szCs w:val="21"/>
        </w:rPr>
      </w:pPr>
      <w:r>
        <w:rPr>
          <w:rFonts w:hint="eastAsia"/>
          <w:szCs w:val="21"/>
        </w:rPr>
        <w:t xml:space="preserve">    包外样本其他作用：基学习器是决策树，可使用包外样本来辅助剪枝；当基学习器是神经网络时，可用包外样本来辅助早期停止以减小过拟合风险。</w:t>
      </w:r>
    </w:p>
    <w:p w:rsidR="00E43391" w:rsidRDefault="00C7014A" w:rsidP="00E43391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</w:t>
      </w:r>
      <w:r w:rsidR="00E43391">
        <w:rPr>
          <w:rFonts w:asciiTheme="minorHAnsi" w:eastAsiaTheme="minorHAnsi" w:hAnsiTheme="minorHAnsi" w:hint="eastAsia"/>
        </w:rPr>
        <w:t>.4</w:t>
      </w:r>
      <w:r w:rsidR="00D37D09">
        <w:rPr>
          <w:rFonts w:asciiTheme="minorHAnsi" w:eastAsiaTheme="minorHAnsi" w:hAnsiTheme="minorHAnsi"/>
        </w:rPr>
        <w:t xml:space="preserve"> </w:t>
      </w:r>
      <w:r w:rsidR="00D37D09">
        <w:rPr>
          <w:rFonts w:asciiTheme="minorHAnsi" w:eastAsiaTheme="minorHAnsi" w:hAnsiTheme="minorHAnsi" w:hint="eastAsia"/>
        </w:rPr>
        <w:t>R</w:t>
      </w:r>
      <w:r w:rsidR="00D37D09">
        <w:rPr>
          <w:rFonts w:asciiTheme="minorHAnsi" w:eastAsiaTheme="minorHAnsi" w:hAnsiTheme="minorHAnsi"/>
        </w:rPr>
        <w:t>andom Forest</w:t>
      </w:r>
    </w:p>
    <w:p w:rsidR="00ED77B4" w:rsidRDefault="00D37D09" w:rsidP="00C7014A">
      <w:pPr>
        <w:ind w:firstLine="420"/>
      </w:pPr>
      <w:r>
        <w:rPr>
          <w:rFonts w:hint="eastAsia"/>
        </w:rPr>
        <w:t>随机森林，简称：RF，是Bagging的扩展变体。RF在以决策树为基学习器的Bagging集成的基础上，进一步在决策树的训练过程中引入了随机属性选择。</w:t>
      </w:r>
    </w:p>
    <w:p w:rsidR="00A8329B" w:rsidRDefault="00A8329B" w:rsidP="00C7014A">
      <w:pPr>
        <w:ind w:firstLine="420"/>
      </w:pPr>
      <w:r>
        <w:rPr>
          <w:rFonts w:hint="eastAsia"/>
        </w:rPr>
        <w:t>在RF中，对基决策树的每个结点，从该结点的属性集合中随机选择一个包含k个属性的子集，再从子集中选择一个最优属性用于划分，推荐值</w:t>
      </w:r>
      <m:oMath>
        <m:r>
          <m:rPr>
            <m:sty m:val="p"/>
          </m:rPr>
          <w:rPr>
            <w:rFonts w:ascii="Cambria Math" w:hAnsi="Cambria Math" w:hint="eastAsia"/>
          </w:rPr>
          <m:t>k=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d</m:t>
        </m:r>
      </m:oMath>
      <w:r>
        <w:rPr>
          <w:rFonts w:hint="eastAsia"/>
        </w:rPr>
        <w:t>。</w:t>
      </w:r>
    </w:p>
    <w:p w:rsidR="00A8329B" w:rsidRDefault="00A8329B" w:rsidP="00C7014A">
      <w:pPr>
        <w:ind w:firstLine="420"/>
      </w:pPr>
      <w:r>
        <w:rPr>
          <w:rFonts w:hint="eastAsia"/>
        </w:rPr>
        <w:t>随机森林中的基学习器多样性来自于样本扰动和属性扰动，加入属性扰动会使个体学习器的性能有所下降，随着学习器的数目增加，随机森林可收敛到更低的泛化误差。</w:t>
      </w:r>
    </w:p>
    <w:p w:rsidR="00C7014A" w:rsidRPr="003662C8" w:rsidRDefault="00C7014A" w:rsidP="003662C8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1.</w:t>
      </w:r>
      <w:r>
        <w:rPr>
          <w:rFonts w:asciiTheme="minorHAnsi" w:eastAsiaTheme="minorHAnsi" w:hAnsiTheme="minorHAnsi"/>
        </w:rPr>
        <w:t>5</w:t>
      </w:r>
      <w:r>
        <w:rPr>
          <w:rFonts w:asciiTheme="minorHAnsi" w:eastAsiaTheme="minorHAnsi" w:hAnsiTheme="minorHAnsi" w:hint="eastAsia"/>
        </w:rPr>
        <w:t>多样性</w:t>
      </w:r>
    </w:p>
    <w:p w:rsidR="00C7014A" w:rsidRDefault="00C7014A" w:rsidP="00C7014A">
      <w:pPr>
        <w:pStyle w:val="3"/>
        <w:rPr>
          <w:rFonts w:eastAsiaTheme="minorHAnsi"/>
        </w:rPr>
      </w:pPr>
      <w:r>
        <w:rPr>
          <w:rFonts w:eastAsiaTheme="minorHAnsi" w:hint="eastAsia"/>
        </w:rPr>
        <w:t>1.</w:t>
      </w:r>
      <w:r>
        <w:rPr>
          <w:rFonts w:eastAsiaTheme="minorHAnsi"/>
        </w:rPr>
        <w:t>5.1</w:t>
      </w:r>
      <w:r>
        <w:rPr>
          <w:rFonts w:eastAsiaTheme="minorHAnsi" w:hint="eastAsia"/>
        </w:rPr>
        <w:t>误差-分歧</w:t>
      </w:r>
    </w:p>
    <w:p w:rsidR="00C7014A" w:rsidRDefault="003662C8" w:rsidP="00C7014A">
      <w:pPr>
        <w:ind w:firstLine="420"/>
        <w:rPr>
          <w:sz w:val="28"/>
          <w:szCs w:val="28"/>
        </w:rPr>
      </w:pPr>
      <w:r>
        <w:rPr>
          <w:rFonts w:hint="eastAsia"/>
        </w:rPr>
        <w:t>个体学习器泛化误差的加权均值：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:rsidR="003662C8" w:rsidRDefault="003662C8" w:rsidP="00C7014A">
      <w:pPr>
        <w:ind w:firstLine="420"/>
        <w:rPr>
          <w:sz w:val="28"/>
          <w:szCs w:val="28"/>
        </w:rPr>
      </w:pPr>
      <w:r>
        <w:rPr>
          <w:rFonts w:hint="eastAsia"/>
          <w:szCs w:val="21"/>
        </w:rPr>
        <w:t>个体学习器的加权分歧值：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hint="eastAsia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:rsidR="00131225" w:rsidRDefault="00131225" w:rsidP="00C7014A">
      <w:pPr>
        <w:ind w:firstLine="420"/>
        <w:rPr>
          <w:sz w:val="28"/>
          <w:szCs w:val="28"/>
        </w:rPr>
      </w:pPr>
      <w:r>
        <w:rPr>
          <w:rFonts w:hint="eastAsia"/>
          <w:szCs w:val="21"/>
        </w:rPr>
        <w:t>于是，得到集成的泛化误差为：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  <m:r>
          <w:rPr>
            <w:rFonts w:ascii="Cambria Math" w:hAnsi="Cambria Math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</w:p>
    <w:p w:rsidR="00131225" w:rsidRPr="00131225" w:rsidRDefault="00131225" w:rsidP="00131225">
      <w:pPr>
        <w:rPr>
          <w:szCs w:val="21"/>
        </w:rPr>
      </w:pPr>
      <w:r>
        <w:rPr>
          <w:rFonts w:hint="eastAsia"/>
          <w:szCs w:val="21"/>
        </w:rPr>
        <w:t>个体学习器的准确性越高，多样性越好，则集成越好，但实际任务中很难直接优化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E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</m:oMath>
      <w:r>
        <w:rPr>
          <w:rFonts w:hint="eastAsia"/>
          <w:szCs w:val="21"/>
        </w:rPr>
        <w:t>。</w:t>
      </w:r>
    </w:p>
    <w:p w:rsidR="00C7014A" w:rsidRDefault="00C7014A" w:rsidP="00C7014A">
      <w:pPr>
        <w:pStyle w:val="3"/>
        <w:rPr>
          <w:rFonts w:eastAsiaTheme="minorHAnsi"/>
        </w:rPr>
      </w:pPr>
      <w:r>
        <w:rPr>
          <w:rFonts w:eastAsiaTheme="minorHAnsi" w:hint="eastAsia"/>
        </w:rPr>
        <w:t>1.</w:t>
      </w:r>
      <w:r>
        <w:rPr>
          <w:rFonts w:eastAsiaTheme="minorHAnsi"/>
        </w:rPr>
        <w:t>5.2</w:t>
      </w:r>
      <w:r>
        <w:rPr>
          <w:rFonts w:eastAsiaTheme="minorHAnsi" w:hint="eastAsia"/>
        </w:rPr>
        <w:t>多样性增强</w:t>
      </w:r>
    </w:p>
    <w:p w:rsidR="00C7014A" w:rsidRDefault="00131225" w:rsidP="00C7014A">
      <w:pPr>
        <w:ind w:firstLine="420"/>
      </w:pPr>
      <w:r>
        <w:rPr>
          <w:rFonts w:hint="eastAsia"/>
        </w:rPr>
        <w:t>数据样本扰动：给定初始数据集，可产生出不同的数据子集，利用不同的数据子集训练出不同的个体学习器。通常基于采样法，如Bagging中使用自助采样，而在AdaBoost中使用序列采样。</w:t>
      </w:r>
    </w:p>
    <w:p w:rsidR="00131225" w:rsidRDefault="00131225" w:rsidP="00C7014A">
      <w:pPr>
        <w:ind w:firstLine="420"/>
      </w:pPr>
      <w:r>
        <w:rPr>
          <w:rFonts w:hint="eastAsia"/>
        </w:rPr>
        <w:t>输入属性扰动：训练子集通常由一组属性描述，不同的属性子集提供了观察数据的不同视角。从不同的子空间训练出的个体学习器必然会不同。在数据只包含少量属性，或者冗余属性很少时，不宜使用属性扰动法。</w:t>
      </w:r>
    </w:p>
    <w:p w:rsidR="00C7014A" w:rsidRDefault="00131225" w:rsidP="00C7014A">
      <w:pPr>
        <w:ind w:firstLine="420"/>
      </w:pPr>
      <w:r>
        <w:rPr>
          <w:rFonts w:hint="eastAsia"/>
        </w:rPr>
        <w:t>输出属性扰动：</w:t>
      </w:r>
      <w:r w:rsidR="003E4C8D">
        <w:rPr>
          <w:rFonts w:hint="eastAsia"/>
        </w:rPr>
        <w:t>对输出表示进行操纵以增强多样性，可对训练样本的类标记稍作标记，也可对输出表示进行转化，还可将原任务拆解为多个同时求解的子任务。</w:t>
      </w:r>
    </w:p>
    <w:p w:rsidR="003E4C8D" w:rsidRDefault="003E4C8D" w:rsidP="00C7014A">
      <w:pPr>
        <w:ind w:firstLine="420"/>
      </w:pPr>
      <w:r>
        <w:rPr>
          <w:rFonts w:hint="eastAsia"/>
        </w:rPr>
        <w:t>算法参数扰动：基学习算法一般都有参数进行设置，通过随机设置不同的参数，往往可产生差别较大的个体学习器。</w:t>
      </w:r>
    </w:p>
    <w:p w:rsidR="003E4C8D" w:rsidRPr="00C7014A" w:rsidRDefault="003E4C8D" w:rsidP="00C7014A">
      <w:pPr>
        <w:ind w:firstLine="420"/>
      </w:pPr>
      <w:r>
        <w:rPr>
          <w:rFonts w:hint="eastAsia"/>
        </w:rPr>
        <w:t>不同的多样性增强机制可同时使用，如随机森林中同时使用了数据样本扰动和输入属性扰动。</w:t>
      </w:r>
    </w:p>
    <w:p w:rsidR="00823B24" w:rsidRDefault="00C7014A" w:rsidP="00823B2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823B24">
        <w:rPr>
          <w:rFonts w:hint="eastAsia"/>
          <w:sz w:val="32"/>
          <w:szCs w:val="32"/>
        </w:rPr>
        <w:t>.weka算法实现</w:t>
      </w:r>
    </w:p>
    <w:p w:rsidR="00823B24" w:rsidRDefault="00C7014A" w:rsidP="00823B24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</w:t>
      </w:r>
      <w:r w:rsidR="00823B24" w:rsidRPr="00801EDF">
        <w:rPr>
          <w:rFonts w:asciiTheme="minorHAnsi" w:eastAsiaTheme="minorHAnsi" w:hAnsiTheme="minorHAnsi"/>
        </w:rPr>
        <w:t>.1</w:t>
      </w:r>
      <w:r w:rsidR="00823B24">
        <w:rPr>
          <w:rFonts w:asciiTheme="minorHAnsi" w:eastAsiaTheme="minorHAnsi" w:hAnsiTheme="minorHAnsi" w:hint="eastAsia"/>
        </w:rPr>
        <w:t>数据集的准备</w:t>
      </w:r>
    </w:p>
    <w:p w:rsidR="00BD72EB" w:rsidRDefault="00BD72EB" w:rsidP="00BD72EB">
      <w:r>
        <w:rPr>
          <w:rFonts w:hint="eastAsia"/>
        </w:rPr>
        <w:t>1、UCI完备数据集：</w:t>
      </w:r>
      <w:r w:rsidR="00485EC9">
        <w:t>magic04</w:t>
      </w:r>
      <w:r>
        <w:rPr>
          <w:rFonts w:hint="eastAsia"/>
        </w:rPr>
        <w:t>.csv</w:t>
      </w:r>
    </w:p>
    <w:p w:rsidR="00BD72EB" w:rsidRDefault="00BD72EB" w:rsidP="00BD72EB">
      <w:r>
        <w:t>2</w:t>
      </w:r>
      <w:r>
        <w:rPr>
          <w:rFonts w:hint="eastAsia"/>
        </w:rPr>
        <w:t>、UCI不完备数据集：</w:t>
      </w:r>
      <w:r w:rsidR="00485EC9">
        <w:t>Annealing</w:t>
      </w:r>
      <w:r>
        <w:rPr>
          <w:rFonts w:hint="eastAsia"/>
        </w:rPr>
        <w:t>.csv</w:t>
      </w:r>
    </w:p>
    <w:p w:rsidR="00823B24" w:rsidRDefault="00BD72EB" w:rsidP="00823B24">
      <w:r>
        <w:t>3</w:t>
      </w:r>
      <w:r>
        <w:rPr>
          <w:rFonts w:hint="eastAsia"/>
        </w:rPr>
        <w:t xml:space="preserve">、UCI不平衡数据集： </w:t>
      </w:r>
      <w:r>
        <w:t>abalone.csv</w:t>
      </w:r>
    </w:p>
    <w:p w:rsidR="00332DB8" w:rsidRDefault="00C7014A" w:rsidP="00332DB8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</w:t>
      </w:r>
      <w:r w:rsidR="00332DB8">
        <w:rPr>
          <w:rFonts w:asciiTheme="minorHAnsi" w:eastAsiaTheme="minorHAnsi" w:hAnsiTheme="minorHAnsi"/>
        </w:rPr>
        <w:t xml:space="preserve">.2 </w:t>
      </w:r>
      <w:r>
        <w:rPr>
          <w:rFonts w:asciiTheme="minorHAnsi" w:eastAsiaTheme="minorHAnsi" w:hAnsiTheme="minorHAnsi"/>
        </w:rPr>
        <w:t>AdboostM1</w:t>
      </w:r>
    </w:p>
    <w:p w:rsidR="00C131DD" w:rsidRDefault="00A452C4" w:rsidP="00A40153">
      <w:pPr>
        <w:ind w:firstLineChars="200" w:firstLine="420"/>
        <w:rPr>
          <w:rFonts w:hint="eastAsia"/>
        </w:rPr>
      </w:pPr>
      <w:r w:rsidRPr="00C43CD8">
        <w:rPr>
          <w:rFonts w:hint="eastAsia"/>
        </w:rPr>
        <w:t>选择五折交叉数据验证，</w:t>
      </w:r>
      <w:r w:rsidR="00394A36">
        <w:rPr>
          <w:rFonts w:hint="eastAsia"/>
        </w:rPr>
        <w:t>选定classifier</w:t>
      </w:r>
      <w:r w:rsidR="00394A36">
        <w:t>=DecisionStump</w:t>
      </w:r>
      <w:r w:rsidR="00394A36">
        <w:rPr>
          <w:rFonts w:hint="eastAsia"/>
        </w:rPr>
        <w:t>分类器</w:t>
      </w:r>
      <w:r w:rsidRPr="00C43CD8">
        <w:rPr>
          <w:rFonts w:hint="eastAsia"/>
        </w:rPr>
        <w:t>不断调整</w:t>
      </w:r>
      <w:r w:rsidR="00394A36" w:rsidRPr="00394A36">
        <w:t>numlterations</w:t>
      </w:r>
      <w:r w:rsidRPr="00C43CD8">
        <w:rPr>
          <w:rFonts w:hint="eastAsia"/>
        </w:rPr>
        <w:t>参数</w:t>
      </w:r>
      <w:r w:rsidR="00394A36">
        <w:rPr>
          <w:rFonts w:hint="eastAsia"/>
        </w:rPr>
        <w:t>（其在weka中默认值为10，即会</w:t>
      </w:r>
      <w:r w:rsidR="00394A36" w:rsidRPr="00394A36">
        <w:rPr>
          <w:rFonts w:hint="eastAsia"/>
        </w:rPr>
        <w:t>训练迭代提升</w:t>
      </w:r>
      <w:r w:rsidR="00394A36">
        <w:t>DecisionStump</w:t>
      </w:r>
      <w:r w:rsidR="00394A36">
        <w:rPr>
          <w:rFonts w:hint="eastAsia"/>
        </w:rPr>
        <w:t>分类器十次），</w:t>
      </w:r>
      <w:r w:rsidRPr="00C43CD8">
        <w:rPr>
          <w:rFonts w:hint="eastAsia"/>
        </w:rPr>
        <w:t>进行数</w:t>
      </w:r>
      <w:r w:rsidRPr="00C43CD8">
        <w:rPr>
          <w:rFonts w:hint="eastAsia"/>
        </w:rPr>
        <w:lastRenderedPageBreak/>
        <w:t>据测试，结果如下：</w:t>
      </w:r>
    </w:p>
    <w:p w:rsidR="00A452C4" w:rsidRPr="00C43CD8" w:rsidRDefault="00C131DD" w:rsidP="00A452C4">
      <w:pPr>
        <w:ind w:firstLineChars="200" w:firstLine="420"/>
      </w:pPr>
      <w:r>
        <w:rPr>
          <w:rFonts w:hint="eastAsia"/>
        </w:rPr>
        <w:t>当</w:t>
      </w:r>
      <w:r w:rsidR="00394A36" w:rsidRPr="00394A36">
        <w:t>numlterations</w:t>
      </w:r>
      <w:r w:rsidR="00A452C4" w:rsidRPr="00C43CD8">
        <w:rPr>
          <w:rFonts w:hint="eastAsia"/>
        </w:rPr>
        <w:t>=</w:t>
      </w:r>
      <w:r w:rsidRPr="00C131DD">
        <w:t xml:space="preserve"> </w:t>
      </w:r>
      <w:r w:rsidR="00394A36">
        <w:t>5</w:t>
      </w:r>
      <w:r w:rsidR="00A452C4" w:rsidRPr="00C43CD8">
        <w:rPr>
          <w:rFonts w:hint="eastAsia"/>
        </w:rPr>
        <w:t>时：</w:t>
      </w:r>
    </w:p>
    <w:tbl>
      <w:tblPr>
        <w:tblStyle w:val="aa"/>
        <w:tblW w:w="8520" w:type="dxa"/>
        <w:tblLayout w:type="fixed"/>
        <w:tblLook w:val="04A0" w:firstRow="1" w:lastRow="0" w:firstColumn="1" w:lastColumn="0" w:noHBand="0" w:noVBand="1"/>
      </w:tblPr>
      <w:tblGrid>
        <w:gridCol w:w="1159"/>
        <w:gridCol w:w="1027"/>
        <w:gridCol w:w="1114"/>
        <w:gridCol w:w="832"/>
        <w:gridCol w:w="1248"/>
        <w:gridCol w:w="1573"/>
        <w:gridCol w:w="1567"/>
      </w:tblGrid>
      <w:tr w:rsidR="00A452C4" w:rsidRPr="00C43CD8" w:rsidTr="00240A68">
        <w:tc>
          <w:tcPr>
            <w:tcW w:w="1159" w:type="dxa"/>
          </w:tcPr>
          <w:p w:rsidR="00A452C4" w:rsidRPr="00C43CD8" w:rsidRDefault="00A452C4" w:rsidP="00240A68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数据集</w:t>
            </w:r>
          </w:p>
        </w:tc>
        <w:tc>
          <w:tcPr>
            <w:tcW w:w="1027" w:type="dxa"/>
          </w:tcPr>
          <w:p w:rsidR="00A452C4" w:rsidRPr="00C43CD8" w:rsidRDefault="00A452C4" w:rsidP="00240A68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Precision</w:t>
            </w:r>
          </w:p>
        </w:tc>
        <w:tc>
          <w:tcPr>
            <w:tcW w:w="1114" w:type="dxa"/>
          </w:tcPr>
          <w:p w:rsidR="00A452C4" w:rsidRPr="00C43CD8" w:rsidRDefault="00A452C4" w:rsidP="00240A68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Recall</w:t>
            </w:r>
            <w:r w:rsidRPr="00C43CD8">
              <w:rPr>
                <w:rFonts w:ascii="Calibri" w:hAnsi="Calibri" w:hint="eastAsia"/>
                <w:szCs w:val="24"/>
              </w:rPr>
              <w:t>值</w:t>
            </w:r>
          </w:p>
        </w:tc>
        <w:tc>
          <w:tcPr>
            <w:tcW w:w="832" w:type="dxa"/>
          </w:tcPr>
          <w:p w:rsidR="00A452C4" w:rsidRPr="00C43CD8" w:rsidRDefault="00A452C4" w:rsidP="00240A68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F</w:t>
            </w:r>
            <w:r w:rsidRPr="00C43CD8">
              <w:rPr>
                <w:rFonts w:ascii="Calibri" w:hAnsi="Calibri" w:hint="eastAsia"/>
                <w:szCs w:val="24"/>
              </w:rPr>
              <w:t>值</w:t>
            </w:r>
          </w:p>
        </w:tc>
        <w:tc>
          <w:tcPr>
            <w:tcW w:w="1248" w:type="dxa"/>
          </w:tcPr>
          <w:p w:rsidR="00A452C4" w:rsidRPr="00C43CD8" w:rsidRDefault="00A452C4" w:rsidP="00240A68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 xml:space="preserve"> </w:t>
            </w:r>
            <w:r w:rsidRPr="00C43CD8">
              <w:rPr>
                <w:rFonts w:ascii="Calibri" w:hAnsi="Calibri"/>
                <w:szCs w:val="24"/>
              </w:rPr>
              <w:t>AUC</w:t>
            </w:r>
            <w:r w:rsidRPr="00C43CD8">
              <w:rPr>
                <w:rFonts w:ascii="Calibri" w:hAnsi="Calibri" w:hint="eastAsia"/>
                <w:szCs w:val="24"/>
              </w:rPr>
              <w:t>值</w:t>
            </w:r>
          </w:p>
        </w:tc>
        <w:tc>
          <w:tcPr>
            <w:tcW w:w="1573" w:type="dxa"/>
          </w:tcPr>
          <w:p w:rsidR="00A452C4" w:rsidRPr="00C43CD8" w:rsidRDefault="00A452C4" w:rsidP="00240A68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 xml:space="preserve">Correctly </w:t>
            </w:r>
          </w:p>
        </w:tc>
        <w:tc>
          <w:tcPr>
            <w:tcW w:w="1567" w:type="dxa"/>
          </w:tcPr>
          <w:p w:rsidR="00A452C4" w:rsidRPr="00C43CD8" w:rsidRDefault="00A452C4" w:rsidP="00240A68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Time</w:t>
            </w:r>
          </w:p>
        </w:tc>
      </w:tr>
      <w:tr w:rsidR="00A452C4" w:rsidRPr="00C43CD8" w:rsidTr="00240A68">
        <w:tc>
          <w:tcPr>
            <w:tcW w:w="1159" w:type="dxa"/>
          </w:tcPr>
          <w:p w:rsidR="00A452C4" w:rsidRPr="00394A36" w:rsidRDefault="00394A36" w:rsidP="00240A68">
            <w:pPr>
              <w:rPr>
                <w:rFonts w:ascii="Calibri" w:hAnsi="Calibri"/>
                <w:szCs w:val="24"/>
              </w:rPr>
            </w:pPr>
            <w:r w:rsidRPr="00394A36">
              <w:t>magic04</w:t>
            </w:r>
          </w:p>
        </w:tc>
        <w:tc>
          <w:tcPr>
            <w:tcW w:w="1027" w:type="dxa"/>
          </w:tcPr>
          <w:p w:rsidR="00A452C4" w:rsidRPr="00394A36" w:rsidRDefault="00A452C4" w:rsidP="00394A36">
            <w:pPr>
              <w:rPr>
                <w:rFonts w:ascii="Calibri" w:hAnsi="Calibri"/>
                <w:szCs w:val="24"/>
              </w:rPr>
            </w:pPr>
            <w:r w:rsidRPr="00394A36">
              <w:rPr>
                <w:rFonts w:ascii="Calibri" w:hAnsi="Calibri" w:hint="eastAsia"/>
                <w:szCs w:val="24"/>
              </w:rPr>
              <w:t xml:space="preserve"> </w:t>
            </w:r>
            <w:r w:rsidRPr="00394A36">
              <w:rPr>
                <w:rFonts w:ascii="Calibri" w:hAnsi="Calibri"/>
                <w:szCs w:val="24"/>
              </w:rPr>
              <w:t>0.</w:t>
            </w:r>
            <w:r w:rsidR="00394A36">
              <w:rPr>
                <w:rFonts w:ascii="Calibri" w:hAnsi="Calibri"/>
                <w:szCs w:val="24"/>
              </w:rPr>
              <w:t>766</w:t>
            </w:r>
          </w:p>
        </w:tc>
        <w:tc>
          <w:tcPr>
            <w:tcW w:w="1114" w:type="dxa"/>
          </w:tcPr>
          <w:p w:rsidR="00A452C4" w:rsidRPr="00394A36" w:rsidRDefault="00A452C4" w:rsidP="00394A36">
            <w:pPr>
              <w:rPr>
                <w:rFonts w:ascii="Calibri" w:hAnsi="Calibri"/>
                <w:szCs w:val="24"/>
              </w:rPr>
            </w:pPr>
            <w:r w:rsidRPr="00394A36">
              <w:rPr>
                <w:rFonts w:ascii="Calibri" w:hAnsi="Calibri"/>
                <w:szCs w:val="24"/>
              </w:rPr>
              <w:t>0.</w:t>
            </w:r>
            <w:r w:rsidR="00394A36">
              <w:rPr>
                <w:rFonts w:ascii="Calibri" w:hAnsi="Calibri"/>
                <w:szCs w:val="24"/>
              </w:rPr>
              <w:t>771</w:t>
            </w:r>
          </w:p>
        </w:tc>
        <w:tc>
          <w:tcPr>
            <w:tcW w:w="832" w:type="dxa"/>
          </w:tcPr>
          <w:p w:rsidR="00A452C4" w:rsidRPr="00394A36" w:rsidRDefault="00A452C4" w:rsidP="00394A36">
            <w:pPr>
              <w:rPr>
                <w:rFonts w:ascii="Calibri" w:hAnsi="Calibri"/>
                <w:szCs w:val="24"/>
              </w:rPr>
            </w:pPr>
            <w:r w:rsidRPr="00394A36">
              <w:rPr>
                <w:rFonts w:ascii="Calibri" w:hAnsi="Calibri"/>
                <w:szCs w:val="24"/>
              </w:rPr>
              <w:t>0.</w:t>
            </w:r>
            <w:r w:rsidR="00394A36">
              <w:rPr>
                <w:rFonts w:ascii="Calibri" w:hAnsi="Calibri"/>
                <w:szCs w:val="24"/>
              </w:rPr>
              <w:t>763</w:t>
            </w:r>
          </w:p>
        </w:tc>
        <w:tc>
          <w:tcPr>
            <w:tcW w:w="1248" w:type="dxa"/>
          </w:tcPr>
          <w:p w:rsidR="00A452C4" w:rsidRPr="00394A36" w:rsidRDefault="00A452C4" w:rsidP="00394A36">
            <w:pPr>
              <w:rPr>
                <w:rFonts w:ascii="Calibri" w:hAnsi="Calibri"/>
                <w:szCs w:val="24"/>
              </w:rPr>
            </w:pPr>
            <w:r w:rsidRPr="00394A36">
              <w:rPr>
                <w:rFonts w:ascii="Calibri" w:hAnsi="Calibri"/>
                <w:szCs w:val="24"/>
              </w:rPr>
              <w:t>0.</w:t>
            </w:r>
            <w:r w:rsidR="00394A36">
              <w:rPr>
                <w:rFonts w:ascii="Calibri" w:hAnsi="Calibri"/>
                <w:szCs w:val="24"/>
              </w:rPr>
              <w:t>816</w:t>
            </w:r>
          </w:p>
        </w:tc>
        <w:tc>
          <w:tcPr>
            <w:tcW w:w="1573" w:type="dxa"/>
          </w:tcPr>
          <w:p w:rsidR="00A452C4" w:rsidRPr="00394A36" w:rsidRDefault="00394A36" w:rsidP="00E876DE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77.11</w:t>
            </w:r>
            <w:r w:rsidR="00A452C4" w:rsidRPr="00394A36">
              <w:rPr>
                <w:rFonts w:ascii="Calibri" w:hAnsi="Calibri" w:hint="eastAsia"/>
                <w:szCs w:val="24"/>
              </w:rPr>
              <w:t>%</w:t>
            </w:r>
          </w:p>
        </w:tc>
        <w:tc>
          <w:tcPr>
            <w:tcW w:w="1567" w:type="dxa"/>
          </w:tcPr>
          <w:p w:rsidR="00A452C4" w:rsidRPr="00A452C4" w:rsidRDefault="00394A36" w:rsidP="00240A6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1.18</w:t>
            </w:r>
            <w:r w:rsidR="00A452C4" w:rsidRPr="00A452C4">
              <w:rPr>
                <w:rFonts w:ascii="Calibri" w:hAnsi="Calibri" w:hint="eastAsia"/>
                <w:szCs w:val="24"/>
              </w:rPr>
              <w:t>s</w:t>
            </w:r>
          </w:p>
        </w:tc>
      </w:tr>
      <w:tr w:rsidR="00394A36" w:rsidRPr="00C43CD8" w:rsidTr="00240A68">
        <w:tc>
          <w:tcPr>
            <w:tcW w:w="1159" w:type="dxa"/>
          </w:tcPr>
          <w:p w:rsidR="00394A36" w:rsidRPr="00A452C4" w:rsidRDefault="00394A36" w:rsidP="00394A36">
            <w:pPr>
              <w:rPr>
                <w:rFonts w:ascii="Calibri" w:hAnsi="Calibri"/>
                <w:szCs w:val="24"/>
              </w:rPr>
            </w:pPr>
            <w:r>
              <w:t>a</w:t>
            </w:r>
            <w:r w:rsidRPr="00394A36">
              <w:t>nnealing</w:t>
            </w:r>
          </w:p>
        </w:tc>
        <w:tc>
          <w:tcPr>
            <w:tcW w:w="1027" w:type="dxa"/>
          </w:tcPr>
          <w:p w:rsidR="00394A36" w:rsidRPr="00240B08" w:rsidRDefault="00394A36" w:rsidP="00394A36">
            <w:r w:rsidRPr="00240B08">
              <w:t>0.703</w:t>
            </w:r>
          </w:p>
        </w:tc>
        <w:tc>
          <w:tcPr>
            <w:tcW w:w="1114" w:type="dxa"/>
          </w:tcPr>
          <w:p w:rsidR="00394A36" w:rsidRDefault="00394A36" w:rsidP="00394A36">
            <w:r w:rsidRPr="00240B08">
              <w:t>0.837</w:t>
            </w:r>
          </w:p>
        </w:tc>
        <w:tc>
          <w:tcPr>
            <w:tcW w:w="832" w:type="dxa"/>
          </w:tcPr>
          <w:p w:rsidR="00394A36" w:rsidRPr="00A452C4" w:rsidRDefault="00394A36" w:rsidP="00394A36">
            <w:pPr>
              <w:rPr>
                <w:rFonts w:ascii="Calibri" w:hAnsi="Calibri"/>
                <w:szCs w:val="24"/>
              </w:rPr>
            </w:pPr>
            <w:r w:rsidRPr="00A452C4">
              <w:rPr>
                <w:rFonts w:ascii="Calibri" w:hAnsi="Calibri" w:hint="eastAsia"/>
                <w:szCs w:val="24"/>
              </w:rPr>
              <w:t>0.</w:t>
            </w:r>
            <w:r>
              <w:rPr>
                <w:rFonts w:ascii="Calibri" w:hAnsi="Calibri"/>
                <w:szCs w:val="24"/>
              </w:rPr>
              <w:t>764</w:t>
            </w:r>
          </w:p>
        </w:tc>
        <w:tc>
          <w:tcPr>
            <w:tcW w:w="1248" w:type="dxa"/>
          </w:tcPr>
          <w:p w:rsidR="00394A36" w:rsidRPr="00A452C4" w:rsidRDefault="00394A36" w:rsidP="00394A36">
            <w:pPr>
              <w:rPr>
                <w:rFonts w:ascii="Calibri" w:hAnsi="Calibri"/>
                <w:szCs w:val="24"/>
              </w:rPr>
            </w:pPr>
            <w:r w:rsidRPr="00A452C4">
              <w:rPr>
                <w:rFonts w:ascii="Calibri" w:hAnsi="Calibri" w:hint="eastAsia"/>
                <w:szCs w:val="24"/>
              </w:rPr>
              <w:t xml:space="preserve"> 0.</w:t>
            </w:r>
            <w:r>
              <w:rPr>
                <w:rFonts w:ascii="Calibri" w:hAnsi="Calibri"/>
                <w:szCs w:val="24"/>
              </w:rPr>
              <w:t>895</w:t>
            </w:r>
          </w:p>
        </w:tc>
        <w:tc>
          <w:tcPr>
            <w:tcW w:w="1573" w:type="dxa"/>
          </w:tcPr>
          <w:p w:rsidR="00394A36" w:rsidRPr="00A452C4" w:rsidRDefault="00394A36" w:rsidP="00394A36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83.71</w:t>
            </w:r>
            <w:r w:rsidRPr="00A452C4">
              <w:rPr>
                <w:rFonts w:ascii="Calibri" w:hAnsi="Calibri"/>
                <w:szCs w:val="24"/>
              </w:rPr>
              <w:t>%</w:t>
            </w:r>
          </w:p>
        </w:tc>
        <w:tc>
          <w:tcPr>
            <w:tcW w:w="1567" w:type="dxa"/>
          </w:tcPr>
          <w:p w:rsidR="00394A36" w:rsidRPr="00A452C4" w:rsidRDefault="00394A36" w:rsidP="00394A36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0.05</w:t>
            </w:r>
            <w:r w:rsidRPr="00A452C4">
              <w:rPr>
                <w:rFonts w:ascii="Calibri" w:hAnsi="Calibri"/>
                <w:szCs w:val="24"/>
              </w:rPr>
              <w:t>s</w:t>
            </w:r>
          </w:p>
        </w:tc>
      </w:tr>
      <w:tr w:rsidR="00A452C4" w:rsidRPr="00C43CD8" w:rsidTr="00240A68">
        <w:tc>
          <w:tcPr>
            <w:tcW w:w="1159" w:type="dxa"/>
          </w:tcPr>
          <w:p w:rsidR="00A452C4" w:rsidRPr="00A452C4" w:rsidRDefault="00A452C4" w:rsidP="00240A68">
            <w:r>
              <w:t>abalone</w:t>
            </w:r>
          </w:p>
        </w:tc>
        <w:tc>
          <w:tcPr>
            <w:tcW w:w="1027" w:type="dxa"/>
          </w:tcPr>
          <w:p w:rsidR="00A452C4" w:rsidRPr="00A452C4" w:rsidRDefault="00E876DE" w:rsidP="00A87FBC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0.</w:t>
            </w:r>
            <w:r w:rsidR="00A87FBC">
              <w:rPr>
                <w:rFonts w:ascii="Calibri" w:hAnsi="Calibri"/>
                <w:szCs w:val="24"/>
              </w:rPr>
              <w:t>085</w:t>
            </w:r>
          </w:p>
        </w:tc>
        <w:tc>
          <w:tcPr>
            <w:tcW w:w="1114" w:type="dxa"/>
          </w:tcPr>
          <w:p w:rsidR="00A452C4" w:rsidRPr="00A452C4" w:rsidRDefault="00A452C4" w:rsidP="00A87FBC">
            <w:pPr>
              <w:rPr>
                <w:rFonts w:ascii="Calibri" w:hAnsi="Calibri"/>
                <w:szCs w:val="24"/>
              </w:rPr>
            </w:pPr>
            <w:r w:rsidRPr="00A452C4">
              <w:rPr>
                <w:rFonts w:ascii="Calibri" w:hAnsi="Calibri" w:hint="eastAsia"/>
                <w:szCs w:val="24"/>
              </w:rPr>
              <w:t>0.</w:t>
            </w:r>
            <w:r w:rsidR="00A87FBC">
              <w:rPr>
                <w:rFonts w:ascii="Calibri" w:hAnsi="Calibri"/>
                <w:szCs w:val="24"/>
              </w:rPr>
              <w:t>210</w:t>
            </w:r>
          </w:p>
        </w:tc>
        <w:tc>
          <w:tcPr>
            <w:tcW w:w="832" w:type="dxa"/>
          </w:tcPr>
          <w:p w:rsidR="00A452C4" w:rsidRPr="00A452C4" w:rsidRDefault="00E876DE" w:rsidP="00A87FBC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0.1</w:t>
            </w:r>
            <w:r w:rsidR="00A87FBC">
              <w:rPr>
                <w:rFonts w:ascii="Calibri" w:hAnsi="Calibri"/>
                <w:szCs w:val="24"/>
              </w:rPr>
              <w:t>20</w:t>
            </w:r>
          </w:p>
        </w:tc>
        <w:tc>
          <w:tcPr>
            <w:tcW w:w="1248" w:type="dxa"/>
          </w:tcPr>
          <w:p w:rsidR="00A452C4" w:rsidRPr="00A452C4" w:rsidRDefault="00A452C4" w:rsidP="00A87FBC">
            <w:pPr>
              <w:rPr>
                <w:rFonts w:ascii="Calibri" w:hAnsi="Calibri"/>
                <w:szCs w:val="24"/>
              </w:rPr>
            </w:pPr>
            <w:r w:rsidRPr="00A452C4">
              <w:rPr>
                <w:rFonts w:ascii="Calibri" w:hAnsi="Calibri" w:hint="eastAsia"/>
                <w:szCs w:val="24"/>
              </w:rPr>
              <w:t>0.</w:t>
            </w:r>
            <w:r w:rsidR="00A87FBC">
              <w:rPr>
                <w:rFonts w:ascii="Calibri" w:hAnsi="Calibri"/>
                <w:szCs w:val="24"/>
              </w:rPr>
              <w:t>638</w:t>
            </w:r>
          </w:p>
        </w:tc>
        <w:tc>
          <w:tcPr>
            <w:tcW w:w="1573" w:type="dxa"/>
          </w:tcPr>
          <w:p w:rsidR="00A452C4" w:rsidRPr="00A452C4" w:rsidRDefault="00E876DE" w:rsidP="00A87FBC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</w:t>
            </w:r>
            <w:r w:rsidR="00A87FBC">
              <w:rPr>
                <w:rFonts w:ascii="Calibri" w:hAnsi="Calibri"/>
                <w:szCs w:val="24"/>
              </w:rPr>
              <w:t>1.02</w:t>
            </w:r>
            <w:r w:rsidR="00A452C4" w:rsidRPr="00A452C4">
              <w:rPr>
                <w:rFonts w:ascii="Calibri" w:hAnsi="Calibri" w:hint="eastAsia"/>
                <w:szCs w:val="24"/>
              </w:rPr>
              <w:t>%</w:t>
            </w:r>
          </w:p>
        </w:tc>
        <w:tc>
          <w:tcPr>
            <w:tcW w:w="1567" w:type="dxa"/>
          </w:tcPr>
          <w:p w:rsidR="00A452C4" w:rsidRPr="00A452C4" w:rsidRDefault="00A87FBC" w:rsidP="00240A6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0.05</w:t>
            </w:r>
            <w:r w:rsidR="00A452C4" w:rsidRPr="00A452C4">
              <w:rPr>
                <w:rFonts w:ascii="Calibri" w:hAnsi="Calibri" w:hint="eastAsia"/>
                <w:szCs w:val="24"/>
              </w:rPr>
              <w:t>s</w:t>
            </w:r>
          </w:p>
        </w:tc>
      </w:tr>
    </w:tbl>
    <w:p w:rsidR="00C131DD" w:rsidRDefault="00C131DD" w:rsidP="00C131DD">
      <w:pPr>
        <w:ind w:firstLineChars="200" w:firstLine="420"/>
      </w:pPr>
    </w:p>
    <w:p w:rsidR="00394A36" w:rsidRPr="00C43CD8" w:rsidRDefault="00394A36" w:rsidP="00394A36">
      <w:pPr>
        <w:ind w:firstLineChars="200" w:firstLine="420"/>
      </w:pPr>
      <w:r>
        <w:rPr>
          <w:rFonts w:hint="eastAsia"/>
        </w:rPr>
        <w:t>当</w:t>
      </w:r>
      <w:r w:rsidRPr="00394A36">
        <w:t>numlterations</w:t>
      </w:r>
      <w:r w:rsidRPr="00C43CD8">
        <w:rPr>
          <w:rFonts w:hint="eastAsia"/>
        </w:rPr>
        <w:t>=</w:t>
      </w:r>
      <w:r w:rsidRPr="00C131DD">
        <w:t xml:space="preserve"> </w:t>
      </w:r>
      <w:r>
        <w:t>10</w:t>
      </w:r>
      <w:r w:rsidRPr="00C43CD8">
        <w:rPr>
          <w:rFonts w:hint="eastAsia"/>
        </w:rPr>
        <w:t>时：</w:t>
      </w:r>
    </w:p>
    <w:tbl>
      <w:tblPr>
        <w:tblStyle w:val="aa"/>
        <w:tblW w:w="8520" w:type="dxa"/>
        <w:tblLayout w:type="fixed"/>
        <w:tblLook w:val="04A0" w:firstRow="1" w:lastRow="0" w:firstColumn="1" w:lastColumn="0" w:noHBand="0" w:noVBand="1"/>
      </w:tblPr>
      <w:tblGrid>
        <w:gridCol w:w="1159"/>
        <w:gridCol w:w="1027"/>
        <w:gridCol w:w="1114"/>
        <w:gridCol w:w="832"/>
        <w:gridCol w:w="1248"/>
        <w:gridCol w:w="1573"/>
        <w:gridCol w:w="1567"/>
      </w:tblGrid>
      <w:tr w:rsidR="00394A36" w:rsidRPr="00C43CD8" w:rsidTr="00394A36">
        <w:tc>
          <w:tcPr>
            <w:tcW w:w="1159" w:type="dxa"/>
          </w:tcPr>
          <w:p w:rsidR="00394A36" w:rsidRPr="00C43CD8" w:rsidRDefault="00394A36" w:rsidP="00394A36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数据集</w:t>
            </w:r>
          </w:p>
        </w:tc>
        <w:tc>
          <w:tcPr>
            <w:tcW w:w="1027" w:type="dxa"/>
          </w:tcPr>
          <w:p w:rsidR="00394A36" w:rsidRPr="00C43CD8" w:rsidRDefault="00394A36" w:rsidP="00394A36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Precision</w:t>
            </w:r>
          </w:p>
        </w:tc>
        <w:tc>
          <w:tcPr>
            <w:tcW w:w="1114" w:type="dxa"/>
          </w:tcPr>
          <w:p w:rsidR="00394A36" w:rsidRPr="00C43CD8" w:rsidRDefault="00394A36" w:rsidP="00394A36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Recall</w:t>
            </w:r>
            <w:r w:rsidRPr="00C43CD8">
              <w:rPr>
                <w:rFonts w:ascii="Calibri" w:hAnsi="Calibri" w:hint="eastAsia"/>
                <w:szCs w:val="24"/>
              </w:rPr>
              <w:t>值</w:t>
            </w:r>
          </w:p>
        </w:tc>
        <w:tc>
          <w:tcPr>
            <w:tcW w:w="832" w:type="dxa"/>
          </w:tcPr>
          <w:p w:rsidR="00394A36" w:rsidRPr="00C43CD8" w:rsidRDefault="00394A36" w:rsidP="00394A36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F</w:t>
            </w:r>
            <w:r w:rsidRPr="00C43CD8">
              <w:rPr>
                <w:rFonts w:ascii="Calibri" w:hAnsi="Calibri" w:hint="eastAsia"/>
                <w:szCs w:val="24"/>
              </w:rPr>
              <w:t>值</w:t>
            </w:r>
          </w:p>
        </w:tc>
        <w:tc>
          <w:tcPr>
            <w:tcW w:w="1248" w:type="dxa"/>
          </w:tcPr>
          <w:p w:rsidR="00394A36" w:rsidRPr="00C43CD8" w:rsidRDefault="00394A36" w:rsidP="00394A36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 xml:space="preserve"> </w:t>
            </w:r>
            <w:r w:rsidRPr="00C43CD8">
              <w:rPr>
                <w:rFonts w:ascii="Calibri" w:hAnsi="Calibri"/>
                <w:szCs w:val="24"/>
              </w:rPr>
              <w:t>AUC</w:t>
            </w:r>
            <w:r w:rsidRPr="00C43CD8">
              <w:rPr>
                <w:rFonts w:ascii="Calibri" w:hAnsi="Calibri" w:hint="eastAsia"/>
                <w:szCs w:val="24"/>
              </w:rPr>
              <w:t>值</w:t>
            </w:r>
          </w:p>
        </w:tc>
        <w:tc>
          <w:tcPr>
            <w:tcW w:w="1573" w:type="dxa"/>
          </w:tcPr>
          <w:p w:rsidR="00394A36" w:rsidRPr="00C43CD8" w:rsidRDefault="00394A36" w:rsidP="00394A36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 xml:space="preserve">Correctly </w:t>
            </w:r>
          </w:p>
        </w:tc>
        <w:tc>
          <w:tcPr>
            <w:tcW w:w="1567" w:type="dxa"/>
          </w:tcPr>
          <w:p w:rsidR="00394A36" w:rsidRPr="00C43CD8" w:rsidRDefault="00394A36" w:rsidP="00394A36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Time</w:t>
            </w:r>
          </w:p>
        </w:tc>
      </w:tr>
      <w:tr w:rsidR="00394A36" w:rsidRPr="00C43CD8" w:rsidTr="00394A36">
        <w:tc>
          <w:tcPr>
            <w:tcW w:w="1159" w:type="dxa"/>
          </w:tcPr>
          <w:p w:rsidR="00394A36" w:rsidRPr="00394A36" w:rsidRDefault="00394A36" w:rsidP="00394A36">
            <w:pPr>
              <w:rPr>
                <w:rFonts w:ascii="Calibri" w:hAnsi="Calibri"/>
                <w:szCs w:val="24"/>
              </w:rPr>
            </w:pPr>
            <w:r w:rsidRPr="00394A36">
              <w:t>magic04</w:t>
            </w:r>
          </w:p>
        </w:tc>
        <w:tc>
          <w:tcPr>
            <w:tcW w:w="1027" w:type="dxa"/>
          </w:tcPr>
          <w:p w:rsidR="00394A36" w:rsidRPr="00394A36" w:rsidRDefault="00394A36" w:rsidP="00394A36">
            <w:pPr>
              <w:rPr>
                <w:rFonts w:ascii="Calibri" w:hAnsi="Calibri"/>
                <w:szCs w:val="24"/>
              </w:rPr>
            </w:pPr>
            <w:r w:rsidRPr="00394A36">
              <w:rPr>
                <w:rFonts w:ascii="Calibri" w:hAnsi="Calibri" w:hint="eastAsia"/>
                <w:szCs w:val="24"/>
              </w:rPr>
              <w:t xml:space="preserve"> </w:t>
            </w:r>
            <w:r w:rsidR="00A87FBC">
              <w:rPr>
                <w:rFonts w:ascii="Calibri" w:hAnsi="Calibri"/>
                <w:szCs w:val="24"/>
              </w:rPr>
              <w:t>0.7</w:t>
            </w:r>
            <w:r w:rsidRPr="00394A36">
              <w:rPr>
                <w:rFonts w:ascii="Calibri" w:hAnsi="Calibri"/>
                <w:szCs w:val="24"/>
              </w:rPr>
              <w:t>90</w:t>
            </w:r>
          </w:p>
        </w:tc>
        <w:tc>
          <w:tcPr>
            <w:tcW w:w="1114" w:type="dxa"/>
          </w:tcPr>
          <w:p w:rsidR="00394A36" w:rsidRPr="00394A36" w:rsidRDefault="00394A36" w:rsidP="00A87FBC">
            <w:pPr>
              <w:rPr>
                <w:rFonts w:ascii="Calibri" w:hAnsi="Calibri"/>
                <w:szCs w:val="24"/>
              </w:rPr>
            </w:pPr>
            <w:r w:rsidRPr="00394A36">
              <w:rPr>
                <w:rFonts w:ascii="Calibri" w:hAnsi="Calibri"/>
                <w:szCs w:val="24"/>
              </w:rPr>
              <w:t>0.</w:t>
            </w:r>
            <w:r w:rsidR="00A87FBC">
              <w:rPr>
                <w:rFonts w:ascii="Calibri" w:hAnsi="Calibri"/>
                <w:szCs w:val="24"/>
              </w:rPr>
              <w:t>790</w:t>
            </w:r>
          </w:p>
        </w:tc>
        <w:tc>
          <w:tcPr>
            <w:tcW w:w="832" w:type="dxa"/>
          </w:tcPr>
          <w:p w:rsidR="00394A36" w:rsidRPr="00394A36" w:rsidRDefault="00394A36" w:rsidP="00A87FBC">
            <w:pPr>
              <w:rPr>
                <w:rFonts w:ascii="Calibri" w:hAnsi="Calibri"/>
                <w:szCs w:val="24"/>
              </w:rPr>
            </w:pPr>
            <w:r w:rsidRPr="00394A36">
              <w:rPr>
                <w:rFonts w:ascii="Calibri" w:hAnsi="Calibri"/>
                <w:szCs w:val="24"/>
              </w:rPr>
              <w:t>0.</w:t>
            </w:r>
            <w:r w:rsidR="00A87FBC">
              <w:rPr>
                <w:rFonts w:ascii="Calibri" w:hAnsi="Calibri"/>
                <w:szCs w:val="24"/>
              </w:rPr>
              <w:t>7</w:t>
            </w:r>
            <w:r w:rsidRPr="00394A36">
              <w:rPr>
                <w:rFonts w:ascii="Calibri" w:hAnsi="Calibri"/>
                <w:szCs w:val="24"/>
              </w:rPr>
              <w:t>90</w:t>
            </w:r>
          </w:p>
        </w:tc>
        <w:tc>
          <w:tcPr>
            <w:tcW w:w="1248" w:type="dxa"/>
          </w:tcPr>
          <w:p w:rsidR="00394A36" w:rsidRPr="00394A36" w:rsidRDefault="00394A36" w:rsidP="00A87FBC">
            <w:pPr>
              <w:rPr>
                <w:rFonts w:ascii="Calibri" w:hAnsi="Calibri"/>
                <w:szCs w:val="24"/>
              </w:rPr>
            </w:pPr>
            <w:r w:rsidRPr="00394A36">
              <w:rPr>
                <w:rFonts w:ascii="Calibri" w:hAnsi="Calibri"/>
                <w:szCs w:val="24"/>
              </w:rPr>
              <w:t>0.</w:t>
            </w:r>
            <w:r w:rsidR="00A87FBC">
              <w:rPr>
                <w:rFonts w:ascii="Calibri" w:hAnsi="Calibri"/>
                <w:szCs w:val="24"/>
              </w:rPr>
              <w:t>849</w:t>
            </w:r>
          </w:p>
        </w:tc>
        <w:tc>
          <w:tcPr>
            <w:tcW w:w="1573" w:type="dxa"/>
          </w:tcPr>
          <w:p w:rsidR="00394A36" w:rsidRPr="00394A36" w:rsidRDefault="00A87FBC" w:rsidP="00394A36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78.96</w:t>
            </w:r>
            <w:r w:rsidR="00394A36" w:rsidRPr="00394A36">
              <w:rPr>
                <w:rFonts w:ascii="Calibri" w:hAnsi="Calibri" w:hint="eastAsia"/>
                <w:szCs w:val="24"/>
              </w:rPr>
              <w:t>%</w:t>
            </w:r>
          </w:p>
        </w:tc>
        <w:tc>
          <w:tcPr>
            <w:tcW w:w="1567" w:type="dxa"/>
          </w:tcPr>
          <w:p w:rsidR="00394A36" w:rsidRPr="00A452C4" w:rsidRDefault="00A87FBC" w:rsidP="00394A36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2.45</w:t>
            </w:r>
            <w:r w:rsidR="00394A36" w:rsidRPr="00A452C4">
              <w:rPr>
                <w:rFonts w:ascii="Calibri" w:hAnsi="Calibri" w:hint="eastAsia"/>
                <w:szCs w:val="24"/>
              </w:rPr>
              <w:t>s</w:t>
            </w:r>
          </w:p>
        </w:tc>
      </w:tr>
      <w:tr w:rsidR="00394A36" w:rsidRPr="00C43CD8" w:rsidTr="00394A36">
        <w:tc>
          <w:tcPr>
            <w:tcW w:w="1159" w:type="dxa"/>
          </w:tcPr>
          <w:p w:rsidR="00394A36" w:rsidRPr="00A56712" w:rsidRDefault="00394A36" w:rsidP="00394A36">
            <w:pPr>
              <w:rPr>
                <w:rFonts w:ascii="Calibri" w:hAnsi="Calibri"/>
                <w:color w:val="FF0000"/>
                <w:szCs w:val="24"/>
              </w:rPr>
            </w:pPr>
            <w:r w:rsidRPr="00A56712">
              <w:rPr>
                <w:color w:val="FF0000"/>
              </w:rPr>
              <w:t>annealing</w:t>
            </w:r>
          </w:p>
        </w:tc>
        <w:tc>
          <w:tcPr>
            <w:tcW w:w="1027" w:type="dxa"/>
          </w:tcPr>
          <w:p w:rsidR="00394A36" w:rsidRPr="00A56712" w:rsidRDefault="00394A36" w:rsidP="00A87FBC">
            <w:pPr>
              <w:rPr>
                <w:rFonts w:ascii="Calibri" w:hAnsi="Calibri"/>
                <w:color w:val="FF0000"/>
                <w:szCs w:val="24"/>
              </w:rPr>
            </w:pPr>
            <w:r w:rsidRPr="00A56712">
              <w:rPr>
                <w:rFonts w:ascii="Calibri" w:hAnsi="Calibri" w:hint="eastAsia"/>
                <w:color w:val="FF0000"/>
                <w:szCs w:val="24"/>
              </w:rPr>
              <w:t>0.</w:t>
            </w:r>
            <w:r w:rsidR="00A87FBC" w:rsidRPr="00A56712">
              <w:rPr>
                <w:rFonts w:ascii="Calibri" w:hAnsi="Calibri"/>
                <w:color w:val="FF0000"/>
                <w:szCs w:val="24"/>
              </w:rPr>
              <w:t>703</w:t>
            </w:r>
          </w:p>
        </w:tc>
        <w:tc>
          <w:tcPr>
            <w:tcW w:w="1114" w:type="dxa"/>
          </w:tcPr>
          <w:p w:rsidR="00394A36" w:rsidRPr="00A56712" w:rsidRDefault="00394A36" w:rsidP="00A87FBC">
            <w:pPr>
              <w:rPr>
                <w:rFonts w:ascii="Calibri" w:hAnsi="Calibri"/>
                <w:color w:val="FF0000"/>
                <w:szCs w:val="24"/>
              </w:rPr>
            </w:pPr>
            <w:r w:rsidRPr="00A56712">
              <w:rPr>
                <w:rFonts w:ascii="Calibri" w:hAnsi="Calibri" w:hint="eastAsia"/>
                <w:color w:val="FF0000"/>
                <w:szCs w:val="24"/>
              </w:rPr>
              <w:t>0.</w:t>
            </w:r>
            <w:r w:rsidR="00A87FBC" w:rsidRPr="00A56712">
              <w:rPr>
                <w:rFonts w:ascii="Calibri" w:hAnsi="Calibri"/>
                <w:color w:val="FF0000"/>
                <w:szCs w:val="24"/>
              </w:rPr>
              <w:t>837</w:t>
            </w:r>
          </w:p>
        </w:tc>
        <w:tc>
          <w:tcPr>
            <w:tcW w:w="832" w:type="dxa"/>
          </w:tcPr>
          <w:p w:rsidR="00394A36" w:rsidRPr="00A56712" w:rsidRDefault="00394A36" w:rsidP="00A87FBC">
            <w:pPr>
              <w:rPr>
                <w:rFonts w:ascii="Calibri" w:hAnsi="Calibri"/>
                <w:color w:val="FF0000"/>
                <w:szCs w:val="24"/>
              </w:rPr>
            </w:pPr>
            <w:r w:rsidRPr="00A56712">
              <w:rPr>
                <w:rFonts w:ascii="Calibri" w:hAnsi="Calibri" w:hint="eastAsia"/>
                <w:color w:val="FF0000"/>
                <w:szCs w:val="24"/>
              </w:rPr>
              <w:t>0.</w:t>
            </w:r>
            <w:r w:rsidR="00A87FBC" w:rsidRPr="00A56712">
              <w:rPr>
                <w:rFonts w:ascii="Calibri" w:hAnsi="Calibri"/>
                <w:color w:val="FF0000"/>
                <w:szCs w:val="24"/>
              </w:rPr>
              <w:t>764</w:t>
            </w:r>
          </w:p>
        </w:tc>
        <w:tc>
          <w:tcPr>
            <w:tcW w:w="1248" w:type="dxa"/>
          </w:tcPr>
          <w:p w:rsidR="00394A36" w:rsidRPr="00A56712" w:rsidRDefault="00394A36" w:rsidP="00A87FBC">
            <w:pPr>
              <w:rPr>
                <w:rFonts w:ascii="Calibri" w:hAnsi="Calibri"/>
                <w:color w:val="FF0000"/>
                <w:szCs w:val="24"/>
              </w:rPr>
            </w:pPr>
            <w:r w:rsidRPr="00A56712">
              <w:rPr>
                <w:rFonts w:ascii="Calibri" w:hAnsi="Calibri" w:hint="eastAsia"/>
                <w:color w:val="FF0000"/>
                <w:szCs w:val="24"/>
              </w:rPr>
              <w:t xml:space="preserve"> 0.</w:t>
            </w:r>
            <w:r w:rsidR="00A87FBC" w:rsidRPr="00A56712">
              <w:rPr>
                <w:rFonts w:ascii="Calibri" w:hAnsi="Calibri"/>
                <w:color w:val="FF0000"/>
                <w:szCs w:val="24"/>
              </w:rPr>
              <w:t>895</w:t>
            </w:r>
          </w:p>
        </w:tc>
        <w:tc>
          <w:tcPr>
            <w:tcW w:w="1573" w:type="dxa"/>
          </w:tcPr>
          <w:p w:rsidR="00394A36" w:rsidRPr="00A56712" w:rsidRDefault="00A87FBC" w:rsidP="00394A36">
            <w:pPr>
              <w:rPr>
                <w:rFonts w:ascii="Calibri" w:hAnsi="Calibri"/>
                <w:color w:val="FF0000"/>
                <w:szCs w:val="24"/>
              </w:rPr>
            </w:pPr>
            <w:r w:rsidRPr="00A56712">
              <w:rPr>
                <w:rFonts w:ascii="Calibri" w:hAnsi="Calibri"/>
                <w:color w:val="FF0000"/>
                <w:szCs w:val="24"/>
              </w:rPr>
              <w:t>83.71</w:t>
            </w:r>
            <w:r w:rsidR="00394A36" w:rsidRPr="00A56712">
              <w:rPr>
                <w:rFonts w:ascii="Calibri" w:hAnsi="Calibri"/>
                <w:color w:val="FF0000"/>
                <w:szCs w:val="24"/>
              </w:rPr>
              <w:t>%</w:t>
            </w:r>
          </w:p>
        </w:tc>
        <w:tc>
          <w:tcPr>
            <w:tcW w:w="1567" w:type="dxa"/>
          </w:tcPr>
          <w:p w:rsidR="00394A36" w:rsidRPr="00A452C4" w:rsidRDefault="00394A36" w:rsidP="00394A36">
            <w:pPr>
              <w:rPr>
                <w:rFonts w:ascii="Calibri" w:hAnsi="Calibri"/>
                <w:szCs w:val="24"/>
              </w:rPr>
            </w:pPr>
            <w:r w:rsidRPr="00A452C4">
              <w:rPr>
                <w:rFonts w:ascii="Calibri" w:hAnsi="Calibri"/>
                <w:szCs w:val="24"/>
              </w:rPr>
              <w:t>0.03s</w:t>
            </w:r>
          </w:p>
        </w:tc>
      </w:tr>
      <w:tr w:rsidR="00394A36" w:rsidRPr="00C43CD8" w:rsidTr="00394A36">
        <w:tc>
          <w:tcPr>
            <w:tcW w:w="1159" w:type="dxa"/>
          </w:tcPr>
          <w:p w:rsidR="00394A36" w:rsidRPr="00A452C4" w:rsidRDefault="00394A36" w:rsidP="00394A36">
            <w:r>
              <w:t>abalone</w:t>
            </w:r>
          </w:p>
        </w:tc>
        <w:tc>
          <w:tcPr>
            <w:tcW w:w="1027" w:type="dxa"/>
          </w:tcPr>
          <w:p w:rsidR="00394A36" w:rsidRPr="00A452C4" w:rsidRDefault="00394A36" w:rsidP="00A87FBC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0.</w:t>
            </w:r>
            <w:r w:rsidR="00A87FBC">
              <w:rPr>
                <w:rFonts w:ascii="Calibri" w:hAnsi="Calibri"/>
                <w:szCs w:val="24"/>
              </w:rPr>
              <w:t>085</w:t>
            </w:r>
          </w:p>
        </w:tc>
        <w:tc>
          <w:tcPr>
            <w:tcW w:w="1114" w:type="dxa"/>
          </w:tcPr>
          <w:p w:rsidR="00394A36" w:rsidRPr="00A452C4" w:rsidRDefault="00394A36" w:rsidP="00A87FBC">
            <w:pPr>
              <w:rPr>
                <w:rFonts w:ascii="Calibri" w:hAnsi="Calibri"/>
                <w:szCs w:val="24"/>
              </w:rPr>
            </w:pPr>
            <w:r w:rsidRPr="00A452C4">
              <w:rPr>
                <w:rFonts w:ascii="Calibri" w:hAnsi="Calibri" w:hint="eastAsia"/>
                <w:szCs w:val="24"/>
              </w:rPr>
              <w:t>0.</w:t>
            </w:r>
            <w:r>
              <w:rPr>
                <w:rFonts w:ascii="Calibri" w:hAnsi="Calibri"/>
                <w:szCs w:val="24"/>
              </w:rPr>
              <w:t>2</w:t>
            </w:r>
            <w:r w:rsidR="00A87FBC">
              <w:rPr>
                <w:rFonts w:ascii="Calibri" w:hAnsi="Calibri"/>
                <w:szCs w:val="24"/>
              </w:rPr>
              <w:t>10</w:t>
            </w:r>
          </w:p>
        </w:tc>
        <w:tc>
          <w:tcPr>
            <w:tcW w:w="832" w:type="dxa"/>
          </w:tcPr>
          <w:p w:rsidR="00394A36" w:rsidRPr="00A452C4" w:rsidRDefault="00394A36" w:rsidP="00A87FBC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0.1</w:t>
            </w:r>
            <w:r w:rsidR="00A87FBC">
              <w:rPr>
                <w:rFonts w:ascii="Calibri" w:hAnsi="Calibri"/>
                <w:szCs w:val="24"/>
              </w:rPr>
              <w:t>20</w:t>
            </w:r>
          </w:p>
        </w:tc>
        <w:tc>
          <w:tcPr>
            <w:tcW w:w="1248" w:type="dxa"/>
          </w:tcPr>
          <w:p w:rsidR="00394A36" w:rsidRPr="00A452C4" w:rsidRDefault="00394A36" w:rsidP="00A87FBC">
            <w:pPr>
              <w:rPr>
                <w:rFonts w:ascii="Calibri" w:hAnsi="Calibri"/>
                <w:szCs w:val="24"/>
              </w:rPr>
            </w:pPr>
            <w:r w:rsidRPr="00A452C4">
              <w:rPr>
                <w:rFonts w:ascii="Calibri" w:hAnsi="Calibri" w:hint="eastAsia"/>
                <w:szCs w:val="24"/>
              </w:rPr>
              <w:t>0.</w:t>
            </w:r>
            <w:r w:rsidR="00A87FBC">
              <w:rPr>
                <w:rFonts w:ascii="Calibri" w:hAnsi="Calibri"/>
                <w:szCs w:val="24"/>
              </w:rPr>
              <w:t>638</w:t>
            </w:r>
          </w:p>
        </w:tc>
        <w:tc>
          <w:tcPr>
            <w:tcW w:w="1573" w:type="dxa"/>
          </w:tcPr>
          <w:p w:rsidR="00394A36" w:rsidRPr="00A452C4" w:rsidRDefault="00A87FBC" w:rsidP="00394A36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21.02</w:t>
            </w:r>
            <w:r w:rsidR="00394A36" w:rsidRPr="00A452C4">
              <w:rPr>
                <w:rFonts w:ascii="Calibri" w:hAnsi="Calibri" w:hint="eastAsia"/>
                <w:szCs w:val="24"/>
              </w:rPr>
              <w:t>%</w:t>
            </w:r>
          </w:p>
        </w:tc>
        <w:tc>
          <w:tcPr>
            <w:tcW w:w="1567" w:type="dxa"/>
          </w:tcPr>
          <w:p w:rsidR="00394A36" w:rsidRPr="00A452C4" w:rsidRDefault="00A87FBC" w:rsidP="00394A36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0.14</w:t>
            </w:r>
            <w:r w:rsidR="00394A36" w:rsidRPr="00A452C4">
              <w:rPr>
                <w:rFonts w:ascii="Calibri" w:hAnsi="Calibri" w:hint="eastAsia"/>
                <w:szCs w:val="24"/>
              </w:rPr>
              <w:t>s</w:t>
            </w:r>
          </w:p>
        </w:tc>
      </w:tr>
    </w:tbl>
    <w:p w:rsidR="00C131DD" w:rsidRDefault="00C131DD" w:rsidP="00C131DD">
      <w:pPr>
        <w:ind w:firstLineChars="200" w:firstLine="420"/>
      </w:pPr>
    </w:p>
    <w:p w:rsidR="00394A36" w:rsidRPr="00C43CD8" w:rsidRDefault="00394A36" w:rsidP="00394A36">
      <w:pPr>
        <w:ind w:firstLineChars="200" w:firstLine="420"/>
      </w:pPr>
      <w:r>
        <w:rPr>
          <w:rFonts w:hint="eastAsia"/>
        </w:rPr>
        <w:t>当</w:t>
      </w:r>
      <w:r w:rsidRPr="00394A36">
        <w:t>numlterations</w:t>
      </w:r>
      <w:r w:rsidRPr="00C43CD8">
        <w:rPr>
          <w:rFonts w:hint="eastAsia"/>
        </w:rPr>
        <w:t>=</w:t>
      </w:r>
      <w:r w:rsidRPr="00C131DD">
        <w:t xml:space="preserve"> </w:t>
      </w:r>
      <w:r>
        <w:t>15</w:t>
      </w:r>
      <w:r w:rsidRPr="00C43CD8">
        <w:rPr>
          <w:rFonts w:hint="eastAsia"/>
        </w:rPr>
        <w:t>时：</w:t>
      </w:r>
    </w:p>
    <w:tbl>
      <w:tblPr>
        <w:tblStyle w:val="aa"/>
        <w:tblW w:w="8520" w:type="dxa"/>
        <w:tblLayout w:type="fixed"/>
        <w:tblLook w:val="04A0" w:firstRow="1" w:lastRow="0" w:firstColumn="1" w:lastColumn="0" w:noHBand="0" w:noVBand="1"/>
      </w:tblPr>
      <w:tblGrid>
        <w:gridCol w:w="1159"/>
        <w:gridCol w:w="1027"/>
        <w:gridCol w:w="1114"/>
        <w:gridCol w:w="832"/>
        <w:gridCol w:w="1248"/>
        <w:gridCol w:w="1573"/>
        <w:gridCol w:w="1567"/>
      </w:tblGrid>
      <w:tr w:rsidR="00394A36" w:rsidRPr="00C43CD8" w:rsidTr="00394A36">
        <w:tc>
          <w:tcPr>
            <w:tcW w:w="1159" w:type="dxa"/>
          </w:tcPr>
          <w:p w:rsidR="00394A36" w:rsidRPr="00C43CD8" w:rsidRDefault="00394A36" w:rsidP="00394A36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数据集</w:t>
            </w:r>
          </w:p>
        </w:tc>
        <w:tc>
          <w:tcPr>
            <w:tcW w:w="1027" w:type="dxa"/>
          </w:tcPr>
          <w:p w:rsidR="00394A36" w:rsidRPr="00C43CD8" w:rsidRDefault="00394A36" w:rsidP="00394A36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Precision</w:t>
            </w:r>
          </w:p>
        </w:tc>
        <w:tc>
          <w:tcPr>
            <w:tcW w:w="1114" w:type="dxa"/>
          </w:tcPr>
          <w:p w:rsidR="00394A36" w:rsidRPr="00C43CD8" w:rsidRDefault="00394A36" w:rsidP="00394A36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Recall</w:t>
            </w:r>
            <w:r w:rsidRPr="00C43CD8">
              <w:rPr>
                <w:rFonts w:ascii="Calibri" w:hAnsi="Calibri" w:hint="eastAsia"/>
                <w:szCs w:val="24"/>
              </w:rPr>
              <w:t>值</w:t>
            </w:r>
          </w:p>
        </w:tc>
        <w:tc>
          <w:tcPr>
            <w:tcW w:w="832" w:type="dxa"/>
          </w:tcPr>
          <w:p w:rsidR="00394A36" w:rsidRPr="00C43CD8" w:rsidRDefault="00394A36" w:rsidP="00394A36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F</w:t>
            </w:r>
            <w:r w:rsidRPr="00C43CD8">
              <w:rPr>
                <w:rFonts w:ascii="Calibri" w:hAnsi="Calibri" w:hint="eastAsia"/>
                <w:szCs w:val="24"/>
              </w:rPr>
              <w:t>值</w:t>
            </w:r>
          </w:p>
        </w:tc>
        <w:tc>
          <w:tcPr>
            <w:tcW w:w="1248" w:type="dxa"/>
          </w:tcPr>
          <w:p w:rsidR="00394A36" w:rsidRPr="00C43CD8" w:rsidRDefault="00394A36" w:rsidP="00394A36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 xml:space="preserve"> </w:t>
            </w:r>
            <w:r w:rsidRPr="00C43CD8">
              <w:rPr>
                <w:rFonts w:ascii="Calibri" w:hAnsi="Calibri"/>
                <w:szCs w:val="24"/>
              </w:rPr>
              <w:t>AUC</w:t>
            </w:r>
            <w:r w:rsidRPr="00C43CD8">
              <w:rPr>
                <w:rFonts w:ascii="Calibri" w:hAnsi="Calibri" w:hint="eastAsia"/>
                <w:szCs w:val="24"/>
              </w:rPr>
              <w:t>值</w:t>
            </w:r>
          </w:p>
        </w:tc>
        <w:tc>
          <w:tcPr>
            <w:tcW w:w="1573" w:type="dxa"/>
          </w:tcPr>
          <w:p w:rsidR="00394A36" w:rsidRPr="00C43CD8" w:rsidRDefault="00394A36" w:rsidP="00394A36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 xml:space="preserve">Correctly </w:t>
            </w:r>
          </w:p>
        </w:tc>
        <w:tc>
          <w:tcPr>
            <w:tcW w:w="1567" w:type="dxa"/>
          </w:tcPr>
          <w:p w:rsidR="00394A36" w:rsidRPr="00C43CD8" w:rsidRDefault="00394A36" w:rsidP="00394A36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Time</w:t>
            </w:r>
          </w:p>
        </w:tc>
      </w:tr>
      <w:tr w:rsidR="00394A36" w:rsidRPr="00C43CD8" w:rsidTr="00394A36">
        <w:tc>
          <w:tcPr>
            <w:tcW w:w="1159" w:type="dxa"/>
          </w:tcPr>
          <w:p w:rsidR="00394A36" w:rsidRPr="00A56712" w:rsidRDefault="00394A36" w:rsidP="00394A36">
            <w:pPr>
              <w:rPr>
                <w:rFonts w:ascii="Calibri" w:hAnsi="Calibri"/>
                <w:color w:val="FF0000"/>
                <w:szCs w:val="24"/>
              </w:rPr>
            </w:pPr>
            <w:r w:rsidRPr="00A56712">
              <w:rPr>
                <w:color w:val="FF0000"/>
              </w:rPr>
              <w:t>magic04</w:t>
            </w:r>
          </w:p>
        </w:tc>
        <w:tc>
          <w:tcPr>
            <w:tcW w:w="1027" w:type="dxa"/>
          </w:tcPr>
          <w:p w:rsidR="00394A36" w:rsidRPr="00A56712" w:rsidRDefault="00394A36" w:rsidP="00A87FBC">
            <w:pPr>
              <w:rPr>
                <w:rFonts w:ascii="Calibri" w:hAnsi="Calibri"/>
                <w:color w:val="FF0000"/>
                <w:szCs w:val="24"/>
              </w:rPr>
            </w:pPr>
            <w:r w:rsidRPr="00A56712">
              <w:rPr>
                <w:rFonts w:ascii="Calibri" w:hAnsi="Calibri" w:hint="eastAsia"/>
                <w:color w:val="FF0000"/>
                <w:szCs w:val="24"/>
              </w:rPr>
              <w:t xml:space="preserve"> </w:t>
            </w:r>
            <w:r w:rsidRPr="00A56712">
              <w:rPr>
                <w:rFonts w:ascii="Calibri" w:hAnsi="Calibri"/>
                <w:color w:val="FF0000"/>
                <w:szCs w:val="24"/>
              </w:rPr>
              <w:t>0.8</w:t>
            </w:r>
            <w:r w:rsidR="00A87FBC" w:rsidRPr="00A56712">
              <w:rPr>
                <w:rFonts w:ascii="Calibri" w:hAnsi="Calibri"/>
                <w:color w:val="FF0000"/>
                <w:szCs w:val="24"/>
              </w:rPr>
              <w:t>29</w:t>
            </w:r>
          </w:p>
        </w:tc>
        <w:tc>
          <w:tcPr>
            <w:tcW w:w="1114" w:type="dxa"/>
          </w:tcPr>
          <w:p w:rsidR="00394A36" w:rsidRPr="00A56712" w:rsidRDefault="00394A36" w:rsidP="00A87FBC">
            <w:pPr>
              <w:rPr>
                <w:rFonts w:ascii="Calibri" w:hAnsi="Calibri"/>
                <w:color w:val="FF0000"/>
                <w:szCs w:val="24"/>
              </w:rPr>
            </w:pPr>
            <w:r w:rsidRPr="00A56712">
              <w:rPr>
                <w:rFonts w:ascii="Calibri" w:hAnsi="Calibri"/>
                <w:color w:val="FF0000"/>
                <w:szCs w:val="24"/>
              </w:rPr>
              <w:t>0.8</w:t>
            </w:r>
            <w:r w:rsidR="00A87FBC" w:rsidRPr="00A56712">
              <w:rPr>
                <w:rFonts w:ascii="Calibri" w:hAnsi="Calibri"/>
                <w:color w:val="FF0000"/>
                <w:szCs w:val="24"/>
              </w:rPr>
              <w:t>12</w:t>
            </w:r>
          </w:p>
        </w:tc>
        <w:tc>
          <w:tcPr>
            <w:tcW w:w="832" w:type="dxa"/>
          </w:tcPr>
          <w:p w:rsidR="00394A36" w:rsidRPr="00A56712" w:rsidRDefault="00394A36" w:rsidP="00A87FBC">
            <w:pPr>
              <w:rPr>
                <w:rFonts w:ascii="Calibri" w:hAnsi="Calibri"/>
                <w:color w:val="FF0000"/>
                <w:szCs w:val="24"/>
              </w:rPr>
            </w:pPr>
            <w:r w:rsidRPr="00A56712">
              <w:rPr>
                <w:rFonts w:ascii="Calibri" w:hAnsi="Calibri"/>
                <w:color w:val="FF0000"/>
                <w:szCs w:val="24"/>
              </w:rPr>
              <w:t>0.8</w:t>
            </w:r>
            <w:r w:rsidR="00A87FBC" w:rsidRPr="00A56712">
              <w:rPr>
                <w:rFonts w:ascii="Calibri" w:hAnsi="Calibri"/>
                <w:color w:val="FF0000"/>
                <w:szCs w:val="24"/>
              </w:rPr>
              <w:t>09</w:t>
            </w:r>
          </w:p>
        </w:tc>
        <w:tc>
          <w:tcPr>
            <w:tcW w:w="1248" w:type="dxa"/>
          </w:tcPr>
          <w:p w:rsidR="00394A36" w:rsidRPr="00A56712" w:rsidRDefault="00394A36" w:rsidP="00A87FBC">
            <w:pPr>
              <w:rPr>
                <w:rFonts w:ascii="Calibri" w:hAnsi="Calibri"/>
                <w:color w:val="FF0000"/>
                <w:szCs w:val="24"/>
              </w:rPr>
            </w:pPr>
            <w:r w:rsidRPr="00A56712">
              <w:rPr>
                <w:rFonts w:ascii="Calibri" w:hAnsi="Calibri"/>
                <w:color w:val="FF0000"/>
                <w:szCs w:val="24"/>
              </w:rPr>
              <w:t>0.</w:t>
            </w:r>
            <w:r w:rsidR="00A87FBC" w:rsidRPr="00A56712">
              <w:rPr>
                <w:rFonts w:ascii="Calibri" w:hAnsi="Calibri"/>
                <w:color w:val="FF0000"/>
                <w:szCs w:val="24"/>
              </w:rPr>
              <w:t>861</w:t>
            </w:r>
          </w:p>
        </w:tc>
        <w:tc>
          <w:tcPr>
            <w:tcW w:w="1573" w:type="dxa"/>
          </w:tcPr>
          <w:p w:rsidR="00394A36" w:rsidRPr="00A56712" w:rsidRDefault="00394A36" w:rsidP="00A87FBC">
            <w:pPr>
              <w:rPr>
                <w:rFonts w:ascii="Calibri" w:hAnsi="Calibri"/>
                <w:color w:val="FF0000"/>
                <w:szCs w:val="24"/>
              </w:rPr>
            </w:pPr>
            <w:r w:rsidRPr="00A56712">
              <w:rPr>
                <w:rFonts w:ascii="Calibri" w:hAnsi="Calibri"/>
                <w:color w:val="FF0000"/>
                <w:szCs w:val="24"/>
              </w:rPr>
              <w:t>8</w:t>
            </w:r>
            <w:r w:rsidR="00A87FBC" w:rsidRPr="00A56712">
              <w:rPr>
                <w:rFonts w:ascii="Calibri" w:hAnsi="Calibri"/>
                <w:color w:val="FF0000"/>
                <w:szCs w:val="24"/>
              </w:rPr>
              <w:t>1.25</w:t>
            </w:r>
            <w:r w:rsidRPr="00A56712">
              <w:rPr>
                <w:rFonts w:ascii="Calibri" w:hAnsi="Calibri" w:hint="eastAsia"/>
                <w:color w:val="FF0000"/>
                <w:szCs w:val="24"/>
              </w:rPr>
              <w:t>%</w:t>
            </w:r>
          </w:p>
        </w:tc>
        <w:tc>
          <w:tcPr>
            <w:tcW w:w="1567" w:type="dxa"/>
          </w:tcPr>
          <w:p w:rsidR="00394A36" w:rsidRPr="00A452C4" w:rsidRDefault="00A87FBC" w:rsidP="00394A36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3.36</w:t>
            </w:r>
            <w:r w:rsidR="00394A36" w:rsidRPr="00A452C4">
              <w:rPr>
                <w:rFonts w:ascii="Calibri" w:hAnsi="Calibri" w:hint="eastAsia"/>
                <w:szCs w:val="24"/>
              </w:rPr>
              <w:t>s</w:t>
            </w:r>
          </w:p>
        </w:tc>
      </w:tr>
      <w:tr w:rsidR="00394A36" w:rsidRPr="00C43CD8" w:rsidTr="00394A36">
        <w:tc>
          <w:tcPr>
            <w:tcW w:w="1159" w:type="dxa"/>
          </w:tcPr>
          <w:p w:rsidR="00394A36" w:rsidRPr="00A452C4" w:rsidRDefault="00394A36" w:rsidP="00394A36">
            <w:pPr>
              <w:rPr>
                <w:rFonts w:ascii="Calibri" w:hAnsi="Calibri"/>
                <w:szCs w:val="24"/>
              </w:rPr>
            </w:pPr>
            <w:r>
              <w:t>a</w:t>
            </w:r>
            <w:r w:rsidRPr="00394A36">
              <w:t>nnealing</w:t>
            </w:r>
          </w:p>
        </w:tc>
        <w:tc>
          <w:tcPr>
            <w:tcW w:w="1027" w:type="dxa"/>
          </w:tcPr>
          <w:p w:rsidR="00394A36" w:rsidRPr="00A452C4" w:rsidRDefault="00394A36" w:rsidP="00A87FBC">
            <w:pPr>
              <w:rPr>
                <w:rFonts w:ascii="Calibri" w:hAnsi="Calibri"/>
                <w:szCs w:val="24"/>
              </w:rPr>
            </w:pPr>
            <w:r w:rsidRPr="00A452C4">
              <w:rPr>
                <w:rFonts w:ascii="Calibri" w:hAnsi="Calibri" w:hint="eastAsia"/>
                <w:szCs w:val="24"/>
              </w:rPr>
              <w:t>0.</w:t>
            </w:r>
            <w:r w:rsidR="00A87FBC">
              <w:rPr>
                <w:rFonts w:ascii="Calibri" w:hAnsi="Calibri"/>
                <w:szCs w:val="24"/>
              </w:rPr>
              <w:t>703</w:t>
            </w:r>
          </w:p>
        </w:tc>
        <w:tc>
          <w:tcPr>
            <w:tcW w:w="1114" w:type="dxa"/>
          </w:tcPr>
          <w:p w:rsidR="00394A36" w:rsidRPr="00A452C4" w:rsidRDefault="00394A36" w:rsidP="00A87FBC">
            <w:pPr>
              <w:rPr>
                <w:rFonts w:ascii="Calibri" w:hAnsi="Calibri"/>
                <w:szCs w:val="24"/>
              </w:rPr>
            </w:pPr>
            <w:r w:rsidRPr="00A452C4">
              <w:rPr>
                <w:rFonts w:ascii="Calibri" w:hAnsi="Calibri" w:hint="eastAsia"/>
                <w:szCs w:val="24"/>
              </w:rPr>
              <w:t>0.</w:t>
            </w:r>
            <w:r w:rsidR="00A87FBC">
              <w:rPr>
                <w:rFonts w:ascii="Calibri" w:hAnsi="Calibri"/>
                <w:szCs w:val="24"/>
              </w:rPr>
              <w:t>837</w:t>
            </w:r>
          </w:p>
        </w:tc>
        <w:tc>
          <w:tcPr>
            <w:tcW w:w="832" w:type="dxa"/>
          </w:tcPr>
          <w:p w:rsidR="00394A36" w:rsidRPr="00A452C4" w:rsidRDefault="00394A36" w:rsidP="00A87FBC">
            <w:pPr>
              <w:rPr>
                <w:rFonts w:ascii="Calibri" w:hAnsi="Calibri"/>
                <w:szCs w:val="24"/>
              </w:rPr>
            </w:pPr>
            <w:r w:rsidRPr="00A452C4">
              <w:rPr>
                <w:rFonts w:ascii="Calibri" w:hAnsi="Calibri" w:hint="eastAsia"/>
                <w:szCs w:val="24"/>
              </w:rPr>
              <w:t>0.</w:t>
            </w:r>
            <w:r w:rsidR="00A87FBC">
              <w:rPr>
                <w:rFonts w:ascii="Calibri" w:hAnsi="Calibri"/>
                <w:szCs w:val="24"/>
              </w:rPr>
              <w:t>764</w:t>
            </w:r>
          </w:p>
        </w:tc>
        <w:tc>
          <w:tcPr>
            <w:tcW w:w="1248" w:type="dxa"/>
          </w:tcPr>
          <w:p w:rsidR="00394A36" w:rsidRPr="00A452C4" w:rsidRDefault="00394A36" w:rsidP="00A87FBC">
            <w:pPr>
              <w:rPr>
                <w:rFonts w:ascii="Calibri" w:hAnsi="Calibri"/>
                <w:szCs w:val="24"/>
              </w:rPr>
            </w:pPr>
            <w:r w:rsidRPr="00A452C4">
              <w:rPr>
                <w:rFonts w:ascii="Calibri" w:hAnsi="Calibri" w:hint="eastAsia"/>
                <w:szCs w:val="24"/>
              </w:rPr>
              <w:t xml:space="preserve"> 0.</w:t>
            </w:r>
            <w:r w:rsidR="00A87FBC">
              <w:rPr>
                <w:rFonts w:ascii="Calibri" w:hAnsi="Calibri"/>
                <w:szCs w:val="24"/>
              </w:rPr>
              <w:t>895</w:t>
            </w:r>
          </w:p>
        </w:tc>
        <w:tc>
          <w:tcPr>
            <w:tcW w:w="1573" w:type="dxa"/>
          </w:tcPr>
          <w:p w:rsidR="00394A36" w:rsidRPr="00A452C4" w:rsidRDefault="00A87FBC" w:rsidP="00394A36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83.71</w:t>
            </w:r>
            <w:r w:rsidR="00394A36" w:rsidRPr="00A452C4">
              <w:rPr>
                <w:rFonts w:ascii="Calibri" w:hAnsi="Calibri"/>
                <w:szCs w:val="24"/>
              </w:rPr>
              <w:t>%</w:t>
            </w:r>
          </w:p>
        </w:tc>
        <w:tc>
          <w:tcPr>
            <w:tcW w:w="1567" w:type="dxa"/>
          </w:tcPr>
          <w:p w:rsidR="00394A36" w:rsidRPr="00A452C4" w:rsidRDefault="00394A36" w:rsidP="00A87FBC">
            <w:pPr>
              <w:rPr>
                <w:rFonts w:ascii="Calibri" w:hAnsi="Calibri"/>
                <w:szCs w:val="24"/>
              </w:rPr>
            </w:pPr>
            <w:r w:rsidRPr="00A452C4">
              <w:rPr>
                <w:rFonts w:ascii="Calibri" w:hAnsi="Calibri"/>
                <w:szCs w:val="24"/>
              </w:rPr>
              <w:t>0.0</w:t>
            </w:r>
            <w:r w:rsidR="00A87FBC">
              <w:rPr>
                <w:rFonts w:ascii="Calibri" w:hAnsi="Calibri"/>
                <w:szCs w:val="24"/>
              </w:rPr>
              <w:t>5</w:t>
            </w:r>
            <w:r w:rsidRPr="00A452C4">
              <w:rPr>
                <w:rFonts w:ascii="Calibri" w:hAnsi="Calibri"/>
                <w:szCs w:val="24"/>
              </w:rPr>
              <w:t>s</w:t>
            </w:r>
          </w:p>
        </w:tc>
      </w:tr>
      <w:tr w:rsidR="00394A36" w:rsidRPr="00C43CD8" w:rsidTr="00394A36">
        <w:tc>
          <w:tcPr>
            <w:tcW w:w="1159" w:type="dxa"/>
          </w:tcPr>
          <w:p w:rsidR="00394A36" w:rsidRPr="00A452C4" w:rsidRDefault="00394A36" w:rsidP="00394A36">
            <w:r>
              <w:t>abalone</w:t>
            </w:r>
          </w:p>
        </w:tc>
        <w:tc>
          <w:tcPr>
            <w:tcW w:w="1027" w:type="dxa"/>
          </w:tcPr>
          <w:p w:rsidR="00394A36" w:rsidRPr="00A452C4" w:rsidRDefault="00A87FBC" w:rsidP="00394A36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0.85</w:t>
            </w:r>
          </w:p>
        </w:tc>
        <w:tc>
          <w:tcPr>
            <w:tcW w:w="1114" w:type="dxa"/>
          </w:tcPr>
          <w:p w:rsidR="00394A36" w:rsidRPr="00A452C4" w:rsidRDefault="00394A36" w:rsidP="00A87FBC">
            <w:pPr>
              <w:rPr>
                <w:rFonts w:ascii="Calibri" w:hAnsi="Calibri"/>
                <w:szCs w:val="24"/>
              </w:rPr>
            </w:pPr>
            <w:r w:rsidRPr="00A452C4">
              <w:rPr>
                <w:rFonts w:ascii="Calibri" w:hAnsi="Calibri" w:hint="eastAsia"/>
                <w:szCs w:val="24"/>
              </w:rPr>
              <w:t>0.</w:t>
            </w:r>
            <w:r>
              <w:rPr>
                <w:rFonts w:ascii="Calibri" w:hAnsi="Calibri"/>
                <w:szCs w:val="24"/>
              </w:rPr>
              <w:t>2</w:t>
            </w:r>
            <w:r w:rsidR="00A87FBC">
              <w:rPr>
                <w:rFonts w:ascii="Calibri" w:hAnsi="Calibri"/>
                <w:szCs w:val="24"/>
              </w:rPr>
              <w:t>10</w:t>
            </w:r>
          </w:p>
        </w:tc>
        <w:tc>
          <w:tcPr>
            <w:tcW w:w="832" w:type="dxa"/>
          </w:tcPr>
          <w:p w:rsidR="00394A36" w:rsidRPr="00A452C4" w:rsidRDefault="00394A36" w:rsidP="00A87FBC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0.1</w:t>
            </w:r>
            <w:r w:rsidR="00A87FBC">
              <w:rPr>
                <w:rFonts w:ascii="Calibri" w:hAnsi="Calibri"/>
                <w:szCs w:val="24"/>
              </w:rPr>
              <w:t>20</w:t>
            </w:r>
          </w:p>
        </w:tc>
        <w:tc>
          <w:tcPr>
            <w:tcW w:w="1248" w:type="dxa"/>
          </w:tcPr>
          <w:p w:rsidR="00394A36" w:rsidRPr="00A452C4" w:rsidRDefault="00394A36" w:rsidP="00394A36">
            <w:pPr>
              <w:rPr>
                <w:rFonts w:ascii="Calibri" w:hAnsi="Calibri"/>
                <w:szCs w:val="24"/>
              </w:rPr>
            </w:pPr>
            <w:r w:rsidRPr="00A452C4">
              <w:rPr>
                <w:rFonts w:ascii="Calibri" w:hAnsi="Calibri" w:hint="eastAsia"/>
                <w:szCs w:val="24"/>
              </w:rPr>
              <w:t>0.</w:t>
            </w:r>
            <w:r w:rsidR="00A87FBC">
              <w:rPr>
                <w:rFonts w:ascii="Calibri" w:hAnsi="Calibri"/>
                <w:szCs w:val="24"/>
              </w:rPr>
              <w:t>638</w:t>
            </w:r>
          </w:p>
        </w:tc>
        <w:tc>
          <w:tcPr>
            <w:tcW w:w="1573" w:type="dxa"/>
          </w:tcPr>
          <w:p w:rsidR="00394A36" w:rsidRPr="00A452C4" w:rsidRDefault="00394A36" w:rsidP="00A87FBC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</w:t>
            </w:r>
            <w:r w:rsidR="00A87FBC">
              <w:rPr>
                <w:rFonts w:ascii="Calibri" w:hAnsi="Calibri"/>
                <w:szCs w:val="24"/>
              </w:rPr>
              <w:t>1.0</w:t>
            </w:r>
            <w:r>
              <w:rPr>
                <w:rFonts w:ascii="Calibri" w:hAnsi="Calibri"/>
                <w:szCs w:val="24"/>
              </w:rPr>
              <w:t>2</w:t>
            </w:r>
            <w:r w:rsidRPr="00A452C4">
              <w:rPr>
                <w:rFonts w:ascii="Calibri" w:hAnsi="Calibri" w:hint="eastAsia"/>
                <w:szCs w:val="24"/>
              </w:rPr>
              <w:t>%</w:t>
            </w:r>
          </w:p>
        </w:tc>
        <w:tc>
          <w:tcPr>
            <w:tcW w:w="1567" w:type="dxa"/>
          </w:tcPr>
          <w:p w:rsidR="00394A36" w:rsidRPr="00A452C4" w:rsidRDefault="00A87FBC" w:rsidP="00394A36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0.05</w:t>
            </w:r>
            <w:r w:rsidR="00394A36" w:rsidRPr="00A452C4">
              <w:rPr>
                <w:rFonts w:ascii="Calibri" w:hAnsi="Calibri" w:hint="eastAsia"/>
                <w:szCs w:val="24"/>
              </w:rPr>
              <w:t>s</w:t>
            </w:r>
          </w:p>
        </w:tc>
      </w:tr>
    </w:tbl>
    <w:p w:rsidR="00A87FBC" w:rsidRDefault="00A87FBC" w:rsidP="00A87FBC">
      <w:pPr>
        <w:ind w:firstLine="420"/>
      </w:pPr>
      <w:r>
        <w:rPr>
          <w:rFonts w:hint="eastAsia"/>
        </w:rPr>
        <w:t xml:space="preserve">上周使用了UCI不平衡数据集： </w:t>
      </w:r>
      <w:r>
        <w:t>abalone.csv</w:t>
      </w:r>
      <w:r>
        <w:rPr>
          <w:rFonts w:hint="eastAsia"/>
        </w:rPr>
        <w:t>，跑出来效果不好，这次又使用了集成学习算法来跑这个数据集。</w:t>
      </w:r>
      <w:r w:rsidR="0099186B">
        <w:rPr>
          <w:rFonts w:hint="eastAsia"/>
        </w:rPr>
        <w:t>从跑出来的数据结果来看，abalone</w:t>
      </w:r>
      <w:r w:rsidR="0099186B">
        <w:t>.csv</w:t>
      </w:r>
      <w:r w:rsidR="0099186B">
        <w:rPr>
          <w:rFonts w:hint="eastAsia"/>
        </w:rPr>
        <w:t>的效果</w:t>
      </w:r>
      <w:r>
        <w:rPr>
          <w:rFonts w:hint="eastAsia"/>
        </w:rPr>
        <w:t>还是</w:t>
      </w:r>
      <w:r w:rsidR="0099186B">
        <w:rPr>
          <w:rFonts w:hint="eastAsia"/>
        </w:rPr>
        <w:t>最差</w:t>
      </w:r>
      <w:r>
        <w:rPr>
          <w:rFonts w:hint="eastAsia"/>
        </w:rPr>
        <w:t>的</w:t>
      </w:r>
      <w:r w:rsidR="0099186B">
        <w:rPr>
          <w:rFonts w:hint="eastAsia"/>
        </w:rPr>
        <w:t>，</w:t>
      </w:r>
      <w:r w:rsidR="00A56712">
        <w:rPr>
          <w:rFonts w:hint="eastAsia"/>
        </w:rPr>
        <w:t>效果最好的是annealing数据集。</w:t>
      </w:r>
    </w:p>
    <w:p w:rsidR="00A56712" w:rsidRDefault="00A56712" w:rsidP="00A87FBC">
      <w:pPr>
        <w:ind w:firstLine="420"/>
      </w:pPr>
      <w:r>
        <w:rPr>
          <w:rFonts w:hint="eastAsia"/>
        </w:rPr>
        <w:t>通过更改参数</w:t>
      </w:r>
      <w:r w:rsidRPr="00394A36">
        <w:t>numlterations</w:t>
      </w:r>
      <w:r>
        <w:rPr>
          <w:rFonts w:hint="eastAsia"/>
        </w:rPr>
        <w:t>值，即</w:t>
      </w:r>
      <w:r w:rsidRPr="00394A36">
        <w:rPr>
          <w:rFonts w:hint="eastAsia"/>
        </w:rPr>
        <w:t>训练迭代提升</w:t>
      </w:r>
      <w:r>
        <w:t>DecisionStump</w:t>
      </w:r>
      <w:r>
        <w:rPr>
          <w:rFonts w:hint="eastAsia"/>
        </w:rPr>
        <w:t>分类器次数，在参数</w:t>
      </w:r>
      <w:r w:rsidRPr="00394A36">
        <w:t>numlterations</w:t>
      </w:r>
      <w:r>
        <w:rPr>
          <w:rFonts w:hint="eastAsia"/>
        </w:rPr>
        <w:t>值变大时，迭代次数增加，建模时间会增加。此外，调整参数对magic</w:t>
      </w:r>
      <w:r>
        <w:t>04</w:t>
      </w:r>
      <w:r>
        <w:rPr>
          <w:rFonts w:hint="eastAsia"/>
        </w:rPr>
        <w:t>训练集效果有很大改善，而基本不影响</w:t>
      </w:r>
      <w:r>
        <w:t>abalone.csv</w:t>
      </w:r>
      <w:r>
        <w:rPr>
          <w:rFonts w:hint="eastAsia"/>
        </w:rPr>
        <w:t>和</w:t>
      </w:r>
      <w:r>
        <w:t>a</w:t>
      </w:r>
      <w:r w:rsidRPr="00394A36">
        <w:t>nnealing</w:t>
      </w:r>
      <w:r>
        <w:t>.csv</w:t>
      </w:r>
      <w:r>
        <w:rPr>
          <w:rFonts w:hint="eastAsia"/>
        </w:rPr>
        <w:t>。</w:t>
      </w:r>
    </w:p>
    <w:p w:rsidR="00A56712" w:rsidRDefault="00A56712" w:rsidP="00A87FBC">
      <w:pPr>
        <w:ind w:firstLine="420"/>
      </w:pPr>
      <w:r>
        <w:rPr>
          <w:rFonts w:hint="eastAsia"/>
        </w:rPr>
        <w:t>此外，</w:t>
      </w:r>
      <w:r w:rsidRPr="00A56712">
        <w:t>AdboostM1</w:t>
      </w:r>
      <w:r>
        <w:rPr>
          <w:rFonts w:hint="eastAsia"/>
        </w:rPr>
        <w:t>还可以尝试更改基学习器，即可更改classifier分类器的种类，weka中提供了J48、M5P等等。</w:t>
      </w:r>
    </w:p>
    <w:p w:rsidR="00CC41B7" w:rsidRDefault="00C7014A" w:rsidP="00CC41B7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</w:t>
      </w:r>
      <w:r w:rsidR="00CC41B7">
        <w:rPr>
          <w:rFonts w:asciiTheme="minorHAnsi" w:eastAsiaTheme="minorHAnsi" w:hAnsiTheme="minorHAnsi"/>
        </w:rPr>
        <w:t>.3</w:t>
      </w:r>
      <w:r>
        <w:rPr>
          <w:rFonts w:asciiTheme="minorHAnsi" w:eastAsiaTheme="minorHAnsi" w:hAnsiTheme="minorHAnsi"/>
        </w:rPr>
        <w:t xml:space="preserve"> Bagging</w:t>
      </w:r>
    </w:p>
    <w:p w:rsidR="003651A9" w:rsidRPr="003651A9" w:rsidRDefault="003651A9" w:rsidP="00A40153">
      <w:pPr>
        <w:ind w:firstLineChars="200" w:firstLine="420"/>
        <w:rPr>
          <w:rFonts w:hint="eastAsia"/>
        </w:rPr>
      </w:pPr>
      <w:r w:rsidRPr="00C43CD8">
        <w:rPr>
          <w:rFonts w:hint="eastAsia"/>
        </w:rPr>
        <w:t>选择五折交叉数据验证，</w:t>
      </w:r>
      <w:r>
        <w:rPr>
          <w:rFonts w:hint="eastAsia"/>
        </w:rPr>
        <w:t>选定</w:t>
      </w:r>
      <w:r w:rsidRPr="00394A36">
        <w:t>numlterations</w:t>
      </w:r>
      <w:r>
        <w:rPr>
          <w:rFonts w:hint="eastAsia"/>
        </w:rPr>
        <w:t>参数=</w:t>
      </w:r>
      <w:r>
        <w:t>10</w:t>
      </w:r>
      <w:r>
        <w:rPr>
          <w:rFonts w:hint="eastAsia"/>
        </w:rPr>
        <w:t>（其在weka中默认值为10，即会</w:t>
      </w:r>
      <w:r w:rsidRPr="00394A36">
        <w:rPr>
          <w:rFonts w:hint="eastAsia"/>
        </w:rPr>
        <w:t>训练迭代提升</w:t>
      </w:r>
      <w:r>
        <w:t>DecisionStump</w:t>
      </w:r>
      <w:r>
        <w:rPr>
          <w:rFonts w:hint="eastAsia"/>
        </w:rPr>
        <w:t>分类器十次），</w:t>
      </w:r>
      <w:r>
        <w:rPr>
          <w:rFonts w:hint="eastAsia"/>
        </w:rPr>
        <w:t>不断调整</w:t>
      </w:r>
      <w:r>
        <w:rPr>
          <w:rFonts w:hint="eastAsia"/>
        </w:rPr>
        <w:t>classifier分类器</w:t>
      </w:r>
      <w:r w:rsidRPr="00C43CD8">
        <w:rPr>
          <w:rFonts w:hint="eastAsia"/>
        </w:rPr>
        <w:t>进行数据测试，结果如下：</w:t>
      </w:r>
    </w:p>
    <w:p w:rsidR="003651A9" w:rsidRPr="00C43CD8" w:rsidRDefault="003651A9" w:rsidP="003651A9">
      <w:pPr>
        <w:ind w:firstLineChars="200" w:firstLine="420"/>
      </w:pPr>
      <w:r>
        <w:rPr>
          <w:rFonts w:hint="eastAsia"/>
        </w:rPr>
        <w:t>当classifier</w:t>
      </w:r>
      <w:r>
        <w:t>=DecisionStump</w:t>
      </w:r>
      <w:r w:rsidRPr="00C43CD8">
        <w:rPr>
          <w:rFonts w:hint="eastAsia"/>
        </w:rPr>
        <w:t>时：</w:t>
      </w:r>
    </w:p>
    <w:tbl>
      <w:tblPr>
        <w:tblStyle w:val="aa"/>
        <w:tblW w:w="8520" w:type="dxa"/>
        <w:tblLayout w:type="fixed"/>
        <w:tblLook w:val="04A0" w:firstRow="1" w:lastRow="0" w:firstColumn="1" w:lastColumn="0" w:noHBand="0" w:noVBand="1"/>
      </w:tblPr>
      <w:tblGrid>
        <w:gridCol w:w="1159"/>
        <w:gridCol w:w="1027"/>
        <w:gridCol w:w="1114"/>
        <w:gridCol w:w="832"/>
        <w:gridCol w:w="1248"/>
        <w:gridCol w:w="1573"/>
        <w:gridCol w:w="1567"/>
      </w:tblGrid>
      <w:tr w:rsidR="003651A9" w:rsidRPr="00C43CD8" w:rsidTr="00942333">
        <w:tc>
          <w:tcPr>
            <w:tcW w:w="1159" w:type="dxa"/>
          </w:tcPr>
          <w:p w:rsidR="003651A9" w:rsidRPr="00D02916" w:rsidRDefault="003651A9" w:rsidP="003651A9">
            <w:r w:rsidRPr="00D02916">
              <w:rPr>
                <w:rFonts w:hint="eastAsia"/>
              </w:rPr>
              <w:t>数据集</w:t>
            </w:r>
          </w:p>
        </w:tc>
        <w:tc>
          <w:tcPr>
            <w:tcW w:w="1027" w:type="dxa"/>
          </w:tcPr>
          <w:p w:rsidR="003651A9" w:rsidRPr="00D02916" w:rsidRDefault="003651A9" w:rsidP="003651A9">
            <w:r w:rsidRPr="00D02916">
              <w:t>Precision</w:t>
            </w:r>
          </w:p>
        </w:tc>
        <w:tc>
          <w:tcPr>
            <w:tcW w:w="1114" w:type="dxa"/>
          </w:tcPr>
          <w:p w:rsidR="003651A9" w:rsidRPr="00D02916" w:rsidRDefault="003651A9" w:rsidP="003651A9">
            <w:r w:rsidRPr="00D02916">
              <w:t>Recall</w:t>
            </w:r>
            <w:r w:rsidRPr="00D02916">
              <w:t>值</w:t>
            </w:r>
          </w:p>
        </w:tc>
        <w:tc>
          <w:tcPr>
            <w:tcW w:w="832" w:type="dxa"/>
          </w:tcPr>
          <w:p w:rsidR="003651A9" w:rsidRPr="00D02916" w:rsidRDefault="003651A9" w:rsidP="003651A9">
            <w:r w:rsidRPr="00D02916">
              <w:t>F</w:t>
            </w:r>
            <w:r w:rsidRPr="00D02916">
              <w:t>值</w:t>
            </w:r>
          </w:p>
        </w:tc>
        <w:tc>
          <w:tcPr>
            <w:tcW w:w="1248" w:type="dxa"/>
          </w:tcPr>
          <w:p w:rsidR="003651A9" w:rsidRPr="00D02916" w:rsidRDefault="003651A9" w:rsidP="003651A9">
            <w:r w:rsidRPr="00D02916">
              <w:t xml:space="preserve"> AUC</w:t>
            </w:r>
            <w:r w:rsidRPr="00D02916">
              <w:t>值</w:t>
            </w:r>
          </w:p>
        </w:tc>
        <w:tc>
          <w:tcPr>
            <w:tcW w:w="1573" w:type="dxa"/>
          </w:tcPr>
          <w:p w:rsidR="003651A9" w:rsidRPr="00D02916" w:rsidRDefault="003651A9" w:rsidP="003651A9">
            <w:r w:rsidRPr="00D02916">
              <w:t xml:space="preserve">Correctly </w:t>
            </w:r>
          </w:p>
        </w:tc>
        <w:tc>
          <w:tcPr>
            <w:tcW w:w="1567" w:type="dxa"/>
          </w:tcPr>
          <w:p w:rsidR="003651A9" w:rsidRPr="00D02916" w:rsidRDefault="003651A9" w:rsidP="003651A9">
            <w:r w:rsidRPr="00D02916">
              <w:t>Time</w:t>
            </w:r>
          </w:p>
        </w:tc>
      </w:tr>
      <w:tr w:rsidR="003651A9" w:rsidRPr="00C43CD8" w:rsidTr="00942333">
        <w:tc>
          <w:tcPr>
            <w:tcW w:w="1159" w:type="dxa"/>
          </w:tcPr>
          <w:p w:rsidR="003651A9" w:rsidRPr="00D02916" w:rsidRDefault="003651A9" w:rsidP="003651A9">
            <w:r w:rsidRPr="00D02916">
              <w:t>magic04</w:t>
            </w:r>
          </w:p>
        </w:tc>
        <w:tc>
          <w:tcPr>
            <w:tcW w:w="1027" w:type="dxa"/>
          </w:tcPr>
          <w:p w:rsidR="003651A9" w:rsidRPr="00D02916" w:rsidRDefault="003651A9" w:rsidP="003651A9">
            <w:r w:rsidRPr="00D02916">
              <w:t xml:space="preserve"> 0.790</w:t>
            </w:r>
          </w:p>
        </w:tc>
        <w:tc>
          <w:tcPr>
            <w:tcW w:w="1114" w:type="dxa"/>
          </w:tcPr>
          <w:p w:rsidR="003651A9" w:rsidRPr="00D02916" w:rsidRDefault="003651A9" w:rsidP="003651A9">
            <w:r w:rsidRPr="00D02916">
              <w:t>0.790</w:t>
            </w:r>
          </w:p>
        </w:tc>
        <w:tc>
          <w:tcPr>
            <w:tcW w:w="832" w:type="dxa"/>
          </w:tcPr>
          <w:p w:rsidR="003651A9" w:rsidRPr="00D02916" w:rsidRDefault="003651A9" w:rsidP="003651A9">
            <w:r w:rsidRPr="00D02916">
              <w:t>0.790</w:t>
            </w:r>
          </w:p>
        </w:tc>
        <w:tc>
          <w:tcPr>
            <w:tcW w:w="1248" w:type="dxa"/>
          </w:tcPr>
          <w:p w:rsidR="003651A9" w:rsidRPr="00D02916" w:rsidRDefault="003651A9" w:rsidP="003651A9">
            <w:r w:rsidRPr="00D02916">
              <w:t>0.849</w:t>
            </w:r>
          </w:p>
        </w:tc>
        <w:tc>
          <w:tcPr>
            <w:tcW w:w="1573" w:type="dxa"/>
          </w:tcPr>
          <w:p w:rsidR="003651A9" w:rsidRPr="00D02916" w:rsidRDefault="003651A9" w:rsidP="003651A9">
            <w:r w:rsidRPr="00D02916">
              <w:t>78.96%</w:t>
            </w:r>
          </w:p>
        </w:tc>
        <w:tc>
          <w:tcPr>
            <w:tcW w:w="1567" w:type="dxa"/>
          </w:tcPr>
          <w:p w:rsidR="003651A9" w:rsidRPr="00D02916" w:rsidRDefault="003651A9" w:rsidP="003651A9">
            <w:r w:rsidRPr="00D02916">
              <w:t>2.45s</w:t>
            </w:r>
          </w:p>
        </w:tc>
      </w:tr>
      <w:tr w:rsidR="003651A9" w:rsidRPr="00C43CD8" w:rsidTr="00942333">
        <w:tc>
          <w:tcPr>
            <w:tcW w:w="1159" w:type="dxa"/>
          </w:tcPr>
          <w:p w:rsidR="003651A9" w:rsidRPr="004268AA" w:rsidRDefault="003651A9" w:rsidP="003651A9">
            <w:r w:rsidRPr="004268AA">
              <w:t>annealing</w:t>
            </w:r>
          </w:p>
        </w:tc>
        <w:tc>
          <w:tcPr>
            <w:tcW w:w="1027" w:type="dxa"/>
          </w:tcPr>
          <w:p w:rsidR="003651A9" w:rsidRPr="004268AA" w:rsidRDefault="003651A9" w:rsidP="003651A9">
            <w:r w:rsidRPr="004268AA">
              <w:t>0.703</w:t>
            </w:r>
          </w:p>
        </w:tc>
        <w:tc>
          <w:tcPr>
            <w:tcW w:w="1114" w:type="dxa"/>
          </w:tcPr>
          <w:p w:rsidR="003651A9" w:rsidRPr="004268AA" w:rsidRDefault="003651A9" w:rsidP="003651A9">
            <w:r w:rsidRPr="004268AA">
              <w:t>0.837</w:t>
            </w:r>
          </w:p>
        </w:tc>
        <w:tc>
          <w:tcPr>
            <w:tcW w:w="832" w:type="dxa"/>
          </w:tcPr>
          <w:p w:rsidR="003651A9" w:rsidRPr="004268AA" w:rsidRDefault="003651A9" w:rsidP="003651A9">
            <w:r w:rsidRPr="004268AA">
              <w:t>0.764</w:t>
            </w:r>
          </w:p>
        </w:tc>
        <w:tc>
          <w:tcPr>
            <w:tcW w:w="1248" w:type="dxa"/>
          </w:tcPr>
          <w:p w:rsidR="003651A9" w:rsidRPr="004268AA" w:rsidRDefault="003651A9" w:rsidP="003651A9">
            <w:r w:rsidRPr="004268AA">
              <w:t xml:space="preserve"> 0.895</w:t>
            </w:r>
          </w:p>
        </w:tc>
        <w:tc>
          <w:tcPr>
            <w:tcW w:w="1573" w:type="dxa"/>
          </w:tcPr>
          <w:p w:rsidR="003651A9" w:rsidRPr="004268AA" w:rsidRDefault="003651A9" w:rsidP="003651A9">
            <w:r w:rsidRPr="004268AA">
              <w:t>83.71%</w:t>
            </w:r>
          </w:p>
        </w:tc>
        <w:tc>
          <w:tcPr>
            <w:tcW w:w="1567" w:type="dxa"/>
          </w:tcPr>
          <w:p w:rsidR="003651A9" w:rsidRPr="00D02916" w:rsidRDefault="003651A9" w:rsidP="003651A9">
            <w:r w:rsidRPr="00D02916">
              <w:t>0.03s</w:t>
            </w:r>
          </w:p>
        </w:tc>
      </w:tr>
      <w:tr w:rsidR="003651A9" w:rsidRPr="00C43CD8" w:rsidTr="00942333">
        <w:tc>
          <w:tcPr>
            <w:tcW w:w="1159" w:type="dxa"/>
          </w:tcPr>
          <w:p w:rsidR="003651A9" w:rsidRPr="00D02916" w:rsidRDefault="003651A9" w:rsidP="003651A9">
            <w:r w:rsidRPr="00D02916">
              <w:t>abalone</w:t>
            </w:r>
          </w:p>
        </w:tc>
        <w:tc>
          <w:tcPr>
            <w:tcW w:w="1027" w:type="dxa"/>
          </w:tcPr>
          <w:p w:rsidR="003651A9" w:rsidRPr="00D02916" w:rsidRDefault="003651A9" w:rsidP="003651A9">
            <w:r w:rsidRPr="00D02916">
              <w:t>0.085</w:t>
            </w:r>
          </w:p>
        </w:tc>
        <w:tc>
          <w:tcPr>
            <w:tcW w:w="1114" w:type="dxa"/>
          </w:tcPr>
          <w:p w:rsidR="003651A9" w:rsidRPr="00D02916" w:rsidRDefault="003651A9" w:rsidP="003651A9">
            <w:r w:rsidRPr="00D02916">
              <w:t>0.210</w:t>
            </w:r>
          </w:p>
        </w:tc>
        <w:tc>
          <w:tcPr>
            <w:tcW w:w="832" w:type="dxa"/>
          </w:tcPr>
          <w:p w:rsidR="003651A9" w:rsidRPr="00D02916" w:rsidRDefault="003651A9" w:rsidP="003651A9">
            <w:r w:rsidRPr="00D02916">
              <w:t>0.120</w:t>
            </w:r>
          </w:p>
        </w:tc>
        <w:tc>
          <w:tcPr>
            <w:tcW w:w="1248" w:type="dxa"/>
          </w:tcPr>
          <w:p w:rsidR="003651A9" w:rsidRPr="00D02916" w:rsidRDefault="003651A9" w:rsidP="003651A9">
            <w:r w:rsidRPr="00D02916">
              <w:t>0.638</w:t>
            </w:r>
          </w:p>
        </w:tc>
        <w:tc>
          <w:tcPr>
            <w:tcW w:w="1573" w:type="dxa"/>
          </w:tcPr>
          <w:p w:rsidR="003651A9" w:rsidRPr="00D02916" w:rsidRDefault="003651A9" w:rsidP="003651A9">
            <w:r w:rsidRPr="00D02916">
              <w:t>21.02%</w:t>
            </w:r>
          </w:p>
        </w:tc>
        <w:tc>
          <w:tcPr>
            <w:tcW w:w="1567" w:type="dxa"/>
          </w:tcPr>
          <w:p w:rsidR="003651A9" w:rsidRDefault="003651A9" w:rsidP="003651A9">
            <w:r w:rsidRPr="00D02916">
              <w:t>0.14s</w:t>
            </w:r>
          </w:p>
        </w:tc>
      </w:tr>
    </w:tbl>
    <w:p w:rsidR="003651A9" w:rsidRDefault="003651A9" w:rsidP="00A40153">
      <w:pPr>
        <w:rPr>
          <w:rFonts w:hint="eastAsia"/>
        </w:rPr>
      </w:pPr>
    </w:p>
    <w:p w:rsidR="003651A9" w:rsidRPr="00C43CD8" w:rsidRDefault="003651A9" w:rsidP="003651A9">
      <w:pPr>
        <w:ind w:firstLineChars="200" w:firstLine="420"/>
      </w:pPr>
      <w:r>
        <w:rPr>
          <w:rFonts w:hint="eastAsia"/>
        </w:rPr>
        <w:t>当classifier</w:t>
      </w:r>
      <w:r>
        <w:t>=</w:t>
      </w:r>
      <w:r w:rsidR="004268AA">
        <w:t>RandomTree</w:t>
      </w:r>
      <w:r w:rsidRPr="00C43CD8">
        <w:rPr>
          <w:rFonts w:hint="eastAsia"/>
        </w:rPr>
        <w:t>时：</w:t>
      </w:r>
    </w:p>
    <w:tbl>
      <w:tblPr>
        <w:tblStyle w:val="aa"/>
        <w:tblW w:w="8520" w:type="dxa"/>
        <w:tblLayout w:type="fixed"/>
        <w:tblLook w:val="04A0" w:firstRow="1" w:lastRow="0" w:firstColumn="1" w:lastColumn="0" w:noHBand="0" w:noVBand="1"/>
      </w:tblPr>
      <w:tblGrid>
        <w:gridCol w:w="1159"/>
        <w:gridCol w:w="1027"/>
        <w:gridCol w:w="1114"/>
        <w:gridCol w:w="832"/>
        <w:gridCol w:w="1248"/>
        <w:gridCol w:w="1573"/>
        <w:gridCol w:w="1567"/>
      </w:tblGrid>
      <w:tr w:rsidR="003651A9" w:rsidRPr="00C43CD8" w:rsidTr="00942333">
        <w:tc>
          <w:tcPr>
            <w:tcW w:w="1159" w:type="dxa"/>
          </w:tcPr>
          <w:p w:rsidR="003651A9" w:rsidRPr="00D02916" w:rsidRDefault="003651A9" w:rsidP="00942333">
            <w:r w:rsidRPr="00D02916">
              <w:rPr>
                <w:rFonts w:hint="eastAsia"/>
              </w:rPr>
              <w:t>数据集</w:t>
            </w:r>
          </w:p>
        </w:tc>
        <w:tc>
          <w:tcPr>
            <w:tcW w:w="1027" w:type="dxa"/>
          </w:tcPr>
          <w:p w:rsidR="003651A9" w:rsidRPr="00D02916" w:rsidRDefault="003651A9" w:rsidP="00942333">
            <w:r w:rsidRPr="00D02916">
              <w:t>Precision</w:t>
            </w:r>
          </w:p>
        </w:tc>
        <w:tc>
          <w:tcPr>
            <w:tcW w:w="1114" w:type="dxa"/>
          </w:tcPr>
          <w:p w:rsidR="003651A9" w:rsidRPr="00D02916" w:rsidRDefault="003651A9" w:rsidP="00942333">
            <w:r w:rsidRPr="00D02916">
              <w:t>Recall</w:t>
            </w:r>
            <w:r w:rsidRPr="00D02916">
              <w:t>值</w:t>
            </w:r>
          </w:p>
        </w:tc>
        <w:tc>
          <w:tcPr>
            <w:tcW w:w="832" w:type="dxa"/>
          </w:tcPr>
          <w:p w:rsidR="003651A9" w:rsidRPr="00D02916" w:rsidRDefault="003651A9" w:rsidP="00942333">
            <w:r w:rsidRPr="00D02916">
              <w:t>F</w:t>
            </w:r>
            <w:r w:rsidRPr="00D02916">
              <w:t>值</w:t>
            </w:r>
          </w:p>
        </w:tc>
        <w:tc>
          <w:tcPr>
            <w:tcW w:w="1248" w:type="dxa"/>
          </w:tcPr>
          <w:p w:rsidR="003651A9" w:rsidRPr="00D02916" w:rsidRDefault="003651A9" w:rsidP="00942333">
            <w:r w:rsidRPr="00D02916">
              <w:t xml:space="preserve"> AUC</w:t>
            </w:r>
            <w:r w:rsidRPr="00D02916">
              <w:t>值</w:t>
            </w:r>
          </w:p>
        </w:tc>
        <w:tc>
          <w:tcPr>
            <w:tcW w:w="1573" w:type="dxa"/>
          </w:tcPr>
          <w:p w:rsidR="003651A9" w:rsidRPr="00D02916" w:rsidRDefault="003651A9" w:rsidP="00942333">
            <w:r w:rsidRPr="00D02916">
              <w:t xml:space="preserve">Correctly </w:t>
            </w:r>
          </w:p>
        </w:tc>
        <w:tc>
          <w:tcPr>
            <w:tcW w:w="1567" w:type="dxa"/>
          </w:tcPr>
          <w:p w:rsidR="003651A9" w:rsidRPr="00D02916" w:rsidRDefault="003651A9" w:rsidP="00942333">
            <w:r w:rsidRPr="00D02916">
              <w:t>Time</w:t>
            </w:r>
          </w:p>
        </w:tc>
      </w:tr>
      <w:tr w:rsidR="003651A9" w:rsidRPr="00C43CD8" w:rsidTr="00942333">
        <w:tc>
          <w:tcPr>
            <w:tcW w:w="1159" w:type="dxa"/>
          </w:tcPr>
          <w:p w:rsidR="003651A9" w:rsidRPr="00D02916" w:rsidRDefault="003651A9" w:rsidP="00942333">
            <w:r w:rsidRPr="00D02916">
              <w:t>magic04</w:t>
            </w:r>
          </w:p>
        </w:tc>
        <w:tc>
          <w:tcPr>
            <w:tcW w:w="1027" w:type="dxa"/>
          </w:tcPr>
          <w:p w:rsidR="003651A9" w:rsidRPr="00D02916" w:rsidRDefault="003651A9" w:rsidP="004268AA">
            <w:r w:rsidRPr="00D02916">
              <w:t xml:space="preserve"> 0.</w:t>
            </w:r>
            <w:r w:rsidR="004268AA">
              <w:t>871</w:t>
            </w:r>
          </w:p>
        </w:tc>
        <w:tc>
          <w:tcPr>
            <w:tcW w:w="1114" w:type="dxa"/>
          </w:tcPr>
          <w:p w:rsidR="003651A9" w:rsidRPr="00D02916" w:rsidRDefault="003651A9" w:rsidP="004268AA">
            <w:r w:rsidRPr="00D02916">
              <w:t>0.</w:t>
            </w:r>
            <w:r w:rsidR="004268AA">
              <w:t>870</w:t>
            </w:r>
          </w:p>
        </w:tc>
        <w:tc>
          <w:tcPr>
            <w:tcW w:w="832" w:type="dxa"/>
          </w:tcPr>
          <w:p w:rsidR="003651A9" w:rsidRPr="00D02916" w:rsidRDefault="003651A9" w:rsidP="004268AA">
            <w:r w:rsidRPr="00D02916">
              <w:t>0.</w:t>
            </w:r>
            <w:r w:rsidR="004268AA">
              <w:t>867</w:t>
            </w:r>
          </w:p>
        </w:tc>
        <w:tc>
          <w:tcPr>
            <w:tcW w:w="1248" w:type="dxa"/>
          </w:tcPr>
          <w:p w:rsidR="003651A9" w:rsidRPr="00D02916" w:rsidRDefault="003651A9" w:rsidP="004268AA">
            <w:r w:rsidRPr="00D02916">
              <w:t>0.</w:t>
            </w:r>
            <w:r w:rsidR="004268AA">
              <w:t>917</w:t>
            </w:r>
          </w:p>
        </w:tc>
        <w:tc>
          <w:tcPr>
            <w:tcW w:w="1573" w:type="dxa"/>
          </w:tcPr>
          <w:p w:rsidR="003651A9" w:rsidRPr="00D02916" w:rsidRDefault="004268AA" w:rsidP="00942333">
            <w:r>
              <w:t>86.99</w:t>
            </w:r>
            <w:r w:rsidR="003651A9" w:rsidRPr="00D02916">
              <w:t>%</w:t>
            </w:r>
          </w:p>
        </w:tc>
        <w:tc>
          <w:tcPr>
            <w:tcW w:w="1567" w:type="dxa"/>
          </w:tcPr>
          <w:p w:rsidR="003651A9" w:rsidRPr="00D02916" w:rsidRDefault="004268AA" w:rsidP="00942333">
            <w:r>
              <w:t>4.5</w:t>
            </w:r>
            <w:r w:rsidR="003651A9" w:rsidRPr="00D02916">
              <w:t>s</w:t>
            </w:r>
          </w:p>
        </w:tc>
      </w:tr>
      <w:tr w:rsidR="003651A9" w:rsidRPr="00C43CD8" w:rsidTr="00942333">
        <w:tc>
          <w:tcPr>
            <w:tcW w:w="1159" w:type="dxa"/>
          </w:tcPr>
          <w:p w:rsidR="003651A9" w:rsidRPr="00895520" w:rsidRDefault="003651A9" w:rsidP="00942333">
            <w:pPr>
              <w:rPr>
                <w:color w:val="FF0000"/>
              </w:rPr>
            </w:pPr>
            <w:r w:rsidRPr="00895520">
              <w:rPr>
                <w:color w:val="FF0000"/>
              </w:rPr>
              <w:t>annealing</w:t>
            </w:r>
          </w:p>
        </w:tc>
        <w:tc>
          <w:tcPr>
            <w:tcW w:w="1027" w:type="dxa"/>
          </w:tcPr>
          <w:p w:rsidR="003651A9" w:rsidRPr="00895520" w:rsidRDefault="003651A9" w:rsidP="004268AA">
            <w:pPr>
              <w:rPr>
                <w:color w:val="FF0000"/>
              </w:rPr>
            </w:pPr>
            <w:r w:rsidRPr="00895520">
              <w:rPr>
                <w:color w:val="FF0000"/>
              </w:rPr>
              <w:t>0.</w:t>
            </w:r>
            <w:r w:rsidR="004268AA" w:rsidRPr="00895520">
              <w:rPr>
                <w:color w:val="FF0000"/>
              </w:rPr>
              <w:t>939</w:t>
            </w:r>
          </w:p>
        </w:tc>
        <w:tc>
          <w:tcPr>
            <w:tcW w:w="1114" w:type="dxa"/>
          </w:tcPr>
          <w:p w:rsidR="003651A9" w:rsidRPr="00895520" w:rsidRDefault="003651A9" w:rsidP="004268AA">
            <w:pPr>
              <w:rPr>
                <w:color w:val="FF0000"/>
              </w:rPr>
            </w:pPr>
            <w:r w:rsidRPr="00895520">
              <w:rPr>
                <w:color w:val="FF0000"/>
              </w:rPr>
              <w:t>0.</w:t>
            </w:r>
            <w:r w:rsidR="004268AA" w:rsidRPr="00895520">
              <w:rPr>
                <w:color w:val="FF0000"/>
              </w:rPr>
              <w:t>940</w:t>
            </w:r>
          </w:p>
        </w:tc>
        <w:tc>
          <w:tcPr>
            <w:tcW w:w="832" w:type="dxa"/>
          </w:tcPr>
          <w:p w:rsidR="003651A9" w:rsidRPr="00895520" w:rsidRDefault="003651A9" w:rsidP="004268AA">
            <w:pPr>
              <w:rPr>
                <w:color w:val="FF0000"/>
              </w:rPr>
            </w:pPr>
            <w:r w:rsidRPr="00895520">
              <w:rPr>
                <w:color w:val="FF0000"/>
              </w:rPr>
              <w:t>0.</w:t>
            </w:r>
            <w:r w:rsidR="004268AA" w:rsidRPr="00895520">
              <w:rPr>
                <w:color w:val="FF0000"/>
              </w:rPr>
              <w:t>939</w:t>
            </w:r>
          </w:p>
        </w:tc>
        <w:tc>
          <w:tcPr>
            <w:tcW w:w="1248" w:type="dxa"/>
          </w:tcPr>
          <w:p w:rsidR="003651A9" w:rsidRPr="00895520" w:rsidRDefault="003651A9" w:rsidP="004268AA">
            <w:pPr>
              <w:rPr>
                <w:color w:val="FF0000"/>
              </w:rPr>
            </w:pPr>
            <w:r w:rsidRPr="00895520">
              <w:rPr>
                <w:color w:val="FF0000"/>
              </w:rPr>
              <w:t xml:space="preserve"> 0.</w:t>
            </w:r>
            <w:r w:rsidR="004268AA" w:rsidRPr="00895520">
              <w:rPr>
                <w:color w:val="FF0000"/>
              </w:rPr>
              <w:t>983</w:t>
            </w:r>
          </w:p>
        </w:tc>
        <w:tc>
          <w:tcPr>
            <w:tcW w:w="1573" w:type="dxa"/>
          </w:tcPr>
          <w:p w:rsidR="003651A9" w:rsidRPr="00895520" w:rsidRDefault="004268AA" w:rsidP="00942333">
            <w:pPr>
              <w:rPr>
                <w:color w:val="FF0000"/>
              </w:rPr>
            </w:pPr>
            <w:r w:rsidRPr="00895520">
              <w:rPr>
                <w:color w:val="FF0000"/>
              </w:rPr>
              <w:t>93.99</w:t>
            </w:r>
            <w:r w:rsidR="003651A9" w:rsidRPr="00895520">
              <w:rPr>
                <w:color w:val="FF0000"/>
              </w:rPr>
              <w:t>%</w:t>
            </w:r>
          </w:p>
        </w:tc>
        <w:tc>
          <w:tcPr>
            <w:tcW w:w="1567" w:type="dxa"/>
          </w:tcPr>
          <w:p w:rsidR="003651A9" w:rsidRPr="00D02916" w:rsidRDefault="004268AA" w:rsidP="00942333">
            <w:r>
              <w:t>0.16</w:t>
            </w:r>
            <w:r w:rsidR="003651A9" w:rsidRPr="00D02916">
              <w:t>s</w:t>
            </w:r>
          </w:p>
        </w:tc>
      </w:tr>
      <w:tr w:rsidR="003651A9" w:rsidRPr="00C43CD8" w:rsidTr="00942333">
        <w:tc>
          <w:tcPr>
            <w:tcW w:w="1159" w:type="dxa"/>
          </w:tcPr>
          <w:p w:rsidR="003651A9" w:rsidRPr="00895520" w:rsidRDefault="003651A9" w:rsidP="00942333">
            <w:pPr>
              <w:rPr>
                <w:color w:val="FF0000"/>
              </w:rPr>
            </w:pPr>
            <w:r w:rsidRPr="00895520">
              <w:rPr>
                <w:color w:val="FF0000"/>
              </w:rPr>
              <w:t>abalone</w:t>
            </w:r>
          </w:p>
        </w:tc>
        <w:tc>
          <w:tcPr>
            <w:tcW w:w="1027" w:type="dxa"/>
          </w:tcPr>
          <w:p w:rsidR="003651A9" w:rsidRPr="00895520" w:rsidRDefault="003651A9" w:rsidP="004268AA">
            <w:pPr>
              <w:rPr>
                <w:color w:val="FF0000"/>
              </w:rPr>
            </w:pPr>
            <w:r w:rsidRPr="00895520">
              <w:rPr>
                <w:color w:val="FF0000"/>
              </w:rPr>
              <w:t>0.</w:t>
            </w:r>
            <w:r w:rsidR="004268AA" w:rsidRPr="00895520">
              <w:rPr>
                <w:color w:val="FF0000"/>
              </w:rPr>
              <w:t>216</w:t>
            </w:r>
          </w:p>
        </w:tc>
        <w:tc>
          <w:tcPr>
            <w:tcW w:w="1114" w:type="dxa"/>
          </w:tcPr>
          <w:p w:rsidR="003651A9" w:rsidRPr="00895520" w:rsidRDefault="003651A9" w:rsidP="004268AA">
            <w:pPr>
              <w:rPr>
                <w:color w:val="FF0000"/>
              </w:rPr>
            </w:pPr>
            <w:r w:rsidRPr="00895520">
              <w:rPr>
                <w:color w:val="FF0000"/>
              </w:rPr>
              <w:t>0.2</w:t>
            </w:r>
            <w:r w:rsidR="004268AA" w:rsidRPr="00895520">
              <w:rPr>
                <w:color w:val="FF0000"/>
              </w:rPr>
              <w:t>35</w:t>
            </w:r>
          </w:p>
        </w:tc>
        <w:tc>
          <w:tcPr>
            <w:tcW w:w="832" w:type="dxa"/>
          </w:tcPr>
          <w:p w:rsidR="003651A9" w:rsidRPr="00895520" w:rsidRDefault="003651A9" w:rsidP="004268AA">
            <w:pPr>
              <w:rPr>
                <w:color w:val="FF0000"/>
              </w:rPr>
            </w:pPr>
            <w:r w:rsidRPr="00895520">
              <w:rPr>
                <w:color w:val="FF0000"/>
              </w:rPr>
              <w:t>0.</w:t>
            </w:r>
            <w:r w:rsidR="004268AA" w:rsidRPr="00895520">
              <w:rPr>
                <w:color w:val="FF0000"/>
              </w:rPr>
              <w:t>223</w:t>
            </w:r>
          </w:p>
        </w:tc>
        <w:tc>
          <w:tcPr>
            <w:tcW w:w="1248" w:type="dxa"/>
          </w:tcPr>
          <w:p w:rsidR="003651A9" w:rsidRPr="00895520" w:rsidRDefault="003651A9" w:rsidP="004268AA">
            <w:pPr>
              <w:rPr>
                <w:color w:val="FF0000"/>
              </w:rPr>
            </w:pPr>
            <w:r w:rsidRPr="00895520">
              <w:rPr>
                <w:color w:val="FF0000"/>
              </w:rPr>
              <w:t>0</w:t>
            </w:r>
            <w:r w:rsidR="004268AA" w:rsidRPr="00895520">
              <w:rPr>
                <w:color w:val="FF0000"/>
              </w:rPr>
              <w:t>.672</w:t>
            </w:r>
          </w:p>
        </w:tc>
        <w:tc>
          <w:tcPr>
            <w:tcW w:w="1573" w:type="dxa"/>
          </w:tcPr>
          <w:p w:rsidR="003651A9" w:rsidRPr="00895520" w:rsidRDefault="003651A9" w:rsidP="004268AA">
            <w:pPr>
              <w:rPr>
                <w:color w:val="FF0000"/>
              </w:rPr>
            </w:pPr>
            <w:r w:rsidRPr="00895520">
              <w:rPr>
                <w:color w:val="FF0000"/>
              </w:rPr>
              <w:t>2</w:t>
            </w:r>
            <w:r w:rsidR="004268AA" w:rsidRPr="00895520">
              <w:rPr>
                <w:color w:val="FF0000"/>
              </w:rPr>
              <w:t>3.49</w:t>
            </w:r>
            <w:r w:rsidRPr="00895520">
              <w:rPr>
                <w:color w:val="FF0000"/>
              </w:rPr>
              <w:t>%</w:t>
            </w:r>
          </w:p>
        </w:tc>
        <w:tc>
          <w:tcPr>
            <w:tcW w:w="1567" w:type="dxa"/>
          </w:tcPr>
          <w:p w:rsidR="003651A9" w:rsidRDefault="004268AA" w:rsidP="00942333">
            <w:r>
              <w:t>0.78</w:t>
            </w:r>
            <w:r w:rsidR="003651A9" w:rsidRPr="00D02916">
              <w:t>s</w:t>
            </w:r>
          </w:p>
        </w:tc>
      </w:tr>
    </w:tbl>
    <w:p w:rsidR="003651A9" w:rsidRPr="00C43CD8" w:rsidRDefault="003651A9" w:rsidP="00A40153">
      <w:pPr>
        <w:ind w:firstLineChars="200" w:firstLine="420"/>
      </w:pPr>
      <w:r>
        <w:rPr>
          <w:rFonts w:hint="eastAsia"/>
        </w:rPr>
        <w:lastRenderedPageBreak/>
        <w:t>当classifier</w:t>
      </w:r>
      <w:r>
        <w:t>=</w:t>
      </w:r>
      <w:r w:rsidR="004268AA">
        <w:t>J48</w:t>
      </w:r>
      <w:r w:rsidRPr="00C43CD8">
        <w:rPr>
          <w:rFonts w:hint="eastAsia"/>
        </w:rPr>
        <w:t>时：</w:t>
      </w:r>
    </w:p>
    <w:tbl>
      <w:tblPr>
        <w:tblStyle w:val="aa"/>
        <w:tblW w:w="8520" w:type="dxa"/>
        <w:tblLayout w:type="fixed"/>
        <w:tblLook w:val="04A0" w:firstRow="1" w:lastRow="0" w:firstColumn="1" w:lastColumn="0" w:noHBand="0" w:noVBand="1"/>
      </w:tblPr>
      <w:tblGrid>
        <w:gridCol w:w="1159"/>
        <w:gridCol w:w="1027"/>
        <w:gridCol w:w="1114"/>
        <w:gridCol w:w="832"/>
        <w:gridCol w:w="1248"/>
        <w:gridCol w:w="1573"/>
        <w:gridCol w:w="1567"/>
      </w:tblGrid>
      <w:tr w:rsidR="003651A9" w:rsidRPr="00C43CD8" w:rsidTr="00942333">
        <w:tc>
          <w:tcPr>
            <w:tcW w:w="1159" w:type="dxa"/>
          </w:tcPr>
          <w:p w:rsidR="003651A9" w:rsidRPr="00D02916" w:rsidRDefault="003651A9" w:rsidP="00942333">
            <w:r w:rsidRPr="00D02916">
              <w:rPr>
                <w:rFonts w:hint="eastAsia"/>
              </w:rPr>
              <w:t>数据集</w:t>
            </w:r>
          </w:p>
        </w:tc>
        <w:tc>
          <w:tcPr>
            <w:tcW w:w="1027" w:type="dxa"/>
          </w:tcPr>
          <w:p w:rsidR="003651A9" w:rsidRPr="00D02916" w:rsidRDefault="003651A9" w:rsidP="00942333">
            <w:r w:rsidRPr="00D02916">
              <w:t>Precision</w:t>
            </w:r>
          </w:p>
        </w:tc>
        <w:tc>
          <w:tcPr>
            <w:tcW w:w="1114" w:type="dxa"/>
          </w:tcPr>
          <w:p w:rsidR="003651A9" w:rsidRPr="00D02916" w:rsidRDefault="003651A9" w:rsidP="00942333">
            <w:r w:rsidRPr="00D02916">
              <w:t>Recall</w:t>
            </w:r>
            <w:r w:rsidRPr="00D02916">
              <w:t>值</w:t>
            </w:r>
          </w:p>
        </w:tc>
        <w:tc>
          <w:tcPr>
            <w:tcW w:w="832" w:type="dxa"/>
          </w:tcPr>
          <w:p w:rsidR="003651A9" w:rsidRPr="00D02916" w:rsidRDefault="003651A9" w:rsidP="00942333">
            <w:r w:rsidRPr="00D02916">
              <w:t>F</w:t>
            </w:r>
            <w:r w:rsidRPr="00D02916">
              <w:t>值</w:t>
            </w:r>
          </w:p>
        </w:tc>
        <w:tc>
          <w:tcPr>
            <w:tcW w:w="1248" w:type="dxa"/>
          </w:tcPr>
          <w:p w:rsidR="003651A9" w:rsidRPr="00D02916" w:rsidRDefault="003651A9" w:rsidP="00942333">
            <w:r w:rsidRPr="00D02916">
              <w:t xml:space="preserve"> AUC</w:t>
            </w:r>
            <w:r w:rsidRPr="00D02916">
              <w:t>值</w:t>
            </w:r>
          </w:p>
        </w:tc>
        <w:tc>
          <w:tcPr>
            <w:tcW w:w="1573" w:type="dxa"/>
          </w:tcPr>
          <w:p w:rsidR="003651A9" w:rsidRPr="00D02916" w:rsidRDefault="003651A9" w:rsidP="00942333">
            <w:r w:rsidRPr="00D02916">
              <w:t xml:space="preserve">Correctly </w:t>
            </w:r>
          </w:p>
        </w:tc>
        <w:tc>
          <w:tcPr>
            <w:tcW w:w="1567" w:type="dxa"/>
          </w:tcPr>
          <w:p w:rsidR="003651A9" w:rsidRPr="00D02916" w:rsidRDefault="003651A9" w:rsidP="00942333">
            <w:r w:rsidRPr="00D02916">
              <w:t>Time</w:t>
            </w:r>
          </w:p>
        </w:tc>
      </w:tr>
      <w:tr w:rsidR="003651A9" w:rsidRPr="00C43CD8" w:rsidTr="00942333">
        <w:tc>
          <w:tcPr>
            <w:tcW w:w="1159" w:type="dxa"/>
          </w:tcPr>
          <w:p w:rsidR="003651A9" w:rsidRPr="00895520" w:rsidRDefault="003651A9" w:rsidP="00942333">
            <w:pPr>
              <w:rPr>
                <w:color w:val="FF0000"/>
              </w:rPr>
            </w:pPr>
            <w:r w:rsidRPr="00895520">
              <w:rPr>
                <w:color w:val="FF0000"/>
              </w:rPr>
              <w:t>magic04</w:t>
            </w:r>
          </w:p>
        </w:tc>
        <w:tc>
          <w:tcPr>
            <w:tcW w:w="1027" w:type="dxa"/>
          </w:tcPr>
          <w:p w:rsidR="003651A9" w:rsidRPr="00895520" w:rsidRDefault="003651A9" w:rsidP="000E4B0D">
            <w:pPr>
              <w:rPr>
                <w:color w:val="FF0000"/>
              </w:rPr>
            </w:pPr>
            <w:r w:rsidRPr="00895520">
              <w:rPr>
                <w:color w:val="FF0000"/>
              </w:rPr>
              <w:t xml:space="preserve"> 0.</w:t>
            </w:r>
            <w:r w:rsidR="000E4B0D" w:rsidRPr="00895520">
              <w:rPr>
                <w:color w:val="FF0000"/>
              </w:rPr>
              <w:t>869</w:t>
            </w:r>
          </w:p>
        </w:tc>
        <w:tc>
          <w:tcPr>
            <w:tcW w:w="1114" w:type="dxa"/>
          </w:tcPr>
          <w:p w:rsidR="003651A9" w:rsidRPr="00895520" w:rsidRDefault="003651A9" w:rsidP="000E4B0D">
            <w:pPr>
              <w:rPr>
                <w:color w:val="FF0000"/>
              </w:rPr>
            </w:pPr>
            <w:r w:rsidRPr="00895520">
              <w:rPr>
                <w:color w:val="FF0000"/>
              </w:rPr>
              <w:t>0.</w:t>
            </w:r>
            <w:r w:rsidR="000E4B0D" w:rsidRPr="00895520">
              <w:rPr>
                <w:color w:val="FF0000"/>
              </w:rPr>
              <w:t>870</w:t>
            </w:r>
          </w:p>
        </w:tc>
        <w:tc>
          <w:tcPr>
            <w:tcW w:w="832" w:type="dxa"/>
          </w:tcPr>
          <w:p w:rsidR="003651A9" w:rsidRPr="00895520" w:rsidRDefault="003651A9" w:rsidP="000E4B0D">
            <w:pPr>
              <w:rPr>
                <w:color w:val="FF0000"/>
              </w:rPr>
            </w:pPr>
            <w:r w:rsidRPr="00895520">
              <w:rPr>
                <w:color w:val="FF0000"/>
              </w:rPr>
              <w:t>0.</w:t>
            </w:r>
            <w:r w:rsidR="000E4B0D" w:rsidRPr="00895520">
              <w:rPr>
                <w:color w:val="FF0000"/>
              </w:rPr>
              <w:t>868</w:t>
            </w:r>
          </w:p>
        </w:tc>
        <w:tc>
          <w:tcPr>
            <w:tcW w:w="1248" w:type="dxa"/>
          </w:tcPr>
          <w:p w:rsidR="003651A9" w:rsidRPr="00895520" w:rsidRDefault="003651A9" w:rsidP="000E4B0D">
            <w:pPr>
              <w:rPr>
                <w:color w:val="FF0000"/>
              </w:rPr>
            </w:pPr>
            <w:r w:rsidRPr="00895520">
              <w:rPr>
                <w:color w:val="FF0000"/>
              </w:rPr>
              <w:t>0.</w:t>
            </w:r>
            <w:r w:rsidR="000E4B0D" w:rsidRPr="00895520">
              <w:rPr>
                <w:color w:val="FF0000"/>
              </w:rPr>
              <w:t>922</w:t>
            </w:r>
          </w:p>
        </w:tc>
        <w:tc>
          <w:tcPr>
            <w:tcW w:w="1573" w:type="dxa"/>
          </w:tcPr>
          <w:p w:rsidR="003651A9" w:rsidRPr="00895520" w:rsidRDefault="000E4B0D" w:rsidP="00942333">
            <w:pPr>
              <w:rPr>
                <w:color w:val="FF0000"/>
              </w:rPr>
            </w:pPr>
            <w:r w:rsidRPr="00895520">
              <w:rPr>
                <w:color w:val="FF0000"/>
              </w:rPr>
              <w:t>87.00</w:t>
            </w:r>
            <w:r w:rsidR="003651A9" w:rsidRPr="00895520">
              <w:rPr>
                <w:color w:val="FF0000"/>
              </w:rPr>
              <w:t>%</w:t>
            </w:r>
          </w:p>
        </w:tc>
        <w:tc>
          <w:tcPr>
            <w:tcW w:w="1567" w:type="dxa"/>
          </w:tcPr>
          <w:p w:rsidR="003651A9" w:rsidRPr="00D02916" w:rsidRDefault="004268AA" w:rsidP="00942333">
            <w:r>
              <w:t>31.16</w:t>
            </w:r>
            <w:r w:rsidR="003651A9" w:rsidRPr="00D02916">
              <w:t>s</w:t>
            </w:r>
          </w:p>
        </w:tc>
      </w:tr>
      <w:tr w:rsidR="003651A9" w:rsidRPr="00C43CD8" w:rsidTr="00942333">
        <w:tc>
          <w:tcPr>
            <w:tcW w:w="1159" w:type="dxa"/>
          </w:tcPr>
          <w:p w:rsidR="003651A9" w:rsidRPr="003651A9" w:rsidRDefault="003651A9" w:rsidP="00942333">
            <w:r w:rsidRPr="003651A9">
              <w:t>annealing</w:t>
            </w:r>
          </w:p>
        </w:tc>
        <w:tc>
          <w:tcPr>
            <w:tcW w:w="1027" w:type="dxa"/>
          </w:tcPr>
          <w:p w:rsidR="003651A9" w:rsidRPr="003651A9" w:rsidRDefault="003651A9" w:rsidP="000E4B0D">
            <w:r w:rsidRPr="003651A9">
              <w:t>0.</w:t>
            </w:r>
            <w:r w:rsidR="000E4B0D">
              <w:t>921</w:t>
            </w:r>
          </w:p>
        </w:tc>
        <w:tc>
          <w:tcPr>
            <w:tcW w:w="1114" w:type="dxa"/>
          </w:tcPr>
          <w:p w:rsidR="003651A9" w:rsidRPr="003651A9" w:rsidRDefault="003651A9" w:rsidP="000E4B0D">
            <w:r w:rsidRPr="003651A9">
              <w:t>0.</w:t>
            </w:r>
            <w:r w:rsidR="000E4B0D">
              <w:t>922</w:t>
            </w:r>
          </w:p>
        </w:tc>
        <w:tc>
          <w:tcPr>
            <w:tcW w:w="832" w:type="dxa"/>
          </w:tcPr>
          <w:p w:rsidR="003651A9" w:rsidRPr="003651A9" w:rsidRDefault="003651A9" w:rsidP="000E4B0D">
            <w:r w:rsidRPr="003651A9">
              <w:t>0.</w:t>
            </w:r>
            <w:r w:rsidR="000E4B0D">
              <w:t>921</w:t>
            </w:r>
          </w:p>
        </w:tc>
        <w:tc>
          <w:tcPr>
            <w:tcW w:w="1248" w:type="dxa"/>
          </w:tcPr>
          <w:p w:rsidR="003651A9" w:rsidRPr="003651A9" w:rsidRDefault="003651A9" w:rsidP="000E4B0D">
            <w:r w:rsidRPr="003651A9">
              <w:t xml:space="preserve"> 0.</w:t>
            </w:r>
            <w:r w:rsidR="000E4B0D">
              <w:t>980</w:t>
            </w:r>
          </w:p>
        </w:tc>
        <w:tc>
          <w:tcPr>
            <w:tcW w:w="1573" w:type="dxa"/>
          </w:tcPr>
          <w:p w:rsidR="003651A9" w:rsidRPr="003651A9" w:rsidRDefault="000E4B0D" w:rsidP="00942333">
            <w:r>
              <w:t>92.23</w:t>
            </w:r>
            <w:r w:rsidR="003651A9" w:rsidRPr="003651A9">
              <w:t>%</w:t>
            </w:r>
          </w:p>
        </w:tc>
        <w:tc>
          <w:tcPr>
            <w:tcW w:w="1567" w:type="dxa"/>
          </w:tcPr>
          <w:p w:rsidR="003651A9" w:rsidRPr="00D02916" w:rsidRDefault="000E4B0D" w:rsidP="00942333">
            <w:r>
              <w:t>0.98</w:t>
            </w:r>
            <w:r w:rsidR="003651A9" w:rsidRPr="00D02916">
              <w:t>s</w:t>
            </w:r>
          </w:p>
        </w:tc>
      </w:tr>
      <w:tr w:rsidR="003651A9" w:rsidRPr="00C43CD8" w:rsidTr="00942333">
        <w:tc>
          <w:tcPr>
            <w:tcW w:w="1159" w:type="dxa"/>
          </w:tcPr>
          <w:p w:rsidR="003651A9" w:rsidRPr="00D02916" w:rsidRDefault="003651A9" w:rsidP="00942333">
            <w:r w:rsidRPr="00D02916">
              <w:t>abalone</w:t>
            </w:r>
          </w:p>
        </w:tc>
        <w:tc>
          <w:tcPr>
            <w:tcW w:w="1027" w:type="dxa"/>
          </w:tcPr>
          <w:p w:rsidR="003651A9" w:rsidRPr="00D02916" w:rsidRDefault="003651A9" w:rsidP="000E4B0D">
            <w:r w:rsidRPr="00D02916">
              <w:t>0.</w:t>
            </w:r>
            <w:r w:rsidR="000E4B0D">
              <w:t>215</w:t>
            </w:r>
          </w:p>
        </w:tc>
        <w:tc>
          <w:tcPr>
            <w:tcW w:w="1114" w:type="dxa"/>
          </w:tcPr>
          <w:p w:rsidR="003651A9" w:rsidRPr="00D02916" w:rsidRDefault="003651A9" w:rsidP="000E4B0D">
            <w:r w:rsidRPr="00D02916">
              <w:t>0.2</w:t>
            </w:r>
            <w:r w:rsidR="000E4B0D">
              <w:t>28</w:t>
            </w:r>
          </w:p>
        </w:tc>
        <w:tc>
          <w:tcPr>
            <w:tcW w:w="832" w:type="dxa"/>
          </w:tcPr>
          <w:p w:rsidR="003651A9" w:rsidRPr="00D02916" w:rsidRDefault="003651A9" w:rsidP="000E4B0D">
            <w:r w:rsidRPr="00D02916">
              <w:t>0.</w:t>
            </w:r>
            <w:r w:rsidR="000E4B0D">
              <w:t>220</w:t>
            </w:r>
          </w:p>
        </w:tc>
        <w:tc>
          <w:tcPr>
            <w:tcW w:w="1248" w:type="dxa"/>
          </w:tcPr>
          <w:p w:rsidR="003651A9" w:rsidRPr="00D02916" w:rsidRDefault="003651A9" w:rsidP="000E4B0D">
            <w:r w:rsidRPr="00D02916">
              <w:t>0.</w:t>
            </w:r>
            <w:r w:rsidR="000E4B0D">
              <w:t>702</w:t>
            </w:r>
          </w:p>
        </w:tc>
        <w:tc>
          <w:tcPr>
            <w:tcW w:w="1573" w:type="dxa"/>
          </w:tcPr>
          <w:p w:rsidR="003651A9" w:rsidRPr="00D02916" w:rsidRDefault="000E4B0D" w:rsidP="00942333">
            <w:r>
              <w:t>22.82</w:t>
            </w:r>
            <w:r w:rsidR="003651A9" w:rsidRPr="00D02916">
              <w:t>%</w:t>
            </w:r>
          </w:p>
        </w:tc>
        <w:tc>
          <w:tcPr>
            <w:tcW w:w="1567" w:type="dxa"/>
          </w:tcPr>
          <w:p w:rsidR="003651A9" w:rsidRDefault="000E4B0D" w:rsidP="00942333">
            <w:r>
              <w:t>4.1</w:t>
            </w:r>
            <w:r w:rsidR="003651A9" w:rsidRPr="00D02916">
              <w:t>s</w:t>
            </w:r>
          </w:p>
        </w:tc>
      </w:tr>
    </w:tbl>
    <w:p w:rsidR="003651A9" w:rsidRDefault="00895520" w:rsidP="00240A68">
      <w:pPr>
        <w:ind w:firstLine="420"/>
      </w:pPr>
      <w:r>
        <w:rPr>
          <w:rFonts w:hint="eastAsia"/>
        </w:rPr>
        <w:t>从实验结果可以知道，在调整分类器后，annealing和abalone在Random</w:t>
      </w:r>
      <w:r>
        <w:t>T</w:t>
      </w:r>
      <w:r>
        <w:rPr>
          <w:rFonts w:hint="eastAsia"/>
        </w:rPr>
        <w:t>ree分类器下结果最佳，而magic</w:t>
      </w:r>
      <w:r>
        <w:t>04</w:t>
      </w:r>
      <w:r>
        <w:rPr>
          <w:rFonts w:hint="eastAsia"/>
        </w:rPr>
        <w:t>则在J48分类器下结果最佳。</w:t>
      </w:r>
      <w:r w:rsidR="00A40153">
        <w:rPr>
          <w:rFonts w:hint="eastAsia"/>
        </w:rPr>
        <w:t>数据集在J48下最花费时间。</w:t>
      </w:r>
    </w:p>
    <w:p w:rsidR="00A40153" w:rsidRDefault="00A40153" w:rsidP="00240A68">
      <w:pPr>
        <w:ind w:firstLine="420"/>
        <w:rPr>
          <w:rFonts w:hint="eastAsia"/>
        </w:rPr>
      </w:pPr>
      <w:r>
        <w:rPr>
          <w:rFonts w:hint="eastAsia"/>
        </w:rPr>
        <w:t>此外，还可以尝试更改</w:t>
      </w:r>
      <w:r w:rsidRPr="00394A36">
        <w:t>numlterations</w:t>
      </w:r>
      <w:r>
        <w:rPr>
          <w:rFonts w:hint="eastAsia"/>
        </w:rPr>
        <w:t>参数，改变训练迭代分类器次数。</w:t>
      </w:r>
    </w:p>
    <w:p w:rsidR="00240A68" w:rsidRPr="00FB0F65" w:rsidRDefault="00C7014A" w:rsidP="00FB0F65">
      <w:pPr>
        <w:pStyle w:val="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</w:t>
      </w:r>
      <w:r w:rsidR="00240A68">
        <w:rPr>
          <w:rFonts w:asciiTheme="minorHAnsi" w:eastAsiaTheme="minorHAnsi" w:hAnsiTheme="minorHAnsi"/>
        </w:rPr>
        <w:t>.4</w:t>
      </w:r>
      <w:r w:rsidR="00CC41B7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RandomForest</w:t>
      </w:r>
    </w:p>
    <w:p w:rsidR="00A56712" w:rsidRPr="00C43CD8" w:rsidRDefault="00A56712" w:rsidP="00A56712">
      <w:pPr>
        <w:ind w:firstLineChars="200" w:firstLine="420"/>
      </w:pPr>
      <w:r>
        <w:rPr>
          <w:rFonts w:hint="eastAsia"/>
        </w:rPr>
        <w:t>选择五折交叉数据验证，</w:t>
      </w:r>
      <w:r w:rsidRPr="00C43CD8">
        <w:rPr>
          <w:rFonts w:hint="eastAsia"/>
        </w:rPr>
        <w:t>进行数据测试，结果如下：</w:t>
      </w:r>
    </w:p>
    <w:tbl>
      <w:tblPr>
        <w:tblStyle w:val="aa"/>
        <w:tblW w:w="8520" w:type="dxa"/>
        <w:tblLayout w:type="fixed"/>
        <w:tblLook w:val="04A0" w:firstRow="1" w:lastRow="0" w:firstColumn="1" w:lastColumn="0" w:noHBand="0" w:noVBand="1"/>
      </w:tblPr>
      <w:tblGrid>
        <w:gridCol w:w="1159"/>
        <w:gridCol w:w="1027"/>
        <w:gridCol w:w="1114"/>
        <w:gridCol w:w="832"/>
        <w:gridCol w:w="1248"/>
        <w:gridCol w:w="1573"/>
        <w:gridCol w:w="1567"/>
      </w:tblGrid>
      <w:tr w:rsidR="00FB0F65" w:rsidRPr="00C43CD8" w:rsidTr="00391A92">
        <w:tc>
          <w:tcPr>
            <w:tcW w:w="1159" w:type="dxa"/>
          </w:tcPr>
          <w:p w:rsidR="00FB0F65" w:rsidRPr="00C43CD8" w:rsidRDefault="00FB0F65" w:rsidP="00FB0F65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数据集</w:t>
            </w:r>
          </w:p>
        </w:tc>
        <w:tc>
          <w:tcPr>
            <w:tcW w:w="1027" w:type="dxa"/>
          </w:tcPr>
          <w:p w:rsidR="00FB0F65" w:rsidRPr="00C43CD8" w:rsidRDefault="00FB0F65" w:rsidP="00FB0F65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Precision</w:t>
            </w:r>
          </w:p>
        </w:tc>
        <w:tc>
          <w:tcPr>
            <w:tcW w:w="1114" w:type="dxa"/>
          </w:tcPr>
          <w:p w:rsidR="00FB0F65" w:rsidRPr="00C43CD8" w:rsidRDefault="00FB0F65" w:rsidP="00FB0F65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Recall</w:t>
            </w:r>
            <w:r w:rsidRPr="00C43CD8">
              <w:rPr>
                <w:rFonts w:ascii="Calibri" w:hAnsi="Calibri" w:hint="eastAsia"/>
                <w:szCs w:val="24"/>
              </w:rPr>
              <w:t>值</w:t>
            </w:r>
          </w:p>
        </w:tc>
        <w:tc>
          <w:tcPr>
            <w:tcW w:w="832" w:type="dxa"/>
          </w:tcPr>
          <w:p w:rsidR="00FB0F65" w:rsidRPr="00C43CD8" w:rsidRDefault="00FB0F65" w:rsidP="00FB0F65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F</w:t>
            </w:r>
            <w:r w:rsidRPr="00C43CD8">
              <w:rPr>
                <w:rFonts w:ascii="Calibri" w:hAnsi="Calibri" w:hint="eastAsia"/>
                <w:szCs w:val="24"/>
              </w:rPr>
              <w:t>值</w:t>
            </w:r>
          </w:p>
        </w:tc>
        <w:tc>
          <w:tcPr>
            <w:tcW w:w="1248" w:type="dxa"/>
          </w:tcPr>
          <w:p w:rsidR="00FB0F65" w:rsidRPr="00C43CD8" w:rsidRDefault="00FB0F65" w:rsidP="00FB0F65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 xml:space="preserve"> </w:t>
            </w:r>
            <w:r w:rsidRPr="00C43CD8">
              <w:rPr>
                <w:rFonts w:ascii="Calibri" w:hAnsi="Calibri"/>
                <w:szCs w:val="24"/>
              </w:rPr>
              <w:t>AUC</w:t>
            </w:r>
            <w:r w:rsidRPr="00C43CD8">
              <w:rPr>
                <w:rFonts w:ascii="Calibri" w:hAnsi="Calibri" w:hint="eastAsia"/>
                <w:szCs w:val="24"/>
              </w:rPr>
              <w:t>值</w:t>
            </w:r>
          </w:p>
        </w:tc>
        <w:tc>
          <w:tcPr>
            <w:tcW w:w="1573" w:type="dxa"/>
          </w:tcPr>
          <w:p w:rsidR="00FB0F65" w:rsidRPr="00C43CD8" w:rsidRDefault="00FB0F65" w:rsidP="00FB0F65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 xml:space="preserve">Correctly </w:t>
            </w:r>
          </w:p>
        </w:tc>
        <w:tc>
          <w:tcPr>
            <w:tcW w:w="1567" w:type="dxa"/>
          </w:tcPr>
          <w:p w:rsidR="00FB0F65" w:rsidRPr="00C43CD8" w:rsidRDefault="00FB0F65" w:rsidP="00FB0F65">
            <w:pPr>
              <w:rPr>
                <w:rFonts w:ascii="Calibri" w:hAnsi="Calibri"/>
                <w:szCs w:val="24"/>
              </w:rPr>
            </w:pPr>
            <w:r w:rsidRPr="00C43CD8">
              <w:rPr>
                <w:rFonts w:ascii="Calibri" w:hAnsi="Calibri" w:hint="eastAsia"/>
                <w:szCs w:val="24"/>
              </w:rPr>
              <w:t>Time</w:t>
            </w:r>
          </w:p>
        </w:tc>
      </w:tr>
      <w:tr w:rsidR="00FB0F65" w:rsidRPr="00A452C4" w:rsidTr="00391A92">
        <w:tc>
          <w:tcPr>
            <w:tcW w:w="1159" w:type="dxa"/>
          </w:tcPr>
          <w:p w:rsidR="00FB0F65" w:rsidRPr="00394A36" w:rsidRDefault="00FB0F65" w:rsidP="00FB0F65">
            <w:pPr>
              <w:rPr>
                <w:rFonts w:ascii="Calibri" w:hAnsi="Calibri"/>
                <w:szCs w:val="24"/>
              </w:rPr>
            </w:pPr>
            <w:r w:rsidRPr="00394A36">
              <w:t>magic04</w:t>
            </w:r>
          </w:p>
        </w:tc>
        <w:tc>
          <w:tcPr>
            <w:tcW w:w="1027" w:type="dxa"/>
          </w:tcPr>
          <w:p w:rsidR="00FB0F65" w:rsidRPr="00394A36" w:rsidRDefault="00FB0F65" w:rsidP="0024656C">
            <w:pPr>
              <w:rPr>
                <w:rFonts w:ascii="Calibri" w:hAnsi="Calibri"/>
                <w:szCs w:val="24"/>
              </w:rPr>
            </w:pPr>
            <w:r w:rsidRPr="00394A36">
              <w:rPr>
                <w:rFonts w:ascii="Calibri" w:hAnsi="Calibri" w:hint="eastAsia"/>
                <w:szCs w:val="24"/>
              </w:rPr>
              <w:t xml:space="preserve"> </w:t>
            </w:r>
            <w:r w:rsidRPr="00394A36">
              <w:rPr>
                <w:rFonts w:ascii="Calibri" w:hAnsi="Calibri"/>
                <w:szCs w:val="24"/>
              </w:rPr>
              <w:t>0.</w:t>
            </w:r>
            <w:r>
              <w:rPr>
                <w:rFonts w:ascii="Calibri" w:hAnsi="Calibri"/>
                <w:szCs w:val="24"/>
              </w:rPr>
              <w:t>8</w:t>
            </w:r>
            <w:r w:rsidR="0024656C">
              <w:rPr>
                <w:rFonts w:ascii="Calibri" w:hAnsi="Calibri"/>
                <w:szCs w:val="24"/>
              </w:rPr>
              <w:t>80</w:t>
            </w:r>
          </w:p>
        </w:tc>
        <w:tc>
          <w:tcPr>
            <w:tcW w:w="1114" w:type="dxa"/>
          </w:tcPr>
          <w:p w:rsidR="00FB0F65" w:rsidRPr="00394A36" w:rsidRDefault="00FB0F65" w:rsidP="0024656C">
            <w:pPr>
              <w:rPr>
                <w:rFonts w:ascii="Calibri" w:hAnsi="Calibri"/>
                <w:szCs w:val="24"/>
              </w:rPr>
            </w:pPr>
            <w:r w:rsidRPr="00394A36">
              <w:rPr>
                <w:rFonts w:ascii="Calibri" w:hAnsi="Calibri"/>
                <w:szCs w:val="24"/>
              </w:rPr>
              <w:t>0.</w:t>
            </w:r>
            <w:r>
              <w:rPr>
                <w:rFonts w:ascii="Calibri" w:hAnsi="Calibri"/>
                <w:szCs w:val="24"/>
              </w:rPr>
              <w:t>8</w:t>
            </w:r>
            <w:r w:rsidR="0024656C">
              <w:rPr>
                <w:rFonts w:ascii="Calibri" w:hAnsi="Calibri"/>
                <w:szCs w:val="24"/>
              </w:rPr>
              <w:t>80</w:t>
            </w:r>
          </w:p>
        </w:tc>
        <w:tc>
          <w:tcPr>
            <w:tcW w:w="832" w:type="dxa"/>
          </w:tcPr>
          <w:p w:rsidR="00FB0F65" w:rsidRPr="00394A36" w:rsidRDefault="00FB0F65" w:rsidP="00FB0F65">
            <w:pPr>
              <w:rPr>
                <w:rFonts w:ascii="Calibri" w:hAnsi="Calibri"/>
                <w:szCs w:val="24"/>
              </w:rPr>
            </w:pPr>
            <w:r w:rsidRPr="00394A36">
              <w:rPr>
                <w:rFonts w:ascii="Calibri" w:hAnsi="Calibri"/>
                <w:szCs w:val="24"/>
              </w:rPr>
              <w:t>0</w:t>
            </w:r>
            <w:r>
              <w:rPr>
                <w:rFonts w:ascii="Calibri" w:hAnsi="Calibri"/>
                <w:szCs w:val="24"/>
              </w:rPr>
              <w:t>.815</w:t>
            </w:r>
          </w:p>
        </w:tc>
        <w:tc>
          <w:tcPr>
            <w:tcW w:w="1248" w:type="dxa"/>
          </w:tcPr>
          <w:p w:rsidR="00FB0F65" w:rsidRPr="00394A36" w:rsidRDefault="00FB0F65" w:rsidP="0024656C">
            <w:pPr>
              <w:rPr>
                <w:rFonts w:ascii="Calibri" w:hAnsi="Calibri"/>
                <w:szCs w:val="24"/>
              </w:rPr>
            </w:pPr>
            <w:r w:rsidRPr="00394A36">
              <w:rPr>
                <w:rFonts w:ascii="Calibri" w:hAnsi="Calibri"/>
                <w:szCs w:val="24"/>
              </w:rPr>
              <w:t>0.</w:t>
            </w:r>
            <w:r w:rsidR="0024656C">
              <w:rPr>
                <w:rFonts w:ascii="Calibri" w:hAnsi="Calibri"/>
                <w:szCs w:val="24"/>
              </w:rPr>
              <w:t>878</w:t>
            </w:r>
          </w:p>
        </w:tc>
        <w:tc>
          <w:tcPr>
            <w:tcW w:w="1573" w:type="dxa"/>
          </w:tcPr>
          <w:p w:rsidR="00FB0F65" w:rsidRPr="00394A36" w:rsidRDefault="00FB0F65" w:rsidP="0024656C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8</w:t>
            </w:r>
            <w:r w:rsidR="0024656C">
              <w:rPr>
                <w:rFonts w:ascii="Calibri" w:hAnsi="Calibri"/>
                <w:szCs w:val="24"/>
              </w:rPr>
              <w:t>0.99</w:t>
            </w:r>
            <w:r w:rsidRPr="00394A36">
              <w:rPr>
                <w:rFonts w:ascii="Calibri" w:hAnsi="Calibri" w:hint="eastAsia"/>
                <w:szCs w:val="24"/>
              </w:rPr>
              <w:t>%</w:t>
            </w:r>
          </w:p>
        </w:tc>
        <w:tc>
          <w:tcPr>
            <w:tcW w:w="1567" w:type="dxa"/>
          </w:tcPr>
          <w:p w:rsidR="00FB0F65" w:rsidRPr="00A452C4" w:rsidRDefault="0024656C" w:rsidP="00FB0F65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30.27</w:t>
            </w:r>
            <w:r w:rsidR="00FB0F65" w:rsidRPr="00A452C4">
              <w:rPr>
                <w:rFonts w:ascii="Calibri" w:hAnsi="Calibri" w:hint="eastAsia"/>
                <w:szCs w:val="24"/>
              </w:rPr>
              <w:t>s</w:t>
            </w:r>
          </w:p>
        </w:tc>
      </w:tr>
      <w:tr w:rsidR="00FB0F65" w:rsidRPr="00A452C4" w:rsidTr="00391A92">
        <w:tc>
          <w:tcPr>
            <w:tcW w:w="1159" w:type="dxa"/>
          </w:tcPr>
          <w:p w:rsidR="00FB0F65" w:rsidRPr="00FB0F65" w:rsidRDefault="00FB0F65" w:rsidP="00FB0F65">
            <w:pPr>
              <w:rPr>
                <w:rFonts w:ascii="Calibri" w:hAnsi="Calibri"/>
                <w:color w:val="FF0000"/>
                <w:szCs w:val="24"/>
              </w:rPr>
            </w:pPr>
            <w:r w:rsidRPr="00FB0F65">
              <w:rPr>
                <w:color w:val="FF0000"/>
              </w:rPr>
              <w:t>annealing</w:t>
            </w:r>
          </w:p>
        </w:tc>
        <w:tc>
          <w:tcPr>
            <w:tcW w:w="1027" w:type="dxa"/>
          </w:tcPr>
          <w:p w:rsidR="00FB0F65" w:rsidRPr="00FB0F65" w:rsidRDefault="00FB0F65" w:rsidP="0024656C">
            <w:pPr>
              <w:rPr>
                <w:color w:val="FF0000"/>
              </w:rPr>
            </w:pPr>
            <w:r w:rsidRPr="00FB0F65">
              <w:rPr>
                <w:color w:val="FF0000"/>
              </w:rPr>
              <w:t xml:space="preserve"> 0.93</w:t>
            </w:r>
            <w:r w:rsidR="0024656C">
              <w:rPr>
                <w:color w:val="FF0000"/>
              </w:rPr>
              <w:t>5</w:t>
            </w:r>
          </w:p>
        </w:tc>
        <w:tc>
          <w:tcPr>
            <w:tcW w:w="1114" w:type="dxa"/>
          </w:tcPr>
          <w:p w:rsidR="00FB0F65" w:rsidRPr="00FB0F65" w:rsidRDefault="00FB0F65" w:rsidP="0024656C">
            <w:pPr>
              <w:rPr>
                <w:color w:val="FF0000"/>
              </w:rPr>
            </w:pPr>
            <w:r w:rsidRPr="00FB0F65">
              <w:rPr>
                <w:color w:val="FF0000"/>
              </w:rPr>
              <w:t>0.93</w:t>
            </w:r>
            <w:r w:rsidR="0024656C">
              <w:rPr>
                <w:color w:val="FF0000"/>
              </w:rPr>
              <w:t>5</w:t>
            </w:r>
          </w:p>
        </w:tc>
        <w:tc>
          <w:tcPr>
            <w:tcW w:w="832" w:type="dxa"/>
          </w:tcPr>
          <w:p w:rsidR="00FB0F65" w:rsidRPr="00FB0F65" w:rsidRDefault="00FB0F65" w:rsidP="0024656C">
            <w:pPr>
              <w:rPr>
                <w:color w:val="FF0000"/>
              </w:rPr>
            </w:pPr>
            <w:r w:rsidRPr="00FB0F65">
              <w:rPr>
                <w:color w:val="FF0000"/>
              </w:rPr>
              <w:t>0.93</w:t>
            </w:r>
            <w:r w:rsidR="0024656C">
              <w:rPr>
                <w:color w:val="FF0000"/>
              </w:rPr>
              <w:t>4</w:t>
            </w:r>
          </w:p>
        </w:tc>
        <w:tc>
          <w:tcPr>
            <w:tcW w:w="1248" w:type="dxa"/>
          </w:tcPr>
          <w:p w:rsidR="00FB0F65" w:rsidRPr="00FB0F65" w:rsidRDefault="00FB0F65" w:rsidP="0024656C">
            <w:pPr>
              <w:rPr>
                <w:color w:val="FF0000"/>
              </w:rPr>
            </w:pPr>
            <w:r w:rsidRPr="00FB0F65">
              <w:rPr>
                <w:color w:val="FF0000"/>
              </w:rPr>
              <w:t>0.9</w:t>
            </w:r>
            <w:r w:rsidR="0024656C">
              <w:rPr>
                <w:color w:val="FF0000"/>
              </w:rPr>
              <w:t>85</w:t>
            </w:r>
          </w:p>
        </w:tc>
        <w:tc>
          <w:tcPr>
            <w:tcW w:w="1573" w:type="dxa"/>
          </w:tcPr>
          <w:p w:rsidR="00FB0F65" w:rsidRPr="00FB0F65" w:rsidRDefault="00FB0F65" w:rsidP="0024656C">
            <w:pPr>
              <w:rPr>
                <w:color w:val="FF0000"/>
              </w:rPr>
            </w:pPr>
            <w:r w:rsidRPr="00FB0F65">
              <w:rPr>
                <w:color w:val="FF0000"/>
              </w:rPr>
              <w:t>93.</w:t>
            </w:r>
            <w:r w:rsidR="0024656C">
              <w:rPr>
                <w:color w:val="FF0000"/>
              </w:rPr>
              <w:t>48</w:t>
            </w:r>
            <w:r w:rsidRPr="00FB0F65">
              <w:rPr>
                <w:color w:val="FF0000"/>
              </w:rPr>
              <w:t>%</w:t>
            </w:r>
          </w:p>
        </w:tc>
        <w:tc>
          <w:tcPr>
            <w:tcW w:w="1567" w:type="dxa"/>
          </w:tcPr>
          <w:p w:rsidR="00FB0F65" w:rsidRPr="00A452C4" w:rsidRDefault="0024656C" w:rsidP="00FB0F65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1.39</w:t>
            </w:r>
            <w:r w:rsidR="00FB0F65" w:rsidRPr="00A452C4">
              <w:rPr>
                <w:rFonts w:ascii="Calibri" w:hAnsi="Calibri"/>
                <w:szCs w:val="24"/>
              </w:rPr>
              <w:t>s</w:t>
            </w:r>
          </w:p>
        </w:tc>
      </w:tr>
      <w:tr w:rsidR="00FB0F65" w:rsidRPr="00A452C4" w:rsidTr="00391A92">
        <w:tc>
          <w:tcPr>
            <w:tcW w:w="1159" w:type="dxa"/>
          </w:tcPr>
          <w:p w:rsidR="00FB0F65" w:rsidRPr="00A452C4" w:rsidRDefault="00FB0F65" w:rsidP="00FB0F65">
            <w:r>
              <w:t>abalone</w:t>
            </w:r>
          </w:p>
        </w:tc>
        <w:tc>
          <w:tcPr>
            <w:tcW w:w="1027" w:type="dxa"/>
          </w:tcPr>
          <w:p w:rsidR="00FB0F65" w:rsidRPr="00A452C4" w:rsidRDefault="00FB0F65" w:rsidP="0024656C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0.</w:t>
            </w:r>
            <w:r>
              <w:rPr>
                <w:rFonts w:ascii="Calibri" w:hAnsi="Calibri"/>
                <w:szCs w:val="24"/>
              </w:rPr>
              <w:t>2</w:t>
            </w:r>
            <w:r w:rsidR="0024656C">
              <w:rPr>
                <w:rFonts w:ascii="Calibri" w:hAnsi="Calibri"/>
                <w:szCs w:val="24"/>
              </w:rPr>
              <w:t>25</w:t>
            </w:r>
          </w:p>
        </w:tc>
        <w:tc>
          <w:tcPr>
            <w:tcW w:w="1114" w:type="dxa"/>
          </w:tcPr>
          <w:p w:rsidR="00FB0F65" w:rsidRPr="00A452C4" w:rsidRDefault="00FB0F65" w:rsidP="0024656C">
            <w:pPr>
              <w:rPr>
                <w:rFonts w:ascii="Calibri" w:hAnsi="Calibri"/>
                <w:szCs w:val="24"/>
              </w:rPr>
            </w:pPr>
            <w:r w:rsidRPr="00A452C4">
              <w:rPr>
                <w:rFonts w:ascii="Calibri" w:hAnsi="Calibri" w:hint="eastAsia"/>
                <w:szCs w:val="24"/>
              </w:rPr>
              <w:t>0.</w:t>
            </w:r>
            <w:r>
              <w:rPr>
                <w:rFonts w:ascii="Calibri" w:hAnsi="Calibri"/>
                <w:szCs w:val="24"/>
              </w:rPr>
              <w:t>2</w:t>
            </w:r>
            <w:r w:rsidR="0024656C">
              <w:rPr>
                <w:rFonts w:ascii="Calibri" w:hAnsi="Calibri"/>
                <w:szCs w:val="24"/>
              </w:rPr>
              <w:t>42</w:t>
            </w:r>
          </w:p>
        </w:tc>
        <w:tc>
          <w:tcPr>
            <w:tcW w:w="832" w:type="dxa"/>
          </w:tcPr>
          <w:p w:rsidR="00FB0F65" w:rsidRPr="00A452C4" w:rsidRDefault="00FB0F65" w:rsidP="0024656C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0.</w:t>
            </w:r>
            <w:r>
              <w:rPr>
                <w:rFonts w:ascii="Calibri" w:hAnsi="Calibri"/>
                <w:szCs w:val="24"/>
              </w:rPr>
              <w:t>2</w:t>
            </w:r>
            <w:r w:rsidR="0024656C">
              <w:rPr>
                <w:rFonts w:ascii="Calibri" w:hAnsi="Calibri"/>
                <w:szCs w:val="24"/>
              </w:rPr>
              <w:t>32</w:t>
            </w:r>
          </w:p>
        </w:tc>
        <w:tc>
          <w:tcPr>
            <w:tcW w:w="1248" w:type="dxa"/>
          </w:tcPr>
          <w:p w:rsidR="00FB0F65" w:rsidRPr="00A452C4" w:rsidRDefault="00FB0F65" w:rsidP="0024656C">
            <w:pPr>
              <w:rPr>
                <w:rFonts w:ascii="Calibri" w:hAnsi="Calibri"/>
                <w:szCs w:val="24"/>
              </w:rPr>
            </w:pPr>
            <w:r w:rsidRPr="00A452C4">
              <w:rPr>
                <w:rFonts w:ascii="Calibri" w:hAnsi="Calibri" w:hint="eastAsia"/>
                <w:szCs w:val="24"/>
              </w:rPr>
              <w:t>0.</w:t>
            </w:r>
            <w:r w:rsidR="0024656C">
              <w:rPr>
                <w:rFonts w:ascii="Calibri" w:hAnsi="Calibri"/>
                <w:szCs w:val="24"/>
              </w:rPr>
              <w:t>735</w:t>
            </w:r>
          </w:p>
        </w:tc>
        <w:tc>
          <w:tcPr>
            <w:tcW w:w="1573" w:type="dxa"/>
          </w:tcPr>
          <w:p w:rsidR="00FB0F65" w:rsidRPr="00A452C4" w:rsidRDefault="00FB0F65" w:rsidP="00FB0F65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20.47</w:t>
            </w:r>
            <w:r w:rsidRPr="00A452C4">
              <w:rPr>
                <w:rFonts w:ascii="Calibri" w:hAnsi="Calibri" w:hint="eastAsia"/>
                <w:szCs w:val="24"/>
              </w:rPr>
              <w:t>%</w:t>
            </w:r>
          </w:p>
        </w:tc>
        <w:tc>
          <w:tcPr>
            <w:tcW w:w="1567" w:type="dxa"/>
          </w:tcPr>
          <w:p w:rsidR="00FB0F65" w:rsidRPr="00A452C4" w:rsidRDefault="0024656C" w:rsidP="00FB0F65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6.71</w:t>
            </w:r>
            <w:r w:rsidR="00FB0F65" w:rsidRPr="00A452C4">
              <w:rPr>
                <w:rFonts w:ascii="Calibri" w:hAnsi="Calibri" w:hint="eastAsia"/>
                <w:szCs w:val="24"/>
              </w:rPr>
              <w:t>s</w:t>
            </w:r>
          </w:p>
        </w:tc>
      </w:tr>
    </w:tbl>
    <w:p w:rsidR="00A56712" w:rsidRDefault="00A56712" w:rsidP="00A56712">
      <w:pPr>
        <w:ind w:firstLine="420"/>
        <w:rPr>
          <w:rFonts w:hint="eastAsia"/>
        </w:rPr>
      </w:pPr>
      <w:r>
        <w:rPr>
          <w:rFonts w:hint="eastAsia"/>
        </w:rPr>
        <w:t>从实验结果来看，数据集</w:t>
      </w:r>
      <w:r w:rsidR="00FB0F65" w:rsidRPr="00FB0F65">
        <w:t>annealing</w:t>
      </w:r>
      <w:r>
        <w:t>.csv</w:t>
      </w:r>
      <w:r>
        <w:rPr>
          <w:rFonts w:hint="eastAsia"/>
        </w:rPr>
        <w:t>效果最佳，abalone</w:t>
      </w:r>
      <w:r>
        <w:t>.csv</w:t>
      </w:r>
      <w:r>
        <w:rPr>
          <w:rFonts w:hint="eastAsia"/>
        </w:rPr>
        <w:t>仍然不好。</w:t>
      </w:r>
      <w:r w:rsidR="0024656C">
        <w:rPr>
          <w:rFonts w:hint="eastAsia"/>
        </w:rPr>
        <w:t>Rand</w:t>
      </w:r>
      <w:r w:rsidR="0024656C">
        <w:t>omForest</w:t>
      </w:r>
      <w:r w:rsidR="0024656C">
        <w:rPr>
          <w:rFonts w:hint="eastAsia"/>
        </w:rPr>
        <w:t>构建决策树过程花费时间较长，因此建模时间总体很长，加上五折交叉验证，时间耗费比较大。</w:t>
      </w:r>
    </w:p>
    <w:p w:rsidR="003651A9" w:rsidRDefault="003651A9" w:rsidP="003651A9">
      <w:r>
        <w:t>C</w:t>
      </w:r>
      <w:r>
        <w:rPr>
          <w:rFonts w:hint="eastAsia"/>
        </w:rPr>
        <w:t>lassi</w:t>
      </w:r>
      <w:r>
        <w:t>fier</w:t>
      </w:r>
      <w:r>
        <w:t xml:space="preserve"> Visualize</w:t>
      </w:r>
      <w:r>
        <w:rPr>
          <w:rFonts w:hint="eastAsia"/>
        </w:rPr>
        <w:t>：</w:t>
      </w:r>
    </w:p>
    <w:p w:rsidR="009D1FBC" w:rsidRPr="009D1FBC" w:rsidRDefault="003651A9" w:rsidP="00A4015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AF55000" wp14:editId="400AFA2C">
            <wp:extent cx="4724400" cy="2875252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122" cy="287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24" w:rsidRDefault="00C7014A" w:rsidP="00823B2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823B24">
        <w:rPr>
          <w:rFonts w:hint="eastAsia"/>
          <w:sz w:val="32"/>
          <w:szCs w:val="32"/>
        </w:rPr>
        <w:t>.本周学习心得体会</w:t>
      </w:r>
    </w:p>
    <w:p w:rsidR="00823B24" w:rsidRPr="00823B24" w:rsidRDefault="00332DB8" w:rsidP="00A40153">
      <w:pPr>
        <w:ind w:firstLine="420"/>
      </w:pPr>
      <w:r>
        <w:rPr>
          <w:rFonts w:hint="eastAsia"/>
        </w:rPr>
        <w:t>本周学习</w:t>
      </w:r>
      <w:r w:rsidR="0090562C">
        <w:rPr>
          <w:rFonts w:hint="eastAsia"/>
        </w:rPr>
        <w:t>了《机器学习 周志华版》中的</w:t>
      </w:r>
      <w:r w:rsidR="00A40153">
        <w:rPr>
          <w:rFonts w:hint="eastAsia"/>
        </w:rPr>
        <w:t>集成学习算法</w:t>
      </w:r>
      <w:r w:rsidR="0090562C">
        <w:rPr>
          <w:rFonts w:hint="eastAsia"/>
        </w:rPr>
        <w:t>的理论知识。</w:t>
      </w:r>
      <w:r w:rsidR="00A40153">
        <w:rPr>
          <w:rFonts w:hint="eastAsia"/>
        </w:rPr>
        <w:t>分别就集成学习中</w:t>
      </w:r>
    </w:p>
    <w:p w:rsidR="00823B24" w:rsidRPr="00823B24" w:rsidRDefault="00A40153">
      <w:pPr>
        <w:rPr>
          <w:rFonts w:hint="eastAsia"/>
        </w:rPr>
      </w:pPr>
      <w:r>
        <w:rPr>
          <w:rFonts w:hint="eastAsia"/>
        </w:rPr>
        <w:t>Adboost算法、Bagging算法、Random</w:t>
      </w:r>
      <w:r>
        <w:t xml:space="preserve"> F</w:t>
      </w:r>
      <w:r>
        <w:rPr>
          <w:rFonts w:hint="eastAsia"/>
        </w:rPr>
        <w:t>orest算法进行了学习。</w:t>
      </w:r>
      <w:r>
        <w:rPr>
          <w:rFonts w:hint="eastAsia"/>
        </w:rPr>
        <w:t>Adboost算法</w:t>
      </w:r>
      <w:r>
        <w:rPr>
          <w:rFonts w:hint="eastAsia"/>
        </w:rPr>
        <w:t>利用基学习器的线性组合，</w:t>
      </w:r>
      <w:r>
        <w:rPr>
          <w:rFonts w:hint="eastAsia"/>
        </w:rPr>
        <w:t>Bagging算法</w:t>
      </w:r>
      <w:r>
        <w:rPr>
          <w:rFonts w:hint="eastAsia"/>
        </w:rPr>
        <w:t>利用自助采样，</w:t>
      </w:r>
      <w:r>
        <w:rPr>
          <w:rFonts w:hint="eastAsia"/>
        </w:rPr>
        <w:t>Random</w:t>
      </w:r>
      <w:r>
        <w:t xml:space="preserve"> F</w:t>
      </w:r>
      <w:r>
        <w:rPr>
          <w:rFonts w:hint="eastAsia"/>
        </w:rPr>
        <w:t>orest算法</w:t>
      </w:r>
      <w:r>
        <w:rPr>
          <w:rFonts w:hint="eastAsia"/>
        </w:rPr>
        <w:t>利用在决策树训练过程中加入随机属性选择。总的来说，公式推导过程很难。</w:t>
      </w:r>
      <w:bookmarkStart w:id="0" w:name="_GoBack"/>
      <w:bookmarkEnd w:id="0"/>
    </w:p>
    <w:sectPr w:rsidR="00823B24" w:rsidRPr="00823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74" w:rsidRDefault="00AF5574" w:rsidP="00823B24">
      <w:r>
        <w:separator/>
      </w:r>
    </w:p>
  </w:endnote>
  <w:endnote w:type="continuationSeparator" w:id="0">
    <w:p w:rsidR="00AF5574" w:rsidRDefault="00AF5574" w:rsidP="00823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74" w:rsidRDefault="00AF5574" w:rsidP="00823B24">
      <w:r>
        <w:separator/>
      </w:r>
    </w:p>
  </w:footnote>
  <w:footnote w:type="continuationSeparator" w:id="0">
    <w:p w:rsidR="00AF5574" w:rsidRDefault="00AF5574" w:rsidP="00823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B6A"/>
    <w:multiLevelType w:val="multilevel"/>
    <w:tmpl w:val="24EE2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FB"/>
    <w:rsid w:val="00011237"/>
    <w:rsid w:val="00044F30"/>
    <w:rsid w:val="000A328B"/>
    <w:rsid w:val="000E4B0D"/>
    <w:rsid w:val="00101AC8"/>
    <w:rsid w:val="00131225"/>
    <w:rsid w:val="00136FBD"/>
    <w:rsid w:val="00240A68"/>
    <w:rsid w:val="0024656C"/>
    <w:rsid w:val="00265D8E"/>
    <w:rsid w:val="00287115"/>
    <w:rsid w:val="002A27E9"/>
    <w:rsid w:val="002D5C2E"/>
    <w:rsid w:val="002E531A"/>
    <w:rsid w:val="002F4DD5"/>
    <w:rsid w:val="00332DB8"/>
    <w:rsid w:val="003651A9"/>
    <w:rsid w:val="003662C8"/>
    <w:rsid w:val="00394A36"/>
    <w:rsid w:val="003D4953"/>
    <w:rsid w:val="003E4C8D"/>
    <w:rsid w:val="004268AA"/>
    <w:rsid w:val="004314FB"/>
    <w:rsid w:val="00485EC9"/>
    <w:rsid w:val="00522E85"/>
    <w:rsid w:val="006B434E"/>
    <w:rsid w:val="006E7CD9"/>
    <w:rsid w:val="0073754A"/>
    <w:rsid w:val="00757754"/>
    <w:rsid w:val="007818A3"/>
    <w:rsid w:val="007C1120"/>
    <w:rsid w:val="00823B24"/>
    <w:rsid w:val="008627AD"/>
    <w:rsid w:val="008871E8"/>
    <w:rsid w:val="00895520"/>
    <w:rsid w:val="0090562C"/>
    <w:rsid w:val="00912561"/>
    <w:rsid w:val="0093280B"/>
    <w:rsid w:val="00937B84"/>
    <w:rsid w:val="0095299D"/>
    <w:rsid w:val="0099186B"/>
    <w:rsid w:val="009D1FBC"/>
    <w:rsid w:val="00A40153"/>
    <w:rsid w:val="00A452C4"/>
    <w:rsid w:val="00A56712"/>
    <w:rsid w:val="00A8329B"/>
    <w:rsid w:val="00A87FBC"/>
    <w:rsid w:val="00A9566C"/>
    <w:rsid w:val="00AE1AFC"/>
    <w:rsid w:val="00AF5574"/>
    <w:rsid w:val="00B16DEB"/>
    <w:rsid w:val="00B47B92"/>
    <w:rsid w:val="00BB25C2"/>
    <w:rsid w:val="00BD72EB"/>
    <w:rsid w:val="00BF2AFD"/>
    <w:rsid w:val="00C131DD"/>
    <w:rsid w:val="00C20B63"/>
    <w:rsid w:val="00C35A46"/>
    <w:rsid w:val="00C67B52"/>
    <w:rsid w:val="00C7014A"/>
    <w:rsid w:val="00C90C85"/>
    <w:rsid w:val="00CC41B7"/>
    <w:rsid w:val="00D37D09"/>
    <w:rsid w:val="00D64EA5"/>
    <w:rsid w:val="00D676A0"/>
    <w:rsid w:val="00DF2D10"/>
    <w:rsid w:val="00E13C61"/>
    <w:rsid w:val="00E43391"/>
    <w:rsid w:val="00E5779E"/>
    <w:rsid w:val="00E876DE"/>
    <w:rsid w:val="00EA2B15"/>
    <w:rsid w:val="00ED77B4"/>
    <w:rsid w:val="00FB0F65"/>
    <w:rsid w:val="00FF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259FA"/>
  <w15:chartTrackingRefBased/>
  <w15:docId w15:val="{32D22E57-38E4-491A-85AD-55281DEE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B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3B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1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B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3B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3B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23B24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64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3D4953"/>
    <w:rPr>
      <w:color w:val="808080"/>
    </w:rPr>
  </w:style>
  <w:style w:type="character" w:customStyle="1" w:styleId="30">
    <w:name w:val="标题 3 字符"/>
    <w:basedOn w:val="a0"/>
    <w:link w:val="3"/>
    <w:uiPriority w:val="9"/>
    <w:rsid w:val="00101AC8"/>
    <w:rPr>
      <w:b/>
      <w:bCs/>
      <w:sz w:val="32"/>
      <w:szCs w:val="32"/>
    </w:rPr>
  </w:style>
  <w:style w:type="table" w:styleId="aa">
    <w:name w:val="Table Grid"/>
    <w:basedOn w:val="a1"/>
    <w:rsid w:val="00A452C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0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XiaoV_余</dc:creator>
  <cp:keywords/>
  <dc:description/>
  <cp:lastModifiedBy>yuwei</cp:lastModifiedBy>
  <cp:revision>27</cp:revision>
  <dcterms:created xsi:type="dcterms:W3CDTF">2016-11-01T09:06:00Z</dcterms:created>
  <dcterms:modified xsi:type="dcterms:W3CDTF">2016-11-09T12:34:00Z</dcterms:modified>
</cp:coreProperties>
</file>