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304ADA6" w:rsidR="0008006B" w:rsidRDefault="00111B00">
            <w:pPr>
              <w:cnfStyle w:val="000000100000" w:firstRow="0" w:lastRow="0" w:firstColumn="0" w:lastColumn="0" w:oddVBand="0" w:evenVBand="0" w:oddHBand="1" w:evenHBand="0" w:firstRowFirstColumn="0" w:firstRowLastColumn="0" w:lastRowFirstColumn="0" w:lastRowLastColumn="0"/>
            </w:pPr>
            <w:r>
              <w:t>Andrew Leimbach</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D78EB01" w:rsidR="0008006B" w:rsidRDefault="00111B00">
            <w:pPr>
              <w:cnfStyle w:val="000000000000" w:firstRow="0" w:lastRow="0" w:firstColumn="0" w:lastColumn="0" w:oddVBand="0" w:evenVBand="0" w:oddHBand="0" w:evenHBand="0" w:firstRowFirstColumn="0" w:firstRowLastColumn="0" w:lastRowFirstColumn="0" w:lastRowLastColumn="0"/>
            </w:pPr>
            <w:r>
              <w:t>Harry Li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73B37AC" w:rsidR="0008006B" w:rsidRDefault="00111B00">
            <w:pPr>
              <w:cnfStyle w:val="000000100000" w:firstRow="0" w:lastRow="0" w:firstColumn="0" w:lastColumn="0" w:oddVBand="0" w:evenVBand="0" w:oddHBand="1" w:evenHBand="0" w:firstRowFirstColumn="0" w:firstRowLastColumn="0" w:lastRowFirstColumn="0" w:lastRowLastColumn="0"/>
            </w:pPr>
            <w:r>
              <w:t>001551208</w:t>
            </w:r>
          </w:p>
        </w:tc>
      </w:tr>
    </w:tbl>
    <w:p w14:paraId="1B0E7CF5" w14:textId="7D248186" w:rsidR="006527A2" w:rsidRDefault="006527A2"/>
    <w:p w14:paraId="7C89EECE" w14:textId="7281C06E" w:rsidR="0008006B" w:rsidRDefault="0008006B" w:rsidP="0008006B">
      <w:pPr>
        <w:pStyle w:val="Title"/>
      </w:pPr>
      <w:r>
        <w:t>Reflection</w:t>
      </w:r>
    </w:p>
    <w:p w14:paraId="44E67D31" w14:textId="77777777" w:rsidR="00111B00" w:rsidRDefault="00111B00" w:rsidP="00111B00">
      <w:pPr>
        <w:numPr>
          <w:ilvl w:val="0"/>
          <w:numId w:val="2"/>
        </w:numPr>
      </w:pPr>
      <w:r w:rsidRPr="00111B00">
        <w:t>How was the experience working with your partner?</w:t>
      </w:r>
    </w:p>
    <w:p w14:paraId="1DEC1339" w14:textId="77777777" w:rsidR="00111B00" w:rsidRDefault="00111B00" w:rsidP="00111B00"/>
    <w:p w14:paraId="1066B678" w14:textId="1C976B3B" w:rsidR="00111B00" w:rsidRDefault="00111B00" w:rsidP="00111B00">
      <w:pPr>
        <w:ind w:firstLine="360"/>
      </w:pPr>
      <w:r>
        <w:t xml:space="preserve">Working with a partner can have its positives and negatives. In this assignment, me and my partner could have communicated a bit better on when and how we should go about doing this project. After Wednesday’s lab we did not talk to each other until only two or three days before it was due. This made our group rush a little more than necessary, since we had less time to complete what we needed to get done. </w:t>
      </w:r>
    </w:p>
    <w:p w14:paraId="3885E89E" w14:textId="1F23D697" w:rsidR="00111B00" w:rsidRDefault="00111B00" w:rsidP="00111B00">
      <w:pPr>
        <w:ind w:firstLine="360"/>
      </w:pPr>
      <w:r>
        <w:t xml:space="preserve">It is nice to work with a partner however because it allows the individuals to learn from one another and builds communication and team-building skills. When I was working with my partner, we were able to work efficiently and effectively and eventually got our project done. </w:t>
      </w:r>
    </w:p>
    <w:p w14:paraId="7D98E013" w14:textId="26F441C6" w:rsidR="00111B00" w:rsidRDefault="00111B00" w:rsidP="00111B00">
      <w:r>
        <w:t>It also helped build a friendship between Harry and I that might not have been built if we were not partners. Overall, working with a partner turned out well and I am happy with the result.</w:t>
      </w:r>
    </w:p>
    <w:p w14:paraId="05F21205" w14:textId="77777777" w:rsidR="00111B00" w:rsidRDefault="00111B00" w:rsidP="00111B00"/>
    <w:p w14:paraId="3F07F0AD" w14:textId="77777777" w:rsidR="00111B00" w:rsidRPr="00111B00" w:rsidRDefault="00111B00" w:rsidP="00111B00"/>
    <w:p w14:paraId="595D9D56" w14:textId="77777777" w:rsidR="00111B00" w:rsidRDefault="00111B00" w:rsidP="00111B00">
      <w:pPr>
        <w:numPr>
          <w:ilvl w:val="0"/>
          <w:numId w:val="2"/>
        </w:numPr>
      </w:pPr>
      <w:r w:rsidRPr="00111B00">
        <w:t>What did you learn in this lab?</w:t>
      </w:r>
    </w:p>
    <w:p w14:paraId="22E4516C" w14:textId="6C1CA884" w:rsidR="00111B00" w:rsidRDefault="00111B00" w:rsidP="00111B00">
      <w:r>
        <w:t>In this lab I learned the importance of testing and designing before programming. It was very helpful to have an algorithm all laid out that my partner and I could follow, and it was helpful to learn about excel so that it could help me in testing my code. I learned more about excel in this lab which will be a useful skill for me, especially as a Data Science major, going forward in the year continuing with these types of projects.</w:t>
      </w:r>
    </w:p>
    <w:p w14:paraId="25172A33" w14:textId="77777777" w:rsidR="00111B00" w:rsidRDefault="00111B00" w:rsidP="00111B00"/>
    <w:p w14:paraId="148DD7F2" w14:textId="57F140E1" w:rsidR="00111B00" w:rsidRPr="00111B00" w:rsidRDefault="00111B00" w:rsidP="00111B00"/>
    <w:p w14:paraId="7769D297" w14:textId="77777777" w:rsidR="00111B00" w:rsidRPr="00111B00" w:rsidRDefault="00111B00" w:rsidP="00111B00">
      <w:pPr>
        <w:numPr>
          <w:ilvl w:val="0"/>
          <w:numId w:val="2"/>
        </w:numPr>
      </w:pPr>
      <w:r w:rsidRPr="00111B00">
        <w:t>How did you follow the first 3 rules of programming?</w:t>
      </w:r>
    </w:p>
    <w:p w14:paraId="76C04347" w14:textId="16A8BBC5" w:rsidR="0008006B" w:rsidRPr="0008006B" w:rsidRDefault="00111B00" w:rsidP="0008006B">
      <w:r>
        <w:t>As soon as we were given the assignment, it was me and my partners duty to first understand and identify the problem at hand. We carefully read the readme file, discussed with each other about how we were going to approach the problem and then we started our design. We worked on developing an algorithm that was easy to read, as if someone who had no coding experience could understand it, and made sure to include all necessary parts of an algorithm before Dr. Zee checked it. Then we made test cases and tested our program. Through these three steps we were able to develop a working program.</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E86"/>
    <w:multiLevelType w:val="multilevel"/>
    <w:tmpl w:val="9C16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74321"/>
    <w:multiLevelType w:val="multilevel"/>
    <w:tmpl w:val="0268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057553">
    <w:abstractNumId w:val="1"/>
  </w:num>
  <w:num w:numId="2" w16cid:durableId="120776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11B00"/>
    <w:rsid w:val="006527A2"/>
    <w:rsid w:val="00FB0F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833627">
      <w:bodyDiv w:val="1"/>
      <w:marLeft w:val="0"/>
      <w:marRight w:val="0"/>
      <w:marTop w:val="0"/>
      <w:marBottom w:val="0"/>
      <w:divBdr>
        <w:top w:val="none" w:sz="0" w:space="0" w:color="auto"/>
        <w:left w:val="none" w:sz="0" w:space="0" w:color="auto"/>
        <w:bottom w:val="none" w:sz="0" w:space="0" w:color="auto"/>
        <w:right w:val="none" w:sz="0" w:space="0" w:color="auto"/>
      </w:divBdr>
    </w:div>
    <w:div w:id="18063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8F10F050F94E4296F191D9C6E491E3" ma:contentTypeVersion="5" ma:contentTypeDescription="Create a new document." ma:contentTypeScope="" ma:versionID="d02f10094f9b33fbfe85f2b0b47112eb">
  <xsd:schema xmlns:xsd="http://www.w3.org/2001/XMLSchema" xmlns:xs="http://www.w3.org/2001/XMLSchema" xmlns:p="http://schemas.microsoft.com/office/2006/metadata/properties" xmlns:ns3="f15e0108-be3f-4c67-8d41-bd9c4c521d08" targetNamespace="http://schemas.microsoft.com/office/2006/metadata/properties" ma:root="true" ma:fieldsID="01752fef9fac2372c6d42657127829f9" ns3:_="">
    <xsd:import namespace="f15e0108-be3f-4c67-8d41-bd9c4c521d0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0108-be3f-4c67-8d41-bd9c4c521d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6F7E9-C7B0-45BA-A9BF-333790EE4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e0108-be3f-4c67-8d41-bd9c4c521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362F6-BF3F-4756-BC92-8F529257168A}">
  <ds:schemaRefs>
    <ds:schemaRef ds:uri="http://schemas.microsoft.com/sharepoint/v3/contenttype/forms"/>
  </ds:schemaRefs>
</ds:datastoreItem>
</file>

<file path=customXml/itemProps3.xml><?xml version="1.0" encoding="utf-8"?>
<ds:datastoreItem xmlns:ds="http://schemas.openxmlformats.org/officeDocument/2006/customXml" ds:itemID="{0F27D02D-7AEE-494C-9EEA-62016838BEA3}">
  <ds:schemaRefs>
    <ds:schemaRef ds:uri="http://purl.org/dc/terms/"/>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f15e0108-be3f-4c67-8d41-bd9c4c521d08"/>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391</Words>
  <Characters>1752</Characters>
  <Application>Microsoft Office Word</Application>
  <DocSecurity>0</DocSecurity>
  <Lines>39</Lines>
  <Paragraphs>18</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Andrew Leimbach</cp:lastModifiedBy>
  <cp:revision>2</cp:revision>
  <dcterms:created xsi:type="dcterms:W3CDTF">2024-09-17T20:52:00Z</dcterms:created>
  <dcterms:modified xsi:type="dcterms:W3CDTF">2024-09-17T20:52:00Z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0x010100658F10F050F94E4296F191D9C6E491E3</vt:lpwstr>
  </property>
</Properties>
</file>