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41F78" w14:textId="77777777" w:rsidR="00E80F8C" w:rsidRDefault="00E80F8C" w:rsidP="00224B79">
      <w:pPr>
        <w:jc w:val="center"/>
        <w:rPr>
          <w:rFonts w:cs="Calibri"/>
          <w:b/>
          <w:bCs/>
          <w:color w:val="0070C0"/>
          <w:sz w:val="40"/>
          <w:szCs w:val="12"/>
          <w:lang w:val="pt-BR"/>
        </w:rPr>
      </w:pPr>
    </w:p>
    <w:p w14:paraId="585B0A5F" w14:textId="35730ADA" w:rsidR="006029A8" w:rsidRPr="00E362E1" w:rsidRDefault="006029A8" w:rsidP="00224B79">
      <w:pPr>
        <w:jc w:val="center"/>
        <w:rPr>
          <w:rFonts w:cs="Calibri"/>
          <w:b/>
          <w:bCs/>
          <w:color w:val="0070C0"/>
          <w:sz w:val="28"/>
          <w:szCs w:val="6"/>
          <w:lang w:val="pt-BR"/>
        </w:rPr>
      </w:pPr>
      <w:r w:rsidRPr="00E362E1">
        <w:rPr>
          <w:rFonts w:cs="Calibri"/>
          <w:b/>
          <w:bCs/>
          <w:color w:val="0070C0"/>
          <w:sz w:val="40"/>
          <w:szCs w:val="12"/>
          <w:lang w:val="pt-BR"/>
        </w:rPr>
        <w:t>Instituto Naci</w:t>
      </w:r>
      <w:r w:rsidR="00224B79">
        <w:rPr>
          <w:rFonts w:cs="Calibri"/>
          <w:b/>
          <w:bCs/>
          <w:color w:val="0070C0"/>
          <w:sz w:val="40"/>
          <w:szCs w:val="12"/>
          <w:lang w:val="pt-BR"/>
        </w:rPr>
        <w:t>o</w:t>
      </w:r>
      <w:r w:rsidRPr="00E362E1">
        <w:rPr>
          <w:rFonts w:cs="Calibri"/>
          <w:b/>
          <w:bCs/>
          <w:color w:val="0070C0"/>
          <w:sz w:val="40"/>
          <w:szCs w:val="12"/>
          <w:lang w:val="pt-BR"/>
        </w:rPr>
        <w:t>nal de Telecomunicações - Inatel</w:t>
      </w:r>
    </w:p>
    <w:p w14:paraId="002A052A" w14:textId="6E63FB94" w:rsidR="00BF0C5A" w:rsidRDefault="00E362E1" w:rsidP="00E80F8C">
      <w:pPr>
        <w:pStyle w:val="Commarcadores"/>
        <w:numPr>
          <w:ilvl w:val="0"/>
          <w:numId w:val="0"/>
        </w:numPr>
        <w:rPr>
          <w:rFonts w:cs="Calibri"/>
          <w:lang w:val="pt-BR"/>
        </w:rPr>
      </w:pPr>
      <w:r>
        <w:rPr>
          <w:rFonts w:cs="Calibri"/>
          <w:noProof/>
          <w:lang w:val="pt-BR"/>
        </w:rPr>
        <w:drawing>
          <wp:anchor distT="0" distB="0" distL="114300" distR="114300" simplePos="0" relativeHeight="251941888" behindDoc="0" locked="0" layoutInCell="1" allowOverlap="1" wp14:anchorId="075CFAE7" wp14:editId="2FA65F1B">
            <wp:simplePos x="0" y="0"/>
            <wp:positionH relativeFrom="margin">
              <wp:align>right</wp:align>
            </wp:positionH>
            <wp:positionV relativeFrom="paragraph">
              <wp:posOffset>363771</wp:posOffset>
            </wp:positionV>
            <wp:extent cx="5274310" cy="3721211"/>
            <wp:effectExtent l="0" t="0" r="254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8880C" w14:textId="3BFD8739" w:rsidR="00BF0C5A" w:rsidRDefault="00BF0C5A" w:rsidP="00B4393F">
      <w:pPr>
        <w:pStyle w:val="Commarcadores"/>
        <w:numPr>
          <w:ilvl w:val="0"/>
          <w:numId w:val="0"/>
        </w:numPr>
        <w:ind w:left="720"/>
        <w:rPr>
          <w:rFonts w:cs="Calibri"/>
          <w:lang w:val="pt-BR"/>
        </w:rPr>
      </w:pPr>
    </w:p>
    <w:p w14:paraId="07ED51FC" w14:textId="37165267" w:rsidR="00C6554A" w:rsidRPr="00BF0C5A" w:rsidRDefault="00C6554A" w:rsidP="00E362E1">
      <w:pPr>
        <w:pStyle w:val="Commarcadores"/>
        <w:numPr>
          <w:ilvl w:val="0"/>
          <w:numId w:val="0"/>
        </w:numPr>
        <w:jc w:val="left"/>
        <w:rPr>
          <w:rFonts w:cs="Calibri"/>
          <w:lang w:val="pt-BR"/>
        </w:rPr>
      </w:pPr>
    </w:p>
    <w:p w14:paraId="366EF70E" w14:textId="252416A6" w:rsidR="00C6554A" w:rsidRPr="00E362E1" w:rsidRDefault="005744CD" w:rsidP="00E362E1">
      <w:pPr>
        <w:jc w:val="center"/>
        <w:rPr>
          <w:rFonts w:cs="Calibri"/>
          <w:b/>
          <w:bCs/>
          <w:color w:val="0070C0"/>
          <w:sz w:val="36"/>
          <w:szCs w:val="40"/>
          <w:lang w:val="pt-BR"/>
        </w:rPr>
      </w:pPr>
      <w:r>
        <w:rPr>
          <w:rFonts w:cs="Calibri"/>
          <w:b/>
          <w:bCs/>
          <w:color w:val="0070C0"/>
          <w:sz w:val="36"/>
          <w:szCs w:val="40"/>
          <w:lang w:val="pt-BR"/>
        </w:rPr>
        <w:t xml:space="preserve">PYTHON </w:t>
      </w:r>
    </w:p>
    <w:p w14:paraId="5A08AB00" w14:textId="26F5C35A" w:rsidR="00C6554A" w:rsidRPr="00E362E1" w:rsidRDefault="00BD14DD" w:rsidP="00E362E1">
      <w:pPr>
        <w:jc w:val="center"/>
        <w:rPr>
          <w:rFonts w:cs="Calibri"/>
          <w:b/>
          <w:bCs/>
          <w:color w:val="0070C0"/>
          <w:sz w:val="36"/>
          <w:szCs w:val="40"/>
          <w:lang w:val="pt-BR"/>
        </w:rPr>
      </w:pPr>
      <w:r w:rsidRPr="00E362E1">
        <w:rPr>
          <w:rFonts w:cs="Calibri"/>
          <w:b/>
          <w:bCs/>
          <w:color w:val="0070C0"/>
          <w:sz w:val="36"/>
          <w:szCs w:val="40"/>
          <w:lang w:val="pt-BR"/>
        </w:rPr>
        <w:t xml:space="preserve">Guia </w:t>
      </w:r>
      <w:r w:rsidR="006D370C">
        <w:rPr>
          <w:rFonts w:cs="Calibri"/>
          <w:b/>
          <w:bCs/>
          <w:color w:val="0070C0"/>
          <w:sz w:val="36"/>
          <w:szCs w:val="40"/>
          <w:lang w:val="pt-BR"/>
        </w:rPr>
        <w:t xml:space="preserve">básico sobre </w:t>
      </w:r>
      <w:r w:rsidR="00B91D88">
        <w:rPr>
          <w:rFonts w:cs="Calibri"/>
          <w:b/>
          <w:bCs/>
          <w:color w:val="0070C0"/>
          <w:sz w:val="36"/>
          <w:szCs w:val="40"/>
          <w:lang w:val="pt-BR"/>
        </w:rPr>
        <w:t xml:space="preserve">a linguagem de programação </w:t>
      </w:r>
      <w:r w:rsidR="006D370C">
        <w:rPr>
          <w:rFonts w:cs="Calibri"/>
          <w:b/>
          <w:bCs/>
          <w:color w:val="0070C0"/>
          <w:sz w:val="36"/>
          <w:szCs w:val="40"/>
          <w:lang w:val="pt-BR"/>
        </w:rPr>
        <w:t>Python</w:t>
      </w:r>
    </w:p>
    <w:p w14:paraId="199513D1" w14:textId="105AD0BA" w:rsidR="00C6554A" w:rsidRPr="00DF634E" w:rsidRDefault="005744CD" w:rsidP="00E362E1">
      <w:pPr>
        <w:jc w:val="center"/>
        <w:rPr>
          <w:rFonts w:cs="Calibri"/>
          <w:u w:val="single"/>
          <w:lang w:val="pt-BR" w:bidi="pt-BR"/>
        </w:rPr>
      </w:pPr>
      <w:r>
        <w:rPr>
          <w:rFonts w:cs="Calibri"/>
          <w:lang w:val="pt-BR"/>
        </w:rPr>
        <w:t>Time Core MIDC</w:t>
      </w:r>
      <w:r w:rsidR="002215AD">
        <w:rPr>
          <w:rFonts w:cs="Calibri"/>
          <w:lang w:val="pt-BR"/>
        </w:rPr>
        <w:t xml:space="preserve"> </w:t>
      </w:r>
      <w:r w:rsidR="006029A8">
        <w:rPr>
          <w:rFonts w:cs="Calibri"/>
          <w:lang w:val="pt-BR"/>
        </w:rPr>
        <w:t>– Versão</w:t>
      </w:r>
      <w:r>
        <w:rPr>
          <w:rFonts w:cs="Calibri"/>
          <w:lang w:val="pt-BR"/>
        </w:rPr>
        <w:t xml:space="preserve"> 1</w:t>
      </w:r>
      <w:r w:rsidR="006029A8">
        <w:rPr>
          <w:rFonts w:cs="Calibri"/>
          <w:lang w:val="pt-BR"/>
        </w:rPr>
        <w:t xml:space="preserve">– </w:t>
      </w:r>
      <w:r>
        <w:rPr>
          <w:rFonts w:cs="Calibri"/>
          <w:lang w:val="pt-BR"/>
        </w:rPr>
        <w:t>fevereiro de 2023</w:t>
      </w:r>
      <w:r w:rsidR="00C6554A" w:rsidRPr="00BF0C5A">
        <w:rPr>
          <w:rFonts w:cs="Calibri"/>
          <w:lang w:val="pt-BR" w:bidi="pt-BR"/>
        </w:rPr>
        <w:br w:type="page"/>
      </w:r>
    </w:p>
    <w:sdt>
      <w:sdtPr>
        <w:rPr>
          <w:rFonts w:eastAsiaTheme="minorHAnsi" w:cstheme="minorBidi"/>
          <w:b w:val="0"/>
          <w:color w:val="595959" w:themeColor="text1" w:themeTint="A6"/>
          <w:sz w:val="20"/>
          <w:szCs w:val="22"/>
          <w:lang w:val="pt-PT" w:eastAsia="en-US"/>
        </w:rPr>
        <w:id w:val="84818926"/>
        <w:docPartObj>
          <w:docPartGallery w:val="Table of Contents"/>
          <w:docPartUnique/>
        </w:docPartObj>
      </w:sdtPr>
      <w:sdtEndPr/>
      <w:sdtContent>
        <w:p w14:paraId="682FBBD9" w14:textId="4ED4CA79" w:rsidR="00361AE1" w:rsidRDefault="00361AE1">
          <w:pPr>
            <w:pStyle w:val="CabealhodoSumrio"/>
          </w:pPr>
          <w:r>
            <w:t>Sumário</w:t>
          </w:r>
        </w:p>
        <w:p w14:paraId="3DE670AA" w14:textId="77325346" w:rsidR="00E37A55" w:rsidRPr="00CB7F73" w:rsidRDefault="00361AE1" w:rsidP="00CB7F73">
          <w:pPr>
            <w:pStyle w:val="Sumrio1"/>
            <w:tabs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:color w:val="auto"/>
              <w:sz w:val="22"/>
              <w:lang w:val="pt-BR" w:eastAsia="pt-BR"/>
            </w:rPr>
          </w:pPr>
          <w:r w:rsidRPr="002B678E">
            <w:fldChar w:fldCharType="begin"/>
          </w:r>
          <w:r w:rsidRPr="002B678E">
            <w:instrText xml:space="preserve"> TOC \o "1-3" \h \z \u </w:instrText>
          </w:r>
          <w:r w:rsidRPr="002B678E">
            <w:fldChar w:fldCharType="separate"/>
          </w:r>
          <w:hyperlink w:anchor="_Toc129773265" w:history="1">
            <w:r w:rsidR="00E37A55" w:rsidRPr="00CB7F73">
              <w:rPr>
                <w:rStyle w:val="Hyperlink"/>
                <w:noProof/>
              </w:rPr>
              <w:t>Controle de Versões</w:t>
            </w:r>
            <w:r w:rsidR="00E37A55" w:rsidRPr="00CB7F73">
              <w:rPr>
                <w:noProof/>
                <w:webHidden/>
              </w:rPr>
              <w:tab/>
            </w:r>
            <w:r w:rsidR="00E37A55" w:rsidRPr="00CB7F73">
              <w:rPr>
                <w:noProof/>
                <w:webHidden/>
              </w:rPr>
              <w:fldChar w:fldCharType="begin"/>
            </w:r>
            <w:r w:rsidR="00E37A55" w:rsidRPr="00CB7F73">
              <w:rPr>
                <w:noProof/>
                <w:webHidden/>
              </w:rPr>
              <w:instrText xml:space="preserve"> PAGEREF _Toc129773265 \h </w:instrText>
            </w:r>
            <w:r w:rsidR="00E37A55" w:rsidRPr="00CB7F73">
              <w:rPr>
                <w:noProof/>
                <w:webHidden/>
              </w:rPr>
            </w:r>
            <w:r w:rsidR="00E37A55" w:rsidRPr="00CB7F73">
              <w:rPr>
                <w:noProof/>
                <w:webHidden/>
              </w:rPr>
              <w:fldChar w:fldCharType="separate"/>
            </w:r>
            <w:r w:rsidR="00CB7F73">
              <w:rPr>
                <w:noProof/>
                <w:webHidden/>
              </w:rPr>
              <w:t>3</w:t>
            </w:r>
            <w:r w:rsidR="00E37A55" w:rsidRPr="00CB7F73">
              <w:rPr>
                <w:noProof/>
                <w:webHidden/>
              </w:rPr>
              <w:fldChar w:fldCharType="end"/>
            </w:r>
          </w:hyperlink>
        </w:p>
        <w:p w14:paraId="4C7D09E4" w14:textId="184B0084" w:rsidR="00E37A55" w:rsidRPr="00CB7F73" w:rsidRDefault="00E37A55" w:rsidP="00CB7F73">
          <w:pPr>
            <w:pStyle w:val="Sumrio1"/>
            <w:tabs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:color w:val="auto"/>
              <w:sz w:val="22"/>
              <w:lang w:val="pt-BR" w:eastAsia="pt-BR"/>
            </w:rPr>
          </w:pPr>
          <w:hyperlink w:anchor="_Toc129773266" w:history="1">
            <w:r w:rsidRPr="00CB7F73">
              <w:rPr>
                <w:rStyle w:val="Hyperlink"/>
                <w:noProof/>
                <w:lang w:val="pt-BR" w:bidi="pt-BR"/>
              </w:rPr>
              <w:t>Breve resumo</w:t>
            </w:r>
            <w:r w:rsidRPr="00CB7F73">
              <w:rPr>
                <w:noProof/>
                <w:webHidden/>
              </w:rPr>
              <w:tab/>
            </w:r>
            <w:r w:rsidRPr="00CB7F73">
              <w:rPr>
                <w:noProof/>
                <w:webHidden/>
              </w:rPr>
              <w:fldChar w:fldCharType="begin"/>
            </w:r>
            <w:r w:rsidRPr="00CB7F73">
              <w:rPr>
                <w:noProof/>
                <w:webHidden/>
              </w:rPr>
              <w:instrText xml:space="preserve"> PAGEREF _Toc129773266 \h </w:instrText>
            </w:r>
            <w:r w:rsidRPr="00CB7F73">
              <w:rPr>
                <w:noProof/>
                <w:webHidden/>
              </w:rPr>
            </w:r>
            <w:r w:rsidRPr="00CB7F73">
              <w:rPr>
                <w:noProof/>
                <w:webHidden/>
              </w:rPr>
              <w:fldChar w:fldCharType="separate"/>
            </w:r>
            <w:r w:rsidR="00CB7F73">
              <w:rPr>
                <w:noProof/>
                <w:webHidden/>
              </w:rPr>
              <w:t>3</w:t>
            </w:r>
            <w:r w:rsidRPr="00CB7F73">
              <w:rPr>
                <w:noProof/>
                <w:webHidden/>
              </w:rPr>
              <w:fldChar w:fldCharType="end"/>
            </w:r>
          </w:hyperlink>
        </w:p>
        <w:p w14:paraId="73F14B63" w14:textId="3E282D6E" w:rsidR="00E37A55" w:rsidRPr="00CB7F73" w:rsidRDefault="00E37A55" w:rsidP="00CB7F73">
          <w:pPr>
            <w:pStyle w:val="Sumrio2"/>
            <w:rPr>
              <w:rFonts w:asciiTheme="minorHAnsi" w:eastAsiaTheme="minorEastAsia" w:hAnsiTheme="minorHAnsi"/>
              <w:color w:val="auto"/>
              <w:sz w:val="22"/>
              <w:lang w:eastAsia="pt-BR"/>
            </w:rPr>
          </w:pPr>
          <w:hyperlink w:anchor="_Toc129773267" w:history="1">
            <w:r w:rsidRPr="00CB7F73">
              <w:rPr>
                <w:rStyle w:val="Hyperlink"/>
              </w:rPr>
              <w:t>Python</w:t>
            </w:r>
            <w:r w:rsidRPr="00CB7F73">
              <w:rPr>
                <w:webHidden/>
              </w:rPr>
              <w:tab/>
            </w:r>
            <w:r w:rsidRPr="00CB7F73">
              <w:rPr>
                <w:webHidden/>
              </w:rPr>
              <w:fldChar w:fldCharType="begin"/>
            </w:r>
            <w:r w:rsidRPr="00CB7F73">
              <w:rPr>
                <w:webHidden/>
              </w:rPr>
              <w:instrText xml:space="preserve"> PAGEREF _Toc129773267 \h </w:instrText>
            </w:r>
            <w:r w:rsidRPr="00CB7F73">
              <w:rPr>
                <w:webHidden/>
              </w:rPr>
            </w:r>
            <w:r w:rsidRPr="00CB7F73">
              <w:rPr>
                <w:webHidden/>
              </w:rPr>
              <w:fldChar w:fldCharType="separate"/>
            </w:r>
            <w:r w:rsidR="00CB7F73">
              <w:rPr>
                <w:webHidden/>
              </w:rPr>
              <w:t>3</w:t>
            </w:r>
            <w:r w:rsidRPr="00CB7F73">
              <w:rPr>
                <w:webHidden/>
              </w:rPr>
              <w:fldChar w:fldCharType="end"/>
            </w:r>
          </w:hyperlink>
        </w:p>
        <w:p w14:paraId="0AE613D2" w14:textId="57F0EEC2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68" w:history="1">
            <w:r w:rsidRPr="00CB7F73">
              <w:rPr>
                <w:rStyle w:val="Hyperlink"/>
                <w:b w:val="0"/>
                <w:bCs w:val="0"/>
              </w:rPr>
              <w:t>Breve História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_Toc129773268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3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9326B2" w14:textId="30F766B1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69" w:history="1">
            <w:r w:rsidRPr="00CB7F73">
              <w:rPr>
                <w:rStyle w:val="Hyperlink"/>
                <w:b w:val="0"/>
                <w:bCs w:val="0"/>
              </w:rPr>
              <w:t>Versão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_Toc129773269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4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40587A" w14:textId="0335CC5E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70" w:history="1">
            <w:r w:rsidRPr="00CB7F73">
              <w:rPr>
                <w:rStyle w:val="Hyperlink"/>
                <w:b w:val="0"/>
                <w:bCs w:val="0"/>
              </w:rPr>
              <w:t>Download Python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_Toc129773270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4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768F03AE" w14:textId="5CA372EA" w:rsidR="00E37A55" w:rsidRPr="00CB7F73" w:rsidRDefault="00E37A55" w:rsidP="00CB7F73">
          <w:pPr>
            <w:pStyle w:val="Sumrio3"/>
            <w:ind w:left="0"/>
            <w:rPr>
              <w:rFonts w:asciiTheme="minorHAnsi" w:eastAsiaTheme="minorEastAsia" w:hAnsiTheme="minorHAnsi"/>
              <w:color w:val="auto"/>
              <w:sz w:val="22"/>
              <w:lang w:val="pt-BR" w:eastAsia="pt-BR"/>
            </w:rPr>
          </w:pPr>
          <w:hyperlink w:anchor="_Toc129773271" w:history="1">
            <w:r w:rsidRPr="00CB7F73">
              <w:rPr>
                <w:rStyle w:val="Hyperlink"/>
              </w:rPr>
              <w:t>Introdução ao PyCharm</w:t>
            </w:r>
            <w:r w:rsidRPr="00CB7F73">
              <w:rPr>
                <w:webHidden/>
              </w:rPr>
              <w:tab/>
            </w:r>
            <w:r w:rsidRPr="00CB7F73">
              <w:rPr>
                <w:webHidden/>
              </w:rPr>
              <w:fldChar w:fldCharType="begin"/>
            </w:r>
            <w:r w:rsidRPr="00CB7F73">
              <w:rPr>
                <w:webHidden/>
              </w:rPr>
              <w:instrText xml:space="preserve"> PAGEREF _Toc129773271 \h </w:instrText>
            </w:r>
            <w:r w:rsidRPr="00CB7F73">
              <w:rPr>
                <w:webHidden/>
              </w:rPr>
            </w:r>
            <w:r w:rsidRPr="00CB7F73">
              <w:rPr>
                <w:webHidden/>
              </w:rPr>
              <w:fldChar w:fldCharType="separate"/>
            </w:r>
            <w:r w:rsidR="00CB7F73">
              <w:rPr>
                <w:webHidden/>
              </w:rPr>
              <w:t>4</w:t>
            </w:r>
            <w:r w:rsidRPr="00CB7F73">
              <w:rPr>
                <w:webHidden/>
              </w:rPr>
              <w:fldChar w:fldCharType="end"/>
            </w:r>
          </w:hyperlink>
        </w:p>
        <w:p w14:paraId="678D0F5D" w14:textId="0D909D5A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72" w:history="1">
            <w:r w:rsidRPr="00CB7F73">
              <w:rPr>
                <w:rStyle w:val="Hyperlink"/>
                <w:b w:val="0"/>
                <w:bCs w:val="0"/>
              </w:rPr>
              <w:t>IDE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_Toc129773272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4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9934505" w14:textId="66308760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73" w:history="1">
            <w:r w:rsidRPr="00CB7F73">
              <w:rPr>
                <w:rStyle w:val="Hyperlink"/>
                <w:b w:val="0"/>
                <w:bCs w:val="0"/>
              </w:rPr>
              <w:t>PyCharm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_Toc129773273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4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1CB8951" w14:textId="4B7FDDB3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74" w:history="1">
            <w:r w:rsidRPr="00CB7F73">
              <w:rPr>
                <w:rStyle w:val="Hyperlink"/>
                <w:b w:val="0"/>
                <w:bCs w:val="0"/>
              </w:rPr>
              <w:t>Download PyCharm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_Toc129773274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4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485F9A41" w14:textId="6C179E0B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75" w:history="1">
            <w:r w:rsidRPr="00CB7F73">
              <w:rPr>
                <w:rStyle w:val="Hyperlink"/>
                <w:b w:val="0"/>
                <w:bCs w:val="0"/>
              </w:rPr>
              <w:t>Criando um projeto no PyCharm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_Toc129773275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4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AD8170" w14:textId="49C92E78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76" w:history="1">
            <w:r w:rsidRPr="00CB7F73">
              <w:rPr>
                <w:rStyle w:val="Hyperlink"/>
                <w:b w:val="0"/>
                <w:bCs w:val="0"/>
              </w:rPr>
              <w:t>Criando uma classe no PyCharm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_Toc129773276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6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94B66A7" w14:textId="4E7B6E49" w:rsidR="00E37A55" w:rsidRPr="00CB7F73" w:rsidRDefault="00E37A55" w:rsidP="00CB7F73">
          <w:pPr>
            <w:pStyle w:val="Sumrio1"/>
            <w:tabs>
              <w:tab w:val="right" w:leader="dot" w:pos="8296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val="pt-BR" w:eastAsia="pt-BR"/>
            </w:rPr>
          </w:pPr>
          <w:hyperlink w:anchor="_Toc129773277" w:history="1">
            <w:r w:rsidRPr="00CB7F73">
              <w:rPr>
                <w:rStyle w:val="Hyperlink"/>
                <w:b/>
                <w:bCs/>
                <w:noProof/>
              </w:rPr>
              <w:t>Estrutura de dados</w:t>
            </w:r>
            <w:r w:rsidRPr="00CB7F73">
              <w:rPr>
                <w:b/>
                <w:bCs/>
                <w:noProof/>
                <w:webHidden/>
              </w:rPr>
              <w:tab/>
            </w:r>
            <w:r w:rsidRPr="00CB7F73">
              <w:rPr>
                <w:b/>
                <w:bCs/>
                <w:noProof/>
                <w:webHidden/>
              </w:rPr>
              <w:fldChar w:fldCharType="begin"/>
            </w:r>
            <w:r w:rsidRPr="00CB7F73">
              <w:rPr>
                <w:b/>
                <w:bCs/>
                <w:noProof/>
                <w:webHidden/>
              </w:rPr>
              <w:instrText xml:space="preserve"> PAGEREF _Toc129773277 \h </w:instrText>
            </w:r>
            <w:r w:rsidRPr="00CB7F73">
              <w:rPr>
                <w:b/>
                <w:bCs/>
                <w:noProof/>
                <w:webHidden/>
              </w:rPr>
            </w:r>
            <w:r w:rsidRPr="00CB7F73">
              <w:rPr>
                <w:b/>
                <w:bCs/>
                <w:noProof/>
                <w:webHidden/>
              </w:rPr>
              <w:fldChar w:fldCharType="separate"/>
            </w:r>
            <w:r w:rsidR="00CB7F73">
              <w:rPr>
                <w:b/>
                <w:bCs/>
                <w:noProof/>
                <w:webHidden/>
              </w:rPr>
              <w:t>6</w:t>
            </w:r>
            <w:r w:rsidRPr="00CB7F7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CADDAA6" w14:textId="49DD91FC" w:rsidR="00E37A55" w:rsidRPr="00CB7F73" w:rsidRDefault="00E37A55" w:rsidP="00CB7F73">
          <w:pPr>
            <w:pStyle w:val="Sumrio2"/>
            <w:ind w:left="720"/>
            <w:rPr>
              <w:rFonts w:asciiTheme="minorHAnsi" w:eastAsiaTheme="minorEastAsia" w:hAnsiTheme="minorHAnsi"/>
              <w:color w:val="auto"/>
              <w:sz w:val="22"/>
              <w:lang w:eastAsia="pt-BR"/>
            </w:rPr>
          </w:pPr>
          <w:hyperlink w:anchor="_Toc129773278" w:history="1">
            <w:r w:rsidRPr="00CB7F73">
              <w:rPr>
                <w:rStyle w:val="Hyperlink"/>
                <w:b w:val="0"/>
                <w:bCs w:val="0"/>
              </w:rPr>
              <w:t>Sequencia</w:t>
            </w:r>
            <w:r w:rsidRPr="00CB7F73">
              <w:rPr>
                <w:webHidden/>
              </w:rPr>
              <w:tab/>
            </w:r>
            <w:r w:rsidRPr="00CB7F73">
              <w:rPr>
                <w:webHidden/>
              </w:rPr>
              <w:fldChar w:fldCharType="begin"/>
            </w:r>
            <w:r w:rsidRPr="00CB7F73">
              <w:rPr>
                <w:webHidden/>
              </w:rPr>
              <w:instrText xml:space="preserve"> PAGEREF _Toc129773278 \h </w:instrText>
            </w:r>
            <w:r w:rsidRPr="00CB7F73">
              <w:rPr>
                <w:webHidden/>
              </w:rPr>
            </w:r>
            <w:r w:rsidRPr="00CB7F73">
              <w:rPr>
                <w:webHidden/>
              </w:rPr>
              <w:fldChar w:fldCharType="separate"/>
            </w:r>
            <w:r w:rsidR="00CB7F73">
              <w:rPr>
                <w:webHidden/>
              </w:rPr>
              <w:t>6</w:t>
            </w:r>
            <w:r w:rsidRPr="00CB7F73">
              <w:rPr>
                <w:webHidden/>
              </w:rPr>
              <w:fldChar w:fldCharType="end"/>
            </w:r>
          </w:hyperlink>
        </w:p>
        <w:p w14:paraId="34AA052C" w14:textId="41D64961" w:rsidR="00E37A55" w:rsidRPr="00CB7F73" w:rsidRDefault="00E37A55" w:rsidP="00CB7F73">
          <w:pPr>
            <w:pStyle w:val="Sumrio2"/>
            <w:ind w:left="720"/>
            <w:rPr>
              <w:rFonts w:asciiTheme="minorHAnsi" w:eastAsiaTheme="minorEastAsia" w:hAnsiTheme="minorHAnsi"/>
              <w:color w:val="auto"/>
              <w:sz w:val="22"/>
              <w:lang w:eastAsia="pt-BR"/>
            </w:rPr>
          </w:pPr>
          <w:hyperlink w:anchor="_Toc129773279" w:history="1">
            <w:r w:rsidRPr="00CB7F73">
              <w:rPr>
                <w:rStyle w:val="Hyperlink"/>
                <w:b w:val="0"/>
                <w:bCs w:val="0"/>
              </w:rPr>
              <w:t>Listas</w:t>
            </w:r>
            <w:r w:rsidRPr="00CB7F73">
              <w:rPr>
                <w:webHidden/>
              </w:rPr>
              <w:tab/>
            </w:r>
            <w:r w:rsidRPr="00CB7F73">
              <w:rPr>
                <w:webHidden/>
              </w:rPr>
              <w:fldChar w:fldCharType="begin"/>
            </w:r>
            <w:r w:rsidRPr="00CB7F73">
              <w:rPr>
                <w:webHidden/>
              </w:rPr>
              <w:instrText xml:space="preserve"> PAGEREF _Toc129773279 \h </w:instrText>
            </w:r>
            <w:r w:rsidRPr="00CB7F73">
              <w:rPr>
                <w:webHidden/>
              </w:rPr>
            </w:r>
            <w:r w:rsidRPr="00CB7F73">
              <w:rPr>
                <w:webHidden/>
              </w:rPr>
              <w:fldChar w:fldCharType="separate"/>
            </w:r>
            <w:r w:rsidR="00CB7F73">
              <w:rPr>
                <w:webHidden/>
              </w:rPr>
              <w:t>7</w:t>
            </w:r>
            <w:r w:rsidRPr="00CB7F73">
              <w:rPr>
                <w:webHidden/>
              </w:rPr>
              <w:fldChar w:fldCharType="end"/>
            </w:r>
          </w:hyperlink>
        </w:p>
        <w:p w14:paraId="79952DFD" w14:textId="5F8BA7F0" w:rsidR="00E37A55" w:rsidRPr="00CB7F73" w:rsidRDefault="00E37A55" w:rsidP="00CB7F73">
          <w:pPr>
            <w:pStyle w:val="Sumrio2"/>
            <w:ind w:left="720"/>
            <w:rPr>
              <w:rFonts w:asciiTheme="minorHAnsi" w:eastAsiaTheme="minorEastAsia" w:hAnsiTheme="minorHAnsi"/>
              <w:color w:val="auto"/>
              <w:sz w:val="22"/>
              <w:lang w:eastAsia="pt-BR"/>
            </w:rPr>
          </w:pPr>
          <w:hyperlink w:anchor="_Toc129773280" w:history="1">
            <w:r w:rsidRPr="00CB7F73">
              <w:rPr>
                <w:rStyle w:val="Hyperlink"/>
                <w:b w:val="0"/>
                <w:bCs w:val="0"/>
              </w:rPr>
              <w:t>Tuplas</w:t>
            </w:r>
            <w:r w:rsidRPr="00CB7F73">
              <w:rPr>
                <w:webHidden/>
              </w:rPr>
              <w:tab/>
            </w:r>
            <w:r w:rsidRPr="00CB7F73">
              <w:rPr>
                <w:webHidden/>
              </w:rPr>
              <w:fldChar w:fldCharType="begin"/>
            </w:r>
            <w:r w:rsidRPr="00CB7F73">
              <w:rPr>
                <w:webHidden/>
              </w:rPr>
              <w:instrText xml:space="preserve"> PAGEREF _Toc129773280 \h </w:instrText>
            </w:r>
            <w:r w:rsidRPr="00CB7F73">
              <w:rPr>
                <w:webHidden/>
              </w:rPr>
            </w:r>
            <w:r w:rsidRPr="00CB7F73">
              <w:rPr>
                <w:webHidden/>
              </w:rPr>
              <w:fldChar w:fldCharType="separate"/>
            </w:r>
            <w:r w:rsidR="00CB7F73">
              <w:rPr>
                <w:webHidden/>
              </w:rPr>
              <w:t>8</w:t>
            </w:r>
            <w:r w:rsidRPr="00CB7F73">
              <w:rPr>
                <w:webHidden/>
              </w:rPr>
              <w:fldChar w:fldCharType="end"/>
            </w:r>
          </w:hyperlink>
        </w:p>
        <w:p w14:paraId="6B124E46" w14:textId="75560C78" w:rsidR="00E37A55" w:rsidRPr="00CB7F73" w:rsidRDefault="00E37A55" w:rsidP="00CB7F73">
          <w:pPr>
            <w:pStyle w:val="Sumrio2"/>
            <w:ind w:left="720"/>
            <w:rPr>
              <w:rFonts w:asciiTheme="minorHAnsi" w:eastAsiaTheme="minorEastAsia" w:hAnsiTheme="minorHAnsi"/>
              <w:color w:val="auto"/>
              <w:sz w:val="22"/>
              <w:lang w:eastAsia="pt-BR"/>
            </w:rPr>
          </w:pPr>
          <w:hyperlink w:anchor="_Toc129773281" w:history="1">
            <w:r w:rsidRPr="00CB7F73">
              <w:rPr>
                <w:rStyle w:val="Hyperlink"/>
                <w:b w:val="0"/>
                <w:bCs w:val="0"/>
              </w:rPr>
              <w:t>Range</w:t>
            </w:r>
            <w:r w:rsidRPr="00CB7F73">
              <w:rPr>
                <w:webHidden/>
              </w:rPr>
              <w:tab/>
            </w:r>
            <w:r w:rsidRPr="00CB7F73">
              <w:rPr>
                <w:webHidden/>
              </w:rPr>
              <w:fldChar w:fldCharType="begin"/>
            </w:r>
            <w:r w:rsidRPr="00CB7F73">
              <w:rPr>
                <w:webHidden/>
              </w:rPr>
              <w:instrText xml:space="preserve"> PAGEREF _Toc129773281 \h </w:instrText>
            </w:r>
            <w:r w:rsidRPr="00CB7F73">
              <w:rPr>
                <w:webHidden/>
              </w:rPr>
            </w:r>
            <w:r w:rsidRPr="00CB7F73">
              <w:rPr>
                <w:webHidden/>
              </w:rPr>
              <w:fldChar w:fldCharType="separate"/>
            </w:r>
            <w:r w:rsidR="00CB7F73">
              <w:rPr>
                <w:webHidden/>
              </w:rPr>
              <w:t>8</w:t>
            </w:r>
            <w:r w:rsidRPr="00CB7F73">
              <w:rPr>
                <w:webHidden/>
              </w:rPr>
              <w:fldChar w:fldCharType="end"/>
            </w:r>
          </w:hyperlink>
        </w:p>
        <w:p w14:paraId="3851CDF0" w14:textId="25F82E73" w:rsidR="00E37A55" w:rsidRPr="00CB7F73" w:rsidRDefault="00E37A55" w:rsidP="00CB7F73">
          <w:pPr>
            <w:pStyle w:val="Sumrio3"/>
            <w:ind w:left="0"/>
            <w:rPr>
              <w:rFonts w:asciiTheme="minorHAnsi" w:eastAsiaTheme="minorEastAsia" w:hAnsiTheme="minorHAnsi"/>
              <w:color w:val="auto"/>
              <w:sz w:val="22"/>
              <w:lang w:val="pt-BR" w:eastAsia="pt-BR"/>
            </w:rPr>
          </w:pPr>
          <w:hyperlink w:anchor="_Toc129773282" w:history="1">
            <w:r w:rsidRPr="00CB7F73">
              <w:rPr>
                <w:rStyle w:val="Hyperlink"/>
              </w:rPr>
              <w:t>Variáveis</w:t>
            </w:r>
            <w:r w:rsidRPr="00CB7F73">
              <w:rPr>
                <w:webHidden/>
              </w:rPr>
              <w:tab/>
            </w:r>
            <w:r w:rsidRPr="00CB7F73">
              <w:rPr>
                <w:webHidden/>
              </w:rPr>
              <w:fldChar w:fldCharType="begin"/>
            </w:r>
            <w:r w:rsidRPr="00CB7F73">
              <w:rPr>
                <w:webHidden/>
              </w:rPr>
              <w:instrText xml:space="preserve"> PAGEREF _Toc129773282 \h </w:instrText>
            </w:r>
            <w:r w:rsidRPr="00CB7F73">
              <w:rPr>
                <w:webHidden/>
              </w:rPr>
            </w:r>
            <w:r w:rsidRPr="00CB7F73">
              <w:rPr>
                <w:webHidden/>
              </w:rPr>
              <w:fldChar w:fldCharType="separate"/>
            </w:r>
            <w:r w:rsidR="00CB7F73">
              <w:rPr>
                <w:webHidden/>
              </w:rPr>
              <w:t>9</w:t>
            </w:r>
            <w:r w:rsidRPr="00CB7F73">
              <w:rPr>
                <w:webHidden/>
              </w:rPr>
              <w:fldChar w:fldCharType="end"/>
            </w:r>
          </w:hyperlink>
        </w:p>
        <w:p w14:paraId="3556496E" w14:textId="464A7D5C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83" w:history="1">
            <w:r w:rsidRPr="00CB7F73">
              <w:rPr>
                <w:rStyle w:val="Hyperlink"/>
                <w:b w:val="0"/>
                <w:bCs w:val="0"/>
              </w:rPr>
              <w:t>Nomes das variáveis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_Toc129773283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9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4A4BC140" w14:textId="589EA4D0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84" w:history="1">
            <w:r w:rsidRPr="00CB7F73">
              <w:rPr>
                <w:rStyle w:val="Hyperlink"/>
                <w:b w:val="0"/>
                <w:bCs w:val="0"/>
              </w:rPr>
              <w:t>Operadores aritméticos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_Toc129773284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10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41883E" w14:textId="160FCCD6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85" w:history="1">
            <w:r w:rsidRPr="00CB7F73">
              <w:rPr>
                <w:rStyle w:val="Hyperlink"/>
                <w:b w:val="0"/>
                <w:bCs w:val="0"/>
              </w:rPr>
              <w:t>Operadores de comparação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_Toc129773285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10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0814A41E" w14:textId="53BEA34B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86" w:history="1">
            <w:r w:rsidRPr="00CB7F73">
              <w:rPr>
                <w:rStyle w:val="Hyperlink"/>
                <w:b w:val="0"/>
                <w:bCs w:val="0"/>
              </w:rPr>
              <w:t>Operadores lógicos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_Toc129773286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10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E8D477" w14:textId="2444DC63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87" w:history="1">
            <w:r w:rsidRPr="00CB7F73">
              <w:rPr>
                <w:rStyle w:val="Hyperlink"/>
                <w:b w:val="0"/>
                <w:bCs w:val="0"/>
              </w:rPr>
              <w:t>Strings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_Toc129773287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11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712B8A3B" w14:textId="02B15688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88" w:history="1">
            <w:r w:rsidRPr="00CB7F73">
              <w:rPr>
                <w:rStyle w:val="Hyperlink"/>
                <w:b w:val="0"/>
                <w:bCs w:val="0"/>
              </w:rPr>
              <w:t>Entrada de dados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_Toc129773288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11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E62F1B2" w14:textId="13867E09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89" w:history="1">
            <w:r w:rsidRPr="00CB7F73">
              <w:rPr>
                <w:rStyle w:val="Hyperlink"/>
                <w:rFonts w:cs="Calibri"/>
                <w:b w:val="0"/>
                <w:bCs w:val="0"/>
              </w:rPr>
              <w:t>Saída de dados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_Toc129773289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12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4DF01AC" w14:textId="25436B3A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90" w:history="1">
            <w:r w:rsidRPr="00CB7F73">
              <w:rPr>
                <w:rStyle w:val="Hyperlink"/>
                <w:b w:val="0"/>
                <w:bCs w:val="0"/>
              </w:rPr>
              <w:t>Comandos IF, ELSE e ELIF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_Toc129773290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12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4FEC51" w14:textId="7E1167FB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91" w:history="1">
            <w:r w:rsidRPr="00CB7F73">
              <w:rPr>
                <w:rStyle w:val="Hyperlink"/>
                <w:b w:val="0"/>
                <w:bCs w:val="0"/>
              </w:rPr>
              <w:t>IF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_Toc129773291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12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0729A82F" w14:textId="2E1FA8AD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92" w:history="1">
            <w:r w:rsidRPr="00CB7F73">
              <w:rPr>
                <w:rStyle w:val="Hyperlink"/>
                <w:b w:val="0"/>
                <w:bCs w:val="0"/>
              </w:rPr>
              <w:t>ELSE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_Toc129773292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12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6425D4DC" w14:textId="2453AC57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93" w:history="1">
            <w:r w:rsidRPr="00CB7F73">
              <w:rPr>
                <w:rStyle w:val="Hyperlink"/>
                <w:b w:val="0"/>
                <w:bCs w:val="0"/>
              </w:rPr>
              <w:t>ELIF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_Toc129773293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13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63E832" w14:textId="67FFCB73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94" w:history="1">
            <w:r w:rsidRPr="00CB7F73">
              <w:rPr>
                <w:rStyle w:val="Hyperlink"/>
                <w:b w:val="0"/>
                <w:bCs w:val="0"/>
              </w:rPr>
              <w:t>Comando while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_Toc129773294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13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05CF8BB4" w14:textId="65F05483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95" w:history="1">
            <w:r w:rsidRPr="00CB7F73">
              <w:rPr>
                <w:rStyle w:val="Hyperlink"/>
                <w:b w:val="0"/>
                <w:bCs w:val="0"/>
              </w:rPr>
              <w:t>Comando for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_Toc129773295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13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062F1B16" w14:textId="6DB39BAE" w:rsidR="00E37A55" w:rsidRPr="00CB7F73" w:rsidRDefault="00E37A55" w:rsidP="00CB7F73">
          <w:pPr>
            <w:pStyle w:val="Sumrio3"/>
            <w:ind w:left="0"/>
            <w:rPr>
              <w:rFonts w:asciiTheme="minorHAnsi" w:eastAsiaTheme="minorEastAsia" w:hAnsiTheme="minorHAnsi"/>
              <w:color w:val="auto"/>
              <w:sz w:val="22"/>
              <w:lang w:val="pt-BR" w:eastAsia="pt-BR"/>
            </w:rPr>
          </w:pPr>
          <w:hyperlink w:anchor="_Toc129773296" w:history="1">
            <w:r w:rsidRPr="00CB7F73">
              <w:rPr>
                <w:rStyle w:val="Hyperlink"/>
              </w:rPr>
              <w:t>Funções</w:t>
            </w:r>
            <w:r w:rsidRPr="00CB7F73">
              <w:rPr>
                <w:webHidden/>
              </w:rPr>
              <w:tab/>
            </w:r>
            <w:r w:rsidRPr="00CB7F73">
              <w:rPr>
                <w:webHidden/>
              </w:rPr>
              <w:fldChar w:fldCharType="begin"/>
            </w:r>
            <w:r w:rsidRPr="00CB7F73">
              <w:rPr>
                <w:webHidden/>
              </w:rPr>
              <w:instrText xml:space="preserve"> PAGEREF _Toc129773296 \h </w:instrText>
            </w:r>
            <w:r w:rsidRPr="00CB7F73">
              <w:rPr>
                <w:webHidden/>
              </w:rPr>
            </w:r>
            <w:r w:rsidRPr="00CB7F73">
              <w:rPr>
                <w:webHidden/>
              </w:rPr>
              <w:fldChar w:fldCharType="separate"/>
            </w:r>
            <w:r w:rsidR="00CB7F73">
              <w:rPr>
                <w:webHidden/>
              </w:rPr>
              <w:t>14</w:t>
            </w:r>
            <w:r w:rsidRPr="00CB7F73">
              <w:rPr>
                <w:webHidden/>
              </w:rPr>
              <w:fldChar w:fldCharType="end"/>
            </w:r>
          </w:hyperlink>
        </w:p>
        <w:p w14:paraId="582ED24A" w14:textId="2332E9AC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97" w:history="1">
            <w:r w:rsidRPr="00CB7F73">
              <w:rPr>
                <w:rStyle w:val="Hyperlink"/>
                <w:b w:val="0"/>
                <w:bCs w:val="0"/>
              </w:rPr>
              <w:t>O que é uma função?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_Toc129773297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14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463CAC" w14:textId="438BF693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98" w:history="1">
            <w:r w:rsidRPr="00CB7F73">
              <w:rPr>
                <w:rStyle w:val="Hyperlink"/>
                <w:b w:val="0"/>
                <w:bCs w:val="0"/>
              </w:rPr>
              <w:t>Parâmetros da função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_Toc129773298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15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7C925983" w14:textId="0C453837" w:rsidR="00E37A55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299" w:history="1">
            <w:r w:rsidRPr="00CB7F73">
              <w:rPr>
                <w:rStyle w:val="Hyperlink"/>
                <w:b w:val="0"/>
                <w:bCs w:val="0"/>
              </w:rPr>
              <w:t>Função com retorno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_Toc129773299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16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580FE4A" w14:textId="1344D2C3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300" w:history="1">
            <w:r w:rsidRPr="00CB7F73">
              <w:rPr>
                <w:rStyle w:val="Hyperlink"/>
                <w:b w:val="0"/>
                <w:bCs w:val="0"/>
              </w:rPr>
              <w:t>Retornando múltiplos valores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_Toc129773300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17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0A80E90" w14:textId="5451265A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301" w:history="1">
            <w:r w:rsidRPr="00CB7F73">
              <w:rPr>
                <w:rStyle w:val="Hyperlink"/>
                <w:b w:val="0"/>
                <w:bCs w:val="0"/>
              </w:rPr>
              <w:t>Número arbitrário de parâmetro (*args)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_Toc129773301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17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436E33" w14:textId="5232F957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302" w:history="1">
            <w:r w:rsidRPr="00CB7F73">
              <w:rPr>
                <w:rStyle w:val="Hyperlink"/>
                <w:b w:val="0"/>
                <w:bCs w:val="0"/>
              </w:rPr>
              <w:t>Número arbitrário de chave (**kwargs)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_Toc129773302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18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7E763BC" w14:textId="3D54279F" w:rsidR="00E37A55" w:rsidRPr="00CB7F73" w:rsidRDefault="00E37A55" w:rsidP="00CB7F73">
          <w:pPr>
            <w:pStyle w:val="Sumrio3"/>
            <w:ind w:left="0"/>
            <w:rPr>
              <w:rFonts w:asciiTheme="minorHAnsi" w:eastAsiaTheme="minorEastAsia" w:hAnsiTheme="minorHAnsi"/>
              <w:color w:val="auto"/>
              <w:sz w:val="22"/>
              <w:lang w:val="pt-BR" w:eastAsia="pt-BR"/>
            </w:rPr>
          </w:pPr>
          <w:hyperlink w:anchor="_Toc129773303" w:history="1">
            <w:r w:rsidRPr="00CB7F73">
              <w:rPr>
                <w:rStyle w:val="Hyperlink"/>
              </w:rPr>
              <w:t>Arquivos</w:t>
            </w:r>
            <w:r w:rsidRPr="00CB7F73">
              <w:rPr>
                <w:webHidden/>
              </w:rPr>
              <w:tab/>
            </w:r>
            <w:r w:rsidRPr="00CB7F73">
              <w:rPr>
                <w:webHidden/>
              </w:rPr>
              <w:fldChar w:fldCharType="begin"/>
            </w:r>
            <w:r w:rsidRPr="00CB7F73">
              <w:rPr>
                <w:webHidden/>
              </w:rPr>
              <w:instrText xml:space="preserve"> PAGEREF _Toc129773303 \h </w:instrText>
            </w:r>
            <w:r w:rsidRPr="00CB7F73">
              <w:rPr>
                <w:webHidden/>
              </w:rPr>
            </w:r>
            <w:r w:rsidRPr="00CB7F73">
              <w:rPr>
                <w:webHidden/>
              </w:rPr>
              <w:fldChar w:fldCharType="separate"/>
            </w:r>
            <w:r w:rsidR="00CB7F73">
              <w:rPr>
                <w:webHidden/>
              </w:rPr>
              <w:t>18</w:t>
            </w:r>
            <w:r w:rsidRPr="00CB7F73">
              <w:rPr>
                <w:webHidden/>
              </w:rPr>
              <w:fldChar w:fldCharType="end"/>
            </w:r>
          </w:hyperlink>
        </w:p>
        <w:p w14:paraId="72E9E887" w14:textId="4A755872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304" w:history="1">
            <w:r w:rsidRPr="00CB7F73">
              <w:rPr>
                <w:rStyle w:val="Hyperlink"/>
                <w:b w:val="0"/>
                <w:bCs w:val="0"/>
              </w:rPr>
              <w:t>Escrita de um arquivo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_Toc129773304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18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28A7CF4" w14:textId="24C44EB8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305" w:history="1">
            <w:r w:rsidRPr="00CB7F73">
              <w:rPr>
                <w:rStyle w:val="Hyperlink"/>
                <w:b w:val="0"/>
                <w:bCs w:val="0"/>
              </w:rPr>
              <w:t>Fechando um arquivo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_Toc129773305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19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E8647F" w14:textId="765C07D4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306" w:history="1">
            <w:r w:rsidRPr="00CB7F73">
              <w:rPr>
                <w:rStyle w:val="Hyperlink"/>
                <w:b w:val="0"/>
                <w:bCs w:val="0"/>
              </w:rPr>
              <w:t>Escrevendo palavras em novas linhas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_Toc129773306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19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F643D65" w14:textId="38CC7D0A" w:rsidR="00E37A55" w:rsidRPr="00CB7F73" w:rsidRDefault="00E37A55" w:rsidP="00CB7F73">
          <w:pPr>
            <w:pStyle w:val="Sumrio3"/>
            <w:ind w:left="0"/>
            <w:rPr>
              <w:rFonts w:asciiTheme="minorHAnsi" w:eastAsiaTheme="minorEastAsia" w:hAnsiTheme="minorHAnsi"/>
              <w:color w:val="auto"/>
              <w:sz w:val="22"/>
              <w:lang w:val="pt-BR" w:eastAsia="pt-BR"/>
            </w:rPr>
          </w:pPr>
          <w:hyperlink w:anchor="_Toc129773307" w:history="1">
            <w:r w:rsidRPr="00CB7F73">
              <w:rPr>
                <w:rStyle w:val="Hyperlink"/>
              </w:rPr>
              <w:t>Orientação a objetos</w:t>
            </w:r>
            <w:r w:rsidRPr="00CB7F73">
              <w:rPr>
                <w:webHidden/>
              </w:rPr>
              <w:tab/>
            </w:r>
            <w:r w:rsidRPr="00CB7F73">
              <w:rPr>
                <w:webHidden/>
              </w:rPr>
              <w:fldChar w:fldCharType="begin"/>
            </w:r>
            <w:r w:rsidRPr="00CB7F73">
              <w:rPr>
                <w:webHidden/>
              </w:rPr>
              <w:instrText xml:space="preserve"> PAGEREF _Toc129773307 \h </w:instrText>
            </w:r>
            <w:r w:rsidRPr="00CB7F73">
              <w:rPr>
                <w:webHidden/>
              </w:rPr>
            </w:r>
            <w:r w:rsidRPr="00CB7F73">
              <w:rPr>
                <w:webHidden/>
              </w:rPr>
              <w:fldChar w:fldCharType="separate"/>
            </w:r>
            <w:r w:rsidR="00CB7F73">
              <w:rPr>
                <w:webHidden/>
              </w:rPr>
              <w:t>19</w:t>
            </w:r>
            <w:r w:rsidRPr="00CB7F73">
              <w:rPr>
                <w:webHidden/>
              </w:rPr>
              <w:fldChar w:fldCharType="end"/>
            </w:r>
          </w:hyperlink>
        </w:p>
        <w:p w14:paraId="63941CB0" w14:textId="625FE4C7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308" w:history="1">
            <w:r w:rsidRPr="00CB7F73">
              <w:rPr>
                <w:rStyle w:val="Hyperlink"/>
                <w:b w:val="0"/>
                <w:bCs w:val="0"/>
              </w:rPr>
              <w:t>Classes e objetos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_Toc129773308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19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441D7357" w14:textId="74F77BAA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309" w:history="1">
            <w:r w:rsidRPr="00CB7F73">
              <w:rPr>
                <w:rStyle w:val="Hyperlink"/>
                <w:b w:val="0"/>
                <w:bCs w:val="0"/>
              </w:rPr>
              <w:t>Métodos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_Toc129773309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20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8DE9D8F" w14:textId="7F9F12C5" w:rsidR="00E37A55" w:rsidRPr="00CB7F73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310" w:history="1">
            <w:r w:rsidRPr="00CB7F73">
              <w:rPr>
                <w:rStyle w:val="Hyperlink"/>
                <w:b w:val="0"/>
                <w:bCs w:val="0"/>
              </w:rPr>
              <w:t>Python é objeto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_Toc129773310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20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4F4F3F54" w14:textId="58568F3F" w:rsidR="00E37A55" w:rsidRDefault="00E37A55" w:rsidP="00CB7F73">
          <w:pPr>
            <w:pStyle w:val="Sumrio3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val="pt-BR" w:eastAsia="pt-BR"/>
            </w:rPr>
          </w:pPr>
          <w:hyperlink w:anchor="_Toc129773311" w:history="1">
            <w:r w:rsidRPr="00CB7F73">
              <w:rPr>
                <w:rStyle w:val="Hyperlink"/>
                <w:b w:val="0"/>
                <w:bCs w:val="0"/>
              </w:rPr>
              <w:t>Encapsulamento</w:t>
            </w:r>
            <w:r w:rsidRPr="00CB7F73">
              <w:rPr>
                <w:b w:val="0"/>
                <w:bCs w:val="0"/>
                <w:webHidden/>
              </w:rPr>
              <w:tab/>
            </w:r>
            <w:r w:rsidRPr="00CB7F73">
              <w:rPr>
                <w:b w:val="0"/>
                <w:bCs w:val="0"/>
                <w:webHidden/>
              </w:rPr>
              <w:fldChar w:fldCharType="begin"/>
            </w:r>
            <w:r w:rsidRPr="00CB7F73">
              <w:rPr>
                <w:b w:val="0"/>
                <w:bCs w:val="0"/>
                <w:webHidden/>
              </w:rPr>
              <w:instrText xml:space="preserve"> PAGEREF _Toc129773311 \h </w:instrText>
            </w:r>
            <w:r w:rsidRPr="00CB7F73">
              <w:rPr>
                <w:b w:val="0"/>
                <w:bCs w:val="0"/>
                <w:webHidden/>
              </w:rPr>
            </w:r>
            <w:r w:rsidRPr="00CB7F73">
              <w:rPr>
                <w:b w:val="0"/>
                <w:bCs w:val="0"/>
                <w:webHidden/>
              </w:rPr>
              <w:fldChar w:fldCharType="separate"/>
            </w:r>
            <w:r w:rsidR="00CB7F73">
              <w:rPr>
                <w:b w:val="0"/>
                <w:bCs w:val="0"/>
                <w:webHidden/>
              </w:rPr>
              <w:t>20</w:t>
            </w:r>
            <w:r w:rsidRPr="00CB7F7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8140481" w14:textId="2E3D6530" w:rsidR="00AB4170" w:rsidRPr="00AB4170" w:rsidRDefault="00361AE1" w:rsidP="00AB4170">
          <w:r w:rsidRPr="002B678E">
            <w:fldChar w:fldCharType="end"/>
          </w:r>
        </w:p>
      </w:sdtContent>
    </w:sdt>
    <w:p w14:paraId="39117F98" w14:textId="1AE26D0C" w:rsidR="00361AE1" w:rsidRDefault="001D0A07" w:rsidP="001D0A07">
      <w:pPr>
        <w:pStyle w:val="Ttulo1"/>
      </w:pPr>
      <w:bookmarkStart w:id="0" w:name="_Toc129773265"/>
      <w:r>
        <w:t>Controle de Versões</w:t>
      </w:r>
      <w:bookmarkEnd w:id="0"/>
    </w:p>
    <w:p w14:paraId="037BF562" w14:textId="02286068" w:rsidR="001D0A07" w:rsidRDefault="00600E7E" w:rsidP="001D0A07">
      <w:r>
        <w:t>Controle de versões, informando o autor responsável pela atualização, e o conteúdo adicionado ao documento.</w:t>
      </w:r>
    </w:p>
    <w:tbl>
      <w:tblPr>
        <w:tblStyle w:val="SimplesTabela2"/>
        <w:tblW w:w="8364" w:type="dxa"/>
        <w:tblLook w:val="04A0" w:firstRow="1" w:lastRow="0" w:firstColumn="1" w:lastColumn="0" w:noHBand="0" w:noVBand="1"/>
      </w:tblPr>
      <w:tblGrid>
        <w:gridCol w:w="835"/>
        <w:gridCol w:w="1263"/>
        <w:gridCol w:w="1182"/>
        <w:gridCol w:w="5084"/>
      </w:tblGrid>
      <w:tr w:rsidR="00A12247" w14:paraId="4784BE8F" w14:textId="77777777" w:rsidTr="00A12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14:paraId="3D159EBC" w14:textId="08191359" w:rsidR="00A12247" w:rsidRDefault="00A12247" w:rsidP="001D0A07">
            <w:r>
              <w:t>Versão</w:t>
            </w:r>
          </w:p>
        </w:tc>
        <w:tc>
          <w:tcPr>
            <w:tcW w:w="1263" w:type="dxa"/>
          </w:tcPr>
          <w:p w14:paraId="01776B51" w14:textId="757E3085" w:rsidR="00A12247" w:rsidRDefault="00A12247" w:rsidP="001D0A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  <w:tc>
          <w:tcPr>
            <w:tcW w:w="1182" w:type="dxa"/>
          </w:tcPr>
          <w:p w14:paraId="090F3230" w14:textId="04980C59" w:rsidR="00A12247" w:rsidRDefault="00A12247" w:rsidP="001D0A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084" w:type="dxa"/>
          </w:tcPr>
          <w:p w14:paraId="5D5CADCF" w14:textId="30E98139" w:rsidR="00A12247" w:rsidRDefault="00A12247" w:rsidP="001D0A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Conteúdo atualizado ou adicionado.</w:t>
            </w:r>
          </w:p>
        </w:tc>
      </w:tr>
      <w:tr w:rsidR="00A12247" w14:paraId="193FB4FE" w14:textId="77777777" w:rsidTr="00A12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14:paraId="4A8F4984" w14:textId="6D779C3E" w:rsidR="00A12247" w:rsidRDefault="00A12247" w:rsidP="001D0A07">
            <w:r>
              <w:t>1.0</w:t>
            </w:r>
          </w:p>
        </w:tc>
        <w:tc>
          <w:tcPr>
            <w:tcW w:w="1263" w:type="dxa"/>
          </w:tcPr>
          <w:p w14:paraId="7604376C" w14:textId="697219B4" w:rsidR="00A12247" w:rsidRDefault="00246CE3" w:rsidP="001D0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Time Core </w:t>
            </w:r>
          </w:p>
        </w:tc>
        <w:tc>
          <w:tcPr>
            <w:tcW w:w="1182" w:type="dxa"/>
          </w:tcPr>
          <w:p w14:paraId="71DBAF59" w14:textId="599A8477" w:rsidR="00A12247" w:rsidRDefault="005744CD" w:rsidP="001D0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09</w:t>
            </w:r>
            <w:r w:rsidR="00A12247">
              <w:t>/0</w:t>
            </w:r>
            <w:r>
              <w:t>3</w:t>
            </w:r>
            <w:r w:rsidR="00A12247">
              <w:t>/202</w:t>
            </w:r>
            <w:r>
              <w:t>3</w:t>
            </w:r>
          </w:p>
        </w:tc>
        <w:tc>
          <w:tcPr>
            <w:tcW w:w="5084" w:type="dxa"/>
          </w:tcPr>
          <w:p w14:paraId="1ACF2EB6" w14:textId="60F6A9C4" w:rsidR="00A12247" w:rsidRDefault="00A12247" w:rsidP="001D0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Versão inicial.</w:t>
            </w:r>
          </w:p>
        </w:tc>
      </w:tr>
    </w:tbl>
    <w:p w14:paraId="612DFF02" w14:textId="7A4AC406" w:rsidR="00361AE1" w:rsidRDefault="00E6781D" w:rsidP="00361AE1">
      <w:pPr>
        <w:pStyle w:val="Ttulo1"/>
        <w:rPr>
          <w:lang w:val="pt-BR" w:bidi="pt-BR"/>
        </w:rPr>
      </w:pPr>
      <w:bookmarkStart w:id="1" w:name="_Toc129773266"/>
      <w:r>
        <w:rPr>
          <w:lang w:val="pt-BR" w:bidi="pt-BR"/>
        </w:rPr>
        <w:t>Breve resumo</w:t>
      </w:r>
      <w:bookmarkEnd w:id="1"/>
    </w:p>
    <w:p w14:paraId="3DD5C6FA" w14:textId="19437E2A" w:rsidR="00863AD4" w:rsidRDefault="00F30839" w:rsidP="0076655F">
      <w:pPr>
        <w:rPr>
          <w:lang w:val="pt-BR" w:bidi="pt-BR"/>
        </w:rPr>
      </w:pPr>
      <w:r>
        <w:rPr>
          <w:lang w:val="pt-BR" w:bidi="pt-BR"/>
        </w:rPr>
        <w:t>O</w:t>
      </w:r>
      <w:r w:rsidR="00863AD4">
        <w:rPr>
          <w:lang w:val="pt-BR" w:bidi="pt-BR"/>
        </w:rPr>
        <w:t xml:space="preserve"> presente documento, visa apresentar </w:t>
      </w:r>
      <w:r w:rsidR="00E6781D">
        <w:rPr>
          <w:lang w:val="pt-BR" w:bidi="pt-BR"/>
        </w:rPr>
        <w:t>o entendimento sobre a linguagem de</w:t>
      </w:r>
      <w:r w:rsidR="00E6781D" w:rsidRPr="00CD7D88">
        <w:rPr>
          <w:lang w:val="pt-BR" w:bidi="pt-BR"/>
        </w:rPr>
        <w:t xml:space="preserve"> programação</w:t>
      </w:r>
      <w:r w:rsidR="00E6781D">
        <w:rPr>
          <w:lang w:val="pt-BR" w:bidi="pt-BR"/>
        </w:rPr>
        <w:t xml:space="preserve"> Python</w:t>
      </w:r>
      <w:r w:rsidR="00004CF3">
        <w:rPr>
          <w:lang w:val="pt-BR" w:bidi="pt-BR"/>
        </w:rPr>
        <w:t xml:space="preserve"> de uma forma simples e prática</w:t>
      </w:r>
      <w:r w:rsidR="00E6781D">
        <w:rPr>
          <w:lang w:val="pt-BR" w:bidi="pt-BR"/>
        </w:rPr>
        <w:t>, tendo em vista ela, sendo como orientada a objetos</w:t>
      </w:r>
      <w:r w:rsidR="00004CF3">
        <w:rPr>
          <w:lang w:val="pt-BR" w:bidi="pt-BR"/>
        </w:rPr>
        <w:t>.</w:t>
      </w:r>
    </w:p>
    <w:p w14:paraId="136C5D84" w14:textId="4C670AC7" w:rsidR="00F30839" w:rsidRPr="00004CF3" w:rsidRDefault="00004CF3" w:rsidP="00004CF3">
      <w:pPr>
        <w:pStyle w:val="Ttulo2"/>
        <w:jc w:val="center"/>
        <w:rPr>
          <w:sz w:val="28"/>
          <w:szCs w:val="24"/>
          <w:lang w:val="pt-BR"/>
        </w:rPr>
      </w:pPr>
      <w:bookmarkStart w:id="2" w:name="_Toc129773267"/>
      <w:r w:rsidRPr="00004CF3">
        <w:rPr>
          <w:sz w:val="28"/>
          <w:szCs w:val="24"/>
          <w:lang w:val="pt-BR"/>
        </w:rPr>
        <w:t>Python</w:t>
      </w:r>
      <w:bookmarkEnd w:id="2"/>
    </w:p>
    <w:p w14:paraId="5CC0FBC3" w14:textId="2C6CF50C" w:rsidR="00F30839" w:rsidRDefault="00004CF3" w:rsidP="00F30839">
      <w:pPr>
        <w:rPr>
          <w:lang w:val="pt-BR"/>
        </w:rPr>
      </w:pPr>
      <w:r>
        <w:rPr>
          <w:lang w:val="pt-BR"/>
        </w:rPr>
        <w:t xml:space="preserve">Python é uma linguagem de programação orientada a objetos de alto nível semântico. Sua simplicidade beneficia usuários de todo o mundo e auxilia a manutenção de determinados programas. </w:t>
      </w:r>
    </w:p>
    <w:p w14:paraId="50CB9FEA" w14:textId="0293D97E" w:rsidR="00004CF3" w:rsidRDefault="00004CF3" w:rsidP="00F30839">
      <w:pPr>
        <w:rPr>
          <w:lang w:val="pt-BR"/>
        </w:rPr>
      </w:pPr>
      <w:r>
        <w:rPr>
          <w:lang w:val="pt-BR"/>
        </w:rPr>
        <w:t xml:space="preserve">É uma das linguagens mais populares para a análise de dados. Aplicativos como </w:t>
      </w:r>
      <w:r w:rsidRPr="00004CF3">
        <w:rPr>
          <w:i/>
          <w:iCs/>
          <w:lang w:val="pt-BR"/>
        </w:rPr>
        <w:t xml:space="preserve">Netflix, </w:t>
      </w:r>
      <w:proofErr w:type="spellStart"/>
      <w:r w:rsidRPr="00004CF3">
        <w:rPr>
          <w:i/>
          <w:iCs/>
          <w:lang w:val="pt-BR"/>
        </w:rPr>
        <w:t>Spotify</w:t>
      </w:r>
      <w:proofErr w:type="spellEnd"/>
      <w:r w:rsidRPr="00004CF3">
        <w:rPr>
          <w:i/>
          <w:iCs/>
          <w:lang w:val="pt-BR"/>
        </w:rPr>
        <w:t xml:space="preserve"> </w:t>
      </w:r>
      <w:r>
        <w:rPr>
          <w:lang w:val="pt-BR"/>
        </w:rPr>
        <w:t xml:space="preserve">e </w:t>
      </w:r>
      <w:proofErr w:type="spellStart"/>
      <w:r w:rsidRPr="00004CF3">
        <w:rPr>
          <w:i/>
          <w:iCs/>
          <w:lang w:val="pt-BR"/>
        </w:rPr>
        <w:t>DropBox</w:t>
      </w:r>
      <w:proofErr w:type="spellEnd"/>
      <w:r>
        <w:rPr>
          <w:lang w:val="pt-BR"/>
        </w:rPr>
        <w:t xml:space="preserve"> são escritos em Python. Sua capacidade é bastante ampla, sendo assim, uma das linguagens que mais tem crescido ao longo dos anos devido a sua compatibilidade. </w:t>
      </w:r>
    </w:p>
    <w:p w14:paraId="644A1C2D" w14:textId="3B84B11B" w:rsidR="00475145" w:rsidRPr="001A0762" w:rsidRDefault="00004CF3" w:rsidP="00CF68BD">
      <w:pPr>
        <w:pStyle w:val="Ttulo3"/>
        <w:jc w:val="both"/>
      </w:pPr>
      <w:bookmarkStart w:id="3" w:name="_Toc129773268"/>
      <w:r>
        <w:t>Breve História</w:t>
      </w:r>
      <w:bookmarkEnd w:id="3"/>
    </w:p>
    <w:p w14:paraId="0A1884C7" w14:textId="43A90B28" w:rsidR="002C320A" w:rsidRDefault="006F24F5" w:rsidP="002C320A">
      <w:pPr>
        <w:rPr>
          <w:lang w:val="pt-BR"/>
        </w:rPr>
      </w:pPr>
      <w:r>
        <w:rPr>
          <w:lang w:val="pt-BR"/>
        </w:rPr>
        <w:t xml:space="preserve">A linguagem de programação Python foi criada em 1990 por Guido Van </w:t>
      </w:r>
      <w:proofErr w:type="spellStart"/>
      <w:r>
        <w:rPr>
          <w:lang w:val="pt-BR"/>
        </w:rPr>
        <w:t>Rossum</w:t>
      </w:r>
      <w:proofErr w:type="spellEnd"/>
      <w:r>
        <w:rPr>
          <w:lang w:val="pt-BR"/>
        </w:rPr>
        <w:t xml:space="preserve"> no Instituto de Pesquisa Nacional para Matemática e Ciência da Computação (CWI) na Holanda como sucessora da linguagem ABC. </w:t>
      </w:r>
    </w:p>
    <w:p w14:paraId="471DDAE4" w14:textId="6523110A" w:rsidR="006F24F5" w:rsidRDefault="006F24F5" w:rsidP="002C320A">
      <w:pPr>
        <w:rPr>
          <w:lang w:val="pt-BR"/>
        </w:rPr>
      </w:pPr>
      <w:r>
        <w:rPr>
          <w:lang w:val="pt-BR"/>
        </w:rPr>
        <w:lastRenderedPageBreak/>
        <w:t xml:space="preserve">A linguagem ABC era mais produtiva que as demais </w:t>
      </w:r>
      <w:r w:rsidR="004D227E">
        <w:rPr>
          <w:lang w:val="pt-BR"/>
        </w:rPr>
        <w:t>linguagens,</w:t>
      </w:r>
      <w:r>
        <w:rPr>
          <w:lang w:val="pt-BR"/>
        </w:rPr>
        <w:t xml:space="preserve"> mas ela não possuía funcionalidades importantes para a interação com o sistema operacional e um dos focos principais do Python era aumentar a produtividade do programador.</w:t>
      </w:r>
    </w:p>
    <w:p w14:paraId="1330028B" w14:textId="7AF26065" w:rsidR="006F24F5" w:rsidRDefault="006F24F5" w:rsidP="002C320A">
      <w:pPr>
        <w:rPr>
          <w:lang w:val="pt-BR"/>
        </w:rPr>
      </w:pPr>
      <w:r>
        <w:rPr>
          <w:lang w:val="pt-BR"/>
        </w:rPr>
        <w:t xml:space="preserve">Guido </w:t>
      </w:r>
      <w:r w:rsidR="0014472A">
        <w:rPr>
          <w:lang w:val="pt-BR"/>
        </w:rPr>
        <w:t xml:space="preserve">se desafiou a criar uma linguagem de script simples, a fim de melhorar a linguagem ABC. Uso de dicionários, declarações básicas e uso obrigatório de indentação são conceitos que diferenciam Python da linguagem ABC. </w:t>
      </w:r>
    </w:p>
    <w:p w14:paraId="3F6901EC" w14:textId="6045B479" w:rsidR="0014472A" w:rsidRDefault="0014472A" w:rsidP="002C320A">
      <w:pPr>
        <w:rPr>
          <w:lang w:val="pt-BR"/>
        </w:rPr>
      </w:pPr>
      <w:r>
        <w:rPr>
          <w:lang w:val="pt-BR"/>
        </w:rPr>
        <w:t xml:space="preserve">Em maio de 2000, Guido e seu time de Python se mudaram para </w:t>
      </w:r>
      <w:proofErr w:type="spellStart"/>
      <w:r>
        <w:rPr>
          <w:lang w:val="pt-BR"/>
        </w:rPr>
        <w:t>BeOpen</w:t>
      </w:r>
      <w:proofErr w:type="spellEnd"/>
      <w:r>
        <w:rPr>
          <w:lang w:val="pt-BR"/>
        </w:rPr>
        <w:t xml:space="preserve"> para formar o </w:t>
      </w:r>
      <w:proofErr w:type="spellStart"/>
      <w:r>
        <w:rPr>
          <w:lang w:val="pt-BR"/>
        </w:rPr>
        <w:t>PythonLabs</w:t>
      </w:r>
      <w:proofErr w:type="spellEnd"/>
      <w:r>
        <w:rPr>
          <w:lang w:val="pt-BR"/>
        </w:rPr>
        <w:t xml:space="preserve">. Em outubro de 2000, o time da </w:t>
      </w:r>
      <w:proofErr w:type="spellStart"/>
      <w:r>
        <w:rPr>
          <w:lang w:val="pt-BR"/>
        </w:rPr>
        <w:t>PythonLabs</w:t>
      </w:r>
      <w:proofErr w:type="spellEnd"/>
      <w:r>
        <w:rPr>
          <w:lang w:val="pt-BR"/>
        </w:rPr>
        <w:t xml:space="preserve"> se moveu para a Digital </w:t>
      </w:r>
      <w:proofErr w:type="spellStart"/>
      <w:r>
        <w:rPr>
          <w:lang w:val="pt-BR"/>
        </w:rPr>
        <w:t>Creations</w:t>
      </w:r>
      <w:proofErr w:type="spellEnd"/>
      <w:r>
        <w:rPr>
          <w:lang w:val="pt-BR"/>
        </w:rPr>
        <w:t>. Em 2001, a Python Software Foundation foi formada especialmente para manter a linguagem e hoje possui sua propriedade intelectual.</w:t>
      </w:r>
    </w:p>
    <w:p w14:paraId="502913C6" w14:textId="29C36850" w:rsidR="00A27410" w:rsidRPr="001A0762" w:rsidRDefault="00A27410" w:rsidP="00CF68BD">
      <w:pPr>
        <w:pStyle w:val="Ttulo3"/>
        <w:jc w:val="both"/>
      </w:pPr>
      <w:bookmarkStart w:id="4" w:name="_Toc129773269"/>
      <w:r>
        <w:t>Versão</w:t>
      </w:r>
      <w:bookmarkEnd w:id="4"/>
    </w:p>
    <w:p w14:paraId="6D2975AC" w14:textId="27F50885" w:rsidR="00A27410" w:rsidRPr="00475145" w:rsidRDefault="00A27410" w:rsidP="002C320A">
      <w:pPr>
        <w:rPr>
          <w:lang w:val="pt-BR"/>
        </w:rPr>
      </w:pPr>
      <w:r>
        <w:rPr>
          <w:lang w:val="pt-BR"/>
        </w:rPr>
        <w:t>Há diversas versões de Python para o download, porém o Python3 é mais maduro e mais recomendável para uso. No entanto, para sistemas operacionais como Linux e Mac OS o Python2 já vem pré-instalado.</w:t>
      </w:r>
    </w:p>
    <w:p w14:paraId="0FCC51EB" w14:textId="4E02051E" w:rsidR="00A27410" w:rsidRDefault="00A27410" w:rsidP="00CF68BD">
      <w:pPr>
        <w:pStyle w:val="Ttulo3"/>
        <w:jc w:val="both"/>
      </w:pPr>
      <w:bookmarkStart w:id="5" w:name="_Toc129773270"/>
      <w:r>
        <w:t>Do</w:t>
      </w:r>
      <w:r w:rsidR="002F5828">
        <w:t>wnload</w:t>
      </w:r>
      <w:r w:rsidR="00AF4CB6">
        <w:t xml:space="preserve"> Python</w:t>
      </w:r>
      <w:bookmarkEnd w:id="5"/>
    </w:p>
    <w:p w14:paraId="522B7128" w14:textId="0624B8A4" w:rsidR="00CF68BD" w:rsidRPr="00CF68BD" w:rsidRDefault="002F5828" w:rsidP="00CF68BD">
      <w:r>
        <w:rPr>
          <w:lang w:val="pt-BR"/>
        </w:rPr>
        <w:t xml:space="preserve">Como mencionado anteriormente, para sistemas como Linux e Mac OS o Python já vem instalado, porém para sistemas como Windows é necessário fazer o download pelo site </w:t>
      </w:r>
      <w:hyperlink r:id="rId10" w:history="1">
        <w:r w:rsidRPr="00C126E2">
          <w:rPr>
            <w:rStyle w:val="Hyperlink"/>
          </w:rPr>
          <w:t>https://www.python.org/</w:t>
        </w:r>
      </w:hyperlink>
      <w:r>
        <w:rPr>
          <w:color w:val="0070C0"/>
        </w:rPr>
        <w:t xml:space="preserve"> , </w:t>
      </w:r>
      <w:r>
        <w:t>além de algumas configurações extras</w:t>
      </w:r>
      <w:r w:rsidR="00AB4D7F">
        <w:t>.</w:t>
      </w:r>
    </w:p>
    <w:p w14:paraId="097438FD" w14:textId="494C9D15" w:rsidR="00AB4D7F" w:rsidRPr="00CF68BD" w:rsidRDefault="00CF68BD" w:rsidP="00CF68BD">
      <w:pPr>
        <w:pStyle w:val="Ttulo3"/>
        <w:rPr>
          <w:sz w:val="28"/>
          <w:szCs w:val="36"/>
        </w:rPr>
      </w:pPr>
      <w:bookmarkStart w:id="6" w:name="_Toc129773271"/>
      <w:r w:rsidRPr="00CF68BD">
        <w:rPr>
          <w:sz w:val="28"/>
          <w:szCs w:val="36"/>
        </w:rPr>
        <w:t>Introdução a</w:t>
      </w:r>
      <w:r w:rsidR="00CB16B5">
        <w:rPr>
          <w:sz w:val="28"/>
          <w:szCs w:val="36"/>
        </w:rPr>
        <w:t xml:space="preserve">o </w:t>
      </w:r>
      <w:proofErr w:type="spellStart"/>
      <w:r w:rsidR="00CB16B5">
        <w:rPr>
          <w:sz w:val="28"/>
          <w:szCs w:val="36"/>
        </w:rPr>
        <w:t>PyCharm</w:t>
      </w:r>
      <w:bookmarkEnd w:id="6"/>
      <w:proofErr w:type="spellEnd"/>
    </w:p>
    <w:p w14:paraId="66E8DC67" w14:textId="0151FCE5" w:rsidR="00CF68BD" w:rsidRDefault="00CF68BD" w:rsidP="00CF68BD">
      <w:pPr>
        <w:pStyle w:val="Ttulo3"/>
        <w:jc w:val="both"/>
      </w:pPr>
      <w:bookmarkStart w:id="7" w:name="_Toc129773272"/>
      <w:r>
        <w:t>IDE</w:t>
      </w:r>
      <w:bookmarkEnd w:id="7"/>
    </w:p>
    <w:p w14:paraId="23EAE112" w14:textId="355C0007" w:rsidR="00CF68BD" w:rsidRDefault="00CF68BD" w:rsidP="006951A9">
      <w:pPr>
        <w:rPr>
          <w:lang w:val="pt-BR"/>
        </w:rPr>
      </w:pPr>
      <w:r>
        <w:rPr>
          <w:lang w:val="pt-BR"/>
        </w:rPr>
        <w:t>Para adentramos em códigos que requerem maior complexidade será utilizado um Ambiente Integrado de Desenvolvimento ou IDE (</w:t>
      </w:r>
      <w:r>
        <w:t xml:space="preserve">(sigla em inglês para Integrated Development Enviroment). Uma IDE é um software </w:t>
      </w:r>
      <w:r w:rsidR="00AF4CB6">
        <w:t>com funcionalidades que auxiliam no desenvolvimento do código.</w:t>
      </w:r>
      <w:r>
        <w:rPr>
          <w:lang w:val="pt-BR"/>
        </w:rPr>
        <w:t xml:space="preserve"> </w:t>
      </w:r>
    </w:p>
    <w:p w14:paraId="3437F736" w14:textId="1AA2ACA6" w:rsidR="00AF4CB6" w:rsidRDefault="00AF4CB6" w:rsidP="00AF4CB6">
      <w:pPr>
        <w:pStyle w:val="Ttulo3"/>
        <w:jc w:val="both"/>
      </w:pPr>
      <w:bookmarkStart w:id="8" w:name="_Toc129773273"/>
      <w:proofErr w:type="spellStart"/>
      <w:r>
        <w:t>PyCharm</w:t>
      </w:r>
      <w:bookmarkEnd w:id="8"/>
      <w:proofErr w:type="spellEnd"/>
    </w:p>
    <w:p w14:paraId="7A6426E8" w14:textId="575CC94B" w:rsidR="00AF4CB6" w:rsidRPr="00CB16B5" w:rsidRDefault="00AF4CB6" w:rsidP="00AF4CB6">
      <w:pPr>
        <w:rPr>
          <w:lang w:val="pt-BR"/>
        </w:rPr>
      </w:pPr>
      <w:r>
        <w:rPr>
          <w:lang w:val="pt-BR"/>
        </w:rPr>
        <w:t xml:space="preserve">O </w:t>
      </w:r>
      <w:proofErr w:type="spellStart"/>
      <w:r>
        <w:rPr>
          <w:lang w:val="pt-BR"/>
        </w:rPr>
        <w:t>PyCharm</w:t>
      </w:r>
      <w:proofErr w:type="spellEnd"/>
      <w:r>
        <w:rPr>
          <w:lang w:val="pt-BR"/>
        </w:rPr>
        <w:t xml:space="preserve"> é uma multiplataforma com versões para diversos sistemas operacionais. É desenvolvido pela empresa </w:t>
      </w:r>
      <w:proofErr w:type="spellStart"/>
      <w:r>
        <w:rPr>
          <w:lang w:val="pt-BR"/>
        </w:rPr>
        <w:t>JetBrains</w:t>
      </w:r>
      <w:proofErr w:type="spellEnd"/>
      <w:r>
        <w:rPr>
          <w:lang w:val="pt-BR"/>
        </w:rPr>
        <w:t xml:space="preserve"> e fornece depurador gráfico, </w:t>
      </w:r>
      <w:proofErr w:type="spellStart"/>
      <w:r>
        <w:rPr>
          <w:lang w:val="pt-BR"/>
        </w:rPr>
        <w:t>autocompletamento</w:t>
      </w:r>
      <w:proofErr w:type="spellEnd"/>
      <w:r>
        <w:rPr>
          <w:lang w:val="pt-BR"/>
        </w:rPr>
        <w:t xml:space="preserve"> de código, capacidades de navegação e etc. </w:t>
      </w:r>
    </w:p>
    <w:p w14:paraId="13F0E774" w14:textId="6337EAFD" w:rsidR="00AF4CB6" w:rsidRDefault="00AF4CB6" w:rsidP="00AF4CB6">
      <w:pPr>
        <w:rPr>
          <w:lang w:val="pt-BR"/>
        </w:rPr>
      </w:pPr>
      <w:r>
        <w:rPr>
          <w:lang w:val="pt-BR"/>
        </w:rPr>
        <w:t xml:space="preserve">Com o </w:t>
      </w:r>
      <w:proofErr w:type="spellStart"/>
      <w:r>
        <w:rPr>
          <w:lang w:val="pt-BR"/>
        </w:rPr>
        <w:t>PyCharm</w:t>
      </w:r>
      <w:proofErr w:type="spellEnd"/>
      <w:r>
        <w:rPr>
          <w:lang w:val="pt-BR"/>
        </w:rPr>
        <w:t xml:space="preserve"> é possível desenvolver em Python, porém também suporta HTML, CSS, </w:t>
      </w:r>
      <w:proofErr w:type="spellStart"/>
      <w:r>
        <w:rPr>
          <w:lang w:val="pt-BR"/>
        </w:rPr>
        <w:t>JavaScript</w:t>
      </w:r>
      <w:proofErr w:type="spellEnd"/>
      <w:r>
        <w:rPr>
          <w:lang w:val="pt-BR"/>
        </w:rPr>
        <w:t xml:space="preserve"> e XML.</w:t>
      </w:r>
    </w:p>
    <w:p w14:paraId="0594C4D0" w14:textId="263DD2A8" w:rsidR="00AF4CB6" w:rsidRDefault="00AF4CB6" w:rsidP="00AF4CB6">
      <w:pPr>
        <w:pStyle w:val="Ttulo3"/>
        <w:jc w:val="both"/>
      </w:pPr>
      <w:bookmarkStart w:id="9" w:name="_Toc129773274"/>
      <w:r>
        <w:t xml:space="preserve">Download </w:t>
      </w:r>
      <w:proofErr w:type="spellStart"/>
      <w:r>
        <w:t>PyCharm</w:t>
      </w:r>
      <w:bookmarkEnd w:id="9"/>
      <w:proofErr w:type="spellEnd"/>
    </w:p>
    <w:p w14:paraId="56A731B7" w14:textId="1D06665C" w:rsidR="00AF4CB6" w:rsidRDefault="00AF4CB6" w:rsidP="00AF4CB6">
      <w:r>
        <w:rPr>
          <w:lang w:val="pt-BR"/>
        </w:rPr>
        <w:t xml:space="preserve">É necessário fazer o download do </w:t>
      </w:r>
      <w:proofErr w:type="spellStart"/>
      <w:r>
        <w:rPr>
          <w:lang w:val="pt-BR"/>
        </w:rPr>
        <w:t>PyCharm</w:t>
      </w:r>
      <w:proofErr w:type="spellEnd"/>
      <w:r>
        <w:rPr>
          <w:lang w:val="pt-BR"/>
        </w:rPr>
        <w:t xml:space="preserve"> pelo site </w:t>
      </w:r>
      <w:hyperlink r:id="rId11" w:history="1">
        <w:r w:rsidRPr="00C126E2">
          <w:rPr>
            <w:rStyle w:val="Hyperlink"/>
          </w:rPr>
          <w:t>https://www.jetbrains.com/pycharm/</w:t>
        </w:r>
      </w:hyperlink>
      <w:r>
        <w:t xml:space="preserve"> . </w:t>
      </w:r>
    </w:p>
    <w:p w14:paraId="19919816" w14:textId="6AECD01D" w:rsidR="007B7D81" w:rsidRDefault="007B7D81" w:rsidP="007B7D81">
      <w:pPr>
        <w:pStyle w:val="Ttulo3"/>
        <w:jc w:val="both"/>
      </w:pPr>
      <w:bookmarkStart w:id="10" w:name="_Toc129773275"/>
      <w:r>
        <w:t xml:space="preserve">Criando um projeto no </w:t>
      </w:r>
      <w:proofErr w:type="spellStart"/>
      <w:r>
        <w:t>PyCharm</w:t>
      </w:r>
      <w:bookmarkEnd w:id="10"/>
      <w:proofErr w:type="spellEnd"/>
    </w:p>
    <w:p w14:paraId="3E74835D" w14:textId="09315D51" w:rsidR="007B7D81" w:rsidRPr="007B7D81" w:rsidRDefault="007B7D81" w:rsidP="007B7D81">
      <w:pPr>
        <w:rPr>
          <w:lang w:val="pt-BR"/>
        </w:rPr>
      </w:pPr>
      <w:r>
        <w:rPr>
          <w:lang w:val="pt-BR"/>
        </w:rPr>
        <w:t xml:space="preserve">Ao clicar no ícone “File” na tela inicial do </w:t>
      </w:r>
      <w:proofErr w:type="spellStart"/>
      <w:r>
        <w:rPr>
          <w:lang w:val="pt-BR"/>
        </w:rPr>
        <w:t>PyCharm</w:t>
      </w:r>
      <w:proofErr w:type="spellEnd"/>
      <w:r>
        <w:rPr>
          <w:lang w:val="pt-BR"/>
        </w:rPr>
        <w:t xml:space="preserve">, aparecerá diversas informações. Deverá ser selecionado “New Project”. </w:t>
      </w:r>
    </w:p>
    <w:p w14:paraId="690DE1CD" w14:textId="77777777" w:rsidR="006D370C" w:rsidRDefault="007B7D81" w:rsidP="006D370C">
      <w:pPr>
        <w:keepNext/>
      </w:pPr>
      <w:r>
        <w:rPr>
          <w:noProof/>
        </w:rPr>
        <w:lastRenderedPageBreak/>
        <w:drawing>
          <wp:inline distT="0" distB="0" distL="0" distR="0" wp14:anchorId="2ED1DB14" wp14:editId="2FD82A21">
            <wp:extent cx="3664051" cy="4057650"/>
            <wp:effectExtent l="0" t="0" r="0" b="0"/>
            <wp:docPr id="296" name="Imagem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0090" cy="40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2C48" w14:textId="3F52C890" w:rsidR="00AB4170" w:rsidRDefault="006D370C" w:rsidP="00E37A55">
      <w:pPr>
        <w:pStyle w:val="Legenda"/>
        <w:jc w:val="both"/>
        <w:rPr>
          <w:noProof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1</w:t>
      </w:r>
      <w:r w:rsidR="004B632B">
        <w:rPr>
          <w:noProof/>
        </w:rPr>
        <w:fldChar w:fldCharType="end"/>
      </w:r>
    </w:p>
    <w:p w14:paraId="2F7B318E" w14:textId="156B53F9" w:rsidR="007B7D81" w:rsidRDefault="007B7D81" w:rsidP="007B7D81">
      <w:pPr>
        <w:rPr>
          <w:lang w:val="pt-BR"/>
        </w:rPr>
      </w:pPr>
      <w:r>
        <w:rPr>
          <w:lang w:val="pt-BR"/>
        </w:rPr>
        <w:t>É na janela de “New Project” que será feito todas as configurações necessárias:</w:t>
      </w:r>
    </w:p>
    <w:p w14:paraId="4A694452" w14:textId="77777777" w:rsidR="006D370C" w:rsidRDefault="007B7D81" w:rsidP="006D370C">
      <w:pPr>
        <w:keepNext/>
      </w:pPr>
      <w:r>
        <w:rPr>
          <w:noProof/>
        </w:rPr>
        <w:drawing>
          <wp:inline distT="0" distB="0" distL="0" distR="0" wp14:anchorId="1FDA50AF" wp14:editId="4D5E49B4">
            <wp:extent cx="4103555" cy="3305175"/>
            <wp:effectExtent l="0" t="0" r="0" b="0"/>
            <wp:docPr id="298" name="Imagem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212" cy="335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1059" w14:textId="779592BC" w:rsidR="007B7D81" w:rsidRPr="007B7D81" w:rsidRDefault="006D370C" w:rsidP="006D370C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2</w:t>
      </w:r>
      <w:r w:rsidR="004B632B">
        <w:rPr>
          <w:noProof/>
        </w:rPr>
        <w:fldChar w:fldCharType="end"/>
      </w:r>
    </w:p>
    <w:p w14:paraId="7075E31E" w14:textId="04BB7C3F" w:rsidR="0011031C" w:rsidRDefault="007B7D81" w:rsidP="00E37A55">
      <w:pPr>
        <w:spacing w:line="240" w:lineRule="auto"/>
      </w:pPr>
      <w:r>
        <w:lastRenderedPageBreak/>
        <w:t xml:space="preserve">Primeiramente é necessário especificar o nome do projeto. O PyCharm sugere um local padrão para salvar o projeto, ao selecionar o caminho padrão a IDE vai criar uma pasta chamada PyCharmProjects na pasta home do dispositivo. Após isso, </w:t>
      </w:r>
      <w:r w:rsidR="00C61A1B">
        <w:t>deve-se selecionar a versão do interpretador Python.</w:t>
      </w:r>
      <w:r>
        <w:t xml:space="preserve"> Por fim,</w:t>
      </w:r>
      <w:r w:rsidR="00C61A1B">
        <w:t xml:space="preserve"> selecionar Create e o projeto é criado.</w:t>
      </w:r>
    </w:p>
    <w:p w14:paraId="5D9E460F" w14:textId="392C636D" w:rsidR="00C61A1B" w:rsidRDefault="00C61A1B" w:rsidP="00C61A1B">
      <w:pPr>
        <w:pStyle w:val="Ttulo3"/>
        <w:jc w:val="both"/>
      </w:pPr>
      <w:bookmarkStart w:id="11" w:name="_Toc129773276"/>
      <w:r>
        <w:t xml:space="preserve">Criando uma classe no </w:t>
      </w:r>
      <w:proofErr w:type="spellStart"/>
      <w:r>
        <w:t>PyCharm</w:t>
      </w:r>
      <w:bookmarkEnd w:id="11"/>
      <w:proofErr w:type="spellEnd"/>
    </w:p>
    <w:p w14:paraId="76EF0E9B" w14:textId="577CF306" w:rsidR="00C61A1B" w:rsidRPr="00C61A1B" w:rsidRDefault="00C61A1B" w:rsidP="00C61A1B">
      <w:pPr>
        <w:rPr>
          <w:lang w:val="pt-BR"/>
        </w:rPr>
      </w:pPr>
      <w:r>
        <w:rPr>
          <w:lang w:val="pt-BR"/>
        </w:rPr>
        <w:t xml:space="preserve">Para criar uma classe no </w:t>
      </w:r>
      <w:proofErr w:type="spellStart"/>
      <w:r>
        <w:rPr>
          <w:lang w:val="pt-BR"/>
        </w:rPr>
        <w:t>PyCharm</w:t>
      </w:r>
      <w:proofErr w:type="spellEnd"/>
      <w:r>
        <w:rPr>
          <w:lang w:val="pt-BR"/>
        </w:rPr>
        <w:t xml:space="preserve"> é simples, basta clicar com o botão direito na pasta </w:t>
      </w:r>
      <w:r w:rsidR="00AB4170">
        <w:rPr>
          <w:lang w:val="pt-BR"/>
        </w:rPr>
        <w:t>“</w:t>
      </w:r>
      <w:proofErr w:type="spellStart"/>
      <w:r>
        <w:rPr>
          <w:lang w:val="pt-BR"/>
        </w:rPr>
        <w:t>Venv</w:t>
      </w:r>
      <w:proofErr w:type="spellEnd"/>
      <w:r w:rsidR="00AB4170">
        <w:rPr>
          <w:lang w:val="pt-BR"/>
        </w:rPr>
        <w:t>”</w:t>
      </w:r>
      <w:r>
        <w:rPr>
          <w:lang w:val="pt-BR"/>
        </w:rPr>
        <w:t xml:space="preserve"> que foi criada automaticamente com o projeto, selecionar “New’ e logo em seguida “Python File”. </w:t>
      </w:r>
    </w:p>
    <w:p w14:paraId="01ECD668" w14:textId="077C1EB8" w:rsidR="00E37A55" w:rsidRDefault="00C61A1B" w:rsidP="006D370C">
      <w:pPr>
        <w:keepNext/>
      </w:pPr>
      <w:r>
        <w:rPr>
          <w:noProof/>
        </w:rPr>
        <w:drawing>
          <wp:inline distT="0" distB="0" distL="0" distR="0" wp14:anchorId="00382E05" wp14:editId="25271653">
            <wp:extent cx="3708558" cy="3371850"/>
            <wp:effectExtent l="0" t="0" r="6350" b="0"/>
            <wp:docPr id="299" name="Imagem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8354" cy="340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2AEB" w14:textId="3FB31AB6" w:rsidR="0011031C" w:rsidRDefault="006D370C" w:rsidP="006D370C">
      <w:pPr>
        <w:pStyle w:val="Legenda"/>
        <w:jc w:val="both"/>
        <w:rPr>
          <w:noProof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3</w:t>
      </w:r>
      <w:r w:rsidR="004B632B">
        <w:rPr>
          <w:noProof/>
        </w:rPr>
        <w:fldChar w:fldCharType="end"/>
      </w:r>
    </w:p>
    <w:p w14:paraId="288D8500" w14:textId="4B19629F" w:rsidR="00E37A55" w:rsidRDefault="00E37A55" w:rsidP="00E37A55">
      <w:pPr>
        <w:pStyle w:val="Ttulo1"/>
      </w:pPr>
      <w:bookmarkStart w:id="12" w:name="_Toc129772755"/>
      <w:bookmarkStart w:id="13" w:name="_Toc129773277"/>
      <w:r>
        <w:t>Estrutura de dados</w:t>
      </w:r>
      <w:bookmarkEnd w:id="12"/>
      <w:bookmarkEnd w:id="13"/>
    </w:p>
    <w:p w14:paraId="58341CE7" w14:textId="77777777" w:rsidR="00E37A55" w:rsidRPr="00E37A55" w:rsidRDefault="00E37A55" w:rsidP="00E37A55">
      <w:pPr>
        <w:pStyle w:val="Ttulo2"/>
        <w:spacing w:line="240" w:lineRule="auto"/>
        <w:rPr>
          <w:sz w:val="20"/>
          <w:szCs w:val="20"/>
        </w:rPr>
      </w:pPr>
      <w:bookmarkStart w:id="14" w:name="_Toc129772756"/>
      <w:bookmarkStart w:id="15" w:name="_Toc129773278"/>
      <w:r w:rsidRPr="00E37A55">
        <w:rPr>
          <w:sz w:val="20"/>
          <w:szCs w:val="20"/>
        </w:rPr>
        <w:t>Sequencia</w:t>
      </w:r>
      <w:bookmarkEnd w:id="14"/>
      <w:bookmarkEnd w:id="15"/>
    </w:p>
    <w:p w14:paraId="6245A3D5" w14:textId="47C1B63F" w:rsidR="00E37A55" w:rsidRPr="00E37A55" w:rsidRDefault="00E37A55" w:rsidP="00E37A55">
      <w:pPr>
        <w:spacing w:after="0" w:line="240" w:lineRule="auto"/>
        <w:rPr>
          <w:szCs w:val="20"/>
        </w:rPr>
      </w:pPr>
      <w:r w:rsidRPr="00E37A55">
        <w:rPr>
          <w:szCs w:val="20"/>
        </w:rPr>
        <w:t>O Python possui sequência de dados e será apresentado alguma delas. Existem três tipos básicos de sequência: list (lista), tuple (tupla) e range (objeto de intervalo).</w:t>
      </w:r>
    </w:p>
    <w:p w14:paraId="24AAFB05" w14:textId="77777777" w:rsidR="00E37A55" w:rsidRPr="00E37A55" w:rsidRDefault="00E37A55" w:rsidP="00E37A55">
      <w:pPr>
        <w:spacing w:after="0" w:line="240" w:lineRule="auto"/>
        <w:rPr>
          <w:szCs w:val="20"/>
        </w:rPr>
      </w:pPr>
      <w:r w:rsidRPr="00E37A55">
        <w:rPr>
          <w:szCs w:val="20"/>
        </w:rPr>
        <w:t>Como por exemplo, existe também a string, que é uma sequência de texto que já foi apresentada anteriormente.</w:t>
      </w:r>
    </w:p>
    <w:p w14:paraId="4E6CC416" w14:textId="77777777" w:rsidR="00E37A55" w:rsidRPr="00E37A55" w:rsidRDefault="00E37A55" w:rsidP="00E37A55">
      <w:pPr>
        <w:spacing w:after="0" w:line="240" w:lineRule="auto"/>
        <w:rPr>
          <w:szCs w:val="20"/>
        </w:rPr>
      </w:pPr>
      <w:r w:rsidRPr="00E37A55">
        <w:rPr>
          <w:szCs w:val="20"/>
        </w:rPr>
        <w:t>As sequências são classificadas em mutáveis e imutáveis. Tuplas, string e ranges são imutáveis, enquanto a lista é mutável</w:t>
      </w:r>
    </w:p>
    <w:p w14:paraId="3DAB4E98" w14:textId="77777777" w:rsidR="00E37A55" w:rsidRPr="00E37A55" w:rsidRDefault="00E37A55" w:rsidP="00E37A55">
      <w:pPr>
        <w:spacing w:after="0" w:line="240" w:lineRule="auto"/>
        <w:rPr>
          <w:szCs w:val="20"/>
        </w:rPr>
      </w:pPr>
      <w:r w:rsidRPr="00E37A55">
        <w:rPr>
          <w:szCs w:val="20"/>
        </w:rPr>
        <w:t xml:space="preserve">Segue a tabela com algum dos tipos de sequências. Para maior entendimento, </w:t>
      </w:r>
      <w:r w:rsidRPr="00E37A55">
        <w:rPr>
          <w:b/>
          <w:szCs w:val="20"/>
        </w:rPr>
        <w:t>s</w:t>
      </w:r>
      <w:r w:rsidRPr="00E37A55">
        <w:rPr>
          <w:szCs w:val="20"/>
        </w:rPr>
        <w:t xml:space="preserve"> e </w:t>
      </w:r>
      <w:r w:rsidRPr="00E37A55">
        <w:rPr>
          <w:b/>
          <w:szCs w:val="20"/>
        </w:rPr>
        <w:t>t</w:t>
      </w:r>
      <w:r w:rsidRPr="00E37A55">
        <w:rPr>
          <w:szCs w:val="20"/>
        </w:rPr>
        <w:t xml:space="preserve"> são sequencias do mesmo tipo, </w:t>
      </w:r>
      <w:r w:rsidRPr="00E37A55">
        <w:rPr>
          <w:b/>
          <w:szCs w:val="20"/>
        </w:rPr>
        <w:t>n</w:t>
      </w:r>
      <w:r w:rsidRPr="00E37A55">
        <w:rPr>
          <w:szCs w:val="20"/>
        </w:rPr>
        <w:t xml:space="preserve">, </w:t>
      </w:r>
      <w:r w:rsidRPr="00E37A55">
        <w:rPr>
          <w:b/>
          <w:szCs w:val="20"/>
        </w:rPr>
        <w:t>i</w:t>
      </w:r>
      <w:r w:rsidRPr="00E37A55">
        <w:rPr>
          <w:szCs w:val="20"/>
        </w:rPr>
        <w:t xml:space="preserve">, </w:t>
      </w:r>
      <w:r w:rsidRPr="00E37A55">
        <w:rPr>
          <w:b/>
          <w:szCs w:val="20"/>
        </w:rPr>
        <w:t>j</w:t>
      </w:r>
      <w:r w:rsidRPr="00E37A55">
        <w:rPr>
          <w:szCs w:val="20"/>
        </w:rPr>
        <w:t xml:space="preserve"> e </w:t>
      </w:r>
      <w:r w:rsidRPr="00E37A55">
        <w:rPr>
          <w:b/>
          <w:szCs w:val="20"/>
        </w:rPr>
        <w:t>k</w:t>
      </w:r>
      <w:r w:rsidRPr="00E37A55">
        <w:rPr>
          <w:szCs w:val="20"/>
        </w:rPr>
        <w:t xml:space="preserve"> são inteiros e </w:t>
      </w:r>
      <w:r w:rsidRPr="00E37A55">
        <w:rPr>
          <w:b/>
          <w:szCs w:val="20"/>
        </w:rPr>
        <w:t>x</w:t>
      </w:r>
      <w:r w:rsidRPr="00E37A55">
        <w:rPr>
          <w:szCs w:val="20"/>
        </w:rPr>
        <w:t xml:space="preserve"> é um objeto arbitrário que atende a qualquer tipo e restrição de valor imposto por s</w:t>
      </w:r>
    </w:p>
    <w:p w14:paraId="6FF2E572" w14:textId="77777777" w:rsidR="00E37A55" w:rsidRPr="00E37A55" w:rsidRDefault="00E37A55" w:rsidP="00E37A55">
      <w:pPr>
        <w:keepNext/>
        <w:rPr>
          <w:szCs w:val="20"/>
        </w:rPr>
      </w:pPr>
      <w:r w:rsidRPr="00E37A55">
        <w:rPr>
          <w:noProof/>
          <w:szCs w:val="20"/>
        </w:rPr>
        <w:lastRenderedPageBreak/>
        <w:drawing>
          <wp:inline distT="0" distB="0" distL="0" distR="0" wp14:anchorId="151A174D" wp14:editId="24FCA065">
            <wp:extent cx="5274310" cy="259374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4A83" w14:textId="77777777" w:rsidR="00E37A55" w:rsidRPr="00E37A55" w:rsidRDefault="00E37A55" w:rsidP="00E37A55">
      <w:pPr>
        <w:pStyle w:val="Legenda"/>
        <w:jc w:val="both"/>
        <w:rPr>
          <w:sz w:val="20"/>
          <w:szCs w:val="20"/>
        </w:rPr>
      </w:pPr>
      <w:r w:rsidRPr="00E37A55">
        <w:rPr>
          <w:sz w:val="20"/>
          <w:szCs w:val="20"/>
        </w:rPr>
        <w:t>Figura 42</w:t>
      </w:r>
    </w:p>
    <w:p w14:paraId="008C666D" w14:textId="77777777" w:rsidR="00E37A55" w:rsidRPr="00E37A55" w:rsidRDefault="00E37A55" w:rsidP="00E37A55">
      <w:pPr>
        <w:pStyle w:val="Ttulo2"/>
        <w:spacing w:line="240" w:lineRule="auto"/>
        <w:rPr>
          <w:sz w:val="20"/>
          <w:szCs w:val="20"/>
        </w:rPr>
      </w:pPr>
      <w:bookmarkStart w:id="16" w:name="_Toc129772757"/>
      <w:bookmarkStart w:id="17" w:name="_Toc129773279"/>
      <w:r w:rsidRPr="00E37A55">
        <w:rPr>
          <w:sz w:val="20"/>
          <w:szCs w:val="20"/>
        </w:rPr>
        <w:t>Listas</w:t>
      </w:r>
      <w:bookmarkEnd w:id="16"/>
      <w:bookmarkEnd w:id="17"/>
    </w:p>
    <w:p w14:paraId="2542071E" w14:textId="77777777" w:rsidR="00E37A55" w:rsidRPr="00E37A55" w:rsidRDefault="00E37A55" w:rsidP="00E37A55">
      <w:pPr>
        <w:spacing w:line="240" w:lineRule="auto"/>
        <w:rPr>
          <w:szCs w:val="20"/>
          <w:lang w:val="pt-BR"/>
        </w:rPr>
      </w:pPr>
      <w:r w:rsidRPr="00E37A55">
        <w:rPr>
          <w:szCs w:val="20"/>
          <w:lang w:val="pt-BR"/>
        </w:rPr>
        <w:t>Lista é uma sequência de valores e cada valor é indicado por um índice que inicia em 0. Os elementos de uma lista podem ser de qualquer tipo, são delimitados por [ ] e seus elementos são separados por vírgula. Lembrando que o valores dos elementos de uma lista podem ser alterados.</w:t>
      </w:r>
    </w:p>
    <w:p w14:paraId="7117C11E" w14:textId="77777777" w:rsidR="00E37A55" w:rsidRPr="00E37A55" w:rsidRDefault="00E37A55" w:rsidP="00E37A55">
      <w:pPr>
        <w:keepNext/>
        <w:rPr>
          <w:szCs w:val="20"/>
        </w:rPr>
      </w:pPr>
      <w:r w:rsidRPr="00E37A55">
        <w:rPr>
          <w:noProof/>
          <w:szCs w:val="20"/>
        </w:rPr>
        <w:drawing>
          <wp:inline distT="0" distB="0" distL="0" distR="0" wp14:anchorId="0AA1F7BF" wp14:editId="7AADE595">
            <wp:extent cx="4077669" cy="13906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2898" cy="13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A295" w14:textId="77777777" w:rsidR="00E37A55" w:rsidRPr="00E37A55" w:rsidRDefault="00E37A55" w:rsidP="00E37A55">
      <w:pPr>
        <w:pStyle w:val="Legenda"/>
        <w:jc w:val="both"/>
        <w:rPr>
          <w:sz w:val="20"/>
          <w:szCs w:val="20"/>
          <w:lang w:val="pt-BR"/>
        </w:rPr>
      </w:pPr>
      <w:r w:rsidRPr="00E37A55">
        <w:rPr>
          <w:sz w:val="20"/>
          <w:szCs w:val="20"/>
        </w:rPr>
        <w:t>Figura 43</w:t>
      </w:r>
    </w:p>
    <w:p w14:paraId="5E6207F7" w14:textId="77777777" w:rsidR="00E37A55" w:rsidRPr="00E37A55" w:rsidRDefault="00E37A55" w:rsidP="00E37A55">
      <w:pPr>
        <w:keepNext/>
        <w:rPr>
          <w:szCs w:val="20"/>
        </w:rPr>
      </w:pPr>
      <w:r w:rsidRPr="00E37A55">
        <w:rPr>
          <w:noProof/>
          <w:szCs w:val="20"/>
        </w:rPr>
        <w:drawing>
          <wp:inline distT="0" distB="0" distL="0" distR="0" wp14:anchorId="4E984357" wp14:editId="425C36B3">
            <wp:extent cx="4553585" cy="1333686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86C3" w14:textId="77777777" w:rsidR="00E37A55" w:rsidRPr="00E37A55" w:rsidRDefault="00E37A55" w:rsidP="00E37A55">
      <w:pPr>
        <w:pStyle w:val="Legenda"/>
        <w:jc w:val="both"/>
        <w:rPr>
          <w:sz w:val="20"/>
          <w:szCs w:val="20"/>
          <w:lang w:val="pt-BR"/>
        </w:rPr>
      </w:pPr>
      <w:r w:rsidRPr="00E37A55">
        <w:rPr>
          <w:sz w:val="20"/>
          <w:szCs w:val="20"/>
        </w:rPr>
        <w:t xml:space="preserve">Figura </w:t>
      </w:r>
      <w:r w:rsidRPr="00E37A55">
        <w:rPr>
          <w:sz w:val="20"/>
          <w:szCs w:val="20"/>
        </w:rPr>
        <w:fldChar w:fldCharType="begin"/>
      </w:r>
      <w:r w:rsidRPr="00E37A55">
        <w:rPr>
          <w:sz w:val="20"/>
          <w:szCs w:val="20"/>
        </w:rPr>
        <w:instrText xml:space="preserve"> SEQ Figura \* ARABIC </w:instrText>
      </w:r>
      <w:r w:rsidRPr="00E37A55">
        <w:rPr>
          <w:sz w:val="20"/>
          <w:szCs w:val="20"/>
        </w:rPr>
        <w:fldChar w:fldCharType="separate"/>
      </w:r>
      <w:r w:rsidRPr="00E37A55">
        <w:rPr>
          <w:noProof/>
          <w:sz w:val="20"/>
          <w:szCs w:val="20"/>
        </w:rPr>
        <w:t>44</w:t>
      </w:r>
      <w:r w:rsidRPr="00E37A55">
        <w:rPr>
          <w:sz w:val="20"/>
          <w:szCs w:val="20"/>
        </w:rPr>
        <w:fldChar w:fldCharType="end"/>
      </w:r>
    </w:p>
    <w:p w14:paraId="1AB6E698" w14:textId="6F621171" w:rsidR="00E37A55" w:rsidRDefault="00E37A55" w:rsidP="00E37A55">
      <w:pPr>
        <w:spacing w:line="240" w:lineRule="auto"/>
        <w:rPr>
          <w:szCs w:val="20"/>
          <w:lang w:val="pt-BR"/>
        </w:rPr>
      </w:pPr>
      <w:r w:rsidRPr="00E37A55">
        <w:rPr>
          <w:szCs w:val="20"/>
          <w:lang w:val="pt-BR"/>
        </w:rPr>
        <w:t xml:space="preserve">É possível acessar múltiplos valores através do fatiamento. </w:t>
      </w:r>
      <w:r w:rsidRPr="00E37A55">
        <w:rPr>
          <w:b/>
          <w:szCs w:val="20"/>
          <w:lang w:val="pt-BR"/>
        </w:rPr>
        <w:t>Lembrando que a primeira posição dos elementos inicia em “0”</w:t>
      </w:r>
      <w:r w:rsidRPr="00E37A55">
        <w:rPr>
          <w:szCs w:val="20"/>
          <w:lang w:val="pt-BR"/>
        </w:rPr>
        <w:t xml:space="preserve">. Segue </w:t>
      </w:r>
      <w:r>
        <w:rPr>
          <w:szCs w:val="20"/>
          <w:lang w:val="pt-BR"/>
        </w:rPr>
        <w:t>o</w:t>
      </w:r>
      <w:r w:rsidRPr="00E37A55">
        <w:rPr>
          <w:szCs w:val="20"/>
          <w:lang w:val="pt-BR"/>
        </w:rPr>
        <w:t xml:space="preserve"> exemplo:</w:t>
      </w:r>
    </w:p>
    <w:p w14:paraId="5A947809" w14:textId="77777777" w:rsidR="00E37A55" w:rsidRPr="00E37A55" w:rsidRDefault="00E37A55" w:rsidP="00E37A55">
      <w:pPr>
        <w:keepNext/>
        <w:rPr>
          <w:szCs w:val="20"/>
        </w:rPr>
      </w:pPr>
      <w:r w:rsidRPr="00E37A55">
        <w:rPr>
          <w:noProof/>
          <w:szCs w:val="20"/>
        </w:rPr>
        <w:lastRenderedPageBreak/>
        <w:drawing>
          <wp:inline distT="0" distB="0" distL="0" distR="0" wp14:anchorId="66AB568E" wp14:editId="0417BD96">
            <wp:extent cx="2732171" cy="1905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7385" cy="19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DF7E" w14:textId="77777777" w:rsidR="00E37A55" w:rsidRPr="00E37A55" w:rsidRDefault="00E37A55" w:rsidP="00E37A55">
      <w:pPr>
        <w:pStyle w:val="Legenda"/>
        <w:jc w:val="both"/>
        <w:rPr>
          <w:sz w:val="20"/>
          <w:szCs w:val="20"/>
          <w:lang w:val="pt-BR"/>
        </w:rPr>
      </w:pPr>
      <w:r w:rsidRPr="00E37A55">
        <w:rPr>
          <w:sz w:val="20"/>
          <w:szCs w:val="20"/>
        </w:rPr>
        <w:t>Figura 45</w:t>
      </w:r>
    </w:p>
    <w:p w14:paraId="51039FAB" w14:textId="77777777" w:rsidR="00E37A55" w:rsidRPr="00E37A55" w:rsidRDefault="00E37A55" w:rsidP="00E37A55">
      <w:pPr>
        <w:pStyle w:val="Ttulo2"/>
        <w:spacing w:line="240" w:lineRule="auto"/>
        <w:rPr>
          <w:sz w:val="20"/>
          <w:szCs w:val="20"/>
          <w:lang w:val="pt-BR"/>
        </w:rPr>
      </w:pPr>
      <w:bookmarkStart w:id="18" w:name="_Toc129772758"/>
      <w:bookmarkStart w:id="19" w:name="_Toc129773280"/>
      <w:r w:rsidRPr="00E37A55">
        <w:rPr>
          <w:sz w:val="20"/>
          <w:szCs w:val="20"/>
          <w:lang w:val="pt-BR"/>
        </w:rPr>
        <w:t>Tuplas</w:t>
      </w:r>
      <w:bookmarkEnd w:id="18"/>
      <w:bookmarkEnd w:id="19"/>
    </w:p>
    <w:p w14:paraId="1311341F" w14:textId="77777777" w:rsidR="00E37A55" w:rsidRPr="00E37A55" w:rsidRDefault="00E37A55" w:rsidP="00E37A55">
      <w:pPr>
        <w:spacing w:line="240" w:lineRule="auto"/>
        <w:rPr>
          <w:szCs w:val="20"/>
          <w:lang w:val="pt-BR"/>
        </w:rPr>
      </w:pPr>
      <w:r w:rsidRPr="00E37A55">
        <w:rPr>
          <w:szCs w:val="20"/>
          <w:lang w:val="pt-BR"/>
        </w:rPr>
        <w:t xml:space="preserve">As tuplas são imutáveis, não sendo possível realizar a alteração dos seus elementos depois de criados. Diferentemente da lista, o delimitador de uma tupla é o </w:t>
      </w:r>
      <w:proofErr w:type="gramStart"/>
      <w:r w:rsidRPr="00E37A55">
        <w:rPr>
          <w:szCs w:val="20"/>
          <w:lang w:val="pt-BR"/>
        </w:rPr>
        <w:t>( )</w:t>
      </w:r>
      <w:proofErr w:type="gramEnd"/>
    </w:p>
    <w:p w14:paraId="16094A4D" w14:textId="77777777" w:rsidR="00E37A55" w:rsidRPr="00E37A55" w:rsidRDefault="00E37A55" w:rsidP="00E37A55">
      <w:pPr>
        <w:keepNext/>
        <w:rPr>
          <w:szCs w:val="20"/>
        </w:rPr>
      </w:pPr>
      <w:r w:rsidRPr="00E37A55">
        <w:rPr>
          <w:noProof/>
          <w:szCs w:val="20"/>
        </w:rPr>
        <w:drawing>
          <wp:inline distT="0" distB="0" distL="0" distR="0" wp14:anchorId="4D22C21F" wp14:editId="738E1311">
            <wp:extent cx="4614860" cy="8572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161" cy="8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38EC" w14:textId="77777777" w:rsidR="00E37A55" w:rsidRPr="00E37A55" w:rsidRDefault="00E37A55" w:rsidP="00E37A55">
      <w:pPr>
        <w:pStyle w:val="Legenda"/>
        <w:jc w:val="both"/>
        <w:rPr>
          <w:sz w:val="20"/>
          <w:szCs w:val="20"/>
          <w:lang w:val="pt-BR"/>
        </w:rPr>
      </w:pPr>
      <w:r w:rsidRPr="00E37A55">
        <w:rPr>
          <w:sz w:val="20"/>
          <w:szCs w:val="20"/>
        </w:rPr>
        <w:t>Figura 46</w:t>
      </w:r>
    </w:p>
    <w:p w14:paraId="6EB8A47A" w14:textId="77777777" w:rsidR="00E37A55" w:rsidRPr="00E37A55" w:rsidRDefault="00E37A55" w:rsidP="00E37A55">
      <w:pPr>
        <w:rPr>
          <w:szCs w:val="20"/>
          <w:lang w:val="pt-BR"/>
        </w:rPr>
      </w:pPr>
      <w:r w:rsidRPr="00E37A55">
        <w:rPr>
          <w:szCs w:val="20"/>
          <w:lang w:val="pt-BR"/>
        </w:rPr>
        <w:t>Outro modo:</w:t>
      </w:r>
    </w:p>
    <w:p w14:paraId="3C8AC825" w14:textId="77777777" w:rsidR="00E37A55" w:rsidRPr="00E37A55" w:rsidRDefault="00E37A55" w:rsidP="00E37A55">
      <w:pPr>
        <w:keepNext/>
        <w:rPr>
          <w:szCs w:val="20"/>
        </w:rPr>
      </w:pPr>
      <w:r w:rsidRPr="00E37A55">
        <w:rPr>
          <w:noProof/>
          <w:szCs w:val="20"/>
        </w:rPr>
        <w:drawing>
          <wp:inline distT="0" distB="0" distL="0" distR="0" wp14:anchorId="020EFD82" wp14:editId="142011F0">
            <wp:extent cx="4820323" cy="66684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FDB2" w14:textId="33291AC0" w:rsidR="00E37A55" w:rsidRPr="00E37A55" w:rsidRDefault="00E37A55" w:rsidP="00E37A55">
      <w:pPr>
        <w:pStyle w:val="Legenda"/>
        <w:jc w:val="both"/>
        <w:rPr>
          <w:sz w:val="20"/>
          <w:szCs w:val="20"/>
          <w:lang w:val="pt-BR"/>
        </w:rPr>
      </w:pPr>
      <w:r w:rsidRPr="00E37A55">
        <w:rPr>
          <w:sz w:val="20"/>
          <w:szCs w:val="20"/>
        </w:rPr>
        <w:t>Figura 47</w:t>
      </w:r>
    </w:p>
    <w:p w14:paraId="78CF6CF4" w14:textId="77777777" w:rsidR="00E37A55" w:rsidRPr="00E37A55" w:rsidRDefault="00E37A55" w:rsidP="00E37A55">
      <w:pPr>
        <w:pStyle w:val="Ttulo2"/>
        <w:spacing w:line="240" w:lineRule="auto"/>
        <w:rPr>
          <w:sz w:val="20"/>
          <w:szCs w:val="20"/>
          <w:lang w:val="pt-BR"/>
        </w:rPr>
      </w:pPr>
      <w:bookmarkStart w:id="20" w:name="_Toc129772759"/>
      <w:bookmarkStart w:id="21" w:name="_Toc129773281"/>
      <w:r w:rsidRPr="00E37A55">
        <w:rPr>
          <w:sz w:val="20"/>
          <w:szCs w:val="20"/>
          <w:lang w:val="pt-BR"/>
        </w:rPr>
        <w:t>Range</w:t>
      </w:r>
      <w:bookmarkEnd w:id="20"/>
      <w:bookmarkEnd w:id="21"/>
    </w:p>
    <w:p w14:paraId="4893BDEF" w14:textId="77777777" w:rsidR="00E37A55" w:rsidRPr="00E37A55" w:rsidRDefault="00E37A55" w:rsidP="00E37A55">
      <w:pPr>
        <w:spacing w:line="240" w:lineRule="auto"/>
        <w:rPr>
          <w:szCs w:val="20"/>
          <w:lang w:val="pt-BR"/>
        </w:rPr>
      </w:pPr>
      <w:r w:rsidRPr="00E37A55">
        <w:rPr>
          <w:szCs w:val="20"/>
          <w:lang w:val="pt-BR"/>
        </w:rPr>
        <w:t>O range é uma sequência imutável de números, usado normalmente para looping de uma quantidade de vezes no comando for obedecendo a seguinte sintaxe:</w:t>
      </w:r>
    </w:p>
    <w:p w14:paraId="66EA45E0" w14:textId="100516D8" w:rsidR="00E37A55" w:rsidRPr="00E37A55" w:rsidRDefault="00E37A55" w:rsidP="00E37A55">
      <w:pPr>
        <w:spacing w:line="240" w:lineRule="auto"/>
        <w:rPr>
          <w:szCs w:val="20"/>
          <w:lang w:val="pt-BR"/>
        </w:rPr>
      </w:pPr>
      <w:r w:rsidRPr="00E37A55">
        <w:rPr>
          <w:szCs w:val="20"/>
          <w:lang w:val="pt-BR"/>
        </w:rPr>
        <w:t>R</w:t>
      </w:r>
      <w:r w:rsidRPr="00E37A55">
        <w:rPr>
          <w:szCs w:val="20"/>
          <w:lang w:val="pt-BR"/>
        </w:rPr>
        <w:t>ange</w:t>
      </w:r>
      <w:r>
        <w:rPr>
          <w:szCs w:val="20"/>
          <w:lang w:val="pt-BR"/>
        </w:rPr>
        <w:t xml:space="preserve"> </w:t>
      </w:r>
      <w:r w:rsidRPr="00E37A55">
        <w:rPr>
          <w:szCs w:val="20"/>
          <w:lang w:val="pt-BR"/>
        </w:rPr>
        <w:t>(início, fim)</w:t>
      </w:r>
    </w:p>
    <w:p w14:paraId="44878A3A" w14:textId="77777777" w:rsidR="00E37A55" w:rsidRPr="00E37A55" w:rsidRDefault="00E37A55" w:rsidP="00E37A55">
      <w:pPr>
        <w:keepNext/>
        <w:rPr>
          <w:szCs w:val="20"/>
        </w:rPr>
      </w:pPr>
      <w:r w:rsidRPr="00E37A55">
        <w:rPr>
          <w:noProof/>
          <w:szCs w:val="20"/>
        </w:rPr>
        <w:drawing>
          <wp:inline distT="0" distB="0" distL="0" distR="0" wp14:anchorId="2D5CD006" wp14:editId="1CBF0B4B">
            <wp:extent cx="4937854" cy="7905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596" cy="79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A379" w14:textId="77777777" w:rsidR="00E37A55" w:rsidRPr="00E37A55" w:rsidRDefault="00E37A55" w:rsidP="00E37A55">
      <w:pPr>
        <w:pStyle w:val="Legenda"/>
        <w:jc w:val="both"/>
        <w:rPr>
          <w:sz w:val="20"/>
          <w:szCs w:val="20"/>
          <w:lang w:val="pt-BR"/>
        </w:rPr>
      </w:pPr>
      <w:r w:rsidRPr="00E37A55">
        <w:rPr>
          <w:sz w:val="20"/>
          <w:szCs w:val="20"/>
        </w:rPr>
        <w:t>Figura 48</w:t>
      </w:r>
    </w:p>
    <w:p w14:paraId="6F0A82D1" w14:textId="77777777" w:rsidR="004B632B" w:rsidRDefault="004B632B" w:rsidP="00E37A55">
      <w:pPr>
        <w:spacing w:line="240" w:lineRule="auto"/>
        <w:rPr>
          <w:szCs w:val="20"/>
          <w:lang w:val="pt-BR"/>
        </w:rPr>
      </w:pPr>
    </w:p>
    <w:p w14:paraId="7ABD4052" w14:textId="77777777" w:rsidR="004B632B" w:rsidRDefault="004B632B" w:rsidP="00E37A55">
      <w:pPr>
        <w:spacing w:line="240" w:lineRule="auto"/>
        <w:rPr>
          <w:szCs w:val="20"/>
          <w:lang w:val="pt-BR"/>
        </w:rPr>
      </w:pPr>
    </w:p>
    <w:p w14:paraId="7862089C" w14:textId="01497940" w:rsidR="00E37A55" w:rsidRPr="00E37A55" w:rsidRDefault="00E37A55" w:rsidP="00E37A55">
      <w:pPr>
        <w:spacing w:line="240" w:lineRule="auto"/>
        <w:rPr>
          <w:szCs w:val="20"/>
          <w:lang w:val="pt-BR"/>
        </w:rPr>
      </w:pPr>
      <w:r w:rsidRPr="00E37A55">
        <w:rPr>
          <w:szCs w:val="20"/>
          <w:lang w:val="pt-BR"/>
        </w:rPr>
        <w:lastRenderedPageBreak/>
        <w:t>O range apena</w:t>
      </w:r>
      <w:r w:rsidR="004B632B">
        <w:rPr>
          <w:szCs w:val="20"/>
          <w:lang w:val="pt-BR"/>
        </w:rPr>
        <w:t>s</w:t>
      </w:r>
      <w:r w:rsidRPr="00E37A55">
        <w:rPr>
          <w:szCs w:val="20"/>
          <w:lang w:val="pt-BR"/>
        </w:rPr>
        <w:t xml:space="preserve"> armazena seu in</w:t>
      </w:r>
      <w:r>
        <w:rPr>
          <w:szCs w:val="20"/>
          <w:lang w:val="pt-BR"/>
        </w:rPr>
        <w:t>í</w:t>
      </w:r>
      <w:r w:rsidRPr="00E37A55">
        <w:rPr>
          <w:szCs w:val="20"/>
          <w:lang w:val="pt-BR"/>
        </w:rPr>
        <w:t xml:space="preserve">cio e fim. Para imprimir </w:t>
      </w:r>
      <w:r w:rsidRPr="00E37A55">
        <w:rPr>
          <w:szCs w:val="20"/>
          <w:lang w:val="pt-BR"/>
        </w:rPr>
        <w:t>seus valores</w:t>
      </w:r>
      <w:r w:rsidRPr="00E37A55">
        <w:rPr>
          <w:szCs w:val="20"/>
          <w:lang w:val="pt-BR"/>
        </w:rPr>
        <w:t>, é necessário o utilizar o</w:t>
      </w:r>
      <w:r w:rsidRPr="00E37A55">
        <w:rPr>
          <w:i/>
          <w:szCs w:val="20"/>
          <w:lang w:val="pt-BR"/>
        </w:rPr>
        <w:t xml:space="preserve"> for</w:t>
      </w:r>
    </w:p>
    <w:p w14:paraId="63F13697" w14:textId="77777777" w:rsidR="00E37A55" w:rsidRPr="00E37A55" w:rsidRDefault="00E37A55" w:rsidP="00E37A55">
      <w:pPr>
        <w:keepNext/>
        <w:rPr>
          <w:szCs w:val="20"/>
        </w:rPr>
      </w:pPr>
      <w:r w:rsidRPr="00E37A55">
        <w:rPr>
          <w:noProof/>
          <w:szCs w:val="20"/>
        </w:rPr>
        <w:drawing>
          <wp:inline distT="0" distB="0" distL="0" distR="0" wp14:anchorId="4C2CAACD" wp14:editId="7FA6545D">
            <wp:extent cx="3085041" cy="1990725"/>
            <wp:effectExtent l="0" t="0" r="127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639" cy="19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95DA" w14:textId="66F17F4E" w:rsidR="00E37A55" w:rsidRPr="00E37A55" w:rsidRDefault="00E37A55" w:rsidP="00E37A55">
      <w:pPr>
        <w:pStyle w:val="Legenda"/>
        <w:jc w:val="both"/>
        <w:rPr>
          <w:sz w:val="20"/>
          <w:szCs w:val="20"/>
          <w:lang w:val="pt-BR"/>
        </w:rPr>
      </w:pPr>
      <w:r w:rsidRPr="00E37A55">
        <w:rPr>
          <w:sz w:val="20"/>
          <w:szCs w:val="20"/>
        </w:rPr>
        <w:t>Figura 49</w:t>
      </w:r>
    </w:p>
    <w:p w14:paraId="33B5FD90" w14:textId="69A03626" w:rsidR="005234D4" w:rsidRDefault="005234D4" w:rsidP="005234D4">
      <w:pPr>
        <w:pStyle w:val="Ttulo3"/>
        <w:rPr>
          <w:sz w:val="28"/>
          <w:szCs w:val="36"/>
        </w:rPr>
      </w:pPr>
      <w:bookmarkStart w:id="22" w:name="_Toc129773282"/>
      <w:r>
        <w:rPr>
          <w:sz w:val="28"/>
          <w:szCs w:val="36"/>
        </w:rPr>
        <w:t>Variáveis</w:t>
      </w:r>
      <w:bookmarkEnd w:id="22"/>
    </w:p>
    <w:p w14:paraId="3256E72A" w14:textId="77777777" w:rsidR="005234D4" w:rsidRPr="005234D4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595959"/>
          <w:sz w:val="20"/>
          <w:szCs w:val="20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As variáveis são responsáveis por armazenar as informações que serão utilizadas em algum momento no programa. Elas podem ser alteradas e serem utilizadas para cálculos, controle de estado e exibição de conteúdo. Para criar uma variável, basta usar o sinal de igualdade </w:t>
      </w:r>
      <w:proofErr w:type="gramStart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( =</w:t>
      </w:r>
      <w:proofErr w:type="gram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) e atribuir um valor a ela: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4AEEFB44" w14:textId="77777777" w:rsidR="005234D4" w:rsidRPr="005234D4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595959"/>
          <w:sz w:val="20"/>
          <w:szCs w:val="20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Os tipos de variáveis no Python são: 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4D2A44B5" w14:textId="77777777" w:rsidR="005234D4" w:rsidRPr="005234D4" w:rsidRDefault="005234D4" w:rsidP="005234D4">
      <w:pPr>
        <w:pStyle w:val="paragraph"/>
        <w:numPr>
          <w:ilvl w:val="0"/>
          <w:numId w:val="2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color w:val="595959"/>
          <w:sz w:val="20"/>
          <w:szCs w:val="20"/>
          <w:lang w:val="en-US"/>
        </w:rPr>
      </w:pPr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Inteiro (</w:t>
      </w:r>
      <w:proofErr w:type="spell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int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)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</w:t>
      </w:r>
      <w:r w:rsidRPr="005234D4">
        <w:rPr>
          <w:rStyle w:val="normaltextrun"/>
          <w:rFonts w:ascii="Wingdings" w:eastAsiaTheme="majorEastAsia" w:hAnsi="Wingdings" w:cs="Calibri"/>
          <w:color w:val="595959"/>
          <w:sz w:val="20"/>
          <w:szCs w:val="20"/>
        </w:rPr>
        <w:t>à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É o tipo usado para um número inteiro, podendo ter ou não sinal, ou seja, ser positivo ou negativo. Por exemplo: 1, 0, e −5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  <w:lang w:val="en-US"/>
        </w:rPr>
        <w:t> </w:t>
      </w:r>
    </w:p>
    <w:p w14:paraId="699AA7E5" w14:textId="77777777" w:rsidR="005234D4" w:rsidRPr="005234D4" w:rsidRDefault="005234D4" w:rsidP="005234D4">
      <w:pPr>
        <w:pStyle w:val="paragraph"/>
        <w:numPr>
          <w:ilvl w:val="0"/>
          <w:numId w:val="2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color w:val="595959"/>
          <w:sz w:val="20"/>
          <w:szCs w:val="20"/>
          <w:lang w:val="en-US"/>
        </w:rPr>
      </w:pPr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Ponto Flutuante (</w:t>
      </w:r>
      <w:proofErr w:type="spell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float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)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</w:t>
      </w:r>
      <w:r w:rsidRPr="005234D4">
        <w:rPr>
          <w:rStyle w:val="normaltextrun"/>
          <w:rFonts w:ascii="Wingdings" w:eastAsiaTheme="majorEastAsia" w:hAnsi="Wingdings" w:cs="Calibri"/>
          <w:color w:val="595959"/>
          <w:sz w:val="20"/>
          <w:szCs w:val="20"/>
        </w:rPr>
        <w:t>à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O ponto flutuante é o tipo usado para números racionais (números que podem ser representados por uma fração) informalmente conhecido como “número quebrado”. Por exemplo: 1.78, 2.5 e 8.6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  <w:lang w:val="en-US"/>
        </w:rPr>
        <w:t> </w:t>
      </w:r>
    </w:p>
    <w:p w14:paraId="6D27FBB8" w14:textId="77777777" w:rsidR="005234D4" w:rsidRPr="005234D4" w:rsidRDefault="005234D4" w:rsidP="005234D4">
      <w:pPr>
        <w:pStyle w:val="paragraph"/>
        <w:numPr>
          <w:ilvl w:val="0"/>
          <w:numId w:val="2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color w:val="595959"/>
          <w:sz w:val="20"/>
          <w:szCs w:val="20"/>
        </w:rPr>
      </w:pPr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Complexo (</w:t>
      </w:r>
      <w:proofErr w:type="spell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complex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)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</w:t>
      </w:r>
      <w:r w:rsidRPr="005234D4">
        <w:rPr>
          <w:rStyle w:val="normaltextrun"/>
          <w:rFonts w:ascii="Wingdings" w:eastAsiaTheme="majorEastAsia" w:hAnsi="Wingdings" w:cs="Calibri"/>
          <w:color w:val="595959"/>
          <w:sz w:val="20"/>
          <w:szCs w:val="20"/>
        </w:rPr>
        <w:t>à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É o tipo de dado usado para representar números complexos. Um tipo complexo possui duas partes: a parte real e a parte imaginária. 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31F0A187" w14:textId="77777777" w:rsidR="005234D4" w:rsidRPr="005234D4" w:rsidRDefault="005234D4" w:rsidP="005234D4">
      <w:pPr>
        <w:pStyle w:val="paragraph"/>
        <w:numPr>
          <w:ilvl w:val="0"/>
          <w:numId w:val="2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color w:val="595959"/>
          <w:sz w:val="20"/>
          <w:szCs w:val="20"/>
        </w:rPr>
      </w:pPr>
      <w:proofErr w:type="spell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String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 xml:space="preserve"> (</w:t>
      </w:r>
      <w:proofErr w:type="spellStart"/>
      <w:proofErr w:type="gram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str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)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 </w:t>
      </w:r>
      <w:r w:rsidRPr="005234D4">
        <w:rPr>
          <w:rStyle w:val="normaltextrun"/>
          <w:rFonts w:ascii="Wingdings" w:eastAsiaTheme="majorEastAsia" w:hAnsi="Wingdings" w:cs="Calibri"/>
          <w:color w:val="595959"/>
          <w:sz w:val="20"/>
          <w:szCs w:val="20"/>
        </w:rPr>
        <w:t>à</w:t>
      </w:r>
      <w:proofErr w:type="gram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É o tipo geralmente utilizado para representar palavras, frases ou textos.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7771903B" w14:textId="77777777" w:rsidR="005234D4" w:rsidRPr="005234D4" w:rsidRDefault="005234D4" w:rsidP="005234D4">
      <w:pPr>
        <w:pStyle w:val="paragraph"/>
        <w:numPr>
          <w:ilvl w:val="0"/>
          <w:numId w:val="2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color w:val="595959"/>
          <w:sz w:val="20"/>
          <w:szCs w:val="20"/>
          <w:lang w:val="en-US"/>
        </w:rPr>
      </w:pPr>
      <w:proofErr w:type="spell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Boolean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 xml:space="preserve"> (</w:t>
      </w:r>
      <w:proofErr w:type="spell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bool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)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</w:t>
      </w:r>
      <w:r w:rsidRPr="005234D4">
        <w:rPr>
          <w:rStyle w:val="normaltextrun"/>
          <w:rFonts w:ascii="Wingdings" w:eastAsiaTheme="majorEastAsia" w:hAnsi="Wingdings" w:cs="Calibri"/>
          <w:color w:val="595959"/>
          <w:sz w:val="20"/>
          <w:szCs w:val="20"/>
        </w:rPr>
        <w:t>à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Tipo de dado que pode assumir apenas dois valores: falso ou verdadeiro (False ou </w:t>
      </w:r>
      <w:proofErr w:type="spellStart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True</w:t>
      </w:r>
      <w:proofErr w:type="spell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). Podem ser considerados como 0 ou 1.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  <w:lang w:val="en-US"/>
        </w:rPr>
        <w:t> </w:t>
      </w:r>
    </w:p>
    <w:p w14:paraId="5AB71F9E" w14:textId="77777777" w:rsidR="005234D4" w:rsidRPr="005234D4" w:rsidRDefault="005234D4" w:rsidP="005234D4">
      <w:pPr>
        <w:pStyle w:val="paragraph"/>
        <w:numPr>
          <w:ilvl w:val="0"/>
          <w:numId w:val="2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color w:val="595959"/>
          <w:sz w:val="20"/>
          <w:szCs w:val="20"/>
        </w:rPr>
      </w:pPr>
      <w:proofErr w:type="spell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List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 xml:space="preserve"> (</w:t>
      </w:r>
      <w:proofErr w:type="spell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list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)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</w:t>
      </w:r>
      <w:r w:rsidRPr="005234D4">
        <w:rPr>
          <w:rStyle w:val="normaltextrun"/>
          <w:rFonts w:ascii="Wingdings" w:eastAsiaTheme="majorEastAsia" w:hAnsi="Wingdings" w:cs="Calibri"/>
          <w:color w:val="595959"/>
          <w:sz w:val="20"/>
          <w:szCs w:val="20"/>
        </w:rPr>
        <w:t>à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Listas agrupam um conjunto de elementos variados, podendo conter: inteiros, </w:t>
      </w:r>
      <w:proofErr w:type="spellStart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floats</w:t>
      </w:r>
      <w:proofErr w:type="spell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, </w:t>
      </w:r>
      <w:proofErr w:type="spellStart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strings</w:t>
      </w:r>
      <w:proofErr w:type="spell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, outras listas e outros tipos. Elas são definidas utilizando-se colchetes para delimitar a lista e vírgulas para separar os elementos.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3E44D7BA" w14:textId="77777777" w:rsidR="005234D4" w:rsidRPr="005234D4" w:rsidRDefault="005234D4" w:rsidP="005234D4">
      <w:pPr>
        <w:pStyle w:val="paragraph"/>
        <w:numPr>
          <w:ilvl w:val="0"/>
          <w:numId w:val="2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color w:val="595959"/>
          <w:sz w:val="20"/>
          <w:szCs w:val="20"/>
        </w:rPr>
      </w:pPr>
      <w:proofErr w:type="spell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Tuple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 xml:space="preserve"> </w:t>
      </w:r>
      <w:r w:rsidRPr="005234D4">
        <w:rPr>
          <w:rStyle w:val="normaltextrun"/>
          <w:rFonts w:ascii="Wingdings" w:eastAsiaTheme="majorEastAsia" w:hAnsi="Wingdings" w:cs="Calibri"/>
          <w:color w:val="595959"/>
          <w:sz w:val="20"/>
          <w:szCs w:val="20"/>
        </w:rPr>
        <w:t>à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Da mesma forma que a Lista, Tupla é um tipo que agrupa um conjunto de elementos. Mas sua forma de definição é diferente, é utilizado parênteses e também separado por vírgula. A diferença para Lista é que Tuplas são imutáveis, ou seja, após sua definição, Tuplas não podem ser modificadas.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7214C08D" w14:textId="77777777" w:rsidR="005234D4" w:rsidRPr="005234D4" w:rsidRDefault="005234D4" w:rsidP="005234D4">
      <w:pPr>
        <w:pStyle w:val="paragraph"/>
        <w:numPr>
          <w:ilvl w:val="0"/>
          <w:numId w:val="2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color w:val="595959"/>
          <w:sz w:val="20"/>
          <w:szCs w:val="20"/>
        </w:rPr>
      </w:pPr>
      <w:proofErr w:type="spell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Dictionary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 xml:space="preserve"> (</w:t>
      </w:r>
      <w:proofErr w:type="spell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dic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)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</w:t>
      </w:r>
      <w:r w:rsidRPr="005234D4">
        <w:rPr>
          <w:rStyle w:val="normaltextrun"/>
          <w:rFonts w:ascii="Wingdings" w:eastAsiaTheme="majorEastAsia" w:hAnsi="Wingdings" w:cs="Calibri"/>
          <w:color w:val="595959"/>
          <w:sz w:val="20"/>
          <w:szCs w:val="20"/>
        </w:rPr>
        <w:t>à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Tipo que é utilizado para agrupar elementos através da estrutura de chave e valor, onde a chave é o primeiro elemento seguido por dois pontos e pelo valor.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212BD417" w14:textId="522439A3" w:rsidR="005234D4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  <w:color w:val="595959"/>
          <w:sz w:val="20"/>
          <w:szCs w:val="20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Para verificar o tipo da variável, utiliza-se a função </w:t>
      </w:r>
      <w:proofErr w:type="spellStart"/>
      <w:proofErr w:type="gram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type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(</w:t>
      </w:r>
      <w:proofErr w:type="gram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).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52C41621" w14:textId="77777777" w:rsidR="005234D4" w:rsidRPr="005234D4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595959"/>
          <w:sz w:val="20"/>
          <w:szCs w:val="20"/>
        </w:rPr>
      </w:pPr>
    </w:p>
    <w:p w14:paraId="0FBA7AC3" w14:textId="3D5055F5" w:rsidR="002B678E" w:rsidRDefault="002B678E" w:rsidP="002B678E">
      <w:pPr>
        <w:pStyle w:val="Ttulo3"/>
        <w:jc w:val="both"/>
      </w:pPr>
      <w:bookmarkStart w:id="23" w:name="_Toc129773283"/>
      <w:r>
        <w:t>Nomes das variáveis</w:t>
      </w:r>
      <w:bookmarkEnd w:id="23"/>
    </w:p>
    <w:p w14:paraId="6B1643C9" w14:textId="3BDF77A4" w:rsidR="005234D4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  <w:color w:val="595959"/>
          <w:sz w:val="20"/>
          <w:szCs w:val="20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 As variáveis podem ser nomeadas de acordo com a vontade do programador, podendo conter letras e números. As variáveis devem começar com letra minúscula e não podem ser nomeadas com palavras reservadas da linguagem. As palavras reservadas são: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06FDAD37" w14:textId="77777777" w:rsidR="005234D4" w:rsidRPr="005234D4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595959"/>
          <w:sz w:val="20"/>
          <w:szCs w:val="20"/>
        </w:rPr>
      </w:pPr>
    </w:p>
    <w:p w14:paraId="2C070C8D" w14:textId="77777777" w:rsidR="005234D4" w:rsidRDefault="005234D4" w:rsidP="005234D4">
      <w:pPr>
        <w:pStyle w:val="paragraph"/>
        <w:keepNext/>
        <w:spacing w:before="0" w:beforeAutospacing="0" w:after="0" w:afterAutospacing="0"/>
        <w:ind w:left="1440"/>
        <w:jc w:val="both"/>
        <w:textAlignment w:val="baseline"/>
      </w:pPr>
      <w:r w:rsidRPr="005234D4">
        <w:rPr>
          <w:rFonts w:ascii="Calibri" w:eastAsiaTheme="minorHAnsi" w:hAnsi="Calibri" w:cstheme="minorBidi"/>
          <w:noProof/>
          <w:color w:val="595959" w:themeColor="text1" w:themeTint="A6"/>
          <w:sz w:val="20"/>
          <w:szCs w:val="20"/>
          <w:lang w:eastAsia="en-US"/>
        </w:rPr>
        <w:lastRenderedPageBreak/>
        <w:drawing>
          <wp:inline distT="0" distB="0" distL="0" distR="0" wp14:anchorId="7B759A41" wp14:editId="13236405">
            <wp:extent cx="3207001" cy="1247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364" cy="125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0C448" w14:textId="0708725D" w:rsidR="005234D4" w:rsidRPr="00AE3506" w:rsidRDefault="005234D4" w:rsidP="00AE3506">
      <w:pPr>
        <w:pStyle w:val="Legenda"/>
        <w:jc w:val="both"/>
      </w:pPr>
      <w:r>
        <w:t xml:space="preserve">                                                                                            </w:t>
      </w:r>
      <w:r w:rsidR="00AB4170">
        <w:t xml:space="preserve">       </w:t>
      </w: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4</w:t>
      </w:r>
      <w:r w:rsidR="004B632B">
        <w:rPr>
          <w:noProof/>
        </w:rPr>
        <w:fldChar w:fldCharType="end"/>
      </w:r>
    </w:p>
    <w:p w14:paraId="6126E4CE" w14:textId="2B26FC7E" w:rsidR="005234D4" w:rsidRPr="002B678E" w:rsidRDefault="002B678E" w:rsidP="002B678E">
      <w:pPr>
        <w:pStyle w:val="Ttulo3"/>
        <w:jc w:val="both"/>
      </w:pPr>
      <w:bookmarkStart w:id="24" w:name="_Toc129773284"/>
      <w:r>
        <w:t>Operadores aritméticos</w:t>
      </w:r>
      <w:bookmarkEnd w:id="24"/>
    </w:p>
    <w:p w14:paraId="2C24AD32" w14:textId="77777777" w:rsidR="005234D4" w:rsidRPr="005234D4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595959"/>
          <w:sz w:val="20"/>
          <w:szCs w:val="20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Operadores aritméticos são símbolos especiais que representam cálculos. Para fazer cálculos com números utilizamos os operadores +, -, *, /, **, // e % que representam, respectivamente, adição, subtração, multiplicação, divisão, potenciação, divisão inteira e resto da divisão.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16152265" w14:textId="77777777" w:rsidR="005234D4" w:rsidRPr="005234D4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595959"/>
          <w:sz w:val="20"/>
          <w:szCs w:val="20"/>
          <w:lang w:val="en-US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Quando mais de um operador aparece em uma expressão, a ordem em que são realizadas as operações dependem das regras de precedência. A ordem é: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  <w:lang w:val="en-US"/>
        </w:rPr>
        <w:t> </w:t>
      </w:r>
    </w:p>
    <w:p w14:paraId="43D53E41" w14:textId="77777777" w:rsidR="005234D4" w:rsidRPr="005234D4" w:rsidRDefault="005234D4" w:rsidP="005234D4">
      <w:pPr>
        <w:pStyle w:val="paragraph"/>
        <w:numPr>
          <w:ilvl w:val="0"/>
          <w:numId w:val="2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color w:val="595959"/>
          <w:sz w:val="20"/>
          <w:szCs w:val="20"/>
          <w:lang w:val="en-US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()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  <w:lang w:val="en-US"/>
        </w:rPr>
        <w:t> </w:t>
      </w:r>
    </w:p>
    <w:p w14:paraId="66C21AFA" w14:textId="77777777" w:rsidR="005234D4" w:rsidRPr="005234D4" w:rsidRDefault="005234D4" w:rsidP="005234D4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color w:val="595959"/>
          <w:sz w:val="20"/>
          <w:szCs w:val="20"/>
          <w:lang w:val="en-US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**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  <w:lang w:val="en-US"/>
        </w:rPr>
        <w:t> </w:t>
      </w:r>
    </w:p>
    <w:p w14:paraId="3F91E115" w14:textId="77777777" w:rsidR="005234D4" w:rsidRPr="005234D4" w:rsidRDefault="005234D4" w:rsidP="005234D4">
      <w:pPr>
        <w:pStyle w:val="paragraph"/>
        <w:numPr>
          <w:ilvl w:val="0"/>
          <w:numId w:val="2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color w:val="595959"/>
          <w:sz w:val="20"/>
          <w:szCs w:val="20"/>
          <w:lang w:val="en-US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* / // %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  <w:lang w:val="en-US"/>
        </w:rPr>
        <w:t> </w:t>
      </w:r>
    </w:p>
    <w:p w14:paraId="5A74AA8F" w14:textId="165085C5" w:rsidR="005234D4" w:rsidRPr="005234D4" w:rsidRDefault="005234D4" w:rsidP="005234D4">
      <w:pPr>
        <w:pStyle w:val="paragraph"/>
        <w:numPr>
          <w:ilvl w:val="0"/>
          <w:numId w:val="30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  <w:color w:val="595959"/>
          <w:sz w:val="20"/>
          <w:szCs w:val="20"/>
          <w:lang w:val="en-US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+ -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  <w:lang w:val="en-US"/>
        </w:rPr>
        <w:t> </w:t>
      </w:r>
    </w:p>
    <w:p w14:paraId="48C0182D" w14:textId="61BAAE84" w:rsidR="005234D4" w:rsidRPr="002B678E" w:rsidRDefault="002B678E" w:rsidP="002B678E">
      <w:pPr>
        <w:pStyle w:val="Ttulo3"/>
        <w:jc w:val="both"/>
      </w:pPr>
      <w:bookmarkStart w:id="25" w:name="_Toc129773285"/>
      <w:r>
        <w:t>Operadores de comparação</w:t>
      </w:r>
      <w:bookmarkEnd w:id="25"/>
      <w:r w:rsidR="005234D4" w:rsidRPr="005234D4">
        <w:rPr>
          <w:rStyle w:val="eop"/>
          <w:rFonts w:cs="Calibri"/>
          <w:bCs/>
          <w:szCs w:val="20"/>
          <w:lang w:val="en-US"/>
        </w:rPr>
        <w:t> </w:t>
      </w:r>
    </w:p>
    <w:p w14:paraId="3F9E91F1" w14:textId="748EDDF4" w:rsidR="005234D4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  <w:color w:val="595959"/>
          <w:sz w:val="20"/>
          <w:szCs w:val="20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Operadores de comparação são utilizados para comparar valores. Eles irão retornar </w:t>
      </w:r>
      <w:proofErr w:type="spellStart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True</w:t>
      </w:r>
      <w:proofErr w:type="spell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ou False, dependendo da condição. Com isso, é possível criar condições para os códigos. A tabela a seguir mostra exemplos usados em Python.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27E5BF9F" w14:textId="77777777" w:rsidR="005234D4" w:rsidRPr="005234D4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Fonts w:ascii="Calibri" w:eastAsiaTheme="majorEastAsia" w:hAnsi="Calibri" w:cs="Calibri"/>
          <w:color w:val="595959"/>
          <w:sz w:val="20"/>
          <w:szCs w:val="20"/>
        </w:rPr>
      </w:pPr>
    </w:p>
    <w:p w14:paraId="16BFD953" w14:textId="77777777" w:rsidR="005234D4" w:rsidRDefault="005234D4" w:rsidP="005234D4">
      <w:pPr>
        <w:pStyle w:val="paragraph"/>
        <w:keepNext/>
        <w:spacing w:before="0" w:beforeAutospacing="0" w:after="0" w:afterAutospacing="0"/>
        <w:textAlignment w:val="baseline"/>
      </w:pPr>
      <w:r w:rsidRPr="005234D4">
        <w:rPr>
          <w:rFonts w:ascii="Calibri" w:eastAsiaTheme="minorHAnsi" w:hAnsi="Calibri" w:cstheme="minorBidi"/>
          <w:noProof/>
          <w:color w:val="595959" w:themeColor="text1" w:themeTint="A6"/>
          <w:sz w:val="20"/>
          <w:szCs w:val="20"/>
          <w:lang w:eastAsia="en-US"/>
        </w:rPr>
        <w:drawing>
          <wp:inline distT="0" distB="0" distL="0" distR="0" wp14:anchorId="69ABA09A" wp14:editId="70C28D13">
            <wp:extent cx="5667375" cy="1761963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848" cy="17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637A" w14:textId="32112C9A" w:rsidR="005234D4" w:rsidRPr="00AB4170" w:rsidRDefault="00AE3506" w:rsidP="00AB4170">
      <w:pPr>
        <w:pStyle w:val="Legenda"/>
        <w:jc w:val="left"/>
      </w:pPr>
      <w:r>
        <w:t xml:space="preserve">                                                                                                                      </w:t>
      </w:r>
      <w:r w:rsidR="005234D4"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5</w:t>
      </w:r>
      <w:r w:rsidR="004B632B">
        <w:rPr>
          <w:noProof/>
        </w:rPr>
        <w:fldChar w:fldCharType="end"/>
      </w:r>
    </w:p>
    <w:p w14:paraId="4FEE1975" w14:textId="720C1309" w:rsidR="005234D4" w:rsidRPr="002B678E" w:rsidRDefault="002B678E" w:rsidP="002B678E">
      <w:pPr>
        <w:pStyle w:val="Ttulo3"/>
        <w:jc w:val="both"/>
      </w:pPr>
      <w:bookmarkStart w:id="26" w:name="_Toc129773286"/>
      <w:r>
        <w:t>Operadores lógicos</w:t>
      </w:r>
      <w:bookmarkEnd w:id="26"/>
    </w:p>
    <w:p w14:paraId="7C538B0C" w14:textId="01F50741" w:rsidR="005234D4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  <w:color w:val="595959"/>
          <w:sz w:val="20"/>
          <w:szCs w:val="20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Operadores lógicos são empregados para conectar duas ou mais expressões condicionais. A tabela a seguir mostra exemplos usados em Python.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3023EA7B" w14:textId="77777777" w:rsidR="00AB4170" w:rsidRPr="005234D4" w:rsidRDefault="00AB4170" w:rsidP="005234D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595959"/>
          <w:sz w:val="20"/>
          <w:szCs w:val="20"/>
        </w:rPr>
      </w:pPr>
    </w:p>
    <w:p w14:paraId="25DC03FE" w14:textId="77777777" w:rsidR="00AB4170" w:rsidRDefault="005234D4" w:rsidP="00AB4170">
      <w:pPr>
        <w:pStyle w:val="paragraph"/>
        <w:keepNext/>
        <w:spacing w:before="0" w:beforeAutospacing="0" w:after="0" w:afterAutospacing="0"/>
        <w:textAlignment w:val="baseline"/>
      </w:pPr>
      <w:r w:rsidRPr="005234D4">
        <w:rPr>
          <w:rFonts w:ascii="Calibri" w:eastAsiaTheme="minorHAnsi" w:hAnsi="Calibri" w:cstheme="minorBidi"/>
          <w:noProof/>
          <w:color w:val="595959" w:themeColor="text1" w:themeTint="A6"/>
          <w:sz w:val="20"/>
          <w:szCs w:val="20"/>
          <w:lang w:eastAsia="en-US"/>
        </w:rPr>
        <w:drawing>
          <wp:inline distT="0" distB="0" distL="0" distR="0" wp14:anchorId="783D30D9" wp14:editId="110B84DF">
            <wp:extent cx="5654176" cy="1543050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86" cy="154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3AA1" w14:textId="03863B5E" w:rsidR="005234D4" w:rsidRPr="00AB4170" w:rsidRDefault="00AB4170" w:rsidP="00AB4170">
      <w:pPr>
        <w:pStyle w:val="Legenda"/>
        <w:jc w:val="left"/>
      </w:pPr>
      <w:r>
        <w:t xml:space="preserve">                                                                                                          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6</w:t>
      </w:r>
      <w:r w:rsidR="004B632B">
        <w:rPr>
          <w:noProof/>
        </w:rPr>
        <w:fldChar w:fldCharType="end"/>
      </w:r>
    </w:p>
    <w:p w14:paraId="1F78024A" w14:textId="519DA4C3" w:rsidR="005234D4" w:rsidRPr="002B678E" w:rsidRDefault="002B678E" w:rsidP="002B678E">
      <w:pPr>
        <w:pStyle w:val="Ttulo3"/>
        <w:jc w:val="both"/>
      </w:pPr>
      <w:bookmarkStart w:id="27" w:name="_Toc129773287"/>
      <w:proofErr w:type="spellStart"/>
      <w:r>
        <w:lastRenderedPageBreak/>
        <w:t>Strings</w:t>
      </w:r>
      <w:bookmarkEnd w:id="27"/>
      <w:proofErr w:type="spellEnd"/>
    </w:p>
    <w:p w14:paraId="00B858A2" w14:textId="775A72E3" w:rsidR="00AB4170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  <w:color w:val="595959"/>
          <w:sz w:val="20"/>
          <w:szCs w:val="20"/>
        </w:rPr>
      </w:pPr>
      <w:proofErr w:type="spellStart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Strings</w:t>
      </w:r>
      <w:proofErr w:type="spell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apresentam muitas utilidades prontas, que são chamadas de métodos. Como por exemplo, o método </w:t>
      </w:r>
      <w:proofErr w:type="spellStart"/>
      <w:proofErr w:type="gram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isalpha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( )</w:t>
      </w:r>
      <w:proofErr w:type="gram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verifica se a entrada é alfabética, </w:t>
      </w:r>
      <w:proofErr w:type="spell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islower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( )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verifica se  entrada é minúscula. Há outras funcionalidades de </w:t>
      </w:r>
      <w:proofErr w:type="spellStart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strings</w:t>
      </w:r>
      <w:proofErr w:type="spell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que podem ser acessadas neste link: </w:t>
      </w:r>
      <w:hyperlink r:id="rId26" w:tgtFrame="_blank" w:history="1">
        <w:r w:rsidRPr="005234D4">
          <w:rPr>
            <w:rStyle w:val="normaltextrun"/>
            <w:rFonts w:ascii="Calibri" w:eastAsiaTheme="majorEastAsia" w:hAnsi="Calibri" w:cs="Calibri"/>
            <w:color w:val="835D00"/>
            <w:sz w:val="20"/>
            <w:szCs w:val="20"/>
            <w:u w:val="single"/>
          </w:rPr>
          <w:t>https://docs.python.org/3/library/stdtypes.html#string-methods</w:t>
        </w:r>
      </w:hyperlink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5FB00105" w14:textId="6F57B0C3" w:rsidR="00AB4170" w:rsidRDefault="00AB4170" w:rsidP="005234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  <w:color w:val="595959"/>
          <w:sz w:val="20"/>
          <w:szCs w:val="20"/>
        </w:rPr>
      </w:pPr>
    </w:p>
    <w:p w14:paraId="171BCF62" w14:textId="279EAFDD" w:rsidR="00AB4170" w:rsidRDefault="00AB4170" w:rsidP="00AB4170">
      <w:pPr>
        <w:pStyle w:val="paragraph"/>
        <w:keepNext/>
        <w:spacing w:before="0" w:beforeAutospacing="0" w:after="0" w:afterAutospacing="0"/>
        <w:jc w:val="both"/>
        <w:textAlignment w:val="baseline"/>
      </w:pPr>
      <w:r>
        <w:rPr>
          <w:noProof/>
        </w:rPr>
        <w:drawing>
          <wp:inline distT="0" distB="0" distL="0" distR="0" wp14:anchorId="2768EDA1" wp14:editId="18EC93D1">
            <wp:extent cx="2542847" cy="75247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9606" cy="7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1989" w14:textId="00424282" w:rsidR="00AB4170" w:rsidRDefault="00AB4170" w:rsidP="00AB4170">
      <w:pPr>
        <w:pStyle w:val="Legenda"/>
        <w:jc w:val="both"/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7</w:t>
      </w:r>
      <w:r w:rsidR="004B632B">
        <w:rPr>
          <w:noProof/>
        </w:rPr>
        <w:fldChar w:fldCharType="end"/>
      </w:r>
    </w:p>
    <w:p w14:paraId="02E2781A" w14:textId="77777777" w:rsidR="00AB4170" w:rsidRDefault="00AB4170" w:rsidP="00AB4170">
      <w:pPr>
        <w:keepNext/>
      </w:pPr>
      <w:r>
        <w:rPr>
          <w:noProof/>
        </w:rPr>
        <w:drawing>
          <wp:inline distT="0" distB="0" distL="0" distR="0" wp14:anchorId="4E5A17FD" wp14:editId="24B75052">
            <wp:extent cx="2494870" cy="723900"/>
            <wp:effectExtent l="0" t="0" r="127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8744" cy="7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729F" w14:textId="71194830" w:rsidR="00AB4170" w:rsidRDefault="00AB4170" w:rsidP="00AB4170">
      <w:pPr>
        <w:pStyle w:val="Legenda"/>
        <w:jc w:val="both"/>
      </w:pPr>
      <w:r>
        <w:t xml:space="preserve">Figura </w:t>
      </w:r>
      <w:r w:rsidR="004B632B">
        <w:fldChar w:fldCharType="begin"/>
      </w:r>
      <w:r w:rsidR="004B632B">
        <w:instrText xml:space="preserve"> SEQ Figura \</w:instrText>
      </w:r>
      <w:r w:rsidR="004B632B">
        <w:instrText xml:space="preserve">* ARABIC </w:instrText>
      </w:r>
      <w:r w:rsidR="004B632B">
        <w:fldChar w:fldCharType="separate"/>
      </w:r>
      <w:r w:rsidR="00E37A55">
        <w:rPr>
          <w:noProof/>
        </w:rPr>
        <w:t>8</w:t>
      </w:r>
      <w:r w:rsidR="004B632B">
        <w:rPr>
          <w:noProof/>
        </w:rPr>
        <w:fldChar w:fldCharType="end"/>
      </w:r>
    </w:p>
    <w:p w14:paraId="4A00D17A" w14:textId="6EF1999E" w:rsidR="005234D4" w:rsidRPr="002B678E" w:rsidRDefault="002B678E" w:rsidP="002B678E">
      <w:pPr>
        <w:pStyle w:val="Ttulo3"/>
        <w:jc w:val="both"/>
      </w:pPr>
      <w:bookmarkStart w:id="28" w:name="_Toc129773288"/>
      <w:r>
        <w:t>Entrada de dados</w:t>
      </w:r>
      <w:bookmarkEnd w:id="28"/>
    </w:p>
    <w:p w14:paraId="383BF134" w14:textId="6F9541A0" w:rsidR="00CB7F73" w:rsidRDefault="00CB7F73" w:rsidP="00CB7F73">
      <w:pPr>
        <w:pStyle w:val="paragraph"/>
        <w:spacing w:before="0" w:beforeAutospacing="0" w:after="0" w:afterAutospacing="0"/>
        <w:jc w:val="both"/>
        <w:textAlignment w:val="baseline"/>
        <w:rPr>
          <w:rFonts w:ascii="Calibri" w:eastAsiaTheme="majorEastAsia" w:hAnsi="Calibri" w:cs="Calibri"/>
          <w:color w:val="595959"/>
          <w:sz w:val="20"/>
          <w:szCs w:val="20"/>
        </w:rPr>
      </w:pPr>
      <w:r w:rsidRPr="005234D4">
        <w:rPr>
          <w:rFonts w:ascii="Calibri" w:eastAsiaTheme="minorHAnsi" w:hAnsi="Calibri" w:cstheme="minorBidi"/>
          <w:noProof/>
          <w:color w:val="595959" w:themeColor="text1" w:themeTint="A6"/>
          <w:sz w:val="20"/>
          <w:szCs w:val="20"/>
          <w:lang w:eastAsia="en-US"/>
        </w:rPr>
        <w:drawing>
          <wp:anchor distT="0" distB="0" distL="114300" distR="114300" simplePos="0" relativeHeight="251962368" behindDoc="0" locked="0" layoutInCell="1" allowOverlap="1" wp14:anchorId="5E87ED2A" wp14:editId="1D1FC371">
            <wp:simplePos x="0" y="0"/>
            <wp:positionH relativeFrom="column">
              <wp:posOffset>161925</wp:posOffset>
            </wp:positionH>
            <wp:positionV relativeFrom="paragraph">
              <wp:posOffset>749300</wp:posOffset>
            </wp:positionV>
            <wp:extent cx="5309870" cy="3162300"/>
            <wp:effectExtent l="0" t="0" r="5080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4D4"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Geralmente é necessário interagir com o usuário para obter dados. O Python possui uma função que captura a entrada de valores, a função é a </w:t>
      </w:r>
      <w:proofErr w:type="gramStart"/>
      <w:r w:rsidR="00E37A55"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input(</w:t>
      </w:r>
      <w:proofErr w:type="gramEnd"/>
      <w:r w:rsidR="00E37A55"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)</w:t>
      </w:r>
      <w:r w:rsidR="005234D4"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. Quando a função é chamada, o programa para e espera o usuário digitar algo, e apertar a tecla ENTER. Após a entrada de dados pelo usuário, o programa irá continuar sua execução, passando para as instruções seguintes.</w:t>
      </w:r>
    </w:p>
    <w:p w14:paraId="4C0395FA" w14:textId="77777777" w:rsidR="00CB7F73" w:rsidRPr="00CB7F73" w:rsidRDefault="00CB7F73" w:rsidP="00CB7F73">
      <w:pPr>
        <w:pStyle w:val="paragraph"/>
        <w:spacing w:before="0" w:beforeAutospacing="0" w:after="0" w:afterAutospacing="0"/>
        <w:jc w:val="both"/>
        <w:textAlignment w:val="baseline"/>
        <w:rPr>
          <w:rFonts w:ascii="Calibri" w:eastAsiaTheme="majorEastAsia" w:hAnsi="Calibri" w:cs="Calibri"/>
          <w:color w:val="595959"/>
          <w:sz w:val="20"/>
          <w:szCs w:val="20"/>
        </w:rPr>
      </w:pPr>
    </w:p>
    <w:p w14:paraId="0624CA44" w14:textId="0DA8FA28" w:rsidR="00E37A55" w:rsidRPr="00E37A55" w:rsidRDefault="00AB4170" w:rsidP="00E37A55">
      <w:pPr>
        <w:pStyle w:val="Legenda"/>
        <w:jc w:val="both"/>
        <w:rPr>
          <w:noProof/>
        </w:rPr>
      </w:pPr>
      <w:r>
        <w:t xml:space="preserve">                                                                                                                 Figura </w:t>
      </w:r>
      <w:r w:rsidR="004B632B">
        <w:fldChar w:fldCharType="begin"/>
      </w:r>
      <w:r w:rsidR="004B632B">
        <w:instrText xml:space="preserve"> SEQ Figura \* ARAB</w:instrText>
      </w:r>
      <w:r w:rsidR="004B632B">
        <w:instrText xml:space="preserve">IC </w:instrText>
      </w:r>
      <w:r w:rsidR="004B632B">
        <w:fldChar w:fldCharType="separate"/>
      </w:r>
      <w:r w:rsidR="00E37A55">
        <w:rPr>
          <w:noProof/>
        </w:rPr>
        <w:t>9</w:t>
      </w:r>
      <w:r w:rsidR="004B632B">
        <w:rPr>
          <w:noProof/>
        </w:rPr>
        <w:fldChar w:fldCharType="end"/>
      </w:r>
    </w:p>
    <w:p w14:paraId="4329EFA4" w14:textId="77777777" w:rsidR="00CB7F73" w:rsidRDefault="00CB7F73" w:rsidP="002B678E">
      <w:pPr>
        <w:pStyle w:val="Ttulo3"/>
        <w:jc w:val="both"/>
        <w:rPr>
          <w:rStyle w:val="normaltextrun"/>
          <w:rFonts w:cs="Calibri"/>
          <w:bCs/>
          <w:szCs w:val="20"/>
        </w:rPr>
      </w:pPr>
      <w:bookmarkStart w:id="29" w:name="_Toc129773289"/>
    </w:p>
    <w:p w14:paraId="4DEFC4A8" w14:textId="412AD6CB" w:rsidR="00CB7F73" w:rsidRDefault="00CB7F73" w:rsidP="002B678E">
      <w:pPr>
        <w:pStyle w:val="Ttulo3"/>
        <w:jc w:val="both"/>
        <w:rPr>
          <w:rStyle w:val="normaltextrun"/>
          <w:rFonts w:cs="Calibri"/>
          <w:bCs/>
          <w:szCs w:val="20"/>
        </w:rPr>
      </w:pPr>
    </w:p>
    <w:p w14:paraId="237EFC3F" w14:textId="77777777" w:rsidR="004B632B" w:rsidRPr="004B632B" w:rsidRDefault="004B632B" w:rsidP="004B632B">
      <w:pPr>
        <w:rPr>
          <w:u w:val="single"/>
          <w:lang w:val="pt-BR"/>
        </w:rPr>
      </w:pPr>
    </w:p>
    <w:p w14:paraId="781E094E" w14:textId="62436111" w:rsidR="005234D4" w:rsidRPr="002B678E" w:rsidRDefault="002B678E" w:rsidP="002B678E">
      <w:pPr>
        <w:pStyle w:val="Ttulo3"/>
        <w:jc w:val="both"/>
      </w:pPr>
      <w:r>
        <w:rPr>
          <w:rStyle w:val="normaltextrun"/>
          <w:rFonts w:cs="Calibri"/>
          <w:bCs/>
          <w:szCs w:val="20"/>
        </w:rPr>
        <w:lastRenderedPageBreak/>
        <w:t>Saída de dados</w:t>
      </w:r>
      <w:bookmarkEnd w:id="29"/>
    </w:p>
    <w:p w14:paraId="3357E7C1" w14:textId="099B7177" w:rsidR="005234D4" w:rsidRDefault="005234D4" w:rsidP="005234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  <w:color w:val="595959"/>
          <w:sz w:val="20"/>
          <w:szCs w:val="20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A função para imprimir dados em Python, é a função </w:t>
      </w:r>
      <w:proofErr w:type="gram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print( )</w:t>
      </w:r>
      <w:proofErr w:type="gram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. Ela é responsável por mostrar valores em seu terminal. Há duas formas de usar a função print:</w:t>
      </w:r>
      <w:r w:rsidRPr="005234D4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2B5C9FC0" w14:textId="77777777" w:rsidR="00AB4170" w:rsidRPr="005234D4" w:rsidRDefault="00AB4170" w:rsidP="005234D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595959"/>
          <w:sz w:val="20"/>
          <w:szCs w:val="20"/>
        </w:rPr>
      </w:pPr>
    </w:p>
    <w:p w14:paraId="3A1861A2" w14:textId="77777777" w:rsidR="00AB4170" w:rsidRDefault="005234D4" w:rsidP="00AB4170">
      <w:pPr>
        <w:pStyle w:val="paragraph"/>
        <w:keepNext/>
        <w:spacing w:before="0" w:beforeAutospacing="0" w:after="0" w:afterAutospacing="0"/>
        <w:ind w:left="720"/>
        <w:jc w:val="center"/>
        <w:textAlignment w:val="baseline"/>
      </w:pPr>
      <w:r w:rsidRPr="005234D4">
        <w:rPr>
          <w:rFonts w:ascii="Calibri" w:eastAsiaTheme="minorHAnsi" w:hAnsi="Calibri" w:cstheme="minorBidi"/>
          <w:noProof/>
          <w:color w:val="595959" w:themeColor="text1" w:themeTint="A6"/>
          <w:sz w:val="20"/>
          <w:szCs w:val="20"/>
          <w:lang w:eastAsia="en-US"/>
        </w:rPr>
        <w:drawing>
          <wp:inline distT="0" distB="0" distL="0" distR="0" wp14:anchorId="1FA259AC" wp14:editId="413BD75A">
            <wp:extent cx="4740020" cy="2486025"/>
            <wp:effectExtent l="0" t="0" r="381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49" cy="251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FC37" w14:textId="3D63B2D7" w:rsidR="005234D4" w:rsidRPr="00AB4170" w:rsidRDefault="00AB4170" w:rsidP="00AB4170">
      <w:pPr>
        <w:pStyle w:val="Legenda"/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10</w:t>
      </w:r>
      <w:r w:rsidR="004B632B">
        <w:rPr>
          <w:noProof/>
        </w:rPr>
        <w:fldChar w:fldCharType="end"/>
      </w:r>
    </w:p>
    <w:p w14:paraId="06C4342F" w14:textId="52E4F52F" w:rsidR="00E37A55" w:rsidRDefault="005234D4" w:rsidP="00AB417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color w:val="595959"/>
          <w:sz w:val="20"/>
          <w:szCs w:val="20"/>
        </w:rPr>
      </w:pP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A opção de imprimir concatenando a </w:t>
      </w:r>
      <w:proofErr w:type="spellStart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string</w:t>
      </w:r>
      <w:proofErr w:type="spell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com a variável e usando a função </w:t>
      </w:r>
      <w:proofErr w:type="spellStart"/>
      <w:proofErr w:type="gram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format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(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 </w:t>
      </w:r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)</w:t>
      </w:r>
      <w:proofErr w:type="gram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. A função </w:t>
      </w:r>
      <w:proofErr w:type="spellStart"/>
      <w:proofErr w:type="gramStart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format</w:t>
      </w:r>
      <w:proofErr w:type="spell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>( )</w:t>
      </w:r>
      <w:proofErr w:type="gramEnd"/>
      <w:r w:rsidRPr="005234D4">
        <w:rPr>
          <w:rStyle w:val="normaltextrun"/>
          <w:rFonts w:ascii="Calibri" w:eastAsiaTheme="majorEastAsia" w:hAnsi="Calibri" w:cs="Calibri"/>
          <w:b/>
          <w:bCs/>
          <w:color w:val="595959"/>
          <w:sz w:val="20"/>
          <w:szCs w:val="20"/>
        </w:rPr>
        <w:t xml:space="preserve"> </w:t>
      </w:r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 xml:space="preserve">é mais recomendada, pois facilita a impressão e formatação dos dados. Ela vai substituir </w:t>
      </w:r>
      <w:proofErr w:type="gramStart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o  {</w:t>
      </w:r>
      <w:proofErr w:type="gramEnd"/>
      <w:r w:rsidRPr="005234D4">
        <w:rPr>
          <w:rStyle w:val="normaltextrun"/>
          <w:rFonts w:ascii="Calibri" w:eastAsiaTheme="majorEastAsia" w:hAnsi="Calibri" w:cs="Calibri"/>
          <w:color w:val="595959"/>
          <w:sz w:val="20"/>
          <w:szCs w:val="20"/>
        </w:rPr>
        <w:t>} pela variável.</w:t>
      </w:r>
      <w:r w:rsidRPr="002B678E">
        <w:rPr>
          <w:rStyle w:val="eop"/>
          <w:rFonts w:ascii="Calibri" w:eastAsiaTheme="majorEastAsia" w:hAnsi="Calibri" w:cs="Calibri"/>
          <w:color w:val="595959"/>
          <w:sz w:val="20"/>
          <w:szCs w:val="20"/>
        </w:rPr>
        <w:t> </w:t>
      </w:r>
    </w:p>
    <w:p w14:paraId="067C6D0F" w14:textId="60690383" w:rsidR="00E37A55" w:rsidRDefault="00E37A55" w:rsidP="00E37A55">
      <w:pPr>
        <w:pStyle w:val="Ttulo3"/>
        <w:rPr>
          <w:sz w:val="28"/>
          <w:szCs w:val="36"/>
        </w:rPr>
      </w:pPr>
      <w:bookmarkStart w:id="30" w:name="_Toc129773290"/>
      <w:r>
        <w:rPr>
          <w:sz w:val="28"/>
          <w:szCs w:val="36"/>
        </w:rPr>
        <w:t>Comandos IF, ELSE e ELIF</w:t>
      </w:r>
      <w:bookmarkEnd w:id="30"/>
    </w:p>
    <w:p w14:paraId="410F897E" w14:textId="77777777" w:rsidR="00E37A55" w:rsidRPr="007366C6" w:rsidRDefault="00E37A55" w:rsidP="00E37A55">
      <w:pPr>
        <w:pStyle w:val="Ttulo3"/>
        <w:jc w:val="both"/>
      </w:pPr>
      <w:bookmarkStart w:id="31" w:name="_Toc129772739"/>
      <w:bookmarkStart w:id="32" w:name="_Toc129773291"/>
      <w:r w:rsidRPr="007366C6">
        <w:t>IF</w:t>
      </w:r>
      <w:bookmarkEnd w:id="31"/>
      <w:bookmarkEnd w:id="32"/>
    </w:p>
    <w:p w14:paraId="0C1A6DCF" w14:textId="77777777" w:rsidR="00E37A55" w:rsidRDefault="00E37A55" w:rsidP="00E37A55">
      <w:pPr>
        <w:rPr>
          <w:lang w:val="pt-BR"/>
        </w:rPr>
      </w:pPr>
      <w:r>
        <w:rPr>
          <w:lang w:val="pt-BR"/>
        </w:rPr>
        <w:t xml:space="preserve">O </w:t>
      </w:r>
      <w:proofErr w:type="spellStart"/>
      <w:r>
        <w:rPr>
          <w:lang w:val="pt-BR"/>
        </w:rPr>
        <w:t>if</w:t>
      </w:r>
      <w:proofErr w:type="spellEnd"/>
      <w:r>
        <w:rPr>
          <w:lang w:val="pt-BR"/>
        </w:rPr>
        <w:t xml:space="preserve"> é uma estrutura de condição que avalia uma expressão, e executa uma ação de acordo com o resultado.</w:t>
      </w:r>
    </w:p>
    <w:p w14:paraId="7CAAB0FA" w14:textId="77777777" w:rsidR="00E37A55" w:rsidRDefault="00E37A55" w:rsidP="00E37A55">
      <w:pPr>
        <w:keepNext/>
        <w:jc w:val="center"/>
      </w:pPr>
      <w:r>
        <w:rPr>
          <w:noProof/>
        </w:rPr>
        <w:drawing>
          <wp:inline distT="0" distB="0" distL="0" distR="0" wp14:anchorId="4EB09E96" wp14:editId="66700B59">
            <wp:extent cx="4117181" cy="8667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8828" cy="86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592A" w14:textId="57D8DC02" w:rsidR="00E37A55" w:rsidRDefault="00E37A55" w:rsidP="00E37A5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42EF0BC8" w14:textId="77777777" w:rsidR="00E37A55" w:rsidRDefault="00E37A55" w:rsidP="00E37A55">
      <w:pPr>
        <w:pStyle w:val="Ttulo3"/>
        <w:jc w:val="both"/>
      </w:pPr>
      <w:bookmarkStart w:id="33" w:name="_Toc129772740"/>
      <w:bookmarkStart w:id="34" w:name="_Toc129773292"/>
      <w:r>
        <w:t>ELSE</w:t>
      </w:r>
      <w:bookmarkEnd w:id="33"/>
      <w:bookmarkEnd w:id="34"/>
    </w:p>
    <w:p w14:paraId="67A3BCF6" w14:textId="77777777" w:rsidR="00E37A55" w:rsidRDefault="00E37A55" w:rsidP="00E37A55">
      <w:pPr>
        <w:rPr>
          <w:lang w:val="pt-BR"/>
        </w:rPr>
      </w:pPr>
      <w:r>
        <w:rPr>
          <w:lang w:val="pt-BR"/>
        </w:rPr>
        <w:t xml:space="preserve">Como visto no exemplo anterior, caso a condição IF não seja atendida, nenhum resultado foi definido. Com isso é necessário utilizar o comando </w:t>
      </w:r>
      <w:proofErr w:type="spellStart"/>
      <w:r>
        <w:rPr>
          <w:lang w:val="pt-BR"/>
        </w:rPr>
        <w:t>else</w:t>
      </w:r>
      <w:proofErr w:type="spellEnd"/>
      <w:r>
        <w:rPr>
          <w:lang w:val="pt-BR"/>
        </w:rPr>
        <w:t>, que irá ser executado se a condição anterior não for satisfeita.</w:t>
      </w:r>
    </w:p>
    <w:p w14:paraId="0F952A3F" w14:textId="77777777" w:rsidR="00E37A55" w:rsidRDefault="00E37A55" w:rsidP="00E37A5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14B830D" wp14:editId="4FE6C5AB">
            <wp:extent cx="3924775" cy="117157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5742" cy="118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ED46" w14:textId="49392EEA" w:rsidR="00E37A55" w:rsidRPr="00E37A55" w:rsidRDefault="00E37A55" w:rsidP="00E37A55">
      <w:pPr>
        <w:pStyle w:val="Legenda"/>
      </w:pPr>
      <w:r>
        <w:t>Figura 12</w:t>
      </w:r>
    </w:p>
    <w:p w14:paraId="43BC8F4A" w14:textId="77777777" w:rsidR="00E37A55" w:rsidRDefault="00E37A55" w:rsidP="00E37A55">
      <w:pPr>
        <w:pStyle w:val="Ttulo3"/>
        <w:jc w:val="both"/>
      </w:pPr>
      <w:bookmarkStart w:id="35" w:name="_Toc129772741"/>
      <w:bookmarkStart w:id="36" w:name="_Toc129773293"/>
      <w:r>
        <w:lastRenderedPageBreak/>
        <w:t>ELIF</w:t>
      </w:r>
      <w:bookmarkEnd w:id="35"/>
      <w:bookmarkEnd w:id="36"/>
    </w:p>
    <w:p w14:paraId="33D1E333" w14:textId="77777777" w:rsidR="00E37A55" w:rsidRDefault="00E37A55" w:rsidP="00E37A55">
      <w:pPr>
        <w:rPr>
          <w:lang w:val="pt-BR"/>
        </w:rPr>
      </w:pPr>
      <w:r>
        <w:rPr>
          <w:lang w:val="pt-BR"/>
        </w:rPr>
        <w:t xml:space="preserve">Se existir mais de uma condição que necessite ser analisada, é utilizado o comando </w:t>
      </w:r>
      <w:proofErr w:type="spellStart"/>
      <w:r>
        <w:rPr>
          <w:lang w:val="pt-BR"/>
        </w:rPr>
        <w:t>elif</w:t>
      </w:r>
      <w:proofErr w:type="spellEnd"/>
      <w:r>
        <w:rPr>
          <w:lang w:val="pt-BR"/>
        </w:rPr>
        <w:t>.</w:t>
      </w:r>
    </w:p>
    <w:p w14:paraId="1605E2C9" w14:textId="77777777" w:rsidR="00E37A55" w:rsidRDefault="00E37A55" w:rsidP="00E37A5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46C2A3C" wp14:editId="40A5F0C0">
            <wp:extent cx="4930832" cy="2114550"/>
            <wp:effectExtent l="0" t="0" r="3175" b="0"/>
            <wp:docPr id="307" name="Imagem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8704" cy="212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08E4" w14:textId="77777777" w:rsidR="00E37A55" w:rsidRPr="0015327B" w:rsidRDefault="00E37A55" w:rsidP="00E37A55">
      <w:pPr>
        <w:pStyle w:val="Legenda"/>
      </w:pPr>
      <w:r>
        <w:t>Figura 13</w:t>
      </w:r>
    </w:p>
    <w:p w14:paraId="199404CC" w14:textId="77777777" w:rsidR="00E37A55" w:rsidRPr="00556516" w:rsidRDefault="00E37A55" w:rsidP="00E37A55">
      <w:pPr>
        <w:pStyle w:val="Ttulo3"/>
        <w:rPr>
          <w:sz w:val="28"/>
          <w:szCs w:val="36"/>
        </w:rPr>
      </w:pPr>
      <w:bookmarkStart w:id="37" w:name="_Toc129772742"/>
      <w:bookmarkStart w:id="38" w:name="_Toc129773294"/>
      <w:r>
        <w:rPr>
          <w:sz w:val="28"/>
          <w:szCs w:val="36"/>
        </w:rPr>
        <w:t xml:space="preserve">Comando </w:t>
      </w:r>
      <w:proofErr w:type="spellStart"/>
      <w:r>
        <w:rPr>
          <w:sz w:val="28"/>
          <w:szCs w:val="36"/>
        </w:rPr>
        <w:t>while</w:t>
      </w:r>
      <w:bookmarkEnd w:id="37"/>
      <w:bookmarkEnd w:id="38"/>
      <w:proofErr w:type="spellEnd"/>
    </w:p>
    <w:p w14:paraId="5E88C439" w14:textId="77777777" w:rsidR="00E37A55" w:rsidRDefault="00E37A55" w:rsidP="00E37A55">
      <w:pPr>
        <w:rPr>
          <w:lang w:val="pt-BR"/>
        </w:rPr>
      </w:pPr>
      <w:r>
        <w:rPr>
          <w:lang w:val="pt-BR"/>
        </w:rPr>
        <w:t xml:space="preserve">O comando </w:t>
      </w:r>
      <w:proofErr w:type="spellStart"/>
      <w:r>
        <w:rPr>
          <w:lang w:val="pt-BR"/>
        </w:rPr>
        <w:t>while</w:t>
      </w:r>
      <w:proofErr w:type="spellEnd"/>
      <w:r>
        <w:rPr>
          <w:lang w:val="pt-BR"/>
        </w:rPr>
        <w:t xml:space="preserve"> é uma estrutura de repetição que permite executar um bloco de código enquanto uma condição for verdadeira. Para utilizar o </w:t>
      </w:r>
      <w:proofErr w:type="spellStart"/>
      <w:r>
        <w:rPr>
          <w:lang w:val="pt-BR"/>
        </w:rPr>
        <w:t>while</w:t>
      </w:r>
      <w:proofErr w:type="spellEnd"/>
      <w:r>
        <w:rPr>
          <w:lang w:val="pt-BR"/>
        </w:rPr>
        <w:t>, é necessária uma expressão de controle que utiliza uma variável de apoio para indicar o ponto de parada.</w:t>
      </w:r>
    </w:p>
    <w:p w14:paraId="3FDCAECD" w14:textId="77777777" w:rsidR="00E37A55" w:rsidRDefault="00E37A55" w:rsidP="00E37A5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68EFAAF" wp14:editId="5CE04E6C">
            <wp:extent cx="5074301" cy="2609850"/>
            <wp:effectExtent l="0" t="0" r="0" b="0"/>
            <wp:docPr id="308" name="Imagem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7729" cy="26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BE20" w14:textId="77777777" w:rsidR="00E37A55" w:rsidRPr="00AB4170" w:rsidRDefault="00E37A55" w:rsidP="00E37A55">
      <w:pPr>
        <w:pStyle w:val="Legenda"/>
      </w:pPr>
      <w:r>
        <w:t>Figura 14</w:t>
      </w:r>
    </w:p>
    <w:p w14:paraId="52CC8852" w14:textId="77777777" w:rsidR="00E37A55" w:rsidRDefault="00E37A55" w:rsidP="00E37A55">
      <w:pPr>
        <w:jc w:val="left"/>
        <w:rPr>
          <w:lang w:val="pt-BR"/>
        </w:rPr>
      </w:pPr>
      <w:r>
        <w:rPr>
          <w:lang w:val="pt-BR"/>
        </w:rPr>
        <w:t xml:space="preserve">Como visto, a variável “i” funciona como um contador e é utilizada para controlar a repetição de loop. </w:t>
      </w:r>
    </w:p>
    <w:p w14:paraId="0B96A28F" w14:textId="77777777" w:rsidR="00E37A55" w:rsidRDefault="00E37A55" w:rsidP="00E37A55">
      <w:pPr>
        <w:pStyle w:val="Ttulo3"/>
        <w:rPr>
          <w:sz w:val="28"/>
          <w:szCs w:val="36"/>
        </w:rPr>
      </w:pPr>
      <w:bookmarkStart w:id="39" w:name="_Toc129772743"/>
      <w:bookmarkStart w:id="40" w:name="_Toc129773295"/>
      <w:r>
        <w:rPr>
          <w:sz w:val="28"/>
          <w:szCs w:val="36"/>
        </w:rPr>
        <w:t>Comando for</w:t>
      </w:r>
      <w:bookmarkEnd w:id="39"/>
      <w:bookmarkEnd w:id="40"/>
    </w:p>
    <w:p w14:paraId="2CE70997" w14:textId="77777777" w:rsidR="00E37A55" w:rsidRDefault="00E37A55" w:rsidP="00E37A55">
      <w:pPr>
        <w:rPr>
          <w:lang w:val="pt-BR"/>
        </w:rPr>
      </w:pPr>
      <w:r>
        <w:rPr>
          <w:lang w:val="pt-BR"/>
        </w:rPr>
        <w:t xml:space="preserve">O comando for também é uma estrutura de repetição assim como o </w:t>
      </w:r>
      <w:proofErr w:type="spellStart"/>
      <w:r>
        <w:rPr>
          <w:lang w:val="pt-BR"/>
        </w:rPr>
        <w:t>while</w:t>
      </w:r>
      <w:proofErr w:type="spellEnd"/>
      <w:r>
        <w:rPr>
          <w:lang w:val="pt-BR"/>
        </w:rPr>
        <w:t xml:space="preserve">. A diferença é que ele executa a instrução um certo número de vezes, e o </w:t>
      </w:r>
      <w:proofErr w:type="spellStart"/>
      <w:r>
        <w:rPr>
          <w:lang w:val="pt-BR"/>
        </w:rPr>
        <w:t>while</w:t>
      </w:r>
      <w:proofErr w:type="spellEnd"/>
      <w:r>
        <w:rPr>
          <w:lang w:val="pt-BR"/>
        </w:rPr>
        <w:t xml:space="preserve"> executa até que a condição seja atendida. </w:t>
      </w:r>
    </w:p>
    <w:p w14:paraId="36679DD4" w14:textId="77777777" w:rsidR="00E37A55" w:rsidRDefault="00E37A55" w:rsidP="00E37A55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13116F4" wp14:editId="69C93237">
            <wp:extent cx="3958470" cy="2819400"/>
            <wp:effectExtent l="0" t="0" r="4445" b="0"/>
            <wp:docPr id="309" name="Imagem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7304" cy="28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BAA3" w14:textId="441DD2BA" w:rsidR="00AB4170" w:rsidRPr="00E37A55" w:rsidRDefault="00E37A55" w:rsidP="00E37A55">
      <w:pPr>
        <w:pStyle w:val="Legenda"/>
      </w:pPr>
      <w:r>
        <w:t>Figura 15</w:t>
      </w:r>
    </w:p>
    <w:p w14:paraId="655DAEEA" w14:textId="6DF46A6B" w:rsidR="005234D4" w:rsidRDefault="005234D4" w:rsidP="005234D4">
      <w:pPr>
        <w:pStyle w:val="Ttulo3"/>
        <w:rPr>
          <w:sz w:val="28"/>
          <w:szCs w:val="36"/>
        </w:rPr>
      </w:pPr>
      <w:bookmarkStart w:id="41" w:name="_Toc129773296"/>
      <w:r>
        <w:rPr>
          <w:sz w:val="28"/>
          <w:szCs w:val="36"/>
        </w:rPr>
        <w:t>Funções</w:t>
      </w:r>
      <w:bookmarkEnd w:id="41"/>
    </w:p>
    <w:p w14:paraId="55669C59" w14:textId="16783137" w:rsidR="005234D4" w:rsidRDefault="005234D4" w:rsidP="005234D4">
      <w:pPr>
        <w:pStyle w:val="Ttulo3"/>
        <w:jc w:val="both"/>
      </w:pPr>
      <w:bookmarkStart w:id="42" w:name="_Toc129773297"/>
      <w:r>
        <w:t>O que é uma função?</w:t>
      </w:r>
      <w:bookmarkEnd w:id="42"/>
    </w:p>
    <w:p w14:paraId="128D99A9" w14:textId="762F64DF" w:rsidR="00E37A55" w:rsidRDefault="005234D4" w:rsidP="005234D4">
      <w:pPr>
        <w:rPr>
          <w:lang w:val="pt-BR"/>
        </w:rPr>
      </w:pPr>
      <w:r>
        <w:rPr>
          <w:lang w:val="pt-BR"/>
        </w:rPr>
        <w:t xml:space="preserve">Na computação, função é uma sequência de instruções condensadas podendo ou não receber parâmetros externos. Como na maioria </w:t>
      </w:r>
      <w:r w:rsidRPr="002B678E">
        <w:rPr>
          <w:u w:val="single"/>
          <w:lang w:val="pt-BR"/>
        </w:rPr>
        <w:t>das</w:t>
      </w:r>
      <w:r>
        <w:rPr>
          <w:lang w:val="pt-BR"/>
        </w:rPr>
        <w:t xml:space="preserve"> linguagens de programação, existem funções já pré-programadas como as vistas no capítulo anterior, como o </w:t>
      </w:r>
      <w:r>
        <w:rPr>
          <w:b/>
          <w:lang w:val="pt-BR"/>
        </w:rPr>
        <w:t>print ()</w:t>
      </w:r>
      <w:r>
        <w:rPr>
          <w:lang w:val="pt-BR"/>
        </w:rPr>
        <w:t>, mas podemos também criar nossas próprias funções, com nossos próprios parâmetros e instruções.</w:t>
      </w:r>
    </w:p>
    <w:p w14:paraId="46025CF0" w14:textId="56DD5488" w:rsidR="005234D4" w:rsidRDefault="005234D4" w:rsidP="005234D4">
      <w:pPr>
        <w:rPr>
          <w:lang w:val="pt-BR"/>
        </w:rPr>
      </w:pPr>
      <w:r>
        <w:rPr>
          <w:lang w:val="pt-BR"/>
        </w:rPr>
        <w:t>Por exemplo, podemos criar uma função que faz o cálculo da média das notas dos alunos de uma turma:</w:t>
      </w:r>
    </w:p>
    <w:p w14:paraId="5311CB93" w14:textId="77777777" w:rsidR="005234D4" w:rsidRDefault="005234D4" w:rsidP="005234D4">
      <w:pPr>
        <w:keepNext/>
      </w:pPr>
      <w:r>
        <w:rPr>
          <w:noProof/>
          <w:lang w:val="pt-BR"/>
        </w:rPr>
        <w:drawing>
          <wp:inline distT="0" distB="0" distL="0" distR="0" wp14:anchorId="74EAA5D6" wp14:editId="0211B3B5">
            <wp:extent cx="4937554" cy="10191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21" cy="102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2A4B" w14:textId="0DBBB46A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12</w:t>
      </w:r>
      <w:r w:rsidR="004B632B">
        <w:rPr>
          <w:noProof/>
        </w:rPr>
        <w:fldChar w:fldCharType="end"/>
      </w:r>
    </w:p>
    <w:p w14:paraId="29DC39B5" w14:textId="77777777" w:rsidR="005234D4" w:rsidRDefault="005234D4" w:rsidP="005234D4">
      <w:pPr>
        <w:rPr>
          <w:lang w:val="pt-BR"/>
        </w:rPr>
      </w:pPr>
      <w:r>
        <w:rPr>
          <w:lang w:val="pt-BR"/>
        </w:rPr>
        <w:t xml:space="preserve">A função recebe os parâmetros </w:t>
      </w:r>
      <w:r>
        <w:rPr>
          <w:b/>
          <w:lang w:val="pt-BR"/>
        </w:rPr>
        <w:t xml:space="preserve">n1, n2 e n3 </w:t>
      </w:r>
      <w:r>
        <w:rPr>
          <w:lang w:val="pt-BR"/>
        </w:rPr>
        <w:t>que são os valores das notas, dentro da função é definida a variável média que recebe o valor da operação da divisão das três notas por três, e por fim é chamada a função print que mostra o resultado na tela.</w:t>
      </w:r>
    </w:p>
    <w:p w14:paraId="009E920D" w14:textId="77777777" w:rsidR="005234D4" w:rsidRDefault="005234D4" w:rsidP="005234D4">
      <w:pPr>
        <w:rPr>
          <w:lang w:val="pt-BR"/>
        </w:rPr>
      </w:pPr>
      <w:r>
        <w:rPr>
          <w:lang w:val="pt-BR"/>
        </w:rPr>
        <w:t>Existem também funções sem parâmetros, por exemplo essa função que somente mostra algo na tela:</w:t>
      </w:r>
    </w:p>
    <w:p w14:paraId="7471A2B5" w14:textId="77777777" w:rsidR="005234D4" w:rsidRDefault="005234D4" w:rsidP="005234D4">
      <w:pPr>
        <w:keepNext/>
      </w:pPr>
      <w:r>
        <w:rPr>
          <w:noProof/>
          <w:lang w:val="pt-BR"/>
        </w:rPr>
        <w:drawing>
          <wp:inline distT="0" distB="0" distL="0" distR="0" wp14:anchorId="68E90BEF" wp14:editId="4C4BC11B">
            <wp:extent cx="2028825" cy="6667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A02A" w14:textId="2BA5F1B0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13</w:t>
      </w:r>
      <w:r w:rsidR="004B632B">
        <w:rPr>
          <w:noProof/>
        </w:rPr>
        <w:fldChar w:fldCharType="end"/>
      </w:r>
    </w:p>
    <w:p w14:paraId="706212C7" w14:textId="20A8AA21" w:rsidR="005234D4" w:rsidRPr="002B678E" w:rsidRDefault="002B678E" w:rsidP="002B678E">
      <w:pPr>
        <w:pStyle w:val="Ttulo3"/>
        <w:jc w:val="both"/>
      </w:pPr>
      <w:bookmarkStart w:id="43" w:name="_Toc129773298"/>
      <w:r>
        <w:lastRenderedPageBreak/>
        <w:t>Parâmetros da função</w:t>
      </w:r>
      <w:bookmarkEnd w:id="43"/>
    </w:p>
    <w:p w14:paraId="63AEEDB7" w14:textId="541C5F24" w:rsidR="005234D4" w:rsidRDefault="005234D4" w:rsidP="005234D4">
      <w:pPr>
        <w:rPr>
          <w:lang w:val="pt-BR"/>
        </w:rPr>
      </w:pPr>
      <w:r>
        <w:rPr>
          <w:lang w:val="pt-BR"/>
        </w:rPr>
        <w:t xml:space="preserve">Parâmetros consistem em uma lista com zero ou mais elementos, podendo ser obrigatórios ou opcionais. Para este parâmetro ser opcional, é necessário atribuir um valor padrão a ele (default). O valor mais usual para esses parâmetros é o </w:t>
      </w:r>
      <w:proofErr w:type="spellStart"/>
      <w:r>
        <w:rPr>
          <w:b/>
          <w:lang w:val="pt-BR"/>
        </w:rPr>
        <w:t>None</w:t>
      </w:r>
      <w:proofErr w:type="spellEnd"/>
      <w:r>
        <w:rPr>
          <w:lang w:val="pt-BR"/>
        </w:rPr>
        <w:t>. Por exemplo:</w:t>
      </w:r>
    </w:p>
    <w:p w14:paraId="436E4F4E" w14:textId="77777777" w:rsidR="005234D4" w:rsidRDefault="005234D4" w:rsidP="005234D4">
      <w:pPr>
        <w:keepNext/>
      </w:pPr>
      <w:r>
        <w:rPr>
          <w:noProof/>
          <w:lang w:val="pt-BR"/>
        </w:rPr>
        <w:drawing>
          <wp:inline distT="0" distB="0" distL="0" distR="0" wp14:anchorId="4F7BC024" wp14:editId="3DFD3B55">
            <wp:extent cx="3314700" cy="11525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6936" w14:textId="1AD99F39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14</w:t>
      </w:r>
      <w:r w:rsidR="004B632B">
        <w:rPr>
          <w:noProof/>
        </w:rPr>
        <w:fldChar w:fldCharType="end"/>
      </w:r>
    </w:p>
    <w:p w14:paraId="446D87D3" w14:textId="77777777" w:rsidR="005234D4" w:rsidRDefault="005234D4" w:rsidP="005234D4">
      <w:pPr>
        <w:rPr>
          <w:lang w:val="pt-BR"/>
        </w:rPr>
      </w:pPr>
      <w:r>
        <w:rPr>
          <w:lang w:val="pt-BR"/>
        </w:rPr>
        <w:t xml:space="preserve">A função acima recebe um número de telefone e verifica com o bloco </w:t>
      </w:r>
      <w:proofErr w:type="spellStart"/>
      <w:r>
        <w:rPr>
          <w:b/>
          <w:lang w:val="pt-BR"/>
        </w:rPr>
        <w:t>if</w:t>
      </w:r>
      <w:proofErr w:type="spellEnd"/>
      <w:r>
        <w:rPr>
          <w:b/>
          <w:lang w:val="pt-BR"/>
        </w:rPr>
        <w:t>/</w:t>
      </w:r>
      <w:proofErr w:type="spellStart"/>
      <w:r>
        <w:rPr>
          <w:b/>
          <w:lang w:val="pt-BR"/>
        </w:rPr>
        <w:t>else</w:t>
      </w:r>
      <w:proofErr w:type="spellEnd"/>
      <w:r>
        <w:rPr>
          <w:lang w:val="pt-BR"/>
        </w:rPr>
        <w:t xml:space="preserve"> se o valor é igual ou diferente de </w:t>
      </w:r>
      <w:proofErr w:type="spellStart"/>
      <w:r>
        <w:rPr>
          <w:b/>
          <w:lang w:val="pt-BR"/>
        </w:rPr>
        <w:t>None</w:t>
      </w:r>
      <w:proofErr w:type="spellEnd"/>
      <w:r>
        <w:rPr>
          <w:lang w:val="pt-BR"/>
        </w:rPr>
        <w:t xml:space="preserve">, se for diferente ela mostra o valor informado para a variável </w:t>
      </w:r>
      <w:r>
        <w:rPr>
          <w:b/>
          <w:lang w:val="pt-BR"/>
        </w:rPr>
        <w:t>celular</w:t>
      </w:r>
      <w:r>
        <w:rPr>
          <w:lang w:val="pt-BR"/>
        </w:rPr>
        <w:t xml:space="preserve"> e se for igual ela mostra que o celular não foi informado.</w:t>
      </w:r>
    </w:p>
    <w:p w14:paraId="390082F8" w14:textId="462C5ABA" w:rsidR="005234D4" w:rsidRDefault="00224B79" w:rsidP="005234D4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944960" behindDoc="0" locked="0" layoutInCell="1" allowOverlap="1" wp14:anchorId="4EA62B78" wp14:editId="5FA13B1D">
            <wp:simplePos x="0" y="0"/>
            <wp:positionH relativeFrom="margin">
              <wp:posOffset>1873250</wp:posOffset>
            </wp:positionH>
            <wp:positionV relativeFrom="paragraph">
              <wp:posOffset>81280</wp:posOffset>
            </wp:positionV>
            <wp:extent cx="3752850" cy="116205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4D4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06B6600" wp14:editId="08A7598D">
                <wp:simplePos x="0" y="0"/>
                <wp:positionH relativeFrom="column">
                  <wp:posOffset>-1270</wp:posOffset>
                </wp:positionH>
                <wp:positionV relativeFrom="paragraph">
                  <wp:posOffset>528955</wp:posOffset>
                </wp:positionV>
                <wp:extent cx="1724025" cy="635"/>
                <wp:effectExtent l="0" t="0" r="0" b="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29981" w14:textId="4421511D" w:rsidR="005234D4" w:rsidRPr="00D87C69" w:rsidRDefault="005234D4" w:rsidP="005234D4">
                            <w:pPr>
                              <w:pStyle w:val="Legenda"/>
                              <w:rPr>
                                <w:noProof/>
                                <w:color w:val="595959" w:themeColor="text1" w:themeTint="A6"/>
                                <w:sz w:val="20"/>
                              </w:rPr>
                            </w:pPr>
                            <w:r>
                              <w:t xml:space="preserve">Figura </w:t>
                            </w:r>
                            <w:r w:rsidR="004B632B">
                              <w:fldChar w:fldCharType="begin"/>
                            </w:r>
                            <w:r w:rsidR="004B632B">
                              <w:instrText xml:space="preserve"> SEQ Figura \* ARABIC </w:instrText>
                            </w:r>
                            <w:r w:rsidR="004B632B">
                              <w:fldChar w:fldCharType="separate"/>
                            </w:r>
                            <w:r w:rsidR="00E37A55">
                              <w:rPr>
                                <w:noProof/>
                              </w:rPr>
                              <w:t>15</w:t>
                            </w:r>
                            <w:r w:rsidR="004B632B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6B6600" id="_x0000_t202" coordsize="21600,21600" o:spt="202" path="m,l,21600r21600,l21600,xe">
                <v:stroke joinstyle="miter"/>
                <v:path gradientshapeok="t" o:connecttype="rect"/>
              </v:shapetype>
              <v:shape id="Caixa de Texto 28" o:spid="_x0000_s1026" type="#_x0000_t202" style="position:absolute;left:0;text-align:left;margin-left:-.1pt;margin-top:41.65pt;width:135.75pt;height: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" stroked="f">
                <v:textbox style="mso-fit-shape-to-text:t" inset="0,0,0,0">
                  <w:txbxContent>
                    <w:p w14:paraId="7AD29981" w14:textId="4421511D" w:rsidR="005234D4" w:rsidRPr="00D87C69" w:rsidRDefault="005234D4" w:rsidP="005234D4">
                      <w:pPr>
                        <w:pStyle w:val="Legenda"/>
                        <w:rPr>
                          <w:noProof/>
                          <w:color w:val="595959" w:themeColor="text1" w:themeTint="A6"/>
                          <w:sz w:val="20"/>
                        </w:rPr>
                      </w:pPr>
                      <w:r>
                        <w:t xml:space="preserve">Figura </w:t>
                      </w:r>
                      <w:r w:rsidR="004B632B">
                        <w:fldChar w:fldCharType="begin"/>
                      </w:r>
                      <w:r w:rsidR="004B632B">
                        <w:instrText xml:space="preserve"> SEQ Figura \* ARABIC </w:instrText>
                      </w:r>
                      <w:r w:rsidR="004B632B">
                        <w:fldChar w:fldCharType="separate"/>
                      </w:r>
                      <w:r w:rsidR="00E37A55">
                        <w:rPr>
                          <w:noProof/>
                        </w:rPr>
                        <w:t>15</w:t>
                      </w:r>
                      <w:r w:rsidR="004B632B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5234D4">
        <w:rPr>
          <w:noProof/>
        </w:rPr>
        <w:drawing>
          <wp:anchor distT="0" distB="0" distL="114300" distR="114300" simplePos="0" relativeHeight="251943936" behindDoc="0" locked="0" layoutInCell="1" allowOverlap="1" wp14:anchorId="544DFB15" wp14:editId="66F66D76">
            <wp:simplePos x="0" y="0"/>
            <wp:positionH relativeFrom="margin">
              <wp:posOffset>-1270</wp:posOffset>
            </wp:positionH>
            <wp:positionV relativeFrom="paragraph">
              <wp:posOffset>119380</wp:posOffset>
            </wp:positionV>
            <wp:extent cx="1724025" cy="352425"/>
            <wp:effectExtent l="0" t="0" r="9525" b="952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AD2B59" w14:textId="77777777" w:rsidR="005234D4" w:rsidRDefault="005234D4" w:rsidP="005234D4">
      <w:pPr>
        <w:rPr>
          <w:lang w:val="pt-BR"/>
        </w:rPr>
      </w:pPr>
    </w:p>
    <w:p w14:paraId="0564EB93" w14:textId="77777777" w:rsidR="005234D4" w:rsidRDefault="005234D4" w:rsidP="005234D4">
      <w:pPr>
        <w:rPr>
          <w:lang w:val="pt-BR"/>
        </w:rPr>
      </w:pPr>
    </w:p>
    <w:p w14:paraId="0BAE0BA5" w14:textId="77777777" w:rsidR="005234D4" w:rsidRDefault="005234D4" w:rsidP="005234D4">
      <w:pPr>
        <w:rPr>
          <w:lang w:val="pt-BR"/>
        </w:rPr>
      </w:pPr>
    </w:p>
    <w:p w14:paraId="2F0176FC" w14:textId="6FFE8F15" w:rsidR="005234D4" w:rsidRDefault="005234D4" w:rsidP="005234D4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82EC9E1" wp14:editId="29CEA491">
                <wp:simplePos x="0" y="0"/>
                <wp:positionH relativeFrom="column">
                  <wp:posOffset>1724025</wp:posOffset>
                </wp:positionH>
                <wp:positionV relativeFrom="paragraph">
                  <wp:posOffset>152401</wp:posOffset>
                </wp:positionV>
                <wp:extent cx="3752850" cy="114300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6F82B" w14:textId="111EF9B7" w:rsidR="005234D4" w:rsidRPr="0079409D" w:rsidRDefault="005234D4" w:rsidP="005234D4">
                            <w:pPr>
                              <w:pStyle w:val="Legenda"/>
                              <w:rPr>
                                <w:noProof/>
                                <w:color w:val="595959" w:themeColor="text1" w:themeTint="A6"/>
                                <w:sz w:val="20"/>
                              </w:rPr>
                            </w:pPr>
                            <w:r>
                              <w:t xml:space="preserve">Figura </w:t>
                            </w:r>
                            <w:r w:rsidR="004B632B">
                              <w:fldChar w:fldCharType="begin"/>
                            </w:r>
                            <w:r w:rsidR="004B632B">
                              <w:instrText xml:space="preserve"> SEQ Figura \* ARABIC </w:instrText>
                            </w:r>
                            <w:r w:rsidR="004B632B">
                              <w:fldChar w:fldCharType="separate"/>
                            </w:r>
                            <w:r w:rsidR="00E37A55">
                              <w:rPr>
                                <w:noProof/>
                              </w:rPr>
                              <w:t>16</w:t>
                            </w:r>
                            <w:r w:rsidR="004B632B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EC9E1" id="Caixa de Texto 29" o:spid="_x0000_s1027" type="#_x0000_t202" style="position:absolute;left:0;text-align:left;margin-left:135.75pt;margin-top:12pt;width:295.5pt;height:9pt;z-index:251953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" stroked="f">
                <v:textbox inset="0,0,0,0">
                  <w:txbxContent>
                    <w:p w14:paraId="78F6F82B" w14:textId="111EF9B7" w:rsidR="005234D4" w:rsidRPr="0079409D" w:rsidRDefault="005234D4" w:rsidP="005234D4">
                      <w:pPr>
                        <w:pStyle w:val="Legenda"/>
                        <w:rPr>
                          <w:noProof/>
                          <w:color w:val="595959" w:themeColor="text1" w:themeTint="A6"/>
                          <w:sz w:val="20"/>
                        </w:rPr>
                      </w:pPr>
                      <w:r>
                        <w:t xml:space="preserve">Figura </w:t>
                      </w:r>
                      <w:r w:rsidR="004B632B">
                        <w:fldChar w:fldCharType="begin"/>
                      </w:r>
                      <w:r w:rsidR="004B632B">
                        <w:instrText xml:space="preserve"> SEQ Figura \* ARABIC </w:instrText>
                      </w:r>
                      <w:r w:rsidR="004B632B">
                        <w:fldChar w:fldCharType="separate"/>
                      </w:r>
                      <w:r w:rsidR="00E37A55">
                        <w:rPr>
                          <w:noProof/>
                        </w:rPr>
                        <w:t>16</w:t>
                      </w:r>
                      <w:r w:rsidR="004B632B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29AFE79" w14:textId="028AE4DE" w:rsidR="005234D4" w:rsidRDefault="005234D4" w:rsidP="005234D4">
      <w:pPr>
        <w:rPr>
          <w:lang w:val="pt-BR"/>
        </w:rPr>
      </w:pPr>
      <w:r>
        <w:rPr>
          <w:lang w:val="pt-BR"/>
        </w:rPr>
        <w:t xml:space="preserve">Com a entrada de dados </w:t>
      </w:r>
      <w:r>
        <w:rPr>
          <w:b/>
          <w:lang w:val="pt-BR"/>
        </w:rPr>
        <w:t>(“Vinícius”, 1234)</w:t>
      </w:r>
      <w:r>
        <w:rPr>
          <w:lang w:val="pt-BR"/>
        </w:rPr>
        <w:t xml:space="preserve"> a função tem como saída o nome e o celular. Agora, se tivermos uma entrada somente com o nome a saída mostra o nome e que o celular não foi informado.</w:t>
      </w:r>
    </w:p>
    <w:p w14:paraId="257AC48F" w14:textId="3C330912" w:rsidR="005234D4" w:rsidRDefault="005234D4" w:rsidP="005234D4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947008" behindDoc="0" locked="0" layoutInCell="1" allowOverlap="1" wp14:anchorId="0F251578" wp14:editId="226EE8F5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3705225" cy="495300"/>
            <wp:effectExtent l="0" t="0" r="9525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11E49" w14:textId="51273596" w:rsidR="005234D4" w:rsidRDefault="005234D4" w:rsidP="005234D4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83F8BE3" wp14:editId="5B486BBF">
                <wp:simplePos x="0" y="0"/>
                <wp:positionH relativeFrom="column">
                  <wp:posOffset>232410</wp:posOffset>
                </wp:positionH>
                <wp:positionV relativeFrom="paragraph">
                  <wp:posOffset>311150</wp:posOffset>
                </wp:positionV>
                <wp:extent cx="1247775" cy="635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C8C6A" w14:textId="7EB19AF2" w:rsidR="005234D4" w:rsidRPr="003665DB" w:rsidRDefault="005234D4" w:rsidP="005234D4">
                            <w:pPr>
                              <w:pStyle w:val="Legenda"/>
                              <w:rPr>
                                <w:noProof/>
                                <w:color w:val="595959" w:themeColor="text1" w:themeTint="A6"/>
                                <w:sz w:val="20"/>
                              </w:rPr>
                            </w:pPr>
                            <w:r>
                              <w:t xml:space="preserve">Figura </w:t>
                            </w:r>
                            <w:r w:rsidR="004B632B">
                              <w:fldChar w:fldCharType="begin"/>
                            </w:r>
                            <w:r w:rsidR="004B632B">
                              <w:instrText xml:space="preserve"> SEQ Figura \* ARABIC </w:instrText>
                            </w:r>
                            <w:r w:rsidR="004B632B">
                              <w:fldChar w:fldCharType="separate"/>
                            </w:r>
                            <w:r w:rsidR="00E37A55">
                              <w:rPr>
                                <w:noProof/>
                              </w:rPr>
                              <w:t>17</w:t>
                            </w:r>
                            <w:r w:rsidR="004B632B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F8BE3" id="Caixa de Texto 30" o:spid="_x0000_s1028" type="#_x0000_t202" style="position:absolute;left:0;text-align:left;margin-left:18.3pt;margin-top:24.5pt;width:98.25pt;height: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" stroked="f">
                <v:textbox style="mso-fit-shape-to-text:t" inset="0,0,0,0">
                  <w:txbxContent>
                    <w:p w14:paraId="5D5C8C6A" w14:textId="7EB19AF2" w:rsidR="005234D4" w:rsidRPr="003665DB" w:rsidRDefault="005234D4" w:rsidP="005234D4">
                      <w:pPr>
                        <w:pStyle w:val="Legenda"/>
                        <w:rPr>
                          <w:noProof/>
                          <w:color w:val="595959" w:themeColor="text1" w:themeTint="A6"/>
                          <w:sz w:val="20"/>
                        </w:rPr>
                      </w:pPr>
                      <w:r>
                        <w:t xml:space="preserve">Figura </w:t>
                      </w:r>
                      <w:r w:rsidR="004B632B">
                        <w:fldChar w:fldCharType="begin"/>
                      </w:r>
                      <w:r w:rsidR="004B632B">
                        <w:instrText xml:space="preserve"> SEQ Figura \* ARABIC </w:instrText>
                      </w:r>
                      <w:r w:rsidR="004B632B">
                        <w:fldChar w:fldCharType="separate"/>
                      </w:r>
                      <w:r w:rsidR="00E37A55">
                        <w:rPr>
                          <w:noProof/>
                        </w:rPr>
                        <w:t>17</w:t>
                      </w:r>
                      <w:r w:rsidR="004B632B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5984" behindDoc="0" locked="0" layoutInCell="1" allowOverlap="1" wp14:anchorId="57DE8870" wp14:editId="59774833">
            <wp:simplePos x="0" y="0"/>
            <wp:positionH relativeFrom="column">
              <wp:posOffset>232410</wp:posOffset>
            </wp:positionH>
            <wp:positionV relativeFrom="paragraph">
              <wp:posOffset>6350</wp:posOffset>
            </wp:positionV>
            <wp:extent cx="1247775" cy="247650"/>
            <wp:effectExtent l="0" t="0" r="9525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37E17" w14:textId="0CEFBCDA" w:rsidR="005234D4" w:rsidRDefault="005234D4" w:rsidP="005234D4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277C1C5" wp14:editId="69880E05">
                <wp:simplePos x="0" y="0"/>
                <wp:positionH relativeFrom="margin">
                  <wp:align>right</wp:align>
                </wp:positionH>
                <wp:positionV relativeFrom="paragraph">
                  <wp:posOffset>200025</wp:posOffset>
                </wp:positionV>
                <wp:extent cx="3705225" cy="114300"/>
                <wp:effectExtent l="0" t="0" r="9525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7DC2E" w14:textId="626CF73C" w:rsidR="005234D4" w:rsidRPr="00D7198B" w:rsidRDefault="005234D4" w:rsidP="005234D4">
                            <w:pPr>
                              <w:pStyle w:val="Legenda"/>
                              <w:rPr>
                                <w:noProof/>
                                <w:color w:val="595959" w:themeColor="text1" w:themeTint="A6"/>
                                <w:sz w:val="20"/>
                              </w:rPr>
                            </w:pPr>
                            <w:r>
                              <w:t xml:space="preserve">Figura </w:t>
                            </w:r>
                            <w:r w:rsidR="004B632B">
                              <w:fldChar w:fldCharType="begin"/>
                            </w:r>
                            <w:r w:rsidR="004B632B">
                              <w:instrText xml:space="preserve"> SEQ Figura \* ARABIC </w:instrText>
                            </w:r>
                            <w:r w:rsidR="004B632B">
                              <w:fldChar w:fldCharType="separate"/>
                            </w:r>
                            <w:r w:rsidR="00E37A55">
                              <w:rPr>
                                <w:noProof/>
                              </w:rPr>
                              <w:t>18</w:t>
                            </w:r>
                            <w:r w:rsidR="004B632B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7C1C5" id="Caixa de Texto 31" o:spid="_x0000_s1029" type="#_x0000_t202" style="position:absolute;left:0;text-align:left;margin-left:240.55pt;margin-top:15.75pt;width:291.75pt;height:9pt;z-index:25195724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" stroked="f">
                <v:textbox inset="0,0,0,0">
                  <w:txbxContent>
                    <w:p w14:paraId="5FA7DC2E" w14:textId="626CF73C" w:rsidR="005234D4" w:rsidRPr="00D7198B" w:rsidRDefault="005234D4" w:rsidP="005234D4">
                      <w:pPr>
                        <w:pStyle w:val="Legenda"/>
                        <w:rPr>
                          <w:noProof/>
                          <w:color w:val="595959" w:themeColor="text1" w:themeTint="A6"/>
                          <w:sz w:val="20"/>
                        </w:rPr>
                      </w:pPr>
                      <w:r>
                        <w:t xml:space="preserve">Figura </w:t>
                      </w:r>
                      <w:r w:rsidR="004B632B">
                        <w:fldChar w:fldCharType="begin"/>
                      </w:r>
                      <w:r w:rsidR="004B632B">
                        <w:instrText xml:space="preserve"> SEQ Figura \* ARABIC </w:instrText>
                      </w:r>
                      <w:r w:rsidR="004B632B">
                        <w:fldChar w:fldCharType="separate"/>
                      </w:r>
                      <w:r w:rsidR="00E37A55">
                        <w:rPr>
                          <w:noProof/>
                        </w:rPr>
                        <w:t>18</w:t>
                      </w:r>
                      <w:r w:rsidR="004B632B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84DCC5" w14:textId="77777777" w:rsidR="005234D4" w:rsidRDefault="005234D4" w:rsidP="005234D4">
      <w:pPr>
        <w:rPr>
          <w:lang w:val="pt-BR"/>
        </w:rPr>
      </w:pPr>
      <w:r>
        <w:rPr>
          <w:lang w:val="pt-BR"/>
        </w:rPr>
        <w:t xml:space="preserve">Agora, se entrarmos somente com o valor do número de telefone, a saída mostrará o celular como o nome, já que não foi informado um valor para o parâmetro celular na estrutura de entrada.  </w:t>
      </w:r>
    </w:p>
    <w:p w14:paraId="141651C7" w14:textId="40D21D64" w:rsidR="005234D4" w:rsidRDefault="005234D4" w:rsidP="005234D4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948032" behindDoc="0" locked="0" layoutInCell="1" allowOverlap="1" wp14:anchorId="1CB55BD6" wp14:editId="4F26B86E">
            <wp:simplePos x="0" y="0"/>
            <wp:positionH relativeFrom="column">
              <wp:posOffset>423545</wp:posOffset>
            </wp:positionH>
            <wp:positionV relativeFrom="paragraph">
              <wp:posOffset>4445</wp:posOffset>
            </wp:positionV>
            <wp:extent cx="781050" cy="228600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112B2A9" wp14:editId="0BB7BDDB">
                <wp:simplePos x="0" y="0"/>
                <wp:positionH relativeFrom="column">
                  <wp:posOffset>490220</wp:posOffset>
                </wp:positionH>
                <wp:positionV relativeFrom="paragraph">
                  <wp:posOffset>290195</wp:posOffset>
                </wp:positionV>
                <wp:extent cx="914400" cy="635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A0425" w14:textId="0F030AC7" w:rsidR="005234D4" w:rsidRPr="00FC66E8" w:rsidRDefault="005234D4" w:rsidP="005234D4">
                            <w:pPr>
                              <w:pStyle w:val="Legenda"/>
                              <w:rPr>
                                <w:noProof/>
                                <w:color w:val="595959" w:themeColor="text1" w:themeTint="A6"/>
                                <w:sz w:val="20"/>
                              </w:rPr>
                            </w:pPr>
                            <w:r>
                              <w:t xml:space="preserve">Figura </w:t>
                            </w:r>
                            <w:r w:rsidR="004B632B">
                              <w:fldChar w:fldCharType="begin"/>
                            </w:r>
                            <w:r w:rsidR="004B632B">
                              <w:instrText xml:space="preserve"> SEQ Figura \* ARABIC </w:instrText>
                            </w:r>
                            <w:r w:rsidR="004B632B">
                              <w:fldChar w:fldCharType="separate"/>
                            </w:r>
                            <w:r w:rsidR="00E37A55">
                              <w:rPr>
                                <w:noProof/>
                              </w:rPr>
                              <w:t>19</w:t>
                            </w:r>
                            <w:r w:rsidR="004B632B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2B2A9" id="Caixa de Texto 32" o:spid="_x0000_s1030" type="#_x0000_t202" style="position:absolute;left:0;text-align:left;margin-left:38.6pt;margin-top:22.85pt;width:1in;height: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" stroked="f">
                <v:textbox style="mso-fit-shape-to-text:t" inset="0,0,0,0">
                  <w:txbxContent>
                    <w:p w14:paraId="056A0425" w14:textId="0F030AC7" w:rsidR="005234D4" w:rsidRPr="00FC66E8" w:rsidRDefault="005234D4" w:rsidP="005234D4">
                      <w:pPr>
                        <w:pStyle w:val="Legenda"/>
                        <w:rPr>
                          <w:noProof/>
                          <w:color w:val="595959" w:themeColor="text1" w:themeTint="A6"/>
                          <w:sz w:val="20"/>
                        </w:rPr>
                      </w:pPr>
                      <w:r>
                        <w:t xml:space="preserve">Figura </w:t>
                      </w:r>
                      <w:r w:rsidR="004B632B">
                        <w:fldChar w:fldCharType="begin"/>
                      </w:r>
                      <w:r w:rsidR="004B632B">
                        <w:instrText xml:space="preserve"> SEQ Figura \* ARABIC </w:instrText>
                      </w:r>
                      <w:r w:rsidR="004B632B">
                        <w:fldChar w:fldCharType="separate"/>
                      </w:r>
                      <w:r w:rsidR="00E37A55">
                        <w:rPr>
                          <w:noProof/>
                        </w:rPr>
                        <w:t>19</w:t>
                      </w:r>
                      <w:r w:rsidR="004B632B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9056" behindDoc="0" locked="0" layoutInCell="1" allowOverlap="1" wp14:anchorId="7490DFE7" wp14:editId="16CBA636">
            <wp:simplePos x="0" y="0"/>
            <wp:positionH relativeFrom="margin">
              <wp:posOffset>1267460</wp:posOffset>
            </wp:positionH>
            <wp:positionV relativeFrom="paragraph">
              <wp:posOffset>3810</wp:posOffset>
            </wp:positionV>
            <wp:extent cx="3714750" cy="457200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BFB76" w14:textId="57BE598C" w:rsidR="005234D4" w:rsidRDefault="005234D4" w:rsidP="005234D4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0540EA8" wp14:editId="4454303C">
                <wp:simplePos x="0" y="0"/>
                <wp:positionH relativeFrom="column">
                  <wp:posOffset>1266825</wp:posOffset>
                </wp:positionH>
                <wp:positionV relativeFrom="paragraph">
                  <wp:posOffset>194310</wp:posOffset>
                </wp:positionV>
                <wp:extent cx="3714750" cy="114300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FD465" w14:textId="4E38C8C9" w:rsidR="005234D4" w:rsidRPr="00CA3A2B" w:rsidRDefault="005234D4" w:rsidP="005234D4">
                            <w:pPr>
                              <w:pStyle w:val="Legenda"/>
                              <w:rPr>
                                <w:noProof/>
                                <w:color w:val="595959" w:themeColor="text1" w:themeTint="A6"/>
                                <w:sz w:val="20"/>
                              </w:rPr>
                            </w:pPr>
                            <w:r>
                              <w:t xml:space="preserve">Figura </w:t>
                            </w:r>
                            <w:r w:rsidR="004B632B">
                              <w:fldChar w:fldCharType="begin"/>
                            </w:r>
                            <w:r w:rsidR="004B632B">
                              <w:instrText xml:space="preserve"> SEQ Figura \* ARABIC </w:instrText>
                            </w:r>
                            <w:r w:rsidR="004B632B">
                              <w:fldChar w:fldCharType="separate"/>
                            </w:r>
                            <w:r w:rsidR="00E37A55">
                              <w:rPr>
                                <w:noProof/>
                              </w:rPr>
                              <w:t>20</w:t>
                            </w:r>
                            <w:r w:rsidR="004B632B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40EA8" id="Caixa de Texto 33" o:spid="_x0000_s1031" type="#_x0000_t202" style="position:absolute;left:0;text-align:left;margin-left:99.75pt;margin-top:15.3pt;width:292.5pt;height:9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" stroked="f">
                <v:textbox inset="0,0,0,0">
                  <w:txbxContent>
                    <w:p w14:paraId="4FDFD465" w14:textId="4E38C8C9" w:rsidR="005234D4" w:rsidRPr="00CA3A2B" w:rsidRDefault="005234D4" w:rsidP="005234D4">
                      <w:pPr>
                        <w:pStyle w:val="Legenda"/>
                        <w:rPr>
                          <w:noProof/>
                          <w:color w:val="595959" w:themeColor="text1" w:themeTint="A6"/>
                          <w:sz w:val="20"/>
                        </w:rPr>
                      </w:pPr>
                      <w:r>
                        <w:t xml:space="preserve">Figura </w:t>
                      </w:r>
                      <w:r w:rsidR="004B632B">
                        <w:fldChar w:fldCharType="begin"/>
                      </w:r>
                      <w:r w:rsidR="004B632B">
                        <w:instrText xml:space="preserve"> SEQ Figura \* ARABIC </w:instrText>
                      </w:r>
                      <w:r w:rsidR="004B632B">
                        <w:fldChar w:fldCharType="separate"/>
                      </w:r>
                      <w:r w:rsidR="00E37A55">
                        <w:rPr>
                          <w:noProof/>
                        </w:rPr>
                        <w:t>20</w:t>
                      </w:r>
                      <w:r w:rsidR="004B632B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78FAB23C" w14:textId="77777777" w:rsidR="005234D4" w:rsidRDefault="005234D4" w:rsidP="005234D4">
      <w:pPr>
        <w:rPr>
          <w:lang w:val="pt-BR"/>
        </w:rPr>
      </w:pPr>
      <w:r>
        <w:rPr>
          <w:lang w:val="pt-BR"/>
        </w:rPr>
        <w:t xml:space="preserve">Com isso, percebemos que o Python interpreta os dados na ordem em que são passados, por isso ele interpretou o número de celular e o atribuiu como valor da variável </w:t>
      </w:r>
      <w:r>
        <w:rPr>
          <w:b/>
          <w:lang w:val="pt-BR"/>
        </w:rPr>
        <w:t>nome</w:t>
      </w:r>
      <w:r>
        <w:rPr>
          <w:lang w:val="pt-BR"/>
        </w:rPr>
        <w:t>. Para resolvermos isso, devemos informar qual parâmetro receberá um valor nulo.</w:t>
      </w:r>
    </w:p>
    <w:p w14:paraId="4774A3FA" w14:textId="77777777" w:rsidR="005234D4" w:rsidRDefault="005234D4" w:rsidP="005234D4">
      <w:pPr>
        <w:keepNext/>
      </w:pPr>
      <w:r>
        <w:rPr>
          <w:noProof/>
          <w:lang w:val="pt-BR"/>
        </w:rPr>
        <w:lastRenderedPageBreak/>
        <w:drawing>
          <wp:inline distT="0" distB="0" distL="0" distR="0" wp14:anchorId="598709A1" wp14:editId="3AF2C591">
            <wp:extent cx="5274310" cy="659130"/>
            <wp:effectExtent l="0" t="0" r="254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95DE" w14:textId="73546CDF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21</w:t>
      </w:r>
      <w:r w:rsidR="004B632B">
        <w:rPr>
          <w:noProof/>
        </w:rPr>
        <w:fldChar w:fldCharType="end"/>
      </w:r>
    </w:p>
    <w:p w14:paraId="08073B35" w14:textId="77777777" w:rsidR="005234D4" w:rsidRDefault="005234D4" w:rsidP="005234D4">
      <w:pPr>
        <w:rPr>
          <w:lang w:val="pt-BR"/>
        </w:rPr>
      </w:pPr>
      <w:r>
        <w:rPr>
          <w:lang w:val="pt-BR"/>
        </w:rPr>
        <w:t xml:space="preserve">Como não existe um caso no qual o parâmetro nome não é informado, a função retorna um erro, mas o valor informado é atribuído ao parâmetro </w:t>
      </w:r>
      <w:r>
        <w:rPr>
          <w:b/>
          <w:lang w:val="pt-BR"/>
        </w:rPr>
        <w:t>celular</w:t>
      </w:r>
      <w:r>
        <w:rPr>
          <w:lang w:val="pt-BR"/>
        </w:rPr>
        <w:t xml:space="preserve">. </w:t>
      </w:r>
    </w:p>
    <w:p w14:paraId="18771C6D" w14:textId="3F48CE3C" w:rsidR="005234D4" w:rsidRPr="002B678E" w:rsidRDefault="002B678E" w:rsidP="002B678E">
      <w:pPr>
        <w:pStyle w:val="Ttulo3"/>
        <w:jc w:val="both"/>
      </w:pPr>
      <w:bookmarkStart w:id="44" w:name="_Toc129773299"/>
      <w:r>
        <w:t>Função com retorno</w:t>
      </w:r>
      <w:bookmarkEnd w:id="44"/>
    </w:p>
    <w:p w14:paraId="2C8A2F9B" w14:textId="77777777" w:rsidR="005234D4" w:rsidRDefault="005234D4" w:rsidP="005234D4">
      <w:pPr>
        <w:rPr>
          <w:b/>
          <w:color w:val="007DEB" w:themeColor="background2" w:themeShade="80"/>
          <w:lang w:val="pt-BR"/>
        </w:rPr>
      </w:pPr>
      <w:r>
        <w:rPr>
          <w:lang w:val="pt-BR"/>
        </w:rPr>
        <w:t>Dependendo do caso, não queremos que uma função mostre o valor diretamente na tela, por isso podemos fazer com que a função apenas retorne um valor. Podemos imprimir esse valor desta forma:</w:t>
      </w:r>
    </w:p>
    <w:p w14:paraId="1E4357A0" w14:textId="77777777" w:rsidR="005234D4" w:rsidRDefault="005234D4" w:rsidP="005234D4">
      <w:pPr>
        <w:keepNext/>
      </w:pPr>
      <w:r>
        <w:rPr>
          <w:noProof/>
          <w:lang w:val="pt-BR"/>
        </w:rPr>
        <w:drawing>
          <wp:inline distT="0" distB="0" distL="0" distR="0" wp14:anchorId="2C895C8D" wp14:editId="5C00FA5D">
            <wp:extent cx="2047875" cy="6381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1504" w14:textId="10BA835E" w:rsidR="005234D4" w:rsidRDefault="005234D4" w:rsidP="005234D4">
      <w:pPr>
        <w:pStyle w:val="Legenda"/>
        <w:jc w:val="both"/>
        <w:rPr>
          <w:color w:val="595959" w:themeColor="text1" w:themeTint="A6"/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22</w:t>
      </w:r>
      <w:r w:rsidR="004B632B">
        <w:rPr>
          <w:noProof/>
        </w:rPr>
        <w:fldChar w:fldCharType="end"/>
      </w:r>
    </w:p>
    <w:p w14:paraId="7474B831" w14:textId="77777777" w:rsidR="005234D4" w:rsidRDefault="005234D4" w:rsidP="005234D4">
      <w:pPr>
        <w:keepNext/>
      </w:pPr>
      <w:r>
        <w:rPr>
          <w:noProof/>
          <w:lang w:val="pt-BR"/>
        </w:rPr>
        <w:drawing>
          <wp:inline distT="0" distB="0" distL="0" distR="0" wp14:anchorId="2CB058C0" wp14:editId="73CADEC0">
            <wp:extent cx="1990725" cy="2000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0DC6" w14:textId="0719B63C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23</w:t>
      </w:r>
      <w:r w:rsidR="004B632B">
        <w:rPr>
          <w:noProof/>
        </w:rPr>
        <w:fldChar w:fldCharType="end"/>
      </w:r>
    </w:p>
    <w:p w14:paraId="2886DE46" w14:textId="77777777" w:rsidR="005234D4" w:rsidRDefault="005234D4" w:rsidP="005234D4">
      <w:pPr>
        <w:rPr>
          <w:lang w:val="pt-BR"/>
        </w:rPr>
      </w:pPr>
      <w:r>
        <w:rPr>
          <w:lang w:val="pt-BR"/>
        </w:rPr>
        <w:t>Usando este método, o terminal mostrará somente o valor do resultado da média entre os 3 valores que foram recebidos pela função. Sendo assim, podemos também atribuir o valor do resultado retornado pela função a uma variável e assim mostrar na tela.</w:t>
      </w:r>
    </w:p>
    <w:p w14:paraId="3FAC68FD" w14:textId="77777777" w:rsidR="005234D4" w:rsidRDefault="005234D4" w:rsidP="005234D4">
      <w:pPr>
        <w:keepNext/>
      </w:pPr>
      <w:r>
        <w:rPr>
          <w:noProof/>
          <w:lang w:val="pt-BR"/>
        </w:rPr>
        <w:drawing>
          <wp:inline distT="0" distB="0" distL="0" distR="0" wp14:anchorId="04499B31" wp14:editId="3DDE9B39">
            <wp:extent cx="2743200" cy="381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F76C" w14:textId="08AFAB1F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24</w:t>
      </w:r>
      <w:r w:rsidR="004B632B">
        <w:rPr>
          <w:noProof/>
        </w:rPr>
        <w:fldChar w:fldCharType="end"/>
      </w:r>
    </w:p>
    <w:p w14:paraId="54AF1594" w14:textId="77777777" w:rsidR="005234D4" w:rsidRPr="002B678E" w:rsidRDefault="005234D4" w:rsidP="005234D4">
      <w:pPr>
        <w:rPr>
          <w:u w:val="single"/>
          <w:lang w:val="pt-BR"/>
        </w:rPr>
      </w:pPr>
      <w:r>
        <w:rPr>
          <w:lang w:val="pt-BR"/>
        </w:rPr>
        <w:t>Agora podemos usar o valor da variável que recebeu o resultado da função para, por exemplo, calcular a média final de um aluno.</w:t>
      </w:r>
    </w:p>
    <w:p w14:paraId="0B860706" w14:textId="77777777" w:rsidR="005234D4" w:rsidRDefault="005234D4" w:rsidP="005234D4">
      <w:pPr>
        <w:keepNext/>
      </w:pPr>
      <w:r>
        <w:rPr>
          <w:noProof/>
          <w:lang w:val="pt-BR"/>
        </w:rPr>
        <w:drawing>
          <wp:inline distT="0" distB="0" distL="0" distR="0" wp14:anchorId="16D34753" wp14:editId="0A905D94">
            <wp:extent cx="3981450" cy="7715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A635" w14:textId="798B7971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25</w:t>
      </w:r>
      <w:r w:rsidR="004B632B">
        <w:rPr>
          <w:noProof/>
        </w:rPr>
        <w:fldChar w:fldCharType="end"/>
      </w:r>
    </w:p>
    <w:p w14:paraId="2A9E2113" w14:textId="77777777" w:rsidR="005234D4" w:rsidRDefault="005234D4" w:rsidP="005234D4">
      <w:pPr>
        <w:rPr>
          <w:lang w:val="pt-BR"/>
        </w:rPr>
      </w:pPr>
      <w:r>
        <w:rPr>
          <w:lang w:val="pt-BR"/>
        </w:rPr>
        <w:t xml:space="preserve">Uma função pode ter mais de um chamado de </w:t>
      </w:r>
      <w:proofErr w:type="spellStart"/>
      <w:r>
        <w:rPr>
          <w:b/>
          <w:lang w:val="pt-BR"/>
        </w:rPr>
        <w:t>return</w:t>
      </w:r>
      <w:proofErr w:type="spellEnd"/>
      <w:r>
        <w:rPr>
          <w:lang w:val="pt-BR"/>
        </w:rPr>
        <w:t xml:space="preserve">, mas terá apenas um retorno. A seguir, por exemplo, a função vai retornar o nome e o número de celular caso o parâmetro </w:t>
      </w:r>
      <w:r>
        <w:rPr>
          <w:b/>
          <w:lang w:val="pt-BR"/>
        </w:rPr>
        <w:t>celular</w:t>
      </w:r>
      <w:r>
        <w:rPr>
          <w:lang w:val="pt-BR"/>
        </w:rPr>
        <w:t xml:space="preserve"> não seja nulo, ou retornar o nome e mostrar que o celular não foi informado caso o parâmetro </w:t>
      </w:r>
      <w:r>
        <w:rPr>
          <w:b/>
          <w:lang w:val="pt-BR"/>
        </w:rPr>
        <w:t>celular</w:t>
      </w:r>
      <w:r>
        <w:rPr>
          <w:lang w:val="pt-BR"/>
        </w:rPr>
        <w:t xml:space="preserve"> seja nulo.</w:t>
      </w:r>
    </w:p>
    <w:p w14:paraId="094192D6" w14:textId="77777777" w:rsidR="005234D4" w:rsidRDefault="005234D4" w:rsidP="005234D4">
      <w:pPr>
        <w:keepNext/>
      </w:pPr>
      <w:r>
        <w:rPr>
          <w:noProof/>
          <w:lang w:val="pt-BR"/>
        </w:rPr>
        <w:lastRenderedPageBreak/>
        <w:drawing>
          <wp:inline distT="0" distB="0" distL="0" distR="0" wp14:anchorId="4263E82F" wp14:editId="379974D5">
            <wp:extent cx="4781550" cy="9620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9824" w14:textId="205F2F21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26</w:t>
      </w:r>
      <w:r w:rsidR="004B632B">
        <w:rPr>
          <w:noProof/>
        </w:rPr>
        <w:fldChar w:fldCharType="end"/>
      </w:r>
    </w:p>
    <w:p w14:paraId="6409BEA0" w14:textId="3CCA50EF" w:rsidR="002B678E" w:rsidRDefault="002B678E" w:rsidP="002B678E">
      <w:pPr>
        <w:pStyle w:val="Ttulo3"/>
        <w:jc w:val="both"/>
      </w:pPr>
      <w:bookmarkStart w:id="45" w:name="_Toc129773300"/>
      <w:r>
        <w:t>Retornando múltiplos valores</w:t>
      </w:r>
      <w:bookmarkEnd w:id="45"/>
    </w:p>
    <w:p w14:paraId="57336A70" w14:textId="77777777" w:rsidR="005234D4" w:rsidRDefault="005234D4" w:rsidP="005234D4">
      <w:pPr>
        <w:rPr>
          <w:lang w:val="pt-BR"/>
        </w:rPr>
      </w:pPr>
      <w:r>
        <w:rPr>
          <w:lang w:val="pt-BR"/>
        </w:rPr>
        <w:t>Apesar de uma função executar somente uma vez o retorno, como explicado acima, podemos retornar mais de um valor em um único retorno. Vamos montar uma função que retorna o resultado da multiplicação e divisão entre dois números.</w:t>
      </w:r>
    </w:p>
    <w:p w14:paraId="76DFB1C4" w14:textId="77777777" w:rsidR="005234D4" w:rsidRDefault="005234D4" w:rsidP="005234D4">
      <w:pPr>
        <w:keepNext/>
      </w:pPr>
      <w:r>
        <w:rPr>
          <w:noProof/>
          <w:lang w:val="pt-BR"/>
        </w:rPr>
        <w:drawing>
          <wp:inline distT="0" distB="0" distL="0" distR="0" wp14:anchorId="0DCF3349" wp14:editId="2FA2F6D2">
            <wp:extent cx="1581150" cy="609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3994" w14:textId="537C2612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</w:instrText>
      </w:r>
      <w:r w:rsidR="004B632B">
        <w:instrText xml:space="preserve"> ARABIC </w:instrText>
      </w:r>
      <w:r w:rsidR="004B632B">
        <w:fldChar w:fldCharType="separate"/>
      </w:r>
      <w:r w:rsidR="00E37A55">
        <w:rPr>
          <w:noProof/>
        </w:rPr>
        <w:t>27</w:t>
      </w:r>
      <w:r w:rsidR="004B632B">
        <w:rPr>
          <w:noProof/>
        </w:rPr>
        <w:fldChar w:fldCharType="end"/>
      </w:r>
    </w:p>
    <w:p w14:paraId="2EEB2126" w14:textId="77777777" w:rsidR="005234D4" w:rsidRDefault="005234D4" w:rsidP="005234D4">
      <w:pPr>
        <w:rPr>
          <w:lang w:val="pt-BR"/>
        </w:rPr>
      </w:pPr>
      <w:r>
        <w:rPr>
          <w:lang w:val="pt-BR"/>
        </w:rPr>
        <w:t xml:space="preserve">Essa função retorna um dado do tipo </w:t>
      </w:r>
      <w:proofErr w:type="spellStart"/>
      <w:r>
        <w:rPr>
          <w:b/>
          <w:lang w:val="pt-BR"/>
        </w:rPr>
        <w:t>tuple</w:t>
      </w:r>
      <w:proofErr w:type="spellEnd"/>
      <w:r>
        <w:rPr>
          <w:lang w:val="pt-BR"/>
        </w:rPr>
        <w:t xml:space="preserve">, que funciona como um </w:t>
      </w:r>
      <w:proofErr w:type="spellStart"/>
      <w:r>
        <w:rPr>
          <w:b/>
          <w:lang w:val="pt-BR"/>
        </w:rPr>
        <w:t>array</w:t>
      </w:r>
      <w:proofErr w:type="spellEnd"/>
      <w:r>
        <w:rPr>
          <w:lang w:val="pt-BR"/>
        </w:rPr>
        <w:t xml:space="preserve"> ordenado e que não pode ser alterado. Sendo assim, podemos fazer um bloco </w:t>
      </w:r>
      <w:r>
        <w:rPr>
          <w:b/>
          <w:lang w:val="pt-BR"/>
        </w:rPr>
        <w:t>for</w:t>
      </w:r>
      <w:r>
        <w:rPr>
          <w:lang w:val="pt-BR"/>
        </w:rPr>
        <w:t xml:space="preserve"> para imprimir o retorno desse tipo de função.</w:t>
      </w:r>
    </w:p>
    <w:p w14:paraId="4724F6D8" w14:textId="77777777" w:rsidR="005234D4" w:rsidRDefault="005234D4" w:rsidP="005234D4">
      <w:pPr>
        <w:keepNext/>
      </w:pPr>
      <w:r>
        <w:rPr>
          <w:noProof/>
          <w:lang w:val="pt-BR"/>
        </w:rPr>
        <w:drawing>
          <wp:inline distT="0" distB="0" distL="0" distR="0" wp14:anchorId="60EF33AF" wp14:editId="42D45FBC">
            <wp:extent cx="3695700" cy="10001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7338" w14:textId="3F8EB0DC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28</w:t>
      </w:r>
      <w:r w:rsidR="004B632B">
        <w:rPr>
          <w:noProof/>
        </w:rPr>
        <w:fldChar w:fldCharType="end"/>
      </w:r>
    </w:p>
    <w:p w14:paraId="4D37C848" w14:textId="296CECB1" w:rsidR="002B678E" w:rsidRDefault="002B678E" w:rsidP="002B678E">
      <w:pPr>
        <w:pStyle w:val="Ttulo3"/>
        <w:jc w:val="both"/>
      </w:pPr>
      <w:bookmarkStart w:id="46" w:name="_Toc129773301"/>
      <w:r>
        <w:t>Número arbitrário de parâmetro (*</w:t>
      </w:r>
      <w:proofErr w:type="spellStart"/>
      <w:r>
        <w:t>args</w:t>
      </w:r>
      <w:proofErr w:type="spellEnd"/>
      <w:r>
        <w:t>)</w:t>
      </w:r>
      <w:bookmarkEnd w:id="46"/>
    </w:p>
    <w:p w14:paraId="089D34D6" w14:textId="77777777" w:rsidR="005234D4" w:rsidRDefault="005234D4" w:rsidP="005234D4">
      <w:pPr>
        <w:rPr>
          <w:lang w:val="pt-BR"/>
        </w:rPr>
      </w:pPr>
      <w:r>
        <w:rPr>
          <w:lang w:val="pt-BR"/>
        </w:rPr>
        <w:t xml:space="preserve">Em Python podemos passar um número arbitrário de argumentos para uma função, para isso utilizamos os parâmetros </w:t>
      </w:r>
      <w:r>
        <w:rPr>
          <w:b/>
          <w:lang w:val="pt-BR"/>
        </w:rPr>
        <w:t>*</w:t>
      </w:r>
      <w:proofErr w:type="spellStart"/>
      <w:r>
        <w:rPr>
          <w:b/>
          <w:lang w:val="pt-BR"/>
        </w:rPr>
        <w:t>args</w:t>
      </w:r>
      <w:proofErr w:type="spellEnd"/>
      <w:r>
        <w:rPr>
          <w:b/>
          <w:lang w:val="pt-BR"/>
        </w:rPr>
        <w:t xml:space="preserve"> </w:t>
      </w:r>
      <w:r>
        <w:rPr>
          <w:lang w:val="pt-BR"/>
        </w:rPr>
        <w:t xml:space="preserve">e </w:t>
      </w:r>
      <w:r>
        <w:rPr>
          <w:b/>
          <w:lang w:val="pt-BR"/>
        </w:rPr>
        <w:t>**</w:t>
      </w:r>
      <w:proofErr w:type="spellStart"/>
      <w:r>
        <w:rPr>
          <w:b/>
          <w:lang w:val="pt-BR"/>
        </w:rPr>
        <w:t>kwargs</w:t>
      </w:r>
      <w:proofErr w:type="spellEnd"/>
      <w:r>
        <w:rPr>
          <w:lang w:val="pt-BR"/>
        </w:rPr>
        <w:t xml:space="preserve">. Não é necessário utilizar especificamente os nomes </w:t>
      </w:r>
      <w:r>
        <w:rPr>
          <w:b/>
          <w:lang w:val="pt-BR"/>
        </w:rPr>
        <w:t>*</w:t>
      </w:r>
      <w:proofErr w:type="spellStart"/>
      <w:r>
        <w:rPr>
          <w:b/>
          <w:lang w:val="pt-BR"/>
        </w:rPr>
        <w:t>args</w:t>
      </w:r>
      <w:proofErr w:type="spellEnd"/>
      <w:r>
        <w:rPr>
          <w:b/>
          <w:lang w:val="pt-BR"/>
        </w:rPr>
        <w:t xml:space="preserve"> </w:t>
      </w:r>
      <w:r>
        <w:rPr>
          <w:lang w:val="pt-BR"/>
        </w:rPr>
        <w:t xml:space="preserve">e </w:t>
      </w:r>
      <w:r>
        <w:rPr>
          <w:b/>
          <w:lang w:val="pt-BR"/>
        </w:rPr>
        <w:t>**</w:t>
      </w:r>
      <w:proofErr w:type="spellStart"/>
      <w:r>
        <w:rPr>
          <w:b/>
          <w:lang w:val="pt-BR"/>
        </w:rPr>
        <w:t>kwargs</w:t>
      </w:r>
      <w:proofErr w:type="spellEnd"/>
      <w:r>
        <w:rPr>
          <w:lang w:val="pt-BR"/>
        </w:rPr>
        <w:t xml:space="preserve">, podemos usar apenas </w:t>
      </w:r>
      <w:r>
        <w:rPr>
          <w:b/>
          <w:lang w:val="pt-BR"/>
        </w:rPr>
        <w:t xml:space="preserve">* </w:t>
      </w:r>
      <w:r>
        <w:rPr>
          <w:lang w:val="pt-BR"/>
        </w:rPr>
        <w:t xml:space="preserve">ou </w:t>
      </w:r>
      <w:r>
        <w:rPr>
          <w:b/>
          <w:lang w:val="pt-BR"/>
        </w:rPr>
        <w:t>**</w:t>
      </w:r>
      <w:r>
        <w:rPr>
          <w:lang w:val="pt-BR"/>
        </w:rPr>
        <w:t xml:space="preserve">. Podemos escrever, por exemplo, </w:t>
      </w:r>
      <w:r>
        <w:rPr>
          <w:b/>
          <w:lang w:val="pt-BR"/>
        </w:rPr>
        <w:t>*var</w:t>
      </w:r>
      <w:r>
        <w:rPr>
          <w:lang w:val="pt-BR"/>
        </w:rPr>
        <w:t xml:space="preserve"> e </w:t>
      </w:r>
      <w:r>
        <w:rPr>
          <w:b/>
          <w:lang w:val="pt-BR"/>
        </w:rPr>
        <w:t>**vars</w:t>
      </w:r>
      <w:r>
        <w:rPr>
          <w:lang w:val="pt-BR"/>
        </w:rPr>
        <w:t>.</w:t>
      </w:r>
    </w:p>
    <w:p w14:paraId="1200A4E0" w14:textId="77777777" w:rsidR="005234D4" w:rsidRDefault="005234D4" w:rsidP="005234D4">
      <w:pPr>
        <w:rPr>
          <w:lang w:val="pt-BR"/>
        </w:rPr>
      </w:pPr>
      <w:r>
        <w:rPr>
          <w:lang w:val="pt-BR"/>
        </w:rPr>
        <w:t xml:space="preserve">Primeiro vamos aprender a usar o </w:t>
      </w:r>
      <w:r>
        <w:rPr>
          <w:b/>
          <w:lang w:val="pt-BR"/>
        </w:rPr>
        <w:t>*</w:t>
      </w:r>
      <w:proofErr w:type="spellStart"/>
      <w:r>
        <w:rPr>
          <w:b/>
          <w:lang w:val="pt-BR"/>
        </w:rPr>
        <w:t>args</w:t>
      </w:r>
      <w:proofErr w:type="spellEnd"/>
      <w:r>
        <w:rPr>
          <w:lang w:val="pt-BR"/>
        </w:rPr>
        <w:t xml:space="preserve">, ele pode ser usado, assim como o </w:t>
      </w:r>
      <w:r>
        <w:rPr>
          <w:b/>
          <w:lang w:val="pt-BR"/>
        </w:rPr>
        <w:t>**</w:t>
      </w:r>
      <w:proofErr w:type="spellStart"/>
      <w:r>
        <w:rPr>
          <w:b/>
          <w:lang w:val="pt-BR"/>
        </w:rPr>
        <w:t>kwargs</w:t>
      </w:r>
      <w:proofErr w:type="spellEnd"/>
      <w:r>
        <w:rPr>
          <w:lang w:val="pt-BR"/>
        </w:rPr>
        <w:t xml:space="preserve">, em definições de funções. Esses parâmetros nos permitem passar um número variável de argumentos a uma função. O parâmetro </w:t>
      </w:r>
      <w:r>
        <w:rPr>
          <w:b/>
          <w:lang w:val="pt-BR"/>
        </w:rPr>
        <w:t>*</w:t>
      </w:r>
      <w:proofErr w:type="spellStart"/>
      <w:r>
        <w:rPr>
          <w:b/>
          <w:lang w:val="pt-BR"/>
        </w:rPr>
        <w:t>args</w:t>
      </w:r>
      <w:proofErr w:type="spellEnd"/>
      <w:r>
        <w:rPr>
          <w:lang w:val="pt-BR"/>
        </w:rPr>
        <w:t xml:space="preserve"> serve para quando não se sabe previamente o número de argumentos que serão passados para a função.</w:t>
      </w:r>
    </w:p>
    <w:p w14:paraId="02B35737" w14:textId="77777777" w:rsidR="005234D4" w:rsidRDefault="005234D4" w:rsidP="005234D4">
      <w:pPr>
        <w:keepNext/>
      </w:pPr>
      <w:r>
        <w:rPr>
          <w:noProof/>
          <w:lang w:val="pt-BR"/>
        </w:rPr>
        <w:drawing>
          <wp:inline distT="0" distB="0" distL="0" distR="0" wp14:anchorId="539EBB4E" wp14:editId="16298533">
            <wp:extent cx="3638550" cy="9429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1E284" w14:textId="1E1B4F1D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</w:instrText>
      </w:r>
      <w:r w:rsidR="004B632B">
        <w:instrText xml:space="preserve">RABIC </w:instrText>
      </w:r>
      <w:r w:rsidR="004B632B">
        <w:fldChar w:fldCharType="separate"/>
      </w:r>
      <w:r w:rsidR="00E37A55">
        <w:rPr>
          <w:noProof/>
        </w:rPr>
        <w:t>29</w:t>
      </w:r>
      <w:r w:rsidR="004B632B">
        <w:rPr>
          <w:noProof/>
        </w:rPr>
        <w:fldChar w:fldCharType="end"/>
      </w:r>
    </w:p>
    <w:p w14:paraId="0E421DF0" w14:textId="77777777" w:rsidR="005234D4" w:rsidRDefault="005234D4" w:rsidP="005234D4">
      <w:pPr>
        <w:rPr>
          <w:lang w:val="pt-BR"/>
        </w:rPr>
      </w:pPr>
      <w:r>
        <w:rPr>
          <w:lang w:val="pt-BR"/>
        </w:rPr>
        <w:t>Essa função gera a seguinte saída:</w:t>
      </w:r>
    </w:p>
    <w:p w14:paraId="2CF4CAD0" w14:textId="77777777" w:rsidR="005234D4" w:rsidRDefault="005234D4" w:rsidP="005234D4">
      <w:pPr>
        <w:keepNext/>
      </w:pPr>
      <w:r>
        <w:rPr>
          <w:noProof/>
          <w:lang w:val="pt-BR"/>
        </w:rPr>
        <w:lastRenderedPageBreak/>
        <w:drawing>
          <wp:inline distT="0" distB="0" distL="0" distR="0" wp14:anchorId="0B848D69" wp14:editId="6E827754">
            <wp:extent cx="1724025" cy="6381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3204" w14:textId="6C6892B6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30</w:t>
      </w:r>
      <w:r w:rsidR="004B632B">
        <w:rPr>
          <w:noProof/>
        </w:rPr>
        <w:fldChar w:fldCharType="end"/>
      </w:r>
    </w:p>
    <w:p w14:paraId="1EC585C2" w14:textId="77777777" w:rsidR="005234D4" w:rsidRDefault="005234D4" w:rsidP="005234D4">
      <w:pPr>
        <w:rPr>
          <w:lang w:val="pt-BR"/>
        </w:rPr>
      </w:pPr>
      <w:r>
        <w:rPr>
          <w:lang w:val="pt-BR"/>
        </w:rPr>
        <w:t xml:space="preserve">O parâmetro </w:t>
      </w:r>
      <w:proofErr w:type="spellStart"/>
      <w:r>
        <w:rPr>
          <w:b/>
          <w:lang w:val="pt-BR"/>
        </w:rPr>
        <w:t>arg</w:t>
      </w:r>
      <w:proofErr w:type="spellEnd"/>
      <w:r>
        <w:rPr>
          <w:lang w:val="pt-BR"/>
        </w:rPr>
        <w:t xml:space="preserve"> funciona como qualquer outro parâmetro, já o </w:t>
      </w:r>
      <w:r>
        <w:rPr>
          <w:b/>
          <w:lang w:val="pt-BR"/>
        </w:rPr>
        <w:t>*</w:t>
      </w:r>
      <w:proofErr w:type="spellStart"/>
      <w:r>
        <w:rPr>
          <w:b/>
          <w:lang w:val="pt-BR"/>
        </w:rPr>
        <w:t>args</w:t>
      </w:r>
      <w:proofErr w:type="spellEnd"/>
      <w:r>
        <w:rPr>
          <w:lang w:val="pt-BR"/>
        </w:rPr>
        <w:t xml:space="preserve"> recebe múltiplos valores dentro de algum tipo de </w:t>
      </w:r>
      <w:proofErr w:type="spellStart"/>
      <w:r>
        <w:rPr>
          <w:b/>
          <w:lang w:val="pt-BR"/>
        </w:rPr>
        <w:t>array</w:t>
      </w:r>
      <w:proofErr w:type="spellEnd"/>
      <w:r>
        <w:rPr>
          <w:lang w:val="pt-BR"/>
        </w:rPr>
        <w:t xml:space="preserve">, podendo ser usados também listas do tipo </w:t>
      </w:r>
      <w:proofErr w:type="spellStart"/>
      <w:r>
        <w:rPr>
          <w:b/>
          <w:lang w:val="pt-BR"/>
        </w:rPr>
        <w:t>tuple</w:t>
      </w:r>
      <w:proofErr w:type="spellEnd"/>
      <w:r>
        <w:rPr>
          <w:lang w:val="pt-BR"/>
        </w:rPr>
        <w:t xml:space="preserve"> e </w:t>
      </w:r>
      <w:proofErr w:type="spellStart"/>
      <w:r>
        <w:rPr>
          <w:b/>
          <w:lang w:val="pt-BR"/>
        </w:rPr>
        <w:t>list</w:t>
      </w:r>
      <w:proofErr w:type="spellEnd"/>
      <w:r>
        <w:rPr>
          <w:lang w:val="pt-BR"/>
        </w:rPr>
        <w:t>.</w:t>
      </w:r>
    </w:p>
    <w:p w14:paraId="1AA92976" w14:textId="77777777" w:rsidR="005234D4" w:rsidRDefault="005234D4" w:rsidP="005234D4">
      <w:pPr>
        <w:rPr>
          <w:lang w:val="pt-BR"/>
        </w:rPr>
      </w:pPr>
      <w:r>
        <w:rPr>
          <w:lang w:val="pt-BR"/>
        </w:rPr>
        <w:t xml:space="preserve">O parâmetro </w:t>
      </w:r>
      <w:r>
        <w:rPr>
          <w:b/>
          <w:lang w:val="pt-BR"/>
        </w:rPr>
        <w:t>*</w:t>
      </w:r>
      <w:proofErr w:type="spellStart"/>
      <w:r>
        <w:rPr>
          <w:b/>
          <w:lang w:val="pt-BR"/>
        </w:rPr>
        <w:t>args</w:t>
      </w:r>
      <w:proofErr w:type="spellEnd"/>
      <w:r>
        <w:rPr>
          <w:lang w:val="pt-BR"/>
        </w:rPr>
        <w:t>, em suma, é utilizado quando não sabemos com antecedência o número de argumentos que serão passados para a função. O asterisco faz um empacotamento dos dados para ajudar e facilitar a disponibilização dos parâmetros, e a função que recebe esse tipo de parâmetro faz o desempacotamento.</w:t>
      </w:r>
    </w:p>
    <w:p w14:paraId="5509AB2C" w14:textId="50DC333E" w:rsidR="002B678E" w:rsidRDefault="002B678E" w:rsidP="002B678E">
      <w:pPr>
        <w:pStyle w:val="Ttulo3"/>
        <w:jc w:val="both"/>
      </w:pPr>
      <w:bookmarkStart w:id="47" w:name="_Toc129773302"/>
      <w:r>
        <w:t>Número arbitrário de chave (**</w:t>
      </w:r>
      <w:proofErr w:type="spellStart"/>
      <w:r>
        <w:t>kwargs</w:t>
      </w:r>
      <w:proofErr w:type="spellEnd"/>
      <w:r>
        <w:t>)</w:t>
      </w:r>
      <w:bookmarkEnd w:id="47"/>
    </w:p>
    <w:p w14:paraId="6485E172" w14:textId="77777777" w:rsidR="005234D4" w:rsidRDefault="005234D4" w:rsidP="005234D4">
      <w:pPr>
        <w:rPr>
          <w:lang w:val="pt-BR"/>
        </w:rPr>
      </w:pPr>
      <w:r>
        <w:rPr>
          <w:lang w:val="pt-BR"/>
        </w:rPr>
        <w:t xml:space="preserve">O </w:t>
      </w:r>
      <w:r>
        <w:rPr>
          <w:b/>
          <w:lang w:val="pt-BR"/>
        </w:rPr>
        <w:t>**</w:t>
      </w:r>
      <w:proofErr w:type="spellStart"/>
      <w:r>
        <w:rPr>
          <w:b/>
          <w:lang w:val="pt-BR"/>
        </w:rPr>
        <w:t>kwargs</w:t>
      </w:r>
      <w:proofErr w:type="spellEnd"/>
      <w:r>
        <w:rPr>
          <w:lang w:val="pt-BR"/>
        </w:rPr>
        <w:t xml:space="preserve"> permite que sejam passados um tamanho variável da palavra-chave dos argumentos para uma função. Para isso é preciso utilizar o </w:t>
      </w:r>
      <w:r>
        <w:rPr>
          <w:b/>
          <w:lang w:val="pt-BR"/>
        </w:rPr>
        <w:t>**</w:t>
      </w:r>
      <w:proofErr w:type="spellStart"/>
      <w:r>
        <w:rPr>
          <w:b/>
          <w:lang w:val="pt-BR"/>
        </w:rPr>
        <w:t>kwargs</w:t>
      </w:r>
      <w:proofErr w:type="spellEnd"/>
      <w:r>
        <w:rPr>
          <w:lang w:val="pt-BR"/>
        </w:rPr>
        <w:t xml:space="preserve"> para manipular argumentos nomeados em uma função.</w:t>
      </w:r>
    </w:p>
    <w:p w14:paraId="671B6D60" w14:textId="77777777" w:rsidR="005234D4" w:rsidRDefault="005234D4" w:rsidP="005234D4">
      <w:pPr>
        <w:keepNext/>
      </w:pPr>
      <w:r>
        <w:rPr>
          <w:noProof/>
          <w:lang w:val="pt-BR"/>
        </w:rPr>
        <w:drawing>
          <wp:inline distT="0" distB="0" distL="0" distR="0" wp14:anchorId="7731A219" wp14:editId="311BE837">
            <wp:extent cx="3943350" cy="7524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B072" w14:textId="0DDFC903" w:rsidR="005234D4" w:rsidRDefault="005234D4" w:rsidP="005234D4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31</w:t>
      </w:r>
      <w:r w:rsidR="004B632B">
        <w:rPr>
          <w:noProof/>
        </w:rPr>
        <w:fldChar w:fldCharType="end"/>
      </w:r>
    </w:p>
    <w:p w14:paraId="22648878" w14:textId="1624F382" w:rsidR="005234D4" w:rsidRPr="005234D4" w:rsidRDefault="005234D4" w:rsidP="005234D4">
      <w:pPr>
        <w:rPr>
          <w:lang w:val="pt-BR"/>
        </w:rPr>
      </w:pPr>
      <w:r>
        <w:rPr>
          <w:lang w:val="pt-BR"/>
        </w:rPr>
        <w:t xml:space="preserve">A diferença entre </w:t>
      </w:r>
      <w:r>
        <w:rPr>
          <w:b/>
          <w:lang w:val="pt-BR"/>
        </w:rPr>
        <w:t>*</w:t>
      </w:r>
      <w:proofErr w:type="spellStart"/>
      <w:r>
        <w:rPr>
          <w:b/>
          <w:lang w:val="pt-BR"/>
        </w:rPr>
        <w:t>args</w:t>
      </w:r>
      <w:proofErr w:type="spellEnd"/>
      <w:r>
        <w:rPr>
          <w:lang w:val="pt-BR"/>
        </w:rPr>
        <w:t xml:space="preserve"> e </w:t>
      </w:r>
      <w:r>
        <w:rPr>
          <w:b/>
          <w:lang w:val="pt-BR"/>
        </w:rPr>
        <w:t>*</w:t>
      </w:r>
      <w:proofErr w:type="spellStart"/>
      <w:r>
        <w:rPr>
          <w:b/>
          <w:lang w:val="pt-BR"/>
        </w:rPr>
        <w:t>kwargs</w:t>
      </w:r>
      <w:proofErr w:type="spellEnd"/>
      <w:r>
        <w:rPr>
          <w:lang w:val="pt-BR"/>
        </w:rPr>
        <w:t xml:space="preserve"> é que </w:t>
      </w:r>
      <w:r>
        <w:rPr>
          <w:b/>
          <w:lang w:val="pt-BR"/>
        </w:rPr>
        <w:t>*</w:t>
      </w:r>
      <w:proofErr w:type="spellStart"/>
      <w:r>
        <w:rPr>
          <w:b/>
          <w:lang w:val="pt-BR"/>
        </w:rPr>
        <w:t>args</w:t>
      </w:r>
      <w:proofErr w:type="spellEnd"/>
      <w:r>
        <w:rPr>
          <w:lang w:val="pt-BR"/>
        </w:rPr>
        <w:t xml:space="preserve"> espera um argumento do tipo </w:t>
      </w:r>
      <w:proofErr w:type="spellStart"/>
      <w:r>
        <w:rPr>
          <w:b/>
          <w:lang w:val="pt-BR"/>
        </w:rPr>
        <w:t>tuple</w:t>
      </w:r>
      <w:proofErr w:type="spellEnd"/>
      <w:r>
        <w:rPr>
          <w:lang w:val="pt-BR"/>
        </w:rPr>
        <w:t xml:space="preserve"> e </w:t>
      </w:r>
      <w:r>
        <w:rPr>
          <w:b/>
          <w:lang w:val="pt-BR"/>
        </w:rPr>
        <w:t>**</w:t>
      </w:r>
      <w:proofErr w:type="spellStart"/>
      <w:r>
        <w:rPr>
          <w:b/>
          <w:lang w:val="pt-BR"/>
        </w:rPr>
        <w:t>kwargs</w:t>
      </w:r>
      <w:proofErr w:type="spellEnd"/>
      <w:r>
        <w:rPr>
          <w:lang w:val="pt-BR"/>
        </w:rPr>
        <w:t xml:space="preserve"> espera entradas do tipo </w:t>
      </w:r>
      <w:proofErr w:type="spellStart"/>
      <w:r>
        <w:rPr>
          <w:b/>
          <w:lang w:val="pt-BR"/>
        </w:rPr>
        <w:t>dictionary</w:t>
      </w:r>
      <w:proofErr w:type="spellEnd"/>
      <w:r>
        <w:rPr>
          <w:lang w:val="pt-BR"/>
        </w:rPr>
        <w:t>, com argumentos nomeados.</w:t>
      </w:r>
    </w:p>
    <w:p w14:paraId="385CF6CE" w14:textId="69F02A70" w:rsidR="0011031C" w:rsidRPr="0011031C" w:rsidRDefault="0011031C" w:rsidP="0011031C">
      <w:pPr>
        <w:pStyle w:val="Ttulo3"/>
        <w:rPr>
          <w:sz w:val="28"/>
          <w:szCs w:val="36"/>
        </w:rPr>
      </w:pPr>
      <w:bookmarkStart w:id="48" w:name="_Toc129773303"/>
      <w:r>
        <w:rPr>
          <w:sz w:val="28"/>
          <w:szCs w:val="36"/>
        </w:rPr>
        <w:t>Arquivos</w:t>
      </w:r>
      <w:bookmarkEnd w:id="48"/>
    </w:p>
    <w:p w14:paraId="3B8CFCF0" w14:textId="742DEFA9" w:rsidR="0065060B" w:rsidRDefault="0065060B" w:rsidP="0065060B">
      <w:pPr>
        <w:pStyle w:val="Ttulo3"/>
        <w:jc w:val="both"/>
      </w:pPr>
      <w:bookmarkStart w:id="49" w:name="_Toc129773304"/>
      <w:r>
        <w:t>Escrita de um arquivo</w:t>
      </w:r>
      <w:bookmarkEnd w:id="49"/>
    </w:p>
    <w:p w14:paraId="1CC92D5E" w14:textId="229E8EBB" w:rsidR="0065060B" w:rsidRDefault="0065060B" w:rsidP="0065060B">
      <w:pPr>
        <w:rPr>
          <w:lang w:val="pt-BR"/>
        </w:rPr>
      </w:pPr>
      <w:r>
        <w:rPr>
          <w:lang w:val="pt-BR"/>
        </w:rPr>
        <w:t xml:space="preserve">Para abrir um arquivo, o Python possui uma função </w:t>
      </w:r>
      <w:proofErr w:type="gramStart"/>
      <w:r w:rsidRPr="0065060B">
        <w:rPr>
          <w:i/>
          <w:iCs/>
          <w:lang w:val="pt-BR"/>
        </w:rPr>
        <w:t>open(</w:t>
      </w:r>
      <w:proofErr w:type="gramEnd"/>
      <w:r w:rsidRPr="0065060B">
        <w:rPr>
          <w:i/>
          <w:iCs/>
          <w:lang w:val="pt-BR"/>
        </w:rPr>
        <w:t>)</w:t>
      </w:r>
      <w:r>
        <w:rPr>
          <w:i/>
          <w:iCs/>
          <w:lang w:val="pt-BR"/>
        </w:rPr>
        <w:t xml:space="preserve"> </w:t>
      </w:r>
      <w:r>
        <w:rPr>
          <w:lang w:val="pt-BR"/>
        </w:rPr>
        <w:t xml:space="preserve">. Essa função recebe dois parâmetros: o primeiro é o nome do arquivo a ser aberto, e o segundo parâmetro é o modo que é trabalhado esse arquivo (ler ou escrever). O modo é expresso através de uma </w:t>
      </w:r>
      <w:proofErr w:type="spellStart"/>
      <w:r>
        <w:rPr>
          <w:lang w:val="pt-BR"/>
        </w:rPr>
        <w:t>string</w:t>
      </w:r>
      <w:proofErr w:type="spellEnd"/>
      <w:r>
        <w:rPr>
          <w:lang w:val="pt-BR"/>
        </w:rPr>
        <w:t xml:space="preserve">: “w” sendo </w:t>
      </w:r>
      <w:proofErr w:type="spellStart"/>
      <w:r>
        <w:rPr>
          <w:lang w:val="pt-BR"/>
        </w:rPr>
        <w:t>write</w:t>
      </w:r>
      <w:proofErr w:type="spellEnd"/>
      <w:r>
        <w:rPr>
          <w:lang w:val="pt-BR"/>
        </w:rPr>
        <w:t xml:space="preserve"> (escrita) e “r” sendo </w:t>
      </w:r>
      <w:proofErr w:type="spellStart"/>
      <w:r>
        <w:rPr>
          <w:lang w:val="pt-BR"/>
        </w:rPr>
        <w:t>read</w:t>
      </w:r>
      <w:proofErr w:type="spellEnd"/>
      <w:r>
        <w:rPr>
          <w:lang w:val="pt-BR"/>
        </w:rPr>
        <w:t xml:space="preserve"> (leitura). </w:t>
      </w:r>
    </w:p>
    <w:p w14:paraId="37D660DE" w14:textId="77777777" w:rsidR="005234D4" w:rsidRDefault="005234D4" w:rsidP="0065060B">
      <w:pPr>
        <w:rPr>
          <w:lang w:val="pt-BR"/>
        </w:rPr>
      </w:pPr>
    </w:p>
    <w:p w14:paraId="0B2779E9" w14:textId="13B4B589" w:rsidR="0065060B" w:rsidRDefault="0065060B" w:rsidP="0065060B">
      <w:pPr>
        <w:rPr>
          <w:lang w:val="pt-BR"/>
        </w:rPr>
      </w:pPr>
      <w:r>
        <w:rPr>
          <w:lang w:val="pt-BR"/>
        </w:rPr>
        <w:t xml:space="preserve">Exemplo do comando no terminal </w:t>
      </w:r>
      <w:proofErr w:type="spellStart"/>
      <w:r>
        <w:rPr>
          <w:lang w:val="pt-BR"/>
        </w:rPr>
        <w:t>PyCharm</w:t>
      </w:r>
      <w:proofErr w:type="spellEnd"/>
      <w:r>
        <w:rPr>
          <w:lang w:val="pt-BR"/>
        </w:rPr>
        <w:t>:</w:t>
      </w:r>
    </w:p>
    <w:p w14:paraId="134CDA47" w14:textId="77777777" w:rsidR="006D370C" w:rsidRDefault="0065060B" w:rsidP="006D370C">
      <w:pPr>
        <w:keepNext/>
      </w:pPr>
      <w:r>
        <w:rPr>
          <w:noProof/>
        </w:rPr>
        <w:drawing>
          <wp:inline distT="0" distB="0" distL="0" distR="0" wp14:anchorId="40735777" wp14:editId="0013D8FC">
            <wp:extent cx="2830789" cy="466725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1557" cy="4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CEBE" w14:textId="677DD8A3" w:rsidR="0065060B" w:rsidRDefault="006D370C" w:rsidP="006D370C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32</w:t>
      </w:r>
      <w:r w:rsidR="004B632B">
        <w:rPr>
          <w:noProof/>
        </w:rPr>
        <w:fldChar w:fldCharType="end"/>
      </w:r>
    </w:p>
    <w:p w14:paraId="219175C0" w14:textId="39AAA70F" w:rsidR="0065060B" w:rsidRDefault="009573CE" w:rsidP="0065060B">
      <w:pPr>
        <w:rPr>
          <w:lang w:val="pt-BR"/>
        </w:rPr>
      </w:pPr>
      <w:r>
        <w:rPr>
          <w:lang w:val="pt-BR"/>
        </w:rPr>
        <w:t xml:space="preserve">O arquivo criado se chama ‘palavras.txt’ e está no modo escrita. É essencial saber que o modo de escrita sobrescreve o arquivo. Caso a intenção seja apenas adicionar algum tipo de conteúdo ao arquivo é utilizado o modo “a” (abreviação de </w:t>
      </w:r>
      <w:proofErr w:type="spellStart"/>
      <w:r w:rsidRPr="009573CE">
        <w:rPr>
          <w:i/>
          <w:iCs/>
          <w:lang w:val="pt-BR"/>
        </w:rPr>
        <w:t>append</w:t>
      </w:r>
      <w:proofErr w:type="spellEnd"/>
      <w:r>
        <w:rPr>
          <w:lang w:val="pt-BR"/>
        </w:rPr>
        <w:t>).</w:t>
      </w:r>
    </w:p>
    <w:p w14:paraId="62D7CFD3" w14:textId="6ABE0451" w:rsidR="009573CE" w:rsidRDefault="009573CE" w:rsidP="0065060B">
      <w:pPr>
        <w:rPr>
          <w:lang w:val="pt-BR"/>
        </w:rPr>
      </w:pPr>
      <w:r>
        <w:rPr>
          <w:lang w:val="pt-BR"/>
        </w:rPr>
        <w:lastRenderedPageBreak/>
        <w:t xml:space="preserve">Para escrever algum conteúdo no arquivo basta utilizar a função </w:t>
      </w:r>
      <w:proofErr w:type="spellStart"/>
      <w:r w:rsidRPr="009573CE">
        <w:rPr>
          <w:i/>
          <w:iCs/>
          <w:lang w:val="pt-BR"/>
        </w:rPr>
        <w:t>write</w:t>
      </w:r>
      <w:proofErr w:type="spellEnd"/>
      <w:r w:rsidRPr="009573CE">
        <w:rPr>
          <w:i/>
          <w:iCs/>
          <w:lang w:val="pt-BR"/>
        </w:rPr>
        <w:t xml:space="preserve"> ()</w:t>
      </w:r>
      <w:r>
        <w:rPr>
          <w:lang w:val="pt-BR"/>
        </w:rPr>
        <w:t xml:space="preserve"> dentro do arquivo, sendo assim: </w:t>
      </w:r>
    </w:p>
    <w:p w14:paraId="6DB46D0D" w14:textId="77777777" w:rsidR="005234D4" w:rsidRDefault="009573CE" w:rsidP="005234D4">
      <w:pPr>
        <w:keepNext/>
      </w:pPr>
      <w:r>
        <w:rPr>
          <w:noProof/>
        </w:rPr>
        <w:drawing>
          <wp:inline distT="0" distB="0" distL="0" distR="0" wp14:anchorId="6090D833" wp14:editId="0C192C95">
            <wp:extent cx="2435225" cy="495300"/>
            <wp:effectExtent l="0" t="0" r="317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5918" cy="4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F201" w14:textId="0BE92085" w:rsidR="006D370C" w:rsidRDefault="005234D4" w:rsidP="005234D4">
      <w:pPr>
        <w:pStyle w:val="Legenda"/>
        <w:jc w:val="both"/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33</w:t>
      </w:r>
      <w:r w:rsidR="004B632B">
        <w:rPr>
          <w:noProof/>
        </w:rPr>
        <w:fldChar w:fldCharType="end"/>
      </w:r>
    </w:p>
    <w:p w14:paraId="40280FAB" w14:textId="46B809C0" w:rsidR="009573CE" w:rsidRDefault="009573CE" w:rsidP="0065060B">
      <w:pPr>
        <w:rPr>
          <w:lang w:val="pt-BR"/>
        </w:rPr>
      </w:pPr>
      <w:r>
        <w:rPr>
          <w:lang w:val="pt-BR"/>
        </w:rPr>
        <w:t>O retorno dessa função será o número de caracteres de cada texto do arquivo, ou seja, o retorno da função acima deverá ser 4.</w:t>
      </w:r>
    </w:p>
    <w:p w14:paraId="1D5AD2D5" w14:textId="0EE6833B" w:rsidR="009573CE" w:rsidRDefault="009573CE" w:rsidP="009573CE">
      <w:pPr>
        <w:pStyle w:val="Ttulo3"/>
        <w:jc w:val="both"/>
      </w:pPr>
      <w:bookmarkStart w:id="50" w:name="_Toc129773305"/>
      <w:r>
        <w:t>Fechando um arquivo</w:t>
      </w:r>
      <w:bookmarkEnd w:id="50"/>
    </w:p>
    <w:p w14:paraId="127A76A5" w14:textId="4A5D0C82" w:rsidR="009573CE" w:rsidRPr="009573CE" w:rsidRDefault="009573CE" w:rsidP="009573CE">
      <w:pPr>
        <w:rPr>
          <w:lang w:val="pt-BR"/>
        </w:rPr>
      </w:pPr>
      <w:r>
        <w:rPr>
          <w:lang w:val="pt-BR"/>
        </w:rPr>
        <w:t xml:space="preserve">Quando se trabalha com um arquivo, é importante fechá-lo. Para fechá-lo é usado a função </w:t>
      </w:r>
      <w:r w:rsidRPr="009573CE">
        <w:rPr>
          <w:i/>
          <w:iCs/>
          <w:lang w:val="pt-BR"/>
        </w:rPr>
        <w:t>close ().</w:t>
      </w:r>
      <w:r>
        <w:rPr>
          <w:lang w:val="pt-BR"/>
        </w:rPr>
        <w:t xml:space="preserve"> </w:t>
      </w:r>
    </w:p>
    <w:p w14:paraId="01096E90" w14:textId="77777777" w:rsidR="006D370C" w:rsidRDefault="009573CE" w:rsidP="006D370C">
      <w:pPr>
        <w:keepNext/>
      </w:pPr>
      <w:r>
        <w:rPr>
          <w:noProof/>
        </w:rPr>
        <w:drawing>
          <wp:inline distT="0" distB="0" distL="0" distR="0" wp14:anchorId="4AF20275" wp14:editId="64221DF7">
            <wp:extent cx="2838915" cy="447675"/>
            <wp:effectExtent l="0" t="0" r="0" b="0"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3364" cy="44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B47F" w14:textId="7938187D" w:rsidR="0065060B" w:rsidRDefault="006D370C" w:rsidP="006D370C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34</w:t>
      </w:r>
      <w:r w:rsidR="004B632B">
        <w:rPr>
          <w:noProof/>
        </w:rPr>
        <w:fldChar w:fldCharType="end"/>
      </w:r>
    </w:p>
    <w:p w14:paraId="1D609368" w14:textId="4CD54983" w:rsidR="009573CE" w:rsidRDefault="009573CE" w:rsidP="009573CE">
      <w:pPr>
        <w:pStyle w:val="Ttulo3"/>
        <w:jc w:val="both"/>
      </w:pPr>
      <w:bookmarkStart w:id="51" w:name="_Toc129773306"/>
      <w:r>
        <w:t>Escrevendo palavras em novas linhas</w:t>
      </w:r>
      <w:bookmarkEnd w:id="51"/>
    </w:p>
    <w:p w14:paraId="2D720D9E" w14:textId="6D2A106C" w:rsidR="009573CE" w:rsidRDefault="009573CE" w:rsidP="009573CE">
      <w:pPr>
        <w:rPr>
          <w:lang w:val="pt-BR"/>
        </w:rPr>
      </w:pPr>
      <w:r>
        <w:rPr>
          <w:lang w:val="pt-BR"/>
        </w:rPr>
        <w:t>Para escrever palavras em outra linha é simples, basta adicionar \n ao final da palavra:</w:t>
      </w:r>
    </w:p>
    <w:p w14:paraId="1CAF771C" w14:textId="77777777" w:rsidR="006D370C" w:rsidRDefault="009C003C" w:rsidP="006D370C">
      <w:pPr>
        <w:keepNext/>
      </w:pPr>
      <w:r>
        <w:rPr>
          <w:noProof/>
        </w:rPr>
        <w:drawing>
          <wp:inline distT="0" distB="0" distL="0" distR="0" wp14:anchorId="5FAE3AA5" wp14:editId="5A864F2F">
            <wp:extent cx="2606040" cy="685800"/>
            <wp:effectExtent l="0" t="0" r="3810" b="0"/>
            <wp:docPr id="295" name="Imagem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FB2B" w14:textId="492DF2A3" w:rsidR="009573CE" w:rsidRDefault="006D370C" w:rsidP="006D370C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35</w:t>
      </w:r>
      <w:r w:rsidR="004B632B">
        <w:rPr>
          <w:noProof/>
        </w:rPr>
        <w:fldChar w:fldCharType="end"/>
      </w:r>
    </w:p>
    <w:p w14:paraId="11C2735F" w14:textId="08BCCE1D" w:rsidR="0011031C" w:rsidRPr="0011031C" w:rsidRDefault="0011031C" w:rsidP="0011031C">
      <w:pPr>
        <w:pStyle w:val="Ttulo3"/>
        <w:rPr>
          <w:sz w:val="28"/>
          <w:szCs w:val="36"/>
        </w:rPr>
      </w:pPr>
      <w:bookmarkStart w:id="52" w:name="_Toc129773307"/>
      <w:r>
        <w:rPr>
          <w:sz w:val="28"/>
          <w:szCs w:val="36"/>
        </w:rPr>
        <w:t>Orientação a objetos</w:t>
      </w:r>
      <w:bookmarkEnd w:id="52"/>
    </w:p>
    <w:p w14:paraId="74A6BEF5" w14:textId="4A8221BD" w:rsidR="0011031C" w:rsidRDefault="00CB6DAA" w:rsidP="00CB6DAA">
      <w:pPr>
        <w:pStyle w:val="Ttulo3"/>
        <w:jc w:val="both"/>
      </w:pPr>
      <w:bookmarkStart w:id="53" w:name="_Toc129773308"/>
      <w:r>
        <w:t>Classes e objetos</w:t>
      </w:r>
      <w:bookmarkEnd w:id="53"/>
    </w:p>
    <w:p w14:paraId="7D551E7B" w14:textId="09F3DEBF" w:rsidR="00CB6DAA" w:rsidRDefault="00CB6DAA" w:rsidP="00CB6DAA">
      <w:pPr>
        <w:rPr>
          <w:lang w:val="pt-BR"/>
        </w:rPr>
      </w:pPr>
      <w:r>
        <w:rPr>
          <w:lang w:val="pt-BR"/>
        </w:rPr>
        <w:t xml:space="preserve">Quando é preparado um bolo, geralmente há uma receita que define os ingredientes e o modo de preparação. No mundo OO essa “receita” recebe o nome de </w:t>
      </w:r>
      <w:r w:rsidRPr="00CB6DAA">
        <w:rPr>
          <w:b/>
          <w:bCs/>
          <w:lang w:val="pt-BR"/>
        </w:rPr>
        <w:t>classe</w:t>
      </w:r>
      <w:r>
        <w:rPr>
          <w:lang w:val="pt-BR"/>
        </w:rPr>
        <w:t xml:space="preserve">. Ou seja, antes de criar um objeto é necessária uma classe. </w:t>
      </w:r>
    </w:p>
    <w:p w14:paraId="1CD153A9" w14:textId="320B34DF" w:rsidR="000664CC" w:rsidRDefault="00CB6DAA" w:rsidP="00CB6DAA">
      <w:pPr>
        <w:rPr>
          <w:lang w:val="pt-BR"/>
        </w:rPr>
      </w:pPr>
      <w:r>
        <w:rPr>
          <w:lang w:val="pt-BR"/>
        </w:rPr>
        <w:t xml:space="preserve">Outra analogia interessante para se fazer é com a construção de uma casa. O primeiro ponto é necessário a planta da casa para ela ser construída e depois, a casa em si. Ou seja, o projeto da casa é a classe e a casa construída é o objeto.   </w:t>
      </w:r>
    </w:p>
    <w:p w14:paraId="7183CA82" w14:textId="7BCA2B25" w:rsidR="00967F20" w:rsidRDefault="00967F20" w:rsidP="00CB6DAA">
      <w:pPr>
        <w:rPr>
          <w:lang w:val="pt-BR"/>
        </w:rPr>
      </w:pPr>
      <w:r>
        <w:rPr>
          <w:lang w:val="pt-BR"/>
        </w:rPr>
        <w:t>Exemplo do código:</w:t>
      </w:r>
    </w:p>
    <w:p w14:paraId="3705A897" w14:textId="77777777" w:rsidR="006D370C" w:rsidRDefault="00967F20" w:rsidP="006D370C">
      <w:pPr>
        <w:keepNext/>
      </w:pPr>
      <w:r>
        <w:rPr>
          <w:noProof/>
        </w:rPr>
        <w:drawing>
          <wp:inline distT="0" distB="0" distL="0" distR="0" wp14:anchorId="465CE7E9" wp14:editId="645F9ACF">
            <wp:extent cx="1380914" cy="13144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94580" cy="13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61D9" w14:textId="5B404B44" w:rsidR="00967F20" w:rsidRDefault="006D370C" w:rsidP="006D370C">
      <w:pPr>
        <w:pStyle w:val="Legenda"/>
        <w:jc w:val="both"/>
        <w:rPr>
          <w:lang w:val="pt-BR"/>
        </w:rPr>
      </w:pPr>
      <w:r>
        <w:t xml:space="preserve">Figura </w:t>
      </w:r>
      <w:r w:rsidR="004B632B">
        <w:fldChar w:fldCharType="begin"/>
      </w:r>
      <w:r w:rsidR="004B632B">
        <w:instrText xml:space="preserve"> SEQ Figura \* ARABIC </w:instrText>
      </w:r>
      <w:r w:rsidR="004B632B">
        <w:fldChar w:fldCharType="separate"/>
      </w:r>
      <w:r w:rsidR="00E37A55">
        <w:rPr>
          <w:noProof/>
        </w:rPr>
        <w:t>36</w:t>
      </w:r>
      <w:r w:rsidR="004B632B">
        <w:rPr>
          <w:noProof/>
        </w:rPr>
        <w:fldChar w:fldCharType="end"/>
      </w:r>
    </w:p>
    <w:p w14:paraId="7C6C1A54" w14:textId="3C2B208F" w:rsidR="00967F20" w:rsidRDefault="00C21319" w:rsidP="00C21319">
      <w:pPr>
        <w:pStyle w:val="Ttulo3"/>
        <w:jc w:val="both"/>
      </w:pPr>
      <w:bookmarkStart w:id="54" w:name="_Toc129773309"/>
      <w:r>
        <w:lastRenderedPageBreak/>
        <w:t>Métodos</w:t>
      </w:r>
      <w:bookmarkEnd w:id="54"/>
    </w:p>
    <w:p w14:paraId="5D8CDC66" w14:textId="0826359B" w:rsidR="00C21319" w:rsidRDefault="00C21319" w:rsidP="00C21319">
      <w:pPr>
        <w:rPr>
          <w:lang w:val="pt-BR"/>
        </w:rPr>
      </w:pPr>
      <w:r>
        <w:rPr>
          <w:lang w:val="pt-BR"/>
        </w:rPr>
        <w:t xml:space="preserve">No paradigma orientado a objetos, as funcionalidades de um objeto são chamadas de </w:t>
      </w:r>
      <w:r w:rsidRPr="00C21319">
        <w:rPr>
          <w:b/>
          <w:bCs/>
          <w:lang w:val="pt-BR"/>
        </w:rPr>
        <w:t xml:space="preserve">métodos </w:t>
      </w:r>
      <w:r>
        <w:rPr>
          <w:lang w:val="pt-BR"/>
        </w:rPr>
        <w:t xml:space="preserve">(funções dentro de uma classe). </w:t>
      </w:r>
    </w:p>
    <w:p w14:paraId="1EAD501E" w14:textId="5B458F57" w:rsidR="008B633C" w:rsidRDefault="008B633C" w:rsidP="008B633C">
      <w:pPr>
        <w:pStyle w:val="Ttulo3"/>
        <w:jc w:val="both"/>
      </w:pPr>
      <w:bookmarkStart w:id="55" w:name="_Toc129773310"/>
      <w:r>
        <w:t>Python é objeto</w:t>
      </w:r>
      <w:bookmarkEnd w:id="55"/>
    </w:p>
    <w:p w14:paraId="1698E6EE" w14:textId="5E7B9C55" w:rsidR="008B633C" w:rsidRDefault="008B633C" w:rsidP="008B633C">
      <w:pPr>
        <w:rPr>
          <w:lang w:val="pt-BR"/>
        </w:rPr>
      </w:pPr>
      <w:r>
        <w:rPr>
          <w:lang w:val="pt-BR"/>
        </w:rPr>
        <w:t>Quan</w:t>
      </w:r>
      <w:r w:rsidR="00DE1D18">
        <w:rPr>
          <w:lang w:val="pt-BR"/>
        </w:rPr>
        <w:t xml:space="preserve">do se menciona a linguagem de programação Python é inevitável pensar que ela é totalmente orientada a objeto, tudo em Python é objeto! </w:t>
      </w:r>
      <w:r w:rsidR="00FE185A">
        <w:rPr>
          <w:lang w:val="pt-BR"/>
        </w:rPr>
        <w:t xml:space="preserve">A palavra </w:t>
      </w:r>
      <w:proofErr w:type="spellStart"/>
      <w:r w:rsidR="00FE185A">
        <w:rPr>
          <w:lang w:val="pt-BR"/>
        </w:rPr>
        <w:t>class</w:t>
      </w:r>
      <w:proofErr w:type="spellEnd"/>
      <w:r w:rsidR="00FE185A">
        <w:rPr>
          <w:lang w:val="pt-BR"/>
        </w:rPr>
        <w:t xml:space="preserve"> aparece quando é solicitado ao Python para devolver o tipo de uma variável através da função </w:t>
      </w:r>
      <w:proofErr w:type="spellStart"/>
      <w:r w:rsidR="00FE185A">
        <w:rPr>
          <w:lang w:val="pt-BR"/>
        </w:rPr>
        <w:t>type</w:t>
      </w:r>
      <w:proofErr w:type="spellEnd"/>
      <w:r w:rsidR="00FE185A">
        <w:rPr>
          <w:lang w:val="pt-BR"/>
        </w:rPr>
        <w:t xml:space="preserve">. </w:t>
      </w:r>
    </w:p>
    <w:p w14:paraId="47295D8B" w14:textId="740AE254" w:rsidR="00FE185A" w:rsidRDefault="00FE185A" w:rsidP="008B633C">
      <w:pPr>
        <w:rPr>
          <w:lang w:val="pt-BR"/>
        </w:rPr>
      </w:pPr>
      <w:r>
        <w:rPr>
          <w:lang w:val="pt-BR"/>
        </w:rPr>
        <w:t xml:space="preserve">Afinal, um sistema orientado a objetos é um grande conjunto de classes, delegando responsabilidades para quem for mais apto a realizar uma determinada tarefa. </w:t>
      </w:r>
    </w:p>
    <w:p w14:paraId="6099AB9F" w14:textId="2D1160F8" w:rsidR="009C2A57" w:rsidRDefault="000664CC" w:rsidP="000664CC">
      <w:pPr>
        <w:pStyle w:val="Ttulo3"/>
        <w:jc w:val="both"/>
      </w:pPr>
      <w:bookmarkStart w:id="56" w:name="_Toc129773311"/>
      <w:r>
        <w:t>Encapsulamento</w:t>
      </w:r>
      <w:bookmarkEnd w:id="56"/>
    </w:p>
    <w:p w14:paraId="0EC1C5D1" w14:textId="3D8B4080" w:rsidR="000664CC" w:rsidRDefault="000664CC" w:rsidP="000664CC">
      <w:pPr>
        <w:rPr>
          <w:lang w:val="pt-BR"/>
        </w:rPr>
      </w:pPr>
      <w:r>
        <w:rPr>
          <w:lang w:val="pt-BR"/>
        </w:rPr>
        <w:t>Encapsular é fundamental para que o sistema seja suscetível a mudanças. O conjunto de métodos públicos de uma classe é também chamado de interface da classe, pois é a única maneira a qual você se comunica com objetos da classe.</w:t>
      </w:r>
    </w:p>
    <w:p w14:paraId="223637B5" w14:textId="1F1DD5BC" w:rsidR="000664CC" w:rsidRDefault="000664CC" w:rsidP="000664CC">
      <w:pPr>
        <w:rPr>
          <w:lang w:val="pt-BR"/>
        </w:rPr>
      </w:pPr>
      <w:r>
        <w:rPr>
          <w:lang w:val="pt-BR"/>
        </w:rPr>
        <w:t xml:space="preserve">Para permitir o acesso aos atributos de uma maneira controlada, é mais comum criar dois métodos, um que retorna e outro que muda o valor. A convenção para esses métodos em muitas linguagens orientadas a objetos é colocar a palavra </w:t>
      </w:r>
      <w:proofErr w:type="spellStart"/>
      <w:r w:rsidRPr="00CB16B5">
        <w:rPr>
          <w:b/>
          <w:bCs/>
          <w:i/>
          <w:iCs/>
          <w:lang w:val="pt-BR"/>
        </w:rPr>
        <w:t>get</w:t>
      </w:r>
      <w:proofErr w:type="spellEnd"/>
      <w:r w:rsidRPr="000664CC">
        <w:rPr>
          <w:b/>
          <w:bCs/>
          <w:lang w:val="pt-BR"/>
        </w:rPr>
        <w:t xml:space="preserve"> </w:t>
      </w:r>
      <w:r>
        <w:rPr>
          <w:lang w:val="pt-BR"/>
        </w:rPr>
        <w:t xml:space="preserve">ou </w:t>
      </w:r>
      <w:r w:rsidRPr="00CB16B5">
        <w:rPr>
          <w:b/>
          <w:bCs/>
          <w:i/>
          <w:iCs/>
          <w:lang w:val="pt-BR"/>
        </w:rPr>
        <w:t>set</w:t>
      </w:r>
      <w:r>
        <w:rPr>
          <w:lang w:val="pt-BR"/>
        </w:rPr>
        <w:t xml:space="preserve"> antes do nome do atributo. </w:t>
      </w:r>
    </w:p>
    <w:p w14:paraId="4DC5DFF6" w14:textId="77777777" w:rsidR="0035050B" w:rsidRDefault="0035050B" w:rsidP="0035050B">
      <w:pPr>
        <w:keepNext/>
      </w:pPr>
      <w:r>
        <w:rPr>
          <w:noProof/>
        </w:rPr>
        <w:drawing>
          <wp:inline distT="0" distB="0" distL="0" distR="0" wp14:anchorId="77560A3B" wp14:editId="220F0657">
            <wp:extent cx="2247792" cy="191452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1110" cy="19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4D96" w14:textId="3AB78108" w:rsidR="000664CC" w:rsidRPr="005234D4" w:rsidRDefault="0035050B" w:rsidP="0035050B">
      <w:pPr>
        <w:pStyle w:val="Legenda"/>
        <w:jc w:val="both"/>
        <w:rPr>
          <w:lang w:val="pt-BR"/>
        </w:rPr>
      </w:pPr>
      <w:r w:rsidRPr="005234D4">
        <w:rPr>
          <w:lang w:val="pt-BR"/>
        </w:rPr>
        <w:t xml:space="preserve">Figura </w:t>
      </w:r>
      <w:r>
        <w:fldChar w:fldCharType="begin"/>
      </w:r>
      <w:r w:rsidRPr="005234D4">
        <w:rPr>
          <w:lang w:val="pt-BR"/>
        </w:rPr>
        <w:instrText xml:space="preserve"> SEQ Figura \* ARABIC </w:instrText>
      </w:r>
      <w:r>
        <w:fldChar w:fldCharType="separate"/>
      </w:r>
      <w:r w:rsidR="00E37A55">
        <w:rPr>
          <w:noProof/>
          <w:lang w:val="pt-BR"/>
        </w:rPr>
        <w:t>37</w:t>
      </w:r>
      <w:r>
        <w:fldChar w:fldCharType="end"/>
      </w:r>
    </w:p>
    <w:p w14:paraId="7E02804C" w14:textId="41582E2F" w:rsidR="00CB7F73" w:rsidRPr="0035050B" w:rsidRDefault="0035050B" w:rsidP="00C21319">
      <w:pPr>
        <w:rPr>
          <w:lang w:val="pt-BR"/>
        </w:rPr>
      </w:pPr>
      <w:proofErr w:type="spellStart"/>
      <w:r w:rsidRPr="00CB16B5">
        <w:rPr>
          <w:b/>
          <w:bCs/>
          <w:i/>
          <w:iCs/>
          <w:lang w:val="pt-BR"/>
        </w:rPr>
        <w:t>Getters</w:t>
      </w:r>
      <w:proofErr w:type="spellEnd"/>
      <w:r w:rsidRPr="0035050B">
        <w:rPr>
          <w:lang w:val="pt-BR"/>
        </w:rPr>
        <w:t xml:space="preserve"> e </w:t>
      </w:r>
      <w:proofErr w:type="spellStart"/>
      <w:r w:rsidRPr="00CB16B5">
        <w:rPr>
          <w:b/>
          <w:bCs/>
          <w:i/>
          <w:iCs/>
          <w:lang w:val="pt-BR"/>
        </w:rPr>
        <w:t>setters</w:t>
      </w:r>
      <w:proofErr w:type="spellEnd"/>
      <w:r w:rsidRPr="0035050B">
        <w:rPr>
          <w:lang w:val="pt-BR"/>
        </w:rPr>
        <w:t xml:space="preserve"> são usados e</w:t>
      </w:r>
      <w:r>
        <w:rPr>
          <w:lang w:val="pt-BR"/>
        </w:rPr>
        <w:t xml:space="preserve">m muitas linguagens de programação orientada a objetos para garantir o princípio do encapsulamento de dados. O encapsulamento de dados é visto como agrupamento de dados com métodos que operam nesses dados. Esses métodos são, os </w:t>
      </w:r>
      <w:proofErr w:type="spellStart"/>
      <w:r>
        <w:rPr>
          <w:lang w:val="pt-BR"/>
        </w:rPr>
        <w:t>getters</w:t>
      </w:r>
      <w:proofErr w:type="spellEnd"/>
      <w:r>
        <w:rPr>
          <w:lang w:val="pt-BR"/>
        </w:rPr>
        <w:t xml:space="preserve"> para recuperar dados e os </w:t>
      </w:r>
      <w:proofErr w:type="spellStart"/>
      <w:r>
        <w:rPr>
          <w:lang w:val="pt-BR"/>
        </w:rPr>
        <w:t>setters</w:t>
      </w:r>
      <w:proofErr w:type="spellEnd"/>
      <w:r>
        <w:rPr>
          <w:lang w:val="pt-BR"/>
        </w:rPr>
        <w:t xml:space="preserve"> para alterar os dados. </w:t>
      </w:r>
    </w:p>
    <w:sectPr w:rsidR="00CB7F73" w:rsidRPr="0035050B" w:rsidSect="002C2BF4">
      <w:headerReference w:type="default" r:id="rId62"/>
      <w:footerReference w:type="default" r:id="rId63"/>
      <w:headerReference w:type="first" r:id="rId64"/>
      <w:footerReference w:type="first" r:id="rId65"/>
      <w:type w:val="continuous"/>
      <w:pgSz w:w="11906" w:h="16838" w:code="9"/>
      <w:pgMar w:top="1728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DE8E4" w14:textId="77777777" w:rsidR="004E1C0F" w:rsidRDefault="004E1C0F" w:rsidP="00C6554A">
      <w:pPr>
        <w:spacing w:before="0" w:after="0" w:line="240" w:lineRule="auto"/>
      </w:pPr>
      <w:r>
        <w:separator/>
      </w:r>
    </w:p>
  </w:endnote>
  <w:endnote w:type="continuationSeparator" w:id="0">
    <w:p w14:paraId="7B408A1D" w14:textId="77777777" w:rsidR="004E1C0F" w:rsidRDefault="004E1C0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8F1B5" w14:textId="77777777" w:rsidR="000C6DF7" w:rsidRDefault="000C6DF7">
    <w:r>
      <w:rPr>
        <w:lang w:val="pt-BR" w:bidi="pt-BR"/>
      </w:rPr>
      <w:t xml:space="preserve">Página </w:t>
    </w:r>
    <w:r>
      <w:rPr>
        <w:lang w:val="pt-BR" w:bidi="pt-BR"/>
      </w:rPr>
      <w:fldChar w:fldCharType="begin"/>
    </w:r>
    <w:r>
      <w:rPr>
        <w:lang w:val="pt-BR" w:bidi="pt-BR"/>
      </w:rPr>
      <w:instrText xml:space="preserve"> PAGE  \* Arabic  \* MERGEFORMAT </w:instrText>
    </w:r>
    <w:r>
      <w:rPr>
        <w:lang w:val="pt-BR" w:bidi="pt-BR"/>
      </w:rPr>
      <w:fldChar w:fldCharType="separate"/>
    </w:r>
    <w:r>
      <w:rPr>
        <w:noProof/>
        <w:lang w:val="pt-BR" w:bidi="pt-BR"/>
      </w:rPr>
      <w:t>1</w:t>
    </w:r>
    <w:r>
      <w:rPr>
        <w:lang w:val="pt-BR" w:bidi="pt-B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C2BAA" w14:textId="26F1F710" w:rsidR="000C6DF7" w:rsidRDefault="000C6DF7"/>
  <w:p w14:paraId="71BD5A61" w14:textId="77777777" w:rsidR="000C6DF7" w:rsidRDefault="000C6DF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3AB1B" w14:textId="77777777" w:rsidR="004E1C0F" w:rsidRDefault="004E1C0F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FFADF65" w14:textId="77777777" w:rsidR="004E1C0F" w:rsidRDefault="004E1C0F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5CC61" w14:textId="29AE4213" w:rsidR="000C6DF7" w:rsidRDefault="00E80F8C">
    <w:pPr>
      <w:pStyle w:val="Ttulo"/>
    </w:pPr>
    <w:r>
      <w:rPr>
        <w:noProof/>
      </w:rPr>
      <w:drawing>
        <wp:anchor distT="0" distB="0" distL="114300" distR="114300" simplePos="0" relativeHeight="251675648" behindDoc="1" locked="0" layoutInCell="1" allowOverlap="1" wp14:anchorId="1D29A866" wp14:editId="0656D423">
          <wp:simplePos x="0" y="0"/>
          <wp:positionH relativeFrom="column">
            <wp:posOffset>4876800</wp:posOffset>
          </wp:positionH>
          <wp:positionV relativeFrom="paragraph">
            <wp:posOffset>-66675</wp:posOffset>
          </wp:positionV>
          <wp:extent cx="1263282" cy="354266"/>
          <wp:effectExtent l="0" t="0" r="0" b="8255"/>
          <wp:wrapNone/>
          <wp:docPr id="53" name="Imagem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3282" cy="35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3600" behindDoc="0" locked="0" layoutInCell="1" allowOverlap="1" wp14:anchorId="02920988" wp14:editId="768CB9CB">
          <wp:simplePos x="0" y="0"/>
          <wp:positionH relativeFrom="margin">
            <wp:align>center</wp:align>
          </wp:positionH>
          <wp:positionV relativeFrom="paragraph">
            <wp:posOffset>-69215</wp:posOffset>
          </wp:positionV>
          <wp:extent cx="1695450" cy="388895"/>
          <wp:effectExtent l="0" t="0" r="0" b="0"/>
          <wp:wrapNone/>
          <wp:docPr id="52" name="Imagem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5450" cy="388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1552" behindDoc="0" locked="0" layoutInCell="1" allowOverlap="1" wp14:anchorId="426AF032" wp14:editId="099B81E4">
          <wp:simplePos x="0" y="0"/>
          <wp:positionH relativeFrom="column">
            <wp:posOffset>-809625</wp:posOffset>
          </wp:positionH>
          <wp:positionV relativeFrom="paragraph">
            <wp:posOffset>115</wp:posOffset>
          </wp:positionV>
          <wp:extent cx="1200647" cy="277495"/>
          <wp:effectExtent l="0" t="0" r="0" b="8255"/>
          <wp:wrapNone/>
          <wp:docPr id="51" name="Imagem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0647" cy="277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64B5A" w14:textId="32DDB59B" w:rsidR="000C6DF7" w:rsidRDefault="00E80F8C">
    <w:pPr>
      <w:pStyle w:val="Ttul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65C22EBA" wp14:editId="4C7A9550">
          <wp:simplePos x="0" y="0"/>
          <wp:positionH relativeFrom="column">
            <wp:posOffset>4905375</wp:posOffset>
          </wp:positionH>
          <wp:positionV relativeFrom="paragraph">
            <wp:posOffset>-75565</wp:posOffset>
          </wp:positionV>
          <wp:extent cx="1263282" cy="354266"/>
          <wp:effectExtent l="0" t="0" r="0" b="8255"/>
          <wp:wrapNone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3282" cy="35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1" wp14:anchorId="7557714A" wp14:editId="2B96C5E1">
          <wp:simplePos x="0" y="0"/>
          <wp:positionH relativeFrom="margin">
            <wp:align>center</wp:align>
          </wp:positionH>
          <wp:positionV relativeFrom="paragraph">
            <wp:posOffset>-86995</wp:posOffset>
          </wp:positionV>
          <wp:extent cx="1695450" cy="388895"/>
          <wp:effectExtent l="0" t="0" r="0" b="0"/>
          <wp:wrapNone/>
          <wp:docPr id="47" name="Imagem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5450" cy="388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1" wp14:anchorId="1818036E" wp14:editId="79FAA182">
          <wp:simplePos x="0" y="0"/>
          <wp:positionH relativeFrom="column">
            <wp:posOffset>-866775</wp:posOffset>
          </wp:positionH>
          <wp:positionV relativeFrom="paragraph">
            <wp:posOffset>19050</wp:posOffset>
          </wp:positionV>
          <wp:extent cx="1200647" cy="277495"/>
          <wp:effectExtent l="0" t="0" r="0" b="8255"/>
          <wp:wrapNone/>
          <wp:docPr id="49" name="Imagem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0647" cy="277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Commarcador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002665"/>
    <w:multiLevelType w:val="multilevel"/>
    <w:tmpl w:val="6E9835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0BF604F"/>
    <w:multiLevelType w:val="multilevel"/>
    <w:tmpl w:val="20C47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254027D"/>
    <w:multiLevelType w:val="multilevel"/>
    <w:tmpl w:val="57A493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4304F4E"/>
    <w:multiLevelType w:val="multilevel"/>
    <w:tmpl w:val="5C8A6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26D503ED"/>
    <w:multiLevelType w:val="hybridMultilevel"/>
    <w:tmpl w:val="71D6AA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172C45"/>
    <w:multiLevelType w:val="hybridMultilevel"/>
    <w:tmpl w:val="2A0A26A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9D7C83"/>
    <w:multiLevelType w:val="hybridMultilevel"/>
    <w:tmpl w:val="F59AB14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5678D2"/>
    <w:multiLevelType w:val="hybridMultilevel"/>
    <w:tmpl w:val="472A90EE"/>
    <w:lvl w:ilvl="0" w:tplc="625250F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827F65"/>
    <w:multiLevelType w:val="hybridMultilevel"/>
    <w:tmpl w:val="3834A2D6"/>
    <w:lvl w:ilvl="0" w:tplc="625250F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360C23"/>
    <w:multiLevelType w:val="hybridMultilevel"/>
    <w:tmpl w:val="9E103A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9535DE"/>
    <w:multiLevelType w:val="multilevel"/>
    <w:tmpl w:val="9C8298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DF0DDC"/>
    <w:multiLevelType w:val="hybridMultilevel"/>
    <w:tmpl w:val="AE52FCF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83F74"/>
    <w:multiLevelType w:val="hybridMultilevel"/>
    <w:tmpl w:val="A3E28F5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DE5BFE"/>
    <w:multiLevelType w:val="hybridMultilevel"/>
    <w:tmpl w:val="C4C09E5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9D68CF"/>
    <w:multiLevelType w:val="hybridMultilevel"/>
    <w:tmpl w:val="3C58478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5334166">
    <w:abstractNumId w:val="9"/>
  </w:num>
  <w:num w:numId="2" w16cid:durableId="614482602">
    <w:abstractNumId w:val="8"/>
  </w:num>
  <w:num w:numId="3" w16cid:durableId="514851599">
    <w:abstractNumId w:val="8"/>
  </w:num>
  <w:num w:numId="4" w16cid:durableId="1830749574">
    <w:abstractNumId w:val="9"/>
  </w:num>
  <w:num w:numId="5" w16cid:durableId="1770351854">
    <w:abstractNumId w:val="22"/>
  </w:num>
  <w:num w:numId="6" w16cid:durableId="1567496065">
    <w:abstractNumId w:val="12"/>
  </w:num>
  <w:num w:numId="7" w16cid:durableId="2056157797">
    <w:abstractNumId w:val="15"/>
  </w:num>
  <w:num w:numId="8" w16cid:durableId="72898470">
    <w:abstractNumId w:val="7"/>
  </w:num>
  <w:num w:numId="9" w16cid:durableId="1481918696">
    <w:abstractNumId w:val="6"/>
  </w:num>
  <w:num w:numId="10" w16cid:durableId="204560752">
    <w:abstractNumId w:val="5"/>
  </w:num>
  <w:num w:numId="11" w16cid:durableId="1192186752">
    <w:abstractNumId w:val="4"/>
  </w:num>
  <w:num w:numId="12" w16cid:durableId="876354369">
    <w:abstractNumId w:val="3"/>
  </w:num>
  <w:num w:numId="13" w16cid:durableId="192960154">
    <w:abstractNumId w:val="2"/>
  </w:num>
  <w:num w:numId="14" w16cid:durableId="1918392278">
    <w:abstractNumId w:val="1"/>
  </w:num>
  <w:num w:numId="15" w16cid:durableId="1975600015">
    <w:abstractNumId w:val="0"/>
  </w:num>
  <w:num w:numId="16" w16cid:durableId="1582325862">
    <w:abstractNumId w:val="17"/>
  </w:num>
  <w:num w:numId="17" w16cid:durableId="833490006">
    <w:abstractNumId w:val="16"/>
  </w:num>
  <w:num w:numId="18" w16cid:durableId="2118134917">
    <w:abstractNumId w:val="25"/>
  </w:num>
  <w:num w:numId="19" w16cid:durableId="1070541965">
    <w:abstractNumId w:val="27"/>
  </w:num>
  <w:num w:numId="20" w16cid:durableId="441343662">
    <w:abstractNumId w:val="18"/>
  </w:num>
  <w:num w:numId="21" w16cid:durableId="901257643">
    <w:abstractNumId w:val="21"/>
  </w:num>
  <w:num w:numId="22" w16cid:durableId="832991993">
    <w:abstractNumId w:val="26"/>
  </w:num>
  <w:num w:numId="23" w16cid:durableId="1617366488">
    <w:abstractNumId w:val="19"/>
  </w:num>
  <w:num w:numId="24" w16cid:durableId="774331749">
    <w:abstractNumId w:val="20"/>
  </w:num>
  <w:num w:numId="25" w16cid:durableId="239023347">
    <w:abstractNumId w:val="24"/>
  </w:num>
  <w:num w:numId="26" w16cid:durableId="938565761">
    <w:abstractNumId w:val="14"/>
  </w:num>
  <w:num w:numId="27" w16cid:durableId="252663140">
    <w:abstractNumId w:val="11"/>
  </w:num>
  <w:num w:numId="28" w16cid:durableId="463237565">
    <w:abstractNumId w:val="13"/>
  </w:num>
  <w:num w:numId="29" w16cid:durableId="703285891">
    <w:abstractNumId w:val="23"/>
  </w:num>
  <w:num w:numId="30" w16cid:durableId="11418471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cumentProtection w:edit="readOnly" w:enforcement="0"/>
  <w:defaultTabStop w:val="720"/>
  <w:hyphenationZone w:val="425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C5A"/>
    <w:rsid w:val="000009B8"/>
    <w:rsid w:val="00004CF3"/>
    <w:rsid w:val="00010D74"/>
    <w:rsid w:val="000148E1"/>
    <w:rsid w:val="00015708"/>
    <w:rsid w:val="0003053B"/>
    <w:rsid w:val="00034154"/>
    <w:rsid w:val="00035ABD"/>
    <w:rsid w:val="000361C6"/>
    <w:rsid w:val="00046056"/>
    <w:rsid w:val="00051390"/>
    <w:rsid w:val="00051F5B"/>
    <w:rsid w:val="000570D7"/>
    <w:rsid w:val="00057402"/>
    <w:rsid w:val="00060F7B"/>
    <w:rsid w:val="000664CC"/>
    <w:rsid w:val="00066D0A"/>
    <w:rsid w:val="00070F31"/>
    <w:rsid w:val="00071AC1"/>
    <w:rsid w:val="00080277"/>
    <w:rsid w:val="00093EF6"/>
    <w:rsid w:val="000A4894"/>
    <w:rsid w:val="000A6432"/>
    <w:rsid w:val="000B2548"/>
    <w:rsid w:val="000C2B3F"/>
    <w:rsid w:val="000C6DF7"/>
    <w:rsid w:val="000D13ED"/>
    <w:rsid w:val="000E0001"/>
    <w:rsid w:val="000E0E75"/>
    <w:rsid w:val="000E6621"/>
    <w:rsid w:val="000F0890"/>
    <w:rsid w:val="000F188F"/>
    <w:rsid w:val="000F337A"/>
    <w:rsid w:val="000F4FD2"/>
    <w:rsid w:val="000F5F2F"/>
    <w:rsid w:val="000F6149"/>
    <w:rsid w:val="00101815"/>
    <w:rsid w:val="00103873"/>
    <w:rsid w:val="00105219"/>
    <w:rsid w:val="0011031C"/>
    <w:rsid w:val="00115A1D"/>
    <w:rsid w:val="00117350"/>
    <w:rsid w:val="00124B74"/>
    <w:rsid w:val="0013382B"/>
    <w:rsid w:val="00135F3E"/>
    <w:rsid w:val="0014472A"/>
    <w:rsid w:val="00144CBA"/>
    <w:rsid w:val="00144F4B"/>
    <w:rsid w:val="0014555D"/>
    <w:rsid w:val="00153514"/>
    <w:rsid w:val="00160187"/>
    <w:rsid w:val="00160799"/>
    <w:rsid w:val="001673DE"/>
    <w:rsid w:val="0017307C"/>
    <w:rsid w:val="00173BEC"/>
    <w:rsid w:val="001742F6"/>
    <w:rsid w:val="00181E2A"/>
    <w:rsid w:val="0018721A"/>
    <w:rsid w:val="00194F36"/>
    <w:rsid w:val="00196937"/>
    <w:rsid w:val="001A0762"/>
    <w:rsid w:val="001A18B1"/>
    <w:rsid w:val="001A6E16"/>
    <w:rsid w:val="001A77E1"/>
    <w:rsid w:val="001B68EB"/>
    <w:rsid w:val="001B6F46"/>
    <w:rsid w:val="001C2878"/>
    <w:rsid w:val="001C4EE5"/>
    <w:rsid w:val="001C6775"/>
    <w:rsid w:val="001D0A07"/>
    <w:rsid w:val="001D5769"/>
    <w:rsid w:val="001D59CF"/>
    <w:rsid w:val="001D6250"/>
    <w:rsid w:val="001E08F6"/>
    <w:rsid w:val="001F0DCE"/>
    <w:rsid w:val="001F495F"/>
    <w:rsid w:val="001F65A5"/>
    <w:rsid w:val="00204346"/>
    <w:rsid w:val="00206F8B"/>
    <w:rsid w:val="00217EED"/>
    <w:rsid w:val="002200FD"/>
    <w:rsid w:val="002215AD"/>
    <w:rsid w:val="00224B79"/>
    <w:rsid w:val="002268C7"/>
    <w:rsid w:val="00233C52"/>
    <w:rsid w:val="00240717"/>
    <w:rsid w:val="0024186C"/>
    <w:rsid w:val="002444AC"/>
    <w:rsid w:val="00244676"/>
    <w:rsid w:val="00246CE3"/>
    <w:rsid w:val="0025406A"/>
    <w:rsid w:val="002554CD"/>
    <w:rsid w:val="00260444"/>
    <w:rsid w:val="00266C0D"/>
    <w:rsid w:val="0027577D"/>
    <w:rsid w:val="00276B3D"/>
    <w:rsid w:val="002803A8"/>
    <w:rsid w:val="0029265D"/>
    <w:rsid w:val="00293B83"/>
    <w:rsid w:val="00294B13"/>
    <w:rsid w:val="00294B87"/>
    <w:rsid w:val="002A19C6"/>
    <w:rsid w:val="002A4280"/>
    <w:rsid w:val="002A4955"/>
    <w:rsid w:val="002A6699"/>
    <w:rsid w:val="002B4294"/>
    <w:rsid w:val="002B678E"/>
    <w:rsid w:val="002C2BF4"/>
    <w:rsid w:val="002C320A"/>
    <w:rsid w:val="002C436B"/>
    <w:rsid w:val="002C56EC"/>
    <w:rsid w:val="002C7008"/>
    <w:rsid w:val="002D2F9D"/>
    <w:rsid w:val="002E3D87"/>
    <w:rsid w:val="002E4D02"/>
    <w:rsid w:val="002F0689"/>
    <w:rsid w:val="002F5828"/>
    <w:rsid w:val="00300E9F"/>
    <w:rsid w:val="00301DA4"/>
    <w:rsid w:val="00302A8B"/>
    <w:rsid w:val="00307A26"/>
    <w:rsid w:val="003102C2"/>
    <w:rsid w:val="0031304F"/>
    <w:rsid w:val="003177FA"/>
    <w:rsid w:val="003229A8"/>
    <w:rsid w:val="00327482"/>
    <w:rsid w:val="00333D0D"/>
    <w:rsid w:val="0033533C"/>
    <w:rsid w:val="0034477B"/>
    <w:rsid w:val="00344936"/>
    <w:rsid w:val="00347E18"/>
    <w:rsid w:val="0035050B"/>
    <w:rsid w:val="003527A3"/>
    <w:rsid w:val="00352FB2"/>
    <w:rsid w:val="0035641D"/>
    <w:rsid w:val="003579BF"/>
    <w:rsid w:val="00361AE1"/>
    <w:rsid w:val="003670B0"/>
    <w:rsid w:val="00376087"/>
    <w:rsid w:val="003775EE"/>
    <w:rsid w:val="003932B8"/>
    <w:rsid w:val="003966CA"/>
    <w:rsid w:val="003A403C"/>
    <w:rsid w:val="003B17C2"/>
    <w:rsid w:val="003B2B31"/>
    <w:rsid w:val="003B3BFA"/>
    <w:rsid w:val="003B3F11"/>
    <w:rsid w:val="003B4ACB"/>
    <w:rsid w:val="003B5EEC"/>
    <w:rsid w:val="003C3401"/>
    <w:rsid w:val="003C3845"/>
    <w:rsid w:val="003C516E"/>
    <w:rsid w:val="003D0160"/>
    <w:rsid w:val="003D3CDA"/>
    <w:rsid w:val="003E1AA7"/>
    <w:rsid w:val="003E2977"/>
    <w:rsid w:val="003E3D1F"/>
    <w:rsid w:val="003F3477"/>
    <w:rsid w:val="003F4BBC"/>
    <w:rsid w:val="003F762D"/>
    <w:rsid w:val="00402ADE"/>
    <w:rsid w:val="00404536"/>
    <w:rsid w:val="00404B2B"/>
    <w:rsid w:val="00413E8E"/>
    <w:rsid w:val="004155A1"/>
    <w:rsid w:val="00415EF5"/>
    <w:rsid w:val="00430A83"/>
    <w:rsid w:val="0043338C"/>
    <w:rsid w:val="00433CFC"/>
    <w:rsid w:val="004352CC"/>
    <w:rsid w:val="00440F1E"/>
    <w:rsid w:val="00441979"/>
    <w:rsid w:val="00445EAB"/>
    <w:rsid w:val="00454722"/>
    <w:rsid w:val="00454DCA"/>
    <w:rsid w:val="004624AF"/>
    <w:rsid w:val="00462F42"/>
    <w:rsid w:val="004637A2"/>
    <w:rsid w:val="00464978"/>
    <w:rsid w:val="00465482"/>
    <w:rsid w:val="00465DD2"/>
    <w:rsid w:val="00467801"/>
    <w:rsid w:val="00471E9C"/>
    <w:rsid w:val="00475145"/>
    <w:rsid w:val="00476AC3"/>
    <w:rsid w:val="00490673"/>
    <w:rsid w:val="00493497"/>
    <w:rsid w:val="004945D2"/>
    <w:rsid w:val="004A4076"/>
    <w:rsid w:val="004B3D1E"/>
    <w:rsid w:val="004B4AFB"/>
    <w:rsid w:val="004B632B"/>
    <w:rsid w:val="004C049F"/>
    <w:rsid w:val="004C0DA1"/>
    <w:rsid w:val="004C56B9"/>
    <w:rsid w:val="004D227E"/>
    <w:rsid w:val="004E1C0F"/>
    <w:rsid w:val="004F0CBC"/>
    <w:rsid w:val="004F103B"/>
    <w:rsid w:val="004F4FC3"/>
    <w:rsid w:val="005000E2"/>
    <w:rsid w:val="005076FA"/>
    <w:rsid w:val="00516C3C"/>
    <w:rsid w:val="005234D4"/>
    <w:rsid w:val="005260D4"/>
    <w:rsid w:val="00526905"/>
    <w:rsid w:val="00527366"/>
    <w:rsid w:val="005319B8"/>
    <w:rsid w:val="00532424"/>
    <w:rsid w:val="00532D15"/>
    <w:rsid w:val="00537CE6"/>
    <w:rsid w:val="0054297F"/>
    <w:rsid w:val="00543769"/>
    <w:rsid w:val="00544090"/>
    <w:rsid w:val="00544312"/>
    <w:rsid w:val="00544A04"/>
    <w:rsid w:val="00545AE0"/>
    <w:rsid w:val="00555ABC"/>
    <w:rsid w:val="00562EEB"/>
    <w:rsid w:val="0056429A"/>
    <w:rsid w:val="00572A88"/>
    <w:rsid w:val="005744CD"/>
    <w:rsid w:val="005810FD"/>
    <w:rsid w:val="00581314"/>
    <w:rsid w:val="0058210D"/>
    <w:rsid w:val="005855EA"/>
    <w:rsid w:val="00596AB4"/>
    <w:rsid w:val="005A186F"/>
    <w:rsid w:val="005B3328"/>
    <w:rsid w:val="005B4E07"/>
    <w:rsid w:val="005C0E40"/>
    <w:rsid w:val="005C534F"/>
    <w:rsid w:val="005D18FC"/>
    <w:rsid w:val="005D24EC"/>
    <w:rsid w:val="005D698C"/>
    <w:rsid w:val="005E053B"/>
    <w:rsid w:val="005E070D"/>
    <w:rsid w:val="005E2450"/>
    <w:rsid w:val="005E4811"/>
    <w:rsid w:val="005E5BB6"/>
    <w:rsid w:val="005F1CD6"/>
    <w:rsid w:val="005F637B"/>
    <w:rsid w:val="005F6F09"/>
    <w:rsid w:val="005F7F16"/>
    <w:rsid w:val="006008D1"/>
    <w:rsid w:val="00600E7E"/>
    <w:rsid w:val="00601191"/>
    <w:rsid w:val="006029A8"/>
    <w:rsid w:val="00604790"/>
    <w:rsid w:val="006127A2"/>
    <w:rsid w:val="00617534"/>
    <w:rsid w:val="006259F5"/>
    <w:rsid w:val="00631656"/>
    <w:rsid w:val="00631975"/>
    <w:rsid w:val="006336A4"/>
    <w:rsid w:val="00637D3A"/>
    <w:rsid w:val="0064078D"/>
    <w:rsid w:val="00642ADC"/>
    <w:rsid w:val="00642E36"/>
    <w:rsid w:val="0065060B"/>
    <w:rsid w:val="00650DF2"/>
    <w:rsid w:val="0065298D"/>
    <w:rsid w:val="00657CC7"/>
    <w:rsid w:val="00662420"/>
    <w:rsid w:val="006643DC"/>
    <w:rsid w:val="00666806"/>
    <w:rsid w:val="00667557"/>
    <w:rsid w:val="00676EB1"/>
    <w:rsid w:val="00680CD2"/>
    <w:rsid w:val="00683397"/>
    <w:rsid w:val="00685264"/>
    <w:rsid w:val="00691C40"/>
    <w:rsid w:val="006951A9"/>
    <w:rsid w:val="006A0E17"/>
    <w:rsid w:val="006A3CE7"/>
    <w:rsid w:val="006A42BE"/>
    <w:rsid w:val="006A6DFC"/>
    <w:rsid w:val="006B115B"/>
    <w:rsid w:val="006B252E"/>
    <w:rsid w:val="006C20FC"/>
    <w:rsid w:val="006C62F1"/>
    <w:rsid w:val="006D2E7C"/>
    <w:rsid w:val="006D370C"/>
    <w:rsid w:val="006D4F97"/>
    <w:rsid w:val="006E4724"/>
    <w:rsid w:val="006E62DE"/>
    <w:rsid w:val="006E63E0"/>
    <w:rsid w:val="006E75DB"/>
    <w:rsid w:val="006F24F5"/>
    <w:rsid w:val="006F45C0"/>
    <w:rsid w:val="00701517"/>
    <w:rsid w:val="00710229"/>
    <w:rsid w:val="007168A3"/>
    <w:rsid w:val="007200D2"/>
    <w:rsid w:val="007244C4"/>
    <w:rsid w:val="007328B7"/>
    <w:rsid w:val="00732AAE"/>
    <w:rsid w:val="00735D4E"/>
    <w:rsid w:val="007403CE"/>
    <w:rsid w:val="00743C76"/>
    <w:rsid w:val="00744148"/>
    <w:rsid w:val="00744219"/>
    <w:rsid w:val="00746911"/>
    <w:rsid w:val="007504CC"/>
    <w:rsid w:val="0075349C"/>
    <w:rsid w:val="00756C19"/>
    <w:rsid w:val="00763BC2"/>
    <w:rsid w:val="0076655F"/>
    <w:rsid w:val="00772089"/>
    <w:rsid w:val="00773559"/>
    <w:rsid w:val="007A06A1"/>
    <w:rsid w:val="007A4066"/>
    <w:rsid w:val="007B7D81"/>
    <w:rsid w:val="007E01BF"/>
    <w:rsid w:val="007E5CF8"/>
    <w:rsid w:val="007F0CE2"/>
    <w:rsid w:val="007F2A48"/>
    <w:rsid w:val="007F3C23"/>
    <w:rsid w:val="007F41FD"/>
    <w:rsid w:val="008007FE"/>
    <w:rsid w:val="0080179A"/>
    <w:rsid w:val="00802C48"/>
    <w:rsid w:val="00803C03"/>
    <w:rsid w:val="00810111"/>
    <w:rsid w:val="00812A7C"/>
    <w:rsid w:val="00812F2D"/>
    <w:rsid w:val="00813E0E"/>
    <w:rsid w:val="00815120"/>
    <w:rsid w:val="0082252C"/>
    <w:rsid w:val="00825B6F"/>
    <w:rsid w:val="00826BA0"/>
    <w:rsid w:val="008414C3"/>
    <w:rsid w:val="008414FC"/>
    <w:rsid w:val="00841B06"/>
    <w:rsid w:val="008453F1"/>
    <w:rsid w:val="0084571D"/>
    <w:rsid w:val="008461A8"/>
    <w:rsid w:val="00847CC7"/>
    <w:rsid w:val="008608B5"/>
    <w:rsid w:val="00861101"/>
    <w:rsid w:val="00863AD4"/>
    <w:rsid w:val="00864249"/>
    <w:rsid w:val="00864D59"/>
    <w:rsid w:val="00867F96"/>
    <w:rsid w:val="00870D6A"/>
    <w:rsid w:val="008912D4"/>
    <w:rsid w:val="0089714F"/>
    <w:rsid w:val="008A0433"/>
    <w:rsid w:val="008B31F9"/>
    <w:rsid w:val="008B45B6"/>
    <w:rsid w:val="008B5461"/>
    <w:rsid w:val="008B633C"/>
    <w:rsid w:val="008B72F6"/>
    <w:rsid w:val="008C048A"/>
    <w:rsid w:val="008C6DBC"/>
    <w:rsid w:val="008D0075"/>
    <w:rsid w:val="008D0252"/>
    <w:rsid w:val="008D5B54"/>
    <w:rsid w:val="008E03DE"/>
    <w:rsid w:val="00901176"/>
    <w:rsid w:val="0090523A"/>
    <w:rsid w:val="00906DD5"/>
    <w:rsid w:val="0091176E"/>
    <w:rsid w:val="009136EA"/>
    <w:rsid w:val="00916991"/>
    <w:rsid w:val="00927D86"/>
    <w:rsid w:val="00933332"/>
    <w:rsid w:val="0093417D"/>
    <w:rsid w:val="009341FD"/>
    <w:rsid w:val="00937823"/>
    <w:rsid w:val="0094567F"/>
    <w:rsid w:val="009509FD"/>
    <w:rsid w:val="009573CE"/>
    <w:rsid w:val="00961CB2"/>
    <w:rsid w:val="00967F20"/>
    <w:rsid w:val="00970DDE"/>
    <w:rsid w:val="00976412"/>
    <w:rsid w:val="00976DEC"/>
    <w:rsid w:val="009831BA"/>
    <w:rsid w:val="00990A27"/>
    <w:rsid w:val="009A00D8"/>
    <w:rsid w:val="009A0187"/>
    <w:rsid w:val="009B17F9"/>
    <w:rsid w:val="009B7116"/>
    <w:rsid w:val="009B7DA6"/>
    <w:rsid w:val="009C003C"/>
    <w:rsid w:val="009C0CC3"/>
    <w:rsid w:val="009C2A57"/>
    <w:rsid w:val="009C7304"/>
    <w:rsid w:val="009C7B8E"/>
    <w:rsid w:val="009C7D84"/>
    <w:rsid w:val="009D4F90"/>
    <w:rsid w:val="009D700B"/>
    <w:rsid w:val="009E01E6"/>
    <w:rsid w:val="009E12BB"/>
    <w:rsid w:val="009E49D0"/>
    <w:rsid w:val="009E6233"/>
    <w:rsid w:val="009E7665"/>
    <w:rsid w:val="009F1F23"/>
    <w:rsid w:val="009F2F56"/>
    <w:rsid w:val="009F366A"/>
    <w:rsid w:val="009F4B82"/>
    <w:rsid w:val="009F57DC"/>
    <w:rsid w:val="009F67F0"/>
    <w:rsid w:val="00A024AC"/>
    <w:rsid w:val="00A10F21"/>
    <w:rsid w:val="00A110E6"/>
    <w:rsid w:val="00A12247"/>
    <w:rsid w:val="00A24579"/>
    <w:rsid w:val="00A27410"/>
    <w:rsid w:val="00A33FED"/>
    <w:rsid w:val="00A37A17"/>
    <w:rsid w:val="00A4030B"/>
    <w:rsid w:val="00A51F17"/>
    <w:rsid w:val="00A54694"/>
    <w:rsid w:val="00A54F3E"/>
    <w:rsid w:val="00A558A0"/>
    <w:rsid w:val="00A60B79"/>
    <w:rsid w:val="00A63DB5"/>
    <w:rsid w:val="00A63FDF"/>
    <w:rsid w:val="00A65F29"/>
    <w:rsid w:val="00A65F45"/>
    <w:rsid w:val="00A70ED2"/>
    <w:rsid w:val="00A758E9"/>
    <w:rsid w:val="00A838E3"/>
    <w:rsid w:val="00A84E7E"/>
    <w:rsid w:val="00AA1B3B"/>
    <w:rsid w:val="00AB4170"/>
    <w:rsid w:val="00AB4522"/>
    <w:rsid w:val="00AB4D7F"/>
    <w:rsid w:val="00AC21B6"/>
    <w:rsid w:val="00AC6357"/>
    <w:rsid w:val="00AC692E"/>
    <w:rsid w:val="00AC7635"/>
    <w:rsid w:val="00AD2FD9"/>
    <w:rsid w:val="00AD4D5D"/>
    <w:rsid w:val="00AD744D"/>
    <w:rsid w:val="00AE2924"/>
    <w:rsid w:val="00AE3506"/>
    <w:rsid w:val="00AE3828"/>
    <w:rsid w:val="00AF4CB6"/>
    <w:rsid w:val="00AF5055"/>
    <w:rsid w:val="00B00C7F"/>
    <w:rsid w:val="00B03D2B"/>
    <w:rsid w:val="00B075A6"/>
    <w:rsid w:val="00B23494"/>
    <w:rsid w:val="00B36AAC"/>
    <w:rsid w:val="00B3739A"/>
    <w:rsid w:val="00B4393F"/>
    <w:rsid w:val="00B43A31"/>
    <w:rsid w:val="00B47E34"/>
    <w:rsid w:val="00B560A3"/>
    <w:rsid w:val="00B6151D"/>
    <w:rsid w:val="00B720B4"/>
    <w:rsid w:val="00B8070F"/>
    <w:rsid w:val="00B81447"/>
    <w:rsid w:val="00B81E81"/>
    <w:rsid w:val="00B875AE"/>
    <w:rsid w:val="00B91D88"/>
    <w:rsid w:val="00B95852"/>
    <w:rsid w:val="00B972E6"/>
    <w:rsid w:val="00BA52E7"/>
    <w:rsid w:val="00BC154B"/>
    <w:rsid w:val="00BC173A"/>
    <w:rsid w:val="00BC17EC"/>
    <w:rsid w:val="00BC3C15"/>
    <w:rsid w:val="00BD0B3A"/>
    <w:rsid w:val="00BD14DD"/>
    <w:rsid w:val="00BD2DC5"/>
    <w:rsid w:val="00BD4440"/>
    <w:rsid w:val="00BE1390"/>
    <w:rsid w:val="00BE1C1D"/>
    <w:rsid w:val="00BE2721"/>
    <w:rsid w:val="00BF0C5A"/>
    <w:rsid w:val="00BF38B8"/>
    <w:rsid w:val="00BF4EB1"/>
    <w:rsid w:val="00C01EA4"/>
    <w:rsid w:val="00C02B97"/>
    <w:rsid w:val="00C04269"/>
    <w:rsid w:val="00C04957"/>
    <w:rsid w:val="00C07F0E"/>
    <w:rsid w:val="00C141FF"/>
    <w:rsid w:val="00C161A7"/>
    <w:rsid w:val="00C16B7E"/>
    <w:rsid w:val="00C200C0"/>
    <w:rsid w:val="00C21319"/>
    <w:rsid w:val="00C231D3"/>
    <w:rsid w:val="00C2576D"/>
    <w:rsid w:val="00C34A8E"/>
    <w:rsid w:val="00C36297"/>
    <w:rsid w:val="00C36FBE"/>
    <w:rsid w:val="00C414B2"/>
    <w:rsid w:val="00C47B14"/>
    <w:rsid w:val="00C510E0"/>
    <w:rsid w:val="00C52E70"/>
    <w:rsid w:val="00C61A1B"/>
    <w:rsid w:val="00C630C4"/>
    <w:rsid w:val="00C640C1"/>
    <w:rsid w:val="00C6554A"/>
    <w:rsid w:val="00C70617"/>
    <w:rsid w:val="00C74055"/>
    <w:rsid w:val="00C81093"/>
    <w:rsid w:val="00C82349"/>
    <w:rsid w:val="00C85A75"/>
    <w:rsid w:val="00C85F26"/>
    <w:rsid w:val="00C942F7"/>
    <w:rsid w:val="00CA072D"/>
    <w:rsid w:val="00CA6D0E"/>
    <w:rsid w:val="00CB0C4F"/>
    <w:rsid w:val="00CB16B5"/>
    <w:rsid w:val="00CB6DAA"/>
    <w:rsid w:val="00CB7F73"/>
    <w:rsid w:val="00CC0665"/>
    <w:rsid w:val="00CC127E"/>
    <w:rsid w:val="00CC2056"/>
    <w:rsid w:val="00CD2A55"/>
    <w:rsid w:val="00CD7D88"/>
    <w:rsid w:val="00CE421A"/>
    <w:rsid w:val="00CE6D86"/>
    <w:rsid w:val="00CE7E28"/>
    <w:rsid w:val="00CF68BD"/>
    <w:rsid w:val="00D0374C"/>
    <w:rsid w:val="00D06FD7"/>
    <w:rsid w:val="00D0738C"/>
    <w:rsid w:val="00D1192E"/>
    <w:rsid w:val="00D11F91"/>
    <w:rsid w:val="00D1274A"/>
    <w:rsid w:val="00D12B86"/>
    <w:rsid w:val="00D162E2"/>
    <w:rsid w:val="00D1705E"/>
    <w:rsid w:val="00D2217A"/>
    <w:rsid w:val="00D243A2"/>
    <w:rsid w:val="00D27FEE"/>
    <w:rsid w:val="00D303D1"/>
    <w:rsid w:val="00D30506"/>
    <w:rsid w:val="00D3638B"/>
    <w:rsid w:val="00D36A80"/>
    <w:rsid w:val="00D36FFF"/>
    <w:rsid w:val="00D40A8D"/>
    <w:rsid w:val="00D50E04"/>
    <w:rsid w:val="00D54870"/>
    <w:rsid w:val="00D549B1"/>
    <w:rsid w:val="00D5728F"/>
    <w:rsid w:val="00D6029A"/>
    <w:rsid w:val="00D644D5"/>
    <w:rsid w:val="00D71007"/>
    <w:rsid w:val="00D73FA7"/>
    <w:rsid w:val="00D766D4"/>
    <w:rsid w:val="00D92322"/>
    <w:rsid w:val="00D955A1"/>
    <w:rsid w:val="00D97DDC"/>
    <w:rsid w:val="00DA0231"/>
    <w:rsid w:val="00DA068F"/>
    <w:rsid w:val="00DA6EB7"/>
    <w:rsid w:val="00DB03A0"/>
    <w:rsid w:val="00DB1792"/>
    <w:rsid w:val="00DB31B5"/>
    <w:rsid w:val="00DC7635"/>
    <w:rsid w:val="00DD1B10"/>
    <w:rsid w:val="00DD3DC5"/>
    <w:rsid w:val="00DE0174"/>
    <w:rsid w:val="00DE19D6"/>
    <w:rsid w:val="00DE1D18"/>
    <w:rsid w:val="00DE4FEE"/>
    <w:rsid w:val="00DE598B"/>
    <w:rsid w:val="00DE676D"/>
    <w:rsid w:val="00DE7F8A"/>
    <w:rsid w:val="00DF1EE8"/>
    <w:rsid w:val="00DF3B47"/>
    <w:rsid w:val="00DF634E"/>
    <w:rsid w:val="00E012E5"/>
    <w:rsid w:val="00E06EE2"/>
    <w:rsid w:val="00E10396"/>
    <w:rsid w:val="00E118BB"/>
    <w:rsid w:val="00E11C0F"/>
    <w:rsid w:val="00E13E2C"/>
    <w:rsid w:val="00E2315E"/>
    <w:rsid w:val="00E23A37"/>
    <w:rsid w:val="00E278CA"/>
    <w:rsid w:val="00E32066"/>
    <w:rsid w:val="00E362E1"/>
    <w:rsid w:val="00E37A55"/>
    <w:rsid w:val="00E37C04"/>
    <w:rsid w:val="00E47681"/>
    <w:rsid w:val="00E533CC"/>
    <w:rsid w:val="00E619F1"/>
    <w:rsid w:val="00E6781D"/>
    <w:rsid w:val="00E7379D"/>
    <w:rsid w:val="00E74131"/>
    <w:rsid w:val="00E75104"/>
    <w:rsid w:val="00E76F5A"/>
    <w:rsid w:val="00E80F8C"/>
    <w:rsid w:val="00E826A2"/>
    <w:rsid w:val="00E8347E"/>
    <w:rsid w:val="00E95A2A"/>
    <w:rsid w:val="00EC51B9"/>
    <w:rsid w:val="00EC6F3C"/>
    <w:rsid w:val="00ED4490"/>
    <w:rsid w:val="00ED7306"/>
    <w:rsid w:val="00ED7C44"/>
    <w:rsid w:val="00EE050C"/>
    <w:rsid w:val="00EE383D"/>
    <w:rsid w:val="00EE3C14"/>
    <w:rsid w:val="00EE7B7D"/>
    <w:rsid w:val="00F07E4E"/>
    <w:rsid w:val="00F11346"/>
    <w:rsid w:val="00F169A8"/>
    <w:rsid w:val="00F239E7"/>
    <w:rsid w:val="00F25C0D"/>
    <w:rsid w:val="00F30604"/>
    <w:rsid w:val="00F30839"/>
    <w:rsid w:val="00F309DF"/>
    <w:rsid w:val="00F322CF"/>
    <w:rsid w:val="00F3439F"/>
    <w:rsid w:val="00F35738"/>
    <w:rsid w:val="00F370DF"/>
    <w:rsid w:val="00F517F1"/>
    <w:rsid w:val="00F544BB"/>
    <w:rsid w:val="00F67907"/>
    <w:rsid w:val="00F73777"/>
    <w:rsid w:val="00F74E93"/>
    <w:rsid w:val="00F777AF"/>
    <w:rsid w:val="00F83F8F"/>
    <w:rsid w:val="00F9110E"/>
    <w:rsid w:val="00FB1BCA"/>
    <w:rsid w:val="00FB3BE0"/>
    <w:rsid w:val="00FB6365"/>
    <w:rsid w:val="00FB638B"/>
    <w:rsid w:val="00FC24C7"/>
    <w:rsid w:val="00FC29B8"/>
    <w:rsid w:val="00FC3656"/>
    <w:rsid w:val="00FD0B3D"/>
    <w:rsid w:val="00FD7940"/>
    <w:rsid w:val="00FE013A"/>
    <w:rsid w:val="00FE0725"/>
    <w:rsid w:val="00FE185A"/>
    <w:rsid w:val="00FE6011"/>
    <w:rsid w:val="00FF0320"/>
    <w:rsid w:val="00FF1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  <w14:docId w14:val="7527D528"/>
  <w15:chartTrackingRefBased/>
  <w15:docId w15:val="{235465FB-333C-4DAE-A203-F2EDA33EA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3DE"/>
    <w:pPr>
      <w:jc w:val="both"/>
    </w:pPr>
    <w:rPr>
      <w:rFonts w:ascii="Calibri" w:hAnsi="Calibri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D11F91"/>
    <w:pPr>
      <w:keepNext/>
      <w:keepLines/>
      <w:spacing w:before="600" w:after="60"/>
      <w:contextualSpacing/>
      <w:jc w:val="center"/>
      <w:outlineLvl w:val="0"/>
    </w:pPr>
    <w:rPr>
      <w:rFonts w:eastAsiaTheme="majorEastAsia" w:cstheme="majorBidi"/>
      <w:b/>
      <w:color w:val="0070C0"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029A8"/>
    <w:pPr>
      <w:keepNext/>
      <w:keepLines/>
      <w:spacing w:before="240" w:after="0"/>
      <w:contextualSpacing/>
      <w:outlineLvl w:val="1"/>
    </w:pPr>
    <w:rPr>
      <w:rFonts w:eastAsiaTheme="majorEastAsia" w:cstheme="majorBidi"/>
      <w:b/>
      <w:color w:val="0070C0"/>
      <w:sz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rsid w:val="00CF68BD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color w:val="0070C0"/>
      <w:szCs w:val="24"/>
      <w:lang w:val="pt-BR"/>
    </w:rPr>
  </w:style>
  <w:style w:type="paragraph" w:styleId="Ttulo4">
    <w:name w:val="heading 4"/>
    <w:basedOn w:val="Normal"/>
    <w:next w:val="Normal"/>
    <w:link w:val="Ttulo4Char"/>
    <w:uiPriority w:val="9"/>
    <w:unhideWhenUsed/>
    <w:rsid w:val="006029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rsid w:val="006029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7789" w:themeColor="accent1" w:themeShade="BF"/>
    </w:rPr>
  </w:style>
  <w:style w:type="paragraph" w:styleId="Ttulo6">
    <w:name w:val="heading 6"/>
    <w:basedOn w:val="Normal"/>
    <w:next w:val="Normal"/>
    <w:link w:val="Ttulo6Char"/>
    <w:autoRedefine/>
    <w:uiPriority w:val="9"/>
    <w:unhideWhenUsed/>
    <w:qFormat/>
    <w:rsid w:val="001A0762"/>
    <w:pPr>
      <w:keepNext/>
      <w:keepLines/>
      <w:spacing w:before="40" w:after="0"/>
      <w:outlineLvl w:val="5"/>
    </w:pPr>
    <w:rPr>
      <w:rFonts w:eastAsiaTheme="majorEastAsia" w:cstheme="majorBidi"/>
      <w:b/>
      <w:color w:val="0070C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11F91"/>
    <w:rPr>
      <w:rFonts w:ascii="Calibri" w:eastAsiaTheme="majorEastAsia" w:hAnsi="Calibri" w:cstheme="majorBidi"/>
      <w:b/>
      <w:color w:val="0070C0"/>
      <w:sz w:val="28"/>
    </w:rPr>
  </w:style>
  <w:style w:type="character" w:customStyle="1" w:styleId="Ttulo2Char">
    <w:name w:val="Título 2 Char"/>
    <w:basedOn w:val="Fontepargpadro"/>
    <w:link w:val="Ttulo2"/>
    <w:uiPriority w:val="9"/>
    <w:rsid w:val="006029A8"/>
    <w:rPr>
      <w:rFonts w:ascii="Calibri" w:eastAsiaTheme="majorEastAsia" w:hAnsi="Calibri" w:cstheme="majorBidi"/>
      <w:b/>
      <w:color w:val="0070C0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CF68BD"/>
    <w:rPr>
      <w:rFonts w:ascii="Calibri" w:eastAsiaTheme="majorEastAsia" w:hAnsi="Calibri" w:cstheme="majorBidi"/>
      <w:b/>
      <w:color w:val="0070C0"/>
      <w:sz w:val="20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006029A8"/>
    <w:rPr>
      <w:rFonts w:asciiTheme="majorHAnsi" w:eastAsiaTheme="majorEastAsia" w:hAnsiTheme="majorHAnsi" w:cstheme="majorBidi"/>
      <w:i/>
      <w:iCs/>
      <w:color w:val="007789" w:themeColor="accent1" w:themeShade="BF"/>
      <w:sz w:val="20"/>
    </w:rPr>
  </w:style>
  <w:style w:type="character" w:customStyle="1" w:styleId="Ttulo5Char">
    <w:name w:val="Título 5 Char"/>
    <w:basedOn w:val="Fontepargpadro"/>
    <w:link w:val="Ttulo5"/>
    <w:uiPriority w:val="9"/>
    <w:rsid w:val="006029A8"/>
    <w:rPr>
      <w:rFonts w:asciiTheme="majorHAnsi" w:eastAsiaTheme="majorEastAsia" w:hAnsiTheme="majorHAnsi" w:cstheme="majorBidi"/>
      <w:color w:val="007789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1A0762"/>
    <w:rPr>
      <w:rFonts w:ascii="Calibri" w:eastAsiaTheme="majorEastAsia" w:hAnsi="Calibri" w:cstheme="majorBidi"/>
      <w:b/>
      <w:color w:val="0070C0"/>
      <w:sz w:val="2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customStyle="1" w:styleId="InformaesdeContato">
    <w:name w:val="Informações de Contato"/>
    <w:basedOn w:val="Normal"/>
    <w:uiPriority w:val="4"/>
    <w:qFormat/>
    <w:rsid w:val="006029A8"/>
    <w:pPr>
      <w:spacing w:before="0" w:after="0"/>
      <w:jc w:val="center"/>
    </w:pPr>
  </w:style>
  <w:style w:type="paragraph" w:styleId="Commarcador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har"/>
    <w:uiPriority w:val="2"/>
    <w:unhideWhenUsed/>
    <w:qFormat/>
    <w:rsid w:val="006029A8"/>
    <w:pPr>
      <w:spacing w:before="480" w:after="40" w:line="240" w:lineRule="auto"/>
      <w:contextualSpacing/>
      <w:jc w:val="center"/>
    </w:pPr>
    <w:rPr>
      <w:rFonts w:eastAsiaTheme="majorEastAsia" w:cstheme="majorBidi"/>
      <w:b/>
      <w:color w:val="0070C0"/>
      <w:kern w:val="28"/>
      <w:sz w:val="60"/>
    </w:rPr>
  </w:style>
  <w:style w:type="character" w:customStyle="1" w:styleId="TtuloChar">
    <w:name w:val="Título Char"/>
    <w:basedOn w:val="Fontepargpadro"/>
    <w:link w:val="Ttulo"/>
    <w:uiPriority w:val="2"/>
    <w:rsid w:val="006029A8"/>
    <w:rPr>
      <w:rFonts w:ascii="Calibri" w:eastAsiaTheme="majorEastAsia" w:hAnsi="Calibri" w:cstheme="majorBidi"/>
      <w:b/>
      <w:color w:val="0070C0"/>
      <w:kern w:val="28"/>
      <w:sz w:val="60"/>
    </w:rPr>
  </w:style>
  <w:style w:type="paragraph" w:styleId="Subttulo">
    <w:name w:val="Subtitle"/>
    <w:basedOn w:val="Normal"/>
    <w:link w:val="SubttuloChar"/>
    <w:uiPriority w:val="3"/>
    <w:unhideWhenUsed/>
    <w:qFormat/>
    <w:rsid w:val="006029A8"/>
    <w:pPr>
      <w:numPr>
        <w:ilvl w:val="1"/>
      </w:numPr>
      <w:spacing w:before="0" w:after="480"/>
      <w:contextualSpacing/>
      <w:jc w:val="center"/>
    </w:pPr>
    <w:rPr>
      <w:rFonts w:eastAsiaTheme="majorEastAsia" w:cstheme="majorBidi"/>
      <w:caps/>
    </w:rPr>
  </w:style>
  <w:style w:type="character" w:customStyle="1" w:styleId="SubttuloChar">
    <w:name w:val="Subtítulo Char"/>
    <w:basedOn w:val="Fontepargpadro"/>
    <w:link w:val="Subttulo"/>
    <w:uiPriority w:val="3"/>
    <w:rsid w:val="006029A8"/>
    <w:rPr>
      <w:rFonts w:ascii="Calibri" w:eastAsiaTheme="majorEastAsia" w:hAnsi="Calibri" w:cstheme="majorBidi"/>
      <w:caps/>
      <w:sz w:val="20"/>
    </w:rPr>
  </w:style>
  <w:style w:type="paragraph" w:styleId="Rodap">
    <w:name w:val="footer"/>
    <w:basedOn w:val="Normal"/>
    <w:link w:val="Rodap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har">
    <w:name w:val="Rodapé Char"/>
    <w:basedOn w:val="Fontepargpadro"/>
    <w:link w:val="Rodap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C6554A"/>
    <w:pPr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styleId="nfaseIntensa">
    <w:name w:val="Intense Emphasis"/>
    <w:basedOn w:val="Fontepargpadr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010D74"/>
    <w:pPr>
      <w:spacing w:before="0" w:line="240" w:lineRule="auto"/>
      <w:jc w:val="center"/>
    </w:pPr>
    <w:rPr>
      <w:i/>
      <w:iCs/>
      <w:color w:val="4E5B6F" w:themeColor="text2"/>
      <w:sz w:val="16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em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6554A"/>
    <w:rPr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6554A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6554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Fontepargpadr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EspaoReservado">
    <w:name w:val="Placeholder Text"/>
    <w:basedOn w:val="Fontepargpadro"/>
    <w:uiPriority w:val="99"/>
    <w:semiHidden/>
    <w:rsid w:val="00C6554A"/>
    <w:rPr>
      <w:color w:val="595959" w:themeColor="text1" w:themeTint="A6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6554A"/>
    <w:rPr>
      <w:rFonts w:ascii="Consolas" w:hAnsi="Consolas"/>
      <w:szCs w:val="21"/>
    </w:rPr>
  </w:style>
  <w:style w:type="paragraph" w:styleId="PargrafodaLista">
    <w:name w:val="List Paragraph"/>
    <w:basedOn w:val="Normal"/>
    <w:uiPriority w:val="34"/>
    <w:unhideWhenUsed/>
    <w:qFormat/>
    <w:rsid w:val="0076655F"/>
    <w:pPr>
      <w:ind w:left="720"/>
      <w:contextualSpacing/>
    </w:p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2C2BF4"/>
    <w:pPr>
      <w:spacing w:before="0" w:after="0" w:line="240" w:lineRule="auto"/>
      <w:ind w:left="200" w:hanging="2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361AE1"/>
    <w:pPr>
      <w:spacing w:before="240" w:after="0" w:line="259" w:lineRule="auto"/>
      <w:contextualSpacing w:val="0"/>
      <w:jc w:val="left"/>
      <w:outlineLvl w:val="9"/>
    </w:pPr>
    <w:rPr>
      <w:sz w:val="32"/>
      <w:szCs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61AE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B7F73"/>
    <w:pPr>
      <w:tabs>
        <w:tab w:val="right" w:leader="dot" w:pos="8296"/>
      </w:tabs>
      <w:spacing w:after="100"/>
    </w:pPr>
    <w:rPr>
      <w:b/>
      <w:bCs/>
      <w:noProof/>
      <w:lang w:val="pt-BR"/>
    </w:rPr>
  </w:style>
  <w:style w:type="table" w:styleId="Tabelacomgrade">
    <w:name w:val="Table Grid"/>
    <w:basedOn w:val="Tabelanormal"/>
    <w:uiPriority w:val="39"/>
    <w:rsid w:val="0047514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3">
    <w:name w:val="Plain Table 3"/>
    <w:basedOn w:val="Tabelanormal"/>
    <w:uiPriority w:val="43"/>
    <w:rsid w:val="002C320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SimplesTabela1">
    <w:name w:val="Plain Table 1"/>
    <w:basedOn w:val="Tabelanormal"/>
    <w:uiPriority w:val="41"/>
    <w:rsid w:val="002C32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2B678E"/>
    <w:pPr>
      <w:tabs>
        <w:tab w:val="right" w:leader="dot" w:pos="8296"/>
      </w:tabs>
      <w:spacing w:after="100" w:line="240" w:lineRule="auto"/>
      <w:ind w:left="720"/>
      <w:jc w:val="left"/>
    </w:pPr>
    <w:rPr>
      <w:b/>
      <w:bCs/>
      <w:noProof/>
    </w:rPr>
  </w:style>
  <w:style w:type="table" w:styleId="TabeladeLista1Clara">
    <w:name w:val="List Table 1 Light"/>
    <w:basedOn w:val="Tabelanormal"/>
    <w:uiPriority w:val="46"/>
    <w:rsid w:val="00EC6F3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implesTabela2">
    <w:name w:val="Plain Table 2"/>
    <w:basedOn w:val="Tabelanormal"/>
    <w:uiPriority w:val="42"/>
    <w:rsid w:val="00600E7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27577D"/>
    <w:pPr>
      <w:spacing w:before="0" w:after="100" w:line="259" w:lineRule="auto"/>
      <w:ind w:left="660"/>
      <w:jc w:val="left"/>
    </w:pPr>
    <w:rPr>
      <w:rFonts w:asciiTheme="minorHAnsi" w:eastAsiaTheme="minorEastAsia" w:hAnsiTheme="minorHAnsi"/>
      <w:color w:val="auto"/>
      <w:sz w:val="22"/>
      <w:lang w:val="pt-BR"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27577D"/>
    <w:pPr>
      <w:spacing w:before="0" w:after="100" w:line="259" w:lineRule="auto"/>
      <w:ind w:left="880"/>
      <w:jc w:val="left"/>
    </w:pPr>
    <w:rPr>
      <w:rFonts w:asciiTheme="minorHAnsi" w:eastAsiaTheme="minorEastAsia" w:hAnsiTheme="minorHAnsi"/>
      <w:color w:val="auto"/>
      <w:sz w:val="22"/>
      <w:lang w:val="pt-BR"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27577D"/>
    <w:pPr>
      <w:spacing w:before="0" w:after="100" w:line="259" w:lineRule="auto"/>
      <w:ind w:left="1100"/>
      <w:jc w:val="left"/>
    </w:pPr>
    <w:rPr>
      <w:rFonts w:asciiTheme="minorHAnsi" w:eastAsiaTheme="minorEastAsia" w:hAnsiTheme="minorHAnsi"/>
      <w:color w:val="auto"/>
      <w:sz w:val="22"/>
      <w:lang w:val="pt-BR"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27577D"/>
    <w:pPr>
      <w:spacing w:before="0" w:after="100" w:line="259" w:lineRule="auto"/>
      <w:ind w:left="1320"/>
      <w:jc w:val="left"/>
    </w:pPr>
    <w:rPr>
      <w:rFonts w:asciiTheme="minorHAnsi" w:eastAsiaTheme="minorEastAsia" w:hAnsiTheme="minorHAnsi"/>
      <w:color w:val="auto"/>
      <w:sz w:val="22"/>
      <w:lang w:val="pt-BR"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27577D"/>
    <w:pPr>
      <w:spacing w:before="0" w:after="100" w:line="259" w:lineRule="auto"/>
      <w:ind w:left="1540"/>
      <w:jc w:val="left"/>
    </w:pPr>
    <w:rPr>
      <w:rFonts w:asciiTheme="minorHAnsi" w:eastAsiaTheme="minorEastAsia" w:hAnsiTheme="minorHAnsi"/>
      <w:color w:val="auto"/>
      <w:sz w:val="22"/>
      <w:lang w:val="pt-BR"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27577D"/>
    <w:pPr>
      <w:spacing w:before="0" w:after="100" w:line="259" w:lineRule="auto"/>
      <w:ind w:left="1760"/>
      <w:jc w:val="left"/>
    </w:pPr>
    <w:rPr>
      <w:rFonts w:asciiTheme="minorHAnsi" w:eastAsiaTheme="minorEastAsia" w:hAnsiTheme="minorHAnsi"/>
      <w:color w:val="auto"/>
      <w:sz w:val="22"/>
      <w:lang w:val="pt-BR"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27577D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5234D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5234D4"/>
  </w:style>
  <w:style w:type="character" w:customStyle="1" w:styleId="eop">
    <w:name w:val="eop"/>
    <w:basedOn w:val="Fontepargpadro"/>
    <w:rsid w:val="005234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9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1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python.org/3/library/stdtypes.html%23string-methods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s://www.jetbrains.com/pychar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www.python.org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3.png"/><Relationship Id="rId2" Type="http://schemas.openxmlformats.org/officeDocument/2006/relationships/image" Target="media/image52.png"/><Relationship Id="rId1" Type="http://schemas.openxmlformats.org/officeDocument/2006/relationships/image" Target="media/image5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3.png"/><Relationship Id="rId2" Type="http://schemas.openxmlformats.org/officeDocument/2006/relationships/image" Target="media/image52.png"/><Relationship Id="rId1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ino.neto\AppData\Roaming\Microsoft\Templates\Relat&#243;rio%20do%20aluno%20com%20f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D0FBF-4EFE-45AC-B7F9-73A0B8F05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do aluno com foto.dotx</Template>
  <TotalTime>1473</TotalTime>
  <Pages>20</Pages>
  <Words>3835</Words>
  <Characters>20709</Characters>
  <Application>Microsoft Office Word</Application>
  <DocSecurity>0</DocSecurity>
  <Lines>172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Josino Villela da Silva Neto</dc:creator>
  <cp:keywords/>
  <dc:description/>
  <cp:lastModifiedBy>Lara Gava Mulharski</cp:lastModifiedBy>
  <cp:revision>12</cp:revision>
  <cp:lastPrinted>2021-10-22T14:39:00Z</cp:lastPrinted>
  <dcterms:created xsi:type="dcterms:W3CDTF">2023-03-10T13:16:00Z</dcterms:created>
  <dcterms:modified xsi:type="dcterms:W3CDTF">2023-03-15T15:06:00Z</dcterms:modified>
</cp:coreProperties>
</file>