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28D60" w14:textId="1C6CE0DC" w:rsidR="007E5EB4" w:rsidRDefault="004D0AC0">
      <w:r>
        <w:t>Paul’s timeline (</w:t>
      </w:r>
      <w:r w:rsidRPr="004D0AC0">
        <w:t>https://www.churchofjesuschrist.org/study/scriptures/bible-maps/map-13?lang=eng#figure1_p55</w:t>
      </w:r>
      <w:r>
        <w:t>)</w:t>
      </w:r>
    </w:p>
    <w:p w14:paraId="53A93440" w14:textId="4C7292C8" w:rsidR="004D0AC0" w:rsidRDefault="004D0AC0">
      <w:r>
        <w:rPr>
          <w:noProof/>
        </w:rPr>
        <w:drawing>
          <wp:inline distT="0" distB="0" distL="0" distR="0" wp14:anchorId="6A7DA189" wp14:editId="0FF08D69">
            <wp:extent cx="6790231" cy="4848225"/>
            <wp:effectExtent l="0" t="0" r="0" b="0"/>
            <wp:docPr id="1690978397" name="Picture 1" descr="Bible ma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ble map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838" cy="485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9055" w14:textId="04621E88" w:rsidR="004D0AC0" w:rsidRDefault="004D0AC0" w:rsidP="004D0AC0">
      <w:pPr>
        <w:pStyle w:val="ListParagraph"/>
        <w:numPr>
          <w:ilvl w:val="0"/>
          <w:numId w:val="1"/>
        </w:numPr>
      </w:pPr>
      <w:r>
        <w:t>Jerusalem: The clothes of Stephen are laid at the feet of Stephen (Acts 7:54-60)</w:t>
      </w:r>
    </w:p>
    <w:p w14:paraId="1486BE84" w14:textId="1AF70993" w:rsidR="004D0AC0" w:rsidRDefault="004D0AC0" w:rsidP="004D0AC0">
      <w:pPr>
        <w:pStyle w:val="ListParagraph"/>
        <w:numPr>
          <w:ilvl w:val="0"/>
          <w:numId w:val="1"/>
        </w:numPr>
      </w:pPr>
      <w:r>
        <w:t>Gaza: Paul baptizes an Ethiopian Eunuch (Acts 8:26-39)</w:t>
      </w:r>
    </w:p>
    <w:p w14:paraId="1020139C" w14:textId="782C17A9" w:rsidR="004D0AC0" w:rsidRDefault="004D0AC0" w:rsidP="004D0AC0">
      <w:pPr>
        <w:pStyle w:val="ListParagraph"/>
        <w:numPr>
          <w:ilvl w:val="0"/>
          <w:numId w:val="1"/>
        </w:numPr>
      </w:pPr>
      <w:r>
        <w:t>Damascus: Jesus appears unto Paul; Paul is baptized and begins his ministry (Acts 9:1-10;10-27)</w:t>
      </w:r>
    </w:p>
    <w:p w14:paraId="0B8E58EB" w14:textId="5A94190B" w:rsidR="004D0AC0" w:rsidRDefault="004D0AC0" w:rsidP="004D0AC0">
      <w:pPr>
        <w:pStyle w:val="ListParagraph"/>
        <w:numPr>
          <w:ilvl w:val="0"/>
          <w:numId w:val="1"/>
        </w:numPr>
      </w:pPr>
      <w:r>
        <w:t>Antioch: Paul begins his second mission with Silas, Barnabas, and Judas Barsabas (Acts 15:22)</w:t>
      </w:r>
    </w:p>
    <w:p w14:paraId="35CD7BF6" w14:textId="35C8CF4B" w:rsidR="004D0AC0" w:rsidRDefault="004D0AC0" w:rsidP="004D0AC0">
      <w:pPr>
        <w:pStyle w:val="ListParagraph"/>
        <w:numPr>
          <w:ilvl w:val="0"/>
          <w:numId w:val="1"/>
        </w:numPr>
      </w:pPr>
      <w:r>
        <w:t>Tarsus: Paul’s hometown</w:t>
      </w:r>
      <w:r w:rsidR="00BF342F">
        <w:t xml:space="preserve">; </w:t>
      </w:r>
      <w:proofErr w:type="spellStart"/>
      <w:r w:rsidR="00BF342F">
        <w:t>paul</w:t>
      </w:r>
      <w:proofErr w:type="spellEnd"/>
      <w:r w:rsidR="00BF342F">
        <w:t xml:space="preserve"> is sent here to protect his life (Acts 9:29-30)</w:t>
      </w:r>
    </w:p>
    <w:p w14:paraId="6E79708C" w14:textId="29FF4C65" w:rsidR="00BF342F" w:rsidRDefault="00BF342F" w:rsidP="004D0AC0">
      <w:pPr>
        <w:pStyle w:val="ListParagraph"/>
        <w:numPr>
          <w:ilvl w:val="0"/>
          <w:numId w:val="1"/>
        </w:numPr>
      </w:pPr>
      <w:r>
        <w:t xml:space="preserve">Cyprus: Paul traveled through </w:t>
      </w:r>
      <w:proofErr w:type="spellStart"/>
      <w:r>
        <w:t>cyprus</w:t>
      </w:r>
      <w:proofErr w:type="spellEnd"/>
      <w:r>
        <w:t xml:space="preserve"> on his first missionary journey (Acts 13:4-5)</w:t>
      </w:r>
    </w:p>
    <w:p w14:paraId="41AA68F4" w14:textId="46A646B5" w:rsidR="00BF342F" w:rsidRDefault="00BF342F" w:rsidP="004D0AC0">
      <w:pPr>
        <w:pStyle w:val="ListParagraph"/>
        <w:numPr>
          <w:ilvl w:val="0"/>
          <w:numId w:val="1"/>
        </w:numPr>
      </w:pPr>
      <w:r>
        <w:t>Paphos: Paul curses a sorcerer (Acts 13:6-11)</w:t>
      </w:r>
    </w:p>
    <w:p w14:paraId="067B63D5" w14:textId="740DCFFF" w:rsidR="00BF342F" w:rsidRDefault="00BF342F" w:rsidP="004D0AC0">
      <w:pPr>
        <w:pStyle w:val="ListParagraph"/>
        <w:numPr>
          <w:ilvl w:val="0"/>
          <w:numId w:val="1"/>
        </w:numPr>
      </w:pPr>
      <w:r>
        <w:t xml:space="preserve">Lystra: Paul heals a cripple. He is stoned and is thought to be dead. However, he </w:t>
      </w:r>
      <w:proofErr w:type="gramStart"/>
      <w:r>
        <w:t>rises up</w:t>
      </w:r>
      <w:proofErr w:type="gramEnd"/>
      <w:r>
        <w:t xml:space="preserve"> and continues on to Derbe. (Acts 14:6-21)</w:t>
      </w:r>
    </w:p>
    <w:p w14:paraId="56DE0137" w14:textId="439278E8" w:rsidR="00BF342F" w:rsidRDefault="00BF342F" w:rsidP="004D0AC0">
      <w:pPr>
        <w:pStyle w:val="ListParagraph"/>
        <w:numPr>
          <w:ilvl w:val="0"/>
          <w:numId w:val="1"/>
        </w:numPr>
      </w:pPr>
      <w:r>
        <w:lastRenderedPageBreak/>
        <w:t>Iconium: Paula and Barnabas preach and are threatened with being stoned during their first mission (Acts 13:51-14:7)</w:t>
      </w:r>
    </w:p>
    <w:p w14:paraId="5CD6F882" w14:textId="47D7E5E9" w:rsidR="00BF342F" w:rsidRDefault="00BF342F" w:rsidP="004D0AC0">
      <w:pPr>
        <w:pStyle w:val="ListParagraph"/>
        <w:numPr>
          <w:ilvl w:val="0"/>
          <w:numId w:val="1"/>
        </w:numPr>
      </w:pPr>
      <w:r>
        <w:t>Miletus: Paul warns the elders of the Church that “grievous wolves” would enter the flock (Acts 20:29-31)</w:t>
      </w:r>
    </w:p>
    <w:p w14:paraId="3925933B" w14:textId="5DE20115" w:rsidR="00BF342F" w:rsidRDefault="00BF342F" w:rsidP="004D0AC0">
      <w:pPr>
        <w:pStyle w:val="ListParagraph"/>
        <w:numPr>
          <w:ilvl w:val="0"/>
          <w:numId w:val="1"/>
        </w:numPr>
      </w:pPr>
      <w:r>
        <w:t xml:space="preserve">Ephesus: Paul taught in Ephesus for two years during his third mission. He conferred the Gift of the Holy Ghost by </w:t>
      </w:r>
      <w:proofErr w:type="gramStart"/>
      <w:r>
        <w:t>the laying</w:t>
      </w:r>
      <w:proofErr w:type="gramEnd"/>
      <w:r>
        <w:t xml:space="preserve"> on of hands (Acts 19:1-7). Worshippers of Diana fought against Paul</w:t>
      </w:r>
    </w:p>
    <w:sectPr w:rsidR="00BF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A06E1"/>
    <w:multiLevelType w:val="hybridMultilevel"/>
    <w:tmpl w:val="3F68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57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C0"/>
    <w:rsid w:val="0010234F"/>
    <w:rsid w:val="001B7D7D"/>
    <w:rsid w:val="001F476E"/>
    <w:rsid w:val="0027293A"/>
    <w:rsid w:val="00412D4B"/>
    <w:rsid w:val="004D0AC0"/>
    <w:rsid w:val="007E5EB4"/>
    <w:rsid w:val="00BF342F"/>
    <w:rsid w:val="00DC1278"/>
    <w:rsid w:val="00EE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0EB4"/>
  <w15:chartTrackingRefBased/>
  <w15:docId w15:val="{5C69BAE4-A5F9-4411-B1DC-F98743AC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Katzenbach</dc:creator>
  <cp:keywords/>
  <dc:description/>
  <cp:lastModifiedBy>Zach Katzenbach</cp:lastModifiedBy>
  <cp:revision>1</cp:revision>
  <dcterms:created xsi:type="dcterms:W3CDTF">2025-03-26T07:42:00Z</dcterms:created>
  <dcterms:modified xsi:type="dcterms:W3CDTF">2025-03-26T08:00:00Z</dcterms:modified>
</cp:coreProperties>
</file>