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1.png" ContentType="image/png"/>
  <Override PartName="/word/media/rId215.png" ContentType="image/png"/>
  <Override PartName="/word/media/rId218.png" ContentType="image/png"/>
  <Override PartName="/word/media/rId224.png" ContentType="image/png"/>
  <Override PartName="/word/media/rId233.png" ContentType="image/png"/>
  <Override PartName="/word/media/rId240.png" ContentType="image/png"/>
  <Override PartName="/word/media/rId244.png" ContentType="image/png"/>
  <Override PartName="/word/media/rId251.png" ContentType="image/png"/>
  <Override PartName="/word/media/rId254.png" ContentType="image/png"/>
  <Override PartName="/word/media/rId258.png" ContentType="image/png"/>
  <Override PartName="/word/media/rId263.png" ContentType="image/png"/>
  <Override PartName="/word/media/rId272.png" ContentType="image/png"/>
  <Override PartName="/word/media/rId277.png" ContentType="image/png"/>
  <Override PartName="/word/media/rId280.png" ContentType="image/png"/>
  <Override PartName="/word/media/rId285.png" ContentType="image/png"/>
  <Override PartName="/word/media/rId290.png" ContentType="image/png"/>
  <Override PartName="/word/media/rId301.png" ContentType="image/png"/>
  <Override PartName="/word/media/rId304.png" ContentType="image/png"/>
  <Override PartName="/word/media/rId268.shtml" ContentType="text/html; charset=UTF-8"/>
  <Override PartName="/word/media/rId144.png" ContentType="image/png"/>
  <Override PartName="/word/media/rId227.jpg" ContentType="image/jpeg"/>
  <Override PartName="/word/media/rId149.png" ContentType="image/png"/>
  <Override PartName="/word/media/rId139.png" ContentType="image/png"/>
  <Override PartName="/word/media/rId174.jpg" ContentType="image/jpeg"/>
  <Override PartName="/word/media/rId170.png" ContentType="image/pn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2024-01-31</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38" w:name="chapter-6"/>
    <w:p>
      <w:pPr>
        <w:pStyle w:val="Heading1"/>
      </w:pPr>
      <w:r>
        <w:rPr>
          <w:rStyle w:val="SectionNumber"/>
        </w:rPr>
        <w:t xml:space="preserve">6</w:t>
      </w:r>
      <w:r>
        <w:tab/>
      </w:r>
      <w:r>
        <w:t xml:space="preserve">Statistical Control</w:t>
      </w:r>
    </w:p>
    <w:p>
      <w:pPr>
        <w:pStyle w:val="FirstParagraph"/>
      </w:pPr>
      <w:r>
        <w:t xml:space="preserve">In Chapter 6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180">
        <w:r>
          <w:rPr>
            <w:rStyle w:val="Hyperlink"/>
          </w:rPr>
          <w:t xml:space="preserve">https://journals.sagepub.com/doi/full/10.1177/2515245917745629</w:t>
        </w:r>
      </w:hyperlink>
      <w:r>
        <w:t xml:space="preserve">).</w:t>
      </w:r>
    </w:p>
    <w:bookmarkStart w:id="181" w:name="statistical-control"/>
    <w:p>
      <w:pPr>
        <w:pStyle w:val="Heading2"/>
      </w:pPr>
      <w:r>
        <w:rPr>
          <w:rStyle w:val="SectionNumber"/>
        </w:rPr>
        <w:t xml:space="preserve">6.1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181"/>
    <w:bookmarkStart w:id="210" w:name="directed-acyclic-graphs-dags"/>
    <w:p>
      <w:pPr>
        <w:pStyle w:val="Heading2"/>
      </w:pPr>
      <w:r>
        <w:rPr>
          <w:rStyle w:val="SectionNumber"/>
        </w:rPr>
        <w:t xml:space="preserve">6.2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185" w:name="introduction-to-dags"/>
    <w:p>
      <w:pPr>
        <w:pStyle w:val="Heading3"/>
      </w:pPr>
      <w:r>
        <w:rPr>
          <w:rStyle w:val="SectionNumber"/>
        </w:rPr>
        <w:t xml:space="preserve">6.2.1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183" name="Picture"/>
            <a:graphic>
              <a:graphicData uri="http://schemas.openxmlformats.org/drawingml/2006/picture">
                <pic:pic>
                  <pic:nvPicPr>
                    <pic:cNvPr descr="_main_files/figure-docx/unnamed-chunk-48-1.png" id="184" name="Picture"/>
                    <pic:cNvPicPr>
                      <a:picLocks noChangeArrowheads="1" noChangeAspect="1"/>
                    </pic:cNvPicPr>
                  </pic:nvPicPr>
                  <pic:blipFill>
                    <a:blip r:embed="rId18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185"/>
    <w:bookmarkStart w:id="189" w:name="introduction-to-dags-paths"/>
    <w:p>
      <w:pPr>
        <w:pStyle w:val="Heading3"/>
      </w:pPr>
      <w:r>
        <w:rPr>
          <w:rStyle w:val="SectionNumber"/>
        </w:rPr>
        <w:t xml:space="preserve">6.2.2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187" name="Picture"/>
            <a:graphic>
              <a:graphicData uri="http://schemas.openxmlformats.org/drawingml/2006/picture">
                <pic:pic>
                  <pic:nvPicPr>
                    <pic:cNvPr descr="_main_files/figure-docx/unnamed-chunk-49-1.png" id="188" name="Picture"/>
                    <pic:cNvPicPr>
                      <a:picLocks noChangeArrowheads="1" noChangeAspect="1"/>
                    </pic:cNvPicPr>
                  </pic:nvPicPr>
                  <pic:blipFill>
                    <a:blip r:embed="rId18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189"/>
    <w:bookmarkStart w:id="193" w:name="introduction-to-dags-chains"/>
    <w:p>
      <w:pPr>
        <w:pStyle w:val="Heading3"/>
      </w:pPr>
      <w:r>
        <w:rPr>
          <w:rStyle w:val="SectionNumber"/>
        </w:rPr>
        <w:t xml:space="preserve">6.2.3</w:t>
      </w:r>
      <w:r>
        <w:tab/>
      </w:r>
      <w:r>
        <w:t xml:space="preserve">Introduction to DAGs: Chains</w:t>
      </w:r>
    </w:p>
    <w:p>
      <w:pPr>
        <w:pStyle w:val="FirstParagraph"/>
      </w:pPr>
      <w:r>
        <w:drawing>
          <wp:inline>
            <wp:extent cx="2645337" cy="1064251"/>
            <wp:effectExtent b="0" l="0" r="0" t="0"/>
            <wp:docPr descr="" title="" id="191" name="Picture"/>
            <a:graphic>
              <a:graphicData uri="http://schemas.openxmlformats.org/drawingml/2006/picture">
                <pic:pic>
                  <pic:nvPicPr>
                    <pic:cNvPr descr="_main_files/figure-docx/unnamed-chunk-50-1.png" id="192" name="Picture"/>
                    <pic:cNvPicPr>
                      <a:picLocks noChangeArrowheads="1" noChangeAspect="1"/>
                    </pic:cNvPicPr>
                  </pic:nvPicPr>
                  <pic:blipFill>
                    <a:blip r:embed="rId19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193"/>
    <w:bookmarkStart w:id="197" w:name="Xd7d2147ec5572ab9045aa69163349a623267d69"/>
    <w:p>
      <w:pPr>
        <w:pStyle w:val="Heading3"/>
      </w:pPr>
      <w:r>
        <w:rPr>
          <w:rStyle w:val="SectionNumber"/>
        </w:rPr>
        <w:t xml:space="preserve">6.2.4</w:t>
      </w:r>
      <w:r>
        <w:tab/>
      </w:r>
      <w:r>
        <w:t xml:space="preserve">Introduction to DAGs: Descendants and Ancestors</w:t>
      </w:r>
    </w:p>
    <w:p>
      <w:pPr>
        <w:pStyle w:val="FirstParagraph"/>
      </w:pPr>
      <w:r>
        <w:drawing>
          <wp:inline>
            <wp:extent cx="2645337" cy="1064251"/>
            <wp:effectExtent b="0" l="0" r="0" t="0"/>
            <wp:docPr descr="" title="" id="195" name="Picture"/>
            <a:graphic>
              <a:graphicData uri="http://schemas.openxmlformats.org/drawingml/2006/picture">
                <pic:pic>
                  <pic:nvPicPr>
                    <pic:cNvPr descr="_main_files/figure-docx/unnamed-chunk-51-1.png" id="196" name="Picture"/>
                    <pic:cNvPicPr>
                      <a:picLocks noChangeArrowheads="1" noChangeAspect="1"/>
                    </pic:cNvPicPr>
                  </pic:nvPicPr>
                  <pic:blipFill>
                    <a:blip r:embed="rId19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197"/>
    <w:bookmarkStart w:id="201" w:name="introduction-to-dags-forks"/>
    <w:p>
      <w:pPr>
        <w:pStyle w:val="Heading3"/>
      </w:pPr>
      <w:r>
        <w:rPr>
          <w:rStyle w:val="SectionNumber"/>
        </w:rPr>
        <w:t xml:space="preserve">6.2.5</w:t>
      </w:r>
      <w:r>
        <w:tab/>
      </w:r>
      <w:r>
        <w:t xml:space="preserve">Introduction to DAGs: Forks</w:t>
      </w:r>
    </w:p>
    <w:p>
      <w:pPr>
        <w:pStyle w:val="FirstParagraph"/>
      </w:pPr>
      <w:r>
        <w:drawing>
          <wp:inline>
            <wp:extent cx="2645337" cy="1064251"/>
            <wp:effectExtent b="0" l="0" r="0" t="0"/>
            <wp:docPr descr="" title="" id="199" name="Picture"/>
            <a:graphic>
              <a:graphicData uri="http://schemas.openxmlformats.org/drawingml/2006/picture">
                <pic:pic>
                  <pic:nvPicPr>
                    <pic:cNvPr descr="_main_files/figure-docx/unnamed-chunk-52-1.png" id="200" name="Picture"/>
                    <pic:cNvPicPr>
                      <a:picLocks noChangeArrowheads="1" noChangeAspect="1"/>
                    </pic:cNvPicPr>
                  </pic:nvPicPr>
                  <pic:blipFill>
                    <a:blip r:embed="rId19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01"/>
    <w:bookmarkStart w:id="205" w:name="introduction-to-dags-inverted-forks"/>
    <w:p>
      <w:pPr>
        <w:pStyle w:val="Heading3"/>
      </w:pPr>
      <w:r>
        <w:rPr>
          <w:rStyle w:val="SectionNumber"/>
        </w:rPr>
        <w:t xml:space="preserve">6.2.6</w:t>
      </w:r>
      <w:r>
        <w:tab/>
      </w:r>
      <w:r>
        <w:t xml:space="preserve">Introduction to DAGs: Inverted Forks</w:t>
      </w:r>
    </w:p>
    <w:p>
      <w:pPr>
        <w:pStyle w:val="FirstParagraph"/>
      </w:pPr>
      <w:r>
        <w:drawing>
          <wp:inline>
            <wp:extent cx="2645337" cy="1064251"/>
            <wp:effectExtent b="0" l="0" r="0" t="0"/>
            <wp:docPr descr="" title="" id="203" name="Picture"/>
            <a:graphic>
              <a:graphicData uri="http://schemas.openxmlformats.org/drawingml/2006/picture">
                <pic:pic>
                  <pic:nvPicPr>
                    <pic:cNvPr descr="_main_files/figure-docx/unnamed-chunk-53-1.png" id="204" name="Picture"/>
                    <pic:cNvPicPr>
                      <a:picLocks noChangeArrowheads="1" noChangeAspect="1"/>
                    </pic:cNvPicPr>
                  </pic:nvPicPr>
                  <pic:blipFill>
                    <a:blip r:embed="rId20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05"/>
    <w:bookmarkStart w:id="209" w:name="introduction-to-dags-acyclicity"/>
    <w:p>
      <w:pPr>
        <w:pStyle w:val="Heading3"/>
      </w:pPr>
      <w:r>
        <w:rPr>
          <w:rStyle w:val="SectionNumber"/>
        </w:rPr>
        <w:t xml:space="preserve">6.2.7</w:t>
      </w:r>
      <w:r>
        <w:tab/>
      </w:r>
      <w:r>
        <w:t xml:space="preserve">Introduction to DAGs: Acyclicity</w:t>
      </w:r>
    </w:p>
    <w:p>
      <w:pPr>
        <w:pStyle w:val="FirstParagraph"/>
      </w:pPr>
      <w:r>
        <w:drawing>
          <wp:inline>
            <wp:extent cx="2645337" cy="1064251"/>
            <wp:effectExtent b="0" l="0" r="0" t="0"/>
            <wp:docPr descr="" title="" id="207" name="Picture"/>
            <a:graphic>
              <a:graphicData uri="http://schemas.openxmlformats.org/drawingml/2006/picture">
                <pic:pic>
                  <pic:nvPicPr>
                    <pic:cNvPr descr="_main_files/figure-docx/unnamed-chunk-54-1.png" id="208" name="Picture"/>
                    <pic:cNvPicPr>
                      <a:picLocks noChangeArrowheads="1" noChangeAspect="1"/>
                    </pic:cNvPicPr>
                  </pic:nvPicPr>
                  <pic:blipFill>
                    <a:blip r:embed="rId20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09"/>
    <w:bookmarkEnd w:id="210"/>
    <w:bookmarkStart w:id="222" w:name="statistical-control-done-right"/>
    <w:p>
      <w:pPr>
        <w:pStyle w:val="Heading2"/>
      </w:pPr>
      <w:r>
        <w:rPr>
          <w:rStyle w:val="SectionNumber"/>
        </w:rPr>
        <w:t xml:space="preserve">6.3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14" w:name="building-a-dag"/>
    <w:p>
      <w:pPr>
        <w:pStyle w:val="Heading3"/>
      </w:pPr>
      <w:r>
        <w:rPr>
          <w:rStyle w:val="SectionNumber"/>
        </w:rPr>
        <w:t xml:space="preserve">6.3.1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12" name="Picture"/>
            <a:graphic>
              <a:graphicData uri="http://schemas.openxmlformats.org/drawingml/2006/picture">
                <pic:pic>
                  <pic:nvPicPr>
                    <pic:cNvPr descr="_main_files/figure-docx/unnamed-chunk-55-1.png" id="213" name="Picture"/>
                    <pic:cNvPicPr>
                      <a:picLocks noChangeArrowheads="1" noChangeAspect="1"/>
                    </pic:cNvPicPr>
                  </pic:nvPicPr>
                  <pic:blipFill>
                    <a:blip r:embed="rId211"/>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14"/>
    <w:bookmarkStart w:id="221" w:name="building-a-dag-back-door-paths"/>
    <w:p>
      <w:pPr>
        <w:pStyle w:val="Heading3"/>
      </w:pPr>
      <w:r>
        <w:rPr>
          <w:rStyle w:val="SectionNumber"/>
        </w:rPr>
        <w:t xml:space="preserve">6.3.2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16" name="Picture"/>
            <a:graphic>
              <a:graphicData uri="http://schemas.openxmlformats.org/drawingml/2006/picture">
                <pic:pic>
                  <pic:nvPicPr>
                    <pic:cNvPr descr="_main_files/figure-docx/unnamed-chunk-56-1.png" id="217" name="Picture"/>
                    <pic:cNvPicPr>
                      <a:picLocks noChangeArrowheads="1" noChangeAspect="1"/>
                    </pic:cNvPicPr>
                  </pic:nvPicPr>
                  <pic:blipFill>
                    <a:blip r:embed="rId215"/>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19" name="Picture"/>
            <a:graphic>
              <a:graphicData uri="http://schemas.openxmlformats.org/drawingml/2006/picture">
                <pic:pic>
                  <pic:nvPicPr>
                    <pic:cNvPr descr="_main_files/figure-docx/unnamed-chunk-57-1.png" id="220" name="Picture"/>
                    <pic:cNvPicPr>
                      <a:picLocks noChangeArrowheads="1" noChangeAspect="1"/>
                    </pic:cNvPicPr>
                  </pic:nvPicPr>
                  <pic:blipFill>
                    <a:blip r:embed="rId218"/>
                    <a:stretch>
                      <a:fillRect/>
                    </a:stretch>
                  </pic:blipFill>
                  <pic:spPr bwMode="auto">
                    <a:xfrm>
                      <a:off x="0" y="0"/>
                      <a:ext cx="2645337" cy="1064251"/>
                    </a:xfrm>
                    <a:prstGeom prst="rect">
                      <a:avLst/>
                    </a:prstGeom>
                    <a:noFill/>
                    <a:ln w="9525">
                      <a:noFill/>
                      <a:headEnd/>
                      <a:tailEnd/>
                    </a:ln>
                  </pic:spPr>
                </pic:pic>
              </a:graphicData>
            </a:graphic>
          </wp:inline>
        </w:drawing>
      </w:r>
    </w:p>
    <w:bookmarkEnd w:id="221"/>
    <w:bookmarkEnd w:id="222"/>
    <w:bookmarkStart w:id="237" w:name="statistical-control-gone-wrong"/>
    <w:p>
      <w:pPr>
        <w:pStyle w:val="Heading2"/>
      </w:pPr>
      <w:r>
        <w:rPr>
          <w:rStyle w:val="SectionNumber"/>
        </w:rPr>
        <w:t xml:space="preserve">6.4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23" w:name="collider-bias"/>
    <w:p>
      <w:pPr>
        <w:pStyle w:val="Heading3"/>
      </w:pPr>
      <w:r>
        <w:rPr>
          <w:rStyle w:val="SectionNumber"/>
        </w:rPr>
        <w:t xml:space="preserve">6.4.1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23"/>
    <w:bookmarkStart w:id="230" w:name="conditioning-on-a-collider"/>
    <w:p>
      <w:pPr>
        <w:pStyle w:val="Heading3"/>
      </w:pPr>
      <w:r>
        <w:rPr>
          <w:rStyle w:val="SectionNumber"/>
        </w:rPr>
        <w:t xml:space="preserve">6.4.2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25" name="Picture"/>
            <a:graphic>
              <a:graphicData uri="http://schemas.openxmlformats.org/drawingml/2006/picture">
                <pic:pic>
                  <pic:nvPicPr>
                    <pic:cNvPr descr="_main_files/figure-docx/unnamed-chunk-58-1.png" id="226" name="Picture"/>
                    <pic:cNvPicPr>
                      <a:picLocks noChangeArrowheads="1" noChangeAspect="1"/>
                    </pic:cNvPicPr>
                  </pic:nvPicPr>
                  <pic:blipFill>
                    <a:blip r:embed="rId224"/>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28" name="Picture"/>
            <a:graphic>
              <a:graphicData uri="http://schemas.openxmlformats.org/drawingml/2006/picture">
                <pic:pic>
                  <pic:nvPicPr>
                    <pic:cNvPr descr="imgs/collider_bias.jpg" id="229" name="Picture"/>
                    <pic:cNvPicPr>
                      <a:picLocks noChangeArrowheads="1" noChangeAspect="1"/>
                    </pic:cNvPicPr>
                  </pic:nvPicPr>
                  <pic:blipFill>
                    <a:blip r:embed="rId227"/>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30"/>
    <w:bookmarkStart w:id="231" w:name="avoiding-collider-bias"/>
    <w:p>
      <w:pPr>
        <w:pStyle w:val="Heading3"/>
      </w:pPr>
      <w:r>
        <w:rPr>
          <w:rStyle w:val="SectionNumber"/>
        </w:rPr>
        <w:t xml:space="preserve">6.4.3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31"/>
    <w:bookmarkStart w:id="232" w:name="X214b9d749443fce72ae9a287f6c5422a4a633c0"/>
    <w:p>
      <w:pPr>
        <w:pStyle w:val="Heading3"/>
      </w:pPr>
      <w:r>
        <w:rPr>
          <w:rStyle w:val="SectionNumber"/>
        </w:rPr>
        <w:t xml:space="preserve">6.4.4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232"/>
    <w:bookmarkStart w:id="236" w:name="controlling-for-mediators"/>
    <w:p>
      <w:pPr>
        <w:pStyle w:val="Heading3"/>
      </w:pPr>
      <w:r>
        <w:rPr>
          <w:rStyle w:val="SectionNumber"/>
        </w:rPr>
        <w:t xml:space="preserve">6.4.5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234" name="Picture"/>
            <a:graphic>
              <a:graphicData uri="http://schemas.openxmlformats.org/drawingml/2006/picture">
                <pic:pic>
                  <pic:nvPicPr>
                    <pic:cNvPr descr="_main_files/figure-docx/unnamed-chunk-59-1.png" id="235" name="Picture"/>
                    <pic:cNvPicPr>
                      <a:picLocks noChangeArrowheads="1" noChangeAspect="1"/>
                    </pic:cNvPicPr>
                  </pic:nvPicPr>
                  <pic:blipFill>
                    <a:blip r:embed="rId233"/>
                    <a:stretch>
                      <a:fillRect/>
                    </a:stretch>
                  </pic:blipFill>
                  <pic:spPr bwMode="auto">
                    <a:xfrm>
                      <a:off x="0" y="0"/>
                      <a:ext cx="2682036" cy="1804334"/>
                    </a:xfrm>
                    <a:prstGeom prst="rect">
                      <a:avLst/>
                    </a:prstGeom>
                    <a:noFill/>
                    <a:ln w="9525">
                      <a:noFill/>
                      <a:headEnd/>
                      <a:tailEnd/>
                    </a:ln>
                  </pic:spPr>
                </pic:pic>
              </a:graphicData>
            </a:graphic>
          </wp:inline>
        </w:drawing>
      </w:r>
    </w:p>
    <w:bookmarkEnd w:id="236"/>
    <w:bookmarkEnd w:id="237"/>
    <w:bookmarkEnd w:id="238"/>
    <w:bookmarkStart w:id="330" w:name="chapter-7"/>
    <w:p>
      <w:pPr>
        <w:pStyle w:val="Heading1"/>
      </w:pPr>
      <w:r>
        <w:rPr>
          <w:rStyle w:val="SectionNumber"/>
        </w:rPr>
        <w:t xml:space="preserve">7</w:t>
      </w:r>
      <w:r>
        <w:tab/>
      </w:r>
      <w:r>
        <w:t xml:space="preserve">Linear Regression</w:t>
      </w:r>
    </w:p>
    <w:p>
      <w:pPr>
        <w:pStyle w:val="FirstParagraph"/>
      </w:pPr>
      <w:r>
        <w:t xml:space="preserve">In Chapter 7 we will demonstrate how to estimate the linear regression model in R with an eye towards the longitudinal modeling to follow.</w:t>
      </w:r>
    </w:p>
    <w:bookmarkStart w:id="239" w:name="example-data-2"/>
    <w:p>
      <w:pPr>
        <w:pStyle w:val="Heading2"/>
      </w:pPr>
      <w:r>
        <w:rPr>
          <w:rStyle w:val="SectionNumber"/>
        </w:rPr>
        <w:t xml:space="preserve">7.1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239"/>
    <w:bookmarkStart w:id="250" w:name="intercept-only-model"/>
    <w:p>
      <w:pPr>
        <w:pStyle w:val="Heading2"/>
      </w:pPr>
      <w:r>
        <w:rPr>
          <w:rStyle w:val="SectionNumber"/>
        </w:rPr>
        <w:t xml:space="preserve">7.2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_main_files/figure-docx/unnamed-chunk-63-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Start w:id="243" w:name="intercept-only-equation"/>
    <w:p>
      <w:pPr>
        <w:pStyle w:val="Heading3"/>
      </w:pPr>
      <w:r>
        <w:rPr>
          <w:rStyle w:val="SectionNumber"/>
        </w:rPr>
        <w:t xml:space="preserve">7.2.1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243"/>
    <w:bookmarkStart w:id="247" w:name="intercept-only-model-in-r"/>
    <w:p>
      <w:pPr>
        <w:pStyle w:val="Heading3"/>
      </w:pPr>
      <w:r>
        <w:rPr>
          <w:rStyle w:val="SectionNumber"/>
        </w:rPr>
        <w:t xml:space="preserve">7.2.2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p>
      <w:pPr>
        <w:pStyle w:val="BodyText"/>
      </w:pPr>
      <w:r>
        <w:drawing>
          <wp:inline>
            <wp:extent cx="2813538" cy="908283"/>
            <wp:effectExtent b="0" l="0" r="0" t="0"/>
            <wp:docPr descr="" title="" id="245" name="Picture"/>
            <a:graphic>
              <a:graphicData uri="http://schemas.openxmlformats.org/drawingml/2006/picture">
                <pic:pic>
                  <pic:nvPicPr>
                    <pic:cNvPr descr="_main_files/figure-docx/unnamed-chunk-65-1.png" id="246" name="Picture"/>
                    <pic:cNvPicPr>
                      <a:picLocks noChangeArrowheads="1" noChangeAspect="1"/>
                    </pic:cNvPicPr>
                  </pic:nvPicPr>
                  <pic:blipFill>
                    <a:blip r:embed="rId244"/>
                    <a:stretch>
                      <a:fillRect/>
                    </a:stretch>
                  </pic:blipFill>
                  <pic:spPr bwMode="auto">
                    <a:xfrm>
                      <a:off x="0" y="0"/>
                      <a:ext cx="2813538" cy="908283"/>
                    </a:xfrm>
                    <a:prstGeom prst="rect">
                      <a:avLst/>
                    </a:prstGeom>
                    <a:noFill/>
                    <a:ln w="9525">
                      <a:noFill/>
                      <a:headEnd/>
                      <a:tailEnd/>
                    </a:ln>
                  </pic:spPr>
                </pic:pic>
              </a:graphicData>
            </a:graphic>
          </wp:inline>
        </w:drawing>
      </w:r>
    </w:p>
    <w:bookmarkEnd w:id="247"/>
    <w:bookmarkStart w:id="248" w:name="intercept-as-mean-of-outcome"/>
    <w:p>
      <w:pPr>
        <w:pStyle w:val="Heading3"/>
      </w:pPr>
      <w:r>
        <w:rPr>
          <w:rStyle w:val="SectionNumber"/>
        </w:rPr>
        <w:t xml:space="preserve">7.2.3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248"/>
    <w:bookmarkStart w:id="249" w:name="intercept-only-model-r2"/>
    <w:p>
      <w:pPr>
        <w:pStyle w:val="Heading3"/>
      </w:pPr>
      <w:r>
        <w:rPr>
          <w:rStyle w:val="SectionNumber"/>
        </w:rPr>
        <w:t xml:space="preserve">7.2.4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249"/>
    <w:bookmarkEnd w:id="250"/>
    <w:bookmarkStart w:id="267" w:name="simple-linear-regression"/>
    <w:p>
      <w:pPr>
        <w:pStyle w:val="Heading2"/>
      </w:pPr>
      <w:r>
        <w:rPr>
          <w:rStyle w:val="SectionNumber"/>
        </w:rPr>
        <w:t xml:space="preserve">7.3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_main_files/figure-docx/unnamed-chunk-68-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55" name="Picture"/>
            <a:graphic>
              <a:graphicData uri="http://schemas.openxmlformats.org/drawingml/2006/picture">
                <pic:pic>
                  <pic:nvPicPr>
                    <pic:cNvPr descr="_main_files/figure-docx/unnamed-chunk-69-1.png" id="256"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bookmarkStart w:id="257" w:name="regression-equation-and-model-fitting"/>
    <w:p>
      <w:pPr>
        <w:pStyle w:val="Heading3"/>
      </w:pPr>
      <w:r>
        <w:rPr>
          <w:rStyle w:val="SectionNumber"/>
        </w:rPr>
        <w:t xml:space="preserve">7.3.1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257"/>
    <w:bookmarkStart w:id="261" w:name="path-diagram"/>
    <w:p>
      <w:pPr>
        <w:pStyle w:val="Heading3"/>
      </w:pPr>
      <w:r>
        <w:rPr>
          <w:rStyle w:val="SectionNumber"/>
        </w:rPr>
        <w:t xml:space="preserve">7.3.2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59" name="Picture"/>
            <a:graphic>
              <a:graphicData uri="http://schemas.openxmlformats.org/drawingml/2006/picture">
                <pic:pic>
                  <pic:nvPicPr>
                    <pic:cNvPr descr="_main_files/figure-docx/unnamed-chunk-71-1.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bookmarkEnd w:id="261"/>
    <w:bookmarkStart w:id="262" w:name="interpreting-model-parameters"/>
    <w:p>
      <w:pPr>
        <w:pStyle w:val="Heading3"/>
      </w:pPr>
      <w:r>
        <w:rPr>
          <w:rStyle w:val="SectionNumber"/>
        </w:rPr>
        <w:t xml:space="preserve">7.3.3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62"/>
    <w:bookmarkStart w:id="266" w:name="plotting-regression-line"/>
    <w:p>
      <w:pPr>
        <w:pStyle w:val="Heading3"/>
      </w:pPr>
      <w:r>
        <w:rPr>
          <w:rStyle w:val="SectionNumber"/>
        </w:rPr>
        <w:t xml:space="preserve">7.3.4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4" name="Picture"/>
            <a:graphic>
              <a:graphicData uri="http://schemas.openxmlformats.org/drawingml/2006/picture">
                <pic:pic>
                  <pic:nvPicPr>
                    <pic:cNvPr descr="_main_files/figure-docx/unnamed-chunk-72-1.png" id="265" name="Picture"/>
                    <pic:cNvPicPr>
                      <a:picLocks noChangeArrowheads="1" noChangeAspect="1"/>
                    </pic:cNvPicPr>
                  </pic:nvPicPr>
                  <pic:blipFill>
                    <a:blip r:embed="rId263"/>
                    <a:stretch>
                      <a:fillRect/>
                    </a:stretch>
                  </pic:blipFill>
                  <pic:spPr bwMode="auto">
                    <a:xfrm>
                      <a:off x="0" y="0"/>
                      <a:ext cx="5334000" cy="4267200"/>
                    </a:xfrm>
                    <a:prstGeom prst="rect">
                      <a:avLst/>
                    </a:prstGeom>
                    <a:noFill/>
                    <a:ln w="9525">
                      <a:noFill/>
                      <a:headEnd/>
                      <a:tailEnd/>
                    </a:ln>
                  </pic:spPr>
                </pic:pic>
              </a:graphicData>
            </a:graphic>
          </wp:inline>
        </w:drawing>
      </w:r>
    </w:p>
    <w:bookmarkEnd w:id="266"/>
    <w:bookmarkEnd w:id="267"/>
    <w:bookmarkStart w:id="276" w:name="mean-centering-predictors"/>
    <w:p>
      <w:pPr>
        <w:pStyle w:val="Heading2"/>
      </w:pPr>
      <w:r>
        <w:rPr>
          <w:rStyle w:val="SectionNumber"/>
        </w:rPr>
        <w:t xml:space="preserve">7.4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69" name="Picture"/>
            <a:graphic>
              <a:graphicData uri="http://schemas.openxmlformats.org/drawingml/2006/picture">
                <pic:pic>
                  <pic:nvPicPr>
                    <pic:cNvPr descr="https://journals.sagepub.com/doi/full/10.1177/0013164418817801" id="270" name="Picture"/>
                    <pic:cNvPicPr>
                      <a:picLocks noChangeArrowheads="1" noChangeAspect="1"/>
                    </pic:cNvPicPr>
                  </pic:nvPicPr>
                  <pic:blipFill>
                    <a:blip r:embed="rId26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71" w:name="interpreting-model-parameters-1"/>
    <w:p>
      <w:pPr>
        <w:pStyle w:val="Heading3"/>
      </w:pPr>
      <w:r>
        <w:rPr>
          <w:rStyle w:val="SectionNumber"/>
        </w:rPr>
        <w:t xml:space="preserve">7.4.1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71"/>
    <w:bookmarkStart w:id="275" w:name="plotting-regression-line-1"/>
    <w:p>
      <w:pPr>
        <w:pStyle w:val="Heading3"/>
      </w:pPr>
      <w:r>
        <w:rPr>
          <w:rStyle w:val="SectionNumber"/>
        </w:rPr>
        <w:t xml:space="preserve">7.4.2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3" name="Picture"/>
            <a:graphic>
              <a:graphicData uri="http://schemas.openxmlformats.org/drawingml/2006/picture">
                <pic:pic>
                  <pic:nvPicPr>
                    <pic:cNvPr descr="_main_files/figure-docx/unnamed-chunk-75-1.png" id="274" name="Picture"/>
                    <pic:cNvPicPr>
                      <a:picLocks noChangeArrowheads="1" noChangeAspect="1"/>
                    </pic:cNvPicPr>
                  </pic:nvPicPr>
                  <pic:blipFill>
                    <a:blip r:embed="rId2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75"/>
    <w:bookmarkEnd w:id="276"/>
    <w:bookmarkStart w:id="294" w:name="multiple-linear-regression"/>
    <w:p>
      <w:pPr>
        <w:pStyle w:val="Heading2"/>
      </w:pPr>
      <w:r>
        <w:rPr>
          <w:rStyle w:val="SectionNumber"/>
        </w:rPr>
        <w:t xml:space="preserve">7.5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78" name="Picture"/>
            <a:graphic>
              <a:graphicData uri="http://schemas.openxmlformats.org/drawingml/2006/picture">
                <pic:pic>
                  <pic:nvPicPr>
                    <pic:cNvPr descr="_main_files/figure-docx/unnamed-chunk-76-1.png" id="279"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81" name="Picture"/>
            <a:graphic>
              <a:graphicData uri="http://schemas.openxmlformats.org/drawingml/2006/picture">
                <pic:pic>
                  <pic:nvPicPr>
                    <pic:cNvPr descr="_main_files/figure-docx/unnamed-chunk-77-1.png" id="282" name="Picture"/>
                    <pic:cNvPicPr>
                      <a:picLocks noChangeArrowheads="1" noChangeAspect="1"/>
                    </pic:cNvPicPr>
                  </pic:nvPicPr>
                  <pic:blipFill>
                    <a:blip r:embed="rId280"/>
                    <a:stretch>
                      <a:fillRect/>
                    </a:stretch>
                  </pic:blipFill>
                  <pic:spPr bwMode="auto">
                    <a:xfrm>
                      <a:off x="0" y="0"/>
                      <a:ext cx="5334000" cy="4267200"/>
                    </a:xfrm>
                    <a:prstGeom prst="rect">
                      <a:avLst/>
                    </a:prstGeom>
                    <a:noFill/>
                    <a:ln w="9525">
                      <a:noFill/>
                      <a:headEnd/>
                      <a:tailEnd/>
                    </a:ln>
                  </pic:spPr>
                </pic:pic>
              </a:graphicData>
            </a:graphic>
          </wp:inline>
        </w:drawing>
      </w:r>
    </w:p>
    <w:bookmarkStart w:id="283" w:name="regression-equation"/>
    <w:p>
      <w:pPr>
        <w:pStyle w:val="Heading3"/>
      </w:pPr>
      <w:r>
        <w:rPr>
          <w:rStyle w:val="SectionNumber"/>
        </w:rPr>
        <w:t xml:space="preserve">7.5.1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83"/>
    <w:bookmarkStart w:id="284" w:name="fit-model-in-r"/>
    <w:p>
      <w:pPr>
        <w:pStyle w:val="Heading3"/>
      </w:pPr>
      <w:r>
        <w:rPr>
          <w:rStyle w:val="SectionNumber"/>
        </w:rPr>
        <w:t xml:space="preserve">7.5.2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84"/>
    <w:bookmarkStart w:id="289" w:name="path-diagram-1"/>
    <w:p>
      <w:pPr>
        <w:pStyle w:val="Heading3"/>
      </w:pPr>
      <w:r>
        <w:rPr>
          <w:rStyle w:val="SectionNumber"/>
        </w:rPr>
        <w:t xml:space="preserve">7.5.3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86" name="Picture"/>
            <a:graphic>
              <a:graphicData uri="http://schemas.openxmlformats.org/drawingml/2006/picture">
                <pic:pic>
                  <pic:nvPicPr>
                    <pic:cNvPr descr="_main_files/figure-docx/unnamed-chunk-80-1.png" id="287" name="Picture"/>
                    <pic:cNvPicPr>
                      <a:picLocks noChangeArrowheads="1" noChangeAspect="1"/>
                    </pic:cNvPicPr>
                  </pic:nvPicPr>
                  <pic:blipFill>
                    <a:blip r:embed="rId285"/>
                    <a:stretch>
                      <a:fillRect/>
                    </a:stretch>
                  </pic:blipFill>
                  <pic:spPr bwMode="auto">
                    <a:xfrm>
                      <a:off x="0" y="0"/>
                      <a:ext cx="5334000" cy="4267200"/>
                    </a:xfrm>
                    <a:prstGeom prst="rect">
                      <a:avLst/>
                    </a:prstGeom>
                    <a:noFill/>
                    <a:ln w="9525">
                      <a:noFill/>
                      <a:headEnd/>
                      <a:tailEnd/>
                    </a:ln>
                  </pic:spPr>
                </pic:pic>
              </a:graphicData>
            </a:graphic>
          </wp:inline>
        </w:drawing>
      </w:r>
    </w:p>
    <w:bookmarkStart w:id="288" w:name="interpreting-model-parameters-2"/>
    <w:p>
      <w:pPr>
        <w:pStyle w:val="Heading4"/>
      </w:pPr>
      <w:r>
        <w:rPr>
          <w:rStyle w:val="SectionNumber"/>
        </w:rPr>
        <w:t xml:space="preserve">7.5.3.1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88"/>
    <w:bookmarkEnd w:id="289"/>
    <w:bookmarkStart w:id="293" w:name="a-note-on-interpretation"/>
    <w:p>
      <w:pPr>
        <w:pStyle w:val="Heading3"/>
      </w:pPr>
      <w:r>
        <w:rPr>
          <w:rStyle w:val="SectionNumber"/>
        </w:rPr>
        <w:t xml:space="preserve">7.5.4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91" name="Picture"/>
            <a:graphic>
              <a:graphicData uri="http://schemas.openxmlformats.org/drawingml/2006/picture">
                <pic:pic>
                  <pic:nvPicPr>
                    <pic:cNvPr descr="_main_files/figure-docx/unnamed-chunk-81-1.png" id="292"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93"/>
    <w:bookmarkEnd w:id="294"/>
    <w:bookmarkStart w:id="329" w:name="categorical-variable-interaction"/>
    <w:p>
      <w:pPr>
        <w:pStyle w:val="Heading2"/>
      </w:pPr>
      <w:r>
        <w:rPr>
          <w:rStyle w:val="SectionNumber"/>
        </w:rPr>
        <w:t xml:space="preserve">7.6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96" w:name="interaction-as-moderation"/>
    <w:p>
      <w:pPr>
        <w:pStyle w:val="Heading3"/>
      </w:pPr>
      <w:r>
        <w:rPr>
          <w:rStyle w:val="SectionNumber"/>
        </w:rPr>
        <w:t xml:space="preserve">7.6.1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95" w:name="choosing-a-moderator"/>
    <w:p>
      <w:pPr>
        <w:pStyle w:val="Heading4"/>
      </w:pPr>
      <w:r>
        <w:rPr>
          <w:rStyle w:val="SectionNumber"/>
        </w:rPr>
        <w:t xml:space="preserve">7.6.1.1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95"/>
    <w:bookmarkEnd w:id="296"/>
    <w:bookmarkStart w:id="298" w:name="moderation-by-categorical-variable"/>
    <w:p>
      <w:pPr>
        <w:pStyle w:val="Heading3"/>
      </w:pPr>
      <w:r>
        <w:rPr>
          <w:rStyle w:val="SectionNumber"/>
        </w:rPr>
        <w:t xml:space="preserve">7.6.2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97" w:name="rewriting-equation"/>
    <w:p>
      <w:pPr>
        <w:pStyle w:val="Heading4"/>
      </w:pPr>
      <w:r>
        <w:rPr>
          <w:rStyle w:val="SectionNumber"/>
        </w:rPr>
        <w:t xml:space="preserve">7.6.2.1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97"/>
    <w:bookmarkEnd w:id="298"/>
    <w:bookmarkStart w:id="299" w:name="interpretation"/>
    <w:p>
      <w:pPr>
        <w:pStyle w:val="Heading3"/>
      </w:pPr>
      <w:r>
        <w:rPr>
          <w:rStyle w:val="SectionNumber"/>
        </w:rPr>
        <w:t xml:space="preserve">7.6.3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99"/>
    <w:bookmarkStart w:id="300" w:name="fit-regression-model-in-r"/>
    <w:p>
      <w:pPr>
        <w:pStyle w:val="Heading3"/>
      </w:pPr>
      <w:r>
        <w:rPr>
          <w:rStyle w:val="SectionNumber"/>
        </w:rPr>
        <w:t xml:space="preserve">7.6.4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300"/>
    <w:bookmarkStart w:id="328" w:name="path-diagram-2"/>
    <w:p>
      <w:pPr>
        <w:pStyle w:val="Heading3"/>
      </w:pPr>
      <w:r>
        <w:rPr>
          <w:rStyle w:val="SectionNumber"/>
        </w:rPr>
        <w:t xml:space="preserve">7.6.5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05" name="Picture"/>
            <a:graphic>
              <a:graphicData uri="http://schemas.openxmlformats.org/drawingml/2006/picture">
                <pic:pic>
                  <pic:nvPicPr>
                    <pic:cNvPr descr="_main_files/figure-docx/unnamed-chunk-84-1.png" id="306" name="Picture"/>
                    <pic:cNvPicPr>
                      <a:picLocks noChangeArrowheads="1" noChangeAspect="1"/>
                    </pic:cNvPicPr>
                  </pic:nvPicPr>
                  <pic:blipFill>
                    <a:blip r:embed="rId3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Start w:id="327" w:name="refs"/>
    <w:bookmarkStart w:id="308"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07">
        <w:r>
          <w:rPr>
            <w:rStyle w:val="Hyperlink"/>
          </w:rPr>
          <w:t xml:space="preserve">https://socialsciences.mcmaster.ca/jfox/Books/Companion/</w:t>
        </w:r>
      </w:hyperlink>
      <w:r>
        <w:t xml:space="preserve">.</w:t>
      </w:r>
    </w:p>
    <w:bookmarkEnd w:id="308"/>
    <w:bookmarkStart w:id="310"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09">
        <w:r>
          <w:rPr>
            <w:rStyle w:val="Hyperlink"/>
          </w:rPr>
          <w:t xml:space="preserve">https://doi.org/10.1007/978-1-4613-0893-5_17</w:t>
        </w:r>
      </w:hyperlink>
      <w:r>
        <w:t xml:space="preserve">.</w:t>
      </w:r>
    </w:p>
    <w:bookmarkEnd w:id="310"/>
    <w:bookmarkStart w:id="312"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11">
        <w:r>
          <w:rPr>
            <w:rStyle w:val="Hyperlink"/>
          </w:rPr>
          <w:t xml:space="preserve">https://doi.org/10.1016/B978-0-12-724960-5.50010-X</w:t>
        </w:r>
      </w:hyperlink>
      <w:r>
        <w:t xml:space="preserve">.</w:t>
      </w:r>
    </w:p>
    <w:bookmarkEnd w:id="312"/>
    <w:bookmarkStart w:id="314"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13">
        <w:r>
          <w:rPr>
            <w:rStyle w:val="Hyperlink"/>
          </w:rPr>
          <w:t xml:space="preserve">https://doi.org/10.2307/1130295</w:t>
        </w:r>
      </w:hyperlink>
      <w:r>
        <w:t xml:space="preserve">.</w:t>
      </w:r>
    </w:p>
    <w:bookmarkEnd w:id="314"/>
    <w:bookmarkStart w:id="315"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15"/>
    <w:bookmarkStart w:id="317"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16">
        <w:r>
          <w:rPr>
            <w:rStyle w:val="Hyperlink"/>
          </w:rPr>
          <w:t xml:space="preserve">https://doi.org/10.1080/00221325.1972.10533131</w:t>
        </w:r>
      </w:hyperlink>
      <w:r>
        <w:t xml:space="preserve">.</w:t>
      </w:r>
    </w:p>
    <w:bookmarkEnd w:id="317"/>
    <w:bookmarkStart w:id="319"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18">
        <w:r>
          <w:rPr>
            <w:rStyle w:val="Hyperlink"/>
          </w:rPr>
          <w:t xml:space="preserve">https://CRAN.R-project.org/package=psych</w:t>
        </w:r>
      </w:hyperlink>
      <w:r>
        <w:t xml:space="preserve">.</w:t>
      </w:r>
    </w:p>
    <w:bookmarkEnd w:id="319"/>
    <w:bookmarkStart w:id="321"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20">
        <w:r>
          <w:rPr>
            <w:rStyle w:val="Hyperlink"/>
          </w:rPr>
          <w:t xml:space="preserve">https://CRAN.R-project.org/package=naniar</w:t>
        </w:r>
      </w:hyperlink>
      <w:r>
        <w:t xml:space="preserve">.</w:t>
      </w:r>
    </w:p>
    <w:bookmarkEnd w:id="321"/>
    <w:bookmarkStart w:id="322"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22"/>
    <w:bookmarkStart w:id="324"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23">
        <w:r>
          <w:rPr>
            <w:rStyle w:val="Hyperlink"/>
          </w:rPr>
          <w:t xml:space="preserve">https://ggplot2.tidyverse.org</w:t>
        </w:r>
      </w:hyperlink>
      <w:r>
        <w:t xml:space="preserve">.</w:t>
      </w:r>
    </w:p>
    <w:bookmarkEnd w:id="324"/>
    <w:bookmarkStart w:id="326" w:name="ref-tidyr"/>
    <w:p>
      <w:pPr>
        <w:pStyle w:val="Bibliography"/>
      </w:pPr>
      <w:r>
        <w:t xml:space="preserve">———. 2021.</w:t>
      </w:r>
      <w:r>
        <w:t xml:space="preserve"> </w:t>
      </w:r>
      <w:r>
        <w:rPr>
          <w:iCs/>
          <w:i/>
        </w:rPr>
        <w:t xml:space="preserve">Tidyr: Tidy Messy Data</w:t>
      </w:r>
      <w:r>
        <w:t xml:space="preserve">.</w:t>
      </w:r>
      <w:r>
        <w:t xml:space="preserve"> </w:t>
      </w:r>
      <w:hyperlink r:id="rId325">
        <w:r>
          <w:rPr>
            <w:rStyle w:val="Hyperlink"/>
          </w:rPr>
          <w:t xml:space="preserve">https://CRAN.R-project.org/package=tidyr</w:t>
        </w:r>
      </w:hyperlink>
      <w:r>
        <w:t xml:space="preserve">.</w:t>
      </w:r>
    </w:p>
    <w:bookmarkEnd w:id="326"/>
    <w:bookmarkEnd w:id="327"/>
    <w:bookmarkEnd w:id="328"/>
    <w:bookmarkEnd w:id="329"/>
    <w:bookmarkEnd w:id="3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4" Target="media/rId224.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3" Target="media/rId263.png" /><Relationship Type="http://schemas.openxmlformats.org/officeDocument/2006/relationships/image" Id="rId272" Target="media/rId272.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285" Target="media/rId285.png" /><Relationship Type="http://schemas.openxmlformats.org/officeDocument/2006/relationships/image" Id="rId290" Target="media/rId290.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268" Target="media/rId268.shtml" /><Relationship Type="http://schemas.openxmlformats.org/officeDocument/2006/relationships/image" Id="rId144" Target="media/rId144.png" /><Relationship Type="http://schemas.openxmlformats.org/officeDocument/2006/relationships/image" Id="rId227" Target="media/rId227.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20" Target="https://CRAN.R-project.org/package=naniar" TargetMode="External" /><Relationship Type="http://schemas.openxmlformats.org/officeDocument/2006/relationships/hyperlink" Id="rId318" Target="https://CRAN.R-project.org/package=psych" TargetMode="External" /><Relationship Type="http://schemas.openxmlformats.org/officeDocument/2006/relationships/hyperlink" Id="rId325"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09" Target="https://doi.org/10.1007/978-1-4613-0893-5_17" TargetMode="External" /><Relationship Type="http://schemas.openxmlformats.org/officeDocument/2006/relationships/hyperlink" Id="rId311" Target="https://doi.org/10.1016/B978-0-12-724960-5.50010-X" TargetMode="External" /><Relationship Type="http://schemas.openxmlformats.org/officeDocument/2006/relationships/hyperlink" Id="rId316" Target="https://doi.org/10.1080/00221325.1972.10533131" TargetMode="External" /><Relationship Type="http://schemas.openxmlformats.org/officeDocument/2006/relationships/hyperlink" Id="rId31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23"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07" Target="https://socialsciences.mcmaster.ca/jfox/Books/Companion/"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20" Target="https://CRAN.R-project.org/package=naniar" TargetMode="External" /><Relationship Type="http://schemas.openxmlformats.org/officeDocument/2006/relationships/hyperlink" Id="rId318" Target="https://CRAN.R-project.org/package=psych" TargetMode="External" /><Relationship Type="http://schemas.openxmlformats.org/officeDocument/2006/relationships/hyperlink" Id="rId325"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09" Target="https://doi.org/10.1007/978-1-4613-0893-5_17" TargetMode="External" /><Relationship Type="http://schemas.openxmlformats.org/officeDocument/2006/relationships/hyperlink" Id="rId311" Target="https://doi.org/10.1016/B978-0-12-724960-5.50010-X" TargetMode="External" /><Relationship Type="http://schemas.openxmlformats.org/officeDocument/2006/relationships/hyperlink" Id="rId316" Target="https://doi.org/10.1080/00221325.1972.10533131" TargetMode="External" /><Relationship Type="http://schemas.openxmlformats.org/officeDocument/2006/relationships/hyperlink" Id="rId31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23"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07" Target="https://socialsciences.mcmaster.ca/jfox/Books/Companion/"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2024-01-31T18:32:57Z</dcterms:created>
  <dcterms:modified xsi:type="dcterms:W3CDTF">2024-01-31T18:32:57Z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2024-01-31</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