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A2540" w14:textId="26FA58C5" w:rsidR="0054665C" w:rsidRPr="004671AB" w:rsidRDefault="000E4902" w:rsidP="000E4D09">
      <w:r>
        <w:rPr>
          <w:noProof/>
        </w:rPr>
        <mc:AlternateContent>
          <mc:Choice Requires="wps">
            <w:drawing>
              <wp:anchor distT="0" distB="0" distL="114300" distR="114300" simplePos="0" relativeHeight="251665408" behindDoc="0" locked="0" layoutInCell="1" allowOverlap="1" wp14:anchorId="3413708E" wp14:editId="749F8691">
                <wp:simplePos x="0" y="0"/>
                <wp:positionH relativeFrom="margin">
                  <wp:posOffset>-847725</wp:posOffset>
                </wp:positionH>
                <wp:positionV relativeFrom="paragraph">
                  <wp:posOffset>319405</wp:posOffset>
                </wp:positionV>
                <wp:extent cx="6471920" cy="279400"/>
                <wp:effectExtent l="0" t="0" r="5080" b="6350"/>
                <wp:wrapNone/>
                <wp:docPr id="5"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71920" cy="279400"/>
                        </a:xfrm>
                        <a:prstGeom prst="rect">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DF4E2FD" w14:textId="6D8D8B8D" w:rsidR="00A5162D" w:rsidRPr="00520668" w:rsidRDefault="000E24FC" w:rsidP="00B34C0C">
                            <w:pPr>
                              <w:jc w:val="both"/>
                              <w:rPr>
                                <w:color w:val="000000" w:themeColor="text1"/>
                                <w:sz w:val="20"/>
                                <w:szCs w:val="20"/>
                                <w:lang w:eastAsia="zh-CN"/>
                              </w:rPr>
                            </w:pPr>
                            <w:r>
                              <w:rPr>
                                <w:color w:val="000000" w:themeColor="text1"/>
                                <w:sz w:val="20"/>
                                <w:szCs w:val="20"/>
                                <w:lang w:eastAsia="zh-CN"/>
                              </w:rPr>
                              <w:t xml:space="preserve">2015-2019: </w:t>
                            </w:r>
                            <w:r w:rsidR="00A4641E" w:rsidRPr="00A4641E">
                              <w:rPr>
                                <w:rFonts w:hint="eastAsia"/>
                                <w:color w:val="000000" w:themeColor="text1"/>
                                <w:sz w:val="20"/>
                                <w:szCs w:val="20"/>
                                <w:lang w:eastAsia="zh-CN"/>
                              </w:rPr>
                              <w:t>中国科学院大学计算机科学与技术博士，北京，中国</w:t>
                            </w:r>
                            <w:r w:rsidR="00AF7BD4" w:rsidRPr="00520668">
                              <w:rPr>
                                <w:color w:val="000000" w:themeColor="text1"/>
                                <w:sz w:val="20"/>
                                <w:szCs w:val="20"/>
                                <w:lang w:eastAsia="zh-CN"/>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13708E" id="Rectangle 43" o:spid="_x0000_s1026" style="position:absolute;margin-left:-66.75pt;margin-top:25.15pt;width:509.6pt;height:22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" filled="f" strokecolor="white [3212]" strokeweight="1pt">
                <v:path arrowok="t"/>
                <v:textbox>
                  <w:txbxContent>
                    <w:p w14:paraId="0DF4E2FD" w14:textId="6D8D8B8D" w:rsidR="00A5162D" w:rsidRPr="00520668" w:rsidRDefault="000E24FC" w:rsidP="00B34C0C">
                      <w:pPr>
                        <w:jc w:val="both"/>
                        <w:rPr>
                          <w:color w:val="000000" w:themeColor="text1"/>
                          <w:sz w:val="20"/>
                          <w:szCs w:val="20"/>
                          <w:lang w:eastAsia="zh-CN"/>
                        </w:rPr>
                      </w:pPr>
                      <w:r>
                        <w:rPr>
                          <w:color w:val="000000" w:themeColor="text1"/>
                          <w:sz w:val="20"/>
                          <w:szCs w:val="20"/>
                          <w:lang w:eastAsia="zh-CN"/>
                        </w:rPr>
                        <w:t xml:space="preserve">2015-2019: </w:t>
                      </w:r>
                      <w:r w:rsidR="00A4641E" w:rsidRPr="00A4641E">
                        <w:rPr>
                          <w:rFonts w:hint="eastAsia"/>
                          <w:color w:val="000000" w:themeColor="text1"/>
                          <w:sz w:val="20"/>
                          <w:szCs w:val="20"/>
                          <w:lang w:eastAsia="zh-CN"/>
                        </w:rPr>
                        <w:t>中国科学院大学计算机科学与技术博士，北京，中国</w:t>
                      </w:r>
                      <w:r w:rsidR="00AF7BD4" w:rsidRPr="00520668">
                        <w:rPr>
                          <w:color w:val="000000" w:themeColor="text1"/>
                          <w:sz w:val="20"/>
                          <w:szCs w:val="20"/>
                          <w:lang w:eastAsia="zh-CN"/>
                        </w:rPr>
                        <w:t>.</w:t>
                      </w:r>
                    </w:p>
                  </w:txbxContent>
                </v:textbox>
                <w10:wrap anchorx="margin"/>
              </v:rect>
            </w:pict>
          </mc:Fallback>
        </mc:AlternateContent>
      </w:r>
      <w:r>
        <w:rPr>
          <w:noProof/>
        </w:rPr>
        <mc:AlternateContent>
          <mc:Choice Requires="wps">
            <w:drawing>
              <wp:anchor distT="0" distB="0" distL="114300" distR="114300" simplePos="0" relativeHeight="251660288" behindDoc="0" locked="0" layoutInCell="1" allowOverlap="1" wp14:anchorId="05CFE01F" wp14:editId="2909CEBF">
                <wp:simplePos x="0" y="0"/>
                <wp:positionH relativeFrom="margin">
                  <wp:posOffset>-898525</wp:posOffset>
                </wp:positionH>
                <wp:positionV relativeFrom="paragraph">
                  <wp:posOffset>-53975</wp:posOffset>
                </wp:positionV>
                <wp:extent cx="805815" cy="268605"/>
                <wp:effectExtent l="0" t="0" r="0" b="0"/>
                <wp:wrapNone/>
                <wp:docPr id="2"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5815" cy="268605"/>
                        </a:xfrm>
                        <a:prstGeom prst="rect">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E94F315" w14:textId="77777777" w:rsidR="0054665C" w:rsidRPr="00B86673" w:rsidRDefault="00B86673" w:rsidP="00B86673">
                            <w:pPr>
                              <w:rPr>
                                <w:szCs w:val="20"/>
                              </w:rPr>
                            </w:pPr>
                            <w:r w:rsidRPr="00B86673">
                              <w:rPr>
                                <w:rFonts w:hint="eastAsia"/>
                                <w:b/>
                                <w:color w:val="000000" w:themeColor="text1"/>
                                <w:sz w:val="20"/>
                                <w:szCs w:val="20"/>
                              </w:rPr>
                              <w:t>学术</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CFE01F" id="Rectangle 41" o:spid="_x0000_s1027" style="position:absolute;margin-left:-70.75pt;margin-top:-4.25pt;width:63.45pt;height:21.1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" filled="f" strokecolor="white [3212]" strokeweight="1pt">
                <v:path arrowok="t"/>
                <v:textbox>
                  <w:txbxContent>
                    <w:p w14:paraId="2E94F315" w14:textId="77777777" w:rsidR="0054665C" w:rsidRPr="00B86673" w:rsidRDefault="00B86673" w:rsidP="00B86673">
                      <w:pPr>
                        <w:rPr>
                          <w:szCs w:val="20"/>
                        </w:rPr>
                      </w:pPr>
                      <w:r w:rsidRPr="00B86673">
                        <w:rPr>
                          <w:rFonts w:hint="eastAsia"/>
                          <w:b/>
                          <w:color w:val="000000" w:themeColor="text1"/>
                          <w:sz w:val="20"/>
                          <w:szCs w:val="20"/>
                        </w:rPr>
                        <w:t>学术</w:t>
                      </w:r>
                    </w:p>
                  </w:txbxContent>
                </v:textbox>
                <w10:wrap anchorx="margin"/>
              </v:rect>
            </w:pict>
          </mc:Fallback>
        </mc:AlternateContent>
      </w:r>
      <w:r>
        <w:rPr>
          <w:noProof/>
        </w:rPr>
        <mc:AlternateContent>
          <mc:Choice Requires="wps">
            <w:drawing>
              <wp:anchor distT="0" distB="0" distL="114300" distR="114300" simplePos="0" relativeHeight="251659264" behindDoc="0" locked="0" layoutInCell="1" allowOverlap="1" wp14:anchorId="235EC59D" wp14:editId="2C37492F">
                <wp:simplePos x="0" y="0"/>
                <wp:positionH relativeFrom="column">
                  <wp:posOffset>-861060</wp:posOffset>
                </wp:positionH>
                <wp:positionV relativeFrom="paragraph">
                  <wp:posOffset>-791210</wp:posOffset>
                </wp:positionV>
                <wp:extent cx="7677150" cy="868680"/>
                <wp:effectExtent l="0" t="0" r="0" b="7620"/>
                <wp:wrapNone/>
                <wp:docPr id="1"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77150" cy="86868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CB0E040" w14:textId="77777777" w:rsidR="0014280E" w:rsidRDefault="0014280E" w:rsidP="008A5646">
                            <w:pPr>
                              <w:jc w:val="center"/>
                              <w:rPr>
                                <w:color w:val="000000" w:themeColor="text1"/>
                                <w:sz w:val="20"/>
                                <w:szCs w:val="20"/>
                              </w:rPr>
                            </w:pPr>
                            <w:r w:rsidRPr="0014280E">
                              <w:rPr>
                                <w:b/>
                                <w:bCs/>
                                <w:color w:val="000000" w:themeColor="text1"/>
                                <w:sz w:val="20"/>
                                <w:szCs w:val="20"/>
                              </w:rPr>
                              <w:t>电子邮箱：</w:t>
                            </w:r>
                            <w:r w:rsidRPr="0014280E">
                              <w:rPr>
                                <w:color w:val="000000" w:themeColor="text1"/>
                                <w:sz w:val="20"/>
                                <w:szCs w:val="20"/>
                              </w:rPr>
                              <w:t xml:space="preserve"> zakirullah98@gmail.com</w:t>
                            </w:r>
                            <w:r w:rsidRPr="0014280E">
                              <w:rPr>
                                <w:color w:val="000000" w:themeColor="text1"/>
                                <w:sz w:val="20"/>
                                <w:szCs w:val="20"/>
                              </w:rPr>
                              <w:br/>
                            </w:r>
                            <w:r w:rsidRPr="0014280E">
                              <w:rPr>
                                <w:b/>
                                <w:bCs/>
                                <w:color w:val="000000" w:themeColor="text1"/>
                                <w:sz w:val="20"/>
                                <w:szCs w:val="20"/>
                              </w:rPr>
                              <w:t>电话：</w:t>
                            </w:r>
                            <w:r w:rsidRPr="0014280E">
                              <w:rPr>
                                <w:color w:val="000000" w:themeColor="text1"/>
                                <w:sz w:val="20"/>
                                <w:szCs w:val="20"/>
                              </w:rPr>
                              <w:t xml:space="preserve"> +86 130 5135 8386</w:t>
                            </w:r>
                          </w:p>
                          <w:p w14:paraId="551F1FC6" w14:textId="28407AB9" w:rsidR="00CD5A04" w:rsidRDefault="00352A4B" w:rsidP="008A5646">
                            <w:pPr>
                              <w:jc w:val="center"/>
                              <w:rPr>
                                <w:color w:val="000000" w:themeColor="text1"/>
                                <w:sz w:val="20"/>
                                <w:szCs w:val="20"/>
                              </w:rPr>
                            </w:pPr>
                            <w:r w:rsidRPr="00352A4B">
                              <w:rPr>
                                <w:color w:val="000000" w:themeColor="text1"/>
                                <w:sz w:val="20"/>
                                <w:szCs w:val="20"/>
                              </w:rPr>
                              <w:t>地址：首都经济贸易大学数据科学学院，中国北京。</w:t>
                            </w:r>
                          </w:p>
                          <w:p w14:paraId="2612C433" w14:textId="77777777" w:rsidR="00CD5A04" w:rsidRPr="004A6AA5" w:rsidRDefault="00CD5A04" w:rsidP="008A5646">
                            <w:pPr>
                              <w:jc w:val="center"/>
                              <w:rPr>
                                <w:color w:val="000000" w:themeColor="text1"/>
                                <w:sz w:val="20"/>
                                <w:szCs w:val="20"/>
                              </w:rPr>
                            </w:pPr>
                          </w:p>
                          <w:p w14:paraId="38FDA721" w14:textId="77777777" w:rsidR="001777C9" w:rsidRDefault="001777C9" w:rsidP="009411EC"/>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5EC59D" id="Rectangle 39" o:spid="_x0000_s1028" style="position:absolute;margin-left:-67.8pt;margin-top:-62.3pt;width:604.5pt;height:68.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" fillcolor="white [3212]" strokecolor="white [3212]" strokeweight="1pt">
                <v:path arrowok="t"/>
                <v:textbox>
                  <w:txbxContent>
                    <w:p w14:paraId="4CB0E040" w14:textId="77777777" w:rsidR="0014280E" w:rsidRDefault="0014280E" w:rsidP="008A5646">
                      <w:pPr>
                        <w:jc w:val="center"/>
                        <w:rPr>
                          <w:color w:val="000000" w:themeColor="text1"/>
                          <w:sz w:val="20"/>
                          <w:szCs w:val="20"/>
                        </w:rPr>
                      </w:pPr>
                      <w:r w:rsidRPr="0014280E">
                        <w:rPr>
                          <w:b/>
                          <w:bCs/>
                          <w:color w:val="000000" w:themeColor="text1"/>
                          <w:sz w:val="20"/>
                          <w:szCs w:val="20"/>
                        </w:rPr>
                        <w:t>电子邮箱：</w:t>
                      </w:r>
                      <w:r w:rsidRPr="0014280E">
                        <w:rPr>
                          <w:color w:val="000000" w:themeColor="text1"/>
                          <w:sz w:val="20"/>
                          <w:szCs w:val="20"/>
                        </w:rPr>
                        <w:t xml:space="preserve"> zakirullah98@gmail.com</w:t>
                      </w:r>
                      <w:r w:rsidRPr="0014280E">
                        <w:rPr>
                          <w:color w:val="000000" w:themeColor="text1"/>
                          <w:sz w:val="20"/>
                          <w:szCs w:val="20"/>
                        </w:rPr>
                        <w:br/>
                      </w:r>
                      <w:r w:rsidRPr="0014280E">
                        <w:rPr>
                          <w:b/>
                          <w:bCs/>
                          <w:color w:val="000000" w:themeColor="text1"/>
                          <w:sz w:val="20"/>
                          <w:szCs w:val="20"/>
                        </w:rPr>
                        <w:t>电话：</w:t>
                      </w:r>
                      <w:r w:rsidRPr="0014280E">
                        <w:rPr>
                          <w:color w:val="000000" w:themeColor="text1"/>
                          <w:sz w:val="20"/>
                          <w:szCs w:val="20"/>
                        </w:rPr>
                        <w:t xml:space="preserve"> +86 130 5135 8386</w:t>
                      </w:r>
                    </w:p>
                    <w:p w14:paraId="551F1FC6" w14:textId="28407AB9" w:rsidR="00CD5A04" w:rsidRDefault="00352A4B" w:rsidP="008A5646">
                      <w:pPr>
                        <w:jc w:val="center"/>
                        <w:rPr>
                          <w:color w:val="000000" w:themeColor="text1"/>
                          <w:sz w:val="20"/>
                          <w:szCs w:val="20"/>
                        </w:rPr>
                      </w:pPr>
                      <w:r w:rsidRPr="00352A4B">
                        <w:rPr>
                          <w:color w:val="000000" w:themeColor="text1"/>
                          <w:sz w:val="20"/>
                          <w:szCs w:val="20"/>
                        </w:rPr>
                        <w:t>地址：首都经济贸易大学数据科学学院，中国北京。</w:t>
                      </w:r>
                    </w:p>
                    <w:p w14:paraId="2612C433" w14:textId="77777777" w:rsidR="00CD5A04" w:rsidRPr="004A6AA5" w:rsidRDefault="00CD5A04" w:rsidP="008A5646">
                      <w:pPr>
                        <w:jc w:val="center"/>
                        <w:rPr>
                          <w:color w:val="000000" w:themeColor="text1"/>
                          <w:sz w:val="20"/>
                          <w:szCs w:val="20"/>
                        </w:rPr>
                      </w:pPr>
                    </w:p>
                    <w:p w14:paraId="38FDA721" w14:textId="77777777" w:rsidR="001777C9" w:rsidRDefault="001777C9" w:rsidP="009411EC"/>
                  </w:txbxContent>
                </v:textbox>
              </v:rect>
            </w:pict>
          </mc:Fallback>
        </mc:AlternateContent>
      </w:r>
      <w:r w:rsidR="00664BF9" w:rsidRPr="004671AB">
        <w:rPr>
          <w:noProof/>
          <w:lang w:eastAsia="zh-CN"/>
        </w:rPr>
        <w:drawing>
          <wp:anchor distT="0" distB="0" distL="114300" distR="114300" simplePos="0" relativeHeight="251658752" behindDoc="0" locked="0" layoutInCell="1" allowOverlap="1" wp14:anchorId="70F1BD75" wp14:editId="04FE1B02">
            <wp:simplePos x="0" y="0"/>
            <wp:positionH relativeFrom="rightMargin">
              <wp:posOffset>-25244</wp:posOffset>
            </wp:positionH>
            <wp:positionV relativeFrom="paragraph">
              <wp:posOffset>-863912</wp:posOffset>
            </wp:positionV>
            <wp:extent cx="794848" cy="948690"/>
            <wp:effectExtent l="0" t="0" r="5715" b="3810"/>
            <wp:wrapNone/>
            <wp:docPr id="6" name="Picture 6" descr="C:\Users\lenovo\Desktop\40-1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Desktop\40-120.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94848" cy="948690"/>
                    </a:xfrm>
                    <a:prstGeom prst="rect">
                      <a:avLst/>
                    </a:prstGeom>
                    <a:noFill/>
                    <a:ln>
                      <a:noFill/>
                    </a:ln>
                  </pic:spPr>
                </pic:pic>
              </a:graphicData>
            </a:graphic>
          </wp:anchor>
        </w:drawing>
      </w:r>
    </w:p>
    <w:p w14:paraId="6693F0B3" w14:textId="36D76970" w:rsidR="00A63271" w:rsidRPr="004671AB" w:rsidRDefault="000E4902" w:rsidP="000E4D09">
      <w:r>
        <w:rPr>
          <w:noProof/>
        </w:rPr>
        <mc:AlternateContent>
          <mc:Choice Requires="wps">
            <w:drawing>
              <wp:anchor distT="0" distB="0" distL="114300" distR="114300" simplePos="0" relativeHeight="251661312" behindDoc="0" locked="0" layoutInCell="1" allowOverlap="1" wp14:anchorId="3AFEE089" wp14:editId="1FB32677">
                <wp:simplePos x="0" y="0"/>
                <wp:positionH relativeFrom="margin">
                  <wp:posOffset>-860425</wp:posOffset>
                </wp:positionH>
                <wp:positionV relativeFrom="paragraph">
                  <wp:posOffset>599440</wp:posOffset>
                </wp:positionV>
                <wp:extent cx="6809740" cy="277495"/>
                <wp:effectExtent l="0" t="0" r="0" b="8255"/>
                <wp:wrapNone/>
                <wp:docPr id="1787635760"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09740" cy="27749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BE3A82A" w14:textId="1EDF130F" w:rsidR="0054665C" w:rsidRPr="00AC2164" w:rsidRDefault="000E24FC" w:rsidP="00CF497D">
                            <w:pPr>
                              <w:jc w:val="both"/>
                              <w:rPr>
                                <w:color w:val="000000" w:themeColor="text1"/>
                                <w:sz w:val="20"/>
                                <w:szCs w:val="20"/>
                                <w:lang w:eastAsia="zh-CN"/>
                              </w:rPr>
                            </w:pPr>
                            <w:r>
                              <w:rPr>
                                <w:color w:val="000000" w:themeColor="text1"/>
                                <w:sz w:val="20"/>
                                <w:szCs w:val="20"/>
                                <w:lang w:eastAsia="zh-CN"/>
                              </w:rPr>
                              <w:t xml:space="preserve">2008-2012: </w:t>
                            </w:r>
                            <w:r w:rsidR="00A4641E" w:rsidRPr="00A4641E">
                              <w:rPr>
                                <w:rFonts w:hint="eastAsia"/>
                                <w:color w:val="000000" w:themeColor="text1"/>
                                <w:sz w:val="20"/>
                                <w:szCs w:val="20"/>
                                <w:lang w:eastAsia="zh-CN"/>
                              </w:rPr>
                              <w:t>巴基斯坦国立科技大学电气工程与计算机科学学院信息与通信系统工程学士</w:t>
                            </w:r>
                            <w:r w:rsidR="00AF7BD4">
                              <w:rPr>
                                <w:color w:val="000000" w:themeColor="text1"/>
                                <w:sz w:val="20"/>
                                <w:szCs w:val="20"/>
                                <w:lang w:eastAsia="zh-CN"/>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FEE089" id="Rectangle 37" o:spid="_x0000_s1029" style="position:absolute;margin-left:-67.75pt;margin-top:47.2pt;width:536.2pt;height:21.8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" fillcolor="white [3212]" strokecolor="white [3212]" strokeweight="1pt">
                <v:path arrowok="t"/>
                <v:textbox>
                  <w:txbxContent>
                    <w:p w14:paraId="7BE3A82A" w14:textId="1EDF130F" w:rsidR="0054665C" w:rsidRPr="00AC2164" w:rsidRDefault="000E24FC" w:rsidP="00CF497D">
                      <w:pPr>
                        <w:jc w:val="both"/>
                        <w:rPr>
                          <w:color w:val="000000" w:themeColor="text1"/>
                          <w:sz w:val="20"/>
                          <w:szCs w:val="20"/>
                          <w:lang w:eastAsia="zh-CN"/>
                        </w:rPr>
                      </w:pPr>
                      <w:r>
                        <w:rPr>
                          <w:color w:val="000000" w:themeColor="text1"/>
                          <w:sz w:val="20"/>
                          <w:szCs w:val="20"/>
                          <w:lang w:eastAsia="zh-CN"/>
                        </w:rPr>
                        <w:t xml:space="preserve">2008-2012: </w:t>
                      </w:r>
                      <w:r w:rsidR="00A4641E" w:rsidRPr="00A4641E">
                        <w:rPr>
                          <w:rFonts w:hint="eastAsia"/>
                          <w:color w:val="000000" w:themeColor="text1"/>
                          <w:sz w:val="20"/>
                          <w:szCs w:val="20"/>
                          <w:lang w:eastAsia="zh-CN"/>
                        </w:rPr>
                        <w:t>巴基斯坦国立科技大学电气工程与计算机科学学院信息与通信系统工程学士</w:t>
                      </w:r>
                      <w:r w:rsidR="00AF7BD4">
                        <w:rPr>
                          <w:color w:val="000000" w:themeColor="text1"/>
                          <w:sz w:val="20"/>
                          <w:szCs w:val="20"/>
                          <w:lang w:eastAsia="zh-CN"/>
                        </w:rPr>
                        <w:t>.</w:t>
                      </w:r>
                    </w:p>
                  </w:txbxContent>
                </v:textbox>
                <w10:wrap anchorx="margin"/>
              </v:rect>
            </w:pict>
          </mc:Fallback>
        </mc:AlternateContent>
      </w:r>
      <w:r>
        <w:rPr>
          <w:noProof/>
        </w:rPr>
        <mc:AlternateContent>
          <mc:Choice Requires="wps">
            <w:drawing>
              <wp:anchor distT="0" distB="0" distL="114300" distR="114300" simplePos="0" relativeHeight="251663360" behindDoc="0" locked="0" layoutInCell="1" allowOverlap="1" wp14:anchorId="52200E01" wp14:editId="5C0A23EE">
                <wp:simplePos x="0" y="0"/>
                <wp:positionH relativeFrom="page">
                  <wp:posOffset>46990</wp:posOffset>
                </wp:positionH>
                <wp:positionV relativeFrom="paragraph">
                  <wp:posOffset>306705</wp:posOffset>
                </wp:positionV>
                <wp:extent cx="6403975" cy="283845"/>
                <wp:effectExtent l="0" t="0" r="0" b="1905"/>
                <wp:wrapNone/>
                <wp:docPr id="4"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3975" cy="283845"/>
                        </a:xfrm>
                        <a:prstGeom prst="rect">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746433F" w14:textId="3F559143" w:rsidR="0054665C" w:rsidRPr="00AC2164" w:rsidRDefault="000E24FC" w:rsidP="00B34C0C">
                            <w:pPr>
                              <w:jc w:val="both"/>
                              <w:rPr>
                                <w:color w:val="000000" w:themeColor="text1"/>
                                <w:sz w:val="20"/>
                                <w:szCs w:val="20"/>
                                <w:lang w:eastAsia="zh-CN"/>
                              </w:rPr>
                            </w:pPr>
                            <w:r>
                              <w:rPr>
                                <w:color w:val="000000" w:themeColor="text1"/>
                                <w:sz w:val="20"/>
                                <w:szCs w:val="20"/>
                                <w:lang w:eastAsia="zh-CN"/>
                              </w:rPr>
                              <w:t xml:space="preserve">2013-2015: </w:t>
                            </w:r>
                            <w:r w:rsidR="00A4641E" w:rsidRPr="00A4641E">
                              <w:rPr>
                                <w:rFonts w:hint="eastAsia"/>
                                <w:color w:val="000000" w:themeColor="text1"/>
                                <w:sz w:val="20"/>
                                <w:szCs w:val="20"/>
                                <w:lang w:eastAsia="zh-CN"/>
                              </w:rPr>
                              <w:t>西安交通大学电子科学与技术硕士，中国</w:t>
                            </w:r>
                            <w:r w:rsidR="00A4641E">
                              <w:rPr>
                                <w:color w:val="000000" w:themeColor="text1"/>
                                <w:sz w:val="20"/>
                                <w:szCs w:val="20"/>
                                <w:lang w:eastAsia="zh-CN"/>
                              </w:rPr>
                              <w:t>,</w:t>
                            </w:r>
                            <w:r w:rsidR="00A4641E" w:rsidRPr="00A4641E">
                              <w:rPr>
                                <w:rFonts w:hint="eastAsia"/>
                                <w:color w:val="000000" w:themeColor="text1"/>
                                <w:sz w:val="20"/>
                                <w:szCs w:val="20"/>
                                <w:lang w:eastAsia="zh-CN"/>
                              </w:rPr>
                              <w:t>西安</w:t>
                            </w:r>
                            <w:r w:rsidR="00AF7BD4">
                              <w:rPr>
                                <w:color w:val="000000" w:themeColor="text1"/>
                                <w:sz w:val="20"/>
                                <w:szCs w:val="20"/>
                                <w:lang w:eastAsia="zh-CN"/>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200E01" id="Rectangle 36" o:spid="_x0000_s1030" style="position:absolute;margin-left:3.7pt;margin-top:24.15pt;width:504.25pt;height:22.3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" filled="f" strokecolor="white [3212]" strokeweight="1pt">
                <v:path arrowok="t"/>
                <v:textbox>
                  <w:txbxContent>
                    <w:p w14:paraId="1746433F" w14:textId="3F559143" w:rsidR="0054665C" w:rsidRPr="00AC2164" w:rsidRDefault="000E24FC" w:rsidP="00B34C0C">
                      <w:pPr>
                        <w:jc w:val="both"/>
                        <w:rPr>
                          <w:color w:val="000000" w:themeColor="text1"/>
                          <w:sz w:val="20"/>
                          <w:szCs w:val="20"/>
                          <w:lang w:eastAsia="zh-CN"/>
                        </w:rPr>
                      </w:pPr>
                      <w:r>
                        <w:rPr>
                          <w:color w:val="000000" w:themeColor="text1"/>
                          <w:sz w:val="20"/>
                          <w:szCs w:val="20"/>
                          <w:lang w:eastAsia="zh-CN"/>
                        </w:rPr>
                        <w:t xml:space="preserve">2013-2015: </w:t>
                      </w:r>
                      <w:r w:rsidR="00A4641E" w:rsidRPr="00A4641E">
                        <w:rPr>
                          <w:rFonts w:hint="eastAsia"/>
                          <w:color w:val="000000" w:themeColor="text1"/>
                          <w:sz w:val="20"/>
                          <w:szCs w:val="20"/>
                          <w:lang w:eastAsia="zh-CN"/>
                        </w:rPr>
                        <w:t>西安交通大学电子科学与技术硕士，中国</w:t>
                      </w:r>
                      <w:r w:rsidR="00A4641E">
                        <w:rPr>
                          <w:color w:val="000000" w:themeColor="text1"/>
                          <w:sz w:val="20"/>
                          <w:szCs w:val="20"/>
                          <w:lang w:eastAsia="zh-CN"/>
                        </w:rPr>
                        <w:t>,</w:t>
                      </w:r>
                      <w:r w:rsidR="00A4641E" w:rsidRPr="00A4641E">
                        <w:rPr>
                          <w:rFonts w:hint="eastAsia"/>
                          <w:color w:val="000000" w:themeColor="text1"/>
                          <w:sz w:val="20"/>
                          <w:szCs w:val="20"/>
                          <w:lang w:eastAsia="zh-CN"/>
                        </w:rPr>
                        <w:t>西安</w:t>
                      </w:r>
                      <w:r w:rsidR="00AF7BD4">
                        <w:rPr>
                          <w:color w:val="000000" w:themeColor="text1"/>
                          <w:sz w:val="20"/>
                          <w:szCs w:val="20"/>
                          <w:lang w:eastAsia="zh-CN"/>
                        </w:rPr>
                        <w:t>.</w:t>
                      </w:r>
                    </w:p>
                  </w:txbxContent>
                </v:textbox>
                <w10:wrap anchorx="page"/>
              </v:rect>
            </w:pict>
          </mc:Fallback>
        </mc:AlternateContent>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p>
    <w:p w14:paraId="5485E4CF" w14:textId="3DE58A24" w:rsidR="00A63271" w:rsidRPr="004671AB" w:rsidRDefault="000E4902" w:rsidP="000E4D09">
      <w:r>
        <w:rPr>
          <w:noProof/>
        </w:rPr>
        <mc:AlternateContent>
          <mc:Choice Requires="wps">
            <w:drawing>
              <wp:anchor distT="0" distB="0" distL="114300" distR="114300" simplePos="0" relativeHeight="251668480" behindDoc="0" locked="0" layoutInCell="1" allowOverlap="1" wp14:anchorId="4AA6CFF7" wp14:editId="6AAB04D7">
                <wp:simplePos x="0" y="0"/>
                <wp:positionH relativeFrom="column">
                  <wp:posOffset>-898525</wp:posOffset>
                </wp:positionH>
                <wp:positionV relativeFrom="paragraph">
                  <wp:posOffset>327025</wp:posOffset>
                </wp:positionV>
                <wp:extent cx="2470785" cy="268605"/>
                <wp:effectExtent l="0" t="0" r="5715" b="0"/>
                <wp:wrapNone/>
                <wp:docPr id="7"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70785" cy="268605"/>
                        </a:xfrm>
                        <a:prstGeom prst="rect">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561D8C2" w14:textId="4644236E" w:rsidR="00795985" w:rsidRPr="00A4641E" w:rsidRDefault="009E7555" w:rsidP="00A4641E">
                            <w:pPr>
                              <w:rPr>
                                <w:szCs w:val="20"/>
                              </w:rPr>
                            </w:pPr>
                            <w:r w:rsidRPr="009E7555">
                              <w:rPr>
                                <w:b/>
                                <w:color w:val="000000" w:themeColor="text1"/>
                                <w:sz w:val="20"/>
                                <w:szCs w:val="20"/>
                              </w:rPr>
                              <w:t>工作经历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A6CFF7" id="Rectangle 34" o:spid="_x0000_s1031" style="position:absolute;margin-left:-70.75pt;margin-top:25.75pt;width:194.55pt;height:21.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" filled="f" strokecolor="white [3212]" strokeweight="1pt">
                <v:path arrowok="t"/>
                <v:textbox>
                  <w:txbxContent>
                    <w:p w14:paraId="2561D8C2" w14:textId="4644236E" w:rsidR="00795985" w:rsidRPr="00A4641E" w:rsidRDefault="009E7555" w:rsidP="00A4641E">
                      <w:pPr>
                        <w:rPr>
                          <w:szCs w:val="20"/>
                        </w:rPr>
                      </w:pPr>
                      <w:r w:rsidRPr="009E7555">
                        <w:rPr>
                          <w:b/>
                          <w:color w:val="000000" w:themeColor="text1"/>
                          <w:sz w:val="20"/>
                          <w:szCs w:val="20"/>
                        </w:rPr>
                        <w:t>工作经历</w:t>
                      </w:r>
                    </w:p>
                  </w:txbxContent>
                </v:textbox>
              </v:rect>
            </w:pict>
          </mc:Fallback>
        </mc:AlternateContent>
      </w:r>
    </w:p>
    <w:p w14:paraId="2FA7B49D" w14:textId="6DE4F02B" w:rsidR="00A63271" w:rsidRPr="004671AB" w:rsidRDefault="000E4902" w:rsidP="000E4D09">
      <w:r>
        <w:rPr>
          <w:noProof/>
        </w:rPr>
        <mc:AlternateContent>
          <mc:Choice Requires="wps">
            <w:drawing>
              <wp:anchor distT="0" distB="0" distL="114300" distR="114300" simplePos="0" relativeHeight="251721728" behindDoc="0" locked="0" layoutInCell="1" allowOverlap="1" wp14:anchorId="2A9BCDAA" wp14:editId="06C5D0B9">
                <wp:simplePos x="0" y="0"/>
                <wp:positionH relativeFrom="page">
                  <wp:posOffset>46990</wp:posOffset>
                </wp:positionH>
                <wp:positionV relativeFrom="paragraph">
                  <wp:posOffset>314960</wp:posOffset>
                </wp:positionV>
                <wp:extent cx="6274435" cy="320675"/>
                <wp:effectExtent l="0" t="0" r="0" b="3175"/>
                <wp:wrapNone/>
                <wp:docPr id="1303612003"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74435" cy="32067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4D06497" w14:textId="5FB49C58" w:rsidR="002822F7" w:rsidRPr="002822F7" w:rsidRDefault="002822F7" w:rsidP="002822F7">
                            <w:pPr>
                              <w:jc w:val="both"/>
                              <w:rPr>
                                <w:rFonts w:ascii="SimSun" w:hAnsi="SimSun"/>
                                <w:color w:val="000000" w:themeColor="text1"/>
                                <w:sz w:val="20"/>
                                <w:szCs w:val="20"/>
                                <w:lang w:eastAsia="zh-CN"/>
                              </w:rPr>
                            </w:pPr>
                            <w:r w:rsidRPr="002822F7">
                              <w:rPr>
                                <w:rFonts w:ascii="SimSun" w:hAnsi="SimSun"/>
                                <w:color w:val="000000" w:themeColor="text1"/>
                                <w:sz w:val="20"/>
                                <w:szCs w:val="20"/>
                                <w:lang w:eastAsia="zh-CN"/>
                              </w:rPr>
                              <w:t>目前:</w:t>
                            </w:r>
                            <w:r w:rsidRPr="002822F7">
                              <w:rPr>
                                <w:rFonts w:ascii="SimSun" w:hAnsi="SimSun"/>
                              </w:rPr>
                              <w:t xml:space="preserve">  首都经济贸易大学助理教授（中国，北京）</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9BCDAA" id="Rectangle 32" o:spid="_x0000_s1032" style="position:absolute;margin-left:3.7pt;margin-top:24.8pt;width:494.05pt;height:25.25pt;z-index:251721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" fillcolor="white [3212]" strokecolor="white [3212]" strokeweight="1pt">
                <v:path arrowok="t"/>
                <v:textbox>
                  <w:txbxContent>
                    <w:p w14:paraId="74D06497" w14:textId="5FB49C58" w:rsidR="002822F7" w:rsidRPr="002822F7" w:rsidRDefault="002822F7" w:rsidP="002822F7">
                      <w:pPr>
                        <w:jc w:val="both"/>
                        <w:rPr>
                          <w:rFonts w:ascii="SimSun" w:hAnsi="SimSun"/>
                          <w:color w:val="000000" w:themeColor="text1"/>
                          <w:sz w:val="20"/>
                          <w:szCs w:val="20"/>
                          <w:lang w:eastAsia="zh-CN"/>
                        </w:rPr>
                      </w:pPr>
                      <w:r w:rsidRPr="002822F7">
                        <w:rPr>
                          <w:rFonts w:ascii="SimSun" w:hAnsi="SimSun"/>
                          <w:color w:val="000000" w:themeColor="text1"/>
                          <w:sz w:val="20"/>
                          <w:szCs w:val="20"/>
                          <w:lang w:eastAsia="zh-CN"/>
                        </w:rPr>
                        <w:t>目前:</w:t>
                      </w:r>
                      <w:r w:rsidRPr="002822F7">
                        <w:rPr>
                          <w:rFonts w:ascii="SimSun" w:hAnsi="SimSun"/>
                        </w:rPr>
                        <w:t xml:space="preserve">  首都经济贸易大学助理教授（中国，北京）</w:t>
                      </w:r>
                    </w:p>
                  </w:txbxContent>
                </v:textbox>
                <w10:wrap anchorx="page"/>
              </v:rect>
            </w:pict>
          </mc:Fallback>
        </mc:AlternateContent>
      </w:r>
    </w:p>
    <w:p w14:paraId="4FC8B597" w14:textId="6BA1B3F1" w:rsidR="00A63271" w:rsidRPr="004671AB" w:rsidRDefault="000E4902" w:rsidP="000E4D09">
      <w:r>
        <w:rPr>
          <w:noProof/>
        </w:rPr>
        <mc:AlternateContent>
          <mc:Choice Requires="wps">
            <w:drawing>
              <wp:anchor distT="0" distB="0" distL="114300" distR="114300" simplePos="0" relativeHeight="251720704" behindDoc="0" locked="0" layoutInCell="1" allowOverlap="1" wp14:anchorId="2A9BCDAA" wp14:editId="15D01AD2">
                <wp:simplePos x="0" y="0"/>
                <wp:positionH relativeFrom="page">
                  <wp:posOffset>34290</wp:posOffset>
                </wp:positionH>
                <wp:positionV relativeFrom="paragraph">
                  <wp:posOffset>305435</wp:posOffset>
                </wp:positionV>
                <wp:extent cx="6274435" cy="255270"/>
                <wp:effectExtent l="0" t="0" r="0" b="0"/>
                <wp:wrapNone/>
                <wp:docPr id="2053954439"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74435" cy="25527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8C03A9B" w14:textId="4497FBF1" w:rsidR="00C763BF" w:rsidRPr="00AC2164" w:rsidRDefault="00C763BF" w:rsidP="00C763BF">
                            <w:pPr>
                              <w:jc w:val="both"/>
                              <w:rPr>
                                <w:color w:val="000000" w:themeColor="text1"/>
                                <w:sz w:val="20"/>
                                <w:szCs w:val="20"/>
                                <w:lang w:eastAsia="zh-CN"/>
                              </w:rPr>
                            </w:pPr>
                            <w:r>
                              <w:rPr>
                                <w:color w:val="000000" w:themeColor="text1"/>
                                <w:sz w:val="20"/>
                                <w:szCs w:val="20"/>
                                <w:lang w:eastAsia="zh-CN"/>
                              </w:rPr>
                              <w:t>20</w:t>
                            </w:r>
                            <w:r w:rsidR="0036031A">
                              <w:rPr>
                                <w:color w:val="000000" w:themeColor="text1"/>
                                <w:sz w:val="20"/>
                                <w:szCs w:val="20"/>
                                <w:lang w:eastAsia="zh-CN"/>
                              </w:rPr>
                              <w:t>24</w:t>
                            </w:r>
                            <w:r>
                              <w:rPr>
                                <w:color w:val="000000" w:themeColor="text1"/>
                                <w:sz w:val="20"/>
                                <w:szCs w:val="20"/>
                                <w:lang w:eastAsia="zh-CN"/>
                              </w:rPr>
                              <w:t>-202</w:t>
                            </w:r>
                            <w:r w:rsidR="0036031A">
                              <w:rPr>
                                <w:color w:val="000000" w:themeColor="text1"/>
                                <w:sz w:val="20"/>
                                <w:szCs w:val="20"/>
                                <w:lang w:eastAsia="zh-CN"/>
                              </w:rPr>
                              <w:t>5</w:t>
                            </w:r>
                            <w:r>
                              <w:rPr>
                                <w:color w:val="000000" w:themeColor="text1"/>
                                <w:sz w:val="20"/>
                                <w:szCs w:val="20"/>
                                <w:lang w:eastAsia="zh-CN"/>
                              </w:rPr>
                              <w:t>:</w:t>
                            </w:r>
                            <w:r w:rsidR="0036031A" w:rsidRPr="0036031A">
                              <w:t xml:space="preserve"> </w:t>
                            </w:r>
                            <w:r w:rsidR="0036031A" w:rsidRPr="0036031A">
                              <w:rPr>
                                <w:rFonts w:hint="eastAsia"/>
                              </w:rPr>
                              <w:t>中美联合培养学位项目全球教授（美国亚利桑那大学与首都经济贸易大学</w:t>
                            </w:r>
                            <w:r w:rsidR="0036031A">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9BCDAA" id="Rectangle 31" o:spid="_x0000_s1033" style="position:absolute;margin-left:2.7pt;margin-top:24.05pt;width:494.05pt;height:20.1pt;z-index:251720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" fillcolor="white [3212]" strokecolor="white [3212]" strokeweight="1pt">
                <v:path arrowok="t"/>
                <v:textbox>
                  <w:txbxContent>
                    <w:p w14:paraId="68C03A9B" w14:textId="4497FBF1" w:rsidR="00C763BF" w:rsidRPr="00AC2164" w:rsidRDefault="00C763BF" w:rsidP="00C763BF">
                      <w:pPr>
                        <w:jc w:val="both"/>
                        <w:rPr>
                          <w:color w:val="000000" w:themeColor="text1"/>
                          <w:sz w:val="20"/>
                          <w:szCs w:val="20"/>
                          <w:lang w:eastAsia="zh-CN"/>
                        </w:rPr>
                      </w:pPr>
                      <w:r>
                        <w:rPr>
                          <w:color w:val="000000" w:themeColor="text1"/>
                          <w:sz w:val="20"/>
                          <w:szCs w:val="20"/>
                          <w:lang w:eastAsia="zh-CN"/>
                        </w:rPr>
                        <w:t>20</w:t>
                      </w:r>
                      <w:r w:rsidR="0036031A">
                        <w:rPr>
                          <w:color w:val="000000" w:themeColor="text1"/>
                          <w:sz w:val="20"/>
                          <w:szCs w:val="20"/>
                          <w:lang w:eastAsia="zh-CN"/>
                        </w:rPr>
                        <w:t>24</w:t>
                      </w:r>
                      <w:r>
                        <w:rPr>
                          <w:color w:val="000000" w:themeColor="text1"/>
                          <w:sz w:val="20"/>
                          <w:szCs w:val="20"/>
                          <w:lang w:eastAsia="zh-CN"/>
                        </w:rPr>
                        <w:t>-202</w:t>
                      </w:r>
                      <w:r w:rsidR="0036031A">
                        <w:rPr>
                          <w:color w:val="000000" w:themeColor="text1"/>
                          <w:sz w:val="20"/>
                          <w:szCs w:val="20"/>
                          <w:lang w:eastAsia="zh-CN"/>
                        </w:rPr>
                        <w:t>5</w:t>
                      </w:r>
                      <w:r>
                        <w:rPr>
                          <w:color w:val="000000" w:themeColor="text1"/>
                          <w:sz w:val="20"/>
                          <w:szCs w:val="20"/>
                          <w:lang w:eastAsia="zh-CN"/>
                        </w:rPr>
                        <w:t>:</w:t>
                      </w:r>
                      <w:r w:rsidR="0036031A" w:rsidRPr="0036031A">
                        <w:t xml:space="preserve"> </w:t>
                      </w:r>
                      <w:r w:rsidR="0036031A" w:rsidRPr="0036031A">
                        <w:rPr>
                          <w:rFonts w:hint="eastAsia"/>
                        </w:rPr>
                        <w:t>中美联合培养学位项目全球教授（美国亚利桑那大学与首都经济贸易大学</w:t>
                      </w:r>
                      <w:r w:rsidR="0036031A">
                        <w:t>).</w:t>
                      </w:r>
                    </w:p>
                  </w:txbxContent>
                </v:textbox>
                <w10:wrap anchorx="page"/>
              </v:rect>
            </w:pict>
          </mc:Fallback>
        </mc:AlternateContent>
      </w:r>
    </w:p>
    <w:p w14:paraId="61EB316D" w14:textId="08152D85" w:rsidR="00A63271" w:rsidRPr="004671AB" w:rsidRDefault="000E4902" w:rsidP="000E4D09">
      <w:r>
        <w:rPr>
          <w:noProof/>
          <w:lang w:eastAsia="zh-CN"/>
        </w:rPr>
        <mc:AlternateContent>
          <mc:Choice Requires="wps">
            <w:drawing>
              <wp:anchor distT="0" distB="0" distL="114300" distR="114300" simplePos="0" relativeHeight="251716608" behindDoc="0" locked="0" layoutInCell="1" allowOverlap="1" wp14:anchorId="2A9BCDAA" wp14:editId="2AFB5C6B">
                <wp:simplePos x="0" y="0"/>
                <wp:positionH relativeFrom="page">
                  <wp:posOffset>43815</wp:posOffset>
                </wp:positionH>
                <wp:positionV relativeFrom="paragraph">
                  <wp:posOffset>290830</wp:posOffset>
                </wp:positionV>
                <wp:extent cx="5928360" cy="255270"/>
                <wp:effectExtent l="0" t="0" r="0" b="0"/>
                <wp:wrapNone/>
                <wp:docPr id="266693623"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28360" cy="25527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57F8C75" w14:textId="46410D65" w:rsidR="002C5A84" w:rsidRPr="00AC2164" w:rsidRDefault="000E24FC" w:rsidP="00810A45">
                            <w:pPr>
                              <w:rPr>
                                <w:color w:val="000000" w:themeColor="text1"/>
                                <w:sz w:val="20"/>
                                <w:szCs w:val="20"/>
                                <w:lang w:eastAsia="zh-CN"/>
                              </w:rPr>
                            </w:pPr>
                            <w:r>
                              <w:rPr>
                                <w:color w:val="000000" w:themeColor="text1"/>
                                <w:sz w:val="20"/>
                                <w:szCs w:val="20"/>
                                <w:lang w:eastAsia="zh-CN"/>
                              </w:rPr>
                              <w:t>20</w:t>
                            </w:r>
                            <w:r w:rsidR="009E7555">
                              <w:rPr>
                                <w:color w:val="000000" w:themeColor="text1"/>
                                <w:sz w:val="20"/>
                                <w:szCs w:val="20"/>
                                <w:lang w:eastAsia="zh-CN"/>
                              </w:rPr>
                              <w:t>22</w:t>
                            </w:r>
                            <w:r>
                              <w:rPr>
                                <w:color w:val="000000" w:themeColor="text1"/>
                                <w:sz w:val="20"/>
                                <w:szCs w:val="20"/>
                                <w:lang w:eastAsia="zh-CN"/>
                              </w:rPr>
                              <w:t>-2024:</w:t>
                            </w:r>
                            <w:r w:rsidR="00A4641E" w:rsidRPr="00A4641E">
                              <w:rPr>
                                <w:rFonts w:hint="eastAsia"/>
                                <w:color w:val="000000" w:themeColor="text1"/>
                                <w:sz w:val="20"/>
                                <w:szCs w:val="20"/>
                                <w:lang w:eastAsia="zh-CN"/>
                              </w:rPr>
                              <w:t>首都经济贸易大学讲师</w:t>
                            </w:r>
                            <w:r w:rsidR="006C58B2">
                              <w:rPr>
                                <w:color w:val="000000" w:themeColor="text1"/>
                                <w:sz w:val="20"/>
                                <w:szCs w:val="20"/>
                                <w:lang w:eastAsia="zh-CN"/>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9BCDAA" id="Rectangle 30" o:spid="_x0000_s1034" style="position:absolute;margin-left:3.45pt;margin-top:22.9pt;width:466.8pt;height:20.1pt;z-index:2517166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" fillcolor="white [3212]" strokecolor="white [3212]" strokeweight="1pt">
                <v:path arrowok="t"/>
                <v:textbox>
                  <w:txbxContent>
                    <w:p w14:paraId="557F8C75" w14:textId="46410D65" w:rsidR="002C5A84" w:rsidRPr="00AC2164" w:rsidRDefault="000E24FC" w:rsidP="00810A45">
                      <w:pPr>
                        <w:rPr>
                          <w:color w:val="000000" w:themeColor="text1"/>
                          <w:sz w:val="20"/>
                          <w:szCs w:val="20"/>
                          <w:lang w:eastAsia="zh-CN"/>
                        </w:rPr>
                      </w:pPr>
                      <w:r>
                        <w:rPr>
                          <w:color w:val="000000" w:themeColor="text1"/>
                          <w:sz w:val="20"/>
                          <w:szCs w:val="20"/>
                          <w:lang w:eastAsia="zh-CN"/>
                        </w:rPr>
                        <w:t>20</w:t>
                      </w:r>
                      <w:r w:rsidR="009E7555">
                        <w:rPr>
                          <w:color w:val="000000" w:themeColor="text1"/>
                          <w:sz w:val="20"/>
                          <w:szCs w:val="20"/>
                          <w:lang w:eastAsia="zh-CN"/>
                        </w:rPr>
                        <w:t>22</w:t>
                      </w:r>
                      <w:r>
                        <w:rPr>
                          <w:color w:val="000000" w:themeColor="text1"/>
                          <w:sz w:val="20"/>
                          <w:szCs w:val="20"/>
                          <w:lang w:eastAsia="zh-CN"/>
                        </w:rPr>
                        <w:t>-2024:</w:t>
                      </w:r>
                      <w:r w:rsidR="00A4641E" w:rsidRPr="00A4641E">
                        <w:rPr>
                          <w:rFonts w:hint="eastAsia"/>
                          <w:color w:val="000000" w:themeColor="text1"/>
                          <w:sz w:val="20"/>
                          <w:szCs w:val="20"/>
                          <w:lang w:eastAsia="zh-CN"/>
                        </w:rPr>
                        <w:t>首都经济贸易大学讲师</w:t>
                      </w:r>
                      <w:r w:rsidR="006C58B2">
                        <w:rPr>
                          <w:color w:val="000000" w:themeColor="text1"/>
                          <w:sz w:val="20"/>
                          <w:szCs w:val="20"/>
                          <w:lang w:eastAsia="zh-CN"/>
                        </w:rPr>
                        <w:t>.</w:t>
                      </w:r>
                    </w:p>
                  </w:txbxContent>
                </v:textbox>
                <w10:wrap anchorx="page"/>
              </v:rect>
            </w:pict>
          </mc:Fallback>
        </mc:AlternateContent>
      </w:r>
    </w:p>
    <w:p w14:paraId="16D41F0E" w14:textId="6CF62C4D" w:rsidR="0056364C" w:rsidRPr="004671AB" w:rsidRDefault="000E4902" w:rsidP="000E4D09">
      <w:r>
        <w:rPr>
          <w:noProof/>
          <w:lang w:eastAsia="zh-CN"/>
        </w:rPr>
        <mc:AlternateContent>
          <mc:Choice Requires="wps">
            <w:drawing>
              <wp:anchor distT="0" distB="0" distL="114300" distR="114300" simplePos="0" relativeHeight="251703296" behindDoc="0" locked="0" layoutInCell="1" allowOverlap="1" wp14:anchorId="7461D034" wp14:editId="13F65A62">
                <wp:simplePos x="0" y="0"/>
                <wp:positionH relativeFrom="page">
                  <wp:posOffset>250190</wp:posOffset>
                </wp:positionH>
                <wp:positionV relativeFrom="paragraph">
                  <wp:posOffset>3925570</wp:posOffset>
                </wp:positionV>
                <wp:extent cx="7446010" cy="1198245"/>
                <wp:effectExtent l="0" t="0" r="2540" b="1905"/>
                <wp:wrapNone/>
                <wp:docPr id="668818154"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46010" cy="119824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0A40473" w14:textId="77777777" w:rsidR="001877B7" w:rsidRPr="00A276E3" w:rsidRDefault="009D2FE2" w:rsidP="001877B7">
                            <w:pPr>
                              <w:pStyle w:val="ListParagraph"/>
                              <w:numPr>
                                <w:ilvl w:val="0"/>
                                <w:numId w:val="6"/>
                              </w:numPr>
                              <w:spacing w:after="0" w:line="240" w:lineRule="auto"/>
                              <w:jc w:val="both"/>
                              <w:rPr>
                                <w:rFonts w:asciiTheme="majorBidi" w:eastAsia="SimSun" w:hAnsiTheme="majorBidi" w:cstheme="majorBidi"/>
                                <w:color w:val="000000" w:themeColor="text1"/>
                                <w:sz w:val="20"/>
                                <w:szCs w:val="20"/>
                                <w:lang w:eastAsia="zh-CN"/>
                              </w:rPr>
                            </w:pPr>
                            <w:r w:rsidRPr="009D2FE2">
                              <w:rPr>
                                <w:rFonts w:asciiTheme="majorBidi" w:eastAsia="SimSun" w:hAnsiTheme="majorBidi" w:cstheme="majorBidi" w:hint="eastAsia"/>
                                <w:color w:val="000000" w:themeColor="text1"/>
                                <w:sz w:val="20"/>
                                <w:szCs w:val="20"/>
                                <w:lang w:eastAsia="zh-CN"/>
                              </w:rPr>
                              <w:t>用于道路检测和自动驾驶的人形机器人驾驶员视觉系统的设计、测试和应用</w:t>
                            </w:r>
                            <w:r w:rsidR="001877B7" w:rsidRPr="00A276E3">
                              <w:rPr>
                                <w:rFonts w:asciiTheme="majorBidi" w:eastAsia="SimSun" w:hAnsiTheme="majorBidi" w:cstheme="majorBidi"/>
                                <w:color w:val="000000" w:themeColor="text1"/>
                                <w:sz w:val="20"/>
                                <w:szCs w:val="20"/>
                                <w:lang w:eastAsia="zh-CN"/>
                              </w:rPr>
                              <w:t>.</w:t>
                            </w:r>
                          </w:p>
                          <w:p w14:paraId="2F4B6B46" w14:textId="77777777" w:rsidR="003F74C5" w:rsidRPr="00A276E3" w:rsidRDefault="009D2FE2" w:rsidP="0043701D">
                            <w:pPr>
                              <w:pStyle w:val="ListParagraph"/>
                              <w:numPr>
                                <w:ilvl w:val="0"/>
                                <w:numId w:val="6"/>
                              </w:numPr>
                              <w:spacing w:after="0" w:line="240" w:lineRule="auto"/>
                              <w:jc w:val="both"/>
                              <w:rPr>
                                <w:rFonts w:asciiTheme="majorBidi" w:eastAsia="SimSun" w:hAnsiTheme="majorBidi" w:cstheme="majorBidi"/>
                                <w:color w:val="000000" w:themeColor="text1"/>
                                <w:sz w:val="20"/>
                                <w:szCs w:val="20"/>
                                <w:lang w:eastAsia="zh-CN"/>
                              </w:rPr>
                            </w:pPr>
                            <w:r w:rsidRPr="009D2FE2">
                              <w:rPr>
                                <w:rFonts w:asciiTheme="majorBidi" w:eastAsia="SimSun" w:hAnsiTheme="majorBidi" w:cstheme="majorBidi" w:hint="eastAsia"/>
                                <w:color w:val="000000" w:themeColor="text1"/>
                                <w:sz w:val="20"/>
                                <w:szCs w:val="20"/>
                                <w:lang w:eastAsia="zh-CN"/>
                              </w:rPr>
                              <w:t>电子视频</w:t>
                            </w:r>
                            <w:r w:rsidRPr="009D2FE2">
                              <w:rPr>
                                <w:rFonts w:asciiTheme="majorBidi" w:eastAsia="SimSun" w:hAnsiTheme="majorBidi" w:cstheme="majorBidi" w:hint="eastAsia"/>
                                <w:color w:val="000000" w:themeColor="text1"/>
                                <w:sz w:val="20"/>
                                <w:szCs w:val="20"/>
                                <w:lang w:eastAsia="zh-CN"/>
                              </w:rPr>
                              <w:t>/</w:t>
                            </w:r>
                            <w:r w:rsidRPr="009D2FE2">
                              <w:rPr>
                                <w:rFonts w:asciiTheme="majorBidi" w:eastAsia="SimSun" w:hAnsiTheme="majorBidi" w:cstheme="majorBidi" w:hint="eastAsia"/>
                                <w:color w:val="000000" w:themeColor="text1"/>
                                <w:sz w:val="20"/>
                                <w:szCs w:val="20"/>
                                <w:lang w:eastAsia="zh-CN"/>
                              </w:rPr>
                              <w:t>图像稳定</w:t>
                            </w:r>
                            <w:r w:rsidRPr="009D2FE2">
                              <w:rPr>
                                <w:rFonts w:asciiTheme="majorBidi" w:eastAsia="SimSun" w:hAnsiTheme="majorBidi" w:cstheme="majorBidi" w:hint="eastAsia"/>
                                <w:color w:val="000000" w:themeColor="text1"/>
                                <w:sz w:val="20"/>
                                <w:szCs w:val="20"/>
                                <w:lang w:eastAsia="zh-CN"/>
                              </w:rPr>
                              <w:t>7DOF</w:t>
                            </w:r>
                            <w:r w:rsidRPr="009D2FE2">
                              <w:rPr>
                                <w:rFonts w:asciiTheme="majorBidi" w:eastAsia="SimSun" w:hAnsiTheme="majorBidi" w:cstheme="majorBidi" w:hint="eastAsia"/>
                                <w:color w:val="000000" w:themeColor="text1"/>
                                <w:sz w:val="20"/>
                                <w:szCs w:val="20"/>
                                <w:lang w:eastAsia="zh-CN"/>
                              </w:rPr>
                              <w:t>机器人仿生眼平台</w:t>
                            </w:r>
                            <w:r w:rsidR="001D7D89" w:rsidRPr="00A276E3">
                              <w:rPr>
                                <w:rFonts w:asciiTheme="majorBidi" w:eastAsia="SimSun" w:hAnsiTheme="majorBidi" w:cstheme="majorBidi"/>
                                <w:sz w:val="20"/>
                                <w:szCs w:val="20"/>
                                <w:lang w:eastAsia="zh-CN"/>
                              </w:rPr>
                              <w:t>.</w:t>
                            </w:r>
                          </w:p>
                          <w:p w14:paraId="7B5F1872" w14:textId="77777777" w:rsidR="001877B7" w:rsidRPr="00A276E3" w:rsidRDefault="009D2FE2" w:rsidP="00692C68">
                            <w:pPr>
                              <w:pStyle w:val="ListParagraph"/>
                              <w:numPr>
                                <w:ilvl w:val="0"/>
                                <w:numId w:val="6"/>
                              </w:numPr>
                              <w:spacing w:after="0" w:line="240" w:lineRule="auto"/>
                              <w:jc w:val="both"/>
                              <w:rPr>
                                <w:rFonts w:asciiTheme="majorBidi" w:eastAsia="SimSun" w:hAnsiTheme="majorBidi" w:cstheme="majorBidi"/>
                                <w:color w:val="000000" w:themeColor="text1"/>
                                <w:sz w:val="20"/>
                                <w:szCs w:val="20"/>
                                <w:lang w:eastAsia="zh-CN"/>
                              </w:rPr>
                            </w:pPr>
                            <w:r w:rsidRPr="009D2FE2">
                              <w:rPr>
                                <w:rFonts w:asciiTheme="majorBidi" w:eastAsia="SimSun" w:hAnsiTheme="majorBidi" w:cstheme="majorBidi" w:hint="eastAsia"/>
                                <w:color w:val="000000" w:themeColor="text1"/>
                                <w:sz w:val="20"/>
                                <w:szCs w:val="20"/>
                                <w:lang w:eastAsia="zh-CN"/>
                              </w:rPr>
                              <w:t>作为参加</w:t>
                            </w:r>
                            <w:r w:rsidRPr="009D2FE2">
                              <w:rPr>
                                <w:rFonts w:asciiTheme="majorBidi" w:eastAsia="SimSun" w:hAnsiTheme="majorBidi" w:cstheme="majorBidi" w:hint="eastAsia"/>
                                <w:color w:val="000000" w:themeColor="text1"/>
                                <w:sz w:val="20"/>
                                <w:szCs w:val="20"/>
                                <w:lang w:eastAsia="zh-CN"/>
                              </w:rPr>
                              <w:t xml:space="preserve"> 2020 </w:t>
                            </w:r>
                            <w:r w:rsidRPr="009D2FE2">
                              <w:rPr>
                                <w:rFonts w:asciiTheme="majorBidi" w:eastAsia="SimSun" w:hAnsiTheme="majorBidi" w:cstheme="majorBidi" w:hint="eastAsia"/>
                                <w:color w:val="000000" w:themeColor="text1"/>
                                <w:sz w:val="20"/>
                                <w:szCs w:val="20"/>
                                <w:lang w:eastAsia="zh-CN"/>
                              </w:rPr>
                              <w:t>年在中国深圳举行的先进技术与工程挑战赛的机器人准备团队的一部分，该机器人必须在带有小石头的崎岖地形上导航、穿过水、上下楼梯、打开和穿过门、穿越可重构的迷宫环境（获得第</w:t>
                            </w:r>
                            <w:r w:rsidRPr="009D2FE2">
                              <w:rPr>
                                <w:rFonts w:asciiTheme="majorBidi" w:eastAsia="SimSun" w:hAnsiTheme="majorBidi" w:cstheme="majorBidi" w:hint="eastAsia"/>
                                <w:color w:val="000000" w:themeColor="text1"/>
                                <w:sz w:val="20"/>
                                <w:szCs w:val="20"/>
                                <w:lang w:eastAsia="zh-CN"/>
                              </w:rPr>
                              <w:t xml:space="preserve"> 9 </w:t>
                            </w:r>
                            <w:r>
                              <w:rPr>
                                <w:rFonts w:asciiTheme="majorBidi" w:eastAsia="SimSun" w:hAnsiTheme="majorBidi" w:cstheme="majorBidi" w:hint="eastAsia"/>
                                <w:color w:val="000000" w:themeColor="text1"/>
                                <w:sz w:val="20"/>
                                <w:szCs w:val="20"/>
                                <w:lang w:eastAsia="zh-CN"/>
                              </w:rPr>
                              <w:t>名</w:t>
                            </w:r>
                            <w:r w:rsidRPr="009D2FE2">
                              <w:rPr>
                                <w:rFonts w:asciiTheme="majorBidi" w:eastAsia="SimSun" w:hAnsiTheme="majorBidi" w:cstheme="majorBidi" w:hint="eastAsia"/>
                                <w:color w:val="000000" w:themeColor="text1"/>
                                <w:sz w:val="20"/>
                                <w:szCs w:val="20"/>
                                <w:lang w:eastAsia="zh-CN"/>
                              </w:rPr>
                              <w:t>。</w:t>
                            </w:r>
                          </w:p>
                          <w:p w14:paraId="0A39C5B7" w14:textId="77777777" w:rsidR="001877B7" w:rsidRPr="006C6E3E" w:rsidRDefault="009D2FE2" w:rsidP="009D2FE2">
                            <w:pPr>
                              <w:pStyle w:val="ListParagraph"/>
                              <w:numPr>
                                <w:ilvl w:val="0"/>
                                <w:numId w:val="6"/>
                              </w:numPr>
                              <w:spacing w:after="0" w:line="240" w:lineRule="auto"/>
                              <w:jc w:val="both"/>
                              <w:rPr>
                                <w:rFonts w:asciiTheme="majorBidi" w:hAnsiTheme="majorBidi" w:cstheme="majorBidi"/>
                                <w:color w:val="000000" w:themeColor="text1"/>
                                <w:sz w:val="20"/>
                                <w:szCs w:val="20"/>
                                <w:lang w:eastAsia="zh-CN"/>
                              </w:rPr>
                            </w:pPr>
                            <w:r w:rsidRPr="009D2FE2">
                              <w:rPr>
                                <w:rFonts w:asciiTheme="majorBidi" w:eastAsia="SimSun" w:hAnsiTheme="majorBidi" w:cstheme="majorBidi" w:hint="eastAsia"/>
                                <w:sz w:val="20"/>
                                <w:szCs w:val="20"/>
                                <w:lang w:eastAsia="zh-CN"/>
                              </w:rPr>
                              <w:t>开发迷宫遍历算法，开发主动</w:t>
                            </w:r>
                            <w:r w:rsidRPr="009D2FE2">
                              <w:rPr>
                                <w:rFonts w:asciiTheme="majorBidi" w:eastAsia="SimSun" w:hAnsiTheme="majorBidi" w:cstheme="majorBidi" w:hint="eastAsia"/>
                                <w:sz w:val="20"/>
                                <w:szCs w:val="20"/>
                                <w:lang w:eastAsia="zh-CN"/>
                              </w:rPr>
                              <w:t xml:space="preserve"> S</w:t>
                            </w:r>
                            <w:r>
                              <w:rPr>
                                <w:rFonts w:asciiTheme="majorBidi" w:eastAsia="SimSun" w:hAnsiTheme="majorBidi" w:cstheme="majorBidi"/>
                                <w:sz w:val="20"/>
                                <w:szCs w:val="20"/>
                                <w:lang w:eastAsia="zh-CN"/>
                              </w:rPr>
                              <w:t>LAM</w:t>
                            </w:r>
                            <w:r w:rsidRPr="009D2FE2">
                              <w:rPr>
                                <w:rFonts w:asciiTheme="majorBidi" w:eastAsia="SimSun" w:hAnsiTheme="majorBidi" w:cstheme="majorBidi" w:hint="eastAsia"/>
                                <w:sz w:val="20"/>
                                <w:szCs w:val="20"/>
                                <w:lang w:eastAsia="zh-CN"/>
                              </w:rPr>
                              <w:t xml:space="preserve"> </w:t>
                            </w:r>
                            <w:r w:rsidRPr="009D2FE2">
                              <w:rPr>
                                <w:rFonts w:asciiTheme="majorBidi" w:eastAsia="SimSun" w:hAnsiTheme="majorBidi" w:cstheme="majorBidi" w:hint="eastAsia"/>
                                <w:sz w:val="20"/>
                                <w:szCs w:val="20"/>
                                <w:lang w:eastAsia="zh-CN"/>
                              </w:rPr>
                              <w:t>的覆盖路径规划框架</w:t>
                            </w:r>
                            <w:r w:rsidR="00692C68" w:rsidRPr="00A276E3">
                              <w:rPr>
                                <w:rFonts w:asciiTheme="majorBidi" w:eastAsia="SimSun" w:hAnsiTheme="majorBidi" w:cstheme="majorBidi"/>
                                <w:sz w:val="20"/>
                                <w:szCs w:val="20"/>
                                <w:lang w:eastAsia="zh-CN"/>
                              </w:rPr>
                              <w:t>.</w:t>
                            </w:r>
                          </w:p>
                          <w:p w14:paraId="6562B5C0" w14:textId="77777777" w:rsidR="006C6E3E" w:rsidRPr="00A276E3" w:rsidRDefault="009D2FE2" w:rsidP="009D2FE2">
                            <w:pPr>
                              <w:pStyle w:val="ListParagraph"/>
                              <w:numPr>
                                <w:ilvl w:val="0"/>
                                <w:numId w:val="6"/>
                              </w:numPr>
                              <w:spacing w:after="0" w:line="240" w:lineRule="auto"/>
                              <w:jc w:val="both"/>
                              <w:rPr>
                                <w:rFonts w:asciiTheme="majorBidi" w:hAnsiTheme="majorBidi" w:cstheme="majorBidi"/>
                                <w:color w:val="000000" w:themeColor="text1"/>
                                <w:sz w:val="20"/>
                                <w:szCs w:val="20"/>
                                <w:lang w:eastAsia="zh-CN"/>
                              </w:rPr>
                            </w:pPr>
                            <w:r>
                              <w:rPr>
                                <w:rFonts w:asciiTheme="majorBidi" w:hAnsiTheme="majorBidi" w:cstheme="majorBidi" w:hint="eastAsia"/>
                                <w:color w:val="000000" w:themeColor="text1"/>
                                <w:sz w:val="20"/>
                                <w:szCs w:val="20"/>
                                <w:lang w:eastAsia="zh-CN"/>
                              </w:rPr>
                              <w:t>移动机器人智能抓取关键技术合作项目（华为</w:t>
                            </w:r>
                            <w:r w:rsidRPr="009D2FE2">
                              <w:rPr>
                                <w:rFonts w:asciiTheme="majorBidi" w:hAnsiTheme="majorBidi" w:cstheme="majorBidi" w:hint="eastAsia"/>
                                <w:color w:val="000000" w:themeColor="text1"/>
                                <w:sz w:val="20"/>
                                <w:szCs w:val="20"/>
                                <w:lang w:eastAsia="zh-CN"/>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61D034" id="Rectangle 29" o:spid="_x0000_s1035" style="position:absolute;margin-left:19.7pt;margin-top:309.1pt;width:586.3pt;height:94.35pt;z-index:251703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" fillcolor="white [3212]" strokecolor="white [3212]" strokeweight="1pt">
                <v:path arrowok="t"/>
                <v:textbox>
                  <w:txbxContent>
                    <w:p w14:paraId="00A40473" w14:textId="77777777" w:rsidR="001877B7" w:rsidRPr="00A276E3" w:rsidRDefault="009D2FE2" w:rsidP="001877B7">
                      <w:pPr>
                        <w:pStyle w:val="ListParagraph"/>
                        <w:numPr>
                          <w:ilvl w:val="0"/>
                          <w:numId w:val="6"/>
                        </w:numPr>
                        <w:spacing w:after="0" w:line="240" w:lineRule="auto"/>
                        <w:jc w:val="both"/>
                        <w:rPr>
                          <w:rFonts w:asciiTheme="majorBidi" w:eastAsia="SimSun" w:hAnsiTheme="majorBidi" w:cstheme="majorBidi"/>
                          <w:color w:val="000000" w:themeColor="text1"/>
                          <w:sz w:val="20"/>
                          <w:szCs w:val="20"/>
                          <w:lang w:eastAsia="zh-CN"/>
                        </w:rPr>
                      </w:pPr>
                      <w:r w:rsidRPr="009D2FE2">
                        <w:rPr>
                          <w:rFonts w:asciiTheme="majorBidi" w:eastAsia="SimSun" w:hAnsiTheme="majorBidi" w:cstheme="majorBidi" w:hint="eastAsia"/>
                          <w:color w:val="000000" w:themeColor="text1"/>
                          <w:sz w:val="20"/>
                          <w:szCs w:val="20"/>
                          <w:lang w:eastAsia="zh-CN"/>
                        </w:rPr>
                        <w:t>用于道路检测和自动驾驶的人形机器人驾驶员视觉系统的设计、测试和应用</w:t>
                      </w:r>
                      <w:r w:rsidR="001877B7" w:rsidRPr="00A276E3">
                        <w:rPr>
                          <w:rFonts w:asciiTheme="majorBidi" w:eastAsia="SimSun" w:hAnsiTheme="majorBidi" w:cstheme="majorBidi"/>
                          <w:color w:val="000000" w:themeColor="text1"/>
                          <w:sz w:val="20"/>
                          <w:szCs w:val="20"/>
                          <w:lang w:eastAsia="zh-CN"/>
                        </w:rPr>
                        <w:t>.</w:t>
                      </w:r>
                    </w:p>
                    <w:p w14:paraId="2F4B6B46" w14:textId="77777777" w:rsidR="003F74C5" w:rsidRPr="00A276E3" w:rsidRDefault="009D2FE2" w:rsidP="0043701D">
                      <w:pPr>
                        <w:pStyle w:val="ListParagraph"/>
                        <w:numPr>
                          <w:ilvl w:val="0"/>
                          <w:numId w:val="6"/>
                        </w:numPr>
                        <w:spacing w:after="0" w:line="240" w:lineRule="auto"/>
                        <w:jc w:val="both"/>
                        <w:rPr>
                          <w:rFonts w:asciiTheme="majorBidi" w:eastAsia="SimSun" w:hAnsiTheme="majorBidi" w:cstheme="majorBidi"/>
                          <w:color w:val="000000" w:themeColor="text1"/>
                          <w:sz w:val="20"/>
                          <w:szCs w:val="20"/>
                          <w:lang w:eastAsia="zh-CN"/>
                        </w:rPr>
                      </w:pPr>
                      <w:r w:rsidRPr="009D2FE2">
                        <w:rPr>
                          <w:rFonts w:asciiTheme="majorBidi" w:eastAsia="SimSun" w:hAnsiTheme="majorBidi" w:cstheme="majorBidi" w:hint="eastAsia"/>
                          <w:color w:val="000000" w:themeColor="text1"/>
                          <w:sz w:val="20"/>
                          <w:szCs w:val="20"/>
                          <w:lang w:eastAsia="zh-CN"/>
                        </w:rPr>
                        <w:t>电子视频</w:t>
                      </w:r>
                      <w:r w:rsidRPr="009D2FE2">
                        <w:rPr>
                          <w:rFonts w:asciiTheme="majorBidi" w:eastAsia="SimSun" w:hAnsiTheme="majorBidi" w:cstheme="majorBidi" w:hint="eastAsia"/>
                          <w:color w:val="000000" w:themeColor="text1"/>
                          <w:sz w:val="20"/>
                          <w:szCs w:val="20"/>
                          <w:lang w:eastAsia="zh-CN"/>
                        </w:rPr>
                        <w:t>/</w:t>
                      </w:r>
                      <w:r w:rsidRPr="009D2FE2">
                        <w:rPr>
                          <w:rFonts w:asciiTheme="majorBidi" w:eastAsia="SimSun" w:hAnsiTheme="majorBidi" w:cstheme="majorBidi" w:hint="eastAsia"/>
                          <w:color w:val="000000" w:themeColor="text1"/>
                          <w:sz w:val="20"/>
                          <w:szCs w:val="20"/>
                          <w:lang w:eastAsia="zh-CN"/>
                        </w:rPr>
                        <w:t>图像稳定</w:t>
                      </w:r>
                      <w:r w:rsidRPr="009D2FE2">
                        <w:rPr>
                          <w:rFonts w:asciiTheme="majorBidi" w:eastAsia="SimSun" w:hAnsiTheme="majorBidi" w:cstheme="majorBidi" w:hint="eastAsia"/>
                          <w:color w:val="000000" w:themeColor="text1"/>
                          <w:sz w:val="20"/>
                          <w:szCs w:val="20"/>
                          <w:lang w:eastAsia="zh-CN"/>
                        </w:rPr>
                        <w:t>7DOF</w:t>
                      </w:r>
                      <w:r w:rsidRPr="009D2FE2">
                        <w:rPr>
                          <w:rFonts w:asciiTheme="majorBidi" w:eastAsia="SimSun" w:hAnsiTheme="majorBidi" w:cstheme="majorBidi" w:hint="eastAsia"/>
                          <w:color w:val="000000" w:themeColor="text1"/>
                          <w:sz w:val="20"/>
                          <w:szCs w:val="20"/>
                          <w:lang w:eastAsia="zh-CN"/>
                        </w:rPr>
                        <w:t>机器人仿生眼平台</w:t>
                      </w:r>
                      <w:r w:rsidR="001D7D89" w:rsidRPr="00A276E3">
                        <w:rPr>
                          <w:rFonts w:asciiTheme="majorBidi" w:eastAsia="SimSun" w:hAnsiTheme="majorBidi" w:cstheme="majorBidi"/>
                          <w:sz w:val="20"/>
                          <w:szCs w:val="20"/>
                          <w:lang w:eastAsia="zh-CN"/>
                        </w:rPr>
                        <w:t>.</w:t>
                      </w:r>
                    </w:p>
                    <w:p w14:paraId="7B5F1872" w14:textId="77777777" w:rsidR="001877B7" w:rsidRPr="00A276E3" w:rsidRDefault="009D2FE2" w:rsidP="00692C68">
                      <w:pPr>
                        <w:pStyle w:val="ListParagraph"/>
                        <w:numPr>
                          <w:ilvl w:val="0"/>
                          <w:numId w:val="6"/>
                        </w:numPr>
                        <w:spacing w:after="0" w:line="240" w:lineRule="auto"/>
                        <w:jc w:val="both"/>
                        <w:rPr>
                          <w:rFonts w:asciiTheme="majorBidi" w:eastAsia="SimSun" w:hAnsiTheme="majorBidi" w:cstheme="majorBidi"/>
                          <w:color w:val="000000" w:themeColor="text1"/>
                          <w:sz w:val="20"/>
                          <w:szCs w:val="20"/>
                          <w:lang w:eastAsia="zh-CN"/>
                        </w:rPr>
                      </w:pPr>
                      <w:r w:rsidRPr="009D2FE2">
                        <w:rPr>
                          <w:rFonts w:asciiTheme="majorBidi" w:eastAsia="SimSun" w:hAnsiTheme="majorBidi" w:cstheme="majorBidi" w:hint="eastAsia"/>
                          <w:color w:val="000000" w:themeColor="text1"/>
                          <w:sz w:val="20"/>
                          <w:szCs w:val="20"/>
                          <w:lang w:eastAsia="zh-CN"/>
                        </w:rPr>
                        <w:t>作为参加</w:t>
                      </w:r>
                      <w:r w:rsidRPr="009D2FE2">
                        <w:rPr>
                          <w:rFonts w:asciiTheme="majorBidi" w:eastAsia="SimSun" w:hAnsiTheme="majorBidi" w:cstheme="majorBidi" w:hint="eastAsia"/>
                          <w:color w:val="000000" w:themeColor="text1"/>
                          <w:sz w:val="20"/>
                          <w:szCs w:val="20"/>
                          <w:lang w:eastAsia="zh-CN"/>
                        </w:rPr>
                        <w:t xml:space="preserve"> 2020 </w:t>
                      </w:r>
                      <w:r w:rsidRPr="009D2FE2">
                        <w:rPr>
                          <w:rFonts w:asciiTheme="majorBidi" w:eastAsia="SimSun" w:hAnsiTheme="majorBidi" w:cstheme="majorBidi" w:hint="eastAsia"/>
                          <w:color w:val="000000" w:themeColor="text1"/>
                          <w:sz w:val="20"/>
                          <w:szCs w:val="20"/>
                          <w:lang w:eastAsia="zh-CN"/>
                        </w:rPr>
                        <w:t>年在中国深圳举行的先进技术与工程挑战赛的机器人准备团队的一部分，该机器人必须在带有小石头的崎岖地形上导航、穿过水、上下楼梯、打开和穿过门、穿越可重构的迷宫环境（获得第</w:t>
                      </w:r>
                      <w:r w:rsidRPr="009D2FE2">
                        <w:rPr>
                          <w:rFonts w:asciiTheme="majorBidi" w:eastAsia="SimSun" w:hAnsiTheme="majorBidi" w:cstheme="majorBidi" w:hint="eastAsia"/>
                          <w:color w:val="000000" w:themeColor="text1"/>
                          <w:sz w:val="20"/>
                          <w:szCs w:val="20"/>
                          <w:lang w:eastAsia="zh-CN"/>
                        </w:rPr>
                        <w:t xml:space="preserve"> 9 </w:t>
                      </w:r>
                      <w:r>
                        <w:rPr>
                          <w:rFonts w:asciiTheme="majorBidi" w:eastAsia="SimSun" w:hAnsiTheme="majorBidi" w:cstheme="majorBidi" w:hint="eastAsia"/>
                          <w:color w:val="000000" w:themeColor="text1"/>
                          <w:sz w:val="20"/>
                          <w:szCs w:val="20"/>
                          <w:lang w:eastAsia="zh-CN"/>
                        </w:rPr>
                        <w:t>名</w:t>
                      </w:r>
                      <w:r w:rsidRPr="009D2FE2">
                        <w:rPr>
                          <w:rFonts w:asciiTheme="majorBidi" w:eastAsia="SimSun" w:hAnsiTheme="majorBidi" w:cstheme="majorBidi" w:hint="eastAsia"/>
                          <w:color w:val="000000" w:themeColor="text1"/>
                          <w:sz w:val="20"/>
                          <w:szCs w:val="20"/>
                          <w:lang w:eastAsia="zh-CN"/>
                        </w:rPr>
                        <w:t>。</w:t>
                      </w:r>
                    </w:p>
                    <w:p w14:paraId="0A39C5B7" w14:textId="77777777" w:rsidR="001877B7" w:rsidRPr="006C6E3E" w:rsidRDefault="009D2FE2" w:rsidP="009D2FE2">
                      <w:pPr>
                        <w:pStyle w:val="ListParagraph"/>
                        <w:numPr>
                          <w:ilvl w:val="0"/>
                          <w:numId w:val="6"/>
                        </w:numPr>
                        <w:spacing w:after="0" w:line="240" w:lineRule="auto"/>
                        <w:jc w:val="both"/>
                        <w:rPr>
                          <w:rFonts w:asciiTheme="majorBidi" w:hAnsiTheme="majorBidi" w:cstheme="majorBidi"/>
                          <w:color w:val="000000" w:themeColor="text1"/>
                          <w:sz w:val="20"/>
                          <w:szCs w:val="20"/>
                          <w:lang w:eastAsia="zh-CN"/>
                        </w:rPr>
                      </w:pPr>
                      <w:r w:rsidRPr="009D2FE2">
                        <w:rPr>
                          <w:rFonts w:asciiTheme="majorBidi" w:eastAsia="SimSun" w:hAnsiTheme="majorBidi" w:cstheme="majorBidi" w:hint="eastAsia"/>
                          <w:sz w:val="20"/>
                          <w:szCs w:val="20"/>
                          <w:lang w:eastAsia="zh-CN"/>
                        </w:rPr>
                        <w:t>开发迷宫遍历算法，开发主动</w:t>
                      </w:r>
                      <w:r w:rsidRPr="009D2FE2">
                        <w:rPr>
                          <w:rFonts w:asciiTheme="majorBidi" w:eastAsia="SimSun" w:hAnsiTheme="majorBidi" w:cstheme="majorBidi" w:hint="eastAsia"/>
                          <w:sz w:val="20"/>
                          <w:szCs w:val="20"/>
                          <w:lang w:eastAsia="zh-CN"/>
                        </w:rPr>
                        <w:t xml:space="preserve"> S</w:t>
                      </w:r>
                      <w:r>
                        <w:rPr>
                          <w:rFonts w:asciiTheme="majorBidi" w:eastAsia="SimSun" w:hAnsiTheme="majorBidi" w:cstheme="majorBidi"/>
                          <w:sz w:val="20"/>
                          <w:szCs w:val="20"/>
                          <w:lang w:eastAsia="zh-CN"/>
                        </w:rPr>
                        <w:t>LAM</w:t>
                      </w:r>
                      <w:r w:rsidRPr="009D2FE2">
                        <w:rPr>
                          <w:rFonts w:asciiTheme="majorBidi" w:eastAsia="SimSun" w:hAnsiTheme="majorBidi" w:cstheme="majorBidi" w:hint="eastAsia"/>
                          <w:sz w:val="20"/>
                          <w:szCs w:val="20"/>
                          <w:lang w:eastAsia="zh-CN"/>
                        </w:rPr>
                        <w:t xml:space="preserve"> </w:t>
                      </w:r>
                      <w:r w:rsidRPr="009D2FE2">
                        <w:rPr>
                          <w:rFonts w:asciiTheme="majorBidi" w:eastAsia="SimSun" w:hAnsiTheme="majorBidi" w:cstheme="majorBidi" w:hint="eastAsia"/>
                          <w:sz w:val="20"/>
                          <w:szCs w:val="20"/>
                          <w:lang w:eastAsia="zh-CN"/>
                        </w:rPr>
                        <w:t>的覆盖路径规划框架</w:t>
                      </w:r>
                      <w:r w:rsidR="00692C68" w:rsidRPr="00A276E3">
                        <w:rPr>
                          <w:rFonts w:asciiTheme="majorBidi" w:eastAsia="SimSun" w:hAnsiTheme="majorBidi" w:cstheme="majorBidi"/>
                          <w:sz w:val="20"/>
                          <w:szCs w:val="20"/>
                          <w:lang w:eastAsia="zh-CN"/>
                        </w:rPr>
                        <w:t>.</w:t>
                      </w:r>
                    </w:p>
                    <w:p w14:paraId="6562B5C0" w14:textId="77777777" w:rsidR="006C6E3E" w:rsidRPr="00A276E3" w:rsidRDefault="009D2FE2" w:rsidP="009D2FE2">
                      <w:pPr>
                        <w:pStyle w:val="ListParagraph"/>
                        <w:numPr>
                          <w:ilvl w:val="0"/>
                          <w:numId w:val="6"/>
                        </w:numPr>
                        <w:spacing w:after="0" w:line="240" w:lineRule="auto"/>
                        <w:jc w:val="both"/>
                        <w:rPr>
                          <w:rFonts w:asciiTheme="majorBidi" w:hAnsiTheme="majorBidi" w:cstheme="majorBidi"/>
                          <w:color w:val="000000" w:themeColor="text1"/>
                          <w:sz w:val="20"/>
                          <w:szCs w:val="20"/>
                          <w:lang w:eastAsia="zh-CN"/>
                        </w:rPr>
                      </w:pPr>
                      <w:r>
                        <w:rPr>
                          <w:rFonts w:asciiTheme="majorBidi" w:hAnsiTheme="majorBidi" w:cstheme="majorBidi" w:hint="eastAsia"/>
                          <w:color w:val="000000" w:themeColor="text1"/>
                          <w:sz w:val="20"/>
                          <w:szCs w:val="20"/>
                          <w:lang w:eastAsia="zh-CN"/>
                        </w:rPr>
                        <w:t>移动机器人智能抓取关键技术合作项目（华为</w:t>
                      </w:r>
                      <w:r w:rsidRPr="009D2FE2">
                        <w:rPr>
                          <w:rFonts w:asciiTheme="majorBidi" w:hAnsiTheme="majorBidi" w:cstheme="majorBidi" w:hint="eastAsia"/>
                          <w:color w:val="000000" w:themeColor="text1"/>
                          <w:sz w:val="20"/>
                          <w:szCs w:val="20"/>
                          <w:lang w:eastAsia="zh-CN"/>
                        </w:rPr>
                        <w:t>。</w:t>
                      </w:r>
                    </w:p>
                  </w:txbxContent>
                </v:textbox>
                <w10:wrap anchorx="page"/>
              </v:rect>
            </w:pict>
          </mc:Fallback>
        </mc:AlternateContent>
      </w:r>
      <w:r>
        <w:rPr>
          <w:noProof/>
          <w:lang w:eastAsia="zh-CN"/>
        </w:rPr>
        <mc:AlternateContent>
          <mc:Choice Requires="wps">
            <w:drawing>
              <wp:anchor distT="0" distB="0" distL="114300" distR="114300" simplePos="0" relativeHeight="251702272" behindDoc="0" locked="0" layoutInCell="1" allowOverlap="1" wp14:anchorId="677D5C4A" wp14:editId="04A2D34B">
                <wp:simplePos x="0" y="0"/>
                <wp:positionH relativeFrom="margin">
                  <wp:posOffset>-884555</wp:posOffset>
                </wp:positionH>
                <wp:positionV relativeFrom="paragraph">
                  <wp:posOffset>3628390</wp:posOffset>
                </wp:positionV>
                <wp:extent cx="2470785" cy="268605"/>
                <wp:effectExtent l="0" t="0" r="5715" b="0"/>
                <wp:wrapNone/>
                <wp:docPr id="2038947615"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70785" cy="268605"/>
                        </a:xfrm>
                        <a:prstGeom prst="rect">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E5BD73E" w14:textId="77777777" w:rsidR="001877B7" w:rsidRPr="00456C82" w:rsidRDefault="00456C82" w:rsidP="00456C82">
                            <w:r w:rsidRPr="00456C82">
                              <w:rPr>
                                <w:rFonts w:hint="eastAsia"/>
                                <w:b/>
                                <w:color w:val="000000" w:themeColor="text1"/>
                              </w:rPr>
                              <w:t>工程项目</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7D5C4A" id="Rectangle 28" o:spid="_x0000_s1036" style="position:absolute;margin-left:-69.65pt;margin-top:285.7pt;width:194.55pt;height:21.15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" filled="f" strokecolor="white [3212]" strokeweight="1pt">
                <v:path arrowok="t"/>
                <v:textbox>
                  <w:txbxContent>
                    <w:p w14:paraId="2E5BD73E" w14:textId="77777777" w:rsidR="001877B7" w:rsidRPr="00456C82" w:rsidRDefault="00456C82" w:rsidP="00456C82">
                      <w:r w:rsidRPr="00456C82">
                        <w:rPr>
                          <w:rFonts w:hint="eastAsia"/>
                          <w:b/>
                          <w:color w:val="000000" w:themeColor="text1"/>
                        </w:rPr>
                        <w:t>工程项目</w:t>
                      </w:r>
                    </w:p>
                  </w:txbxContent>
                </v:textbox>
                <w10:wrap anchorx="margin"/>
              </v:rect>
            </w:pict>
          </mc:Fallback>
        </mc:AlternateContent>
      </w:r>
      <w:r>
        <w:rPr>
          <w:noProof/>
        </w:rPr>
        <mc:AlternateContent>
          <mc:Choice Requires="wps">
            <w:drawing>
              <wp:anchor distT="0" distB="0" distL="114300" distR="114300" simplePos="0" relativeHeight="251691008" behindDoc="0" locked="0" layoutInCell="1" allowOverlap="1" wp14:anchorId="051792A7" wp14:editId="17F72A95">
                <wp:simplePos x="0" y="0"/>
                <wp:positionH relativeFrom="page">
                  <wp:posOffset>59690</wp:posOffset>
                </wp:positionH>
                <wp:positionV relativeFrom="paragraph">
                  <wp:posOffset>2827655</wp:posOffset>
                </wp:positionV>
                <wp:extent cx="7402195" cy="740410"/>
                <wp:effectExtent l="0" t="0" r="8255" b="2540"/>
                <wp:wrapNone/>
                <wp:docPr id="424117192"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02195" cy="74041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67E76F2" w14:textId="77777777" w:rsidR="009D2FE2" w:rsidRPr="009D2FE2" w:rsidRDefault="009D2FE2" w:rsidP="003F6B66">
                            <w:pPr>
                              <w:pStyle w:val="ListParagraph"/>
                              <w:numPr>
                                <w:ilvl w:val="0"/>
                                <w:numId w:val="6"/>
                              </w:numPr>
                              <w:ind w:left="720"/>
                              <w:jc w:val="both"/>
                              <w:rPr>
                                <w:rFonts w:asciiTheme="majorBidi" w:hAnsiTheme="majorBidi" w:cstheme="majorBidi"/>
                                <w:color w:val="000000" w:themeColor="text1"/>
                                <w:sz w:val="20"/>
                                <w:szCs w:val="20"/>
                                <w:lang w:eastAsia="zh-CN"/>
                              </w:rPr>
                            </w:pPr>
                            <w:r w:rsidRPr="009D2FE2">
                              <w:rPr>
                                <w:rFonts w:asciiTheme="majorBidi" w:eastAsia="SimSun" w:hAnsiTheme="majorBidi" w:cstheme="majorBidi" w:hint="eastAsia"/>
                                <w:color w:val="000000" w:themeColor="text1"/>
                                <w:sz w:val="20"/>
                                <w:szCs w:val="20"/>
                                <w:lang w:eastAsia="zh-CN"/>
                              </w:rPr>
                              <w:t>巴基斯坦伊斯兰堡国立科技大学创新与创业中心软件工程师（</w:t>
                            </w:r>
                            <w:r w:rsidRPr="009D2FE2">
                              <w:rPr>
                                <w:rFonts w:asciiTheme="majorBidi" w:eastAsia="SimSun" w:hAnsiTheme="majorBidi" w:cstheme="majorBidi" w:hint="eastAsia"/>
                                <w:color w:val="000000" w:themeColor="text1"/>
                                <w:sz w:val="20"/>
                                <w:szCs w:val="20"/>
                                <w:lang w:eastAsia="zh-CN"/>
                              </w:rPr>
                              <w:t>2012</w:t>
                            </w:r>
                            <w:r w:rsidRPr="009D2FE2">
                              <w:rPr>
                                <w:rFonts w:asciiTheme="majorBidi" w:eastAsia="SimSun" w:hAnsiTheme="majorBidi" w:cstheme="majorBidi" w:hint="eastAsia"/>
                                <w:color w:val="000000" w:themeColor="text1"/>
                                <w:sz w:val="20"/>
                                <w:szCs w:val="20"/>
                                <w:lang w:eastAsia="zh-CN"/>
                              </w:rPr>
                              <w:t>年</w:t>
                            </w:r>
                            <w:r w:rsidRPr="009D2FE2">
                              <w:rPr>
                                <w:rFonts w:asciiTheme="majorBidi" w:eastAsia="SimSun" w:hAnsiTheme="majorBidi" w:cstheme="majorBidi" w:hint="eastAsia"/>
                                <w:color w:val="000000" w:themeColor="text1"/>
                                <w:sz w:val="20"/>
                                <w:szCs w:val="20"/>
                                <w:lang w:eastAsia="zh-CN"/>
                              </w:rPr>
                              <w:t>8</w:t>
                            </w:r>
                            <w:r w:rsidRPr="009D2FE2">
                              <w:rPr>
                                <w:rFonts w:asciiTheme="majorBidi" w:eastAsia="SimSun" w:hAnsiTheme="majorBidi" w:cstheme="majorBidi" w:hint="eastAsia"/>
                                <w:color w:val="000000" w:themeColor="text1"/>
                                <w:sz w:val="20"/>
                                <w:szCs w:val="20"/>
                                <w:lang w:eastAsia="zh-CN"/>
                              </w:rPr>
                              <w:t>月—</w:t>
                            </w:r>
                            <w:r w:rsidRPr="009D2FE2">
                              <w:rPr>
                                <w:rFonts w:asciiTheme="majorBidi" w:eastAsia="SimSun" w:hAnsiTheme="majorBidi" w:cstheme="majorBidi" w:hint="eastAsia"/>
                                <w:color w:val="000000" w:themeColor="text1"/>
                                <w:sz w:val="20"/>
                                <w:szCs w:val="20"/>
                                <w:lang w:eastAsia="zh-CN"/>
                              </w:rPr>
                              <w:t>2013</w:t>
                            </w:r>
                            <w:r w:rsidRPr="009D2FE2">
                              <w:rPr>
                                <w:rFonts w:asciiTheme="majorBidi" w:eastAsia="SimSun" w:hAnsiTheme="majorBidi" w:cstheme="majorBidi" w:hint="eastAsia"/>
                                <w:color w:val="000000" w:themeColor="text1"/>
                                <w:sz w:val="20"/>
                                <w:szCs w:val="20"/>
                                <w:lang w:eastAsia="zh-CN"/>
                              </w:rPr>
                              <w:t>年</w:t>
                            </w:r>
                            <w:r w:rsidRPr="009D2FE2">
                              <w:rPr>
                                <w:rFonts w:asciiTheme="majorBidi" w:eastAsia="SimSun" w:hAnsiTheme="majorBidi" w:cstheme="majorBidi" w:hint="eastAsia"/>
                                <w:color w:val="000000" w:themeColor="text1"/>
                                <w:sz w:val="20"/>
                                <w:szCs w:val="20"/>
                                <w:lang w:eastAsia="zh-CN"/>
                              </w:rPr>
                              <w:t>8</w:t>
                            </w:r>
                            <w:r>
                              <w:rPr>
                                <w:rFonts w:asciiTheme="majorBidi" w:eastAsia="SimSun" w:hAnsiTheme="majorBidi" w:cstheme="majorBidi" w:hint="eastAsia"/>
                                <w:color w:val="000000" w:themeColor="text1"/>
                                <w:sz w:val="20"/>
                                <w:szCs w:val="20"/>
                                <w:lang w:eastAsia="zh-CN"/>
                              </w:rPr>
                              <w:t>月</w:t>
                            </w:r>
                            <w:r w:rsidRPr="009D2FE2">
                              <w:rPr>
                                <w:rFonts w:asciiTheme="majorBidi" w:hAnsiTheme="majorBidi" w:cstheme="majorBidi" w:hint="eastAsia"/>
                                <w:color w:val="000000" w:themeColor="text1"/>
                                <w:sz w:val="20"/>
                                <w:szCs w:val="20"/>
                                <w:lang w:eastAsia="zh-CN"/>
                              </w:rPr>
                              <w:t>。</w:t>
                            </w:r>
                          </w:p>
                          <w:p w14:paraId="4CA5FBFA" w14:textId="77777777" w:rsidR="009D2FE2" w:rsidRPr="009D2FE2" w:rsidRDefault="009D2FE2" w:rsidP="003F6B66">
                            <w:pPr>
                              <w:pStyle w:val="ListParagraph"/>
                              <w:numPr>
                                <w:ilvl w:val="0"/>
                                <w:numId w:val="6"/>
                              </w:numPr>
                              <w:spacing w:after="0" w:line="240" w:lineRule="auto"/>
                              <w:ind w:left="720"/>
                              <w:jc w:val="both"/>
                              <w:rPr>
                                <w:rFonts w:eastAsia="SimSun"/>
                                <w:color w:val="000000" w:themeColor="text1"/>
                                <w:sz w:val="20"/>
                                <w:szCs w:val="20"/>
                                <w:lang w:eastAsia="zh-CN"/>
                              </w:rPr>
                            </w:pPr>
                            <w:r w:rsidRPr="009D2FE2">
                              <w:rPr>
                                <w:rFonts w:asciiTheme="majorBidi" w:hAnsiTheme="majorBidi" w:cstheme="majorBidi" w:hint="eastAsia"/>
                                <w:color w:val="000000" w:themeColor="text1"/>
                                <w:sz w:val="20"/>
                                <w:szCs w:val="20"/>
                                <w:lang w:eastAsia="zh-CN"/>
                              </w:rPr>
                              <w:t>北京理工大学智能机器人与系统先进创新中心机器人视觉研究组博士后（</w:t>
                            </w:r>
                            <w:r w:rsidRPr="009D2FE2">
                              <w:rPr>
                                <w:rFonts w:asciiTheme="majorBidi" w:hAnsiTheme="majorBidi" w:cstheme="majorBidi" w:hint="eastAsia"/>
                                <w:color w:val="000000" w:themeColor="text1"/>
                                <w:sz w:val="20"/>
                                <w:szCs w:val="20"/>
                                <w:lang w:eastAsia="zh-CN"/>
                              </w:rPr>
                              <w:t xml:space="preserve">2019 </w:t>
                            </w:r>
                            <w:r w:rsidRPr="009D2FE2">
                              <w:rPr>
                                <w:rFonts w:asciiTheme="majorBidi" w:hAnsiTheme="majorBidi" w:cstheme="majorBidi" w:hint="eastAsia"/>
                                <w:color w:val="000000" w:themeColor="text1"/>
                                <w:sz w:val="20"/>
                                <w:szCs w:val="20"/>
                                <w:lang w:eastAsia="zh-CN"/>
                              </w:rPr>
                              <w:t>年</w:t>
                            </w:r>
                            <w:r w:rsidRPr="009D2FE2">
                              <w:rPr>
                                <w:rFonts w:asciiTheme="majorBidi" w:hAnsiTheme="majorBidi" w:cstheme="majorBidi" w:hint="eastAsia"/>
                                <w:color w:val="000000" w:themeColor="text1"/>
                                <w:sz w:val="20"/>
                                <w:szCs w:val="20"/>
                                <w:lang w:eastAsia="zh-CN"/>
                              </w:rPr>
                              <w:t xml:space="preserve"> 9 </w:t>
                            </w:r>
                            <w:r w:rsidRPr="009D2FE2">
                              <w:rPr>
                                <w:rFonts w:asciiTheme="majorBidi" w:hAnsiTheme="majorBidi" w:cstheme="majorBidi" w:hint="eastAsia"/>
                                <w:color w:val="000000" w:themeColor="text1"/>
                                <w:sz w:val="20"/>
                                <w:szCs w:val="20"/>
                                <w:lang w:eastAsia="zh-CN"/>
                              </w:rPr>
                              <w:t>月</w:t>
                            </w:r>
                            <w:r w:rsidRPr="009D2FE2">
                              <w:rPr>
                                <w:rFonts w:asciiTheme="majorBidi" w:hAnsiTheme="majorBidi" w:cstheme="majorBidi" w:hint="eastAsia"/>
                                <w:color w:val="000000" w:themeColor="text1"/>
                                <w:sz w:val="20"/>
                                <w:szCs w:val="20"/>
                                <w:lang w:eastAsia="zh-CN"/>
                              </w:rPr>
                              <w:t xml:space="preserve"> - 2022 </w:t>
                            </w:r>
                            <w:r w:rsidRPr="009D2FE2">
                              <w:rPr>
                                <w:rFonts w:asciiTheme="majorBidi" w:hAnsiTheme="majorBidi" w:cstheme="majorBidi" w:hint="eastAsia"/>
                                <w:color w:val="000000" w:themeColor="text1"/>
                                <w:sz w:val="20"/>
                                <w:szCs w:val="20"/>
                                <w:lang w:eastAsia="zh-CN"/>
                              </w:rPr>
                              <w:t>年</w:t>
                            </w:r>
                            <w:r w:rsidRPr="009D2FE2">
                              <w:rPr>
                                <w:rFonts w:asciiTheme="majorBidi" w:hAnsiTheme="majorBidi" w:cstheme="majorBidi" w:hint="eastAsia"/>
                                <w:color w:val="000000" w:themeColor="text1"/>
                                <w:sz w:val="20"/>
                                <w:szCs w:val="20"/>
                                <w:lang w:eastAsia="zh-CN"/>
                              </w:rPr>
                              <w:t xml:space="preserve"> 1 </w:t>
                            </w:r>
                            <w:r w:rsidRPr="009D2FE2">
                              <w:rPr>
                                <w:rFonts w:asciiTheme="majorBidi" w:hAnsiTheme="majorBidi" w:cstheme="majorBidi" w:hint="eastAsia"/>
                                <w:color w:val="000000" w:themeColor="text1"/>
                                <w:sz w:val="20"/>
                                <w:szCs w:val="20"/>
                                <w:lang w:eastAsia="zh-CN"/>
                              </w:rPr>
                              <w:t>月）。</w:t>
                            </w:r>
                          </w:p>
                          <w:p w14:paraId="16C08C66" w14:textId="77777777" w:rsidR="00520668" w:rsidRPr="00520668" w:rsidRDefault="009D2FE2" w:rsidP="003F6B66">
                            <w:pPr>
                              <w:pStyle w:val="ListParagraph"/>
                              <w:numPr>
                                <w:ilvl w:val="0"/>
                                <w:numId w:val="25"/>
                              </w:numPr>
                              <w:spacing w:after="0" w:line="240" w:lineRule="auto"/>
                              <w:ind w:left="720"/>
                              <w:jc w:val="both"/>
                              <w:rPr>
                                <w:rFonts w:eastAsia="SimSun"/>
                                <w:color w:val="000000" w:themeColor="text1"/>
                                <w:sz w:val="20"/>
                                <w:szCs w:val="20"/>
                                <w:lang w:eastAsia="zh-CN"/>
                              </w:rPr>
                            </w:pPr>
                            <w:r w:rsidRPr="009D2FE2">
                              <w:rPr>
                                <w:rFonts w:asciiTheme="majorBidi" w:hAnsiTheme="majorBidi" w:cstheme="majorBidi" w:hint="eastAsia"/>
                                <w:color w:val="000000" w:themeColor="text1"/>
                                <w:sz w:val="20"/>
                                <w:szCs w:val="20"/>
                                <w:lang w:eastAsia="zh-CN"/>
                              </w:rPr>
                              <w:t>北京理工大学智能机器人与系统先进创新中心机器人视觉研究组研究助理（</w:t>
                            </w:r>
                            <w:r w:rsidRPr="009D2FE2">
                              <w:rPr>
                                <w:rFonts w:asciiTheme="majorBidi" w:hAnsiTheme="majorBidi" w:cstheme="majorBidi" w:hint="eastAsia"/>
                                <w:color w:val="000000" w:themeColor="text1"/>
                                <w:sz w:val="20"/>
                                <w:szCs w:val="20"/>
                                <w:lang w:eastAsia="zh-CN"/>
                              </w:rPr>
                              <w:t>2019/01-2022/06</w:t>
                            </w:r>
                            <w:r w:rsidRPr="009D2FE2">
                              <w:rPr>
                                <w:rFonts w:asciiTheme="majorBidi" w:hAnsiTheme="majorBidi" w:cstheme="majorBidi" w:hint="eastAsia"/>
                                <w:color w:val="000000" w:themeColor="text1"/>
                                <w:sz w:val="20"/>
                                <w:szCs w:val="20"/>
                                <w:lang w:eastAsia="zh-CN"/>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1792A7" id="Rectangle 27" o:spid="_x0000_s1037" style="position:absolute;margin-left:4.7pt;margin-top:222.65pt;width:582.85pt;height:58.3pt;z-index:251691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" fillcolor="white [3212]" strokecolor="white [3212]" strokeweight="1pt">
                <v:path arrowok="t"/>
                <v:textbox>
                  <w:txbxContent>
                    <w:p w14:paraId="567E76F2" w14:textId="77777777" w:rsidR="009D2FE2" w:rsidRPr="009D2FE2" w:rsidRDefault="009D2FE2" w:rsidP="003F6B66">
                      <w:pPr>
                        <w:pStyle w:val="ListParagraph"/>
                        <w:numPr>
                          <w:ilvl w:val="0"/>
                          <w:numId w:val="6"/>
                        </w:numPr>
                        <w:ind w:left="720"/>
                        <w:jc w:val="both"/>
                        <w:rPr>
                          <w:rFonts w:asciiTheme="majorBidi" w:hAnsiTheme="majorBidi" w:cstheme="majorBidi"/>
                          <w:color w:val="000000" w:themeColor="text1"/>
                          <w:sz w:val="20"/>
                          <w:szCs w:val="20"/>
                          <w:lang w:eastAsia="zh-CN"/>
                        </w:rPr>
                      </w:pPr>
                      <w:r w:rsidRPr="009D2FE2">
                        <w:rPr>
                          <w:rFonts w:asciiTheme="majorBidi" w:eastAsia="SimSun" w:hAnsiTheme="majorBidi" w:cstheme="majorBidi" w:hint="eastAsia"/>
                          <w:color w:val="000000" w:themeColor="text1"/>
                          <w:sz w:val="20"/>
                          <w:szCs w:val="20"/>
                          <w:lang w:eastAsia="zh-CN"/>
                        </w:rPr>
                        <w:t>巴基斯坦伊斯兰堡国立科技大学创新与创业中心软件工程师（</w:t>
                      </w:r>
                      <w:r w:rsidRPr="009D2FE2">
                        <w:rPr>
                          <w:rFonts w:asciiTheme="majorBidi" w:eastAsia="SimSun" w:hAnsiTheme="majorBidi" w:cstheme="majorBidi" w:hint="eastAsia"/>
                          <w:color w:val="000000" w:themeColor="text1"/>
                          <w:sz w:val="20"/>
                          <w:szCs w:val="20"/>
                          <w:lang w:eastAsia="zh-CN"/>
                        </w:rPr>
                        <w:t>2012</w:t>
                      </w:r>
                      <w:r w:rsidRPr="009D2FE2">
                        <w:rPr>
                          <w:rFonts w:asciiTheme="majorBidi" w:eastAsia="SimSun" w:hAnsiTheme="majorBidi" w:cstheme="majorBidi" w:hint="eastAsia"/>
                          <w:color w:val="000000" w:themeColor="text1"/>
                          <w:sz w:val="20"/>
                          <w:szCs w:val="20"/>
                          <w:lang w:eastAsia="zh-CN"/>
                        </w:rPr>
                        <w:t>年</w:t>
                      </w:r>
                      <w:r w:rsidRPr="009D2FE2">
                        <w:rPr>
                          <w:rFonts w:asciiTheme="majorBidi" w:eastAsia="SimSun" w:hAnsiTheme="majorBidi" w:cstheme="majorBidi" w:hint="eastAsia"/>
                          <w:color w:val="000000" w:themeColor="text1"/>
                          <w:sz w:val="20"/>
                          <w:szCs w:val="20"/>
                          <w:lang w:eastAsia="zh-CN"/>
                        </w:rPr>
                        <w:t>8</w:t>
                      </w:r>
                      <w:r w:rsidRPr="009D2FE2">
                        <w:rPr>
                          <w:rFonts w:asciiTheme="majorBidi" w:eastAsia="SimSun" w:hAnsiTheme="majorBidi" w:cstheme="majorBidi" w:hint="eastAsia"/>
                          <w:color w:val="000000" w:themeColor="text1"/>
                          <w:sz w:val="20"/>
                          <w:szCs w:val="20"/>
                          <w:lang w:eastAsia="zh-CN"/>
                        </w:rPr>
                        <w:t>月—</w:t>
                      </w:r>
                      <w:r w:rsidRPr="009D2FE2">
                        <w:rPr>
                          <w:rFonts w:asciiTheme="majorBidi" w:eastAsia="SimSun" w:hAnsiTheme="majorBidi" w:cstheme="majorBidi" w:hint="eastAsia"/>
                          <w:color w:val="000000" w:themeColor="text1"/>
                          <w:sz w:val="20"/>
                          <w:szCs w:val="20"/>
                          <w:lang w:eastAsia="zh-CN"/>
                        </w:rPr>
                        <w:t>2013</w:t>
                      </w:r>
                      <w:r w:rsidRPr="009D2FE2">
                        <w:rPr>
                          <w:rFonts w:asciiTheme="majorBidi" w:eastAsia="SimSun" w:hAnsiTheme="majorBidi" w:cstheme="majorBidi" w:hint="eastAsia"/>
                          <w:color w:val="000000" w:themeColor="text1"/>
                          <w:sz w:val="20"/>
                          <w:szCs w:val="20"/>
                          <w:lang w:eastAsia="zh-CN"/>
                        </w:rPr>
                        <w:t>年</w:t>
                      </w:r>
                      <w:r w:rsidRPr="009D2FE2">
                        <w:rPr>
                          <w:rFonts w:asciiTheme="majorBidi" w:eastAsia="SimSun" w:hAnsiTheme="majorBidi" w:cstheme="majorBidi" w:hint="eastAsia"/>
                          <w:color w:val="000000" w:themeColor="text1"/>
                          <w:sz w:val="20"/>
                          <w:szCs w:val="20"/>
                          <w:lang w:eastAsia="zh-CN"/>
                        </w:rPr>
                        <w:t>8</w:t>
                      </w:r>
                      <w:r>
                        <w:rPr>
                          <w:rFonts w:asciiTheme="majorBidi" w:eastAsia="SimSun" w:hAnsiTheme="majorBidi" w:cstheme="majorBidi" w:hint="eastAsia"/>
                          <w:color w:val="000000" w:themeColor="text1"/>
                          <w:sz w:val="20"/>
                          <w:szCs w:val="20"/>
                          <w:lang w:eastAsia="zh-CN"/>
                        </w:rPr>
                        <w:t>月</w:t>
                      </w:r>
                      <w:r w:rsidRPr="009D2FE2">
                        <w:rPr>
                          <w:rFonts w:asciiTheme="majorBidi" w:hAnsiTheme="majorBidi" w:cstheme="majorBidi" w:hint="eastAsia"/>
                          <w:color w:val="000000" w:themeColor="text1"/>
                          <w:sz w:val="20"/>
                          <w:szCs w:val="20"/>
                          <w:lang w:eastAsia="zh-CN"/>
                        </w:rPr>
                        <w:t>。</w:t>
                      </w:r>
                    </w:p>
                    <w:p w14:paraId="4CA5FBFA" w14:textId="77777777" w:rsidR="009D2FE2" w:rsidRPr="009D2FE2" w:rsidRDefault="009D2FE2" w:rsidP="003F6B66">
                      <w:pPr>
                        <w:pStyle w:val="ListParagraph"/>
                        <w:numPr>
                          <w:ilvl w:val="0"/>
                          <w:numId w:val="6"/>
                        </w:numPr>
                        <w:spacing w:after="0" w:line="240" w:lineRule="auto"/>
                        <w:ind w:left="720"/>
                        <w:jc w:val="both"/>
                        <w:rPr>
                          <w:rFonts w:eastAsia="SimSun"/>
                          <w:color w:val="000000" w:themeColor="text1"/>
                          <w:sz w:val="20"/>
                          <w:szCs w:val="20"/>
                          <w:lang w:eastAsia="zh-CN"/>
                        </w:rPr>
                      </w:pPr>
                      <w:r w:rsidRPr="009D2FE2">
                        <w:rPr>
                          <w:rFonts w:asciiTheme="majorBidi" w:hAnsiTheme="majorBidi" w:cstheme="majorBidi" w:hint="eastAsia"/>
                          <w:color w:val="000000" w:themeColor="text1"/>
                          <w:sz w:val="20"/>
                          <w:szCs w:val="20"/>
                          <w:lang w:eastAsia="zh-CN"/>
                        </w:rPr>
                        <w:t>北京理工大学智能机器人与系统先进创新中心机器人视觉研究组博士后（</w:t>
                      </w:r>
                      <w:r w:rsidRPr="009D2FE2">
                        <w:rPr>
                          <w:rFonts w:asciiTheme="majorBidi" w:hAnsiTheme="majorBidi" w:cstheme="majorBidi" w:hint="eastAsia"/>
                          <w:color w:val="000000" w:themeColor="text1"/>
                          <w:sz w:val="20"/>
                          <w:szCs w:val="20"/>
                          <w:lang w:eastAsia="zh-CN"/>
                        </w:rPr>
                        <w:t xml:space="preserve">2019 </w:t>
                      </w:r>
                      <w:r w:rsidRPr="009D2FE2">
                        <w:rPr>
                          <w:rFonts w:asciiTheme="majorBidi" w:hAnsiTheme="majorBidi" w:cstheme="majorBidi" w:hint="eastAsia"/>
                          <w:color w:val="000000" w:themeColor="text1"/>
                          <w:sz w:val="20"/>
                          <w:szCs w:val="20"/>
                          <w:lang w:eastAsia="zh-CN"/>
                        </w:rPr>
                        <w:t>年</w:t>
                      </w:r>
                      <w:r w:rsidRPr="009D2FE2">
                        <w:rPr>
                          <w:rFonts w:asciiTheme="majorBidi" w:hAnsiTheme="majorBidi" w:cstheme="majorBidi" w:hint="eastAsia"/>
                          <w:color w:val="000000" w:themeColor="text1"/>
                          <w:sz w:val="20"/>
                          <w:szCs w:val="20"/>
                          <w:lang w:eastAsia="zh-CN"/>
                        </w:rPr>
                        <w:t xml:space="preserve"> 9 </w:t>
                      </w:r>
                      <w:r w:rsidRPr="009D2FE2">
                        <w:rPr>
                          <w:rFonts w:asciiTheme="majorBidi" w:hAnsiTheme="majorBidi" w:cstheme="majorBidi" w:hint="eastAsia"/>
                          <w:color w:val="000000" w:themeColor="text1"/>
                          <w:sz w:val="20"/>
                          <w:szCs w:val="20"/>
                          <w:lang w:eastAsia="zh-CN"/>
                        </w:rPr>
                        <w:t>月</w:t>
                      </w:r>
                      <w:r w:rsidRPr="009D2FE2">
                        <w:rPr>
                          <w:rFonts w:asciiTheme="majorBidi" w:hAnsiTheme="majorBidi" w:cstheme="majorBidi" w:hint="eastAsia"/>
                          <w:color w:val="000000" w:themeColor="text1"/>
                          <w:sz w:val="20"/>
                          <w:szCs w:val="20"/>
                          <w:lang w:eastAsia="zh-CN"/>
                        </w:rPr>
                        <w:t xml:space="preserve"> - 2022 </w:t>
                      </w:r>
                      <w:r w:rsidRPr="009D2FE2">
                        <w:rPr>
                          <w:rFonts w:asciiTheme="majorBidi" w:hAnsiTheme="majorBidi" w:cstheme="majorBidi" w:hint="eastAsia"/>
                          <w:color w:val="000000" w:themeColor="text1"/>
                          <w:sz w:val="20"/>
                          <w:szCs w:val="20"/>
                          <w:lang w:eastAsia="zh-CN"/>
                        </w:rPr>
                        <w:t>年</w:t>
                      </w:r>
                      <w:r w:rsidRPr="009D2FE2">
                        <w:rPr>
                          <w:rFonts w:asciiTheme="majorBidi" w:hAnsiTheme="majorBidi" w:cstheme="majorBidi" w:hint="eastAsia"/>
                          <w:color w:val="000000" w:themeColor="text1"/>
                          <w:sz w:val="20"/>
                          <w:szCs w:val="20"/>
                          <w:lang w:eastAsia="zh-CN"/>
                        </w:rPr>
                        <w:t xml:space="preserve"> 1 </w:t>
                      </w:r>
                      <w:r w:rsidRPr="009D2FE2">
                        <w:rPr>
                          <w:rFonts w:asciiTheme="majorBidi" w:hAnsiTheme="majorBidi" w:cstheme="majorBidi" w:hint="eastAsia"/>
                          <w:color w:val="000000" w:themeColor="text1"/>
                          <w:sz w:val="20"/>
                          <w:szCs w:val="20"/>
                          <w:lang w:eastAsia="zh-CN"/>
                        </w:rPr>
                        <w:t>月）。</w:t>
                      </w:r>
                    </w:p>
                    <w:p w14:paraId="16C08C66" w14:textId="77777777" w:rsidR="00520668" w:rsidRPr="00520668" w:rsidRDefault="009D2FE2" w:rsidP="003F6B66">
                      <w:pPr>
                        <w:pStyle w:val="ListParagraph"/>
                        <w:numPr>
                          <w:ilvl w:val="0"/>
                          <w:numId w:val="25"/>
                        </w:numPr>
                        <w:spacing w:after="0" w:line="240" w:lineRule="auto"/>
                        <w:ind w:left="720"/>
                        <w:jc w:val="both"/>
                        <w:rPr>
                          <w:rFonts w:eastAsia="SimSun"/>
                          <w:color w:val="000000" w:themeColor="text1"/>
                          <w:sz w:val="20"/>
                          <w:szCs w:val="20"/>
                          <w:lang w:eastAsia="zh-CN"/>
                        </w:rPr>
                      </w:pPr>
                      <w:r w:rsidRPr="009D2FE2">
                        <w:rPr>
                          <w:rFonts w:asciiTheme="majorBidi" w:hAnsiTheme="majorBidi" w:cstheme="majorBidi" w:hint="eastAsia"/>
                          <w:color w:val="000000" w:themeColor="text1"/>
                          <w:sz w:val="20"/>
                          <w:szCs w:val="20"/>
                          <w:lang w:eastAsia="zh-CN"/>
                        </w:rPr>
                        <w:t>北京理工大学智能机器人与系统先进创新中心机器人视觉研究组研究助理（</w:t>
                      </w:r>
                      <w:r w:rsidRPr="009D2FE2">
                        <w:rPr>
                          <w:rFonts w:asciiTheme="majorBidi" w:hAnsiTheme="majorBidi" w:cstheme="majorBidi" w:hint="eastAsia"/>
                          <w:color w:val="000000" w:themeColor="text1"/>
                          <w:sz w:val="20"/>
                          <w:szCs w:val="20"/>
                          <w:lang w:eastAsia="zh-CN"/>
                        </w:rPr>
                        <w:t>2019/01-2022/06</w:t>
                      </w:r>
                      <w:r w:rsidRPr="009D2FE2">
                        <w:rPr>
                          <w:rFonts w:asciiTheme="majorBidi" w:hAnsiTheme="majorBidi" w:cstheme="majorBidi" w:hint="eastAsia"/>
                          <w:color w:val="000000" w:themeColor="text1"/>
                          <w:sz w:val="20"/>
                          <w:szCs w:val="20"/>
                          <w:lang w:eastAsia="zh-CN"/>
                        </w:rPr>
                        <w:t>）。</w:t>
                      </w:r>
                    </w:p>
                  </w:txbxContent>
                </v:textbox>
                <w10:wrap anchorx="page"/>
              </v:rect>
            </w:pict>
          </mc:Fallback>
        </mc:AlternateContent>
      </w:r>
      <w:r>
        <w:rPr>
          <w:noProof/>
        </w:rPr>
        <mc:AlternateContent>
          <mc:Choice Requires="wps">
            <w:drawing>
              <wp:anchor distT="0" distB="0" distL="114300" distR="114300" simplePos="0" relativeHeight="251719680" behindDoc="0" locked="0" layoutInCell="1" allowOverlap="1" wp14:anchorId="4F4A7765" wp14:editId="21609C71">
                <wp:simplePos x="0" y="0"/>
                <wp:positionH relativeFrom="margin">
                  <wp:posOffset>-873125</wp:posOffset>
                </wp:positionH>
                <wp:positionV relativeFrom="paragraph">
                  <wp:posOffset>2507615</wp:posOffset>
                </wp:positionV>
                <wp:extent cx="2410460" cy="268605"/>
                <wp:effectExtent l="0" t="0" r="8890" b="0"/>
                <wp:wrapNone/>
                <wp:docPr id="459548947"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10460" cy="268605"/>
                        </a:xfrm>
                        <a:prstGeom prst="rect">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A8ECCB3" w14:textId="77777777" w:rsidR="001531D0" w:rsidRPr="00456C82" w:rsidRDefault="001531D0" w:rsidP="001531D0">
                            <w:r w:rsidRPr="00456C82">
                              <w:rPr>
                                <w:rFonts w:hint="eastAsia"/>
                                <w:b/>
                                <w:color w:val="000000" w:themeColor="text1"/>
                              </w:rPr>
                              <w:t>工作经历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4A7765" id="Rectangle 26" o:spid="_x0000_s1038" style="position:absolute;margin-left:-68.75pt;margin-top:197.45pt;width:189.8pt;height:21.15pt;z-index:251719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" filled="f" strokecolor="white [3212]" strokeweight="1pt">
                <v:path arrowok="t"/>
                <v:textbox>
                  <w:txbxContent>
                    <w:p w14:paraId="1A8ECCB3" w14:textId="77777777" w:rsidR="001531D0" w:rsidRPr="00456C82" w:rsidRDefault="001531D0" w:rsidP="001531D0">
                      <w:r w:rsidRPr="00456C82">
                        <w:rPr>
                          <w:rFonts w:hint="eastAsia"/>
                          <w:b/>
                          <w:color w:val="000000" w:themeColor="text1"/>
                        </w:rPr>
                        <w:t>工作经历</w:t>
                      </w:r>
                    </w:p>
                  </w:txbxContent>
                </v:textbox>
                <w10:wrap anchorx="margin"/>
              </v:rect>
            </w:pict>
          </mc:Fallback>
        </mc:AlternateContent>
      </w:r>
      <w:r>
        <w:rPr>
          <w:noProof/>
        </w:rPr>
        <mc:AlternateContent>
          <mc:Choice Requires="wps">
            <w:drawing>
              <wp:anchor distT="0" distB="0" distL="114300" distR="114300" simplePos="0" relativeHeight="251686912" behindDoc="0" locked="0" layoutInCell="1" allowOverlap="1" wp14:anchorId="76D348D6" wp14:editId="0B6E7FBD">
                <wp:simplePos x="0" y="0"/>
                <wp:positionH relativeFrom="page">
                  <wp:posOffset>79375</wp:posOffset>
                </wp:positionH>
                <wp:positionV relativeFrom="paragraph">
                  <wp:posOffset>1289685</wp:posOffset>
                </wp:positionV>
                <wp:extent cx="7483475" cy="1205865"/>
                <wp:effectExtent l="0" t="0" r="3175" b="0"/>
                <wp:wrapNone/>
                <wp:docPr id="17"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83475" cy="120586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36F1D59" w14:textId="30B40BE8" w:rsidR="001E7A86" w:rsidRPr="001E7A86" w:rsidRDefault="001E7A86" w:rsidP="0097484E">
                            <w:pPr>
                              <w:pStyle w:val="ListParagraph"/>
                              <w:numPr>
                                <w:ilvl w:val="0"/>
                                <w:numId w:val="26"/>
                              </w:numPr>
                              <w:spacing w:after="0"/>
                              <w:jc w:val="both"/>
                              <w:rPr>
                                <w:rFonts w:ascii="SimSun" w:eastAsia="SimSun" w:hAnsi="SimSun" w:cstheme="majorBidi"/>
                                <w:color w:val="000000" w:themeColor="text1"/>
                                <w:sz w:val="20"/>
                                <w:szCs w:val="20"/>
                              </w:rPr>
                            </w:pPr>
                            <w:r w:rsidRPr="001E7A86">
                              <w:rPr>
                                <w:rFonts w:ascii="SimSun" w:eastAsia="SimSun" w:hAnsi="SimSun" w:cstheme="majorBidi"/>
                                <w:color w:val="000000" w:themeColor="text1"/>
                                <w:sz w:val="20"/>
                                <w:szCs w:val="20"/>
                              </w:rPr>
                              <w:t>2013–2015 年，研究组成员，教育部物理电子学与器件重点实验室 &amp; 陕西省信息光子技术重点实验室，西安交通大学，中国西安 710049。</w:t>
                            </w:r>
                          </w:p>
                          <w:p w14:paraId="38C5C683" w14:textId="79D0A481" w:rsidR="001E7A86" w:rsidRPr="001E7A86" w:rsidRDefault="001E7A86" w:rsidP="0097484E">
                            <w:pPr>
                              <w:pStyle w:val="ListParagraph"/>
                              <w:numPr>
                                <w:ilvl w:val="0"/>
                                <w:numId w:val="26"/>
                              </w:numPr>
                              <w:spacing w:after="0"/>
                              <w:jc w:val="both"/>
                              <w:rPr>
                                <w:rFonts w:ascii="SimSun" w:eastAsia="SimSun" w:hAnsi="SimSun" w:cstheme="majorBidi"/>
                                <w:color w:val="000000" w:themeColor="text1"/>
                                <w:sz w:val="20"/>
                                <w:szCs w:val="20"/>
                              </w:rPr>
                            </w:pPr>
                            <w:r w:rsidRPr="001E7A86">
                              <w:rPr>
                                <w:rFonts w:ascii="SimSun" w:eastAsia="SimSun" w:hAnsi="SimSun" w:cstheme="majorBidi"/>
                                <w:color w:val="000000" w:themeColor="text1"/>
                                <w:sz w:val="20"/>
                                <w:szCs w:val="20"/>
                              </w:rPr>
                              <w:t>2015–2019 年，研究组成员，计算机体系结构国家重点实验室，中国科学院计算技术研究所 / 中国科学院大学，中国北京 100190。</w:t>
                            </w:r>
                          </w:p>
                          <w:p w14:paraId="165D531A" w14:textId="1035D788" w:rsidR="001E7A86" w:rsidRPr="001E7A86" w:rsidRDefault="001E7A86" w:rsidP="0097484E">
                            <w:pPr>
                              <w:pStyle w:val="ListParagraph"/>
                              <w:numPr>
                                <w:ilvl w:val="0"/>
                                <w:numId w:val="26"/>
                              </w:numPr>
                              <w:spacing w:after="0"/>
                              <w:jc w:val="both"/>
                              <w:rPr>
                                <w:rFonts w:asciiTheme="majorBidi" w:hAnsiTheme="majorBidi" w:cstheme="majorBidi"/>
                                <w:color w:val="000000" w:themeColor="text1"/>
                                <w:sz w:val="20"/>
                                <w:szCs w:val="20"/>
                              </w:rPr>
                            </w:pPr>
                            <w:r w:rsidRPr="001E7A86">
                              <w:rPr>
                                <w:rFonts w:ascii="SimSun" w:eastAsia="SimSun" w:hAnsi="SimSun" w:cstheme="majorBidi"/>
                                <w:color w:val="000000" w:themeColor="text1"/>
                                <w:sz w:val="20"/>
                                <w:szCs w:val="20"/>
                              </w:rPr>
                              <w:t>2019 年 9 月–2022 年 6 月，机器人视觉研究组成员，智能机器人与系统先进创新中心，北京理工大学，中国。</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D348D6" id="Rectangle 25" o:spid="_x0000_s1039" style="position:absolute;margin-left:6.25pt;margin-top:101.55pt;width:589.25pt;height:94.95pt;z-index:2516869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" fillcolor="white [3212]" strokecolor="white [3212]" strokeweight="1pt">
                <v:path arrowok="t"/>
                <v:textbox>
                  <w:txbxContent>
                    <w:p w14:paraId="636F1D59" w14:textId="30B40BE8" w:rsidR="001E7A86" w:rsidRPr="001E7A86" w:rsidRDefault="001E7A86" w:rsidP="0097484E">
                      <w:pPr>
                        <w:pStyle w:val="ListParagraph"/>
                        <w:numPr>
                          <w:ilvl w:val="0"/>
                          <w:numId w:val="26"/>
                        </w:numPr>
                        <w:spacing w:after="0"/>
                        <w:jc w:val="both"/>
                        <w:rPr>
                          <w:rFonts w:ascii="SimSun" w:eastAsia="SimSun" w:hAnsi="SimSun" w:cstheme="majorBidi"/>
                          <w:color w:val="000000" w:themeColor="text1"/>
                          <w:sz w:val="20"/>
                          <w:szCs w:val="20"/>
                        </w:rPr>
                      </w:pPr>
                      <w:r w:rsidRPr="001E7A86">
                        <w:rPr>
                          <w:rFonts w:ascii="SimSun" w:eastAsia="SimSun" w:hAnsi="SimSun" w:cstheme="majorBidi"/>
                          <w:color w:val="000000" w:themeColor="text1"/>
                          <w:sz w:val="20"/>
                          <w:szCs w:val="20"/>
                        </w:rPr>
                        <w:t>2013–2015 年，研究组成员，教育部物理电子学与器件重点实验室 &amp; 陕西省信息光子技术重点实验室，西安交通大学，中国西安 710049。</w:t>
                      </w:r>
                    </w:p>
                    <w:p w14:paraId="38C5C683" w14:textId="79D0A481" w:rsidR="001E7A86" w:rsidRPr="001E7A86" w:rsidRDefault="001E7A86" w:rsidP="0097484E">
                      <w:pPr>
                        <w:pStyle w:val="ListParagraph"/>
                        <w:numPr>
                          <w:ilvl w:val="0"/>
                          <w:numId w:val="26"/>
                        </w:numPr>
                        <w:spacing w:after="0"/>
                        <w:jc w:val="both"/>
                        <w:rPr>
                          <w:rFonts w:ascii="SimSun" w:eastAsia="SimSun" w:hAnsi="SimSun" w:cstheme="majorBidi"/>
                          <w:color w:val="000000" w:themeColor="text1"/>
                          <w:sz w:val="20"/>
                          <w:szCs w:val="20"/>
                        </w:rPr>
                      </w:pPr>
                      <w:r w:rsidRPr="001E7A86">
                        <w:rPr>
                          <w:rFonts w:ascii="SimSun" w:eastAsia="SimSun" w:hAnsi="SimSun" w:cstheme="majorBidi"/>
                          <w:color w:val="000000" w:themeColor="text1"/>
                          <w:sz w:val="20"/>
                          <w:szCs w:val="20"/>
                        </w:rPr>
                        <w:t>2015–2019 年，研究组成员，计算机体系结构国家重点实验室，中国科学院计算技术研究所 / 中国科学院大学，中国北京 100190。</w:t>
                      </w:r>
                    </w:p>
                    <w:p w14:paraId="165D531A" w14:textId="1035D788" w:rsidR="001E7A86" w:rsidRPr="001E7A86" w:rsidRDefault="001E7A86" w:rsidP="0097484E">
                      <w:pPr>
                        <w:pStyle w:val="ListParagraph"/>
                        <w:numPr>
                          <w:ilvl w:val="0"/>
                          <w:numId w:val="26"/>
                        </w:numPr>
                        <w:spacing w:after="0"/>
                        <w:jc w:val="both"/>
                        <w:rPr>
                          <w:rFonts w:asciiTheme="majorBidi" w:hAnsiTheme="majorBidi" w:cstheme="majorBidi"/>
                          <w:color w:val="000000" w:themeColor="text1"/>
                          <w:sz w:val="20"/>
                          <w:szCs w:val="20"/>
                        </w:rPr>
                      </w:pPr>
                      <w:r w:rsidRPr="001E7A86">
                        <w:rPr>
                          <w:rFonts w:ascii="SimSun" w:eastAsia="SimSun" w:hAnsi="SimSun" w:cstheme="majorBidi"/>
                          <w:color w:val="000000" w:themeColor="text1"/>
                          <w:sz w:val="20"/>
                          <w:szCs w:val="20"/>
                        </w:rPr>
                        <w:t>2019 年 9 月–2022 年 6 月，机器人视觉研究组成员，智能机器人与系统先进创新中心，北京理工大学，中国。</w:t>
                      </w:r>
                    </w:p>
                  </w:txbxContent>
                </v:textbox>
                <w10:wrap anchorx="page"/>
              </v:rect>
            </w:pict>
          </mc:Fallback>
        </mc:AlternateContent>
      </w:r>
      <w:r>
        <w:rPr>
          <w:noProof/>
        </w:rPr>
        <mc:AlternateContent>
          <mc:Choice Requires="wps">
            <w:drawing>
              <wp:anchor distT="0" distB="0" distL="114300" distR="114300" simplePos="0" relativeHeight="251684864" behindDoc="0" locked="0" layoutInCell="1" allowOverlap="1" wp14:anchorId="229E3035" wp14:editId="6E9FCE64">
                <wp:simplePos x="0" y="0"/>
                <wp:positionH relativeFrom="margin">
                  <wp:posOffset>-908685</wp:posOffset>
                </wp:positionH>
                <wp:positionV relativeFrom="paragraph">
                  <wp:posOffset>914400</wp:posOffset>
                </wp:positionV>
                <wp:extent cx="2470785" cy="268605"/>
                <wp:effectExtent l="0" t="0" r="5715" b="0"/>
                <wp:wrapNone/>
                <wp:docPr id="15"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70785" cy="268605"/>
                        </a:xfrm>
                        <a:prstGeom prst="rect">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50919B3" w14:textId="77777777" w:rsidR="00D56493" w:rsidRPr="00456C82" w:rsidRDefault="00456C82" w:rsidP="00456C82">
                            <w:pPr>
                              <w:rPr>
                                <w:szCs w:val="20"/>
                              </w:rPr>
                            </w:pPr>
                            <w:r w:rsidRPr="00456C82">
                              <w:rPr>
                                <w:rFonts w:hint="eastAsia"/>
                                <w:b/>
                                <w:color w:val="000000" w:themeColor="text1"/>
                                <w:sz w:val="20"/>
                                <w:szCs w:val="20"/>
                              </w:rPr>
                              <w:t>研究经历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9E3035" id="Rectangle 23" o:spid="_x0000_s1040" style="position:absolute;margin-left:-71.55pt;margin-top:1in;width:194.55pt;height:21.15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" filled="f" strokecolor="white [3212]" strokeweight="1pt">
                <v:path arrowok="t"/>
                <v:textbox>
                  <w:txbxContent>
                    <w:p w14:paraId="450919B3" w14:textId="77777777" w:rsidR="00D56493" w:rsidRPr="00456C82" w:rsidRDefault="00456C82" w:rsidP="00456C82">
                      <w:pPr>
                        <w:rPr>
                          <w:szCs w:val="20"/>
                        </w:rPr>
                      </w:pPr>
                      <w:r w:rsidRPr="00456C82">
                        <w:rPr>
                          <w:rFonts w:hint="eastAsia"/>
                          <w:b/>
                          <w:color w:val="000000" w:themeColor="text1"/>
                          <w:sz w:val="20"/>
                          <w:szCs w:val="20"/>
                        </w:rPr>
                        <w:t>研究经历</w:t>
                      </w:r>
                    </w:p>
                  </w:txbxContent>
                </v:textbox>
                <w10:wrap anchorx="margin"/>
              </v:rect>
            </w:pict>
          </mc:Fallback>
        </mc:AlternateContent>
      </w:r>
      <w:r>
        <w:rPr>
          <w:noProof/>
          <w:lang w:eastAsia="zh-CN"/>
        </w:rPr>
        <mc:AlternateContent>
          <mc:Choice Requires="wps">
            <w:drawing>
              <wp:anchor distT="0" distB="0" distL="114300" distR="114300" simplePos="0" relativeHeight="251712512" behindDoc="0" locked="0" layoutInCell="1" allowOverlap="1" wp14:anchorId="76682260" wp14:editId="0240DBA5">
                <wp:simplePos x="0" y="0"/>
                <wp:positionH relativeFrom="margin">
                  <wp:posOffset>-872490</wp:posOffset>
                </wp:positionH>
                <wp:positionV relativeFrom="paragraph">
                  <wp:posOffset>543560</wp:posOffset>
                </wp:positionV>
                <wp:extent cx="6152515" cy="288290"/>
                <wp:effectExtent l="0" t="0" r="635" b="0"/>
                <wp:wrapNone/>
                <wp:docPr id="3"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2515" cy="28829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E6FB878" w14:textId="67313BF9" w:rsidR="00CF497D" w:rsidRPr="00CF497D" w:rsidRDefault="000E24FC" w:rsidP="00D42B6E">
                            <w:pPr>
                              <w:spacing w:after="0" w:line="240" w:lineRule="auto"/>
                              <w:rPr>
                                <w:color w:val="000000" w:themeColor="text1"/>
                                <w:sz w:val="20"/>
                                <w:szCs w:val="20"/>
                                <w:lang w:eastAsia="zh-CN"/>
                              </w:rPr>
                            </w:pPr>
                            <w:r>
                              <w:rPr>
                                <w:color w:val="000000" w:themeColor="text1"/>
                                <w:sz w:val="20"/>
                                <w:szCs w:val="20"/>
                                <w:lang w:eastAsia="zh-CN"/>
                              </w:rPr>
                              <w:t xml:space="preserve">2012-2013: </w:t>
                            </w:r>
                            <w:r w:rsidR="00A4641E" w:rsidRPr="00A4641E">
                              <w:rPr>
                                <w:rFonts w:hint="eastAsia"/>
                                <w:color w:val="000000" w:themeColor="text1"/>
                                <w:sz w:val="20"/>
                                <w:szCs w:val="20"/>
                                <w:lang w:eastAsia="zh-CN"/>
                              </w:rPr>
                              <w:t>巴基斯坦伊斯兰堡国立科技大学创新与创业中心软件工程师</w:t>
                            </w:r>
                            <w:r w:rsidR="00411558">
                              <w:rPr>
                                <w:color w:val="000000" w:themeColor="text1"/>
                                <w:sz w:val="20"/>
                                <w:szCs w:val="20"/>
                                <w:lang w:eastAsia="zh-CN"/>
                              </w:rPr>
                              <w:t>.</w:t>
                            </w:r>
                          </w:p>
                          <w:p w14:paraId="4F04CACE" w14:textId="77777777" w:rsidR="00CF497D" w:rsidRPr="00CF497D" w:rsidRDefault="00CF497D" w:rsidP="00D42B6E">
                            <w:pPr>
                              <w:pStyle w:val="ListParagraph"/>
                              <w:spacing w:after="0" w:line="240" w:lineRule="auto"/>
                              <w:ind w:left="810"/>
                              <w:rPr>
                                <w:szCs w:val="20"/>
                              </w:rPr>
                            </w:pPr>
                            <w:r>
                              <w:rPr>
                                <w:rFonts w:eastAsia="SimSun"/>
                                <w:color w:val="000000" w:themeColor="text1"/>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682260" id="Rectangle 21" o:spid="_x0000_s1041" style="position:absolute;margin-left:-68.7pt;margin-top:42.8pt;width:484.45pt;height:22.7pt;z-index:251712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" fillcolor="white [3212]" strokecolor="white [3212]" strokeweight="1pt">
                <v:path arrowok="t"/>
                <v:textbox>
                  <w:txbxContent>
                    <w:p w14:paraId="6E6FB878" w14:textId="67313BF9" w:rsidR="00CF497D" w:rsidRPr="00CF497D" w:rsidRDefault="000E24FC" w:rsidP="00D42B6E">
                      <w:pPr>
                        <w:spacing w:after="0" w:line="240" w:lineRule="auto"/>
                        <w:rPr>
                          <w:color w:val="000000" w:themeColor="text1"/>
                          <w:sz w:val="20"/>
                          <w:szCs w:val="20"/>
                          <w:lang w:eastAsia="zh-CN"/>
                        </w:rPr>
                      </w:pPr>
                      <w:r>
                        <w:rPr>
                          <w:color w:val="000000" w:themeColor="text1"/>
                          <w:sz w:val="20"/>
                          <w:szCs w:val="20"/>
                          <w:lang w:eastAsia="zh-CN"/>
                        </w:rPr>
                        <w:t xml:space="preserve">2012-2013: </w:t>
                      </w:r>
                      <w:r w:rsidR="00A4641E" w:rsidRPr="00A4641E">
                        <w:rPr>
                          <w:rFonts w:hint="eastAsia"/>
                          <w:color w:val="000000" w:themeColor="text1"/>
                          <w:sz w:val="20"/>
                          <w:szCs w:val="20"/>
                          <w:lang w:eastAsia="zh-CN"/>
                        </w:rPr>
                        <w:t>巴基斯坦伊斯兰堡国立科技大学创新与创业中心软件工程师</w:t>
                      </w:r>
                      <w:r w:rsidR="00411558">
                        <w:rPr>
                          <w:color w:val="000000" w:themeColor="text1"/>
                          <w:sz w:val="20"/>
                          <w:szCs w:val="20"/>
                          <w:lang w:eastAsia="zh-CN"/>
                        </w:rPr>
                        <w:t>.</w:t>
                      </w:r>
                    </w:p>
                    <w:p w14:paraId="4F04CACE" w14:textId="77777777" w:rsidR="00CF497D" w:rsidRPr="00CF497D" w:rsidRDefault="00CF497D" w:rsidP="00D42B6E">
                      <w:pPr>
                        <w:pStyle w:val="ListParagraph"/>
                        <w:spacing w:after="0" w:line="240" w:lineRule="auto"/>
                        <w:ind w:left="810"/>
                        <w:rPr>
                          <w:szCs w:val="20"/>
                        </w:rPr>
                      </w:pPr>
                      <w:r>
                        <w:rPr>
                          <w:rFonts w:eastAsia="SimSun"/>
                          <w:color w:val="000000" w:themeColor="text1"/>
                          <w:sz w:val="20"/>
                          <w:szCs w:val="20"/>
                        </w:rPr>
                        <w:t>.</w:t>
                      </w:r>
                    </w:p>
                  </w:txbxContent>
                </v:textbox>
                <w10:wrap anchorx="margin"/>
              </v:rect>
            </w:pict>
          </mc:Fallback>
        </mc:AlternateContent>
      </w:r>
      <w:r>
        <w:rPr>
          <w:noProof/>
        </w:rPr>
        <mc:AlternateContent>
          <mc:Choice Requires="wps">
            <w:drawing>
              <wp:anchor distT="0" distB="0" distL="114300" distR="114300" simplePos="0" relativeHeight="251682816" behindDoc="0" locked="0" layoutInCell="1" allowOverlap="1" wp14:anchorId="12D5AEB3" wp14:editId="56F26782">
                <wp:simplePos x="0" y="0"/>
                <wp:positionH relativeFrom="page">
                  <wp:posOffset>34925</wp:posOffset>
                </wp:positionH>
                <wp:positionV relativeFrom="paragraph">
                  <wp:posOffset>269240</wp:posOffset>
                </wp:positionV>
                <wp:extent cx="6482080" cy="255270"/>
                <wp:effectExtent l="0" t="0" r="0" b="0"/>
                <wp:wrapNone/>
                <wp:docPr id="14"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2080" cy="25527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2BB6DF7" w14:textId="030B288B" w:rsidR="00A63271" w:rsidRPr="00AC2164" w:rsidRDefault="000E24FC" w:rsidP="00B34C0C">
                            <w:pPr>
                              <w:jc w:val="both"/>
                              <w:rPr>
                                <w:color w:val="000000" w:themeColor="text1"/>
                                <w:sz w:val="20"/>
                                <w:szCs w:val="20"/>
                                <w:lang w:eastAsia="zh-CN"/>
                              </w:rPr>
                            </w:pPr>
                            <w:r>
                              <w:rPr>
                                <w:color w:val="000000" w:themeColor="text1"/>
                                <w:sz w:val="20"/>
                                <w:szCs w:val="20"/>
                                <w:lang w:eastAsia="zh-CN"/>
                              </w:rPr>
                              <w:t>2019-2022:</w:t>
                            </w:r>
                            <w:r w:rsidR="00A4641E" w:rsidRPr="00A4641E">
                              <w:rPr>
                                <w:rFonts w:hint="eastAsia"/>
                                <w:color w:val="000000" w:themeColor="text1"/>
                                <w:sz w:val="20"/>
                                <w:szCs w:val="20"/>
                                <w:lang w:eastAsia="zh-CN"/>
                              </w:rPr>
                              <w:t>北京理工大学智能机器人与系统先进创新中心博士后</w:t>
                            </w:r>
                            <w:r w:rsidR="00AC2164" w:rsidRPr="00AC2164">
                              <w:rPr>
                                <w:color w:val="000000" w:themeColor="text1"/>
                                <w:sz w:val="20"/>
                                <w:szCs w:val="20"/>
                                <w:lang w:eastAsia="zh-CN"/>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D5AEB3" id="Rectangle 19" o:spid="_x0000_s1042" style="position:absolute;margin-left:2.75pt;margin-top:21.2pt;width:510.4pt;height:20.1pt;z-index:251682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" fillcolor="white [3212]" strokecolor="white [3212]" strokeweight="1pt">
                <v:path arrowok="t"/>
                <v:textbox>
                  <w:txbxContent>
                    <w:p w14:paraId="22BB6DF7" w14:textId="030B288B" w:rsidR="00A63271" w:rsidRPr="00AC2164" w:rsidRDefault="000E24FC" w:rsidP="00B34C0C">
                      <w:pPr>
                        <w:jc w:val="both"/>
                        <w:rPr>
                          <w:color w:val="000000" w:themeColor="text1"/>
                          <w:sz w:val="20"/>
                          <w:szCs w:val="20"/>
                          <w:lang w:eastAsia="zh-CN"/>
                        </w:rPr>
                      </w:pPr>
                      <w:r>
                        <w:rPr>
                          <w:color w:val="000000" w:themeColor="text1"/>
                          <w:sz w:val="20"/>
                          <w:szCs w:val="20"/>
                          <w:lang w:eastAsia="zh-CN"/>
                        </w:rPr>
                        <w:t>2019-2022:</w:t>
                      </w:r>
                      <w:r w:rsidR="00A4641E" w:rsidRPr="00A4641E">
                        <w:rPr>
                          <w:rFonts w:hint="eastAsia"/>
                          <w:color w:val="000000" w:themeColor="text1"/>
                          <w:sz w:val="20"/>
                          <w:szCs w:val="20"/>
                          <w:lang w:eastAsia="zh-CN"/>
                        </w:rPr>
                        <w:t>北京理工大学智能机器人与系统先进创新中心博士后</w:t>
                      </w:r>
                      <w:r w:rsidR="00AC2164" w:rsidRPr="00AC2164">
                        <w:rPr>
                          <w:color w:val="000000" w:themeColor="text1"/>
                          <w:sz w:val="20"/>
                          <w:szCs w:val="20"/>
                          <w:lang w:eastAsia="zh-CN"/>
                        </w:rPr>
                        <w:t>.</w:t>
                      </w:r>
                    </w:p>
                  </w:txbxContent>
                </v:textbox>
                <w10:wrap anchorx="page"/>
              </v:rect>
            </w:pict>
          </mc:Fallback>
        </mc:AlternateContent>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r w:rsidR="007225F5" w:rsidRPr="004671AB">
        <w:tab/>
      </w:r>
    </w:p>
    <w:p w14:paraId="62B82A9C" w14:textId="77777777" w:rsidR="007225F5" w:rsidRPr="004671AB" w:rsidRDefault="007225F5" w:rsidP="000E4D09"/>
    <w:p w14:paraId="4E478A4C" w14:textId="2BCCD815" w:rsidR="007225F5" w:rsidRPr="004671AB" w:rsidRDefault="007225F5" w:rsidP="000E4D09"/>
    <w:p w14:paraId="29916778" w14:textId="61202CE0" w:rsidR="007225F5" w:rsidRPr="004671AB" w:rsidRDefault="000E4902" w:rsidP="000E4D09">
      <w:r>
        <w:rPr>
          <w:noProof/>
          <w:lang w:eastAsia="zh-CN"/>
        </w:rPr>
        <mc:AlternateContent>
          <mc:Choice Requires="wps">
            <w:drawing>
              <wp:anchor distT="0" distB="0" distL="114300" distR="114300" simplePos="0" relativeHeight="251704320" behindDoc="0" locked="0" layoutInCell="1" allowOverlap="1" wp14:anchorId="7C851CDB" wp14:editId="2EAA94EE">
                <wp:simplePos x="0" y="0"/>
                <wp:positionH relativeFrom="margin">
                  <wp:posOffset>-889000</wp:posOffset>
                </wp:positionH>
                <wp:positionV relativeFrom="paragraph">
                  <wp:posOffset>107950</wp:posOffset>
                </wp:positionV>
                <wp:extent cx="2470785" cy="268605"/>
                <wp:effectExtent l="0" t="0" r="5715" b="0"/>
                <wp:wrapNone/>
                <wp:docPr id="18"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70785" cy="268605"/>
                        </a:xfrm>
                        <a:prstGeom prst="rect">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B6DA53B" w14:textId="77777777" w:rsidR="00B61B49" w:rsidRPr="00456C82" w:rsidRDefault="00456C82" w:rsidP="00456C82">
                            <w:r w:rsidRPr="00456C82">
                              <w:rPr>
                                <w:rFonts w:hint="eastAsia"/>
                                <w:b/>
                                <w:color w:val="000000" w:themeColor="text1"/>
                              </w:rPr>
                              <w:t>荣誉与奖项</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851CDB" id="Rectangle 18" o:spid="_x0000_s1043" style="position:absolute;margin-left:-70pt;margin-top:8.5pt;width:194.55pt;height:21.15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" filled="f" strokecolor="white [3212]" strokeweight="1pt">
                <v:path arrowok="t"/>
                <v:textbox>
                  <w:txbxContent>
                    <w:p w14:paraId="6B6DA53B" w14:textId="77777777" w:rsidR="00B61B49" w:rsidRPr="00456C82" w:rsidRDefault="00456C82" w:rsidP="00456C82">
                      <w:r w:rsidRPr="00456C82">
                        <w:rPr>
                          <w:rFonts w:hint="eastAsia"/>
                          <w:b/>
                          <w:color w:val="000000" w:themeColor="text1"/>
                        </w:rPr>
                        <w:t>荣誉与奖项</w:t>
                      </w:r>
                    </w:p>
                  </w:txbxContent>
                </v:textbox>
                <w10:wrap anchorx="margin"/>
              </v:rect>
            </w:pict>
          </mc:Fallback>
        </mc:AlternateContent>
      </w:r>
    </w:p>
    <w:p w14:paraId="4A3B229C" w14:textId="61917017" w:rsidR="007225F5" w:rsidRPr="004671AB" w:rsidRDefault="000E4902" w:rsidP="000E4D09">
      <w:r>
        <w:rPr>
          <w:noProof/>
          <w:lang w:eastAsia="zh-CN"/>
        </w:rPr>
        <mc:AlternateContent>
          <mc:Choice Requires="wps">
            <w:drawing>
              <wp:anchor distT="0" distB="0" distL="114300" distR="114300" simplePos="0" relativeHeight="251705344" behindDoc="0" locked="0" layoutInCell="1" allowOverlap="1" wp14:anchorId="19B0ED81" wp14:editId="40C1B033">
                <wp:simplePos x="0" y="0"/>
                <wp:positionH relativeFrom="page">
                  <wp:posOffset>50800</wp:posOffset>
                </wp:positionH>
                <wp:positionV relativeFrom="paragraph">
                  <wp:posOffset>158750</wp:posOffset>
                </wp:positionV>
                <wp:extent cx="7166610" cy="1203960"/>
                <wp:effectExtent l="0" t="0" r="0" b="0"/>
                <wp:wrapNone/>
                <wp:docPr id="19"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6610" cy="120396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9ED6C1C" w14:textId="45C8DD58" w:rsidR="00931F25" w:rsidRPr="003F6B66" w:rsidRDefault="00931F25" w:rsidP="003F6B66">
                            <w:pPr>
                              <w:pStyle w:val="ListParagraph"/>
                              <w:numPr>
                                <w:ilvl w:val="0"/>
                                <w:numId w:val="27"/>
                              </w:numPr>
                              <w:jc w:val="both"/>
                              <w:rPr>
                                <w:rFonts w:ascii="SimSun" w:hAnsi="SimSun"/>
                                <w:color w:val="000000" w:themeColor="text1"/>
                                <w:sz w:val="20"/>
                                <w:szCs w:val="20"/>
                              </w:rPr>
                            </w:pPr>
                            <w:r w:rsidRPr="003F6B66">
                              <w:rPr>
                                <w:rFonts w:ascii="SimSun" w:hAnsi="SimSun"/>
                                <w:color w:val="000000" w:themeColor="text1"/>
                                <w:sz w:val="20"/>
                                <w:szCs w:val="20"/>
                              </w:rPr>
                              <w:t>巴基斯坦政府国家优秀推广奖学金（National Outreach Scholarship Program）——本科阶段获奖。</w:t>
                            </w:r>
                          </w:p>
                          <w:p w14:paraId="64593B59" w14:textId="5A3FB379" w:rsidR="00931F25" w:rsidRPr="003F6B66" w:rsidRDefault="00931F25" w:rsidP="003F6B66">
                            <w:pPr>
                              <w:pStyle w:val="ListParagraph"/>
                              <w:numPr>
                                <w:ilvl w:val="0"/>
                                <w:numId w:val="27"/>
                              </w:numPr>
                              <w:jc w:val="both"/>
                              <w:rPr>
                                <w:rFonts w:ascii="SimSun" w:hAnsi="SimSun"/>
                                <w:color w:val="000000" w:themeColor="text1"/>
                                <w:sz w:val="20"/>
                                <w:szCs w:val="20"/>
                              </w:rPr>
                            </w:pPr>
                            <w:r w:rsidRPr="003F6B66">
                              <w:rPr>
                                <w:rFonts w:ascii="SimSun" w:hAnsi="SimSun"/>
                                <w:color w:val="000000" w:themeColor="text1"/>
                                <w:sz w:val="20"/>
                                <w:szCs w:val="20"/>
                              </w:rPr>
                              <w:t>因在巴基斯坦国立大学（NUST）总体学业成绩优秀而获得优秀证书（Certificate of Merit）。</w:t>
                            </w:r>
                          </w:p>
                          <w:p w14:paraId="4E46A29E" w14:textId="1D9E3950" w:rsidR="00931F25" w:rsidRPr="003F6B66" w:rsidRDefault="00931F25" w:rsidP="003F6B66">
                            <w:pPr>
                              <w:pStyle w:val="ListParagraph"/>
                              <w:numPr>
                                <w:ilvl w:val="0"/>
                                <w:numId w:val="27"/>
                              </w:numPr>
                              <w:jc w:val="both"/>
                              <w:rPr>
                                <w:rFonts w:ascii="SimSun" w:hAnsi="SimSun"/>
                                <w:color w:val="000000" w:themeColor="text1"/>
                                <w:sz w:val="20"/>
                                <w:szCs w:val="20"/>
                              </w:rPr>
                            </w:pPr>
                            <w:r w:rsidRPr="003F6B66">
                              <w:rPr>
                                <w:rFonts w:ascii="SimSun" w:hAnsi="SimSun"/>
                                <w:color w:val="000000" w:themeColor="text1"/>
                                <w:sz w:val="20"/>
                                <w:szCs w:val="20"/>
                              </w:rPr>
                              <w:t>西安交通大学硕士奖学金获得者。</w:t>
                            </w:r>
                          </w:p>
                          <w:p w14:paraId="06D966B6" w14:textId="103DFE4C" w:rsidR="00931F25" w:rsidRPr="003F6B66" w:rsidRDefault="00931F25" w:rsidP="003F6B66">
                            <w:pPr>
                              <w:pStyle w:val="ListParagraph"/>
                              <w:numPr>
                                <w:ilvl w:val="0"/>
                                <w:numId w:val="27"/>
                              </w:numPr>
                              <w:jc w:val="both"/>
                              <w:rPr>
                                <w:rFonts w:ascii="SimSun" w:hAnsi="SimSun"/>
                                <w:color w:val="000000" w:themeColor="text1"/>
                                <w:sz w:val="20"/>
                                <w:szCs w:val="20"/>
                              </w:rPr>
                            </w:pPr>
                            <w:r w:rsidRPr="003F6B66">
                              <w:rPr>
                                <w:rFonts w:ascii="SimSun" w:hAnsi="SimSun"/>
                                <w:color w:val="000000" w:themeColor="text1"/>
                                <w:sz w:val="20"/>
                                <w:szCs w:val="20"/>
                              </w:rPr>
                              <w:t>中国科学院—世界科学院联合校长奖学金（CAS-TWAS President's Fellowship）——博士阶段获奖。</w:t>
                            </w:r>
                          </w:p>
                          <w:p w14:paraId="771D4DCE" w14:textId="77777777" w:rsidR="00B61B49" w:rsidRPr="000607CF" w:rsidRDefault="00B61B49" w:rsidP="00B61B49">
                            <w:pPr>
                              <w:jc w:val="both"/>
                              <w:rPr>
                                <w:rFonts w:ascii="SimSun" w:hAnsi="SimSun"/>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B0ED81" id="Rectangle 16" o:spid="_x0000_s1044" style="position:absolute;margin-left:4pt;margin-top:12.5pt;width:564.3pt;height:94.8pt;z-index:251705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" fillcolor="white [3212]" strokecolor="white [3212]" strokeweight="1pt">
                <v:path arrowok="t"/>
                <v:textbox>
                  <w:txbxContent>
                    <w:p w14:paraId="39ED6C1C" w14:textId="45C8DD58" w:rsidR="00931F25" w:rsidRPr="003F6B66" w:rsidRDefault="00931F25" w:rsidP="003F6B66">
                      <w:pPr>
                        <w:pStyle w:val="ListParagraph"/>
                        <w:numPr>
                          <w:ilvl w:val="0"/>
                          <w:numId w:val="27"/>
                        </w:numPr>
                        <w:jc w:val="both"/>
                        <w:rPr>
                          <w:rFonts w:ascii="SimSun" w:hAnsi="SimSun"/>
                          <w:color w:val="000000" w:themeColor="text1"/>
                          <w:sz w:val="20"/>
                          <w:szCs w:val="20"/>
                        </w:rPr>
                      </w:pPr>
                      <w:r w:rsidRPr="003F6B66">
                        <w:rPr>
                          <w:rFonts w:ascii="SimSun" w:hAnsi="SimSun"/>
                          <w:color w:val="000000" w:themeColor="text1"/>
                          <w:sz w:val="20"/>
                          <w:szCs w:val="20"/>
                        </w:rPr>
                        <w:t>巴基斯坦政府国家优秀推广奖学金（National Outreach Scholarship Program）——本科阶段获奖。</w:t>
                      </w:r>
                    </w:p>
                    <w:p w14:paraId="64593B59" w14:textId="5A3FB379" w:rsidR="00931F25" w:rsidRPr="003F6B66" w:rsidRDefault="00931F25" w:rsidP="003F6B66">
                      <w:pPr>
                        <w:pStyle w:val="ListParagraph"/>
                        <w:numPr>
                          <w:ilvl w:val="0"/>
                          <w:numId w:val="27"/>
                        </w:numPr>
                        <w:jc w:val="both"/>
                        <w:rPr>
                          <w:rFonts w:ascii="SimSun" w:hAnsi="SimSun"/>
                          <w:color w:val="000000" w:themeColor="text1"/>
                          <w:sz w:val="20"/>
                          <w:szCs w:val="20"/>
                        </w:rPr>
                      </w:pPr>
                      <w:r w:rsidRPr="003F6B66">
                        <w:rPr>
                          <w:rFonts w:ascii="SimSun" w:hAnsi="SimSun"/>
                          <w:color w:val="000000" w:themeColor="text1"/>
                          <w:sz w:val="20"/>
                          <w:szCs w:val="20"/>
                        </w:rPr>
                        <w:t>因在巴基斯坦国立大学（NUST）总体学业成绩优秀而获得优秀证书（Certificate of Merit）。</w:t>
                      </w:r>
                    </w:p>
                    <w:p w14:paraId="4E46A29E" w14:textId="1D9E3950" w:rsidR="00931F25" w:rsidRPr="003F6B66" w:rsidRDefault="00931F25" w:rsidP="003F6B66">
                      <w:pPr>
                        <w:pStyle w:val="ListParagraph"/>
                        <w:numPr>
                          <w:ilvl w:val="0"/>
                          <w:numId w:val="27"/>
                        </w:numPr>
                        <w:jc w:val="both"/>
                        <w:rPr>
                          <w:rFonts w:ascii="SimSun" w:hAnsi="SimSun"/>
                          <w:color w:val="000000" w:themeColor="text1"/>
                          <w:sz w:val="20"/>
                          <w:szCs w:val="20"/>
                        </w:rPr>
                      </w:pPr>
                      <w:r w:rsidRPr="003F6B66">
                        <w:rPr>
                          <w:rFonts w:ascii="SimSun" w:hAnsi="SimSun"/>
                          <w:color w:val="000000" w:themeColor="text1"/>
                          <w:sz w:val="20"/>
                          <w:szCs w:val="20"/>
                        </w:rPr>
                        <w:t>西安交通大学硕士奖学金获得者。</w:t>
                      </w:r>
                    </w:p>
                    <w:p w14:paraId="06D966B6" w14:textId="103DFE4C" w:rsidR="00931F25" w:rsidRPr="003F6B66" w:rsidRDefault="00931F25" w:rsidP="003F6B66">
                      <w:pPr>
                        <w:pStyle w:val="ListParagraph"/>
                        <w:numPr>
                          <w:ilvl w:val="0"/>
                          <w:numId w:val="27"/>
                        </w:numPr>
                        <w:jc w:val="both"/>
                        <w:rPr>
                          <w:rFonts w:ascii="SimSun" w:hAnsi="SimSun"/>
                          <w:color w:val="000000" w:themeColor="text1"/>
                          <w:sz w:val="20"/>
                          <w:szCs w:val="20"/>
                        </w:rPr>
                      </w:pPr>
                      <w:r w:rsidRPr="003F6B66">
                        <w:rPr>
                          <w:rFonts w:ascii="SimSun" w:hAnsi="SimSun"/>
                          <w:color w:val="000000" w:themeColor="text1"/>
                          <w:sz w:val="20"/>
                          <w:szCs w:val="20"/>
                        </w:rPr>
                        <w:t>中国科学院—世界科学院联合校长奖学金（CAS-TWAS President's Fellowship）——博士阶段获奖。</w:t>
                      </w:r>
                    </w:p>
                    <w:p w14:paraId="771D4DCE" w14:textId="77777777" w:rsidR="00B61B49" w:rsidRPr="000607CF" w:rsidRDefault="00B61B49" w:rsidP="00B61B49">
                      <w:pPr>
                        <w:jc w:val="both"/>
                        <w:rPr>
                          <w:rFonts w:ascii="SimSun" w:hAnsi="SimSun"/>
                          <w:color w:val="000000" w:themeColor="text1"/>
                          <w:sz w:val="20"/>
                          <w:szCs w:val="20"/>
                        </w:rPr>
                      </w:pPr>
                    </w:p>
                  </w:txbxContent>
                </v:textbox>
                <w10:wrap anchorx="page"/>
              </v:rect>
            </w:pict>
          </mc:Fallback>
        </mc:AlternateContent>
      </w:r>
    </w:p>
    <w:p w14:paraId="59ABA777" w14:textId="7463068C" w:rsidR="007225F5" w:rsidRPr="004671AB" w:rsidRDefault="007225F5" w:rsidP="000E4D09"/>
    <w:p w14:paraId="2944768B" w14:textId="77777777" w:rsidR="006B6EA8" w:rsidRDefault="006B6EA8" w:rsidP="000E4D09"/>
    <w:p w14:paraId="42848511" w14:textId="7EAC4FC7" w:rsidR="007225F5" w:rsidRPr="004671AB" w:rsidRDefault="000E4902" w:rsidP="00D76BED">
      <w:r>
        <w:rPr>
          <w:noProof/>
        </w:rPr>
        <w:lastRenderedPageBreak/>
        <mc:AlternateContent>
          <mc:Choice Requires="wps">
            <w:drawing>
              <wp:anchor distT="0" distB="0" distL="114300" distR="114300" simplePos="0" relativeHeight="251695104" behindDoc="0" locked="0" layoutInCell="1" allowOverlap="1" wp14:anchorId="33942FBA" wp14:editId="73903774">
                <wp:simplePos x="0" y="0"/>
                <wp:positionH relativeFrom="page">
                  <wp:posOffset>220980</wp:posOffset>
                </wp:positionH>
                <wp:positionV relativeFrom="paragraph">
                  <wp:posOffset>-579755</wp:posOffset>
                </wp:positionV>
                <wp:extent cx="7168515" cy="1792605"/>
                <wp:effectExtent l="0" t="0" r="0" b="0"/>
                <wp:wrapNone/>
                <wp:docPr id="21"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8515" cy="179260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60CFF50" w14:textId="3FD133C6" w:rsidR="00D55378" w:rsidRPr="00A276E3" w:rsidRDefault="000656DD" w:rsidP="00135D43">
                            <w:pPr>
                              <w:pStyle w:val="ListParagraph"/>
                              <w:numPr>
                                <w:ilvl w:val="0"/>
                                <w:numId w:val="22"/>
                              </w:numPr>
                              <w:spacing w:after="0" w:line="240" w:lineRule="auto"/>
                              <w:rPr>
                                <w:rFonts w:asciiTheme="majorBidi" w:eastAsia="Times New Roman" w:hAnsiTheme="majorBidi" w:cstheme="majorBidi"/>
                                <w:sz w:val="24"/>
                                <w:szCs w:val="24"/>
                                <w:lang w:eastAsia="zh-CN"/>
                              </w:rPr>
                            </w:pPr>
                            <w:r w:rsidRPr="000656DD">
                              <w:rPr>
                                <w:rFonts w:ascii="SimSun" w:eastAsia="SimSun" w:hAnsi="SimSun" w:cs="SimSun" w:hint="eastAsia"/>
                                <w:b/>
                                <w:bCs/>
                                <w:color w:val="000000"/>
                                <w:sz w:val="20"/>
                                <w:szCs w:val="20"/>
                                <w:lang w:eastAsia="zh-CN"/>
                              </w:rPr>
                              <w:t>计算机语言</w:t>
                            </w:r>
                            <w:r w:rsidR="00D55378" w:rsidRPr="00A276E3">
                              <w:rPr>
                                <w:rFonts w:asciiTheme="majorBidi" w:eastAsia="Times New Roman" w:hAnsiTheme="majorBidi" w:cstheme="majorBidi"/>
                                <w:color w:val="000000"/>
                                <w:sz w:val="20"/>
                                <w:szCs w:val="20"/>
                                <w:lang w:eastAsia="zh-CN"/>
                              </w:rPr>
                              <w:t>: Python,</w:t>
                            </w:r>
                            <w:r w:rsidR="002E1A61">
                              <w:rPr>
                                <w:rFonts w:asciiTheme="majorBidi" w:eastAsia="Times New Roman" w:hAnsiTheme="majorBidi" w:cstheme="majorBidi"/>
                                <w:color w:val="000000"/>
                                <w:sz w:val="20"/>
                                <w:szCs w:val="20"/>
                                <w:lang w:eastAsia="zh-CN"/>
                              </w:rPr>
                              <w:t xml:space="preserve"> JAVA,</w:t>
                            </w:r>
                            <w:r w:rsidR="00D55378" w:rsidRPr="00A276E3">
                              <w:rPr>
                                <w:rFonts w:asciiTheme="majorBidi" w:eastAsia="Times New Roman" w:hAnsiTheme="majorBidi" w:cstheme="majorBidi"/>
                                <w:color w:val="000000"/>
                                <w:sz w:val="20"/>
                                <w:szCs w:val="20"/>
                                <w:lang w:eastAsia="zh-CN"/>
                              </w:rPr>
                              <w:t xml:space="preserve"> C++, C#, PhP, </w:t>
                            </w:r>
                            <w:r w:rsidR="0001118B">
                              <w:rPr>
                                <w:rFonts w:asciiTheme="majorBidi" w:eastAsia="Times New Roman" w:hAnsiTheme="majorBidi" w:cstheme="majorBidi"/>
                                <w:color w:val="000000"/>
                                <w:sz w:val="20"/>
                                <w:szCs w:val="20"/>
                                <w:lang w:eastAsia="zh-CN"/>
                              </w:rPr>
                              <w:t>R</w:t>
                            </w:r>
                          </w:p>
                          <w:p w14:paraId="0BAB66F3" w14:textId="77777777" w:rsidR="00D55378" w:rsidRPr="00A276E3" w:rsidRDefault="000656DD" w:rsidP="00135D43">
                            <w:pPr>
                              <w:pStyle w:val="ListParagraph"/>
                              <w:numPr>
                                <w:ilvl w:val="0"/>
                                <w:numId w:val="22"/>
                              </w:numPr>
                              <w:spacing w:after="0" w:line="240" w:lineRule="auto"/>
                              <w:rPr>
                                <w:rFonts w:asciiTheme="majorBidi" w:eastAsia="Times New Roman" w:hAnsiTheme="majorBidi" w:cstheme="majorBidi"/>
                                <w:sz w:val="24"/>
                                <w:szCs w:val="24"/>
                                <w:lang w:eastAsia="zh-CN"/>
                              </w:rPr>
                            </w:pPr>
                            <w:r w:rsidRPr="000656DD">
                              <w:rPr>
                                <w:rFonts w:ascii="SimSun" w:eastAsia="SimSun" w:hAnsi="SimSun" w:cs="SimSun" w:hint="eastAsia"/>
                                <w:b/>
                                <w:bCs/>
                                <w:color w:val="000000"/>
                                <w:sz w:val="20"/>
                                <w:szCs w:val="20"/>
                                <w:lang w:eastAsia="zh-CN"/>
                              </w:rPr>
                              <w:t>操作系统</w:t>
                            </w:r>
                            <w:r w:rsidR="00D55378" w:rsidRPr="00A276E3">
                              <w:rPr>
                                <w:rFonts w:asciiTheme="majorBidi" w:eastAsia="Times New Roman" w:hAnsiTheme="majorBidi" w:cstheme="majorBidi"/>
                                <w:color w:val="000000"/>
                                <w:sz w:val="20"/>
                                <w:szCs w:val="20"/>
                                <w:lang w:eastAsia="zh-CN"/>
                              </w:rPr>
                              <w:t xml:space="preserve">: Windows, Linux </w:t>
                            </w:r>
                          </w:p>
                          <w:p w14:paraId="4999254F" w14:textId="77777777" w:rsidR="00D55378" w:rsidRPr="00A276E3" w:rsidRDefault="00D55378" w:rsidP="00135D43">
                            <w:pPr>
                              <w:pStyle w:val="ListParagraph"/>
                              <w:numPr>
                                <w:ilvl w:val="0"/>
                                <w:numId w:val="22"/>
                              </w:numPr>
                              <w:spacing w:after="0" w:line="240" w:lineRule="auto"/>
                              <w:rPr>
                                <w:rFonts w:asciiTheme="majorBidi" w:eastAsia="Times New Roman" w:hAnsiTheme="majorBidi" w:cstheme="majorBidi"/>
                                <w:sz w:val="24"/>
                                <w:szCs w:val="24"/>
                                <w:lang w:eastAsia="zh-CN"/>
                              </w:rPr>
                            </w:pPr>
                            <w:r w:rsidRPr="00A276E3">
                              <w:rPr>
                                <w:rFonts w:asciiTheme="majorBidi" w:eastAsia="Times New Roman" w:hAnsiTheme="majorBidi" w:cstheme="majorBidi"/>
                                <w:b/>
                                <w:bCs/>
                                <w:color w:val="000000"/>
                                <w:sz w:val="20"/>
                                <w:szCs w:val="20"/>
                                <w:lang w:eastAsia="zh-CN"/>
                              </w:rPr>
                              <w:t>AI Tools</w:t>
                            </w:r>
                            <w:r w:rsidRPr="00A276E3">
                              <w:rPr>
                                <w:rFonts w:asciiTheme="majorBidi" w:eastAsia="Times New Roman" w:hAnsiTheme="majorBidi" w:cstheme="majorBidi"/>
                                <w:color w:val="000000"/>
                                <w:sz w:val="20"/>
                                <w:szCs w:val="20"/>
                                <w:lang w:eastAsia="zh-CN"/>
                              </w:rPr>
                              <w:t xml:space="preserve">: ROS, PCL, OpenCV, Voxblox, Gazebo </w:t>
                            </w:r>
                          </w:p>
                          <w:p w14:paraId="133927E9" w14:textId="77777777" w:rsidR="00D55378" w:rsidRPr="00155C65" w:rsidRDefault="00DF208B" w:rsidP="00135D43">
                            <w:pPr>
                              <w:pStyle w:val="ListParagraph"/>
                              <w:numPr>
                                <w:ilvl w:val="0"/>
                                <w:numId w:val="22"/>
                              </w:numPr>
                              <w:spacing w:after="0" w:line="240" w:lineRule="auto"/>
                              <w:rPr>
                                <w:rFonts w:asciiTheme="majorBidi" w:eastAsia="Times New Roman" w:hAnsiTheme="majorBidi" w:cstheme="majorBidi"/>
                                <w:sz w:val="24"/>
                                <w:szCs w:val="24"/>
                                <w:lang w:eastAsia="zh-CN"/>
                              </w:rPr>
                            </w:pPr>
                            <w:r w:rsidRPr="00DF208B">
                              <w:rPr>
                                <w:rFonts w:ascii="SimSun" w:eastAsia="SimSun" w:hAnsi="SimSun" w:cs="SimSun" w:hint="eastAsia"/>
                                <w:b/>
                                <w:bCs/>
                                <w:color w:val="000000"/>
                                <w:sz w:val="20"/>
                                <w:szCs w:val="20"/>
                                <w:lang w:eastAsia="zh-CN"/>
                              </w:rPr>
                              <w:t>机器人导航</w:t>
                            </w:r>
                            <w:r w:rsidR="00155C65" w:rsidRPr="00155C65">
                              <w:rPr>
                                <w:rFonts w:asciiTheme="majorBidi" w:eastAsia="Times New Roman" w:hAnsiTheme="majorBidi" w:cstheme="majorBidi"/>
                                <w:b/>
                                <w:bCs/>
                                <w:color w:val="000000"/>
                                <w:sz w:val="20"/>
                                <w:szCs w:val="20"/>
                                <w:lang w:eastAsia="zh-CN"/>
                              </w:rPr>
                              <w:t xml:space="preserve">: </w:t>
                            </w:r>
                            <w:r w:rsidR="00D55378" w:rsidRPr="00155C65">
                              <w:rPr>
                                <w:rFonts w:asciiTheme="majorBidi" w:eastAsia="Times New Roman" w:hAnsiTheme="majorBidi" w:cstheme="majorBidi"/>
                                <w:color w:val="000000"/>
                                <w:sz w:val="20"/>
                                <w:szCs w:val="20"/>
                                <w:lang w:eastAsia="zh-CN"/>
                              </w:rPr>
                              <w:t xml:space="preserve">Wall Follow, A*, RRT*, DWA, Dijkstra's </w:t>
                            </w:r>
                          </w:p>
                          <w:p w14:paraId="0D935489" w14:textId="77777777" w:rsidR="00D55378" w:rsidRPr="00A276E3" w:rsidRDefault="009D2FE2" w:rsidP="00135D43">
                            <w:pPr>
                              <w:pStyle w:val="ListParagraph"/>
                              <w:numPr>
                                <w:ilvl w:val="0"/>
                                <w:numId w:val="22"/>
                              </w:numPr>
                              <w:spacing w:after="0" w:line="240" w:lineRule="auto"/>
                              <w:rPr>
                                <w:rFonts w:asciiTheme="majorBidi" w:eastAsia="Times New Roman" w:hAnsiTheme="majorBidi" w:cstheme="majorBidi"/>
                                <w:sz w:val="24"/>
                                <w:szCs w:val="24"/>
                                <w:lang w:eastAsia="zh-CN"/>
                              </w:rPr>
                            </w:pPr>
                            <w:r w:rsidRPr="009D2FE2">
                              <w:rPr>
                                <w:rFonts w:ascii="SimSun" w:eastAsia="SimSun" w:hAnsi="SimSun" w:cs="SimSun" w:hint="eastAsia"/>
                                <w:b/>
                                <w:bCs/>
                                <w:color w:val="000000"/>
                                <w:sz w:val="20"/>
                                <w:szCs w:val="20"/>
                                <w:lang w:eastAsia="zh-CN"/>
                              </w:rPr>
                              <w:t>机器学习</w:t>
                            </w:r>
                            <w:r w:rsidR="00D55378" w:rsidRPr="00A276E3">
                              <w:rPr>
                                <w:rFonts w:asciiTheme="majorBidi" w:eastAsia="Times New Roman" w:hAnsiTheme="majorBidi" w:cstheme="majorBidi"/>
                                <w:color w:val="000000"/>
                                <w:sz w:val="20"/>
                                <w:szCs w:val="20"/>
                                <w:lang w:eastAsia="zh-CN"/>
                              </w:rPr>
                              <w:t xml:space="preserve">: RL, ANN, CNN </w:t>
                            </w:r>
                          </w:p>
                          <w:p w14:paraId="681EB8CD" w14:textId="77777777" w:rsidR="00D55378" w:rsidRPr="00A276E3" w:rsidRDefault="009D2FE2" w:rsidP="00135D43">
                            <w:pPr>
                              <w:pStyle w:val="ListParagraph"/>
                              <w:numPr>
                                <w:ilvl w:val="0"/>
                                <w:numId w:val="22"/>
                              </w:numPr>
                              <w:spacing w:after="0" w:line="240" w:lineRule="auto"/>
                              <w:rPr>
                                <w:rFonts w:asciiTheme="majorBidi" w:eastAsia="Times New Roman" w:hAnsiTheme="majorBidi" w:cstheme="majorBidi"/>
                                <w:sz w:val="24"/>
                                <w:szCs w:val="24"/>
                                <w:lang w:eastAsia="zh-CN"/>
                              </w:rPr>
                            </w:pPr>
                            <w:r w:rsidRPr="009D2FE2">
                              <w:rPr>
                                <w:rFonts w:ascii="SimSun" w:eastAsia="SimSun" w:hAnsi="SimSun" w:cs="SimSun" w:hint="eastAsia"/>
                                <w:b/>
                                <w:bCs/>
                                <w:color w:val="000000"/>
                                <w:sz w:val="20"/>
                                <w:szCs w:val="20"/>
                                <w:lang w:eastAsia="zh-CN"/>
                              </w:rPr>
                              <w:t>传感器</w:t>
                            </w:r>
                            <w:r w:rsidR="00D55378" w:rsidRPr="00A276E3">
                              <w:rPr>
                                <w:rFonts w:asciiTheme="majorBidi" w:eastAsia="Times New Roman" w:hAnsiTheme="majorBidi" w:cstheme="majorBidi"/>
                                <w:color w:val="000000"/>
                                <w:sz w:val="20"/>
                                <w:szCs w:val="20"/>
                                <w:lang w:eastAsia="zh-CN"/>
                              </w:rPr>
                              <w:t xml:space="preserve">: Realsense, Zed, Lidar, RTLS design </w:t>
                            </w:r>
                          </w:p>
                          <w:p w14:paraId="2883A5BE" w14:textId="77777777" w:rsidR="00D55378" w:rsidRPr="00A276E3" w:rsidRDefault="009D2FE2" w:rsidP="00135D43">
                            <w:pPr>
                              <w:pStyle w:val="ListParagraph"/>
                              <w:numPr>
                                <w:ilvl w:val="0"/>
                                <w:numId w:val="22"/>
                              </w:numPr>
                              <w:spacing w:after="0" w:line="240" w:lineRule="auto"/>
                              <w:rPr>
                                <w:rFonts w:asciiTheme="majorBidi" w:eastAsia="Times New Roman" w:hAnsiTheme="majorBidi" w:cstheme="majorBidi"/>
                                <w:sz w:val="24"/>
                                <w:szCs w:val="24"/>
                                <w:lang w:eastAsia="zh-CN"/>
                              </w:rPr>
                            </w:pPr>
                            <w:r w:rsidRPr="009D2FE2">
                              <w:rPr>
                                <w:rFonts w:ascii="SimSun" w:eastAsia="SimSun" w:hAnsi="SimSun" w:cs="SimSun" w:hint="eastAsia"/>
                                <w:b/>
                                <w:bCs/>
                                <w:color w:val="000000"/>
                                <w:sz w:val="20"/>
                                <w:szCs w:val="20"/>
                                <w:lang w:eastAsia="zh-CN"/>
                              </w:rPr>
                              <w:t>数据库</w:t>
                            </w:r>
                            <w:r w:rsidR="00D55378" w:rsidRPr="00A276E3">
                              <w:rPr>
                                <w:rFonts w:asciiTheme="majorBidi" w:eastAsia="Times New Roman" w:hAnsiTheme="majorBidi" w:cstheme="majorBidi"/>
                                <w:color w:val="000000"/>
                                <w:sz w:val="20"/>
                                <w:szCs w:val="20"/>
                                <w:lang w:eastAsia="zh-CN"/>
                              </w:rPr>
                              <w:t xml:space="preserve">: MYSQL, SQL Server 2008 /2005, SQL-Lite </w:t>
                            </w:r>
                          </w:p>
                          <w:p w14:paraId="6E033643" w14:textId="029EB9A1" w:rsidR="001C7A6A" w:rsidRPr="0001118B" w:rsidRDefault="00D55378" w:rsidP="00A55D3D">
                            <w:pPr>
                              <w:pStyle w:val="ListParagraph"/>
                              <w:numPr>
                                <w:ilvl w:val="0"/>
                                <w:numId w:val="22"/>
                              </w:numPr>
                              <w:spacing w:after="0" w:line="240" w:lineRule="auto"/>
                              <w:jc w:val="both"/>
                              <w:rPr>
                                <w:color w:val="000000" w:themeColor="text1"/>
                                <w:sz w:val="20"/>
                                <w:szCs w:val="20"/>
                              </w:rPr>
                            </w:pPr>
                            <w:r w:rsidRPr="0001118B">
                              <w:rPr>
                                <w:rFonts w:asciiTheme="majorBidi" w:eastAsia="Times New Roman" w:hAnsiTheme="majorBidi" w:cstheme="majorBidi"/>
                                <w:b/>
                                <w:bCs/>
                                <w:color w:val="000000"/>
                                <w:sz w:val="20"/>
                                <w:szCs w:val="20"/>
                                <w:lang w:eastAsia="zh-CN"/>
                              </w:rPr>
                              <w:t>Mini Computer Programming</w:t>
                            </w:r>
                            <w:r w:rsidRPr="0001118B">
                              <w:rPr>
                                <w:rFonts w:asciiTheme="majorBidi" w:eastAsia="Times New Roman" w:hAnsiTheme="majorBidi" w:cstheme="majorBidi"/>
                                <w:color w:val="000000"/>
                                <w:sz w:val="20"/>
                                <w:szCs w:val="20"/>
                                <w:lang w:eastAsia="zh-CN"/>
                              </w:rPr>
                              <w:t>: NUC, Raspberry Pi, pcDuino, IRU (Made in China)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942FBA" id="Rectangle 14" o:spid="_x0000_s1045" style="position:absolute;margin-left:17.4pt;margin-top:-45.65pt;width:564.45pt;height:141.15pt;z-index:2516951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" fillcolor="white [3212]" strokecolor="white [3212]" strokeweight="1pt">
                <v:path arrowok="t"/>
                <v:textbox>
                  <w:txbxContent>
                    <w:p w14:paraId="160CFF50" w14:textId="3FD133C6" w:rsidR="00D55378" w:rsidRPr="00A276E3" w:rsidRDefault="000656DD" w:rsidP="00135D43">
                      <w:pPr>
                        <w:pStyle w:val="ListParagraph"/>
                        <w:numPr>
                          <w:ilvl w:val="0"/>
                          <w:numId w:val="22"/>
                        </w:numPr>
                        <w:spacing w:after="0" w:line="240" w:lineRule="auto"/>
                        <w:rPr>
                          <w:rFonts w:asciiTheme="majorBidi" w:eastAsia="Times New Roman" w:hAnsiTheme="majorBidi" w:cstheme="majorBidi"/>
                          <w:sz w:val="24"/>
                          <w:szCs w:val="24"/>
                          <w:lang w:eastAsia="zh-CN"/>
                        </w:rPr>
                      </w:pPr>
                      <w:r w:rsidRPr="000656DD">
                        <w:rPr>
                          <w:rFonts w:ascii="SimSun" w:eastAsia="SimSun" w:hAnsi="SimSun" w:cs="SimSun" w:hint="eastAsia"/>
                          <w:b/>
                          <w:bCs/>
                          <w:color w:val="000000"/>
                          <w:sz w:val="20"/>
                          <w:szCs w:val="20"/>
                          <w:lang w:eastAsia="zh-CN"/>
                        </w:rPr>
                        <w:t>计算机语言</w:t>
                      </w:r>
                      <w:r w:rsidR="00D55378" w:rsidRPr="00A276E3">
                        <w:rPr>
                          <w:rFonts w:asciiTheme="majorBidi" w:eastAsia="Times New Roman" w:hAnsiTheme="majorBidi" w:cstheme="majorBidi"/>
                          <w:color w:val="000000"/>
                          <w:sz w:val="20"/>
                          <w:szCs w:val="20"/>
                          <w:lang w:eastAsia="zh-CN"/>
                        </w:rPr>
                        <w:t>: Python,</w:t>
                      </w:r>
                      <w:r w:rsidR="002E1A61">
                        <w:rPr>
                          <w:rFonts w:asciiTheme="majorBidi" w:eastAsia="Times New Roman" w:hAnsiTheme="majorBidi" w:cstheme="majorBidi"/>
                          <w:color w:val="000000"/>
                          <w:sz w:val="20"/>
                          <w:szCs w:val="20"/>
                          <w:lang w:eastAsia="zh-CN"/>
                        </w:rPr>
                        <w:t xml:space="preserve"> JAVA,</w:t>
                      </w:r>
                      <w:r w:rsidR="00D55378" w:rsidRPr="00A276E3">
                        <w:rPr>
                          <w:rFonts w:asciiTheme="majorBidi" w:eastAsia="Times New Roman" w:hAnsiTheme="majorBidi" w:cstheme="majorBidi"/>
                          <w:color w:val="000000"/>
                          <w:sz w:val="20"/>
                          <w:szCs w:val="20"/>
                          <w:lang w:eastAsia="zh-CN"/>
                        </w:rPr>
                        <w:t xml:space="preserve"> C++, C#, PhP, </w:t>
                      </w:r>
                      <w:r w:rsidR="0001118B">
                        <w:rPr>
                          <w:rFonts w:asciiTheme="majorBidi" w:eastAsia="Times New Roman" w:hAnsiTheme="majorBidi" w:cstheme="majorBidi"/>
                          <w:color w:val="000000"/>
                          <w:sz w:val="20"/>
                          <w:szCs w:val="20"/>
                          <w:lang w:eastAsia="zh-CN"/>
                        </w:rPr>
                        <w:t>R</w:t>
                      </w:r>
                    </w:p>
                    <w:p w14:paraId="0BAB66F3" w14:textId="77777777" w:rsidR="00D55378" w:rsidRPr="00A276E3" w:rsidRDefault="000656DD" w:rsidP="00135D43">
                      <w:pPr>
                        <w:pStyle w:val="ListParagraph"/>
                        <w:numPr>
                          <w:ilvl w:val="0"/>
                          <w:numId w:val="22"/>
                        </w:numPr>
                        <w:spacing w:after="0" w:line="240" w:lineRule="auto"/>
                        <w:rPr>
                          <w:rFonts w:asciiTheme="majorBidi" w:eastAsia="Times New Roman" w:hAnsiTheme="majorBidi" w:cstheme="majorBidi"/>
                          <w:sz w:val="24"/>
                          <w:szCs w:val="24"/>
                          <w:lang w:eastAsia="zh-CN"/>
                        </w:rPr>
                      </w:pPr>
                      <w:r w:rsidRPr="000656DD">
                        <w:rPr>
                          <w:rFonts w:ascii="SimSun" w:eastAsia="SimSun" w:hAnsi="SimSun" w:cs="SimSun" w:hint="eastAsia"/>
                          <w:b/>
                          <w:bCs/>
                          <w:color w:val="000000"/>
                          <w:sz w:val="20"/>
                          <w:szCs w:val="20"/>
                          <w:lang w:eastAsia="zh-CN"/>
                        </w:rPr>
                        <w:t>操作系统</w:t>
                      </w:r>
                      <w:r w:rsidR="00D55378" w:rsidRPr="00A276E3">
                        <w:rPr>
                          <w:rFonts w:asciiTheme="majorBidi" w:eastAsia="Times New Roman" w:hAnsiTheme="majorBidi" w:cstheme="majorBidi"/>
                          <w:color w:val="000000"/>
                          <w:sz w:val="20"/>
                          <w:szCs w:val="20"/>
                          <w:lang w:eastAsia="zh-CN"/>
                        </w:rPr>
                        <w:t xml:space="preserve">: Windows, Linux </w:t>
                      </w:r>
                    </w:p>
                    <w:p w14:paraId="4999254F" w14:textId="77777777" w:rsidR="00D55378" w:rsidRPr="00A276E3" w:rsidRDefault="00D55378" w:rsidP="00135D43">
                      <w:pPr>
                        <w:pStyle w:val="ListParagraph"/>
                        <w:numPr>
                          <w:ilvl w:val="0"/>
                          <w:numId w:val="22"/>
                        </w:numPr>
                        <w:spacing w:after="0" w:line="240" w:lineRule="auto"/>
                        <w:rPr>
                          <w:rFonts w:asciiTheme="majorBidi" w:eastAsia="Times New Roman" w:hAnsiTheme="majorBidi" w:cstheme="majorBidi"/>
                          <w:sz w:val="24"/>
                          <w:szCs w:val="24"/>
                          <w:lang w:eastAsia="zh-CN"/>
                        </w:rPr>
                      </w:pPr>
                      <w:r w:rsidRPr="00A276E3">
                        <w:rPr>
                          <w:rFonts w:asciiTheme="majorBidi" w:eastAsia="Times New Roman" w:hAnsiTheme="majorBidi" w:cstheme="majorBidi"/>
                          <w:b/>
                          <w:bCs/>
                          <w:color w:val="000000"/>
                          <w:sz w:val="20"/>
                          <w:szCs w:val="20"/>
                          <w:lang w:eastAsia="zh-CN"/>
                        </w:rPr>
                        <w:t>AI Tools</w:t>
                      </w:r>
                      <w:r w:rsidRPr="00A276E3">
                        <w:rPr>
                          <w:rFonts w:asciiTheme="majorBidi" w:eastAsia="Times New Roman" w:hAnsiTheme="majorBidi" w:cstheme="majorBidi"/>
                          <w:color w:val="000000"/>
                          <w:sz w:val="20"/>
                          <w:szCs w:val="20"/>
                          <w:lang w:eastAsia="zh-CN"/>
                        </w:rPr>
                        <w:t xml:space="preserve">: ROS, PCL, OpenCV, Voxblox, Gazebo </w:t>
                      </w:r>
                    </w:p>
                    <w:p w14:paraId="133927E9" w14:textId="77777777" w:rsidR="00D55378" w:rsidRPr="00155C65" w:rsidRDefault="00DF208B" w:rsidP="00135D43">
                      <w:pPr>
                        <w:pStyle w:val="ListParagraph"/>
                        <w:numPr>
                          <w:ilvl w:val="0"/>
                          <w:numId w:val="22"/>
                        </w:numPr>
                        <w:spacing w:after="0" w:line="240" w:lineRule="auto"/>
                        <w:rPr>
                          <w:rFonts w:asciiTheme="majorBidi" w:eastAsia="Times New Roman" w:hAnsiTheme="majorBidi" w:cstheme="majorBidi"/>
                          <w:sz w:val="24"/>
                          <w:szCs w:val="24"/>
                          <w:lang w:eastAsia="zh-CN"/>
                        </w:rPr>
                      </w:pPr>
                      <w:r w:rsidRPr="00DF208B">
                        <w:rPr>
                          <w:rFonts w:ascii="SimSun" w:eastAsia="SimSun" w:hAnsi="SimSun" w:cs="SimSun" w:hint="eastAsia"/>
                          <w:b/>
                          <w:bCs/>
                          <w:color w:val="000000"/>
                          <w:sz w:val="20"/>
                          <w:szCs w:val="20"/>
                          <w:lang w:eastAsia="zh-CN"/>
                        </w:rPr>
                        <w:t>机器人导航</w:t>
                      </w:r>
                      <w:r w:rsidR="00155C65" w:rsidRPr="00155C65">
                        <w:rPr>
                          <w:rFonts w:asciiTheme="majorBidi" w:eastAsia="Times New Roman" w:hAnsiTheme="majorBidi" w:cstheme="majorBidi"/>
                          <w:b/>
                          <w:bCs/>
                          <w:color w:val="000000"/>
                          <w:sz w:val="20"/>
                          <w:szCs w:val="20"/>
                          <w:lang w:eastAsia="zh-CN"/>
                        </w:rPr>
                        <w:t xml:space="preserve">: </w:t>
                      </w:r>
                      <w:r w:rsidR="00D55378" w:rsidRPr="00155C65">
                        <w:rPr>
                          <w:rFonts w:asciiTheme="majorBidi" w:eastAsia="Times New Roman" w:hAnsiTheme="majorBidi" w:cstheme="majorBidi"/>
                          <w:color w:val="000000"/>
                          <w:sz w:val="20"/>
                          <w:szCs w:val="20"/>
                          <w:lang w:eastAsia="zh-CN"/>
                        </w:rPr>
                        <w:t xml:space="preserve">Wall Follow, A*, RRT*, DWA, Dijkstra's </w:t>
                      </w:r>
                    </w:p>
                    <w:p w14:paraId="0D935489" w14:textId="77777777" w:rsidR="00D55378" w:rsidRPr="00A276E3" w:rsidRDefault="009D2FE2" w:rsidP="00135D43">
                      <w:pPr>
                        <w:pStyle w:val="ListParagraph"/>
                        <w:numPr>
                          <w:ilvl w:val="0"/>
                          <w:numId w:val="22"/>
                        </w:numPr>
                        <w:spacing w:after="0" w:line="240" w:lineRule="auto"/>
                        <w:rPr>
                          <w:rFonts w:asciiTheme="majorBidi" w:eastAsia="Times New Roman" w:hAnsiTheme="majorBidi" w:cstheme="majorBidi"/>
                          <w:sz w:val="24"/>
                          <w:szCs w:val="24"/>
                          <w:lang w:eastAsia="zh-CN"/>
                        </w:rPr>
                      </w:pPr>
                      <w:r w:rsidRPr="009D2FE2">
                        <w:rPr>
                          <w:rFonts w:ascii="SimSun" w:eastAsia="SimSun" w:hAnsi="SimSun" w:cs="SimSun" w:hint="eastAsia"/>
                          <w:b/>
                          <w:bCs/>
                          <w:color w:val="000000"/>
                          <w:sz w:val="20"/>
                          <w:szCs w:val="20"/>
                          <w:lang w:eastAsia="zh-CN"/>
                        </w:rPr>
                        <w:t>机器学习</w:t>
                      </w:r>
                      <w:r w:rsidR="00D55378" w:rsidRPr="00A276E3">
                        <w:rPr>
                          <w:rFonts w:asciiTheme="majorBidi" w:eastAsia="Times New Roman" w:hAnsiTheme="majorBidi" w:cstheme="majorBidi"/>
                          <w:color w:val="000000"/>
                          <w:sz w:val="20"/>
                          <w:szCs w:val="20"/>
                          <w:lang w:eastAsia="zh-CN"/>
                        </w:rPr>
                        <w:t xml:space="preserve">: RL, ANN, CNN </w:t>
                      </w:r>
                    </w:p>
                    <w:p w14:paraId="681EB8CD" w14:textId="77777777" w:rsidR="00D55378" w:rsidRPr="00A276E3" w:rsidRDefault="009D2FE2" w:rsidP="00135D43">
                      <w:pPr>
                        <w:pStyle w:val="ListParagraph"/>
                        <w:numPr>
                          <w:ilvl w:val="0"/>
                          <w:numId w:val="22"/>
                        </w:numPr>
                        <w:spacing w:after="0" w:line="240" w:lineRule="auto"/>
                        <w:rPr>
                          <w:rFonts w:asciiTheme="majorBidi" w:eastAsia="Times New Roman" w:hAnsiTheme="majorBidi" w:cstheme="majorBidi"/>
                          <w:sz w:val="24"/>
                          <w:szCs w:val="24"/>
                          <w:lang w:eastAsia="zh-CN"/>
                        </w:rPr>
                      </w:pPr>
                      <w:r w:rsidRPr="009D2FE2">
                        <w:rPr>
                          <w:rFonts w:ascii="SimSun" w:eastAsia="SimSun" w:hAnsi="SimSun" w:cs="SimSun" w:hint="eastAsia"/>
                          <w:b/>
                          <w:bCs/>
                          <w:color w:val="000000"/>
                          <w:sz w:val="20"/>
                          <w:szCs w:val="20"/>
                          <w:lang w:eastAsia="zh-CN"/>
                        </w:rPr>
                        <w:t>传感器</w:t>
                      </w:r>
                      <w:r w:rsidR="00D55378" w:rsidRPr="00A276E3">
                        <w:rPr>
                          <w:rFonts w:asciiTheme="majorBidi" w:eastAsia="Times New Roman" w:hAnsiTheme="majorBidi" w:cstheme="majorBidi"/>
                          <w:color w:val="000000"/>
                          <w:sz w:val="20"/>
                          <w:szCs w:val="20"/>
                          <w:lang w:eastAsia="zh-CN"/>
                        </w:rPr>
                        <w:t xml:space="preserve">: Realsense, Zed, Lidar, RTLS design </w:t>
                      </w:r>
                    </w:p>
                    <w:p w14:paraId="2883A5BE" w14:textId="77777777" w:rsidR="00D55378" w:rsidRPr="00A276E3" w:rsidRDefault="009D2FE2" w:rsidP="00135D43">
                      <w:pPr>
                        <w:pStyle w:val="ListParagraph"/>
                        <w:numPr>
                          <w:ilvl w:val="0"/>
                          <w:numId w:val="22"/>
                        </w:numPr>
                        <w:spacing w:after="0" w:line="240" w:lineRule="auto"/>
                        <w:rPr>
                          <w:rFonts w:asciiTheme="majorBidi" w:eastAsia="Times New Roman" w:hAnsiTheme="majorBidi" w:cstheme="majorBidi"/>
                          <w:sz w:val="24"/>
                          <w:szCs w:val="24"/>
                          <w:lang w:eastAsia="zh-CN"/>
                        </w:rPr>
                      </w:pPr>
                      <w:r w:rsidRPr="009D2FE2">
                        <w:rPr>
                          <w:rFonts w:ascii="SimSun" w:eastAsia="SimSun" w:hAnsi="SimSun" w:cs="SimSun" w:hint="eastAsia"/>
                          <w:b/>
                          <w:bCs/>
                          <w:color w:val="000000"/>
                          <w:sz w:val="20"/>
                          <w:szCs w:val="20"/>
                          <w:lang w:eastAsia="zh-CN"/>
                        </w:rPr>
                        <w:t>数据库</w:t>
                      </w:r>
                      <w:r w:rsidR="00D55378" w:rsidRPr="00A276E3">
                        <w:rPr>
                          <w:rFonts w:asciiTheme="majorBidi" w:eastAsia="Times New Roman" w:hAnsiTheme="majorBidi" w:cstheme="majorBidi"/>
                          <w:color w:val="000000"/>
                          <w:sz w:val="20"/>
                          <w:szCs w:val="20"/>
                          <w:lang w:eastAsia="zh-CN"/>
                        </w:rPr>
                        <w:t xml:space="preserve">: MYSQL, SQL Server 2008 /2005, SQL-Lite </w:t>
                      </w:r>
                    </w:p>
                    <w:p w14:paraId="6E033643" w14:textId="029EB9A1" w:rsidR="001C7A6A" w:rsidRPr="0001118B" w:rsidRDefault="00D55378" w:rsidP="00A55D3D">
                      <w:pPr>
                        <w:pStyle w:val="ListParagraph"/>
                        <w:numPr>
                          <w:ilvl w:val="0"/>
                          <w:numId w:val="22"/>
                        </w:numPr>
                        <w:spacing w:after="0" w:line="240" w:lineRule="auto"/>
                        <w:jc w:val="both"/>
                        <w:rPr>
                          <w:color w:val="000000" w:themeColor="text1"/>
                          <w:sz w:val="20"/>
                          <w:szCs w:val="20"/>
                        </w:rPr>
                      </w:pPr>
                      <w:r w:rsidRPr="0001118B">
                        <w:rPr>
                          <w:rFonts w:asciiTheme="majorBidi" w:eastAsia="Times New Roman" w:hAnsiTheme="majorBidi" w:cstheme="majorBidi"/>
                          <w:b/>
                          <w:bCs/>
                          <w:color w:val="000000"/>
                          <w:sz w:val="20"/>
                          <w:szCs w:val="20"/>
                          <w:lang w:eastAsia="zh-CN"/>
                        </w:rPr>
                        <w:t>Mini Computer Programming</w:t>
                      </w:r>
                      <w:r w:rsidRPr="0001118B">
                        <w:rPr>
                          <w:rFonts w:asciiTheme="majorBidi" w:eastAsia="Times New Roman" w:hAnsiTheme="majorBidi" w:cstheme="majorBidi"/>
                          <w:color w:val="000000"/>
                          <w:sz w:val="20"/>
                          <w:szCs w:val="20"/>
                          <w:lang w:eastAsia="zh-CN"/>
                        </w:rPr>
                        <w:t>: NUC, Raspberry Pi, pcDuino, IRU (Made in China)</w:t>
                      </w:r>
                    </w:p>
                  </w:txbxContent>
                </v:textbox>
                <w10:wrap anchorx="page"/>
              </v:rect>
            </w:pict>
          </mc:Fallback>
        </mc:AlternateContent>
      </w:r>
      <w:r>
        <w:rPr>
          <w:noProof/>
          <w:lang w:eastAsia="zh-CN"/>
        </w:rPr>
        <mc:AlternateContent>
          <mc:Choice Requires="wps">
            <w:drawing>
              <wp:anchor distT="0" distB="0" distL="114300" distR="114300" simplePos="0" relativeHeight="251706368" behindDoc="0" locked="0" layoutInCell="1" allowOverlap="1" wp14:anchorId="06241767" wp14:editId="2F733902">
                <wp:simplePos x="0" y="0"/>
                <wp:positionH relativeFrom="page">
                  <wp:posOffset>125730</wp:posOffset>
                </wp:positionH>
                <wp:positionV relativeFrom="paragraph">
                  <wp:posOffset>1610995</wp:posOffset>
                </wp:positionV>
                <wp:extent cx="7520940" cy="5466715"/>
                <wp:effectExtent l="0" t="0" r="3810" b="635"/>
                <wp:wrapNone/>
                <wp:docPr id="1499916558"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20940" cy="546671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AE8306E" w14:textId="77777777" w:rsidR="006B6EA8" w:rsidRPr="00A276E3" w:rsidRDefault="006B6EA8" w:rsidP="006B6EA8">
                            <w:pPr>
                              <w:pStyle w:val="ListParagraph"/>
                              <w:numPr>
                                <w:ilvl w:val="0"/>
                                <w:numId w:val="18"/>
                              </w:numPr>
                              <w:spacing w:after="0" w:line="240" w:lineRule="auto"/>
                              <w:jc w:val="both"/>
                              <w:rPr>
                                <w:rFonts w:asciiTheme="majorBidi" w:eastAsia="SimSun" w:hAnsiTheme="majorBidi" w:cstheme="majorBidi"/>
                                <w:sz w:val="20"/>
                                <w:szCs w:val="20"/>
                              </w:rPr>
                            </w:pPr>
                            <w:r w:rsidRPr="00A276E3">
                              <w:rPr>
                                <w:rFonts w:asciiTheme="majorBidi" w:eastAsia="SimSun" w:hAnsiTheme="majorBidi" w:cstheme="majorBidi"/>
                                <w:b/>
                                <w:bCs/>
                                <w:sz w:val="20"/>
                                <w:szCs w:val="20"/>
                              </w:rPr>
                              <w:t>Zakir Ullah</w:t>
                            </w:r>
                            <w:r w:rsidRPr="00A276E3">
                              <w:rPr>
                                <w:rFonts w:asciiTheme="majorBidi" w:eastAsia="SimSun" w:hAnsiTheme="majorBidi" w:cstheme="majorBidi"/>
                                <w:sz w:val="20"/>
                                <w:szCs w:val="20"/>
                              </w:rPr>
                              <w:t>, Xiaopeng Chen, Siyuan Gou, Yang Xu and Muhammad Salam, FNUG: Imperfect mazes traversal based on detecting and following the nearest-to-final-goal and unvisited gaps. IEEE Robotics and Automat</w:t>
                            </w:r>
                            <w:r w:rsidR="00135D43" w:rsidRPr="00A276E3">
                              <w:rPr>
                                <w:rFonts w:asciiTheme="majorBidi" w:eastAsia="SimSun" w:hAnsiTheme="majorBidi" w:cstheme="majorBidi"/>
                                <w:sz w:val="20"/>
                                <w:szCs w:val="20"/>
                              </w:rPr>
                              <w:t xml:space="preserve">ion Letters, 2022. </w:t>
                            </w:r>
                          </w:p>
                          <w:p w14:paraId="7896CA71" w14:textId="77777777" w:rsidR="004B3A58" w:rsidRPr="00A276E3" w:rsidRDefault="004B3A58" w:rsidP="006B6EA8">
                            <w:pPr>
                              <w:pStyle w:val="ListParagraph"/>
                              <w:numPr>
                                <w:ilvl w:val="0"/>
                                <w:numId w:val="18"/>
                              </w:numPr>
                              <w:spacing w:after="0" w:line="240" w:lineRule="auto"/>
                              <w:jc w:val="both"/>
                              <w:rPr>
                                <w:rFonts w:asciiTheme="majorBidi" w:eastAsia="SimSun" w:hAnsiTheme="majorBidi" w:cstheme="majorBidi"/>
                                <w:sz w:val="20"/>
                                <w:szCs w:val="20"/>
                              </w:rPr>
                            </w:pPr>
                            <w:r w:rsidRPr="00A276E3">
                              <w:rPr>
                                <w:rFonts w:asciiTheme="majorBidi" w:eastAsia="SimSun" w:hAnsiTheme="majorBidi" w:cstheme="majorBidi"/>
                                <w:sz w:val="20"/>
                                <w:szCs w:val="20"/>
                              </w:rPr>
                              <w:t>Q. Wang, X. Chen, Z. Ullah, S. Tang, M. Yu and P. Xu, "TMBC: Topological map based coverage path planner for active exploration of an unknown environment," </w:t>
                            </w:r>
                            <w:r w:rsidRPr="00A276E3">
                              <w:rPr>
                                <w:rFonts w:asciiTheme="majorBidi" w:eastAsia="SimSun" w:hAnsiTheme="majorBidi" w:cstheme="majorBidi"/>
                                <w:i/>
                                <w:iCs/>
                                <w:sz w:val="20"/>
                                <w:szCs w:val="20"/>
                              </w:rPr>
                              <w:t>2022 IEEE International Conference on Robotics and Biomimetics (ROBIO)</w:t>
                            </w:r>
                            <w:r w:rsidRPr="00A276E3">
                              <w:rPr>
                                <w:rFonts w:asciiTheme="majorBidi" w:eastAsia="SimSun" w:hAnsiTheme="majorBidi" w:cstheme="majorBidi"/>
                                <w:sz w:val="20"/>
                                <w:szCs w:val="20"/>
                              </w:rPr>
                              <w:t>, Jinghong, China, 2022, pp. 1623-1628,doi:10.1109/ROBIO55434.2022.10012015.</w:t>
                            </w:r>
                            <w:r w:rsidRPr="00A276E3">
                              <w:rPr>
                                <w:rFonts w:asciiTheme="majorBidi" w:hAnsiTheme="majorBidi" w:cstheme="majorBidi"/>
                                <w:color w:val="333333"/>
                                <w:sz w:val="20"/>
                                <w:szCs w:val="20"/>
                              </w:rPr>
                              <w:br/>
                            </w:r>
                            <w:r w:rsidRPr="00A276E3">
                              <w:rPr>
                                <w:rFonts w:asciiTheme="majorBidi" w:hAnsiTheme="majorBidi" w:cstheme="majorBidi"/>
                                <w:color w:val="333333"/>
                                <w:sz w:val="20"/>
                                <w:szCs w:val="20"/>
                                <w:shd w:val="clear" w:color="auto" w:fill="FFFFFF"/>
                              </w:rPr>
                              <w:t>keywords: {Navigation;Trajectoryplanning;Robotkinematics;Simulation;Computationalmodeling;Robot sensing systems;Iron},</w:t>
                            </w:r>
                          </w:p>
                          <w:p w14:paraId="4BE15320" w14:textId="77777777" w:rsidR="00135D43" w:rsidRPr="00A276E3" w:rsidRDefault="00135D43" w:rsidP="00603609">
                            <w:pPr>
                              <w:pStyle w:val="ListParagraph"/>
                              <w:numPr>
                                <w:ilvl w:val="0"/>
                                <w:numId w:val="18"/>
                              </w:numPr>
                              <w:autoSpaceDE w:val="0"/>
                              <w:autoSpaceDN w:val="0"/>
                              <w:adjustRightInd w:val="0"/>
                              <w:spacing w:after="0" w:line="240" w:lineRule="auto"/>
                              <w:rPr>
                                <w:rFonts w:asciiTheme="majorBidi" w:hAnsiTheme="majorBidi" w:cstheme="majorBidi"/>
                                <w:sz w:val="20"/>
                                <w:szCs w:val="20"/>
                              </w:rPr>
                            </w:pPr>
                            <w:r w:rsidRPr="00A276E3">
                              <w:rPr>
                                <w:rFonts w:asciiTheme="majorBidi" w:eastAsia="Times New Roman" w:hAnsiTheme="majorBidi" w:cstheme="majorBidi"/>
                                <w:b/>
                                <w:bCs/>
                                <w:color w:val="000000"/>
                                <w:sz w:val="20"/>
                                <w:szCs w:val="20"/>
                                <w:lang w:eastAsia="zh-CN"/>
                              </w:rPr>
                              <w:t>Zakir Ullah</w:t>
                            </w:r>
                            <w:r w:rsidRPr="00A276E3">
                              <w:rPr>
                                <w:rFonts w:asciiTheme="majorBidi" w:eastAsia="Times New Roman" w:hAnsiTheme="majorBidi" w:cstheme="majorBidi"/>
                                <w:color w:val="000000"/>
                                <w:sz w:val="20"/>
                                <w:szCs w:val="20"/>
                                <w:lang w:eastAsia="zh-CN"/>
                              </w:rPr>
                              <w:t xml:space="preserve">, Xiaopeng Chen, </w:t>
                            </w:r>
                            <w:r w:rsidR="00D451B0" w:rsidRPr="00A276E3">
                              <w:rPr>
                                <w:rFonts w:asciiTheme="majorBidi" w:eastAsia="Times New Roman" w:hAnsiTheme="majorBidi" w:cstheme="majorBidi"/>
                                <w:color w:val="000000"/>
                                <w:sz w:val="20"/>
                                <w:szCs w:val="20"/>
                                <w:lang w:eastAsia="zh-CN"/>
                              </w:rPr>
                              <w:t>Mingming Yu</w:t>
                            </w:r>
                            <w:r w:rsidRPr="00A276E3">
                              <w:rPr>
                                <w:rFonts w:asciiTheme="majorBidi" w:eastAsia="Times New Roman" w:hAnsiTheme="majorBidi" w:cstheme="majorBidi"/>
                                <w:color w:val="000000"/>
                                <w:sz w:val="20"/>
                                <w:szCs w:val="20"/>
                                <w:lang w:eastAsia="zh-CN"/>
                              </w:rPr>
                              <w:t>, Yang Xu, “</w:t>
                            </w:r>
                            <w:r w:rsidR="00603609" w:rsidRPr="00A276E3">
                              <w:rPr>
                                <w:rFonts w:asciiTheme="majorBidi" w:hAnsiTheme="majorBidi" w:cstheme="majorBidi"/>
                                <w:sz w:val="20"/>
                                <w:szCs w:val="20"/>
                              </w:rPr>
                              <w:t>TMBE: Topological map based active exploration for 3D reconstruction of an unknown environment</w:t>
                            </w:r>
                            <w:r w:rsidRPr="00A276E3">
                              <w:rPr>
                                <w:rFonts w:asciiTheme="majorBidi" w:eastAsia="Times New Roman" w:hAnsiTheme="majorBidi" w:cstheme="majorBidi"/>
                                <w:color w:val="000000"/>
                                <w:sz w:val="20"/>
                                <w:szCs w:val="20"/>
                                <w:lang w:eastAsia="zh-CN"/>
                              </w:rPr>
                              <w:t>”, 202</w:t>
                            </w:r>
                            <w:r w:rsidR="00E21853" w:rsidRPr="00A276E3">
                              <w:rPr>
                                <w:rFonts w:asciiTheme="majorBidi" w:eastAsia="Times New Roman" w:hAnsiTheme="majorBidi" w:cstheme="majorBidi"/>
                                <w:color w:val="000000"/>
                                <w:sz w:val="20"/>
                                <w:szCs w:val="20"/>
                                <w:lang w:eastAsia="zh-CN"/>
                              </w:rPr>
                              <w:t>4</w:t>
                            </w:r>
                            <w:r w:rsidRPr="00A276E3">
                              <w:rPr>
                                <w:rFonts w:asciiTheme="majorBidi" w:eastAsia="Times New Roman" w:hAnsiTheme="majorBidi" w:cstheme="majorBidi"/>
                                <w:color w:val="000000"/>
                                <w:sz w:val="20"/>
                                <w:szCs w:val="20"/>
                                <w:lang w:eastAsia="zh-CN"/>
                              </w:rPr>
                              <w:t xml:space="preserve"> (</w:t>
                            </w:r>
                            <w:r w:rsidR="00603609" w:rsidRPr="00A276E3">
                              <w:rPr>
                                <w:rFonts w:asciiTheme="majorBidi" w:eastAsia="Times New Roman" w:hAnsiTheme="majorBidi" w:cstheme="majorBidi"/>
                                <w:color w:val="000000"/>
                                <w:sz w:val="20"/>
                                <w:szCs w:val="20"/>
                                <w:lang w:eastAsia="zh-CN"/>
                              </w:rPr>
                              <w:t>Underreview</w:t>
                            </w:r>
                            <w:r w:rsidRPr="00A276E3">
                              <w:rPr>
                                <w:rFonts w:asciiTheme="majorBidi" w:eastAsia="Times New Roman" w:hAnsiTheme="majorBidi" w:cstheme="majorBidi"/>
                                <w:color w:val="000000"/>
                                <w:sz w:val="20"/>
                                <w:szCs w:val="20"/>
                                <w:lang w:eastAsia="zh-CN"/>
                              </w:rPr>
                              <w:t>)</w:t>
                            </w:r>
                          </w:p>
                          <w:p w14:paraId="1E3ED90E" w14:textId="77777777" w:rsidR="00CE5F97" w:rsidRPr="00A276E3" w:rsidRDefault="00CE5F97" w:rsidP="006B6EA8">
                            <w:pPr>
                              <w:pStyle w:val="Default"/>
                              <w:numPr>
                                <w:ilvl w:val="0"/>
                                <w:numId w:val="18"/>
                              </w:numPr>
                              <w:jc w:val="both"/>
                              <w:rPr>
                                <w:rFonts w:asciiTheme="majorBidi" w:hAnsiTheme="majorBidi" w:cstheme="majorBidi"/>
                                <w:sz w:val="20"/>
                                <w:szCs w:val="20"/>
                              </w:rPr>
                            </w:pPr>
                            <w:r w:rsidRPr="00A276E3">
                              <w:rPr>
                                <w:rFonts w:asciiTheme="majorBidi" w:hAnsiTheme="majorBidi" w:cstheme="majorBidi"/>
                                <w:sz w:val="20"/>
                                <w:szCs w:val="20"/>
                              </w:rPr>
                              <w:t xml:space="preserve">Xiaopeng Chen, Yanyang Liu, Yang Xu, Siyuan Gou, Siyan Ma, </w:t>
                            </w:r>
                            <w:r w:rsidRPr="00A276E3">
                              <w:rPr>
                                <w:rFonts w:asciiTheme="majorBidi" w:hAnsiTheme="majorBidi" w:cstheme="majorBidi"/>
                                <w:b/>
                                <w:bCs/>
                                <w:sz w:val="20"/>
                                <w:szCs w:val="20"/>
                              </w:rPr>
                              <w:t>Zakir Ullah</w:t>
                            </w:r>
                            <w:r w:rsidRPr="00A276E3">
                              <w:rPr>
                                <w:rFonts w:asciiTheme="majorBidi" w:hAnsiTheme="majorBidi" w:cstheme="majorBidi"/>
                                <w:sz w:val="20"/>
                                <w:szCs w:val="20"/>
                              </w:rPr>
                              <w:t xml:space="preserve">. Kinematic Calibration of a Laser Tracker based on Nonlinear Optimization of a Refined Geometric Error Model. Measurement, 2021. [accepted] </w:t>
                            </w:r>
                          </w:p>
                          <w:p w14:paraId="6C19AD2C" w14:textId="77777777" w:rsidR="006B6EA8" w:rsidRPr="00A276E3" w:rsidRDefault="006B6EA8" w:rsidP="006B6EA8">
                            <w:pPr>
                              <w:pStyle w:val="ListParagraph"/>
                              <w:numPr>
                                <w:ilvl w:val="0"/>
                                <w:numId w:val="18"/>
                              </w:numPr>
                              <w:spacing w:after="0" w:line="240" w:lineRule="auto"/>
                              <w:jc w:val="both"/>
                              <w:rPr>
                                <w:rFonts w:asciiTheme="majorBidi" w:eastAsia="SimSun" w:hAnsiTheme="majorBidi" w:cstheme="majorBidi"/>
                                <w:sz w:val="20"/>
                                <w:szCs w:val="20"/>
                              </w:rPr>
                            </w:pPr>
                            <w:r w:rsidRPr="00A276E3">
                              <w:rPr>
                                <w:rFonts w:asciiTheme="majorBidi" w:eastAsia="SimSun" w:hAnsiTheme="majorBidi" w:cstheme="majorBidi"/>
                                <w:sz w:val="20"/>
                                <w:szCs w:val="20"/>
                              </w:rPr>
                              <w:t xml:space="preserve">Fan, Di and Liu, Yanyang and Chen, Xiaopeng and Meng, Fei and Liu, Xilong and </w:t>
                            </w:r>
                            <w:r w:rsidRPr="00A276E3">
                              <w:rPr>
                                <w:rFonts w:asciiTheme="majorBidi" w:eastAsia="SimSun" w:hAnsiTheme="majorBidi" w:cstheme="majorBidi"/>
                                <w:b/>
                                <w:bCs/>
                                <w:sz w:val="20"/>
                                <w:szCs w:val="20"/>
                              </w:rPr>
                              <w:t>Ullah, Zakir</w:t>
                            </w:r>
                            <w:r w:rsidRPr="00A276E3">
                              <w:rPr>
                                <w:rFonts w:asciiTheme="majorBidi" w:eastAsia="SimSun" w:hAnsiTheme="majorBidi" w:cstheme="majorBidi"/>
                                <w:sz w:val="20"/>
                                <w:szCs w:val="20"/>
                              </w:rPr>
                              <w:t xml:space="preserve"> and Cheng, Wei and Liu, Yunhui and Huang, Qiang, Eye Gaze Based 3D Triangulation for Robotic Bionic Eyes, Sensors, V-20, 2020.</w:t>
                            </w:r>
                          </w:p>
                          <w:p w14:paraId="30156EF1" w14:textId="77777777" w:rsidR="006B6EA8" w:rsidRPr="00A276E3" w:rsidRDefault="006B6EA8" w:rsidP="006B6EA8">
                            <w:pPr>
                              <w:pStyle w:val="ListParagraph"/>
                              <w:numPr>
                                <w:ilvl w:val="0"/>
                                <w:numId w:val="18"/>
                              </w:numPr>
                              <w:spacing w:after="0" w:line="240" w:lineRule="auto"/>
                              <w:jc w:val="both"/>
                              <w:rPr>
                                <w:rFonts w:asciiTheme="majorBidi" w:eastAsia="SimSun" w:hAnsiTheme="majorBidi" w:cstheme="majorBidi"/>
                                <w:sz w:val="20"/>
                                <w:szCs w:val="20"/>
                              </w:rPr>
                            </w:pPr>
                            <w:r w:rsidRPr="00A276E3">
                              <w:rPr>
                                <w:rFonts w:asciiTheme="majorBidi" w:eastAsia="SimSun" w:hAnsiTheme="majorBidi" w:cstheme="majorBidi"/>
                                <w:b/>
                                <w:bCs/>
                                <w:sz w:val="20"/>
                                <w:szCs w:val="20"/>
                              </w:rPr>
                              <w:t>ZakirUllah</w:t>
                            </w:r>
                            <w:r w:rsidRPr="00A276E3">
                              <w:rPr>
                                <w:rFonts w:asciiTheme="majorBidi" w:eastAsia="SimSun" w:hAnsiTheme="majorBidi" w:cstheme="majorBidi"/>
                                <w:sz w:val="20"/>
                                <w:szCs w:val="20"/>
                              </w:rPr>
                              <w:t>, Zhiwei Xu, Zhang Lei, Libo Zhang, WaheedUllah:RL and ANN Based Modular Path Planning Controller for Resource-Constrained Robots in the Indoor Complex Dynamic Environment. IEEE Access 6: 74557-74568 (2018).IF=4.098</w:t>
                            </w:r>
                          </w:p>
                          <w:p w14:paraId="414DD410" w14:textId="77777777" w:rsidR="006B6EA8" w:rsidRPr="00A276E3" w:rsidRDefault="006B6EA8" w:rsidP="006B6EA8">
                            <w:pPr>
                              <w:pStyle w:val="ListParagraph"/>
                              <w:numPr>
                                <w:ilvl w:val="0"/>
                                <w:numId w:val="18"/>
                              </w:numPr>
                              <w:spacing w:after="0" w:line="240" w:lineRule="auto"/>
                              <w:jc w:val="both"/>
                              <w:rPr>
                                <w:rFonts w:asciiTheme="majorBidi" w:eastAsia="SimSun" w:hAnsiTheme="majorBidi" w:cstheme="majorBidi"/>
                                <w:sz w:val="20"/>
                                <w:szCs w:val="20"/>
                              </w:rPr>
                            </w:pPr>
                            <w:r w:rsidRPr="00A276E3">
                              <w:rPr>
                                <w:rFonts w:asciiTheme="majorBidi" w:eastAsia="SimSun" w:hAnsiTheme="majorBidi" w:cstheme="majorBidi"/>
                                <w:b/>
                                <w:bCs/>
                                <w:sz w:val="20"/>
                                <w:szCs w:val="20"/>
                              </w:rPr>
                              <w:t>ZakirUllah</w:t>
                            </w:r>
                            <w:r w:rsidRPr="00A276E3">
                              <w:rPr>
                                <w:rFonts w:asciiTheme="majorBidi" w:eastAsia="SimSun" w:hAnsiTheme="majorBidi" w:cstheme="majorBidi"/>
                                <w:sz w:val="20"/>
                                <w:szCs w:val="20"/>
                              </w:rPr>
                              <w:t>, Zhiwei Xu, Zhang Lei, Libo Zhang: A Robust Localization, Slip Estimation, and Compensation System for WMR in the Indoor Environme</w:t>
                            </w:r>
                            <w:r w:rsidR="004D35C9">
                              <w:rPr>
                                <w:rFonts w:asciiTheme="majorBidi" w:eastAsia="SimSun" w:hAnsiTheme="majorBidi" w:cstheme="majorBidi"/>
                                <w:sz w:val="20"/>
                                <w:szCs w:val="20"/>
                              </w:rPr>
                              <w:t>nts. Symmetry 10(5): 149 (2018)</w:t>
                            </w:r>
                            <w:r w:rsidR="00E21853" w:rsidRPr="00A276E3">
                              <w:rPr>
                                <w:rFonts w:asciiTheme="majorBidi" w:eastAsia="SimSun" w:hAnsiTheme="majorBidi" w:cstheme="majorBidi"/>
                                <w:b/>
                                <w:bCs/>
                                <w:sz w:val="20"/>
                                <w:szCs w:val="20"/>
                              </w:rPr>
                              <w:t>.</w:t>
                            </w:r>
                          </w:p>
                          <w:p w14:paraId="61CD52B6" w14:textId="77777777" w:rsidR="006B6EA8" w:rsidRPr="00A276E3" w:rsidRDefault="006B6EA8" w:rsidP="006B6EA8">
                            <w:pPr>
                              <w:pStyle w:val="ListParagraph"/>
                              <w:numPr>
                                <w:ilvl w:val="0"/>
                                <w:numId w:val="18"/>
                              </w:numPr>
                              <w:spacing w:after="0" w:line="240" w:lineRule="auto"/>
                              <w:jc w:val="both"/>
                              <w:rPr>
                                <w:rFonts w:asciiTheme="majorBidi" w:eastAsia="SimSun" w:hAnsiTheme="majorBidi" w:cstheme="majorBidi"/>
                                <w:sz w:val="20"/>
                                <w:szCs w:val="20"/>
                              </w:rPr>
                            </w:pPr>
                            <w:r w:rsidRPr="00A276E3">
                              <w:rPr>
                                <w:rFonts w:asciiTheme="majorBidi" w:eastAsia="SimSun" w:hAnsiTheme="majorBidi" w:cstheme="majorBidi"/>
                                <w:sz w:val="20"/>
                                <w:szCs w:val="20"/>
                              </w:rPr>
                              <w:t xml:space="preserve">Libo Zhang, </w:t>
                            </w:r>
                            <w:r w:rsidRPr="00A276E3">
                              <w:rPr>
                                <w:rFonts w:asciiTheme="majorBidi" w:eastAsia="SimSun" w:hAnsiTheme="majorBidi" w:cstheme="majorBidi"/>
                                <w:b/>
                                <w:bCs/>
                                <w:sz w:val="20"/>
                                <w:szCs w:val="20"/>
                              </w:rPr>
                              <w:t>ZakirUllah</w:t>
                            </w:r>
                            <w:r w:rsidRPr="00A276E3">
                              <w:rPr>
                                <w:rFonts w:asciiTheme="majorBidi" w:eastAsia="SimSun" w:hAnsiTheme="majorBidi" w:cstheme="majorBidi"/>
                                <w:sz w:val="20"/>
                                <w:szCs w:val="20"/>
                              </w:rPr>
                              <w:t>, Yihan Sun, Tiejian Luo: A novel saliency detection method via manifold ranking and compactness prior. IEEE International Conference on Bioinformatics and Biomedicine (BIBM), 2016: 1628-1634.</w:t>
                            </w:r>
                          </w:p>
                          <w:p w14:paraId="1CEAF559" w14:textId="77777777" w:rsidR="006B6EA8" w:rsidRPr="00A276E3" w:rsidRDefault="006B6EA8" w:rsidP="006B6EA8">
                            <w:pPr>
                              <w:pStyle w:val="ListParagraph"/>
                              <w:numPr>
                                <w:ilvl w:val="0"/>
                                <w:numId w:val="18"/>
                              </w:numPr>
                              <w:spacing w:after="0" w:line="240" w:lineRule="auto"/>
                              <w:jc w:val="both"/>
                              <w:rPr>
                                <w:rFonts w:asciiTheme="majorBidi" w:eastAsia="SimSun" w:hAnsiTheme="majorBidi" w:cstheme="majorBidi"/>
                                <w:sz w:val="20"/>
                                <w:szCs w:val="20"/>
                              </w:rPr>
                            </w:pPr>
                            <w:r w:rsidRPr="00A276E3">
                              <w:rPr>
                                <w:rFonts w:asciiTheme="majorBidi" w:eastAsia="SimSun" w:hAnsiTheme="majorBidi" w:cstheme="majorBidi"/>
                                <w:sz w:val="20"/>
                                <w:szCs w:val="20"/>
                              </w:rPr>
                              <w:t>Libo Zhang, YuanqiangCai, ZakirUllah, TiejianLuo:MLPF algorithm for tracking fast moving target against light interference. International Conference on Pattern Recognition (ICPR ), 2016: 3939-3944.</w:t>
                            </w:r>
                          </w:p>
                          <w:p w14:paraId="7CD31A04" w14:textId="77777777" w:rsidR="006B6EA8" w:rsidRPr="00A276E3" w:rsidRDefault="006B6EA8" w:rsidP="006B6EA8">
                            <w:pPr>
                              <w:pStyle w:val="ListParagraph"/>
                              <w:numPr>
                                <w:ilvl w:val="0"/>
                                <w:numId w:val="18"/>
                              </w:numPr>
                              <w:spacing w:after="0" w:line="240" w:lineRule="auto"/>
                              <w:jc w:val="both"/>
                              <w:rPr>
                                <w:rFonts w:asciiTheme="majorBidi" w:eastAsia="SimSun" w:hAnsiTheme="majorBidi" w:cstheme="majorBidi"/>
                                <w:sz w:val="20"/>
                                <w:szCs w:val="20"/>
                              </w:rPr>
                            </w:pPr>
                            <w:r w:rsidRPr="00A276E3">
                              <w:rPr>
                                <w:rFonts w:asciiTheme="majorBidi" w:eastAsia="SimSun" w:hAnsiTheme="majorBidi" w:cstheme="majorBidi"/>
                                <w:b/>
                                <w:bCs/>
                                <w:sz w:val="20"/>
                                <w:szCs w:val="20"/>
                              </w:rPr>
                              <w:t>ZakirUllah</w:t>
                            </w:r>
                            <w:r w:rsidRPr="00A276E3">
                              <w:rPr>
                                <w:rFonts w:asciiTheme="majorBidi" w:eastAsia="SimSun" w:hAnsiTheme="majorBidi" w:cstheme="majorBidi"/>
                                <w:sz w:val="20"/>
                                <w:szCs w:val="20"/>
                              </w:rPr>
                              <w:t>, Zhiguo Wang, Mengqin Gao, Dan Zhang, Yiqi Zhang, Hong Gao, and Yanpeng Zhang, “Observation of the four wave mixing photonic band gap signal in electromagnetically induced grating”, Opt. Express 22(24), 29544(2014).</w:t>
                            </w:r>
                          </w:p>
                          <w:p w14:paraId="4999FE9E" w14:textId="77777777" w:rsidR="006B6EA8" w:rsidRPr="00A276E3" w:rsidRDefault="006B6EA8" w:rsidP="006B6EA8">
                            <w:pPr>
                              <w:pStyle w:val="ListParagraph"/>
                              <w:numPr>
                                <w:ilvl w:val="0"/>
                                <w:numId w:val="18"/>
                              </w:numPr>
                              <w:spacing w:after="0" w:line="240" w:lineRule="auto"/>
                              <w:jc w:val="both"/>
                              <w:rPr>
                                <w:rFonts w:asciiTheme="majorBidi" w:eastAsia="SimSun" w:hAnsiTheme="majorBidi" w:cstheme="majorBidi"/>
                                <w:sz w:val="20"/>
                                <w:szCs w:val="20"/>
                              </w:rPr>
                            </w:pPr>
                            <w:r w:rsidRPr="00A276E3">
                              <w:rPr>
                                <w:rFonts w:asciiTheme="majorBidi" w:eastAsia="SimSun" w:hAnsiTheme="majorBidi" w:cstheme="majorBidi"/>
                                <w:sz w:val="20"/>
                                <w:szCs w:val="20"/>
                              </w:rPr>
                              <w:t xml:space="preserve">Zhiguo Wang (supervisor), </w:t>
                            </w:r>
                            <w:r w:rsidRPr="00A276E3">
                              <w:rPr>
                                <w:rFonts w:asciiTheme="majorBidi" w:eastAsia="SimSun" w:hAnsiTheme="majorBidi" w:cstheme="majorBidi"/>
                                <w:b/>
                                <w:bCs/>
                                <w:sz w:val="20"/>
                                <w:szCs w:val="20"/>
                              </w:rPr>
                              <w:t>ZakirUllah</w:t>
                            </w:r>
                            <w:r w:rsidRPr="00A276E3">
                              <w:rPr>
                                <w:rFonts w:asciiTheme="majorBidi" w:eastAsia="SimSun" w:hAnsiTheme="majorBidi" w:cstheme="majorBidi"/>
                                <w:sz w:val="20"/>
                                <w:szCs w:val="20"/>
                              </w:rPr>
                              <w:t>, Mengqin Gao, Dan Zhang, Yiqi Zhang, Hong Gao and Yanpeng Zhang, “Analogy of transistor function with modulating photonic band gap in electromagnetically induced grating ”, Scientific Reports volume 5</w:t>
                            </w:r>
                            <w:r w:rsidR="004D35C9">
                              <w:rPr>
                                <w:rFonts w:asciiTheme="majorBidi" w:eastAsia="SimSun" w:hAnsiTheme="majorBidi" w:cstheme="majorBidi"/>
                                <w:sz w:val="20"/>
                                <w:szCs w:val="20"/>
                              </w:rPr>
                              <w:t>, Article number: 13880 (2015)</w:t>
                            </w:r>
                            <w:r w:rsidR="00E21853" w:rsidRPr="00A276E3">
                              <w:rPr>
                                <w:rFonts w:asciiTheme="majorBidi" w:eastAsia="SimSun" w:hAnsiTheme="majorBidi" w:cstheme="majorBidi"/>
                                <w:b/>
                                <w:bCs/>
                                <w:sz w:val="20"/>
                                <w:szCs w:val="20"/>
                              </w:rPr>
                              <w:t>.</w:t>
                            </w:r>
                          </w:p>
                          <w:p w14:paraId="33C9D448" w14:textId="77777777" w:rsidR="006B6EA8" w:rsidRPr="00A276E3" w:rsidRDefault="006B6EA8" w:rsidP="006B6EA8">
                            <w:pPr>
                              <w:pStyle w:val="ListParagraph"/>
                              <w:numPr>
                                <w:ilvl w:val="0"/>
                                <w:numId w:val="18"/>
                              </w:numPr>
                              <w:spacing w:after="0" w:line="240" w:lineRule="auto"/>
                              <w:jc w:val="both"/>
                              <w:rPr>
                                <w:rFonts w:asciiTheme="majorBidi" w:eastAsia="SimSun" w:hAnsiTheme="majorBidi" w:cstheme="majorBidi"/>
                                <w:sz w:val="20"/>
                                <w:szCs w:val="20"/>
                              </w:rPr>
                            </w:pPr>
                            <w:r w:rsidRPr="00A276E3">
                              <w:rPr>
                                <w:rFonts w:asciiTheme="majorBidi" w:eastAsia="SimSun" w:hAnsiTheme="majorBidi" w:cstheme="majorBidi"/>
                                <w:sz w:val="20"/>
                                <w:szCs w:val="20"/>
                              </w:rPr>
                              <w:t xml:space="preserve">Zhiguo Wang, Mengqin Gao, </w:t>
                            </w:r>
                            <w:r w:rsidRPr="00A276E3">
                              <w:rPr>
                                <w:rFonts w:asciiTheme="majorBidi" w:eastAsia="SimSun" w:hAnsiTheme="majorBidi" w:cstheme="majorBidi"/>
                                <w:b/>
                                <w:bCs/>
                                <w:sz w:val="20"/>
                                <w:szCs w:val="20"/>
                              </w:rPr>
                              <w:t>ZakirUllah</w:t>
                            </w:r>
                            <w:r w:rsidRPr="00A276E3">
                              <w:rPr>
                                <w:rFonts w:asciiTheme="majorBidi" w:eastAsia="SimSun" w:hAnsiTheme="majorBidi" w:cstheme="majorBidi"/>
                                <w:sz w:val="20"/>
                                <w:szCs w:val="20"/>
                              </w:rPr>
                              <w:t>, Haixia Chen, Dan Zhang, Yiqi Zhang, and Yanpeng Zhang, “Optical processes in different types of photonic band gap structu</w:t>
                            </w:r>
                            <w:r w:rsidR="004D35C9">
                              <w:rPr>
                                <w:rFonts w:asciiTheme="majorBidi" w:eastAsia="SimSun" w:hAnsiTheme="majorBidi" w:cstheme="majorBidi"/>
                                <w:sz w:val="20"/>
                                <w:szCs w:val="20"/>
                              </w:rPr>
                              <w:t>res”, Opt. Materials 43, (2015)</w:t>
                            </w:r>
                            <w:r w:rsidR="00E21853" w:rsidRPr="00A276E3">
                              <w:rPr>
                                <w:rFonts w:asciiTheme="majorBidi" w:eastAsia="SimSun" w:hAnsiTheme="majorBidi" w:cstheme="majorBidi"/>
                                <w:b/>
                                <w:bCs/>
                                <w:sz w:val="20"/>
                                <w:szCs w:val="20"/>
                              </w:rPr>
                              <w:t>.</w:t>
                            </w:r>
                          </w:p>
                          <w:p w14:paraId="60E1A2AC" w14:textId="77777777" w:rsidR="006B6EA8" w:rsidRPr="00A276E3" w:rsidRDefault="006B6EA8" w:rsidP="006B6EA8">
                            <w:pPr>
                              <w:pStyle w:val="ListParagraph"/>
                              <w:numPr>
                                <w:ilvl w:val="0"/>
                                <w:numId w:val="18"/>
                              </w:numPr>
                              <w:spacing w:after="0" w:line="240" w:lineRule="auto"/>
                              <w:jc w:val="both"/>
                              <w:rPr>
                                <w:rFonts w:asciiTheme="majorBidi" w:eastAsia="SimSun" w:hAnsiTheme="majorBidi" w:cstheme="majorBidi"/>
                                <w:sz w:val="20"/>
                                <w:szCs w:val="20"/>
                              </w:rPr>
                            </w:pPr>
                            <w:r w:rsidRPr="00A276E3">
                              <w:rPr>
                                <w:rFonts w:asciiTheme="majorBidi" w:eastAsia="SimSun" w:hAnsiTheme="majorBidi" w:cstheme="majorBidi"/>
                                <w:sz w:val="20"/>
                                <w:szCs w:val="20"/>
                              </w:rPr>
                              <w:t xml:space="preserve">Zhiguo Wang, Mengqin Gao, </w:t>
                            </w:r>
                            <w:r w:rsidRPr="00A276E3">
                              <w:rPr>
                                <w:rFonts w:asciiTheme="majorBidi" w:eastAsia="SimSun" w:hAnsiTheme="majorBidi" w:cstheme="majorBidi"/>
                                <w:b/>
                                <w:bCs/>
                                <w:sz w:val="20"/>
                                <w:szCs w:val="20"/>
                              </w:rPr>
                              <w:t>ZakirUllah</w:t>
                            </w:r>
                            <w:r w:rsidRPr="00A276E3">
                              <w:rPr>
                                <w:rFonts w:asciiTheme="majorBidi" w:eastAsia="SimSun" w:hAnsiTheme="majorBidi" w:cstheme="majorBidi"/>
                                <w:sz w:val="20"/>
                                <w:szCs w:val="20"/>
                              </w:rPr>
                              <w:t xml:space="preserve">, Dan Zhang, Haixia Chen, Hong Gao, and Yanpeng Zhang, "Interplay between six wave mixing photonic band gap signal and second-order nonlinear signal in electromagnetically induced grating," Opt. </w:t>
                            </w:r>
                            <w:r w:rsidR="004D35C9">
                              <w:rPr>
                                <w:rFonts w:asciiTheme="majorBidi" w:eastAsia="SimSun" w:hAnsiTheme="majorBidi" w:cstheme="majorBidi"/>
                                <w:sz w:val="20"/>
                                <w:szCs w:val="20"/>
                              </w:rPr>
                              <w:t>Express 23, 25098-25110 (2015)</w:t>
                            </w:r>
                            <w:r w:rsidR="00AC66D1">
                              <w:rPr>
                                <w:rFonts w:asciiTheme="majorBidi" w:eastAsia="SimSun" w:hAnsiTheme="majorBidi" w:cstheme="majorBidi"/>
                                <w:b/>
                                <w:bCs/>
                                <w:sz w:val="20"/>
                                <w:szCs w:val="20"/>
                              </w:rPr>
                              <w:t>.</w:t>
                            </w:r>
                          </w:p>
                          <w:p w14:paraId="4B2A9C7E" w14:textId="77777777" w:rsidR="006B6EA8" w:rsidRPr="00A276E3" w:rsidRDefault="006B6EA8" w:rsidP="006B6EA8">
                            <w:pPr>
                              <w:pStyle w:val="ListParagraph"/>
                              <w:numPr>
                                <w:ilvl w:val="0"/>
                                <w:numId w:val="18"/>
                              </w:numPr>
                              <w:spacing w:after="0" w:line="240" w:lineRule="auto"/>
                              <w:jc w:val="both"/>
                              <w:rPr>
                                <w:rFonts w:asciiTheme="majorBidi" w:eastAsia="SimSun" w:hAnsiTheme="majorBidi" w:cstheme="majorBidi"/>
                                <w:sz w:val="20"/>
                                <w:szCs w:val="20"/>
                              </w:rPr>
                            </w:pPr>
                            <w:r w:rsidRPr="00A276E3">
                              <w:rPr>
                                <w:rFonts w:asciiTheme="majorBidi" w:eastAsia="SimSun" w:hAnsiTheme="majorBidi" w:cstheme="majorBidi"/>
                                <w:sz w:val="20"/>
                                <w:szCs w:val="20"/>
                              </w:rPr>
                              <w:t xml:space="preserve">Dan Zhang, Zhiguo Wang, Mengqin Gao, </w:t>
                            </w:r>
                            <w:r w:rsidRPr="00A276E3">
                              <w:rPr>
                                <w:rFonts w:asciiTheme="majorBidi" w:eastAsia="SimSun" w:hAnsiTheme="majorBidi" w:cstheme="majorBidi"/>
                                <w:b/>
                                <w:bCs/>
                                <w:sz w:val="20"/>
                                <w:szCs w:val="20"/>
                              </w:rPr>
                              <w:t>ZakirUllah</w:t>
                            </w:r>
                            <w:r w:rsidRPr="00A276E3">
                              <w:rPr>
                                <w:rFonts w:asciiTheme="majorBidi" w:eastAsia="SimSun" w:hAnsiTheme="majorBidi" w:cstheme="majorBidi"/>
                                <w:sz w:val="20"/>
                                <w:szCs w:val="20"/>
                              </w:rPr>
                              <w:t>, Yiqi Zhang, Haixia Chen, and Yanpeng Zhang, "Observation of triple-dressing on photonic band gap of optically driven hot atoms," J. Opt. Soc. Am. B32, 1961-1967 (2015</w:t>
                            </w:r>
                            <w:r w:rsidR="004D35C9">
                              <w:rPr>
                                <w:rFonts w:asciiTheme="majorBidi" w:eastAsia="SimSun" w:hAnsiTheme="majorBidi" w:cstheme="majorBidi"/>
                                <w:b/>
                                <w:bCs/>
                                <w:sz w:val="20"/>
                                <w:szCs w:val="20"/>
                              </w:rPr>
                              <w:t>)</w:t>
                            </w:r>
                            <w:r w:rsidR="00E21853" w:rsidRPr="00A276E3">
                              <w:rPr>
                                <w:rFonts w:asciiTheme="majorBidi" w:eastAsia="SimSun" w:hAnsiTheme="majorBidi" w:cstheme="majorBidi"/>
                                <w:b/>
                                <w:bCs/>
                                <w:sz w:val="20"/>
                                <w:szCs w:val="20"/>
                              </w:rPr>
                              <w:t>.</w:t>
                            </w:r>
                          </w:p>
                          <w:p w14:paraId="3CC258DA" w14:textId="77777777" w:rsidR="006B6EA8" w:rsidRPr="00A276E3" w:rsidRDefault="006B6EA8" w:rsidP="006B6EA8">
                            <w:pPr>
                              <w:pStyle w:val="ListParagraph"/>
                              <w:numPr>
                                <w:ilvl w:val="0"/>
                                <w:numId w:val="18"/>
                              </w:numPr>
                              <w:spacing w:after="0" w:line="240" w:lineRule="auto"/>
                              <w:jc w:val="both"/>
                              <w:rPr>
                                <w:rFonts w:asciiTheme="majorBidi" w:eastAsia="SimSun" w:hAnsiTheme="majorBidi" w:cstheme="majorBidi"/>
                                <w:sz w:val="20"/>
                                <w:szCs w:val="20"/>
                              </w:rPr>
                            </w:pPr>
                            <w:r w:rsidRPr="00A276E3">
                              <w:rPr>
                                <w:rFonts w:asciiTheme="majorBidi" w:eastAsia="SimSun" w:hAnsiTheme="majorBidi" w:cstheme="majorBidi"/>
                                <w:sz w:val="20"/>
                                <w:szCs w:val="20"/>
                              </w:rPr>
                              <w:t xml:space="preserve">Mengqin Gao, Zhiguo Wang, </w:t>
                            </w:r>
                            <w:r w:rsidRPr="00A276E3">
                              <w:rPr>
                                <w:rFonts w:asciiTheme="majorBidi" w:eastAsia="SimSun" w:hAnsiTheme="majorBidi" w:cstheme="majorBidi"/>
                                <w:b/>
                                <w:bCs/>
                                <w:sz w:val="20"/>
                                <w:szCs w:val="20"/>
                              </w:rPr>
                              <w:t>ZakirUllah</w:t>
                            </w:r>
                            <w:r w:rsidRPr="00A276E3">
                              <w:rPr>
                                <w:rFonts w:asciiTheme="majorBidi" w:eastAsia="SimSun" w:hAnsiTheme="majorBidi" w:cstheme="majorBidi"/>
                                <w:sz w:val="20"/>
                                <w:szCs w:val="20"/>
                              </w:rPr>
                              <w:t>, Haixia Chen, Dan Zhang, Yiqi Zhang, and Yanpeng Zhang, "Modulated photonic band gaps generated by high-order wave mixing," J. Opt</w:t>
                            </w:r>
                            <w:r w:rsidR="004D35C9">
                              <w:rPr>
                                <w:rFonts w:asciiTheme="majorBidi" w:eastAsia="SimSun" w:hAnsiTheme="majorBidi" w:cstheme="majorBidi"/>
                                <w:sz w:val="20"/>
                                <w:szCs w:val="20"/>
                              </w:rPr>
                              <w:t>. Soc. Am. B 32, 179-187 (2015)</w:t>
                            </w:r>
                            <w:r w:rsidR="00E21853" w:rsidRPr="00A276E3">
                              <w:rPr>
                                <w:rFonts w:asciiTheme="majorBidi" w:eastAsia="SimSun" w:hAnsiTheme="majorBidi" w:cstheme="majorBidi"/>
                                <w:b/>
                                <w:bCs/>
                                <w:sz w:val="20"/>
                                <w:szCs w:val="20"/>
                              </w:rPr>
                              <w:t>.</w:t>
                            </w:r>
                          </w:p>
                          <w:p w14:paraId="06D77D30" w14:textId="77777777" w:rsidR="006B6EA8" w:rsidRPr="00432097" w:rsidRDefault="006B6EA8" w:rsidP="00C74D5A">
                            <w:pPr>
                              <w:pStyle w:val="ListParagraph"/>
                              <w:numPr>
                                <w:ilvl w:val="0"/>
                                <w:numId w:val="18"/>
                              </w:numPr>
                              <w:spacing w:after="0" w:line="240" w:lineRule="auto"/>
                              <w:jc w:val="both"/>
                              <w:rPr>
                                <w:rFonts w:eastAsia="SimSun"/>
                                <w:sz w:val="20"/>
                                <w:szCs w:val="20"/>
                              </w:rPr>
                            </w:pPr>
                            <w:r w:rsidRPr="00432097">
                              <w:rPr>
                                <w:rFonts w:asciiTheme="majorBidi" w:eastAsia="SimSun" w:hAnsiTheme="majorBidi" w:cstheme="majorBidi"/>
                                <w:sz w:val="20"/>
                                <w:szCs w:val="20"/>
                              </w:rPr>
                              <w:t xml:space="preserve">Zhenkun Wu, Yunzhe Zhang, </w:t>
                            </w:r>
                            <w:r w:rsidRPr="00432097">
                              <w:rPr>
                                <w:rFonts w:asciiTheme="majorBidi" w:eastAsia="SimSun" w:hAnsiTheme="majorBidi" w:cstheme="majorBidi"/>
                                <w:b/>
                                <w:bCs/>
                                <w:sz w:val="20"/>
                                <w:szCs w:val="20"/>
                              </w:rPr>
                              <w:t>Zakir Ullah</w:t>
                            </w:r>
                            <w:r w:rsidRPr="00432097">
                              <w:rPr>
                                <w:rFonts w:asciiTheme="majorBidi" w:eastAsia="SimSun" w:hAnsiTheme="majorBidi" w:cstheme="majorBidi"/>
                                <w:sz w:val="20"/>
                                <w:szCs w:val="20"/>
                              </w:rPr>
                              <w:t>, Tao Jiang, and Chenzhi Yuan, “Solitons of four-wave mixing in competing cubic-quintic nonlinearity,” Vol. 23,</w:t>
                            </w:r>
                            <w:r w:rsidR="004D35C9">
                              <w:rPr>
                                <w:rFonts w:asciiTheme="majorBidi" w:eastAsia="SimSun" w:hAnsiTheme="majorBidi" w:cstheme="majorBidi"/>
                                <w:sz w:val="20"/>
                                <w:szCs w:val="20"/>
                              </w:rPr>
                              <w:t xml:space="preserve"> Issue 7, pp. 8430-8440 (2015)</w:t>
                            </w:r>
                            <w:r w:rsidR="00E21853" w:rsidRPr="00432097">
                              <w:rPr>
                                <w:rFonts w:asciiTheme="majorBidi" w:eastAsia="SimSun" w:hAnsiTheme="majorBidi" w:cstheme="majorBidi"/>
                                <w:b/>
                                <w:bCs/>
                                <w:sz w:val="20"/>
                                <w:szCs w:val="20"/>
                              </w:rPr>
                              <w:t>.</w:t>
                            </w:r>
                          </w:p>
                          <w:p w14:paraId="13EA53B0"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1F9931B9"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5315552E"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7471B0C8"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4897D826"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044C0E70"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74D28FFD"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4CEACAAE"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666E5318"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r w:rsidRPr="006B6EA8">
                              <w:rPr>
                                <w:rFonts w:eastAsia="SimSun"/>
                                <w:sz w:val="20"/>
                                <w:szCs w:val="20"/>
                              </w:rPr>
                              <w:tab/>
                            </w:r>
                          </w:p>
                          <w:p w14:paraId="3176B06A"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315A8D2E"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79E6D9CD"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283E813D"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00F0CD11"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30F7B8BA"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2A769037"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21874864"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5DF0DB36"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7C16959F"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0976E59B"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31533411"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600131F6"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28E696A4"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S. No</w:t>
                            </w:r>
                            <w:r w:rsidRPr="006B6EA8">
                              <w:rPr>
                                <w:rFonts w:eastAsia="SimSun"/>
                                <w:sz w:val="20"/>
                                <w:szCs w:val="20"/>
                              </w:rPr>
                              <w:tab/>
                              <w:t>Publications</w:t>
                            </w:r>
                          </w:p>
                          <w:p w14:paraId="312DD71D"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1</w:t>
                            </w:r>
                            <w:r w:rsidRPr="006B6EA8">
                              <w:rPr>
                                <w:rFonts w:eastAsia="SimSun"/>
                                <w:sz w:val="20"/>
                                <w:szCs w:val="20"/>
                              </w:rPr>
                              <w:tab/>
                              <w:t>Zakir Ullah, Xiaopeng Chen, Siyuan Gou, Yang Xu and Muhammad Salam, FNUG: Imperfect mazes traversal based on detecting and following the nearest-to-final-goal and unvisited gaps. IEEE Robotics and Automation Letters, 2021. (under review)</w:t>
                            </w:r>
                          </w:p>
                          <w:p w14:paraId="46A23C97"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2</w:t>
                            </w:r>
                            <w:r w:rsidRPr="006B6EA8">
                              <w:rPr>
                                <w:rFonts w:eastAsia="SimSun"/>
                                <w:sz w:val="20"/>
                                <w:szCs w:val="20"/>
                              </w:rPr>
                              <w:tab/>
                              <w:t>Fan, Di and Liu, Yanyang and Chen, Xiaopeng and Meng, Fei and Liu, Xilong and Ullah, Zakir and Cheng, Wei and Liu, Yunhui and Huang, Qiang, Eye Gaze Based 3D Triangulation for Robotic Bionic Eyes, Sensors, V-20, 2020.</w:t>
                            </w:r>
                          </w:p>
                          <w:p w14:paraId="58FB4A84"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3</w:t>
                            </w:r>
                            <w:r w:rsidRPr="006B6EA8">
                              <w:rPr>
                                <w:rFonts w:eastAsia="SimSun"/>
                                <w:sz w:val="20"/>
                                <w:szCs w:val="20"/>
                              </w:rPr>
                              <w:tab/>
                              <w:t>ZakirUllah, Zhiwei Xu, Zhang Lei, Libo Zhang, WaheedUllah:RL and ANN Based Modular Path Planning Controller for Resource-Constrained Robots in the Indoor Complex Dynamic Environment. IEEE Access 6: 74557-74568 (2018).IF=4.098</w:t>
                            </w:r>
                          </w:p>
                          <w:p w14:paraId="3B6685BE"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4</w:t>
                            </w:r>
                            <w:r w:rsidRPr="006B6EA8">
                              <w:rPr>
                                <w:rFonts w:eastAsia="SimSun"/>
                                <w:sz w:val="20"/>
                                <w:szCs w:val="20"/>
                              </w:rPr>
                              <w:tab/>
                              <w:t>ZakirUllah, Zhiwei Xu, Zhang Lei, Libo Zhang: A Robust Localization, Slip Estimation, and Compensation System for WMR in the Indoor Environments. Symmetry 10(5): 149 (2018).IF=2.143</w:t>
                            </w:r>
                          </w:p>
                          <w:p w14:paraId="6725910E"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5</w:t>
                            </w:r>
                            <w:r w:rsidRPr="006B6EA8">
                              <w:rPr>
                                <w:rFonts w:eastAsia="SimSun"/>
                                <w:sz w:val="20"/>
                                <w:szCs w:val="20"/>
                              </w:rPr>
                              <w:tab/>
                              <w:t>Libo Zhang, ZakirUllah, Yihan Sun, Tiejian Luo: A novel saliency detection method via manifold ranking and compactness prior. IEEE International Conference on Bioinformatics and Biomedicine (BIBM), 2016: 1628-1634.</w:t>
                            </w:r>
                          </w:p>
                          <w:p w14:paraId="273AA76B"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6</w:t>
                            </w:r>
                            <w:r w:rsidRPr="006B6EA8">
                              <w:rPr>
                                <w:rFonts w:eastAsia="SimSun"/>
                                <w:sz w:val="20"/>
                                <w:szCs w:val="20"/>
                              </w:rPr>
                              <w:tab/>
                              <w:t>Libo Zhang, YuanqiangCai, ZakirUllah, TiejianLuo:MLPF algorithm for tracking fast moving target against light interference. International Conference on Pattern Recognition (ICPR ), 2016: 3939-3944.</w:t>
                            </w:r>
                          </w:p>
                          <w:p w14:paraId="10358BD7"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7</w:t>
                            </w:r>
                            <w:r w:rsidRPr="006B6EA8">
                              <w:rPr>
                                <w:rFonts w:eastAsia="SimSun"/>
                                <w:sz w:val="20"/>
                                <w:szCs w:val="20"/>
                              </w:rPr>
                              <w:tab/>
                              <w:t>ZakirUllah, Zhiguo Wang, Mengqin Gao, Dan Zhang, Yiqi Zhang, Hong Gao, and Yanpeng Zhang, “Observation of the four wave mixing photonic band gap signal in electromagnetically induced grating”, Opt. Express 22(24), 29544(2014).IF=3.561</w:t>
                            </w:r>
                          </w:p>
                          <w:p w14:paraId="71427405"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8</w:t>
                            </w:r>
                            <w:r w:rsidRPr="006B6EA8">
                              <w:rPr>
                                <w:rFonts w:eastAsia="SimSun"/>
                                <w:sz w:val="20"/>
                                <w:szCs w:val="20"/>
                              </w:rPr>
                              <w:tab/>
                              <w:t>Zhiguo Wang (supervisor), ZakirUllah, Mengqin Gao, Dan Zhang, Yiqi Zhang, Hong Gao and Yanpeng Zhang, “Analogy of transistor function with modulating photonic band gap in electromagnetically induced grating ”, Scientific Reports volume 5, Article number: 13880 (2015). IF=4.122</w:t>
                            </w:r>
                          </w:p>
                          <w:p w14:paraId="1D69D782"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9</w:t>
                            </w:r>
                            <w:r w:rsidRPr="006B6EA8">
                              <w:rPr>
                                <w:rFonts w:eastAsia="SimSun"/>
                                <w:sz w:val="20"/>
                                <w:szCs w:val="20"/>
                              </w:rPr>
                              <w:tab/>
                              <w:t>Zhiguo Wang, Mengqin Gao, ZakirUllah, Haixia Chen, Dan Zhang, Yiqi Zhang, and Yanpeng Zhang, “Optical processes in different types of photonic band gap structures”, Opt. Materials 43, (2015).IF= 2.687</w:t>
                            </w:r>
                          </w:p>
                          <w:p w14:paraId="007D5B17"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10</w:t>
                            </w:r>
                            <w:r w:rsidRPr="006B6EA8">
                              <w:rPr>
                                <w:rFonts w:eastAsia="SimSun"/>
                                <w:sz w:val="20"/>
                                <w:szCs w:val="20"/>
                              </w:rPr>
                              <w:tab/>
                              <w:t>Zhiguo Wang, Mengqin Gao, ZakirUllah, Dan Zhang, Haixia Chen, Hong Gao, and Yanpeng Zhang, "Interplay between six wave mixing photonic band gap signal and second-order nonlinear signal in electromagnetically induced grating," Opt. Express 23, 25098-25110 (2015). IF=3.561</w:t>
                            </w:r>
                          </w:p>
                          <w:p w14:paraId="641C320F"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11</w:t>
                            </w:r>
                            <w:r w:rsidRPr="006B6EA8">
                              <w:rPr>
                                <w:rFonts w:eastAsia="SimSun"/>
                                <w:sz w:val="20"/>
                                <w:szCs w:val="20"/>
                              </w:rPr>
                              <w:tab/>
                              <w:t>Dan Zhang, Zhiguo Wang, Mengqin Gao, ZakirUllah, Yiqi Zhang, Haixia Chen, and Yanpeng Zhang, "Observation of triple-dressing on photonic band gap of optically driven hot atoms," J. Opt. Soc. Am. B32, 1961-1967 (2015). IF= 2.284</w:t>
                            </w:r>
                          </w:p>
                          <w:p w14:paraId="28B945D7"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12</w:t>
                            </w:r>
                            <w:r w:rsidRPr="006B6EA8">
                              <w:rPr>
                                <w:rFonts w:eastAsia="SimSun"/>
                                <w:sz w:val="20"/>
                                <w:szCs w:val="20"/>
                              </w:rPr>
                              <w:tab/>
                              <w:t>Mengqin Gao, Zhiguo Wang, ZakirUllah, Haixia Chen, Dan Zhang, Yiqi Zhang, and Yanpeng Zhang, "Modulated photonic band gaps generated by high-order wave mixing," J. Opt. Soc. Am. B 32, 179-187 (2015).IF= 2.284</w:t>
                            </w:r>
                          </w:p>
                          <w:p w14:paraId="66B9069F"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13</w:t>
                            </w:r>
                            <w:r w:rsidRPr="006B6EA8">
                              <w:rPr>
                                <w:rFonts w:eastAsia="SimSun"/>
                                <w:sz w:val="20"/>
                                <w:szCs w:val="20"/>
                              </w:rPr>
                              <w:tab/>
                              <w:t>Zhenkun Wu, Yunzhe Zhang, Zakir Ullah, Tao Jiang, and Chenzhi Yuan, “Solitons of four-wave mixing in competing cubic-quintic nonlinearity,” Vol. 23, Issue 7, pp. 8430-8440 (2015). IF=3.561</w:t>
                            </w:r>
                          </w:p>
                          <w:p w14:paraId="633FE078" w14:textId="77777777" w:rsidR="006B6EA8" w:rsidRPr="006B6EA8" w:rsidRDefault="006B6EA8" w:rsidP="006B6EA8">
                            <w:pPr>
                              <w:pStyle w:val="ListParagraph"/>
                              <w:spacing w:after="0" w:line="240" w:lineRule="auto"/>
                              <w:jc w:val="both"/>
                              <w:rPr>
                                <w:rFonts w:eastAsia="SimSun"/>
                                <w:sz w:val="20"/>
                                <w:szCs w:val="20"/>
                              </w:rPr>
                            </w:pPr>
                          </w:p>
                          <w:p w14:paraId="24934C37" w14:textId="77777777" w:rsidR="006B6EA8" w:rsidRPr="006B6EA8" w:rsidRDefault="006B6EA8" w:rsidP="006B6EA8">
                            <w:pPr>
                              <w:pStyle w:val="ListParagraph"/>
                              <w:spacing w:after="0" w:line="240" w:lineRule="auto"/>
                              <w:jc w:val="both"/>
                              <w:rPr>
                                <w:rFonts w:eastAsia="SimSun"/>
                                <w:sz w:val="20"/>
                                <w:szCs w:val="20"/>
                              </w:rPr>
                            </w:pPr>
                          </w:p>
                          <w:p w14:paraId="41DF8DAE"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384B32CA"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37E83C69"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6362577E"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4EC36453"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38EC9F0B"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r w:rsidRPr="006B6EA8">
                              <w:rPr>
                                <w:rFonts w:eastAsia="SimSun"/>
                                <w:sz w:val="20"/>
                                <w:szCs w:val="20"/>
                              </w:rPr>
                              <w:tab/>
                            </w:r>
                          </w:p>
                          <w:p w14:paraId="689E2922"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169CE9C7"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1CC12467"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389E443B"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2AAC69D8"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33655837"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51F5FA2A"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648B0256"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43E5785B"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5547101A"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r w:rsidRPr="006B6EA8">
                              <w:rPr>
                                <w:rFonts w:eastAsia="SimSun"/>
                                <w:sz w:val="20"/>
                                <w:szCs w:val="20"/>
                              </w:rPr>
                              <w:tab/>
                            </w:r>
                          </w:p>
                          <w:p w14:paraId="22419581"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49114A75"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3762471E"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504F10DB"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04467BED"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1F0CE8D3"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4D4CA332"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101D8604"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57AAFA8E"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555AEEC7"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1C87364A"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0A3A813D"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017CB829"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28B1BCCF"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S. No</w:t>
                            </w:r>
                            <w:r w:rsidRPr="006B6EA8">
                              <w:rPr>
                                <w:rFonts w:eastAsia="SimSun"/>
                                <w:sz w:val="20"/>
                                <w:szCs w:val="20"/>
                              </w:rPr>
                              <w:tab/>
                              <w:t>Publications</w:t>
                            </w:r>
                          </w:p>
                          <w:p w14:paraId="45A528B7"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1</w:t>
                            </w:r>
                            <w:r w:rsidRPr="006B6EA8">
                              <w:rPr>
                                <w:rFonts w:eastAsia="SimSun"/>
                                <w:sz w:val="20"/>
                                <w:szCs w:val="20"/>
                              </w:rPr>
                              <w:tab/>
                              <w:t>Zakir Ullah, Xiaopeng Chen, Siyuan Gou, Yang Xu and Muhammad Salam, FNUG: Imperfect mazes traversal based on detecting and following the nearest-to-final-goal and unvisited gaps. IEEE Robotics and Automation Letters, 2021. (under review)</w:t>
                            </w:r>
                          </w:p>
                          <w:p w14:paraId="6C17DFD0"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2</w:t>
                            </w:r>
                            <w:r w:rsidRPr="006B6EA8">
                              <w:rPr>
                                <w:rFonts w:eastAsia="SimSun"/>
                                <w:sz w:val="20"/>
                                <w:szCs w:val="20"/>
                              </w:rPr>
                              <w:tab/>
                              <w:t>Fan, Di and Liu, Yanyang and Chen, Xiaopeng and Meng, Fei and Liu, Xilong and Ullah, Zakir and Cheng, Wei and Liu, Yunhui and Huang, Qiang, Eye Gaze Based 3D Triangulation for Robotic Bionic Eyes, Sensors, V-20, 2020.</w:t>
                            </w:r>
                          </w:p>
                          <w:p w14:paraId="6AF2234C"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3</w:t>
                            </w:r>
                            <w:r w:rsidRPr="006B6EA8">
                              <w:rPr>
                                <w:rFonts w:eastAsia="SimSun"/>
                                <w:sz w:val="20"/>
                                <w:szCs w:val="20"/>
                              </w:rPr>
                              <w:tab/>
                              <w:t>ZakirUllah, Zhiwei Xu, Zhang Lei, Libo Zhang, WaheedUllah:RL and ANN Based Modular Path Planning Controller for Resource-Constrained Robots in the Indoor Complex Dynamic Environment. IEEE Access 6: 74557-74568 (2018).IF=4.098</w:t>
                            </w:r>
                          </w:p>
                          <w:p w14:paraId="66411ACF"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4</w:t>
                            </w:r>
                            <w:r w:rsidRPr="006B6EA8">
                              <w:rPr>
                                <w:rFonts w:eastAsia="SimSun"/>
                                <w:sz w:val="20"/>
                                <w:szCs w:val="20"/>
                              </w:rPr>
                              <w:tab/>
                              <w:t>ZakirUllah, Zhiwei Xu, Zhang Lei, Libo Zhang: A Robust Localization, Slip Estimation, and Compensation System for WMR in the Indoor Environments. Symmetry 10(5): 149 (2018).IF=2.143</w:t>
                            </w:r>
                          </w:p>
                          <w:p w14:paraId="6AAE6F4F"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5</w:t>
                            </w:r>
                            <w:r w:rsidRPr="006B6EA8">
                              <w:rPr>
                                <w:rFonts w:eastAsia="SimSun"/>
                                <w:sz w:val="20"/>
                                <w:szCs w:val="20"/>
                              </w:rPr>
                              <w:tab/>
                              <w:t>Libo Zhang, ZakirUllah, Yihan Sun, Tiejian Luo: A novel saliency detection method via manifold ranking and compactness prior. IEEE International Conference on Bioinformatics and Biomedicine (BIBM), 2016: 1628-1634.</w:t>
                            </w:r>
                          </w:p>
                          <w:p w14:paraId="40F10A0F"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6</w:t>
                            </w:r>
                            <w:r w:rsidRPr="006B6EA8">
                              <w:rPr>
                                <w:rFonts w:eastAsia="SimSun"/>
                                <w:sz w:val="20"/>
                                <w:szCs w:val="20"/>
                              </w:rPr>
                              <w:tab/>
                              <w:t>Libo Zhang, YuanqiangCai, ZakirUllah, TiejianLuo:MLPF algorithm for tracking fast moving target against light interference. International Conference on Pattern Recognition (ICPR ), 2016: 3939-3944.</w:t>
                            </w:r>
                          </w:p>
                          <w:p w14:paraId="7A1BAB8D"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7</w:t>
                            </w:r>
                            <w:r w:rsidRPr="006B6EA8">
                              <w:rPr>
                                <w:rFonts w:eastAsia="SimSun"/>
                                <w:sz w:val="20"/>
                                <w:szCs w:val="20"/>
                              </w:rPr>
                              <w:tab/>
                              <w:t>ZakirUllah, Zhiguo Wang, Mengqin Gao, Dan Zhang, Yiqi Zhang, Hong Gao, and Yanpeng Zhang, “Observation of the four wave mixing photonic band gap signal in electromagnetically induced grating”, Opt. Express 22(24), 29544(2014).IF=3.561</w:t>
                            </w:r>
                          </w:p>
                          <w:p w14:paraId="129132B7"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8</w:t>
                            </w:r>
                            <w:r w:rsidRPr="006B6EA8">
                              <w:rPr>
                                <w:rFonts w:eastAsia="SimSun"/>
                                <w:sz w:val="20"/>
                                <w:szCs w:val="20"/>
                              </w:rPr>
                              <w:tab/>
                              <w:t>Zhiguo Wang (supervisor), ZakirUllah, Mengqin Gao, Dan Zhang, Yiqi Zhang, Hong Gao and Yanpeng Zhang, “Analogy of transistor function with modulating photonic band gap in electromagnetically induced grating ”, Scientific Reports volume 5, Article number: 13880 (2015). IF=4.122</w:t>
                            </w:r>
                          </w:p>
                          <w:p w14:paraId="67535EEF"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9</w:t>
                            </w:r>
                            <w:r w:rsidRPr="006B6EA8">
                              <w:rPr>
                                <w:rFonts w:eastAsia="SimSun"/>
                                <w:sz w:val="20"/>
                                <w:szCs w:val="20"/>
                              </w:rPr>
                              <w:tab/>
                              <w:t>Zhiguo Wang, Mengqin Gao, ZakirUllah, Haixia Chen, Dan Zhang, Yiqi Zhang, and Yanpeng Zhang, “Optical processes in different types of photonic band gap structures”, Opt. Materials 43, (2015).IF= 2.687</w:t>
                            </w:r>
                          </w:p>
                          <w:p w14:paraId="046DE978"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10</w:t>
                            </w:r>
                            <w:r w:rsidRPr="006B6EA8">
                              <w:rPr>
                                <w:rFonts w:eastAsia="SimSun"/>
                                <w:sz w:val="20"/>
                                <w:szCs w:val="20"/>
                              </w:rPr>
                              <w:tab/>
                              <w:t>Zhiguo Wang, Mengqin Gao, ZakirUllah, Dan Zhang, Haixia Chen, Hong Gao, and Yanpeng Zhang, "Interplay between six wave mixing photonic band gap signal and second-order nonlinear signal in electromagnetically induced grating," Opt. Express 23, 25098-25110 (2015). IF=3.561</w:t>
                            </w:r>
                          </w:p>
                          <w:p w14:paraId="07A250A0"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11</w:t>
                            </w:r>
                            <w:r w:rsidRPr="006B6EA8">
                              <w:rPr>
                                <w:rFonts w:eastAsia="SimSun"/>
                                <w:sz w:val="20"/>
                                <w:szCs w:val="20"/>
                              </w:rPr>
                              <w:tab/>
                              <w:t>Dan Zhang, Zhiguo Wang, Mengqin Gao, ZakirUllah, Yiqi Zhang, Haixia Chen, and Yanpeng Zhang, "Observation of triple-dressing on photonic band gap of optically driven hot atoms," J. Opt. Soc. Am. B32, 1961-1967 (2015). IF= 2.284</w:t>
                            </w:r>
                          </w:p>
                          <w:p w14:paraId="78FBCE28"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12</w:t>
                            </w:r>
                            <w:r w:rsidRPr="006B6EA8">
                              <w:rPr>
                                <w:rFonts w:eastAsia="SimSun"/>
                                <w:sz w:val="20"/>
                                <w:szCs w:val="20"/>
                              </w:rPr>
                              <w:tab/>
                              <w:t>Mengqin Gao, Zhiguo Wang, ZakirUllah, Haixia Chen, Dan Zhang, Yiqi Zhang, and Yanpeng Zhang, "Modulated photonic band gaps generated by high-order wave mixing," J. Opt. Soc. Am. B 32, 179-187 (2015).IF= 2.284</w:t>
                            </w:r>
                          </w:p>
                          <w:p w14:paraId="6F20D209"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13</w:t>
                            </w:r>
                            <w:r w:rsidRPr="006B6EA8">
                              <w:rPr>
                                <w:rFonts w:eastAsia="SimSun"/>
                                <w:sz w:val="20"/>
                                <w:szCs w:val="20"/>
                              </w:rPr>
                              <w:tab/>
                              <w:t>Zhenkun Wu, Yunzhe Zhang, Zakir Ullah, Tao Jiang, and Chenzhi Yuan, “Solitons of four-wave mixing in competing cubic-quintic nonlinearity,” Vol. 23, Issue 7, pp. 8430-8440 (2015). IF=3.561</w:t>
                            </w:r>
                          </w:p>
                          <w:p w14:paraId="592686B3" w14:textId="77777777" w:rsidR="006B6EA8" w:rsidRPr="006B6EA8" w:rsidRDefault="006B6EA8" w:rsidP="006B6EA8">
                            <w:pPr>
                              <w:pStyle w:val="ListParagraph"/>
                              <w:spacing w:after="0" w:line="240" w:lineRule="auto"/>
                              <w:jc w:val="both"/>
                              <w:rPr>
                                <w:rFonts w:eastAsia="SimSun"/>
                                <w:sz w:val="20"/>
                                <w:szCs w:val="20"/>
                              </w:rPr>
                            </w:pPr>
                          </w:p>
                          <w:p w14:paraId="360A5C5E" w14:textId="77777777" w:rsidR="006B6EA8" w:rsidRPr="006B6EA8" w:rsidRDefault="006B6EA8" w:rsidP="006B6EA8">
                            <w:pPr>
                              <w:pStyle w:val="ListParagraph"/>
                              <w:spacing w:after="0" w:line="240" w:lineRule="auto"/>
                              <w:jc w:val="both"/>
                              <w:rPr>
                                <w:rFonts w:eastAsia="SimSun"/>
                                <w:sz w:val="20"/>
                                <w:szCs w:val="20"/>
                              </w:rPr>
                            </w:pPr>
                          </w:p>
                          <w:p w14:paraId="468645BC"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282E10FE"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0A4EB5FF"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08A8A353"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488E56A8"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179F4B04"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r w:rsidRPr="006B6EA8">
                              <w:rPr>
                                <w:rFonts w:eastAsia="SimSun"/>
                                <w:sz w:val="20"/>
                                <w:szCs w:val="20"/>
                              </w:rPr>
                              <w:tab/>
                            </w:r>
                          </w:p>
                          <w:p w14:paraId="550DA614"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07A92E00"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00567C96"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10F63E04"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51B5E9C8"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4AD68D0E"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23EE379E"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04D86099"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7BFE89E5"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6EFD1EDC"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7F95C3BF"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2F8370E5"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608EDA6E"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635E949C"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S. No</w:t>
                            </w:r>
                            <w:r w:rsidRPr="006B6EA8">
                              <w:rPr>
                                <w:rFonts w:eastAsia="SimSun"/>
                                <w:sz w:val="20"/>
                                <w:szCs w:val="20"/>
                              </w:rPr>
                              <w:tab/>
                              <w:t>Publications</w:t>
                            </w:r>
                          </w:p>
                          <w:p w14:paraId="3E781F08"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1</w:t>
                            </w:r>
                            <w:r w:rsidRPr="006B6EA8">
                              <w:rPr>
                                <w:rFonts w:eastAsia="SimSun"/>
                                <w:sz w:val="20"/>
                                <w:szCs w:val="20"/>
                              </w:rPr>
                              <w:tab/>
                              <w:t>Zakir Ullah, Xiaopeng Chen, Siyuan Gou, Yang Xu and Muhammad Salam, FNUG: Imperfect mazes traversal based on detecting and following the nearest-to-final-goal and unvisited gaps. IEEE Robotics and Automation Letters, 2021. (under review)</w:t>
                            </w:r>
                          </w:p>
                          <w:p w14:paraId="214B4123"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2</w:t>
                            </w:r>
                            <w:r w:rsidRPr="006B6EA8">
                              <w:rPr>
                                <w:rFonts w:eastAsia="SimSun"/>
                                <w:sz w:val="20"/>
                                <w:szCs w:val="20"/>
                              </w:rPr>
                              <w:tab/>
                              <w:t>Fan, Di and Liu, Yanyang and Chen, Xiaopeng and Meng, Fei and Liu, Xilong and Ullah, Zakir and Cheng, Wei and Liu, Yunhui and Huang, Qiang, Eye Gaze Based 3D Triangulation for Robotic Bionic Eyes, Sensors, V-20, 2020.</w:t>
                            </w:r>
                          </w:p>
                          <w:p w14:paraId="5F0E9D47"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3</w:t>
                            </w:r>
                            <w:r w:rsidRPr="006B6EA8">
                              <w:rPr>
                                <w:rFonts w:eastAsia="SimSun"/>
                                <w:sz w:val="20"/>
                                <w:szCs w:val="20"/>
                              </w:rPr>
                              <w:tab/>
                              <w:t>ZakirUllah, Zhiwei Xu, Zhang Lei, Libo Zhang, WaheedUllah:RL and ANN Based Modular Path Planning Controller for Resource-Constrained Robots in the Indoor Complex Dynamic Environment. IEEE Access 6: 74557-74568 (2018).IF=4.098</w:t>
                            </w:r>
                          </w:p>
                          <w:p w14:paraId="4EB48429"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4</w:t>
                            </w:r>
                            <w:r w:rsidRPr="006B6EA8">
                              <w:rPr>
                                <w:rFonts w:eastAsia="SimSun"/>
                                <w:sz w:val="20"/>
                                <w:szCs w:val="20"/>
                              </w:rPr>
                              <w:tab/>
                              <w:t>ZakirUllah, Zhiwei Xu, Zhang Lei, Libo Zhang: A Robust Localization, Slip Estimation, and Compensation System for WMR in the Indoor Environments. Symmetry 10(5): 149 (2018).IF=2.143</w:t>
                            </w:r>
                          </w:p>
                          <w:p w14:paraId="7E3EEACA"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5</w:t>
                            </w:r>
                            <w:r w:rsidRPr="006B6EA8">
                              <w:rPr>
                                <w:rFonts w:eastAsia="SimSun"/>
                                <w:sz w:val="20"/>
                                <w:szCs w:val="20"/>
                              </w:rPr>
                              <w:tab/>
                              <w:t>Libo Zhang, ZakirUllah, Yihan Sun, Tiejian Luo: A novel saliency detection method via manifold ranking and compactness prior. IEEE International Conference on Bioinformatics and Biomedicine (BIBM), 2016: 1628-1634.</w:t>
                            </w:r>
                          </w:p>
                          <w:p w14:paraId="4EC235AD"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6</w:t>
                            </w:r>
                            <w:r w:rsidRPr="006B6EA8">
                              <w:rPr>
                                <w:rFonts w:eastAsia="SimSun"/>
                                <w:sz w:val="20"/>
                                <w:szCs w:val="20"/>
                              </w:rPr>
                              <w:tab/>
                              <w:t>Libo Zhang, YuanqiangCai, ZakirUllah, TiejianLuo:MLPF algorithm for tracking fast moving target against light interference. International Conference on Pattern Recognition (ICPR ), 2016: 3939-3944.</w:t>
                            </w:r>
                          </w:p>
                          <w:p w14:paraId="0B921614"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7</w:t>
                            </w:r>
                            <w:r w:rsidRPr="006B6EA8">
                              <w:rPr>
                                <w:rFonts w:eastAsia="SimSun"/>
                                <w:sz w:val="20"/>
                                <w:szCs w:val="20"/>
                              </w:rPr>
                              <w:tab/>
                              <w:t>ZakirUllah, Zhiguo Wang, Mengqin Gao, Dan Zhang, Yiqi Zhang, Hong Gao, and Yanpeng Zhang, “Observation of the four wave mixing photonic band gap signal in electromagnetically induced grating”, Opt. Express 22(24), 29544(2014).IF=3.561</w:t>
                            </w:r>
                          </w:p>
                          <w:p w14:paraId="7E65A3C6"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8</w:t>
                            </w:r>
                            <w:r w:rsidRPr="006B6EA8">
                              <w:rPr>
                                <w:rFonts w:eastAsia="SimSun"/>
                                <w:sz w:val="20"/>
                                <w:szCs w:val="20"/>
                              </w:rPr>
                              <w:tab/>
                              <w:t>Zhiguo Wang (supervisor), ZakirUllah, Mengqin Gao, Dan Zhang, Yiqi Zhang, Hong Gao and Yanpeng Zhang, “Analogy of transistor function with modulating photonic band gap in electromagnetically induced grating ”, Scientific Reports volume 5, Article number: 13880 (2015). IF=4.122</w:t>
                            </w:r>
                          </w:p>
                          <w:p w14:paraId="1C48F112"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9</w:t>
                            </w:r>
                            <w:r w:rsidRPr="006B6EA8">
                              <w:rPr>
                                <w:rFonts w:eastAsia="SimSun"/>
                                <w:sz w:val="20"/>
                                <w:szCs w:val="20"/>
                              </w:rPr>
                              <w:tab/>
                              <w:t>Zhiguo Wang, Mengqin Gao, ZakirUllah, Haixia Chen, Dan Zhang, Yiqi Zhang, and Yanpeng Zhang, “Optical processes in different types of photonic band gap structures”, Opt. Materials 43, (2015).IF= 2.687</w:t>
                            </w:r>
                          </w:p>
                          <w:p w14:paraId="3555090B"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10</w:t>
                            </w:r>
                            <w:r w:rsidRPr="006B6EA8">
                              <w:rPr>
                                <w:rFonts w:eastAsia="SimSun"/>
                                <w:sz w:val="20"/>
                                <w:szCs w:val="20"/>
                              </w:rPr>
                              <w:tab/>
                              <w:t>Zhiguo Wang, Mengqin Gao, ZakirUllah, Dan Zhang, Haixia Chen, Hong Gao, and Yanpeng Zhang, "Interplay between six wave mixing photonic band gap signal and second-order nonlinear signal in electromagnetically induced grating," Opt. Express 23, 25098-25110 (2015). IF=3.561</w:t>
                            </w:r>
                          </w:p>
                          <w:p w14:paraId="1A48CC1B"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11</w:t>
                            </w:r>
                            <w:r w:rsidRPr="006B6EA8">
                              <w:rPr>
                                <w:rFonts w:eastAsia="SimSun"/>
                                <w:sz w:val="20"/>
                                <w:szCs w:val="20"/>
                              </w:rPr>
                              <w:tab/>
                              <w:t>Dan Zhang, Zhiguo Wang, Mengqin Gao, ZakirUllah, Yiqi Zhang, Haixia Chen, and Yanpeng Zhang, "Observation of triple-dressing on photonic band gap of optically driven hot atoms," J. Opt. Soc. Am. B32, 1961-1967 (2015). IF= 2.284</w:t>
                            </w:r>
                          </w:p>
                          <w:p w14:paraId="75CAEADE"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12</w:t>
                            </w:r>
                            <w:r w:rsidRPr="006B6EA8">
                              <w:rPr>
                                <w:rFonts w:eastAsia="SimSun"/>
                                <w:sz w:val="20"/>
                                <w:szCs w:val="20"/>
                              </w:rPr>
                              <w:tab/>
                              <w:t>Mengqin Gao, Zhiguo Wang, ZakirUllah, Haixia Chen, Dan Zhang, Yiqi Zhang, and Yanpeng Zhang, "Modulated photonic band gaps generated by high-order wave mixing," J. Opt. Soc. Am. B 32, 179-187 (2015).IF= 2.284</w:t>
                            </w:r>
                          </w:p>
                          <w:p w14:paraId="04A1364C"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13</w:t>
                            </w:r>
                            <w:r w:rsidRPr="006B6EA8">
                              <w:rPr>
                                <w:rFonts w:eastAsia="SimSun"/>
                                <w:sz w:val="20"/>
                                <w:szCs w:val="20"/>
                              </w:rPr>
                              <w:tab/>
                              <w:t>Zhenkun Wu, Yunzhe Zhang, Zakir Ullah, Tao Jiang, and Chenzhi Yuan, “Solitons of four-wave mixing in competing cubic-quintic nonlinearity,” Vol. 23, Issue 7, pp. 8430-8440 (2015). IF=3.561</w:t>
                            </w:r>
                          </w:p>
                          <w:p w14:paraId="37ACA799" w14:textId="77777777" w:rsidR="006B6EA8" w:rsidRPr="006B6EA8" w:rsidRDefault="006B6EA8" w:rsidP="006B6EA8">
                            <w:pPr>
                              <w:pStyle w:val="ListParagraph"/>
                              <w:spacing w:after="0" w:line="240" w:lineRule="auto"/>
                              <w:jc w:val="both"/>
                              <w:rPr>
                                <w:rFonts w:eastAsia="SimSun"/>
                                <w:sz w:val="20"/>
                                <w:szCs w:val="20"/>
                              </w:rPr>
                            </w:pPr>
                          </w:p>
                          <w:p w14:paraId="75A675F1" w14:textId="77777777" w:rsidR="006B6EA8" w:rsidRPr="006B6EA8" w:rsidRDefault="006B6EA8" w:rsidP="006B6EA8">
                            <w:pPr>
                              <w:pStyle w:val="ListParagraph"/>
                              <w:spacing w:after="0" w:line="240" w:lineRule="auto"/>
                              <w:jc w:val="both"/>
                              <w:rPr>
                                <w:rFonts w:eastAsia="SimSun"/>
                                <w:sz w:val="20"/>
                                <w:szCs w:val="20"/>
                              </w:rPr>
                            </w:pPr>
                          </w:p>
                          <w:p w14:paraId="0E0784D5"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517F909B"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25DB711D"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6E8F211A" w14:textId="77777777" w:rsidR="006B6EA8" w:rsidRPr="006B6EA8" w:rsidRDefault="006B6EA8" w:rsidP="006B6EA8">
                            <w:pPr>
                              <w:jc w:val="both"/>
                              <w:rPr>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241767" id="Rectangle 12" o:spid="_x0000_s1046" style="position:absolute;margin-left:9.9pt;margin-top:126.85pt;width:592.2pt;height:430.45pt;z-index:2517063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" fillcolor="white [3212]" strokecolor="white [3212]" strokeweight="1pt">
                <v:path arrowok="t"/>
                <v:textbox>
                  <w:txbxContent>
                    <w:p w14:paraId="3AE8306E" w14:textId="77777777" w:rsidR="006B6EA8" w:rsidRPr="00A276E3" w:rsidRDefault="006B6EA8" w:rsidP="006B6EA8">
                      <w:pPr>
                        <w:pStyle w:val="ListParagraph"/>
                        <w:numPr>
                          <w:ilvl w:val="0"/>
                          <w:numId w:val="18"/>
                        </w:numPr>
                        <w:spacing w:after="0" w:line="240" w:lineRule="auto"/>
                        <w:jc w:val="both"/>
                        <w:rPr>
                          <w:rFonts w:asciiTheme="majorBidi" w:eastAsia="SimSun" w:hAnsiTheme="majorBidi" w:cstheme="majorBidi"/>
                          <w:sz w:val="20"/>
                          <w:szCs w:val="20"/>
                        </w:rPr>
                      </w:pPr>
                      <w:r w:rsidRPr="00A276E3">
                        <w:rPr>
                          <w:rFonts w:asciiTheme="majorBidi" w:eastAsia="SimSun" w:hAnsiTheme="majorBidi" w:cstheme="majorBidi"/>
                          <w:b/>
                          <w:bCs/>
                          <w:sz w:val="20"/>
                          <w:szCs w:val="20"/>
                        </w:rPr>
                        <w:t>Zakir Ullah</w:t>
                      </w:r>
                      <w:r w:rsidRPr="00A276E3">
                        <w:rPr>
                          <w:rFonts w:asciiTheme="majorBidi" w:eastAsia="SimSun" w:hAnsiTheme="majorBidi" w:cstheme="majorBidi"/>
                          <w:sz w:val="20"/>
                          <w:szCs w:val="20"/>
                        </w:rPr>
                        <w:t>, Xiaopeng Chen, Siyuan Gou, Yang Xu and Muhammad Salam, FNUG: Imperfect mazes traversal based on detecting and following the nearest-to-final-goal and unvisited gaps. IEEE Robotics and Automat</w:t>
                      </w:r>
                      <w:r w:rsidR="00135D43" w:rsidRPr="00A276E3">
                        <w:rPr>
                          <w:rFonts w:asciiTheme="majorBidi" w:eastAsia="SimSun" w:hAnsiTheme="majorBidi" w:cstheme="majorBidi"/>
                          <w:sz w:val="20"/>
                          <w:szCs w:val="20"/>
                        </w:rPr>
                        <w:t xml:space="preserve">ion Letters, 2022. </w:t>
                      </w:r>
                    </w:p>
                    <w:p w14:paraId="7896CA71" w14:textId="77777777" w:rsidR="004B3A58" w:rsidRPr="00A276E3" w:rsidRDefault="004B3A58" w:rsidP="006B6EA8">
                      <w:pPr>
                        <w:pStyle w:val="ListParagraph"/>
                        <w:numPr>
                          <w:ilvl w:val="0"/>
                          <w:numId w:val="18"/>
                        </w:numPr>
                        <w:spacing w:after="0" w:line="240" w:lineRule="auto"/>
                        <w:jc w:val="both"/>
                        <w:rPr>
                          <w:rFonts w:asciiTheme="majorBidi" w:eastAsia="SimSun" w:hAnsiTheme="majorBidi" w:cstheme="majorBidi"/>
                          <w:sz w:val="20"/>
                          <w:szCs w:val="20"/>
                        </w:rPr>
                      </w:pPr>
                      <w:r w:rsidRPr="00A276E3">
                        <w:rPr>
                          <w:rFonts w:asciiTheme="majorBidi" w:eastAsia="SimSun" w:hAnsiTheme="majorBidi" w:cstheme="majorBidi"/>
                          <w:sz w:val="20"/>
                          <w:szCs w:val="20"/>
                        </w:rPr>
                        <w:t>Q. Wang, X. Chen, Z. Ullah, S. Tang, M. Yu and P. Xu, "TMBC: Topological map based coverage path planner for active exploration of an unknown environment," </w:t>
                      </w:r>
                      <w:r w:rsidRPr="00A276E3">
                        <w:rPr>
                          <w:rFonts w:asciiTheme="majorBidi" w:eastAsia="SimSun" w:hAnsiTheme="majorBidi" w:cstheme="majorBidi"/>
                          <w:i/>
                          <w:iCs/>
                          <w:sz w:val="20"/>
                          <w:szCs w:val="20"/>
                        </w:rPr>
                        <w:t>2022 IEEE International Conference on Robotics and Biomimetics (ROBIO)</w:t>
                      </w:r>
                      <w:r w:rsidRPr="00A276E3">
                        <w:rPr>
                          <w:rFonts w:asciiTheme="majorBidi" w:eastAsia="SimSun" w:hAnsiTheme="majorBidi" w:cstheme="majorBidi"/>
                          <w:sz w:val="20"/>
                          <w:szCs w:val="20"/>
                        </w:rPr>
                        <w:t>, Jinghong, China, 2022, pp. 1623-1628,doi:10.1109/ROBIO55434.2022.10012015.</w:t>
                      </w:r>
                      <w:r w:rsidRPr="00A276E3">
                        <w:rPr>
                          <w:rFonts w:asciiTheme="majorBidi" w:hAnsiTheme="majorBidi" w:cstheme="majorBidi"/>
                          <w:color w:val="333333"/>
                          <w:sz w:val="20"/>
                          <w:szCs w:val="20"/>
                        </w:rPr>
                        <w:br/>
                      </w:r>
                      <w:r w:rsidRPr="00A276E3">
                        <w:rPr>
                          <w:rFonts w:asciiTheme="majorBidi" w:hAnsiTheme="majorBidi" w:cstheme="majorBidi"/>
                          <w:color w:val="333333"/>
                          <w:sz w:val="20"/>
                          <w:szCs w:val="20"/>
                          <w:shd w:val="clear" w:color="auto" w:fill="FFFFFF"/>
                        </w:rPr>
                        <w:t>keywords: {Navigation;Trajectoryplanning;Robotkinematics;Simulation;Computationalmodeling;Robot sensing systems;Iron},</w:t>
                      </w:r>
                    </w:p>
                    <w:p w14:paraId="4BE15320" w14:textId="77777777" w:rsidR="00135D43" w:rsidRPr="00A276E3" w:rsidRDefault="00135D43" w:rsidP="00603609">
                      <w:pPr>
                        <w:pStyle w:val="ListParagraph"/>
                        <w:numPr>
                          <w:ilvl w:val="0"/>
                          <w:numId w:val="18"/>
                        </w:numPr>
                        <w:autoSpaceDE w:val="0"/>
                        <w:autoSpaceDN w:val="0"/>
                        <w:adjustRightInd w:val="0"/>
                        <w:spacing w:after="0" w:line="240" w:lineRule="auto"/>
                        <w:rPr>
                          <w:rFonts w:asciiTheme="majorBidi" w:hAnsiTheme="majorBidi" w:cstheme="majorBidi"/>
                          <w:sz w:val="20"/>
                          <w:szCs w:val="20"/>
                        </w:rPr>
                      </w:pPr>
                      <w:r w:rsidRPr="00A276E3">
                        <w:rPr>
                          <w:rFonts w:asciiTheme="majorBidi" w:eastAsia="Times New Roman" w:hAnsiTheme="majorBidi" w:cstheme="majorBidi"/>
                          <w:b/>
                          <w:bCs/>
                          <w:color w:val="000000"/>
                          <w:sz w:val="20"/>
                          <w:szCs w:val="20"/>
                          <w:lang w:eastAsia="zh-CN"/>
                        </w:rPr>
                        <w:t>Zakir Ullah</w:t>
                      </w:r>
                      <w:r w:rsidRPr="00A276E3">
                        <w:rPr>
                          <w:rFonts w:asciiTheme="majorBidi" w:eastAsia="Times New Roman" w:hAnsiTheme="majorBidi" w:cstheme="majorBidi"/>
                          <w:color w:val="000000"/>
                          <w:sz w:val="20"/>
                          <w:szCs w:val="20"/>
                          <w:lang w:eastAsia="zh-CN"/>
                        </w:rPr>
                        <w:t xml:space="preserve">, Xiaopeng Chen, </w:t>
                      </w:r>
                      <w:r w:rsidR="00D451B0" w:rsidRPr="00A276E3">
                        <w:rPr>
                          <w:rFonts w:asciiTheme="majorBidi" w:eastAsia="Times New Roman" w:hAnsiTheme="majorBidi" w:cstheme="majorBidi"/>
                          <w:color w:val="000000"/>
                          <w:sz w:val="20"/>
                          <w:szCs w:val="20"/>
                          <w:lang w:eastAsia="zh-CN"/>
                        </w:rPr>
                        <w:t>Mingming Yu</w:t>
                      </w:r>
                      <w:r w:rsidRPr="00A276E3">
                        <w:rPr>
                          <w:rFonts w:asciiTheme="majorBidi" w:eastAsia="Times New Roman" w:hAnsiTheme="majorBidi" w:cstheme="majorBidi"/>
                          <w:color w:val="000000"/>
                          <w:sz w:val="20"/>
                          <w:szCs w:val="20"/>
                          <w:lang w:eastAsia="zh-CN"/>
                        </w:rPr>
                        <w:t>, Yang Xu, “</w:t>
                      </w:r>
                      <w:r w:rsidR="00603609" w:rsidRPr="00A276E3">
                        <w:rPr>
                          <w:rFonts w:asciiTheme="majorBidi" w:hAnsiTheme="majorBidi" w:cstheme="majorBidi"/>
                          <w:sz w:val="20"/>
                          <w:szCs w:val="20"/>
                        </w:rPr>
                        <w:t>TMBE: Topological map based active exploration for 3D reconstruction of an unknown environment</w:t>
                      </w:r>
                      <w:r w:rsidRPr="00A276E3">
                        <w:rPr>
                          <w:rFonts w:asciiTheme="majorBidi" w:eastAsia="Times New Roman" w:hAnsiTheme="majorBidi" w:cstheme="majorBidi"/>
                          <w:color w:val="000000"/>
                          <w:sz w:val="20"/>
                          <w:szCs w:val="20"/>
                          <w:lang w:eastAsia="zh-CN"/>
                        </w:rPr>
                        <w:t>”, 202</w:t>
                      </w:r>
                      <w:r w:rsidR="00E21853" w:rsidRPr="00A276E3">
                        <w:rPr>
                          <w:rFonts w:asciiTheme="majorBidi" w:eastAsia="Times New Roman" w:hAnsiTheme="majorBidi" w:cstheme="majorBidi"/>
                          <w:color w:val="000000"/>
                          <w:sz w:val="20"/>
                          <w:szCs w:val="20"/>
                          <w:lang w:eastAsia="zh-CN"/>
                        </w:rPr>
                        <w:t>4</w:t>
                      </w:r>
                      <w:r w:rsidRPr="00A276E3">
                        <w:rPr>
                          <w:rFonts w:asciiTheme="majorBidi" w:eastAsia="Times New Roman" w:hAnsiTheme="majorBidi" w:cstheme="majorBidi"/>
                          <w:color w:val="000000"/>
                          <w:sz w:val="20"/>
                          <w:szCs w:val="20"/>
                          <w:lang w:eastAsia="zh-CN"/>
                        </w:rPr>
                        <w:t xml:space="preserve"> (</w:t>
                      </w:r>
                      <w:r w:rsidR="00603609" w:rsidRPr="00A276E3">
                        <w:rPr>
                          <w:rFonts w:asciiTheme="majorBidi" w:eastAsia="Times New Roman" w:hAnsiTheme="majorBidi" w:cstheme="majorBidi"/>
                          <w:color w:val="000000"/>
                          <w:sz w:val="20"/>
                          <w:szCs w:val="20"/>
                          <w:lang w:eastAsia="zh-CN"/>
                        </w:rPr>
                        <w:t>Underreview</w:t>
                      </w:r>
                      <w:r w:rsidRPr="00A276E3">
                        <w:rPr>
                          <w:rFonts w:asciiTheme="majorBidi" w:eastAsia="Times New Roman" w:hAnsiTheme="majorBidi" w:cstheme="majorBidi"/>
                          <w:color w:val="000000"/>
                          <w:sz w:val="20"/>
                          <w:szCs w:val="20"/>
                          <w:lang w:eastAsia="zh-CN"/>
                        </w:rPr>
                        <w:t>)</w:t>
                      </w:r>
                    </w:p>
                    <w:p w14:paraId="1E3ED90E" w14:textId="77777777" w:rsidR="00CE5F97" w:rsidRPr="00A276E3" w:rsidRDefault="00CE5F97" w:rsidP="006B6EA8">
                      <w:pPr>
                        <w:pStyle w:val="Default"/>
                        <w:numPr>
                          <w:ilvl w:val="0"/>
                          <w:numId w:val="18"/>
                        </w:numPr>
                        <w:jc w:val="both"/>
                        <w:rPr>
                          <w:rFonts w:asciiTheme="majorBidi" w:hAnsiTheme="majorBidi" w:cstheme="majorBidi"/>
                          <w:sz w:val="20"/>
                          <w:szCs w:val="20"/>
                        </w:rPr>
                      </w:pPr>
                      <w:r w:rsidRPr="00A276E3">
                        <w:rPr>
                          <w:rFonts w:asciiTheme="majorBidi" w:hAnsiTheme="majorBidi" w:cstheme="majorBidi"/>
                          <w:sz w:val="20"/>
                          <w:szCs w:val="20"/>
                        </w:rPr>
                        <w:t xml:space="preserve">Xiaopeng Chen, Yanyang Liu, Yang Xu, Siyuan Gou, Siyan Ma, </w:t>
                      </w:r>
                      <w:r w:rsidRPr="00A276E3">
                        <w:rPr>
                          <w:rFonts w:asciiTheme="majorBidi" w:hAnsiTheme="majorBidi" w:cstheme="majorBidi"/>
                          <w:b/>
                          <w:bCs/>
                          <w:sz w:val="20"/>
                          <w:szCs w:val="20"/>
                        </w:rPr>
                        <w:t>Zakir Ullah</w:t>
                      </w:r>
                      <w:r w:rsidRPr="00A276E3">
                        <w:rPr>
                          <w:rFonts w:asciiTheme="majorBidi" w:hAnsiTheme="majorBidi" w:cstheme="majorBidi"/>
                          <w:sz w:val="20"/>
                          <w:szCs w:val="20"/>
                        </w:rPr>
                        <w:t xml:space="preserve">. Kinematic Calibration of a Laser Tracker based on Nonlinear Optimization of a Refined Geometric Error Model. Measurement, 2021. [accepted] </w:t>
                      </w:r>
                    </w:p>
                    <w:p w14:paraId="6C19AD2C" w14:textId="77777777" w:rsidR="006B6EA8" w:rsidRPr="00A276E3" w:rsidRDefault="006B6EA8" w:rsidP="006B6EA8">
                      <w:pPr>
                        <w:pStyle w:val="ListParagraph"/>
                        <w:numPr>
                          <w:ilvl w:val="0"/>
                          <w:numId w:val="18"/>
                        </w:numPr>
                        <w:spacing w:after="0" w:line="240" w:lineRule="auto"/>
                        <w:jc w:val="both"/>
                        <w:rPr>
                          <w:rFonts w:asciiTheme="majorBidi" w:eastAsia="SimSun" w:hAnsiTheme="majorBidi" w:cstheme="majorBidi"/>
                          <w:sz w:val="20"/>
                          <w:szCs w:val="20"/>
                        </w:rPr>
                      </w:pPr>
                      <w:r w:rsidRPr="00A276E3">
                        <w:rPr>
                          <w:rFonts w:asciiTheme="majorBidi" w:eastAsia="SimSun" w:hAnsiTheme="majorBidi" w:cstheme="majorBidi"/>
                          <w:sz w:val="20"/>
                          <w:szCs w:val="20"/>
                        </w:rPr>
                        <w:t xml:space="preserve">Fan, Di and Liu, Yanyang and Chen, Xiaopeng and Meng, Fei and Liu, Xilong and </w:t>
                      </w:r>
                      <w:r w:rsidRPr="00A276E3">
                        <w:rPr>
                          <w:rFonts w:asciiTheme="majorBidi" w:eastAsia="SimSun" w:hAnsiTheme="majorBidi" w:cstheme="majorBidi"/>
                          <w:b/>
                          <w:bCs/>
                          <w:sz w:val="20"/>
                          <w:szCs w:val="20"/>
                        </w:rPr>
                        <w:t>Ullah, Zakir</w:t>
                      </w:r>
                      <w:r w:rsidRPr="00A276E3">
                        <w:rPr>
                          <w:rFonts w:asciiTheme="majorBidi" w:eastAsia="SimSun" w:hAnsiTheme="majorBidi" w:cstheme="majorBidi"/>
                          <w:sz w:val="20"/>
                          <w:szCs w:val="20"/>
                        </w:rPr>
                        <w:t xml:space="preserve"> and Cheng, Wei and Liu, Yunhui and Huang, Qiang, Eye Gaze Based 3D Triangulation for Robotic Bionic Eyes, Sensors, V-20, 2020.</w:t>
                      </w:r>
                    </w:p>
                    <w:p w14:paraId="30156EF1" w14:textId="77777777" w:rsidR="006B6EA8" w:rsidRPr="00A276E3" w:rsidRDefault="006B6EA8" w:rsidP="006B6EA8">
                      <w:pPr>
                        <w:pStyle w:val="ListParagraph"/>
                        <w:numPr>
                          <w:ilvl w:val="0"/>
                          <w:numId w:val="18"/>
                        </w:numPr>
                        <w:spacing w:after="0" w:line="240" w:lineRule="auto"/>
                        <w:jc w:val="both"/>
                        <w:rPr>
                          <w:rFonts w:asciiTheme="majorBidi" w:eastAsia="SimSun" w:hAnsiTheme="majorBidi" w:cstheme="majorBidi"/>
                          <w:sz w:val="20"/>
                          <w:szCs w:val="20"/>
                        </w:rPr>
                      </w:pPr>
                      <w:r w:rsidRPr="00A276E3">
                        <w:rPr>
                          <w:rFonts w:asciiTheme="majorBidi" w:eastAsia="SimSun" w:hAnsiTheme="majorBidi" w:cstheme="majorBidi"/>
                          <w:b/>
                          <w:bCs/>
                          <w:sz w:val="20"/>
                          <w:szCs w:val="20"/>
                        </w:rPr>
                        <w:t>ZakirUllah</w:t>
                      </w:r>
                      <w:r w:rsidRPr="00A276E3">
                        <w:rPr>
                          <w:rFonts w:asciiTheme="majorBidi" w:eastAsia="SimSun" w:hAnsiTheme="majorBidi" w:cstheme="majorBidi"/>
                          <w:sz w:val="20"/>
                          <w:szCs w:val="20"/>
                        </w:rPr>
                        <w:t>, Zhiwei Xu, Zhang Lei, Libo Zhang, WaheedUllah:RL and ANN Based Modular Path Planning Controller for Resource-Constrained Robots in the Indoor Complex Dynamic Environment. IEEE Access 6: 74557-74568 (2018).IF=4.098</w:t>
                      </w:r>
                    </w:p>
                    <w:p w14:paraId="414DD410" w14:textId="77777777" w:rsidR="006B6EA8" w:rsidRPr="00A276E3" w:rsidRDefault="006B6EA8" w:rsidP="006B6EA8">
                      <w:pPr>
                        <w:pStyle w:val="ListParagraph"/>
                        <w:numPr>
                          <w:ilvl w:val="0"/>
                          <w:numId w:val="18"/>
                        </w:numPr>
                        <w:spacing w:after="0" w:line="240" w:lineRule="auto"/>
                        <w:jc w:val="both"/>
                        <w:rPr>
                          <w:rFonts w:asciiTheme="majorBidi" w:eastAsia="SimSun" w:hAnsiTheme="majorBidi" w:cstheme="majorBidi"/>
                          <w:sz w:val="20"/>
                          <w:szCs w:val="20"/>
                        </w:rPr>
                      </w:pPr>
                      <w:r w:rsidRPr="00A276E3">
                        <w:rPr>
                          <w:rFonts w:asciiTheme="majorBidi" w:eastAsia="SimSun" w:hAnsiTheme="majorBidi" w:cstheme="majorBidi"/>
                          <w:b/>
                          <w:bCs/>
                          <w:sz w:val="20"/>
                          <w:szCs w:val="20"/>
                        </w:rPr>
                        <w:t>ZakirUllah</w:t>
                      </w:r>
                      <w:r w:rsidRPr="00A276E3">
                        <w:rPr>
                          <w:rFonts w:asciiTheme="majorBidi" w:eastAsia="SimSun" w:hAnsiTheme="majorBidi" w:cstheme="majorBidi"/>
                          <w:sz w:val="20"/>
                          <w:szCs w:val="20"/>
                        </w:rPr>
                        <w:t>, Zhiwei Xu, Zhang Lei, Libo Zhang: A Robust Localization, Slip Estimation, and Compensation System for WMR in the Indoor Environme</w:t>
                      </w:r>
                      <w:r w:rsidR="004D35C9">
                        <w:rPr>
                          <w:rFonts w:asciiTheme="majorBidi" w:eastAsia="SimSun" w:hAnsiTheme="majorBidi" w:cstheme="majorBidi"/>
                          <w:sz w:val="20"/>
                          <w:szCs w:val="20"/>
                        </w:rPr>
                        <w:t>nts. Symmetry 10(5): 149 (2018)</w:t>
                      </w:r>
                      <w:r w:rsidR="00E21853" w:rsidRPr="00A276E3">
                        <w:rPr>
                          <w:rFonts w:asciiTheme="majorBidi" w:eastAsia="SimSun" w:hAnsiTheme="majorBidi" w:cstheme="majorBidi"/>
                          <w:b/>
                          <w:bCs/>
                          <w:sz w:val="20"/>
                          <w:szCs w:val="20"/>
                        </w:rPr>
                        <w:t>.</w:t>
                      </w:r>
                    </w:p>
                    <w:p w14:paraId="61CD52B6" w14:textId="77777777" w:rsidR="006B6EA8" w:rsidRPr="00A276E3" w:rsidRDefault="006B6EA8" w:rsidP="006B6EA8">
                      <w:pPr>
                        <w:pStyle w:val="ListParagraph"/>
                        <w:numPr>
                          <w:ilvl w:val="0"/>
                          <w:numId w:val="18"/>
                        </w:numPr>
                        <w:spacing w:after="0" w:line="240" w:lineRule="auto"/>
                        <w:jc w:val="both"/>
                        <w:rPr>
                          <w:rFonts w:asciiTheme="majorBidi" w:eastAsia="SimSun" w:hAnsiTheme="majorBidi" w:cstheme="majorBidi"/>
                          <w:sz w:val="20"/>
                          <w:szCs w:val="20"/>
                        </w:rPr>
                      </w:pPr>
                      <w:r w:rsidRPr="00A276E3">
                        <w:rPr>
                          <w:rFonts w:asciiTheme="majorBidi" w:eastAsia="SimSun" w:hAnsiTheme="majorBidi" w:cstheme="majorBidi"/>
                          <w:sz w:val="20"/>
                          <w:szCs w:val="20"/>
                        </w:rPr>
                        <w:t xml:space="preserve">Libo Zhang, </w:t>
                      </w:r>
                      <w:r w:rsidRPr="00A276E3">
                        <w:rPr>
                          <w:rFonts w:asciiTheme="majorBidi" w:eastAsia="SimSun" w:hAnsiTheme="majorBidi" w:cstheme="majorBidi"/>
                          <w:b/>
                          <w:bCs/>
                          <w:sz w:val="20"/>
                          <w:szCs w:val="20"/>
                        </w:rPr>
                        <w:t>ZakirUllah</w:t>
                      </w:r>
                      <w:r w:rsidRPr="00A276E3">
                        <w:rPr>
                          <w:rFonts w:asciiTheme="majorBidi" w:eastAsia="SimSun" w:hAnsiTheme="majorBidi" w:cstheme="majorBidi"/>
                          <w:sz w:val="20"/>
                          <w:szCs w:val="20"/>
                        </w:rPr>
                        <w:t>, Yihan Sun, Tiejian Luo: A novel saliency detection method via manifold ranking and compactness prior. IEEE International Conference on Bioinformatics and Biomedicine (BIBM), 2016: 1628-1634.</w:t>
                      </w:r>
                    </w:p>
                    <w:p w14:paraId="1CEAF559" w14:textId="77777777" w:rsidR="006B6EA8" w:rsidRPr="00A276E3" w:rsidRDefault="006B6EA8" w:rsidP="006B6EA8">
                      <w:pPr>
                        <w:pStyle w:val="ListParagraph"/>
                        <w:numPr>
                          <w:ilvl w:val="0"/>
                          <w:numId w:val="18"/>
                        </w:numPr>
                        <w:spacing w:after="0" w:line="240" w:lineRule="auto"/>
                        <w:jc w:val="both"/>
                        <w:rPr>
                          <w:rFonts w:asciiTheme="majorBidi" w:eastAsia="SimSun" w:hAnsiTheme="majorBidi" w:cstheme="majorBidi"/>
                          <w:sz w:val="20"/>
                          <w:szCs w:val="20"/>
                        </w:rPr>
                      </w:pPr>
                      <w:r w:rsidRPr="00A276E3">
                        <w:rPr>
                          <w:rFonts w:asciiTheme="majorBidi" w:eastAsia="SimSun" w:hAnsiTheme="majorBidi" w:cstheme="majorBidi"/>
                          <w:sz w:val="20"/>
                          <w:szCs w:val="20"/>
                        </w:rPr>
                        <w:t>Libo Zhang, YuanqiangCai, ZakirUllah, TiejianLuo:MLPF algorithm for tracking fast moving target against light interference. International Conference on Pattern Recognition (ICPR ), 2016: 3939-3944.</w:t>
                      </w:r>
                    </w:p>
                    <w:p w14:paraId="7CD31A04" w14:textId="77777777" w:rsidR="006B6EA8" w:rsidRPr="00A276E3" w:rsidRDefault="006B6EA8" w:rsidP="006B6EA8">
                      <w:pPr>
                        <w:pStyle w:val="ListParagraph"/>
                        <w:numPr>
                          <w:ilvl w:val="0"/>
                          <w:numId w:val="18"/>
                        </w:numPr>
                        <w:spacing w:after="0" w:line="240" w:lineRule="auto"/>
                        <w:jc w:val="both"/>
                        <w:rPr>
                          <w:rFonts w:asciiTheme="majorBidi" w:eastAsia="SimSun" w:hAnsiTheme="majorBidi" w:cstheme="majorBidi"/>
                          <w:sz w:val="20"/>
                          <w:szCs w:val="20"/>
                        </w:rPr>
                      </w:pPr>
                      <w:r w:rsidRPr="00A276E3">
                        <w:rPr>
                          <w:rFonts w:asciiTheme="majorBidi" w:eastAsia="SimSun" w:hAnsiTheme="majorBidi" w:cstheme="majorBidi"/>
                          <w:b/>
                          <w:bCs/>
                          <w:sz w:val="20"/>
                          <w:szCs w:val="20"/>
                        </w:rPr>
                        <w:t>ZakirUllah</w:t>
                      </w:r>
                      <w:r w:rsidRPr="00A276E3">
                        <w:rPr>
                          <w:rFonts w:asciiTheme="majorBidi" w:eastAsia="SimSun" w:hAnsiTheme="majorBidi" w:cstheme="majorBidi"/>
                          <w:sz w:val="20"/>
                          <w:szCs w:val="20"/>
                        </w:rPr>
                        <w:t>, Zhiguo Wang, Mengqin Gao, Dan Zhang, Yiqi Zhang, Hong Gao, and Yanpeng Zhang, “Observation of the four wave mixing photonic band gap signal in electromagnetically induced grating”, Opt. Express 22(24), 29544(2014).</w:t>
                      </w:r>
                    </w:p>
                    <w:p w14:paraId="4999FE9E" w14:textId="77777777" w:rsidR="006B6EA8" w:rsidRPr="00A276E3" w:rsidRDefault="006B6EA8" w:rsidP="006B6EA8">
                      <w:pPr>
                        <w:pStyle w:val="ListParagraph"/>
                        <w:numPr>
                          <w:ilvl w:val="0"/>
                          <w:numId w:val="18"/>
                        </w:numPr>
                        <w:spacing w:after="0" w:line="240" w:lineRule="auto"/>
                        <w:jc w:val="both"/>
                        <w:rPr>
                          <w:rFonts w:asciiTheme="majorBidi" w:eastAsia="SimSun" w:hAnsiTheme="majorBidi" w:cstheme="majorBidi"/>
                          <w:sz w:val="20"/>
                          <w:szCs w:val="20"/>
                        </w:rPr>
                      </w:pPr>
                      <w:r w:rsidRPr="00A276E3">
                        <w:rPr>
                          <w:rFonts w:asciiTheme="majorBidi" w:eastAsia="SimSun" w:hAnsiTheme="majorBidi" w:cstheme="majorBidi"/>
                          <w:sz w:val="20"/>
                          <w:szCs w:val="20"/>
                        </w:rPr>
                        <w:t xml:space="preserve">Zhiguo Wang (supervisor), </w:t>
                      </w:r>
                      <w:r w:rsidRPr="00A276E3">
                        <w:rPr>
                          <w:rFonts w:asciiTheme="majorBidi" w:eastAsia="SimSun" w:hAnsiTheme="majorBidi" w:cstheme="majorBidi"/>
                          <w:b/>
                          <w:bCs/>
                          <w:sz w:val="20"/>
                          <w:szCs w:val="20"/>
                        </w:rPr>
                        <w:t>ZakirUllah</w:t>
                      </w:r>
                      <w:r w:rsidRPr="00A276E3">
                        <w:rPr>
                          <w:rFonts w:asciiTheme="majorBidi" w:eastAsia="SimSun" w:hAnsiTheme="majorBidi" w:cstheme="majorBidi"/>
                          <w:sz w:val="20"/>
                          <w:szCs w:val="20"/>
                        </w:rPr>
                        <w:t>, Mengqin Gao, Dan Zhang, Yiqi Zhang, Hong Gao and Yanpeng Zhang, “Analogy of transistor function with modulating photonic band gap in electromagnetically induced grating ”, Scientific Reports volume 5</w:t>
                      </w:r>
                      <w:r w:rsidR="004D35C9">
                        <w:rPr>
                          <w:rFonts w:asciiTheme="majorBidi" w:eastAsia="SimSun" w:hAnsiTheme="majorBidi" w:cstheme="majorBidi"/>
                          <w:sz w:val="20"/>
                          <w:szCs w:val="20"/>
                        </w:rPr>
                        <w:t>, Article number: 13880 (2015)</w:t>
                      </w:r>
                      <w:r w:rsidR="00E21853" w:rsidRPr="00A276E3">
                        <w:rPr>
                          <w:rFonts w:asciiTheme="majorBidi" w:eastAsia="SimSun" w:hAnsiTheme="majorBidi" w:cstheme="majorBidi"/>
                          <w:b/>
                          <w:bCs/>
                          <w:sz w:val="20"/>
                          <w:szCs w:val="20"/>
                        </w:rPr>
                        <w:t>.</w:t>
                      </w:r>
                    </w:p>
                    <w:p w14:paraId="33C9D448" w14:textId="77777777" w:rsidR="006B6EA8" w:rsidRPr="00A276E3" w:rsidRDefault="006B6EA8" w:rsidP="006B6EA8">
                      <w:pPr>
                        <w:pStyle w:val="ListParagraph"/>
                        <w:numPr>
                          <w:ilvl w:val="0"/>
                          <w:numId w:val="18"/>
                        </w:numPr>
                        <w:spacing w:after="0" w:line="240" w:lineRule="auto"/>
                        <w:jc w:val="both"/>
                        <w:rPr>
                          <w:rFonts w:asciiTheme="majorBidi" w:eastAsia="SimSun" w:hAnsiTheme="majorBidi" w:cstheme="majorBidi"/>
                          <w:sz w:val="20"/>
                          <w:szCs w:val="20"/>
                        </w:rPr>
                      </w:pPr>
                      <w:r w:rsidRPr="00A276E3">
                        <w:rPr>
                          <w:rFonts w:asciiTheme="majorBidi" w:eastAsia="SimSun" w:hAnsiTheme="majorBidi" w:cstheme="majorBidi"/>
                          <w:sz w:val="20"/>
                          <w:szCs w:val="20"/>
                        </w:rPr>
                        <w:t xml:space="preserve">Zhiguo Wang, Mengqin Gao, </w:t>
                      </w:r>
                      <w:r w:rsidRPr="00A276E3">
                        <w:rPr>
                          <w:rFonts w:asciiTheme="majorBidi" w:eastAsia="SimSun" w:hAnsiTheme="majorBidi" w:cstheme="majorBidi"/>
                          <w:b/>
                          <w:bCs/>
                          <w:sz w:val="20"/>
                          <w:szCs w:val="20"/>
                        </w:rPr>
                        <w:t>ZakirUllah</w:t>
                      </w:r>
                      <w:r w:rsidRPr="00A276E3">
                        <w:rPr>
                          <w:rFonts w:asciiTheme="majorBidi" w:eastAsia="SimSun" w:hAnsiTheme="majorBidi" w:cstheme="majorBidi"/>
                          <w:sz w:val="20"/>
                          <w:szCs w:val="20"/>
                        </w:rPr>
                        <w:t>, Haixia Chen, Dan Zhang, Yiqi Zhang, and Yanpeng Zhang, “Optical processes in different types of photonic band gap structu</w:t>
                      </w:r>
                      <w:r w:rsidR="004D35C9">
                        <w:rPr>
                          <w:rFonts w:asciiTheme="majorBidi" w:eastAsia="SimSun" w:hAnsiTheme="majorBidi" w:cstheme="majorBidi"/>
                          <w:sz w:val="20"/>
                          <w:szCs w:val="20"/>
                        </w:rPr>
                        <w:t>res”, Opt. Materials 43, (2015)</w:t>
                      </w:r>
                      <w:r w:rsidR="00E21853" w:rsidRPr="00A276E3">
                        <w:rPr>
                          <w:rFonts w:asciiTheme="majorBidi" w:eastAsia="SimSun" w:hAnsiTheme="majorBidi" w:cstheme="majorBidi"/>
                          <w:b/>
                          <w:bCs/>
                          <w:sz w:val="20"/>
                          <w:szCs w:val="20"/>
                        </w:rPr>
                        <w:t>.</w:t>
                      </w:r>
                    </w:p>
                    <w:p w14:paraId="60E1A2AC" w14:textId="77777777" w:rsidR="006B6EA8" w:rsidRPr="00A276E3" w:rsidRDefault="006B6EA8" w:rsidP="006B6EA8">
                      <w:pPr>
                        <w:pStyle w:val="ListParagraph"/>
                        <w:numPr>
                          <w:ilvl w:val="0"/>
                          <w:numId w:val="18"/>
                        </w:numPr>
                        <w:spacing w:after="0" w:line="240" w:lineRule="auto"/>
                        <w:jc w:val="both"/>
                        <w:rPr>
                          <w:rFonts w:asciiTheme="majorBidi" w:eastAsia="SimSun" w:hAnsiTheme="majorBidi" w:cstheme="majorBidi"/>
                          <w:sz w:val="20"/>
                          <w:szCs w:val="20"/>
                        </w:rPr>
                      </w:pPr>
                      <w:r w:rsidRPr="00A276E3">
                        <w:rPr>
                          <w:rFonts w:asciiTheme="majorBidi" w:eastAsia="SimSun" w:hAnsiTheme="majorBidi" w:cstheme="majorBidi"/>
                          <w:sz w:val="20"/>
                          <w:szCs w:val="20"/>
                        </w:rPr>
                        <w:t xml:space="preserve">Zhiguo Wang, Mengqin Gao, </w:t>
                      </w:r>
                      <w:r w:rsidRPr="00A276E3">
                        <w:rPr>
                          <w:rFonts w:asciiTheme="majorBidi" w:eastAsia="SimSun" w:hAnsiTheme="majorBidi" w:cstheme="majorBidi"/>
                          <w:b/>
                          <w:bCs/>
                          <w:sz w:val="20"/>
                          <w:szCs w:val="20"/>
                        </w:rPr>
                        <w:t>ZakirUllah</w:t>
                      </w:r>
                      <w:r w:rsidRPr="00A276E3">
                        <w:rPr>
                          <w:rFonts w:asciiTheme="majorBidi" w:eastAsia="SimSun" w:hAnsiTheme="majorBidi" w:cstheme="majorBidi"/>
                          <w:sz w:val="20"/>
                          <w:szCs w:val="20"/>
                        </w:rPr>
                        <w:t xml:space="preserve">, Dan Zhang, Haixia Chen, Hong Gao, and Yanpeng Zhang, "Interplay between six wave mixing photonic band gap signal and second-order nonlinear signal in electromagnetically induced grating," Opt. </w:t>
                      </w:r>
                      <w:r w:rsidR="004D35C9">
                        <w:rPr>
                          <w:rFonts w:asciiTheme="majorBidi" w:eastAsia="SimSun" w:hAnsiTheme="majorBidi" w:cstheme="majorBidi"/>
                          <w:sz w:val="20"/>
                          <w:szCs w:val="20"/>
                        </w:rPr>
                        <w:t>Express 23, 25098-25110 (2015)</w:t>
                      </w:r>
                      <w:r w:rsidR="00AC66D1">
                        <w:rPr>
                          <w:rFonts w:asciiTheme="majorBidi" w:eastAsia="SimSun" w:hAnsiTheme="majorBidi" w:cstheme="majorBidi"/>
                          <w:b/>
                          <w:bCs/>
                          <w:sz w:val="20"/>
                          <w:szCs w:val="20"/>
                        </w:rPr>
                        <w:t>.</w:t>
                      </w:r>
                    </w:p>
                    <w:p w14:paraId="4B2A9C7E" w14:textId="77777777" w:rsidR="006B6EA8" w:rsidRPr="00A276E3" w:rsidRDefault="006B6EA8" w:rsidP="006B6EA8">
                      <w:pPr>
                        <w:pStyle w:val="ListParagraph"/>
                        <w:numPr>
                          <w:ilvl w:val="0"/>
                          <w:numId w:val="18"/>
                        </w:numPr>
                        <w:spacing w:after="0" w:line="240" w:lineRule="auto"/>
                        <w:jc w:val="both"/>
                        <w:rPr>
                          <w:rFonts w:asciiTheme="majorBidi" w:eastAsia="SimSun" w:hAnsiTheme="majorBidi" w:cstheme="majorBidi"/>
                          <w:sz w:val="20"/>
                          <w:szCs w:val="20"/>
                        </w:rPr>
                      </w:pPr>
                      <w:r w:rsidRPr="00A276E3">
                        <w:rPr>
                          <w:rFonts w:asciiTheme="majorBidi" w:eastAsia="SimSun" w:hAnsiTheme="majorBidi" w:cstheme="majorBidi"/>
                          <w:sz w:val="20"/>
                          <w:szCs w:val="20"/>
                        </w:rPr>
                        <w:t xml:space="preserve">Dan Zhang, Zhiguo Wang, Mengqin Gao, </w:t>
                      </w:r>
                      <w:r w:rsidRPr="00A276E3">
                        <w:rPr>
                          <w:rFonts w:asciiTheme="majorBidi" w:eastAsia="SimSun" w:hAnsiTheme="majorBidi" w:cstheme="majorBidi"/>
                          <w:b/>
                          <w:bCs/>
                          <w:sz w:val="20"/>
                          <w:szCs w:val="20"/>
                        </w:rPr>
                        <w:t>ZakirUllah</w:t>
                      </w:r>
                      <w:r w:rsidRPr="00A276E3">
                        <w:rPr>
                          <w:rFonts w:asciiTheme="majorBidi" w:eastAsia="SimSun" w:hAnsiTheme="majorBidi" w:cstheme="majorBidi"/>
                          <w:sz w:val="20"/>
                          <w:szCs w:val="20"/>
                        </w:rPr>
                        <w:t>, Yiqi Zhang, Haixia Chen, and Yanpeng Zhang, "Observation of triple-dressing on photonic band gap of optically driven hot atoms," J. Opt. Soc. Am. B32, 1961-1967 (2015</w:t>
                      </w:r>
                      <w:r w:rsidR="004D35C9">
                        <w:rPr>
                          <w:rFonts w:asciiTheme="majorBidi" w:eastAsia="SimSun" w:hAnsiTheme="majorBidi" w:cstheme="majorBidi"/>
                          <w:b/>
                          <w:bCs/>
                          <w:sz w:val="20"/>
                          <w:szCs w:val="20"/>
                        </w:rPr>
                        <w:t>)</w:t>
                      </w:r>
                      <w:r w:rsidR="00E21853" w:rsidRPr="00A276E3">
                        <w:rPr>
                          <w:rFonts w:asciiTheme="majorBidi" w:eastAsia="SimSun" w:hAnsiTheme="majorBidi" w:cstheme="majorBidi"/>
                          <w:b/>
                          <w:bCs/>
                          <w:sz w:val="20"/>
                          <w:szCs w:val="20"/>
                        </w:rPr>
                        <w:t>.</w:t>
                      </w:r>
                    </w:p>
                    <w:p w14:paraId="3CC258DA" w14:textId="77777777" w:rsidR="006B6EA8" w:rsidRPr="00A276E3" w:rsidRDefault="006B6EA8" w:rsidP="006B6EA8">
                      <w:pPr>
                        <w:pStyle w:val="ListParagraph"/>
                        <w:numPr>
                          <w:ilvl w:val="0"/>
                          <w:numId w:val="18"/>
                        </w:numPr>
                        <w:spacing w:after="0" w:line="240" w:lineRule="auto"/>
                        <w:jc w:val="both"/>
                        <w:rPr>
                          <w:rFonts w:asciiTheme="majorBidi" w:eastAsia="SimSun" w:hAnsiTheme="majorBidi" w:cstheme="majorBidi"/>
                          <w:sz w:val="20"/>
                          <w:szCs w:val="20"/>
                        </w:rPr>
                      </w:pPr>
                      <w:r w:rsidRPr="00A276E3">
                        <w:rPr>
                          <w:rFonts w:asciiTheme="majorBidi" w:eastAsia="SimSun" w:hAnsiTheme="majorBidi" w:cstheme="majorBidi"/>
                          <w:sz w:val="20"/>
                          <w:szCs w:val="20"/>
                        </w:rPr>
                        <w:t xml:space="preserve">Mengqin Gao, Zhiguo Wang, </w:t>
                      </w:r>
                      <w:r w:rsidRPr="00A276E3">
                        <w:rPr>
                          <w:rFonts w:asciiTheme="majorBidi" w:eastAsia="SimSun" w:hAnsiTheme="majorBidi" w:cstheme="majorBidi"/>
                          <w:b/>
                          <w:bCs/>
                          <w:sz w:val="20"/>
                          <w:szCs w:val="20"/>
                        </w:rPr>
                        <w:t>ZakirUllah</w:t>
                      </w:r>
                      <w:r w:rsidRPr="00A276E3">
                        <w:rPr>
                          <w:rFonts w:asciiTheme="majorBidi" w:eastAsia="SimSun" w:hAnsiTheme="majorBidi" w:cstheme="majorBidi"/>
                          <w:sz w:val="20"/>
                          <w:szCs w:val="20"/>
                        </w:rPr>
                        <w:t>, Haixia Chen, Dan Zhang, Yiqi Zhang, and Yanpeng Zhang, "Modulated photonic band gaps generated by high-order wave mixing," J. Opt</w:t>
                      </w:r>
                      <w:r w:rsidR="004D35C9">
                        <w:rPr>
                          <w:rFonts w:asciiTheme="majorBidi" w:eastAsia="SimSun" w:hAnsiTheme="majorBidi" w:cstheme="majorBidi"/>
                          <w:sz w:val="20"/>
                          <w:szCs w:val="20"/>
                        </w:rPr>
                        <w:t>. Soc. Am. B 32, 179-187 (2015)</w:t>
                      </w:r>
                      <w:r w:rsidR="00E21853" w:rsidRPr="00A276E3">
                        <w:rPr>
                          <w:rFonts w:asciiTheme="majorBidi" w:eastAsia="SimSun" w:hAnsiTheme="majorBidi" w:cstheme="majorBidi"/>
                          <w:b/>
                          <w:bCs/>
                          <w:sz w:val="20"/>
                          <w:szCs w:val="20"/>
                        </w:rPr>
                        <w:t>.</w:t>
                      </w:r>
                    </w:p>
                    <w:p w14:paraId="06D77D30" w14:textId="77777777" w:rsidR="006B6EA8" w:rsidRPr="00432097" w:rsidRDefault="006B6EA8" w:rsidP="00C74D5A">
                      <w:pPr>
                        <w:pStyle w:val="ListParagraph"/>
                        <w:numPr>
                          <w:ilvl w:val="0"/>
                          <w:numId w:val="18"/>
                        </w:numPr>
                        <w:spacing w:after="0" w:line="240" w:lineRule="auto"/>
                        <w:jc w:val="both"/>
                        <w:rPr>
                          <w:rFonts w:eastAsia="SimSun"/>
                          <w:sz w:val="20"/>
                          <w:szCs w:val="20"/>
                        </w:rPr>
                      </w:pPr>
                      <w:r w:rsidRPr="00432097">
                        <w:rPr>
                          <w:rFonts w:asciiTheme="majorBidi" w:eastAsia="SimSun" w:hAnsiTheme="majorBidi" w:cstheme="majorBidi"/>
                          <w:sz w:val="20"/>
                          <w:szCs w:val="20"/>
                        </w:rPr>
                        <w:t xml:space="preserve">Zhenkun Wu, Yunzhe Zhang, </w:t>
                      </w:r>
                      <w:r w:rsidRPr="00432097">
                        <w:rPr>
                          <w:rFonts w:asciiTheme="majorBidi" w:eastAsia="SimSun" w:hAnsiTheme="majorBidi" w:cstheme="majorBidi"/>
                          <w:b/>
                          <w:bCs/>
                          <w:sz w:val="20"/>
                          <w:szCs w:val="20"/>
                        </w:rPr>
                        <w:t>Zakir Ullah</w:t>
                      </w:r>
                      <w:r w:rsidRPr="00432097">
                        <w:rPr>
                          <w:rFonts w:asciiTheme="majorBidi" w:eastAsia="SimSun" w:hAnsiTheme="majorBidi" w:cstheme="majorBidi"/>
                          <w:sz w:val="20"/>
                          <w:szCs w:val="20"/>
                        </w:rPr>
                        <w:t>, Tao Jiang, and Chenzhi Yuan, “Solitons of four-wave mixing in competing cubic-quintic nonlinearity,” Vol. 23,</w:t>
                      </w:r>
                      <w:r w:rsidR="004D35C9">
                        <w:rPr>
                          <w:rFonts w:asciiTheme="majorBidi" w:eastAsia="SimSun" w:hAnsiTheme="majorBidi" w:cstheme="majorBidi"/>
                          <w:sz w:val="20"/>
                          <w:szCs w:val="20"/>
                        </w:rPr>
                        <w:t xml:space="preserve"> Issue 7, pp. 8430-8440 (2015)</w:t>
                      </w:r>
                      <w:r w:rsidR="00E21853" w:rsidRPr="00432097">
                        <w:rPr>
                          <w:rFonts w:asciiTheme="majorBidi" w:eastAsia="SimSun" w:hAnsiTheme="majorBidi" w:cstheme="majorBidi"/>
                          <w:b/>
                          <w:bCs/>
                          <w:sz w:val="20"/>
                          <w:szCs w:val="20"/>
                        </w:rPr>
                        <w:t>.</w:t>
                      </w:r>
                    </w:p>
                    <w:p w14:paraId="13EA53B0"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1F9931B9"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5315552E"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7471B0C8"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4897D826"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044C0E70"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74D28FFD"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4CEACAAE"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666E5318"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r w:rsidRPr="006B6EA8">
                        <w:rPr>
                          <w:rFonts w:eastAsia="SimSun"/>
                          <w:sz w:val="20"/>
                          <w:szCs w:val="20"/>
                        </w:rPr>
                        <w:tab/>
                      </w:r>
                    </w:p>
                    <w:p w14:paraId="3176B06A"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315A8D2E"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79E6D9CD"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283E813D"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00F0CD11"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30F7B8BA"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2A769037"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21874864"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5DF0DB36"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7C16959F"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0976E59B"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31533411"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600131F6"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28E696A4"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S. No</w:t>
                      </w:r>
                      <w:r w:rsidRPr="006B6EA8">
                        <w:rPr>
                          <w:rFonts w:eastAsia="SimSun"/>
                          <w:sz w:val="20"/>
                          <w:szCs w:val="20"/>
                        </w:rPr>
                        <w:tab/>
                        <w:t>Publications</w:t>
                      </w:r>
                    </w:p>
                    <w:p w14:paraId="312DD71D"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1</w:t>
                      </w:r>
                      <w:r w:rsidRPr="006B6EA8">
                        <w:rPr>
                          <w:rFonts w:eastAsia="SimSun"/>
                          <w:sz w:val="20"/>
                          <w:szCs w:val="20"/>
                        </w:rPr>
                        <w:tab/>
                        <w:t>Zakir Ullah, Xiaopeng Chen, Siyuan Gou, Yang Xu and Muhammad Salam, FNUG: Imperfect mazes traversal based on detecting and following the nearest-to-final-goal and unvisited gaps. IEEE Robotics and Automation Letters, 2021. (under review)</w:t>
                      </w:r>
                    </w:p>
                    <w:p w14:paraId="46A23C97"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2</w:t>
                      </w:r>
                      <w:r w:rsidRPr="006B6EA8">
                        <w:rPr>
                          <w:rFonts w:eastAsia="SimSun"/>
                          <w:sz w:val="20"/>
                          <w:szCs w:val="20"/>
                        </w:rPr>
                        <w:tab/>
                        <w:t>Fan, Di and Liu, Yanyang and Chen, Xiaopeng and Meng, Fei and Liu, Xilong and Ullah, Zakir and Cheng, Wei and Liu, Yunhui and Huang, Qiang, Eye Gaze Based 3D Triangulation for Robotic Bionic Eyes, Sensors, V-20, 2020.</w:t>
                      </w:r>
                    </w:p>
                    <w:p w14:paraId="58FB4A84"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3</w:t>
                      </w:r>
                      <w:r w:rsidRPr="006B6EA8">
                        <w:rPr>
                          <w:rFonts w:eastAsia="SimSun"/>
                          <w:sz w:val="20"/>
                          <w:szCs w:val="20"/>
                        </w:rPr>
                        <w:tab/>
                        <w:t>ZakirUllah, Zhiwei Xu, Zhang Lei, Libo Zhang, WaheedUllah:RL and ANN Based Modular Path Planning Controller for Resource-Constrained Robots in the Indoor Complex Dynamic Environment. IEEE Access 6: 74557-74568 (2018).IF=4.098</w:t>
                      </w:r>
                    </w:p>
                    <w:p w14:paraId="3B6685BE"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4</w:t>
                      </w:r>
                      <w:r w:rsidRPr="006B6EA8">
                        <w:rPr>
                          <w:rFonts w:eastAsia="SimSun"/>
                          <w:sz w:val="20"/>
                          <w:szCs w:val="20"/>
                        </w:rPr>
                        <w:tab/>
                        <w:t>ZakirUllah, Zhiwei Xu, Zhang Lei, Libo Zhang: A Robust Localization, Slip Estimation, and Compensation System for WMR in the Indoor Environments. Symmetry 10(5): 149 (2018).IF=2.143</w:t>
                      </w:r>
                    </w:p>
                    <w:p w14:paraId="6725910E"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5</w:t>
                      </w:r>
                      <w:r w:rsidRPr="006B6EA8">
                        <w:rPr>
                          <w:rFonts w:eastAsia="SimSun"/>
                          <w:sz w:val="20"/>
                          <w:szCs w:val="20"/>
                        </w:rPr>
                        <w:tab/>
                        <w:t>Libo Zhang, ZakirUllah, Yihan Sun, Tiejian Luo: A novel saliency detection method via manifold ranking and compactness prior. IEEE International Conference on Bioinformatics and Biomedicine (BIBM), 2016: 1628-1634.</w:t>
                      </w:r>
                    </w:p>
                    <w:p w14:paraId="273AA76B"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6</w:t>
                      </w:r>
                      <w:r w:rsidRPr="006B6EA8">
                        <w:rPr>
                          <w:rFonts w:eastAsia="SimSun"/>
                          <w:sz w:val="20"/>
                          <w:szCs w:val="20"/>
                        </w:rPr>
                        <w:tab/>
                        <w:t>Libo Zhang, YuanqiangCai, ZakirUllah, TiejianLuo:MLPF algorithm for tracking fast moving target against light interference. International Conference on Pattern Recognition (ICPR ), 2016: 3939-3944.</w:t>
                      </w:r>
                    </w:p>
                    <w:p w14:paraId="10358BD7"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7</w:t>
                      </w:r>
                      <w:r w:rsidRPr="006B6EA8">
                        <w:rPr>
                          <w:rFonts w:eastAsia="SimSun"/>
                          <w:sz w:val="20"/>
                          <w:szCs w:val="20"/>
                        </w:rPr>
                        <w:tab/>
                        <w:t>ZakirUllah, Zhiguo Wang, Mengqin Gao, Dan Zhang, Yiqi Zhang, Hong Gao, and Yanpeng Zhang, “Observation of the four wave mixing photonic band gap signal in electromagnetically induced grating”, Opt. Express 22(24), 29544(2014).IF=3.561</w:t>
                      </w:r>
                    </w:p>
                    <w:p w14:paraId="71427405"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8</w:t>
                      </w:r>
                      <w:r w:rsidRPr="006B6EA8">
                        <w:rPr>
                          <w:rFonts w:eastAsia="SimSun"/>
                          <w:sz w:val="20"/>
                          <w:szCs w:val="20"/>
                        </w:rPr>
                        <w:tab/>
                        <w:t>Zhiguo Wang (supervisor), ZakirUllah, Mengqin Gao, Dan Zhang, Yiqi Zhang, Hong Gao and Yanpeng Zhang, “Analogy of transistor function with modulating photonic band gap in electromagnetically induced grating ”, Scientific Reports volume 5, Article number: 13880 (2015). IF=4.122</w:t>
                      </w:r>
                    </w:p>
                    <w:p w14:paraId="1D69D782"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9</w:t>
                      </w:r>
                      <w:r w:rsidRPr="006B6EA8">
                        <w:rPr>
                          <w:rFonts w:eastAsia="SimSun"/>
                          <w:sz w:val="20"/>
                          <w:szCs w:val="20"/>
                        </w:rPr>
                        <w:tab/>
                        <w:t>Zhiguo Wang, Mengqin Gao, ZakirUllah, Haixia Chen, Dan Zhang, Yiqi Zhang, and Yanpeng Zhang, “Optical processes in different types of photonic band gap structures”, Opt. Materials 43, (2015).IF= 2.687</w:t>
                      </w:r>
                    </w:p>
                    <w:p w14:paraId="007D5B17"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10</w:t>
                      </w:r>
                      <w:r w:rsidRPr="006B6EA8">
                        <w:rPr>
                          <w:rFonts w:eastAsia="SimSun"/>
                          <w:sz w:val="20"/>
                          <w:szCs w:val="20"/>
                        </w:rPr>
                        <w:tab/>
                        <w:t>Zhiguo Wang, Mengqin Gao, ZakirUllah, Dan Zhang, Haixia Chen, Hong Gao, and Yanpeng Zhang, "Interplay between six wave mixing photonic band gap signal and second-order nonlinear signal in electromagnetically induced grating," Opt. Express 23, 25098-25110 (2015). IF=3.561</w:t>
                      </w:r>
                    </w:p>
                    <w:p w14:paraId="641C320F"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11</w:t>
                      </w:r>
                      <w:r w:rsidRPr="006B6EA8">
                        <w:rPr>
                          <w:rFonts w:eastAsia="SimSun"/>
                          <w:sz w:val="20"/>
                          <w:szCs w:val="20"/>
                        </w:rPr>
                        <w:tab/>
                        <w:t>Dan Zhang, Zhiguo Wang, Mengqin Gao, ZakirUllah, Yiqi Zhang, Haixia Chen, and Yanpeng Zhang, "Observation of triple-dressing on photonic band gap of optically driven hot atoms," J. Opt. Soc. Am. B32, 1961-1967 (2015). IF= 2.284</w:t>
                      </w:r>
                    </w:p>
                    <w:p w14:paraId="28B945D7"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12</w:t>
                      </w:r>
                      <w:r w:rsidRPr="006B6EA8">
                        <w:rPr>
                          <w:rFonts w:eastAsia="SimSun"/>
                          <w:sz w:val="20"/>
                          <w:szCs w:val="20"/>
                        </w:rPr>
                        <w:tab/>
                        <w:t>Mengqin Gao, Zhiguo Wang, ZakirUllah, Haixia Chen, Dan Zhang, Yiqi Zhang, and Yanpeng Zhang, "Modulated photonic band gaps generated by high-order wave mixing," J. Opt. Soc. Am. B 32, 179-187 (2015).IF= 2.284</w:t>
                      </w:r>
                    </w:p>
                    <w:p w14:paraId="66B9069F"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13</w:t>
                      </w:r>
                      <w:r w:rsidRPr="006B6EA8">
                        <w:rPr>
                          <w:rFonts w:eastAsia="SimSun"/>
                          <w:sz w:val="20"/>
                          <w:szCs w:val="20"/>
                        </w:rPr>
                        <w:tab/>
                        <w:t>Zhenkun Wu, Yunzhe Zhang, Zakir Ullah, Tao Jiang, and Chenzhi Yuan, “Solitons of four-wave mixing in competing cubic-quintic nonlinearity,” Vol. 23, Issue 7, pp. 8430-8440 (2015). IF=3.561</w:t>
                      </w:r>
                    </w:p>
                    <w:p w14:paraId="633FE078" w14:textId="77777777" w:rsidR="006B6EA8" w:rsidRPr="006B6EA8" w:rsidRDefault="006B6EA8" w:rsidP="006B6EA8">
                      <w:pPr>
                        <w:pStyle w:val="ListParagraph"/>
                        <w:spacing w:after="0" w:line="240" w:lineRule="auto"/>
                        <w:jc w:val="both"/>
                        <w:rPr>
                          <w:rFonts w:eastAsia="SimSun"/>
                          <w:sz w:val="20"/>
                          <w:szCs w:val="20"/>
                        </w:rPr>
                      </w:pPr>
                    </w:p>
                    <w:p w14:paraId="24934C37" w14:textId="77777777" w:rsidR="006B6EA8" w:rsidRPr="006B6EA8" w:rsidRDefault="006B6EA8" w:rsidP="006B6EA8">
                      <w:pPr>
                        <w:pStyle w:val="ListParagraph"/>
                        <w:spacing w:after="0" w:line="240" w:lineRule="auto"/>
                        <w:jc w:val="both"/>
                        <w:rPr>
                          <w:rFonts w:eastAsia="SimSun"/>
                          <w:sz w:val="20"/>
                          <w:szCs w:val="20"/>
                        </w:rPr>
                      </w:pPr>
                    </w:p>
                    <w:p w14:paraId="41DF8DAE"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384B32CA"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37E83C69"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6362577E"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4EC36453"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38EC9F0B"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r w:rsidRPr="006B6EA8">
                        <w:rPr>
                          <w:rFonts w:eastAsia="SimSun"/>
                          <w:sz w:val="20"/>
                          <w:szCs w:val="20"/>
                        </w:rPr>
                        <w:tab/>
                      </w:r>
                    </w:p>
                    <w:p w14:paraId="689E2922"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169CE9C7"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1CC12467"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389E443B"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2AAC69D8"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33655837"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51F5FA2A"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648B0256"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43E5785B"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5547101A"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r w:rsidRPr="006B6EA8">
                        <w:rPr>
                          <w:rFonts w:eastAsia="SimSun"/>
                          <w:sz w:val="20"/>
                          <w:szCs w:val="20"/>
                        </w:rPr>
                        <w:tab/>
                      </w:r>
                    </w:p>
                    <w:p w14:paraId="22419581"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49114A75"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3762471E"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504F10DB"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04467BED"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1F0CE8D3"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4D4CA332"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101D8604"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57AAFA8E"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555AEEC7"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1C87364A"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0A3A813D"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017CB829"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28B1BCCF"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S. No</w:t>
                      </w:r>
                      <w:r w:rsidRPr="006B6EA8">
                        <w:rPr>
                          <w:rFonts w:eastAsia="SimSun"/>
                          <w:sz w:val="20"/>
                          <w:szCs w:val="20"/>
                        </w:rPr>
                        <w:tab/>
                        <w:t>Publications</w:t>
                      </w:r>
                    </w:p>
                    <w:p w14:paraId="45A528B7"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1</w:t>
                      </w:r>
                      <w:r w:rsidRPr="006B6EA8">
                        <w:rPr>
                          <w:rFonts w:eastAsia="SimSun"/>
                          <w:sz w:val="20"/>
                          <w:szCs w:val="20"/>
                        </w:rPr>
                        <w:tab/>
                        <w:t>Zakir Ullah, Xiaopeng Chen, Siyuan Gou, Yang Xu and Muhammad Salam, FNUG: Imperfect mazes traversal based on detecting and following the nearest-to-final-goal and unvisited gaps. IEEE Robotics and Automation Letters, 2021. (under review)</w:t>
                      </w:r>
                    </w:p>
                    <w:p w14:paraId="6C17DFD0"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2</w:t>
                      </w:r>
                      <w:r w:rsidRPr="006B6EA8">
                        <w:rPr>
                          <w:rFonts w:eastAsia="SimSun"/>
                          <w:sz w:val="20"/>
                          <w:szCs w:val="20"/>
                        </w:rPr>
                        <w:tab/>
                        <w:t>Fan, Di and Liu, Yanyang and Chen, Xiaopeng and Meng, Fei and Liu, Xilong and Ullah, Zakir and Cheng, Wei and Liu, Yunhui and Huang, Qiang, Eye Gaze Based 3D Triangulation for Robotic Bionic Eyes, Sensors, V-20, 2020.</w:t>
                      </w:r>
                    </w:p>
                    <w:p w14:paraId="6AF2234C"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3</w:t>
                      </w:r>
                      <w:r w:rsidRPr="006B6EA8">
                        <w:rPr>
                          <w:rFonts w:eastAsia="SimSun"/>
                          <w:sz w:val="20"/>
                          <w:szCs w:val="20"/>
                        </w:rPr>
                        <w:tab/>
                        <w:t>ZakirUllah, Zhiwei Xu, Zhang Lei, Libo Zhang, WaheedUllah:RL and ANN Based Modular Path Planning Controller for Resource-Constrained Robots in the Indoor Complex Dynamic Environment. IEEE Access 6: 74557-74568 (2018).IF=4.098</w:t>
                      </w:r>
                    </w:p>
                    <w:p w14:paraId="66411ACF"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4</w:t>
                      </w:r>
                      <w:r w:rsidRPr="006B6EA8">
                        <w:rPr>
                          <w:rFonts w:eastAsia="SimSun"/>
                          <w:sz w:val="20"/>
                          <w:szCs w:val="20"/>
                        </w:rPr>
                        <w:tab/>
                        <w:t>ZakirUllah, Zhiwei Xu, Zhang Lei, Libo Zhang: A Robust Localization, Slip Estimation, and Compensation System for WMR in the Indoor Environments. Symmetry 10(5): 149 (2018).IF=2.143</w:t>
                      </w:r>
                    </w:p>
                    <w:p w14:paraId="6AAE6F4F"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5</w:t>
                      </w:r>
                      <w:r w:rsidRPr="006B6EA8">
                        <w:rPr>
                          <w:rFonts w:eastAsia="SimSun"/>
                          <w:sz w:val="20"/>
                          <w:szCs w:val="20"/>
                        </w:rPr>
                        <w:tab/>
                        <w:t>Libo Zhang, ZakirUllah, Yihan Sun, Tiejian Luo: A novel saliency detection method via manifold ranking and compactness prior. IEEE International Conference on Bioinformatics and Biomedicine (BIBM), 2016: 1628-1634.</w:t>
                      </w:r>
                    </w:p>
                    <w:p w14:paraId="40F10A0F"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6</w:t>
                      </w:r>
                      <w:r w:rsidRPr="006B6EA8">
                        <w:rPr>
                          <w:rFonts w:eastAsia="SimSun"/>
                          <w:sz w:val="20"/>
                          <w:szCs w:val="20"/>
                        </w:rPr>
                        <w:tab/>
                        <w:t>Libo Zhang, YuanqiangCai, ZakirUllah, TiejianLuo:MLPF algorithm for tracking fast moving target against light interference. International Conference on Pattern Recognition (ICPR ), 2016: 3939-3944.</w:t>
                      </w:r>
                    </w:p>
                    <w:p w14:paraId="7A1BAB8D"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7</w:t>
                      </w:r>
                      <w:r w:rsidRPr="006B6EA8">
                        <w:rPr>
                          <w:rFonts w:eastAsia="SimSun"/>
                          <w:sz w:val="20"/>
                          <w:szCs w:val="20"/>
                        </w:rPr>
                        <w:tab/>
                        <w:t>ZakirUllah, Zhiguo Wang, Mengqin Gao, Dan Zhang, Yiqi Zhang, Hong Gao, and Yanpeng Zhang, “Observation of the four wave mixing photonic band gap signal in electromagnetically induced grating”, Opt. Express 22(24), 29544(2014).IF=3.561</w:t>
                      </w:r>
                    </w:p>
                    <w:p w14:paraId="129132B7"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8</w:t>
                      </w:r>
                      <w:r w:rsidRPr="006B6EA8">
                        <w:rPr>
                          <w:rFonts w:eastAsia="SimSun"/>
                          <w:sz w:val="20"/>
                          <w:szCs w:val="20"/>
                        </w:rPr>
                        <w:tab/>
                        <w:t>Zhiguo Wang (supervisor), ZakirUllah, Mengqin Gao, Dan Zhang, Yiqi Zhang, Hong Gao and Yanpeng Zhang, “Analogy of transistor function with modulating photonic band gap in electromagnetically induced grating ”, Scientific Reports volume 5, Article number: 13880 (2015). IF=4.122</w:t>
                      </w:r>
                    </w:p>
                    <w:p w14:paraId="67535EEF"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9</w:t>
                      </w:r>
                      <w:r w:rsidRPr="006B6EA8">
                        <w:rPr>
                          <w:rFonts w:eastAsia="SimSun"/>
                          <w:sz w:val="20"/>
                          <w:szCs w:val="20"/>
                        </w:rPr>
                        <w:tab/>
                        <w:t>Zhiguo Wang, Mengqin Gao, ZakirUllah, Haixia Chen, Dan Zhang, Yiqi Zhang, and Yanpeng Zhang, “Optical processes in different types of photonic band gap structures”, Opt. Materials 43, (2015).IF= 2.687</w:t>
                      </w:r>
                    </w:p>
                    <w:p w14:paraId="046DE978"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10</w:t>
                      </w:r>
                      <w:r w:rsidRPr="006B6EA8">
                        <w:rPr>
                          <w:rFonts w:eastAsia="SimSun"/>
                          <w:sz w:val="20"/>
                          <w:szCs w:val="20"/>
                        </w:rPr>
                        <w:tab/>
                        <w:t>Zhiguo Wang, Mengqin Gao, ZakirUllah, Dan Zhang, Haixia Chen, Hong Gao, and Yanpeng Zhang, "Interplay between six wave mixing photonic band gap signal and second-order nonlinear signal in electromagnetically induced grating," Opt. Express 23, 25098-25110 (2015). IF=3.561</w:t>
                      </w:r>
                    </w:p>
                    <w:p w14:paraId="07A250A0"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11</w:t>
                      </w:r>
                      <w:r w:rsidRPr="006B6EA8">
                        <w:rPr>
                          <w:rFonts w:eastAsia="SimSun"/>
                          <w:sz w:val="20"/>
                          <w:szCs w:val="20"/>
                        </w:rPr>
                        <w:tab/>
                        <w:t>Dan Zhang, Zhiguo Wang, Mengqin Gao, ZakirUllah, Yiqi Zhang, Haixia Chen, and Yanpeng Zhang, "Observation of triple-dressing on photonic band gap of optically driven hot atoms," J. Opt. Soc. Am. B32, 1961-1967 (2015). IF= 2.284</w:t>
                      </w:r>
                    </w:p>
                    <w:p w14:paraId="78FBCE28"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12</w:t>
                      </w:r>
                      <w:r w:rsidRPr="006B6EA8">
                        <w:rPr>
                          <w:rFonts w:eastAsia="SimSun"/>
                          <w:sz w:val="20"/>
                          <w:szCs w:val="20"/>
                        </w:rPr>
                        <w:tab/>
                        <w:t>Mengqin Gao, Zhiguo Wang, ZakirUllah, Haixia Chen, Dan Zhang, Yiqi Zhang, and Yanpeng Zhang, "Modulated photonic band gaps generated by high-order wave mixing," J. Opt. Soc. Am. B 32, 179-187 (2015).IF= 2.284</w:t>
                      </w:r>
                    </w:p>
                    <w:p w14:paraId="6F20D209"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13</w:t>
                      </w:r>
                      <w:r w:rsidRPr="006B6EA8">
                        <w:rPr>
                          <w:rFonts w:eastAsia="SimSun"/>
                          <w:sz w:val="20"/>
                          <w:szCs w:val="20"/>
                        </w:rPr>
                        <w:tab/>
                        <w:t>Zhenkun Wu, Yunzhe Zhang, Zakir Ullah, Tao Jiang, and Chenzhi Yuan, “Solitons of four-wave mixing in competing cubic-quintic nonlinearity,” Vol. 23, Issue 7, pp. 8430-8440 (2015). IF=3.561</w:t>
                      </w:r>
                    </w:p>
                    <w:p w14:paraId="592686B3" w14:textId="77777777" w:rsidR="006B6EA8" w:rsidRPr="006B6EA8" w:rsidRDefault="006B6EA8" w:rsidP="006B6EA8">
                      <w:pPr>
                        <w:pStyle w:val="ListParagraph"/>
                        <w:spacing w:after="0" w:line="240" w:lineRule="auto"/>
                        <w:jc w:val="both"/>
                        <w:rPr>
                          <w:rFonts w:eastAsia="SimSun"/>
                          <w:sz w:val="20"/>
                          <w:szCs w:val="20"/>
                        </w:rPr>
                      </w:pPr>
                    </w:p>
                    <w:p w14:paraId="360A5C5E" w14:textId="77777777" w:rsidR="006B6EA8" w:rsidRPr="006B6EA8" w:rsidRDefault="006B6EA8" w:rsidP="006B6EA8">
                      <w:pPr>
                        <w:pStyle w:val="ListParagraph"/>
                        <w:spacing w:after="0" w:line="240" w:lineRule="auto"/>
                        <w:jc w:val="both"/>
                        <w:rPr>
                          <w:rFonts w:eastAsia="SimSun"/>
                          <w:sz w:val="20"/>
                          <w:szCs w:val="20"/>
                        </w:rPr>
                      </w:pPr>
                    </w:p>
                    <w:p w14:paraId="468645BC"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282E10FE"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0A4EB5FF"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08A8A353"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488E56A8"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179F4B04"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r w:rsidRPr="006B6EA8">
                        <w:rPr>
                          <w:rFonts w:eastAsia="SimSun"/>
                          <w:sz w:val="20"/>
                          <w:szCs w:val="20"/>
                        </w:rPr>
                        <w:tab/>
                      </w:r>
                    </w:p>
                    <w:p w14:paraId="550DA614"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07A92E00"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00567C96"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10F63E04"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51B5E9C8"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4AD68D0E"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23EE379E"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04D86099"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7BFE89E5"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6EFD1EDC"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7F95C3BF"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2F8370E5"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608EDA6E"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635E949C"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S. No</w:t>
                      </w:r>
                      <w:r w:rsidRPr="006B6EA8">
                        <w:rPr>
                          <w:rFonts w:eastAsia="SimSun"/>
                          <w:sz w:val="20"/>
                          <w:szCs w:val="20"/>
                        </w:rPr>
                        <w:tab/>
                        <w:t>Publications</w:t>
                      </w:r>
                    </w:p>
                    <w:p w14:paraId="3E781F08"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1</w:t>
                      </w:r>
                      <w:r w:rsidRPr="006B6EA8">
                        <w:rPr>
                          <w:rFonts w:eastAsia="SimSun"/>
                          <w:sz w:val="20"/>
                          <w:szCs w:val="20"/>
                        </w:rPr>
                        <w:tab/>
                        <w:t>Zakir Ullah, Xiaopeng Chen, Siyuan Gou, Yang Xu and Muhammad Salam, FNUG: Imperfect mazes traversal based on detecting and following the nearest-to-final-goal and unvisited gaps. IEEE Robotics and Automation Letters, 2021. (under review)</w:t>
                      </w:r>
                    </w:p>
                    <w:p w14:paraId="214B4123"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2</w:t>
                      </w:r>
                      <w:r w:rsidRPr="006B6EA8">
                        <w:rPr>
                          <w:rFonts w:eastAsia="SimSun"/>
                          <w:sz w:val="20"/>
                          <w:szCs w:val="20"/>
                        </w:rPr>
                        <w:tab/>
                        <w:t>Fan, Di and Liu, Yanyang and Chen, Xiaopeng and Meng, Fei and Liu, Xilong and Ullah, Zakir and Cheng, Wei and Liu, Yunhui and Huang, Qiang, Eye Gaze Based 3D Triangulation for Robotic Bionic Eyes, Sensors, V-20, 2020.</w:t>
                      </w:r>
                    </w:p>
                    <w:p w14:paraId="5F0E9D47"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3</w:t>
                      </w:r>
                      <w:r w:rsidRPr="006B6EA8">
                        <w:rPr>
                          <w:rFonts w:eastAsia="SimSun"/>
                          <w:sz w:val="20"/>
                          <w:szCs w:val="20"/>
                        </w:rPr>
                        <w:tab/>
                        <w:t>ZakirUllah, Zhiwei Xu, Zhang Lei, Libo Zhang, WaheedUllah:RL and ANN Based Modular Path Planning Controller for Resource-Constrained Robots in the Indoor Complex Dynamic Environment. IEEE Access 6: 74557-74568 (2018).IF=4.098</w:t>
                      </w:r>
                    </w:p>
                    <w:p w14:paraId="4EB48429"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4</w:t>
                      </w:r>
                      <w:r w:rsidRPr="006B6EA8">
                        <w:rPr>
                          <w:rFonts w:eastAsia="SimSun"/>
                          <w:sz w:val="20"/>
                          <w:szCs w:val="20"/>
                        </w:rPr>
                        <w:tab/>
                        <w:t>ZakirUllah, Zhiwei Xu, Zhang Lei, Libo Zhang: A Robust Localization, Slip Estimation, and Compensation System for WMR in the Indoor Environments. Symmetry 10(5): 149 (2018).IF=2.143</w:t>
                      </w:r>
                    </w:p>
                    <w:p w14:paraId="7E3EEACA"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5</w:t>
                      </w:r>
                      <w:r w:rsidRPr="006B6EA8">
                        <w:rPr>
                          <w:rFonts w:eastAsia="SimSun"/>
                          <w:sz w:val="20"/>
                          <w:szCs w:val="20"/>
                        </w:rPr>
                        <w:tab/>
                        <w:t>Libo Zhang, ZakirUllah, Yihan Sun, Tiejian Luo: A novel saliency detection method via manifold ranking and compactness prior. IEEE International Conference on Bioinformatics and Biomedicine (BIBM), 2016: 1628-1634.</w:t>
                      </w:r>
                    </w:p>
                    <w:p w14:paraId="4EC235AD"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6</w:t>
                      </w:r>
                      <w:r w:rsidRPr="006B6EA8">
                        <w:rPr>
                          <w:rFonts w:eastAsia="SimSun"/>
                          <w:sz w:val="20"/>
                          <w:szCs w:val="20"/>
                        </w:rPr>
                        <w:tab/>
                        <w:t>Libo Zhang, YuanqiangCai, ZakirUllah, TiejianLuo:MLPF algorithm for tracking fast moving target against light interference. International Conference on Pattern Recognition (ICPR ), 2016: 3939-3944.</w:t>
                      </w:r>
                    </w:p>
                    <w:p w14:paraId="0B921614"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7</w:t>
                      </w:r>
                      <w:r w:rsidRPr="006B6EA8">
                        <w:rPr>
                          <w:rFonts w:eastAsia="SimSun"/>
                          <w:sz w:val="20"/>
                          <w:szCs w:val="20"/>
                        </w:rPr>
                        <w:tab/>
                        <w:t>ZakirUllah, Zhiguo Wang, Mengqin Gao, Dan Zhang, Yiqi Zhang, Hong Gao, and Yanpeng Zhang, “Observation of the four wave mixing photonic band gap signal in electromagnetically induced grating”, Opt. Express 22(24), 29544(2014).IF=3.561</w:t>
                      </w:r>
                    </w:p>
                    <w:p w14:paraId="7E65A3C6"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8</w:t>
                      </w:r>
                      <w:r w:rsidRPr="006B6EA8">
                        <w:rPr>
                          <w:rFonts w:eastAsia="SimSun"/>
                          <w:sz w:val="20"/>
                          <w:szCs w:val="20"/>
                        </w:rPr>
                        <w:tab/>
                        <w:t>Zhiguo Wang (supervisor), ZakirUllah, Mengqin Gao, Dan Zhang, Yiqi Zhang, Hong Gao and Yanpeng Zhang, “Analogy of transistor function with modulating photonic band gap in electromagnetically induced grating ”, Scientific Reports volume 5, Article number: 13880 (2015). IF=4.122</w:t>
                      </w:r>
                    </w:p>
                    <w:p w14:paraId="1C48F112"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9</w:t>
                      </w:r>
                      <w:r w:rsidRPr="006B6EA8">
                        <w:rPr>
                          <w:rFonts w:eastAsia="SimSun"/>
                          <w:sz w:val="20"/>
                          <w:szCs w:val="20"/>
                        </w:rPr>
                        <w:tab/>
                        <w:t>Zhiguo Wang, Mengqin Gao, ZakirUllah, Haixia Chen, Dan Zhang, Yiqi Zhang, and Yanpeng Zhang, “Optical processes in different types of photonic band gap structures”, Opt. Materials 43, (2015).IF= 2.687</w:t>
                      </w:r>
                    </w:p>
                    <w:p w14:paraId="3555090B"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10</w:t>
                      </w:r>
                      <w:r w:rsidRPr="006B6EA8">
                        <w:rPr>
                          <w:rFonts w:eastAsia="SimSun"/>
                          <w:sz w:val="20"/>
                          <w:szCs w:val="20"/>
                        </w:rPr>
                        <w:tab/>
                        <w:t>Zhiguo Wang, Mengqin Gao, ZakirUllah, Dan Zhang, Haixia Chen, Hong Gao, and Yanpeng Zhang, "Interplay between six wave mixing photonic band gap signal and second-order nonlinear signal in electromagnetically induced grating," Opt. Express 23, 25098-25110 (2015). IF=3.561</w:t>
                      </w:r>
                    </w:p>
                    <w:p w14:paraId="1A48CC1B"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11</w:t>
                      </w:r>
                      <w:r w:rsidRPr="006B6EA8">
                        <w:rPr>
                          <w:rFonts w:eastAsia="SimSun"/>
                          <w:sz w:val="20"/>
                          <w:szCs w:val="20"/>
                        </w:rPr>
                        <w:tab/>
                        <w:t>Dan Zhang, Zhiguo Wang, Mengqin Gao, ZakirUllah, Yiqi Zhang, Haixia Chen, and Yanpeng Zhang, "Observation of triple-dressing on photonic band gap of optically driven hot atoms," J. Opt. Soc. Am. B32, 1961-1967 (2015). IF= 2.284</w:t>
                      </w:r>
                    </w:p>
                    <w:p w14:paraId="75CAEADE"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12</w:t>
                      </w:r>
                      <w:r w:rsidRPr="006B6EA8">
                        <w:rPr>
                          <w:rFonts w:eastAsia="SimSun"/>
                          <w:sz w:val="20"/>
                          <w:szCs w:val="20"/>
                        </w:rPr>
                        <w:tab/>
                        <w:t>Mengqin Gao, Zhiguo Wang, ZakirUllah, Haixia Chen, Dan Zhang, Yiqi Zhang, and Yanpeng Zhang, "Modulated photonic band gaps generated by high-order wave mixing," J. Opt. Soc. Am. B 32, 179-187 (2015).IF= 2.284</w:t>
                      </w:r>
                    </w:p>
                    <w:p w14:paraId="04A1364C"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13</w:t>
                      </w:r>
                      <w:r w:rsidRPr="006B6EA8">
                        <w:rPr>
                          <w:rFonts w:eastAsia="SimSun"/>
                          <w:sz w:val="20"/>
                          <w:szCs w:val="20"/>
                        </w:rPr>
                        <w:tab/>
                        <w:t>Zhenkun Wu, Yunzhe Zhang, Zakir Ullah, Tao Jiang, and Chenzhi Yuan, “Solitons of four-wave mixing in competing cubic-quintic nonlinearity,” Vol. 23, Issue 7, pp. 8430-8440 (2015). IF=3.561</w:t>
                      </w:r>
                    </w:p>
                    <w:p w14:paraId="37ACA799" w14:textId="77777777" w:rsidR="006B6EA8" w:rsidRPr="006B6EA8" w:rsidRDefault="006B6EA8" w:rsidP="006B6EA8">
                      <w:pPr>
                        <w:pStyle w:val="ListParagraph"/>
                        <w:spacing w:after="0" w:line="240" w:lineRule="auto"/>
                        <w:jc w:val="both"/>
                        <w:rPr>
                          <w:rFonts w:eastAsia="SimSun"/>
                          <w:sz w:val="20"/>
                          <w:szCs w:val="20"/>
                        </w:rPr>
                      </w:pPr>
                    </w:p>
                    <w:p w14:paraId="75A675F1" w14:textId="77777777" w:rsidR="006B6EA8" w:rsidRPr="006B6EA8" w:rsidRDefault="006B6EA8" w:rsidP="006B6EA8">
                      <w:pPr>
                        <w:pStyle w:val="ListParagraph"/>
                        <w:spacing w:after="0" w:line="240" w:lineRule="auto"/>
                        <w:jc w:val="both"/>
                        <w:rPr>
                          <w:rFonts w:eastAsia="SimSun"/>
                          <w:sz w:val="20"/>
                          <w:szCs w:val="20"/>
                        </w:rPr>
                      </w:pPr>
                    </w:p>
                    <w:p w14:paraId="0E0784D5"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517F909B"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25DB711D" w14:textId="77777777" w:rsidR="006B6EA8" w:rsidRPr="006B6EA8" w:rsidRDefault="006B6EA8" w:rsidP="006B6EA8">
                      <w:pPr>
                        <w:pStyle w:val="ListParagraph"/>
                        <w:spacing w:after="0" w:line="240" w:lineRule="auto"/>
                        <w:jc w:val="both"/>
                        <w:rPr>
                          <w:rFonts w:eastAsia="SimSun"/>
                          <w:sz w:val="20"/>
                          <w:szCs w:val="20"/>
                        </w:rPr>
                      </w:pPr>
                      <w:r w:rsidRPr="006B6EA8">
                        <w:rPr>
                          <w:rFonts w:eastAsia="SimSun"/>
                          <w:sz w:val="20"/>
                          <w:szCs w:val="20"/>
                        </w:rPr>
                        <w:tab/>
                      </w:r>
                    </w:p>
                    <w:p w14:paraId="6E8F211A" w14:textId="77777777" w:rsidR="006B6EA8" w:rsidRPr="006B6EA8" w:rsidRDefault="006B6EA8" w:rsidP="006B6EA8">
                      <w:pPr>
                        <w:jc w:val="both"/>
                        <w:rPr>
                          <w:sz w:val="20"/>
                          <w:szCs w:val="20"/>
                        </w:rPr>
                      </w:pPr>
                    </w:p>
                  </w:txbxContent>
                </v:textbox>
                <w10:wrap anchorx="page"/>
              </v:rect>
            </w:pict>
          </mc:Fallback>
        </mc:AlternateContent>
      </w:r>
      <w:r>
        <w:rPr>
          <w:noProof/>
          <w:lang w:eastAsia="zh-CN"/>
        </w:rPr>
        <mc:AlternateContent>
          <mc:Choice Requires="wps">
            <w:drawing>
              <wp:anchor distT="0" distB="0" distL="114300" distR="114300" simplePos="0" relativeHeight="251707392" behindDoc="0" locked="0" layoutInCell="1" allowOverlap="1" wp14:anchorId="31A273DB" wp14:editId="3BECEFA9">
                <wp:simplePos x="0" y="0"/>
                <wp:positionH relativeFrom="margin">
                  <wp:posOffset>-884555</wp:posOffset>
                </wp:positionH>
                <wp:positionV relativeFrom="paragraph">
                  <wp:posOffset>1260475</wp:posOffset>
                </wp:positionV>
                <wp:extent cx="2470785" cy="268605"/>
                <wp:effectExtent l="0" t="0" r="5715" b="0"/>
                <wp:wrapNone/>
                <wp:docPr id="649517738"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70785" cy="268605"/>
                        </a:xfrm>
                        <a:prstGeom prst="rect">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7981393" w14:textId="77777777" w:rsidR="006B6EA8" w:rsidRPr="00456C82" w:rsidRDefault="00456C82" w:rsidP="00456C82">
                            <w:r w:rsidRPr="00456C82">
                              <w:rPr>
                                <w:rFonts w:hint="eastAsia"/>
                                <w:b/>
                                <w:color w:val="000000" w:themeColor="text1"/>
                              </w:rPr>
                              <w:t>出版物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A273DB" id="Rectangle 11" o:spid="_x0000_s1047" style="position:absolute;margin-left:-69.65pt;margin-top:99.25pt;width:194.55pt;height:21.15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" filled="f" strokecolor="white [3212]" strokeweight="1pt">
                <v:path arrowok="t"/>
                <v:textbox>
                  <w:txbxContent>
                    <w:p w14:paraId="07981393" w14:textId="77777777" w:rsidR="006B6EA8" w:rsidRPr="00456C82" w:rsidRDefault="00456C82" w:rsidP="00456C82">
                      <w:r w:rsidRPr="00456C82">
                        <w:rPr>
                          <w:rFonts w:hint="eastAsia"/>
                          <w:b/>
                          <w:color w:val="000000" w:themeColor="text1"/>
                        </w:rPr>
                        <w:t>出版物</w:t>
                      </w:r>
                    </w:p>
                  </w:txbxContent>
                </v:textbox>
                <w10:wrap anchorx="margin"/>
              </v:rect>
            </w:pict>
          </mc:Fallback>
        </mc:AlternateContent>
      </w:r>
      <w:r>
        <w:rPr>
          <w:noProof/>
        </w:rPr>
        <mc:AlternateContent>
          <mc:Choice Requires="wps">
            <w:drawing>
              <wp:anchor distT="0" distB="0" distL="114300" distR="114300" simplePos="0" relativeHeight="251693056" behindDoc="0" locked="0" layoutInCell="1" allowOverlap="1" wp14:anchorId="56F7BF72" wp14:editId="51551DA8">
                <wp:simplePos x="0" y="0"/>
                <wp:positionH relativeFrom="margin">
                  <wp:posOffset>-890905</wp:posOffset>
                </wp:positionH>
                <wp:positionV relativeFrom="paragraph">
                  <wp:posOffset>-854710</wp:posOffset>
                </wp:positionV>
                <wp:extent cx="2470785" cy="268605"/>
                <wp:effectExtent l="0" t="0" r="5715" b="0"/>
                <wp:wrapNone/>
                <wp:docPr id="2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70785" cy="268605"/>
                        </a:xfrm>
                        <a:prstGeom prst="rect">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7570E8E" w14:textId="77777777" w:rsidR="001C7A6A" w:rsidRPr="00456C82" w:rsidRDefault="00456C82" w:rsidP="00456C82">
                            <w:r w:rsidRPr="00456C82">
                              <w:rPr>
                                <w:rFonts w:hint="eastAsia"/>
                                <w:b/>
                                <w:color w:val="000000" w:themeColor="text1"/>
                              </w:rPr>
                              <w:t>技术技能</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F7BF72" id="Rectangle 10" o:spid="_x0000_s1048" style="position:absolute;margin-left:-70.15pt;margin-top:-67.3pt;width:194.55pt;height:21.15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" filled="f" strokecolor="white [3212]" strokeweight="1pt">
                <v:path arrowok="t"/>
                <v:textbox>
                  <w:txbxContent>
                    <w:p w14:paraId="67570E8E" w14:textId="77777777" w:rsidR="001C7A6A" w:rsidRPr="00456C82" w:rsidRDefault="00456C82" w:rsidP="00456C82">
                      <w:r w:rsidRPr="00456C82">
                        <w:rPr>
                          <w:rFonts w:hint="eastAsia"/>
                          <w:b/>
                          <w:color w:val="000000" w:themeColor="text1"/>
                        </w:rPr>
                        <w:t>技术技能</w:t>
                      </w:r>
                    </w:p>
                  </w:txbxContent>
                </v:textbox>
                <w10:wrap anchorx="margin"/>
              </v:rect>
            </w:pict>
          </mc:Fallback>
        </mc:AlternateContent>
      </w:r>
      <w:r>
        <w:rPr>
          <w:noProof/>
        </w:rPr>
        <mc:AlternateContent>
          <mc:Choice Requires="wps">
            <w:drawing>
              <wp:anchor distT="0" distB="0" distL="114300" distR="114300" simplePos="0" relativeHeight="251699200" behindDoc="0" locked="0" layoutInCell="1" allowOverlap="1" wp14:anchorId="79786030" wp14:editId="497E6839">
                <wp:simplePos x="0" y="0"/>
                <wp:positionH relativeFrom="page">
                  <wp:posOffset>111760</wp:posOffset>
                </wp:positionH>
                <wp:positionV relativeFrom="paragraph">
                  <wp:posOffset>8502015</wp:posOffset>
                </wp:positionV>
                <wp:extent cx="7518400" cy="307340"/>
                <wp:effectExtent l="0" t="0" r="6350" b="0"/>
                <wp:wrapNone/>
                <wp:docPr id="1044207102"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18400" cy="30734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3E22DB4" w14:textId="55B8423F" w:rsidR="002F1D7C" w:rsidRPr="00520668" w:rsidRDefault="007F6150" w:rsidP="007F6150">
                            <w:pPr>
                              <w:pStyle w:val="ListParagraph"/>
                              <w:numPr>
                                <w:ilvl w:val="0"/>
                                <w:numId w:val="24"/>
                              </w:numPr>
                              <w:spacing w:after="0" w:line="240" w:lineRule="auto"/>
                              <w:jc w:val="both"/>
                              <w:rPr>
                                <w:rFonts w:eastAsia="SimSun"/>
                                <w:color w:val="000000" w:themeColor="text1"/>
                                <w:sz w:val="20"/>
                                <w:szCs w:val="20"/>
                                <w:lang w:eastAsia="zh-CN"/>
                              </w:rPr>
                            </w:pPr>
                            <w:r w:rsidRPr="007F6150">
                              <w:rPr>
                                <w:rFonts w:eastAsia="SimSun" w:hint="eastAsia"/>
                                <w:color w:val="000000" w:themeColor="text1"/>
                                <w:sz w:val="20"/>
                                <w:szCs w:val="20"/>
                                <w:lang w:eastAsia="zh-CN"/>
                              </w:rPr>
                              <w:t>英语、中文</w:t>
                            </w:r>
                          </w:p>
                          <w:p w14:paraId="77004F11" w14:textId="77777777" w:rsidR="002F1D7C" w:rsidRPr="00AF7BD4" w:rsidRDefault="002F1D7C" w:rsidP="002F1D7C">
                            <w:pPr>
                              <w:jc w:val="both"/>
                              <w:rPr>
                                <w:color w:val="000000" w:themeColor="text1"/>
                                <w:sz w:val="20"/>
                                <w:szCs w:val="20"/>
                                <w:lang w:eastAsia="zh-C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786030" id="Rectangle 8" o:spid="_x0000_s1049" style="position:absolute;margin-left:8.8pt;margin-top:669.45pt;width:592pt;height:24.2pt;z-index:251699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" fillcolor="white [3212]" strokecolor="white [3212]" strokeweight="1pt">
                <v:path arrowok="t"/>
                <v:textbox>
                  <w:txbxContent>
                    <w:p w14:paraId="63E22DB4" w14:textId="55B8423F" w:rsidR="002F1D7C" w:rsidRPr="00520668" w:rsidRDefault="007F6150" w:rsidP="007F6150">
                      <w:pPr>
                        <w:pStyle w:val="ListParagraph"/>
                        <w:numPr>
                          <w:ilvl w:val="0"/>
                          <w:numId w:val="24"/>
                        </w:numPr>
                        <w:spacing w:after="0" w:line="240" w:lineRule="auto"/>
                        <w:jc w:val="both"/>
                        <w:rPr>
                          <w:rFonts w:eastAsia="SimSun"/>
                          <w:color w:val="000000" w:themeColor="text1"/>
                          <w:sz w:val="20"/>
                          <w:szCs w:val="20"/>
                          <w:lang w:eastAsia="zh-CN"/>
                        </w:rPr>
                      </w:pPr>
                      <w:r w:rsidRPr="007F6150">
                        <w:rPr>
                          <w:rFonts w:eastAsia="SimSun" w:hint="eastAsia"/>
                          <w:color w:val="000000" w:themeColor="text1"/>
                          <w:sz w:val="20"/>
                          <w:szCs w:val="20"/>
                          <w:lang w:eastAsia="zh-CN"/>
                        </w:rPr>
                        <w:t>英语、中文</w:t>
                      </w:r>
                    </w:p>
                    <w:p w14:paraId="77004F11" w14:textId="77777777" w:rsidR="002F1D7C" w:rsidRPr="00AF7BD4" w:rsidRDefault="002F1D7C" w:rsidP="002F1D7C">
                      <w:pPr>
                        <w:jc w:val="both"/>
                        <w:rPr>
                          <w:color w:val="000000" w:themeColor="text1"/>
                          <w:sz w:val="20"/>
                          <w:szCs w:val="20"/>
                          <w:lang w:eastAsia="zh-CN"/>
                        </w:rPr>
                      </w:pPr>
                    </w:p>
                  </w:txbxContent>
                </v:textbox>
                <w10:wrap anchorx="page"/>
              </v:rect>
            </w:pict>
          </mc:Fallback>
        </mc:AlternateContent>
      </w:r>
      <w:r>
        <w:rPr>
          <w:noProof/>
        </w:rPr>
        <mc:AlternateContent>
          <mc:Choice Requires="wps">
            <w:drawing>
              <wp:anchor distT="0" distB="0" distL="114300" distR="114300" simplePos="0" relativeHeight="251697152" behindDoc="0" locked="0" layoutInCell="1" allowOverlap="1" wp14:anchorId="1A0F013C" wp14:editId="15947949">
                <wp:simplePos x="0" y="0"/>
                <wp:positionH relativeFrom="margin">
                  <wp:posOffset>-873125</wp:posOffset>
                </wp:positionH>
                <wp:positionV relativeFrom="paragraph">
                  <wp:posOffset>8233410</wp:posOffset>
                </wp:positionV>
                <wp:extent cx="2470785" cy="268605"/>
                <wp:effectExtent l="0" t="0" r="5715" b="0"/>
                <wp:wrapNone/>
                <wp:docPr id="940756244"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70785" cy="268605"/>
                        </a:xfrm>
                        <a:prstGeom prst="rect">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A8A2D6E" w14:textId="77777777" w:rsidR="002F1D7C" w:rsidRPr="00456C82" w:rsidRDefault="00456C82" w:rsidP="00456C82">
                            <w:r w:rsidRPr="00456C82">
                              <w:rPr>
                                <w:rFonts w:hint="eastAsia"/>
                                <w:b/>
                                <w:color w:val="000000" w:themeColor="text1"/>
                              </w:rPr>
                              <w:t>语言</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0F013C" id="Rectangle 7" o:spid="_x0000_s1050" style="position:absolute;margin-left:-68.75pt;margin-top:648.3pt;width:194.55pt;height:21.15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" filled="f" strokecolor="white [3212]" strokeweight="1pt">
                <v:path arrowok="t"/>
                <v:textbox>
                  <w:txbxContent>
                    <w:p w14:paraId="5A8A2D6E" w14:textId="77777777" w:rsidR="002F1D7C" w:rsidRPr="00456C82" w:rsidRDefault="00456C82" w:rsidP="00456C82">
                      <w:r w:rsidRPr="00456C82">
                        <w:rPr>
                          <w:rFonts w:hint="eastAsia"/>
                          <w:b/>
                          <w:color w:val="000000" w:themeColor="text1"/>
                        </w:rPr>
                        <w:t>语言</w:t>
                      </w:r>
                    </w:p>
                  </w:txbxContent>
                </v:textbox>
                <w10:wrap anchorx="margin"/>
              </v:rect>
            </w:pict>
          </mc:Fallback>
        </mc:AlternateContent>
      </w:r>
      <w:r>
        <w:rPr>
          <w:noProof/>
          <w:lang w:eastAsia="zh-CN"/>
        </w:rPr>
        <mc:AlternateContent>
          <mc:Choice Requires="wps">
            <w:drawing>
              <wp:anchor distT="0" distB="0" distL="114300" distR="114300" simplePos="0" relativeHeight="251711488" behindDoc="0" locked="0" layoutInCell="1" allowOverlap="1" wp14:anchorId="4CAF0E92" wp14:editId="780D8E05">
                <wp:simplePos x="0" y="0"/>
                <wp:positionH relativeFrom="page">
                  <wp:posOffset>111760</wp:posOffset>
                </wp:positionH>
                <wp:positionV relativeFrom="paragraph">
                  <wp:posOffset>7391400</wp:posOffset>
                </wp:positionV>
                <wp:extent cx="7518400" cy="744855"/>
                <wp:effectExtent l="0" t="0" r="6350" b="0"/>
                <wp:wrapNone/>
                <wp:docPr id="23"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18400" cy="74485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91C456" w14:textId="77777777" w:rsidR="00135D43" w:rsidRPr="00AD4F77" w:rsidRDefault="00135D43" w:rsidP="00135D43">
                            <w:pPr>
                              <w:pStyle w:val="ListParagraph"/>
                              <w:numPr>
                                <w:ilvl w:val="0"/>
                                <w:numId w:val="23"/>
                              </w:numPr>
                              <w:spacing w:after="0" w:line="240" w:lineRule="auto"/>
                              <w:jc w:val="both"/>
                              <w:rPr>
                                <w:rFonts w:eastAsia="SimSun"/>
                                <w:color w:val="000000" w:themeColor="text1"/>
                                <w:sz w:val="20"/>
                                <w:szCs w:val="20"/>
                              </w:rPr>
                            </w:pPr>
                            <w:r w:rsidRPr="00135D43">
                              <w:rPr>
                                <w:rFonts w:ascii="Calibri" w:eastAsia="Times New Roman" w:hAnsi="Calibri" w:cs="Calibri"/>
                                <w:color w:val="000000"/>
                                <w:sz w:val="20"/>
                                <w:szCs w:val="20"/>
                                <w:lang w:eastAsia="zh-CN"/>
                              </w:rPr>
                              <w:t xml:space="preserve">Chen Xiaopeng, </w:t>
                            </w:r>
                            <w:r w:rsidRPr="00135D43">
                              <w:rPr>
                                <w:rFonts w:ascii="Calibri-Bold" w:eastAsia="Times New Roman" w:hAnsi="Calibri-Bold" w:cs="Times New Roman"/>
                                <w:b/>
                                <w:bCs/>
                                <w:color w:val="000000"/>
                                <w:sz w:val="20"/>
                                <w:szCs w:val="20"/>
                                <w:lang w:eastAsia="zh-CN"/>
                              </w:rPr>
                              <w:t>Zakir Ullah</w:t>
                            </w:r>
                            <w:r w:rsidRPr="00135D43">
                              <w:rPr>
                                <w:rFonts w:ascii="Calibri" w:eastAsia="Times New Roman" w:hAnsi="Calibri" w:cs="Calibri"/>
                                <w:color w:val="000000"/>
                                <w:sz w:val="20"/>
                                <w:szCs w:val="20"/>
                                <w:lang w:eastAsia="zh-CN"/>
                              </w:rPr>
                              <w:t>, Huang Qiang, Xu Peng, Ma Siyan, Yu Mingming, Zhao Peiyuan , “An unknown maze traversal technique based  on detecting and following the closest to the final-target and unvisited gap”, 2021, 202111462554.X.</w:t>
                            </w:r>
                          </w:p>
                          <w:p w14:paraId="39261354" w14:textId="77777777" w:rsidR="00AD4F77" w:rsidRPr="00AD4F77" w:rsidRDefault="00AD4F77" w:rsidP="00135D43">
                            <w:pPr>
                              <w:pStyle w:val="ListParagraph"/>
                              <w:numPr>
                                <w:ilvl w:val="0"/>
                                <w:numId w:val="23"/>
                              </w:numPr>
                              <w:spacing w:after="0" w:line="240" w:lineRule="auto"/>
                              <w:jc w:val="both"/>
                              <w:rPr>
                                <w:rFonts w:eastAsia="SimSun"/>
                                <w:color w:val="000000" w:themeColor="text1"/>
                                <w:sz w:val="20"/>
                                <w:szCs w:val="20"/>
                              </w:rPr>
                            </w:pPr>
                            <w:r w:rsidRPr="00135D43">
                              <w:rPr>
                                <w:rFonts w:ascii="Calibri" w:eastAsia="Times New Roman" w:hAnsi="Calibri" w:cs="Calibri"/>
                                <w:color w:val="000000"/>
                                <w:sz w:val="20"/>
                                <w:szCs w:val="20"/>
                                <w:lang w:eastAsia="zh-CN"/>
                              </w:rPr>
                              <w:t>Chen Xiaopeng</w:t>
                            </w:r>
                            <w:r w:rsidRPr="00AD4F77">
                              <w:rPr>
                                <w:rFonts w:eastAsia="SimSun" w:hint="eastAsia"/>
                                <w:color w:val="000000" w:themeColor="text1"/>
                                <w:sz w:val="20"/>
                                <w:szCs w:val="20"/>
                              </w:rPr>
                              <w:t>，</w:t>
                            </w:r>
                            <w:r w:rsidRPr="00AD4F77">
                              <w:rPr>
                                <w:rFonts w:eastAsia="SimSun"/>
                                <w:color w:val="000000" w:themeColor="text1"/>
                                <w:sz w:val="20"/>
                                <w:szCs w:val="20"/>
                              </w:rPr>
                              <w:t>WangQihang</w:t>
                            </w:r>
                            <w:r w:rsidRPr="00AD4F77">
                              <w:rPr>
                                <w:rFonts w:eastAsia="SimSun" w:hint="eastAsia"/>
                                <w:color w:val="000000" w:themeColor="text1"/>
                                <w:sz w:val="20"/>
                                <w:szCs w:val="20"/>
                              </w:rPr>
                              <w:t>，</w:t>
                            </w:r>
                            <w:r>
                              <w:rPr>
                                <w:rFonts w:eastAsia="SimSun"/>
                                <w:color w:val="000000" w:themeColor="text1"/>
                                <w:sz w:val="20"/>
                                <w:szCs w:val="20"/>
                              </w:rPr>
                              <w:t>ZakirUllah</w:t>
                            </w:r>
                            <w:r w:rsidRPr="00AD4F77">
                              <w:rPr>
                                <w:rFonts w:eastAsia="SimSun" w:hint="eastAsia"/>
                                <w:color w:val="000000" w:themeColor="text1"/>
                                <w:sz w:val="20"/>
                                <w:szCs w:val="20"/>
                              </w:rPr>
                              <w:t>，</w:t>
                            </w:r>
                            <w:r w:rsidRPr="00AD4F77">
                              <w:rPr>
                                <w:rFonts w:eastAsia="SimSun"/>
                                <w:color w:val="000000" w:themeColor="text1"/>
                                <w:sz w:val="20"/>
                                <w:szCs w:val="20"/>
                              </w:rPr>
                              <w:t>ZhaoPeiyuan, Yu Mingming, Xu Peng, Huang Qiang</w:t>
                            </w:r>
                            <w:r w:rsidRPr="00AD4F77">
                              <w:rPr>
                                <w:rFonts w:eastAsia="SimSun" w:hint="eastAsia"/>
                                <w:color w:val="000000" w:themeColor="text1"/>
                                <w:sz w:val="20"/>
                                <w:szCs w:val="20"/>
                              </w:rPr>
                              <w:t>，“基于拓扑图的覆盖路径规划方法和装置”</w:t>
                            </w:r>
                            <w:r w:rsidRPr="00AD4F77">
                              <w:rPr>
                                <w:rFonts w:eastAsia="SimSun" w:hint="eastAsia"/>
                                <w:color w:val="000000" w:themeColor="text1"/>
                                <w:sz w:val="20"/>
                                <w:szCs w:val="20"/>
                              </w:rPr>
                              <w:t>, 2022, 2022110712596.</w:t>
                            </w:r>
                          </w:p>
                          <w:p w14:paraId="04C04048" w14:textId="77777777" w:rsidR="00AD4F77" w:rsidRPr="00135D43" w:rsidRDefault="00AD4F77" w:rsidP="00135D43">
                            <w:pPr>
                              <w:pStyle w:val="ListParagraph"/>
                              <w:numPr>
                                <w:ilvl w:val="0"/>
                                <w:numId w:val="23"/>
                              </w:numPr>
                              <w:spacing w:after="0" w:line="240" w:lineRule="auto"/>
                              <w:jc w:val="both"/>
                              <w:rPr>
                                <w:rFonts w:eastAsia="SimSun"/>
                                <w:color w:val="000000" w:themeColor="text1"/>
                                <w:sz w:val="20"/>
                                <w:szCs w:val="20"/>
                              </w:rPr>
                            </w:pPr>
                          </w:p>
                          <w:p w14:paraId="5E6EB790" w14:textId="77777777" w:rsidR="00135D43" w:rsidRPr="00520668" w:rsidRDefault="00135D43" w:rsidP="00135D43">
                            <w:pPr>
                              <w:pStyle w:val="ListParagraph"/>
                              <w:spacing w:after="0" w:line="240" w:lineRule="auto"/>
                              <w:jc w:val="both"/>
                              <w:rPr>
                                <w:rFonts w:eastAsia="SimSun"/>
                                <w:color w:val="000000" w:themeColor="text1"/>
                                <w:sz w:val="20"/>
                                <w:szCs w:val="20"/>
                              </w:rPr>
                            </w:pPr>
                          </w:p>
                          <w:p w14:paraId="5884EBFF" w14:textId="77777777" w:rsidR="00135D43" w:rsidRPr="00AF7BD4" w:rsidRDefault="00135D43" w:rsidP="00135D43">
                            <w:pPr>
                              <w:jc w:val="both"/>
                              <w:rPr>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AF0E92" id="Rectangle 6" o:spid="_x0000_s1051" style="position:absolute;margin-left:8.8pt;margin-top:582pt;width:592pt;height:58.65pt;z-index:2517114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" fillcolor="white [3212]" strokecolor="white [3212]" strokeweight="1pt">
                <v:path arrowok="t"/>
                <v:textbox>
                  <w:txbxContent>
                    <w:p w14:paraId="7E91C456" w14:textId="77777777" w:rsidR="00135D43" w:rsidRPr="00AD4F77" w:rsidRDefault="00135D43" w:rsidP="00135D43">
                      <w:pPr>
                        <w:pStyle w:val="ListParagraph"/>
                        <w:numPr>
                          <w:ilvl w:val="0"/>
                          <w:numId w:val="23"/>
                        </w:numPr>
                        <w:spacing w:after="0" w:line="240" w:lineRule="auto"/>
                        <w:jc w:val="both"/>
                        <w:rPr>
                          <w:rFonts w:eastAsia="SimSun"/>
                          <w:color w:val="000000" w:themeColor="text1"/>
                          <w:sz w:val="20"/>
                          <w:szCs w:val="20"/>
                        </w:rPr>
                      </w:pPr>
                      <w:r w:rsidRPr="00135D43">
                        <w:rPr>
                          <w:rFonts w:ascii="Calibri" w:eastAsia="Times New Roman" w:hAnsi="Calibri" w:cs="Calibri"/>
                          <w:color w:val="000000"/>
                          <w:sz w:val="20"/>
                          <w:szCs w:val="20"/>
                          <w:lang w:eastAsia="zh-CN"/>
                        </w:rPr>
                        <w:t xml:space="preserve">Chen Xiaopeng, </w:t>
                      </w:r>
                      <w:r w:rsidRPr="00135D43">
                        <w:rPr>
                          <w:rFonts w:ascii="Calibri-Bold" w:eastAsia="Times New Roman" w:hAnsi="Calibri-Bold" w:cs="Times New Roman"/>
                          <w:b/>
                          <w:bCs/>
                          <w:color w:val="000000"/>
                          <w:sz w:val="20"/>
                          <w:szCs w:val="20"/>
                          <w:lang w:eastAsia="zh-CN"/>
                        </w:rPr>
                        <w:t>Zakir Ullah</w:t>
                      </w:r>
                      <w:r w:rsidRPr="00135D43">
                        <w:rPr>
                          <w:rFonts w:ascii="Calibri" w:eastAsia="Times New Roman" w:hAnsi="Calibri" w:cs="Calibri"/>
                          <w:color w:val="000000"/>
                          <w:sz w:val="20"/>
                          <w:szCs w:val="20"/>
                          <w:lang w:eastAsia="zh-CN"/>
                        </w:rPr>
                        <w:t>, Huang Qiang, Xu Peng, Ma Siyan, Yu Mingming, Zhao Peiyuan , “An unknown maze traversal technique based  on detecting and following the closest to the final-target and unvisited gap”, 2021, 202111462554.X.</w:t>
                      </w:r>
                    </w:p>
                    <w:p w14:paraId="39261354" w14:textId="77777777" w:rsidR="00AD4F77" w:rsidRPr="00AD4F77" w:rsidRDefault="00AD4F77" w:rsidP="00135D43">
                      <w:pPr>
                        <w:pStyle w:val="ListParagraph"/>
                        <w:numPr>
                          <w:ilvl w:val="0"/>
                          <w:numId w:val="23"/>
                        </w:numPr>
                        <w:spacing w:after="0" w:line="240" w:lineRule="auto"/>
                        <w:jc w:val="both"/>
                        <w:rPr>
                          <w:rFonts w:eastAsia="SimSun"/>
                          <w:color w:val="000000" w:themeColor="text1"/>
                          <w:sz w:val="20"/>
                          <w:szCs w:val="20"/>
                        </w:rPr>
                      </w:pPr>
                      <w:r w:rsidRPr="00135D43">
                        <w:rPr>
                          <w:rFonts w:ascii="Calibri" w:eastAsia="Times New Roman" w:hAnsi="Calibri" w:cs="Calibri"/>
                          <w:color w:val="000000"/>
                          <w:sz w:val="20"/>
                          <w:szCs w:val="20"/>
                          <w:lang w:eastAsia="zh-CN"/>
                        </w:rPr>
                        <w:t>Chen Xiaopeng</w:t>
                      </w:r>
                      <w:r w:rsidRPr="00AD4F77">
                        <w:rPr>
                          <w:rFonts w:eastAsia="SimSun" w:hint="eastAsia"/>
                          <w:color w:val="000000" w:themeColor="text1"/>
                          <w:sz w:val="20"/>
                          <w:szCs w:val="20"/>
                        </w:rPr>
                        <w:t>，</w:t>
                      </w:r>
                      <w:r w:rsidRPr="00AD4F77">
                        <w:rPr>
                          <w:rFonts w:eastAsia="SimSun"/>
                          <w:color w:val="000000" w:themeColor="text1"/>
                          <w:sz w:val="20"/>
                          <w:szCs w:val="20"/>
                        </w:rPr>
                        <w:t>WangQihang</w:t>
                      </w:r>
                      <w:r w:rsidRPr="00AD4F77">
                        <w:rPr>
                          <w:rFonts w:eastAsia="SimSun" w:hint="eastAsia"/>
                          <w:color w:val="000000" w:themeColor="text1"/>
                          <w:sz w:val="20"/>
                          <w:szCs w:val="20"/>
                        </w:rPr>
                        <w:t>，</w:t>
                      </w:r>
                      <w:r>
                        <w:rPr>
                          <w:rFonts w:eastAsia="SimSun"/>
                          <w:color w:val="000000" w:themeColor="text1"/>
                          <w:sz w:val="20"/>
                          <w:szCs w:val="20"/>
                        </w:rPr>
                        <w:t>ZakirUllah</w:t>
                      </w:r>
                      <w:r w:rsidRPr="00AD4F77">
                        <w:rPr>
                          <w:rFonts w:eastAsia="SimSun" w:hint="eastAsia"/>
                          <w:color w:val="000000" w:themeColor="text1"/>
                          <w:sz w:val="20"/>
                          <w:szCs w:val="20"/>
                        </w:rPr>
                        <w:t>，</w:t>
                      </w:r>
                      <w:r w:rsidRPr="00AD4F77">
                        <w:rPr>
                          <w:rFonts w:eastAsia="SimSun"/>
                          <w:color w:val="000000" w:themeColor="text1"/>
                          <w:sz w:val="20"/>
                          <w:szCs w:val="20"/>
                        </w:rPr>
                        <w:t>ZhaoPeiyuan, Yu Mingming, Xu Peng, Huang Qiang</w:t>
                      </w:r>
                      <w:r w:rsidRPr="00AD4F77">
                        <w:rPr>
                          <w:rFonts w:eastAsia="SimSun" w:hint="eastAsia"/>
                          <w:color w:val="000000" w:themeColor="text1"/>
                          <w:sz w:val="20"/>
                          <w:szCs w:val="20"/>
                        </w:rPr>
                        <w:t>，“基于拓扑图的覆盖路径规划方法和装置”</w:t>
                      </w:r>
                      <w:r w:rsidRPr="00AD4F77">
                        <w:rPr>
                          <w:rFonts w:eastAsia="SimSun" w:hint="eastAsia"/>
                          <w:color w:val="000000" w:themeColor="text1"/>
                          <w:sz w:val="20"/>
                          <w:szCs w:val="20"/>
                        </w:rPr>
                        <w:t>, 2022, 2022110712596.</w:t>
                      </w:r>
                    </w:p>
                    <w:p w14:paraId="04C04048" w14:textId="77777777" w:rsidR="00AD4F77" w:rsidRPr="00135D43" w:rsidRDefault="00AD4F77" w:rsidP="00135D43">
                      <w:pPr>
                        <w:pStyle w:val="ListParagraph"/>
                        <w:numPr>
                          <w:ilvl w:val="0"/>
                          <w:numId w:val="23"/>
                        </w:numPr>
                        <w:spacing w:after="0" w:line="240" w:lineRule="auto"/>
                        <w:jc w:val="both"/>
                        <w:rPr>
                          <w:rFonts w:eastAsia="SimSun"/>
                          <w:color w:val="000000" w:themeColor="text1"/>
                          <w:sz w:val="20"/>
                          <w:szCs w:val="20"/>
                        </w:rPr>
                      </w:pPr>
                    </w:p>
                    <w:p w14:paraId="5E6EB790" w14:textId="77777777" w:rsidR="00135D43" w:rsidRPr="00520668" w:rsidRDefault="00135D43" w:rsidP="00135D43">
                      <w:pPr>
                        <w:pStyle w:val="ListParagraph"/>
                        <w:spacing w:after="0" w:line="240" w:lineRule="auto"/>
                        <w:jc w:val="both"/>
                        <w:rPr>
                          <w:rFonts w:eastAsia="SimSun"/>
                          <w:color w:val="000000" w:themeColor="text1"/>
                          <w:sz w:val="20"/>
                          <w:szCs w:val="20"/>
                        </w:rPr>
                      </w:pPr>
                    </w:p>
                    <w:p w14:paraId="5884EBFF" w14:textId="77777777" w:rsidR="00135D43" w:rsidRPr="00AF7BD4" w:rsidRDefault="00135D43" w:rsidP="00135D43">
                      <w:pPr>
                        <w:jc w:val="both"/>
                        <w:rPr>
                          <w:color w:val="000000" w:themeColor="text1"/>
                          <w:sz w:val="20"/>
                          <w:szCs w:val="20"/>
                        </w:rPr>
                      </w:pPr>
                    </w:p>
                  </w:txbxContent>
                </v:textbox>
                <w10:wrap anchorx="page"/>
              </v:rect>
            </w:pict>
          </mc:Fallback>
        </mc:AlternateContent>
      </w:r>
      <w:r>
        <w:rPr>
          <w:noProof/>
          <w:lang w:eastAsia="zh-CN"/>
        </w:rPr>
        <mc:AlternateContent>
          <mc:Choice Requires="wps">
            <w:drawing>
              <wp:anchor distT="0" distB="0" distL="114300" distR="114300" simplePos="0" relativeHeight="251710464" behindDoc="0" locked="0" layoutInCell="1" allowOverlap="1" wp14:anchorId="72CEE495" wp14:editId="4EE177C8">
                <wp:simplePos x="0" y="0"/>
                <wp:positionH relativeFrom="margin">
                  <wp:posOffset>-903605</wp:posOffset>
                </wp:positionH>
                <wp:positionV relativeFrom="paragraph">
                  <wp:posOffset>7122795</wp:posOffset>
                </wp:positionV>
                <wp:extent cx="2470785" cy="268605"/>
                <wp:effectExtent l="0" t="0" r="5715" b="0"/>
                <wp:wrapNone/>
                <wp:docPr id="2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70785" cy="268605"/>
                        </a:xfrm>
                        <a:prstGeom prst="rect">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BDE1F58" w14:textId="77777777" w:rsidR="00135D43" w:rsidRPr="00456C82" w:rsidRDefault="00456C82" w:rsidP="00456C82">
                            <w:r w:rsidRPr="00456C82">
                              <w:rPr>
                                <w:rFonts w:hint="eastAsia"/>
                                <w:b/>
                                <w:color w:val="000000" w:themeColor="text1"/>
                              </w:rPr>
                              <w:t>专利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CEE495" id="Rectangle 4" o:spid="_x0000_s1052" style="position:absolute;margin-left:-71.15pt;margin-top:560.85pt;width:194.55pt;height:21.15pt;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" filled="f" strokecolor="white [3212]" strokeweight="1pt">
                <v:path arrowok="t"/>
                <v:textbox>
                  <w:txbxContent>
                    <w:p w14:paraId="0BDE1F58" w14:textId="77777777" w:rsidR="00135D43" w:rsidRPr="00456C82" w:rsidRDefault="00456C82" w:rsidP="00456C82">
                      <w:r w:rsidRPr="00456C82">
                        <w:rPr>
                          <w:rFonts w:hint="eastAsia"/>
                          <w:b/>
                          <w:color w:val="000000" w:themeColor="text1"/>
                        </w:rPr>
                        <w:t>专利</w:t>
                      </w:r>
                    </w:p>
                  </w:txbxContent>
                </v:textbox>
                <w10:wrap anchorx="margin"/>
              </v:rect>
            </w:pict>
          </mc:Fallback>
        </mc:AlternateContent>
      </w:r>
      <w:r>
        <w:rPr>
          <w:noProof/>
        </w:rPr>
        <mc:AlternateContent>
          <mc:Choice Requires="wps">
            <w:drawing>
              <wp:anchor distT="0" distB="0" distL="114300" distR="114300" simplePos="0" relativeHeight="251701248" behindDoc="0" locked="0" layoutInCell="1" allowOverlap="1" wp14:anchorId="40435D31" wp14:editId="1F77FDCF">
                <wp:simplePos x="0" y="0"/>
                <wp:positionH relativeFrom="margin">
                  <wp:posOffset>-884555</wp:posOffset>
                </wp:positionH>
                <wp:positionV relativeFrom="paragraph">
                  <wp:posOffset>-7494905</wp:posOffset>
                </wp:positionV>
                <wp:extent cx="1205865" cy="249555"/>
                <wp:effectExtent l="0" t="0" r="0" b="0"/>
                <wp:wrapNone/>
                <wp:docPr id="1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5865" cy="249555"/>
                        </a:xfrm>
                        <a:prstGeom prst="rect">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87F9EC9" w14:textId="77777777" w:rsidR="002F1D7C" w:rsidRPr="00233627" w:rsidRDefault="002F1D7C" w:rsidP="004A6AA5">
                            <w:pPr>
                              <w:rPr>
                                <w:color w:val="000000" w:themeColor="text1"/>
                              </w:rPr>
                            </w:pPr>
                            <w:r>
                              <w:rPr>
                                <w:color w:val="000000" w:themeColor="text1"/>
                              </w:rPr>
                              <w:t>Publications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435D31" id="Rectangle 2" o:spid="_x0000_s1053" style="position:absolute;margin-left:-69.65pt;margin-top:-590.15pt;width:94.95pt;height:19.65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" filled="f" strokecolor="white [3212]" strokeweight="1pt">
                <v:path arrowok="t"/>
                <v:textbox>
                  <w:txbxContent>
                    <w:p w14:paraId="087F9EC9" w14:textId="77777777" w:rsidR="002F1D7C" w:rsidRPr="00233627" w:rsidRDefault="002F1D7C" w:rsidP="004A6AA5">
                      <w:pPr>
                        <w:rPr>
                          <w:color w:val="000000" w:themeColor="text1"/>
                        </w:rPr>
                      </w:pPr>
                      <w:r>
                        <w:rPr>
                          <w:color w:val="000000" w:themeColor="text1"/>
                        </w:rPr>
                        <w:t>Publications</w:t>
                      </w:r>
                    </w:p>
                  </w:txbxContent>
                </v:textbox>
                <w10:wrap anchorx="margin"/>
              </v:rect>
            </w:pict>
          </mc:Fallback>
        </mc:AlternateContent>
      </w:r>
    </w:p>
    <w:sectPr w:rsidR="007225F5" w:rsidRPr="004671AB" w:rsidSect="00DD7ECF">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C2C84" w14:textId="77777777" w:rsidR="001F072E" w:rsidRDefault="001F072E" w:rsidP="006C6E3E">
      <w:pPr>
        <w:spacing w:after="0" w:line="240" w:lineRule="auto"/>
      </w:pPr>
      <w:r>
        <w:separator/>
      </w:r>
    </w:p>
  </w:endnote>
  <w:endnote w:type="continuationSeparator" w:id="0">
    <w:p w14:paraId="4BD2EA2B" w14:textId="77777777" w:rsidR="001F072E" w:rsidRDefault="001F072E" w:rsidP="006C6E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Bold">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D298BE" w14:textId="77777777" w:rsidR="001F072E" w:rsidRDefault="001F072E" w:rsidP="006C6E3E">
      <w:pPr>
        <w:spacing w:after="0" w:line="240" w:lineRule="auto"/>
      </w:pPr>
      <w:r>
        <w:separator/>
      </w:r>
    </w:p>
  </w:footnote>
  <w:footnote w:type="continuationSeparator" w:id="0">
    <w:p w14:paraId="0C4D44B6" w14:textId="77777777" w:rsidR="001F072E" w:rsidRDefault="001F072E" w:rsidP="006C6E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A104F"/>
    <w:multiLevelType w:val="hybridMultilevel"/>
    <w:tmpl w:val="A38CE5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936035D"/>
    <w:multiLevelType w:val="hybridMultilevel"/>
    <w:tmpl w:val="4C90AC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520150A"/>
    <w:multiLevelType w:val="hybridMultilevel"/>
    <w:tmpl w:val="CDF84E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78D2254"/>
    <w:multiLevelType w:val="hybridMultilevel"/>
    <w:tmpl w:val="CCE03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9D33AA"/>
    <w:multiLevelType w:val="hybridMultilevel"/>
    <w:tmpl w:val="9EFCD9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0272F85"/>
    <w:multiLevelType w:val="hybridMultilevel"/>
    <w:tmpl w:val="90A0D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81746E"/>
    <w:multiLevelType w:val="hybridMultilevel"/>
    <w:tmpl w:val="C780FF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E37377C"/>
    <w:multiLevelType w:val="hybridMultilevel"/>
    <w:tmpl w:val="8A185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930A35"/>
    <w:multiLevelType w:val="hybridMultilevel"/>
    <w:tmpl w:val="9EC8F4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048717C"/>
    <w:multiLevelType w:val="hybridMultilevel"/>
    <w:tmpl w:val="011CD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022D52"/>
    <w:multiLevelType w:val="hybridMultilevel"/>
    <w:tmpl w:val="ABE62F3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3C1AF8"/>
    <w:multiLevelType w:val="hybridMultilevel"/>
    <w:tmpl w:val="9FE6B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DD694B"/>
    <w:multiLevelType w:val="hybridMultilevel"/>
    <w:tmpl w:val="3AC88E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F7232B7"/>
    <w:multiLevelType w:val="hybridMultilevel"/>
    <w:tmpl w:val="9C0627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4E2031"/>
    <w:multiLevelType w:val="hybridMultilevel"/>
    <w:tmpl w:val="53264CCE"/>
    <w:lvl w:ilvl="0" w:tplc="04090001">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5" w15:restartNumberingAfterBreak="0">
    <w:nsid w:val="4E7076DC"/>
    <w:multiLevelType w:val="hybridMultilevel"/>
    <w:tmpl w:val="4A364B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FF2353D"/>
    <w:multiLevelType w:val="hybridMultilevel"/>
    <w:tmpl w:val="5140783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7" w15:restartNumberingAfterBreak="0">
    <w:nsid w:val="54C00702"/>
    <w:multiLevelType w:val="hybridMultilevel"/>
    <w:tmpl w:val="0BE0CC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88403FD"/>
    <w:multiLevelType w:val="hybridMultilevel"/>
    <w:tmpl w:val="66727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FBC763B"/>
    <w:multiLevelType w:val="multilevel"/>
    <w:tmpl w:val="F094E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8463EA"/>
    <w:multiLevelType w:val="hybridMultilevel"/>
    <w:tmpl w:val="AFFAB3C2"/>
    <w:lvl w:ilvl="0" w:tplc="0409000B">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1" w15:restartNumberingAfterBreak="0">
    <w:nsid w:val="60CE7789"/>
    <w:multiLevelType w:val="hybridMultilevel"/>
    <w:tmpl w:val="10BA0D8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B59062C"/>
    <w:multiLevelType w:val="hybridMultilevel"/>
    <w:tmpl w:val="EF88DE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BC40D7E"/>
    <w:multiLevelType w:val="hybridMultilevel"/>
    <w:tmpl w:val="9C9A44CC"/>
    <w:lvl w:ilvl="0" w:tplc="0409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2A86B0F"/>
    <w:multiLevelType w:val="hybridMultilevel"/>
    <w:tmpl w:val="EE92E01C"/>
    <w:lvl w:ilvl="0" w:tplc="DE1A0FF8">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46A64EB"/>
    <w:multiLevelType w:val="hybridMultilevel"/>
    <w:tmpl w:val="CA48E6D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7AC5802"/>
    <w:multiLevelType w:val="hybridMultilevel"/>
    <w:tmpl w:val="36D4C178"/>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num w:numId="1" w16cid:durableId="305624780">
    <w:abstractNumId w:val="20"/>
  </w:num>
  <w:num w:numId="2" w16cid:durableId="1335453172">
    <w:abstractNumId w:val="23"/>
  </w:num>
  <w:num w:numId="3" w16cid:durableId="530725215">
    <w:abstractNumId w:val="14"/>
  </w:num>
  <w:num w:numId="4" w16cid:durableId="1669868161">
    <w:abstractNumId w:val="26"/>
  </w:num>
  <w:num w:numId="5" w16cid:durableId="592857696">
    <w:abstractNumId w:val="13"/>
  </w:num>
  <w:num w:numId="6" w16cid:durableId="102070777">
    <w:abstractNumId w:val="16"/>
  </w:num>
  <w:num w:numId="7" w16cid:durableId="1665815746">
    <w:abstractNumId w:val="6"/>
  </w:num>
  <w:num w:numId="8" w16cid:durableId="566841424">
    <w:abstractNumId w:val="15"/>
  </w:num>
  <w:num w:numId="9" w16cid:durableId="2116367265">
    <w:abstractNumId w:val="19"/>
  </w:num>
  <w:num w:numId="10" w16cid:durableId="928200656">
    <w:abstractNumId w:val="4"/>
  </w:num>
  <w:num w:numId="11" w16cid:durableId="651711425">
    <w:abstractNumId w:val="3"/>
  </w:num>
  <w:num w:numId="12" w16cid:durableId="1709253825">
    <w:abstractNumId w:val="22"/>
  </w:num>
  <w:num w:numId="13" w16cid:durableId="375277229">
    <w:abstractNumId w:val="18"/>
  </w:num>
  <w:num w:numId="14" w16cid:durableId="734745078">
    <w:abstractNumId w:val="12"/>
  </w:num>
  <w:num w:numId="15" w16cid:durableId="2141914380">
    <w:abstractNumId w:val="11"/>
  </w:num>
  <w:num w:numId="16" w16cid:durableId="1399211510">
    <w:abstractNumId w:val="8"/>
  </w:num>
  <w:num w:numId="17" w16cid:durableId="319499943">
    <w:abstractNumId w:val="24"/>
  </w:num>
  <w:num w:numId="18" w16cid:durableId="721487524">
    <w:abstractNumId w:val="21"/>
  </w:num>
  <w:num w:numId="19" w16cid:durableId="31615920">
    <w:abstractNumId w:val="10"/>
  </w:num>
  <w:num w:numId="20" w16cid:durableId="345864883">
    <w:abstractNumId w:val="7"/>
  </w:num>
  <w:num w:numId="21" w16cid:durableId="2117669642">
    <w:abstractNumId w:val="25"/>
  </w:num>
  <w:num w:numId="22" w16cid:durableId="853232385">
    <w:abstractNumId w:val="17"/>
  </w:num>
  <w:num w:numId="23" w16cid:durableId="242692138">
    <w:abstractNumId w:val="2"/>
  </w:num>
  <w:num w:numId="24" w16cid:durableId="2087334252">
    <w:abstractNumId w:val="0"/>
  </w:num>
  <w:num w:numId="25" w16cid:durableId="1647931973">
    <w:abstractNumId w:val="1"/>
  </w:num>
  <w:num w:numId="26" w16cid:durableId="1862664766">
    <w:abstractNumId w:val="9"/>
  </w:num>
  <w:num w:numId="27" w16cid:durableId="17633318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hdrShapeDefaults>
    <o:shapedefaults v:ext="edit" spidmax="2098"/>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AzMTWzNDcwNDI1sDRW0lEKTi0uzszPAykwqgUAaGeT+ywAAAA="/>
  </w:docVars>
  <w:rsids>
    <w:rsidRoot w:val="00F90DE6"/>
    <w:rsid w:val="0001118B"/>
    <w:rsid w:val="000360FB"/>
    <w:rsid w:val="0004520C"/>
    <w:rsid w:val="00047EEB"/>
    <w:rsid w:val="000607CF"/>
    <w:rsid w:val="000656DD"/>
    <w:rsid w:val="00070F77"/>
    <w:rsid w:val="00075E40"/>
    <w:rsid w:val="00094CC5"/>
    <w:rsid w:val="000A1512"/>
    <w:rsid w:val="000A5CD0"/>
    <w:rsid w:val="000B4CAC"/>
    <w:rsid w:val="000C1257"/>
    <w:rsid w:val="000E24FC"/>
    <w:rsid w:val="000E4902"/>
    <w:rsid w:val="000E4D09"/>
    <w:rsid w:val="000E6CE3"/>
    <w:rsid w:val="000F4CCA"/>
    <w:rsid w:val="0011581E"/>
    <w:rsid w:val="00126512"/>
    <w:rsid w:val="00132652"/>
    <w:rsid w:val="00135D43"/>
    <w:rsid w:val="0014280E"/>
    <w:rsid w:val="00152586"/>
    <w:rsid w:val="001531D0"/>
    <w:rsid w:val="00155C65"/>
    <w:rsid w:val="00166125"/>
    <w:rsid w:val="001777C9"/>
    <w:rsid w:val="001809BC"/>
    <w:rsid w:val="001877B7"/>
    <w:rsid w:val="00190C8D"/>
    <w:rsid w:val="00191F34"/>
    <w:rsid w:val="0019436D"/>
    <w:rsid w:val="001979C4"/>
    <w:rsid w:val="001A4E83"/>
    <w:rsid w:val="001C7264"/>
    <w:rsid w:val="001C7A6A"/>
    <w:rsid w:val="001D034C"/>
    <w:rsid w:val="001D7C12"/>
    <w:rsid w:val="001D7D89"/>
    <w:rsid w:val="001E7A86"/>
    <w:rsid w:val="001F072E"/>
    <w:rsid w:val="001F13DB"/>
    <w:rsid w:val="00205FE4"/>
    <w:rsid w:val="002268A9"/>
    <w:rsid w:val="00227F92"/>
    <w:rsid w:val="00233627"/>
    <w:rsid w:val="00254920"/>
    <w:rsid w:val="002568A7"/>
    <w:rsid w:val="0026459C"/>
    <w:rsid w:val="00270FAF"/>
    <w:rsid w:val="002822F7"/>
    <w:rsid w:val="0028344B"/>
    <w:rsid w:val="002C5A84"/>
    <w:rsid w:val="002D23A8"/>
    <w:rsid w:val="002D58EE"/>
    <w:rsid w:val="002D7A25"/>
    <w:rsid w:val="002E1A61"/>
    <w:rsid w:val="002F11BD"/>
    <w:rsid w:val="002F1D7C"/>
    <w:rsid w:val="00301385"/>
    <w:rsid w:val="00301681"/>
    <w:rsid w:val="003062C1"/>
    <w:rsid w:val="00315C14"/>
    <w:rsid w:val="00340D88"/>
    <w:rsid w:val="0035297F"/>
    <w:rsid w:val="00352A4B"/>
    <w:rsid w:val="00355DA3"/>
    <w:rsid w:val="0036031A"/>
    <w:rsid w:val="00371B03"/>
    <w:rsid w:val="00371DB1"/>
    <w:rsid w:val="003C06B8"/>
    <w:rsid w:val="003C37C1"/>
    <w:rsid w:val="003C4251"/>
    <w:rsid w:val="003D26B8"/>
    <w:rsid w:val="003E581C"/>
    <w:rsid w:val="003F1F4E"/>
    <w:rsid w:val="003F3E66"/>
    <w:rsid w:val="003F6B66"/>
    <w:rsid w:val="003F74C5"/>
    <w:rsid w:val="00411558"/>
    <w:rsid w:val="00417CFD"/>
    <w:rsid w:val="004219D7"/>
    <w:rsid w:val="00432097"/>
    <w:rsid w:val="0043701D"/>
    <w:rsid w:val="00441780"/>
    <w:rsid w:val="00456C82"/>
    <w:rsid w:val="004671AB"/>
    <w:rsid w:val="00482817"/>
    <w:rsid w:val="004A6AA5"/>
    <w:rsid w:val="004B3A58"/>
    <w:rsid w:val="004C62B3"/>
    <w:rsid w:val="004D35C9"/>
    <w:rsid w:val="004D645C"/>
    <w:rsid w:val="0050677A"/>
    <w:rsid w:val="00513C1C"/>
    <w:rsid w:val="00520668"/>
    <w:rsid w:val="00525FBF"/>
    <w:rsid w:val="00531853"/>
    <w:rsid w:val="00544405"/>
    <w:rsid w:val="0054665C"/>
    <w:rsid w:val="00553A6E"/>
    <w:rsid w:val="0056364C"/>
    <w:rsid w:val="005A2947"/>
    <w:rsid w:val="005B0DA8"/>
    <w:rsid w:val="005B27E5"/>
    <w:rsid w:val="005C015A"/>
    <w:rsid w:val="005C3C90"/>
    <w:rsid w:val="005D1DD4"/>
    <w:rsid w:val="005D1DD7"/>
    <w:rsid w:val="005D37B9"/>
    <w:rsid w:val="005E0A9B"/>
    <w:rsid w:val="005E4754"/>
    <w:rsid w:val="00603609"/>
    <w:rsid w:val="00653863"/>
    <w:rsid w:val="00664BF9"/>
    <w:rsid w:val="00665D8A"/>
    <w:rsid w:val="006713E8"/>
    <w:rsid w:val="00672AE3"/>
    <w:rsid w:val="00682E90"/>
    <w:rsid w:val="0068310C"/>
    <w:rsid w:val="00685AC0"/>
    <w:rsid w:val="00686E65"/>
    <w:rsid w:val="00692C68"/>
    <w:rsid w:val="00693FF0"/>
    <w:rsid w:val="006A0ADD"/>
    <w:rsid w:val="006A3223"/>
    <w:rsid w:val="006A721A"/>
    <w:rsid w:val="006B236E"/>
    <w:rsid w:val="006B6EA8"/>
    <w:rsid w:val="006C0710"/>
    <w:rsid w:val="006C58B2"/>
    <w:rsid w:val="006C6E3E"/>
    <w:rsid w:val="007005B4"/>
    <w:rsid w:val="007225F5"/>
    <w:rsid w:val="00747688"/>
    <w:rsid w:val="007536E7"/>
    <w:rsid w:val="00756B01"/>
    <w:rsid w:val="00757623"/>
    <w:rsid w:val="007677CD"/>
    <w:rsid w:val="00767B9A"/>
    <w:rsid w:val="00773BAD"/>
    <w:rsid w:val="00795985"/>
    <w:rsid w:val="007B62CA"/>
    <w:rsid w:val="007D1EE6"/>
    <w:rsid w:val="007E33EB"/>
    <w:rsid w:val="007F6150"/>
    <w:rsid w:val="00810A45"/>
    <w:rsid w:val="00825BB8"/>
    <w:rsid w:val="00827AB1"/>
    <w:rsid w:val="00856F7C"/>
    <w:rsid w:val="008622E6"/>
    <w:rsid w:val="00863869"/>
    <w:rsid w:val="00864076"/>
    <w:rsid w:val="0088540E"/>
    <w:rsid w:val="008A5646"/>
    <w:rsid w:val="008B25C7"/>
    <w:rsid w:val="008B2D31"/>
    <w:rsid w:val="008D0EFC"/>
    <w:rsid w:val="00903CD2"/>
    <w:rsid w:val="00931BD5"/>
    <w:rsid w:val="00931F25"/>
    <w:rsid w:val="00933A36"/>
    <w:rsid w:val="00935916"/>
    <w:rsid w:val="00935D57"/>
    <w:rsid w:val="009411EC"/>
    <w:rsid w:val="00954A99"/>
    <w:rsid w:val="009566E9"/>
    <w:rsid w:val="009574B7"/>
    <w:rsid w:val="0097484E"/>
    <w:rsid w:val="00981387"/>
    <w:rsid w:val="00984534"/>
    <w:rsid w:val="009A0E16"/>
    <w:rsid w:val="009D2FE2"/>
    <w:rsid w:val="009E7555"/>
    <w:rsid w:val="009F5B01"/>
    <w:rsid w:val="00A0616D"/>
    <w:rsid w:val="00A240D2"/>
    <w:rsid w:val="00A276E3"/>
    <w:rsid w:val="00A343DE"/>
    <w:rsid w:val="00A4641E"/>
    <w:rsid w:val="00A5162D"/>
    <w:rsid w:val="00A55A58"/>
    <w:rsid w:val="00A63271"/>
    <w:rsid w:val="00A63A98"/>
    <w:rsid w:val="00A90091"/>
    <w:rsid w:val="00AA5F63"/>
    <w:rsid w:val="00AA7EEB"/>
    <w:rsid w:val="00AB1C79"/>
    <w:rsid w:val="00AC2164"/>
    <w:rsid w:val="00AC60F4"/>
    <w:rsid w:val="00AC66D1"/>
    <w:rsid w:val="00AD4F77"/>
    <w:rsid w:val="00AD7248"/>
    <w:rsid w:val="00AF6959"/>
    <w:rsid w:val="00AF7BD4"/>
    <w:rsid w:val="00B002D3"/>
    <w:rsid w:val="00B00F36"/>
    <w:rsid w:val="00B03DBE"/>
    <w:rsid w:val="00B0426A"/>
    <w:rsid w:val="00B06C68"/>
    <w:rsid w:val="00B118B7"/>
    <w:rsid w:val="00B20BA3"/>
    <w:rsid w:val="00B24F3C"/>
    <w:rsid w:val="00B27E81"/>
    <w:rsid w:val="00B34C0C"/>
    <w:rsid w:val="00B61B49"/>
    <w:rsid w:val="00B86673"/>
    <w:rsid w:val="00BB0FD6"/>
    <w:rsid w:val="00BB42EC"/>
    <w:rsid w:val="00BC316C"/>
    <w:rsid w:val="00BC4164"/>
    <w:rsid w:val="00BE2AA2"/>
    <w:rsid w:val="00BE4BD2"/>
    <w:rsid w:val="00C07D77"/>
    <w:rsid w:val="00C13A2E"/>
    <w:rsid w:val="00C23703"/>
    <w:rsid w:val="00C25084"/>
    <w:rsid w:val="00C360AC"/>
    <w:rsid w:val="00C40487"/>
    <w:rsid w:val="00C42FC9"/>
    <w:rsid w:val="00C465E9"/>
    <w:rsid w:val="00C51214"/>
    <w:rsid w:val="00C520B4"/>
    <w:rsid w:val="00C653A7"/>
    <w:rsid w:val="00C763BF"/>
    <w:rsid w:val="00C95C5D"/>
    <w:rsid w:val="00CA5398"/>
    <w:rsid w:val="00CA64AD"/>
    <w:rsid w:val="00CC03F8"/>
    <w:rsid w:val="00CC2683"/>
    <w:rsid w:val="00CD5A04"/>
    <w:rsid w:val="00CE14C6"/>
    <w:rsid w:val="00CE5F97"/>
    <w:rsid w:val="00CF3E67"/>
    <w:rsid w:val="00CF497D"/>
    <w:rsid w:val="00D121D4"/>
    <w:rsid w:val="00D15D84"/>
    <w:rsid w:val="00D17C59"/>
    <w:rsid w:val="00D273C9"/>
    <w:rsid w:val="00D42B6E"/>
    <w:rsid w:val="00D451B0"/>
    <w:rsid w:val="00D51B65"/>
    <w:rsid w:val="00D55236"/>
    <w:rsid w:val="00D55378"/>
    <w:rsid w:val="00D56493"/>
    <w:rsid w:val="00D7371D"/>
    <w:rsid w:val="00D767BD"/>
    <w:rsid w:val="00D76BED"/>
    <w:rsid w:val="00D77893"/>
    <w:rsid w:val="00D80497"/>
    <w:rsid w:val="00D83500"/>
    <w:rsid w:val="00D854A5"/>
    <w:rsid w:val="00D92182"/>
    <w:rsid w:val="00D92FC5"/>
    <w:rsid w:val="00D95331"/>
    <w:rsid w:val="00DC6B9B"/>
    <w:rsid w:val="00DD7ECF"/>
    <w:rsid w:val="00DE6596"/>
    <w:rsid w:val="00DF0B8A"/>
    <w:rsid w:val="00DF1D2B"/>
    <w:rsid w:val="00DF208B"/>
    <w:rsid w:val="00DF781D"/>
    <w:rsid w:val="00E21853"/>
    <w:rsid w:val="00E375AB"/>
    <w:rsid w:val="00E47D66"/>
    <w:rsid w:val="00E50D66"/>
    <w:rsid w:val="00E761CB"/>
    <w:rsid w:val="00E945D2"/>
    <w:rsid w:val="00ED3DA0"/>
    <w:rsid w:val="00F10531"/>
    <w:rsid w:val="00F1456B"/>
    <w:rsid w:val="00F665FC"/>
    <w:rsid w:val="00F7157E"/>
    <w:rsid w:val="00F7739D"/>
    <w:rsid w:val="00F837B6"/>
    <w:rsid w:val="00F90DE6"/>
    <w:rsid w:val="00F92F75"/>
    <w:rsid w:val="00FA04BC"/>
    <w:rsid w:val="00FC1F49"/>
    <w:rsid w:val="00FD6E40"/>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02D5C9FE"/>
  <w15:docId w15:val="{6A9FD378-C742-461B-AE50-7969BCF29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7ECF"/>
  </w:style>
  <w:style w:type="paragraph" w:styleId="Heading1">
    <w:name w:val="heading 1"/>
    <w:basedOn w:val="Normal"/>
    <w:link w:val="Heading1Char"/>
    <w:uiPriority w:val="9"/>
    <w:qFormat/>
    <w:rsid w:val="003F1F4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411EC"/>
    <w:rPr>
      <w:color w:val="0563C1" w:themeColor="hyperlink"/>
      <w:u w:val="single"/>
    </w:rPr>
  </w:style>
  <w:style w:type="table" w:styleId="TableGrid">
    <w:name w:val="Table Grid"/>
    <w:basedOn w:val="TableNormal"/>
    <w:uiPriority w:val="59"/>
    <w:rsid w:val="007225F5"/>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520668"/>
    <w:pPr>
      <w:spacing w:after="200" w:line="276" w:lineRule="auto"/>
      <w:ind w:left="720"/>
      <w:contextualSpacing/>
    </w:pPr>
    <w:rPr>
      <w:rFonts w:eastAsiaTheme="minorEastAsia"/>
    </w:rPr>
  </w:style>
  <w:style w:type="character" w:customStyle="1" w:styleId="Heading1Char">
    <w:name w:val="Heading 1 Char"/>
    <w:basedOn w:val="DefaultParagraphFont"/>
    <w:link w:val="Heading1"/>
    <w:uiPriority w:val="9"/>
    <w:rsid w:val="003F1F4E"/>
    <w:rPr>
      <w:rFonts w:ascii="Times New Roman" w:eastAsia="Times New Roman" w:hAnsi="Times New Roman" w:cs="Times New Roman"/>
      <w:b/>
      <w:bCs/>
      <w:kern w:val="36"/>
      <w:sz w:val="48"/>
      <w:szCs w:val="48"/>
      <w:lang w:eastAsia="zh-CN"/>
    </w:rPr>
  </w:style>
  <w:style w:type="paragraph" w:styleId="BalloonText">
    <w:name w:val="Balloon Text"/>
    <w:basedOn w:val="Normal"/>
    <w:link w:val="BalloonTextChar"/>
    <w:uiPriority w:val="99"/>
    <w:semiHidden/>
    <w:unhideWhenUsed/>
    <w:rsid w:val="0075762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7623"/>
    <w:rPr>
      <w:rFonts w:ascii="Tahoma" w:hAnsi="Tahoma" w:cs="Tahoma"/>
      <w:sz w:val="16"/>
      <w:szCs w:val="16"/>
    </w:rPr>
  </w:style>
  <w:style w:type="paragraph" w:customStyle="1" w:styleId="Default">
    <w:name w:val="Default"/>
    <w:rsid w:val="00CE5F97"/>
    <w:pPr>
      <w:autoSpaceDE w:val="0"/>
      <w:autoSpaceDN w:val="0"/>
      <w:adjustRightInd w:val="0"/>
      <w:spacing w:after="0" w:line="240" w:lineRule="auto"/>
    </w:pPr>
    <w:rPr>
      <w:rFonts w:ascii="Calibri" w:hAnsi="Calibri" w:cs="Calibri"/>
      <w:color w:val="000000"/>
      <w:sz w:val="24"/>
      <w:szCs w:val="24"/>
    </w:rPr>
  </w:style>
  <w:style w:type="character" w:styleId="Emphasis">
    <w:name w:val="Emphasis"/>
    <w:basedOn w:val="DefaultParagraphFont"/>
    <w:uiPriority w:val="20"/>
    <w:qFormat/>
    <w:rsid w:val="004B3A58"/>
    <w:rPr>
      <w:i/>
      <w:iCs/>
    </w:rPr>
  </w:style>
  <w:style w:type="paragraph" w:styleId="Header">
    <w:name w:val="header"/>
    <w:basedOn w:val="Normal"/>
    <w:link w:val="HeaderChar"/>
    <w:uiPriority w:val="99"/>
    <w:unhideWhenUsed/>
    <w:rsid w:val="006C6E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6E3E"/>
  </w:style>
  <w:style w:type="paragraph" w:styleId="Footer">
    <w:name w:val="footer"/>
    <w:basedOn w:val="Normal"/>
    <w:link w:val="FooterChar"/>
    <w:uiPriority w:val="99"/>
    <w:unhideWhenUsed/>
    <w:rsid w:val="006C6E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6E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3061960">
      <w:bodyDiv w:val="1"/>
      <w:marLeft w:val="0"/>
      <w:marRight w:val="0"/>
      <w:marTop w:val="0"/>
      <w:marBottom w:val="0"/>
      <w:divBdr>
        <w:top w:val="none" w:sz="0" w:space="0" w:color="auto"/>
        <w:left w:val="none" w:sz="0" w:space="0" w:color="auto"/>
        <w:bottom w:val="none" w:sz="0" w:space="0" w:color="auto"/>
        <w:right w:val="none" w:sz="0" w:space="0" w:color="auto"/>
      </w:divBdr>
    </w:div>
    <w:div w:id="865993838">
      <w:bodyDiv w:val="1"/>
      <w:marLeft w:val="0"/>
      <w:marRight w:val="0"/>
      <w:marTop w:val="0"/>
      <w:marBottom w:val="0"/>
      <w:divBdr>
        <w:top w:val="none" w:sz="0" w:space="0" w:color="auto"/>
        <w:left w:val="none" w:sz="0" w:space="0" w:color="auto"/>
        <w:bottom w:val="none" w:sz="0" w:space="0" w:color="auto"/>
        <w:right w:val="none" w:sz="0" w:space="0" w:color="auto"/>
      </w:divBdr>
      <w:divsChild>
        <w:div w:id="664237330">
          <w:marLeft w:val="0"/>
          <w:marRight w:val="0"/>
          <w:marTop w:val="0"/>
          <w:marBottom w:val="0"/>
          <w:divBdr>
            <w:top w:val="none" w:sz="0" w:space="0" w:color="auto"/>
            <w:left w:val="none" w:sz="0" w:space="0" w:color="auto"/>
            <w:bottom w:val="none" w:sz="0" w:space="0" w:color="auto"/>
            <w:right w:val="none" w:sz="0" w:space="0" w:color="auto"/>
          </w:divBdr>
        </w:div>
      </w:divsChild>
    </w:div>
    <w:div w:id="1582133684">
      <w:bodyDiv w:val="1"/>
      <w:marLeft w:val="0"/>
      <w:marRight w:val="0"/>
      <w:marTop w:val="0"/>
      <w:marBottom w:val="0"/>
      <w:divBdr>
        <w:top w:val="none" w:sz="0" w:space="0" w:color="auto"/>
        <w:left w:val="none" w:sz="0" w:space="0" w:color="auto"/>
        <w:bottom w:val="none" w:sz="0" w:space="0" w:color="auto"/>
        <w:right w:val="none" w:sz="0" w:space="0" w:color="auto"/>
      </w:divBdr>
      <w:divsChild>
        <w:div w:id="1202667260">
          <w:marLeft w:val="0"/>
          <w:marRight w:val="0"/>
          <w:marTop w:val="0"/>
          <w:marBottom w:val="0"/>
          <w:divBdr>
            <w:top w:val="none" w:sz="0" w:space="0" w:color="auto"/>
            <w:left w:val="none" w:sz="0" w:space="0" w:color="auto"/>
            <w:bottom w:val="none" w:sz="0" w:space="0" w:color="auto"/>
            <w:right w:val="none" w:sz="0" w:space="0" w:color="auto"/>
          </w:divBdr>
        </w:div>
        <w:div w:id="1391030527">
          <w:marLeft w:val="0"/>
          <w:marRight w:val="0"/>
          <w:marTop w:val="0"/>
          <w:marBottom w:val="0"/>
          <w:divBdr>
            <w:top w:val="none" w:sz="0" w:space="0" w:color="auto"/>
            <w:left w:val="none" w:sz="0" w:space="0" w:color="auto"/>
            <w:bottom w:val="none" w:sz="0" w:space="0" w:color="auto"/>
            <w:right w:val="none" w:sz="0" w:space="0" w:color="auto"/>
          </w:divBdr>
        </w:div>
        <w:div w:id="540823796">
          <w:marLeft w:val="0"/>
          <w:marRight w:val="0"/>
          <w:marTop w:val="0"/>
          <w:marBottom w:val="0"/>
          <w:divBdr>
            <w:top w:val="none" w:sz="0" w:space="0" w:color="auto"/>
            <w:left w:val="none" w:sz="0" w:space="0" w:color="auto"/>
            <w:bottom w:val="none" w:sz="0" w:space="0" w:color="auto"/>
            <w:right w:val="none" w:sz="0" w:space="0" w:color="auto"/>
          </w:divBdr>
        </w:div>
        <w:div w:id="1239899857">
          <w:marLeft w:val="0"/>
          <w:marRight w:val="0"/>
          <w:marTop w:val="0"/>
          <w:marBottom w:val="0"/>
          <w:divBdr>
            <w:top w:val="none" w:sz="0" w:space="0" w:color="auto"/>
            <w:left w:val="none" w:sz="0" w:space="0" w:color="auto"/>
            <w:bottom w:val="none" w:sz="0" w:space="0" w:color="auto"/>
            <w:right w:val="none" w:sz="0" w:space="0" w:color="auto"/>
          </w:divBdr>
        </w:div>
        <w:div w:id="697463403">
          <w:marLeft w:val="0"/>
          <w:marRight w:val="0"/>
          <w:marTop w:val="0"/>
          <w:marBottom w:val="0"/>
          <w:divBdr>
            <w:top w:val="none" w:sz="0" w:space="0" w:color="auto"/>
            <w:left w:val="none" w:sz="0" w:space="0" w:color="auto"/>
            <w:bottom w:val="none" w:sz="0" w:space="0" w:color="auto"/>
            <w:right w:val="none" w:sz="0" w:space="0" w:color="auto"/>
          </w:divBdr>
        </w:div>
        <w:div w:id="266620008">
          <w:marLeft w:val="0"/>
          <w:marRight w:val="0"/>
          <w:marTop w:val="0"/>
          <w:marBottom w:val="0"/>
          <w:divBdr>
            <w:top w:val="none" w:sz="0" w:space="0" w:color="auto"/>
            <w:left w:val="none" w:sz="0" w:space="0" w:color="auto"/>
            <w:bottom w:val="none" w:sz="0" w:space="0" w:color="auto"/>
            <w:right w:val="none" w:sz="0" w:space="0" w:color="auto"/>
          </w:divBdr>
        </w:div>
        <w:div w:id="1262109221">
          <w:marLeft w:val="0"/>
          <w:marRight w:val="0"/>
          <w:marTop w:val="0"/>
          <w:marBottom w:val="0"/>
          <w:divBdr>
            <w:top w:val="none" w:sz="0" w:space="0" w:color="auto"/>
            <w:left w:val="none" w:sz="0" w:space="0" w:color="auto"/>
            <w:bottom w:val="none" w:sz="0" w:space="0" w:color="auto"/>
            <w:right w:val="none" w:sz="0" w:space="0" w:color="auto"/>
          </w:divBdr>
        </w:div>
        <w:div w:id="639308098">
          <w:marLeft w:val="0"/>
          <w:marRight w:val="0"/>
          <w:marTop w:val="0"/>
          <w:marBottom w:val="0"/>
          <w:divBdr>
            <w:top w:val="none" w:sz="0" w:space="0" w:color="auto"/>
            <w:left w:val="none" w:sz="0" w:space="0" w:color="auto"/>
            <w:bottom w:val="none" w:sz="0" w:space="0" w:color="auto"/>
            <w:right w:val="none" w:sz="0" w:space="0" w:color="auto"/>
          </w:divBdr>
        </w:div>
        <w:div w:id="387849703">
          <w:marLeft w:val="0"/>
          <w:marRight w:val="0"/>
          <w:marTop w:val="0"/>
          <w:marBottom w:val="0"/>
          <w:divBdr>
            <w:top w:val="none" w:sz="0" w:space="0" w:color="auto"/>
            <w:left w:val="none" w:sz="0" w:space="0" w:color="auto"/>
            <w:bottom w:val="none" w:sz="0" w:space="0" w:color="auto"/>
            <w:right w:val="none" w:sz="0" w:space="0" w:color="auto"/>
          </w:divBdr>
        </w:div>
        <w:div w:id="1202134405">
          <w:marLeft w:val="0"/>
          <w:marRight w:val="0"/>
          <w:marTop w:val="0"/>
          <w:marBottom w:val="0"/>
          <w:divBdr>
            <w:top w:val="none" w:sz="0" w:space="0" w:color="auto"/>
            <w:left w:val="none" w:sz="0" w:space="0" w:color="auto"/>
            <w:bottom w:val="none" w:sz="0" w:space="0" w:color="auto"/>
            <w:right w:val="none" w:sz="0" w:space="0" w:color="auto"/>
          </w:divBdr>
        </w:div>
        <w:div w:id="288246709">
          <w:marLeft w:val="0"/>
          <w:marRight w:val="0"/>
          <w:marTop w:val="0"/>
          <w:marBottom w:val="0"/>
          <w:divBdr>
            <w:top w:val="none" w:sz="0" w:space="0" w:color="auto"/>
            <w:left w:val="none" w:sz="0" w:space="0" w:color="auto"/>
            <w:bottom w:val="none" w:sz="0" w:space="0" w:color="auto"/>
            <w:right w:val="none" w:sz="0" w:space="0" w:color="auto"/>
          </w:divBdr>
        </w:div>
      </w:divsChild>
    </w:div>
    <w:div w:id="1738433542">
      <w:bodyDiv w:val="1"/>
      <w:marLeft w:val="0"/>
      <w:marRight w:val="0"/>
      <w:marTop w:val="0"/>
      <w:marBottom w:val="0"/>
      <w:divBdr>
        <w:top w:val="none" w:sz="0" w:space="0" w:color="auto"/>
        <w:left w:val="none" w:sz="0" w:space="0" w:color="auto"/>
        <w:bottom w:val="none" w:sz="0" w:space="0" w:color="auto"/>
        <w:right w:val="none" w:sz="0" w:space="0" w:color="auto"/>
      </w:divBdr>
    </w:div>
    <w:div w:id="2005157300">
      <w:bodyDiv w:val="1"/>
      <w:marLeft w:val="0"/>
      <w:marRight w:val="0"/>
      <w:marTop w:val="0"/>
      <w:marBottom w:val="0"/>
      <w:divBdr>
        <w:top w:val="none" w:sz="0" w:space="0" w:color="auto"/>
        <w:left w:val="none" w:sz="0" w:space="0" w:color="auto"/>
        <w:bottom w:val="none" w:sz="0" w:space="0" w:color="auto"/>
        <w:right w:val="none" w:sz="0" w:space="0" w:color="auto"/>
      </w:divBdr>
      <w:divsChild>
        <w:div w:id="18014123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55</Words>
  <Characters>316</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Ullah, Zakir - (zakir)</cp:lastModifiedBy>
  <cp:revision>2</cp:revision>
  <dcterms:created xsi:type="dcterms:W3CDTF">2026-03-09T21:30:00Z</dcterms:created>
  <dcterms:modified xsi:type="dcterms:W3CDTF">2026-03-09T21:30:00Z</dcterms:modified>
</cp:coreProperties>
</file>