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FE6C" w14:textId="2C9149B7" w:rsidR="00C80770" w:rsidRDefault="00A609FD" w:rsidP="00A609FD">
      <w:pPr>
        <w:pStyle w:val="Title"/>
        <w:rPr>
          <w:lang w:val="en-US"/>
        </w:rPr>
      </w:pPr>
      <w:r>
        <w:rPr>
          <w:lang w:val="en-US"/>
        </w:rPr>
        <w:t>Image Processing Report</w:t>
      </w:r>
    </w:p>
    <w:p w14:paraId="03D45CC1" w14:textId="4CF325E3" w:rsidR="00673059" w:rsidRPr="00A41A19" w:rsidRDefault="00A609FD" w:rsidP="00A41A1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06AF1230" w14:textId="319D8A6E" w:rsidR="00673059" w:rsidRDefault="00673059" w:rsidP="00A60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Pipeline used </w:t>
      </w:r>
      <w:proofErr w:type="gramStart"/>
      <w:r>
        <w:rPr>
          <w:lang w:val="en-US"/>
        </w:rPr>
        <w:t>was:</w:t>
      </w:r>
      <w:proofErr w:type="gramEnd"/>
      <w:r>
        <w:rPr>
          <w:lang w:val="en-US"/>
        </w:rPr>
        <w:t xml:space="preserve"> gamma correction -&gt; custom salt and pepper technique -&gt; </w:t>
      </w:r>
      <w:proofErr w:type="spellStart"/>
      <w:r>
        <w:rPr>
          <w:lang w:val="en-US"/>
        </w:rPr>
        <w:t>clahe</w:t>
      </w:r>
      <w:proofErr w:type="spellEnd"/>
      <w:r>
        <w:rPr>
          <w:lang w:val="en-US"/>
        </w:rPr>
        <w:t xml:space="preserve"> -&gt; median filter -&gt; perspective warping</w:t>
      </w:r>
    </w:p>
    <w:p w14:paraId="6097BB04" w14:textId="5450A89D" w:rsidR="004F4AFE" w:rsidRPr="004F4AFE" w:rsidRDefault="00A609FD" w:rsidP="001A7EFC">
      <w:pPr>
        <w:pStyle w:val="Heading1"/>
        <w:rPr>
          <w:lang w:val="en-US"/>
        </w:rPr>
      </w:pPr>
      <w:r>
        <w:rPr>
          <w:lang w:val="en-US"/>
        </w:rPr>
        <w:t>Brightness and Contrast Adjustment</w:t>
      </w:r>
    </w:p>
    <w:p w14:paraId="4444C11E" w14:textId="46B2EB5D" w:rsidR="004F4AFE" w:rsidRDefault="001E3957" w:rsidP="00A60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looking at a histogram of the brightness channel, it backed up the clear lack of contrast. Many also appeared un</w:t>
      </w:r>
      <w:r w:rsidR="000F2C62">
        <w:rPr>
          <w:lang w:val="en-US"/>
        </w:rPr>
        <w:t>d</w:t>
      </w:r>
      <w:r>
        <w:rPr>
          <w:lang w:val="en-US"/>
        </w:rPr>
        <w:t>e</w:t>
      </w:r>
      <w:r w:rsidR="000F2C62">
        <w:rPr>
          <w:lang w:val="en-US"/>
        </w:rPr>
        <w:t>re</w:t>
      </w:r>
      <w:r>
        <w:rPr>
          <w:lang w:val="en-US"/>
        </w:rPr>
        <w:t>xposed, with the peak of the histogram to the left of 125</w:t>
      </w:r>
      <w:r w:rsidR="000F2C62">
        <w:rPr>
          <w:lang w:val="en-US"/>
        </w:rPr>
        <w:t xml:space="preserve"> and </w:t>
      </w:r>
      <w:r w:rsidR="00C653D1">
        <w:rPr>
          <w:lang w:val="en-US"/>
        </w:rPr>
        <w:t xml:space="preserve">large spike </w:t>
      </w:r>
      <w:r w:rsidR="000F2C62">
        <w:rPr>
          <w:lang w:val="en-US"/>
        </w:rPr>
        <w:t>for dark values</w:t>
      </w:r>
      <w:r>
        <w:rPr>
          <w:lang w:val="en-US"/>
        </w:rPr>
        <w:t>.</w:t>
      </w:r>
    </w:p>
    <w:p w14:paraId="58FC246D" w14:textId="2F21E0F1" w:rsidR="00674383" w:rsidRDefault="00674383" w:rsidP="00A60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(DIAGRAM WITH HISTOGRAM OF BRIGHTNESS)</w:t>
      </w:r>
    </w:p>
    <w:p w14:paraId="24F8908C" w14:textId="37E95B72" w:rsidR="001E3957" w:rsidRDefault="001E3957" w:rsidP="001E39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Applied gamma correction, </w:t>
      </w:r>
      <w:r>
        <w:rPr>
          <w:lang w:val="en-US"/>
        </w:rPr>
        <w:t xml:space="preserve">to increase </w:t>
      </w:r>
      <w:proofErr w:type="gramStart"/>
      <w:r>
        <w:rPr>
          <w:lang w:val="en-US"/>
        </w:rPr>
        <w:t>performance</w:t>
      </w:r>
      <w:proofErr w:type="gramEnd"/>
    </w:p>
    <w:p w14:paraId="411D8809" w14:textId="5F6400DA" w:rsidR="001E3957" w:rsidRPr="001E3957" w:rsidRDefault="001E3957" w:rsidP="001E39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Due to</w:t>
      </w:r>
      <w:r>
        <w:rPr>
          <w:lang w:val="en-US"/>
        </w:rPr>
        <w:t xml:space="preserve"> unde</w:t>
      </w:r>
      <w:r w:rsidR="000F2C62">
        <w:rPr>
          <w:lang w:val="en-US"/>
        </w:rPr>
        <w:t>rex</w:t>
      </w:r>
      <w:r>
        <w:rPr>
          <w:lang w:val="en-US"/>
        </w:rPr>
        <w:t>posure applied gamma</w:t>
      </w:r>
      <w:r w:rsidRPr="00DB6065">
        <w:rPr>
          <w:lang w:val="en-US"/>
        </w:rPr>
        <w:t xml:space="preserve"> &lt; 1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H</w:t>
      </w:r>
      <w:r>
        <w:rPr>
          <w:lang w:val="en-US"/>
        </w:rPr>
        <w:t xml:space="preserve">elped to reduce black pepper noise in images, and noise reduction further down the image processing </w:t>
      </w:r>
      <w:proofErr w:type="gramStart"/>
      <w:r>
        <w:rPr>
          <w:lang w:val="en-US"/>
        </w:rPr>
        <w:t>pipeline</w:t>
      </w:r>
      <w:proofErr w:type="gramEnd"/>
    </w:p>
    <w:p w14:paraId="544E2214" w14:textId="32C8EE55" w:rsidR="004F4AFE" w:rsidRDefault="004F4AFE" w:rsidP="00A60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Checked histograms</w:t>
      </w:r>
      <w:r w:rsidR="001E3957">
        <w:rPr>
          <w:lang w:val="en-US"/>
        </w:rPr>
        <w:t xml:space="preserve"> for individual </w:t>
      </w:r>
      <w:proofErr w:type="spellStart"/>
      <w:r w:rsidR="001E3957">
        <w:rPr>
          <w:lang w:val="en-US"/>
        </w:rPr>
        <w:t>colour</w:t>
      </w:r>
      <w:proofErr w:type="spellEnd"/>
      <w:r w:rsidR="001E3957">
        <w:rPr>
          <w:lang w:val="en-US"/>
        </w:rPr>
        <w:t xml:space="preserve"> </w:t>
      </w:r>
      <w:proofErr w:type="gramStart"/>
      <w:r w:rsidR="001E3957">
        <w:rPr>
          <w:lang w:val="en-US"/>
        </w:rPr>
        <w:t>channels</w:t>
      </w:r>
      <w:proofErr w:type="gramEnd"/>
    </w:p>
    <w:p w14:paraId="40248B1E" w14:textId="773DBC4B" w:rsidR="004F4AFE" w:rsidRDefault="004F4AFE" w:rsidP="004F4A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 channel is far brighter than green and </w:t>
      </w:r>
      <w:proofErr w:type="gramStart"/>
      <w:r>
        <w:rPr>
          <w:lang w:val="en-US"/>
        </w:rPr>
        <w:t>blue</w:t>
      </w:r>
      <w:proofErr w:type="gramEnd"/>
    </w:p>
    <w:p w14:paraId="0305B072" w14:textId="65669E2A" w:rsidR="004F4AFE" w:rsidRDefault="000F2C62" w:rsidP="004F4A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Blue and green </w:t>
      </w:r>
      <w:r w:rsidR="004F4AFE">
        <w:rPr>
          <w:lang w:val="en-US"/>
        </w:rPr>
        <w:t xml:space="preserve">Histograms </w:t>
      </w:r>
      <w:r>
        <w:rPr>
          <w:lang w:val="en-US"/>
        </w:rPr>
        <w:t>have small</w:t>
      </w:r>
      <w:r w:rsidR="004F4AFE">
        <w:rPr>
          <w:lang w:val="en-US"/>
        </w:rPr>
        <w:t xml:space="preserve"> dynamic range</w:t>
      </w:r>
      <w:r>
        <w:rPr>
          <w:lang w:val="en-US"/>
        </w:rPr>
        <w:t xml:space="preserve"> with exception to red</w:t>
      </w:r>
      <w:r w:rsidR="004F4AFE">
        <w:rPr>
          <w:lang w:val="en-US"/>
        </w:rPr>
        <w:t>. Red is</w:t>
      </w:r>
      <w:r>
        <w:rPr>
          <w:lang w:val="en-US"/>
        </w:rPr>
        <w:t xml:space="preserve"> complex, with both</w:t>
      </w:r>
      <w:r w:rsidR="004F4AFE">
        <w:rPr>
          <w:lang w:val="en-US"/>
        </w:rPr>
        <w:t xml:space="preserve"> high </w:t>
      </w:r>
      <w:r>
        <w:rPr>
          <w:lang w:val="en-US"/>
        </w:rPr>
        <w:t>and</w:t>
      </w:r>
      <w:r w:rsidR="004F4AFE">
        <w:rPr>
          <w:lang w:val="en-US"/>
        </w:rPr>
        <w:t xml:space="preserve"> low values</w:t>
      </w:r>
      <w:r>
        <w:rPr>
          <w:lang w:val="en-US"/>
        </w:rPr>
        <w:t xml:space="preserve"> and few mid values</w:t>
      </w:r>
      <w:r w:rsidR="004F4AFE">
        <w:rPr>
          <w:lang w:val="en-US"/>
        </w:rPr>
        <w:t>.</w:t>
      </w:r>
    </w:p>
    <w:p w14:paraId="166D7AB1" w14:textId="2B6C1A5A" w:rsidR="004F4AFE" w:rsidRDefault="00A41A19" w:rsidP="004F4A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little contrast</w:t>
      </w:r>
      <w:r w:rsidR="000F2C62">
        <w:rPr>
          <w:lang w:val="en-US"/>
        </w:rPr>
        <w:t xml:space="preserve"> and little spread</w:t>
      </w:r>
      <w:r>
        <w:rPr>
          <w:lang w:val="en-US"/>
        </w:rPr>
        <w:t>. C</w:t>
      </w:r>
      <w:r w:rsidR="004F4AFE">
        <w:rPr>
          <w:lang w:val="en-US"/>
        </w:rPr>
        <w:t xml:space="preserve">ould benefit from equalization to be able to discern features </w:t>
      </w:r>
      <w:r>
        <w:rPr>
          <w:lang w:val="en-US"/>
        </w:rPr>
        <w:t>better.</w:t>
      </w:r>
    </w:p>
    <w:p w14:paraId="453A75F2" w14:textId="0D6F0ACF" w:rsidR="004F4AFE" w:rsidRDefault="004F4AFE" w:rsidP="00A609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Considered different methods to improve </w:t>
      </w:r>
      <w:proofErr w:type="gramStart"/>
      <w:r>
        <w:rPr>
          <w:lang w:val="en-US"/>
        </w:rPr>
        <w:t>contrast</w:t>
      </w:r>
      <w:proofErr w:type="gramEnd"/>
    </w:p>
    <w:p w14:paraId="77FE67A2" w14:textId="61A71EF9" w:rsidR="004F4AFE" w:rsidRDefault="004F4AFE" w:rsidP="004F4A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Lots of</w:t>
      </w:r>
      <w:r w:rsidR="00376D05">
        <w:rPr>
          <w:lang w:val="en-US"/>
        </w:rPr>
        <w:t xml:space="preserve"> salt and pepper noise</w:t>
      </w:r>
      <w:r>
        <w:rPr>
          <w:lang w:val="en-US"/>
        </w:rPr>
        <w:t xml:space="preserve">, so contrast stretching would only help if </w:t>
      </w:r>
      <w:r w:rsidR="00376D05">
        <w:rPr>
          <w:lang w:val="en-US"/>
        </w:rPr>
        <w:t>using a method</w:t>
      </w:r>
      <w:r w:rsidR="00A41A19">
        <w:rPr>
          <w:lang w:val="en-US"/>
        </w:rPr>
        <w:t xml:space="preserve"> that was</w:t>
      </w:r>
      <w:r w:rsidR="00376D05">
        <w:rPr>
          <w:lang w:val="en-US"/>
        </w:rPr>
        <w:t xml:space="preserve"> robust to </w:t>
      </w:r>
      <w:proofErr w:type="gramStart"/>
      <w:r w:rsidR="00376D05">
        <w:rPr>
          <w:lang w:val="en-US"/>
        </w:rPr>
        <w:t>outliers</w:t>
      </w:r>
      <w:proofErr w:type="gramEnd"/>
    </w:p>
    <w:p w14:paraId="04EA1028" w14:textId="3C88067F" w:rsidR="00376D05" w:rsidRDefault="00376D05" w:rsidP="004F4A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Experimented with histogram equalization techniques. Due to </w:t>
      </w:r>
      <w:r w:rsidR="000F2C62">
        <w:rPr>
          <w:lang w:val="en-US"/>
        </w:rPr>
        <w:t>small</w:t>
      </w:r>
      <w:r>
        <w:rPr>
          <w:lang w:val="en-US"/>
        </w:rPr>
        <w:t xml:space="preserve"> dynamic range,</w:t>
      </w:r>
      <w:r w:rsidR="00917001">
        <w:rPr>
          <w:lang w:val="en-US"/>
        </w:rPr>
        <w:t xml:space="preserve"> (in all channels except red)</w:t>
      </w:r>
      <w:r>
        <w:rPr>
          <w:lang w:val="en-US"/>
        </w:rPr>
        <w:t xml:space="preserve"> it did not appear as good. Poor results with classifier also.</w:t>
      </w:r>
    </w:p>
    <w:p w14:paraId="7ADDDD15" w14:textId="63D98F0C" w:rsidR="00A609FD" w:rsidRDefault="00376D05" w:rsidP="00A60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Instead applied CLAHE</w:t>
      </w:r>
      <w:r w:rsidR="00193C92">
        <w:rPr>
          <w:lang w:val="en-US"/>
        </w:rPr>
        <w:t>. Experimented with tile size and made large difference in performance</w:t>
      </w:r>
      <w:r w:rsidR="00B9584D">
        <w:rPr>
          <w:lang w:val="en-US"/>
        </w:rPr>
        <w:t xml:space="preserve"> </w:t>
      </w:r>
      <w:r w:rsidR="00B9584D">
        <w:rPr>
          <w:noProof/>
        </w:rPr>
        <w:drawing>
          <wp:inline distT="0" distB="0" distL="0" distR="0" wp14:anchorId="2C51BD17" wp14:editId="7A2E1068">
            <wp:extent cx="2948940" cy="2214155"/>
            <wp:effectExtent l="0" t="0" r="381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48" cy="222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C92">
        <w:rPr>
          <w:lang w:val="en-US"/>
        </w:rPr>
        <w:t xml:space="preserve"> (TWO IMAGES, SIDE BY SIDE OF TILE SIZE PERFORMANCE). To do this image converted to </w:t>
      </w:r>
      <w:proofErr w:type="spellStart"/>
      <w:r w:rsidR="00193C92">
        <w:rPr>
          <w:lang w:val="en-US"/>
        </w:rPr>
        <w:t>ycrb</w:t>
      </w:r>
      <w:proofErr w:type="spellEnd"/>
      <w:r w:rsidR="00193C92">
        <w:rPr>
          <w:lang w:val="en-US"/>
        </w:rPr>
        <w:t xml:space="preserve"> and applied to the y channel. Then converted back.</w:t>
      </w:r>
    </w:p>
    <w:p w14:paraId="7A06B407" w14:textId="0A2D935D" w:rsidR="00A609FD" w:rsidRDefault="00A609FD" w:rsidP="00A609FD">
      <w:pPr>
        <w:pStyle w:val="Heading1"/>
        <w:rPr>
          <w:lang w:val="en-US"/>
        </w:rPr>
      </w:pPr>
      <w:r>
        <w:rPr>
          <w:lang w:val="en-US"/>
        </w:rPr>
        <w:t>Noise Reduction</w:t>
      </w:r>
    </w:p>
    <w:p w14:paraId="4B6139BE" w14:textId="7B30503E" w:rsidR="00193C92" w:rsidRDefault="00193C92" w:rsidP="00193C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observing images largest source of noise appeared to be salt and pepper</w:t>
      </w:r>
      <w:r w:rsidR="00C06199">
        <w:rPr>
          <w:lang w:val="en-US"/>
        </w:rPr>
        <w:t>. I there</w:t>
      </w:r>
      <w:r w:rsidR="00CB7EB5">
        <w:rPr>
          <w:lang w:val="en-US"/>
        </w:rPr>
        <w:t xml:space="preserve">fore </w:t>
      </w:r>
      <w:r w:rsidR="00C06199">
        <w:rPr>
          <w:lang w:val="en-US"/>
        </w:rPr>
        <w:t>focused primarily on using a filter to remove this, and the other noise in the image.</w:t>
      </w:r>
    </w:p>
    <w:p w14:paraId="2C56A0B4" w14:textId="43DD13C2" w:rsidR="00193C92" w:rsidRDefault="00193C92" w:rsidP="001A7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Best method to remove salt and pepper is median </w:t>
      </w:r>
      <w:proofErr w:type="gramStart"/>
      <w:r w:rsidR="001A7EFC">
        <w:rPr>
          <w:lang w:val="en-US"/>
        </w:rPr>
        <w:t>filter</w:t>
      </w:r>
      <w:proofErr w:type="gramEnd"/>
      <w:r w:rsidR="001A7EFC">
        <w:rPr>
          <w:lang w:val="en-US"/>
        </w:rPr>
        <w:t xml:space="preserve"> </w:t>
      </w:r>
    </w:p>
    <w:p w14:paraId="134BD976" w14:textId="5AB8F859" w:rsidR="001A7EFC" w:rsidRDefault="001A7EFC" w:rsidP="001A7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Attempted advanced techniques like bilateral filter</w:t>
      </w:r>
      <w:r w:rsidR="00B9584D">
        <w:rPr>
          <w:lang w:val="en-US"/>
        </w:rPr>
        <w:t xml:space="preserve"> also</w:t>
      </w:r>
      <w:r>
        <w:rPr>
          <w:lang w:val="en-US"/>
        </w:rPr>
        <w:t xml:space="preserve"> to preserve some of the fine edges, however, preserved much of the salt and pepper</w:t>
      </w:r>
      <w:r w:rsidR="008E322A">
        <w:rPr>
          <w:lang w:val="en-US"/>
        </w:rPr>
        <w:t xml:space="preserve"> </w:t>
      </w:r>
      <w:r w:rsidR="00790E22">
        <w:rPr>
          <w:lang w:val="en-US"/>
        </w:rPr>
        <w:t>also.</w:t>
      </w:r>
    </w:p>
    <w:p w14:paraId="752A54F1" w14:textId="2C127DDD" w:rsidR="001A7EFC" w:rsidRDefault="001A7EFC" w:rsidP="001A7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Attempted non-local means with a variety of parameters</w:t>
      </w:r>
      <w:r w:rsidR="008E322A">
        <w:rPr>
          <w:lang w:val="en-US"/>
        </w:rPr>
        <w:t>. Low values did not remove the salt and pepper noise enough, whilst high values made the images too smooth looking. Consequently, performance suffered.</w:t>
      </w:r>
    </w:p>
    <w:p w14:paraId="3708B182" w14:textId="2F35E781" w:rsidR="00703322" w:rsidRDefault="00703322" w:rsidP="001A7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Most effective found was local means with a kernel size of 3.</w:t>
      </w:r>
      <w:r w:rsidR="00790E22">
        <w:rPr>
          <w:lang w:val="en-US"/>
        </w:rPr>
        <w:t xml:space="preserve"> The larger kernels removed to much of the images finer detail.</w:t>
      </w:r>
    </w:p>
    <w:p w14:paraId="41FF0C71" w14:textId="70D1025B" w:rsidR="00C06199" w:rsidRDefault="00C06199" w:rsidP="001A7E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(SHOW DIAGRAM WITH IMAGE OF BILLATERAL, NON-LOCAL MEANS AND MEAN FILTER)</w:t>
      </w:r>
    </w:p>
    <w:p w14:paraId="11A8605C" w14:textId="28EB9BE2" w:rsidR="003927BB" w:rsidRDefault="00B9584D" w:rsidP="00392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Tried my own method at removing salt and </w:t>
      </w:r>
      <w:proofErr w:type="gramStart"/>
      <w:r>
        <w:rPr>
          <w:lang w:val="en-US"/>
        </w:rPr>
        <w:t>pepper</w:t>
      </w:r>
      <w:proofErr w:type="gramEnd"/>
    </w:p>
    <w:p w14:paraId="71C7EA64" w14:textId="7EE73441" w:rsidR="00B9584D" w:rsidRDefault="00B9584D" w:rsidP="00B95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noticed that black pixels withinside the main body of the image were never natural. Always </w:t>
      </w:r>
      <w:proofErr w:type="gramStart"/>
      <w:r>
        <w:rPr>
          <w:lang w:val="en-US"/>
        </w:rPr>
        <w:t>noise</w:t>
      </w:r>
      <w:proofErr w:type="gramEnd"/>
    </w:p>
    <w:p w14:paraId="06CC9801" w14:textId="543861F0" w:rsidR="00B9584D" w:rsidRDefault="00B9584D" w:rsidP="00B95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a result, I wrote a method that applies thresholding to create a mask of pixels darker than a certain amount. I then apply inpainting to the pixels withinside this mask, to try and lessen their effect in the image.</w:t>
      </w:r>
    </w:p>
    <w:p w14:paraId="5EA12821" w14:textId="740D9B80" w:rsidR="00A609FD" w:rsidRPr="008E1442" w:rsidRDefault="00B9584D" w:rsidP="00A609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Although this method I wrote doesn’t affect performance when applied exclusively, it does in tandem with </w:t>
      </w:r>
      <w:proofErr w:type="spellStart"/>
      <w:proofErr w:type="gramStart"/>
      <w:r>
        <w:rPr>
          <w:lang w:val="en-US"/>
        </w:rPr>
        <w:t>clahe</w:t>
      </w:r>
      <w:proofErr w:type="spellEnd"/>
      <w:r>
        <w:rPr>
          <w:lang w:val="en-US"/>
        </w:rPr>
        <w:t xml:space="preserve"> </w:t>
      </w:r>
      <w:r w:rsidR="00E408B8">
        <w:rPr>
          <w:lang w:val="en-US"/>
        </w:rPr>
        <w:t>.</w:t>
      </w:r>
      <w:r>
        <w:rPr>
          <w:lang w:val="en-US"/>
        </w:rPr>
        <w:t>Additionally</w:t>
      </w:r>
      <w:proofErr w:type="gramEnd"/>
      <w:r>
        <w:rPr>
          <w:lang w:val="en-US"/>
        </w:rPr>
        <w:t>, visually</w:t>
      </w:r>
      <w:r w:rsidR="00E408B8">
        <w:rPr>
          <w:lang w:val="en-US"/>
        </w:rPr>
        <w:t xml:space="preserve"> some of</w:t>
      </w:r>
      <w:r>
        <w:rPr>
          <w:lang w:val="en-US"/>
        </w:rPr>
        <w:t xml:space="preserve"> the images look better when it is applied</w:t>
      </w:r>
      <w:r w:rsidR="00E408B8">
        <w:rPr>
          <w:lang w:val="en-US"/>
        </w:rPr>
        <w:t xml:space="preserve"> (particularly with black noise at the edge of the image)</w:t>
      </w:r>
      <w:r w:rsidR="00C06199">
        <w:rPr>
          <w:lang w:val="en-US"/>
        </w:rPr>
        <w:t xml:space="preserve"> (SHOW TWO IMAGES, ONE APPLYING THIS METHOD, AND ONE NOT</w:t>
      </w:r>
    </w:p>
    <w:p w14:paraId="70BFA9C2" w14:textId="16EDFE68" w:rsidR="00A609FD" w:rsidRPr="00A609FD" w:rsidRDefault="00A609FD" w:rsidP="00A609FD">
      <w:pPr>
        <w:pStyle w:val="Heading1"/>
      </w:pPr>
      <w:r>
        <w:rPr>
          <w:lang w:val="en-US"/>
        </w:rPr>
        <w:t>Perspective Adjustment</w:t>
      </w:r>
    </w:p>
    <w:p w14:paraId="175F8981" w14:textId="5FAFC395" w:rsidR="00A609FD" w:rsidRDefault="008E1442" w:rsidP="008E1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visually see that the images are not circular </w:t>
      </w:r>
      <w:proofErr w:type="gramStart"/>
      <w:r>
        <w:rPr>
          <w:lang w:val="en-US"/>
        </w:rPr>
        <w:t>shaped, and</w:t>
      </w:r>
      <w:proofErr w:type="gramEnd"/>
      <w:r>
        <w:rPr>
          <w:lang w:val="en-US"/>
        </w:rPr>
        <w:t xml:space="preserve"> rotated at a slight angle. </w:t>
      </w:r>
    </w:p>
    <w:p w14:paraId="74EF1C6B" w14:textId="04778FA0" w:rsidR="008E1442" w:rsidRDefault="008E1442" w:rsidP="008E1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Compared them to the original images, to see how exactly they had been adjusted.</w:t>
      </w:r>
    </w:p>
    <w:p w14:paraId="64E5A4F2" w14:textId="007A5E2E" w:rsidR="008E1442" w:rsidRDefault="008E1442" w:rsidP="008E1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only the perspective had been warped, applied the perspective warp cv2 </w:t>
      </w:r>
      <w:proofErr w:type="gramStart"/>
      <w:r>
        <w:rPr>
          <w:lang w:val="en-US"/>
        </w:rPr>
        <w:t>function</w:t>
      </w:r>
      <w:proofErr w:type="gramEnd"/>
    </w:p>
    <w:p w14:paraId="06D0CD0F" w14:textId="54D8AEA5" w:rsidR="008E1442" w:rsidRDefault="008E1442" w:rsidP="008E14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do this had to supply source and destination </w:t>
      </w:r>
      <w:proofErr w:type="gramStart"/>
      <w:r>
        <w:rPr>
          <w:lang w:val="en-US"/>
        </w:rPr>
        <w:t>points</w:t>
      </w:r>
      <w:proofErr w:type="gramEnd"/>
    </w:p>
    <w:p w14:paraId="17B0C105" w14:textId="108FE9EE" w:rsidR="008E1442" w:rsidRDefault="008E1442" w:rsidP="008E14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Manually adjusted some source points to fit around the eye such that there were two sets of points, on opposite sides to one another.</w:t>
      </w:r>
    </w:p>
    <w:p w14:paraId="1C770818" w14:textId="7C0DFC90" w:rsidR="008E1442" w:rsidRDefault="008E1442" w:rsidP="008E14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Destination points were two set of points that pass through a horizontal and vertical line respectively. Process of trial and error to produce a shape that looked realistic. Noticed that the model was very sensitive to the shape, and even a pixel difference, caused the model to classify </w:t>
      </w:r>
      <w:proofErr w:type="gramStart"/>
      <w:r>
        <w:rPr>
          <w:lang w:val="en-US"/>
        </w:rPr>
        <w:t>differently</w:t>
      </w:r>
      <w:proofErr w:type="gramEnd"/>
    </w:p>
    <w:p w14:paraId="3F9F2DDA" w14:textId="248A9B32" w:rsidR="008E1442" w:rsidRPr="008E1442" w:rsidRDefault="008E1442" w:rsidP="008E144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(SHOW IMAGE OF GREEN POINTS ON EYE IMAGE)</w:t>
      </w:r>
      <w:r>
        <w:rPr>
          <w:lang w:val="en-US"/>
        </w:rPr>
        <w:t xml:space="preserve"> then show corrected version with green </w:t>
      </w:r>
      <w:proofErr w:type="gramStart"/>
      <w:r>
        <w:rPr>
          <w:lang w:val="en-US"/>
        </w:rPr>
        <w:t>points</w:t>
      </w:r>
      <w:proofErr w:type="gramEnd"/>
    </w:p>
    <w:p w14:paraId="19B3275C" w14:textId="5D628175" w:rsidR="008E1442" w:rsidRDefault="008E1442" w:rsidP="008E1442">
      <w:pPr>
        <w:rPr>
          <w:lang w:val="en-US"/>
        </w:rPr>
      </w:pPr>
    </w:p>
    <w:p w14:paraId="270D584C" w14:textId="46011993" w:rsidR="008E1442" w:rsidRDefault="008E1442" w:rsidP="008E1442">
      <w:pPr>
        <w:rPr>
          <w:lang w:val="en-US"/>
        </w:rPr>
      </w:pPr>
    </w:p>
    <w:p w14:paraId="12B88BD8" w14:textId="52D2BF55" w:rsidR="008E1442" w:rsidRPr="00A609FD" w:rsidRDefault="008E1442" w:rsidP="008E1442">
      <w:pPr>
        <w:pStyle w:val="Heading1"/>
      </w:pPr>
      <w:r>
        <w:rPr>
          <w:lang w:val="en-US"/>
        </w:rPr>
        <w:t>Inpainting</w:t>
      </w:r>
    </w:p>
    <w:p w14:paraId="333EFE8F" w14:textId="1B08621B" w:rsidR="008E1442" w:rsidRDefault="00673059" w:rsidP="00673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Experimented with several ways of inpainting. I used both methods provided by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, which are INPAINT_NS and (WHAT WAS IT?). Additionally, tried out </w:t>
      </w:r>
      <w:proofErr w:type="spellStart"/>
      <w:r>
        <w:rPr>
          <w:lang w:val="en-US"/>
        </w:rPr>
        <w:t>sckit</w:t>
      </w:r>
      <w:proofErr w:type="spellEnd"/>
      <w:r>
        <w:rPr>
          <w:lang w:val="en-US"/>
        </w:rPr>
        <w:t>-images biharmonic inpainting method.</w:t>
      </w:r>
    </w:p>
    <w:p w14:paraId="2BA853D1" w14:textId="1B1A37A9" w:rsidR="00673059" w:rsidRDefault="00673059" w:rsidP="00673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Found mild difference between </w:t>
      </w:r>
      <w:proofErr w:type="gramStart"/>
      <w:r>
        <w:rPr>
          <w:lang w:val="en-US"/>
        </w:rPr>
        <w:t>them</w:t>
      </w:r>
      <w:proofErr w:type="gramEnd"/>
    </w:p>
    <w:p w14:paraId="57D60085" w14:textId="5AF26600" w:rsidR="00673059" w:rsidRPr="00673059" w:rsidRDefault="00673059" w:rsidP="006730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(Diagram showing three </w:t>
      </w:r>
      <w:proofErr w:type="spellStart"/>
      <w:r>
        <w:rPr>
          <w:lang w:val="en-US"/>
        </w:rPr>
        <w:t>inpaint</w:t>
      </w:r>
      <w:proofErr w:type="spellEnd"/>
      <w:r>
        <w:rPr>
          <w:lang w:val="en-US"/>
        </w:rPr>
        <w:t xml:space="preserve"> methods)</w:t>
      </w:r>
    </w:p>
    <w:sectPr w:rsidR="00673059" w:rsidRPr="00673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5F2"/>
    <w:multiLevelType w:val="hybridMultilevel"/>
    <w:tmpl w:val="40763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609F"/>
    <w:multiLevelType w:val="hybridMultilevel"/>
    <w:tmpl w:val="231AE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13C42"/>
    <w:multiLevelType w:val="hybridMultilevel"/>
    <w:tmpl w:val="36305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956072">
    <w:abstractNumId w:val="2"/>
  </w:num>
  <w:num w:numId="2" w16cid:durableId="544873596">
    <w:abstractNumId w:val="0"/>
  </w:num>
  <w:num w:numId="3" w16cid:durableId="122888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FD"/>
    <w:rsid w:val="000F2C62"/>
    <w:rsid w:val="00193C92"/>
    <w:rsid w:val="001A7EFC"/>
    <w:rsid w:val="001E3957"/>
    <w:rsid w:val="00376D05"/>
    <w:rsid w:val="003927BB"/>
    <w:rsid w:val="004F4AFE"/>
    <w:rsid w:val="00673059"/>
    <w:rsid w:val="00674383"/>
    <w:rsid w:val="00703322"/>
    <w:rsid w:val="00790E22"/>
    <w:rsid w:val="008E1442"/>
    <w:rsid w:val="008E322A"/>
    <w:rsid w:val="00917001"/>
    <w:rsid w:val="00A41A19"/>
    <w:rsid w:val="00A609FD"/>
    <w:rsid w:val="00B9584D"/>
    <w:rsid w:val="00BB1B7A"/>
    <w:rsid w:val="00C06199"/>
    <w:rsid w:val="00C653D1"/>
    <w:rsid w:val="00C80770"/>
    <w:rsid w:val="00CB7EB5"/>
    <w:rsid w:val="00D72141"/>
    <w:rsid w:val="00D75E4B"/>
    <w:rsid w:val="00DB6065"/>
    <w:rsid w:val="00E408B8"/>
    <w:rsid w:val="00F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9DB8"/>
  <w15:chartTrackingRefBased/>
  <w15:docId w15:val="{040348AE-AC45-46A4-A3BC-80D559E6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09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0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DUNNE, JOE A.D. (Student)</dc:creator>
  <cp:keywords/>
  <dc:description/>
  <cp:lastModifiedBy>DUNNE, JOE A.D. (Student)</cp:lastModifiedBy>
  <cp:revision>2</cp:revision>
  <dcterms:created xsi:type="dcterms:W3CDTF">2023-04-22T16:07:00Z</dcterms:created>
  <dcterms:modified xsi:type="dcterms:W3CDTF">2023-04-22T16:07:00Z</dcterms:modified>
</cp:coreProperties>
</file>