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pPr>
      <w:r>
        <w:rPr>
          <w:rFonts w:ascii="Consolas" w:cs="Consolas" w:eastAsia="Consolas" w:hAnsi="Consolas"/>
          <w:b/>
          <w:bCs/>
          <w:color w:val="1D74AD"/>
          <w:sz w:val="20"/>
          <w:szCs w:val="20"/>
        </w:rPr>
        <w:t xml:space="preserve">SECURE CHIP</w:t>
      </w:r>
    </w:p>
    <w:p>
      <w:pPr>
        <w:spacing w:after="120"/>
      </w:pPr>
      <w:r>
        <w:rPr>
          <w:rFonts w:ascii="Calibri" w:cs="Calibri" w:eastAsia="Calibri" w:hAnsi="Calibri"/>
          <w:b/>
          <w:bCs/>
          <w:color w:val="0B3652"/>
          <w:sz w:val="52"/>
          <w:szCs w:val="52"/>
        </w:rPr>
        <w:t xml:space="preserve">Hướng dẫn Sử dụng &amp; Test</w:t>
      </w:r>
    </w:p>
    <w:p>
      <w:pPr>
        <w:spacing w:after="500"/>
      </w:pPr>
      <w:r>
        <w:rPr>
          <w:rFonts w:ascii="Calibri" w:cs="Calibri" w:eastAsia="Calibri" w:hAnsi="Calibri"/>
          <w:i/>
          <w:iCs/>
          <w:color w:val="52708A"/>
          <w:sz w:val="24"/>
          <w:szCs w:val="24"/>
        </w:rPr>
        <w:t xml:space="preserve">Cổng web tra cứu chống hàng giả + dashboard nhà sản xuất + luồng xác thực mật mã qua FPGA/UART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800"/>
      </w:tblGrid>
      <w:tr>
        <w:tc>
          <w:tcPr>
            <w:tcW w:type="dxa" w:w="2800"/>
            <w:shd w:fill="0B3652" w:val="clear"/>
            <w:tcMar>
              <w:top w:type="dxa" w:w="100"/>
              <w:left w:type="dxa" w:w="120"/>
              <w:bottom w:type="dxa" w:w="100"/>
              <w:right w:type="dxa" w:w="120"/>
            </w:tcMar>
          </w:tcPr>
          <w:p>
            <w:r>
              <w:rPr>
                <w:rFonts w:ascii="Calibri" w:cs="Calibri" w:eastAsia="Calibri" w:hAnsi="Calibri"/>
                <w:b/>
                <w:bCs/>
                <w:color w:val="FFFFFF"/>
                <w:sz w:val="20"/>
                <w:szCs w:val="20"/>
              </w:rPr>
              <w:t xml:space="preserve">Vai trò</w:t>
            </w:r>
          </w:p>
        </w:tc>
        <w:tc>
          <w:tcPr>
            <w:tcW w:type="dxa" w:w="3300"/>
            <w:shd w:fill="0B3652" w:val="clear"/>
            <w:tcMar>
              <w:top w:type="dxa" w:w="100"/>
              <w:left w:type="dxa" w:w="120"/>
              <w:bottom w:type="dxa" w:w="100"/>
              <w:right w:type="dxa" w:w="120"/>
            </w:tcMar>
          </w:tcPr>
          <w:p>
            <w:r>
              <w:rPr>
                <w:rFonts w:ascii="Calibri" w:cs="Calibri" w:eastAsia="Calibri" w:hAnsi="Calibri"/>
                <w:b/>
                <w:bCs/>
                <w:color w:val="FFFFFF"/>
                <w:sz w:val="20"/>
                <w:szCs w:val="20"/>
              </w:rPr>
              <w:t xml:space="preserve">Cần gì</w:t>
            </w:r>
          </w:p>
        </w:tc>
        <w:tc>
          <w:tcPr>
            <w:tcW w:type="dxa" w:w="3800"/>
            <w:shd w:fill="0B3652" w:val="clear"/>
            <w:tcMar>
              <w:top w:type="dxa" w:w="100"/>
              <w:left w:type="dxa" w:w="120"/>
              <w:bottom w:type="dxa" w:w="100"/>
              <w:right w:type="dxa" w:w="120"/>
            </w:tcMar>
          </w:tcPr>
          <w:p>
            <w:r>
              <w:rPr>
                <w:rFonts w:ascii="Calibri" w:cs="Calibri" w:eastAsia="Calibri" w:hAnsi="Calibri"/>
                <w:b/>
                <w:bCs/>
                <w:color w:val="FFFFFF"/>
                <w:sz w:val="20"/>
                <w:szCs w:val="20"/>
              </w:rPr>
              <w:t xml:space="preserve">Chạy lệnh nào</w:t>
            </w:r>
          </w:p>
        </w:tc>
      </w:tr>
      <w:tr>
        <w:tc>
          <w:tcPr>
            <w:tcW w:type="dxa" w:w="2800"/>
            <w:tcMar>
              <w:top w:type="dxa" w:w="100"/>
              <w:left w:type="dxa" w:w="120"/>
              <w:bottom w:type="dxa" w:w="100"/>
              <w:right w:type="dxa" w:w="120"/>
            </w:tcMar>
          </w:tcPr>
          <w:p>
            <w:r>
              <w:rPr>
                <w:rFonts w:ascii="Calibri" w:cs="Calibri" w:eastAsia="Calibri" w:hAnsi="Calibri"/>
                <w:b w:val="false"/>
                <w:bCs w:val="false"/>
                <w:color w:val="0A2136"/>
                <w:sz w:val="20"/>
                <w:szCs w:val="20"/>
              </w:rPr>
              <w:t xml:space="preserve">Khách hàng / người tiêu dùng</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Chỉ cần trình duyệt, không cần cài gì</w:t>
            </w:r>
          </w:p>
        </w:tc>
        <w:tc>
          <w:tcPr>
            <w:tcW w:type="dxa" w:w="3800"/>
            <w:tcMar>
              <w:top w:type="dxa" w:w="100"/>
              <w:left w:type="dxa" w:w="120"/>
              <w:bottom w:type="dxa" w:w="100"/>
              <w:right w:type="dxa" w:w="120"/>
            </w:tcMar>
          </w:tcPr>
          <w:p>
            <w:r>
              <w:rPr>
                <w:rFonts w:ascii="Calibri" w:cs="Calibri" w:eastAsia="Calibri" w:hAnsi="Calibri"/>
                <w:b w:val="false"/>
                <w:bCs w:val="false"/>
                <w:color w:val="0A2136"/>
                <w:sz w:val="20"/>
                <w:szCs w:val="20"/>
              </w:rPr>
              <w:t xml:space="preserve">Không có — chỉ mở link do NSX cung cấp hoặc quét QR</w:t>
            </w:r>
          </w:p>
        </w:tc>
      </w:tr>
      <w:tr>
        <w:tc>
          <w:tcPr>
            <w:tcW w:type="dxa" w:w="2800"/>
            <w:tcMar>
              <w:top w:type="dxa" w:w="100"/>
              <w:left w:type="dxa" w:w="120"/>
              <w:bottom w:type="dxa" w:w="100"/>
              <w:right w:type="dxa" w:w="120"/>
            </w:tcMar>
          </w:tcPr>
          <w:p>
            <w:r>
              <w:rPr>
                <w:rFonts w:ascii="Calibri" w:cs="Calibri" w:eastAsia="Calibri" w:hAnsi="Calibri"/>
                <w:b w:val="false"/>
                <w:bCs w:val="false"/>
                <w:color w:val="0A2136"/>
                <w:sz w:val="20"/>
                <w:szCs w:val="20"/>
              </w:rPr>
              <w:t xml:space="preserve">Nhà sản xuất (NSX)</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Python, chạy web/app.py</w:t>
            </w:r>
          </w:p>
        </w:tc>
        <w:tc>
          <w:tcPr>
            <w:tcW w:type="dxa" w:w="3800"/>
            <w:tcMar>
              <w:top w:type="dxa" w:w="100"/>
              <w:left w:type="dxa" w:w="120"/>
              <w:bottom w:type="dxa" w:w="100"/>
              <w:right w:type="dxa" w:w="120"/>
            </w:tcMar>
          </w:tcPr>
          <w:p>
            <w:r>
              <w:rPr>
                <w:rFonts w:ascii="Calibri" w:cs="Calibri" w:eastAsia="Calibri" w:hAnsi="Calibri"/>
                <w:b w:val="false"/>
                <w:bCs w:val="false"/>
                <w:color w:val="0A2136"/>
                <w:sz w:val="20"/>
                <w:szCs w:val="20"/>
              </w:rPr>
              <w:t xml:space="preserve">python web/app.py</w:t>
            </w:r>
          </w:p>
        </w:tc>
      </w:tr>
      <w:tr>
        <w:tc>
          <w:tcPr>
            <w:tcW w:type="dxa" w:w="2800"/>
            <w:tcMar>
              <w:top w:type="dxa" w:w="100"/>
              <w:left w:type="dxa" w:w="120"/>
              <w:bottom w:type="dxa" w:w="100"/>
              <w:right w:type="dxa" w:w="120"/>
            </w:tcMar>
          </w:tcPr>
          <w:p>
            <w:r>
              <w:rPr>
                <w:rFonts w:ascii="Calibri" w:cs="Calibri" w:eastAsia="Calibri" w:hAnsi="Calibri"/>
                <w:b w:val="false"/>
                <w:bCs w:val="false"/>
                <w:color w:val="0A2136"/>
                <w:sz w:val="20"/>
                <w:szCs w:val="20"/>
              </w:rPr>
              <w:t xml:space="preserve">Kỹ sư kiểm thử FPGA</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Python, chip cắm UART, chạy server + client</w:t>
            </w:r>
          </w:p>
        </w:tc>
        <w:tc>
          <w:tcPr>
            <w:tcW w:type="dxa" w:w="3800"/>
            <w:tcMar>
              <w:top w:type="dxa" w:w="100"/>
              <w:left w:type="dxa" w:w="120"/>
              <w:bottom w:type="dxa" w:w="100"/>
              <w:right w:type="dxa" w:w="120"/>
            </w:tcMar>
          </w:tcPr>
          <w:p>
            <w:r>
              <w:rPr>
                <w:rFonts w:ascii="Calibri" w:cs="Calibri" w:eastAsia="Calibri" w:hAnsi="Calibri"/>
                <w:b w:val="false"/>
                <w:bCs w:val="false"/>
                <w:color w:val="0A2136"/>
                <w:sz w:val="20"/>
                <w:szCs w:val="20"/>
              </w:rPr>
              <w:t xml:space="preserve">python server/mock_server.py serve, python client/chip_tester.py</w:t>
            </w:r>
          </w:p>
        </w:tc>
      </w:tr>
    </w:tbl>
    <w:p>
      <w:pPr>
        <w:spacing w:after="160"/>
      </w:pPr>
    </w:p>
    <w:p>
      <w:pPr>
        <w:spacing w:after="160"/>
      </w:pPr>
      <w:r>
        <w:rPr>
          <w:rFonts w:ascii="Calibri" w:cs="Calibri" w:eastAsia="Calibri" w:hAnsi="Calibri"/>
          <w:color w:val="0A2136"/>
          <w:sz w:val="22"/>
          <w:szCs w:val="22"/>
        </w:rPr>
        <w:t xml:space="preserve">Tài liệu này gồm 2 phần: (1) Hướng dẫn sử dụng — cách chạy và vận hành từng thành phần theo đúng vai trò, và (2) Hướng dẫn test — kịch bản kiểm thử chi tiết kèm checklist. Đọc kèm README.md (tổng quan cấu trúc thư mục) và web/README_WEB.md (chi tiết riêng cổng web) nếu cần tra cứu thêm.</w:t>
      </w:r>
    </w:p>
    <w:p>
      <w:pPr>
        <w:spacing w:after="150" w:before="400"/>
      </w:pPr>
      <w:r>
        <w:rPr>
          <w:b/>
          <w:bCs/>
          <w:color w:val="0B3652"/>
          <w:sz w:val="26"/>
          <w:szCs w:val="26"/>
        </w:rPr>
        <w:t xml:space="preserve">Mục lục</w:t>
      </w:r>
    </w:p>
    <w:p>
      <w:pPr>
        <w:spacing w:after="90"/>
        <w:ind w:left="200"/>
      </w:pPr>
      <w:r>
        <w:rPr>
          <w:rFonts w:ascii="Calibri" w:cs="Calibri" w:eastAsia="Calibri" w:hAnsi="Calibri"/>
          <w:b/>
          <w:bCs/>
          <w:color w:val="0B3652"/>
          <w:sz w:val="22"/>
          <w:szCs w:val="22"/>
        </w:rPr>
        <w:t xml:space="preserve">•  PHẦN I — HƯỚNG DẪN SỬ DỤNG</w:t>
      </w:r>
    </w:p>
    <w:p>
      <w:pPr>
        <w:spacing w:after="90"/>
        <w:ind w:left="460"/>
      </w:pPr>
      <w:r>
        <w:rPr>
          <w:rFonts w:ascii="Calibri" w:cs="Calibri" w:eastAsia="Calibri" w:hAnsi="Calibri"/>
          <w:b w:val="false"/>
          <w:bCs w:val="false"/>
          <w:color w:val="52708A"/>
          <w:sz w:val="22"/>
          <w:szCs w:val="22"/>
        </w:rPr>
        <w:t xml:space="preserve">‣  1. Giới thiệu hệ thống</w:t>
      </w:r>
    </w:p>
    <w:p>
      <w:pPr>
        <w:spacing w:after="90"/>
        <w:ind w:left="460"/>
      </w:pPr>
      <w:r>
        <w:rPr>
          <w:rFonts w:ascii="Calibri" w:cs="Calibri" w:eastAsia="Calibri" w:hAnsi="Calibri"/>
          <w:b w:val="false"/>
          <w:bCs w:val="false"/>
          <w:color w:val="52708A"/>
          <w:sz w:val="22"/>
          <w:szCs w:val="22"/>
        </w:rPr>
        <w:t xml:space="preserve">‣  2. Cài đặt</w:t>
      </w:r>
    </w:p>
    <w:p>
      <w:pPr>
        <w:spacing w:after="90"/>
        <w:ind w:left="460"/>
      </w:pPr>
      <w:r>
        <w:rPr>
          <w:rFonts w:ascii="Calibri" w:cs="Calibri" w:eastAsia="Calibri" w:hAnsi="Calibri"/>
          <w:b w:val="false"/>
          <w:bCs w:val="false"/>
          <w:color w:val="52708A"/>
          <w:sz w:val="22"/>
          <w:szCs w:val="22"/>
        </w:rPr>
        <w:t xml:space="preserve">‣  3. Sử dụng — Nhà sản xuất (dashboard)</w:t>
      </w:r>
    </w:p>
    <w:p>
      <w:pPr>
        <w:spacing w:after="90"/>
        <w:ind w:left="460"/>
      </w:pPr>
      <w:r>
        <w:rPr>
          <w:rFonts w:ascii="Calibri" w:cs="Calibri" w:eastAsia="Calibri" w:hAnsi="Calibri"/>
          <w:b w:val="false"/>
          <w:bCs w:val="false"/>
          <w:color w:val="52708A"/>
          <w:sz w:val="22"/>
          <w:szCs w:val="22"/>
        </w:rPr>
        <w:t xml:space="preserve">‣  4. Sử dụng — Khách hàng (tra cứu)</w:t>
      </w:r>
    </w:p>
    <w:p>
      <w:pPr>
        <w:spacing w:after="90"/>
        <w:ind w:left="460"/>
      </w:pPr>
      <w:r>
        <w:rPr>
          <w:rFonts w:ascii="Calibri" w:cs="Calibri" w:eastAsia="Calibri" w:hAnsi="Calibri"/>
          <w:b w:val="false"/>
          <w:bCs w:val="false"/>
          <w:color w:val="52708A"/>
          <w:sz w:val="22"/>
          <w:szCs w:val="22"/>
        </w:rPr>
        <w:t xml:space="preserve">‣  5. Sử dụng — Kỹ sư FPGA (UART)</w:t>
      </w:r>
    </w:p>
    <w:p>
      <w:pPr>
        <w:spacing w:after="90"/>
        <w:ind w:left="200"/>
      </w:pPr>
      <w:r>
        <w:rPr>
          <w:rFonts w:ascii="Calibri" w:cs="Calibri" w:eastAsia="Calibri" w:hAnsi="Calibri"/>
          <w:b/>
          <w:bCs/>
          <w:color w:val="0B3652"/>
          <w:sz w:val="22"/>
          <w:szCs w:val="22"/>
        </w:rPr>
        <w:t xml:space="preserve">•  PHẦN II — HƯỚNG DẪN TEST</w:t>
      </w:r>
    </w:p>
    <w:p>
      <w:pPr>
        <w:spacing w:after="90"/>
        <w:ind w:left="460"/>
      </w:pPr>
      <w:r>
        <w:rPr>
          <w:rFonts w:ascii="Calibri" w:cs="Calibri" w:eastAsia="Calibri" w:hAnsi="Calibri"/>
          <w:b w:val="false"/>
          <w:bCs w:val="false"/>
          <w:color w:val="52708A"/>
          <w:sz w:val="22"/>
          <w:szCs w:val="22"/>
        </w:rPr>
        <w:t xml:space="preserve">‣  6. Test cổng web (không cần FPGA)</w:t>
      </w:r>
    </w:p>
    <w:p>
      <w:pPr>
        <w:spacing w:after="90"/>
        <w:ind w:left="460"/>
      </w:pPr>
      <w:r>
        <w:rPr>
          <w:rFonts w:ascii="Calibri" w:cs="Calibri" w:eastAsia="Calibri" w:hAnsi="Calibri"/>
          <w:b w:val="false"/>
          <w:bCs w:val="false"/>
          <w:color w:val="52708A"/>
          <w:sz w:val="22"/>
          <w:szCs w:val="22"/>
        </w:rPr>
        <w:t xml:space="preserve">‣  7. Test với FPGA thật (cần UART)</w:t>
      </w:r>
    </w:p>
    <w:p>
      <w:pPr>
        <w:spacing w:after="90"/>
        <w:ind w:left="460"/>
      </w:pPr>
      <w:r>
        <w:rPr>
          <w:rFonts w:ascii="Calibri" w:cs="Calibri" w:eastAsia="Calibri" w:hAnsi="Calibri"/>
          <w:b w:val="false"/>
          <w:bCs w:val="false"/>
          <w:color w:val="52708A"/>
          <w:sz w:val="22"/>
          <w:szCs w:val="22"/>
        </w:rPr>
        <w:t xml:space="preserve">‣  8. Checklist tổng hợp</w:t>
      </w:r>
    </w:p>
    <w:p>
      <w:pPr>
        <w:spacing w:after="90"/>
        <w:ind w:left="460"/>
      </w:pPr>
      <w:r>
        <w:rPr>
          <w:rFonts w:ascii="Calibri" w:cs="Calibri" w:eastAsia="Calibri" w:hAnsi="Calibri"/>
          <w:b w:val="false"/>
          <w:bCs w:val="false"/>
          <w:color w:val="52708A"/>
          <w:sz w:val="22"/>
          <w:szCs w:val="22"/>
        </w:rPr>
        <w:t xml:space="preserve">‣  9. Xử lý lỗi thường gặp</w:t>
      </w:r>
    </w:p>
    <w:p>
      <w:r>
        <w:br w:type="page"/>
      </w:r>
    </w:p>
    <w:p>
      <w:pPr>
        <w:spacing w:after="60"/>
      </w:pPr>
      <w:r>
        <w:rPr>
          <w:b/>
          <w:bCs/>
          <w:color w:val="FFFFFF"/>
          <w:sz w:val="20"/>
          <w:szCs w:val="20"/>
          <w:shd w:fill="0B3652" w:val="clear"/>
        </w:rPr>
        <w:t xml:space="preserve">PHẦN I</w:t>
      </w:r>
    </w:p>
    <w:p>
      <w:pPr>
        <w:spacing w:after="300"/>
      </w:pPr>
      <w:r>
        <w:rPr>
          <w:b/>
          <w:bCs/>
          <w:color w:val="0B3652"/>
          <w:sz w:val="36"/>
          <w:szCs w:val="36"/>
        </w:rPr>
        <w:t xml:space="preserve">HƯỚNG DẪN SỬ DỤNG</w:t>
      </w:r>
    </w:p>
    <w:p>
      <w:pPr>
        <w:pStyle w:val="Heading1"/>
        <w:pBdr>
          <w:bottom w:val="single" w:color="1D74AD" w:sz="6" w:space="6"/>
        </w:pBdr>
        <w:spacing w:after="220" w:before="480"/>
      </w:pPr>
      <w:r>
        <w:t xml:space="preserve">1. Giới thiệu hệ thống</w:t>
      </w:r>
    </w:p>
    <w:p>
      <w:pPr>
        <w:spacing w:after="160"/>
      </w:pPr>
      <w:r>
        <w:rPr>
          <w:rFonts w:ascii="Calibri" w:cs="Calibri" w:eastAsia="Calibri" w:hAnsi="Calibri"/>
          <w:color w:val="0A2136"/>
          <w:sz w:val="22"/>
          <w:szCs w:val="22"/>
        </w:rPr>
        <w:t xml:space="preserve">Secure Chip gồm 3 thành phần chạy độc lập, dùng chung 1 database (secure_chip.db):</w:t>
      </w:r>
    </w:p>
    <w:p>
      <w:pPr>
        <w:pStyle w:val="ListParagraph"/>
        <w:numPr>
          <w:ilvl w:val="0"/>
          <w:numId w:val="1"/>
        </w:numPr>
        <w:spacing w:after="90"/>
      </w:pPr>
      <w:r>
        <w:rPr>
          <w:rFonts w:ascii="Calibri" w:cs="Calibri" w:eastAsia="Calibri" w:hAnsi="Calibri"/>
          <w:b/>
          <w:bCs/>
          <w:color w:val="0A2136"/>
          <w:sz w:val="22"/>
          <w:szCs w:val="22"/>
        </w:rPr>
        <w:t xml:space="preserve">Web portal (web/app.py) — tra cứu công khai cho khách hàng + dashboard quản lý chip cho nhà sản xuất. Không cần phần cứng.</w:t>
      </w:r>
    </w:p>
    <w:p>
      <w:pPr>
        <w:pStyle w:val="ListParagraph"/>
        <w:numPr>
          <w:ilvl w:val="0"/>
          <w:numId w:val="1"/>
        </w:numPr>
        <w:spacing w:after="90"/>
      </w:pPr>
      <w:r>
        <w:rPr>
          <w:rFonts w:ascii="Calibri" w:cs="Calibri" w:eastAsia="Calibri" w:hAnsi="Calibri"/>
          <w:b/>
          <w:bCs/>
          <w:color w:val="0A2136"/>
          <w:sz w:val="22"/>
          <w:szCs w:val="22"/>
        </w:rPr>
        <w:t xml:space="preserve">Server xác thực mật mã gốc (server/mock_server.py) — nói chuyện với FPGA thật qua UART, chạy challenge-response AES-128.</w:t>
      </w:r>
    </w:p>
    <w:p>
      <w:pPr>
        <w:pStyle w:val="ListParagraph"/>
        <w:numPr>
          <w:ilvl w:val="0"/>
          <w:numId w:val="1"/>
        </w:numPr>
        <w:spacing w:after="90"/>
      </w:pPr>
      <w:r>
        <w:rPr>
          <w:rFonts w:ascii="Calibri" w:cs="Calibri" w:eastAsia="Calibri" w:hAnsi="Calibri"/>
          <w:b/>
          <w:bCs/>
          <w:color w:val="0A2136"/>
          <w:sz w:val="22"/>
          <w:szCs w:val="22"/>
        </w:rPr>
        <w:t xml:space="preserve">Client/tester (client/chip_tester.py, demo_scenarios.py) — công cụ PC dùng để đọc UID và gửi thử thách trực tiếp tới chip FPGA.</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20"/>
        </w:tblCellMar>
      </w:tblPr>
      <w:tblGrid>
        <w:gridCol w:w="9350"/>
      </w:tblGrid>
      <w:tr>
        <w:tc>
          <w:tcPr>
            <w:tcW w:type="dxa" w:w="9350"/>
            <w:tcBorders>
              <w:top w:val="single" w:color="1D74AD" w:sz="4"/>
              <w:left w:val="single" w:color="1D74AD" w:sz="16"/>
              <w:bottom w:val="single" w:color="1D74AD" w:sz="4"/>
              <w:right w:val="single" w:color="1D74AD" w:sz="4"/>
            </w:tcBorders>
            <w:shd w:fill="DCEAF8" w:val="clear"/>
            <w:tcMar>
              <w:top w:type="dxa" w:w="140"/>
              <w:left w:type="dxa" w:w="220"/>
              <w:bottom w:type="dxa" w:w="140"/>
              <w:right w:type="dxa" w:w="220"/>
            </w:tcMar>
          </w:tcPr>
          <w:p>
            <w:pPr>
              <w:spacing w:after="40"/>
            </w:pPr>
            <w:r>
              <w:rPr>
                <w:rFonts w:ascii="Calibri" w:cs="Calibri" w:eastAsia="Calibri" w:hAnsi="Calibri"/>
                <w:b/>
                <w:bCs/>
                <w:color w:val="0B3652"/>
                <w:sz w:val="19"/>
                <w:szCs w:val="19"/>
              </w:rPr>
              <w:t xml:space="preserve">MẸO</w:t>
            </w:r>
          </w:p>
          <w:p>
            <w:r>
              <w:rPr>
                <w:rFonts w:ascii="Calibri" w:cs="Calibri" w:eastAsia="Calibri" w:hAnsi="Calibri"/>
                <w:color w:val="0A2136"/>
                <w:sz w:val="21"/>
                <w:szCs w:val="21"/>
              </w:rPr>
              <w:t xml:space="preserve">Nếu chưa có FPGA, bạn vẫn dùng được đầy đủ web portal (tra cứu + dashboard) — chỉ luồng xác thực mật mã đầy đủ mới cần chip thật.</w:t>
            </w:r>
          </w:p>
        </w:tc>
      </w:tr>
    </w:tbl>
    <w:p>
      <w:pPr>
        <w:pStyle w:val="Heading1"/>
        <w:pBdr>
          <w:bottom w:val="single" w:color="1D74AD" w:sz="6" w:space="6"/>
        </w:pBdr>
        <w:spacing w:after="220" w:before="480"/>
      </w:pPr>
      <w:r>
        <w:t xml:space="preserve">2. Cài đặt</w:t>
      </w:r>
    </w:p>
    <w:p>
      <w:pPr>
        <w:spacing w:after="160"/>
      </w:pPr>
      <w:r>
        <w:rPr>
          <w:rFonts w:ascii="Calibri" w:cs="Calibri" w:eastAsia="Calibri" w:hAnsi="Calibri"/>
          <w:color w:val="0A2136"/>
          <w:sz w:val="22"/>
          <w:szCs w:val="22"/>
        </w:rPr>
        <w:t xml:space="preserve">Làm 1 lần duy nhất. Mở terminal, đứng đúng ở thư mục gốc secure_chip_web:</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100"/>
              <w:ind w:left="220"/>
            </w:pPr>
            <w:r>
              <w:rPr>
                <w:rFonts w:ascii="Consolas" w:cs="Consolas" w:eastAsia="Consolas" w:hAnsi="Consolas"/>
                <w:b/>
                <w:bCs/>
                <w:color w:val="8FB4D6"/>
                <w:sz w:val="17"/>
                <w:szCs w:val="17"/>
              </w:rPr>
              <w:t xml:space="preserve">▸ Cài đặt</w:t>
            </w:r>
          </w:p>
          <w:p>
            <w:pPr>
              <w:shd w:fill="0B1F2A" w:val="clear"/>
              <w:spacing w:after="20" w:before="0"/>
              <w:ind w:left="220"/>
            </w:pPr>
            <w:r>
              <w:rPr>
                <w:rFonts w:ascii="Consolas" w:cs="Consolas" w:eastAsia="Consolas" w:hAnsi="Consolas"/>
                <w:color w:val="D7E8F5"/>
                <w:sz w:val="19"/>
                <w:szCs w:val="19"/>
              </w:rPr>
              <w:t xml:space="preserve">$ cd C:\Project_QR_Chip\...\SecureSoC\secure_chip_web</w:t>
            </w:r>
          </w:p>
          <w:p>
            <w:pPr>
              <w:shd w:fill="0B1F2A" w:val="clear"/>
              <w:spacing w:after="0" w:before="0"/>
              <w:ind w:left="220"/>
            </w:pPr>
            <w:r>
              <w:rPr>
                <w:rFonts w:ascii="Consolas" w:cs="Consolas" w:eastAsia="Consolas" w:hAnsi="Consolas"/>
                <w:color w:val="D7E8F5"/>
                <w:sz w:val="19"/>
                <w:szCs w:val="19"/>
              </w:rPr>
              <w:t xml:space="preserve">$ pip install -r requirements.txt</w:t>
            </w:r>
          </w:p>
        </w:tc>
      </w:tr>
    </w:tbl>
    <w:p>
      <w:pPr>
        <w:spacing w:after="160"/>
      </w:pPr>
      <w:r>
        <w:rPr>
          <w:rFonts w:ascii="Calibri" w:cs="Calibri" w:eastAsia="Calibri" w:hAnsi="Calibri"/>
          <w:color w:val="0A2136"/>
          <w:sz w:val="22"/>
          <w:szCs w:val="22"/>
        </w:rPr>
        <w:t xml:space="preserve">Cấu trúc thư mục sau khi cài đặt đúng phải như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20" w:before="0"/>
              <w:ind w:left="220"/>
            </w:pPr>
            <w:r>
              <w:rPr>
                <w:rFonts w:ascii="Consolas" w:cs="Consolas" w:eastAsia="Consolas" w:hAnsi="Consolas"/>
                <w:color w:val="D7E8F5"/>
                <w:sz w:val="19"/>
                <w:szCs w:val="19"/>
              </w:rPr>
              <w:t xml:space="preserve">secure_chip_web/</w:t>
            </w:r>
          </w:p>
          <w:p>
            <w:pPr>
              <w:shd w:fill="0B1F2A" w:val="clear"/>
              <w:spacing w:after="20" w:before="0"/>
              <w:ind w:left="220"/>
            </w:pPr>
            <w:r>
              <w:rPr>
                <w:rFonts w:ascii="Consolas" w:cs="Consolas" w:eastAsia="Consolas" w:hAnsi="Consolas"/>
                <w:color w:val="D7E8F5"/>
                <w:sz w:val="19"/>
                <w:szCs w:val="19"/>
              </w:rPr>
              <w:t xml:space="preserve">├── common/secure_chip_common.py</w:t>
            </w:r>
          </w:p>
          <w:p>
            <w:pPr>
              <w:shd w:fill="0B1F2A" w:val="clear"/>
              <w:spacing w:after="20" w:before="0"/>
              <w:ind w:left="220"/>
            </w:pPr>
            <w:r>
              <w:rPr>
                <w:rFonts w:ascii="Consolas" w:cs="Consolas" w:eastAsia="Consolas" w:hAnsi="Consolas"/>
                <w:color w:val="D7E8F5"/>
                <w:sz w:val="19"/>
                <w:szCs w:val="19"/>
              </w:rPr>
              <w:t xml:space="preserve">├── server/mock_server.py</w:t>
            </w:r>
          </w:p>
          <w:p>
            <w:pPr>
              <w:shd w:fill="0B1F2A" w:val="clear"/>
              <w:spacing w:after="20" w:before="0"/>
              <w:ind w:left="220"/>
            </w:pPr>
            <w:r>
              <w:rPr>
                <w:rFonts w:ascii="Consolas" w:cs="Consolas" w:eastAsia="Consolas" w:hAnsi="Consolas"/>
                <w:color w:val="D7E8F5"/>
                <w:sz w:val="19"/>
                <w:szCs w:val="19"/>
              </w:rPr>
              <w:t xml:space="preserve">├── client/chip_tester.py, demo_scenarios.py</w:t>
            </w:r>
          </w:p>
          <w:p>
            <w:pPr>
              <w:shd w:fill="0B1F2A" w:val="clear"/>
              <w:spacing w:after="20" w:before="0"/>
              <w:ind w:left="220"/>
            </w:pPr>
            <w:r>
              <w:rPr>
                <w:rFonts w:ascii="Consolas" w:cs="Consolas" w:eastAsia="Consolas" w:hAnsi="Consolas"/>
                <w:color w:val="D7E8F5"/>
                <w:sz w:val="19"/>
                <w:szCs w:val="19"/>
              </w:rPr>
              <w:t xml:space="preserve">├── tools/verify_aes.py</w:t>
            </w:r>
          </w:p>
          <w:p>
            <w:pPr>
              <w:shd w:fill="0B1F2A" w:val="clear"/>
              <w:spacing w:after="20" w:before="0"/>
              <w:ind w:left="220"/>
            </w:pPr>
            <w:r>
              <w:rPr>
                <w:rFonts w:ascii="Consolas" w:cs="Consolas" w:eastAsia="Consolas" w:hAnsi="Consolas"/>
                <w:color w:val="D7E8F5"/>
                <w:sz w:val="19"/>
                <w:szCs w:val="19"/>
              </w:rPr>
              <w:t xml:space="preserve">├── web/app.py + templates/</w:t>
            </w:r>
          </w:p>
          <w:p>
            <w:pPr>
              <w:shd w:fill="0B1F2A" w:val="clear"/>
              <w:spacing w:after="20" w:before="0"/>
              <w:ind w:left="220"/>
            </w:pPr>
            <w:r>
              <w:rPr>
                <w:rFonts w:ascii="Consolas" w:cs="Consolas" w:eastAsia="Consolas" w:hAnsi="Consolas"/>
                <w:color w:val="D7E8F5"/>
                <w:sz w:val="19"/>
                <w:szCs w:val="19"/>
              </w:rPr>
              <w:t xml:space="preserve">├── data/                     # secure_chip.db tự tạo ở đây</w:t>
            </w:r>
          </w:p>
          <w:p>
            <w:pPr>
              <w:shd w:fill="0B1F2A" w:val="clear"/>
              <w:spacing w:after="20" w:before="0"/>
              <w:ind w:left="220"/>
            </w:pPr>
            <w:r>
              <w:rPr>
                <w:rFonts w:ascii="Consolas" w:cs="Consolas" w:eastAsia="Consolas" w:hAnsi="Consolas"/>
                <w:color w:val="D7E8F5"/>
                <w:sz w:val="19"/>
                <w:szCs w:val="19"/>
              </w:rPr>
              <w:t xml:space="preserve">├── requirements.txt</w:t>
            </w:r>
          </w:p>
          <w:p>
            <w:pPr>
              <w:shd w:fill="0B1F2A" w:val="clear"/>
              <w:spacing w:after="0" w:before="0"/>
              <w:ind w:left="220"/>
            </w:pPr>
            <w:r>
              <w:rPr>
                <w:rFonts w:ascii="Consolas" w:cs="Consolas" w:eastAsia="Consolas" w:hAnsi="Consolas"/>
                <w:color w:val="D7E8F5"/>
                <w:sz w:val="19"/>
                <w:szCs w:val="19"/>
              </w:rPr>
              <w:t xml:space="preserve">└── README.md</w:t>
            </w:r>
          </w:p>
        </w:tc>
      </w:tr>
    </w:tbl>
    <w:p>
      <w:pPr>
        <w:pStyle w:val="Heading1"/>
        <w:pBdr>
          <w:bottom w:val="single" w:color="1D74AD" w:sz="6" w:space="6"/>
        </w:pBdr>
        <w:spacing w:after="220" w:before="480"/>
      </w:pPr>
      <w:r>
        <w:t xml:space="preserve">3. Sử dụng — Nhà sản xuất (dashboard)</w:t>
      </w:r>
    </w:p>
    <w:p>
      <w:pPr>
        <w:spacing w:after="160"/>
      </w:pPr>
      <w:r>
        <w:rPr>
          <w:rFonts w:ascii="Calibri" w:cs="Calibri" w:eastAsia="Calibri" w:hAnsi="Calibri"/>
          <w:color w:val="0A2136"/>
          <w:sz w:val="22"/>
          <w:szCs w:val="22"/>
        </w:rPr>
        <w:t xml:space="preserve">Vai trò này quản lý chip: tạo tài khoản, đăng ký chip mới, bật/tắt chip, xem lịch sử tra cứu.</w:t>
      </w:r>
    </w:p>
    <w:p>
      <w:pPr>
        <w:spacing w:after="80" w:before="220"/>
      </w:pPr>
      <w:r>
        <w:rPr>
          <w:rFonts w:ascii="Calibri" w:cs="Calibri" w:eastAsia="Calibri" w:hAnsi="Calibri"/>
          <w:b/>
          <w:bCs/>
          <w:color w:val="FFFFFF"/>
          <w:sz w:val="20"/>
          <w:szCs w:val="20"/>
          <w:shd w:fill="0B3652" w:val="clear"/>
        </w:rPr>
        <w:t xml:space="preserve">  1  </w:t>
      </w:r>
      <w:r>
        <w:rPr>
          <w:rFonts w:ascii="Calibri" w:cs="Calibri" w:eastAsia="Calibri" w:hAnsi="Calibri"/>
          <w:b/>
          <w:bCs/>
          <w:color w:val="0B3652"/>
          <w:sz w:val="23"/>
          <w:szCs w:val="23"/>
        </w:rPr>
        <w:t xml:space="preserve">  Khởi động web portal</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100"/>
              <w:ind w:left="220"/>
            </w:pPr>
            <w:r>
              <w:rPr>
                <w:rFonts w:ascii="Consolas" w:cs="Consolas" w:eastAsia="Consolas" w:hAnsi="Consolas"/>
                <w:b/>
                <w:bCs/>
                <w:color w:val="8FB4D6"/>
                <w:sz w:val="17"/>
                <w:szCs w:val="17"/>
              </w:rPr>
              <w:t xml:space="preserve">▸ Chạy server</w:t>
            </w:r>
          </w:p>
          <w:p>
            <w:pPr>
              <w:shd w:fill="0B1F2A" w:val="clear"/>
              <w:spacing w:after="0" w:before="0"/>
              <w:ind w:left="220"/>
            </w:pPr>
            <w:r>
              <w:rPr>
                <w:rFonts w:ascii="Consolas" w:cs="Consolas" w:eastAsia="Consolas" w:hAnsi="Consolas"/>
                <w:color w:val="D7E8F5"/>
                <w:sz w:val="19"/>
                <w:szCs w:val="19"/>
              </w:rPr>
              <w:t xml:space="preserve">$ python web/app.py</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20"/>
        </w:tblCellMar>
      </w:tblPr>
      <w:tblGrid>
        <w:gridCol w:w="9350"/>
      </w:tblGrid>
      <w:tr>
        <w:tc>
          <w:tcPr>
            <w:tcW w:type="dxa" w:w="9350"/>
            <w:tcBorders>
              <w:top w:val="single" w:color="157A55" w:sz="4"/>
              <w:left w:val="single" w:color="157A55" w:sz="16"/>
              <w:bottom w:val="single" w:color="157A55" w:sz="4"/>
              <w:right w:val="single" w:color="157A55" w:sz="4"/>
            </w:tcBorders>
            <w:shd w:fill="DCF2E7" w:val="clear"/>
            <w:tcMar>
              <w:top w:type="dxa" w:w="140"/>
              <w:left w:type="dxa" w:w="220"/>
              <w:bottom w:type="dxa" w:w="140"/>
              <w:right w:type="dxa" w:w="220"/>
            </w:tcMar>
          </w:tcPr>
          <w:p>
            <w:pPr>
              <w:spacing w:after="40"/>
            </w:pPr>
            <w:r>
              <w:rPr>
                <w:rFonts w:ascii="Calibri" w:cs="Calibri" w:eastAsia="Calibri" w:hAnsi="Calibri"/>
                <w:b/>
                <w:bCs/>
                <w:color w:val="157A55"/>
                <w:sz w:val="19"/>
                <w:szCs w:val="19"/>
              </w:rPr>
              <w:t xml:space="preserve">KẾT QUẢ MONG ĐỢI</w:t>
            </w:r>
          </w:p>
          <w:p>
            <w:r>
              <w:rPr>
                <w:rFonts w:ascii="Calibri" w:cs="Calibri" w:eastAsia="Calibri" w:hAnsi="Calibri"/>
                <w:color w:val="0A2136"/>
                <w:sz w:val="21"/>
                <w:szCs w:val="21"/>
              </w:rPr>
              <w:t xml:space="preserve">Terminal hiện: "Secure Chip Web Portal running on http://127.0.0.1:5050". Mở link này bằng trình duyệt.</w:t>
            </w:r>
          </w:p>
        </w:tc>
      </w:tr>
    </w:tbl>
    <w:p>
      <w:pPr>
        <w:spacing w:after="80" w:before="220"/>
      </w:pPr>
      <w:r>
        <w:rPr>
          <w:rFonts w:ascii="Calibri" w:cs="Calibri" w:eastAsia="Calibri" w:hAnsi="Calibri"/>
          <w:b/>
          <w:bCs/>
          <w:color w:val="FFFFFF"/>
          <w:sz w:val="20"/>
          <w:szCs w:val="20"/>
          <w:shd w:fill="0B3652" w:val="clear"/>
        </w:rPr>
        <w:t xml:space="preserve">  2  </w:t>
      </w:r>
      <w:r>
        <w:rPr>
          <w:rFonts w:ascii="Calibri" w:cs="Calibri" w:eastAsia="Calibri" w:hAnsi="Calibri"/>
          <w:b/>
          <w:bCs/>
          <w:color w:val="0B3652"/>
          <w:sz w:val="23"/>
          <w:szCs w:val="23"/>
        </w:rPr>
        <w:t xml:space="preserve">  Tạo tài khoản nhà sản xuất</w:t>
      </w:r>
    </w:p>
    <w:p>
      <w:pPr>
        <w:spacing w:after="160"/>
      </w:pPr>
      <w:r>
        <w:rPr>
          <w:rFonts w:ascii="Calibri" w:cs="Calibri" w:eastAsia="Calibri" w:hAnsi="Calibri"/>
          <w:color w:val="0A2136"/>
          <w:sz w:val="22"/>
          <w:szCs w:val="22"/>
        </w:rPr>
        <w:t xml:space="preserve">Bấm "Tạo tài khoản" ở góc trên → điền tên nhà sản xuất, tên đăng nhập, mật khẩu (tối thiểu 8 ký tự) → submit → quay lại đăng nhập bằng tài khoản vừa tạo.</w:t>
      </w:r>
    </w:p>
    <w:p>
      <w:pPr>
        <w:spacing w:after="80" w:before="220"/>
      </w:pPr>
      <w:r>
        <w:rPr>
          <w:rFonts w:ascii="Calibri" w:cs="Calibri" w:eastAsia="Calibri" w:hAnsi="Calibri"/>
          <w:b/>
          <w:bCs/>
          <w:color w:val="FFFFFF"/>
          <w:sz w:val="20"/>
          <w:szCs w:val="20"/>
          <w:shd w:fill="0B3652" w:val="clear"/>
        </w:rPr>
        <w:t xml:space="preserve">  3  </w:t>
      </w:r>
      <w:r>
        <w:rPr>
          <w:rFonts w:ascii="Calibri" w:cs="Calibri" w:eastAsia="Calibri" w:hAnsi="Calibri"/>
          <w:b/>
          <w:bCs/>
          <w:color w:val="0B3652"/>
          <w:sz w:val="23"/>
          <w:szCs w:val="23"/>
        </w:rPr>
        <w:t xml:space="preserve">  Đăng ký chip mới</w:t>
      </w:r>
    </w:p>
    <w:p>
      <w:pPr>
        <w:spacing w:after="160"/>
      </w:pPr>
      <w:r>
        <w:rPr>
          <w:rFonts w:ascii="Calibri" w:cs="Calibri" w:eastAsia="Calibri" w:hAnsi="Calibri"/>
          <w:color w:val="0A2136"/>
          <w:sz w:val="22"/>
          <w:szCs w:val="22"/>
        </w:rPr>
        <w:t xml:space="preserve">Trong dashboard, bấm "+ Đăng ký chip mới". Hệ thống tự gợi ý UID + khóa AES-128 ngẫu nhiên — nếu đang đăng ký chip FPGA thật, thay 2 giá trị này bằng UID/khóa thật đã nạp vào phần cứng. Điền tên sản phẩm, ngày đóng gói, submit.</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20"/>
        </w:tblCellMar>
      </w:tblPr>
      <w:tblGrid>
        <w:gridCol w:w="9350"/>
      </w:tblGrid>
      <w:tr>
        <w:tc>
          <w:tcPr>
            <w:tcW w:type="dxa" w:w="9350"/>
            <w:tcBorders>
              <w:top w:val="single" w:color="9C3626" w:sz="4"/>
              <w:left w:val="single" w:color="9C3626" w:sz="16"/>
              <w:bottom w:val="single" w:color="9C3626" w:sz="4"/>
              <w:right w:val="single" w:color="9C3626" w:sz="4"/>
            </w:tcBorders>
            <w:shd w:fill="FBE4DF" w:val="clear"/>
            <w:tcMar>
              <w:top w:type="dxa" w:w="140"/>
              <w:left w:type="dxa" w:w="220"/>
              <w:bottom w:type="dxa" w:w="140"/>
              <w:right w:type="dxa" w:w="220"/>
            </w:tcMar>
          </w:tcPr>
          <w:p>
            <w:pPr>
              <w:spacing w:after="40"/>
            </w:pPr>
            <w:r>
              <w:rPr>
                <w:rFonts w:ascii="Calibri" w:cs="Calibri" w:eastAsia="Calibri" w:hAnsi="Calibri"/>
                <w:b/>
                <w:bCs/>
                <w:color w:val="9C3626"/>
                <w:sz w:val="19"/>
                <w:szCs w:val="19"/>
              </w:rPr>
              <w:t xml:space="preserve">LƯU Ý</w:t>
            </w:r>
          </w:p>
          <w:p>
            <w:r>
              <w:rPr>
                <w:rFonts w:ascii="Calibri" w:cs="Calibri" w:eastAsia="Calibri" w:hAnsi="Calibri"/>
                <w:color w:val="0A2136"/>
                <w:sz w:val="21"/>
                <w:szCs w:val="21"/>
              </w:rPr>
              <w:t xml:space="preserve">Khóa AES chỉ hiển thị 1 lần lúc tạo, không lưu lại để xem sau — hãy lưu khóa thật ở nơi an toàn riêng nếu cần đối chiếu sau này.</w:t>
            </w:r>
          </w:p>
        </w:tc>
      </w:tr>
    </w:tbl>
    <w:p>
      <w:pPr>
        <w:spacing w:after="80" w:before="220"/>
      </w:pPr>
      <w:r>
        <w:rPr>
          <w:rFonts w:ascii="Calibri" w:cs="Calibri" w:eastAsia="Calibri" w:hAnsi="Calibri"/>
          <w:b/>
          <w:bCs/>
          <w:color w:val="FFFFFF"/>
          <w:sz w:val="20"/>
          <w:szCs w:val="20"/>
          <w:shd w:fill="0B3652" w:val="clear"/>
        </w:rPr>
        <w:t xml:space="preserve">  4  </w:t>
      </w:r>
      <w:r>
        <w:rPr>
          <w:rFonts w:ascii="Calibri" w:cs="Calibri" w:eastAsia="Calibri" w:hAnsi="Calibri"/>
          <w:b/>
          <w:bCs/>
          <w:color w:val="0B3652"/>
          <w:sz w:val="23"/>
          <w:szCs w:val="23"/>
        </w:rPr>
        <w:t xml:space="preserve">  Quản lý chip</w:t>
      </w:r>
    </w:p>
    <w:p>
      <w:pPr>
        <w:spacing w:after="160"/>
      </w:pPr>
      <w:r>
        <w:rPr>
          <w:rFonts w:ascii="Calibri" w:cs="Calibri" w:eastAsia="Calibri" w:hAnsi="Calibri"/>
          <w:color w:val="0A2136"/>
          <w:sz w:val="22"/>
          <w:szCs w:val="22"/>
        </w:rPr>
        <w:t xml:space="preserve">Bấm "Chỉnh sửa" trên 1 dòng chip để đổi tên sản phẩm, ngày đóng gói, hoặc bật/tắt (disable) chip đó — dùng khi cần thu hồi sản phẩm lỗi hoặc phát hiện chip bị làm giả.</w:t>
      </w:r>
    </w:p>
    <w:p>
      <w:pPr>
        <w:spacing w:after="160"/>
      </w:pPr>
      <w:r>
        <w:rPr>
          <w:rFonts w:ascii="Calibri" w:cs="Calibri" w:eastAsia="Calibri" w:hAnsi="Calibri"/>
          <w:color w:val="0A2136"/>
          <w:sz w:val="22"/>
          <w:szCs w:val="22"/>
        </w:rPr>
        <w:t xml:space="preserve">Dashboard cũng hiển thị số liệu tổng số chip, số chip đang hoạt động, và lịch sử các lượt tra cứu gần đây cho chip của chính nhà sản xuất đó.</w:t>
      </w:r>
    </w:p>
    <w:p>
      <w:pPr>
        <w:pStyle w:val="Heading1"/>
        <w:pBdr>
          <w:bottom w:val="single" w:color="1D74AD" w:sz="6" w:space="6"/>
        </w:pBdr>
        <w:spacing w:after="220" w:before="480"/>
      </w:pPr>
      <w:r>
        <w:t xml:space="preserve">4. Sử dụng — Khách hàng (tra cứu)</w:t>
      </w:r>
    </w:p>
    <w:p>
      <w:pPr>
        <w:spacing w:after="160"/>
      </w:pPr>
      <w:r>
        <w:rPr>
          <w:rFonts w:ascii="Calibri" w:cs="Calibri" w:eastAsia="Calibri" w:hAnsi="Calibri"/>
          <w:color w:val="0A2136"/>
          <w:sz w:val="22"/>
          <w:szCs w:val="22"/>
        </w:rPr>
        <w:t xml:space="preserve">Không cần cài đặt gì, không cần tài khoản — chỉ cần trình duyệt.</w:t>
      </w:r>
    </w:p>
    <w:p>
      <w:pPr>
        <w:spacing w:after="80" w:before="220"/>
      </w:pPr>
      <w:r>
        <w:rPr>
          <w:rFonts w:ascii="Calibri" w:cs="Calibri" w:eastAsia="Calibri" w:hAnsi="Calibri"/>
          <w:b/>
          <w:bCs/>
          <w:color w:val="FFFFFF"/>
          <w:sz w:val="20"/>
          <w:szCs w:val="20"/>
          <w:shd w:fill="0B3652" w:val="clear"/>
        </w:rPr>
        <w:t xml:space="preserve">  1  </w:t>
      </w:r>
      <w:r>
        <w:rPr>
          <w:rFonts w:ascii="Calibri" w:cs="Calibri" w:eastAsia="Calibri" w:hAnsi="Calibri"/>
          <w:b/>
          <w:bCs/>
          <w:color w:val="0B3652"/>
          <w:sz w:val="23"/>
          <w:szCs w:val="23"/>
        </w:rPr>
        <w:t xml:space="preserve">  Mở trang tra cứu</w:t>
      </w:r>
    </w:p>
    <w:p>
      <w:pPr>
        <w:spacing w:after="160"/>
      </w:pPr>
      <w:r>
        <w:rPr>
          <w:rFonts w:ascii="Calibri" w:cs="Calibri" w:eastAsia="Calibri" w:hAnsi="Calibri"/>
          <w:color w:val="0A2136"/>
          <w:sz w:val="22"/>
          <w:szCs w:val="22"/>
        </w:rPr>
        <w:t xml:space="preserve">Truy cập link do nhà sản xuất cung cấp, dạng http://&lt;host&gt;/lookup, hoặc quét trực tiếp mã QR in trên sản phẩm.</w:t>
      </w:r>
    </w:p>
    <w:p>
      <w:pPr>
        <w:spacing w:after="80" w:before="220"/>
      </w:pPr>
      <w:r>
        <w:rPr>
          <w:rFonts w:ascii="Calibri" w:cs="Calibri" w:eastAsia="Calibri" w:hAnsi="Calibri"/>
          <w:b/>
          <w:bCs/>
          <w:color w:val="FFFFFF"/>
          <w:sz w:val="20"/>
          <w:szCs w:val="20"/>
          <w:shd w:fill="0B3652" w:val="clear"/>
        </w:rPr>
        <w:t xml:space="preserve">  2  </w:t>
      </w:r>
      <w:r>
        <w:rPr>
          <w:rFonts w:ascii="Calibri" w:cs="Calibri" w:eastAsia="Calibri" w:hAnsi="Calibri"/>
          <w:b/>
          <w:bCs/>
          <w:color w:val="0B3652"/>
          <w:sz w:val="23"/>
          <w:szCs w:val="23"/>
        </w:rPr>
        <w:t xml:space="preserve">  Nhập hoặc quét mã UID</w:t>
      </w:r>
    </w:p>
    <w:p>
      <w:pPr>
        <w:pStyle w:val="ListParagraph"/>
        <w:numPr>
          <w:ilvl w:val="0"/>
          <w:numId w:val="1"/>
        </w:numPr>
        <w:spacing w:after="90"/>
      </w:pPr>
      <w:r>
        <w:rPr>
          <w:rFonts w:ascii="Calibri" w:cs="Calibri" w:eastAsia="Calibri" w:hAnsi="Calibri"/>
          <w:b w:val="false"/>
          <w:bCs w:val="false"/>
          <w:color w:val="0A2136"/>
          <w:sz w:val="22"/>
          <w:szCs w:val="22"/>
        </w:rPr>
        <w:t xml:space="preserve">Cách 1 — Quét QR bằng camera: bấm "Quét mã QR bằng camera", cho phép quyền camera, đưa mã QR vào khung hình — hệ thống tự nhận diện, tự điền, tự tra cứu.</w:t>
      </w:r>
    </w:p>
    <w:p>
      <w:pPr>
        <w:pStyle w:val="ListParagraph"/>
        <w:numPr>
          <w:ilvl w:val="0"/>
          <w:numId w:val="1"/>
        </w:numPr>
        <w:spacing w:after="90"/>
      </w:pPr>
      <w:r>
        <w:rPr>
          <w:rFonts w:ascii="Calibri" w:cs="Calibri" w:eastAsia="Calibri" w:hAnsi="Calibri"/>
          <w:b w:val="false"/>
          <w:bCs w:val="false"/>
          <w:color w:val="0A2136"/>
          <w:sz w:val="22"/>
          <w:szCs w:val="22"/>
        </w:rPr>
        <w:t xml:space="preserve">Cách 2 — Dán: bấm nút "Dán" cạnh ô nhập nếu đã copy sẵn mã UID.</w:t>
      </w:r>
    </w:p>
    <w:p>
      <w:pPr>
        <w:pStyle w:val="ListParagraph"/>
        <w:numPr>
          <w:ilvl w:val="0"/>
          <w:numId w:val="1"/>
        </w:numPr>
        <w:spacing w:after="90"/>
      </w:pPr>
      <w:r>
        <w:rPr>
          <w:rFonts w:ascii="Calibri" w:cs="Calibri" w:eastAsia="Calibri" w:hAnsi="Calibri"/>
          <w:b w:val="false"/>
          <w:bCs w:val="false"/>
          <w:color w:val="0A2136"/>
          <w:sz w:val="22"/>
          <w:szCs w:val="22"/>
        </w:rPr>
        <w:t xml:space="preserve">Cách 3 — Nhập tay: gõ trực tiếp 32 ký tự hex in trên tem sản phẩm.</w:t>
      </w:r>
    </w:p>
    <w:p>
      <w:pPr>
        <w:spacing w:after="80" w:before="220"/>
      </w:pPr>
      <w:r>
        <w:rPr>
          <w:rFonts w:ascii="Calibri" w:cs="Calibri" w:eastAsia="Calibri" w:hAnsi="Calibri"/>
          <w:b/>
          <w:bCs/>
          <w:color w:val="FFFFFF"/>
          <w:sz w:val="20"/>
          <w:szCs w:val="20"/>
          <w:shd w:fill="0B3652" w:val="clear"/>
        </w:rPr>
        <w:t xml:space="preserve">  3  </w:t>
      </w:r>
      <w:r>
        <w:rPr>
          <w:rFonts w:ascii="Calibri" w:cs="Calibri" w:eastAsia="Calibri" w:hAnsi="Calibri"/>
          <w:b/>
          <w:bCs/>
          <w:color w:val="0B3652"/>
          <w:sz w:val="23"/>
          <w:szCs w:val="23"/>
        </w:rPr>
        <w:t xml:space="preserve">  Đọc kết quả</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20"/>
        </w:tblCellMar>
      </w:tblPr>
      <w:tblGrid>
        <w:gridCol w:w="9350"/>
      </w:tblGrid>
      <w:tr>
        <w:tc>
          <w:tcPr>
            <w:tcW w:type="dxa" w:w="9350"/>
            <w:tcBorders>
              <w:top w:val="single" w:color="157A55" w:sz="4"/>
              <w:left w:val="single" w:color="157A55" w:sz="16"/>
              <w:bottom w:val="single" w:color="157A55" w:sz="4"/>
              <w:right w:val="single" w:color="157A55" w:sz="4"/>
            </w:tcBorders>
            <w:shd w:fill="DCF2E7" w:val="clear"/>
            <w:tcMar>
              <w:top w:type="dxa" w:w="140"/>
              <w:left w:type="dxa" w:w="220"/>
              <w:bottom w:type="dxa" w:w="140"/>
              <w:right w:type="dxa" w:w="220"/>
            </w:tcMar>
          </w:tcPr>
          <w:p>
            <w:pPr>
              <w:spacing w:after="40"/>
            </w:pPr>
            <w:r>
              <w:rPr>
                <w:rFonts w:ascii="Calibri" w:cs="Calibri" w:eastAsia="Calibri" w:hAnsi="Calibri"/>
                <w:b/>
                <w:bCs/>
                <w:color w:val="157A55"/>
                <w:sz w:val="19"/>
                <w:szCs w:val="19"/>
              </w:rPr>
              <w:t xml:space="preserve">KẾT QUẢ MONG ĐỢI</w:t>
            </w:r>
          </w:p>
          <w:p>
            <w:r>
              <w:rPr>
                <w:rFonts w:ascii="Calibri" w:cs="Calibri" w:eastAsia="Calibri" w:hAnsi="Calibri"/>
                <w:color w:val="0A2136"/>
                <w:sz w:val="21"/>
                <w:szCs w:val="21"/>
              </w:rPr>
              <w:t xml:space="preserve">Khung xanh = mã hợp lệ, kèm tên sản phẩm/nhà sản xuất/ngày đóng gói, và số lần mã này đã được tra cứu hợp lệ trước đó (để tự đánh giá nếu thấy bất thường).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20"/>
        </w:tblCellMar>
      </w:tblPr>
      <w:tblGrid>
        <w:gridCol w:w="9350"/>
      </w:tblGrid>
      <w:tr>
        <w:tc>
          <w:tcPr>
            <w:tcW w:type="dxa" w:w="9350"/>
            <w:tcBorders>
              <w:top w:val="single" w:color="9C3626" w:sz="4"/>
              <w:left w:val="single" w:color="9C3626" w:sz="16"/>
              <w:bottom w:val="single" w:color="9C3626" w:sz="4"/>
              <w:right w:val="single" w:color="9C3626" w:sz="4"/>
            </w:tcBorders>
            <w:shd w:fill="FBE4DF" w:val="clear"/>
            <w:tcMar>
              <w:top w:type="dxa" w:w="140"/>
              <w:left w:type="dxa" w:w="220"/>
              <w:bottom w:type="dxa" w:w="140"/>
              <w:right w:type="dxa" w:w="220"/>
            </w:tcMar>
          </w:tcPr>
          <w:p>
            <w:pPr>
              <w:spacing w:after="40"/>
            </w:pPr>
            <w:r>
              <w:rPr>
                <w:rFonts w:ascii="Calibri" w:cs="Calibri" w:eastAsia="Calibri" w:hAnsi="Calibri"/>
                <w:b/>
                <w:bCs/>
                <w:color w:val="9C3626"/>
                <w:sz w:val="19"/>
                <w:szCs w:val="19"/>
              </w:rPr>
              <w:t xml:space="preserve">LƯU Ý</w:t>
            </w:r>
          </w:p>
          <w:p>
            <w:r>
              <w:rPr>
                <w:rFonts w:ascii="Calibri" w:cs="Calibri" w:eastAsia="Calibri" w:hAnsi="Calibri"/>
                <w:color w:val="0A2136"/>
                <w:sz w:val="21"/>
                <w:szCs w:val="21"/>
              </w:rPr>
              <w:t xml:space="preserve">Khung đỏ = không xác thực được (UID không tồn tại, sai định dạng, hoặc chip đã bị nhà sản xuất vô hiệu hóa).</w:t>
            </w:r>
          </w:p>
        </w:tc>
      </w:tr>
    </w:tbl>
    <w:p>
      <w:pPr>
        <w:pStyle w:val="Heading1"/>
        <w:pBdr>
          <w:bottom w:val="single" w:color="1D74AD" w:sz="6" w:space="6"/>
        </w:pBdr>
        <w:spacing w:after="220" w:before="480"/>
      </w:pPr>
      <w:r>
        <w:t xml:space="preserve">5. Sử dụng — Kỹ sư FPGA (UART)</w:t>
      </w:r>
    </w:p>
    <w:p>
      <w:pPr>
        <w:spacing w:after="160"/>
      </w:pPr>
      <w:r>
        <w:rPr>
          <w:rFonts w:ascii="Calibri" w:cs="Calibri" w:eastAsia="Calibri" w:hAnsi="Calibri"/>
          <w:color w:val="0A2136"/>
          <w:sz w:val="22"/>
          <w:szCs w:val="22"/>
        </w:rPr>
        <w:t xml:space="preserve">Cần chip FPGA thật cắm qua cổng UART/COM. Dùng để xác thực mật mã đầy đủ (challenge-response AES-128), không chỉ tra UID như web portal.</w:t>
      </w:r>
    </w:p>
    <w:p>
      <w:pPr>
        <w:spacing w:after="80" w:before="220"/>
      </w:pPr>
      <w:r>
        <w:rPr>
          <w:rFonts w:ascii="Calibri" w:cs="Calibri" w:eastAsia="Calibri" w:hAnsi="Calibri"/>
          <w:b/>
          <w:bCs/>
          <w:color w:val="FFFFFF"/>
          <w:sz w:val="20"/>
          <w:szCs w:val="20"/>
          <w:shd w:fill="0B3652" w:val="clear"/>
        </w:rPr>
        <w:t xml:space="preserve">  1  </w:t>
      </w:r>
      <w:r>
        <w:rPr>
          <w:rFonts w:ascii="Calibri" w:cs="Calibri" w:eastAsia="Calibri" w:hAnsi="Calibri"/>
          <w:b/>
          <w:bCs/>
          <w:color w:val="0B3652"/>
          <w:sz w:val="23"/>
          <w:szCs w:val="23"/>
        </w:rPr>
        <w:t xml:space="preserve">  Khởi động server xác thực gốc</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100"/>
              <w:ind w:left="220"/>
            </w:pPr>
            <w:r>
              <w:rPr>
                <w:rFonts w:ascii="Consolas" w:cs="Consolas" w:eastAsia="Consolas" w:hAnsi="Consolas"/>
                <w:b/>
                <w:bCs/>
                <w:color w:val="8FB4D6"/>
                <w:sz w:val="17"/>
                <w:szCs w:val="17"/>
              </w:rPr>
              <w:t xml:space="preserve">▸ Đăng ký &amp; chạy server</w:t>
            </w:r>
          </w:p>
          <w:p>
            <w:pPr>
              <w:shd w:fill="0B1F2A" w:val="clear"/>
              <w:spacing w:after="20" w:before="0"/>
              <w:ind w:left="220"/>
            </w:pPr>
            <w:r>
              <w:rPr>
                <w:rFonts w:ascii="Consolas" w:cs="Consolas" w:eastAsia="Consolas" w:hAnsi="Consolas"/>
                <w:color w:val="D7E8F5"/>
                <w:sz w:val="19"/>
                <w:szCs w:val="19"/>
              </w:rPr>
              <w:t xml:space="preserve">$ python server/mock_server.py init-db</w:t>
            </w:r>
          </w:p>
          <w:p>
            <w:pPr>
              <w:shd w:fill="0B1F2A" w:val="clear"/>
              <w:spacing w:after="20" w:before="0"/>
              <w:ind w:left="220"/>
            </w:pPr>
            <w:r>
              <w:rPr>
                <w:rFonts w:ascii="Consolas" w:cs="Consolas" w:eastAsia="Consolas" w:hAnsi="Consolas"/>
                <w:color w:val="D7E8F5"/>
                <w:sz w:val="19"/>
                <w:szCs w:val="19"/>
              </w:rPr>
              <w:t xml:space="preserve">$ python server/mock_server.py register-chip --uid &lt;UID_THẬT&gt; --key &lt;KEY_THẬT&gt; --product "Tên SP" --manufacturer "Tên NSX" --pack-date "2026-07-12"</w:t>
            </w:r>
          </w:p>
          <w:p>
            <w:pPr>
              <w:shd w:fill="0B1F2A" w:val="clear"/>
              <w:spacing w:after="0" w:before="0"/>
              <w:ind w:left="220"/>
            </w:pPr>
            <w:r>
              <w:rPr>
                <w:rFonts w:ascii="Consolas" w:cs="Consolas" w:eastAsia="Consolas" w:hAnsi="Consolas"/>
                <w:color w:val="D7E8F5"/>
                <w:sz w:val="19"/>
                <w:szCs w:val="19"/>
              </w:rPr>
              <w:t xml:space="preserve">$ python server/mock_server.py serve --host 127.0.0.1 --port 5000</w:t>
            </w:r>
          </w:p>
        </w:tc>
      </w:tr>
    </w:tbl>
    <w:p>
      <w:pPr>
        <w:spacing w:after="80" w:before="220"/>
      </w:pPr>
      <w:r>
        <w:rPr>
          <w:rFonts w:ascii="Calibri" w:cs="Calibri" w:eastAsia="Calibri" w:hAnsi="Calibri"/>
          <w:b/>
          <w:bCs/>
          <w:color w:val="FFFFFF"/>
          <w:sz w:val="20"/>
          <w:szCs w:val="20"/>
          <w:shd w:fill="0B3652" w:val="clear"/>
        </w:rPr>
        <w:t xml:space="preserve">  2  </w:t>
      </w:r>
      <w:r>
        <w:rPr>
          <w:rFonts w:ascii="Calibri" w:cs="Calibri" w:eastAsia="Calibri" w:hAnsi="Calibri"/>
          <w:b/>
          <w:bCs/>
          <w:color w:val="0B3652"/>
          <w:sz w:val="23"/>
          <w:szCs w:val="23"/>
        </w:rPr>
        <w:t xml:space="preserve">  Chạy tester đọc chip thật</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100"/>
              <w:ind w:left="220"/>
            </w:pPr>
            <w:r>
              <w:rPr>
                <w:rFonts w:ascii="Consolas" w:cs="Consolas" w:eastAsia="Consolas" w:hAnsi="Consolas"/>
                <w:b/>
                <w:bCs/>
                <w:color w:val="8FB4D6"/>
                <w:sz w:val="17"/>
                <w:szCs w:val="17"/>
              </w:rPr>
              <w:t xml:space="preserve">▸ Đọc UID + challenge-response</w:t>
            </w:r>
          </w:p>
          <w:p>
            <w:pPr>
              <w:shd w:fill="0B1F2A" w:val="clear"/>
              <w:spacing w:after="0" w:before="0"/>
              <w:ind w:left="220"/>
            </w:pPr>
            <w:r>
              <w:rPr>
                <w:rFonts w:ascii="Consolas" w:cs="Consolas" w:eastAsia="Consolas" w:hAnsi="Consolas"/>
                <w:color w:val="D7E8F5"/>
                <w:sz w:val="19"/>
                <w:szCs w:val="19"/>
              </w:rPr>
              <w:t xml:space="preserve">$ python client/chip_tester.py --port COM3 --server-url http://127.0.0.1:5000/verify</w:t>
            </w:r>
          </w:p>
        </w:tc>
      </w:tr>
    </w:tbl>
    <w:p>
      <w:pPr>
        <w:spacing w:after="160"/>
      </w:pPr>
      <w:r>
        <w:rPr>
          <w:rFonts w:ascii="Calibri" w:cs="Calibri" w:eastAsia="Calibri" w:hAnsi="Calibri"/>
          <w:color w:val="0A2136"/>
          <w:sz w:val="22"/>
          <w:szCs w:val="22"/>
        </w:rPr>
        <w:t xml:space="preserve">Thay COM3 bằng đúng cổng UART thật trên máy bạn.</w:t>
      </w:r>
    </w:p>
    <w:p>
      <w:pPr>
        <w:spacing w:after="80" w:before="220"/>
      </w:pPr>
      <w:r>
        <w:rPr>
          <w:rFonts w:ascii="Calibri" w:cs="Calibri" w:eastAsia="Calibri" w:hAnsi="Calibri"/>
          <w:b/>
          <w:bCs/>
          <w:color w:val="FFFFFF"/>
          <w:sz w:val="20"/>
          <w:szCs w:val="20"/>
          <w:shd w:fill="0B3652" w:val="clear"/>
        </w:rPr>
        <w:t xml:space="preserve">  3  </w:t>
      </w:r>
      <w:r>
        <w:rPr>
          <w:rFonts w:ascii="Calibri" w:cs="Calibri" w:eastAsia="Calibri" w:hAnsi="Calibri"/>
          <w:b/>
          <w:bCs/>
          <w:color w:val="0B3652"/>
          <w:sz w:val="23"/>
          <w:szCs w:val="23"/>
        </w:rPr>
        <w:t xml:space="preserve">  Chạy demo 3 kịch bản (thật + 2 kiểu giả mạo)</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100"/>
              <w:ind w:left="220"/>
            </w:pPr>
            <w:r>
              <w:rPr>
                <w:rFonts w:ascii="Consolas" w:cs="Consolas" w:eastAsia="Consolas" w:hAnsi="Consolas"/>
                <w:b/>
                <w:bCs/>
                <w:color w:val="8FB4D6"/>
                <w:sz w:val="17"/>
                <w:szCs w:val="17"/>
              </w:rPr>
              <w:t xml:space="preserve">▸ Demo kịch bản</w:t>
            </w:r>
          </w:p>
          <w:p>
            <w:pPr>
              <w:shd w:fill="0B1F2A" w:val="clear"/>
              <w:spacing w:after="0" w:before="0"/>
              <w:ind w:left="220"/>
            </w:pPr>
            <w:r>
              <w:rPr>
                <w:rFonts w:ascii="Consolas" w:cs="Consolas" w:eastAsia="Consolas" w:hAnsi="Consolas"/>
                <w:color w:val="D7E8F5"/>
                <w:sz w:val="19"/>
                <w:szCs w:val="19"/>
              </w:rPr>
              <w:t xml:space="preserve">$ python client/demo_scenarios.py --port COM3 --server-url http://127.0.0.1:5000/verify</w:t>
            </w:r>
          </w:p>
        </w:tc>
      </w:tr>
    </w:tbl>
    <w:p>
      <w:pPr>
        <w:spacing w:after="80" w:before="220"/>
      </w:pPr>
      <w:r>
        <w:rPr>
          <w:rFonts w:ascii="Calibri" w:cs="Calibri" w:eastAsia="Calibri" w:hAnsi="Calibri"/>
          <w:b/>
          <w:bCs/>
          <w:color w:val="FFFFFF"/>
          <w:sz w:val="20"/>
          <w:szCs w:val="20"/>
          <w:shd w:fill="0B3652" w:val="clear"/>
        </w:rPr>
        <w:t xml:space="preserve">  4  </w:t>
      </w:r>
      <w:r>
        <w:rPr>
          <w:rFonts w:ascii="Calibri" w:cs="Calibri" w:eastAsia="Calibri" w:hAnsi="Calibri"/>
          <w:b/>
          <w:bCs/>
          <w:color w:val="0B3652"/>
          <w:sz w:val="23"/>
          <w:szCs w:val="23"/>
        </w:rPr>
        <w:t xml:space="preserve">  Cross-check AES lúc debug FPGA</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100"/>
              <w:ind w:left="220"/>
            </w:pPr>
            <w:r>
              <w:rPr>
                <w:rFonts w:ascii="Consolas" w:cs="Consolas" w:eastAsia="Consolas" w:hAnsi="Consolas"/>
                <w:b/>
                <w:bCs/>
                <w:color w:val="8FB4D6"/>
                <w:sz w:val="17"/>
                <w:szCs w:val="17"/>
              </w:rPr>
              <w:t xml:space="preserve">▸ So khớp công thức AES</w:t>
            </w:r>
          </w:p>
          <w:p>
            <w:pPr>
              <w:shd w:fill="0B1F2A" w:val="clear"/>
              <w:spacing w:after="0" w:before="0"/>
              <w:ind w:left="220"/>
            </w:pPr>
            <w:r>
              <w:rPr>
                <w:rFonts w:ascii="Consolas" w:cs="Consolas" w:eastAsia="Consolas" w:hAnsi="Consolas"/>
                <w:color w:val="D7E8F5"/>
                <w:sz w:val="19"/>
                <w:szCs w:val="19"/>
              </w:rPr>
              <w:t xml:space="preserve">$ python tools/verify_aes.py --uid &lt;UID_HEX&gt; --nonce &lt;NONCE_HEX&gt; --key &lt;KEY_HEX&gt; --response &lt;RESPONSE_TỪ_FPGA&gt;</w:t>
            </w:r>
          </w:p>
        </w:tc>
      </w:tr>
    </w:tbl>
    <w:p>
      <w:r>
        <w:br w:type="page"/>
      </w:r>
    </w:p>
    <w:p>
      <w:pPr>
        <w:spacing w:after="60"/>
      </w:pPr>
      <w:r>
        <w:rPr>
          <w:b/>
          <w:bCs/>
          <w:color w:val="FFFFFF"/>
          <w:sz w:val="20"/>
          <w:szCs w:val="20"/>
          <w:shd w:fill="0B3652" w:val="clear"/>
        </w:rPr>
        <w:t xml:space="preserve">PHẦN II</w:t>
      </w:r>
    </w:p>
    <w:p>
      <w:pPr>
        <w:spacing w:after="100"/>
      </w:pPr>
      <w:r>
        <w:rPr>
          <w:b/>
          <w:bCs/>
          <w:color w:val="0B3652"/>
          <w:sz w:val="36"/>
          <w:szCs w:val="36"/>
        </w:rPr>
        <w:t xml:space="preserve">HƯỚNG DẪN TEST</w:t>
      </w:r>
    </w:p>
    <w:p>
      <w:pPr>
        <w:spacing w:after="220"/>
      </w:pPr>
      <w:r>
        <w:rPr>
          <w:rFonts w:ascii="Calibri" w:cs="Calibri" w:eastAsia="Calibri" w:hAnsi="Calibri"/>
          <w:i/>
          <w:iCs/>
          <w:color w:val="0B3652"/>
          <w:sz w:val="23"/>
          <w:szCs w:val="23"/>
        </w:rPr>
        <w:t xml:space="preserve">Test kỹ theo đúng thứ tự dưới đây trước khi bàn giao/demo — mỗi mục có ô ☐ để tick khi đã kiểm tra qua.</w:t>
      </w:r>
    </w:p>
    <w:p>
      <w:pPr>
        <w:pStyle w:val="Heading1"/>
        <w:pBdr>
          <w:bottom w:val="single" w:color="1D74AD" w:sz="6" w:space="6"/>
        </w:pBdr>
        <w:spacing w:after="220" w:before="480"/>
      </w:pPr>
      <w:r>
        <w:t xml:space="preserve">6. Test cổng web (không cần FPGA)</w:t>
      </w:r>
    </w:p>
    <w:p>
      <w:pPr>
        <w:spacing w:after="160"/>
      </w:pPr>
      <w:r>
        <w:rPr>
          <w:rFonts w:ascii="Calibri" w:cs="Calibri" w:eastAsia="Calibri" w:hAnsi="Calibri"/>
          <w:color w:val="0A2136"/>
          <w:sz w:val="22"/>
          <w:szCs w:val="22"/>
        </w:rPr>
        <w:t xml:space="preserve">Phần này test được ngay, không cần chip thật, không cần cắm UART.</w:t>
      </w:r>
    </w:p>
    <w:p>
      <w:pPr>
        <w:pStyle w:val="Heading2"/>
        <w:spacing w:after="160" w:before="340"/>
      </w:pPr>
      <w:r>
        <w:t xml:space="preserve">6.1 Khởi động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100"/>
              <w:ind w:left="220"/>
            </w:pPr>
            <w:r>
              <w:rPr>
                <w:rFonts w:ascii="Consolas" w:cs="Consolas" w:eastAsia="Consolas" w:hAnsi="Consolas"/>
                <w:b/>
                <w:bCs/>
                <w:color w:val="8FB4D6"/>
                <w:sz w:val="17"/>
                <w:szCs w:val="17"/>
              </w:rPr>
              <w:t xml:space="preserve">▸ Chạy server</w:t>
            </w:r>
          </w:p>
          <w:p>
            <w:pPr>
              <w:shd w:fill="0B1F2A" w:val="clear"/>
              <w:spacing w:after="0" w:before="0"/>
              <w:ind w:left="220"/>
            </w:pPr>
            <w:r>
              <w:rPr>
                <w:rFonts w:ascii="Consolas" w:cs="Consolas" w:eastAsia="Consolas" w:hAnsi="Consolas"/>
                <w:color w:val="D7E8F5"/>
                <w:sz w:val="19"/>
                <w:szCs w:val="19"/>
              </w:rPr>
              <w:t xml:space="preserve">$ python web/app.py</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20"/>
        </w:tblCellMar>
      </w:tblPr>
      <w:tblGrid>
        <w:gridCol w:w="9350"/>
      </w:tblGrid>
      <w:tr>
        <w:tc>
          <w:tcPr>
            <w:tcW w:type="dxa" w:w="9350"/>
            <w:tcBorders>
              <w:top w:val="single" w:color="157A55" w:sz="4"/>
              <w:left w:val="single" w:color="157A55" w:sz="16"/>
              <w:bottom w:val="single" w:color="157A55" w:sz="4"/>
              <w:right w:val="single" w:color="157A55" w:sz="4"/>
            </w:tcBorders>
            <w:shd w:fill="DCF2E7" w:val="clear"/>
            <w:tcMar>
              <w:top w:type="dxa" w:w="140"/>
              <w:left w:type="dxa" w:w="220"/>
              <w:bottom w:type="dxa" w:w="140"/>
              <w:right w:type="dxa" w:w="220"/>
            </w:tcMar>
          </w:tcPr>
          <w:p>
            <w:pPr>
              <w:spacing w:after="40"/>
            </w:pPr>
            <w:r>
              <w:rPr>
                <w:rFonts w:ascii="Calibri" w:cs="Calibri" w:eastAsia="Calibri" w:hAnsi="Calibri"/>
                <w:b/>
                <w:bCs/>
                <w:color w:val="157A55"/>
                <w:sz w:val="19"/>
                <w:szCs w:val="19"/>
              </w:rPr>
              <w:t xml:space="preserve">KẾT QUẢ MONG ĐỢI</w:t>
            </w:r>
          </w:p>
          <w:p>
            <w:r>
              <w:rPr>
                <w:rFonts w:ascii="Calibri" w:cs="Calibri" w:eastAsia="Calibri" w:hAnsi="Calibri"/>
                <w:color w:val="0A2136"/>
                <w:sz w:val="21"/>
                <w:szCs w:val="21"/>
              </w:rPr>
              <w:t xml:space="preserve">Terminal hiện đúng 2 dòng: "Secure Chip Web Portal running on http://127.0.0.1:5050" và "Database: ...\secure_chip_web\data\secure_chip.db".</w:t>
            </w:r>
          </w:p>
        </w:tc>
      </w:tr>
    </w:tbl>
    <w:p>
      <w:pPr>
        <w:spacing w:after="80"/>
        <w:ind w:left="300"/>
      </w:pPr>
      <w:r>
        <w:rPr>
          <w:rFonts w:ascii="Calibri" w:cs="Calibri" w:eastAsia="Calibri" w:hAnsi="Calibri"/>
          <w:color w:val="0A2136"/>
          <w:sz w:val="22"/>
          <w:szCs w:val="22"/>
        </w:rPr>
        <w:t xml:space="preserve">☐  Trang chủ hiển thị đúng giao diện (không phải chữ {% %} thô)</w:t>
      </w:r>
    </w:p>
    <w:p>
      <w:pPr>
        <w:spacing w:after="80"/>
        <w:ind w:left="300"/>
      </w:pPr>
      <w:r>
        <w:rPr>
          <w:rFonts w:ascii="Calibri" w:cs="Calibri" w:eastAsia="Calibri" w:hAnsi="Calibri"/>
          <w:color w:val="0A2136"/>
          <w:sz w:val="22"/>
          <w:szCs w:val="22"/>
        </w:rPr>
        <w:t xml:space="preserve">☐  Header có logo "SECURE CHIP", menu "Tra cứu", "Đăng nhập NSX", "Tạo tài khoản"</w:t>
      </w:r>
    </w:p>
    <w:p>
      <w:pPr>
        <w:spacing w:after="80"/>
        <w:ind w:left="300"/>
      </w:pPr>
      <w:r>
        <w:rPr>
          <w:rFonts w:ascii="Calibri" w:cs="Calibri" w:eastAsia="Calibri" w:hAnsi="Calibri"/>
          <w:color w:val="0A2136"/>
          <w:sz w:val="22"/>
          <w:szCs w:val="22"/>
        </w:rPr>
        <w:t xml:space="preserve">☐  Không có lỗi nào hiện trong terminal đang chạy python web/app.py</w:t>
      </w:r>
    </w:p>
    <w:p>
      <w:pPr>
        <w:pStyle w:val="Heading2"/>
        <w:spacing w:after="160" w:before="340"/>
      </w:pPr>
      <w:r>
        <w:t xml:space="preserve">6.2 Test tài khoản nhà sản xuất</w:t>
      </w:r>
    </w:p>
    <w:p>
      <w:pPr>
        <w:pStyle w:val="ListParagraph"/>
        <w:numPr>
          <w:ilvl w:val="0"/>
          <w:numId w:val="1"/>
        </w:numPr>
        <w:spacing w:after="90"/>
      </w:pPr>
      <w:r>
        <w:rPr>
          <w:rFonts w:ascii="Calibri" w:cs="Calibri" w:eastAsia="Calibri" w:hAnsi="Calibri"/>
          <w:b w:val="false"/>
          <w:bCs w:val="false"/>
          <w:color w:val="0A2136"/>
          <w:sz w:val="22"/>
          <w:szCs w:val="22"/>
        </w:rPr>
        <w:t xml:space="preserve">Bấm "Tạo tài khoản" → điền tên NSX, username, password (≥ 8 ký tự), xác nhận password → submit.</w:t>
      </w:r>
    </w:p>
    <w:p>
      <w:pPr>
        <w:spacing w:after="80"/>
        <w:ind w:left="300"/>
      </w:pPr>
      <w:r>
        <w:rPr>
          <w:rFonts w:ascii="Calibri" w:cs="Calibri" w:eastAsia="Calibri" w:hAnsi="Calibri"/>
          <w:color w:val="0A2136"/>
          <w:sz w:val="22"/>
          <w:szCs w:val="22"/>
        </w:rPr>
        <w:t xml:space="preserve">☐  Chuyển sang trang đăng nhập, có thông báo xanh "Tạo tài khoản thành công"</w:t>
      </w:r>
    </w:p>
    <w:p>
      <w:pPr>
        <w:pStyle w:val="ListParagraph"/>
        <w:numPr>
          <w:ilvl w:val="0"/>
          <w:numId w:val="1"/>
        </w:numPr>
        <w:spacing w:after="90"/>
      </w:pPr>
      <w:r>
        <w:rPr>
          <w:rFonts w:ascii="Calibri" w:cs="Calibri" w:eastAsia="Calibri" w:hAnsi="Calibri"/>
          <w:b w:val="false"/>
          <w:bCs w:val="false"/>
          <w:color w:val="0A2136"/>
          <w:sz w:val="22"/>
          <w:szCs w:val="22"/>
        </w:rPr>
        <w:t xml:space="preserve">Thử tạo lại đúng username đó lần nữa.</w:t>
      </w:r>
    </w:p>
    <w:p>
      <w:pPr>
        <w:spacing w:after="80"/>
        <w:ind w:left="300"/>
      </w:pPr>
      <w:r>
        <w:rPr>
          <w:rFonts w:ascii="Calibri" w:cs="Calibri" w:eastAsia="Calibri" w:hAnsi="Calibri"/>
          <w:color w:val="0A2136"/>
          <w:sz w:val="22"/>
          <w:szCs w:val="22"/>
        </w:rPr>
        <w:t xml:space="preserve">☐  Báo lỗi đỏ "Tên đăng nhập đã tồn tại" — không tạo trùng</w:t>
      </w:r>
    </w:p>
    <w:p>
      <w:pPr>
        <w:pStyle w:val="ListParagraph"/>
        <w:numPr>
          <w:ilvl w:val="0"/>
          <w:numId w:val="1"/>
        </w:numPr>
        <w:spacing w:after="90"/>
      </w:pPr>
      <w:r>
        <w:rPr>
          <w:rFonts w:ascii="Calibri" w:cs="Calibri" w:eastAsia="Calibri" w:hAnsi="Calibri"/>
          <w:b w:val="false"/>
          <w:bCs w:val="false"/>
          <w:color w:val="0A2136"/>
          <w:sz w:val="22"/>
          <w:szCs w:val="22"/>
        </w:rPr>
        <w:t xml:space="preserve">Đăng nhập bằng đúng username/password vừa tạo.</w:t>
      </w:r>
    </w:p>
    <w:p>
      <w:pPr>
        <w:spacing w:after="80"/>
        <w:ind w:left="300"/>
      </w:pPr>
      <w:r>
        <w:rPr>
          <w:rFonts w:ascii="Calibri" w:cs="Calibri" w:eastAsia="Calibri" w:hAnsi="Calibri"/>
          <w:color w:val="0A2136"/>
          <w:sz w:val="22"/>
          <w:szCs w:val="22"/>
        </w:rPr>
        <w:t xml:space="preserve">☐  Vào thẳng /dashboard, thấy tên NSX ở góc trên bên phải</w:t>
      </w:r>
    </w:p>
    <w:p>
      <w:pPr>
        <w:pStyle w:val="ListParagraph"/>
        <w:numPr>
          <w:ilvl w:val="0"/>
          <w:numId w:val="1"/>
        </w:numPr>
        <w:spacing w:after="90"/>
      </w:pPr>
      <w:r>
        <w:rPr>
          <w:rFonts w:ascii="Calibri" w:cs="Calibri" w:eastAsia="Calibri" w:hAnsi="Calibri"/>
          <w:b w:val="false"/>
          <w:bCs w:val="false"/>
          <w:color w:val="0A2136"/>
          <w:sz w:val="22"/>
          <w:szCs w:val="22"/>
        </w:rPr>
        <w:t xml:space="preserve">Đăng xuất, đăng nhập lại nhưng gõ sai password.</w:t>
      </w:r>
    </w:p>
    <w:p>
      <w:pPr>
        <w:spacing w:after="80"/>
        <w:ind w:left="300"/>
      </w:pPr>
      <w:r>
        <w:rPr>
          <w:rFonts w:ascii="Calibri" w:cs="Calibri" w:eastAsia="Calibri" w:hAnsi="Calibri"/>
          <w:color w:val="0A2136"/>
          <w:sz w:val="22"/>
          <w:szCs w:val="22"/>
        </w:rPr>
        <w:t xml:space="preserve">☐  Báo đỏ "Sai tên đăng nhập hoặc mật khẩu", không cho vào dashboard</w:t>
      </w:r>
    </w:p>
    <w:p>
      <w:pPr>
        <w:pStyle w:val="ListParagraph"/>
        <w:numPr>
          <w:ilvl w:val="0"/>
          <w:numId w:val="1"/>
        </w:numPr>
        <w:spacing w:after="90"/>
      </w:pPr>
      <w:r>
        <w:rPr>
          <w:rFonts w:ascii="Calibri" w:cs="Calibri" w:eastAsia="Calibri" w:hAnsi="Calibri"/>
          <w:b w:val="false"/>
          <w:bCs w:val="false"/>
          <w:color w:val="0A2136"/>
          <w:sz w:val="22"/>
          <w:szCs w:val="22"/>
        </w:rPr>
        <w:t xml:space="preserve">Thử password ngắn hơn 8 ký tự lúc đăng ký.</w:t>
      </w:r>
    </w:p>
    <w:p>
      <w:pPr>
        <w:spacing w:after="80"/>
        <w:ind w:left="300"/>
      </w:pPr>
      <w:r>
        <w:rPr>
          <w:rFonts w:ascii="Calibri" w:cs="Calibri" w:eastAsia="Calibri" w:hAnsi="Calibri"/>
          <w:color w:val="0A2136"/>
          <w:sz w:val="22"/>
          <w:szCs w:val="22"/>
        </w:rPr>
        <w:t xml:space="preserve">☐  Báo lỗi "Mật khẩu cần tối thiểu 8 ký tự", không tạo tài khoản</w:t>
      </w:r>
    </w:p>
    <w:p>
      <w:pPr>
        <w:pStyle w:val="Heading2"/>
        <w:spacing w:after="160" w:before="340"/>
      </w:pPr>
      <w:r>
        <w:t xml:space="preserve">6.3 Test đăng ký chip</w:t>
      </w:r>
    </w:p>
    <w:p>
      <w:pPr>
        <w:pStyle w:val="ListParagraph"/>
        <w:numPr>
          <w:ilvl w:val="0"/>
          <w:numId w:val="1"/>
        </w:numPr>
        <w:spacing w:after="90"/>
      </w:pPr>
      <w:r>
        <w:rPr>
          <w:rFonts w:ascii="Calibri" w:cs="Calibri" w:eastAsia="Calibri" w:hAnsi="Calibri"/>
          <w:b w:val="false"/>
          <w:bCs w:val="false"/>
          <w:color w:val="0A2136"/>
          <w:sz w:val="22"/>
          <w:szCs w:val="22"/>
        </w:rPr>
        <w:t xml:space="preserve">Ở dashboard, bấm "+ Đăng ký chip mới".</w:t>
      </w:r>
    </w:p>
    <w:p>
      <w:pPr>
        <w:spacing w:after="80"/>
        <w:ind w:left="300"/>
      </w:pPr>
      <w:r>
        <w:rPr>
          <w:rFonts w:ascii="Calibri" w:cs="Calibri" w:eastAsia="Calibri" w:hAnsi="Calibri"/>
          <w:color w:val="0A2136"/>
          <w:sz w:val="22"/>
          <w:szCs w:val="22"/>
        </w:rPr>
        <w:t xml:space="preserve">☐  Form tự điền sẵn UID + khóa AES ngẫu nhiên (chỉ dùng để test)</w:t>
      </w:r>
    </w:p>
    <w:p>
      <w:pPr>
        <w:pStyle w:val="ListParagraph"/>
        <w:numPr>
          <w:ilvl w:val="0"/>
          <w:numId w:val="1"/>
        </w:numPr>
        <w:spacing w:after="90"/>
      </w:pPr>
      <w:r>
        <w:rPr>
          <w:rFonts w:ascii="Calibri" w:cs="Calibri" w:eastAsia="Calibri" w:hAnsi="Calibri"/>
          <w:b w:val="false"/>
          <w:bCs w:val="false"/>
          <w:color w:val="0A2136"/>
          <w:sz w:val="22"/>
          <w:szCs w:val="22"/>
        </w:rPr>
        <w:t xml:space="preserve">Điền tên sản phẩm, ngày đóng gói → submit.</w:t>
      </w:r>
    </w:p>
    <w:p>
      <w:pPr>
        <w:spacing w:after="80"/>
        <w:ind w:left="300"/>
      </w:pPr>
      <w:r>
        <w:rPr>
          <w:rFonts w:ascii="Calibri" w:cs="Calibri" w:eastAsia="Calibri" w:hAnsi="Calibri"/>
          <w:color w:val="0A2136"/>
          <w:sz w:val="22"/>
          <w:szCs w:val="22"/>
        </w:rPr>
        <w:t xml:space="preserve">☐  Quay về dashboard, thấy chip mới trong bảng, trạng thái "Hoạt động"</w:t>
      </w:r>
    </w:p>
    <w:p>
      <w:pPr>
        <w:spacing w:after="80"/>
        <w:ind w:left="300"/>
      </w:pPr>
      <w:r>
        <w:rPr>
          <w:rFonts w:ascii="Calibri" w:cs="Calibri" w:eastAsia="Calibri" w:hAnsi="Calibri"/>
          <w:color w:val="0A2136"/>
          <w:sz w:val="22"/>
          <w:szCs w:val="22"/>
        </w:rPr>
        <w:t xml:space="preserve">☐  Số liệu "tổng số chip" và "đang hoạt động" tăng đúng +1</w:t>
      </w:r>
    </w:p>
    <w:p>
      <w:pPr>
        <w:pStyle w:val="ListParagraph"/>
        <w:numPr>
          <w:ilvl w:val="0"/>
          <w:numId w:val="1"/>
        </w:numPr>
        <w:spacing w:after="90"/>
      </w:pPr>
      <w:r>
        <w:rPr>
          <w:rFonts w:ascii="Calibri" w:cs="Calibri" w:eastAsia="Calibri" w:hAnsi="Calibri"/>
          <w:b w:val="false"/>
          <w:bCs w:val="false"/>
          <w:color w:val="0A2136"/>
          <w:sz w:val="22"/>
          <w:szCs w:val="22"/>
        </w:rPr>
        <w:t xml:space="preserve">Ghi lại UID vừa tạo (dùng cho các bước 6.4–6.7 phía dưới).</w:t>
      </w:r>
    </w:p>
    <w:p>
      <w:pPr>
        <w:pStyle w:val="ListParagraph"/>
        <w:numPr>
          <w:ilvl w:val="0"/>
          <w:numId w:val="1"/>
        </w:numPr>
        <w:spacing w:after="90"/>
      </w:pPr>
      <w:r>
        <w:rPr>
          <w:rFonts w:ascii="Calibri" w:cs="Calibri" w:eastAsia="Calibri" w:hAnsi="Calibri"/>
          <w:b w:val="false"/>
          <w:bCs w:val="false"/>
          <w:color w:val="0A2136"/>
          <w:sz w:val="22"/>
          <w:szCs w:val="22"/>
        </w:rPr>
        <w:t xml:space="preserve">Thử để trống "Tên sản phẩm" rồi submit.</w:t>
      </w:r>
    </w:p>
    <w:p>
      <w:pPr>
        <w:spacing w:after="80"/>
        <w:ind w:left="300"/>
      </w:pPr>
      <w:r>
        <w:rPr>
          <w:rFonts w:ascii="Calibri" w:cs="Calibri" w:eastAsia="Calibri" w:hAnsi="Calibri"/>
          <w:color w:val="0A2136"/>
          <w:sz w:val="22"/>
          <w:szCs w:val="22"/>
        </w:rPr>
        <w:t xml:space="preserve">☐  Báo lỗi "Tên sản phẩm là bắt buộc", không tạo chip rỗng</w:t>
      </w:r>
    </w:p>
    <w:p>
      <w:pPr>
        <w:pStyle w:val="Heading2"/>
        <w:spacing w:after="160" w:before="340"/>
      </w:pPr>
      <w:r>
        <w:t xml:space="preserve">6.4 Test tra cứu — nhập tay</w:t>
      </w:r>
    </w:p>
    <w:p>
      <w:pPr>
        <w:pStyle w:val="ListParagraph"/>
        <w:numPr>
          <w:ilvl w:val="0"/>
          <w:numId w:val="1"/>
        </w:numPr>
        <w:spacing w:after="90"/>
      </w:pPr>
      <w:r>
        <w:rPr>
          <w:rFonts w:ascii="Calibri" w:cs="Calibri" w:eastAsia="Calibri" w:hAnsi="Calibri"/>
          <w:b w:val="false"/>
          <w:bCs w:val="false"/>
          <w:color w:val="0A2136"/>
          <w:sz w:val="22"/>
          <w:szCs w:val="22"/>
        </w:rPr>
        <w:t xml:space="preserve">Vào /lookup (hoặc bấm "Tra cứu" trên menu).</w:t>
      </w:r>
    </w:p>
    <w:p>
      <w:pPr>
        <w:pStyle w:val="ListParagraph"/>
        <w:numPr>
          <w:ilvl w:val="0"/>
          <w:numId w:val="1"/>
        </w:numPr>
        <w:spacing w:after="90"/>
      </w:pPr>
      <w:r>
        <w:rPr>
          <w:rFonts w:ascii="Calibri" w:cs="Calibri" w:eastAsia="Calibri" w:hAnsi="Calibri"/>
          <w:b w:val="false"/>
          <w:bCs w:val="false"/>
          <w:color w:val="0A2136"/>
          <w:sz w:val="22"/>
          <w:szCs w:val="22"/>
        </w:rPr>
        <w:t xml:space="preserve">Dán UID đã ghi lại → bấm "Kiểm tra".</w:t>
      </w:r>
    </w:p>
    <w:p>
      <w:pPr>
        <w:spacing w:after="80"/>
        <w:ind w:left="300"/>
      </w:pPr>
      <w:r>
        <w:rPr>
          <w:rFonts w:ascii="Calibri" w:cs="Calibri" w:eastAsia="Calibri" w:hAnsi="Calibri"/>
          <w:color w:val="0A2136"/>
          <w:sz w:val="22"/>
          <w:szCs w:val="22"/>
        </w:rPr>
        <w:t xml:space="preserve">☐  Khung xanh "Mã hợp lệ trong hệ thống"</w:t>
      </w:r>
    </w:p>
    <w:p>
      <w:pPr>
        <w:spacing w:after="80"/>
        <w:ind w:left="300"/>
      </w:pPr>
      <w:r>
        <w:rPr>
          <w:rFonts w:ascii="Calibri" w:cs="Calibri" w:eastAsia="Calibri" w:hAnsi="Calibri"/>
          <w:color w:val="0A2136"/>
          <w:sz w:val="22"/>
          <w:szCs w:val="22"/>
        </w:rPr>
        <w:t xml:space="preserve">☐  Đúng tên sản phẩm / nhà sản xuất / ngày đóng gói / UID đã nhập</w:t>
      </w:r>
    </w:p>
    <w:p>
      <w:pPr>
        <w:spacing w:after="80"/>
        <w:ind w:left="300"/>
      </w:pPr>
      <w:r>
        <w:rPr>
          <w:rFonts w:ascii="Calibri" w:cs="Calibri" w:eastAsia="Calibri" w:hAnsi="Calibri"/>
          <w:color w:val="0A2136"/>
          <w:sz w:val="22"/>
          <w:szCs w:val="22"/>
        </w:rPr>
        <w:t xml:space="preserve">☐  Dòng minh bạch: "Đây là lần đầu tiên mã này được tra cứu thành công."</w:t>
      </w:r>
    </w:p>
    <w:p>
      <w:pPr>
        <w:pStyle w:val="Heading2"/>
        <w:spacing w:after="160" w:before="340"/>
      </w:pPr>
      <w:r>
        <w:t xml:space="preserve">6.5 Test bộ đếm reuse (minh bạch hóa)</w:t>
      </w:r>
    </w:p>
    <w:p>
      <w:pPr>
        <w:pStyle w:val="ListParagraph"/>
        <w:numPr>
          <w:ilvl w:val="0"/>
          <w:numId w:val="1"/>
        </w:numPr>
        <w:spacing w:after="90"/>
      </w:pPr>
      <w:r>
        <w:rPr>
          <w:rFonts w:ascii="Calibri" w:cs="Calibri" w:eastAsia="Calibri" w:hAnsi="Calibri"/>
          <w:b w:val="false"/>
          <w:bCs w:val="false"/>
          <w:color w:val="0A2136"/>
          <w:sz w:val="22"/>
          <w:szCs w:val="22"/>
        </w:rPr>
        <w:t xml:space="preserve">Tra cứu lại đúng UID đó lần thứ 2.</w:t>
      </w:r>
    </w:p>
    <w:p>
      <w:pPr>
        <w:spacing w:after="80"/>
        <w:ind w:left="300"/>
      </w:pPr>
      <w:r>
        <w:rPr>
          <w:rFonts w:ascii="Calibri" w:cs="Calibri" w:eastAsia="Calibri" w:hAnsi="Calibri"/>
          <w:color w:val="0A2136"/>
          <w:sz w:val="22"/>
          <w:szCs w:val="22"/>
        </w:rPr>
        <w:t xml:space="preserve">☐  Dòng minh bạch đổi thành "đã được tra cứu hợp lệ 2 lần, lần gần nhất trước đó vào [giờ:phút của lần tra thứ 1]"</w:t>
      </w:r>
    </w:p>
    <w:p>
      <w:pPr>
        <w:pStyle w:val="ListParagraph"/>
        <w:numPr>
          <w:ilvl w:val="0"/>
          <w:numId w:val="1"/>
        </w:numPr>
        <w:spacing w:after="90"/>
      </w:pPr>
      <w:r>
        <w:rPr>
          <w:rFonts w:ascii="Calibri" w:cs="Calibri" w:eastAsia="Calibri" w:hAnsi="Calibri"/>
          <w:b w:val="false"/>
          <w:bCs w:val="false"/>
          <w:color w:val="0A2136"/>
          <w:sz w:val="22"/>
          <w:szCs w:val="22"/>
        </w:rPr>
        <w:t xml:space="preserve">Tra thêm lần thứ 3.</w:t>
      </w:r>
    </w:p>
    <w:p>
      <w:pPr>
        <w:spacing w:after="80"/>
        <w:ind w:left="300"/>
      </w:pPr>
      <w:r>
        <w:rPr>
          <w:rFonts w:ascii="Calibri" w:cs="Calibri" w:eastAsia="Calibri" w:hAnsi="Calibri"/>
          <w:color w:val="0A2136"/>
          <w:sz w:val="22"/>
          <w:szCs w:val="22"/>
        </w:rPr>
        <w:t xml:space="preserve">☐  Số tăng lên 3, thời gian "lần gần nhất" cập nhật đúng theo lần thứ 2</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20"/>
        </w:tblCellMar>
      </w:tblPr>
      <w:tblGrid>
        <w:gridCol w:w="9350"/>
      </w:tblGrid>
      <w:tr>
        <w:tc>
          <w:tcPr>
            <w:tcW w:type="dxa" w:w="9350"/>
            <w:tcBorders>
              <w:top w:val="single" w:color="1D74AD" w:sz="4"/>
              <w:left w:val="single" w:color="1D74AD" w:sz="16"/>
              <w:bottom w:val="single" w:color="1D74AD" w:sz="4"/>
              <w:right w:val="single" w:color="1D74AD" w:sz="4"/>
            </w:tcBorders>
            <w:shd w:fill="DCEAF8" w:val="clear"/>
            <w:tcMar>
              <w:top w:type="dxa" w:w="140"/>
              <w:left w:type="dxa" w:w="220"/>
              <w:bottom w:type="dxa" w:w="140"/>
              <w:right w:type="dxa" w:w="220"/>
            </w:tcMar>
          </w:tcPr>
          <w:p>
            <w:pPr>
              <w:spacing w:after="40"/>
            </w:pPr>
            <w:r>
              <w:rPr>
                <w:rFonts w:ascii="Calibri" w:cs="Calibri" w:eastAsia="Calibri" w:hAnsi="Calibri"/>
                <w:b/>
                <w:bCs/>
                <w:color w:val="0B3652"/>
                <w:sz w:val="19"/>
                <w:szCs w:val="19"/>
              </w:rPr>
              <w:t xml:space="preserve">MẸO</w:t>
            </w:r>
          </w:p>
          <w:p>
            <w:r>
              <w:rPr>
                <w:rFonts w:ascii="Calibri" w:cs="Calibri" w:eastAsia="Calibri" w:hAnsi="Calibri"/>
                <w:color w:val="0A2136"/>
                <w:sz w:val="21"/>
                <w:szCs w:val="21"/>
              </w:rPr>
              <w:t xml:space="preserve">Không có gì bị chặn — mọi lần tra đều vẫn ra kết quả hợp lệ, đây là thiết kế có chủ đích (cho phép reuse: bán lại, kiểm tra định kỳ), không phải lỗi.</w:t>
            </w:r>
          </w:p>
        </w:tc>
      </w:tr>
    </w:tbl>
    <w:p>
      <w:pPr>
        <w:pStyle w:val="Heading2"/>
        <w:spacing w:after="160" w:before="340"/>
      </w:pPr>
      <w:r>
        <w:t xml:space="preserve">6.6 Test các trường hợp từ chối</w:t>
      </w:r>
    </w:p>
    <w:p>
      <w:pPr>
        <w:spacing w:after="80"/>
        <w:ind w:left="300"/>
      </w:pPr>
      <w:r>
        <w:rPr>
          <w:rFonts w:ascii="Calibri" w:cs="Calibri" w:eastAsia="Calibri" w:hAnsi="Calibri"/>
          <w:color w:val="0A2136"/>
          <w:sz w:val="22"/>
          <w:szCs w:val="22"/>
        </w:rPr>
        <w:t xml:space="preserve">☐  Nhập UID hợp lệ về định dạng nhưng không tồn tại → khung đỏ "Không tìm thấy mã này trong hệ thống."</w:t>
      </w:r>
    </w:p>
    <w:p>
      <w:pPr>
        <w:spacing w:after="80"/>
        <w:ind w:left="300"/>
      </w:pPr>
      <w:r>
        <w:rPr>
          <w:rFonts w:ascii="Calibri" w:cs="Calibri" w:eastAsia="Calibri" w:hAnsi="Calibri"/>
          <w:color w:val="0A2136"/>
          <w:sz w:val="22"/>
          <w:szCs w:val="22"/>
        </w:rPr>
        <w:t xml:space="preserve">☐  Nhập sai định dạng (quá ngắn, hoặc có ký tự ngoài hex như chữ Z) → báo lỗi định dạng rõ ràng, trang không bị crash (không phải lỗi 500)</w:t>
      </w:r>
    </w:p>
    <w:p>
      <w:pPr>
        <w:spacing w:after="80"/>
        <w:ind w:left="300"/>
      </w:pPr>
      <w:r>
        <w:rPr>
          <w:rFonts w:ascii="Calibri" w:cs="Calibri" w:eastAsia="Calibri" w:hAnsi="Calibri"/>
          <w:color w:val="0A2136"/>
          <w:sz w:val="22"/>
          <w:szCs w:val="22"/>
        </w:rPr>
        <w:t xml:space="preserve">☐  Vào dashboard, sửa chip đã tạo ở 6.3 → bỏ tick "Chip đang hoạt động" → Lưu</w:t>
      </w:r>
    </w:p>
    <w:p>
      <w:pPr>
        <w:spacing w:after="80"/>
        <w:ind w:left="300"/>
      </w:pPr>
      <w:r>
        <w:rPr>
          <w:rFonts w:ascii="Calibri" w:cs="Calibri" w:eastAsia="Calibri" w:hAnsi="Calibri"/>
          <w:color w:val="0A2136"/>
          <w:sz w:val="22"/>
          <w:szCs w:val="22"/>
        </w:rPr>
        <w:t xml:space="preserve">☐  Quay lại /lookup, tra đúng UID đó → khung đỏ "Chip này đã bị nhà sản xuất vô hiệu hóa."</w:t>
      </w:r>
    </w:p>
    <w:p>
      <w:pPr>
        <w:spacing w:after="80"/>
        <w:ind w:left="300"/>
      </w:pPr>
      <w:r>
        <w:rPr>
          <w:rFonts w:ascii="Calibri" w:cs="Calibri" w:eastAsia="Calibri" w:hAnsi="Calibri"/>
          <w:color w:val="0A2136"/>
          <w:sz w:val="22"/>
          <w:szCs w:val="22"/>
        </w:rPr>
        <w:t xml:space="preserve">☐  Bật lại "Chip đang hoạt động" → tra lại → phải trở về khung xanh bình thường</w:t>
      </w:r>
    </w:p>
    <w:p>
      <w:pPr>
        <w:pStyle w:val="Heading2"/>
        <w:spacing w:after="160" w:before="340"/>
      </w:pPr>
      <w:r>
        <w:t xml:space="preserve">6.7 Test quét QR bằng camera</w:t>
      </w:r>
    </w:p>
    <w:p>
      <w:pPr>
        <w:spacing w:after="160"/>
      </w:pPr>
      <w:r>
        <w:rPr>
          <w:rFonts w:ascii="Calibri" w:cs="Calibri" w:eastAsia="Calibri" w:hAnsi="Calibri"/>
          <w:color w:val="0A2136"/>
          <w:sz w:val="22"/>
          <w:szCs w:val="22"/>
        </w:rPr>
        <w:t xml:space="preserve">Chưa có tem QR in thật thì giả lập nhanh như sau:</w:t>
      </w:r>
    </w:p>
    <w:p>
      <w:pPr>
        <w:pStyle w:val="ListParagraph"/>
        <w:numPr>
          <w:ilvl w:val="0"/>
          <w:numId w:val="1"/>
        </w:numPr>
        <w:spacing w:after="90"/>
      </w:pPr>
      <w:r>
        <w:rPr>
          <w:rFonts w:ascii="Calibri" w:cs="Calibri" w:eastAsia="Calibri" w:hAnsi="Calibri"/>
          <w:b w:val="false"/>
          <w:bCs w:val="false"/>
          <w:color w:val="0A2136"/>
          <w:sz w:val="22"/>
          <w:szCs w:val="22"/>
        </w:rPr>
        <w:t xml:space="preserve">Ghép UID (bước 6.3) thành URL: http://127.0.0.1:5050/lookup?uid=&lt;UID_CỦA_BẠN&gt;</w:t>
      </w:r>
    </w:p>
    <w:p>
      <w:pPr>
        <w:pStyle w:val="ListParagraph"/>
        <w:numPr>
          <w:ilvl w:val="0"/>
          <w:numId w:val="1"/>
        </w:numPr>
        <w:spacing w:after="90"/>
      </w:pPr>
      <w:r>
        <w:rPr>
          <w:rFonts w:ascii="Calibri" w:cs="Calibri" w:eastAsia="Calibri" w:hAnsi="Calibri"/>
          <w:b w:val="false"/>
          <w:bCs w:val="false"/>
          <w:color w:val="0A2136"/>
          <w:sz w:val="22"/>
          <w:szCs w:val="22"/>
        </w:rPr>
        <w:t xml:space="preserve">Dùng một công cụ tạo QR online bất kỳ, dán URL trên vào → tạo ảnh QR → hiện trên màn hình điện thoại khác hoặc in ra giấy.</w:t>
      </w:r>
    </w:p>
    <w:p>
      <w:pPr>
        <w:pStyle w:val="ListParagraph"/>
        <w:numPr>
          <w:ilvl w:val="0"/>
          <w:numId w:val="1"/>
        </w:numPr>
        <w:spacing w:after="90"/>
      </w:pPr>
      <w:r>
        <w:rPr>
          <w:rFonts w:ascii="Calibri" w:cs="Calibri" w:eastAsia="Calibri" w:hAnsi="Calibri"/>
          <w:b w:val="false"/>
          <w:bCs w:val="false"/>
          <w:color w:val="0A2136"/>
          <w:sz w:val="22"/>
          <w:szCs w:val="22"/>
        </w:rPr>
        <w:t xml:space="preserve">Trên máy đang chạy python web/app.py, mở http://127.0.0.1:5050/lookup bằng trình duyệt có webcam.</w:t>
      </w:r>
    </w:p>
    <w:p>
      <w:pPr>
        <w:pStyle w:val="ListParagraph"/>
        <w:numPr>
          <w:ilvl w:val="0"/>
          <w:numId w:val="1"/>
        </w:numPr>
        <w:spacing w:after="90"/>
      </w:pPr>
      <w:r>
        <w:rPr>
          <w:rFonts w:ascii="Calibri" w:cs="Calibri" w:eastAsia="Calibri" w:hAnsi="Calibri"/>
          <w:b w:val="false"/>
          <w:bCs w:val="false"/>
          <w:color w:val="0A2136"/>
          <w:sz w:val="22"/>
          <w:szCs w:val="22"/>
        </w:rPr>
        <w:t xml:space="preserve">Bấm "Quét mã QR bằng camera" → cho phép quyền camera → đưa QR vào khung hình.</w:t>
      </w:r>
    </w:p>
    <w:p>
      <w:pPr>
        <w:spacing w:after="80"/>
        <w:ind w:left="300"/>
      </w:pPr>
      <w:r>
        <w:rPr>
          <w:rFonts w:ascii="Calibri" w:cs="Calibri" w:eastAsia="Calibri" w:hAnsi="Calibri"/>
          <w:color w:val="0A2136"/>
          <w:sz w:val="22"/>
          <w:szCs w:val="22"/>
        </w:rPr>
        <w:t xml:space="preserve">☐  Camera bật lên, hiện khung ngắm (reticle) màu xanh</w:t>
      </w:r>
    </w:p>
    <w:p>
      <w:pPr>
        <w:spacing w:after="80"/>
        <w:ind w:left="300"/>
      </w:pPr>
      <w:r>
        <w:rPr>
          <w:rFonts w:ascii="Calibri" w:cs="Calibri" w:eastAsia="Calibri" w:hAnsi="Calibri"/>
          <w:color w:val="0A2136"/>
          <w:sz w:val="22"/>
          <w:szCs w:val="22"/>
        </w:rPr>
        <w:t xml:space="preserve">☐  Tự nhận diện QR, tự điền UID vào ô, tự submit — không cần bấm "Kiểm tra"</w:t>
      </w:r>
    </w:p>
    <w:p>
      <w:pPr>
        <w:spacing w:after="80"/>
        <w:ind w:left="300"/>
      </w:pPr>
      <w:r>
        <w:rPr>
          <w:rFonts w:ascii="Calibri" w:cs="Calibri" w:eastAsia="Calibri" w:hAnsi="Calibri"/>
          <w:color w:val="0A2136"/>
          <w:sz w:val="22"/>
          <w:szCs w:val="22"/>
        </w:rPr>
        <w:t xml:space="preserve">☐  Ra đúng kết quả tra cứu như tra tay</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220"/>
        </w:tblCellMar>
      </w:tblPr>
      <w:tblGrid>
        <w:gridCol w:w="9350"/>
      </w:tblGrid>
      <w:tr>
        <w:tc>
          <w:tcPr>
            <w:tcW w:type="dxa" w:w="9350"/>
            <w:tcBorders>
              <w:top w:val="single" w:color="9C3626" w:sz="4"/>
              <w:left w:val="single" w:color="9C3626" w:sz="16"/>
              <w:bottom w:val="single" w:color="9C3626" w:sz="4"/>
              <w:right w:val="single" w:color="9C3626" w:sz="4"/>
            </w:tcBorders>
            <w:shd w:fill="FBE4DF" w:val="clear"/>
            <w:tcMar>
              <w:top w:type="dxa" w:w="140"/>
              <w:left w:type="dxa" w:w="220"/>
              <w:bottom w:type="dxa" w:w="140"/>
              <w:right w:type="dxa" w:w="220"/>
            </w:tcMar>
          </w:tcPr>
          <w:p>
            <w:pPr>
              <w:spacing w:after="40"/>
            </w:pPr>
            <w:r>
              <w:rPr>
                <w:rFonts w:ascii="Calibri" w:cs="Calibri" w:eastAsia="Calibri" w:hAnsi="Calibri"/>
                <w:b/>
                <w:bCs/>
                <w:color w:val="9C3626"/>
                <w:sz w:val="19"/>
                <w:szCs w:val="19"/>
              </w:rPr>
              <w:t xml:space="preserve">LƯU Ý</w:t>
            </w:r>
          </w:p>
          <w:p>
            <w:r>
              <w:rPr>
                <w:rFonts w:ascii="Calibri" w:cs="Calibri" w:eastAsia="Calibri" w:hAnsi="Calibri"/>
                <w:color w:val="0A2136"/>
                <w:sz w:val="21"/>
                <w:szCs w:val="21"/>
              </w:rPr>
              <w:t xml:space="preserve">Camera chỉ hoạt động trên http://127.0.0.1 (localhost) hoặc HTTPS thật. Qua địa chỉ IP LAN, trình duyệt sẽ chặn camera vì không phải "secure context".</w:t>
            </w:r>
          </w:p>
        </w:tc>
      </w:tr>
    </w:tbl>
    <w:p>
      <w:pPr>
        <w:pStyle w:val="Heading2"/>
        <w:spacing w:after="160" w:before="340"/>
      </w:pPr>
      <w:r>
        <w:t xml:space="preserve">6.8 Test deep-link không qua camera</w:t>
      </w:r>
    </w:p>
    <w:p>
      <w:pPr>
        <w:spacing w:after="160"/>
      </w:pPr>
      <w:r>
        <w:rPr>
          <w:rFonts w:ascii="Calibri" w:cs="Calibri" w:eastAsia="Calibri" w:hAnsi="Calibri"/>
          <w:color w:val="0A2136"/>
          <w:sz w:val="22"/>
          <w:szCs w:val="22"/>
        </w:rPr>
        <w:t xml:space="preserve">Mô phỏng việc quét QR bằng app camera có sẵn của điện thoại:</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100"/>
              <w:ind w:left="220"/>
            </w:pPr>
            <w:r>
              <w:rPr>
                <w:rFonts w:ascii="Consolas" w:cs="Consolas" w:eastAsia="Consolas" w:hAnsi="Consolas"/>
                <w:b/>
                <w:bCs/>
                <w:color w:val="8FB4D6"/>
                <w:sz w:val="17"/>
                <w:szCs w:val="17"/>
              </w:rPr>
              <w:t xml:space="preserve">▸ Deep-link</w:t>
            </w:r>
          </w:p>
          <w:p>
            <w:pPr>
              <w:shd w:fill="0B1F2A" w:val="clear"/>
              <w:spacing w:after="0" w:before="0"/>
              <w:ind w:left="220"/>
            </w:pPr>
            <w:r>
              <w:rPr>
                <w:rFonts w:ascii="Consolas" w:cs="Consolas" w:eastAsia="Consolas" w:hAnsi="Consolas"/>
                <w:color w:val="D7E8F5"/>
                <w:sz w:val="19"/>
                <w:szCs w:val="19"/>
              </w:rPr>
              <w:t xml:space="preserve">$ http://127.0.0.1:5050/lookup?uid=&lt;UID_CỦA_BẠN&gt;</w:t>
            </w:r>
          </w:p>
        </w:tc>
      </w:tr>
    </w:tbl>
    <w:p>
      <w:pPr>
        <w:spacing w:after="80"/>
        <w:ind w:left="300"/>
      </w:pPr>
      <w:r>
        <w:rPr>
          <w:rFonts w:ascii="Calibri" w:cs="Calibri" w:eastAsia="Calibri" w:hAnsi="Calibri"/>
          <w:color w:val="0A2136"/>
          <w:sz w:val="22"/>
          <w:szCs w:val="22"/>
        </w:rPr>
        <w:t xml:space="preserve">☐  Gõ thẳng URL trên vào thanh địa chỉ trình duyệt → mở ra là có kết quả tra cứu luôn</w:t>
      </w:r>
    </w:p>
    <w:p>
      <w:pPr>
        <w:pStyle w:val="Heading2"/>
        <w:spacing w:after="160" w:before="340"/>
      </w:pPr>
      <w:r>
        <w:t xml:space="preserve">6.9 Test đăng xuất và phân quyền</w:t>
      </w:r>
    </w:p>
    <w:p>
      <w:pPr>
        <w:spacing w:after="80"/>
        <w:ind w:left="300"/>
      </w:pPr>
      <w:r>
        <w:rPr>
          <w:rFonts w:ascii="Calibri" w:cs="Calibri" w:eastAsia="Calibri" w:hAnsi="Calibri"/>
          <w:color w:val="0A2136"/>
          <w:sz w:val="22"/>
          <w:szCs w:val="22"/>
        </w:rPr>
        <w:t xml:space="preserve">☐  Đăng xuất → thử vào lại /dashboard trực tiếp bằng URL → bị chuyển hướng về /login</w:t>
      </w:r>
    </w:p>
    <w:p>
      <w:pPr>
        <w:spacing w:after="80"/>
        <w:ind w:left="300"/>
      </w:pPr>
      <w:r>
        <w:rPr>
          <w:rFonts w:ascii="Calibri" w:cs="Calibri" w:eastAsia="Calibri" w:hAnsi="Calibri"/>
          <w:color w:val="0A2136"/>
          <w:sz w:val="22"/>
          <w:szCs w:val="22"/>
        </w:rPr>
        <w:t xml:space="preserve">☐  Tạo 2 tài khoản NSX khác nhau, mỗi tài khoản 1 chip riêng → đăng nhập A → dashboard chỉ thấy chip của A</w:t>
      </w:r>
    </w:p>
    <w:p>
      <w:pPr>
        <w:pStyle w:val="Heading2"/>
        <w:spacing w:after="160" w:before="340"/>
      </w:pPr>
      <w:r>
        <w:t xml:space="preserve">6.10 Test responsive / giao diện</w:t>
      </w:r>
    </w:p>
    <w:p>
      <w:pPr>
        <w:spacing w:after="80"/>
        <w:ind w:left="300"/>
      </w:pPr>
      <w:r>
        <w:rPr>
          <w:rFonts w:ascii="Calibri" w:cs="Calibri" w:eastAsia="Calibri" w:hAnsi="Calibri"/>
          <w:color w:val="0A2136"/>
          <w:sz w:val="22"/>
          <w:szCs w:val="22"/>
        </w:rPr>
        <w:t xml:space="preserve">☐  Thu nhỏ cửa sổ trình duyệt xuống ~375px → menu header tự xuống dòng, không tràn/che chữ</w:t>
      </w:r>
    </w:p>
    <w:p>
      <w:pPr>
        <w:spacing w:after="80"/>
        <w:ind w:left="300"/>
      </w:pPr>
      <w:r>
        <w:rPr>
          <w:rFonts w:ascii="Calibri" w:cs="Calibri" w:eastAsia="Calibri" w:hAnsi="Calibri"/>
          <w:color w:val="0A2136"/>
          <w:sz w:val="22"/>
          <w:szCs w:val="22"/>
        </w:rPr>
        <w:t xml:space="preserve">☐  Bảng chip trong dashboard cuộn ngang được trên màn hình nhỏ, không vỡ layout</w:t>
      </w:r>
    </w:p>
    <w:p>
      <w:r>
        <w:br w:type="page"/>
      </w:r>
    </w:p>
    <w:p>
      <w:pPr>
        <w:pStyle w:val="Heading1"/>
        <w:pBdr>
          <w:bottom w:val="single" w:color="1D74AD" w:sz="6" w:space="6"/>
        </w:pBdr>
        <w:spacing w:after="220" w:before="480"/>
      </w:pPr>
      <w:r>
        <w:t xml:space="preserve">7. Test với FPGA thật (cần UART)</w:t>
      </w:r>
    </w:p>
    <w:p>
      <w:pPr>
        <w:spacing w:after="160"/>
      </w:pPr>
      <w:r>
        <w:rPr>
          <w:rFonts w:ascii="Calibri" w:cs="Calibri" w:eastAsia="Calibri" w:hAnsi="Calibri"/>
          <w:color w:val="0A2136"/>
          <w:sz w:val="22"/>
          <w:szCs w:val="22"/>
        </w:rPr>
        <w:t xml:space="preserve">Phần này bắt buộc cần chip FPGA thật cắm qua cổng UART/COM. Nếu chưa có phần cứng, bỏ qua phần này.</w:t>
      </w:r>
    </w:p>
    <w:p>
      <w:pPr>
        <w:pStyle w:val="Heading2"/>
        <w:spacing w:after="160" w:before="340"/>
      </w:pPr>
      <w:r>
        <w:t xml:space="preserve">7.1 Khởi động server xác thực gốc</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20" w:before="0"/>
              <w:ind w:left="220"/>
            </w:pPr>
            <w:r>
              <w:rPr>
                <w:rFonts w:ascii="Consolas" w:cs="Consolas" w:eastAsia="Consolas" w:hAnsi="Consolas"/>
                <w:color w:val="D7E8F5"/>
                <w:sz w:val="19"/>
                <w:szCs w:val="19"/>
              </w:rPr>
              <w:t xml:space="preserve">$ python server/mock_server.py init-db</w:t>
            </w:r>
          </w:p>
          <w:p>
            <w:pPr>
              <w:shd w:fill="0B1F2A" w:val="clear"/>
              <w:spacing w:after="20" w:before="0"/>
              <w:ind w:left="220"/>
            </w:pPr>
            <w:r>
              <w:rPr>
                <w:rFonts w:ascii="Consolas" w:cs="Consolas" w:eastAsia="Consolas" w:hAnsi="Consolas"/>
                <w:color w:val="D7E8F5"/>
                <w:sz w:val="19"/>
                <w:szCs w:val="19"/>
              </w:rPr>
              <w:t xml:space="preserve">$ python server/mock_server.py register-chip --uid &lt;UID_THẬT_TỪ_FPGA&gt; --key &lt;KEY_AES_THẬT&gt; --product "Tên SP" --manufacturer "Tên NSX" --pack-date "2026-07-12"</w:t>
            </w:r>
          </w:p>
          <w:p>
            <w:pPr>
              <w:shd w:fill="0B1F2A" w:val="clear"/>
              <w:spacing w:after="0" w:before="0"/>
              <w:ind w:left="220"/>
            </w:pPr>
            <w:r>
              <w:rPr>
                <w:rFonts w:ascii="Consolas" w:cs="Consolas" w:eastAsia="Consolas" w:hAnsi="Consolas"/>
                <w:color w:val="D7E8F5"/>
                <w:sz w:val="19"/>
                <w:szCs w:val="19"/>
              </w:rPr>
              <w:t xml:space="preserve">$ python server/mock_server.py serve --host 127.0.0.1 --port 5000</w:t>
            </w:r>
          </w:p>
        </w:tc>
      </w:tr>
    </w:tbl>
    <w:p>
      <w:pPr>
        <w:spacing w:after="80"/>
        <w:ind w:left="300"/>
      </w:pPr>
      <w:r>
        <w:rPr>
          <w:rFonts w:ascii="Calibri" w:cs="Calibri" w:eastAsia="Calibri" w:hAnsi="Calibri"/>
          <w:color w:val="0A2136"/>
          <w:sz w:val="22"/>
          <w:szCs w:val="22"/>
        </w:rPr>
        <w:t xml:space="preserve">☐  Log hiện "Secure Chip Verification Server running on http://127.0.0.1:5000"</w:t>
      </w:r>
    </w:p>
    <w:p>
      <w:pPr>
        <w:spacing w:after="80"/>
        <w:ind w:left="300"/>
      </w:pPr>
      <w:r>
        <w:rPr>
          <w:rFonts w:ascii="Calibri" w:cs="Calibri" w:eastAsia="Calibri" w:hAnsi="Calibri"/>
          <w:color w:val="0A2136"/>
          <w:sz w:val="22"/>
          <w:szCs w:val="22"/>
        </w:rPr>
        <w:t xml:space="preserve">☐  Không có traceback lỗi khi khởi động</w:t>
      </w:r>
    </w:p>
    <w:p>
      <w:pPr>
        <w:pStyle w:val="Heading2"/>
        <w:spacing w:after="160" w:before="340"/>
      </w:pPr>
      <w:r>
        <w:t xml:space="preserve">7.2 Test tester UART thật</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0"/>
              <w:ind w:left="220"/>
            </w:pPr>
            <w:r>
              <w:rPr>
                <w:rFonts w:ascii="Consolas" w:cs="Consolas" w:eastAsia="Consolas" w:hAnsi="Consolas"/>
                <w:color w:val="D7E8F5"/>
                <w:sz w:val="19"/>
                <w:szCs w:val="19"/>
              </w:rPr>
              <w:t xml:space="preserve">$ python client/chip_tester.py --port COM3 --server-url http://127.0.0.1:5000/verify</w:t>
            </w:r>
          </w:p>
        </w:tc>
      </w:tr>
    </w:tbl>
    <w:p>
      <w:pPr>
        <w:spacing w:after="80"/>
        <w:ind w:left="300"/>
      </w:pPr>
      <w:r>
        <w:rPr>
          <w:rFonts w:ascii="Calibri" w:cs="Calibri" w:eastAsia="Calibri" w:hAnsi="Calibri"/>
          <w:color w:val="0A2136"/>
          <w:sz w:val="22"/>
          <w:szCs w:val="22"/>
        </w:rPr>
        <w:t xml:space="preserve">☐  Đọc được UID từ FPGA (hiện đúng UID đã đăng ký ở 7.1)</w:t>
      </w:r>
    </w:p>
    <w:p>
      <w:pPr>
        <w:spacing w:after="80"/>
        <w:ind w:left="300"/>
      </w:pPr>
      <w:r>
        <w:rPr>
          <w:rFonts w:ascii="Calibri" w:cs="Calibri" w:eastAsia="Calibri" w:hAnsi="Calibri"/>
          <w:color w:val="0A2136"/>
          <w:sz w:val="22"/>
          <w:szCs w:val="22"/>
        </w:rPr>
        <w:t xml:space="preserve">☐  Server trả về "KẾT QUẢ: AUTHENTIC / HÀNG THẬT"</w:t>
      </w:r>
    </w:p>
    <w:p>
      <w:pPr>
        <w:pStyle w:val="Heading2"/>
        <w:spacing w:after="160" w:before="340"/>
      </w:pPr>
      <w:r>
        <w:t xml:space="preserve">7.3 Test kịch bản giả mạo tự động</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0"/>
              <w:ind w:left="220"/>
            </w:pPr>
            <w:r>
              <w:rPr>
                <w:rFonts w:ascii="Consolas" w:cs="Consolas" w:eastAsia="Consolas" w:hAnsi="Consolas"/>
                <w:color w:val="D7E8F5"/>
                <w:sz w:val="19"/>
                <w:szCs w:val="19"/>
              </w:rPr>
              <w:t xml:space="preserve">$ python client/demo_scenarios.py --port COM3 --server-url http://127.0.0.1:5000/verify</w:t>
            </w:r>
          </w:p>
        </w:tc>
      </w:tr>
    </w:tbl>
    <w:p>
      <w:pPr>
        <w:spacing w:after="80"/>
        <w:ind w:left="300"/>
      </w:pPr>
      <w:r>
        <w:rPr>
          <w:rFonts w:ascii="Calibri" w:cs="Calibri" w:eastAsia="Calibri" w:hAnsi="Calibri"/>
          <w:color w:val="0A2136"/>
          <w:sz w:val="22"/>
          <w:szCs w:val="22"/>
        </w:rPr>
        <w:t xml:space="preserve">☐  Kịch bản 1 — chip thật: kết quả AUTHENTIC</w:t>
      </w:r>
    </w:p>
    <w:p>
      <w:pPr>
        <w:spacing w:after="80"/>
        <w:ind w:left="300"/>
      </w:pPr>
      <w:r>
        <w:rPr>
          <w:rFonts w:ascii="Calibri" w:cs="Calibri" w:eastAsia="Calibri" w:hAnsi="Calibri"/>
          <w:color w:val="0A2136"/>
          <w:sz w:val="22"/>
          <w:szCs w:val="22"/>
        </w:rPr>
        <w:t xml:space="preserve">☐  Kịch bản 2 — UID bị sửa 1 bit: FAKE, lý do "UID không tồn tại trong database"</w:t>
      </w:r>
    </w:p>
    <w:p>
      <w:pPr>
        <w:spacing w:after="80"/>
        <w:ind w:left="300"/>
      </w:pPr>
      <w:r>
        <w:rPr>
          <w:rFonts w:ascii="Calibri" w:cs="Calibri" w:eastAsia="Calibri" w:hAnsi="Calibri"/>
          <w:color w:val="0A2136"/>
          <w:sz w:val="22"/>
          <w:szCs w:val="22"/>
        </w:rPr>
        <w:t xml:space="preserve">☐  Kịch bản 3 — response bị sửa 1 bit: FAKE, lý do "Response không khớp"</w:t>
      </w:r>
    </w:p>
    <w:p>
      <w:pPr>
        <w:pStyle w:val="Heading2"/>
        <w:spacing w:after="160" w:before="340"/>
      </w:pPr>
      <w:r>
        <w:t xml:space="preserve">7.4 Kiểm tra chéo AES lúc debug FPGA</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20"/>
        </w:tblCellMar>
      </w:tblPr>
      <w:tblGrid>
        <w:gridCol w:w="9350"/>
      </w:tblGrid>
      <w:tr>
        <w:tc>
          <w:tcPr>
            <w:tcW w:type="dxa" w:w="9350"/>
            <w:shd w:fill="0B1F2A" w:val="clear"/>
            <w:tcMar>
              <w:top w:type="dxa" w:w="160"/>
              <w:left w:type="dxa" w:w="60"/>
              <w:bottom w:type="dxa" w:w="160"/>
              <w:right w:type="dxa" w:w="200"/>
            </w:tcMar>
          </w:tcPr>
          <w:p>
            <w:pPr>
              <w:shd w:fill="0B1F2A" w:val="clear"/>
              <w:spacing w:after="0" w:before="0"/>
              <w:ind w:left="220"/>
            </w:pPr>
            <w:r>
              <w:rPr>
                <w:rFonts w:ascii="Consolas" w:cs="Consolas" w:eastAsia="Consolas" w:hAnsi="Consolas"/>
                <w:color w:val="D7E8F5"/>
                <w:sz w:val="19"/>
                <w:szCs w:val="19"/>
              </w:rPr>
              <w:t xml:space="preserve">$ python tools/verify_aes.py --uid &lt;UID_HEX&gt; --nonce &lt;NONCE_HEX&gt; --key &lt;KEY_HEX&gt; --response &lt;RESPONSE_TỪ_FPGA&gt;</w:t>
            </w:r>
          </w:p>
        </w:tc>
      </w:tr>
    </w:tbl>
    <w:p>
      <w:pPr>
        <w:spacing w:after="80"/>
        <w:ind w:left="300"/>
      </w:pPr>
      <w:r>
        <w:rPr>
          <w:rFonts w:ascii="Calibri" w:cs="Calibri" w:eastAsia="Calibri" w:hAnsi="Calibri"/>
          <w:color w:val="0A2136"/>
          <w:sz w:val="22"/>
          <w:szCs w:val="22"/>
        </w:rPr>
        <w:t xml:space="preserve">☐  In ra PASS nếu FPGA tính đúng công thức AES-128(key, nonce XOR uid)</w:t>
      </w:r>
    </w:p>
    <w:p>
      <w:r>
        <w:br w:type="page"/>
      </w:r>
    </w:p>
    <w:p>
      <w:pPr>
        <w:pStyle w:val="Heading1"/>
        <w:pBdr>
          <w:bottom w:val="single" w:color="1D74AD" w:sz="6" w:space="6"/>
        </w:pBdr>
        <w:spacing w:after="220" w:before="480"/>
      </w:pPr>
      <w:r>
        <w:t xml:space="preserve">8. Checklist tổng hợp</w:t>
      </w:r>
    </w:p>
    <w:p>
      <w:pPr>
        <w:spacing w:after="160"/>
      </w:pPr>
      <w:r>
        <w:rPr>
          <w:rFonts w:ascii="Calibri" w:cs="Calibri" w:eastAsia="Calibri" w:hAnsi="Calibri"/>
          <w:color w:val="0A2136"/>
          <w:sz w:val="22"/>
          <w:szCs w:val="22"/>
        </w:rPr>
        <w:t xml:space="preserve">Dùng bảng này để tổng kết nhanh trước khi bàn giao/demo: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8000"/>
        <w:gridCol w:w="1200"/>
      </w:tblGrid>
      <w:tr>
        <w:tc>
          <w:tcPr>
            <w:tcW w:type="dxa" w:w="700"/>
            <w:shd w:fill="0B3652"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8000"/>
            <w:shd w:fill="0B3652" w:val="clear"/>
            <w:tcMar>
              <w:top w:type="dxa" w:w="100"/>
              <w:left w:type="dxa" w:w="120"/>
              <w:bottom w:type="dxa" w:w="100"/>
              <w:right w:type="dxa" w:w="120"/>
            </w:tcMar>
          </w:tcPr>
          <w:p>
            <w:r>
              <w:rPr>
                <w:rFonts w:ascii="Calibri" w:cs="Calibri" w:eastAsia="Calibri" w:hAnsi="Calibri"/>
                <w:b/>
                <w:bCs/>
                <w:color w:val="FFFFFF"/>
                <w:sz w:val="20"/>
                <w:szCs w:val="20"/>
              </w:rPr>
              <w:t xml:space="preserve">Hạng mục</w:t>
            </w:r>
          </w:p>
        </w:tc>
        <w:tc>
          <w:tcPr>
            <w:tcW w:type="dxa" w:w="1200"/>
            <w:shd w:fill="0B3652" w:val="clear"/>
            <w:tcMar>
              <w:top w:type="dxa" w:w="100"/>
              <w:left w:type="dxa" w:w="120"/>
              <w:bottom w:type="dxa" w:w="100"/>
              <w:right w:type="dxa" w:w="120"/>
            </w:tcMar>
          </w:tcPr>
          <w:p>
            <w:r>
              <w:rPr>
                <w:rFonts w:ascii="Calibri" w:cs="Calibri" w:eastAsia="Calibri" w:hAnsi="Calibri"/>
                <w:b/>
                <w:bCs/>
                <w:color w:val="FFFFFF"/>
                <w:sz w:val="20"/>
                <w:szCs w:val="20"/>
              </w:rPr>
              <w:t xml:space="preserve">Đạt</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1</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Server web khởi động không lỗi</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2</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Đăng ký + đăng nhập NSX</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3</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Đăng ký chip mới từ dashboard</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4</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Tra cứu nhập tay ra đúng kết quả</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5</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Bộ đếm reuse tăng đúng qua từng lần quét</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6</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Từ chối đúng khi UID sai/không tồn tại/bị disable</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7</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Quét QR bằng camera hoạt động (localhost)</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8</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Deep-link ?uid= hoạt động</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9</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Đăng xuất chặn được truy cập dashboard</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10</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Phân quyền: NSX A không thấy/sửa được chip của NSX B</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11</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Giao diện không vỡ trên màn hình nhỏ</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12</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(Nếu có FPGA) chip thật xác thực AUTHENTIC</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r>
        <w:tc>
          <w:tcPr>
            <w:tcW w:type="dxa" w:w="700"/>
            <w:tcMar>
              <w:top w:type="dxa" w:w="100"/>
              <w:left w:type="dxa" w:w="120"/>
              <w:bottom w:type="dxa" w:w="100"/>
              <w:right w:type="dxa" w:w="120"/>
            </w:tcMar>
          </w:tcPr>
          <w:p>
            <w:r>
              <w:rPr>
                <w:rFonts w:ascii="Calibri" w:cs="Calibri" w:eastAsia="Calibri" w:hAnsi="Calibri"/>
                <w:b w:val="false"/>
                <w:bCs w:val="false"/>
                <w:color w:val="0A2136"/>
                <w:sz w:val="20"/>
                <w:szCs w:val="20"/>
              </w:rPr>
              <w:t xml:space="preserve">13</w:t>
            </w:r>
          </w:p>
        </w:tc>
        <w:tc>
          <w:tcPr>
            <w:tcW w:type="dxa" w:w="8000"/>
            <w:tcMar>
              <w:top w:type="dxa" w:w="100"/>
              <w:left w:type="dxa" w:w="120"/>
              <w:bottom w:type="dxa" w:w="100"/>
              <w:right w:type="dxa" w:w="120"/>
            </w:tcMar>
          </w:tcPr>
          <w:p>
            <w:r>
              <w:rPr>
                <w:rFonts w:ascii="Calibri" w:cs="Calibri" w:eastAsia="Calibri" w:hAnsi="Calibri"/>
                <w:b w:val="false"/>
                <w:bCs w:val="false"/>
                <w:color w:val="0A2136"/>
                <w:sz w:val="20"/>
                <w:szCs w:val="20"/>
              </w:rPr>
              <w:t xml:space="preserve">(Nếu có FPGA) UID/response giả bị từ chối đúng</w:t>
            </w:r>
          </w:p>
        </w:tc>
        <w:tc>
          <w:tcPr>
            <w:tcW w:type="dxa" w:w="1200"/>
            <w:tcMar>
              <w:top w:type="dxa" w:w="100"/>
              <w:left w:type="dxa" w:w="120"/>
              <w:bottom w:type="dxa" w:w="100"/>
              <w:right w:type="dxa" w:w="120"/>
            </w:tcMar>
          </w:tcPr>
          <w:p>
            <w:r>
              <w:rPr>
                <w:rFonts w:ascii="Calibri" w:cs="Calibri" w:eastAsia="Calibri" w:hAnsi="Calibri"/>
                <w:b w:val="false"/>
                <w:bCs w:val="false"/>
                <w:color w:val="0A2136"/>
                <w:sz w:val="20"/>
                <w:szCs w:val="20"/>
              </w:rPr>
              <w:t xml:space="preserve">☐</w:t>
            </w:r>
          </w:p>
        </w:tc>
      </w:tr>
    </w:tbl>
    <w:p>
      <w:r>
        <w:br w:type="page"/>
      </w:r>
    </w:p>
    <w:p>
      <w:pPr>
        <w:pStyle w:val="Heading1"/>
        <w:pBdr>
          <w:bottom w:val="single" w:color="1D74AD" w:sz="6" w:space="6"/>
        </w:pBdr>
        <w:spacing w:after="220" w:before="480"/>
      </w:pPr>
      <w:r>
        <w:t xml:space="preserve">9. Xử lý lỗi thường gặp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300"/>
      </w:tblGrid>
      <w:tr>
        <w:tc>
          <w:tcPr>
            <w:tcW w:type="dxa" w:w="3000"/>
            <w:shd w:fill="0B3652" w:val="clear"/>
            <w:tcMar>
              <w:top w:type="dxa" w:w="100"/>
              <w:left w:type="dxa" w:w="120"/>
              <w:bottom w:type="dxa" w:w="100"/>
              <w:right w:type="dxa" w:w="120"/>
            </w:tcMar>
          </w:tcPr>
          <w:p>
            <w:r>
              <w:rPr>
                <w:rFonts w:ascii="Calibri" w:cs="Calibri" w:eastAsia="Calibri" w:hAnsi="Calibri"/>
                <w:b/>
                <w:bCs/>
                <w:color w:val="FFFFFF"/>
                <w:sz w:val="20"/>
                <w:szCs w:val="20"/>
              </w:rPr>
              <w:t xml:space="preserve">Hiện tượng</w:t>
            </w:r>
          </w:p>
        </w:tc>
        <w:tc>
          <w:tcPr>
            <w:tcW w:type="dxa" w:w="3600"/>
            <w:shd w:fill="0B3652" w:val="clear"/>
            <w:tcMar>
              <w:top w:type="dxa" w:w="100"/>
              <w:left w:type="dxa" w:w="120"/>
              <w:bottom w:type="dxa" w:w="100"/>
              <w:right w:type="dxa" w:w="120"/>
            </w:tcMar>
          </w:tcPr>
          <w:p>
            <w:r>
              <w:rPr>
                <w:rFonts w:ascii="Calibri" w:cs="Calibri" w:eastAsia="Calibri" w:hAnsi="Calibri"/>
                <w:b/>
                <w:bCs/>
                <w:color w:val="FFFFFF"/>
                <w:sz w:val="20"/>
                <w:szCs w:val="20"/>
              </w:rPr>
              <w:t xml:space="preserve">Nguyên nhân thường gặp</w:t>
            </w:r>
          </w:p>
        </w:tc>
        <w:tc>
          <w:tcPr>
            <w:tcW w:type="dxa" w:w="3300"/>
            <w:shd w:fill="0B3652" w:val="clear"/>
            <w:tcMar>
              <w:top w:type="dxa" w:w="100"/>
              <w:left w:type="dxa" w:w="120"/>
              <w:bottom w:type="dxa" w:w="100"/>
              <w:right w:type="dxa" w:w="120"/>
            </w:tcMar>
          </w:tcPr>
          <w:p>
            <w:r>
              <w:rPr>
                <w:rFonts w:ascii="Calibri" w:cs="Calibri" w:eastAsia="Calibri" w:hAnsi="Calibri"/>
                <w:b/>
                <w:bCs/>
                <w:color w:val="FFFFFF"/>
                <w:sz w:val="20"/>
                <w:szCs w:val="20"/>
              </w:rPr>
              <w:t xml:space="preserve">Cách xử lý</w:t>
            </w:r>
          </w:p>
        </w:tc>
      </w:tr>
      <w:tr>
        <w:tc>
          <w:tcPr>
            <w:tcW w:type="dxa" w:w="3000"/>
            <w:tcMar>
              <w:top w:type="dxa" w:w="100"/>
              <w:left w:type="dxa" w:w="120"/>
              <w:bottom w:type="dxa" w:w="100"/>
              <w:right w:type="dxa" w:w="120"/>
            </w:tcMar>
          </w:tcPr>
          <w:p>
            <w:r>
              <w:rPr>
                <w:rFonts w:ascii="Calibri" w:cs="Calibri" w:eastAsia="Calibri" w:hAnsi="Calibri"/>
                <w:b w:val="false"/>
                <w:bCs w:val="false"/>
                <w:color w:val="0A2136"/>
                <w:sz w:val="20"/>
                <w:szCs w:val="20"/>
              </w:rPr>
              <w:t xml:space="preserve">Mở file .html thấy chữ {% %} thô</w:t>
            </w:r>
          </w:p>
        </w:tc>
        <w:tc>
          <w:tcPr>
            <w:tcW w:type="dxa" w:w="3600"/>
            <w:tcMar>
              <w:top w:type="dxa" w:w="100"/>
              <w:left w:type="dxa" w:w="120"/>
              <w:bottom w:type="dxa" w:w="100"/>
              <w:right w:type="dxa" w:w="120"/>
            </w:tcMar>
          </w:tcPr>
          <w:p>
            <w:r>
              <w:rPr>
                <w:rFonts w:ascii="Calibri" w:cs="Calibri" w:eastAsia="Calibri" w:hAnsi="Calibri"/>
                <w:b w:val="false"/>
                <w:bCs w:val="false"/>
                <w:color w:val="0A2136"/>
                <w:sz w:val="20"/>
                <w:szCs w:val="20"/>
              </w:rPr>
              <w:t xml:space="preserve">Đang mở trực tiếp file bằng đường dẫn file:///..., không qua Flask</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Chạy python web/app.py rồi mở http://127.0.0.1:5050, không mở file trực tiếp</w:t>
            </w:r>
          </w:p>
        </w:tc>
      </w:tr>
      <w:tr>
        <w:tc>
          <w:tcPr>
            <w:tcW w:type="dxa" w:w="3000"/>
            <w:tcMar>
              <w:top w:type="dxa" w:w="100"/>
              <w:left w:type="dxa" w:w="120"/>
              <w:bottom w:type="dxa" w:w="100"/>
              <w:right w:type="dxa" w:w="120"/>
            </w:tcMar>
          </w:tcPr>
          <w:p>
            <w:r>
              <w:rPr>
                <w:rFonts w:ascii="Calibri" w:cs="Calibri" w:eastAsia="Calibri" w:hAnsi="Calibri"/>
                <w:b w:val="false"/>
                <w:bCs w:val="false"/>
                <w:color w:val="0A2136"/>
                <w:sz w:val="20"/>
                <w:szCs w:val="20"/>
              </w:rPr>
              <w:t xml:space="preserve">ModuleNotFoundError: secure_chip_common</w:t>
            </w:r>
          </w:p>
        </w:tc>
        <w:tc>
          <w:tcPr>
            <w:tcW w:type="dxa" w:w="3600"/>
            <w:tcMar>
              <w:top w:type="dxa" w:w="100"/>
              <w:left w:type="dxa" w:w="120"/>
              <w:bottom w:type="dxa" w:w="100"/>
              <w:right w:type="dxa" w:w="120"/>
            </w:tcMar>
          </w:tcPr>
          <w:p>
            <w:r>
              <w:rPr>
                <w:rFonts w:ascii="Calibri" w:cs="Calibri" w:eastAsia="Calibri" w:hAnsi="Calibri"/>
                <w:b w:val="false"/>
                <w:bCs w:val="false"/>
                <w:color w:val="0A2136"/>
                <w:sz w:val="20"/>
                <w:szCs w:val="20"/>
              </w:rPr>
              <w:t xml:space="preserve">Chạy lệnh không đứng ở thư mục gốc secure_chip_web, hoặc thiếu common/secure_chip_common.py</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cd về đúng thư mục gốc trước khi chạy python web/app.py hoặc python server/mock_server.py</w:t>
            </w:r>
          </w:p>
        </w:tc>
      </w:tr>
      <w:tr>
        <w:tc>
          <w:tcPr>
            <w:tcW w:type="dxa" w:w="3000"/>
            <w:tcMar>
              <w:top w:type="dxa" w:w="100"/>
              <w:left w:type="dxa" w:w="120"/>
              <w:bottom w:type="dxa" w:w="100"/>
              <w:right w:type="dxa" w:w="120"/>
            </w:tcMar>
          </w:tcPr>
          <w:p>
            <w:r>
              <w:rPr>
                <w:rFonts w:ascii="Calibri" w:cs="Calibri" w:eastAsia="Calibri" w:hAnsi="Calibri"/>
                <w:b w:val="false"/>
                <w:bCs w:val="false"/>
                <w:color w:val="0A2136"/>
                <w:sz w:val="20"/>
                <w:szCs w:val="20"/>
              </w:rPr>
              <w:t xml:space="preserve">'python' is not recognized...</w:t>
            </w:r>
          </w:p>
        </w:tc>
        <w:tc>
          <w:tcPr>
            <w:tcW w:type="dxa" w:w="3600"/>
            <w:tcMar>
              <w:top w:type="dxa" w:w="100"/>
              <w:left w:type="dxa" w:w="120"/>
              <w:bottom w:type="dxa" w:w="100"/>
              <w:right w:type="dxa" w:w="120"/>
            </w:tcMar>
          </w:tcPr>
          <w:p>
            <w:r>
              <w:rPr>
                <w:rFonts w:ascii="Calibri" w:cs="Calibri" w:eastAsia="Calibri" w:hAnsi="Calibri"/>
                <w:b w:val="false"/>
                <w:bCs w:val="false"/>
                <w:color w:val="0A2136"/>
                <w:sz w:val="20"/>
                <w:szCs w:val="20"/>
              </w:rPr>
              <w:t xml:space="preserve">Chưa cài Python hoặc chưa thêm vào PATH</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Cài Python từ python.org, tick "Add to PATH" lúc cài</w:t>
            </w:r>
          </w:p>
        </w:tc>
      </w:tr>
      <w:tr>
        <w:tc>
          <w:tcPr>
            <w:tcW w:type="dxa" w:w="3000"/>
            <w:tcMar>
              <w:top w:type="dxa" w:w="100"/>
              <w:left w:type="dxa" w:w="120"/>
              <w:bottom w:type="dxa" w:w="100"/>
              <w:right w:type="dxa" w:w="120"/>
            </w:tcMar>
          </w:tcPr>
          <w:p>
            <w:r>
              <w:rPr>
                <w:rFonts w:ascii="Calibri" w:cs="Calibri" w:eastAsia="Calibri" w:hAnsi="Calibri"/>
                <w:b w:val="false"/>
                <w:bCs w:val="false"/>
                <w:color w:val="0A2136"/>
                <w:sz w:val="20"/>
                <w:szCs w:val="20"/>
              </w:rPr>
              <w:t xml:space="preserve">Camera không bật được khi bấm "Quét QR"</w:t>
            </w:r>
          </w:p>
        </w:tc>
        <w:tc>
          <w:tcPr>
            <w:tcW w:type="dxa" w:w="3600"/>
            <w:tcMar>
              <w:top w:type="dxa" w:w="100"/>
              <w:left w:type="dxa" w:w="120"/>
              <w:bottom w:type="dxa" w:w="100"/>
              <w:right w:type="dxa" w:w="120"/>
            </w:tcMar>
          </w:tcPr>
          <w:p>
            <w:r>
              <w:rPr>
                <w:rFonts w:ascii="Calibri" w:cs="Calibri" w:eastAsia="Calibri" w:hAnsi="Calibri"/>
                <w:b w:val="false"/>
                <w:bCs w:val="false"/>
                <w:color w:val="0A2136"/>
                <w:sz w:val="20"/>
                <w:szCs w:val="20"/>
              </w:rPr>
              <w:t xml:space="preserve">Test qua địa chỉ IP LAN thay vì 127.0.0.1, hoặc chưa cấp quyền camera</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Test đúng qua http://127.0.0.1:5050; kiểm tra icon khóa/camera trên thanh địa chỉ để cấp quyền</w:t>
            </w:r>
          </w:p>
        </w:tc>
      </w:tr>
      <w:tr>
        <w:tc>
          <w:tcPr>
            <w:tcW w:type="dxa" w:w="3000"/>
            <w:tcMar>
              <w:top w:type="dxa" w:w="100"/>
              <w:left w:type="dxa" w:w="120"/>
              <w:bottom w:type="dxa" w:w="100"/>
              <w:right w:type="dxa" w:w="120"/>
            </w:tcMar>
          </w:tcPr>
          <w:p>
            <w:r>
              <w:rPr>
                <w:rFonts w:ascii="Calibri" w:cs="Calibri" w:eastAsia="Calibri" w:hAnsi="Calibri"/>
                <w:b w:val="false"/>
                <w:bCs w:val="false"/>
                <w:color w:val="0A2136"/>
                <w:sz w:val="20"/>
                <w:szCs w:val="20"/>
              </w:rPr>
              <w:t xml:space="preserve">Dashboard trống dù đã register-chip bằng mock_server.py</w:t>
            </w:r>
          </w:p>
        </w:tc>
        <w:tc>
          <w:tcPr>
            <w:tcW w:type="dxa" w:w="3600"/>
            <w:tcMar>
              <w:top w:type="dxa" w:w="100"/>
              <w:left w:type="dxa" w:w="120"/>
              <w:bottom w:type="dxa" w:w="100"/>
              <w:right w:type="dxa" w:w="120"/>
            </w:tcMar>
          </w:tcPr>
          <w:p>
            <w:r>
              <w:rPr>
                <w:rFonts w:ascii="Calibri" w:cs="Calibri" w:eastAsia="Calibri" w:hAnsi="Calibri"/>
                <w:b w:val="false"/>
                <w:bCs w:val="false"/>
                <w:color w:val="0A2136"/>
                <w:sz w:val="20"/>
                <w:szCs w:val="20"/>
              </w:rPr>
              <w:t xml:space="preserve">Bình thường — chip đăng ký qua CLI không gắn manufacturer_id nên không hiện trong dashboard web</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Đăng ký chip qua dashboard web (/dashboard/chips/new) nếu muốn nó hiện ở dashboard</w:t>
            </w:r>
          </w:p>
        </w:tc>
      </w:tr>
      <w:tr>
        <w:tc>
          <w:tcPr>
            <w:tcW w:type="dxa" w:w="3000"/>
            <w:tcMar>
              <w:top w:type="dxa" w:w="100"/>
              <w:left w:type="dxa" w:w="120"/>
              <w:bottom w:type="dxa" w:w="100"/>
              <w:right w:type="dxa" w:w="120"/>
            </w:tcMar>
          </w:tcPr>
          <w:p>
            <w:r>
              <w:rPr>
                <w:rFonts w:ascii="Calibri" w:cs="Calibri" w:eastAsia="Calibri" w:hAnsi="Calibri"/>
                <w:b w:val="false"/>
                <w:bCs w:val="false"/>
                <w:color w:val="0A2136"/>
                <w:sz w:val="20"/>
                <w:szCs w:val="20"/>
              </w:rPr>
              <w:t xml:space="preserve">Web portal và server crypto ra 2 kết quả khác nhau cho cùng UID</w:t>
            </w:r>
          </w:p>
        </w:tc>
        <w:tc>
          <w:tcPr>
            <w:tcW w:type="dxa" w:w="3600"/>
            <w:tcMar>
              <w:top w:type="dxa" w:w="100"/>
              <w:left w:type="dxa" w:w="120"/>
              <w:bottom w:type="dxa" w:w="100"/>
              <w:right w:type="dxa" w:w="120"/>
            </w:tcMar>
          </w:tcPr>
          <w:p>
            <w:r>
              <w:rPr>
                <w:rFonts w:ascii="Calibri" w:cs="Calibri" w:eastAsia="Calibri" w:hAnsi="Calibri"/>
                <w:b w:val="false"/>
                <w:bCs w:val="false"/>
                <w:color w:val="0A2136"/>
                <w:sz w:val="20"/>
                <w:szCs w:val="20"/>
              </w:rPr>
              <w:t xml:space="preserve">Hai server đang trỏ tới 2 file secure_chip.db khác nhau</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So sánh dòng log "Database: ..." của cả hai lúc khởi động, phải trỏ đúng cùng 1 đường dẫn data/secure_chip.db</w:t>
            </w:r>
          </w:p>
        </w:tc>
      </w:tr>
      <w:tr>
        <w:tc>
          <w:tcPr>
            <w:tcW w:type="dxa" w:w="3000"/>
            <w:tcMar>
              <w:top w:type="dxa" w:w="100"/>
              <w:left w:type="dxa" w:w="120"/>
              <w:bottom w:type="dxa" w:w="100"/>
              <w:right w:type="dxa" w:w="120"/>
            </w:tcMar>
          </w:tcPr>
          <w:p>
            <w:r>
              <w:rPr>
                <w:rFonts w:ascii="Calibri" w:cs="Calibri" w:eastAsia="Calibri" w:hAnsi="Calibri"/>
                <w:b w:val="false"/>
                <w:bCs w:val="false"/>
                <w:color w:val="0A2136"/>
                <w:sz w:val="20"/>
                <w:szCs w:val="20"/>
              </w:rPr>
              <w:t xml:space="preserve">Lỗi 500 khi bấm "Kiểm tra" ở trang tra cứu</w:t>
            </w:r>
          </w:p>
        </w:tc>
        <w:tc>
          <w:tcPr>
            <w:tcW w:type="dxa" w:w="3600"/>
            <w:tcMar>
              <w:top w:type="dxa" w:w="100"/>
              <w:left w:type="dxa" w:w="120"/>
              <w:bottom w:type="dxa" w:w="100"/>
              <w:right w:type="dxa" w:w="120"/>
            </w:tcMar>
          </w:tcPr>
          <w:p>
            <w:r>
              <w:rPr>
                <w:rFonts w:ascii="Calibri" w:cs="Calibri" w:eastAsia="Calibri" w:hAnsi="Calibri"/>
                <w:b w:val="false"/>
                <w:bCs w:val="false"/>
                <w:color w:val="0A2136"/>
                <w:sz w:val="20"/>
                <w:szCs w:val="20"/>
              </w:rPr>
              <w:t xml:space="preserve">Có ngoại lệ chưa được xử lý trong web/app.py</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Copy nguyên traceback hiện trong terminal đang chạy python web/app.py, gửi lại để xác định nguyên nhân</w:t>
            </w:r>
          </w:p>
        </w:tc>
      </w:tr>
      <w:tr>
        <w:tc>
          <w:tcPr>
            <w:tcW w:type="dxa" w:w="3000"/>
            <w:tcMar>
              <w:top w:type="dxa" w:w="100"/>
              <w:left w:type="dxa" w:w="120"/>
              <w:bottom w:type="dxa" w:w="100"/>
              <w:right w:type="dxa" w:w="120"/>
            </w:tcMar>
          </w:tcPr>
          <w:p>
            <w:r>
              <w:rPr>
                <w:rFonts w:ascii="Calibri" w:cs="Calibri" w:eastAsia="Calibri" w:hAnsi="Calibri"/>
                <w:b w:val="false"/>
                <w:bCs w:val="false"/>
                <w:color w:val="0A2136"/>
                <w:sz w:val="20"/>
                <w:szCs w:val="20"/>
              </w:rPr>
              <w:t xml:space="preserve">pip install báo lỗi thiếu quyền / externally-managed-environment</w:t>
            </w:r>
          </w:p>
        </w:tc>
        <w:tc>
          <w:tcPr>
            <w:tcW w:type="dxa" w:w="3600"/>
            <w:tcMar>
              <w:top w:type="dxa" w:w="100"/>
              <w:left w:type="dxa" w:w="120"/>
              <w:bottom w:type="dxa" w:w="100"/>
              <w:right w:type="dxa" w:w="120"/>
            </w:tcMar>
          </w:tcPr>
          <w:p>
            <w:r>
              <w:rPr>
                <w:rFonts w:ascii="Calibri" w:cs="Calibri" w:eastAsia="Calibri" w:hAnsi="Calibri"/>
                <w:b w:val="false"/>
                <w:bCs w:val="false"/>
                <w:color w:val="0A2136"/>
                <w:sz w:val="20"/>
                <w:szCs w:val="20"/>
              </w:rPr>
              <w:t xml:space="preserve">Môi trường Python hệ thống bị khóa cài đặt trực tiếp</w:t>
            </w:r>
          </w:p>
        </w:tc>
        <w:tc>
          <w:tcPr>
            <w:tcW w:type="dxa" w:w="3300"/>
            <w:tcMar>
              <w:top w:type="dxa" w:w="100"/>
              <w:left w:type="dxa" w:w="120"/>
              <w:bottom w:type="dxa" w:w="100"/>
              <w:right w:type="dxa" w:w="120"/>
            </w:tcMar>
          </w:tcPr>
          <w:p>
            <w:r>
              <w:rPr>
                <w:rFonts w:ascii="Calibri" w:cs="Calibri" w:eastAsia="Calibri" w:hAnsi="Calibri"/>
                <w:b w:val="false"/>
                <w:bCs w:val="false"/>
                <w:color w:val="0A2136"/>
                <w:sz w:val="20"/>
                <w:szCs w:val="20"/>
              </w:rPr>
              <w:t xml:space="preserve">Dùng pip install -r requirements.txt --user, hoặc tạo virtualenv trước khi pip install</w:t>
            </w:r>
          </w:p>
        </w:tc>
      </w:tr>
    </w:tbl>
    <w:p>
      <w:pPr>
        <w:spacing w:after="160"/>
      </w:pPr>
    </w:p>
    <w:p>
      <w:r>
        <w:rPr>
          <w:rFonts w:ascii="Calibri" w:cs="Calibri" w:eastAsia="Calibri" w:hAnsi="Calibri"/>
          <w:i/>
          <w:iCs/>
          <w:color w:val="52708A"/>
          <w:sz w:val="22"/>
          <w:szCs w:val="22"/>
        </w:rPr>
        <w:t xml:space="preserve">Nếu gặp lỗi không có trong bảng trên, gửi lại nguyên văn thông báo lỗi (chụp ảnh terminal hoặc copy text) kèm bước bạn vừa làm — xác định nguyên nhân chính xác hơn nhiều so với mô tả chung chung.</w:t>
      </w:r>
    </w:p>
    <w:sectPr>
      <w:headerReference w:type="default" r:id="rId7"/>
      <w:footerReference w:type="default" r:id="rId8"/>
      <w:pgSz w:w="11906" w:h="16838" w:orient="portrait"/>
      <w:pgMar w:top="12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CEC" w:sz="4" w:space="6"/>
      </w:pBdr>
      <w:tabs>
        <w:tab w:val="right" w:pos="9026"/>
      </w:tabs>
    </w:pPr>
    <w:r>
      <w:rPr>
        <w:rFonts w:ascii="Calibri" w:cs="Calibri" w:eastAsia="Calibri" w:hAnsi="Calibri"/>
        <w:color w:val="52708A"/>
        <w:sz w:val="16"/>
        <w:szCs w:val="16"/>
      </w:rPr>
      <w:t xml:space="preserve">SECURE CHIP — Hướng dẫn sử dụng &amp; Test</w:t>
    </w:r>
    <w:r>
      <w:rPr>
        <w:rFonts w:ascii="Calibri" w:cs="Calibri" w:eastAsia="Calibri" w:hAnsi="Calibri"/>
        <w:color w:val="52708A"/>
        <w:sz w:val="16"/>
        <w:szCs w:val="16"/>
      </w:rPr>
      <w:t xml:space="preserve">	Trang </w:t>
    </w:r>
    <w:r>
      <w:rPr>
        <w:rFonts w:ascii="Calibri" w:cs="Calibri" w:eastAsia="Calibri" w:hAnsi="Calibri"/>
        <w:color w:val="52708A"/>
        <w:sz w:val="16"/>
        <w:szCs w:val="16"/>
      </w:rPr>
      <w:fldChar w:fldCharType="begin"/>
      <w:instrText xml:space="preserve">PAGE</w:instrText>
      <w:fldChar w:fldCharType="separate"/>
      <w:fldChar w:fldCharType="end"/>
    </w:r>
    <w:r>
      <w:rPr>
        <w:rFonts w:ascii="Calibri" w:cs="Calibri" w:eastAsia="Calibri" w:hAnsi="Calibri"/>
        <w:color w:val="52708A"/>
        <w:sz w:val="16"/>
        <w:szCs w:val="16"/>
      </w:rPr>
      <w:t xml:space="preserve"> / </w:t>
    </w:r>
    <w:r>
      <w:rPr>
        <w:rFonts w:ascii="Calibri" w:cs="Calibri" w:eastAsia="Calibri" w:hAnsi="Calibri"/>
        <w:color w:val="5270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0B3652"/>
        <w:sz w:val="16"/>
        <w:szCs w:val="16"/>
      </w:rPr>
      <w:t xml:space="preserve">SECURE CHIP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2026-07-12T13:14:28.294Z</dcterms:created>
  <dcterms:modified xsi:type="dcterms:W3CDTF">2026-07-12T13:14:28.294Z</dcterms:modified>
</cp:coreProperties>
</file>

<file path=docProps/custom.xml><?xml version="1.0" encoding="utf-8"?>
<Properties xmlns="http://schemas.openxmlformats.org/officeDocument/2006/custom-properties" xmlns:vt="http://schemas.openxmlformats.org/officeDocument/2006/docPropsVTypes"/>
</file>