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58" w:rsidRPr="00BE3258" w:rsidRDefault="00BE3258" w:rsidP="00BE3258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/>
          <w:sz w:val="36"/>
          <w:szCs w:val="32"/>
          <w:shd w:val="clear" w:color="auto" w:fill="FFFFFF"/>
        </w:rPr>
      </w:pPr>
      <w:bookmarkStart w:id="0" w:name="_Toc465124759"/>
      <w:bookmarkStart w:id="1" w:name="_Toc465124860"/>
      <w:r w:rsidRPr="00BE3258">
        <w:rPr>
          <w:rFonts w:ascii="Calibri Light" w:eastAsia="Times New Roman" w:hAnsi="Calibri Light"/>
          <w:sz w:val="36"/>
          <w:szCs w:val="32"/>
          <w:shd w:val="clear" w:color="auto" w:fill="FFFFFF"/>
        </w:rPr>
        <w:t>Министерство образования и науки Российской Федерации</w:t>
      </w:r>
      <w:bookmarkEnd w:id="0"/>
      <w:bookmarkEnd w:id="1"/>
    </w:p>
    <w:p w:rsidR="00BE3258" w:rsidRPr="00BE3258" w:rsidRDefault="00BE3258" w:rsidP="00BE3258"/>
    <w:p w:rsidR="00BE3258" w:rsidRPr="00BE3258" w:rsidRDefault="00BE3258" w:rsidP="002005D7">
      <w:pPr>
        <w:pStyle w:val="32"/>
        <w:rPr>
          <w:smallCaps/>
          <w:sz w:val="32"/>
          <w:szCs w:val="28"/>
        </w:rPr>
      </w:pPr>
      <w:bookmarkStart w:id="2" w:name="_Toc465124760"/>
      <w:bookmarkStart w:id="3" w:name="_Toc465124861"/>
      <w:r w:rsidRPr="002005D7">
        <w:t xml:space="preserve">Федеральное государственное бюджетное образовательное </w:t>
      </w:r>
      <w:r w:rsidRPr="002005D7">
        <w:br/>
        <w:t>учреждение высшего образования</w:t>
      </w:r>
      <w:r w:rsidRPr="00BE3258">
        <w:br/>
      </w:r>
      <w:r w:rsidRPr="00BE3258">
        <w:rPr>
          <w:sz w:val="32"/>
        </w:rPr>
        <w:t>«Новосибирский государственный технический университет»</w:t>
      </w:r>
      <w:bookmarkEnd w:id="2"/>
      <w:bookmarkEnd w:id="3"/>
    </w:p>
    <w:p w:rsidR="00BE3258" w:rsidRPr="00BE3258" w:rsidRDefault="002F0C05" w:rsidP="00BE3258"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0" t="0" r="0" b="0"/>
            <wp:wrapTopAndBottom/>
            <wp:docPr id="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3258" w:rsidRPr="00B81B06" w:rsidRDefault="00BE3258" w:rsidP="00B81B06">
      <w:pPr>
        <w:jc w:val="center"/>
        <w:outlineLvl w:val="1"/>
        <w:rPr>
          <w:rFonts w:ascii="Calibri Light" w:hAnsi="Calibri Light"/>
          <w:color w:val="252525"/>
          <w:sz w:val="28"/>
          <w:szCs w:val="24"/>
          <w:shd w:val="clear" w:color="auto" w:fill="FFFFFF"/>
        </w:rPr>
      </w:pPr>
      <w:bookmarkStart w:id="4" w:name="_Toc465124761"/>
      <w:bookmarkStart w:id="5" w:name="_Toc465124862"/>
      <w:r w:rsidRPr="00BE3258">
        <w:rPr>
          <w:rFonts w:ascii="Calibri Light" w:hAnsi="Calibri Light"/>
          <w:color w:val="252525"/>
          <w:sz w:val="28"/>
          <w:szCs w:val="24"/>
          <w:shd w:val="clear" w:color="auto" w:fill="FFFFFF"/>
        </w:rPr>
        <w:t>Кафедра прикладной математики</w:t>
      </w:r>
      <w:bookmarkEnd w:id="4"/>
      <w:bookmarkEnd w:id="5"/>
    </w:p>
    <w:p w:rsidR="00BE3258" w:rsidRPr="00BE3258" w:rsidRDefault="004D5EA0" w:rsidP="00BE3258">
      <w:pPr>
        <w:jc w:val="center"/>
        <w:outlineLvl w:val="1"/>
        <w:rPr>
          <w:rFonts w:ascii="Calibri Light" w:hAnsi="Calibri Light"/>
          <w:color w:val="252525"/>
          <w:sz w:val="28"/>
          <w:szCs w:val="24"/>
          <w:shd w:val="clear" w:color="auto" w:fill="FFFFFF"/>
        </w:rPr>
      </w:pPr>
      <w:bookmarkStart w:id="6" w:name="_Toc465124762"/>
      <w:bookmarkStart w:id="7" w:name="_Toc465124863"/>
      <w:r>
        <w:rPr>
          <w:rFonts w:ascii="Calibri Light" w:hAnsi="Calibri Light"/>
          <w:color w:val="252525"/>
          <w:sz w:val="28"/>
          <w:szCs w:val="24"/>
          <w:shd w:val="clear" w:color="auto" w:fill="FFFFFF"/>
        </w:rPr>
        <w:t xml:space="preserve">Лабораторная работа </w:t>
      </w:r>
      <w:r w:rsidR="00BE3258" w:rsidRPr="00BE3258">
        <w:rPr>
          <w:rFonts w:ascii="Calibri Light" w:hAnsi="Calibri Light"/>
          <w:color w:val="252525"/>
          <w:sz w:val="28"/>
          <w:szCs w:val="24"/>
          <w:shd w:val="clear" w:color="auto" w:fill="FFFFFF"/>
        </w:rPr>
        <w:t xml:space="preserve">№ </w:t>
      </w:r>
      <w:r w:rsidR="00CF468D" w:rsidRPr="00CF468D">
        <w:rPr>
          <w:rFonts w:ascii="Calibri Light" w:hAnsi="Calibri Light"/>
          <w:color w:val="252525"/>
          <w:sz w:val="28"/>
          <w:szCs w:val="24"/>
          <w:shd w:val="clear" w:color="auto" w:fill="FFFFFF"/>
        </w:rPr>
        <w:t>2</w:t>
      </w:r>
      <w:r w:rsidR="00BE3258" w:rsidRPr="00BE3258">
        <w:rPr>
          <w:rFonts w:ascii="Calibri Light" w:hAnsi="Calibri Light"/>
          <w:color w:val="252525"/>
          <w:sz w:val="28"/>
          <w:szCs w:val="24"/>
          <w:shd w:val="clear" w:color="auto" w:fill="FFFFFF"/>
        </w:rPr>
        <w:br/>
        <w:t>по дисциплине «</w:t>
      </w:r>
      <w:r>
        <w:rPr>
          <w:rFonts w:ascii="Calibri Light" w:hAnsi="Calibri Light"/>
          <w:color w:val="252525"/>
          <w:sz w:val="28"/>
          <w:szCs w:val="24"/>
          <w:shd w:val="clear" w:color="auto" w:fill="FFFFFF"/>
        </w:rPr>
        <w:t>Программирование вычислений</w:t>
      </w:r>
      <w:r w:rsidR="00BE3258" w:rsidRPr="00BE3258">
        <w:rPr>
          <w:rFonts w:ascii="Calibri Light" w:hAnsi="Calibri Light"/>
          <w:color w:val="252525"/>
          <w:sz w:val="28"/>
          <w:szCs w:val="24"/>
          <w:shd w:val="clear" w:color="auto" w:fill="FFFFFF"/>
        </w:rPr>
        <w:t>»</w:t>
      </w:r>
      <w:bookmarkEnd w:id="6"/>
      <w:bookmarkEnd w:id="7"/>
    </w:p>
    <w:p w:rsidR="00CF468D" w:rsidRDefault="00CF468D" w:rsidP="00CF468D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0"/>
          <w:szCs w:val="30"/>
          <w:lang w:eastAsia="ru-RU"/>
        </w:rPr>
      </w:pPr>
      <w:r>
        <w:rPr>
          <w:rFonts w:ascii="TimesNewRoman,Bold" w:hAnsi="TimesNewRoman,Bold" w:cs="TimesNewRoman,Bold"/>
          <w:b/>
          <w:bCs/>
          <w:sz w:val="30"/>
          <w:szCs w:val="30"/>
          <w:lang w:eastAsia="ru-RU"/>
        </w:rPr>
        <w:t>Формирование таблицы значений функции</w:t>
      </w:r>
    </w:p>
    <w:p w:rsidR="00BE3258" w:rsidRPr="00BE3258" w:rsidRDefault="00CF468D" w:rsidP="00CF468D">
      <w:pPr>
        <w:jc w:val="center"/>
      </w:pPr>
      <w:r>
        <w:rPr>
          <w:rFonts w:ascii="TimesNewRoman,Bold" w:hAnsi="TimesNewRoman,Bold" w:cs="TimesNewRoman,Bold"/>
          <w:b/>
          <w:bCs/>
          <w:sz w:val="30"/>
          <w:szCs w:val="30"/>
          <w:lang w:eastAsia="ru-RU"/>
        </w:rPr>
        <w:t>двух переменных</w:t>
      </w:r>
    </w:p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638"/>
        <w:gridCol w:w="2112"/>
        <w:gridCol w:w="3721"/>
      </w:tblGrid>
      <w:tr w:rsidR="00BE3258" w:rsidRPr="00BE3258" w:rsidTr="007846FC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:rsidR="00BE3258" w:rsidRPr="00BE3258" w:rsidRDefault="002F0C05" w:rsidP="00BE3258">
            <w:r>
              <w:rPr>
                <w:noProof/>
                <w:lang w:eastAsia="ru-RU"/>
              </w:rPr>
              <w:drawing>
                <wp:inline distT="0" distB="0" distL="0" distR="0">
                  <wp:extent cx="628650" cy="62865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:rsidR="00BE3258" w:rsidRPr="00BE3258" w:rsidRDefault="00BE3258" w:rsidP="00BE3258">
            <w:r w:rsidRPr="00BE3258">
              <w:t>Факультет:</w:t>
            </w:r>
          </w:p>
        </w:tc>
        <w:tc>
          <w:tcPr>
            <w:tcW w:w="3850" w:type="dxa"/>
            <w:shd w:val="clear" w:color="auto" w:fill="auto"/>
          </w:tcPr>
          <w:p w:rsidR="00BE3258" w:rsidRPr="00BE3258" w:rsidRDefault="00BE3258" w:rsidP="00BE3258">
            <w:r w:rsidRPr="00BE3258">
              <w:t>ПМИ</w:t>
            </w:r>
          </w:p>
        </w:tc>
      </w:tr>
      <w:tr w:rsidR="00BE3258" w:rsidRPr="00BE3258" w:rsidTr="007846FC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BE3258" w:rsidRPr="00BE3258" w:rsidRDefault="00BE3258" w:rsidP="00BE3258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BE3258" w:rsidRPr="00BE3258" w:rsidRDefault="00BE3258" w:rsidP="00BE3258">
            <w:r w:rsidRPr="00BE3258">
              <w:t>Группа:</w:t>
            </w:r>
          </w:p>
        </w:tc>
        <w:tc>
          <w:tcPr>
            <w:tcW w:w="3850" w:type="dxa"/>
            <w:shd w:val="clear" w:color="auto" w:fill="auto"/>
          </w:tcPr>
          <w:p w:rsidR="00BE3258" w:rsidRPr="00BE3258" w:rsidRDefault="00BE3258" w:rsidP="00BE3258">
            <w:r w:rsidRPr="00BE3258">
              <w:t>ПМ-53</w:t>
            </w:r>
          </w:p>
        </w:tc>
      </w:tr>
      <w:tr w:rsidR="00BE3258" w:rsidRPr="00BE3258" w:rsidTr="007846FC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BE3258" w:rsidRPr="00BE3258" w:rsidRDefault="00BE3258" w:rsidP="00BE3258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BE3258" w:rsidRPr="00BE3258" w:rsidRDefault="00BE3258" w:rsidP="00BE3258">
            <w:r w:rsidRPr="00BE3258">
              <w:t>Студент</w:t>
            </w:r>
            <w:r w:rsidR="004D5EA0">
              <w:t>ы</w:t>
            </w:r>
            <w:r w:rsidRPr="00BE3258">
              <w:t>:</w:t>
            </w:r>
          </w:p>
        </w:tc>
        <w:tc>
          <w:tcPr>
            <w:tcW w:w="3850" w:type="dxa"/>
            <w:shd w:val="clear" w:color="auto" w:fill="auto"/>
          </w:tcPr>
          <w:p w:rsidR="00BE3258" w:rsidRDefault="00BE3258" w:rsidP="00BE3258">
            <w:r w:rsidRPr="00BE3258">
              <w:t>Тябин Е. А.</w:t>
            </w:r>
          </w:p>
          <w:p w:rsidR="004D5EA0" w:rsidRPr="00BE3258" w:rsidRDefault="004D5EA0" w:rsidP="00BE3258">
            <w:pPr>
              <w:rPr>
                <w:highlight w:val="yellow"/>
              </w:rPr>
            </w:pPr>
            <w:r>
              <w:t>Гончаренко Д.И.</w:t>
            </w:r>
          </w:p>
        </w:tc>
      </w:tr>
      <w:tr w:rsidR="00BE3258" w:rsidRPr="00BE3258" w:rsidTr="007846FC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BE3258" w:rsidRPr="00BE3258" w:rsidRDefault="00BE3258" w:rsidP="00BE3258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BE3258" w:rsidRDefault="00BE3258" w:rsidP="00BE3258">
            <w:r w:rsidRPr="00BE3258">
              <w:t>Преподаватель:</w:t>
            </w:r>
          </w:p>
          <w:p w:rsidR="00B81B06" w:rsidRDefault="00B81B06" w:rsidP="00BE3258"/>
          <w:p w:rsidR="00B81B06" w:rsidRPr="00BE3258" w:rsidRDefault="00B81B06" w:rsidP="00BE3258">
            <w:r>
              <w:t>Вариант:</w:t>
            </w:r>
          </w:p>
        </w:tc>
        <w:tc>
          <w:tcPr>
            <w:tcW w:w="3850" w:type="dxa"/>
            <w:shd w:val="clear" w:color="auto" w:fill="auto"/>
          </w:tcPr>
          <w:p w:rsidR="00BE3258" w:rsidRDefault="004D5EA0" w:rsidP="004D5EA0">
            <w:r>
              <w:t>Рояк</w:t>
            </w:r>
            <w:r w:rsidR="00BE3258" w:rsidRPr="00BE3258">
              <w:t xml:space="preserve"> </w:t>
            </w:r>
            <w:r>
              <w:t>С.Х.</w:t>
            </w:r>
          </w:p>
          <w:p w:rsidR="00B81B06" w:rsidRDefault="004D5EA0" w:rsidP="004D5EA0">
            <w:r>
              <w:t>Вагин Д.В.</w:t>
            </w:r>
          </w:p>
          <w:p w:rsidR="00B81B06" w:rsidRPr="00BE3258" w:rsidRDefault="005C30FD" w:rsidP="004D5EA0">
            <w:r>
              <w:t>13</w:t>
            </w:r>
          </w:p>
        </w:tc>
      </w:tr>
    </w:tbl>
    <w:p w:rsidR="00BE3258" w:rsidRPr="00BE3258" w:rsidRDefault="00BE3258" w:rsidP="00BE3258"/>
    <w:p w:rsidR="00BE3258" w:rsidRPr="00BE3258" w:rsidRDefault="00BE3258" w:rsidP="00BE3258"/>
    <w:p w:rsidR="00BE3258" w:rsidRPr="00BE3258" w:rsidRDefault="00BE3258" w:rsidP="00BE3258">
      <w:pPr>
        <w:jc w:val="center"/>
        <w:rPr>
          <w:rFonts w:ascii="Calibri Light" w:hAnsi="Calibri Light"/>
          <w:sz w:val="28"/>
          <w:szCs w:val="24"/>
        </w:rPr>
      </w:pPr>
      <w:r w:rsidRPr="00BE3258">
        <w:rPr>
          <w:rFonts w:ascii="Calibri Light" w:hAnsi="Calibri Light"/>
          <w:sz w:val="28"/>
          <w:szCs w:val="24"/>
        </w:rPr>
        <w:t>Новосибирск</w:t>
      </w:r>
    </w:p>
    <w:p w:rsidR="00CC6A13" w:rsidRPr="000F6241" w:rsidRDefault="005D7B3E" w:rsidP="000F6241">
      <w:pPr>
        <w:jc w:val="center"/>
        <w:rPr>
          <w:rFonts w:ascii="Calibri Light" w:hAnsi="Calibri Light"/>
          <w:sz w:val="28"/>
          <w:szCs w:val="24"/>
        </w:rPr>
      </w:pPr>
      <w:r w:rsidRPr="00BE3258">
        <w:rPr>
          <w:rFonts w:ascii="Calibri Light" w:hAnsi="Calibri Light"/>
          <w:sz w:val="28"/>
          <w:szCs w:val="24"/>
        </w:rPr>
        <w:fldChar w:fldCharType="begin"/>
      </w:r>
      <w:r w:rsidR="00BE3258" w:rsidRPr="00BE3258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BE3258">
        <w:rPr>
          <w:rFonts w:ascii="Calibri Light" w:hAnsi="Calibri Light"/>
          <w:sz w:val="28"/>
          <w:szCs w:val="24"/>
        </w:rPr>
        <w:fldChar w:fldCharType="separate"/>
      </w:r>
      <w:r w:rsidR="00352233">
        <w:rPr>
          <w:rFonts w:ascii="Calibri Light" w:hAnsi="Calibri Light"/>
          <w:noProof/>
          <w:sz w:val="28"/>
          <w:szCs w:val="24"/>
        </w:rPr>
        <w:t>2017</w:t>
      </w:r>
      <w:r w:rsidRPr="00BE3258">
        <w:rPr>
          <w:rFonts w:ascii="Calibri Light" w:hAnsi="Calibri Light"/>
          <w:sz w:val="28"/>
          <w:szCs w:val="24"/>
        </w:rPr>
        <w:fldChar w:fldCharType="end"/>
      </w:r>
      <w:bookmarkStart w:id="8" w:name="_Toc465114710"/>
      <w:bookmarkEnd w:id="8"/>
    </w:p>
    <w:p w:rsidR="00D0698A" w:rsidRPr="00B81B06" w:rsidRDefault="004D5EA0" w:rsidP="00B81B06">
      <w:pPr>
        <w:pStyle w:val="1"/>
        <w:numPr>
          <w:ilvl w:val="0"/>
          <w:numId w:val="8"/>
        </w:numPr>
        <w:jc w:val="left"/>
        <w:rPr>
          <w:rFonts w:cs="Calibri Light"/>
          <w:b/>
        </w:rPr>
      </w:pPr>
      <w:bookmarkStart w:id="9" w:name="_Условие_задачи"/>
      <w:bookmarkEnd w:id="9"/>
      <w:r>
        <w:rPr>
          <w:rFonts w:cs="Calibri Light"/>
          <w:b/>
        </w:rPr>
        <w:lastRenderedPageBreak/>
        <w:t>Цель работы</w:t>
      </w:r>
    </w:p>
    <w:p w:rsidR="00D0698A" w:rsidRPr="00D0698A" w:rsidRDefault="00CF468D" w:rsidP="00CF468D">
      <w:pPr>
        <w:spacing w:after="0" w:line="240" w:lineRule="auto"/>
        <w:jc w:val="both"/>
      </w:pPr>
      <w:r>
        <w:t>Изучение операторов ввода-вывода и форматирования текста на языке FORTRAN. Знакомство с такими понятиями вычислительной математики, как «конечная арифметика», «значащие цифры», «верные значащие цифры», «абсолютная и относительная погрешности», «накопление погрешности вычислений», «округление»</w:t>
      </w:r>
      <w:r w:rsidR="00D96957" w:rsidRPr="00D96957">
        <w:t xml:space="preserve"> </w:t>
      </w:r>
      <w:r>
        <w:t>…</w:t>
      </w:r>
    </w:p>
    <w:p w:rsidR="00035C4D" w:rsidRDefault="00B81B06" w:rsidP="000F6241">
      <w:pPr>
        <w:pStyle w:val="1"/>
        <w:numPr>
          <w:ilvl w:val="0"/>
          <w:numId w:val="10"/>
        </w:numPr>
        <w:jc w:val="left"/>
      </w:pPr>
      <w:r>
        <w:rPr>
          <w:b/>
        </w:rPr>
        <w:t>Задание</w:t>
      </w:r>
      <w:r w:rsidR="00B12BEA">
        <w:t xml:space="preserve"> </w:t>
      </w:r>
    </w:p>
    <w:p w:rsidR="005C30FD" w:rsidRPr="005C30FD" w:rsidRDefault="005C30FD" w:rsidP="005C30FD">
      <w:pPr>
        <w:rPr>
          <w:lang w:val="en-US"/>
        </w:rPr>
      </w:pPr>
      <w:r w:rsidRPr="005C30FD">
        <w:rPr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10" o:title=""/>
          </v:shape>
          <o:OLEObject Type="Embed" ProgID="Equation.DSMT4" ShapeID="_x0000_i1025" DrawAspect="Content" ObjectID="_1549838335" r:id="rId11"/>
        </w:object>
      </w:r>
      <w:r>
        <w:t xml:space="preserve"> </w:t>
      </w:r>
    </w:p>
    <w:p w:rsidR="00B81B06" w:rsidRDefault="00905D89" w:rsidP="00905D89">
      <w:pPr>
        <w:pStyle w:val="1"/>
        <w:numPr>
          <w:ilvl w:val="0"/>
          <w:numId w:val="10"/>
        </w:numPr>
        <w:jc w:val="left"/>
        <w:rPr>
          <w:b/>
        </w:rPr>
      </w:pPr>
      <w:r>
        <w:rPr>
          <w:b/>
        </w:rPr>
        <w:t>Анализ задачи</w:t>
      </w:r>
    </w:p>
    <w:p w:rsidR="00905D89" w:rsidRDefault="00905D89" w:rsidP="00905D89">
      <w:pPr>
        <w:rPr>
          <w:i/>
          <w:sz w:val="28"/>
        </w:rPr>
      </w:pPr>
      <w:r w:rsidRPr="00905D89">
        <w:rPr>
          <w:i/>
          <w:sz w:val="28"/>
        </w:rPr>
        <w:t xml:space="preserve">Дано: </w:t>
      </w:r>
    </w:p>
    <w:p w:rsidR="00905D89" w:rsidRPr="005C3CFC" w:rsidRDefault="00CF468D" w:rsidP="00905D89">
      <w:r>
        <w:t>Последовательность 6-и чисел</w:t>
      </w:r>
      <w:r w:rsidR="00905D89">
        <w:t xml:space="preserve">, </w:t>
      </w:r>
      <w:r>
        <w:rPr>
          <w:lang w:val="en-US"/>
        </w:rPr>
        <w:t>rx</w:t>
      </w:r>
      <w:r w:rsidRPr="00CF468D">
        <w:t xml:space="preserve">0, </w:t>
      </w:r>
      <w:r>
        <w:rPr>
          <w:lang w:val="en-US"/>
        </w:rPr>
        <w:t>rxMax</w:t>
      </w:r>
      <w:r w:rsidRPr="00CF468D">
        <w:t xml:space="preserve">, </w:t>
      </w:r>
      <w:r>
        <w:rPr>
          <w:lang w:val="en-US"/>
        </w:rPr>
        <w:t>rxStep</w:t>
      </w:r>
      <w:r w:rsidRPr="00CF468D">
        <w:t xml:space="preserve">, </w:t>
      </w:r>
      <w:r>
        <w:rPr>
          <w:lang w:val="en-US"/>
        </w:rPr>
        <w:t>ry</w:t>
      </w:r>
      <w:r w:rsidRPr="00CF468D">
        <w:t xml:space="preserve">0, </w:t>
      </w:r>
      <w:r>
        <w:rPr>
          <w:lang w:val="en-US"/>
        </w:rPr>
        <w:t>ryMax</w:t>
      </w:r>
      <w:r w:rsidRPr="00CF468D">
        <w:t xml:space="preserve">, </w:t>
      </w:r>
      <w:r>
        <w:rPr>
          <w:lang w:val="en-US"/>
        </w:rPr>
        <w:t>ryStep</w:t>
      </w:r>
      <w:r w:rsidR="005C3CFC">
        <w:t xml:space="preserve"> </w:t>
      </w:r>
      <w:r w:rsidRPr="00CF468D">
        <w:rPr>
          <w:rFonts w:cs="Calibri"/>
          <w:position w:val="-4"/>
          <w:lang w:val="en-US"/>
        </w:rPr>
        <w:object w:dxaOrig="420" w:dyaOrig="260">
          <v:shape id="_x0000_i1026" type="#_x0000_t75" style="width:21pt;height:12.75pt" o:ole="">
            <v:imagedata r:id="rId12" o:title=""/>
          </v:shape>
          <o:OLEObject Type="Embed" ProgID="Equation.DSMT4" ShapeID="_x0000_i1026" DrawAspect="Content" ObjectID="_1549838336" r:id="rId13"/>
        </w:object>
      </w:r>
      <w:r w:rsidR="005C3CFC" w:rsidRPr="005C3CFC">
        <w:rPr>
          <w:rFonts w:cs="Calibri"/>
        </w:rPr>
        <w:t xml:space="preserve"> </w:t>
      </w:r>
    </w:p>
    <w:p w:rsidR="00905D89" w:rsidRDefault="00905D89" w:rsidP="00905D89">
      <w:pPr>
        <w:rPr>
          <w:i/>
          <w:sz w:val="28"/>
        </w:rPr>
      </w:pPr>
      <w:r w:rsidRPr="00BC01F2">
        <w:rPr>
          <w:i/>
          <w:sz w:val="28"/>
        </w:rPr>
        <w:t>Результат:</w:t>
      </w:r>
      <w:r w:rsidRPr="00905D89">
        <w:rPr>
          <w:i/>
          <w:sz w:val="28"/>
        </w:rPr>
        <w:t xml:space="preserve"> </w:t>
      </w:r>
    </w:p>
    <w:p w:rsidR="00905D89" w:rsidRPr="00CF468D" w:rsidRDefault="00CF468D" w:rsidP="00905D89">
      <w:r>
        <w:t xml:space="preserve">Форматированная таблица nxm, где </w:t>
      </w:r>
      <w:r>
        <w:rPr>
          <w:lang w:val="en-US"/>
        </w:rPr>
        <w:t>n</w:t>
      </w:r>
      <w:r>
        <w:t xml:space="preserve">+1, </w:t>
      </w:r>
      <w:r>
        <w:rPr>
          <w:lang w:val="en-US"/>
        </w:rPr>
        <w:t>m</w:t>
      </w:r>
      <w:r>
        <w:t>+1</w:t>
      </w:r>
      <w:r w:rsidRPr="00CF468D">
        <w:rPr>
          <w:position w:val="-6"/>
          <w:lang w:val="en-US"/>
        </w:rPr>
        <w:object w:dxaOrig="440" w:dyaOrig="279">
          <v:shape id="_x0000_i1027" type="#_x0000_t75" style="width:21.75pt;height:14.25pt" o:ole="">
            <v:imagedata r:id="rId14" o:title=""/>
          </v:shape>
          <o:OLEObject Type="Embed" ProgID="Equation.DSMT4" ShapeID="_x0000_i1027" DrawAspect="Content" ObjectID="_1549838337" r:id="rId15"/>
        </w:object>
      </w:r>
      <w:r w:rsidRPr="00CF468D">
        <w:t xml:space="preserve"> </w:t>
      </w:r>
      <w:r>
        <w:t xml:space="preserve">, </w:t>
      </w:r>
      <w:r>
        <w:rPr>
          <w:lang w:val="en-US"/>
        </w:rPr>
        <w:t>n</w:t>
      </w:r>
      <w:r w:rsidRPr="00CF468D">
        <w:t>-</w:t>
      </w:r>
      <w:r>
        <w:t xml:space="preserve">количество строк, </w:t>
      </w:r>
      <w:r>
        <w:rPr>
          <w:lang w:val="en-US"/>
        </w:rPr>
        <w:t>m</w:t>
      </w:r>
      <w:r w:rsidRPr="00CF468D">
        <w:t>-</w:t>
      </w:r>
      <w:r>
        <w:t xml:space="preserve">количество столбцов, в каждой ячейке таблицы хранится результат выражения </w:t>
      </w:r>
      <w:r>
        <w:rPr>
          <w:lang w:val="en-US"/>
        </w:rPr>
        <w:t>tg</w:t>
      </w:r>
      <w:r w:rsidRPr="00CF468D">
        <w:t>(</w:t>
      </w:r>
      <w:r>
        <w:rPr>
          <w:lang w:val="en-US"/>
        </w:rPr>
        <w:t>x</w:t>
      </w:r>
      <w:r w:rsidRPr="00CF468D">
        <w:t>+</w:t>
      </w:r>
      <w:r>
        <w:rPr>
          <w:lang w:val="en-US"/>
        </w:rPr>
        <w:t>y</w:t>
      </w:r>
      <w:r w:rsidRPr="00CF468D">
        <w:t>)</w:t>
      </w:r>
      <w:r>
        <w:t xml:space="preserve">, где </w:t>
      </w:r>
      <w:r>
        <w:rPr>
          <w:lang w:val="en-US"/>
        </w:rPr>
        <w:t>x</w:t>
      </w:r>
      <w:r>
        <w:t xml:space="preserve">-значение строки, </w:t>
      </w:r>
      <w:r>
        <w:rPr>
          <w:lang w:val="en-US"/>
        </w:rPr>
        <w:t>y</w:t>
      </w:r>
      <w:r w:rsidRPr="00CF468D">
        <w:t>-</w:t>
      </w:r>
      <w:r>
        <w:t xml:space="preserve">значение столбца. </w:t>
      </w:r>
    </w:p>
    <w:p w:rsidR="00905D89" w:rsidRPr="00EA43E3" w:rsidRDefault="00905D89" w:rsidP="00905D89">
      <w:pPr>
        <w:pStyle w:val="1"/>
        <w:numPr>
          <w:ilvl w:val="0"/>
          <w:numId w:val="10"/>
        </w:numPr>
        <w:jc w:val="left"/>
        <w:rPr>
          <w:b/>
        </w:rPr>
      </w:pPr>
      <w:r w:rsidRPr="00905D89">
        <w:rPr>
          <w:b/>
        </w:rPr>
        <w:t>Математическая модель</w:t>
      </w:r>
    </w:p>
    <w:p w:rsidR="00CF468D" w:rsidRPr="00CF468D" w:rsidRDefault="00EA43E3" w:rsidP="00CF468D">
      <w:r w:rsidRPr="00EA43E3">
        <w:t xml:space="preserve">1) </w:t>
      </w:r>
      <w:r w:rsidR="00CF468D" w:rsidRPr="00CF468D">
        <w:t xml:space="preserve">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=tg(x+y)</m:t>
        </m:r>
      </m:oMath>
    </w:p>
    <w:p w:rsidR="00CF468D" w:rsidRPr="00352233" w:rsidRDefault="00CF468D" w:rsidP="00CF468D">
      <w:pPr>
        <w:rPr>
          <w:lang w:val="en-US"/>
        </w:rPr>
      </w:pPr>
      <w:r w:rsidRPr="00CF468D">
        <w:t xml:space="preserve">Область определения: </w:t>
      </w:r>
      <m:oMath>
        <m:r>
          <w:rPr>
            <w:rFonts w:ascii="Cambria Math" w:hAnsi="Cambria Math"/>
          </w:rPr>
          <m:t>xϵ R</m:t>
        </m:r>
      </m:oMath>
      <w:r w:rsidRPr="00CF468D">
        <w:t xml:space="preserve">, </w:t>
      </w:r>
      <m:oMath>
        <m:r>
          <w:rPr>
            <w:rFonts w:ascii="Cambria Math" w:hAnsi="Cambria Math"/>
          </w:rPr>
          <m:t>yϵ R</m:t>
        </m:r>
      </m:oMath>
      <w:r w:rsidRPr="00CF468D">
        <w:t xml:space="preserve">,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≠πn/2, nϵZ</m:t>
        </m:r>
      </m:oMath>
    </w:p>
    <w:p w:rsidR="00EA43E3" w:rsidRPr="00EA43E3" w:rsidRDefault="00CF468D" w:rsidP="00CF468D">
      <w:r w:rsidRPr="00CF468D">
        <w:t xml:space="preserve">Область значений: </w:t>
      </w:r>
      <m:oMath>
        <m:r>
          <w:rPr>
            <w:rFonts w:ascii="Cambria Math" w:hAnsi="Cambria Math"/>
          </w:rPr>
          <m:t>f(x,y)ϵR</m:t>
        </m:r>
      </m:oMath>
    </w:p>
    <w:p w:rsidR="00DA56B9" w:rsidRDefault="00EA43E3" w:rsidP="00DA56B9">
      <w:pPr>
        <w:pStyle w:val="1"/>
        <w:numPr>
          <w:ilvl w:val="0"/>
          <w:numId w:val="10"/>
        </w:numPr>
        <w:rPr>
          <w:b/>
        </w:rPr>
      </w:pPr>
      <w:r w:rsidRPr="00EA43E3">
        <w:rPr>
          <w:b/>
        </w:rPr>
        <w:t>Описание программы и особенностей программирования</w:t>
      </w:r>
    </w:p>
    <w:p w:rsidR="00C2573D" w:rsidRPr="00ED62B6" w:rsidRDefault="00C2573D" w:rsidP="00C2573D">
      <w:r>
        <w:t xml:space="preserve">При сравнении вещественных чисел, используя стандартные методы (например, </w:t>
      </w:r>
      <w:r>
        <w:rPr>
          <w:lang w:val="en-US"/>
        </w:rPr>
        <w:t>x</w:t>
      </w:r>
      <w:r w:rsidRPr="00C2573D">
        <w:t>=</w:t>
      </w:r>
      <w:r>
        <w:rPr>
          <w:lang w:val="en-US"/>
        </w:rPr>
        <w:t>y</w:t>
      </w:r>
      <w:r>
        <w:t>), результат может не соответствовать ожидаемым, это связано так называемой погрешностью вычислений. Поэтому при сравнении двух вещественных ч</w:t>
      </w:r>
      <w:r w:rsidR="00ED62B6">
        <w:t xml:space="preserve">исел нужно учитывать вычислимую погрешность, то есть разность между двумя сравниваемыми вещественными числами может быть меньше определённого числа </w:t>
      </w:r>
      <w:r w:rsidR="00ED62B6" w:rsidRPr="00ED62B6">
        <w:rPr>
          <w:position w:val="-6"/>
          <w:lang w:val="en-US"/>
        </w:rPr>
        <w:object w:dxaOrig="200" w:dyaOrig="220">
          <v:shape id="_x0000_i1038" type="#_x0000_t75" style="width:9.75pt;height:11.25pt" o:ole="">
            <v:imagedata r:id="rId16" o:title=""/>
          </v:shape>
          <o:OLEObject Type="Embed" ProgID="Equation.DSMT4" ShapeID="_x0000_i1038" DrawAspect="Content" ObjectID="_1549838338" r:id="rId17"/>
        </w:object>
      </w:r>
      <w:r w:rsidR="00ED62B6" w:rsidRPr="00ED62B6">
        <w:t xml:space="preserve"> </w:t>
      </w:r>
      <w:r w:rsidR="00ED62B6">
        <w:t xml:space="preserve">, что будет говорить нам о равенстве двух вещественных чисел. В ином случае это будет означать неравенство двух вещественных чисел. </w:t>
      </w:r>
    </w:p>
    <w:p w:rsidR="00E1608D" w:rsidRDefault="00E1608D" w:rsidP="00E1608D">
      <w:pPr>
        <w:pStyle w:val="1"/>
        <w:numPr>
          <w:ilvl w:val="0"/>
          <w:numId w:val="10"/>
        </w:numPr>
        <w:jc w:val="left"/>
        <w:rPr>
          <w:b/>
        </w:rPr>
      </w:pPr>
      <w:r w:rsidRPr="00E1608D">
        <w:rPr>
          <w:b/>
        </w:rPr>
        <w:t>Текст программы</w:t>
      </w:r>
    </w:p>
    <w:p w:rsidR="00742EC4" w:rsidRPr="00742EC4" w:rsidRDefault="00E1608D" w:rsidP="00C2573D">
      <w:pPr>
        <w:spacing w:line="192" w:lineRule="auto"/>
        <w:rPr>
          <w:lang w:val="en-US"/>
        </w:rPr>
      </w:pPr>
      <w:r w:rsidRPr="00E1608D">
        <w:rPr>
          <w:lang w:val="en-US"/>
        </w:rPr>
        <w:t xml:space="preserve">      </w:t>
      </w:r>
      <w:r w:rsidR="00742EC4" w:rsidRPr="00742EC4">
        <w:rPr>
          <w:lang w:val="en-US"/>
        </w:rPr>
        <w:t>program main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/inp/rx0, rxMax, rxStep, ry0, ryMax, ryStep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/tabl/n,m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/const/pi, eps, ceps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logical validate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open (1, FILE='test7.txt')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read (1, *) rx0, rxMax, rxStep, ry0, ryMax, ryStep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pi=3.141592652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lastRenderedPageBreak/>
        <w:t xml:space="preserve">      eps=1.1920929e-07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ceps=0.0001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if (validate()) goto 13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call size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call table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goto 14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13    pause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close (1)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14    end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!----------------------------------------------------------------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function rStep(rmin)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/inp/rx0, rxMax, rxStep, ry0, ryMax, ryStep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rStep=1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if ((rmin/rStep) .lt. 10000) 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do i=1,38,1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rStep = rStep/10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if ((rmin/rStep) .ge. 10000) goto 101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end do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101     rStep = rStep*10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else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do i=1,38,1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rStep = rStep*10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if ((rmin/rStep) .lt. 10000) goto 102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end do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102   endif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!---------------------------------------------------------</w:t>
      </w:r>
    </w:p>
    <w:p w:rsidR="00C2573D" w:rsidRPr="00C2573D" w:rsidRDefault="00C2573D" w:rsidP="00C2573D">
      <w:pPr>
        <w:spacing w:line="192" w:lineRule="auto"/>
        <w:rPr>
          <w:lang w:val="en-US"/>
        </w:rPr>
      </w:pP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logical function validate()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/inp/rx0, rxMax, rxStep, ry0, ryMax, ryStep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/const/pi, eps, ceps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if((rx0.GT.rxMax).OR.(ry0.GT.ryMax))Then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print*,'Min&gt;Max'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goto 11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else if((rxStep.LT.0).OR.(ryStep.LT.0))Then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lastRenderedPageBreak/>
        <w:t xml:space="preserve">        print*,'Step&lt;0'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goto 11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else if ((rx0/rxStep) .ge. 10000)Then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rxStep=rStep(rx0)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else if ((ry0/ryStep) .ge. 10000)Then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ryStep=rStep(ry0)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      else if(((ryMax-ry0).GE.eps).AND.(ryStep.LE.(max(abs(ryMax),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     @abs(ry0))*ceps)))Then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        print*,'Invisible step y'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         goto 11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      else if(((rxMax-rx0).GE.eps).AND.(rxStep.LE.max(abs(rxMax),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     @abs(rx0))*ceps))Then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        print*,'Invisible step x'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!         goto 11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endif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validate = .FALSE.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goto 12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11    validate = .TRUE.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12    end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subroutine table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/inp/rx0, rxMax, rxStep, ry0, ryMax, ryStep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/tabl/n,m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/const/pi, eps, ceps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/other/ry, fnull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open(2, FILE='out7.txt')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1     format (5X, 'y\x', 5X, ' || '\)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2     format (E13.4,' | '\)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3     format (16('–')\)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4     format (16('=')\)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21    format (E13.4, ' || ' \)</w:t>
      </w:r>
    </w:p>
    <w:p w:rsidR="00C2573D" w:rsidRPr="00C2573D" w:rsidRDefault="00C2573D" w:rsidP="00C2573D">
      <w:pPr>
        <w:spacing w:line="192" w:lineRule="auto"/>
        <w:rPr>
          <w:lang w:val="en-US"/>
        </w:rPr>
      </w:pP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write(2,1)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fxnull=10.**(aint(log10(abs(rxStep))-3.))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fynull=10.**(aint(log10(abs(ryStep))-3.))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if(rxStep.lt.ryStep)then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fnull=fxnull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lastRenderedPageBreak/>
        <w:t xml:space="preserve">      else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fnull=fynull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 if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do i=0,m,1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x=rxStep*i+rx0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if (abs(x) .LT. fnull) x=0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write (2,2) x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 do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if (abs(x-rxMax).GE.fnull) 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write (2,2) rxMax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endif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write(2,*)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do i=0, m+1, 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write(2,4)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enddo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write (2,*)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do i=0, n, 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ri=ryStep*i+ry0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if (abs(ri) .lt. fnull) ri=0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write(2,21) ri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ry=ri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call stroka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 do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if (abs(ry-ryMax).GE.fnull) 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write(2,21)ryMax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ry=ryMax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call stroka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endif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close (2)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subroutine size 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/inp/rx0, rxMax, rxStep, ry0, ryMax, ryStep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/tabl/n,m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a=(rxMax-rx0)/rxStep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m=int(a)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lastRenderedPageBreak/>
        <w:t xml:space="preserve">      b=(ryMax-ry0)/ryStep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n=int(b)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end</w:t>
      </w:r>
    </w:p>
    <w:p w:rsidR="00C2573D" w:rsidRPr="00C2573D" w:rsidRDefault="00C2573D" w:rsidP="00C2573D">
      <w:pPr>
        <w:spacing w:line="192" w:lineRule="auto"/>
        <w:rPr>
          <w:lang w:val="en-US"/>
        </w:rPr>
      </w:pP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subroutine stroka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/inp/rx0, rxMax, rxStep, ry0, ryMax, ryStep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/tabl/n,m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/other/ry, fnull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common /const/pi, eps, ceps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2     format (E13.4,' | '\)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3     format (16('–')\)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>4     format (a13(' | ')\)</w:t>
      </w:r>
    </w:p>
    <w:p w:rsidR="00C2573D" w:rsidRPr="00C2573D" w:rsidRDefault="00C2573D" w:rsidP="00C2573D">
      <w:pPr>
        <w:spacing w:line="192" w:lineRule="auto"/>
        <w:rPr>
          <w:lang w:val="en-US"/>
        </w:rPr>
      </w:pP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do j=0, m, 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rj=rxStep*j+rx0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rCos=COS((ry+rj)*pi/180.0)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rSin=SIN((ry+rj)*pi/180.0)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if(abs(rCos).lE.eps)then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write(2,4) 'inf'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else if(abs(rSin).LE.fnull)then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write(2,4) '0'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else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write (2,2) TAN((ry+rj)*pi/180.0)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endif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rx=rj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end do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if (abs(rx-rxMax).GE.fnull) 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rCos=COS((ry+rj)*pi/180.0)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rSin=SIN((ry+rj)*pi/180.0)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if(abs(rCos).lE.eps)then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write(2,4) 'inf'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else if(abs(rSin).LE.fnull)then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write(2,4) '0'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else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 write (2,2) TAN((ry+rxMax)*pi/180.0)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endif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lastRenderedPageBreak/>
        <w:t xml:space="preserve">       endif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write(2,*)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do l=0, m+1,1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    write (2,3)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end do</w:t>
      </w:r>
    </w:p>
    <w:p w:rsidR="00C2573D" w:rsidRPr="00C2573D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write(2,*)</w:t>
      </w:r>
    </w:p>
    <w:p w:rsidR="00BE2F92" w:rsidRDefault="00C2573D" w:rsidP="00C2573D">
      <w:pPr>
        <w:spacing w:line="192" w:lineRule="auto"/>
        <w:rPr>
          <w:lang w:val="en-US"/>
        </w:rPr>
      </w:pPr>
      <w:r w:rsidRPr="00C2573D">
        <w:rPr>
          <w:lang w:val="en-US"/>
        </w:rPr>
        <w:t xml:space="preserve">       end</w:t>
      </w:r>
    </w:p>
    <w:p w:rsidR="00ED62B6" w:rsidRDefault="00ED62B6" w:rsidP="00ED62B6">
      <w:pPr>
        <w:pStyle w:val="1"/>
        <w:numPr>
          <w:ilvl w:val="0"/>
          <w:numId w:val="10"/>
        </w:numPr>
        <w:jc w:val="left"/>
        <w:rPr>
          <w:b/>
        </w:rPr>
      </w:pPr>
      <w:r w:rsidRPr="00ED62B6">
        <w:rPr>
          <w:b/>
        </w:rPr>
        <w:t>Протокол тестирования</w:t>
      </w:r>
    </w:p>
    <w:p w:rsidR="00326F7A" w:rsidRPr="00326F7A" w:rsidRDefault="00326F7A" w:rsidP="00326F7A">
      <w:r>
        <w:t>В большинстве тестов приведены лишь части результатов, являющиеся началом и концом файла.</w:t>
      </w:r>
    </w:p>
    <w:p w:rsidR="00ED62B6" w:rsidRDefault="00ED62B6" w:rsidP="00ED62B6">
      <w:r w:rsidRPr="001E5FA2">
        <w:rPr>
          <w:b/>
        </w:rPr>
        <w:t>Тест</w:t>
      </w:r>
      <w:r w:rsidR="001E5FA2">
        <w:rPr>
          <w:b/>
        </w:rPr>
        <w:t xml:space="preserve"> </w:t>
      </w:r>
      <w:r w:rsidRPr="001E5FA2">
        <w:rPr>
          <w:b/>
        </w:rPr>
        <w:t>1</w:t>
      </w:r>
      <w:r>
        <w:br/>
        <w:t xml:space="preserve">Входные данные: </w:t>
      </w:r>
      <w:r w:rsidRPr="00ED62B6">
        <w:t>0 1 1 89 90.01 0.01</w:t>
      </w:r>
      <w:r>
        <w:br/>
        <w:t>Выходные данные:</w:t>
      </w:r>
    </w:p>
    <w:p w:rsidR="00ED62B6" w:rsidRDefault="001E5FA2" w:rsidP="00ED62B6">
      <w:r>
        <w:rPr>
          <w:noProof/>
          <w:lang w:eastAsia="ru-RU"/>
        </w:rPr>
        <w:drawing>
          <wp:inline distT="0" distB="0" distL="0" distR="0" wp14:anchorId="3F3C947C" wp14:editId="53151938">
            <wp:extent cx="3714286" cy="167619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A2" w:rsidRDefault="001E5FA2" w:rsidP="001E5FA2">
      <w:r>
        <w:t>………………………………………………………………………………………..</w:t>
      </w:r>
    </w:p>
    <w:p w:rsidR="001E5FA2" w:rsidRDefault="001E5FA2" w:rsidP="00ED62B6">
      <w:r>
        <w:rPr>
          <w:noProof/>
          <w:lang w:eastAsia="ru-RU"/>
        </w:rPr>
        <w:drawing>
          <wp:inline distT="0" distB="0" distL="0" distR="0" wp14:anchorId="12118DA9" wp14:editId="74A660F9">
            <wp:extent cx="3723809" cy="1133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A2" w:rsidRPr="001E5FA2" w:rsidRDefault="001E5FA2" w:rsidP="00ED62B6">
      <w:pPr>
        <w:rPr>
          <w:b/>
        </w:rPr>
      </w:pPr>
      <w:r w:rsidRPr="001E5FA2">
        <w:rPr>
          <w:b/>
        </w:rPr>
        <w:t>Тест</w:t>
      </w:r>
      <w:r>
        <w:rPr>
          <w:b/>
        </w:rPr>
        <w:t xml:space="preserve"> </w:t>
      </w:r>
      <w:r w:rsidRPr="001E5FA2">
        <w:rPr>
          <w:b/>
        </w:rPr>
        <w:t>2</w:t>
      </w:r>
    </w:p>
    <w:p w:rsidR="001E5FA2" w:rsidRDefault="001E5FA2" w:rsidP="00ED62B6">
      <w:r>
        <w:t xml:space="preserve">Входные данные: </w:t>
      </w:r>
      <w:r w:rsidRPr="001E5FA2">
        <w:t>89 90.01 0.01 0 1 1</w:t>
      </w:r>
      <w:r>
        <w:br/>
        <w:t>Выходные данные:</w:t>
      </w:r>
    </w:p>
    <w:p w:rsidR="001E5FA2" w:rsidRDefault="001E5FA2" w:rsidP="00ED62B6">
      <w:r>
        <w:rPr>
          <w:noProof/>
          <w:lang w:eastAsia="ru-RU"/>
        </w:rPr>
        <w:drawing>
          <wp:inline distT="0" distB="0" distL="0" distR="0" wp14:anchorId="41DE18E1" wp14:editId="32AABB62">
            <wp:extent cx="2912642" cy="7092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769" cy="7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…   </w:t>
      </w:r>
      <w:r>
        <w:rPr>
          <w:noProof/>
          <w:lang w:eastAsia="ru-RU"/>
        </w:rPr>
        <w:drawing>
          <wp:inline distT="0" distB="0" distL="0" distR="0" wp14:anchorId="218F4A99" wp14:editId="112D9532">
            <wp:extent cx="2886075" cy="64217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8223" cy="6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A2" w:rsidRPr="001E5FA2" w:rsidRDefault="001E5FA2" w:rsidP="00ED62B6">
      <w:pPr>
        <w:rPr>
          <w:b/>
        </w:rPr>
      </w:pPr>
      <w:r w:rsidRPr="001E5FA2">
        <w:rPr>
          <w:b/>
        </w:rPr>
        <w:t>Тест 3</w:t>
      </w:r>
    </w:p>
    <w:p w:rsidR="001E5FA2" w:rsidRDefault="001E5FA2" w:rsidP="00ED62B6">
      <w:r>
        <w:t xml:space="preserve">Входные данные: </w:t>
      </w:r>
      <w:r w:rsidRPr="001E5FA2">
        <w:t>0 1 1 89 90.01 0.001</w:t>
      </w:r>
      <w:r>
        <w:br/>
        <w:t>Выходные данные:</w:t>
      </w:r>
    </w:p>
    <w:p w:rsidR="001E5FA2" w:rsidRDefault="001E5FA2" w:rsidP="00ED62B6">
      <w:r>
        <w:rPr>
          <w:noProof/>
          <w:lang w:eastAsia="ru-RU"/>
        </w:rPr>
        <w:lastRenderedPageBreak/>
        <w:drawing>
          <wp:inline distT="0" distB="0" distL="0" distR="0" wp14:anchorId="340A547E" wp14:editId="52C124E3">
            <wp:extent cx="3505200" cy="157689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7694" cy="15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A2" w:rsidRDefault="001E5FA2" w:rsidP="00ED62B6">
      <w:r>
        <w:rPr>
          <w:noProof/>
          <w:lang w:eastAsia="ru-RU"/>
        </w:rPr>
        <w:drawing>
          <wp:inline distT="0" distB="0" distL="0" distR="0" wp14:anchorId="321F96FF" wp14:editId="25F5E2BF">
            <wp:extent cx="3495675" cy="168912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9572" cy="16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A2" w:rsidRDefault="001E5FA2" w:rsidP="00ED62B6">
      <w:r>
        <w:t xml:space="preserve">В данном тесте был введен невидимый для пользователя шаг, для того, чтобы убрать шаги с </w:t>
      </w:r>
      <w:r w:rsidRPr="001E5FA2">
        <w:t>“</w:t>
      </w:r>
      <w:r>
        <w:t>одинаковыми</w:t>
      </w:r>
      <w:r w:rsidRPr="001E5FA2">
        <w:t>”</w:t>
      </w:r>
      <w:r>
        <w:t xml:space="preserve"> значениями переменных в программе ищется минимальный шаг, видимый для пользователя.</w:t>
      </w:r>
    </w:p>
    <w:p w:rsidR="001E5FA2" w:rsidRDefault="001E5FA2" w:rsidP="001E5FA2">
      <w:r w:rsidRPr="001E5FA2">
        <w:rPr>
          <w:b/>
        </w:rPr>
        <w:t>Тест</w:t>
      </w:r>
      <w:r>
        <w:rPr>
          <w:b/>
        </w:rPr>
        <w:t xml:space="preserve"> </w:t>
      </w:r>
      <w:r>
        <w:rPr>
          <w:b/>
        </w:rPr>
        <w:t>4</w:t>
      </w:r>
      <w:r>
        <w:br/>
        <w:t xml:space="preserve">Входные данные: </w:t>
      </w:r>
      <w:r w:rsidRPr="001E5FA2">
        <w:t>89 90.01 0.001 0 1 1</w:t>
      </w:r>
      <w:r>
        <w:br/>
        <w:t>Выходные данные:</w:t>
      </w:r>
      <w:r w:rsidRPr="001E5FA2">
        <w:t xml:space="preserve"> </w:t>
      </w:r>
    </w:p>
    <w:p w:rsidR="001E5FA2" w:rsidRDefault="001E5FA2" w:rsidP="001E5FA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F78621" wp14:editId="670BA496">
            <wp:extent cx="2864388" cy="70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1738" cy="71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FA2">
        <w:rPr>
          <w:noProof/>
          <w:lang w:eastAsia="ru-RU"/>
        </w:rPr>
        <w:t xml:space="preserve"> </w:t>
      </w:r>
      <w:r w:rsidR="00326F7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07748F" wp14:editId="6D6FCE1B">
            <wp:extent cx="3171825" cy="66215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7112" cy="6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7A" w:rsidRDefault="00326F7A" w:rsidP="001E5FA2">
      <w:pPr>
        <w:rPr>
          <w:b/>
          <w:noProof/>
          <w:lang w:eastAsia="ru-RU"/>
        </w:rPr>
      </w:pPr>
      <w:r w:rsidRPr="00326F7A">
        <w:rPr>
          <w:b/>
          <w:noProof/>
          <w:lang w:eastAsia="ru-RU"/>
        </w:rPr>
        <w:t>Тест 5</w:t>
      </w:r>
    </w:p>
    <w:p w:rsidR="00326F7A" w:rsidRPr="00ED62B6" w:rsidRDefault="00326F7A" w:rsidP="00326F7A">
      <w:r>
        <w:t xml:space="preserve">Входные данные: </w:t>
      </w:r>
      <w:r w:rsidRPr="00326F7A">
        <w:t>-0.01 0.05 0.01 89.95 90.01 0.01</w:t>
      </w:r>
      <w:r>
        <w:br/>
        <w:t>Выходные данные:</w:t>
      </w:r>
      <w:r w:rsidRPr="00326F7A">
        <w:t xml:space="preserve"> </w:t>
      </w:r>
      <w:r>
        <w:rPr>
          <w:noProof/>
          <w:lang w:eastAsia="ru-RU"/>
        </w:rPr>
        <w:drawing>
          <wp:inline distT="0" distB="0" distL="0" distR="0" wp14:anchorId="0536AB82" wp14:editId="5517848F">
            <wp:extent cx="6120130" cy="16948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57" w:rsidRDefault="00D96957" w:rsidP="00BE2F92">
      <w:pPr>
        <w:rPr>
          <w:rFonts w:ascii="Calibri Light" w:eastAsia="Times New Roman" w:hAnsi="Calibri Light"/>
          <w:b/>
          <w:sz w:val="36"/>
          <w:szCs w:val="32"/>
          <w:shd w:val="clear" w:color="auto" w:fill="FFFFFF"/>
        </w:rPr>
      </w:pPr>
    </w:p>
    <w:p w:rsidR="00326F7A" w:rsidRDefault="00326F7A" w:rsidP="00326F7A">
      <w:pPr>
        <w:rPr>
          <w:b/>
          <w:noProof/>
          <w:lang w:eastAsia="ru-RU"/>
        </w:rPr>
      </w:pPr>
      <w:r w:rsidRPr="00326F7A">
        <w:rPr>
          <w:b/>
          <w:noProof/>
          <w:lang w:eastAsia="ru-RU"/>
        </w:rPr>
        <w:t xml:space="preserve">Тест </w:t>
      </w:r>
      <w:r>
        <w:rPr>
          <w:b/>
          <w:noProof/>
          <w:lang w:eastAsia="ru-RU"/>
        </w:rPr>
        <w:t>6</w:t>
      </w:r>
    </w:p>
    <w:p w:rsidR="00D96957" w:rsidRDefault="00326F7A" w:rsidP="00326F7A">
      <w:r>
        <w:t xml:space="preserve">Входные данные: </w:t>
      </w:r>
      <w:r w:rsidRPr="00326F7A">
        <w:t>0 1 1 -99e-17 1e-17 1e-17</w:t>
      </w:r>
      <w:r>
        <w:br/>
      </w:r>
      <w:r>
        <w:lastRenderedPageBreak/>
        <w:t>Выходные данные:</w:t>
      </w:r>
    </w:p>
    <w:p w:rsidR="00326F7A" w:rsidRDefault="00326F7A" w:rsidP="00326F7A">
      <w:pPr>
        <w:rPr>
          <w:rFonts w:ascii="Calibri Light" w:eastAsia="Times New Roman" w:hAnsi="Calibri Light"/>
          <w:b/>
          <w:sz w:val="36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DF709D0" wp14:editId="7D326328">
            <wp:extent cx="3657143" cy="97142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7A" w:rsidRDefault="00326F7A" w:rsidP="00326F7A">
      <w:pPr>
        <w:rPr>
          <w:rFonts w:ascii="Calibri Light" w:eastAsia="Times New Roman" w:hAnsi="Calibri Light"/>
          <w:b/>
          <w:sz w:val="36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AE48E26" wp14:editId="5A979FE6">
            <wp:extent cx="3657143" cy="1066667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7A" w:rsidRDefault="00326F7A" w:rsidP="00326F7A">
      <w:pPr>
        <w:rPr>
          <w:b/>
          <w:noProof/>
          <w:lang w:eastAsia="ru-RU"/>
        </w:rPr>
      </w:pPr>
      <w:r w:rsidRPr="00326F7A">
        <w:rPr>
          <w:b/>
          <w:noProof/>
          <w:lang w:eastAsia="ru-RU"/>
        </w:rPr>
        <w:t xml:space="preserve">Тест </w:t>
      </w:r>
      <w:r>
        <w:rPr>
          <w:b/>
          <w:noProof/>
          <w:lang w:eastAsia="ru-RU"/>
        </w:rPr>
        <w:t>7</w:t>
      </w:r>
    </w:p>
    <w:p w:rsidR="00326F7A" w:rsidRDefault="00326F7A" w:rsidP="00326F7A">
      <w:r>
        <w:t xml:space="preserve">Входные данные: </w:t>
      </w:r>
      <w:r w:rsidRPr="00326F7A">
        <w:t>-99e-7 1e-7 1e-7 0 1 1</w:t>
      </w:r>
      <w:r>
        <w:br/>
        <w:t>Выходные данные:</w:t>
      </w:r>
    </w:p>
    <w:p w:rsidR="00326F7A" w:rsidRDefault="00326F7A" w:rsidP="00326F7A">
      <w:r>
        <w:rPr>
          <w:noProof/>
          <w:lang w:eastAsia="ru-RU"/>
        </w:rPr>
        <w:drawing>
          <wp:inline distT="0" distB="0" distL="0" distR="0" wp14:anchorId="111BAE0E" wp14:editId="1F623D35">
            <wp:extent cx="2895600" cy="709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018" cy="7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F7A">
        <w:rPr>
          <w:noProof/>
          <w:lang w:eastAsia="ru-RU"/>
        </w:rPr>
        <w:t xml:space="preserve"> </w:t>
      </w:r>
      <w:r>
        <w:rPr>
          <w:noProof/>
          <w:lang w:eastAsia="ru-RU"/>
        </w:rPr>
        <w:t>…</w:t>
      </w:r>
      <w:r>
        <w:rPr>
          <w:noProof/>
          <w:lang w:eastAsia="ru-RU"/>
        </w:rPr>
        <w:drawing>
          <wp:inline distT="0" distB="0" distL="0" distR="0" wp14:anchorId="2AC8E483" wp14:editId="559995DC">
            <wp:extent cx="2924175" cy="67945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1497" cy="6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96957" w:rsidRDefault="00D96957" w:rsidP="00BE2F92">
      <w:pPr>
        <w:rPr>
          <w:rFonts w:ascii="Calibri Light" w:eastAsia="Times New Roman" w:hAnsi="Calibri Light"/>
          <w:b/>
          <w:sz w:val="36"/>
          <w:szCs w:val="32"/>
          <w:shd w:val="clear" w:color="auto" w:fill="FFFFFF"/>
        </w:rPr>
      </w:pPr>
    </w:p>
    <w:p w:rsidR="00D96957" w:rsidRDefault="00D96957" w:rsidP="00BE2F92">
      <w:pPr>
        <w:rPr>
          <w:rFonts w:ascii="Calibri Light" w:eastAsia="Times New Roman" w:hAnsi="Calibri Light"/>
          <w:b/>
          <w:sz w:val="36"/>
          <w:szCs w:val="32"/>
          <w:shd w:val="clear" w:color="auto" w:fill="FFFFFF"/>
        </w:rPr>
      </w:pPr>
    </w:p>
    <w:p w:rsidR="00D96957" w:rsidRDefault="00D96957" w:rsidP="00BE2F92">
      <w:pPr>
        <w:rPr>
          <w:rFonts w:ascii="Calibri Light" w:eastAsia="Times New Roman" w:hAnsi="Calibri Light"/>
          <w:b/>
          <w:sz w:val="36"/>
          <w:szCs w:val="32"/>
          <w:shd w:val="clear" w:color="auto" w:fill="FFFFFF"/>
        </w:rPr>
      </w:pPr>
    </w:p>
    <w:p w:rsidR="00D96957" w:rsidRDefault="00D96957" w:rsidP="00BE2F92">
      <w:pPr>
        <w:rPr>
          <w:rFonts w:ascii="Calibri Light" w:eastAsia="Times New Roman" w:hAnsi="Calibri Light"/>
          <w:b/>
          <w:sz w:val="36"/>
          <w:szCs w:val="32"/>
          <w:shd w:val="clear" w:color="auto" w:fill="FFFFFF"/>
        </w:rPr>
      </w:pPr>
    </w:p>
    <w:p w:rsidR="00D96957" w:rsidRDefault="00D96957" w:rsidP="00BE2F92">
      <w:pPr>
        <w:rPr>
          <w:rFonts w:ascii="Calibri Light" w:eastAsia="Times New Roman" w:hAnsi="Calibri Light"/>
          <w:b/>
          <w:sz w:val="36"/>
          <w:szCs w:val="32"/>
          <w:shd w:val="clear" w:color="auto" w:fill="FFFFFF"/>
        </w:rPr>
      </w:pPr>
    </w:p>
    <w:p w:rsidR="00D96957" w:rsidRPr="00BE2F92" w:rsidRDefault="00D96957" w:rsidP="00BE2F92"/>
    <w:sectPr w:rsidR="00D96957" w:rsidRPr="00BE2F92" w:rsidSect="00DA56B9">
      <w:footerReference w:type="default" r:id="rId31"/>
      <w:footerReference w:type="first" r:id="rId32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68D" w:rsidRDefault="00CF468D" w:rsidP="00673984">
      <w:pPr>
        <w:spacing w:after="0" w:line="240" w:lineRule="auto"/>
      </w:pPr>
      <w:r>
        <w:separator/>
      </w:r>
    </w:p>
  </w:endnote>
  <w:endnote w:type="continuationSeparator" w:id="0">
    <w:p w:rsidR="00CF468D" w:rsidRDefault="00CF468D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586823"/>
      <w:docPartObj>
        <w:docPartGallery w:val="Page Numbers (Bottom of Page)"/>
        <w:docPartUnique/>
      </w:docPartObj>
    </w:sdtPr>
    <w:sdtEndPr/>
    <w:sdtContent>
      <w:p w:rsidR="00DA56B9" w:rsidRDefault="00DA56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F7A">
          <w:rPr>
            <w:noProof/>
          </w:rPr>
          <w:t>9</w:t>
        </w:r>
        <w:r>
          <w:fldChar w:fldCharType="end"/>
        </w:r>
      </w:p>
    </w:sdtContent>
  </w:sdt>
  <w:p w:rsidR="00DA56B9" w:rsidRDefault="00DA56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B9" w:rsidRDefault="00DA56B9">
    <w:pPr>
      <w:pStyle w:val="a7"/>
      <w:jc w:val="center"/>
    </w:pPr>
  </w:p>
  <w:p w:rsidR="00DA56B9" w:rsidRDefault="00DA56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68D" w:rsidRDefault="00CF468D" w:rsidP="00673984">
      <w:pPr>
        <w:spacing w:after="0" w:line="240" w:lineRule="auto"/>
      </w:pPr>
      <w:r>
        <w:separator/>
      </w:r>
    </w:p>
  </w:footnote>
  <w:footnote w:type="continuationSeparator" w:id="0">
    <w:p w:rsidR="00CF468D" w:rsidRDefault="00CF468D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251"/>
    <w:multiLevelType w:val="multilevel"/>
    <w:tmpl w:val="9482B3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415007"/>
    <w:multiLevelType w:val="multilevel"/>
    <w:tmpl w:val="A13288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96A1B65"/>
    <w:multiLevelType w:val="hybridMultilevel"/>
    <w:tmpl w:val="3DA68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624A7"/>
    <w:multiLevelType w:val="hybridMultilevel"/>
    <w:tmpl w:val="FFBC52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BA0B68"/>
    <w:multiLevelType w:val="multilevel"/>
    <w:tmpl w:val="482C3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FB4360"/>
    <w:multiLevelType w:val="hybridMultilevel"/>
    <w:tmpl w:val="1EE6A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654F5"/>
    <w:multiLevelType w:val="hybridMultilevel"/>
    <w:tmpl w:val="2B6A0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05094"/>
    <w:multiLevelType w:val="multilevel"/>
    <w:tmpl w:val="F328E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53625FC"/>
    <w:multiLevelType w:val="hybridMultilevel"/>
    <w:tmpl w:val="64BC0BD8"/>
    <w:lvl w:ilvl="0" w:tplc="7C52DBAE">
      <w:start w:val="1"/>
      <w:numFmt w:val="decimal"/>
      <w:pStyle w:val="a"/>
      <w:lvlText w:val="(18.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B3DA4"/>
    <w:multiLevelType w:val="multilevel"/>
    <w:tmpl w:val="F75294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FD55D0D"/>
    <w:multiLevelType w:val="hybridMultilevel"/>
    <w:tmpl w:val="D150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85F36"/>
    <w:multiLevelType w:val="hybridMultilevel"/>
    <w:tmpl w:val="1FBA7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F3FF5"/>
    <w:multiLevelType w:val="hybridMultilevel"/>
    <w:tmpl w:val="7B7A8768"/>
    <w:lvl w:ilvl="0" w:tplc="316C5D7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B632E"/>
    <w:multiLevelType w:val="hybridMultilevel"/>
    <w:tmpl w:val="2E2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F5B39"/>
    <w:multiLevelType w:val="hybridMultilevel"/>
    <w:tmpl w:val="58E24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2"/>
  </w:num>
  <w:num w:numId="5">
    <w:abstractNumId w:val="11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9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"/>
  </w:num>
  <w:num w:numId="20">
    <w:abstractNumId w:val="14"/>
  </w:num>
  <w:num w:numId="21">
    <w:abstractNumId w:val="13"/>
  </w:num>
  <w:num w:numId="22">
    <w:abstractNumId w:val="5"/>
  </w:num>
  <w:num w:numId="23">
    <w:abstractNumId w:val="9"/>
    <w:lvlOverride w:ilvl="0">
      <w:startOverride w:val="10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9"/>
  <w:drawingGridHorizontalSpacing w:val="120"/>
  <w:drawingGridVerticalSpacing w:val="57"/>
  <w:displayHorizontalDrawingGridEvery w:val="2"/>
  <w:characterSpacingControl w:val="doNotCompress"/>
  <w:hdrShapeDefaults>
    <o:shapedefaults v:ext="edit" spidmax="30721">
      <o:colormru v:ext="edit" colors="#0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00E7F"/>
    <w:rsid w:val="00011C79"/>
    <w:rsid w:val="000123A1"/>
    <w:rsid w:val="00016D98"/>
    <w:rsid w:val="0002220D"/>
    <w:rsid w:val="00035C4D"/>
    <w:rsid w:val="000423C3"/>
    <w:rsid w:val="00050015"/>
    <w:rsid w:val="000545FF"/>
    <w:rsid w:val="00061E16"/>
    <w:rsid w:val="000643ED"/>
    <w:rsid w:val="0006489A"/>
    <w:rsid w:val="0008358C"/>
    <w:rsid w:val="000864C7"/>
    <w:rsid w:val="000A2B23"/>
    <w:rsid w:val="000A5286"/>
    <w:rsid w:val="000C56D5"/>
    <w:rsid w:val="000E28A1"/>
    <w:rsid w:val="000F6241"/>
    <w:rsid w:val="000F67F1"/>
    <w:rsid w:val="001171F8"/>
    <w:rsid w:val="00117ED3"/>
    <w:rsid w:val="0013728F"/>
    <w:rsid w:val="001701F9"/>
    <w:rsid w:val="00176F3D"/>
    <w:rsid w:val="001B23FB"/>
    <w:rsid w:val="001C02CB"/>
    <w:rsid w:val="001C119D"/>
    <w:rsid w:val="001D681C"/>
    <w:rsid w:val="001E5FA2"/>
    <w:rsid w:val="001F48E5"/>
    <w:rsid w:val="002005D7"/>
    <w:rsid w:val="00205651"/>
    <w:rsid w:val="00216C86"/>
    <w:rsid w:val="00224876"/>
    <w:rsid w:val="002250B6"/>
    <w:rsid w:val="002532BF"/>
    <w:rsid w:val="002777FD"/>
    <w:rsid w:val="00284079"/>
    <w:rsid w:val="00286B9C"/>
    <w:rsid w:val="002A4E8B"/>
    <w:rsid w:val="002D6A03"/>
    <w:rsid w:val="002F0C05"/>
    <w:rsid w:val="00306159"/>
    <w:rsid w:val="00323610"/>
    <w:rsid w:val="00324135"/>
    <w:rsid w:val="00326F7A"/>
    <w:rsid w:val="00336CDC"/>
    <w:rsid w:val="003516A3"/>
    <w:rsid w:val="00352233"/>
    <w:rsid w:val="00366CB8"/>
    <w:rsid w:val="0037015D"/>
    <w:rsid w:val="00385D1C"/>
    <w:rsid w:val="003A4821"/>
    <w:rsid w:val="003A640E"/>
    <w:rsid w:val="003A793E"/>
    <w:rsid w:val="003A7E39"/>
    <w:rsid w:val="003B0A0B"/>
    <w:rsid w:val="003B2F56"/>
    <w:rsid w:val="003B30C4"/>
    <w:rsid w:val="003B43AC"/>
    <w:rsid w:val="003E2E9B"/>
    <w:rsid w:val="003E5046"/>
    <w:rsid w:val="003E6D27"/>
    <w:rsid w:val="003F18D4"/>
    <w:rsid w:val="00422575"/>
    <w:rsid w:val="00423F32"/>
    <w:rsid w:val="00430003"/>
    <w:rsid w:val="00431ECB"/>
    <w:rsid w:val="00445DA8"/>
    <w:rsid w:val="0046213F"/>
    <w:rsid w:val="00467BD0"/>
    <w:rsid w:val="00487CFE"/>
    <w:rsid w:val="00492DA9"/>
    <w:rsid w:val="004A01B4"/>
    <w:rsid w:val="004C64BC"/>
    <w:rsid w:val="004C73F2"/>
    <w:rsid w:val="004D5EA0"/>
    <w:rsid w:val="004E3FC3"/>
    <w:rsid w:val="004E64D9"/>
    <w:rsid w:val="004F6E3B"/>
    <w:rsid w:val="00510FF8"/>
    <w:rsid w:val="00512919"/>
    <w:rsid w:val="00512F35"/>
    <w:rsid w:val="00513746"/>
    <w:rsid w:val="005221FC"/>
    <w:rsid w:val="0055125A"/>
    <w:rsid w:val="00554702"/>
    <w:rsid w:val="00574AD1"/>
    <w:rsid w:val="00585503"/>
    <w:rsid w:val="005867C6"/>
    <w:rsid w:val="00587377"/>
    <w:rsid w:val="00590345"/>
    <w:rsid w:val="00594CCD"/>
    <w:rsid w:val="0059649D"/>
    <w:rsid w:val="005A2259"/>
    <w:rsid w:val="005B3819"/>
    <w:rsid w:val="005B744C"/>
    <w:rsid w:val="005C00E7"/>
    <w:rsid w:val="005C30FD"/>
    <w:rsid w:val="005C3CFC"/>
    <w:rsid w:val="005D7B3E"/>
    <w:rsid w:val="006100DC"/>
    <w:rsid w:val="00613AE7"/>
    <w:rsid w:val="00616B8F"/>
    <w:rsid w:val="00630790"/>
    <w:rsid w:val="00637020"/>
    <w:rsid w:val="00652A1C"/>
    <w:rsid w:val="00673984"/>
    <w:rsid w:val="006753E6"/>
    <w:rsid w:val="0067709C"/>
    <w:rsid w:val="00677B3B"/>
    <w:rsid w:val="006804CD"/>
    <w:rsid w:val="006852E4"/>
    <w:rsid w:val="00693EF3"/>
    <w:rsid w:val="0069448D"/>
    <w:rsid w:val="00697B0F"/>
    <w:rsid w:val="006B02FA"/>
    <w:rsid w:val="006D36AC"/>
    <w:rsid w:val="006E6E21"/>
    <w:rsid w:val="006F08ED"/>
    <w:rsid w:val="00716C9B"/>
    <w:rsid w:val="00721924"/>
    <w:rsid w:val="00730284"/>
    <w:rsid w:val="007306BC"/>
    <w:rsid w:val="007350C5"/>
    <w:rsid w:val="00735B41"/>
    <w:rsid w:val="00742EC4"/>
    <w:rsid w:val="00767C6E"/>
    <w:rsid w:val="007846FC"/>
    <w:rsid w:val="007B284E"/>
    <w:rsid w:val="007B6AAC"/>
    <w:rsid w:val="007C2DD8"/>
    <w:rsid w:val="007D3570"/>
    <w:rsid w:val="007D4BF6"/>
    <w:rsid w:val="00803C89"/>
    <w:rsid w:val="008058A2"/>
    <w:rsid w:val="00833863"/>
    <w:rsid w:val="00837772"/>
    <w:rsid w:val="008544DD"/>
    <w:rsid w:val="0087558F"/>
    <w:rsid w:val="00886CD8"/>
    <w:rsid w:val="008A026A"/>
    <w:rsid w:val="008C0686"/>
    <w:rsid w:val="008D0262"/>
    <w:rsid w:val="008D3CEE"/>
    <w:rsid w:val="008E3A62"/>
    <w:rsid w:val="008E7F55"/>
    <w:rsid w:val="008F26D3"/>
    <w:rsid w:val="0090523C"/>
    <w:rsid w:val="00905D89"/>
    <w:rsid w:val="00907567"/>
    <w:rsid w:val="00914486"/>
    <w:rsid w:val="00921010"/>
    <w:rsid w:val="00931622"/>
    <w:rsid w:val="00931D75"/>
    <w:rsid w:val="0095596F"/>
    <w:rsid w:val="00962CA8"/>
    <w:rsid w:val="009B020B"/>
    <w:rsid w:val="009C5A52"/>
    <w:rsid w:val="009F1B5E"/>
    <w:rsid w:val="00A036E7"/>
    <w:rsid w:val="00A1341E"/>
    <w:rsid w:val="00A254D3"/>
    <w:rsid w:val="00A31094"/>
    <w:rsid w:val="00A434B6"/>
    <w:rsid w:val="00A44C53"/>
    <w:rsid w:val="00A47864"/>
    <w:rsid w:val="00A6772E"/>
    <w:rsid w:val="00A72177"/>
    <w:rsid w:val="00AA3013"/>
    <w:rsid w:val="00AE2DCB"/>
    <w:rsid w:val="00AE728D"/>
    <w:rsid w:val="00B12BEA"/>
    <w:rsid w:val="00B2578B"/>
    <w:rsid w:val="00B41A0D"/>
    <w:rsid w:val="00B546E0"/>
    <w:rsid w:val="00B73BC6"/>
    <w:rsid w:val="00B81B06"/>
    <w:rsid w:val="00BB1311"/>
    <w:rsid w:val="00BB2743"/>
    <w:rsid w:val="00BC01F2"/>
    <w:rsid w:val="00BC7DC9"/>
    <w:rsid w:val="00BE2F92"/>
    <w:rsid w:val="00BE3258"/>
    <w:rsid w:val="00BF251F"/>
    <w:rsid w:val="00C20A5A"/>
    <w:rsid w:val="00C2573D"/>
    <w:rsid w:val="00C45F6A"/>
    <w:rsid w:val="00C504CE"/>
    <w:rsid w:val="00C51A4C"/>
    <w:rsid w:val="00C56864"/>
    <w:rsid w:val="00C80CB1"/>
    <w:rsid w:val="00C830ED"/>
    <w:rsid w:val="00CA12E7"/>
    <w:rsid w:val="00CA3CC9"/>
    <w:rsid w:val="00CB5F1D"/>
    <w:rsid w:val="00CC38B9"/>
    <w:rsid w:val="00CC6A13"/>
    <w:rsid w:val="00CD6A33"/>
    <w:rsid w:val="00CF468D"/>
    <w:rsid w:val="00CF74BE"/>
    <w:rsid w:val="00D0698A"/>
    <w:rsid w:val="00D06A8D"/>
    <w:rsid w:val="00D17A0E"/>
    <w:rsid w:val="00D2531A"/>
    <w:rsid w:val="00D37F9B"/>
    <w:rsid w:val="00D445B7"/>
    <w:rsid w:val="00D45DE3"/>
    <w:rsid w:val="00D518AA"/>
    <w:rsid w:val="00D530DE"/>
    <w:rsid w:val="00D75539"/>
    <w:rsid w:val="00D841F5"/>
    <w:rsid w:val="00D96562"/>
    <w:rsid w:val="00D96957"/>
    <w:rsid w:val="00DA3083"/>
    <w:rsid w:val="00DA56B9"/>
    <w:rsid w:val="00DD3F11"/>
    <w:rsid w:val="00DD58FE"/>
    <w:rsid w:val="00DE1CD4"/>
    <w:rsid w:val="00DE2F8F"/>
    <w:rsid w:val="00E04EE2"/>
    <w:rsid w:val="00E12DC9"/>
    <w:rsid w:val="00E1608D"/>
    <w:rsid w:val="00E347CC"/>
    <w:rsid w:val="00E44A4A"/>
    <w:rsid w:val="00E719D7"/>
    <w:rsid w:val="00E74B75"/>
    <w:rsid w:val="00E76671"/>
    <w:rsid w:val="00E81C5F"/>
    <w:rsid w:val="00E86A3F"/>
    <w:rsid w:val="00E9257C"/>
    <w:rsid w:val="00E927D6"/>
    <w:rsid w:val="00E92CD7"/>
    <w:rsid w:val="00E97CA1"/>
    <w:rsid w:val="00EA043A"/>
    <w:rsid w:val="00EA43E3"/>
    <w:rsid w:val="00EC128B"/>
    <w:rsid w:val="00ED62B6"/>
    <w:rsid w:val="00EF0546"/>
    <w:rsid w:val="00F05A3F"/>
    <w:rsid w:val="00F10B46"/>
    <w:rsid w:val="00F11E72"/>
    <w:rsid w:val="00F1203B"/>
    <w:rsid w:val="00F120FA"/>
    <w:rsid w:val="00F428B7"/>
    <w:rsid w:val="00F5440D"/>
    <w:rsid w:val="00F64011"/>
    <w:rsid w:val="00FB2E63"/>
    <w:rsid w:val="00FB45B3"/>
    <w:rsid w:val="00FC2BE6"/>
    <w:rsid w:val="00FD0530"/>
    <w:rsid w:val="00FD05A8"/>
    <w:rsid w:val="00FD4136"/>
    <w:rsid w:val="00FE43F4"/>
    <w:rsid w:val="00F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ru v:ext="edit" colors="#090"/>
    </o:shapedefaults>
    <o:shapelayout v:ext="edit">
      <o:idmap v:ext="edit" data="1"/>
    </o:shapelayout>
  </w:shapeDefaults>
  <w:decimalSymbol w:val=","/>
  <w:listSeparator w:val=";"/>
  <w14:docId w14:val="24CC6F57"/>
  <w15:docId w15:val="{501AD044-FB22-4AFD-BD64-5A8773EF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015D"/>
    <w:pPr>
      <w:widowControl w:val="0"/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47864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Theme="majorHAnsi" w:hAnsiTheme="majorHAnsi"/>
    </w:rPr>
  </w:style>
  <w:style w:type="paragraph" w:styleId="3">
    <w:name w:val="heading 3"/>
    <w:basedOn w:val="a0"/>
    <w:next w:val="a0"/>
    <w:link w:val="30"/>
    <w:uiPriority w:val="9"/>
    <w:unhideWhenUsed/>
    <w:qFormat/>
    <w:rsid w:val="00CC6A13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CC6A13"/>
    <w:pPr>
      <w:keepNext/>
      <w:spacing w:before="240" w:after="60"/>
      <w:outlineLvl w:val="3"/>
    </w:pPr>
    <w:rPr>
      <w:rFonts w:ascii="Calibri Light" w:eastAsia="Times New Roman" w:hAnsi="Calibri Light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C6A13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4">
    <w:name w:val="Table Grid"/>
    <w:basedOn w:val="a2"/>
    <w:uiPriority w:val="5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673984"/>
    <w:pPr>
      <w:tabs>
        <w:tab w:val="center" w:pos="4677"/>
        <w:tab w:val="right" w:pos="9355"/>
      </w:tabs>
    </w:pPr>
    <w:rPr>
      <w:sz w:val="22"/>
    </w:rPr>
  </w:style>
  <w:style w:type="character" w:customStyle="1" w:styleId="a6">
    <w:name w:val="Верхний колонтитул Знак"/>
    <w:link w:val="a5"/>
    <w:uiPriority w:val="99"/>
    <w:rsid w:val="00673984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673984"/>
    <w:pPr>
      <w:tabs>
        <w:tab w:val="center" w:pos="4677"/>
        <w:tab w:val="right" w:pos="9355"/>
      </w:tabs>
    </w:pPr>
    <w:rPr>
      <w:sz w:val="22"/>
    </w:rPr>
  </w:style>
  <w:style w:type="character" w:customStyle="1" w:styleId="a8">
    <w:name w:val="Нижний колонтитул Знак"/>
    <w:link w:val="a7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A47864"/>
    <w:rPr>
      <w:rFonts w:asciiTheme="majorHAnsi" w:hAnsiTheme="majorHAnsi"/>
      <w:sz w:val="24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3B2F5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b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c">
    <w:name w:val="Полужирный"/>
    <w:uiPriority w:val="1"/>
    <w:rsid w:val="00886CD8"/>
    <w:rPr>
      <w:b/>
    </w:rPr>
  </w:style>
  <w:style w:type="paragraph" w:styleId="ad">
    <w:name w:val="List Paragraph"/>
    <w:basedOn w:val="a0"/>
    <w:uiPriority w:val="34"/>
    <w:qFormat/>
    <w:rsid w:val="00000E7F"/>
    <w:pPr>
      <w:ind w:left="720"/>
      <w:contextualSpacing/>
    </w:pPr>
  </w:style>
  <w:style w:type="character" w:styleId="ae">
    <w:name w:val="annotation reference"/>
    <w:uiPriority w:val="99"/>
    <w:semiHidden/>
    <w:unhideWhenUsed/>
    <w:rsid w:val="00FD0530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D0530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FD0530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D0530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FD0530"/>
    <w:rPr>
      <w:b/>
      <w:bCs/>
      <w:lang w:eastAsia="en-US"/>
    </w:rPr>
  </w:style>
  <w:style w:type="character" w:styleId="af3">
    <w:name w:val="line number"/>
    <w:basedOn w:val="a1"/>
    <w:uiPriority w:val="99"/>
    <w:semiHidden/>
    <w:unhideWhenUsed/>
    <w:rsid w:val="00767C6E"/>
  </w:style>
  <w:style w:type="character" w:customStyle="1" w:styleId="30">
    <w:name w:val="Заголовок 3 Знак"/>
    <w:link w:val="3"/>
    <w:uiPriority w:val="9"/>
    <w:rsid w:val="00CC6A13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CC6A13"/>
    <w:rPr>
      <w:rFonts w:ascii="Calibri Light" w:eastAsia="Times New Roman" w:hAnsi="Calibri Light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CC6A1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4">
    <w:name w:val="TOC Heading"/>
    <w:basedOn w:val="1"/>
    <w:next w:val="a0"/>
    <w:uiPriority w:val="39"/>
    <w:unhideWhenUsed/>
    <w:qFormat/>
    <w:rsid w:val="00D2531A"/>
    <w:pPr>
      <w:jc w:val="left"/>
      <w:outlineLvl w:val="9"/>
    </w:pPr>
    <w:rPr>
      <w:color w:val="2E74B5"/>
      <w:sz w:val="32"/>
      <w:shd w:val="clear" w:color="auto" w:fil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2531A"/>
  </w:style>
  <w:style w:type="paragraph" w:styleId="21">
    <w:name w:val="toc 2"/>
    <w:basedOn w:val="a0"/>
    <w:next w:val="a0"/>
    <w:autoRedefine/>
    <w:uiPriority w:val="39"/>
    <w:unhideWhenUsed/>
    <w:rsid w:val="00D2531A"/>
    <w:pPr>
      <w:ind w:left="240"/>
    </w:pPr>
  </w:style>
  <w:style w:type="character" w:styleId="af5">
    <w:name w:val="Hyperlink"/>
    <w:uiPriority w:val="99"/>
    <w:unhideWhenUsed/>
    <w:rsid w:val="00D2531A"/>
    <w:rPr>
      <w:color w:val="0563C1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2531A"/>
    <w:pPr>
      <w:spacing w:after="100"/>
      <w:ind w:left="440"/>
    </w:pPr>
    <w:rPr>
      <w:rFonts w:eastAsia="Times New Roman"/>
      <w:sz w:val="22"/>
      <w:lang w:eastAsia="ru-RU"/>
    </w:rPr>
  </w:style>
  <w:style w:type="paragraph" w:styleId="af6">
    <w:name w:val="endnote text"/>
    <w:basedOn w:val="a0"/>
    <w:link w:val="af7"/>
    <w:uiPriority w:val="99"/>
    <w:semiHidden/>
    <w:unhideWhenUsed/>
    <w:rsid w:val="00FD4136"/>
    <w:rPr>
      <w:sz w:val="20"/>
      <w:szCs w:val="20"/>
    </w:rPr>
  </w:style>
  <w:style w:type="character" w:customStyle="1" w:styleId="af7">
    <w:name w:val="Текст концевой сноски Знак"/>
    <w:link w:val="af6"/>
    <w:uiPriority w:val="99"/>
    <w:semiHidden/>
    <w:rsid w:val="00FD4136"/>
    <w:rPr>
      <w:lang w:eastAsia="en-US"/>
    </w:rPr>
  </w:style>
  <w:style w:type="character" w:styleId="af8">
    <w:name w:val="endnote reference"/>
    <w:uiPriority w:val="99"/>
    <w:semiHidden/>
    <w:unhideWhenUsed/>
    <w:rsid w:val="00FD4136"/>
    <w:rPr>
      <w:vertAlign w:val="superscript"/>
    </w:rPr>
  </w:style>
  <w:style w:type="paragraph" w:styleId="af9">
    <w:name w:val="footnote text"/>
    <w:basedOn w:val="a0"/>
    <w:link w:val="afa"/>
    <w:uiPriority w:val="99"/>
    <w:semiHidden/>
    <w:unhideWhenUsed/>
    <w:rsid w:val="00FD4136"/>
    <w:rPr>
      <w:sz w:val="20"/>
      <w:szCs w:val="20"/>
    </w:rPr>
  </w:style>
  <w:style w:type="character" w:customStyle="1" w:styleId="afa">
    <w:name w:val="Текст сноски Знак"/>
    <w:link w:val="af9"/>
    <w:uiPriority w:val="99"/>
    <w:semiHidden/>
    <w:rsid w:val="00FD4136"/>
    <w:rPr>
      <w:lang w:eastAsia="en-US"/>
    </w:rPr>
  </w:style>
  <w:style w:type="character" w:styleId="afb">
    <w:name w:val="footnote reference"/>
    <w:uiPriority w:val="99"/>
    <w:semiHidden/>
    <w:unhideWhenUsed/>
    <w:rsid w:val="00FD4136"/>
    <w:rPr>
      <w:vertAlign w:val="superscript"/>
    </w:rPr>
  </w:style>
  <w:style w:type="paragraph" w:styleId="a">
    <w:name w:val="No Spacing"/>
    <w:uiPriority w:val="1"/>
    <w:qFormat/>
    <w:rsid w:val="00E86A3F"/>
    <w:pPr>
      <w:numPr>
        <w:numId w:val="3"/>
      </w:numPr>
      <w:ind w:left="0" w:firstLine="0"/>
      <w:jc w:val="center"/>
    </w:pPr>
    <w:rPr>
      <w:sz w:val="24"/>
      <w:szCs w:val="22"/>
      <w:lang w:eastAsia="en-US"/>
    </w:rPr>
  </w:style>
  <w:style w:type="paragraph" w:customStyle="1" w:styleId="MTDisplayEquation">
    <w:name w:val="MTDisplayEquation"/>
    <w:basedOn w:val="a0"/>
    <w:next w:val="a0"/>
    <w:link w:val="MTDisplayEquation0"/>
    <w:rsid w:val="00BE3258"/>
    <w:pPr>
      <w:tabs>
        <w:tab w:val="center" w:pos="2240"/>
        <w:tab w:val="right" w:pos="4460"/>
      </w:tabs>
    </w:pPr>
  </w:style>
  <w:style w:type="character" w:customStyle="1" w:styleId="MTDisplayEquation0">
    <w:name w:val="MTDisplayEquation Знак"/>
    <w:link w:val="MTDisplayEquation"/>
    <w:rsid w:val="00BE3258"/>
    <w:rPr>
      <w:sz w:val="24"/>
      <w:szCs w:val="22"/>
      <w:lang w:eastAsia="en-US"/>
    </w:rPr>
  </w:style>
  <w:style w:type="paragraph" w:customStyle="1" w:styleId="32">
    <w:name w:val="ИнваЛаба3"/>
    <w:basedOn w:val="a0"/>
    <w:qFormat/>
    <w:rsid w:val="002005D7"/>
    <w:pPr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afc">
    <w:name w:val="caption"/>
    <w:basedOn w:val="a0"/>
    <w:next w:val="a0"/>
    <w:uiPriority w:val="35"/>
    <w:unhideWhenUsed/>
    <w:qFormat/>
    <w:rsid w:val="00F428B7"/>
    <w:rPr>
      <w:b/>
      <w:bCs/>
      <w:sz w:val="20"/>
      <w:szCs w:val="20"/>
    </w:rPr>
  </w:style>
  <w:style w:type="table" w:customStyle="1" w:styleId="12">
    <w:name w:val="Сетка таблицы1"/>
    <w:basedOn w:val="a2"/>
    <w:next w:val="a4"/>
    <w:uiPriority w:val="39"/>
    <w:rsid w:val="00694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uiPriority w:val="99"/>
    <w:semiHidden/>
    <w:unhideWhenUsed/>
    <w:rsid w:val="00B12BEA"/>
    <w:rPr>
      <w:color w:val="954F72"/>
      <w:u w:val="single"/>
    </w:rPr>
  </w:style>
  <w:style w:type="character" w:customStyle="1" w:styleId="MTEquationSection">
    <w:name w:val="MTEquationSection"/>
    <w:rsid w:val="00035C4D"/>
    <w:rPr>
      <w:rFonts w:ascii="Calibri Light" w:eastAsia="Times New Roman" w:hAnsi="Calibri Light"/>
      <w:vanish/>
      <w:color w:val="FF0000"/>
      <w:sz w:val="36"/>
      <w:szCs w:val="32"/>
      <w:shd w:val="clear" w:color="auto" w:fill="FFFFFF"/>
    </w:rPr>
  </w:style>
  <w:style w:type="paragraph" w:styleId="afe">
    <w:name w:val="Document Map"/>
    <w:basedOn w:val="a0"/>
    <w:link w:val="aff"/>
    <w:uiPriority w:val="99"/>
    <w:semiHidden/>
    <w:unhideWhenUsed/>
    <w:rsid w:val="00F120FA"/>
    <w:rPr>
      <w:rFonts w:ascii="Tahoma" w:hAnsi="Tahoma"/>
      <w:sz w:val="16"/>
      <w:szCs w:val="16"/>
    </w:rPr>
  </w:style>
  <w:style w:type="character" w:customStyle="1" w:styleId="aff">
    <w:name w:val="Схема документа Знак"/>
    <w:link w:val="afe"/>
    <w:uiPriority w:val="99"/>
    <w:semiHidden/>
    <w:rsid w:val="00F120FA"/>
    <w:rPr>
      <w:rFonts w:ascii="Tahoma" w:hAnsi="Tahoma" w:cs="Tahoma"/>
      <w:sz w:val="16"/>
      <w:szCs w:val="16"/>
      <w:lang w:eastAsia="en-US"/>
    </w:rPr>
  </w:style>
  <w:style w:type="character" w:styleId="aff0">
    <w:name w:val="Placeholder Text"/>
    <w:basedOn w:val="a1"/>
    <w:uiPriority w:val="99"/>
    <w:semiHidden/>
    <w:rsid w:val="002F0C05"/>
    <w:rPr>
      <w:color w:val="808080"/>
    </w:rPr>
  </w:style>
  <w:style w:type="paragraph" w:styleId="aff1">
    <w:name w:val="Normal (Web)"/>
    <w:basedOn w:val="a0"/>
    <w:uiPriority w:val="99"/>
    <w:semiHidden/>
    <w:unhideWhenUsed/>
    <w:rsid w:val="00A4786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8A30E-A77B-422E-8A0D-D1951960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157</TotalTime>
  <Pages>9</Pages>
  <Words>1039</Words>
  <Characters>5926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Егор Тябин</cp:lastModifiedBy>
  <cp:revision>4</cp:revision>
  <cp:lastPrinted>2016-11-29T01:41:00Z</cp:lastPrinted>
  <dcterms:created xsi:type="dcterms:W3CDTF">2017-02-21T13:57:00Z</dcterms:created>
  <dcterms:modified xsi:type="dcterms:W3CDTF">2017-02-28T18:52:00Z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