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3194" w14:textId="77777777" w:rsidR="002C11FF" w:rsidRPr="003E250E" w:rsidRDefault="00000000">
      <w:pPr>
        <w:spacing w:after="136" w:line="259" w:lineRule="auto"/>
        <w:ind w:right="70"/>
        <w:rPr>
          <w:szCs w:val="28"/>
          <w:lang w:val="ru-RU"/>
        </w:rPr>
      </w:pPr>
      <w:r w:rsidRPr="003E250E">
        <w:rPr>
          <w:szCs w:val="28"/>
          <w:lang w:val="ru-RU"/>
        </w:rPr>
        <w:t xml:space="preserve">ФЕДЕРАЛЬНОЕ ГОСУДАРСТВЕННОЕ АВТОНОМНОЕ ОБРАЗОВАТЕЛЬНОЕ </w:t>
      </w:r>
    </w:p>
    <w:p w14:paraId="0CFFC5B3" w14:textId="77777777" w:rsidR="002C11FF" w:rsidRPr="003E250E" w:rsidRDefault="00000000">
      <w:pPr>
        <w:spacing w:after="127" w:line="265" w:lineRule="auto"/>
        <w:ind w:left="637" w:right="704"/>
        <w:jc w:val="center"/>
        <w:rPr>
          <w:szCs w:val="28"/>
          <w:lang w:val="ru-RU"/>
        </w:rPr>
      </w:pPr>
      <w:r w:rsidRPr="003E250E">
        <w:rPr>
          <w:szCs w:val="28"/>
          <w:lang w:val="ru-RU"/>
        </w:rPr>
        <w:t xml:space="preserve">УЧРЕЖДЕНИЕ ВЫСШЕГО ОБРАЗОВАНИЯ </w:t>
      </w:r>
    </w:p>
    <w:p w14:paraId="4B5009B7" w14:textId="77777777" w:rsidR="002C11FF" w:rsidRPr="003E250E" w:rsidRDefault="00000000">
      <w:pPr>
        <w:spacing w:after="127" w:line="265" w:lineRule="auto"/>
        <w:ind w:left="637" w:right="704"/>
        <w:jc w:val="center"/>
        <w:rPr>
          <w:szCs w:val="28"/>
          <w:lang w:val="ru-RU"/>
        </w:rPr>
      </w:pPr>
      <w:r w:rsidRPr="003E250E">
        <w:rPr>
          <w:szCs w:val="28"/>
          <w:lang w:val="ru-RU"/>
        </w:rPr>
        <w:t xml:space="preserve">«НАЦИОНАЛЬНЫЙ ИССЛЕДОВАТЕЛЬСКИЙ УНИВЕРСИТЕТ </w:t>
      </w:r>
    </w:p>
    <w:p w14:paraId="58919954" w14:textId="77777777" w:rsidR="002C11FF" w:rsidRPr="003E250E" w:rsidRDefault="00000000">
      <w:pPr>
        <w:spacing w:after="127" w:line="265" w:lineRule="auto"/>
        <w:ind w:left="637" w:right="704"/>
        <w:jc w:val="center"/>
        <w:rPr>
          <w:szCs w:val="28"/>
          <w:lang w:val="ru-RU"/>
        </w:rPr>
      </w:pPr>
      <w:r w:rsidRPr="003E250E">
        <w:rPr>
          <w:szCs w:val="28"/>
          <w:lang w:val="ru-RU"/>
        </w:rPr>
        <w:t xml:space="preserve">«ВЫСШАЯ ШКОЛА ЭКОНОМИКИ» </w:t>
      </w:r>
    </w:p>
    <w:p w14:paraId="64B42246" w14:textId="77777777" w:rsidR="002C11FF" w:rsidRPr="003E250E" w:rsidRDefault="00000000">
      <w:pPr>
        <w:spacing w:after="127" w:line="265" w:lineRule="auto"/>
        <w:ind w:left="637" w:right="702"/>
        <w:jc w:val="center"/>
        <w:rPr>
          <w:szCs w:val="28"/>
          <w:lang w:val="ru-RU"/>
        </w:rPr>
      </w:pPr>
      <w:r w:rsidRPr="003E250E">
        <w:rPr>
          <w:szCs w:val="28"/>
          <w:lang w:val="ru-RU"/>
        </w:rPr>
        <w:t xml:space="preserve">Факультет компьютерных наук </w:t>
      </w:r>
    </w:p>
    <w:p w14:paraId="6D93D3CF" w14:textId="77777777" w:rsidR="002C11FF" w:rsidRPr="003E250E" w:rsidRDefault="00000000">
      <w:pPr>
        <w:spacing w:after="136" w:line="259" w:lineRule="auto"/>
        <w:ind w:left="1" w:firstLine="0"/>
        <w:jc w:val="left"/>
        <w:rPr>
          <w:szCs w:val="28"/>
          <w:lang w:val="ru-RU"/>
        </w:rPr>
      </w:pPr>
      <w:r w:rsidRPr="003E250E">
        <w:rPr>
          <w:szCs w:val="28"/>
          <w:lang w:val="ru-RU"/>
        </w:rPr>
        <w:t xml:space="preserve"> </w:t>
      </w:r>
    </w:p>
    <w:p w14:paraId="5B319A1E" w14:textId="77777777" w:rsidR="002C11FF" w:rsidRPr="003E250E" w:rsidRDefault="00000000">
      <w:pPr>
        <w:spacing w:after="180" w:line="259" w:lineRule="auto"/>
        <w:ind w:left="1" w:firstLine="0"/>
        <w:jc w:val="left"/>
        <w:rPr>
          <w:szCs w:val="28"/>
          <w:lang w:val="ru-RU"/>
        </w:rPr>
      </w:pPr>
      <w:r w:rsidRPr="003E250E">
        <w:rPr>
          <w:szCs w:val="28"/>
          <w:lang w:val="ru-RU"/>
        </w:rPr>
        <w:t xml:space="preserve"> </w:t>
      </w:r>
    </w:p>
    <w:p w14:paraId="18F25CB9" w14:textId="77777777" w:rsidR="002C11FF" w:rsidRPr="00C43901" w:rsidRDefault="000946EC">
      <w:pPr>
        <w:spacing w:after="126" w:line="259" w:lineRule="auto"/>
        <w:ind w:left="0" w:right="74" w:firstLine="0"/>
        <w:jc w:val="center"/>
        <w:rPr>
          <w:szCs w:val="28"/>
          <w:lang w:val="ru-RU"/>
        </w:rPr>
      </w:pPr>
      <w:r>
        <w:rPr>
          <w:szCs w:val="28"/>
          <w:lang w:val="ru-RU"/>
        </w:rPr>
        <w:t>Жуков Данила Дмитриевич</w:t>
      </w:r>
    </w:p>
    <w:p w14:paraId="24DBE74C" w14:textId="77777777" w:rsidR="000946EC" w:rsidRPr="000946EC" w:rsidRDefault="000946EC" w:rsidP="000946EC">
      <w:pPr>
        <w:spacing w:after="0" w:line="463" w:lineRule="auto"/>
        <w:ind w:left="95" w:right="84"/>
        <w:jc w:val="center"/>
        <w:rPr>
          <w:b/>
          <w:bCs/>
          <w:szCs w:val="28"/>
        </w:rPr>
      </w:pPr>
      <w:r>
        <w:rPr>
          <w:b/>
          <w:bCs/>
          <w:szCs w:val="28"/>
        </w:rPr>
        <w:t>MACHINE LEARNING METHODS IN NETWORK ATTACKS DETECTION</w:t>
      </w:r>
    </w:p>
    <w:p w14:paraId="23450A08" w14:textId="77777777" w:rsidR="002C11FF" w:rsidRPr="003E250E" w:rsidRDefault="00000000">
      <w:pPr>
        <w:spacing w:after="0" w:line="463" w:lineRule="auto"/>
        <w:ind w:left="95" w:right="84"/>
        <w:jc w:val="center"/>
        <w:rPr>
          <w:szCs w:val="28"/>
          <w:lang w:val="ru-RU"/>
        </w:rPr>
      </w:pPr>
      <w:r w:rsidRPr="003E250E">
        <w:rPr>
          <w:szCs w:val="28"/>
          <w:lang w:val="ru-RU"/>
        </w:rPr>
        <w:t xml:space="preserve">Выпускная квалификационная работа - МАГИСТЕРСКАЯ ДИССЕРТАЦИЯ по направлению подготовки </w:t>
      </w:r>
      <w:r w:rsidRPr="003E250E">
        <w:rPr>
          <w:szCs w:val="28"/>
          <w:u w:val="single" w:color="000000"/>
          <w:lang w:val="ru-RU"/>
        </w:rPr>
        <w:t>01.04.02 Прикладная математика и информатика</w:t>
      </w:r>
      <w:r w:rsidRPr="003E250E">
        <w:rPr>
          <w:szCs w:val="28"/>
          <w:lang w:val="ru-RU"/>
        </w:rPr>
        <w:t xml:space="preserve"> </w:t>
      </w:r>
    </w:p>
    <w:p w14:paraId="2A9E89F5" w14:textId="77777777" w:rsidR="002C11FF" w:rsidRPr="003E250E" w:rsidRDefault="00000000">
      <w:pPr>
        <w:spacing w:line="357" w:lineRule="auto"/>
        <w:ind w:left="1" w:right="8" w:firstLine="0"/>
        <w:jc w:val="center"/>
        <w:rPr>
          <w:szCs w:val="28"/>
          <w:lang w:val="ru-RU"/>
        </w:rPr>
      </w:pPr>
      <w:r w:rsidRPr="003E250E">
        <w:rPr>
          <w:szCs w:val="28"/>
          <w:lang w:val="ru-RU"/>
        </w:rPr>
        <w:t xml:space="preserve">образовательная программа </w:t>
      </w:r>
      <w:r w:rsidRPr="003E250E">
        <w:rPr>
          <w:szCs w:val="28"/>
          <w:u w:val="single" w:color="000000"/>
          <w:lang w:val="ru-RU"/>
        </w:rPr>
        <w:t>«Машинное обучение и высоконагруженные</w:t>
      </w:r>
      <w:r w:rsidRPr="003E250E">
        <w:rPr>
          <w:szCs w:val="28"/>
          <w:lang w:val="ru-RU"/>
        </w:rPr>
        <w:t xml:space="preserve"> </w:t>
      </w:r>
      <w:r w:rsidRPr="003E250E">
        <w:rPr>
          <w:szCs w:val="28"/>
          <w:u w:val="single" w:color="000000"/>
          <w:lang w:val="ru-RU"/>
        </w:rPr>
        <w:t>системы»</w:t>
      </w:r>
      <w:r w:rsidRPr="003E250E">
        <w:rPr>
          <w:szCs w:val="28"/>
          <w:lang w:val="ru-RU"/>
        </w:rPr>
        <w:t xml:space="preserve"> </w:t>
      </w:r>
    </w:p>
    <w:p w14:paraId="1F1F468F" w14:textId="77777777" w:rsidR="002C11FF" w:rsidRPr="003E250E" w:rsidRDefault="00000000">
      <w:pPr>
        <w:spacing w:after="136" w:line="259" w:lineRule="auto"/>
        <w:ind w:left="1" w:firstLine="0"/>
        <w:jc w:val="left"/>
        <w:rPr>
          <w:szCs w:val="28"/>
          <w:lang w:val="ru-RU"/>
        </w:rPr>
      </w:pPr>
      <w:r w:rsidRPr="003E250E">
        <w:rPr>
          <w:szCs w:val="28"/>
          <w:lang w:val="ru-RU"/>
        </w:rPr>
        <w:t xml:space="preserve"> </w:t>
      </w:r>
    </w:p>
    <w:p w14:paraId="0DE2AB87" w14:textId="77777777" w:rsidR="002C11FF" w:rsidRPr="003E250E" w:rsidRDefault="00000000">
      <w:pPr>
        <w:spacing w:after="132" w:line="259" w:lineRule="auto"/>
        <w:ind w:left="1" w:firstLine="0"/>
        <w:jc w:val="left"/>
        <w:rPr>
          <w:szCs w:val="28"/>
          <w:lang w:val="ru-RU"/>
        </w:rPr>
      </w:pPr>
      <w:r w:rsidRPr="003E250E">
        <w:rPr>
          <w:szCs w:val="28"/>
          <w:lang w:val="ru-RU"/>
        </w:rPr>
        <w:t xml:space="preserve"> </w:t>
      </w:r>
    </w:p>
    <w:p w14:paraId="4BDB09C6" w14:textId="77777777" w:rsidR="002C11FF" w:rsidRPr="003E250E" w:rsidRDefault="00000000">
      <w:pPr>
        <w:spacing w:after="136" w:line="259" w:lineRule="auto"/>
        <w:ind w:left="1" w:firstLine="0"/>
        <w:jc w:val="left"/>
        <w:rPr>
          <w:szCs w:val="28"/>
          <w:lang w:val="ru-RU"/>
        </w:rPr>
      </w:pPr>
      <w:r w:rsidRPr="003E250E">
        <w:rPr>
          <w:szCs w:val="28"/>
          <w:lang w:val="ru-RU"/>
        </w:rPr>
        <w:t xml:space="preserve"> </w:t>
      </w:r>
    </w:p>
    <w:p w14:paraId="2D12BF75" w14:textId="77777777" w:rsidR="002C11FF" w:rsidRPr="000946EC" w:rsidRDefault="00000000">
      <w:pPr>
        <w:tabs>
          <w:tab w:val="right" w:pos="9998"/>
        </w:tabs>
        <w:spacing w:after="139" w:line="259" w:lineRule="auto"/>
        <w:ind w:left="-14" w:firstLine="0"/>
        <w:jc w:val="left"/>
        <w:rPr>
          <w:szCs w:val="28"/>
        </w:rPr>
      </w:pPr>
      <w:proofErr w:type="spellStart"/>
      <w:r>
        <w:rPr>
          <w:szCs w:val="28"/>
        </w:rPr>
        <w:t>Рецензент</w:t>
      </w:r>
      <w:proofErr w:type="spellEnd"/>
      <w:r>
        <w:rPr>
          <w:szCs w:val="28"/>
        </w:rPr>
        <w:t xml:space="preserve">: </w:t>
      </w:r>
      <w:r>
        <w:rPr>
          <w:szCs w:val="28"/>
        </w:rPr>
        <w:tab/>
      </w:r>
      <w:proofErr w:type="spellStart"/>
      <w:r>
        <w:rPr>
          <w:szCs w:val="28"/>
        </w:rPr>
        <w:t>Научный</w:t>
      </w:r>
      <w:proofErr w:type="spellEnd"/>
      <w:r>
        <w:rPr>
          <w:szCs w:val="28"/>
        </w:rPr>
        <w:t xml:space="preserve"> </w:t>
      </w:r>
      <w:proofErr w:type="spellStart"/>
      <w:r>
        <w:rPr>
          <w:szCs w:val="28"/>
        </w:rPr>
        <w:t>руководитель</w:t>
      </w:r>
      <w:proofErr w:type="spellEnd"/>
      <w:r>
        <w:rPr>
          <w:szCs w:val="28"/>
        </w:rPr>
        <w:t xml:space="preserve">: </w:t>
      </w:r>
    </w:p>
    <w:p w14:paraId="4347ACC4" w14:textId="77777777" w:rsidR="002C11FF" w:rsidRPr="000946EC" w:rsidRDefault="00000000">
      <w:pPr>
        <w:tabs>
          <w:tab w:val="right" w:pos="9998"/>
        </w:tabs>
        <w:spacing w:after="144" w:line="259" w:lineRule="auto"/>
        <w:ind w:left="-14" w:firstLine="0"/>
        <w:jc w:val="left"/>
        <w:rPr>
          <w:szCs w:val="28"/>
        </w:rPr>
      </w:pPr>
      <w:r>
        <w:rPr>
          <w:szCs w:val="28"/>
        </w:rPr>
        <w:tab/>
        <w:t xml:space="preserve"> </w:t>
      </w:r>
    </w:p>
    <w:p w14:paraId="2FBBBD10" w14:textId="77777777" w:rsidR="002C11FF" w:rsidRPr="000946EC" w:rsidRDefault="00000000">
      <w:pPr>
        <w:tabs>
          <w:tab w:val="right" w:pos="9998"/>
        </w:tabs>
        <w:spacing w:line="259" w:lineRule="auto"/>
        <w:ind w:left="-14" w:firstLine="0"/>
        <w:jc w:val="left"/>
        <w:rPr>
          <w:szCs w:val="28"/>
        </w:rPr>
      </w:pPr>
      <w:r>
        <w:rPr>
          <w:szCs w:val="28"/>
        </w:rPr>
        <w:tab/>
        <w:t xml:space="preserve"> </w:t>
      </w:r>
    </w:p>
    <w:p w14:paraId="5050CAD4" w14:textId="77777777" w:rsidR="002C11FF" w:rsidRPr="000946EC" w:rsidRDefault="00000000">
      <w:pPr>
        <w:spacing w:after="11" w:line="259" w:lineRule="auto"/>
        <w:ind w:left="-28" w:firstLine="0"/>
        <w:jc w:val="left"/>
        <w:rPr>
          <w:szCs w:val="28"/>
        </w:rPr>
      </w:pPr>
      <w:r>
        <w:rPr>
          <w:rFonts w:ascii="Calibri" w:eastAsia="Calibri" w:hAnsi="Calibri" w:cs="Calibri"/>
          <w:noProof/>
          <w:szCs w:val="28"/>
        </w:rPr>
        <mc:AlternateContent>
          <mc:Choice Requires="wpg">
            <w:drawing>
              <wp:inline distT="0" distB="0" distL="0" distR="0" wp14:anchorId="1F3C0EDE" wp14:editId="5E1316BD">
                <wp:extent cx="6336792" cy="18288"/>
                <wp:effectExtent l="0" t="0" r="0" b="0"/>
                <wp:docPr id="38033" name="Group 38033"/>
                <wp:cNvGraphicFramePr/>
                <a:graphic xmlns:a="http://schemas.openxmlformats.org/drawingml/2006/main">
                  <a:graphicData uri="http://schemas.microsoft.com/office/word/2010/wordprocessingGroup">
                    <wpg:wgp>
                      <wpg:cNvGrpSpPr/>
                      <wpg:grpSpPr>
                        <a:xfrm>
                          <a:off x="0" y="0"/>
                          <a:ext cx="6336792" cy="18288"/>
                          <a:chOff x="0" y="0"/>
                          <a:chExt cx="6336792" cy="18288"/>
                        </a:xfrm>
                      </wpg:grpSpPr>
                      <wps:wsp>
                        <wps:cNvPr id="39028" name="Shape 39028"/>
                        <wps:cNvSpPr/>
                        <wps:spPr>
                          <a:xfrm>
                            <a:off x="0" y="0"/>
                            <a:ext cx="3276600" cy="18288"/>
                          </a:xfrm>
                          <a:custGeom>
                            <a:avLst/>
                            <a:gdLst/>
                            <a:ahLst/>
                            <a:cxnLst/>
                            <a:rect l="0" t="0" r="0" b="0"/>
                            <a:pathLst>
                              <a:path w="3276600" h="18288">
                                <a:moveTo>
                                  <a:pt x="0" y="0"/>
                                </a:moveTo>
                                <a:lnTo>
                                  <a:pt x="3276600" y="0"/>
                                </a:lnTo>
                                <a:lnTo>
                                  <a:pt x="32766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29" name="Shape 39029"/>
                        <wps:cNvSpPr/>
                        <wps:spPr>
                          <a:xfrm>
                            <a:off x="3733800" y="0"/>
                            <a:ext cx="2602992" cy="18288"/>
                          </a:xfrm>
                          <a:custGeom>
                            <a:avLst/>
                            <a:gdLst/>
                            <a:ahLst/>
                            <a:cxnLst/>
                            <a:rect l="0" t="0" r="0" b="0"/>
                            <a:pathLst>
                              <a:path w="2602992" h="18288">
                                <a:moveTo>
                                  <a:pt x="0" y="0"/>
                                </a:moveTo>
                                <a:lnTo>
                                  <a:pt x="2602992" y="0"/>
                                </a:lnTo>
                                <a:lnTo>
                                  <a:pt x="260299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033" style="width:498.96pt;height:1.44pt;mso-position-horizontal-relative:char;mso-position-vertical-relative:line" coordsize="63367,182">
                <v:shape id="Shape 39030" style="position:absolute;width:32766;height:182;left:0;top:0;" coordsize="3276600,18288" path="m0,0l3276600,0l3276600,18288l0,18288l0,0">
                  <v:stroke weight="0pt" endcap="flat" joinstyle="miter" miterlimit="10" on="false" color="#000000" opacity="0"/>
                  <v:fill on="true" color="#000000"/>
                </v:shape>
                <v:shape id="Shape 39031" style="position:absolute;width:26029;height:182;left:37338;top:0;" coordsize="2602992,18288" path="m0,0l2602992,0l2602992,18288l0,18288l0,0">
                  <v:stroke weight="0pt" endcap="flat" joinstyle="miter" miterlimit="10" on="false" color="#000000" opacity="0"/>
                  <v:fill on="true" color="#000000"/>
                </v:shape>
              </v:group>
            </w:pict>
          </mc:Fallback>
        </mc:AlternateContent>
      </w:r>
    </w:p>
    <w:p w14:paraId="468213D0" w14:textId="3279BAE7" w:rsidR="00FA7059" w:rsidRDefault="005407BE">
      <w:pPr>
        <w:tabs>
          <w:tab w:val="right" w:pos="9998"/>
        </w:tabs>
        <w:spacing w:after="144" w:line="259" w:lineRule="auto"/>
        <w:ind w:left="-14" w:firstLine="0"/>
        <w:jc w:val="left"/>
        <w:rPr>
          <w:szCs w:val="28"/>
          <w:lang w:val="ru-RU"/>
        </w:rPr>
      </w:pPr>
      <w:proofErr w:type="spellStart"/>
      <w:r>
        <w:rPr>
          <w:szCs w:val="28"/>
          <w:lang w:val="ru-RU"/>
        </w:rPr>
        <w:t>Правдивец</w:t>
      </w:r>
      <w:proofErr w:type="spellEnd"/>
      <w:r w:rsidR="000946EC" w:rsidRPr="003E250E">
        <w:rPr>
          <w:szCs w:val="28"/>
          <w:lang w:val="ru-RU"/>
        </w:rPr>
        <w:t xml:space="preserve"> </w:t>
      </w:r>
      <w:r w:rsidR="00EC5BBB">
        <w:rPr>
          <w:szCs w:val="28"/>
          <w:lang w:val="ru-RU"/>
        </w:rPr>
        <w:t>Николай Александрович</w:t>
      </w:r>
      <w:r w:rsidR="000946EC" w:rsidRPr="003E250E">
        <w:rPr>
          <w:szCs w:val="28"/>
          <w:lang w:val="ru-RU"/>
        </w:rPr>
        <w:tab/>
      </w:r>
      <w:proofErr w:type="spellStart"/>
      <w:r w:rsidR="000946EC">
        <w:rPr>
          <w:szCs w:val="28"/>
          <w:lang w:val="ru-RU"/>
        </w:rPr>
        <w:t>Саночкин</w:t>
      </w:r>
      <w:proofErr w:type="spellEnd"/>
      <w:r w:rsidR="000946EC">
        <w:rPr>
          <w:szCs w:val="28"/>
          <w:lang w:val="ru-RU"/>
        </w:rPr>
        <w:t xml:space="preserve"> Юрий Ильич</w:t>
      </w:r>
    </w:p>
    <w:p w14:paraId="073EE284" w14:textId="5F034608" w:rsidR="002C11FF" w:rsidRPr="003E250E" w:rsidRDefault="008F7FDB">
      <w:pPr>
        <w:tabs>
          <w:tab w:val="right" w:pos="9998"/>
        </w:tabs>
        <w:spacing w:after="144" w:line="259" w:lineRule="auto"/>
        <w:ind w:left="-14" w:firstLine="0"/>
        <w:jc w:val="left"/>
        <w:rPr>
          <w:szCs w:val="28"/>
          <w:lang w:val="ru-RU"/>
        </w:rPr>
      </w:pPr>
      <w:r>
        <w:rPr>
          <w:szCs w:val="28"/>
          <w:lang w:val="ru-RU"/>
        </w:rPr>
        <w:t>преподаватель, ФЭН НИУ ВШЭ</w:t>
      </w:r>
      <w:r w:rsidR="00FA7059">
        <w:rPr>
          <w:szCs w:val="28"/>
          <w:lang w:val="ru-RU"/>
        </w:rPr>
        <w:tab/>
      </w:r>
      <w:r w:rsidR="00FA7059" w:rsidRPr="003E250E">
        <w:rPr>
          <w:szCs w:val="28"/>
          <w:lang w:val="ru-RU"/>
        </w:rPr>
        <w:t xml:space="preserve">старший преподаватель, ФКН НИУ ВШЭ </w:t>
      </w:r>
    </w:p>
    <w:p w14:paraId="12848E2A" w14:textId="77777777" w:rsidR="002C11FF" w:rsidRPr="003E250E" w:rsidRDefault="00000000">
      <w:pPr>
        <w:spacing w:after="139" w:line="259" w:lineRule="auto"/>
        <w:ind w:left="1" w:firstLine="0"/>
        <w:rPr>
          <w:szCs w:val="28"/>
          <w:lang w:val="ru-RU"/>
        </w:rPr>
      </w:pPr>
      <w:r w:rsidRPr="003E250E">
        <w:rPr>
          <w:szCs w:val="28"/>
          <w:lang w:val="ru-RU"/>
        </w:rPr>
        <w:t xml:space="preserve"> </w:t>
      </w:r>
      <w:r w:rsidRPr="003E250E">
        <w:rPr>
          <w:szCs w:val="28"/>
          <w:lang w:val="ru-RU"/>
        </w:rPr>
        <w:tab/>
        <w:t xml:space="preserve"> </w:t>
      </w:r>
    </w:p>
    <w:p w14:paraId="024E9B2E" w14:textId="77777777" w:rsidR="002C11FF" w:rsidRPr="003E250E" w:rsidRDefault="00000000">
      <w:pPr>
        <w:spacing w:after="144" w:line="259" w:lineRule="auto"/>
        <w:ind w:left="1" w:firstLine="0"/>
        <w:rPr>
          <w:szCs w:val="28"/>
          <w:lang w:val="ru-RU"/>
        </w:rPr>
      </w:pPr>
      <w:r w:rsidRPr="003E250E">
        <w:rPr>
          <w:szCs w:val="28"/>
          <w:lang w:val="ru-RU"/>
        </w:rPr>
        <w:t xml:space="preserve"> </w:t>
      </w:r>
      <w:r w:rsidRPr="003E250E">
        <w:rPr>
          <w:szCs w:val="28"/>
          <w:lang w:val="ru-RU"/>
        </w:rPr>
        <w:tab/>
        <w:t xml:space="preserve"> </w:t>
      </w:r>
    </w:p>
    <w:p w14:paraId="1CA3F6D9" w14:textId="77777777" w:rsidR="00DD349D" w:rsidRPr="003E250E" w:rsidRDefault="00000000" w:rsidP="00DD349D">
      <w:pPr>
        <w:tabs>
          <w:tab w:val="right" w:pos="9998"/>
        </w:tabs>
        <w:spacing w:line="259" w:lineRule="auto"/>
        <w:ind w:left="-14" w:firstLine="0"/>
        <w:jc w:val="left"/>
        <w:rPr>
          <w:szCs w:val="28"/>
          <w:lang w:val="ru-RU"/>
        </w:rPr>
      </w:pPr>
      <w:r w:rsidRPr="003E250E">
        <w:rPr>
          <w:szCs w:val="28"/>
          <w:lang w:val="ru-RU"/>
        </w:rPr>
        <w:t xml:space="preserve"> </w:t>
      </w:r>
      <w:r w:rsidRPr="003E250E">
        <w:rPr>
          <w:szCs w:val="28"/>
          <w:lang w:val="ru-RU"/>
        </w:rPr>
        <w:tab/>
      </w:r>
    </w:p>
    <w:p w14:paraId="5941B315" w14:textId="77777777" w:rsidR="00DD349D" w:rsidRPr="000946EC" w:rsidRDefault="00DD349D" w:rsidP="00DD349D">
      <w:pPr>
        <w:tabs>
          <w:tab w:val="right" w:pos="9998"/>
        </w:tabs>
        <w:spacing w:line="259" w:lineRule="auto"/>
        <w:ind w:left="-14" w:firstLine="0"/>
        <w:jc w:val="left"/>
        <w:rPr>
          <w:szCs w:val="28"/>
          <w:lang w:val="ru-RU"/>
        </w:rPr>
      </w:pPr>
    </w:p>
    <w:p w14:paraId="48800BB6" w14:textId="77777777" w:rsidR="002C11FF" w:rsidRPr="000946EC" w:rsidRDefault="002C11FF">
      <w:pPr>
        <w:tabs>
          <w:tab w:val="right" w:pos="9998"/>
        </w:tabs>
        <w:spacing w:after="151" w:line="259" w:lineRule="auto"/>
        <w:ind w:left="-14" w:firstLine="0"/>
        <w:jc w:val="left"/>
        <w:rPr>
          <w:szCs w:val="28"/>
          <w:lang w:val="ru-RU"/>
        </w:rPr>
      </w:pPr>
    </w:p>
    <w:p w14:paraId="734E3236" w14:textId="77777777" w:rsidR="002C11FF" w:rsidRPr="003E250E" w:rsidRDefault="00000000" w:rsidP="00EA7848">
      <w:pPr>
        <w:spacing w:after="0" w:line="259" w:lineRule="auto"/>
        <w:ind w:left="1" w:firstLine="0"/>
        <w:jc w:val="left"/>
        <w:rPr>
          <w:lang w:val="ru-RU"/>
        </w:rPr>
      </w:pPr>
      <w:r w:rsidRPr="003E250E">
        <w:rPr>
          <w:lang w:val="ru-RU"/>
        </w:rPr>
        <w:t xml:space="preserve">  </w:t>
      </w:r>
    </w:p>
    <w:p w14:paraId="19E92D71" w14:textId="77777777" w:rsidR="002C11FF" w:rsidRPr="003E250E" w:rsidRDefault="00000000">
      <w:pPr>
        <w:spacing w:after="0" w:line="259" w:lineRule="auto"/>
        <w:ind w:left="1" w:firstLine="0"/>
        <w:jc w:val="left"/>
        <w:rPr>
          <w:lang w:val="ru-RU"/>
        </w:rPr>
      </w:pPr>
      <w:r w:rsidRPr="003E250E">
        <w:rPr>
          <w:lang w:val="ru-RU"/>
        </w:rPr>
        <w:t xml:space="preserve"> </w:t>
      </w:r>
    </w:p>
    <w:p w14:paraId="21810A37" w14:textId="77777777" w:rsidR="002C11FF" w:rsidRPr="003E250E" w:rsidRDefault="00000000">
      <w:pPr>
        <w:spacing w:after="0" w:line="259" w:lineRule="auto"/>
        <w:ind w:left="1" w:firstLine="0"/>
        <w:jc w:val="left"/>
        <w:rPr>
          <w:lang w:val="ru-RU"/>
        </w:rPr>
      </w:pPr>
      <w:r w:rsidRPr="003E250E">
        <w:rPr>
          <w:lang w:val="ru-RU"/>
        </w:rPr>
        <w:t xml:space="preserve"> </w:t>
      </w:r>
    </w:p>
    <w:p w14:paraId="6E71A25D" w14:textId="77777777" w:rsidR="002C11FF" w:rsidRPr="003E250E" w:rsidRDefault="00000000">
      <w:pPr>
        <w:spacing w:after="0" w:line="259" w:lineRule="auto"/>
        <w:ind w:left="1" w:firstLine="0"/>
        <w:jc w:val="left"/>
        <w:rPr>
          <w:lang w:val="ru-RU"/>
        </w:rPr>
      </w:pPr>
      <w:r w:rsidRPr="003E250E">
        <w:rPr>
          <w:lang w:val="ru-RU"/>
        </w:rPr>
        <w:t xml:space="preserve"> </w:t>
      </w:r>
    </w:p>
    <w:p w14:paraId="186EC771" w14:textId="77777777" w:rsidR="002C11FF" w:rsidRDefault="00000000">
      <w:pPr>
        <w:spacing w:after="1051" w:line="265" w:lineRule="auto"/>
        <w:ind w:left="637" w:right="703"/>
        <w:jc w:val="center"/>
      </w:pPr>
      <w:proofErr w:type="spellStart"/>
      <w:r>
        <w:t>Москва</w:t>
      </w:r>
      <w:proofErr w:type="spellEnd"/>
      <w:r>
        <w:t xml:space="preserve"> 2026 </w:t>
      </w:r>
    </w:p>
    <w:p w14:paraId="4F5CBD1B" w14:textId="201E4D97" w:rsidR="006118A2" w:rsidRPr="0068589D" w:rsidRDefault="00CC48D9" w:rsidP="00564298">
      <w:pPr>
        <w:pStyle w:val="Heading1"/>
        <w:jc w:val="center"/>
        <w:rPr>
          <w:sz w:val="28"/>
          <w:szCs w:val="28"/>
          <w:lang w:eastAsia="en-US" w:bidi="ar-SA"/>
        </w:rPr>
      </w:pPr>
      <w:bookmarkStart w:id="0" w:name="_Toc230121726"/>
      <w:r w:rsidRPr="0068589D">
        <w:rPr>
          <w:rFonts w:eastAsiaTheme="majorEastAsia"/>
          <w:sz w:val="28"/>
          <w:szCs w:val="28"/>
          <w:lang w:eastAsia="en-US" w:bidi="ar-SA"/>
        </w:rPr>
        <w:lastRenderedPageBreak/>
        <w:t>Abstract</w:t>
      </w:r>
      <w:bookmarkEnd w:id="0"/>
    </w:p>
    <w:p w14:paraId="33CF988A" w14:textId="2122855C" w:rsidR="006118A2" w:rsidRPr="00564298" w:rsidRDefault="006118A2" w:rsidP="00EA7848">
      <w:pPr>
        <w:spacing w:line="276" w:lineRule="auto"/>
        <w:ind w:left="-4" w:right="70"/>
        <w:rPr>
          <w:sz w:val="24"/>
        </w:rPr>
      </w:pPr>
      <w:r w:rsidRPr="00564298">
        <w:rPr>
          <w:sz w:val="24"/>
        </w:rPr>
        <w:t xml:space="preserve">This thesis contains 4 chapters, </w:t>
      </w:r>
      <w:r w:rsidR="007B2C9D" w:rsidRPr="00564298">
        <w:rPr>
          <w:sz w:val="24"/>
        </w:rPr>
        <w:t>5</w:t>
      </w:r>
      <w:r w:rsidR="00006E21">
        <w:rPr>
          <w:sz w:val="24"/>
        </w:rPr>
        <w:t>4</w:t>
      </w:r>
      <w:r w:rsidRPr="00564298">
        <w:rPr>
          <w:sz w:val="24"/>
        </w:rPr>
        <w:t xml:space="preserve"> pages, </w:t>
      </w:r>
      <w:r w:rsidR="00712F42">
        <w:rPr>
          <w:sz w:val="24"/>
        </w:rPr>
        <w:t>9</w:t>
      </w:r>
      <w:r w:rsidRPr="00564298">
        <w:rPr>
          <w:sz w:val="24"/>
        </w:rPr>
        <w:t xml:space="preserve"> figures, </w:t>
      </w:r>
      <w:r w:rsidR="00F95300" w:rsidRPr="00564298">
        <w:rPr>
          <w:sz w:val="24"/>
        </w:rPr>
        <w:t>1</w:t>
      </w:r>
      <w:r w:rsidR="0044745D" w:rsidRPr="00564298">
        <w:rPr>
          <w:sz w:val="24"/>
        </w:rPr>
        <w:t>6</w:t>
      </w:r>
      <w:r w:rsidRPr="00564298">
        <w:rPr>
          <w:sz w:val="24"/>
        </w:rPr>
        <w:t xml:space="preserve"> tables, </w:t>
      </w:r>
      <w:r w:rsidR="00F95300" w:rsidRPr="00564298">
        <w:rPr>
          <w:sz w:val="24"/>
        </w:rPr>
        <w:t>3</w:t>
      </w:r>
      <w:r w:rsidR="008D5F99" w:rsidRPr="00564298">
        <w:rPr>
          <w:sz w:val="24"/>
        </w:rPr>
        <w:t>2</w:t>
      </w:r>
      <w:r w:rsidRPr="00564298">
        <w:rPr>
          <w:sz w:val="24"/>
        </w:rPr>
        <w:t xml:space="preserve"> references.</w:t>
      </w:r>
    </w:p>
    <w:p w14:paraId="3E1BB6E8" w14:textId="77777777" w:rsidR="006118A2" w:rsidRPr="00564298" w:rsidRDefault="006118A2" w:rsidP="00EA7848">
      <w:pPr>
        <w:spacing w:line="276" w:lineRule="auto"/>
        <w:ind w:left="-4" w:right="70"/>
        <w:rPr>
          <w:sz w:val="24"/>
        </w:rPr>
      </w:pPr>
    </w:p>
    <w:p w14:paraId="4844B4C7" w14:textId="379F5737" w:rsidR="006118A2" w:rsidRPr="00564298" w:rsidRDefault="006118A2" w:rsidP="00EA7848">
      <w:pPr>
        <w:spacing w:line="276" w:lineRule="auto"/>
        <w:ind w:left="-4" w:right="70"/>
        <w:rPr>
          <w:sz w:val="24"/>
        </w:rPr>
      </w:pPr>
      <w:r w:rsidRPr="00564298">
        <w:rPr>
          <w:sz w:val="24"/>
        </w:rPr>
        <w:t xml:space="preserve">This work presents an end-to-end </w:t>
      </w:r>
      <w:r w:rsidR="003F16BF" w:rsidRPr="00564298">
        <w:rPr>
          <w:sz w:val="24"/>
        </w:rPr>
        <w:t>flow-level near real-time</w:t>
      </w:r>
      <w:r w:rsidRPr="00564298">
        <w:rPr>
          <w:sz w:val="24"/>
        </w:rPr>
        <w:t xml:space="preserve"> network intrusion detection system</w:t>
      </w:r>
      <w:r w:rsidR="00C87DE5">
        <w:rPr>
          <w:sz w:val="24"/>
        </w:rPr>
        <w:t xml:space="preserve"> </w:t>
      </w:r>
      <w:r w:rsidRPr="00564298">
        <w:rPr>
          <w:sz w:val="24"/>
        </w:rPr>
        <w:t>(IDS)</w:t>
      </w:r>
      <w:r w:rsidR="00C87DE5">
        <w:rPr>
          <w:sz w:val="24"/>
        </w:rPr>
        <w:t xml:space="preserve"> </w:t>
      </w:r>
      <w:r w:rsidRPr="00564298">
        <w:rPr>
          <w:sz w:val="24"/>
        </w:rPr>
        <w:t xml:space="preserve">that combines supervised machine learning classification with rule-based detection. The CSE-CIC-IDS2018 dataset </w:t>
      </w:r>
      <w:r w:rsidR="00840FC1" w:rsidRPr="00564298">
        <w:rPr>
          <w:sz w:val="24"/>
        </w:rPr>
        <w:t>(</w:t>
      </w:r>
      <w:r w:rsidR="00C740C5" w:rsidRPr="00564298">
        <w:rPr>
          <w:sz w:val="24"/>
        </w:rPr>
        <w:t>400+</w:t>
      </w:r>
      <w:r w:rsidRPr="00564298">
        <w:rPr>
          <w:sz w:val="24"/>
        </w:rPr>
        <w:t xml:space="preserve"> GB of packet captures, 30</w:t>
      </w:r>
      <w:r w:rsidR="00763758" w:rsidRPr="00763758">
        <w:rPr>
          <w:sz w:val="24"/>
        </w:rPr>
        <w:t>,</w:t>
      </w:r>
      <w:r w:rsidRPr="00564298">
        <w:rPr>
          <w:sz w:val="24"/>
        </w:rPr>
        <w:t xml:space="preserve">8 million network flows) is processed using Zeek to extract 12 baseline features from conn.log, augmented with 5 temporal features computed over a 60-second sliding window per source IP address. Temporal features improve </w:t>
      </w:r>
      <w:proofErr w:type="spellStart"/>
      <w:r w:rsidRPr="00564298">
        <w:rPr>
          <w:sz w:val="24"/>
        </w:rPr>
        <w:t>XGBoost</w:t>
      </w:r>
      <w:proofErr w:type="spellEnd"/>
      <w:r w:rsidRPr="00564298">
        <w:rPr>
          <w:sz w:val="24"/>
        </w:rPr>
        <w:t xml:space="preserve"> macro F1-score </w:t>
      </w:r>
      <w:r w:rsidR="009F2877" w:rsidRPr="00564298">
        <w:rPr>
          <w:sz w:val="24"/>
        </w:rPr>
        <w:t>from 0</w:t>
      </w:r>
      <w:r w:rsidR="004F4CB5" w:rsidRPr="004F4CB5">
        <w:rPr>
          <w:sz w:val="24"/>
        </w:rPr>
        <w:t>,</w:t>
      </w:r>
      <w:r w:rsidR="009F2877" w:rsidRPr="00564298">
        <w:rPr>
          <w:sz w:val="24"/>
        </w:rPr>
        <w:t>8613 to 0</w:t>
      </w:r>
      <w:r w:rsidR="004F4CB5" w:rsidRPr="004F4CB5">
        <w:rPr>
          <w:sz w:val="24"/>
        </w:rPr>
        <w:t>,</w:t>
      </w:r>
      <w:r w:rsidR="009F2877" w:rsidRPr="00564298">
        <w:rPr>
          <w:sz w:val="24"/>
        </w:rPr>
        <w:t>9605 (+9</w:t>
      </w:r>
      <w:r w:rsidR="004F4CB5" w:rsidRPr="004F4CB5">
        <w:rPr>
          <w:sz w:val="24"/>
        </w:rPr>
        <w:t>,</w:t>
      </w:r>
      <w:r w:rsidR="009F2877" w:rsidRPr="00564298">
        <w:rPr>
          <w:sz w:val="24"/>
        </w:rPr>
        <w:t>9 percentage points)</w:t>
      </w:r>
      <w:r w:rsidRPr="00564298">
        <w:rPr>
          <w:sz w:val="24"/>
        </w:rPr>
        <w:t xml:space="preserve"> and enable detection of previously unseen attack instances within known behavioral classes.</w:t>
      </w:r>
    </w:p>
    <w:p w14:paraId="0ED80F9C" w14:textId="15FB7D99" w:rsidR="006118A2" w:rsidRPr="00564298" w:rsidRDefault="006118A2" w:rsidP="00EA7848">
      <w:pPr>
        <w:spacing w:line="276" w:lineRule="auto"/>
        <w:ind w:left="-4" w:right="70"/>
        <w:rPr>
          <w:sz w:val="24"/>
        </w:rPr>
      </w:pPr>
      <w:r w:rsidRPr="00564298">
        <w:rPr>
          <w:sz w:val="24"/>
        </w:rPr>
        <w:t>A two-layer hybrid architecture (temporal ML classifier + rule engine) detects all 7 tested attack types in the controlled lab testbed, compared to 1 out of 7 for the baseline ML model alone. A per-flow autoencoder anomaly detector achieves TPR = 0</w:t>
      </w:r>
      <w:r w:rsidR="004F4CB5" w:rsidRPr="004F4CB5">
        <w:rPr>
          <w:sz w:val="24"/>
        </w:rPr>
        <w:t>,</w:t>
      </w:r>
      <w:r w:rsidRPr="00564298">
        <w:rPr>
          <w:sz w:val="24"/>
        </w:rPr>
        <w:t xml:space="preserve">01%, indicating that per-flow conn.log features lack the contextual signal required for reliable unsupervised separation in this experimental setting. The system is deployed both as a bare-metal and as a containerized streaming prototype (Zeek </w:t>
      </w:r>
      <w:r w:rsidR="00120A5B">
        <w:rPr>
          <w:sz w:val="24"/>
        </w:rPr>
        <w:t>-&gt;</w:t>
      </w:r>
      <w:r w:rsidRPr="00564298">
        <w:rPr>
          <w:sz w:val="24"/>
        </w:rPr>
        <w:t xml:space="preserve"> Kafka </w:t>
      </w:r>
      <w:r w:rsidR="00120A5B">
        <w:rPr>
          <w:sz w:val="24"/>
        </w:rPr>
        <w:t>-&gt;</w:t>
      </w:r>
      <w:r w:rsidRPr="00564298">
        <w:rPr>
          <w:sz w:val="24"/>
        </w:rPr>
        <w:t xml:space="preserve"> Spark Structured Streaming), sustaining 25</w:t>
      </w:r>
      <w:r w:rsidR="000B79B5">
        <w:rPr>
          <w:sz w:val="24"/>
        </w:rPr>
        <w:t> </w:t>
      </w:r>
      <w:r w:rsidRPr="00564298">
        <w:rPr>
          <w:sz w:val="24"/>
        </w:rPr>
        <w:t>000</w:t>
      </w:r>
      <w:r w:rsidR="000B79B5">
        <w:rPr>
          <w:sz w:val="24"/>
        </w:rPr>
        <w:t xml:space="preserve"> - </w:t>
      </w:r>
      <w:r w:rsidRPr="00564298">
        <w:rPr>
          <w:sz w:val="24"/>
        </w:rPr>
        <w:t>33</w:t>
      </w:r>
      <w:r w:rsidR="004F4CB5" w:rsidRPr="004F4CB5">
        <w:rPr>
          <w:sz w:val="24"/>
        </w:rPr>
        <w:t xml:space="preserve"> </w:t>
      </w:r>
      <w:r w:rsidRPr="00564298">
        <w:rPr>
          <w:sz w:val="24"/>
        </w:rPr>
        <w:t>000 flows per second on bare metal and 24</w:t>
      </w:r>
      <w:r w:rsidR="000B79B5">
        <w:rPr>
          <w:sz w:val="24"/>
        </w:rPr>
        <w:t> </w:t>
      </w:r>
      <w:r w:rsidRPr="00564298">
        <w:rPr>
          <w:sz w:val="24"/>
        </w:rPr>
        <w:t>000</w:t>
      </w:r>
      <w:r w:rsidR="000B79B5">
        <w:rPr>
          <w:sz w:val="24"/>
        </w:rPr>
        <w:t xml:space="preserve"> - </w:t>
      </w:r>
      <w:r w:rsidRPr="00564298">
        <w:rPr>
          <w:sz w:val="24"/>
        </w:rPr>
        <w:t>30</w:t>
      </w:r>
      <w:r w:rsidR="004F4CB5" w:rsidRPr="004F4CB5">
        <w:rPr>
          <w:sz w:val="24"/>
        </w:rPr>
        <w:t xml:space="preserve"> </w:t>
      </w:r>
      <w:r w:rsidRPr="00564298">
        <w:rPr>
          <w:sz w:val="24"/>
        </w:rPr>
        <w:t>000 in Docker.</w:t>
      </w:r>
    </w:p>
    <w:p w14:paraId="11DB9AEF" w14:textId="36942805" w:rsidR="006118A2" w:rsidRPr="002670E2" w:rsidRDefault="006118A2" w:rsidP="00EA7848">
      <w:pPr>
        <w:spacing w:line="276" w:lineRule="auto"/>
        <w:ind w:left="-4" w:right="70"/>
        <w:rPr>
          <w:sz w:val="24"/>
        </w:rPr>
      </w:pPr>
      <w:r w:rsidRPr="00564298">
        <w:rPr>
          <w:sz w:val="24"/>
        </w:rPr>
        <w:t xml:space="preserve">Keywords: network intrusion detection, machine learning, intrusion detection system, </w:t>
      </w:r>
      <w:proofErr w:type="spellStart"/>
      <w:r w:rsidRPr="00564298">
        <w:rPr>
          <w:sz w:val="24"/>
        </w:rPr>
        <w:t>XGBoost</w:t>
      </w:r>
      <w:proofErr w:type="spellEnd"/>
      <w:r w:rsidRPr="00564298">
        <w:rPr>
          <w:sz w:val="24"/>
        </w:rPr>
        <w:t>, Zeek, Apache Kafka, streaming pipeline, sliding time window, CSE-CIC-IDS2018</w:t>
      </w:r>
      <w:r w:rsidR="002670E2">
        <w:rPr>
          <w:sz w:val="24"/>
        </w:rPr>
        <w:t>, Docker.</w:t>
      </w:r>
    </w:p>
    <w:p w14:paraId="43BE616F" w14:textId="77777777" w:rsidR="007B49DD" w:rsidRPr="0068589D" w:rsidRDefault="007B49DD" w:rsidP="00EA7848">
      <w:pPr>
        <w:spacing w:line="276" w:lineRule="auto"/>
        <w:ind w:left="-4" w:right="70"/>
        <w:rPr>
          <w:szCs w:val="28"/>
        </w:rPr>
      </w:pPr>
    </w:p>
    <w:p w14:paraId="2E8DD178" w14:textId="77777777" w:rsidR="007B49DD" w:rsidRPr="0068589D" w:rsidRDefault="007B49DD" w:rsidP="00EA7848">
      <w:pPr>
        <w:spacing w:line="276" w:lineRule="auto"/>
        <w:ind w:left="-4" w:right="70"/>
        <w:rPr>
          <w:szCs w:val="28"/>
        </w:rPr>
      </w:pPr>
    </w:p>
    <w:p w14:paraId="441144DF" w14:textId="1945A6D7" w:rsidR="007F3296" w:rsidRPr="0068589D" w:rsidRDefault="00CC48D9" w:rsidP="00564298">
      <w:pPr>
        <w:pStyle w:val="Heading1"/>
        <w:jc w:val="center"/>
        <w:rPr>
          <w:sz w:val="28"/>
          <w:szCs w:val="28"/>
          <w:lang w:val="ru-RU" w:eastAsia="en-US" w:bidi="ar-SA"/>
        </w:rPr>
      </w:pPr>
      <w:bookmarkStart w:id="1" w:name="_Toc230121727"/>
      <w:r w:rsidRPr="0068589D">
        <w:rPr>
          <w:rFonts w:eastAsiaTheme="majorEastAsia"/>
          <w:sz w:val="28"/>
          <w:szCs w:val="28"/>
          <w:lang w:val="ru-RU" w:eastAsia="en-US" w:bidi="ar-SA"/>
        </w:rPr>
        <w:t>Аннотация</w:t>
      </w:r>
      <w:bookmarkEnd w:id="1"/>
    </w:p>
    <w:p w14:paraId="658C0822" w14:textId="1E8196B8" w:rsidR="006118A2" w:rsidRPr="00564298" w:rsidRDefault="006118A2" w:rsidP="00EA7848">
      <w:pPr>
        <w:spacing w:line="276" w:lineRule="auto"/>
        <w:ind w:left="-4" w:right="70"/>
        <w:rPr>
          <w:sz w:val="24"/>
          <w:lang w:val="ru-RU"/>
        </w:rPr>
      </w:pPr>
      <w:r w:rsidRPr="00564298">
        <w:rPr>
          <w:sz w:val="24"/>
          <w:lang w:val="ru-RU"/>
        </w:rPr>
        <w:t xml:space="preserve">Работа содержит 4 главы, </w:t>
      </w:r>
      <w:r w:rsidR="007B2C9D" w:rsidRPr="00564298">
        <w:rPr>
          <w:sz w:val="24"/>
          <w:lang w:val="ru-RU"/>
        </w:rPr>
        <w:t>5</w:t>
      </w:r>
      <w:r w:rsidR="00006E21" w:rsidRPr="00EE323F">
        <w:rPr>
          <w:sz w:val="24"/>
          <w:lang w:val="ru-RU"/>
        </w:rPr>
        <w:t>4</w:t>
      </w:r>
      <w:r w:rsidRPr="00564298">
        <w:rPr>
          <w:sz w:val="24"/>
          <w:lang w:val="ru-RU"/>
        </w:rPr>
        <w:t xml:space="preserve"> страниц</w:t>
      </w:r>
      <w:r w:rsidR="005C5A7D" w:rsidRPr="00564298">
        <w:rPr>
          <w:sz w:val="24"/>
          <w:lang w:val="ru-RU"/>
        </w:rPr>
        <w:t>ы</w:t>
      </w:r>
      <w:r w:rsidRPr="00564298">
        <w:rPr>
          <w:sz w:val="24"/>
          <w:lang w:val="ru-RU"/>
        </w:rPr>
        <w:t xml:space="preserve">, </w:t>
      </w:r>
      <w:r w:rsidR="00712F42" w:rsidRPr="00712F42">
        <w:rPr>
          <w:sz w:val="24"/>
          <w:lang w:val="ru-RU"/>
        </w:rPr>
        <w:t>9</w:t>
      </w:r>
      <w:r w:rsidRPr="00564298">
        <w:rPr>
          <w:sz w:val="24"/>
          <w:lang w:val="ru-RU"/>
        </w:rPr>
        <w:t xml:space="preserve"> рисунков, </w:t>
      </w:r>
      <w:r w:rsidR="00F95300" w:rsidRPr="00564298">
        <w:rPr>
          <w:sz w:val="24"/>
          <w:lang w:val="ru-RU"/>
        </w:rPr>
        <w:t>1</w:t>
      </w:r>
      <w:r w:rsidR="0044745D" w:rsidRPr="00564298">
        <w:rPr>
          <w:sz w:val="24"/>
          <w:lang w:val="ru-RU"/>
        </w:rPr>
        <w:t>6</w:t>
      </w:r>
      <w:r w:rsidRPr="00564298">
        <w:rPr>
          <w:sz w:val="24"/>
          <w:lang w:val="ru-RU"/>
        </w:rPr>
        <w:t xml:space="preserve"> таблиц, </w:t>
      </w:r>
      <w:r w:rsidR="00F95300" w:rsidRPr="00564298">
        <w:rPr>
          <w:sz w:val="24"/>
          <w:lang w:val="ru-RU"/>
        </w:rPr>
        <w:t>3</w:t>
      </w:r>
      <w:r w:rsidR="008D5F99" w:rsidRPr="00564298">
        <w:rPr>
          <w:sz w:val="24"/>
          <w:lang w:val="ru-RU"/>
        </w:rPr>
        <w:t>2</w:t>
      </w:r>
      <w:r w:rsidRPr="00564298">
        <w:rPr>
          <w:sz w:val="24"/>
          <w:lang w:val="ru-RU"/>
        </w:rPr>
        <w:t xml:space="preserve"> использованны</w:t>
      </w:r>
      <w:r w:rsidR="008D5F99" w:rsidRPr="00564298">
        <w:rPr>
          <w:sz w:val="24"/>
          <w:lang w:val="ru-RU"/>
        </w:rPr>
        <w:t>х</w:t>
      </w:r>
      <w:r w:rsidRPr="00564298">
        <w:rPr>
          <w:sz w:val="24"/>
          <w:lang w:val="ru-RU"/>
        </w:rPr>
        <w:t xml:space="preserve"> источник</w:t>
      </w:r>
      <w:r w:rsidR="008D5F99" w:rsidRPr="00564298">
        <w:rPr>
          <w:sz w:val="24"/>
          <w:lang w:val="ru-RU"/>
        </w:rPr>
        <w:t>а</w:t>
      </w:r>
      <w:r w:rsidRPr="00564298">
        <w:rPr>
          <w:sz w:val="24"/>
          <w:lang w:val="ru-RU"/>
        </w:rPr>
        <w:t>.</w:t>
      </w:r>
    </w:p>
    <w:p w14:paraId="4820FA7C" w14:textId="77777777" w:rsidR="007F3296" w:rsidRPr="00564298" w:rsidRDefault="007F3296" w:rsidP="00EA7848">
      <w:pPr>
        <w:spacing w:line="276" w:lineRule="auto"/>
        <w:ind w:left="-4" w:right="70"/>
        <w:rPr>
          <w:sz w:val="24"/>
          <w:lang w:val="ru-RU"/>
        </w:rPr>
      </w:pPr>
    </w:p>
    <w:p w14:paraId="343643BC" w14:textId="35AF4756" w:rsidR="006118A2" w:rsidRPr="00564298" w:rsidRDefault="006118A2" w:rsidP="00EA7848">
      <w:pPr>
        <w:spacing w:line="276" w:lineRule="auto"/>
        <w:ind w:left="-4" w:right="70"/>
        <w:rPr>
          <w:sz w:val="24"/>
          <w:lang w:val="ru-RU"/>
        </w:rPr>
      </w:pPr>
      <w:r w:rsidRPr="00564298">
        <w:rPr>
          <w:sz w:val="24"/>
          <w:lang w:val="ru-RU"/>
        </w:rPr>
        <w:t xml:space="preserve">В данной выпускной квалификационной работе представлена система обнаружения сетевых атак на уровне сетевых </w:t>
      </w:r>
      <w:r w:rsidR="002670E2">
        <w:rPr>
          <w:sz w:val="24"/>
          <w:lang w:val="ru-RU"/>
        </w:rPr>
        <w:t xml:space="preserve">потоковых </w:t>
      </w:r>
      <w:r w:rsidRPr="00564298">
        <w:rPr>
          <w:sz w:val="24"/>
          <w:lang w:val="ru-RU"/>
        </w:rPr>
        <w:t xml:space="preserve">соединений в режиме, близком к реальному времени, объединяющая классификацию методами машинного обучения с модулем обработки правил. Обработка датасета CSE-CIC-IDS2018 (400+ ГБ пакетных </w:t>
      </w:r>
      <w:r w:rsidR="00D2674A">
        <w:rPr>
          <w:sz w:val="24"/>
          <w:lang w:val="ru-RU"/>
        </w:rPr>
        <w:t>данных</w:t>
      </w:r>
      <w:r w:rsidRPr="00564298">
        <w:rPr>
          <w:sz w:val="24"/>
          <w:lang w:val="ru-RU"/>
        </w:rPr>
        <w:t xml:space="preserve">, 30,8 миллиона сетевых потоков) выполнена с помощью </w:t>
      </w:r>
      <w:proofErr w:type="spellStart"/>
      <w:r w:rsidRPr="00564298">
        <w:rPr>
          <w:sz w:val="24"/>
          <w:lang w:val="ru-RU"/>
        </w:rPr>
        <w:t>Zeek</w:t>
      </w:r>
      <w:proofErr w:type="spellEnd"/>
      <w:r w:rsidRPr="00564298">
        <w:rPr>
          <w:sz w:val="24"/>
          <w:lang w:val="ru-RU"/>
        </w:rPr>
        <w:t xml:space="preserve"> для извлечения 12 базовых признаков из</w:t>
      </w:r>
      <w:r w:rsidR="00D2674A">
        <w:rPr>
          <w:sz w:val="24"/>
          <w:lang w:val="ru-RU"/>
        </w:rPr>
        <w:t xml:space="preserve"> </w:t>
      </w:r>
      <w:r w:rsidR="00D2674A">
        <w:rPr>
          <w:sz w:val="24"/>
        </w:rPr>
        <w:t>Zeek</w:t>
      </w:r>
      <w:r w:rsidRPr="00564298">
        <w:rPr>
          <w:sz w:val="24"/>
          <w:lang w:val="ru-RU"/>
        </w:rPr>
        <w:t xml:space="preserve"> conn.log, дополненных 5 временными признаками (</w:t>
      </w:r>
      <w:r w:rsidR="00C87DE5">
        <w:rPr>
          <w:sz w:val="24"/>
          <w:lang w:val="ru-RU"/>
        </w:rPr>
        <w:t xml:space="preserve">используется </w:t>
      </w:r>
      <w:r w:rsidRPr="00564298">
        <w:rPr>
          <w:sz w:val="24"/>
          <w:lang w:val="ru-RU"/>
        </w:rPr>
        <w:t xml:space="preserve">скользящее окно </w:t>
      </w:r>
      <w:r w:rsidR="00C87DE5">
        <w:rPr>
          <w:sz w:val="24"/>
          <w:lang w:val="ru-RU"/>
        </w:rPr>
        <w:t>шириной</w:t>
      </w:r>
      <w:r w:rsidR="00D2674A">
        <w:rPr>
          <w:sz w:val="24"/>
          <w:lang w:val="ru-RU"/>
        </w:rPr>
        <w:t xml:space="preserve"> </w:t>
      </w:r>
      <w:r w:rsidRPr="00564298">
        <w:rPr>
          <w:sz w:val="24"/>
          <w:lang w:val="ru-RU"/>
        </w:rPr>
        <w:t xml:space="preserve">60 секунд по IP-адресу источника). Временные признаки повышают </w:t>
      </w:r>
      <w:proofErr w:type="spellStart"/>
      <w:r w:rsidRPr="00564298">
        <w:rPr>
          <w:sz w:val="24"/>
          <w:lang w:val="ru-RU"/>
        </w:rPr>
        <w:t>macro</w:t>
      </w:r>
      <w:proofErr w:type="spellEnd"/>
      <w:r w:rsidRPr="00564298">
        <w:rPr>
          <w:sz w:val="24"/>
          <w:lang w:val="ru-RU"/>
        </w:rPr>
        <w:t xml:space="preserve"> F1 модели </w:t>
      </w:r>
      <w:proofErr w:type="spellStart"/>
      <w:r w:rsidRPr="00564298">
        <w:rPr>
          <w:sz w:val="24"/>
          <w:lang w:val="ru-RU"/>
        </w:rPr>
        <w:t>XGBoost</w:t>
      </w:r>
      <w:proofErr w:type="spellEnd"/>
      <w:r w:rsidRPr="00564298">
        <w:rPr>
          <w:sz w:val="24"/>
          <w:lang w:val="ru-RU"/>
        </w:rPr>
        <w:t xml:space="preserve"> с 0,8613 до 0,9605 (+9,9 </w:t>
      </w:r>
      <w:proofErr w:type="spellStart"/>
      <w:r w:rsidRPr="00564298">
        <w:rPr>
          <w:sz w:val="24"/>
          <w:lang w:val="ru-RU"/>
        </w:rPr>
        <w:t>п.п</w:t>
      </w:r>
      <w:proofErr w:type="spellEnd"/>
      <w:r w:rsidRPr="00564298">
        <w:rPr>
          <w:sz w:val="24"/>
          <w:lang w:val="ru-RU"/>
        </w:rPr>
        <w:t>.), обеспечивая обнаружение типов атак, отсутствовавших в обучающей выборке, за счёт поведенческого сходства.</w:t>
      </w:r>
    </w:p>
    <w:p w14:paraId="20D15139" w14:textId="7F2194D2" w:rsidR="006118A2" w:rsidRPr="00564298" w:rsidRDefault="006118A2" w:rsidP="00EA7848">
      <w:pPr>
        <w:spacing w:line="276" w:lineRule="auto"/>
        <w:ind w:left="-4" w:right="70"/>
        <w:rPr>
          <w:sz w:val="24"/>
          <w:lang w:val="ru-RU"/>
        </w:rPr>
      </w:pPr>
      <w:r w:rsidRPr="00564298">
        <w:rPr>
          <w:sz w:val="24"/>
          <w:lang w:val="ru-RU"/>
        </w:rPr>
        <w:t xml:space="preserve">Двухуровневая гибридная архитектура (ML + модуль обработки правил) обнаруживает все 7 протестированных типов атак на лабораторном стенде, тогда как базовая ML-модель обнаруживает лишь 1 из 7. </w:t>
      </w:r>
      <w:proofErr w:type="spellStart"/>
      <w:r w:rsidRPr="00564298">
        <w:rPr>
          <w:sz w:val="24"/>
          <w:lang w:val="ru-RU"/>
        </w:rPr>
        <w:t>Автоэнкодер</w:t>
      </w:r>
      <w:proofErr w:type="spellEnd"/>
      <w:r w:rsidRPr="00564298">
        <w:rPr>
          <w:sz w:val="24"/>
          <w:lang w:val="ru-RU"/>
        </w:rPr>
        <w:t xml:space="preserve"> на </w:t>
      </w:r>
      <w:r w:rsidR="002670E2">
        <w:rPr>
          <w:sz w:val="24"/>
          <w:lang w:val="ru-RU"/>
        </w:rPr>
        <w:t>потоковых</w:t>
      </w:r>
      <w:r w:rsidRPr="00564298">
        <w:rPr>
          <w:sz w:val="24"/>
          <w:lang w:val="ru-RU"/>
        </w:rPr>
        <w:t xml:space="preserve"> признаках показывает TPR = 0,01%, что указывает на недостаточность </w:t>
      </w:r>
      <w:r w:rsidR="002670E2">
        <w:rPr>
          <w:sz w:val="24"/>
          <w:lang w:val="ru-RU"/>
        </w:rPr>
        <w:t>потоковых</w:t>
      </w:r>
      <w:r w:rsidRPr="00564298">
        <w:rPr>
          <w:sz w:val="24"/>
          <w:lang w:val="ru-RU"/>
        </w:rPr>
        <w:t xml:space="preserve"> признаков без временного контекста для устойчивого </w:t>
      </w:r>
      <w:proofErr w:type="spellStart"/>
      <w:r w:rsidRPr="00564298">
        <w:rPr>
          <w:sz w:val="24"/>
          <w:lang w:val="ru-RU"/>
        </w:rPr>
        <w:t>unsupervised</w:t>
      </w:r>
      <w:proofErr w:type="spellEnd"/>
      <w:r w:rsidRPr="00564298">
        <w:rPr>
          <w:sz w:val="24"/>
          <w:lang w:val="ru-RU"/>
        </w:rPr>
        <w:t>-обнаружения в данной постановке</w:t>
      </w:r>
      <w:r w:rsidR="002670E2">
        <w:rPr>
          <w:sz w:val="24"/>
          <w:lang w:val="ru-RU"/>
        </w:rPr>
        <w:t xml:space="preserve"> задачи</w:t>
      </w:r>
      <w:r w:rsidRPr="00564298">
        <w:rPr>
          <w:sz w:val="24"/>
          <w:lang w:val="ru-RU"/>
        </w:rPr>
        <w:t xml:space="preserve">. Система </w:t>
      </w:r>
      <w:r w:rsidR="004F4CB5">
        <w:rPr>
          <w:sz w:val="24"/>
          <w:lang w:val="ru-RU"/>
        </w:rPr>
        <w:t>была реализована</w:t>
      </w:r>
      <w:r w:rsidRPr="00564298">
        <w:rPr>
          <w:sz w:val="24"/>
          <w:lang w:val="ru-RU"/>
        </w:rPr>
        <w:t xml:space="preserve"> как в конфигурации</w:t>
      </w:r>
      <w:r w:rsidR="00E10AD5">
        <w:rPr>
          <w:sz w:val="24"/>
          <w:lang w:val="ru-RU"/>
        </w:rPr>
        <w:t xml:space="preserve"> на физических серверах</w:t>
      </w:r>
      <w:r w:rsidRPr="00564298">
        <w:rPr>
          <w:sz w:val="24"/>
          <w:lang w:val="ru-RU"/>
        </w:rPr>
        <w:t xml:space="preserve">, так и в виде </w:t>
      </w:r>
      <w:proofErr w:type="spellStart"/>
      <w:r w:rsidRPr="00564298">
        <w:rPr>
          <w:sz w:val="24"/>
          <w:lang w:val="ru-RU"/>
        </w:rPr>
        <w:t>контейнеризованного</w:t>
      </w:r>
      <w:proofErr w:type="spellEnd"/>
      <w:r w:rsidRPr="00564298">
        <w:rPr>
          <w:sz w:val="24"/>
          <w:lang w:val="ru-RU"/>
        </w:rPr>
        <w:t xml:space="preserve"> прототипа (</w:t>
      </w:r>
      <w:proofErr w:type="spellStart"/>
      <w:r w:rsidRPr="00564298">
        <w:rPr>
          <w:sz w:val="24"/>
          <w:lang w:val="ru-RU"/>
        </w:rPr>
        <w:t>Zeek</w:t>
      </w:r>
      <w:proofErr w:type="spellEnd"/>
      <w:r w:rsidRPr="00564298">
        <w:rPr>
          <w:sz w:val="24"/>
          <w:lang w:val="ru-RU"/>
        </w:rPr>
        <w:t xml:space="preserve"> </w:t>
      </w:r>
      <w:r w:rsidR="00120A5B" w:rsidRPr="00120A5B">
        <w:rPr>
          <w:sz w:val="24"/>
          <w:lang w:val="ru-RU"/>
        </w:rPr>
        <w:t>-&gt;</w:t>
      </w:r>
      <w:r w:rsidRPr="00564298">
        <w:rPr>
          <w:sz w:val="24"/>
          <w:lang w:val="ru-RU"/>
        </w:rPr>
        <w:t xml:space="preserve"> </w:t>
      </w:r>
      <w:proofErr w:type="spellStart"/>
      <w:r w:rsidRPr="00564298">
        <w:rPr>
          <w:sz w:val="24"/>
          <w:lang w:val="ru-RU"/>
        </w:rPr>
        <w:t>Kafka</w:t>
      </w:r>
      <w:proofErr w:type="spellEnd"/>
      <w:r w:rsidRPr="00564298">
        <w:rPr>
          <w:sz w:val="24"/>
          <w:lang w:val="ru-RU"/>
        </w:rPr>
        <w:t xml:space="preserve"> </w:t>
      </w:r>
      <w:r w:rsidR="00120A5B" w:rsidRPr="00120A5B">
        <w:rPr>
          <w:sz w:val="24"/>
          <w:lang w:val="ru-RU"/>
        </w:rPr>
        <w:t>-&gt;</w:t>
      </w:r>
      <w:r w:rsidRPr="00564298">
        <w:rPr>
          <w:sz w:val="24"/>
          <w:lang w:val="ru-RU"/>
        </w:rPr>
        <w:t xml:space="preserve"> Spark </w:t>
      </w:r>
      <w:proofErr w:type="spellStart"/>
      <w:r w:rsidRPr="00564298">
        <w:rPr>
          <w:sz w:val="24"/>
          <w:lang w:val="ru-RU"/>
        </w:rPr>
        <w:t>Structured</w:t>
      </w:r>
      <w:proofErr w:type="spellEnd"/>
      <w:r w:rsidRPr="00564298">
        <w:rPr>
          <w:sz w:val="24"/>
          <w:lang w:val="ru-RU"/>
        </w:rPr>
        <w:t xml:space="preserve"> </w:t>
      </w:r>
      <w:proofErr w:type="spellStart"/>
      <w:r w:rsidRPr="00564298">
        <w:rPr>
          <w:sz w:val="24"/>
          <w:lang w:val="ru-RU"/>
        </w:rPr>
        <w:t>Streaming</w:t>
      </w:r>
      <w:proofErr w:type="spellEnd"/>
      <w:r w:rsidRPr="00564298">
        <w:rPr>
          <w:sz w:val="24"/>
          <w:lang w:val="ru-RU"/>
        </w:rPr>
        <w:t xml:space="preserve">) с пропускной способностью </w:t>
      </w:r>
      <w:proofErr w:type="gramStart"/>
      <w:r w:rsidRPr="00564298">
        <w:rPr>
          <w:sz w:val="24"/>
          <w:lang w:val="ru-RU"/>
        </w:rPr>
        <w:t>25</w:t>
      </w:r>
      <w:r w:rsidR="000B79B5">
        <w:rPr>
          <w:sz w:val="24"/>
          <w:lang w:val="ru-RU"/>
        </w:rPr>
        <w:t> </w:t>
      </w:r>
      <w:r w:rsidRPr="00564298">
        <w:rPr>
          <w:sz w:val="24"/>
          <w:lang w:val="ru-RU"/>
        </w:rPr>
        <w:t>000</w:t>
      </w:r>
      <w:r w:rsidR="000B79B5" w:rsidRPr="008407E4">
        <w:rPr>
          <w:sz w:val="24"/>
          <w:lang w:val="ru-RU"/>
        </w:rPr>
        <w:t xml:space="preserve"> - </w:t>
      </w:r>
      <w:r w:rsidRPr="00564298">
        <w:rPr>
          <w:sz w:val="24"/>
          <w:lang w:val="ru-RU"/>
        </w:rPr>
        <w:t>33 000</w:t>
      </w:r>
      <w:proofErr w:type="gramEnd"/>
      <w:r w:rsidRPr="00564298">
        <w:rPr>
          <w:sz w:val="24"/>
          <w:lang w:val="ru-RU"/>
        </w:rPr>
        <w:t xml:space="preserve"> потоков/сек на </w:t>
      </w:r>
      <w:r w:rsidR="0083005D" w:rsidRPr="00564298">
        <w:rPr>
          <w:sz w:val="24"/>
          <w:lang w:val="ru-RU"/>
        </w:rPr>
        <w:t>физическом сервере</w:t>
      </w:r>
      <w:r w:rsidRPr="00564298">
        <w:rPr>
          <w:sz w:val="24"/>
          <w:lang w:val="ru-RU"/>
        </w:rPr>
        <w:t xml:space="preserve"> и </w:t>
      </w:r>
      <w:proofErr w:type="gramStart"/>
      <w:r w:rsidRPr="00564298">
        <w:rPr>
          <w:sz w:val="24"/>
          <w:lang w:val="ru-RU"/>
        </w:rPr>
        <w:t>24</w:t>
      </w:r>
      <w:r w:rsidR="000B79B5">
        <w:rPr>
          <w:sz w:val="24"/>
          <w:lang w:val="ru-RU"/>
        </w:rPr>
        <w:t> </w:t>
      </w:r>
      <w:r w:rsidRPr="00564298">
        <w:rPr>
          <w:sz w:val="24"/>
          <w:lang w:val="ru-RU"/>
        </w:rPr>
        <w:t>000</w:t>
      </w:r>
      <w:r w:rsidR="000B79B5" w:rsidRPr="008407E4">
        <w:rPr>
          <w:sz w:val="24"/>
          <w:lang w:val="ru-RU"/>
        </w:rPr>
        <w:t xml:space="preserve"> - </w:t>
      </w:r>
      <w:r w:rsidRPr="00564298">
        <w:rPr>
          <w:sz w:val="24"/>
          <w:lang w:val="ru-RU"/>
        </w:rPr>
        <w:t>30 000</w:t>
      </w:r>
      <w:proofErr w:type="gramEnd"/>
      <w:r w:rsidRPr="00564298">
        <w:rPr>
          <w:sz w:val="24"/>
          <w:lang w:val="ru-RU"/>
        </w:rPr>
        <w:t xml:space="preserve"> в </w:t>
      </w:r>
      <w:r w:rsidR="00067565">
        <w:rPr>
          <w:sz w:val="24"/>
          <w:lang w:val="ru-RU"/>
        </w:rPr>
        <w:t xml:space="preserve">контейнере </w:t>
      </w:r>
      <w:proofErr w:type="spellStart"/>
      <w:r w:rsidRPr="00564298">
        <w:rPr>
          <w:sz w:val="24"/>
          <w:lang w:val="ru-RU"/>
        </w:rPr>
        <w:t>Docker</w:t>
      </w:r>
      <w:proofErr w:type="spellEnd"/>
      <w:r w:rsidRPr="00564298">
        <w:rPr>
          <w:sz w:val="24"/>
          <w:lang w:val="ru-RU"/>
        </w:rPr>
        <w:t>.</w:t>
      </w:r>
    </w:p>
    <w:p w14:paraId="1925CDF4" w14:textId="77777777" w:rsidR="006118A2" w:rsidRPr="00120A5B" w:rsidRDefault="006118A2" w:rsidP="00EA7848">
      <w:pPr>
        <w:pStyle w:val="BodyText"/>
        <w:spacing w:line="276" w:lineRule="auto"/>
        <w:rPr>
          <w:rFonts w:ascii="Times New Roman" w:hAnsi="Times New Roman" w:cs="Times New Roman"/>
          <w:sz w:val="28"/>
          <w:szCs w:val="28"/>
          <w:lang w:val="ru-RU"/>
        </w:rPr>
      </w:pPr>
    </w:p>
    <w:p w14:paraId="667A950B" w14:textId="24C21E43" w:rsidR="00E63973" w:rsidRPr="0068589D" w:rsidRDefault="00E6465A" w:rsidP="00564713">
      <w:pPr>
        <w:pStyle w:val="TOCHeading"/>
        <w:jc w:val="center"/>
        <w:rPr>
          <w:rFonts w:ascii="Times New Roman" w:hAnsi="Times New Roman" w:cs="Times New Roman"/>
          <w:b/>
          <w:bCs/>
          <w:color w:val="auto"/>
          <w:sz w:val="28"/>
          <w:szCs w:val="28"/>
          <w:lang w:val="ru-RU"/>
        </w:rPr>
      </w:pPr>
      <w:r w:rsidRPr="0068589D">
        <w:rPr>
          <w:rFonts w:ascii="Times New Roman" w:hAnsi="Times New Roman" w:cs="Times New Roman"/>
          <w:b/>
          <w:bCs/>
          <w:color w:val="auto"/>
          <w:sz w:val="28"/>
          <w:szCs w:val="28"/>
        </w:rPr>
        <w:lastRenderedPageBreak/>
        <w:t>TABLE</w:t>
      </w:r>
      <w:r w:rsidRPr="0068589D">
        <w:rPr>
          <w:rFonts w:ascii="Times New Roman" w:hAnsi="Times New Roman" w:cs="Times New Roman"/>
          <w:b/>
          <w:bCs/>
          <w:color w:val="auto"/>
          <w:sz w:val="28"/>
          <w:szCs w:val="28"/>
          <w:lang w:val="ru-RU"/>
        </w:rPr>
        <w:t xml:space="preserve"> </w:t>
      </w:r>
      <w:r w:rsidRPr="0068589D">
        <w:rPr>
          <w:rFonts w:ascii="Times New Roman" w:hAnsi="Times New Roman" w:cs="Times New Roman"/>
          <w:b/>
          <w:bCs/>
          <w:color w:val="auto"/>
          <w:sz w:val="28"/>
          <w:szCs w:val="28"/>
        </w:rPr>
        <w:t>OF</w:t>
      </w:r>
      <w:r w:rsidRPr="0068589D">
        <w:rPr>
          <w:rFonts w:ascii="Times New Roman" w:hAnsi="Times New Roman" w:cs="Times New Roman"/>
          <w:b/>
          <w:bCs/>
          <w:color w:val="auto"/>
          <w:sz w:val="28"/>
          <w:szCs w:val="28"/>
          <w:lang w:val="ru-RU"/>
        </w:rPr>
        <w:t xml:space="preserve"> </w:t>
      </w:r>
      <w:r w:rsidRPr="0068589D">
        <w:rPr>
          <w:rFonts w:ascii="Times New Roman" w:hAnsi="Times New Roman" w:cs="Times New Roman"/>
          <w:b/>
          <w:bCs/>
          <w:color w:val="auto"/>
          <w:sz w:val="28"/>
          <w:szCs w:val="28"/>
        </w:rPr>
        <w:t>CONTENTS</w:t>
      </w:r>
    </w:p>
    <w:sdt>
      <w:sdtPr>
        <w:rPr>
          <w:rFonts w:ascii="Times New Roman" w:eastAsia="Times New Roman" w:hAnsi="Times New Roman" w:cs="Times New Roman"/>
          <w:color w:val="000000"/>
          <w:kern w:val="2"/>
          <w:sz w:val="28"/>
          <w:szCs w:val="28"/>
          <w:lang w:eastAsia="en-GB" w:bidi="he-IL"/>
          <w14:ligatures w14:val="standardContextual"/>
        </w:rPr>
        <w:id w:val="767582009"/>
        <w:docPartObj>
          <w:docPartGallery w:val="Table of Contents"/>
          <w:docPartUnique/>
        </w:docPartObj>
      </w:sdtPr>
      <w:sdtEndPr>
        <w:rPr>
          <w:b/>
          <w:bCs/>
          <w:noProof/>
        </w:rPr>
      </w:sdtEndPr>
      <w:sdtContent>
        <w:p w14:paraId="6287400B" w14:textId="37EE5CF6" w:rsidR="00C82F3C" w:rsidRPr="0068589D" w:rsidRDefault="00C82F3C">
          <w:pPr>
            <w:pStyle w:val="TOCHeading"/>
            <w:rPr>
              <w:rFonts w:ascii="Times New Roman" w:hAnsi="Times New Roman" w:cs="Times New Roman"/>
              <w:sz w:val="28"/>
              <w:szCs w:val="28"/>
            </w:rPr>
          </w:pPr>
        </w:p>
        <w:p w14:paraId="12546526" w14:textId="0B116BE8" w:rsidR="00E1616D" w:rsidRDefault="00C82F3C">
          <w:pPr>
            <w:pStyle w:val="TOC1"/>
            <w:tabs>
              <w:tab w:val="right" w:leader="dot" w:pos="9988"/>
            </w:tabs>
            <w:rPr>
              <w:rFonts w:asciiTheme="minorHAnsi" w:eastAsiaTheme="minorEastAsia" w:hAnsiTheme="minorHAnsi" w:cstheme="minorBidi"/>
              <w:noProof/>
              <w:color w:val="auto"/>
              <w:sz w:val="24"/>
              <w:lang w:val="en-RU"/>
            </w:rPr>
          </w:pPr>
          <w:r w:rsidRPr="0068589D">
            <w:rPr>
              <w:szCs w:val="28"/>
            </w:rPr>
            <w:fldChar w:fldCharType="begin"/>
          </w:r>
          <w:r w:rsidRPr="0068589D">
            <w:rPr>
              <w:szCs w:val="28"/>
            </w:rPr>
            <w:instrText xml:space="preserve"> TOC \o "1-3" \h \z \u </w:instrText>
          </w:r>
          <w:r w:rsidRPr="0068589D">
            <w:rPr>
              <w:szCs w:val="28"/>
            </w:rPr>
            <w:fldChar w:fldCharType="separate"/>
          </w:r>
          <w:hyperlink w:anchor="_Toc230121726" w:history="1">
            <w:r w:rsidR="00E1616D" w:rsidRPr="003232D2">
              <w:rPr>
                <w:rStyle w:val="Hyperlink"/>
                <w:rFonts w:eastAsiaTheme="majorEastAsia"/>
                <w:noProof/>
                <w:lang w:eastAsia="en-US" w:bidi="ar-SA"/>
              </w:rPr>
              <w:t>Abstract</w:t>
            </w:r>
            <w:r w:rsidR="00E1616D">
              <w:rPr>
                <w:noProof/>
                <w:webHidden/>
              </w:rPr>
              <w:tab/>
            </w:r>
            <w:r w:rsidR="00E1616D">
              <w:rPr>
                <w:noProof/>
                <w:webHidden/>
              </w:rPr>
              <w:fldChar w:fldCharType="begin"/>
            </w:r>
            <w:r w:rsidR="00E1616D">
              <w:rPr>
                <w:noProof/>
                <w:webHidden/>
              </w:rPr>
              <w:instrText xml:space="preserve"> PAGEREF _Toc230121726 \h </w:instrText>
            </w:r>
            <w:r w:rsidR="00E1616D">
              <w:rPr>
                <w:noProof/>
                <w:webHidden/>
              </w:rPr>
            </w:r>
            <w:r w:rsidR="00E1616D">
              <w:rPr>
                <w:noProof/>
                <w:webHidden/>
              </w:rPr>
              <w:fldChar w:fldCharType="separate"/>
            </w:r>
            <w:r w:rsidR="00790828">
              <w:rPr>
                <w:noProof/>
                <w:webHidden/>
              </w:rPr>
              <w:t>2</w:t>
            </w:r>
            <w:r w:rsidR="00E1616D">
              <w:rPr>
                <w:noProof/>
                <w:webHidden/>
              </w:rPr>
              <w:fldChar w:fldCharType="end"/>
            </w:r>
          </w:hyperlink>
        </w:p>
        <w:p w14:paraId="4AB91169" w14:textId="0FCC168E" w:rsidR="00E1616D" w:rsidRDefault="00E1616D">
          <w:pPr>
            <w:pStyle w:val="TOC1"/>
            <w:tabs>
              <w:tab w:val="right" w:leader="dot" w:pos="9988"/>
            </w:tabs>
            <w:rPr>
              <w:rFonts w:asciiTheme="minorHAnsi" w:eastAsiaTheme="minorEastAsia" w:hAnsiTheme="minorHAnsi" w:cstheme="minorBidi"/>
              <w:noProof/>
              <w:color w:val="auto"/>
              <w:sz w:val="24"/>
              <w:lang w:val="en-RU"/>
            </w:rPr>
          </w:pPr>
          <w:hyperlink w:anchor="_Toc230121727" w:history="1">
            <w:r w:rsidRPr="003232D2">
              <w:rPr>
                <w:rStyle w:val="Hyperlink"/>
                <w:rFonts w:eastAsiaTheme="majorEastAsia"/>
                <w:noProof/>
                <w:lang w:val="ru-RU" w:eastAsia="en-US" w:bidi="ar-SA"/>
              </w:rPr>
              <w:t>Аннотация</w:t>
            </w:r>
            <w:r>
              <w:rPr>
                <w:noProof/>
                <w:webHidden/>
              </w:rPr>
              <w:tab/>
            </w:r>
            <w:r>
              <w:rPr>
                <w:noProof/>
                <w:webHidden/>
              </w:rPr>
              <w:fldChar w:fldCharType="begin"/>
            </w:r>
            <w:r>
              <w:rPr>
                <w:noProof/>
                <w:webHidden/>
              </w:rPr>
              <w:instrText xml:space="preserve"> PAGEREF _Toc230121727 \h </w:instrText>
            </w:r>
            <w:r>
              <w:rPr>
                <w:noProof/>
                <w:webHidden/>
              </w:rPr>
            </w:r>
            <w:r>
              <w:rPr>
                <w:noProof/>
                <w:webHidden/>
              </w:rPr>
              <w:fldChar w:fldCharType="separate"/>
            </w:r>
            <w:r w:rsidR="00790828">
              <w:rPr>
                <w:noProof/>
                <w:webHidden/>
              </w:rPr>
              <w:t>2</w:t>
            </w:r>
            <w:r>
              <w:rPr>
                <w:noProof/>
                <w:webHidden/>
              </w:rPr>
              <w:fldChar w:fldCharType="end"/>
            </w:r>
          </w:hyperlink>
        </w:p>
        <w:p w14:paraId="38DDC23C" w14:textId="7DD73B7C" w:rsidR="00E1616D" w:rsidRDefault="00E1616D">
          <w:pPr>
            <w:pStyle w:val="TOC1"/>
            <w:tabs>
              <w:tab w:val="right" w:leader="dot" w:pos="9988"/>
            </w:tabs>
            <w:rPr>
              <w:rFonts w:asciiTheme="minorHAnsi" w:eastAsiaTheme="minorEastAsia" w:hAnsiTheme="minorHAnsi" w:cstheme="minorBidi"/>
              <w:noProof/>
              <w:color w:val="auto"/>
              <w:sz w:val="24"/>
              <w:lang w:val="en-RU"/>
            </w:rPr>
          </w:pPr>
          <w:hyperlink w:anchor="_Toc230121728" w:history="1">
            <w:r w:rsidRPr="003232D2">
              <w:rPr>
                <w:rStyle w:val="Hyperlink"/>
                <w:rFonts w:eastAsiaTheme="majorEastAsia"/>
                <w:noProof/>
                <w:lang w:eastAsia="en-US" w:bidi="ar-SA"/>
              </w:rPr>
              <w:t>Introduction</w:t>
            </w:r>
            <w:r>
              <w:rPr>
                <w:noProof/>
                <w:webHidden/>
              </w:rPr>
              <w:tab/>
            </w:r>
            <w:r>
              <w:rPr>
                <w:noProof/>
                <w:webHidden/>
              </w:rPr>
              <w:fldChar w:fldCharType="begin"/>
            </w:r>
            <w:r>
              <w:rPr>
                <w:noProof/>
                <w:webHidden/>
              </w:rPr>
              <w:instrText xml:space="preserve"> PAGEREF _Toc230121728 \h </w:instrText>
            </w:r>
            <w:r>
              <w:rPr>
                <w:noProof/>
                <w:webHidden/>
              </w:rPr>
            </w:r>
            <w:r>
              <w:rPr>
                <w:noProof/>
                <w:webHidden/>
              </w:rPr>
              <w:fldChar w:fldCharType="separate"/>
            </w:r>
            <w:r w:rsidR="00790828">
              <w:rPr>
                <w:noProof/>
                <w:webHidden/>
              </w:rPr>
              <w:t>5</w:t>
            </w:r>
            <w:r>
              <w:rPr>
                <w:noProof/>
                <w:webHidden/>
              </w:rPr>
              <w:fldChar w:fldCharType="end"/>
            </w:r>
          </w:hyperlink>
        </w:p>
        <w:p w14:paraId="2E715083" w14:textId="5C0F4177" w:rsidR="00E1616D" w:rsidRDefault="00E1616D">
          <w:pPr>
            <w:pStyle w:val="TOC1"/>
            <w:tabs>
              <w:tab w:val="right" w:leader="dot" w:pos="9988"/>
            </w:tabs>
            <w:rPr>
              <w:rFonts w:asciiTheme="minorHAnsi" w:eastAsiaTheme="minorEastAsia" w:hAnsiTheme="minorHAnsi" w:cstheme="minorBidi"/>
              <w:noProof/>
              <w:color w:val="auto"/>
              <w:sz w:val="24"/>
              <w:lang w:val="en-RU"/>
            </w:rPr>
          </w:pPr>
          <w:hyperlink w:anchor="_Toc230121729" w:history="1">
            <w:r w:rsidRPr="003232D2">
              <w:rPr>
                <w:rStyle w:val="Hyperlink"/>
                <w:rFonts w:eastAsiaTheme="majorEastAsia"/>
                <w:noProof/>
                <w:lang w:eastAsia="en-US" w:bidi="ar-SA"/>
              </w:rPr>
              <w:t>Chapter 1: Literature Review</w:t>
            </w:r>
            <w:r>
              <w:rPr>
                <w:noProof/>
                <w:webHidden/>
              </w:rPr>
              <w:tab/>
            </w:r>
            <w:r>
              <w:rPr>
                <w:noProof/>
                <w:webHidden/>
              </w:rPr>
              <w:fldChar w:fldCharType="begin"/>
            </w:r>
            <w:r>
              <w:rPr>
                <w:noProof/>
                <w:webHidden/>
              </w:rPr>
              <w:instrText xml:space="preserve"> PAGEREF _Toc230121729 \h </w:instrText>
            </w:r>
            <w:r>
              <w:rPr>
                <w:noProof/>
                <w:webHidden/>
              </w:rPr>
            </w:r>
            <w:r>
              <w:rPr>
                <w:noProof/>
                <w:webHidden/>
              </w:rPr>
              <w:fldChar w:fldCharType="separate"/>
            </w:r>
            <w:r w:rsidR="00790828">
              <w:rPr>
                <w:noProof/>
                <w:webHidden/>
              </w:rPr>
              <w:t>8</w:t>
            </w:r>
            <w:r>
              <w:rPr>
                <w:noProof/>
                <w:webHidden/>
              </w:rPr>
              <w:fldChar w:fldCharType="end"/>
            </w:r>
          </w:hyperlink>
        </w:p>
        <w:p w14:paraId="4C2A8DD3" w14:textId="0FCF6190"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30" w:history="1">
            <w:r w:rsidRPr="003232D2">
              <w:rPr>
                <w:rStyle w:val="Hyperlink"/>
                <w:rFonts w:eastAsiaTheme="majorEastAsia"/>
                <w:noProof/>
                <w:lang w:eastAsia="en-US" w:bidi="ar-SA"/>
              </w:rPr>
              <w:t>1.1 Intrusion Detection Systems</w:t>
            </w:r>
            <w:r>
              <w:rPr>
                <w:noProof/>
                <w:webHidden/>
              </w:rPr>
              <w:tab/>
            </w:r>
            <w:r>
              <w:rPr>
                <w:noProof/>
                <w:webHidden/>
              </w:rPr>
              <w:fldChar w:fldCharType="begin"/>
            </w:r>
            <w:r>
              <w:rPr>
                <w:noProof/>
                <w:webHidden/>
              </w:rPr>
              <w:instrText xml:space="preserve"> PAGEREF _Toc230121730 \h </w:instrText>
            </w:r>
            <w:r>
              <w:rPr>
                <w:noProof/>
                <w:webHidden/>
              </w:rPr>
            </w:r>
            <w:r>
              <w:rPr>
                <w:noProof/>
                <w:webHidden/>
              </w:rPr>
              <w:fldChar w:fldCharType="separate"/>
            </w:r>
            <w:r w:rsidR="00790828">
              <w:rPr>
                <w:noProof/>
                <w:webHidden/>
              </w:rPr>
              <w:t>8</w:t>
            </w:r>
            <w:r>
              <w:rPr>
                <w:noProof/>
                <w:webHidden/>
              </w:rPr>
              <w:fldChar w:fldCharType="end"/>
            </w:r>
          </w:hyperlink>
        </w:p>
        <w:p w14:paraId="178FC87F" w14:textId="73A40801"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31" w:history="1">
            <w:r w:rsidRPr="003232D2">
              <w:rPr>
                <w:rStyle w:val="Hyperlink"/>
                <w:rFonts w:eastAsiaTheme="majorEastAsia"/>
                <w:noProof/>
                <w:lang w:eastAsia="en-US" w:bidi="ar-SA"/>
              </w:rPr>
              <w:t>1.2 Benchmark Datasets for Network Intrusion Detection</w:t>
            </w:r>
            <w:r>
              <w:rPr>
                <w:noProof/>
                <w:webHidden/>
              </w:rPr>
              <w:tab/>
            </w:r>
            <w:r>
              <w:rPr>
                <w:noProof/>
                <w:webHidden/>
              </w:rPr>
              <w:fldChar w:fldCharType="begin"/>
            </w:r>
            <w:r>
              <w:rPr>
                <w:noProof/>
                <w:webHidden/>
              </w:rPr>
              <w:instrText xml:space="preserve"> PAGEREF _Toc230121731 \h </w:instrText>
            </w:r>
            <w:r>
              <w:rPr>
                <w:noProof/>
                <w:webHidden/>
              </w:rPr>
            </w:r>
            <w:r>
              <w:rPr>
                <w:noProof/>
                <w:webHidden/>
              </w:rPr>
              <w:fldChar w:fldCharType="separate"/>
            </w:r>
            <w:r w:rsidR="00790828">
              <w:rPr>
                <w:noProof/>
                <w:webHidden/>
              </w:rPr>
              <w:t>9</w:t>
            </w:r>
            <w:r>
              <w:rPr>
                <w:noProof/>
                <w:webHidden/>
              </w:rPr>
              <w:fldChar w:fldCharType="end"/>
            </w:r>
          </w:hyperlink>
        </w:p>
        <w:p w14:paraId="020B78BF" w14:textId="3F8A8A7F"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32" w:history="1">
            <w:r w:rsidRPr="003232D2">
              <w:rPr>
                <w:rStyle w:val="Hyperlink"/>
                <w:rFonts w:eastAsiaTheme="majorEastAsia"/>
                <w:noProof/>
                <w:lang w:eastAsia="en-US" w:bidi="ar-SA"/>
              </w:rPr>
              <w:t>1.3 Machine Learning Approaches for Network Intrusion Detection</w:t>
            </w:r>
            <w:r>
              <w:rPr>
                <w:noProof/>
                <w:webHidden/>
              </w:rPr>
              <w:tab/>
            </w:r>
            <w:r>
              <w:rPr>
                <w:noProof/>
                <w:webHidden/>
              </w:rPr>
              <w:fldChar w:fldCharType="begin"/>
            </w:r>
            <w:r>
              <w:rPr>
                <w:noProof/>
                <w:webHidden/>
              </w:rPr>
              <w:instrText xml:space="preserve"> PAGEREF _Toc230121732 \h </w:instrText>
            </w:r>
            <w:r>
              <w:rPr>
                <w:noProof/>
                <w:webHidden/>
              </w:rPr>
            </w:r>
            <w:r>
              <w:rPr>
                <w:noProof/>
                <w:webHidden/>
              </w:rPr>
              <w:fldChar w:fldCharType="separate"/>
            </w:r>
            <w:r w:rsidR="00790828">
              <w:rPr>
                <w:noProof/>
                <w:webHidden/>
              </w:rPr>
              <w:t>10</w:t>
            </w:r>
            <w:r>
              <w:rPr>
                <w:noProof/>
                <w:webHidden/>
              </w:rPr>
              <w:fldChar w:fldCharType="end"/>
            </w:r>
          </w:hyperlink>
        </w:p>
        <w:p w14:paraId="0D23EB3E" w14:textId="5170EF87"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33" w:history="1">
            <w:r w:rsidRPr="003232D2">
              <w:rPr>
                <w:rStyle w:val="Hyperlink"/>
                <w:rFonts w:eastAsiaTheme="majorEastAsia"/>
                <w:noProof/>
                <w:lang w:eastAsia="en-US" w:bidi="ar-SA"/>
              </w:rPr>
              <w:t>1.4 Feature Engineering for Network Traffic Analysis</w:t>
            </w:r>
            <w:r>
              <w:rPr>
                <w:noProof/>
                <w:webHidden/>
              </w:rPr>
              <w:tab/>
            </w:r>
            <w:r>
              <w:rPr>
                <w:noProof/>
                <w:webHidden/>
              </w:rPr>
              <w:fldChar w:fldCharType="begin"/>
            </w:r>
            <w:r>
              <w:rPr>
                <w:noProof/>
                <w:webHidden/>
              </w:rPr>
              <w:instrText xml:space="preserve"> PAGEREF _Toc230121733 \h </w:instrText>
            </w:r>
            <w:r>
              <w:rPr>
                <w:noProof/>
                <w:webHidden/>
              </w:rPr>
            </w:r>
            <w:r>
              <w:rPr>
                <w:noProof/>
                <w:webHidden/>
              </w:rPr>
              <w:fldChar w:fldCharType="separate"/>
            </w:r>
            <w:r w:rsidR="00790828">
              <w:rPr>
                <w:noProof/>
                <w:webHidden/>
              </w:rPr>
              <w:t>11</w:t>
            </w:r>
            <w:r>
              <w:rPr>
                <w:noProof/>
                <w:webHidden/>
              </w:rPr>
              <w:fldChar w:fldCharType="end"/>
            </w:r>
          </w:hyperlink>
        </w:p>
        <w:p w14:paraId="36045150" w14:textId="040FC658"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34" w:history="1">
            <w:r w:rsidRPr="003232D2">
              <w:rPr>
                <w:rStyle w:val="Hyperlink"/>
                <w:rFonts w:eastAsiaTheme="majorEastAsia"/>
                <w:noProof/>
                <w:lang w:eastAsia="en-US" w:bidi="ar-SA"/>
              </w:rPr>
              <w:t>1.5 Real-Time Streaming Architectures for Network Security</w:t>
            </w:r>
            <w:r>
              <w:rPr>
                <w:noProof/>
                <w:webHidden/>
              </w:rPr>
              <w:tab/>
            </w:r>
            <w:r>
              <w:rPr>
                <w:noProof/>
                <w:webHidden/>
              </w:rPr>
              <w:fldChar w:fldCharType="begin"/>
            </w:r>
            <w:r>
              <w:rPr>
                <w:noProof/>
                <w:webHidden/>
              </w:rPr>
              <w:instrText xml:space="preserve"> PAGEREF _Toc230121734 \h </w:instrText>
            </w:r>
            <w:r>
              <w:rPr>
                <w:noProof/>
                <w:webHidden/>
              </w:rPr>
            </w:r>
            <w:r>
              <w:rPr>
                <w:noProof/>
                <w:webHidden/>
              </w:rPr>
              <w:fldChar w:fldCharType="separate"/>
            </w:r>
            <w:r w:rsidR="00790828">
              <w:rPr>
                <w:noProof/>
                <w:webHidden/>
              </w:rPr>
              <w:t>12</w:t>
            </w:r>
            <w:r>
              <w:rPr>
                <w:noProof/>
                <w:webHidden/>
              </w:rPr>
              <w:fldChar w:fldCharType="end"/>
            </w:r>
          </w:hyperlink>
        </w:p>
        <w:p w14:paraId="5EB045D7" w14:textId="5ADED30D"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35" w:history="1">
            <w:r w:rsidRPr="003232D2">
              <w:rPr>
                <w:rStyle w:val="Hyperlink"/>
                <w:rFonts w:eastAsiaTheme="majorEastAsia"/>
                <w:noProof/>
                <w:lang w:eastAsia="en-US" w:bidi="ar-SA"/>
              </w:rPr>
              <w:t>1.6 Temporal Feature Engineering for Network Traffic</w:t>
            </w:r>
            <w:r>
              <w:rPr>
                <w:noProof/>
                <w:webHidden/>
              </w:rPr>
              <w:tab/>
            </w:r>
            <w:r>
              <w:rPr>
                <w:noProof/>
                <w:webHidden/>
              </w:rPr>
              <w:fldChar w:fldCharType="begin"/>
            </w:r>
            <w:r>
              <w:rPr>
                <w:noProof/>
                <w:webHidden/>
              </w:rPr>
              <w:instrText xml:space="preserve"> PAGEREF _Toc230121735 \h </w:instrText>
            </w:r>
            <w:r>
              <w:rPr>
                <w:noProof/>
                <w:webHidden/>
              </w:rPr>
            </w:r>
            <w:r>
              <w:rPr>
                <w:noProof/>
                <w:webHidden/>
              </w:rPr>
              <w:fldChar w:fldCharType="separate"/>
            </w:r>
            <w:r w:rsidR="00790828">
              <w:rPr>
                <w:noProof/>
                <w:webHidden/>
              </w:rPr>
              <w:t>13</w:t>
            </w:r>
            <w:r>
              <w:rPr>
                <w:noProof/>
                <w:webHidden/>
              </w:rPr>
              <w:fldChar w:fldCharType="end"/>
            </w:r>
          </w:hyperlink>
        </w:p>
        <w:p w14:paraId="2B742738" w14:textId="6A42E472"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36" w:history="1">
            <w:r w:rsidRPr="003232D2">
              <w:rPr>
                <w:rStyle w:val="Hyperlink"/>
                <w:rFonts w:eastAsiaTheme="majorEastAsia"/>
                <w:noProof/>
                <w:lang w:eastAsia="en-US" w:bidi="ar-SA"/>
              </w:rPr>
              <w:t>1.7 Summary and Research Gaps</w:t>
            </w:r>
            <w:r>
              <w:rPr>
                <w:noProof/>
                <w:webHidden/>
              </w:rPr>
              <w:tab/>
            </w:r>
            <w:r>
              <w:rPr>
                <w:noProof/>
                <w:webHidden/>
              </w:rPr>
              <w:fldChar w:fldCharType="begin"/>
            </w:r>
            <w:r>
              <w:rPr>
                <w:noProof/>
                <w:webHidden/>
              </w:rPr>
              <w:instrText xml:space="preserve"> PAGEREF _Toc230121736 \h </w:instrText>
            </w:r>
            <w:r>
              <w:rPr>
                <w:noProof/>
                <w:webHidden/>
              </w:rPr>
            </w:r>
            <w:r>
              <w:rPr>
                <w:noProof/>
                <w:webHidden/>
              </w:rPr>
              <w:fldChar w:fldCharType="separate"/>
            </w:r>
            <w:r w:rsidR="00790828">
              <w:rPr>
                <w:noProof/>
                <w:webHidden/>
              </w:rPr>
              <w:t>14</w:t>
            </w:r>
            <w:r>
              <w:rPr>
                <w:noProof/>
                <w:webHidden/>
              </w:rPr>
              <w:fldChar w:fldCharType="end"/>
            </w:r>
          </w:hyperlink>
        </w:p>
        <w:p w14:paraId="22114837" w14:textId="5873AACB" w:rsidR="00E1616D" w:rsidRDefault="00E1616D">
          <w:pPr>
            <w:pStyle w:val="TOC1"/>
            <w:tabs>
              <w:tab w:val="right" w:leader="dot" w:pos="9988"/>
            </w:tabs>
            <w:rPr>
              <w:rFonts w:asciiTheme="minorHAnsi" w:eastAsiaTheme="minorEastAsia" w:hAnsiTheme="minorHAnsi" w:cstheme="minorBidi"/>
              <w:noProof/>
              <w:color w:val="auto"/>
              <w:sz w:val="24"/>
              <w:lang w:val="en-RU"/>
            </w:rPr>
          </w:pPr>
          <w:hyperlink w:anchor="_Toc230121737" w:history="1">
            <w:r w:rsidRPr="003232D2">
              <w:rPr>
                <w:rStyle w:val="Hyperlink"/>
                <w:rFonts w:eastAsiaTheme="majorEastAsia"/>
                <w:noProof/>
                <w:lang w:eastAsia="en-US" w:bidi="ar-SA"/>
              </w:rPr>
              <w:t>Chapter 2: Dataset and Feature Engineering</w:t>
            </w:r>
            <w:r>
              <w:rPr>
                <w:noProof/>
                <w:webHidden/>
              </w:rPr>
              <w:tab/>
            </w:r>
            <w:r>
              <w:rPr>
                <w:noProof/>
                <w:webHidden/>
              </w:rPr>
              <w:fldChar w:fldCharType="begin"/>
            </w:r>
            <w:r>
              <w:rPr>
                <w:noProof/>
                <w:webHidden/>
              </w:rPr>
              <w:instrText xml:space="preserve"> PAGEREF _Toc230121737 \h </w:instrText>
            </w:r>
            <w:r>
              <w:rPr>
                <w:noProof/>
                <w:webHidden/>
              </w:rPr>
            </w:r>
            <w:r>
              <w:rPr>
                <w:noProof/>
                <w:webHidden/>
              </w:rPr>
              <w:fldChar w:fldCharType="separate"/>
            </w:r>
            <w:r w:rsidR="00790828">
              <w:rPr>
                <w:noProof/>
                <w:webHidden/>
              </w:rPr>
              <w:t>16</w:t>
            </w:r>
            <w:r>
              <w:rPr>
                <w:noProof/>
                <w:webHidden/>
              </w:rPr>
              <w:fldChar w:fldCharType="end"/>
            </w:r>
          </w:hyperlink>
        </w:p>
        <w:p w14:paraId="0C0C3AA7" w14:textId="16B8F125"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38" w:history="1">
            <w:r w:rsidRPr="003232D2">
              <w:rPr>
                <w:rStyle w:val="Hyperlink"/>
                <w:rFonts w:eastAsiaTheme="majorEastAsia"/>
                <w:noProof/>
                <w:lang w:eastAsia="en-US" w:bidi="ar-SA"/>
              </w:rPr>
              <w:t>2.1 Network attack categories covered in this work</w:t>
            </w:r>
            <w:r>
              <w:rPr>
                <w:noProof/>
                <w:webHidden/>
              </w:rPr>
              <w:tab/>
            </w:r>
            <w:r>
              <w:rPr>
                <w:noProof/>
                <w:webHidden/>
              </w:rPr>
              <w:fldChar w:fldCharType="begin"/>
            </w:r>
            <w:r>
              <w:rPr>
                <w:noProof/>
                <w:webHidden/>
              </w:rPr>
              <w:instrText xml:space="preserve"> PAGEREF _Toc230121738 \h </w:instrText>
            </w:r>
            <w:r>
              <w:rPr>
                <w:noProof/>
                <w:webHidden/>
              </w:rPr>
            </w:r>
            <w:r>
              <w:rPr>
                <w:noProof/>
                <w:webHidden/>
              </w:rPr>
              <w:fldChar w:fldCharType="separate"/>
            </w:r>
            <w:r w:rsidR="00790828">
              <w:rPr>
                <w:noProof/>
                <w:webHidden/>
              </w:rPr>
              <w:t>16</w:t>
            </w:r>
            <w:r>
              <w:rPr>
                <w:noProof/>
                <w:webHidden/>
              </w:rPr>
              <w:fldChar w:fldCharType="end"/>
            </w:r>
          </w:hyperlink>
        </w:p>
        <w:p w14:paraId="4C32D5E2" w14:textId="587CAD24"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39" w:history="1">
            <w:r w:rsidRPr="003232D2">
              <w:rPr>
                <w:rStyle w:val="Hyperlink"/>
                <w:rFonts w:eastAsiaTheme="majorEastAsia"/>
                <w:noProof/>
                <w:lang w:eastAsia="en-US" w:bidi="ar-SA"/>
              </w:rPr>
              <w:t>2.2 CSE-CIC-IDS2018 Dataset</w:t>
            </w:r>
            <w:r>
              <w:rPr>
                <w:noProof/>
                <w:webHidden/>
              </w:rPr>
              <w:tab/>
            </w:r>
            <w:r>
              <w:rPr>
                <w:noProof/>
                <w:webHidden/>
              </w:rPr>
              <w:fldChar w:fldCharType="begin"/>
            </w:r>
            <w:r>
              <w:rPr>
                <w:noProof/>
                <w:webHidden/>
              </w:rPr>
              <w:instrText xml:space="preserve"> PAGEREF _Toc230121739 \h </w:instrText>
            </w:r>
            <w:r>
              <w:rPr>
                <w:noProof/>
                <w:webHidden/>
              </w:rPr>
            </w:r>
            <w:r>
              <w:rPr>
                <w:noProof/>
                <w:webHidden/>
              </w:rPr>
              <w:fldChar w:fldCharType="separate"/>
            </w:r>
            <w:r w:rsidR="00790828">
              <w:rPr>
                <w:noProof/>
                <w:webHidden/>
              </w:rPr>
              <w:t>17</w:t>
            </w:r>
            <w:r>
              <w:rPr>
                <w:noProof/>
                <w:webHidden/>
              </w:rPr>
              <w:fldChar w:fldCharType="end"/>
            </w:r>
          </w:hyperlink>
        </w:p>
        <w:p w14:paraId="5544284D" w14:textId="4255F95E"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40" w:history="1">
            <w:r w:rsidRPr="003232D2">
              <w:rPr>
                <w:rStyle w:val="Hyperlink"/>
                <w:rFonts w:eastAsiaTheme="majorEastAsia"/>
                <w:noProof/>
                <w:lang w:eastAsia="en-US" w:bidi="ar-SA"/>
              </w:rPr>
              <w:t>2.3 PCAP Processing with Zeek</w:t>
            </w:r>
            <w:r>
              <w:rPr>
                <w:noProof/>
                <w:webHidden/>
              </w:rPr>
              <w:tab/>
            </w:r>
            <w:r>
              <w:rPr>
                <w:noProof/>
                <w:webHidden/>
              </w:rPr>
              <w:fldChar w:fldCharType="begin"/>
            </w:r>
            <w:r>
              <w:rPr>
                <w:noProof/>
                <w:webHidden/>
              </w:rPr>
              <w:instrText xml:space="preserve"> PAGEREF _Toc230121740 \h </w:instrText>
            </w:r>
            <w:r>
              <w:rPr>
                <w:noProof/>
                <w:webHidden/>
              </w:rPr>
            </w:r>
            <w:r>
              <w:rPr>
                <w:noProof/>
                <w:webHidden/>
              </w:rPr>
              <w:fldChar w:fldCharType="separate"/>
            </w:r>
            <w:r w:rsidR="00790828">
              <w:rPr>
                <w:noProof/>
                <w:webHidden/>
              </w:rPr>
              <w:t>18</w:t>
            </w:r>
            <w:r>
              <w:rPr>
                <w:noProof/>
                <w:webHidden/>
              </w:rPr>
              <w:fldChar w:fldCharType="end"/>
            </w:r>
          </w:hyperlink>
        </w:p>
        <w:p w14:paraId="32CAECB6" w14:textId="4624AE1A"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41" w:history="1">
            <w:r w:rsidRPr="003232D2">
              <w:rPr>
                <w:rStyle w:val="Hyperlink"/>
                <w:rFonts w:eastAsiaTheme="majorEastAsia"/>
                <w:noProof/>
                <w:lang w:eastAsia="en-US" w:bidi="ar-SA"/>
              </w:rPr>
              <w:t>2.4 Flow Labeling Methodology</w:t>
            </w:r>
            <w:r>
              <w:rPr>
                <w:noProof/>
                <w:webHidden/>
              </w:rPr>
              <w:tab/>
            </w:r>
            <w:r>
              <w:rPr>
                <w:noProof/>
                <w:webHidden/>
              </w:rPr>
              <w:fldChar w:fldCharType="begin"/>
            </w:r>
            <w:r>
              <w:rPr>
                <w:noProof/>
                <w:webHidden/>
              </w:rPr>
              <w:instrText xml:space="preserve"> PAGEREF _Toc230121741 \h </w:instrText>
            </w:r>
            <w:r>
              <w:rPr>
                <w:noProof/>
                <w:webHidden/>
              </w:rPr>
            </w:r>
            <w:r>
              <w:rPr>
                <w:noProof/>
                <w:webHidden/>
              </w:rPr>
              <w:fldChar w:fldCharType="separate"/>
            </w:r>
            <w:r w:rsidR="00790828">
              <w:rPr>
                <w:noProof/>
                <w:webHidden/>
              </w:rPr>
              <w:t>19</w:t>
            </w:r>
            <w:r>
              <w:rPr>
                <w:noProof/>
                <w:webHidden/>
              </w:rPr>
              <w:fldChar w:fldCharType="end"/>
            </w:r>
          </w:hyperlink>
        </w:p>
        <w:p w14:paraId="2DE7DAAF" w14:textId="67BDECB0"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42" w:history="1">
            <w:r w:rsidRPr="003232D2">
              <w:rPr>
                <w:rStyle w:val="Hyperlink"/>
                <w:rFonts w:eastAsiaTheme="majorEastAsia"/>
                <w:noProof/>
                <w:lang w:eastAsia="en-US" w:bidi="ar-SA"/>
              </w:rPr>
              <w:t>2.5 Class Distribution</w:t>
            </w:r>
            <w:r>
              <w:rPr>
                <w:noProof/>
                <w:webHidden/>
              </w:rPr>
              <w:tab/>
            </w:r>
            <w:r>
              <w:rPr>
                <w:noProof/>
                <w:webHidden/>
              </w:rPr>
              <w:fldChar w:fldCharType="begin"/>
            </w:r>
            <w:r>
              <w:rPr>
                <w:noProof/>
                <w:webHidden/>
              </w:rPr>
              <w:instrText xml:space="preserve"> PAGEREF _Toc230121742 \h </w:instrText>
            </w:r>
            <w:r>
              <w:rPr>
                <w:noProof/>
                <w:webHidden/>
              </w:rPr>
            </w:r>
            <w:r>
              <w:rPr>
                <w:noProof/>
                <w:webHidden/>
              </w:rPr>
              <w:fldChar w:fldCharType="separate"/>
            </w:r>
            <w:r w:rsidR="00790828">
              <w:rPr>
                <w:noProof/>
                <w:webHidden/>
              </w:rPr>
              <w:t>21</w:t>
            </w:r>
            <w:r>
              <w:rPr>
                <w:noProof/>
                <w:webHidden/>
              </w:rPr>
              <w:fldChar w:fldCharType="end"/>
            </w:r>
          </w:hyperlink>
        </w:p>
        <w:p w14:paraId="32BD39E0" w14:textId="0BEF9150"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43" w:history="1">
            <w:r w:rsidRPr="003232D2">
              <w:rPr>
                <w:rStyle w:val="Hyperlink"/>
                <w:rFonts w:eastAsiaTheme="majorEastAsia"/>
                <w:noProof/>
                <w:lang w:eastAsia="en-US" w:bidi="ar-SA"/>
              </w:rPr>
              <w:t>2.6 Baseline Feature Set</w:t>
            </w:r>
            <w:r>
              <w:rPr>
                <w:noProof/>
                <w:webHidden/>
              </w:rPr>
              <w:tab/>
            </w:r>
            <w:r>
              <w:rPr>
                <w:noProof/>
                <w:webHidden/>
              </w:rPr>
              <w:fldChar w:fldCharType="begin"/>
            </w:r>
            <w:r>
              <w:rPr>
                <w:noProof/>
                <w:webHidden/>
              </w:rPr>
              <w:instrText xml:space="preserve"> PAGEREF _Toc230121743 \h </w:instrText>
            </w:r>
            <w:r>
              <w:rPr>
                <w:noProof/>
                <w:webHidden/>
              </w:rPr>
            </w:r>
            <w:r>
              <w:rPr>
                <w:noProof/>
                <w:webHidden/>
              </w:rPr>
              <w:fldChar w:fldCharType="separate"/>
            </w:r>
            <w:r w:rsidR="00790828">
              <w:rPr>
                <w:noProof/>
                <w:webHidden/>
              </w:rPr>
              <w:t>22</w:t>
            </w:r>
            <w:r>
              <w:rPr>
                <w:noProof/>
                <w:webHidden/>
              </w:rPr>
              <w:fldChar w:fldCharType="end"/>
            </w:r>
          </w:hyperlink>
        </w:p>
        <w:p w14:paraId="20621919" w14:textId="076B1F50"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44" w:history="1">
            <w:r w:rsidRPr="003232D2">
              <w:rPr>
                <w:rStyle w:val="Hyperlink"/>
                <w:rFonts w:eastAsiaTheme="majorEastAsia"/>
                <w:noProof/>
                <w:lang w:eastAsia="en-US" w:bidi="ar-SA"/>
              </w:rPr>
              <w:t>2.7 Temporal Feature Engineering</w:t>
            </w:r>
            <w:r>
              <w:rPr>
                <w:noProof/>
                <w:webHidden/>
              </w:rPr>
              <w:tab/>
            </w:r>
            <w:r>
              <w:rPr>
                <w:noProof/>
                <w:webHidden/>
              </w:rPr>
              <w:fldChar w:fldCharType="begin"/>
            </w:r>
            <w:r>
              <w:rPr>
                <w:noProof/>
                <w:webHidden/>
              </w:rPr>
              <w:instrText xml:space="preserve"> PAGEREF _Toc230121744 \h </w:instrText>
            </w:r>
            <w:r>
              <w:rPr>
                <w:noProof/>
                <w:webHidden/>
              </w:rPr>
            </w:r>
            <w:r>
              <w:rPr>
                <w:noProof/>
                <w:webHidden/>
              </w:rPr>
              <w:fldChar w:fldCharType="separate"/>
            </w:r>
            <w:r w:rsidR="00790828">
              <w:rPr>
                <w:noProof/>
                <w:webHidden/>
              </w:rPr>
              <w:t>24</w:t>
            </w:r>
            <w:r>
              <w:rPr>
                <w:noProof/>
                <w:webHidden/>
              </w:rPr>
              <w:fldChar w:fldCharType="end"/>
            </w:r>
          </w:hyperlink>
        </w:p>
        <w:p w14:paraId="6E699BF0" w14:textId="25606784"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45" w:history="1">
            <w:r w:rsidRPr="003232D2">
              <w:rPr>
                <w:rStyle w:val="Hyperlink"/>
                <w:rFonts w:eastAsiaTheme="majorEastAsia"/>
                <w:noProof/>
                <w:lang w:eastAsia="en-US" w:bidi="ar-SA"/>
              </w:rPr>
              <w:t>2.8 Feature Engineering Design Decisions</w:t>
            </w:r>
            <w:r>
              <w:rPr>
                <w:noProof/>
                <w:webHidden/>
              </w:rPr>
              <w:tab/>
            </w:r>
            <w:r>
              <w:rPr>
                <w:noProof/>
                <w:webHidden/>
              </w:rPr>
              <w:fldChar w:fldCharType="begin"/>
            </w:r>
            <w:r>
              <w:rPr>
                <w:noProof/>
                <w:webHidden/>
              </w:rPr>
              <w:instrText xml:space="preserve"> PAGEREF _Toc230121745 \h </w:instrText>
            </w:r>
            <w:r>
              <w:rPr>
                <w:noProof/>
                <w:webHidden/>
              </w:rPr>
            </w:r>
            <w:r>
              <w:rPr>
                <w:noProof/>
                <w:webHidden/>
              </w:rPr>
              <w:fldChar w:fldCharType="separate"/>
            </w:r>
            <w:r w:rsidR="00790828">
              <w:rPr>
                <w:noProof/>
                <w:webHidden/>
              </w:rPr>
              <w:t>25</w:t>
            </w:r>
            <w:r>
              <w:rPr>
                <w:noProof/>
                <w:webHidden/>
              </w:rPr>
              <w:fldChar w:fldCharType="end"/>
            </w:r>
          </w:hyperlink>
        </w:p>
        <w:p w14:paraId="64902771" w14:textId="2B94EA43" w:rsidR="00E1616D" w:rsidRDefault="00E1616D">
          <w:pPr>
            <w:pStyle w:val="TOC1"/>
            <w:tabs>
              <w:tab w:val="right" w:leader="dot" w:pos="9988"/>
            </w:tabs>
            <w:rPr>
              <w:rFonts w:asciiTheme="minorHAnsi" w:eastAsiaTheme="minorEastAsia" w:hAnsiTheme="minorHAnsi" w:cstheme="minorBidi"/>
              <w:noProof/>
              <w:color w:val="auto"/>
              <w:sz w:val="24"/>
              <w:lang w:val="en-RU"/>
            </w:rPr>
          </w:pPr>
          <w:hyperlink w:anchor="_Toc230121746" w:history="1">
            <w:r w:rsidRPr="003232D2">
              <w:rPr>
                <w:rStyle w:val="Hyperlink"/>
                <w:rFonts w:eastAsiaTheme="majorEastAsia"/>
                <w:noProof/>
                <w:lang w:eastAsia="en-US" w:bidi="ar-SA"/>
              </w:rPr>
              <w:t>Chapter 3: Model Training and Evaluation</w:t>
            </w:r>
            <w:r>
              <w:rPr>
                <w:noProof/>
                <w:webHidden/>
              </w:rPr>
              <w:tab/>
            </w:r>
            <w:r>
              <w:rPr>
                <w:noProof/>
                <w:webHidden/>
              </w:rPr>
              <w:fldChar w:fldCharType="begin"/>
            </w:r>
            <w:r>
              <w:rPr>
                <w:noProof/>
                <w:webHidden/>
              </w:rPr>
              <w:instrText xml:space="preserve"> PAGEREF _Toc230121746 \h </w:instrText>
            </w:r>
            <w:r>
              <w:rPr>
                <w:noProof/>
                <w:webHidden/>
              </w:rPr>
            </w:r>
            <w:r>
              <w:rPr>
                <w:noProof/>
                <w:webHidden/>
              </w:rPr>
              <w:fldChar w:fldCharType="separate"/>
            </w:r>
            <w:r w:rsidR="00790828">
              <w:rPr>
                <w:noProof/>
                <w:webHidden/>
              </w:rPr>
              <w:t>27</w:t>
            </w:r>
            <w:r>
              <w:rPr>
                <w:noProof/>
                <w:webHidden/>
              </w:rPr>
              <w:fldChar w:fldCharType="end"/>
            </w:r>
          </w:hyperlink>
        </w:p>
        <w:p w14:paraId="0946116A" w14:textId="123E7A2F"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47" w:history="1">
            <w:r w:rsidRPr="003232D2">
              <w:rPr>
                <w:rStyle w:val="Hyperlink"/>
                <w:rFonts w:eastAsiaTheme="majorEastAsia"/>
                <w:noProof/>
                <w:lang w:eastAsia="en-US" w:bidi="ar-SA"/>
              </w:rPr>
              <w:t>3.1 Model Selection</w:t>
            </w:r>
            <w:r>
              <w:rPr>
                <w:noProof/>
                <w:webHidden/>
              </w:rPr>
              <w:tab/>
            </w:r>
            <w:r>
              <w:rPr>
                <w:noProof/>
                <w:webHidden/>
              </w:rPr>
              <w:fldChar w:fldCharType="begin"/>
            </w:r>
            <w:r>
              <w:rPr>
                <w:noProof/>
                <w:webHidden/>
              </w:rPr>
              <w:instrText xml:space="preserve"> PAGEREF _Toc230121747 \h </w:instrText>
            </w:r>
            <w:r>
              <w:rPr>
                <w:noProof/>
                <w:webHidden/>
              </w:rPr>
            </w:r>
            <w:r>
              <w:rPr>
                <w:noProof/>
                <w:webHidden/>
              </w:rPr>
              <w:fldChar w:fldCharType="separate"/>
            </w:r>
            <w:r w:rsidR="00790828">
              <w:rPr>
                <w:noProof/>
                <w:webHidden/>
              </w:rPr>
              <w:t>27</w:t>
            </w:r>
            <w:r>
              <w:rPr>
                <w:noProof/>
                <w:webHidden/>
              </w:rPr>
              <w:fldChar w:fldCharType="end"/>
            </w:r>
          </w:hyperlink>
        </w:p>
        <w:p w14:paraId="6016D08B" w14:textId="5C845625"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48" w:history="1">
            <w:r w:rsidRPr="003232D2">
              <w:rPr>
                <w:rStyle w:val="Hyperlink"/>
                <w:rFonts w:eastAsiaTheme="majorEastAsia"/>
                <w:noProof/>
                <w:lang w:eastAsia="en-US" w:bidi="ar-SA"/>
              </w:rPr>
              <w:t>3.2 Experimental Setup</w:t>
            </w:r>
            <w:r>
              <w:rPr>
                <w:noProof/>
                <w:webHidden/>
              </w:rPr>
              <w:tab/>
            </w:r>
            <w:r>
              <w:rPr>
                <w:noProof/>
                <w:webHidden/>
              </w:rPr>
              <w:fldChar w:fldCharType="begin"/>
            </w:r>
            <w:r>
              <w:rPr>
                <w:noProof/>
                <w:webHidden/>
              </w:rPr>
              <w:instrText xml:space="preserve"> PAGEREF _Toc230121748 \h </w:instrText>
            </w:r>
            <w:r>
              <w:rPr>
                <w:noProof/>
                <w:webHidden/>
              </w:rPr>
            </w:r>
            <w:r>
              <w:rPr>
                <w:noProof/>
                <w:webHidden/>
              </w:rPr>
              <w:fldChar w:fldCharType="separate"/>
            </w:r>
            <w:r w:rsidR="00790828">
              <w:rPr>
                <w:noProof/>
                <w:webHidden/>
              </w:rPr>
              <w:t>28</w:t>
            </w:r>
            <w:r>
              <w:rPr>
                <w:noProof/>
                <w:webHidden/>
              </w:rPr>
              <w:fldChar w:fldCharType="end"/>
            </w:r>
          </w:hyperlink>
        </w:p>
        <w:p w14:paraId="664B57CF" w14:textId="31E13384"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49" w:history="1">
            <w:r w:rsidRPr="003232D2">
              <w:rPr>
                <w:rStyle w:val="Hyperlink"/>
                <w:rFonts w:eastAsiaTheme="majorEastAsia"/>
                <w:noProof/>
                <w:lang w:eastAsia="en-US" w:bidi="ar-SA"/>
              </w:rPr>
              <w:t>3.3 Baseline Results (12 Features)</w:t>
            </w:r>
            <w:r>
              <w:rPr>
                <w:noProof/>
                <w:webHidden/>
              </w:rPr>
              <w:tab/>
            </w:r>
            <w:r>
              <w:rPr>
                <w:noProof/>
                <w:webHidden/>
              </w:rPr>
              <w:fldChar w:fldCharType="begin"/>
            </w:r>
            <w:r>
              <w:rPr>
                <w:noProof/>
                <w:webHidden/>
              </w:rPr>
              <w:instrText xml:space="preserve"> PAGEREF _Toc230121749 \h </w:instrText>
            </w:r>
            <w:r>
              <w:rPr>
                <w:noProof/>
                <w:webHidden/>
              </w:rPr>
            </w:r>
            <w:r>
              <w:rPr>
                <w:noProof/>
                <w:webHidden/>
              </w:rPr>
              <w:fldChar w:fldCharType="separate"/>
            </w:r>
            <w:r w:rsidR="00790828">
              <w:rPr>
                <w:noProof/>
                <w:webHidden/>
              </w:rPr>
              <w:t>29</w:t>
            </w:r>
            <w:r>
              <w:rPr>
                <w:noProof/>
                <w:webHidden/>
              </w:rPr>
              <w:fldChar w:fldCharType="end"/>
            </w:r>
          </w:hyperlink>
        </w:p>
        <w:p w14:paraId="73748EF1" w14:textId="454A3D9A"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50" w:history="1">
            <w:r w:rsidRPr="003232D2">
              <w:rPr>
                <w:rStyle w:val="Hyperlink"/>
                <w:rFonts w:eastAsiaTheme="majorEastAsia"/>
                <w:noProof/>
                <w:lang w:eastAsia="en-US" w:bidi="ar-SA"/>
              </w:rPr>
              <w:t>3.4 Temporal Results (17 Features)</w:t>
            </w:r>
            <w:r>
              <w:rPr>
                <w:noProof/>
                <w:webHidden/>
              </w:rPr>
              <w:tab/>
            </w:r>
            <w:r>
              <w:rPr>
                <w:noProof/>
                <w:webHidden/>
              </w:rPr>
              <w:fldChar w:fldCharType="begin"/>
            </w:r>
            <w:r>
              <w:rPr>
                <w:noProof/>
                <w:webHidden/>
              </w:rPr>
              <w:instrText xml:space="preserve"> PAGEREF _Toc230121750 \h </w:instrText>
            </w:r>
            <w:r>
              <w:rPr>
                <w:noProof/>
                <w:webHidden/>
              </w:rPr>
            </w:r>
            <w:r>
              <w:rPr>
                <w:noProof/>
                <w:webHidden/>
              </w:rPr>
              <w:fldChar w:fldCharType="separate"/>
            </w:r>
            <w:r w:rsidR="00790828">
              <w:rPr>
                <w:noProof/>
                <w:webHidden/>
              </w:rPr>
              <w:t>31</w:t>
            </w:r>
            <w:r>
              <w:rPr>
                <w:noProof/>
                <w:webHidden/>
              </w:rPr>
              <w:fldChar w:fldCharType="end"/>
            </w:r>
          </w:hyperlink>
        </w:p>
        <w:p w14:paraId="599C9F39" w14:textId="062909A7"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51" w:history="1">
            <w:r w:rsidRPr="003232D2">
              <w:rPr>
                <w:rStyle w:val="Hyperlink"/>
                <w:rFonts w:eastAsiaTheme="majorEastAsia"/>
                <w:noProof/>
                <w:lang w:eastAsia="en-US" w:bidi="ar-SA"/>
              </w:rPr>
              <w:t>3.5 Autoencoder Experiment (Negative Result)</w:t>
            </w:r>
            <w:r>
              <w:rPr>
                <w:noProof/>
                <w:webHidden/>
              </w:rPr>
              <w:tab/>
            </w:r>
            <w:r>
              <w:rPr>
                <w:noProof/>
                <w:webHidden/>
              </w:rPr>
              <w:fldChar w:fldCharType="begin"/>
            </w:r>
            <w:r>
              <w:rPr>
                <w:noProof/>
                <w:webHidden/>
              </w:rPr>
              <w:instrText xml:space="preserve"> PAGEREF _Toc230121751 \h </w:instrText>
            </w:r>
            <w:r>
              <w:rPr>
                <w:noProof/>
                <w:webHidden/>
              </w:rPr>
            </w:r>
            <w:r>
              <w:rPr>
                <w:noProof/>
                <w:webHidden/>
              </w:rPr>
              <w:fldChar w:fldCharType="separate"/>
            </w:r>
            <w:r w:rsidR="00790828">
              <w:rPr>
                <w:noProof/>
                <w:webHidden/>
              </w:rPr>
              <w:t>32</w:t>
            </w:r>
            <w:r>
              <w:rPr>
                <w:noProof/>
                <w:webHidden/>
              </w:rPr>
              <w:fldChar w:fldCharType="end"/>
            </w:r>
          </w:hyperlink>
        </w:p>
        <w:p w14:paraId="6895284B" w14:textId="6917ED6E"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52" w:history="1">
            <w:r w:rsidRPr="003232D2">
              <w:rPr>
                <w:rStyle w:val="Hyperlink"/>
                <w:rFonts w:eastAsiaTheme="majorEastAsia"/>
                <w:noProof/>
                <w:lang w:eastAsia="en-US" w:bidi="ar-SA"/>
              </w:rPr>
              <w:t>3.6 Ensemble Methods Consideration</w:t>
            </w:r>
            <w:r>
              <w:rPr>
                <w:noProof/>
                <w:webHidden/>
              </w:rPr>
              <w:tab/>
            </w:r>
            <w:r>
              <w:rPr>
                <w:noProof/>
                <w:webHidden/>
              </w:rPr>
              <w:fldChar w:fldCharType="begin"/>
            </w:r>
            <w:r>
              <w:rPr>
                <w:noProof/>
                <w:webHidden/>
              </w:rPr>
              <w:instrText xml:space="preserve"> PAGEREF _Toc230121752 \h </w:instrText>
            </w:r>
            <w:r>
              <w:rPr>
                <w:noProof/>
                <w:webHidden/>
              </w:rPr>
            </w:r>
            <w:r>
              <w:rPr>
                <w:noProof/>
                <w:webHidden/>
              </w:rPr>
              <w:fldChar w:fldCharType="separate"/>
            </w:r>
            <w:r w:rsidR="00790828">
              <w:rPr>
                <w:noProof/>
                <w:webHidden/>
              </w:rPr>
              <w:t>33</w:t>
            </w:r>
            <w:r>
              <w:rPr>
                <w:noProof/>
                <w:webHidden/>
              </w:rPr>
              <w:fldChar w:fldCharType="end"/>
            </w:r>
          </w:hyperlink>
        </w:p>
        <w:p w14:paraId="3D37B63D" w14:textId="5643BA4F"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53" w:history="1">
            <w:r w:rsidRPr="003232D2">
              <w:rPr>
                <w:rStyle w:val="Hyperlink"/>
                <w:rFonts w:eastAsiaTheme="majorEastAsia"/>
                <w:noProof/>
                <w:lang w:eastAsia="en-US" w:bidi="ar-SA"/>
              </w:rPr>
              <w:t>3.7 Discussion</w:t>
            </w:r>
            <w:r>
              <w:rPr>
                <w:noProof/>
                <w:webHidden/>
              </w:rPr>
              <w:tab/>
            </w:r>
            <w:r>
              <w:rPr>
                <w:noProof/>
                <w:webHidden/>
              </w:rPr>
              <w:fldChar w:fldCharType="begin"/>
            </w:r>
            <w:r>
              <w:rPr>
                <w:noProof/>
                <w:webHidden/>
              </w:rPr>
              <w:instrText xml:space="preserve"> PAGEREF _Toc230121753 \h </w:instrText>
            </w:r>
            <w:r>
              <w:rPr>
                <w:noProof/>
                <w:webHidden/>
              </w:rPr>
            </w:r>
            <w:r>
              <w:rPr>
                <w:noProof/>
                <w:webHidden/>
              </w:rPr>
              <w:fldChar w:fldCharType="separate"/>
            </w:r>
            <w:r w:rsidR="00790828">
              <w:rPr>
                <w:noProof/>
                <w:webHidden/>
              </w:rPr>
              <w:t>34</w:t>
            </w:r>
            <w:r>
              <w:rPr>
                <w:noProof/>
                <w:webHidden/>
              </w:rPr>
              <w:fldChar w:fldCharType="end"/>
            </w:r>
          </w:hyperlink>
        </w:p>
        <w:p w14:paraId="1D5718B4" w14:textId="1E9BBB1A" w:rsidR="00E1616D" w:rsidRDefault="00E1616D">
          <w:pPr>
            <w:pStyle w:val="TOC1"/>
            <w:tabs>
              <w:tab w:val="right" w:leader="dot" w:pos="9988"/>
            </w:tabs>
            <w:rPr>
              <w:rFonts w:asciiTheme="minorHAnsi" w:eastAsiaTheme="minorEastAsia" w:hAnsiTheme="minorHAnsi" w:cstheme="minorBidi"/>
              <w:noProof/>
              <w:color w:val="auto"/>
              <w:sz w:val="24"/>
              <w:lang w:val="en-RU"/>
            </w:rPr>
          </w:pPr>
          <w:hyperlink w:anchor="_Toc230121754" w:history="1">
            <w:r w:rsidRPr="003232D2">
              <w:rPr>
                <w:rStyle w:val="Hyperlink"/>
                <w:rFonts w:eastAsiaTheme="majorEastAsia"/>
                <w:noProof/>
                <w:lang w:eastAsia="en-US" w:bidi="ar-SA"/>
              </w:rPr>
              <w:t>Chapter 4: Real-Time System Design and Live Evaluation</w:t>
            </w:r>
            <w:r>
              <w:rPr>
                <w:noProof/>
                <w:webHidden/>
              </w:rPr>
              <w:tab/>
            </w:r>
            <w:r>
              <w:rPr>
                <w:noProof/>
                <w:webHidden/>
              </w:rPr>
              <w:fldChar w:fldCharType="begin"/>
            </w:r>
            <w:r>
              <w:rPr>
                <w:noProof/>
                <w:webHidden/>
              </w:rPr>
              <w:instrText xml:space="preserve"> PAGEREF _Toc230121754 \h </w:instrText>
            </w:r>
            <w:r>
              <w:rPr>
                <w:noProof/>
                <w:webHidden/>
              </w:rPr>
            </w:r>
            <w:r>
              <w:rPr>
                <w:noProof/>
                <w:webHidden/>
              </w:rPr>
              <w:fldChar w:fldCharType="separate"/>
            </w:r>
            <w:r w:rsidR="00790828">
              <w:rPr>
                <w:noProof/>
                <w:webHidden/>
              </w:rPr>
              <w:t>35</w:t>
            </w:r>
            <w:r>
              <w:rPr>
                <w:noProof/>
                <w:webHidden/>
              </w:rPr>
              <w:fldChar w:fldCharType="end"/>
            </w:r>
          </w:hyperlink>
        </w:p>
        <w:p w14:paraId="315B835D" w14:textId="6D783644"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55" w:history="1">
            <w:r w:rsidRPr="003232D2">
              <w:rPr>
                <w:rStyle w:val="Hyperlink"/>
                <w:rFonts w:eastAsiaTheme="majorEastAsia"/>
                <w:noProof/>
                <w:lang w:eastAsia="en-US" w:bidi="ar-SA"/>
              </w:rPr>
              <w:t>4.1 Architecture Overview</w:t>
            </w:r>
            <w:r>
              <w:rPr>
                <w:noProof/>
                <w:webHidden/>
              </w:rPr>
              <w:tab/>
            </w:r>
            <w:r>
              <w:rPr>
                <w:noProof/>
                <w:webHidden/>
              </w:rPr>
              <w:fldChar w:fldCharType="begin"/>
            </w:r>
            <w:r>
              <w:rPr>
                <w:noProof/>
                <w:webHidden/>
              </w:rPr>
              <w:instrText xml:space="preserve"> PAGEREF _Toc230121755 \h </w:instrText>
            </w:r>
            <w:r>
              <w:rPr>
                <w:noProof/>
                <w:webHidden/>
              </w:rPr>
            </w:r>
            <w:r>
              <w:rPr>
                <w:noProof/>
                <w:webHidden/>
              </w:rPr>
              <w:fldChar w:fldCharType="separate"/>
            </w:r>
            <w:r w:rsidR="00790828">
              <w:rPr>
                <w:noProof/>
                <w:webHidden/>
              </w:rPr>
              <w:t>35</w:t>
            </w:r>
            <w:r>
              <w:rPr>
                <w:noProof/>
                <w:webHidden/>
              </w:rPr>
              <w:fldChar w:fldCharType="end"/>
            </w:r>
          </w:hyperlink>
        </w:p>
        <w:p w14:paraId="1ECB55B0" w14:textId="5E6749C5"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56" w:history="1">
            <w:r w:rsidRPr="003232D2">
              <w:rPr>
                <w:rStyle w:val="Hyperlink"/>
                <w:rFonts w:eastAsiaTheme="majorEastAsia"/>
                <w:noProof/>
                <w:lang w:eastAsia="en-US" w:bidi="ar-SA"/>
              </w:rPr>
              <w:t>4.2 Kafka Streaming Transport</w:t>
            </w:r>
            <w:r>
              <w:rPr>
                <w:noProof/>
                <w:webHidden/>
              </w:rPr>
              <w:tab/>
            </w:r>
            <w:r>
              <w:rPr>
                <w:noProof/>
                <w:webHidden/>
              </w:rPr>
              <w:fldChar w:fldCharType="begin"/>
            </w:r>
            <w:r>
              <w:rPr>
                <w:noProof/>
                <w:webHidden/>
              </w:rPr>
              <w:instrText xml:space="preserve"> PAGEREF _Toc230121756 \h </w:instrText>
            </w:r>
            <w:r>
              <w:rPr>
                <w:noProof/>
                <w:webHidden/>
              </w:rPr>
            </w:r>
            <w:r>
              <w:rPr>
                <w:noProof/>
                <w:webHidden/>
              </w:rPr>
              <w:fldChar w:fldCharType="separate"/>
            </w:r>
            <w:r w:rsidR="00790828">
              <w:rPr>
                <w:noProof/>
                <w:webHidden/>
              </w:rPr>
              <w:t>36</w:t>
            </w:r>
            <w:r>
              <w:rPr>
                <w:noProof/>
                <w:webHidden/>
              </w:rPr>
              <w:fldChar w:fldCharType="end"/>
            </w:r>
          </w:hyperlink>
        </w:p>
        <w:p w14:paraId="79A2FEAD" w14:textId="1FA2E163"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57" w:history="1">
            <w:r w:rsidRPr="003232D2">
              <w:rPr>
                <w:rStyle w:val="Hyperlink"/>
                <w:rFonts w:eastAsiaTheme="majorEastAsia"/>
                <w:noProof/>
                <w:lang w:eastAsia="en-US" w:bidi="ar-SA"/>
              </w:rPr>
              <w:t>4.3 Two-Layer Hybrid Detection</w:t>
            </w:r>
            <w:r>
              <w:rPr>
                <w:noProof/>
                <w:webHidden/>
              </w:rPr>
              <w:tab/>
            </w:r>
            <w:r>
              <w:rPr>
                <w:noProof/>
                <w:webHidden/>
              </w:rPr>
              <w:fldChar w:fldCharType="begin"/>
            </w:r>
            <w:r>
              <w:rPr>
                <w:noProof/>
                <w:webHidden/>
              </w:rPr>
              <w:instrText xml:space="preserve"> PAGEREF _Toc230121757 \h </w:instrText>
            </w:r>
            <w:r>
              <w:rPr>
                <w:noProof/>
                <w:webHidden/>
              </w:rPr>
            </w:r>
            <w:r>
              <w:rPr>
                <w:noProof/>
                <w:webHidden/>
              </w:rPr>
              <w:fldChar w:fldCharType="separate"/>
            </w:r>
            <w:r w:rsidR="00790828">
              <w:rPr>
                <w:noProof/>
                <w:webHidden/>
              </w:rPr>
              <w:t>36</w:t>
            </w:r>
            <w:r>
              <w:rPr>
                <w:noProof/>
                <w:webHidden/>
              </w:rPr>
              <w:fldChar w:fldCharType="end"/>
            </w:r>
          </w:hyperlink>
        </w:p>
        <w:p w14:paraId="7D112675" w14:textId="04CC9CAD"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58" w:history="1">
            <w:r w:rsidRPr="003232D2">
              <w:rPr>
                <w:rStyle w:val="Hyperlink"/>
                <w:rFonts w:eastAsiaTheme="majorEastAsia"/>
                <w:noProof/>
                <w:lang w:eastAsia="en-US" w:bidi="ar-SA"/>
              </w:rPr>
              <w:t>4.4 Consumer Implementation</w:t>
            </w:r>
            <w:r>
              <w:rPr>
                <w:noProof/>
                <w:webHidden/>
              </w:rPr>
              <w:tab/>
            </w:r>
            <w:r>
              <w:rPr>
                <w:noProof/>
                <w:webHidden/>
              </w:rPr>
              <w:fldChar w:fldCharType="begin"/>
            </w:r>
            <w:r>
              <w:rPr>
                <w:noProof/>
                <w:webHidden/>
              </w:rPr>
              <w:instrText xml:space="preserve"> PAGEREF _Toc230121758 \h </w:instrText>
            </w:r>
            <w:r>
              <w:rPr>
                <w:noProof/>
                <w:webHidden/>
              </w:rPr>
            </w:r>
            <w:r>
              <w:rPr>
                <w:noProof/>
                <w:webHidden/>
              </w:rPr>
              <w:fldChar w:fldCharType="separate"/>
            </w:r>
            <w:r w:rsidR="00790828">
              <w:rPr>
                <w:noProof/>
                <w:webHidden/>
              </w:rPr>
              <w:t>37</w:t>
            </w:r>
            <w:r>
              <w:rPr>
                <w:noProof/>
                <w:webHidden/>
              </w:rPr>
              <w:fldChar w:fldCharType="end"/>
            </w:r>
          </w:hyperlink>
        </w:p>
        <w:p w14:paraId="15FD6133" w14:textId="6E182246"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59" w:history="1">
            <w:r w:rsidRPr="003232D2">
              <w:rPr>
                <w:rStyle w:val="Hyperlink"/>
                <w:rFonts w:eastAsiaTheme="majorEastAsia"/>
                <w:noProof/>
                <w:lang w:eastAsia="en-US" w:bidi="ar-SA"/>
              </w:rPr>
              <w:t>4.5 Lab Testbed</w:t>
            </w:r>
            <w:r>
              <w:rPr>
                <w:noProof/>
                <w:webHidden/>
              </w:rPr>
              <w:tab/>
            </w:r>
            <w:r>
              <w:rPr>
                <w:noProof/>
                <w:webHidden/>
              </w:rPr>
              <w:fldChar w:fldCharType="begin"/>
            </w:r>
            <w:r>
              <w:rPr>
                <w:noProof/>
                <w:webHidden/>
              </w:rPr>
              <w:instrText xml:space="preserve"> PAGEREF _Toc230121759 \h </w:instrText>
            </w:r>
            <w:r>
              <w:rPr>
                <w:noProof/>
                <w:webHidden/>
              </w:rPr>
            </w:r>
            <w:r>
              <w:rPr>
                <w:noProof/>
                <w:webHidden/>
              </w:rPr>
              <w:fldChar w:fldCharType="separate"/>
            </w:r>
            <w:r w:rsidR="00790828">
              <w:rPr>
                <w:noProof/>
                <w:webHidden/>
              </w:rPr>
              <w:t>38</w:t>
            </w:r>
            <w:r>
              <w:rPr>
                <w:noProof/>
                <w:webHidden/>
              </w:rPr>
              <w:fldChar w:fldCharType="end"/>
            </w:r>
          </w:hyperlink>
        </w:p>
        <w:p w14:paraId="34869D65" w14:textId="0FE64C6A"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60" w:history="1">
            <w:r w:rsidRPr="003232D2">
              <w:rPr>
                <w:rStyle w:val="Hyperlink"/>
                <w:rFonts w:eastAsiaTheme="majorEastAsia"/>
                <w:noProof/>
                <w:lang w:eastAsia="en-US" w:bidi="ar-SA"/>
              </w:rPr>
              <w:t>4.6 Live Testing: Baseline ML Only</w:t>
            </w:r>
            <w:r>
              <w:rPr>
                <w:noProof/>
                <w:webHidden/>
              </w:rPr>
              <w:tab/>
            </w:r>
            <w:r>
              <w:rPr>
                <w:noProof/>
                <w:webHidden/>
              </w:rPr>
              <w:fldChar w:fldCharType="begin"/>
            </w:r>
            <w:r>
              <w:rPr>
                <w:noProof/>
                <w:webHidden/>
              </w:rPr>
              <w:instrText xml:space="preserve"> PAGEREF _Toc230121760 \h </w:instrText>
            </w:r>
            <w:r>
              <w:rPr>
                <w:noProof/>
                <w:webHidden/>
              </w:rPr>
            </w:r>
            <w:r>
              <w:rPr>
                <w:noProof/>
                <w:webHidden/>
              </w:rPr>
              <w:fldChar w:fldCharType="separate"/>
            </w:r>
            <w:r w:rsidR="00790828">
              <w:rPr>
                <w:noProof/>
                <w:webHidden/>
              </w:rPr>
              <w:t>41</w:t>
            </w:r>
            <w:r>
              <w:rPr>
                <w:noProof/>
                <w:webHidden/>
              </w:rPr>
              <w:fldChar w:fldCharType="end"/>
            </w:r>
          </w:hyperlink>
        </w:p>
        <w:p w14:paraId="2B510A8D" w14:textId="69163CEA"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61" w:history="1">
            <w:r w:rsidRPr="003232D2">
              <w:rPr>
                <w:rStyle w:val="Hyperlink"/>
                <w:rFonts w:eastAsiaTheme="majorEastAsia"/>
                <w:noProof/>
                <w:lang w:eastAsia="en-US" w:bidi="ar-SA"/>
              </w:rPr>
              <w:t>4.7 Live Testing: Temporal Model with Rule Engine</w:t>
            </w:r>
            <w:r>
              <w:rPr>
                <w:noProof/>
                <w:webHidden/>
              </w:rPr>
              <w:tab/>
            </w:r>
            <w:r>
              <w:rPr>
                <w:noProof/>
                <w:webHidden/>
              </w:rPr>
              <w:fldChar w:fldCharType="begin"/>
            </w:r>
            <w:r>
              <w:rPr>
                <w:noProof/>
                <w:webHidden/>
              </w:rPr>
              <w:instrText xml:space="preserve"> PAGEREF _Toc230121761 \h </w:instrText>
            </w:r>
            <w:r>
              <w:rPr>
                <w:noProof/>
                <w:webHidden/>
              </w:rPr>
            </w:r>
            <w:r>
              <w:rPr>
                <w:noProof/>
                <w:webHidden/>
              </w:rPr>
              <w:fldChar w:fldCharType="separate"/>
            </w:r>
            <w:r w:rsidR="00790828">
              <w:rPr>
                <w:noProof/>
                <w:webHidden/>
              </w:rPr>
              <w:t>42</w:t>
            </w:r>
            <w:r>
              <w:rPr>
                <w:noProof/>
                <w:webHidden/>
              </w:rPr>
              <w:fldChar w:fldCharType="end"/>
            </w:r>
          </w:hyperlink>
        </w:p>
        <w:p w14:paraId="5F0E9B69" w14:textId="4C6DEDD6"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62" w:history="1">
            <w:r w:rsidRPr="003232D2">
              <w:rPr>
                <w:rStyle w:val="Hyperlink"/>
                <w:rFonts w:eastAsiaTheme="majorEastAsia"/>
                <w:noProof/>
                <w:lang w:eastAsia="en-US" w:bidi="ar-SA"/>
              </w:rPr>
              <w:t>4.8 Key findings from live testing</w:t>
            </w:r>
            <w:r>
              <w:rPr>
                <w:noProof/>
                <w:webHidden/>
              </w:rPr>
              <w:tab/>
            </w:r>
            <w:r>
              <w:rPr>
                <w:noProof/>
                <w:webHidden/>
              </w:rPr>
              <w:fldChar w:fldCharType="begin"/>
            </w:r>
            <w:r>
              <w:rPr>
                <w:noProof/>
                <w:webHidden/>
              </w:rPr>
              <w:instrText xml:space="preserve"> PAGEREF _Toc230121762 \h </w:instrText>
            </w:r>
            <w:r>
              <w:rPr>
                <w:noProof/>
                <w:webHidden/>
              </w:rPr>
            </w:r>
            <w:r>
              <w:rPr>
                <w:noProof/>
                <w:webHidden/>
              </w:rPr>
              <w:fldChar w:fldCharType="separate"/>
            </w:r>
            <w:r w:rsidR="00790828">
              <w:rPr>
                <w:noProof/>
                <w:webHidden/>
              </w:rPr>
              <w:t>43</w:t>
            </w:r>
            <w:r>
              <w:rPr>
                <w:noProof/>
                <w:webHidden/>
              </w:rPr>
              <w:fldChar w:fldCharType="end"/>
            </w:r>
          </w:hyperlink>
        </w:p>
        <w:p w14:paraId="4E6D0354" w14:textId="21DE0278"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63" w:history="1">
            <w:r w:rsidRPr="003232D2">
              <w:rPr>
                <w:rStyle w:val="Hyperlink"/>
                <w:rFonts w:eastAsiaTheme="majorEastAsia"/>
                <w:noProof/>
                <w:lang w:eastAsia="en-US" w:bidi="ar-SA"/>
              </w:rPr>
              <w:t>4.9 Docker Deployment</w:t>
            </w:r>
            <w:r>
              <w:rPr>
                <w:noProof/>
                <w:webHidden/>
              </w:rPr>
              <w:tab/>
            </w:r>
            <w:r>
              <w:rPr>
                <w:noProof/>
                <w:webHidden/>
              </w:rPr>
              <w:fldChar w:fldCharType="begin"/>
            </w:r>
            <w:r>
              <w:rPr>
                <w:noProof/>
                <w:webHidden/>
              </w:rPr>
              <w:instrText xml:space="preserve"> PAGEREF _Toc230121763 \h </w:instrText>
            </w:r>
            <w:r>
              <w:rPr>
                <w:noProof/>
                <w:webHidden/>
              </w:rPr>
            </w:r>
            <w:r>
              <w:rPr>
                <w:noProof/>
                <w:webHidden/>
              </w:rPr>
              <w:fldChar w:fldCharType="separate"/>
            </w:r>
            <w:r w:rsidR="00790828">
              <w:rPr>
                <w:noProof/>
                <w:webHidden/>
              </w:rPr>
              <w:t>45</w:t>
            </w:r>
            <w:r>
              <w:rPr>
                <w:noProof/>
                <w:webHidden/>
              </w:rPr>
              <w:fldChar w:fldCharType="end"/>
            </w:r>
          </w:hyperlink>
        </w:p>
        <w:p w14:paraId="472594D7" w14:textId="0109BCEE"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64" w:history="1">
            <w:r w:rsidRPr="003232D2">
              <w:rPr>
                <w:rStyle w:val="Hyperlink"/>
                <w:rFonts w:eastAsiaTheme="majorEastAsia"/>
                <w:noProof/>
                <w:lang w:eastAsia="en-US" w:bidi="ar-SA"/>
              </w:rPr>
              <w:t>4.</w:t>
            </w:r>
            <w:r w:rsidRPr="003232D2">
              <w:rPr>
                <w:rStyle w:val="Hyperlink"/>
                <w:rFonts w:eastAsiaTheme="majorEastAsia"/>
                <w:noProof/>
                <w:lang w:val="ru-RU" w:eastAsia="en-US" w:bidi="ar-SA"/>
              </w:rPr>
              <w:t>10</w:t>
            </w:r>
            <w:r w:rsidRPr="003232D2">
              <w:rPr>
                <w:rStyle w:val="Hyperlink"/>
                <w:rFonts w:eastAsiaTheme="majorEastAsia"/>
                <w:noProof/>
                <w:lang w:eastAsia="en-US" w:bidi="ar-SA"/>
              </w:rPr>
              <w:t xml:space="preserve"> Performance</w:t>
            </w:r>
            <w:r>
              <w:rPr>
                <w:noProof/>
                <w:webHidden/>
              </w:rPr>
              <w:tab/>
            </w:r>
            <w:r>
              <w:rPr>
                <w:noProof/>
                <w:webHidden/>
              </w:rPr>
              <w:fldChar w:fldCharType="begin"/>
            </w:r>
            <w:r>
              <w:rPr>
                <w:noProof/>
                <w:webHidden/>
              </w:rPr>
              <w:instrText xml:space="preserve"> PAGEREF _Toc230121764 \h </w:instrText>
            </w:r>
            <w:r>
              <w:rPr>
                <w:noProof/>
                <w:webHidden/>
              </w:rPr>
            </w:r>
            <w:r>
              <w:rPr>
                <w:noProof/>
                <w:webHidden/>
              </w:rPr>
              <w:fldChar w:fldCharType="separate"/>
            </w:r>
            <w:r w:rsidR="00790828">
              <w:rPr>
                <w:noProof/>
                <w:webHidden/>
              </w:rPr>
              <w:t>46</w:t>
            </w:r>
            <w:r>
              <w:rPr>
                <w:noProof/>
                <w:webHidden/>
              </w:rPr>
              <w:fldChar w:fldCharType="end"/>
            </w:r>
          </w:hyperlink>
        </w:p>
        <w:p w14:paraId="07CBE875" w14:textId="6CC21C37" w:rsidR="00E1616D" w:rsidRDefault="00E1616D">
          <w:pPr>
            <w:pStyle w:val="TOC2"/>
            <w:tabs>
              <w:tab w:val="right" w:leader="dot" w:pos="9988"/>
            </w:tabs>
            <w:rPr>
              <w:rFonts w:asciiTheme="minorHAnsi" w:eastAsiaTheme="minorEastAsia" w:hAnsiTheme="minorHAnsi" w:cstheme="minorBidi"/>
              <w:noProof/>
              <w:color w:val="auto"/>
              <w:sz w:val="24"/>
              <w:lang w:val="en-RU"/>
            </w:rPr>
          </w:pPr>
          <w:hyperlink w:anchor="_Toc230121765" w:history="1">
            <w:r w:rsidRPr="003232D2">
              <w:rPr>
                <w:rStyle w:val="Hyperlink"/>
                <w:rFonts w:eastAsiaTheme="majorEastAsia"/>
                <w:noProof/>
                <w:lang w:eastAsia="en-US" w:bidi="ar-SA"/>
              </w:rPr>
              <w:t>4.11 Limitations</w:t>
            </w:r>
            <w:r>
              <w:rPr>
                <w:noProof/>
                <w:webHidden/>
              </w:rPr>
              <w:tab/>
            </w:r>
            <w:r>
              <w:rPr>
                <w:noProof/>
                <w:webHidden/>
              </w:rPr>
              <w:fldChar w:fldCharType="begin"/>
            </w:r>
            <w:r>
              <w:rPr>
                <w:noProof/>
                <w:webHidden/>
              </w:rPr>
              <w:instrText xml:space="preserve"> PAGEREF _Toc230121765 \h </w:instrText>
            </w:r>
            <w:r>
              <w:rPr>
                <w:noProof/>
                <w:webHidden/>
              </w:rPr>
            </w:r>
            <w:r>
              <w:rPr>
                <w:noProof/>
                <w:webHidden/>
              </w:rPr>
              <w:fldChar w:fldCharType="separate"/>
            </w:r>
            <w:r w:rsidR="00790828">
              <w:rPr>
                <w:noProof/>
                <w:webHidden/>
              </w:rPr>
              <w:t>48</w:t>
            </w:r>
            <w:r>
              <w:rPr>
                <w:noProof/>
                <w:webHidden/>
              </w:rPr>
              <w:fldChar w:fldCharType="end"/>
            </w:r>
          </w:hyperlink>
        </w:p>
        <w:p w14:paraId="34A176A5" w14:textId="2B8A1312" w:rsidR="00E1616D" w:rsidRDefault="00E1616D">
          <w:pPr>
            <w:pStyle w:val="TOC1"/>
            <w:tabs>
              <w:tab w:val="right" w:leader="dot" w:pos="9988"/>
            </w:tabs>
            <w:rPr>
              <w:rFonts w:asciiTheme="minorHAnsi" w:eastAsiaTheme="minorEastAsia" w:hAnsiTheme="minorHAnsi" w:cstheme="minorBidi"/>
              <w:noProof/>
              <w:color w:val="auto"/>
              <w:sz w:val="24"/>
              <w:lang w:val="en-RU"/>
            </w:rPr>
          </w:pPr>
          <w:hyperlink w:anchor="_Toc230121766" w:history="1">
            <w:r w:rsidRPr="003232D2">
              <w:rPr>
                <w:rStyle w:val="Hyperlink"/>
                <w:rFonts w:eastAsiaTheme="majorEastAsia"/>
                <w:noProof/>
                <w:lang w:eastAsia="en-US" w:bidi="ar-SA"/>
              </w:rPr>
              <w:t>Conclusion</w:t>
            </w:r>
            <w:r>
              <w:rPr>
                <w:noProof/>
                <w:webHidden/>
              </w:rPr>
              <w:tab/>
            </w:r>
            <w:r>
              <w:rPr>
                <w:noProof/>
                <w:webHidden/>
              </w:rPr>
              <w:fldChar w:fldCharType="begin"/>
            </w:r>
            <w:r>
              <w:rPr>
                <w:noProof/>
                <w:webHidden/>
              </w:rPr>
              <w:instrText xml:space="preserve"> PAGEREF _Toc230121766 \h </w:instrText>
            </w:r>
            <w:r>
              <w:rPr>
                <w:noProof/>
                <w:webHidden/>
              </w:rPr>
            </w:r>
            <w:r>
              <w:rPr>
                <w:noProof/>
                <w:webHidden/>
              </w:rPr>
              <w:fldChar w:fldCharType="separate"/>
            </w:r>
            <w:r w:rsidR="00790828">
              <w:rPr>
                <w:noProof/>
                <w:webHidden/>
              </w:rPr>
              <w:t>50</w:t>
            </w:r>
            <w:r>
              <w:rPr>
                <w:noProof/>
                <w:webHidden/>
              </w:rPr>
              <w:fldChar w:fldCharType="end"/>
            </w:r>
          </w:hyperlink>
        </w:p>
        <w:p w14:paraId="31515CE0" w14:textId="0880BE5E" w:rsidR="00E1616D" w:rsidRDefault="00E1616D">
          <w:pPr>
            <w:pStyle w:val="TOC1"/>
            <w:tabs>
              <w:tab w:val="right" w:leader="dot" w:pos="9988"/>
            </w:tabs>
            <w:rPr>
              <w:rFonts w:asciiTheme="minorHAnsi" w:eastAsiaTheme="minorEastAsia" w:hAnsiTheme="minorHAnsi" w:cstheme="minorBidi"/>
              <w:noProof/>
              <w:color w:val="auto"/>
              <w:sz w:val="24"/>
              <w:lang w:val="en-RU"/>
            </w:rPr>
          </w:pPr>
          <w:hyperlink w:anchor="_Toc230121767" w:history="1">
            <w:r w:rsidRPr="003232D2">
              <w:rPr>
                <w:rStyle w:val="Hyperlink"/>
                <w:rFonts w:eastAsiaTheme="majorEastAsia"/>
                <w:noProof/>
                <w:lang w:eastAsia="en-US" w:bidi="ar-SA"/>
              </w:rPr>
              <w:t>References</w:t>
            </w:r>
            <w:r>
              <w:rPr>
                <w:noProof/>
                <w:webHidden/>
              </w:rPr>
              <w:tab/>
            </w:r>
            <w:r>
              <w:rPr>
                <w:noProof/>
                <w:webHidden/>
              </w:rPr>
              <w:fldChar w:fldCharType="begin"/>
            </w:r>
            <w:r>
              <w:rPr>
                <w:noProof/>
                <w:webHidden/>
              </w:rPr>
              <w:instrText xml:space="preserve"> PAGEREF _Toc230121767 \h </w:instrText>
            </w:r>
            <w:r>
              <w:rPr>
                <w:noProof/>
                <w:webHidden/>
              </w:rPr>
            </w:r>
            <w:r>
              <w:rPr>
                <w:noProof/>
                <w:webHidden/>
              </w:rPr>
              <w:fldChar w:fldCharType="separate"/>
            </w:r>
            <w:r w:rsidR="00790828">
              <w:rPr>
                <w:noProof/>
                <w:webHidden/>
              </w:rPr>
              <w:t>52</w:t>
            </w:r>
            <w:r>
              <w:rPr>
                <w:noProof/>
                <w:webHidden/>
              </w:rPr>
              <w:fldChar w:fldCharType="end"/>
            </w:r>
          </w:hyperlink>
        </w:p>
        <w:p w14:paraId="79B0D962" w14:textId="1964DB6A" w:rsidR="00C82F3C" w:rsidRPr="0068589D" w:rsidRDefault="00C82F3C">
          <w:pPr>
            <w:rPr>
              <w:szCs w:val="28"/>
            </w:rPr>
          </w:pPr>
          <w:r w:rsidRPr="0068589D">
            <w:rPr>
              <w:b/>
              <w:bCs/>
              <w:noProof/>
              <w:szCs w:val="28"/>
            </w:rPr>
            <w:fldChar w:fldCharType="end"/>
          </w:r>
        </w:p>
      </w:sdtContent>
    </w:sdt>
    <w:p w14:paraId="07B4A99B" w14:textId="77777777" w:rsidR="00E63973" w:rsidRPr="0068589D" w:rsidRDefault="00E63973">
      <w:pPr>
        <w:spacing w:after="0" w:line="259" w:lineRule="auto"/>
        <w:ind w:left="1" w:firstLine="0"/>
        <w:jc w:val="left"/>
        <w:rPr>
          <w:b/>
          <w:szCs w:val="28"/>
        </w:rPr>
      </w:pPr>
    </w:p>
    <w:p w14:paraId="38DB5449" w14:textId="77777777" w:rsidR="00E63973" w:rsidRPr="0068589D" w:rsidRDefault="00E63973">
      <w:pPr>
        <w:spacing w:after="0" w:line="259" w:lineRule="auto"/>
        <w:ind w:left="1" w:firstLine="0"/>
        <w:jc w:val="left"/>
        <w:rPr>
          <w:b/>
          <w:szCs w:val="28"/>
        </w:rPr>
      </w:pPr>
    </w:p>
    <w:p w14:paraId="513D381B" w14:textId="77777777" w:rsidR="00E63973" w:rsidRPr="0068589D" w:rsidRDefault="00E63973">
      <w:pPr>
        <w:spacing w:after="0" w:line="259" w:lineRule="auto"/>
        <w:ind w:left="1" w:firstLine="0"/>
        <w:jc w:val="left"/>
        <w:rPr>
          <w:b/>
          <w:szCs w:val="28"/>
          <w:lang w:val="ru-RU"/>
        </w:rPr>
      </w:pPr>
    </w:p>
    <w:p w14:paraId="7059A010" w14:textId="77777777" w:rsidR="009B481B" w:rsidRPr="0068589D" w:rsidRDefault="009B481B">
      <w:pPr>
        <w:spacing w:after="0" w:line="259" w:lineRule="auto"/>
        <w:ind w:left="1" w:firstLine="0"/>
        <w:jc w:val="left"/>
        <w:rPr>
          <w:b/>
          <w:szCs w:val="28"/>
          <w:lang w:val="ru-RU"/>
        </w:rPr>
      </w:pPr>
    </w:p>
    <w:p w14:paraId="75855008" w14:textId="77777777" w:rsidR="009B481B" w:rsidRPr="0068589D" w:rsidRDefault="009B481B">
      <w:pPr>
        <w:spacing w:after="0" w:line="259" w:lineRule="auto"/>
        <w:ind w:left="1" w:firstLine="0"/>
        <w:jc w:val="left"/>
        <w:rPr>
          <w:b/>
          <w:szCs w:val="28"/>
          <w:lang w:val="ru-RU"/>
        </w:rPr>
      </w:pPr>
    </w:p>
    <w:p w14:paraId="6AE68DBE" w14:textId="77777777" w:rsidR="009B481B" w:rsidRPr="0068589D" w:rsidRDefault="009B481B">
      <w:pPr>
        <w:spacing w:after="0" w:line="259" w:lineRule="auto"/>
        <w:ind w:left="1" w:firstLine="0"/>
        <w:jc w:val="left"/>
        <w:rPr>
          <w:b/>
          <w:szCs w:val="28"/>
          <w:lang w:val="ru-RU"/>
        </w:rPr>
      </w:pPr>
    </w:p>
    <w:p w14:paraId="78CFD1AD" w14:textId="77777777" w:rsidR="009B481B" w:rsidRPr="0068589D" w:rsidRDefault="009B481B">
      <w:pPr>
        <w:spacing w:after="0" w:line="259" w:lineRule="auto"/>
        <w:ind w:left="1" w:firstLine="0"/>
        <w:jc w:val="left"/>
        <w:rPr>
          <w:b/>
          <w:szCs w:val="28"/>
          <w:lang w:val="ru-RU"/>
        </w:rPr>
      </w:pPr>
    </w:p>
    <w:p w14:paraId="41041230" w14:textId="290C504A" w:rsidR="00E6465A" w:rsidRPr="0068589D" w:rsidRDefault="00D6271A" w:rsidP="00C5359E">
      <w:pPr>
        <w:pStyle w:val="Heading1"/>
        <w:jc w:val="center"/>
        <w:rPr>
          <w:sz w:val="28"/>
          <w:szCs w:val="28"/>
          <w:lang w:eastAsia="en-US" w:bidi="ar-SA"/>
        </w:rPr>
      </w:pPr>
      <w:bookmarkStart w:id="2" w:name="_Toc230121728"/>
      <w:r w:rsidRPr="0068589D">
        <w:rPr>
          <w:rFonts w:eastAsiaTheme="majorEastAsia"/>
          <w:sz w:val="28"/>
          <w:szCs w:val="28"/>
          <w:lang w:eastAsia="en-US" w:bidi="ar-SA"/>
        </w:rPr>
        <w:lastRenderedPageBreak/>
        <w:t>Introduction</w:t>
      </w:r>
      <w:bookmarkEnd w:id="2"/>
    </w:p>
    <w:p w14:paraId="543A8F48" w14:textId="72D670B8" w:rsidR="00E6465A" w:rsidRPr="0068589D" w:rsidRDefault="00AB18AB" w:rsidP="005E0579">
      <w:pPr>
        <w:pStyle w:val="FirstParagraph"/>
        <w:spacing w:line="276" w:lineRule="auto"/>
        <w:rPr>
          <w:rFonts w:ascii="Times New Roman" w:hAnsi="Times New Roman" w:cs="Times New Roman"/>
          <w:sz w:val="28"/>
          <w:szCs w:val="28"/>
        </w:rPr>
      </w:pPr>
      <w:r>
        <w:rPr>
          <w:rFonts w:ascii="Times New Roman" w:hAnsi="Times New Roman" w:cs="Times New Roman"/>
          <w:sz w:val="28"/>
          <w:szCs w:val="28"/>
        </w:rPr>
        <w:t>R</w:t>
      </w:r>
      <w:r w:rsidR="00E6465A" w:rsidRPr="0068589D">
        <w:rPr>
          <w:rFonts w:ascii="Times New Roman" w:hAnsi="Times New Roman" w:cs="Times New Roman"/>
          <w:sz w:val="28"/>
          <w:szCs w:val="28"/>
        </w:rPr>
        <w:t xml:space="preserve">apid growth of internet-connected devices and the escalating sophistication of cyber threats have made automated network security monitoring a critical operational requirement for modern organizations. Intrusion Detection Systems (IDS) serve as a fundamental layer of network defense, monitoring traffic for evidence of unauthorized access or malicious behavior and alerting security personnel in real time. Rule-based systems such as Snort [4] and Suricata [5] reliably detect known attack signatures but are inherently reactive </w:t>
      </w:r>
      <w:r w:rsidR="00B42EF6">
        <w:rPr>
          <w:rFonts w:ascii="Times New Roman" w:hAnsi="Times New Roman" w:cs="Times New Roman"/>
          <w:sz w:val="28"/>
          <w:szCs w:val="28"/>
        </w:rPr>
        <w:t>-</w:t>
      </w:r>
      <w:r w:rsidR="00E6465A" w:rsidRPr="0068589D">
        <w:rPr>
          <w:rFonts w:ascii="Times New Roman" w:hAnsi="Times New Roman" w:cs="Times New Roman"/>
          <w:sz w:val="28"/>
          <w:szCs w:val="28"/>
        </w:rPr>
        <w:t xml:space="preserve"> they cannot identify zero-day exploits or </w:t>
      </w:r>
      <w:r w:rsidR="0060119B">
        <w:rPr>
          <w:rFonts w:ascii="Times New Roman" w:hAnsi="Times New Roman" w:cs="Times New Roman"/>
          <w:sz w:val="28"/>
          <w:szCs w:val="28"/>
        </w:rPr>
        <w:t>new</w:t>
      </w:r>
      <w:r w:rsidR="00E6465A" w:rsidRPr="0068589D">
        <w:rPr>
          <w:rFonts w:ascii="Times New Roman" w:hAnsi="Times New Roman" w:cs="Times New Roman"/>
          <w:sz w:val="28"/>
          <w:szCs w:val="28"/>
        </w:rPr>
        <w:t xml:space="preserve"> attack variants. Machine learning offers a</w:t>
      </w:r>
      <w:r w:rsidR="00FE32E4">
        <w:rPr>
          <w:rFonts w:ascii="Times New Roman" w:hAnsi="Times New Roman" w:cs="Times New Roman"/>
          <w:sz w:val="28"/>
          <w:szCs w:val="28"/>
        </w:rPr>
        <w:t>n</w:t>
      </w:r>
      <w:r w:rsidR="00E6465A" w:rsidRPr="0068589D">
        <w:rPr>
          <w:rFonts w:ascii="Times New Roman" w:hAnsi="Times New Roman" w:cs="Times New Roman"/>
          <w:sz w:val="28"/>
          <w:szCs w:val="28"/>
        </w:rPr>
        <w:t xml:space="preserve"> alternative: classifiers trained on labeled historical traffic can generalize beyond fixed signatures and adapt to new attack patterns without manual rule authoring.</w:t>
      </w:r>
    </w:p>
    <w:p w14:paraId="6597A0CF" w14:textId="39F5F36C" w:rsidR="00E6465A" w:rsidRPr="0068589D" w:rsidRDefault="00E6465A" w:rsidP="005E057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Despite a large body of published work on machine learning for network intrusion detection, </w:t>
      </w:r>
      <w:r w:rsidR="008101F5" w:rsidRPr="0068589D">
        <w:rPr>
          <w:rFonts w:ascii="Times New Roman" w:hAnsi="Times New Roman" w:cs="Times New Roman"/>
          <w:sz w:val="28"/>
          <w:szCs w:val="28"/>
        </w:rPr>
        <w:t>several fundamental problems limit the practical applicability</w:t>
      </w:r>
      <w:r w:rsidRPr="0068589D">
        <w:rPr>
          <w:rFonts w:ascii="Times New Roman" w:hAnsi="Times New Roman" w:cs="Times New Roman"/>
          <w:sz w:val="28"/>
          <w:szCs w:val="28"/>
        </w:rPr>
        <w:t xml:space="preserve"> of existing results. </w:t>
      </w:r>
      <w:r w:rsidR="0015630E" w:rsidRPr="0068589D">
        <w:rPr>
          <w:rFonts w:ascii="Times New Roman" w:hAnsi="Times New Roman" w:cs="Times New Roman"/>
          <w:sz w:val="28"/>
          <w:szCs w:val="28"/>
        </w:rPr>
        <w:t xml:space="preserve">First, the dominant feature extraction tool </w:t>
      </w:r>
      <w:r w:rsidR="00B42EF6">
        <w:rPr>
          <w:rFonts w:ascii="Times New Roman" w:hAnsi="Times New Roman" w:cs="Times New Roman"/>
          <w:sz w:val="28"/>
          <w:szCs w:val="28"/>
        </w:rPr>
        <w:t>-</w:t>
      </w:r>
      <w:r w:rsidR="0015630E" w:rsidRPr="0068589D">
        <w:rPr>
          <w:rFonts w:ascii="Times New Roman" w:hAnsi="Times New Roman" w:cs="Times New Roman"/>
          <w:sz w:val="28"/>
          <w:szCs w:val="28"/>
        </w:rPr>
        <w:t xml:space="preserve"> </w:t>
      </w:r>
      <w:proofErr w:type="spellStart"/>
      <w:r w:rsidR="0015630E" w:rsidRPr="0068589D">
        <w:rPr>
          <w:rFonts w:ascii="Times New Roman" w:hAnsi="Times New Roman" w:cs="Times New Roman"/>
          <w:sz w:val="28"/>
          <w:szCs w:val="28"/>
        </w:rPr>
        <w:t>CICFlowMeter</w:t>
      </w:r>
      <w:proofErr w:type="spellEnd"/>
      <w:r w:rsidR="0015630E" w:rsidRPr="0068589D">
        <w:rPr>
          <w:rFonts w:ascii="Times New Roman" w:hAnsi="Times New Roman" w:cs="Times New Roman"/>
          <w:sz w:val="28"/>
          <w:szCs w:val="28"/>
        </w:rPr>
        <w:t xml:space="preserve"> </w:t>
      </w:r>
      <w:r w:rsidR="00B42EF6">
        <w:rPr>
          <w:rFonts w:ascii="Times New Roman" w:hAnsi="Times New Roman" w:cs="Times New Roman"/>
          <w:sz w:val="28"/>
          <w:szCs w:val="28"/>
        </w:rPr>
        <w:t>-</w:t>
      </w:r>
      <w:r w:rsidR="0015630E" w:rsidRPr="0068589D">
        <w:rPr>
          <w:rFonts w:ascii="Times New Roman" w:hAnsi="Times New Roman" w:cs="Times New Roman"/>
          <w:sz w:val="28"/>
          <w:szCs w:val="28"/>
        </w:rPr>
        <w:t xml:space="preserve"> contains multiple documented implementation issues, including double-counting of the first packet in Packet Length statistics, premature TCP termination on a single FIN packet (rather than bidirectional FIN exchange) </w:t>
      </w:r>
      <w:r w:rsidR="00B42EF6">
        <w:rPr>
          <w:rFonts w:ascii="Times New Roman" w:hAnsi="Times New Roman" w:cs="Times New Roman"/>
          <w:sz w:val="28"/>
          <w:szCs w:val="28"/>
        </w:rPr>
        <w:t>-</w:t>
      </w:r>
      <w:r w:rsidR="0015630E" w:rsidRPr="0068589D">
        <w:rPr>
          <w:rFonts w:ascii="Times New Roman" w:hAnsi="Times New Roman" w:cs="Times New Roman"/>
          <w:sz w:val="28"/>
          <w:szCs w:val="28"/>
        </w:rPr>
        <w:t xml:space="preserve"> which Engelen et al. [11] identify in CICIDS2017 as the cause of TCP appendices accounting for 25</w:t>
      </w:r>
      <w:r w:rsidR="002E529C">
        <w:rPr>
          <w:rFonts w:ascii="Times New Roman" w:hAnsi="Times New Roman" w:cs="Times New Roman"/>
          <w:sz w:val="28"/>
          <w:szCs w:val="28"/>
        </w:rPr>
        <w:t>,</w:t>
      </w:r>
      <w:r w:rsidR="0015630E" w:rsidRPr="0068589D">
        <w:rPr>
          <w:rFonts w:ascii="Times New Roman" w:hAnsi="Times New Roman" w:cs="Times New Roman"/>
          <w:sz w:val="28"/>
          <w:szCs w:val="28"/>
        </w:rPr>
        <w:t>9% of flow records</w:t>
      </w:r>
      <w:r w:rsidR="002E529C">
        <w:rPr>
          <w:rFonts w:ascii="Times New Roman" w:hAnsi="Times New Roman" w:cs="Times New Roman"/>
          <w:sz w:val="28"/>
          <w:szCs w:val="28"/>
        </w:rPr>
        <w:t>,</w:t>
      </w:r>
      <w:r w:rsidR="0015630E" w:rsidRPr="0068589D">
        <w:rPr>
          <w:rFonts w:ascii="Times New Roman" w:hAnsi="Times New Roman" w:cs="Times New Roman"/>
          <w:sz w:val="28"/>
          <w:szCs w:val="28"/>
        </w:rPr>
        <w:t xml:space="preserve"> and additional artifacts such as </w:t>
      </w:r>
      <w:proofErr w:type="spellStart"/>
      <w:r w:rsidR="0015630E" w:rsidRPr="0068589D">
        <w:rPr>
          <w:rFonts w:ascii="Times New Roman" w:hAnsi="Times New Roman" w:cs="Times New Roman"/>
          <w:sz w:val="28"/>
          <w:szCs w:val="28"/>
        </w:rPr>
        <w:t>NaN</w:t>
      </w:r>
      <w:proofErr w:type="spellEnd"/>
      <w:r w:rsidR="0015630E" w:rsidRPr="0068589D">
        <w:rPr>
          <w:rFonts w:ascii="Times New Roman" w:hAnsi="Times New Roman" w:cs="Times New Roman"/>
          <w:sz w:val="28"/>
          <w:szCs w:val="28"/>
        </w:rPr>
        <w:t xml:space="preserve">/Inf in Flow Bytes/s and Flow Packets/s features and a </w:t>
      </w:r>
      <w:proofErr w:type="spellStart"/>
      <w:r w:rsidR="0015630E" w:rsidRPr="0068589D">
        <w:rPr>
          <w:rFonts w:ascii="Times New Roman" w:hAnsi="Times New Roman" w:cs="Times New Roman"/>
          <w:sz w:val="28"/>
          <w:szCs w:val="28"/>
        </w:rPr>
        <w:t>flowTimeout</w:t>
      </w:r>
      <w:proofErr w:type="spellEnd"/>
      <w:r w:rsidR="0015630E" w:rsidRPr="0068589D">
        <w:rPr>
          <w:rFonts w:ascii="Times New Roman" w:hAnsi="Times New Roman" w:cs="Times New Roman"/>
          <w:sz w:val="28"/>
          <w:szCs w:val="28"/>
        </w:rPr>
        <w:t xml:space="preserve"> mismatch between code (120 s) and documentation (600 s) [1, 32]. Because CICIDS2018 </w:t>
      </w:r>
      <w:r w:rsidR="008A7B1C">
        <w:rPr>
          <w:rFonts w:ascii="Times New Roman" w:hAnsi="Times New Roman" w:cs="Times New Roman"/>
          <w:sz w:val="28"/>
          <w:szCs w:val="28"/>
        </w:rPr>
        <w:t xml:space="preserve">datasets </w:t>
      </w:r>
      <w:r w:rsidR="0015630E" w:rsidRPr="0068589D">
        <w:rPr>
          <w:rFonts w:ascii="Times New Roman" w:hAnsi="Times New Roman" w:cs="Times New Roman"/>
          <w:sz w:val="28"/>
          <w:szCs w:val="28"/>
        </w:rPr>
        <w:t>w</w:t>
      </w:r>
      <w:r w:rsidR="008A7B1C">
        <w:rPr>
          <w:rFonts w:ascii="Times New Roman" w:hAnsi="Times New Roman" w:cs="Times New Roman"/>
          <w:sz w:val="28"/>
          <w:szCs w:val="28"/>
        </w:rPr>
        <w:t>ere</w:t>
      </w:r>
      <w:r w:rsidR="0015630E" w:rsidRPr="0068589D">
        <w:rPr>
          <w:rFonts w:ascii="Times New Roman" w:hAnsi="Times New Roman" w:cs="Times New Roman"/>
          <w:sz w:val="28"/>
          <w:szCs w:val="28"/>
        </w:rPr>
        <w:t xml:space="preserve"> also generated using </w:t>
      </w:r>
      <w:proofErr w:type="spellStart"/>
      <w:r w:rsidR="0015630E" w:rsidRPr="0068589D">
        <w:rPr>
          <w:rFonts w:ascii="Times New Roman" w:hAnsi="Times New Roman" w:cs="Times New Roman"/>
          <w:sz w:val="28"/>
          <w:szCs w:val="28"/>
        </w:rPr>
        <w:t>CICFlowMeter</w:t>
      </w:r>
      <w:proofErr w:type="spellEnd"/>
      <w:r w:rsidR="0015630E" w:rsidRPr="0068589D">
        <w:rPr>
          <w:rFonts w:ascii="Times New Roman" w:hAnsi="Times New Roman" w:cs="Times New Roman"/>
          <w:sz w:val="28"/>
          <w:szCs w:val="28"/>
        </w:rPr>
        <w:t xml:space="preserve">, similar classes of artifacts may be present, although this thesis does not independently quantify their prevalence in CICIDS2018. </w:t>
      </w:r>
      <w:proofErr w:type="spellStart"/>
      <w:r w:rsidR="0015630E" w:rsidRPr="0068589D">
        <w:rPr>
          <w:rFonts w:ascii="Times New Roman" w:hAnsi="Times New Roman" w:cs="Times New Roman"/>
          <w:sz w:val="28"/>
          <w:szCs w:val="28"/>
        </w:rPr>
        <w:t>Getman</w:t>
      </w:r>
      <w:proofErr w:type="spellEnd"/>
      <w:r w:rsidR="0015630E" w:rsidRPr="0068589D">
        <w:rPr>
          <w:rFonts w:ascii="Times New Roman" w:hAnsi="Times New Roman" w:cs="Times New Roman"/>
          <w:sz w:val="28"/>
          <w:szCs w:val="28"/>
        </w:rPr>
        <w:t xml:space="preserve"> et al. [1] report that a Random Forest classifier trained on a CICIDS2017 web-attack subset achieves F1 = 0</w:t>
      </w:r>
      <w:r w:rsidR="00947E24">
        <w:rPr>
          <w:rFonts w:ascii="Times New Roman" w:hAnsi="Times New Roman" w:cs="Times New Roman"/>
          <w:sz w:val="28"/>
          <w:szCs w:val="28"/>
        </w:rPr>
        <w:t>,</w:t>
      </w:r>
      <w:r w:rsidR="0015630E" w:rsidRPr="0068589D">
        <w:rPr>
          <w:rFonts w:ascii="Times New Roman" w:hAnsi="Times New Roman" w:cs="Times New Roman"/>
          <w:sz w:val="28"/>
          <w:szCs w:val="28"/>
        </w:rPr>
        <w:t>971 on a validation split but drops to F1 = 0</w:t>
      </w:r>
      <w:r w:rsidR="00947E24">
        <w:rPr>
          <w:rFonts w:ascii="Times New Roman" w:hAnsi="Times New Roman" w:cs="Times New Roman"/>
          <w:sz w:val="28"/>
          <w:szCs w:val="28"/>
        </w:rPr>
        <w:t>,</w:t>
      </w:r>
      <w:r w:rsidR="0015630E" w:rsidRPr="0068589D">
        <w:rPr>
          <w:rFonts w:ascii="Times New Roman" w:hAnsi="Times New Roman" w:cs="Times New Roman"/>
          <w:sz w:val="28"/>
          <w:szCs w:val="28"/>
        </w:rPr>
        <w:t xml:space="preserve">064 on traffic from a real network, attributing the degradation to dataset and environment mismatch and arguing for verifying public datasets against the target deployment environment. </w:t>
      </w:r>
      <w:r w:rsidRPr="0068589D">
        <w:rPr>
          <w:rFonts w:ascii="Times New Roman" w:hAnsi="Times New Roman" w:cs="Times New Roman"/>
          <w:sz w:val="28"/>
          <w:szCs w:val="28"/>
        </w:rPr>
        <w:t xml:space="preserve">Second,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xml:space="preserve"> and similar batch tools compute features only after a flow has fully terminated. In a streaming inference </w:t>
      </w:r>
      <w:r w:rsidR="001F6CE1" w:rsidRPr="0068589D">
        <w:rPr>
          <w:rFonts w:ascii="Times New Roman" w:hAnsi="Times New Roman" w:cs="Times New Roman"/>
          <w:sz w:val="28"/>
          <w:szCs w:val="28"/>
        </w:rPr>
        <w:t>scenario,</w:t>
      </w:r>
      <w:r w:rsidRPr="0068589D">
        <w:rPr>
          <w:rFonts w:ascii="Times New Roman" w:hAnsi="Times New Roman" w:cs="Times New Roman"/>
          <w:sz w:val="28"/>
          <w:szCs w:val="28"/>
        </w:rPr>
        <w:t xml:space="preserve"> a TCP connection in progress cannot be represented by the same feature vector used for training, since bidirectional statistics are undefined before flow closure. Third, </w:t>
      </w:r>
      <w:r w:rsidR="00842363" w:rsidRPr="0068589D">
        <w:rPr>
          <w:rFonts w:ascii="Times New Roman" w:hAnsi="Times New Roman" w:cs="Times New Roman"/>
          <w:sz w:val="28"/>
          <w:szCs w:val="28"/>
        </w:rPr>
        <w:t>to</w:t>
      </w:r>
      <w:r w:rsidRPr="0068589D">
        <w:rPr>
          <w:rFonts w:ascii="Times New Roman" w:hAnsi="Times New Roman" w:cs="Times New Roman"/>
          <w:sz w:val="28"/>
          <w:szCs w:val="28"/>
        </w:rPr>
        <w:t xml:space="preserve"> my knowledge the path from a trained model to a production real-time system is almost never described in the literature: Kafka consumer throughput, model serialization, and feature consistency between training and inference are treated as implementation details rather than research contributions.</w:t>
      </w:r>
    </w:p>
    <w:p w14:paraId="0501155F" w14:textId="20E5AFD0" w:rsidR="00E6465A" w:rsidRPr="0068589D" w:rsidRDefault="008101F5" w:rsidP="005E057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This thesis addresses these problems simultaneously. We use Zeek conn.log as the exclusive feature source, bypassing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xml:space="preserve"> entirely. Zeek is a production-grade, open-source network analysis framework widely used in research and operational </w:t>
      </w:r>
      <w:r w:rsidRPr="0068589D">
        <w:rPr>
          <w:rFonts w:ascii="Times New Roman" w:hAnsi="Times New Roman" w:cs="Times New Roman"/>
          <w:sz w:val="28"/>
          <w:szCs w:val="28"/>
        </w:rPr>
        <w:lastRenderedPageBreak/>
        <w:t xml:space="preserve">security environments. It generates a conn.log record </w:t>
      </w:r>
      <w:r w:rsidR="00947E24">
        <w:rPr>
          <w:rFonts w:ascii="Times New Roman" w:hAnsi="Times New Roman" w:cs="Times New Roman"/>
          <w:sz w:val="28"/>
          <w:szCs w:val="28"/>
        </w:rPr>
        <w:t>in</w:t>
      </w:r>
      <w:r w:rsidRPr="0068589D">
        <w:rPr>
          <w:rFonts w:ascii="Times New Roman" w:hAnsi="Times New Roman" w:cs="Times New Roman"/>
          <w:sz w:val="28"/>
          <w:szCs w:val="28"/>
        </w:rPr>
        <w:t xml:space="preserve"> the moment when connection closes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the same timing and feature set that would be available in a streaming inference scenario. The </w:t>
      </w:r>
      <w:proofErr w:type="spellStart"/>
      <w:r w:rsidRPr="0068589D">
        <w:rPr>
          <w:rFonts w:ascii="Times New Roman" w:hAnsi="Times New Roman" w:cs="Times New Roman"/>
          <w:sz w:val="28"/>
          <w:szCs w:val="28"/>
        </w:rPr>
        <w:t>zeek-kafka</w:t>
      </w:r>
      <w:proofErr w:type="spellEnd"/>
      <w:r w:rsidRPr="0068589D">
        <w:rPr>
          <w:rFonts w:ascii="Times New Roman" w:hAnsi="Times New Roman" w:cs="Times New Roman"/>
          <w:sz w:val="28"/>
          <w:szCs w:val="28"/>
        </w:rPr>
        <w:t xml:space="preserve"> plugin allows Zeek to publish conn.log records to Apache Kafka in real time, providing a natural integration point for a streaming classification pipeline where the same feature extractor operates in both training and inference contexts.</w:t>
      </w:r>
    </w:p>
    <w:p w14:paraId="159D8DC5" w14:textId="787E0E90" w:rsidR="00E6465A" w:rsidRPr="0068589D" w:rsidRDefault="00E6465A" w:rsidP="005E057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As the primary dataset we use CSE-CIC-IDS2018 [10]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one of the most comprehensive publicly available network traffic benchmarks, comprising </w:t>
      </w:r>
      <w:r w:rsidR="00C740C5" w:rsidRPr="0068589D">
        <w:rPr>
          <w:rFonts w:ascii="Times New Roman" w:hAnsi="Times New Roman" w:cs="Times New Roman"/>
          <w:sz w:val="28"/>
          <w:szCs w:val="28"/>
        </w:rPr>
        <w:t>400+</w:t>
      </w:r>
      <w:r w:rsidRPr="0068589D">
        <w:rPr>
          <w:rFonts w:ascii="Times New Roman" w:hAnsi="Times New Roman" w:cs="Times New Roman"/>
          <w:sz w:val="28"/>
          <w:szCs w:val="28"/>
        </w:rPr>
        <w:t xml:space="preserve"> GB of raw packet captures over 10 days with a diverse attack taxonomy: DoS variants, DDoS, brute-force, infiltration, and a botnet. Processing, deduplication, and labeling of this data produces 30</w:t>
      </w:r>
      <w:r w:rsidR="00E61784">
        <w:rPr>
          <w:rFonts w:ascii="Times New Roman" w:hAnsi="Times New Roman" w:cs="Times New Roman"/>
          <w:sz w:val="28"/>
          <w:szCs w:val="28"/>
        </w:rPr>
        <w:t>,</w:t>
      </w:r>
      <w:r w:rsidRPr="0068589D">
        <w:rPr>
          <w:rFonts w:ascii="Times New Roman" w:hAnsi="Times New Roman" w:cs="Times New Roman"/>
          <w:sz w:val="28"/>
          <w:szCs w:val="28"/>
        </w:rPr>
        <w:t xml:space="preserve">8 million labeled network flows. Random Forest,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and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classifiers trained on 12 Zeek conn.log features achieve weighted F1 = 0</w:t>
      </w:r>
      <w:r w:rsidR="00E61784">
        <w:rPr>
          <w:rFonts w:ascii="Times New Roman" w:hAnsi="Times New Roman" w:cs="Times New Roman"/>
          <w:sz w:val="28"/>
          <w:szCs w:val="28"/>
        </w:rPr>
        <w:t>,</w:t>
      </w:r>
      <w:r w:rsidRPr="0068589D">
        <w:rPr>
          <w:rFonts w:ascii="Times New Roman" w:hAnsi="Times New Roman" w:cs="Times New Roman"/>
          <w:sz w:val="28"/>
          <w:szCs w:val="28"/>
        </w:rPr>
        <w:t xml:space="preserve">9947, competitive with published baselines that use 80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xml:space="preserve"> features.</w:t>
      </w:r>
    </w:p>
    <w:p w14:paraId="4D75C4C5" w14:textId="2B7ED216" w:rsidR="00652129" w:rsidRPr="0068589D" w:rsidRDefault="00652129" w:rsidP="005E057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This work targets flow-level near real-time intrusion detection. Classification is performed on a per-flow basis </w:t>
      </w:r>
      <w:r w:rsidR="004F553A">
        <w:rPr>
          <w:rFonts w:ascii="Times New Roman" w:hAnsi="Times New Roman" w:cs="Times New Roman"/>
          <w:sz w:val="28"/>
          <w:szCs w:val="28"/>
        </w:rPr>
        <w:t>in</w:t>
      </w:r>
      <w:r w:rsidRPr="0068589D">
        <w:rPr>
          <w:rFonts w:ascii="Times New Roman" w:hAnsi="Times New Roman" w:cs="Times New Roman"/>
          <w:sz w:val="28"/>
          <w:szCs w:val="28"/>
        </w:rPr>
        <w:t xml:space="preserve"> the moment Zeek emits the corresponding conn.log record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that is, when the underlying TCP/UDP connection closes (or when Zeek's inactivity timeout expires). End-to-end latency from the first packet of a short-lived attack to the first alert is typically 3–5 seconds. Strict packet-level real-time detection (sub-millisecond, in-line traffic decisions) is therefore out of scope</w:t>
      </w:r>
      <w:r w:rsidR="00316D88">
        <w:rPr>
          <w:rFonts w:ascii="Times New Roman" w:hAnsi="Times New Roman" w:cs="Times New Roman"/>
          <w:sz w:val="28"/>
          <w:szCs w:val="28"/>
        </w:rPr>
        <w:t>.</w:t>
      </w:r>
      <w:r w:rsidRPr="0068589D">
        <w:rPr>
          <w:rFonts w:ascii="Times New Roman" w:hAnsi="Times New Roman" w:cs="Times New Roman"/>
          <w:sz w:val="28"/>
          <w:szCs w:val="28"/>
        </w:rPr>
        <w:t xml:space="preserve"> </w:t>
      </w:r>
      <w:r w:rsidR="00316D88">
        <w:rPr>
          <w:rFonts w:ascii="Times New Roman" w:hAnsi="Times New Roman" w:cs="Times New Roman"/>
          <w:sz w:val="28"/>
          <w:szCs w:val="28"/>
        </w:rPr>
        <w:t>T</w:t>
      </w:r>
      <w:r w:rsidRPr="0068589D">
        <w:rPr>
          <w:rFonts w:ascii="Times New Roman" w:hAnsi="Times New Roman" w:cs="Times New Roman"/>
          <w:sz w:val="28"/>
          <w:szCs w:val="28"/>
        </w:rPr>
        <w:t>he term real-time is used throughout this thesis in this flow-level near real-time sense.</w:t>
      </w:r>
    </w:p>
    <w:p w14:paraId="58547124" w14:textId="77777777" w:rsidR="00E6465A" w:rsidRPr="0068589D" w:rsidRDefault="00E6465A" w:rsidP="005E057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contributions of this thesis are:</w:t>
      </w:r>
    </w:p>
    <w:p w14:paraId="3A856338" w14:textId="6C7FA3F4" w:rsidR="00E6465A" w:rsidRPr="00BB2D7E" w:rsidRDefault="00862645" w:rsidP="00BB2D7E">
      <w:pPr>
        <w:pStyle w:val="ListParagraph"/>
        <w:numPr>
          <w:ilvl w:val="0"/>
          <w:numId w:val="13"/>
        </w:numPr>
        <w:spacing w:after="200" w:line="276" w:lineRule="auto"/>
        <w:jc w:val="left"/>
        <w:rPr>
          <w:szCs w:val="28"/>
        </w:rPr>
      </w:pPr>
      <w:r w:rsidRPr="00BB2D7E">
        <w:rPr>
          <w:szCs w:val="28"/>
        </w:rPr>
        <w:t>R</w:t>
      </w:r>
      <w:r w:rsidR="00E6465A" w:rsidRPr="00BB2D7E">
        <w:rPr>
          <w:szCs w:val="28"/>
        </w:rPr>
        <w:t xml:space="preserve">eproducible Zeek-based PCAP processing pipeline for CSE-CIC-IDS2018, including an automated fix for truncated UCAP captures, </w:t>
      </w:r>
      <w:r w:rsidR="00BB2D7E" w:rsidRPr="00BB2D7E">
        <w:rPr>
          <w:szCs w:val="28"/>
        </w:rPr>
        <w:t>producing 30,8 million labeled network flows across 9 classes, including BENIGN and 8 attack classes.</w:t>
      </w:r>
    </w:p>
    <w:p w14:paraId="2A3C3FD3" w14:textId="6BDCF452" w:rsidR="00E6465A" w:rsidRPr="0068589D" w:rsidRDefault="00E6465A" w:rsidP="005E0579">
      <w:pPr>
        <w:numPr>
          <w:ilvl w:val="0"/>
          <w:numId w:val="13"/>
        </w:numPr>
        <w:spacing w:after="200" w:line="276" w:lineRule="auto"/>
        <w:jc w:val="left"/>
        <w:rPr>
          <w:szCs w:val="28"/>
        </w:rPr>
      </w:pPr>
      <w:r w:rsidRPr="0068589D">
        <w:rPr>
          <w:szCs w:val="28"/>
        </w:rPr>
        <w:t>Temporal sliding-window feature engineering: five per-source-IP aggregate statistics</w:t>
      </w:r>
      <w:r w:rsidR="003F75C5">
        <w:rPr>
          <w:szCs w:val="28"/>
        </w:rPr>
        <w:t>,</w:t>
      </w:r>
      <w:r w:rsidRPr="0068589D">
        <w:rPr>
          <w:szCs w:val="28"/>
        </w:rPr>
        <w:t xml:space="preserve"> computed over a 60-second sliding-window that improve </w:t>
      </w:r>
      <w:proofErr w:type="spellStart"/>
      <w:r w:rsidRPr="0068589D">
        <w:rPr>
          <w:szCs w:val="28"/>
        </w:rPr>
        <w:t>XGBoost</w:t>
      </w:r>
      <w:proofErr w:type="spellEnd"/>
      <w:r w:rsidRPr="0068589D">
        <w:rPr>
          <w:szCs w:val="28"/>
        </w:rPr>
        <w:t xml:space="preserve"> macro F1 </w:t>
      </w:r>
      <w:r w:rsidR="009F2877" w:rsidRPr="0068589D">
        <w:rPr>
          <w:szCs w:val="28"/>
        </w:rPr>
        <w:t>from 0</w:t>
      </w:r>
      <w:r w:rsidR="003F75C5">
        <w:rPr>
          <w:szCs w:val="28"/>
        </w:rPr>
        <w:t>,</w:t>
      </w:r>
      <w:r w:rsidR="009F2877" w:rsidRPr="0068589D">
        <w:rPr>
          <w:szCs w:val="28"/>
        </w:rPr>
        <w:t>8613 to 0</w:t>
      </w:r>
      <w:r w:rsidR="003F75C5">
        <w:rPr>
          <w:szCs w:val="28"/>
        </w:rPr>
        <w:t>,</w:t>
      </w:r>
      <w:r w:rsidR="009F2877" w:rsidRPr="0068589D">
        <w:rPr>
          <w:szCs w:val="28"/>
        </w:rPr>
        <w:t>9605 (+9</w:t>
      </w:r>
      <w:r w:rsidR="003F75C5">
        <w:rPr>
          <w:szCs w:val="28"/>
        </w:rPr>
        <w:t>,</w:t>
      </w:r>
      <w:r w:rsidR="009F2877" w:rsidRPr="0068589D">
        <w:rPr>
          <w:szCs w:val="28"/>
        </w:rPr>
        <w:t>9 percentage points)</w:t>
      </w:r>
      <w:r w:rsidRPr="0068589D">
        <w:rPr>
          <w:szCs w:val="28"/>
        </w:rPr>
        <w:t xml:space="preserve"> and </w:t>
      </w:r>
      <w:r w:rsidR="00412401" w:rsidRPr="0068589D">
        <w:rPr>
          <w:szCs w:val="28"/>
        </w:rPr>
        <w:t>enable generalization to attack types absent from the training data</w:t>
      </w:r>
      <w:r w:rsidRPr="0068589D">
        <w:rPr>
          <w:szCs w:val="28"/>
        </w:rPr>
        <w:t>.</w:t>
      </w:r>
    </w:p>
    <w:p w14:paraId="64694B61" w14:textId="2AEC3891" w:rsidR="00E6465A" w:rsidRPr="0068589D" w:rsidRDefault="00236C0B" w:rsidP="005E0579">
      <w:pPr>
        <w:numPr>
          <w:ilvl w:val="0"/>
          <w:numId w:val="13"/>
        </w:numPr>
        <w:spacing w:after="200" w:line="276" w:lineRule="auto"/>
        <w:jc w:val="left"/>
        <w:rPr>
          <w:szCs w:val="28"/>
        </w:rPr>
      </w:pPr>
      <w:r w:rsidRPr="0068589D">
        <w:rPr>
          <w:szCs w:val="28"/>
        </w:rPr>
        <w:t>T</w:t>
      </w:r>
      <w:r w:rsidR="003E250E" w:rsidRPr="0068589D">
        <w:rPr>
          <w:szCs w:val="28"/>
        </w:rPr>
        <w:t xml:space="preserve">wo-layer hybrid detection architecture combining a temporal </w:t>
      </w:r>
      <w:proofErr w:type="spellStart"/>
      <w:r w:rsidR="003E250E" w:rsidRPr="0068589D">
        <w:rPr>
          <w:szCs w:val="28"/>
        </w:rPr>
        <w:t>XGBoost</w:t>
      </w:r>
      <w:proofErr w:type="spellEnd"/>
      <w:r w:rsidR="003E250E" w:rsidRPr="0068589D">
        <w:rPr>
          <w:szCs w:val="28"/>
        </w:rPr>
        <w:t xml:space="preserve"> classifier with the rule engine, achieving </w:t>
      </w:r>
      <w:r w:rsidR="000A709A" w:rsidRPr="0068589D">
        <w:rPr>
          <w:szCs w:val="28"/>
        </w:rPr>
        <w:t>detection of 7 out of 7 tested attack types in the controlled lab testbed described in §4.5</w:t>
      </w:r>
      <w:r w:rsidR="003E250E" w:rsidRPr="0068589D">
        <w:rPr>
          <w:szCs w:val="28"/>
        </w:rPr>
        <w:t xml:space="preserve"> </w:t>
      </w:r>
      <w:r w:rsidR="004B4D79">
        <w:rPr>
          <w:szCs w:val="28"/>
        </w:rPr>
        <w:t>(</w:t>
      </w:r>
      <w:r w:rsidR="003E250E" w:rsidRPr="0068589D">
        <w:rPr>
          <w:szCs w:val="28"/>
        </w:rPr>
        <w:t>compared to 1 out of 7 for the baseline ML model alone</w:t>
      </w:r>
      <w:r w:rsidR="004B4D79">
        <w:rPr>
          <w:szCs w:val="28"/>
        </w:rPr>
        <w:t>)</w:t>
      </w:r>
      <w:r w:rsidR="003E250E" w:rsidRPr="0068589D">
        <w:rPr>
          <w:szCs w:val="28"/>
        </w:rPr>
        <w:t>, despite both models exceeding weighted F1 = 0.994 in offline evaluation. This contrast directly demonstrates that high offline benchmark metrics severely overestimate operational detection capability.</w:t>
      </w:r>
    </w:p>
    <w:p w14:paraId="367DBE40" w14:textId="0F2522FA" w:rsidR="00B40D88" w:rsidRPr="0068589D" w:rsidRDefault="00236C0B" w:rsidP="00172571">
      <w:pPr>
        <w:numPr>
          <w:ilvl w:val="0"/>
          <w:numId w:val="13"/>
        </w:numPr>
        <w:spacing w:after="200" w:line="276" w:lineRule="auto"/>
        <w:jc w:val="left"/>
        <w:rPr>
          <w:szCs w:val="28"/>
        </w:rPr>
      </w:pPr>
      <w:r w:rsidRPr="0068589D">
        <w:rPr>
          <w:szCs w:val="28"/>
        </w:rPr>
        <w:lastRenderedPageBreak/>
        <w:t>N</w:t>
      </w:r>
      <w:r w:rsidR="00E6465A" w:rsidRPr="0068589D">
        <w:rPr>
          <w:szCs w:val="28"/>
        </w:rPr>
        <w:t>egative result: a per-flow autoencoder anomaly detector achieves TPR = 0</w:t>
      </w:r>
      <w:r w:rsidR="00E05B28">
        <w:rPr>
          <w:szCs w:val="28"/>
        </w:rPr>
        <w:t>,</w:t>
      </w:r>
      <w:r w:rsidR="00E6465A" w:rsidRPr="0068589D">
        <w:rPr>
          <w:szCs w:val="28"/>
        </w:rPr>
        <w:t xml:space="preserve">01% on conn.log features, </w:t>
      </w:r>
      <w:r w:rsidR="00172571" w:rsidRPr="0068589D">
        <w:rPr>
          <w:szCs w:val="28"/>
        </w:rPr>
        <w:t>confirming that per-flow conn.log features are insufficient for anomaly detection without temporal context</w:t>
      </w:r>
      <w:r w:rsidR="00E6465A" w:rsidRPr="0068589D">
        <w:rPr>
          <w:szCs w:val="28"/>
        </w:rPr>
        <w:t>.</w:t>
      </w:r>
    </w:p>
    <w:p w14:paraId="10F87A50" w14:textId="7E6392C2" w:rsidR="00E6465A" w:rsidRPr="0068589D" w:rsidRDefault="00236C0B" w:rsidP="005E0579">
      <w:pPr>
        <w:numPr>
          <w:ilvl w:val="0"/>
          <w:numId w:val="13"/>
        </w:numPr>
        <w:spacing w:after="200" w:line="276" w:lineRule="auto"/>
        <w:jc w:val="left"/>
        <w:rPr>
          <w:szCs w:val="28"/>
        </w:rPr>
      </w:pPr>
      <w:r w:rsidRPr="0068589D">
        <w:rPr>
          <w:szCs w:val="28"/>
        </w:rPr>
        <w:t>C</w:t>
      </w:r>
      <w:r w:rsidR="00E6465A" w:rsidRPr="0068589D">
        <w:rPr>
          <w:szCs w:val="28"/>
        </w:rPr>
        <w:t xml:space="preserve">ontainerized end-to-end streaming prototype (Zeek </w:t>
      </w:r>
      <w:r w:rsidR="003A19E3" w:rsidRPr="0068589D">
        <w:rPr>
          <w:szCs w:val="28"/>
        </w:rPr>
        <w:t>-&gt;</w:t>
      </w:r>
      <w:r w:rsidR="00E6465A" w:rsidRPr="0068589D">
        <w:rPr>
          <w:szCs w:val="28"/>
        </w:rPr>
        <w:t xml:space="preserve"> Kafka </w:t>
      </w:r>
      <w:r w:rsidR="003A19E3" w:rsidRPr="0068589D">
        <w:rPr>
          <w:szCs w:val="28"/>
        </w:rPr>
        <w:t>-&gt;</w:t>
      </w:r>
      <w:r w:rsidR="00E6465A" w:rsidRPr="0068589D">
        <w:rPr>
          <w:szCs w:val="28"/>
        </w:rPr>
        <w:t xml:space="preserve"> Spark Structured Streaming) with documented Docker deployment, sustaining 25,000–33,000 flows per second on standard modern hardware.</w:t>
      </w:r>
    </w:p>
    <w:p w14:paraId="6BD2D23B" w14:textId="77777777" w:rsidR="008854CB" w:rsidRPr="0068589D" w:rsidRDefault="0004592C" w:rsidP="005E0579">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The thesis is organized as follows:</w:t>
      </w:r>
    </w:p>
    <w:p w14:paraId="11D7FFC5" w14:textId="77777777" w:rsidR="008854CB" w:rsidRPr="0068589D" w:rsidRDefault="00E6465A" w:rsidP="005E0579">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Chapter 1 reviews related work in intrusion detection systems, benchmark datasets, machine learning methods, temporal feature engineering, and streaming architectures. </w:t>
      </w:r>
    </w:p>
    <w:p w14:paraId="267BF66B" w14:textId="77777777" w:rsidR="008854CB" w:rsidRPr="0068589D" w:rsidRDefault="00E6465A" w:rsidP="005E0579">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Chapter 2 describes the CSE-CIC-IDS2018 dataset, the Zeek-based processing pipeline, flow labeling methodology, and the design of both baseline and temporal feature sets. </w:t>
      </w:r>
    </w:p>
    <w:p w14:paraId="7CA93624" w14:textId="77777777" w:rsidR="008854CB" w:rsidRPr="0068589D" w:rsidRDefault="00E6465A" w:rsidP="005E0579">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Chapter 3 presents model training and offline evaluation, including baseline models, temporal models, and autoencoder experiment. </w:t>
      </w:r>
    </w:p>
    <w:p w14:paraId="30A5FD85" w14:textId="77777777" w:rsidR="00D30B5E" w:rsidRDefault="00E6465A" w:rsidP="005E0579">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Chapter 4 describes the real-time streaming system design, rule engine, and live evaluation against </w:t>
      </w:r>
      <w:r w:rsidR="0033017C">
        <w:rPr>
          <w:rFonts w:ascii="Times New Roman" w:hAnsi="Times New Roman" w:cs="Times New Roman"/>
          <w:sz w:val="28"/>
          <w:szCs w:val="28"/>
        </w:rPr>
        <w:t>7</w:t>
      </w:r>
      <w:r w:rsidRPr="0068589D">
        <w:rPr>
          <w:rFonts w:ascii="Times New Roman" w:hAnsi="Times New Roman" w:cs="Times New Roman"/>
          <w:sz w:val="28"/>
          <w:szCs w:val="28"/>
        </w:rPr>
        <w:t xml:space="preserve"> attack types on a lab testbed. </w:t>
      </w:r>
    </w:p>
    <w:p w14:paraId="028F0A07" w14:textId="53925A7B" w:rsidR="00E6465A" w:rsidRPr="0068589D" w:rsidRDefault="00E6465A" w:rsidP="005E0579">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The thesis concludes with a summary of findings, limitations, and directions for future work.</w:t>
      </w:r>
    </w:p>
    <w:p w14:paraId="0B8CFE69" w14:textId="77777777" w:rsidR="009A2EE5" w:rsidRDefault="009A2EE5" w:rsidP="009A2EE5">
      <w:pPr>
        <w:pStyle w:val="BodyText"/>
        <w:rPr>
          <w:rFonts w:ascii="Times New Roman" w:hAnsi="Times New Roman" w:cs="Times New Roman"/>
          <w:sz w:val="28"/>
          <w:szCs w:val="28"/>
        </w:rPr>
      </w:pPr>
    </w:p>
    <w:p w14:paraId="5E317705" w14:textId="77777777" w:rsidR="0002653E" w:rsidRDefault="0002653E" w:rsidP="009A2EE5">
      <w:pPr>
        <w:pStyle w:val="BodyText"/>
        <w:rPr>
          <w:rFonts w:ascii="Times New Roman" w:hAnsi="Times New Roman" w:cs="Times New Roman"/>
          <w:sz w:val="28"/>
          <w:szCs w:val="28"/>
        </w:rPr>
      </w:pPr>
    </w:p>
    <w:p w14:paraId="49266608" w14:textId="77777777" w:rsidR="0002653E" w:rsidRDefault="0002653E" w:rsidP="009A2EE5">
      <w:pPr>
        <w:pStyle w:val="BodyText"/>
        <w:rPr>
          <w:rFonts w:ascii="Times New Roman" w:hAnsi="Times New Roman" w:cs="Times New Roman"/>
          <w:sz w:val="28"/>
          <w:szCs w:val="28"/>
        </w:rPr>
      </w:pPr>
    </w:p>
    <w:p w14:paraId="0D00B329" w14:textId="77777777" w:rsidR="0002653E" w:rsidRDefault="0002653E" w:rsidP="009A2EE5">
      <w:pPr>
        <w:pStyle w:val="BodyText"/>
        <w:rPr>
          <w:rFonts w:ascii="Times New Roman" w:hAnsi="Times New Roman" w:cs="Times New Roman"/>
          <w:sz w:val="28"/>
          <w:szCs w:val="28"/>
        </w:rPr>
      </w:pPr>
    </w:p>
    <w:p w14:paraId="5AD7D55F" w14:textId="77777777" w:rsidR="0002653E" w:rsidRDefault="0002653E" w:rsidP="009A2EE5">
      <w:pPr>
        <w:pStyle w:val="BodyText"/>
        <w:rPr>
          <w:rFonts w:ascii="Times New Roman" w:hAnsi="Times New Roman" w:cs="Times New Roman"/>
          <w:sz w:val="28"/>
          <w:szCs w:val="28"/>
        </w:rPr>
      </w:pPr>
    </w:p>
    <w:p w14:paraId="78A3C842" w14:textId="77777777" w:rsidR="0002653E" w:rsidRDefault="0002653E" w:rsidP="009A2EE5">
      <w:pPr>
        <w:pStyle w:val="BodyText"/>
        <w:rPr>
          <w:rFonts w:ascii="Times New Roman" w:hAnsi="Times New Roman" w:cs="Times New Roman"/>
          <w:sz w:val="28"/>
          <w:szCs w:val="28"/>
        </w:rPr>
      </w:pPr>
    </w:p>
    <w:p w14:paraId="277364B6" w14:textId="77777777" w:rsidR="0002653E" w:rsidRDefault="0002653E" w:rsidP="009A2EE5">
      <w:pPr>
        <w:pStyle w:val="BodyText"/>
        <w:rPr>
          <w:rFonts w:ascii="Times New Roman" w:hAnsi="Times New Roman" w:cs="Times New Roman"/>
          <w:sz w:val="28"/>
          <w:szCs w:val="28"/>
        </w:rPr>
      </w:pPr>
    </w:p>
    <w:p w14:paraId="135F110A" w14:textId="77777777" w:rsidR="0002653E" w:rsidRDefault="0002653E" w:rsidP="009A2EE5">
      <w:pPr>
        <w:pStyle w:val="BodyText"/>
        <w:rPr>
          <w:rFonts w:ascii="Times New Roman" w:hAnsi="Times New Roman" w:cs="Times New Roman"/>
          <w:sz w:val="28"/>
          <w:szCs w:val="28"/>
        </w:rPr>
      </w:pPr>
    </w:p>
    <w:p w14:paraId="7FD5FADD" w14:textId="77777777" w:rsidR="0002653E" w:rsidRDefault="0002653E" w:rsidP="009A2EE5">
      <w:pPr>
        <w:pStyle w:val="BodyText"/>
        <w:rPr>
          <w:rFonts w:ascii="Times New Roman" w:hAnsi="Times New Roman" w:cs="Times New Roman"/>
          <w:sz w:val="28"/>
          <w:szCs w:val="28"/>
        </w:rPr>
      </w:pPr>
    </w:p>
    <w:p w14:paraId="338150F8" w14:textId="77777777" w:rsidR="0002653E" w:rsidRDefault="0002653E" w:rsidP="009A2EE5">
      <w:pPr>
        <w:pStyle w:val="BodyText"/>
        <w:rPr>
          <w:rFonts w:ascii="Times New Roman" w:hAnsi="Times New Roman" w:cs="Times New Roman"/>
          <w:sz w:val="28"/>
          <w:szCs w:val="28"/>
        </w:rPr>
      </w:pPr>
    </w:p>
    <w:p w14:paraId="7D224555" w14:textId="77777777" w:rsidR="00C5359E" w:rsidRDefault="00C5359E" w:rsidP="009A2EE5">
      <w:pPr>
        <w:pStyle w:val="BodyText"/>
        <w:rPr>
          <w:rFonts w:ascii="Times New Roman" w:hAnsi="Times New Roman" w:cs="Times New Roman"/>
          <w:sz w:val="28"/>
          <w:szCs w:val="28"/>
        </w:rPr>
      </w:pPr>
    </w:p>
    <w:p w14:paraId="4AB02BA3" w14:textId="77777777" w:rsidR="00C5359E" w:rsidRDefault="00C5359E" w:rsidP="009A2EE5">
      <w:pPr>
        <w:pStyle w:val="BodyText"/>
        <w:rPr>
          <w:rFonts w:ascii="Times New Roman" w:hAnsi="Times New Roman" w:cs="Times New Roman"/>
          <w:sz w:val="28"/>
          <w:szCs w:val="28"/>
        </w:rPr>
      </w:pPr>
    </w:p>
    <w:p w14:paraId="4FE2A58D" w14:textId="77777777" w:rsidR="0002653E" w:rsidRPr="0068589D" w:rsidRDefault="0002653E" w:rsidP="009A2EE5">
      <w:pPr>
        <w:pStyle w:val="BodyText"/>
        <w:rPr>
          <w:rFonts w:ascii="Times New Roman" w:hAnsi="Times New Roman" w:cs="Times New Roman"/>
          <w:sz w:val="28"/>
          <w:szCs w:val="28"/>
        </w:rPr>
      </w:pPr>
    </w:p>
    <w:p w14:paraId="2F287BE7" w14:textId="19C67884" w:rsidR="0041709F" w:rsidRDefault="0041709F" w:rsidP="00264472">
      <w:pPr>
        <w:pStyle w:val="Heading1"/>
        <w:jc w:val="center"/>
        <w:rPr>
          <w:rFonts w:eastAsiaTheme="majorEastAsia"/>
          <w:sz w:val="28"/>
          <w:szCs w:val="28"/>
          <w:lang w:eastAsia="en-US" w:bidi="ar-SA"/>
        </w:rPr>
      </w:pPr>
      <w:bookmarkStart w:id="3" w:name="literature-review"/>
      <w:bookmarkStart w:id="4" w:name="_Toc230121729"/>
      <w:r w:rsidRPr="0068589D">
        <w:rPr>
          <w:rFonts w:eastAsiaTheme="majorEastAsia"/>
          <w:sz w:val="28"/>
          <w:szCs w:val="28"/>
          <w:lang w:eastAsia="en-US" w:bidi="ar-SA"/>
        </w:rPr>
        <w:lastRenderedPageBreak/>
        <w:t>Chapter 1: Literature Review</w:t>
      </w:r>
      <w:bookmarkEnd w:id="3"/>
      <w:bookmarkEnd w:id="4"/>
    </w:p>
    <w:p w14:paraId="0034AC93" w14:textId="77777777" w:rsidR="0002653E" w:rsidRPr="0002653E" w:rsidRDefault="0002653E" w:rsidP="0002653E">
      <w:pPr>
        <w:rPr>
          <w:lang w:eastAsia="en-US" w:bidi="ar-SA"/>
        </w:rPr>
      </w:pPr>
    </w:p>
    <w:p w14:paraId="3F262795" w14:textId="77777777" w:rsidR="0041709F" w:rsidRPr="0068589D" w:rsidRDefault="0041709F" w:rsidP="00913070">
      <w:pPr>
        <w:pStyle w:val="Heading2"/>
        <w:rPr>
          <w:rFonts w:eastAsiaTheme="majorEastAsia"/>
          <w:sz w:val="28"/>
          <w:szCs w:val="28"/>
          <w:lang w:eastAsia="en-US" w:bidi="ar-SA"/>
        </w:rPr>
      </w:pPr>
      <w:bookmarkStart w:id="5" w:name="intrusion-detection-systems"/>
      <w:bookmarkStart w:id="6" w:name="_Toc230121730"/>
      <w:r w:rsidRPr="0068589D">
        <w:rPr>
          <w:rFonts w:eastAsiaTheme="majorEastAsia"/>
          <w:sz w:val="28"/>
          <w:szCs w:val="28"/>
          <w:lang w:eastAsia="en-US" w:bidi="ar-SA"/>
        </w:rPr>
        <w:t>1.1 Intrusion Detection Systems</w:t>
      </w:r>
      <w:bookmarkEnd w:id="5"/>
      <w:bookmarkEnd w:id="6"/>
    </w:p>
    <w:p w14:paraId="35C950BA" w14:textId="53731ADD" w:rsidR="0041709F" w:rsidRPr="0068589D" w:rsidRDefault="0041709F" w:rsidP="005B7B87">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An Intrusion Detection System (IDS) is a software or hardware component that monitors network traffic or host activity for evidence of policy violations, unauthorized access, or malicious behavior. The concept was first </w:t>
      </w:r>
      <w:r w:rsidR="004520D2">
        <w:rPr>
          <w:rFonts w:ascii="Times New Roman" w:hAnsi="Times New Roman" w:cs="Times New Roman"/>
          <w:sz w:val="28"/>
          <w:szCs w:val="28"/>
        </w:rPr>
        <w:t>described</w:t>
      </w:r>
      <w:r w:rsidRPr="0068589D">
        <w:rPr>
          <w:rFonts w:ascii="Times New Roman" w:hAnsi="Times New Roman" w:cs="Times New Roman"/>
          <w:sz w:val="28"/>
          <w:szCs w:val="28"/>
        </w:rPr>
        <w:t xml:space="preserve"> in Anderson’s 1980 technical report for the U.S. Air Force [2], which proposed automated audit trail analysis as a security control. Denning [3] subsequently formalized an anomaly-based detection model based on statistical profiles of user behavior, laying the theoretical foundation for statistical IDS research that continues to the present day.</w:t>
      </w:r>
    </w:p>
    <w:p w14:paraId="072AC1FF" w14:textId="0A819B46"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Modern IDSs are classified along two orthogonal dimensions. The first distinguishes Host-based IDS (HIDS) from Network-based IDS (NIDS): HIDS analyzes system calls, file integrity, and process behavior on individual hosts, while NIDS passively observes network traffic at </w:t>
      </w:r>
      <w:r w:rsidR="000A0000">
        <w:rPr>
          <w:rFonts w:ascii="Times New Roman" w:hAnsi="Times New Roman" w:cs="Times New Roman"/>
          <w:sz w:val="28"/>
          <w:szCs w:val="28"/>
        </w:rPr>
        <w:t>important</w:t>
      </w:r>
      <w:r w:rsidRPr="0068589D">
        <w:rPr>
          <w:rFonts w:ascii="Times New Roman" w:hAnsi="Times New Roman" w:cs="Times New Roman"/>
          <w:sz w:val="28"/>
          <w:szCs w:val="28"/>
        </w:rPr>
        <w:t xml:space="preserve"> points</w:t>
      </w:r>
      <w:r w:rsidR="00607CC9">
        <w:rPr>
          <w:rFonts w:ascii="Times New Roman" w:hAnsi="Times New Roman" w:cs="Times New Roman"/>
          <w:sz w:val="28"/>
          <w:szCs w:val="28"/>
        </w:rPr>
        <w:t>,</w:t>
      </w:r>
      <w:r w:rsidRPr="0068589D">
        <w:rPr>
          <w:rFonts w:ascii="Times New Roman" w:hAnsi="Times New Roman" w:cs="Times New Roman"/>
          <w:sz w:val="28"/>
          <w:szCs w:val="28"/>
        </w:rPr>
        <w:t xml:space="preserve"> such as router interfaces or core switch span ports. This thesis focuses exclusively on NIDS, since network-level monitoring can protect heterogeneous device fleets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including IoT devices, embedded systems, and legacy hardware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without requiring agents installed on each endpoint.</w:t>
      </w:r>
    </w:p>
    <w:p w14:paraId="0E60FF9F" w14:textId="481CF2F8"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second dimension distinguishes signature-based detection from anomaly-based detection. Signature systems, exemplified by Snort [4] and Suricata [5], match traffic against databases of known attack patterns represented as rule sets. They achieve near-zero false positive rates on known threats but cannot detect novel attacks or zero-day exploits. Anomaly systems build a model of normal behavior and flag deviations</w:t>
      </w:r>
      <w:r w:rsidR="00316D88">
        <w:rPr>
          <w:rFonts w:ascii="Times New Roman" w:hAnsi="Times New Roman" w:cs="Times New Roman"/>
          <w:sz w:val="28"/>
          <w:szCs w:val="28"/>
        </w:rPr>
        <w:t>:</w:t>
      </w:r>
      <w:r w:rsidRPr="0068589D">
        <w:rPr>
          <w:rFonts w:ascii="Times New Roman" w:hAnsi="Times New Roman" w:cs="Times New Roman"/>
          <w:sz w:val="28"/>
          <w:szCs w:val="28"/>
        </w:rPr>
        <w:t xml:space="preserve"> they can in principle detect previously unseen attack patterns but are historically prone to high false positive rates when legitimate traffic changes. Machine learning-based anomaly detection, trained on labeled examples of both benign and malicious traffic, occupies a middle ground: it generalizes beyond fixed signatures while benefiting from the supervision signal of labeled data.</w:t>
      </w:r>
    </w:p>
    <w:p w14:paraId="3A3B4224" w14:textId="05EE50AC"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Commercial NIDS products have converged on hybrid architectures. Cisco </w:t>
      </w:r>
      <w:proofErr w:type="spellStart"/>
      <w:r w:rsidRPr="0068589D">
        <w:rPr>
          <w:rFonts w:ascii="Times New Roman" w:hAnsi="Times New Roman" w:cs="Times New Roman"/>
          <w:sz w:val="28"/>
          <w:szCs w:val="28"/>
        </w:rPr>
        <w:t>Stealthwatch</w:t>
      </w:r>
      <w:proofErr w:type="spellEnd"/>
      <w:r w:rsidRPr="0068589D">
        <w:rPr>
          <w:rFonts w:ascii="Times New Roman" w:hAnsi="Times New Roman" w:cs="Times New Roman"/>
          <w:sz w:val="28"/>
          <w:szCs w:val="28"/>
        </w:rPr>
        <w:t xml:space="preserve">, Darktrace, and similar platforms combine rule-based detection with behavioral analytics powered by machine learning. The academic literature, however, has focused predominantly on benchmark evaluation of classification algorithms, leaving deployment architecture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including feature extraction pipelines, streaming infrastructure, and real-time latency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as an open engineering problem. This thesis directly addresses that gap.</w:t>
      </w:r>
    </w:p>
    <w:p w14:paraId="0E652E95" w14:textId="77777777" w:rsidR="0041709F" w:rsidRPr="0068589D" w:rsidRDefault="0041709F" w:rsidP="00913070">
      <w:pPr>
        <w:pStyle w:val="Heading2"/>
        <w:rPr>
          <w:rFonts w:eastAsiaTheme="majorEastAsia"/>
          <w:sz w:val="28"/>
          <w:szCs w:val="28"/>
          <w:lang w:eastAsia="en-US" w:bidi="ar-SA"/>
        </w:rPr>
      </w:pPr>
      <w:bookmarkStart w:id="7" w:name="X4ddf00406765a24299298a147f0d279eed5af2d"/>
      <w:bookmarkStart w:id="8" w:name="_Toc230121731"/>
      <w:r w:rsidRPr="0068589D">
        <w:rPr>
          <w:rFonts w:eastAsiaTheme="majorEastAsia"/>
          <w:sz w:val="28"/>
          <w:szCs w:val="28"/>
          <w:lang w:eastAsia="en-US" w:bidi="ar-SA"/>
        </w:rPr>
        <w:lastRenderedPageBreak/>
        <w:t>1.2 Benchmark Datasets for Network Intrusion Detection</w:t>
      </w:r>
      <w:bookmarkEnd w:id="7"/>
      <w:bookmarkEnd w:id="8"/>
    </w:p>
    <w:p w14:paraId="5AB8B2E3" w14:textId="77777777" w:rsidR="0041709F" w:rsidRPr="0068589D" w:rsidRDefault="0041709F" w:rsidP="005B7B87">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The availability of labeled network traffic datasets is a prerequisite for reproducible research on machine learning-based NIDS. The field has progressed through several generations of benchmarks, each addressing limitations of its predecessors.</w:t>
      </w:r>
    </w:p>
    <w:p w14:paraId="7AB3A779" w14:textId="06AC07B2"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KDD Cup 1999 dataset [6] dominated the field for over a decade. Derived from the DARPA 1998 network simulation, it contains approximately 5 million labeled connection records. </w:t>
      </w:r>
      <w:proofErr w:type="spellStart"/>
      <w:r w:rsidRPr="0068589D">
        <w:rPr>
          <w:rFonts w:ascii="Times New Roman" w:hAnsi="Times New Roman" w:cs="Times New Roman"/>
          <w:sz w:val="28"/>
          <w:szCs w:val="28"/>
        </w:rPr>
        <w:t>Tavallaee</w:t>
      </w:r>
      <w:proofErr w:type="spellEnd"/>
      <w:r w:rsidRPr="0068589D">
        <w:rPr>
          <w:rFonts w:ascii="Times New Roman" w:hAnsi="Times New Roman" w:cs="Times New Roman"/>
          <w:sz w:val="28"/>
          <w:szCs w:val="28"/>
        </w:rPr>
        <w:t xml:space="preserve"> et al. [7] identified fundamental flaws: 78% of training instances are exact duplicates, two probe attack types account for 98% of test instances, and the network simulation does not reflect realistic traffic patterns. The NSL-KDD dataset [7] removed duplicates but retained simulation artifacts.</w:t>
      </w:r>
    </w:p>
    <w:p w14:paraId="592CB435" w14:textId="27BE6415"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UNSW-NB15 [8], created at the University of New South Wales, offered a more realistic simulation using commercial traffic generation tools and labeled nine attack families. While methodologically improved, it remained a controlled simulation. The CICIDS2017 [9] and CSE-CIC-IDS2018 [10] datasets, produced by the Canadian Institute for Cybersecurity, represent the current state of the art: they were generated on large, emulated networks with detailed attack schedules against known target machines, providing both raw PCAP files and pre-computed feature vectors.</w:t>
      </w:r>
    </w:p>
    <w:p w14:paraId="230A3AC9" w14:textId="7F499E53"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CSE-CIC-IDS2018 is the largest and most comprehensive of these datasets. It spans 10 days (February 14 to March 2, 2018) on an AWS-hosted emulated network with 500 Windows machines organized as desktops, file servers, and Ubuntu attack server. Attack types include DoS variants (Hulk,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xml:space="preserve">), DDoS (HOIC, LOIC-UDP), brute-force attacks (FTP, SSH), infiltration, web attacks (SQL injection, XSS brute-force), and a botnet. Raw PCAP files </w:t>
      </w:r>
      <w:r w:rsidR="002C0935">
        <w:rPr>
          <w:rFonts w:ascii="Times New Roman" w:hAnsi="Times New Roman" w:cs="Times New Roman"/>
          <w:sz w:val="28"/>
          <w:szCs w:val="28"/>
        </w:rPr>
        <w:t xml:space="preserve">with </w:t>
      </w:r>
      <w:r w:rsidRPr="0068589D">
        <w:rPr>
          <w:rFonts w:ascii="Times New Roman" w:hAnsi="Times New Roman" w:cs="Times New Roman"/>
          <w:sz w:val="28"/>
          <w:szCs w:val="28"/>
        </w:rPr>
        <w:t xml:space="preserve">total </w:t>
      </w:r>
      <w:r w:rsidR="002C0935">
        <w:rPr>
          <w:rFonts w:ascii="Times New Roman" w:hAnsi="Times New Roman" w:cs="Times New Roman"/>
          <w:sz w:val="28"/>
          <w:szCs w:val="28"/>
        </w:rPr>
        <w:t xml:space="preserve">size </w:t>
      </w:r>
      <w:r w:rsidR="00C740C5" w:rsidRPr="0068589D">
        <w:rPr>
          <w:rFonts w:ascii="Times New Roman" w:hAnsi="Times New Roman" w:cs="Times New Roman"/>
          <w:sz w:val="28"/>
          <w:szCs w:val="28"/>
        </w:rPr>
        <w:t>400+</w:t>
      </w:r>
      <w:r w:rsidRPr="0068589D">
        <w:rPr>
          <w:rFonts w:ascii="Times New Roman" w:hAnsi="Times New Roman" w:cs="Times New Roman"/>
          <w:sz w:val="28"/>
          <w:szCs w:val="28"/>
        </w:rPr>
        <w:t xml:space="preserve"> GB and are available </w:t>
      </w:r>
      <w:r w:rsidR="00C92397">
        <w:rPr>
          <w:rFonts w:ascii="Times New Roman" w:hAnsi="Times New Roman" w:cs="Times New Roman"/>
          <w:sz w:val="28"/>
          <w:szCs w:val="28"/>
        </w:rPr>
        <w:t>at</w:t>
      </w:r>
      <w:r w:rsidRPr="0068589D">
        <w:rPr>
          <w:rFonts w:ascii="Times New Roman" w:hAnsi="Times New Roman" w:cs="Times New Roman"/>
          <w:sz w:val="28"/>
          <w:szCs w:val="28"/>
        </w:rPr>
        <w:t xml:space="preserve"> AWS S3.</w:t>
      </w:r>
    </w:p>
    <w:p w14:paraId="5A7DE937" w14:textId="74263C03" w:rsidR="0041709F" w:rsidRDefault="00FC6B9A"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A critical limitation of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xml:space="preserve">-derived CIC datasets is the reliability of extracted flow features. </w:t>
      </w:r>
      <w:proofErr w:type="spellStart"/>
      <w:r w:rsidRPr="0068589D">
        <w:rPr>
          <w:rFonts w:ascii="Times New Roman" w:hAnsi="Times New Roman" w:cs="Times New Roman"/>
          <w:sz w:val="28"/>
          <w:szCs w:val="28"/>
        </w:rPr>
        <w:t>Getman</w:t>
      </w:r>
      <w:proofErr w:type="spellEnd"/>
      <w:r w:rsidRPr="0068589D">
        <w:rPr>
          <w:rFonts w:ascii="Times New Roman" w:hAnsi="Times New Roman" w:cs="Times New Roman"/>
          <w:sz w:val="28"/>
          <w:szCs w:val="28"/>
        </w:rPr>
        <w:t xml:space="preserve"> et al. [1] report several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xml:space="preserve"> implementation issues, including </w:t>
      </w:r>
      <w:proofErr w:type="gramStart"/>
      <w:r w:rsidRPr="0068589D">
        <w:rPr>
          <w:rFonts w:ascii="Times New Roman" w:hAnsi="Times New Roman" w:cs="Times New Roman"/>
          <w:sz w:val="28"/>
          <w:szCs w:val="28"/>
        </w:rPr>
        <w:t>double-counting</w:t>
      </w:r>
      <w:proofErr w:type="gramEnd"/>
      <w:r w:rsidRPr="0068589D">
        <w:rPr>
          <w:rFonts w:ascii="Times New Roman" w:hAnsi="Times New Roman" w:cs="Times New Roman"/>
          <w:sz w:val="28"/>
          <w:szCs w:val="28"/>
        </w:rPr>
        <w:t xml:space="preserve"> of the first packet in Packet Length statistics, premature TCP session termination on the first FIN packet, duplicated </w:t>
      </w:r>
      <w:proofErr w:type="spellStart"/>
      <w:r w:rsidRPr="0068589D">
        <w:rPr>
          <w:rFonts w:ascii="Times New Roman" w:hAnsi="Times New Roman" w:cs="Times New Roman"/>
          <w:sz w:val="28"/>
          <w:szCs w:val="28"/>
        </w:rPr>
        <w:t>Fwd</w:t>
      </w:r>
      <w:proofErr w:type="spellEnd"/>
      <w:r w:rsidRPr="0068589D">
        <w:rPr>
          <w:rFonts w:ascii="Times New Roman" w:hAnsi="Times New Roman" w:cs="Times New Roman"/>
          <w:sz w:val="28"/>
          <w:szCs w:val="28"/>
        </w:rPr>
        <w:t xml:space="preserve"> Header Length, incorrect TCP packet length calculation due to Ethernet padding, and inconsistent Packet Length Mean / Average Packet Size calculations. Engelen et al. [11] independently analyze CICIDS2017 and identify problems in traffic generation, flow construction, feature extraction, and labelling, including TCP appendices caused by premature flow termination that account for 25</w:t>
      </w:r>
      <w:r w:rsidR="00074F8F">
        <w:rPr>
          <w:rFonts w:ascii="Times New Roman" w:hAnsi="Times New Roman" w:cs="Times New Roman"/>
          <w:sz w:val="28"/>
          <w:szCs w:val="28"/>
        </w:rPr>
        <w:t>,</w:t>
      </w:r>
      <w:r w:rsidRPr="0068589D">
        <w:rPr>
          <w:rFonts w:ascii="Times New Roman" w:hAnsi="Times New Roman" w:cs="Times New Roman"/>
          <w:sz w:val="28"/>
          <w:szCs w:val="28"/>
        </w:rPr>
        <w:t>9% of CICIDS2017 flow records.</w:t>
      </w:r>
      <w:r w:rsidR="00C80331">
        <w:rPr>
          <w:rFonts w:ascii="Times New Roman" w:hAnsi="Times New Roman" w:cs="Times New Roman"/>
          <w:sz w:val="28"/>
          <w:szCs w:val="28"/>
        </w:rPr>
        <w:t xml:space="preserve"> </w:t>
      </w:r>
      <w:r w:rsidRPr="0068589D">
        <w:rPr>
          <w:rFonts w:ascii="Times New Roman" w:hAnsi="Times New Roman" w:cs="Times New Roman"/>
          <w:sz w:val="28"/>
          <w:szCs w:val="28"/>
        </w:rPr>
        <w:t xml:space="preserve">Russian-language practitioner summary [32] additionally lists </w:t>
      </w:r>
      <w:proofErr w:type="spellStart"/>
      <w:r w:rsidRPr="0068589D">
        <w:rPr>
          <w:rFonts w:ascii="Times New Roman" w:hAnsi="Times New Roman" w:cs="Times New Roman"/>
          <w:sz w:val="28"/>
          <w:szCs w:val="28"/>
        </w:rPr>
        <w:t>NaN</w:t>
      </w:r>
      <w:proofErr w:type="spellEnd"/>
      <w:r w:rsidRPr="0068589D">
        <w:rPr>
          <w:rFonts w:ascii="Times New Roman" w:hAnsi="Times New Roman" w:cs="Times New Roman"/>
          <w:sz w:val="28"/>
          <w:szCs w:val="28"/>
        </w:rPr>
        <w:t xml:space="preserve">/Inf values in the Flow Bytes/s and Flow Packets/s features and a </w:t>
      </w:r>
      <w:proofErr w:type="spellStart"/>
      <w:r w:rsidRPr="0068589D">
        <w:rPr>
          <w:rFonts w:ascii="Times New Roman" w:hAnsi="Times New Roman" w:cs="Times New Roman"/>
          <w:sz w:val="28"/>
          <w:szCs w:val="28"/>
        </w:rPr>
        <w:t>flowTimeout</w:t>
      </w:r>
      <w:proofErr w:type="spellEnd"/>
      <w:r w:rsidRPr="0068589D">
        <w:rPr>
          <w:rFonts w:ascii="Times New Roman" w:hAnsi="Times New Roman" w:cs="Times New Roman"/>
          <w:sz w:val="28"/>
          <w:szCs w:val="28"/>
        </w:rPr>
        <w:t xml:space="preserve"> mismatch between the implementation (120 s) and the tool documentation (600 s). Models trained on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xml:space="preserve">-extracted </w:t>
      </w:r>
      <w:r w:rsidRPr="0068589D">
        <w:rPr>
          <w:rFonts w:ascii="Times New Roman" w:hAnsi="Times New Roman" w:cs="Times New Roman"/>
          <w:sz w:val="28"/>
          <w:szCs w:val="28"/>
        </w:rPr>
        <w:lastRenderedPageBreak/>
        <w:t>CICIDS2017 features achieve F1 = 0</w:t>
      </w:r>
      <w:r w:rsidR="00C80331">
        <w:rPr>
          <w:rFonts w:ascii="Times New Roman" w:hAnsi="Times New Roman" w:cs="Times New Roman"/>
          <w:sz w:val="28"/>
          <w:szCs w:val="28"/>
        </w:rPr>
        <w:t>,</w:t>
      </w:r>
      <w:r w:rsidRPr="0068589D">
        <w:rPr>
          <w:rFonts w:ascii="Times New Roman" w:hAnsi="Times New Roman" w:cs="Times New Roman"/>
          <w:sz w:val="28"/>
          <w:szCs w:val="28"/>
        </w:rPr>
        <w:t>971 on a validation split but drop to F1 = 0</w:t>
      </w:r>
      <w:r w:rsidR="00C80331">
        <w:rPr>
          <w:rFonts w:ascii="Times New Roman" w:hAnsi="Times New Roman" w:cs="Times New Roman"/>
          <w:sz w:val="28"/>
          <w:szCs w:val="28"/>
        </w:rPr>
        <w:t>,</w:t>
      </w:r>
      <w:r w:rsidRPr="0068589D">
        <w:rPr>
          <w:rFonts w:ascii="Times New Roman" w:hAnsi="Times New Roman" w:cs="Times New Roman"/>
          <w:sz w:val="28"/>
          <w:szCs w:val="28"/>
        </w:rPr>
        <w:t>064 on traffic from a real network [1]</w:t>
      </w:r>
      <w:r w:rsidR="00316D88">
        <w:rPr>
          <w:rFonts w:ascii="Times New Roman" w:hAnsi="Times New Roman" w:cs="Times New Roman"/>
          <w:sz w:val="28"/>
          <w:szCs w:val="28"/>
        </w:rPr>
        <w:t>.</w:t>
      </w:r>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Getman</w:t>
      </w:r>
      <w:proofErr w:type="spellEnd"/>
      <w:r w:rsidRPr="0068589D">
        <w:rPr>
          <w:rFonts w:ascii="Times New Roman" w:hAnsi="Times New Roman" w:cs="Times New Roman"/>
          <w:sz w:val="28"/>
          <w:szCs w:val="28"/>
        </w:rPr>
        <w:t xml:space="preserve"> et al. attribute this degradation to a combination of dataset and environment mismatch. </w:t>
      </w:r>
      <w:r w:rsidR="00F65F44" w:rsidRPr="0068589D">
        <w:rPr>
          <w:rFonts w:ascii="Times New Roman" w:hAnsi="Times New Roman" w:cs="Times New Roman"/>
          <w:sz w:val="28"/>
          <w:szCs w:val="28"/>
        </w:rPr>
        <w:t xml:space="preserve">Because CICIDS2018 was also generated using </w:t>
      </w:r>
      <w:proofErr w:type="spellStart"/>
      <w:r w:rsidR="00F65F44" w:rsidRPr="0068589D">
        <w:rPr>
          <w:rFonts w:ascii="Times New Roman" w:hAnsi="Times New Roman" w:cs="Times New Roman"/>
          <w:sz w:val="28"/>
          <w:szCs w:val="28"/>
        </w:rPr>
        <w:t>CICFlowMeter</w:t>
      </w:r>
      <w:proofErr w:type="spellEnd"/>
      <w:r w:rsidR="00F65F44" w:rsidRPr="0068589D">
        <w:rPr>
          <w:rFonts w:ascii="Times New Roman" w:hAnsi="Times New Roman" w:cs="Times New Roman"/>
          <w:sz w:val="28"/>
          <w:szCs w:val="28"/>
        </w:rPr>
        <w:t>, similar classes of artifacts may be present, although this thesis does not independently quantify their prevalence in CICIDS2018</w:t>
      </w:r>
      <w:r w:rsidR="00486EE5" w:rsidRPr="0068589D">
        <w:rPr>
          <w:rFonts w:ascii="Times New Roman" w:hAnsi="Times New Roman" w:cs="Times New Roman"/>
          <w:sz w:val="28"/>
          <w:szCs w:val="28"/>
        </w:rPr>
        <w:t xml:space="preserve">. </w:t>
      </w:r>
      <w:r w:rsidR="0041709F" w:rsidRPr="0068589D">
        <w:rPr>
          <w:rFonts w:ascii="Times New Roman" w:hAnsi="Times New Roman" w:cs="Times New Roman"/>
          <w:sz w:val="28"/>
          <w:szCs w:val="28"/>
        </w:rPr>
        <w:t xml:space="preserve">These findings motivate our decision to bypass </w:t>
      </w:r>
      <w:proofErr w:type="spellStart"/>
      <w:r w:rsidR="0041709F" w:rsidRPr="0068589D">
        <w:rPr>
          <w:rFonts w:ascii="Times New Roman" w:hAnsi="Times New Roman" w:cs="Times New Roman"/>
          <w:sz w:val="28"/>
          <w:szCs w:val="28"/>
        </w:rPr>
        <w:t>CICFlowMeter</w:t>
      </w:r>
      <w:proofErr w:type="spellEnd"/>
      <w:r w:rsidR="0041709F" w:rsidRPr="0068589D">
        <w:rPr>
          <w:rFonts w:ascii="Times New Roman" w:hAnsi="Times New Roman" w:cs="Times New Roman"/>
          <w:sz w:val="28"/>
          <w:szCs w:val="28"/>
        </w:rPr>
        <w:t xml:space="preserve"> entirely and extract features directly from Zeek conn.log.</w:t>
      </w:r>
    </w:p>
    <w:p w14:paraId="189C377A" w14:textId="77777777" w:rsidR="00870A83" w:rsidRPr="0068589D" w:rsidRDefault="00870A83" w:rsidP="005B7B87">
      <w:pPr>
        <w:pStyle w:val="BodyText"/>
        <w:spacing w:line="276" w:lineRule="auto"/>
        <w:rPr>
          <w:rFonts w:ascii="Times New Roman" w:hAnsi="Times New Roman" w:cs="Times New Roman"/>
          <w:sz w:val="28"/>
          <w:szCs w:val="28"/>
        </w:rPr>
      </w:pPr>
    </w:p>
    <w:p w14:paraId="2B68C5AA" w14:textId="77777777" w:rsidR="0041709F" w:rsidRPr="0068589D" w:rsidRDefault="0041709F" w:rsidP="00913070">
      <w:pPr>
        <w:pStyle w:val="Heading2"/>
        <w:rPr>
          <w:rFonts w:eastAsiaTheme="majorEastAsia"/>
          <w:sz w:val="28"/>
          <w:szCs w:val="28"/>
          <w:lang w:eastAsia="en-US" w:bidi="ar-SA"/>
        </w:rPr>
      </w:pPr>
      <w:bookmarkStart w:id="9" w:name="X0f688c46b81b1795ac4947d1916b3a201952522"/>
      <w:bookmarkStart w:id="10" w:name="_Toc230121732"/>
      <w:r w:rsidRPr="0068589D">
        <w:rPr>
          <w:rFonts w:eastAsiaTheme="majorEastAsia"/>
          <w:sz w:val="28"/>
          <w:szCs w:val="28"/>
          <w:lang w:eastAsia="en-US" w:bidi="ar-SA"/>
        </w:rPr>
        <w:t>1.3 Machine Learning Approaches for Network Intrusion Detection</w:t>
      </w:r>
      <w:bookmarkEnd w:id="9"/>
      <w:bookmarkEnd w:id="10"/>
    </w:p>
    <w:p w14:paraId="6D73C6B3" w14:textId="77777777" w:rsidR="0041709F" w:rsidRPr="0068589D" w:rsidRDefault="0041709F" w:rsidP="005B7B87">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The application of machine learning to network intrusion detection has a history spanning three decades. Early work in the 1990s explored neural networks and decision trees on the KDD dataset, establishing a tradition of classification-based evaluation that persists today. This section surveys the methodological landscape relevant to this thesis.</w:t>
      </w:r>
    </w:p>
    <w:p w14:paraId="0D9AA6DC" w14:textId="5ECC3892"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Classical supervised learning methods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decision trees, naive Bayes, k-nearest neighbors, and support vector machines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were systematically compared on KDD99 throughout the 2000s. Ensemble methods emerged as consistently stronger performers in the 2010s. Random Forest [12] in particular became a standard baseline due to its resistance to irrelevant features, interpretable feature importances, and competitive accuracy without extensive hyperparameter tuning. Gradient boosting implementations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AdaBoost,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[13],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[14]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match or exceed Random Forest performance on most benchmark tasks at lower inference cost.</w:t>
      </w:r>
    </w:p>
    <w:p w14:paraId="00FFF3B5" w14:textId="3746C50C"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CICIDS2017 and CICIDS2018 benchmarks attracted substantial attention from the machine learning community. </w:t>
      </w:r>
      <w:r w:rsidR="006A196A" w:rsidRPr="006A196A">
        <w:rPr>
          <w:rFonts w:ascii="Times New Roman" w:hAnsi="Times New Roman" w:cs="Times New Roman"/>
          <w:sz w:val="28"/>
          <w:szCs w:val="28"/>
        </w:rPr>
        <w:t xml:space="preserve">Leevy and </w:t>
      </w:r>
      <w:proofErr w:type="spellStart"/>
      <w:r w:rsidR="006A196A" w:rsidRPr="006A196A">
        <w:rPr>
          <w:rFonts w:ascii="Times New Roman" w:hAnsi="Times New Roman" w:cs="Times New Roman"/>
          <w:sz w:val="28"/>
          <w:szCs w:val="28"/>
        </w:rPr>
        <w:t>Khoshgoftaar</w:t>
      </w:r>
      <w:proofErr w:type="spellEnd"/>
      <w:r w:rsidR="006A196A" w:rsidRPr="006A196A">
        <w:rPr>
          <w:rFonts w:ascii="Times New Roman" w:hAnsi="Times New Roman" w:cs="Times New Roman"/>
          <w:sz w:val="28"/>
          <w:szCs w:val="28"/>
        </w:rPr>
        <w:t xml:space="preserve"> [15] systematically surveyed intrusion detection models based on CSE-CIC-IDS2018 and reported that tree-based ensemble methods such as Random Forest and </w:t>
      </w:r>
      <w:proofErr w:type="spellStart"/>
      <w:r w:rsidR="006A196A" w:rsidRPr="006A196A">
        <w:rPr>
          <w:rFonts w:ascii="Times New Roman" w:hAnsi="Times New Roman" w:cs="Times New Roman"/>
          <w:sz w:val="28"/>
          <w:szCs w:val="28"/>
        </w:rPr>
        <w:t>XGBoost</w:t>
      </w:r>
      <w:proofErr w:type="spellEnd"/>
      <w:r w:rsidR="006A196A" w:rsidRPr="006A196A">
        <w:rPr>
          <w:rFonts w:ascii="Times New Roman" w:hAnsi="Times New Roman" w:cs="Times New Roman"/>
          <w:sz w:val="28"/>
          <w:szCs w:val="28"/>
        </w:rPr>
        <w:t xml:space="preserve"> achieved some of the strongest weighted F1-scores</w:t>
      </w:r>
      <w:r w:rsidRPr="0068589D">
        <w:rPr>
          <w:rFonts w:ascii="Times New Roman" w:hAnsi="Times New Roman" w:cs="Times New Roman"/>
          <w:sz w:val="28"/>
          <w:szCs w:val="28"/>
        </w:rPr>
        <w:t xml:space="preserve"> (above 0</w:t>
      </w:r>
      <w:r w:rsidR="009C29C6">
        <w:rPr>
          <w:rFonts w:ascii="Times New Roman" w:hAnsi="Times New Roman" w:cs="Times New Roman"/>
          <w:sz w:val="28"/>
          <w:szCs w:val="28"/>
        </w:rPr>
        <w:t>,</w:t>
      </w:r>
      <w:r w:rsidRPr="0068589D">
        <w:rPr>
          <w:rFonts w:ascii="Times New Roman" w:hAnsi="Times New Roman" w:cs="Times New Roman"/>
          <w:sz w:val="28"/>
          <w:szCs w:val="28"/>
        </w:rPr>
        <w:t xml:space="preserve">995) with training times under one hour on consumer hardware. </w:t>
      </w:r>
      <w:proofErr w:type="spellStart"/>
      <w:r w:rsidRPr="0068589D">
        <w:rPr>
          <w:rFonts w:ascii="Times New Roman" w:hAnsi="Times New Roman" w:cs="Times New Roman"/>
          <w:sz w:val="28"/>
          <w:szCs w:val="28"/>
        </w:rPr>
        <w:t>Ferrag</w:t>
      </w:r>
      <w:proofErr w:type="spellEnd"/>
      <w:r w:rsidRPr="0068589D">
        <w:rPr>
          <w:rFonts w:ascii="Times New Roman" w:hAnsi="Times New Roman" w:cs="Times New Roman"/>
          <w:sz w:val="28"/>
          <w:szCs w:val="28"/>
        </w:rPr>
        <w:t xml:space="preserve"> et al. [16] conducted a comprehensive survey of deep learning methods on the same dataset: while recurrent neural networks and attention-based architectures improved detection of sequential attack patterns, the performance gains over ensemble methods were marginal for most attack classes while training computational costs increased by orders of magnitude.</w:t>
      </w:r>
    </w:p>
    <w:p w14:paraId="7635198D" w14:textId="05CA8EAA"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Deep learning approaches for NIDS can be grouped into three families. Convolutional neural networks have been applied to both raw packet bytes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treating the payload as a 1D signal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and to flow-level feature matrices represented as images. Recurrent architectures (LSTM, GRU) capture temporal dependencies in sequences of flows from </w:t>
      </w:r>
      <w:r w:rsidRPr="0068589D">
        <w:rPr>
          <w:rFonts w:ascii="Times New Roman" w:hAnsi="Times New Roman" w:cs="Times New Roman"/>
          <w:sz w:val="28"/>
          <w:szCs w:val="28"/>
        </w:rPr>
        <w:lastRenderedPageBreak/>
        <w:t>the same source, which is particularly relevant for botnet and brute-force detection where the attack pattern manifests across multiple connections rather than within a single flow. Autoencoder-based anomaly detectors learn a compressed representation of normal traffic and flag high reconstruction errors, enabling detection of novel patterns without labeled attack data.</w:t>
      </w:r>
    </w:p>
    <w:p w14:paraId="6E223C45" w14:textId="0D783245" w:rsidR="0041709F"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A systematic limitation of most published work, identified by Sommer and Paxson [17], is the mismatch between laboratory evaluation and operational deployment. Models trained on one network’s traffic generalize </w:t>
      </w:r>
      <w:r w:rsidR="009C29C6" w:rsidRPr="0068589D">
        <w:rPr>
          <w:rFonts w:ascii="Times New Roman" w:hAnsi="Times New Roman" w:cs="Times New Roman"/>
          <w:sz w:val="28"/>
          <w:szCs w:val="28"/>
        </w:rPr>
        <w:t>poorly compared</w:t>
      </w:r>
      <w:r w:rsidRPr="0068589D">
        <w:rPr>
          <w:rFonts w:ascii="Times New Roman" w:hAnsi="Times New Roman" w:cs="Times New Roman"/>
          <w:sz w:val="28"/>
          <w:szCs w:val="28"/>
        </w:rPr>
        <w:t xml:space="preserve"> to another due to differences in protocol mix, traffic volume, and user behavior. This distribution shift problem is compounded when training data contains label noise or feature corruption. Our approach mitigates distribution shift at the feature level by using Zeek conn.log, which is transport-layer agnostic and produces the same 12-column record regardless of application protocol, traffic volume, or network topology.</w:t>
      </w:r>
    </w:p>
    <w:p w14:paraId="3FB438FD" w14:textId="77777777" w:rsidR="00870A83" w:rsidRPr="0068589D" w:rsidRDefault="00870A83" w:rsidP="005B7B87">
      <w:pPr>
        <w:pStyle w:val="BodyText"/>
        <w:spacing w:line="276" w:lineRule="auto"/>
        <w:rPr>
          <w:rFonts w:ascii="Times New Roman" w:hAnsi="Times New Roman" w:cs="Times New Roman"/>
          <w:sz w:val="28"/>
          <w:szCs w:val="28"/>
        </w:rPr>
      </w:pPr>
    </w:p>
    <w:p w14:paraId="326F06CC" w14:textId="77777777" w:rsidR="0041709F" w:rsidRPr="0068589D" w:rsidRDefault="0041709F" w:rsidP="00913070">
      <w:pPr>
        <w:pStyle w:val="Heading2"/>
        <w:rPr>
          <w:rFonts w:eastAsiaTheme="majorEastAsia"/>
          <w:sz w:val="28"/>
          <w:szCs w:val="28"/>
          <w:lang w:eastAsia="en-US" w:bidi="ar-SA"/>
        </w:rPr>
      </w:pPr>
      <w:bookmarkStart w:id="11" w:name="Xe8c9fc5db46bcf98d6f70ace9435179a0ec8b86"/>
      <w:bookmarkStart w:id="12" w:name="_Toc230121733"/>
      <w:r w:rsidRPr="0068589D">
        <w:rPr>
          <w:rFonts w:eastAsiaTheme="majorEastAsia"/>
          <w:sz w:val="28"/>
          <w:szCs w:val="28"/>
          <w:lang w:eastAsia="en-US" w:bidi="ar-SA"/>
        </w:rPr>
        <w:t>1.4 Feature Engineering for Network Traffic Analysis</w:t>
      </w:r>
      <w:bookmarkEnd w:id="11"/>
      <w:bookmarkEnd w:id="12"/>
    </w:p>
    <w:p w14:paraId="686490F4" w14:textId="60348DF6" w:rsidR="0041709F" w:rsidRPr="0068589D" w:rsidRDefault="0041709F" w:rsidP="005B7B87">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Feature engineering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the selection and transformation of raw data into machine-readable representations is as consequential for NIDS performance as algorithm selection. Network traffic features can be organized in a hierarchy: packet-level features (header fields, inter-packet timing, payload entropy), flow-level features (aggregate statistics over a unidirectional or bidirectional flow), and behavioral features (temporal patterns across multiple flows from the same source or destination).</w:t>
      </w:r>
    </w:p>
    <w:p w14:paraId="7519E077" w14:textId="65F03CA1"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Packet-level features offer the richest information but require deep packet inspection (DPI), which raises privacy concerns and is computationally expensive at high line rates. Payload-based features are inapplicable to encrypted traffic </w:t>
      </w:r>
      <w:r w:rsidR="00803823">
        <w:rPr>
          <w:rFonts w:ascii="Times New Roman" w:hAnsi="Times New Roman" w:cs="Times New Roman"/>
          <w:sz w:val="28"/>
          <w:szCs w:val="28"/>
        </w:rPr>
        <w:t>(</w:t>
      </w:r>
      <w:r w:rsidRPr="0068589D">
        <w:rPr>
          <w:rFonts w:ascii="Times New Roman" w:hAnsi="Times New Roman" w:cs="Times New Roman"/>
          <w:sz w:val="28"/>
          <w:szCs w:val="28"/>
        </w:rPr>
        <w:t xml:space="preserve">now </w:t>
      </w:r>
      <w:proofErr w:type="gramStart"/>
      <w:r w:rsidRPr="0068589D">
        <w:rPr>
          <w:rFonts w:ascii="Times New Roman" w:hAnsi="Times New Roman" w:cs="Times New Roman"/>
          <w:sz w:val="28"/>
          <w:szCs w:val="28"/>
        </w:rPr>
        <w:t>the majority of</w:t>
      </w:r>
      <w:proofErr w:type="gramEnd"/>
      <w:r w:rsidRPr="0068589D">
        <w:rPr>
          <w:rFonts w:ascii="Times New Roman" w:hAnsi="Times New Roman" w:cs="Times New Roman"/>
          <w:sz w:val="28"/>
          <w:szCs w:val="28"/>
        </w:rPr>
        <w:t xml:space="preserve"> internet traffic</w:t>
      </w:r>
      <w:r w:rsidR="00803823">
        <w:rPr>
          <w:rFonts w:ascii="Times New Roman" w:hAnsi="Times New Roman" w:cs="Times New Roman"/>
          <w:sz w:val="28"/>
          <w:szCs w:val="28"/>
        </w:rPr>
        <w:t>)</w:t>
      </w:r>
      <w:r w:rsidRPr="0068589D">
        <w:rPr>
          <w:rFonts w:ascii="Times New Roman" w:hAnsi="Times New Roman" w:cs="Times New Roman"/>
          <w:sz w:val="28"/>
          <w:szCs w:val="28"/>
        </w:rPr>
        <w:t xml:space="preserve"> without SSL/TLS interception. As a result, the research community has largely shifted toward flow-level features that do not require payload access.</w:t>
      </w:r>
    </w:p>
    <w:p w14:paraId="7CC530C9" w14:textId="7774479F"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IETF IP Flow Information Export (IPFIX) protocol standardized </w:t>
      </w:r>
      <w:r w:rsidR="00DC4618" w:rsidRPr="0068589D">
        <w:rPr>
          <w:rFonts w:ascii="Times New Roman" w:hAnsi="Times New Roman" w:cs="Times New Roman"/>
          <w:sz w:val="28"/>
          <w:szCs w:val="28"/>
        </w:rPr>
        <w:t>vocabulary</w:t>
      </w:r>
      <w:r w:rsidRPr="0068589D">
        <w:rPr>
          <w:rFonts w:ascii="Times New Roman" w:hAnsi="Times New Roman" w:cs="Times New Roman"/>
          <w:sz w:val="28"/>
          <w:szCs w:val="28"/>
        </w:rPr>
        <w:t xml:space="preserve"> for flow meters.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developed for the CIC datasets, extends IPFIX with 80 bidirectional statistics including inter-arrival time moments, active and idle time intervals, and payload length distributions. As discussed in Section 1.2, this richness comes at the cost of reproducibility due to implementation bugs.</w:t>
      </w:r>
    </w:p>
    <w:p w14:paraId="33ED7D17" w14:textId="3D835A63"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Zeek (formerly Bro) takes a fundamentally different approach. Rather than computing flow statistics, Zeek runs a scripting language that reconstructs protocol state machines at multiple layers simultaneously. The conn.log output records connection-level metadata including duration, byte and packet counts in both directions, connection state </w:t>
      </w:r>
      <w:r w:rsidRPr="0068589D">
        <w:rPr>
          <w:rFonts w:ascii="Times New Roman" w:hAnsi="Times New Roman" w:cs="Times New Roman"/>
          <w:sz w:val="28"/>
          <w:szCs w:val="28"/>
        </w:rPr>
        <w:lastRenderedPageBreak/>
        <w:t xml:space="preserve">(established, rejected, half-open), transport protocol, application-layer service identified by DPI, and a history string encoding the sequence of TCP flags and data packets observed. This record is produced when the connection closes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at the same point in time as the flow record that a streaming classifier would receive. Feature availability at closure time is the key property ensuring train-inference consistency.</w:t>
      </w:r>
    </w:p>
    <w:p w14:paraId="599DA806" w14:textId="77777777" w:rsidR="00EE6722" w:rsidRPr="001D3BB7" w:rsidRDefault="00EE6722" w:rsidP="005B7B87">
      <w:pPr>
        <w:pStyle w:val="BodyText"/>
        <w:spacing w:line="276" w:lineRule="auto"/>
        <w:rPr>
          <w:rFonts w:ascii="Times New Roman" w:hAnsi="Times New Roman" w:cs="Times New Roman"/>
          <w:sz w:val="28"/>
          <w:szCs w:val="28"/>
        </w:rPr>
      </w:pPr>
      <w:proofErr w:type="spellStart"/>
      <w:r w:rsidRPr="00EE6722">
        <w:rPr>
          <w:rFonts w:ascii="Times New Roman" w:hAnsi="Times New Roman" w:cs="Times New Roman"/>
          <w:sz w:val="28"/>
          <w:szCs w:val="28"/>
        </w:rPr>
        <w:t>CICFlowMeter’s</w:t>
      </w:r>
      <w:proofErr w:type="spellEnd"/>
      <w:r w:rsidRPr="00EE6722">
        <w:rPr>
          <w:rFonts w:ascii="Times New Roman" w:hAnsi="Times New Roman" w:cs="Times New Roman"/>
          <w:sz w:val="28"/>
          <w:szCs w:val="28"/>
        </w:rPr>
        <w:t xml:space="preserve"> 80-feature representation contains many aggregate statistics based on complete bidirectional flows, packet inter-arrival times, active/idle periods, and packet length distributions. Reproducing such features in a streaming Zeek-based pipeline would require maintaining additional packet-level state beyond conn.log and would weaken train-inference consistency. Gustavsson [18] explores an alternative Zeek-based feature extraction approach for CICIDS2017, showing that Zeek logs can be used as a practical basis for ML-based NIDS experiments. The selected Zeek conn.log fields, by contrast, consist of bounded per-connection counters and state fields written once when the connection closes. This provides a practical justification for the feature selection.</w:t>
      </w:r>
    </w:p>
    <w:p w14:paraId="3810DBF5" w14:textId="4BC4D7F5" w:rsidR="0041709F"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Recent work has explored neural feature learning directly from raw PCAP data. ET-BERT [19] and </w:t>
      </w:r>
      <w:proofErr w:type="spellStart"/>
      <w:r w:rsidRPr="0068589D">
        <w:rPr>
          <w:rFonts w:ascii="Times New Roman" w:hAnsi="Times New Roman" w:cs="Times New Roman"/>
          <w:sz w:val="28"/>
          <w:szCs w:val="28"/>
        </w:rPr>
        <w:t>TrafficFormer</w:t>
      </w:r>
      <w:proofErr w:type="spellEnd"/>
      <w:r w:rsidRPr="0068589D">
        <w:rPr>
          <w:rFonts w:ascii="Times New Roman" w:hAnsi="Times New Roman" w:cs="Times New Roman"/>
          <w:sz w:val="28"/>
          <w:szCs w:val="28"/>
        </w:rPr>
        <w:t xml:space="preserve"> [20] apply transformer architectures to byte sequences of network packets, learning representations without manual feature engineering. While these approaches show promise on encrypted traffic classification, they require GPU acceleration for real-time processing and cannot directly consume Zeek structured log output. Integrating such approaches into a Kafka-based pipeline is an open research question we leave for future work.</w:t>
      </w:r>
    </w:p>
    <w:p w14:paraId="2AB11ACE" w14:textId="77777777" w:rsidR="0080067B" w:rsidRDefault="0080067B" w:rsidP="005B7B87">
      <w:pPr>
        <w:pStyle w:val="BodyText"/>
        <w:spacing w:line="276" w:lineRule="auto"/>
        <w:rPr>
          <w:rFonts w:ascii="Times New Roman" w:hAnsi="Times New Roman" w:cs="Times New Roman"/>
          <w:sz w:val="28"/>
          <w:szCs w:val="28"/>
        </w:rPr>
      </w:pPr>
    </w:p>
    <w:p w14:paraId="79D32888" w14:textId="77777777" w:rsidR="0041709F" w:rsidRPr="0068589D" w:rsidRDefault="0041709F" w:rsidP="00913070">
      <w:pPr>
        <w:pStyle w:val="Heading2"/>
        <w:rPr>
          <w:rFonts w:eastAsiaTheme="majorEastAsia"/>
          <w:sz w:val="28"/>
          <w:szCs w:val="28"/>
          <w:lang w:eastAsia="en-US" w:bidi="ar-SA"/>
        </w:rPr>
      </w:pPr>
      <w:bookmarkStart w:id="13" w:name="Xf913cf57c4551dab2fb64e2abdcb64af670d87b"/>
      <w:bookmarkStart w:id="14" w:name="_Toc230121734"/>
      <w:r w:rsidRPr="0068589D">
        <w:rPr>
          <w:rFonts w:eastAsiaTheme="majorEastAsia"/>
          <w:sz w:val="28"/>
          <w:szCs w:val="28"/>
          <w:lang w:eastAsia="en-US" w:bidi="ar-SA"/>
        </w:rPr>
        <w:t>1.5 Real-Time Streaming Architectures for Network Security</w:t>
      </w:r>
      <w:bookmarkEnd w:id="13"/>
      <w:bookmarkEnd w:id="14"/>
    </w:p>
    <w:p w14:paraId="34C6E424" w14:textId="3266E16B" w:rsidR="0041709F" w:rsidRPr="0068589D" w:rsidRDefault="0041709F" w:rsidP="005B7B87">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Deploying ML-based intrusion detection in a production environment requires an architecture that classifies network events with latency measured in seconds or less. Batch-processing pipelines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collect traffic, extract features, classify, alert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introduce minutes-to-hours latency, which is incompatible with the requirement of detecting ongoing attacks before significant damage occurs.</w:t>
      </w:r>
    </w:p>
    <w:p w14:paraId="4D2B00EF" w14:textId="2D7A8B48"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Apache Kafka [21] has become the standard for high-throughput event streaming in enterprise environments. Its log-structured commit log, partitioned topics, and consumer group semantics sustain millions of events per second with durability guarantees. </w:t>
      </w:r>
      <w:r w:rsidR="00BF559F" w:rsidRPr="0068589D">
        <w:rPr>
          <w:rFonts w:ascii="Times New Roman" w:hAnsi="Times New Roman" w:cs="Times New Roman"/>
          <w:sz w:val="28"/>
          <w:szCs w:val="28"/>
        </w:rPr>
        <w:t>Network</w:t>
      </w:r>
      <w:r w:rsidRPr="0068589D">
        <w:rPr>
          <w:rFonts w:ascii="Times New Roman" w:hAnsi="Times New Roman" w:cs="Times New Roman"/>
          <w:sz w:val="28"/>
          <w:szCs w:val="28"/>
        </w:rPr>
        <w:t xml:space="preserve"> monitoring use case maps naturally to Kafka: the sensor (Zeek) acts as a producer, Kafka provides transport and buffering, and one or more consumers apply detection logic and route alerts. </w:t>
      </w:r>
      <w:r w:rsidR="00093437" w:rsidRPr="0068589D">
        <w:rPr>
          <w:rFonts w:ascii="Times New Roman" w:hAnsi="Times New Roman" w:cs="Times New Roman"/>
          <w:sz w:val="28"/>
          <w:szCs w:val="28"/>
        </w:rPr>
        <w:t xml:space="preserve">The separation of capture (Zeek), transport (Kafka), and </w:t>
      </w:r>
      <w:r w:rsidR="00093437" w:rsidRPr="0068589D">
        <w:rPr>
          <w:rFonts w:ascii="Times New Roman" w:hAnsi="Times New Roman" w:cs="Times New Roman"/>
          <w:sz w:val="28"/>
          <w:szCs w:val="28"/>
        </w:rPr>
        <w:lastRenderedPageBreak/>
        <w:t>classification (Spark consumer) allows each component to scale independently and fail without affecting the others.</w:t>
      </w:r>
    </w:p>
    <w:p w14:paraId="05CFB216" w14:textId="6F79422D"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Apache Flink [22] and Apache Spark Streaming [23] provide higher-level abstractions for stateful stream processing, including windowed aggregations, joins, and pattern matching. They are appropriate when detection logic requires temporal context across multiple events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for example, computing the connection rate from a source IP over a 60-second window. Their complexity and resource requirements, however, exceed what is necessary for a per-flow classification baseline. </w:t>
      </w:r>
      <w:r w:rsidR="0092047D" w:rsidRPr="0068589D">
        <w:rPr>
          <w:rFonts w:ascii="Times New Roman" w:hAnsi="Times New Roman" w:cs="Times New Roman"/>
          <w:sz w:val="28"/>
          <w:szCs w:val="28"/>
        </w:rPr>
        <w:t xml:space="preserve">The streaming prototype in this thesis uses a Spark Structured Streaming consumer with </w:t>
      </w:r>
      <w:proofErr w:type="spellStart"/>
      <w:r w:rsidR="0092047D" w:rsidRPr="0068589D">
        <w:rPr>
          <w:rFonts w:ascii="Times New Roman" w:hAnsi="Times New Roman" w:cs="Times New Roman"/>
          <w:sz w:val="28"/>
          <w:szCs w:val="28"/>
        </w:rPr>
        <w:t>XGBoost</w:t>
      </w:r>
      <w:proofErr w:type="spellEnd"/>
      <w:r w:rsidR="0092047D" w:rsidRPr="0068589D">
        <w:rPr>
          <w:rFonts w:ascii="Times New Roman" w:hAnsi="Times New Roman" w:cs="Times New Roman"/>
          <w:sz w:val="28"/>
          <w:szCs w:val="28"/>
        </w:rPr>
        <w:t xml:space="preserve"> inference</w:t>
      </w:r>
      <w:r w:rsidR="003A3C80">
        <w:rPr>
          <w:rFonts w:ascii="Times New Roman" w:hAnsi="Times New Roman" w:cs="Times New Roman"/>
          <w:sz w:val="28"/>
          <w:szCs w:val="28"/>
        </w:rPr>
        <w:t>.</w:t>
      </w:r>
      <w:r w:rsidR="0092047D" w:rsidRPr="0068589D">
        <w:rPr>
          <w:rFonts w:ascii="Times New Roman" w:hAnsi="Times New Roman" w:cs="Times New Roman"/>
          <w:sz w:val="28"/>
          <w:szCs w:val="28"/>
        </w:rPr>
        <w:t xml:space="preserve"> </w:t>
      </w:r>
      <w:r w:rsidR="003A3C80">
        <w:rPr>
          <w:rFonts w:ascii="Times New Roman" w:hAnsi="Times New Roman" w:cs="Times New Roman"/>
          <w:sz w:val="28"/>
          <w:szCs w:val="28"/>
        </w:rPr>
        <w:t>T</w:t>
      </w:r>
      <w:r w:rsidR="0092047D" w:rsidRPr="0068589D">
        <w:rPr>
          <w:rFonts w:ascii="Times New Roman" w:hAnsi="Times New Roman" w:cs="Times New Roman"/>
          <w:sz w:val="28"/>
          <w:szCs w:val="28"/>
        </w:rPr>
        <w:t>emporal aggregation over sliding windows is described in Chapter 2 and Chapter 4.</w:t>
      </w:r>
    </w:p>
    <w:p w14:paraId="0BEFA0A1" w14:textId="02D49EB1" w:rsidR="0041709F"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Several prior studies apply ML classification to network intrusion detection in different operational regimes. Ioannou and Vassiliou [24] applied SVM-based classification to IoT network traffic, evaluating C-SVM and One-Class SVM for detecting attacks in constrained environments and reporting up to 100% accuracy on known network topologies. Ahmad et al. [25] compared SVM, Random Forest, and Extreme Learning Machine on the NSL-KDD dataset, reporting different performance trade-offs among classical ML classifiers for intrusion detection. </w:t>
      </w:r>
      <w:proofErr w:type="spellStart"/>
      <w:r w:rsidRPr="0068589D">
        <w:rPr>
          <w:rFonts w:ascii="Times New Roman" w:hAnsi="Times New Roman" w:cs="Times New Roman"/>
          <w:sz w:val="28"/>
          <w:szCs w:val="28"/>
        </w:rPr>
        <w:t>Gnanavarothayan</w:t>
      </w:r>
      <w:proofErr w:type="spellEnd"/>
      <w:r w:rsidRPr="0068589D">
        <w:rPr>
          <w:rFonts w:ascii="Times New Roman" w:hAnsi="Times New Roman" w:cs="Times New Roman"/>
          <w:sz w:val="28"/>
          <w:szCs w:val="28"/>
        </w:rPr>
        <w:t xml:space="preserve"> et al. [27] developed a real-time threat detection prototype based on packet-level network analysis, demonstrating end-to-end alerting with sub-second latency on a constrained testbed. Zubkov [26] proposed a microservice architecture for streaming network traffic events, focusing on the engineering trade-offs of decoupling capture, transport and analytics layers. None of these studies, however, addressed the feature-consistency problem between batch training and streaming inference end-to-end. Zeek-</w:t>
      </w:r>
      <w:proofErr w:type="spellStart"/>
      <w:r w:rsidRPr="0068589D">
        <w:rPr>
          <w:rFonts w:ascii="Times New Roman" w:hAnsi="Times New Roman" w:cs="Times New Roman"/>
          <w:sz w:val="28"/>
          <w:szCs w:val="28"/>
        </w:rPr>
        <w:t>kafka</w:t>
      </w:r>
      <w:proofErr w:type="spellEnd"/>
      <w:r w:rsidRPr="0068589D">
        <w:rPr>
          <w:rFonts w:ascii="Times New Roman" w:hAnsi="Times New Roman" w:cs="Times New Roman"/>
          <w:sz w:val="28"/>
          <w:szCs w:val="28"/>
        </w:rPr>
        <w:t xml:space="preserve"> plugin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used at several national research networks and originally developed as part of the Apache Metron project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provides a production-tested integration point that bridges this gap by publishing the same conn.log record format in both offline and streaming contexts.</w:t>
      </w:r>
    </w:p>
    <w:p w14:paraId="366FE31E" w14:textId="77777777" w:rsidR="00B064E2" w:rsidRPr="0068589D" w:rsidRDefault="00B064E2" w:rsidP="005B7B87">
      <w:pPr>
        <w:pStyle w:val="BodyText"/>
        <w:spacing w:line="276" w:lineRule="auto"/>
        <w:rPr>
          <w:rFonts w:ascii="Times New Roman" w:hAnsi="Times New Roman" w:cs="Times New Roman"/>
          <w:sz w:val="28"/>
          <w:szCs w:val="28"/>
        </w:rPr>
      </w:pPr>
    </w:p>
    <w:p w14:paraId="02F20188" w14:textId="77777777" w:rsidR="0041709F" w:rsidRPr="0068589D" w:rsidRDefault="0041709F" w:rsidP="00913070">
      <w:pPr>
        <w:pStyle w:val="Heading2"/>
        <w:rPr>
          <w:rFonts w:eastAsiaTheme="majorEastAsia"/>
          <w:sz w:val="28"/>
          <w:szCs w:val="28"/>
          <w:lang w:eastAsia="en-US" w:bidi="ar-SA"/>
        </w:rPr>
      </w:pPr>
      <w:bookmarkStart w:id="15" w:name="Xb2d7a1bc4849bdcc2810dd28cd2630b14b4b764"/>
      <w:bookmarkStart w:id="16" w:name="_Toc230121735"/>
      <w:r w:rsidRPr="0068589D">
        <w:rPr>
          <w:rFonts w:eastAsiaTheme="majorEastAsia"/>
          <w:sz w:val="28"/>
          <w:szCs w:val="28"/>
          <w:lang w:eastAsia="en-US" w:bidi="ar-SA"/>
        </w:rPr>
        <w:t>1.6 Temporal Feature Engineering for Network Traffic</w:t>
      </w:r>
      <w:bookmarkEnd w:id="15"/>
      <w:bookmarkEnd w:id="16"/>
    </w:p>
    <w:p w14:paraId="193164FF" w14:textId="0D4F39CF" w:rsidR="0041709F" w:rsidRPr="0068589D" w:rsidRDefault="0041709F" w:rsidP="005B7B87">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Flow-level features describe individual connections in isolation, but many network attacks manifest as patterns across multiple connections. Temporal feature engineering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computing aggregate statistics over sliding time windows per source or destination IP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has been shown to improve detection of attacks whose per-flow signatures are indistinguishable from benign traffic.</w:t>
      </w:r>
    </w:p>
    <w:p w14:paraId="16FC5306" w14:textId="77777777"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concept of multi-resolution aggregation is identified as one of four key research directions for modern NIDS by recent surveys on deep learning for contextualized </w:t>
      </w:r>
      <w:r w:rsidRPr="0068589D">
        <w:rPr>
          <w:rFonts w:ascii="Times New Roman" w:hAnsi="Times New Roman" w:cs="Times New Roman"/>
          <w:sz w:val="28"/>
          <w:szCs w:val="28"/>
        </w:rPr>
        <w:lastRenderedPageBreak/>
        <w:t>network flow analysis [28]. This approach combines local features (per-flow) with global views (per-source-IP aggregates over time), capturing both the properties of individual connections and the behavioral context in which they occur.</w:t>
      </w:r>
    </w:p>
    <w:p w14:paraId="6909C320" w14:textId="77777777"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Hybrid IDS architectures that combine sliding-window statistics with supervised classifiers have demonstrated improved detection of volumetric attacks. A recent study [29] proposed a hybrid IDS using sliding-window information entropy features alongside gradient-boosted classifiers, reporting improved detection of DDoS attacks whose individual flows are statistically normal. Similarly, research on NIDS with sliding time windows [30] demonstrated that per-source-IP connection rate and byte volume aggregates over 30–120 second windows significantly improve F1-scores for DoS and brute-force attacks on CICIDS datasets.</w:t>
      </w:r>
    </w:p>
    <w:p w14:paraId="368F9A70" w14:textId="77777777"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Graph Neural Networks represent an emerging approach that captures relational structure between hosts. Zhong et al. [31] survey GNN-based IDS methods, noting their effectiveness for coordinated attacks such as botnets where command-and-control communication structure is a strong signal. However, GNN-based approaches operate in offline batch mode and lack streaming inference implementations suitable for real-time deployment.</w:t>
      </w:r>
    </w:p>
    <w:p w14:paraId="3E247F2C" w14:textId="7B0B8B69" w:rsidR="0041709F" w:rsidRPr="0068589D" w:rsidRDefault="00AF1076" w:rsidP="005B7B87">
      <w:pPr>
        <w:pStyle w:val="BodyText"/>
        <w:spacing w:line="276" w:lineRule="auto"/>
        <w:rPr>
          <w:rFonts w:ascii="Times New Roman" w:hAnsi="Times New Roman" w:cs="Times New Roman"/>
          <w:sz w:val="28"/>
          <w:szCs w:val="28"/>
        </w:rPr>
      </w:pPr>
      <w:r w:rsidRPr="00AF1076">
        <w:rPr>
          <w:rFonts w:ascii="Times New Roman" w:hAnsi="Times New Roman" w:cs="Times New Roman"/>
          <w:sz w:val="28"/>
          <w:szCs w:val="28"/>
        </w:rPr>
        <w:t xml:space="preserve">Transformer architectures applied to traffic representations, such as </w:t>
      </w:r>
      <w:proofErr w:type="spellStart"/>
      <w:r w:rsidRPr="00AF1076">
        <w:rPr>
          <w:rFonts w:ascii="Times New Roman" w:hAnsi="Times New Roman" w:cs="Times New Roman"/>
          <w:sz w:val="28"/>
          <w:szCs w:val="28"/>
        </w:rPr>
        <w:t>TrafficFormer</w:t>
      </w:r>
      <w:proofErr w:type="spellEnd"/>
      <w:r w:rsidRPr="00AF1076">
        <w:rPr>
          <w:rFonts w:ascii="Times New Roman" w:hAnsi="Times New Roman" w:cs="Times New Roman"/>
          <w:sz w:val="28"/>
          <w:szCs w:val="28"/>
        </w:rPr>
        <w:t xml:space="preserve"> [20], </w:t>
      </w:r>
      <w:r w:rsidR="0041709F" w:rsidRPr="0068589D">
        <w:rPr>
          <w:rFonts w:ascii="Times New Roman" w:hAnsi="Times New Roman" w:cs="Times New Roman"/>
          <w:sz w:val="28"/>
          <w:szCs w:val="28"/>
        </w:rPr>
        <w:t xml:space="preserve">show promising offline results but require GPU acceleration and a fundamentally different input representation </w:t>
      </w:r>
      <w:r w:rsidR="00B42EF6">
        <w:rPr>
          <w:rFonts w:ascii="Times New Roman" w:hAnsi="Times New Roman" w:cs="Times New Roman"/>
          <w:sz w:val="28"/>
          <w:szCs w:val="28"/>
        </w:rPr>
        <w:t>-</w:t>
      </w:r>
      <w:r w:rsidR="0041709F" w:rsidRPr="0068589D">
        <w:rPr>
          <w:rFonts w:ascii="Times New Roman" w:hAnsi="Times New Roman" w:cs="Times New Roman"/>
          <w:sz w:val="28"/>
          <w:szCs w:val="28"/>
        </w:rPr>
        <w:t xml:space="preserve"> sequences of N consecutive flows rather than individual flow records. No streaming implementation exists at the time of writing.</w:t>
      </w:r>
    </w:p>
    <w:p w14:paraId="0D21A468" w14:textId="12C7C037" w:rsidR="00B5250E" w:rsidRDefault="009F41DA" w:rsidP="00EE6722">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temporal sliding-window approach adopted in this thesis occupies a practical middle ground: it captures cross-flow behavioral patterns with bounded per-source-IP state and can be optimized to O(1) updates via running counters, although the current prototype uses an O(k) per-source-IP window update as discussed in Section 2.7. It operates within the existing Kafka streaming pipeline and requires no GPU resources.</w:t>
      </w:r>
      <w:r w:rsidR="0041709F" w:rsidRPr="0068589D">
        <w:rPr>
          <w:rFonts w:ascii="Times New Roman" w:hAnsi="Times New Roman" w:cs="Times New Roman"/>
          <w:sz w:val="28"/>
          <w:szCs w:val="28"/>
        </w:rPr>
        <w:t xml:space="preserve"> The five temporal features (connection rate, unique destination ports, mean duration, standard deviation of duration, and bytes per second) are computed per source IP over a 60-second window, enabling detection of attacks whose per-flow features are indistinguishable from benign traffic.</w:t>
      </w:r>
    </w:p>
    <w:p w14:paraId="2086C96A" w14:textId="77777777" w:rsidR="00B5250E" w:rsidRPr="0068589D" w:rsidRDefault="00B5250E" w:rsidP="005B7B87">
      <w:pPr>
        <w:pStyle w:val="BodyText"/>
        <w:spacing w:line="276" w:lineRule="auto"/>
        <w:rPr>
          <w:rFonts w:ascii="Times New Roman" w:hAnsi="Times New Roman" w:cs="Times New Roman"/>
          <w:sz w:val="28"/>
          <w:szCs w:val="28"/>
        </w:rPr>
      </w:pPr>
    </w:p>
    <w:p w14:paraId="5189F308" w14:textId="77777777" w:rsidR="0041709F" w:rsidRPr="0068589D" w:rsidRDefault="0041709F" w:rsidP="00913070">
      <w:pPr>
        <w:pStyle w:val="Heading2"/>
        <w:rPr>
          <w:rFonts w:eastAsiaTheme="majorEastAsia"/>
          <w:sz w:val="28"/>
          <w:szCs w:val="28"/>
          <w:lang w:eastAsia="en-US" w:bidi="ar-SA"/>
        </w:rPr>
      </w:pPr>
      <w:bookmarkStart w:id="17" w:name="summary-and-research-gaps"/>
      <w:bookmarkStart w:id="18" w:name="_Toc230121736"/>
      <w:r w:rsidRPr="0068589D">
        <w:rPr>
          <w:rFonts w:eastAsiaTheme="majorEastAsia"/>
          <w:sz w:val="28"/>
          <w:szCs w:val="28"/>
          <w:lang w:eastAsia="en-US" w:bidi="ar-SA"/>
        </w:rPr>
        <w:t>1.7 Summary and Research Gaps</w:t>
      </w:r>
      <w:bookmarkEnd w:id="17"/>
      <w:bookmarkEnd w:id="18"/>
    </w:p>
    <w:p w14:paraId="343D5073" w14:textId="77777777" w:rsidR="0041709F" w:rsidRPr="0068589D" w:rsidRDefault="00534851" w:rsidP="005B7B87">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This review identifies four specific gaps that this thesis addresses:</w:t>
      </w:r>
    </w:p>
    <w:p w14:paraId="2F441DC0" w14:textId="5CEC78A5" w:rsidR="0041709F" w:rsidRPr="0068589D" w:rsidRDefault="0041709F" w:rsidP="005B7B87">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lastRenderedPageBreak/>
        <w:t xml:space="preserve">Gap 1 </w:t>
      </w:r>
      <w:r w:rsidR="00B42EF6">
        <w:rPr>
          <w:rFonts w:ascii="Times New Roman" w:hAnsi="Times New Roman" w:cs="Times New Roman"/>
          <w:bCs/>
          <w:sz w:val="28"/>
          <w:szCs w:val="28"/>
        </w:rPr>
        <w:t>-</w:t>
      </w:r>
      <w:r w:rsidRPr="0068589D">
        <w:rPr>
          <w:rFonts w:ascii="Times New Roman" w:hAnsi="Times New Roman" w:cs="Times New Roman"/>
          <w:bCs/>
          <w:sz w:val="28"/>
          <w:szCs w:val="28"/>
        </w:rPr>
        <w:t xml:space="preserve"> Feature reliability. Published studies using </w:t>
      </w:r>
      <w:proofErr w:type="spellStart"/>
      <w:r w:rsidRPr="0068589D">
        <w:rPr>
          <w:rFonts w:ascii="Times New Roman" w:hAnsi="Times New Roman" w:cs="Times New Roman"/>
          <w:bCs/>
          <w:sz w:val="28"/>
          <w:szCs w:val="28"/>
        </w:rPr>
        <w:t>CICFlowMeter</w:t>
      </w:r>
      <w:proofErr w:type="spellEnd"/>
      <w:r w:rsidRPr="0068589D">
        <w:rPr>
          <w:rFonts w:ascii="Times New Roman" w:hAnsi="Times New Roman" w:cs="Times New Roman"/>
          <w:bCs/>
          <w:sz w:val="28"/>
          <w:szCs w:val="28"/>
        </w:rPr>
        <w:t xml:space="preserve"> features</w:t>
      </w:r>
      <w:r w:rsidR="00281FA3">
        <w:rPr>
          <w:rFonts w:ascii="Times New Roman" w:hAnsi="Times New Roman" w:cs="Times New Roman"/>
          <w:bCs/>
          <w:sz w:val="28"/>
          <w:szCs w:val="28"/>
        </w:rPr>
        <w:t>,</w:t>
      </w:r>
      <w:r w:rsidRPr="0068589D">
        <w:rPr>
          <w:rFonts w:ascii="Times New Roman" w:hAnsi="Times New Roman" w:cs="Times New Roman"/>
          <w:bCs/>
          <w:sz w:val="28"/>
          <w:szCs w:val="28"/>
        </w:rPr>
        <w:t xml:space="preserve"> report inflated performance metrics due to systematic feature corruption. No prior study has evaluated classification performance on CSE-CIC-IDS2018 using Zeek conn.log features exclusively.</w:t>
      </w:r>
    </w:p>
    <w:p w14:paraId="63361DA6" w14:textId="05FF7EDE" w:rsidR="0041709F" w:rsidRPr="0068589D" w:rsidRDefault="0041709F" w:rsidP="005B7B87">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 xml:space="preserve">Gap 2 </w:t>
      </w:r>
      <w:r w:rsidR="00B42EF6">
        <w:rPr>
          <w:rFonts w:ascii="Times New Roman" w:hAnsi="Times New Roman" w:cs="Times New Roman"/>
          <w:bCs/>
          <w:sz w:val="28"/>
          <w:szCs w:val="28"/>
        </w:rPr>
        <w:t>-</w:t>
      </w:r>
      <w:r w:rsidRPr="0068589D">
        <w:rPr>
          <w:rFonts w:ascii="Times New Roman" w:hAnsi="Times New Roman" w:cs="Times New Roman"/>
          <w:bCs/>
          <w:sz w:val="28"/>
          <w:szCs w:val="28"/>
        </w:rPr>
        <w:t xml:space="preserve"> Train-inference consistency. The feature extraction tool used for training is rarely the same as the tool used during inference. To the best of our knowledge, no prior study integrates real-time traffic capture, streaming transport, and ML classification into a single end-to-end pipeline where the same feature extractor operates in both contexts.</w:t>
      </w:r>
    </w:p>
    <w:p w14:paraId="2E1C4D69" w14:textId="20B0B524" w:rsidR="0041709F" w:rsidRPr="0068589D" w:rsidRDefault="0041709F" w:rsidP="005B7B87">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 xml:space="preserve">Gap 3 </w:t>
      </w:r>
      <w:r w:rsidR="00B42EF6">
        <w:rPr>
          <w:rFonts w:ascii="Times New Roman" w:hAnsi="Times New Roman" w:cs="Times New Roman"/>
          <w:bCs/>
          <w:sz w:val="28"/>
          <w:szCs w:val="28"/>
        </w:rPr>
        <w:t>-</w:t>
      </w:r>
      <w:r w:rsidRPr="0068589D">
        <w:rPr>
          <w:rFonts w:ascii="Times New Roman" w:hAnsi="Times New Roman" w:cs="Times New Roman"/>
          <w:bCs/>
          <w:sz w:val="28"/>
          <w:szCs w:val="28"/>
        </w:rPr>
        <w:t xml:space="preserve"> End-to-end deployment with live evaluation. Most published work treats classification accuracy as the sole evaluation criterion, evaluating only on offline test sets. Deployment architecture </w:t>
      </w:r>
      <w:r w:rsidR="00B42EF6">
        <w:rPr>
          <w:rFonts w:ascii="Times New Roman" w:hAnsi="Times New Roman" w:cs="Times New Roman"/>
          <w:bCs/>
          <w:sz w:val="28"/>
          <w:szCs w:val="28"/>
        </w:rPr>
        <w:t>-</w:t>
      </w:r>
      <w:r w:rsidRPr="0068589D">
        <w:rPr>
          <w:rFonts w:ascii="Times New Roman" w:hAnsi="Times New Roman" w:cs="Times New Roman"/>
          <w:bCs/>
          <w:sz w:val="28"/>
          <w:szCs w:val="28"/>
        </w:rPr>
        <w:t xml:space="preserve"> streaming latency, model serving, alert routing </w:t>
      </w:r>
      <w:r w:rsidR="00B42EF6">
        <w:rPr>
          <w:rFonts w:ascii="Times New Roman" w:hAnsi="Times New Roman" w:cs="Times New Roman"/>
          <w:bCs/>
          <w:sz w:val="28"/>
          <w:szCs w:val="28"/>
        </w:rPr>
        <w:t>-</w:t>
      </w:r>
      <w:r w:rsidRPr="0068589D">
        <w:rPr>
          <w:rFonts w:ascii="Times New Roman" w:hAnsi="Times New Roman" w:cs="Times New Roman"/>
          <w:bCs/>
          <w:sz w:val="28"/>
          <w:szCs w:val="28"/>
        </w:rPr>
        <w:t xml:space="preserve"> and live testing against actual attack traffic are rarely addressed. This thesis contributes both a documented streaming prototype and a live evaluation on seven attack types demonstrating the gap between offline metrics and operational detection capability.</w:t>
      </w:r>
    </w:p>
    <w:p w14:paraId="0ED28266" w14:textId="0A321828" w:rsidR="0041709F" w:rsidRPr="0068589D" w:rsidRDefault="0041709F" w:rsidP="005B7B87">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 xml:space="preserve">Gap 4 </w:t>
      </w:r>
      <w:r w:rsidR="00B42EF6">
        <w:rPr>
          <w:rFonts w:ascii="Times New Roman" w:hAnsi="Times New Roman" w:cs="Times New Roman"/>
          <w:bCs/>
          <w:sz w:val="28"/>
          <w:szCs w:val="28"/>
        </w:rPr>
        <w:t>-</w:t>
      </w:r>
      <w:r w:rsidRPr="0068589D">
        <w:rPr>
          <w:rFonts w:ascii="Times New Roman" w:hAnsi="Times New Roman" w:cs="Times New Roman"/>
          <w:bCs/>
          <w:sz w:val="28"/>
          <w:szCs w:val="28"/>
        </w:rPr>
        <w:t xml:space="preserve"> Temporal features for flow-level IDS. While temporal aggregation is recognized as important in </w:t>
      </w:r>
      <w:r w:rsidR="00AE04C3" w:rsidRPr="0068589D">
        <w:rPr>
          <w:rFonts w:ascii="Times New Roman" w:hAnsi="Times New Roman" w:cs="Times New Roman"/>
          <w:bCs/>
          <w:sz w:val="28"/>
          <w:szCs w:val="28"/>
        </w:rPr>
        <w:t>literature</w:t>
      </w:r>
      <w:r w:rsidRPr="0068589D">
        <w:rPr>
          <w:rFonts w:ascii="Times New Roman" w:hAnsi="Times New Roman" w:cs="Times New Roman"/>
          <w:bCs/>
          <w:sz w:val="28"/>
          <w:szCs w:val="28"/>
        </w:rPr>
        <w:t>, no prior study on CICIDS2018 has combined per-source-IP sliding-window features with Zeek conn.log and evaluated the improvement both offline (macro F1) and live detection rate.</w:t>
      </w:r>
    </w:p>
    <w:p w14:paraId="1B0FE133" w14:textId="77777777" w:rsidR="009579BF" w:rsidRPr="0068589D" w:rsidRDefault="009579BF" w:rsidP="005B7B87">
      <w:pPr>
        <w:pStyle w:val="BodyText"/>
        <w:spacing w:line="276" w:lineRule="auto"/>
        <w:rPr>
          <w:rFonts w:ascii="Times New Roman" w:hAnsi="Times New Roman" w:cs="Times New Roman"/>
          <w:bCs/>
          <w:sz w:val="28"/>
          <w:szCs w:val="28"/>
        </w:rPr>
      </w:pPr>
    </w:p>
    <w:p w14:paraId="3CE140F2" w14:textId="4DD8AF65" w:rsidR="0041709F" w:rsidRPr="0068589D" w:rsidRDefault="0041709F" w:rsidP="005B7B8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Table 1. Positioning of this thesis relative to prior studies on CICIDS datasets</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449"/>
        <w:gridCol w:w="1370"/>
        <w:gridCol w:w="1683"/>
        <w:gridCol w:w="1163"/>
        <w:gridCol w:w="1338"/>
        <w:gridCol w:w="883"/>
      </w:tblGrid>
      <w:tr w:rsidR="0041709F" w:rsidRPr="00855AAA" w14:paraId="25C082E0" w14:textId="77777777" w:rsidTr="00577873">
        <w:tc>
          <w:tcPr>
            <w:tcW w:w="0" w:type="auto"/>
            <w:vAlign w:val="bottom"/>
          </w:tcPr>
          <w:p w14:paraId="28855F1B"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Study</w:t>
            </w:r>
          </w:p>
        </w:tc>
        <w:tc>
          <w:tcPr>
            <w:tcW w:w="0" w:type="auto"/>
            <w:vAlign w:val="bottom"/>
          </w:tcPr>
          <w:p w14:paraId="1F9E4476"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Dataset</w:t>
            </w:r>
          </w:p>
        </w:tc>
        <w:tc>
          <w:tcPr>
            <w:tcW w:w="0" w:type="auto"/>
            <w:vAlign w:val="bottom"/>
          </w:tcPr>
          <w:p w14:paraId="15B51872"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Features</w:t>
            </w:r>
          </w:p>
        </w:tc>
        <w:tc>
          <w:tcPr>
            <w:tcW w:w="0" w:type="auto"/>
            <w:vAlign w:val="bottom"/>
          </w:tcPr>
          <w:p w14:paraId="5F777C05"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Real-time</w:t>
            </w:r>
          </w:p>
        </w:tc>
        <w:tc>
          <w:tcPr>
            <w:tcW w:w="0" w:type="auto"/>
            <w:vAlign w:val="bottom"/>
          </w:tcPr>
          <w:p w14:paraId="05DDA4E9"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Train=Infer</w:t>
            </w:r>
          </w:p>
        </w:tc>
        <w:tc>
          <w:tcPr>
            <w:tcW w:w="0" w:type="auto"/>
            <w:vAlign w:val="bottom"/>
          </w:tcPr>
          <w:p w14:paraId="230C3100"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Wt. F1</w:t>
            </w:r>
          </w:p>
        </w:tc>
      </w:tr>
      <w:tr w:rsidR="0041709F" w:rsidRPr="00855AAA" w14:paraId="719F44B6" w14:textId="77777777" w:rsidTr="00577873">
        <w:tc>
          <w:tcPr>
            <w:tcW w:w="0" w:type="auto"/>
          </w:tcPr>
          <w:p w14:paraId="656995DA"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Leevy et al. 2020 [15]</w:t>
            </w:r>
          </w:p>
        </w:tc>
        <w:tc>
          <w:tcPr>
            <w:tcW w:w="0" w:type="auto"/>
          </w:tcPr>
          <w:p w14:paraId="1EA6BB2B" w14:textId="049BD61B" w:rsidR="0041709F" w:rsidRPr="000F5C15" w:rsidRDefault="0041709F" w:rsidP="005B7B87">
            <w:pPr>
              <w:pStyle w:val="Compact"/>
              <w:spacing w:line="276" w:lineRule="auto"/>
              <w:rPr>
                <w:rFonts w:ascii="Times New Roman" w:hAnsi="Times New Roman" w:cs="Times New Roman"/>
                <w:lang w:val="ru-RU"/>
              </w:rPr>
            </w:pPr>
            <w:r w:rsidRPr="00855AAA">
              <w:rPr>
                <w:rFonts w:ascii="Times New Roman" w:hAnsi="Times New Roman" w:cs="Times New Roman"/>
              </w:rPr>
              <w:t>CIC-201</w:t>
            </w:r>
            <w:r w:rsidR="000F5C15">
              <w:rPr>
                <w:rFonts w:ascii="Times New Roman" w:hAnsi="Times New Roman" w:cs="Times New Roman"/>
                <w:lang w:val="ru-RU"/>
              </w:rPr>
              <w:t>8</w:t>
            </w:r>
          </w:p>
        </w:tc>
        <w:tc>
          <w:tcPr>
            <w:tcW w:w="0" w:type="auto"/>
          </w:tcPr>
          <w:p w14:paraId="7D671478" w14:textId="77777777" w:rsidR="0041709F" w:rsidRPr="00855AAA" w:rsidRDefault="0041709F" w:rsidP="005B7B87">
            <w:pPr>
              <w:pStyle w:val="Compact"/>
              <w:spacing w:line="276" w:lineRule="auto"/>
              <w:rPr>
                <w:rFonts w:ascii="Times New Roman" w:hAnsi="Times New Roman" w:cs="Times New Roman"/>
              </w:rPr>
            </w:pPr>
            <w:proofErr w:type="spellStart"/>
            <w:r w:rsidRPr="00855AAA">
              <w:rPr>
                <w:rFonts w:ascii="Times New Roman" w:hAnsi="Times New Roman" w:cs="Times New Roman"/>
              </w:rPr>
              <w:t>CICFlowMeter</w:t>
            </w:r>
            <w:proofErr w:type="spellEnd"/>
          </w:p>
        </w:tc>
        <w:tc>
          <w:tcPr>
            <w:tcW w:w="0" w:type="auto"/>
          </w:tcPr>
          <w:p w14:paraId="7689341B"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No</w:t>
            </w:r>
          </w:p>
        </w:tc>
        <w:tc>
          <w:tcPr>
            <w:tcW w:w="0" w:type="auto"/>
          </w:tcPr>
          <w:p w14:paraId="08A0DB09"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No</w:t>
            </w:r>
          </w:p>
        </w:tc>
        <w:tc>
          <w:tcPr>
            <w:tcW w:w="0" w:type="auto"/>
          </w:tcPr>
          <w:p w14:paraId="1DFF990D" w14:textId="1D72E5C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0</w:t>
            </w:r>
            <w:r w:rsidR="005351B4">
              <w:rPr>
                <w:rFonts w:ascii="Times New Roman" w:hAnsi="Times New Roman" w:cs="Times New Roman"/>
              </w:rPr>
              <w:t>,</w:t>
            </w:r>
            <w:r w:rsidRPr="00855AAA">
              <w:rPr>
                <w:rFonts w:ascii="Times New Roman" w:hAnsi="Times New Roman" w:cs="Times New Roman"/>
              </w:rPr>
              <w:t>995</w:t>
            </w:r>
          </w:p>
        </w:tc>
      </w:tr>
      <w:tr w:rsidR="0041709F" w:rsidRPr="00855AAA" w14:paraId="18F79179" w14:textId="77777777" w:rsidTr="00577873">
        <w:tc>
          <w:tcPr>
            <w:tcW w:w="0" w:type="auto"/>
          </w:tcPr>
          <w:p w14:paraId="061BF4C7" w14:textId="77777777" w:rsidR="0041709F" w:rsidRPr="00855AAA" w:rsidRDefault="0041709F" w:rsidP="005B7B87">
            <w:pPr>
              <w:pStyle w:val="Compact"/>
              <w:spacing w:line="276" w:lineRule="auto"/>
              <w:rPr>
                <w:rFonts w:ascii="Times New Roman" w:hAnsi="Times New Roman" w:cs="Times New Roman"/>
              </w:rPr>
            </w:pPr>
            <w:proofErr w:type="spellStart"/>
            <w:r w:rsidRPr="00855AAA">
              <w:rPr>
                <w:rFonts w:ascii="Times New Roman" w:hAnsi="Times New Roman" w:cs="Times New Roman"/>
              </w:rPr>
              <w:t>Ferrag</w:t>
            </w:r>
            <w:proofErr w:type="spellEnd"/>
            <w:r w:rsidRPr="00855AAA">
              <w:rPr>
                <w:rFonts w:ascii="Times New Roman" w:hAnsi="Times New Roman" w:cs="Times New Roman"/>
              </w:rPr>
              <w:t xml:space="preserve"> et al. 2020 [16]</w:t>
            </w:r>
          </w:p>
        </w:tc>
        <w:tc>
          <w:tcPr>
            <w:tcW w:w="0" w:type="auto"/>
          </w:tcPr>
          <w:p w14:paraId="798A371A"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CIC-2017</w:t>
            </w:r>
          </w:p>
        </w:tc>
        <w:tc>
          <w:tcPr>
            <w:tcW w:w="0" w:type="auto"/>
          </w:tcPr>
          <w:p w14:paraId="4670E538" w14:textId="77777777" w:rsidR="0041709F" w:rsidRPr="00855AAA" w:rsidRDefault="0041709F" w:rsidP="005B7B87">
            <w:pPr>
              <w:pStyle w:val="Compact"/>
              <w:spacing w:line="276" w:lineRule="auto"/>
              <w:rPr>
                <w:rFonts w:ascii="Times New Roman" w:hAnsi="Times New Roman" w:cs="Times New Roman"/>
              </w:rPr>
            </w:pPr>
            <w:proofErr w:type="spellStart"/>
            <w:r w:rsidRPr="00855AAA">
              <w:rPr>
                <w:rFonts w:ascii="Times New Roman" w:hAnsi="Times New Roman" w:cs="Times New Roman"/>
              </w:rPr>
              <w:t>CICFlowMeter</w:t>
            </w:r>
            <w:proofErr w:type="spellEnd"/>
          </w:p>
        </w:tc>
        <w:tc>
          <w:tcPr>
            <w:tcW w:w="0" w:type="auto"/>
          </w:tcPr>
          <w:p w14:paraId="74166A16"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No</w:t>
            </w:r>
          </w:p>
        </w:tc>
        <w:tc>
          <w:tcPr>
            <w:tcW w:w="0" w:type="auto"/>
          </w:tcPr>
          <w:p w14:paraId="1AF0B88B"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No</w:t>
            </w:r>
          </w:p>
        </w:tc>
        <w:tc>
          <w:tcPr>
            <w:tcW w:w="0" w:type="auto"/>
          </w:tcPr>
          <w:p w14:paraId="1FE46B5D" w14:textId="17900A82"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0</w:t>
            </w:r>
            <w:r w:rsidR="005351B4">
              <w:rPr>
                <w:rFonts w:ascii="Times New Roman" w:hAnsi="Times New Roman" w:cs="Times New Roman"/>
              </w:rPr>
              <w:t>,</w:t>
            </w:r>
            <w:r w:rsidRPr="00855AAA">
              <w:rPr>
                <w:rFonts w:ascii="Times New Roman" w:hAnsi="Times New Roman" w:cs="Times New Roman"/>
              </w:rPr>
              <w:t>994</w:t>
            </w:r>
          </w:p>
        </w:tc>
      </w:tr>
      <w:tr w:rsidR="0041709F" w:rsidRPr="00855AAA" w14:paraId="295EA94B" w14:textId="77777777" w:rsidTr="00577873">
        <w:tc>
          <w:tcPr>
            <w:tcW w:w="0" w:type="auto"/>
          </w:tcPr>
          <w:p w14:paraId="6C949BC2"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Ahmad et al. 2018 [25]</w:t>
            </w:r>
          </w:p>
        </w:tc>
        <w:tc>
          <w:tcPr>
            <w:tcW w:w="0" w:type="auto"/>
          </w:tcPr>
          <w:p w14:paraId="1C284249"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NSL-KDD</w:t>
            </w:r>
          </w:p>
        </w:tc>
        <w:tc>
          <w:tcPr>
            <w:tcW w:w="0" w:type="auto"/>
          </w:tcPr>
          <w:p w14:paraId="4F83B812"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NetFlow</w:t>
            </w:r>
          </w:p>
        </w:tc>
        <w:tc>
          <w:tcPr>
            <w:tcW w:w="0" w:type="auto"/>
          </w:tcPr>
          <w:p w14:paraId="0B39644F"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No</w:t>
            </w:r>
          </w:p>
        </w:tc>
        <w:tc>
          <w:tcPr>
            <w:tcW w:w="0" w:type="auto"/>
          </w:tcPr>
          <w:p w14:paraId="33C9CF0A"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No</w:t>
            </w:r>
          </w:p>
        </w:tc>
        <w:tc>
          <w:tcPr>
            <w:tcW w:w="0" w:type="auto"/>
          </w:tcPr>
          <w:p w14:paraId="60189024" w14:textId="0A90B648"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0</w:t>
            </w:r>
            <w:r w:rsidR="005351B4">
              <w:rPr>
                <w:rFonts w:ascii="Times New Roman" w:hAnsi="Times New Roman" w:cs="Times New Roman"/>
              </w:rPr>
              <w:t>,</w:t>
            </w:r>
            <w:r w:rsidRPr="00855AAA">
              <w:rPr>
                <w:rFonts w:ascii="Times New Roman" w:hAnsi="Times New Roman" w:cs="Times New Roman"/>
              </w:rPr>
              <w:t>971</w:t>
            </w:r>
          </w:p>
        </w:tc>
      </w:tr>
      <w:tr w:rsidR="0041709F" w:rsidRPr="00855AAA" w14:paraId="3ADA30B1" w14:textId="77777777" w:rsidTr="00577873">
        <w:tc>
          <w:tcPr>
            <w:tcW w:w="0" w:type="auto"/>
          </w:tcPr>
          <w:p w14:paraId="2F917186"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Ioannou 2021 [24]</w:t>
            </w:r>
          </w:p>
        </w:tc>
        <w:tc>
          <w:tcPr>
            <w:tcW w:w="0" w:type="auto"/>
          </w:tcPr>
          <w:p w14:paraId="79BCDBE5"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Custom IoT</w:t>
            </w:r>
          </w:p>
        </w:tc>
        <w:tc>
          <w:tcPr>
            <w:tcW w:w="0" w:type="auto"/>
          </w:tcPr>
          <w:p w14:paraId="5D4CE590"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SVM features</w:t>
            </w:r>
          </w:p>
        </w:tc>
        <w:tc>
          <w:tcPr>
            <w:tcW w:w="0" w:type="auto"/>
          </w:tcPr>
          <w:p w14:paraId="6A0FAB70"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No</w:t>
            </w:r>
          </w:p>
        </w:tc>
        <w:tc>
          <w:tcPr>
            <w:tcW w:w="0" w:type="auto"/>
          </w:tcPr>
          <w:p w14:paraId="7630D7A1"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No</w:t>
            </w:r>
          </w:p>
        </w:tc>
        <w:tc>
          <w:tcPr>
            <w:tcW w:w="0" w:type="auto"/>
          </w:tcPr>
          <w:p w14:paraId="4ACD2390" w14:textId="5B4C869E"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rPr>
              <w:t>0</w:t>
            </w:r>
            <w:r w:rsidR="005351B4">
              <w:rPr>
                <w:rFonts w:ascii="Times New Roman" w:hAnsi="Times New Roman" w:cs="Times New Roman"/>
              </w:rPr>
              <w:t>,</w:t>
            </w:r>
            <w:r w:rsidRPr="00855AAA">
              <w:rPr>
                <w:rFonts w:ascii="Times New Roman" w:hAnsi="Times New Roman" w:cs="Times New Roman"/>
              </w:rPr>
              <w:t>990</w:t>
            </w:r>
          </w:p>
        </w:tc>
      </w:tr>
      <w:tr w:rsidR="0041709F" w:rsidRPr="00855AAA" w14:paraId="793A48C3" w14:textId="77777777" w:rsidTr="00577873">
        <w:tc>
          <w:tcPr>
            <w:tcW w:w="0" w:type="auto"/>
          </w:tcPr>
          <w:p w14:paraId="5F8AC6EC"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b/>
              </w:rPr>
              <w:t>This work</w:t>
            </w:r>
          </w:p>
        </w:tc>
        <w:tc>
          <w:tcPr>
            <w:tcW w:w="0" w:type="auto"/>
          </w:tcPr>
          <w:p w14:paraId="69FE36A8"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b/>
              </w:rPr>
              <w:t>CIC-2018</w:t>
            </w:r>
          </w:p>
        </w:tc>
        <w:tc>
          <w:tcPr>
            <w:tcW w:w="0" w:type="auto"/>
          </w:tcPr>
          <w:p w14:paraId="5883AC96"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b/>
              </w:rPr>
              <w:t>Zeek conn.log</w:t>
            </w:r>
          </w:p>
        </w:tc>
        <w:tc>
          <w:tcPr>
            <w:tcW w:w="0" w:type="auto"/>
          </w:tcPr>
          <w:p w14:paraId="4E80E35D"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b/>
              </w:rPr>
              <w:t>Yes</w:t>
            </w:r>
          </w:p>
        </w:tc>
        <w:tc>
          <w:tcPr>
            <w:tcW w:w="0" w:type="auto"/>
          </w:tcPr>
          <w:p w14:paraId="419F3DB4" w14:textId="77777777"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b/>
              </w:rPr>
              <w:t>Yes</w:t>
            </w:r>
          </w:p>
        </w:tc>
        <w:tc>
          <w:tcPr>
            <w:tcW w:w="0" w:type="auto"/>
          </w:tcPr>
          <w:p w14:paraId="150EF0D8" w14:textId="0CC6E70F" w:rsidR="0041709F" w:rsidRPr="00855AAA" w:rsidRDefault="0041709F" w:rsidP="005B7B87">
            <w:pPr>
              <w:pStyle w:val="Compact"/>
              <w:spacing w:line="276" w:lineRule="auto"/>
              <w:rPr>
                <w:rFonts w:ascii="Times New Roman" w:hAnsi="Times New Roman" w:cs="Times New Roman"/>
              </w:rPr>
            </w:pPr>
            <w:r w:rsidRPr="00855AAA">
              <w:rPr>
                <w:rFonts w:ascii="Times New Roman" w:hAnsi="Times New Roman" w:cs="Times New Roman"/>
                <w:b/>
              </w:rPr>
              <w:t>0</w:t>
            </w:r>
            <w:r w:rsidR="005351B4">
              <w:rPr>
                <w:rFonts w:ascii="Times New Roman" w:hAnsi="Times New Roman" w:cs="Times New Roman"/>
                <w:b/>
              </w:rPr>
              <w:t>,</w:t>
            </w:r>
            <w:r w:rsidRPr="00855AAA">
              <w:rPr>
                <w:rFonts w:ascii="Times New Roman" w:hAnsi="Times New Roman" w:cs="Times New Roman"/>
                <w:b/>
              </w:rPr>
              <w:t>9947</w:t>
            </w:r>
          </w:p>
        </w:tc>
      </w:tr>
    </w:tbl>
    <w:p w14:paraId="0ED50F91" w14:textId="136A7DFE" w:rsidR="00195F77" w:rsidRDefault="0041709F" w:rsidP="001C343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As shown in Table 1, this thesis is unique in combining Zeek conn.log (rather than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xml:space="preserve"> or NetFlow) as the feature source for both training and real-time inference on the CSE-CIC-IDS2018 dataset, and in deploying a Kafka-based streaming pipeline with a consistent feature extractor.</w:t>
      </w:r>
    </w:p>
    <w:p w14:paraId="20E9E13F" w14:textId="77777777" w:rsidR="001C3439" w:rsidRDefault="001C3439" w:rsidP="001C3439">
      <w:pPr>
        <w:pStyle w:val="BodyText"/>
        <w:spacing w:line="276" w:lineRule="auto"/>
        <w:rPr>
          <w:rFonts w:ascii="Times New Roman" w:hAnsi="Times New Roman" w:cs="Times New Roman"/>
          <w:sz w:val="28"/>
          <w:szCs w:val="28"/>
        </w:rPr>
      </w:pPr>
    </w:p>
    <w:p w14:paraId="0862C128" w14:textId="77777777" w:rsidR="00EE6722" w:rsidRPr="001D3BB7" w:rsidRDefault="00EE6722" w:rsidP="00264472">
      <w:pPr>
        <w:pStyle w:val="Heading1"/>
        <w:jc w:val="center"/>
        <w:rPr>
          <w:rFonts w:eastAsiaTheme="majorEastAsia"/>
          <w:sz w:val="28"/>
          <w:szCs w:val="28"/>
          <w:lang w:eastAsia="en-US" w:bidi="ar-SA"/>
        </w:rPr>
      </w:pPr>
      <w:bookmarkStart w:id="19" w:name="dataset-and-feature-engineering"/>
    </w:p>
    <w:p w14:paraId="01D0BB8B" w14:textId="77777777" w:rsidR="00EE6722" w:rsidRPr="001D3BB7" w:rsidRDefault="00EE6722" w:rsidP="00EE6722">
      <w:pPr>
        <w:rPr>
          <w:lang w:eastAsia="en-US" w:bidi="ar-SA"/>
        </w:rPr>
      </w:pPr>
    </w:p>
    <w:p w14:paraId="6FCDA24F" w14:textId="3ED6FF91" w:rsidR="00195F77" w:rsidRDefault="00E122C3" w:rsidP="00264472">
      <w:pPr>
        <w:pStyle w:val="Heading1"/>
        <w:jc w:val="center"/>
        <w:rPr>
          <w:rFonts w:eastAsiaTheme="majorEastAsia"/>
          <w:sz w:val="28"/>
          <w:szCs w:val="28"/>
          <w:lang w:eastAsia="en-US" w:bidi="ar-SA"/>
        </w:rPr>
      </w:pPr>
      <w:bookmarkStart w:id="20" w:name="_Toc230121737"/>
      <w:r w:rsidRPr="0068589D">
        <w:rPr>
          <w:rFonts w:eastAsiaTheme="majorEastAsia"/>
          <w:sz w:val="28"/>
          <w:szCs w:val="28"/>
          <w:lang w:eastAsia="en-US" w:bidi="ar-SA"/>
        </w:rPr>
        <w:lastRenderedPageBreak/>
        <w:t>Chapter 2: Dataset and Feature Engineering</w:t>
      </w:r>
      <w:bookmarkEnd w:id="19"/>
      <w:bookmarkEnd w:id="20"/>
    </w:p>
    <w:p w14:paraId="1082D4B6" w14:textId="77777777" w:rsidR="001C3439" w:rsidRPr="001C3439" w:rsidRDefault="001C3439" w:rsidP="001C3439">
      <w:pPr>
        <w:rPr>
          <w:lang w:eastAsia="en-US" w:bidi="ar-SA"/>
        </w:rPr>
      </w:pPr>
    </w:p>
    <w:p w14:paraId="424E00FF" w14:textId="77777777" w:rsidR="006C3AB2" w:rsidRPr="0068589D" w:rsidRDefault="006C3AB2" w:rsidP="00913070">
      <w:pPr>
        <w:pStyle w:val="Heading2"/>
        <w:rPr>
          <w:rFonts w:eastAsiaTheme="majorEastAsia"/>
          <w:sz w:val="28"/>
          <w:szCs w:val="28"/>
          <w:lang w:eastAsia="en-US" w:bidi="ar-SA"/>
        </w:rPr>
      </w:pPr>
      <w:bookmarkStart w:id="21" w:name="_Toc230121738"/>
      <w:bookmarkStart w:id="22" w:name="the-cse-cic-ids2018-dataset"/>
      <w:r w:rsidRPr="0068589D">
        <w:rPr>
          <w:rFonts w:eastAsiaTheme="majorEastAsia"/>
          <w:sz w:val="28"/>
          <w:szCs w:val="28"/>
          <w:lang w:eastAsia="en-US" w:bidi="ar-SA"/>
        </w:rPr>
        <w:t>2.1 Network attack categories covered in this work</w:t>
      </w:r>
      <w:bookmarkEnd w:id="21"/>
    </w:p>
    <w:p w14:paraId="458912A6" w14:textId="55F22105" w:rsidR="006C3AB2" w:rsidRPr="0068589D" w:rsidRDefault="006C3AB2" w:rsidP="006C3AB2">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Network-based attacks observed in the wild span a wide spectrum, from low-bandwidth reconnaissance to high-volume distributed denials of service. The present work focuses on seven attack types reproduced in the live evaluation reported in Chapter 4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six are present in the CSE-CIC-IDS2018 dataset (two volumetric HTTP-layer denial-of-service variants, two slow-rate HTTP attacks and two credential brute-force attacks) and one is an additional unseen TCP-layer SYN flood scenario used to evaluate generalization within the volumetric DoS family. This section provides the background concepts required to interpret the rest of the thesis.</w:t>
      </w:r>
    </w:p>
    <w:p w14:paraId="369D463E" w14:textId="75B067CB" w:rsidR="006C3AB2" w:rsidRPr="0068589D" w:rsidRDefault="006C3AB2" w:rsidP="006C3AB2">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Denial-of-service. A denial-of-service (DoS) attack aims to exhaust a finite resource of a server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bandwidth, CPU, memory, file descriptors, worker threads or connection slots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so that legitimate clients can no longer be served. When the attack traffic is generated by a single source it is called a DoS</w:t>
      </w:r>
      <w:r w:rsidR="003C2B96">
        <w:rPr>
          <w:rFonts w:ascii="Times New Roman" w:hAnsi="Times New Roman" w:cs="Times New Roman"/>
          <w:sz w:val="28"/>
          <w:szCs w:val="28"/>
        </w:rPr>
        <w:t>,</w:t>
      </w:r>
      <w:r w:rsidRPr="0068589D">
        <w:rPr>
          <w:rFonts w:ascii="Times New Roman" w:hAnsi="Times New Roman" w:cs="Times New Roman"/>
          <w:sz w:val="28"/>
          <w:szCs w:val="28"/>
        </w:rPr>
        <w:t xml:space="preserve"> when it originates from a coordinated set of sources it is called a distributed denial-of-service (DDoS). The two broad strategies are volumetric and slow-rate: volumetric attacks overwhelm the target with as much traffic as possible per second, while slow-rate attacks send traffic at a deliberately low rate but in a way that holds finite resources open indefinitely. The two strategies leave very different signatures on flow-level data, and a single-feature detector that handles one of them well typically fails on the other.</w:t>
      </w:r>
    </w:p>
    <w:p w14:paraId="4A9C8D7E" w14:textId="3BA22865" w:rsidR="006C3AB2" w:rsidRPr="0068589D" w:rsidRDefault="006C3AB2" w:rsidP="006C3AB2">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SYN flood. The SYN flood is a classical transport-layer (L4) volumetric attack. The attacker sends a high rate of TCP SYN segments to the target, often with spoofed source addresses, but never completes the three-way handshake. Each half-open connection consumes a slot in the server's connection backlog</w:t>
      </w:r>
      <w:r w:rsidR="003C2B96">
        <w:rPr>
          <w:rFonts w:ascii="Times New Roman" w:hAnsi="Times New Roman" w:cs="Times New Roman"/>
          <w:sz w:val="28"/>
          <w:szCs w:val="28"/>
        </w:rPr>
        <w:t>.</w:t>
      </w:r>
      <w:r w:rsidRPr="0068589D">
        <w:rPr>
          <w:rFonts w:ascii="Times New Roman" w:hAnsi="Times New Roman" w:cs="Times New Roman"/>
          <w:sz w:val="28"/>
          <w:szCs w:val="28"/>
        </w:rPr>
        <w:t xml:space="preserve"> </w:t>
      </w:r>
      <w:r w:rsidR="003C2B96">
        <w:rPr>
          <w:rFonts w:ascii="Times New Roman" w:hAnsi="Times New Roman" w:cs="Times New Roman"/>
          <w:sz w:val="28"/>
          <w:szCs w:val="28"/>
        </w:rPr>
        <w:t>O</w:t>
      </w:r>
      <w:r w:rsidRPr="0068589D">
        <w:rPr>
          <w:rFonts w:ascii="Times New Roman" w:hAnsi="Times New Roman" w:cs="Times New Roman"/>
          <w:sz w:val="28"/>
          <w:szCs w:val="28"/>
        </w:rPr>
        <w:t>nce the backlog is full, legitimate connections are refused. On flow-level data the attack manifests as an unusually high arrival rate of SYN-only or REJ connections from one or a few sources to a single destination port.</w:t>
      </w:r>
    </w:p>
    <w:p w14:paraId="72ECF3DC" w14:textId="3BED8079" w:rsidR="006C3AB2" w:rsidRPr="0068589D" w:rsidRDefault="006C3AB2" w:rsidP="006C3AB2">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Volumetric HTTP denial-of-service. HTTP floods such as DoS-Hulk and DoS-</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xml:space="preserve"> operate at the application layer (L7). They issue a high rate of HTTP GET or POST requests to a web server, with payloads engineered to defeat caches and signature-based </w:t>
      </w:r>
      <w:proofErr w:type="spellStart"/>
      <w:r w:rsidRPr="0068589D">
        <w:rPr>
          <w:rFonts w:ascii="Times New Roman" w:hAnsi="Times New Roman" w:cs="Times New Roman"/>
          <w:sz w:val="28"/>
          <w:szCs w:val="28"/>
        </w:rPr>
        <w:t>defences</w:t>
      </w:r>
      <w:proofErr w:type="spellEnd"/>
      <w:r w:rsidRPr="0068589D">
        <w:rPr>
          <w:rFonts w:ascii="Times New Roman" w:hAnsi="Times New Roman" w:cs="Times New Roman"/>
          <w:sz w:val="28"/>
          <w:szCs w:val="28"/>
        </w:rPr>
        <w:t xml:space="preserve">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randomised</w:t>
      </w:r>
      <w:proofErr w:type="spellEnd"/>
      <w:r w:rsidRPr="0068589D">
        <w:rPr>
          <w:rFonts w:ascii="Times New Roman" w:hAnsi="Times New Roman" w:cs="Times New Roman"/>
          <w:sz w:val="28"/>
          <w:szCs w:val="28"/>
        </w:rPr>
        <w:t xml:space="preserve"> URI parameters and User-Agent strings in Hulk, </w:t>
      </w:r>
      <w:proofErr w:type="spellStart"/>
      <w:r w:rsidRPr="0068589D">
        <w:rPr>
          <w:rFonts w:ascii="Times New Roman" w:hAnsi="Times New Roman" w:cs="Times New Roman"/>
          <w:sz w:val="28"/>
          <w:szCs w:val="28"/>
        </w:rPr>
        <w:t>KeepAlive</w:t>
      </w:r>
      <w:proofErr w:type="spellEnd"/>
      <w:r w:rsidRPr="0068589D">
        <w:rPr>
          <w:rFonts w:ascii="Times New Roman" w:hAnsi="Times New Roman" w:cs="Times New Roman"/>
          <w:sz w:val="28"/>
          <w:szCs w:val="28"/>
        </w:rPr>
        <w:t xml:space="preserve"> and Cache-Control: no-cache headers in </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xml:space="preserve">. The traffic looks superficially like ordinary web browsing, but the request rate per source is one to two orders of magnitude higher than benign </w:t>
      </w:r>
      <w:proofErr w:type="spellStart"/>
      <w:r w:rsidRPr="0068589D">
        <w:rPr>
          <w:rFonts w:ascii="Times New Roman" w:hAnsi="Times New Roman" w:cs="Times New Roman"/>
          <w:sz w:val="28"/>
          <w:szCs w:val="28"/>
        </w:rPr>
        <w:t>behaviour</w:t>
      </w:r>
      <w:proofErr w:type="spellEnd"/>
      <w:r w:rsidRPr="0068589D">
        <w:rPr>
          <w:rFonts w:ascii="Times New Roman" w:hAnsi="Times New Roman" w:cs="Times New Roman"/>
          <w:sz w:val="28"/>
          <w:szCs w:val="28"/>
        </w:rPr>
        <w:t xml:space="preserve">, which makes statistical features such as connection rate and bytes-per-second discriminative. The DDoS-HOIC class present </w:t>
      </w:r>
      <w:r w:rsidRPr="0068589D">
        <w:rPr>
          <w:rFonts w:ascii="Times New Roman" w:hAnsi="Times New Roman" w:cs="Times New Roman"/>
          <w:sz w:val="28"/>
          <w:szCs w:val="28"/>
        </w:rPr>
        <w:lastRenderedPageBreak/>
        <w:t>in the CIC-IDS2018 label set falls in the same family but assumes a coordinated multi-host attacker.</w:t>
      </w:r>
    </w:p>
    <w:p w14:paraId="07543E01" w14:textId="7143CE53" w:rsidR="006C3AB2" w:rsidRPr="0068589D" w:rsidRDefault="006C3AB2" w:rsidP="006C3AB2">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Slow-rate HTTP denial-of-service. DoS-</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and DoS-</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invert the volumetric strategy: instead of overwhelming throughput, they open </w:t>
      </w:r>
      <w:proofErr w:type="gramStart"/>
      <w:r w:rsidRPr="0068589D">
        <w:rPr>
          <w:rFonts w:ascii="Times New Roman" w:hAnsi="Times New Roman" w:cs="Times New Roman"/>
          <w:sz w:val="28"/>
          <w:szCs w:val="28"/>
        </w:rPr>
        <w:t>a large number of</w:t>
      </w:r>
      <w:proofErr w:type="gramEnd"/>
      <w:r w:rsidRPr="0068589D">
        <w:rPr>
          <w:rFonts w:ascii="Times New Roman" w:hAnsi="Times New Roman" w:cs="Times New Roman"/>
          <w:sz w:val="28"/>
          <w:szCs w:val="28"/>
        </w:rPr>
        <w:t xml:space="preserve"> HTTP connections and keep each one alive by sending tiny, infrequent fragments of the request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one header line every hundred seconds in the case of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slow-read or slow-body fragments in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The attack succeeds against thread-per-connection servers because each held-open connection consumes a worker thread, with no need for high bandwidth. On the wire the traffic is low-volume and indistinguishable from benign HTTP on classical packet-rate metrics, but the connections are unusually long-lived for HTTP and carry almost no bytes per second.</w:t>
      </w:r>
    </w:p>
    <w:p w14:paraId="45DB623D" w14:textId="7477F051" w:rsidR="006C3AB2" w:rsidRPr="0068589D" w:rsidRDefault="006C3AB2" w:rsidP="006C3AB2">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Credential brute-force. </w:t>
      </w:r>
      <w:r w:rsidR="00B678C6" w:rsidRPr="0068589D">
        <w:rPr>
          <w:rFonts w:ascii="Times New Roman" w:hAnsi="Times New Roman" w:cs="Times New Roman"/>
          <w:sz w:val="28"/>
          <w:szCs w:val="28"/>
        </w:rPr>
        <w:t>SSH-</w:t>
      </w:r>
      <w:proofErr w:type="spellStart"/>
      <w:r w:rsidR="00B678C6" w:rsidRPr="0068589D">
        <w:rPr>
          <w:rFonts w:ascii="Times New Roman" w:hAnsi="Times New Roman" w:cs="Times New Roman"/>
          <w:sz w:val="28"/>
          <w:szCs w:val="28"/>
        </w:rPr>
        <w:t>BruteForce</w:t>
      </w:r>
      <w:proofErr w:type="spellEnd"/>
      <w:r w:rsidRPr="0068589D">
        <w:rPr>
          <w:rFonts w:ascii="Times New Roman" w:hAnsi="Times New Roman" w:cs="Times New Roman"/>
          <w:sz w:val="28"/>
          <w:szCs w:val="28"/>
        </w:rPr>
        <w:t xml:space="preserve"> and FTP-</w:t>
      </w:r>
      <w:proofErr w:type="spellStart"/>
      <w:r w:rsidRPr="0068589D">
        <w:rPr>
          <w:rFonts w:ascii="Times New Roman" w:hAnsi="Times New Roman" w:cs="Times New Roman"/>
          <w:sz w:val="28"/>
          <w:szCs w:val="28"/>
        </w:rPr>
        <w:t>BruteForce</w:t>
      </w:r>
      <w:proofErr w:type="spellEnd"/>
      <w:r w:rsidRPr="0068589D">
        <w:rPr>
          <w:rFonts w:ascii="Times New Roman" w:hAnsi="Times New Roman" w:cs="Times New Roman"/>
          <w:sz w:val="28"/>
          <w:szCs w:val="28"/>
        </w:rPr>
        <w:t xml:space="preserve"> target authentication services rather than service availability. The attacker iterates through a credential dictionary, attempting many username/password combinations against the target service (TCP/22 for SSH, TCP/21 for FTP). Each attempt typically runs over its own short TCP connection that is closed by the server after a fixed number of failed credentials. The dominant network-level signature is therefore a rapid burst of short connections from one source to a single destination port, which can be matched by simple flow-level counting rules.</w:t>
      </w:r>
    </w:p>
    <w:p w14:paraId="33DDF7B6" w14:textId="298D89AE" w:rsidR="00A07E6C" w:rsidRDefault="00A07E6C" w:rsidP="00A07E6C">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The six dataset attack types reproduced in the lab, together with the additional SYN flood scenario, cover the live-evaluation behavioral families. The offline dataset additionally includes Bot and DDoS-HOIC</w:t>
      </w:r>
      <w:r w:rsidR="003A3C80">
        <w:rPr>
          <w:rFonts w:ascii="Times New Roman" w:hAnsi="Times New Roman" w:cs="Times New Roman"/>
          <w:sz w:val="28"/>
          <w:szCs w:val="28"/>
        </w:rPr>
        <w:t>.</w:t>
      </w:r>
      <w:r w:rsidRPr="0068589D">
        <w:rPr>
          <w:rFonts w:ascii="Times New Roman" w:hAnsi="Times New Roman" w:cs="Times New Roman"/>
          <w:sz w:val="28"/>
          <w:szCs w:val="28"/>
        </w:rPr>
        <w:t xml:space="preserve"> Bot is not reproduced live because it requires multi-host command-and-control behavior, and DDoS-HOIC requires multiple coordinated booster hosts beyond the lab topology.</w:t>
      </w:r>
    </w:p>
    <w:p w14:paraId="45A3D6C3" w14:textId="77777777" w:rsidR="00CA5E06" w:rsidRPr="00CA5E06" w:rsidRDefault="00CA5E06" w:rsidP="00CA5E06">
      <w:pPr>
        <w:pStyle w:val="BodyText"/>
      </w:pPr>
    </w:p>
    <w:p w14:paraId="6EBC703E" w14:textId="39B6C7CB" w:rsidR="006C3AB2" w:rsidRPr="0068589D" w:rsidRDefault="00195F77" w:rsidP="00913070">
      <w:pPr>
        <w:pStyle w:val="Heading2"/>
        <w:rPr>
          <w:rFonts w:eastAsiaTheme="majorEastAsia"/>
          <w:sz w:val="28"/>
          <w:szCs w:val="28"/>
          <w:lang w:eastAsia="en-US" w:bidi="ar-SA"/>
        </w:rPr>
      </w:pPr>
      <w:bookmarkStart w:id="23" w:name="_Toc230121739"/>
      <w:r w:rsidRPr="0068589D">
        <w:rPr>
          <w:rFonts w:eastAsiaTheme="majorEastAsia"/>
          <w:sz w:val="28"/>
          <w:szCs w:val="28"/>
          <w:lang w:eastAsia="en-US" w:bidi="ar-SA"/>
        </w:rPr>
        <w:t>2.</w:t>
      </w:r>
      <w:r w:rsidR="006C3AB2" w:rsidRPr="0068589D">
        <w:rPr>
          <w:rFonts w:eastAsiaTheme="majorEastAsia"/>
          <w:sz w:val="28"/>
          <w:szCs w:val="28"/>
          <w:lang w:eastAsia="en-US" w:bidi="ar-SA"/>
        </w:rPr>
        <w:t>2</w:t>
      </w:r>
      <w:r w:rsidRPr="0068589D">
        <w:rPr>
          <w:rFonts w:eastAsiaTheme="majorEastAsia"/>
          <w:sz w:val="28"/>
          <w:szCs w:val="28"/>
          <w:lang w:eastAsia="en-US" w:bidi="ar-SA"/>
        </w:rPr>
        <w:t xml:space="preserve"> CSE-CIC-IDS2018 Dataset</w:t>
      </w:r>
      <w:bookmarkEnd w:id="22"/>
      <w:bookmarkEnd w:id="23"/>
    </w:p>
    <w:p w14:paraId="167548CB" w14:textId="0996DF98" w:rsidR="00195F77" w:rsidRPr="0068589D" w:rsidRDefault="00195F77" w:rsidP="00636C45">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CSE-CIC-IDS2018 is a network intrusion detection benchmark produced by the Canadian Institute for Cybersecurity at the University of New Brunswick [10]. It was generated on an AWS-hosted emulated enterprise network comprising approximately 500 machines organized into a victim infrastructure (subnet 172.31.69.0/24, Ubuntu servers</w:t>
      </w:r>
      <w:r w:rsidR="00C021A6">
        <w:rPr>
          <w:rFonts w:ascii="Times New Roman" w:hAnsi="Times New Roman" w:cs="Times New Roman"/>
          <w:sz w:val="28"/>
          <w:szCs w:val="28"/>
        </w:rPr>
        <w:t xml:space="preserve"> and</w:t>
      </w:r>
      <w:r w:rsidRPr="0068589D">
        <w:rPr>
          <w:rFonts w:ascii="Times New Roman" w:hAnsi="Times New Roman" w:cs="Times New Roman"/>
          <w:sz w:val="28"/>
          <w:szCs w:val="28"/>
        </w:rPr>
        <w:t>172.31.64.0/24, Windows desktops) and a dedicated attack infrastructure (subnet 172.31.70.0/24). The capture spans 10 business days from February 14 to March 2, 2018.</w:t>
      </w:r>
    </w:p>
    <w:p w14:paraId="2C7653E3" w14:textId="17517DC1" w:rsidR="00195F77" w:rsidRPr="0068589D" w:rsidRDefault="00195F77" w:rsidP="00636C45">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dataset covers seven categories of attacks executed against the victim machines according to a published schedule: DoS variants (Hulk,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lastRenderedPageBreak/>
        <w:t>GoldenEye</w:t>
      </w:r>
      <w:proofErr w:type="spellEnd"/>
      <w:r w:rsidRPr="0068589D">
        <w:rPr>
          <w:rFonts w:ascii="Times New Roman" w:hAnsi="Times New Roman" w:cs="Times New Roman"/>
          <w:sz w:val="28"/>
          <w:szCs w:val="28"/>
        </w:rPr>
        <w:t xml:space="preserve">), DDoS (HOIC, LOIC-UDP), brute-force attacks targeting FTP and SSH services, web application attacks (SQL injection, XSS, brute-force login), infiltration, and a botnet campaign using the Zeus/Ares toolkit. Raw packet captures total approximately </w:t>
      </w:r>
      <w:r w:rsidR="00C740C5" w:rsidRPr="0068589D">
        <w:rPr>
          <w:rFonts w:ascii="Times New Roman" w:hAnsi="Times New Roman" w:cs="Times New Roman"/>
          <w:sz w:val="28"/>
          <w:szCs w:val="28"/>
        </w:rPr>
        <w:t>400+</w:t>
      </w:r>
      <w:r w:rsidRPr="0068589D">
        <w:rPr>
          <w:rFonts w:ascii="Times New Roman" w:hAnsi="Times New Roman" w:cs="Times New Roman"/>
          <w:sz w:val="28"/>
          <w:szCs w:val="28"/>
        </w:rPr>
        <w:t xml:space="preserve"> GB and are distributed as per-machine PCAP files via AWS S3.</w:t>
      </w:r>
    </w:p>
    <w:p w14:paraId="527CF186" w14:textId="24159392" w:rsidR="00195F77" w:rsidRDefault="00195F77" w:rsidP="00636C45">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dataset is distributed in two forms: raw PCAP files and pre-computed marked CSV feature vectors extracted by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xml:space="preserve">. As discussed in Section 1.2,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xml:space="preserve"> contains documented implementation issues that may produce inconsistent or unreliable feature values. In this work, the raw PCAP files serve as the sole data source</w:t>
      </w:r>
      <w:r w:rsidR="00DC2B6D">
        <w:rPr>
          <w:rFonts w:ascii="Times New Roman" w:hAnsi="Times New Roman" w:cs="Times New Roman"/>
          <w:sz w:val="28"/>
          <w:szCs w:val="28"/>
        </w:rPr>
        <w:t>,</w:t>
      </w:r>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xml:space="preserve"> outputs are not used at any stage.</w:t>
      </w:r>
    </w:p>
    <w:p w14:paraId="075A36C1" w14:textId="77777777" w:rsidR="00CA5E06" w:rsidRPr="0068589D" w:rsidRDefault="00CA5E06" w:rsidP="00636C45">
      <w:pPr>
        <w:pStyle w:val="BodyText"/>
        <w:spacing w:line="276" w:lineRule="auto"/>
        <w:rPr>
          <w:rFonts w:ascii="Times New Roman" w:hAnsi="Times New Roman" w:cs="Times New Roman"/>
          <w:sz w:val="28"/>
          <w:szCs w:val="28"/>
        </w:rPr>
      </w:pPr>
    </w:p>
    <w:p w14:paraId="1E4A7527" w14:textId="1E1F77D8" w:rsidR="00195F77" w:rsidRPr="0068589D" w:rsidRDefault="00195F77" w:rsidP="00913070">
      <w:pPr>
        <w:pStyle w:val="Heading2"/>
        <w:rPr>
          <w:rFonts w:eastAsiaTheme="majorEastAsia"/>
          <w:sz w:val="28"/>
          <w:szCs w:val="28"/>
          <w:lang w:eastAsia="en-US" w:bidi="ar-SA"/>
        </w:rPr>
      </w:pPr>
      <w:bookmarkStart w:id="24" w:name="pcap-processing-with-zeek"/>
      <w:bookmarkStart w:id="25" w:name="_Toc230121740"/>
      <w:r w:rsidRPr="0068589D">
        <w:rPr>
          <w:rFonts w:eastAsiaTheme="majorEastAsia"/>
          <w:sz w:val="28"/>
          <w:szCs w:val="28"/>
          <w:lang w:eastAsia="en-US" w:bidi="ar-SA"/>
        </w:rPr>
        <w:t>2.</w:t>
      </w:r>
      <w:r w:rsidR="006C3AB2" w:rsidRPr="0068589D">
        <w:rPr>
          <w:rFonts w:eastAsiaTheme="majorEastAsia"/>
          <w:sz w:val="28"/>
          <w:szCs w:val="28"/>
          <w:lang w:eastAsia="en-US" w:bidi="ar-SA"/>
        </w:rPr>
        <w:t>3</w:t>
      </w:r>
      <w:r w:rsidRPr="0068589D">
        <w:rPr>
          <w:rFonts w:eastAsiaTheme="majorEastAsia"/>
          <w:sz w:val="28"/>
          <w:szCs w:val="28"/>
          <w:lang w:eastAsia="en-US" w:bidi="ar-SA"/>
        </w:rPr>
        <w:t xml:space="preserve"> PCAP Processing with Zeek</w:t>
      </w:r>
      <w:bookmarkEnd w:id="24"/>
      <w:bookmarkEnd w:id="25"/>
    </w:p>
    <w:p w14:paraId="297D19FC" w14:textId="3FB8B5CB" w:rsidR="00195F77" w:rsidRPr="0068589D" w:rsidRDefault="00195F77" w:rsidP="00636C45">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All PCAP files are processed using Zeek 7.0.4, an open-source network analysis framework widely deployed at national research networks and security operations centers. Zeek reconstructs transport-layer state machines from raw packets and produces structured logs, of which conn.log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 per-connection summary record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is the primary output used in this work.</w:t>
      </w:r>
    </w:p>
    <w:p w14:paraId="16A0EA62" w14:textId="7B459B47" w:rsidR="00D47961" w:rsidRPr="0068589D" w:rsidRDefault="00D47961" w:rsidP="00D47961">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Figure 1 illustrates the end-to-end PCAP processing pipeline, from raw captures on the NAS to trained models in the baseline and temporal configurations.</w:t>
      </w:r>
    </w:p>
    <w:p w14:paraId="3F5A9098" w14:textId="5584FBE0" w:rsidR="00195F77" w:rsidRPr="0068589D" w:rsidRDefault="00195F77" w:rsidP="00636C45">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processing pipeline operates as follows</w:t>
      </w:r>
      <w:r w:rsidR="002C33E9" w:rsidRPr="0068589D">
        <w:rPr>
          <w:rFonts w:ascii="Times New Roman" w:hAnsi="Times New Roman" w:cs="Times New Roman"/>
          <w:sz w:val="28"/>
          <w:szCs w:val="28"/>
        </w:rPr>
        <w:t>:</w:t>
      </w:r>
      <w:r w:rsidRPr="0068589D">
        <w:rPr>
          <w:rFonts w:ascii="Times New Roman" w:hAnsi="Times New Roman" w:cs="Times New Roman"/>
          <w:sz w:val="28"/>
          <w:szCs w:val="28"/>
        </w:rPr>
        <w:t xml:space="preserve"> </w:t>
      </w:r>
      <w:r w:rsidR="002C33E9" w:rsidRPr="0068589D">
        <w:rPr>
          <w:rFonts w:ascii="Times New Roman" w:hAnsi="Times New Roman" w:cs="Times New Roman"/>
          <w:sz w:val="28"/>
          <w:szCs w:val="28"/>
        </w:rPr>
        <w:t>f</w:t>
      </w:r>
      <w:r w:rsidRPr="0068589D">
        <w:rPr>
          <w:rFonts w:ascii="Times New Roman" w:hAnsi="Times New Roman" w:cs="Times New Roman"/>
          <w:sz w:val="28"/>
          <w:szCs w:val="28"/>
        </w:rPr>
        <w:t>or each of the 10 capture days, the pipeline iterates over all per-machine PCAP files and invokes Zeek with checksum validation disabled (</w:t>
      </w:r>
      <w:proofErr w:type="spellStart"/>
      <w:r w:rsidRPr="0068589D">
        <w:rPr>
          <w:rStyle w:val="VerbatimChar"/>
          <w:rFonts w:ascii="Times New Roman" w:hAnsi="Times New Roman" w:cs="Times New Roman"/>
          <w:sz w:val="28"/>
          <w:szCs w:val="28"/>
        </w:rPr>
        <w:t>zeek</w:t>
      </w:r>
      <w:proofErr w:type="spellEnd"/>
      <w:r w:rsidRPr="0068589D">
        <w:rPr>
          <w:rStyle w:val="VerbatimChar"/>
          <w:rFonts w:ascii="Times New Roman" w:hAnsi="Times New Roman" w:cs="Times New Roman"/>
          <w:sz w:val="28"/>
          <w:szCs w:val="28"/>
        </w:rPr>
        <w:t xml:space="preserve"> -C -r &lt;file&gt;</w:t>
      </w:r>
      <w:r w:rsidRPr="0068589D">
        <w:rPr>
          <w:rFonts w:ascii="Times New Roman" w:hAnsi="Times New Roman" w:cs="Times New Roman"/>
          <w:sz w:val="28"/>
          <w:szCs w:val="28"/>
        </w:rPr>
        <w:t xml:space="preserve">). The PCAP files fall into three categories by naming convention: DCAP files (Windows desktops, subnet 172.31.64.x), </w:t>
      </w:r>
      <w:proofErr w:type="spellStart"/>
      <w:r w:rsidRPr="0068589D">
        <w:rPr>
          <w:rFonts w:ascii="Times New Roman" w:hAnsi="Times New Roman" w:cs="Times New Roman"/>
          <w:sz w:val="28"/>
          <w:szCs w:val="28"/>
        </w:rPr>
        <w:t>capWIN</w:t>
      </w:r>
      <w:proofErr w:type="spellEnd"/>
      <w:r w:rsidRPr="0068589D">
        <w:rPr>
          <w:rFonts w:ascii="Times New Roman" w:hAnsi="Times New Roman" w:cs="Times New Roman"/>
          <w:sz w:val="28"/>
          <w:szCs w:val="28"/>
        </w:rPr>
        <w:t xml:space="preserve"> files (Windows workstations, subnet 172.31.67.x), and UCAP files (Ubuntu victim servers, subnet 172.31.69.x). A dataset-specific issue affects the UCAP files: they are truncated at the final packet, causing Zeek to terminate with a fatal read error. The pipeline handles this automatically by applying </w:t>
      </w:r>
      <w:proofErr w:type="spellStart"/>
      <w:r w:rsidRPr="0068589D">
        <w:rPr>
          <w:rFonts w:ascii="Times New Roman" w:hAnsi="Times New Roman" w:cs="Times New Roman"/>
          <w:sz w:val="28"/>
          <w:szCs w:val="28"/>
        </w:rPr>
        <w:t>editcap</w:t>
      </w:r>
      <w:proofErr w:type="spellEnd"/>
      <w:r w:rsidRPr="0068589D">
        <w:rPr>
          <w:rFonts w:ascii="Times New Roman" w:hAnsi="Times New Roman" w:cs="Times New Roman"/>
          <w:sz w:val="28"/>
          <w:szCs w:val="28"/>
        </w:rPr>
        <w:t xml:space="preserve"> (from the Wireshark toolkit) to produce a repaired copy with all valid packets preserved, then re-running Zeek on the repaired file. Per-day conn.log outputs are concatenated and sorted by timestamp to produce a single unified log.</w:t>
      </w:r>
    </w:p>
    <w:p w14:paraId="500A749B" w14:textId="38454C0C" w:rsidR="004E64FC" w:rsidRPr="0068589D" w:rsidRDefault="004E64FC" w:rsidP="004E64FC">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decision to process raw PCAPs through Zeek rather than using the distributed CSV files addresses two problems simultaneously. First, it avoids the feature reliability issues introduced by </w:t>
      </w:r>
      <w:proofErr w:type="spellStart"/>
      <w:r w:rsidRPr="0068589D">
        <w:rPr>
          <w:rFonts w:ascii="Times New Roman" w:hAnsi="Times New Roman" w:cs="Times New Roman"/>
          <w:sz w:val="28"/>
          <w:szCs w:val="28"/>
        </w:rPr>
        <w:t>CICFlowMeter</w:t>
      </w:r>
      <w:proofErr w:type="spellEnd"/>
      <w:r w:rsidRPr="0068589D">
        <w:rPr>
          <w:rFonts w:ascii="Times New Roman" w:hAnsi="Times New Roman" w:cs="Times New Roman"/>
          <w:sz w:val="28"/>
          <w:szCs w:val="28"/>
        </w:rPr>
        <w:t xml:space="preserve">. Second, it ensures that the feature extraction process during training is identical to the one used during real-time inference: in both cases, Zeek produces the same conn.log record format with the same fields, computed by the </w:t>
      </w:r>
      <w:r w:rsidRPr="0068589D">
        <w:rPr>
          <w:rFonts w:ascii="Times New Roman" w:hAnsi="Times New Roman" w:cs="Times New Roman"/>
          <w:sz w:val="28"/>
          <w:szCs w:val="28"/>
        </w:rPr>
        <w:lastRenderedPageBreak/>
        <w:t>same code. This property is a prerequisite for reliable deployment of the trained model on live traffic.</w:t>
      </w:r>
    </w:p>
    <w:p w14:paraId="13A5A83C" w14:textId="77777777" w:rsidR="00D25999" w:rsidRPr="0068589D" w:rsidRDefault="00D25999" w:rsidP="004E64FC">
      <w:pPr>
        <w:pStyle w:val="BodyText"/>
        <w:spacing w:line="276" w:lineRule="auto"/>
        <w:rPr>
          <w:rFonts w:ascii="Times New Roman" w:hAnsi="Times New Roman" w:cs="Times New Roman"/>
          <w:sz w:val="28"/>
          <w:szCs w:val="28"/>
        </w:rPr>
      </w:pPr>
    </w:p>
    <w:p w14:paraId="1E63D675" w14:textId="75ABBDEB" w:rsidR="004E64FC" w:rsidRPr="0068589D" w:rsidRDefault="004E64FC" w:rsidP="004E64FC">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Figure </w:t>
      </w:r>
      <w:r w:rsidR="005262F0" w:rsidRPr="0068589D">
        <w:rPr>
          <w:rFonts w:ascii="Times New Roman" w:hAnsi="Times New Roman" w:cs="Times New Roman"/>
          <w:sz w:val="28"/>
          <w:szCs w:val="28"/>
        </w:rPr>
        <w:t xml:space="preserve">1 </w:t>
      </w:r>
      <w:r w:rsidR="00ED4DE9" w:rsidRPr="00745D45">
        <w:rPr>
          <w:rFonts w:ascii="Times New Roman" w:hAnsi="Times New Roman" w:cs="Times New Roman"/>
          <w:sz w:val="28"/>
          <w:szCs w:val="28"/>
        </w:rPr>
        <w:t>-</w:t>
      </w:r>
      <w:r w:rsidRPr="0068589D">
        <w:rPr>
          <w:rFonts w:ascii="Times New Roman" w:hAnsi="Times New Roman" w:cs="Times New Roman"/>
          <w:sz w:val="28"/>
          <w:szCs w:val="28"/>
        </w:rPr>
        <w:t xml:space="preserve"> the </w:t>
      </w:r>
      <w:r w:rsidR="00640AC2" w:rsidRPr="0068589D">
        <w:rPr>
          <w:rFonts w:ascii="Times New Roman" w:hAnsi="Times New Roman" w:cs="Times New Roman"/>
          <w:sz w:val="28"/>
          <w:szCs w:val="28"/>
        </w:rPr>
        <w:t>processing pipeline</w:t>
      </w:r>
      <w:r w:rsidRPr="0068589D">
        <w:rPr>
          <w:rFonts w:ascii="Times New Roman" w:hAnsi="Times New Roman" w:cs="Times New Roman"/>
          <w:sz w:val="28"/>
          <w:szCs w:val="28"/>
        </w:rPr>
        <w:t>:</w:t>
      </w:r>
    </w:p>
    <w:p w14:paraId="4643A5F9" w14:textId="597E2734" w:rsidR="004E64FC" w:rsidRPr="0068589D" w:rsidRDefault="004E64FC" w:rsidP="00636C45">
      <w:pPr>
        <w:pStyle w:val="BodyText"/>
        <w:spacing w:line="276" w:lineRule="auto"/>
        <w:rPr>
          <w:rFonts w:ascii="Times New Roman" w:hAnsi="Times New Roman" w:cs="Times New Roman"/>
          <w:sz w:val="28"/>
          <w:szCs w:val="28"/>
        </w:rPr>
      </w:pPr>
      <w:r w:rsidRPr="0068589D">
        <w:rPr>
          <w:rFonts w:ascii="Times New Roman" w:hAnsi="Times New Roman" w:cs="Times New Roman"/>
          <w:noProof/>
          <w:sz w:val="28"/>
          <w:szCs w:val="28"/>
        </w:rPr>
        <w:drawing>
          <wp:anchor distT="0" distB="0" distL="114300" distR="114300" simplePos="0" relativeHeight="251658240" behindDoc="0" locked="0" layoutInCell="1" allowOverlap="1" wp14:anchorId="09B01D0E" wp14:editId="34F942A3">
            <wp:simplePos x="902970" y="2004060"/>
            <wp:positionH relativeFrom="column">
              <wp:align>left</wp:align>
            </wp:positionH>
            <wp:positionV relativeFrom="paragraph">
              <wp:align>top</wp:align>
            </wp:positionV>
            <wp:extent cx="4960620" cy="6141720"/>
            <wp:effectExtent l="0" t="0" r="0" b="0"/>
            <wp:wrapSquare wrapText="bothSides"/>
            <wp:docPr id="11637209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20952" name=""/>
                    <pic:cNvPicPr/>
                  </pic:nvPicPr>
                  <pic:blipFill>
                    <a:blip r:embed="rId8">
                      <a:extLst>
                        <a:ext uri="{96DAC541-7B7A-43D3-8B79-37D633B846F1}">
                          <asvg:svgBlip xmlns:asvg="http://schemas.microsoft.com/office/drawing/2016/SVG/main" r:embed="rId9"/>
                        </a:ext>
                      </a:extLst>
                    </a:blip>
                    <a:stretch>
                      <a:fillRect/>
                    </a:stretch>
                  </pic:blipFill>
                  <pic:spPr>
                    <a:xfrm>
                      <a:off x="0" y="0"/>
                      <a:ext cx="4960620" cy="6141720"/>
                    </a:xfrm>
                    <a:prstGeom prst="rect">
                      <a:avLst/>
                    </a:prstGeom>
                  </pic:spPr>
                </pic:pic>
              </a:graphicData>
            </a:graphic>
          </wp:anchor>
        </w:drawing>
      </w:r>
      <w:r w:rsidR="00CA5E06">
        <w:rPr>
          <w:rFonts w:ascii="Times New Roman" w:hAnsi="Times New Roman" w:cs="Times New Roman"/>
          <w:sz w:val="28"/>
          <w:szCs w:val="28"/>
        </w:rPr>
        <w:br w:type="textWrapping" w:clear="all"/>
      </w:r>
    </w:p>
    <w:p w14:paraId="4A8E26EA" w14:textId="488A7A69" w:rsidR="00195F77" w:rsidRPr="0068589D" w:rsidRDefault="00195F77" w:rsidP="00913070">
      <w:pPr>
        <w:pStyle w:val="Heading2"/>
        <w:rPr>
          <w:rFonts w:eastAsiaTheme="majorEastAsia"/>
          <w:sz w:val="28"/>
          <w:szCs w:val="28"/>
          <w:lang w:eastAsia="en-US" w:bidi="ar-SA"/>
        </w:rPr>
      </w:pPr>
      <w:bookmarkStart w:id="26" w:name="flow-labeling-methodology"/>
      <w:bookmarkStart w:id="27" w:name="_Toc230121741"/>
      <w:r w:rsidRPr="0068589D">
        <w:rPr>
          <w:rFonts w:eastAsiaTheme="majorEastAsia"/>
          <w:sz w:val="28"/>
          <w:szCs w:val="28"/>
          <w:lang w:eastAsia="en-US" w:bidi="ar-SA"/>
        </w:rPr>
        <w:t>2.</w:t>
      </w:r>
      <w:r w:rsidR="006C3AB2" w:rsidRPr="0068589D">
        <w:rPr>
          <w:rFonts w:eastAsiaTheme="majorEastAsia"/>
          <w:sz w:val="28"/>
          <w:szCs w:val="28"/>
          <w:lang w:eastAsia="en-US" w:bidi="ar-SA"/>
        </w:rPr>
        <w:t>4</w:t>
      </w:r>
      <w:r w:rsidRPr="0068589D">
        <w:rPr>
          <w:rFonts w:eastAsiaTheme="majorEastAsia"/>
          <w:sz w:val="28"/>
          <w:szCs w:val="28"/>
          <w:lang w:eastAsia="en-US" w:bidi="ar-SA"/>
        </w:rPr>
        <w:t xml:space="preserve"> Flow </w:t>
      </w:r>
      <w:r w:rsidR="00495CEF" w:rsidRPr="0068589D">
        <w:rPr>
          <w:rFonts w:eastAsiaTheme="majorEastAsia"/>
          <w:sz w:val="28"/>
          <w:szCs w:val="28"/>
          <w:lang w:eastAsia="en-US" w:bidi="ar-SA"/>
        </w:rPr>
        <w:t>L</w:t>
      </w:r>
      <w:r w:rsidRPr="0068589D">
        <w:rPr>
          <w:rFonts w:eastAsiaTheme="majorEastAsia"/>
          <w:sz w:val="28"/>
          <w:szCs w:val="28"/>
          <w:lang w:eastAsia="en-US" w:bidi="ar-SA"/>
        </w:rPr>
        <w:t>abeling Methodology</w:t>
      </w:r>
      <w:bookmarkEnd w:id="26"/>
      <w:bookmarkEnd w:id="27"/>
    </w:p>
    <w:p w14:paraId="4A77C416" w14:textId="77777777" w:rsidR="00195F77" w:rsidRPr="0068589D" w:rsidRDefault="00195F77" w:rsidP="00636C45">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Zeek conn.log records do not carry attack labels. To produce a labeled dataset, we implement a schedule-based labeling procedure that assigns attack labels to flows based on the published attack timetable and the IP addresses of attacker and victim machines [10].</w:t>
      </w:r>
    </w:p>
    <w:p w14:paraId="69F4EE89" w14:textId="2389045C" w:rsidR="00633137" w:rsidRPr="0068589D" w:rsidRDefault="00633137" w:rsidP="0063313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lastRenderedPageBreak/>
        <w:t xml:space="preserve">The CSE-CIC-IDS2018 dataset spans ten capture days, each scripted to generate a specific family of attacks alongside benign background traffic. Table </w:t>
      </w:r>
      <w:r w:rsidR="003479DB" w:rsidRPr="0068589D">
        <w:rPr>
          <w:rFonts w:ascii="Times New Roman" w:hAnsi="Times New Roman" w:cs="Times New Roman"/>
          <w:sz w:val="28"/>
          <w:szCs w:val="28"/>
        </w:rPr>
        <w:t>2</w:t>
      </w:r>
      <w:r w:rsidRPr="0068589D">
        <w:rPr>
          <w:rFonts w:ascii="Times New Roman" w:hAnsi="Times New Roman" w:cs="Times New Roman"/>
          <w:sz w:val="28"/>
          <w:szCs w:val="28"/>
        </w:rPr>
        <w:t xml:space="preserve"> lists the official schedule together with the inclusion decision applied in this work. </w:t>
      </w:r>
      <w:r w:rsidR="0014017B" w:rsidRPr="0068589D">
        <w:rPr>
          <w:rFonts w:ascii="Times New Roman" w:hAnsi="Times New Roman" w:cs="Times New Roman"/>
          <w:sz w:val="28"/>
          <w:szCs w:val="28"/>
        </w:rPr>
        <w:t>Of the ten days, four contribute attack labels in full (days 1, 2, 3, 10), one contributes partially (day 5), and five are excluded from attack labeling (days 4, 6, 7, 8, 9). Day 4 is excluded because both attack classes scheduled for that day fall outside the scope of this work.</w:t>
      </w:r>
    </w:p>
    <w:p w14:paraId="1E0CA970" w14:textId="1315653A" w:rsidR="00DF3BA0" w:rsidRPr="0068589D" w:rsidRDefault="00DF3BA0" w:rsidP="00DF3BA0">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Table 2</w:t>
      </w:r>
      <w:r w:rsidR="00B71FC3" w:rsidRPr="0068589D">
        <w:rPr>
          <w:rFonts w:ascii="Times New Roman" w:hAnsi="Times New Roman" w:cs="Times New Roman"/>
          <w:sz w:val="28"/>
          <w:szCs w:val="28"/>
        </w:rPr>
        <w:t xml:space="preserve">. </w:t>
      </w:r>
      <w:r w:rsidRPr="0068589D">
        <w:rPr>
          <w:rFonts w:ascii="Times New Roman" w:hAnsi="Times New Roman" w:cs="Times New Roman"/>
          <w:sz w:val="28"/>
          <w:szCs w:val="28"/>
        </w:rPr>
        <w:t>CIC-IDS2018 attack schedule and inclusion status in this work</w:t>
      </w:r>
    </w:p>
    <w:tbl>
      <w:tblPr>
        <w:tblStyle w:val="TableGrid0"/>
        <w:tblW w:w="0" w:type="auto"/>
        <w:tblLook w:val="04A0" w:firstRow="1" w:lastRow="0" w:firstColumn="1" w:lastColumn="0" w:noHBand="0" w:noVBand="1"/>
      </w:tblPr>
      <w:tblGrid>
        <w:gridCol w:w="616"/>
        <w:gridCol w:w="1629"/>
        <w:gridCol w:w="1864"/>
        <w:gridCol w:w="1123"/>
        <w:gridCol w:w="4756"/>
      </w:tblGrid>
      <w:tr w:rsidR="00DF3BA0" w:rsidRPr="00855AAA" w14:paraId="52B7CB77" w14:textId="77777777" w:rsidTr="00AD3C07">
        <w:tc>
          <w:tcPr>
            <w:tcW w:w="0" w:type="auto"/>
            <w:hideMark/>
          </w:tcPr>
          <w:p w14:paraId="66CCFF22"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Day</w:t>
            </w:r>
          </w:p>
        </w:tc>
        <w:tc>
          <w:tcPr>
            <w:tcW w:w="1629" w:type="dxa"/>
            <w:hideMark/>
          </w:tcPr>
          <w:p w14:paraId="6164A633"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Date (2018)</w:t>
            </w:r>
          </w:p>
        </w:tc>
        <w:tc>
          <w:tcPr>
            <w:tcW w:w="1864" w:type="dxa"/>
            <w:hideMark/>
          </w:tcPr>
          <w:p w14:paraId="6D48CD1D"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Attack types in CIC-IDS2018</w:t>
            </w:r>
          </w:p>
        </w:tc>
        <w:tc>
          <w:tcPr>
            <w:tcW w:w="0" w:type="auto"/>
            <w:hideMark/>
          </w:tcPr>
          <w:p w14:paraId="1CF1C288"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Status</w:t>
            </w:r>
          </w:p>
        </w:tc>
        <w:tc>
          <w:tcPr>
            <w:tcW w:w="0" w:type="auto"/>
            <w:hideMark/>
          </w:tcPr>
          <w:p w14:paraId="01C08B97"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Inclusion rationale</w:t>
            </w:r>
          </w:p>
        </w:tc>
      </w:tr>
      <w:tr w:rsidR="00DF3BA0" w:rsidRPr="00855AAA" w14:paraId="1D5081D1" w14:textId="77777777" w:rsidTr="00AD3C07">
        <w:tc>
          <w:tcPr>
            <w:tcW w:w="0" w:type="auto"/>
            <w:hideMark/>
          </w:tcPr>
          <w:p w14:paraId="70056321"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1</w:t>
            </w:r>
          </w:p>
        </w:tc>
        <w:tc>
          <w:tcPr>
            <w:tcW w:w="1629" w:type="dxa"/>
            <w:hideMark/>
          </w:tcPr>
          <w:p w14:paraId="19B8E419"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Wed, 14 Feb</w:t>
            </w:r>
          </w:p>
        </w:tc>
        <w:tc>
          <w:tcPr>
            <w:tcW w:w="1864" w:type="dxa"/>
            <w:hideMark/>
          </w:tcPr>
          <w:p w14:paraId="65135757" w14:textId="3C7DF40B"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FTP-</w:t>
            </w:r>
            <w:proofErr w:type="spellStart"/>
            <w:r w:rsidRPr="00855AAA">
              <w:rPr>
                <w:rFonts w:ascii="Times New Roman" w:hAnsi="Times New Roman" w:cs="Times New Roman"/>
              </w:rPr>
              <w:t>BruteForce</w:t>
            </w:r>
            <w:proofErr w:type="spellEnd"/>
            <w:r w:rsidRPr="00855AAA">
              <w:rPr>
                <w:rFonts w:ascii="Times New Roman" w:hAnsi="Times New Roman" w:cs="Times New Roman"/>
              </w:rPr>
              <w:t xml:space="preserve">, </w:t>
            </w:r>
            <w:r w:rsidR="00B678C6" w:rsidRPr="00855AAA">
              <w:rPr>
                <w:rFonts w:ascii="Times New Roman" w:hAnsi="Times New Roman" w:cs="Times New Roman"/>
              </w:rPr>
              <w:t>SSH-</w:t>
            </w:r>
            <w:proofErr w:type="spellStart"/>
            <w:r w:rsidR="00B678C6" w:rsidRPr="00855AAA">
              <w:rPr>
                <w:rFonts w:ascii="Times New Roman" w:hAnsi="Times New Roman" w:cs="Times New Roman"/>
              </w:rPr>
              <w:t>BruteForce</w:t>
            </w:r>
            <w:proofErr w:type="spellEnd"/>
          </w:p>
        </w:tc>
        <w:tc>
          <w:tcPr>
            <w:tcW w:w="0" w:type="auto"/>
            <w:hideMark/>
          </w:tcPr>
          <w:p w14:paraId="320A90A7"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Included</w:t>
            </w:r>
          </w:p>
        </w:tc>
        <w:tc>
          <w:tcPr>
            <w:tcW w:w="0" w:type="auto"/>
            <w:hideMark/>
          </w:tcPr>
          <w:p w14:paraId="5A5C2DA9" w14:textId="0FF5A824"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Burst of short connections to TCP/21 and TCP/22</w:t>
            </w:r>
            <w:r w:rsidR="00CC614C">
              <w:rPr>
                <w:rFonts w:ascii="Times New Roman" w:hAnsi="Times New Roman" w:cs="Times New Roman"/>
              </w:rPr>
              <w:t>,</w:t>
            </w:r>
            <w:r w:rsidRPr="00855AAA">
              <w:rPr>
                <w:rFonts w:ascii="Times New Roman" w:hAnsi="Times New Roman" w:cs="Times New Roman"/>
              </w:rPr>
              <w:t xml:space="preserve"> clear flow-level signature</w:t>
            </w:r>
          </w:p>
        </w:tc>
      </w:tr>
      <w:tr w:rsidR="00DF3BA0" w:rsidRPr="00855AAA" w14:paraId="2524B1FF" w14:textId="77777777" w:rsidTr="00AD3C07">
        <w:tc>
          <w:tcPr>
            <w:tcW w:w="0" w:type="auto"/>
            <w:hideMark/>
          </w:tcPr>
          <w:p w14:paraId="3490E51A"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2</w:t>
            </w:r>
          </w:p>
        </w:tc>
        <w:tc>
          <w:tcPr>
            <w:tcW w:w="1629" w:type="dxa"/>
            <w:hideMark/>
          </w:tcPr>
          <w:p w14:paraId="35B1D66F"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Thu, 15 Feb</w:t>
            </w:r>
          </w:p>
        </w:tc>
        <w:tc>
          <w:tcPr>
            <w:tcW w:w="1864" w:type="dxa"/>
            <w:hideMark/>
          </w:tcPr>
          <w:p w14:paraId="027C3ED0"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DoS-</w:t>
            </w:r>
            <w:proofErr w:type="spellStart"/>
            <w:r w:rsidRPr="00855AAA">
              <w:rPr>
                <w:rFonts w:ascii="Times New Roman" w:hAnsi="Times New Roman" w:cs="Times New Roman"/>
              </w:rPr>
              <w:t>GoldenEye</w:t>
            </w:r>
            <w:proofErr w:type="spellEnd"/>
            <w:r w:rsidRPr="00855AAA">
              <w:rPr>
                <w:rFonts w:ascii="Times New Roman" w:hAnsi="Times New Roman" w:cs="Times New Roman"/>
              </w:rPr>
              <w:t>, DoS-</w:t>
            </w:r>
            <w:proofErr w:type="spellStart"/>
            <w:r w:rsidRPr="00855AAA">
              <w:rPr>
                <w:rFonts w:ascii="Times New Roman" w:hAnsi="Times New Roman" w:cs="Times New Roman"/>
              </w:rPr>
              <w:t>Slowloris</w:t>
            </w:r>
            <w:proofErr w:type="spellEnd"/>
          </w:p>
        </w:tc>
        <w:tc>
          <w:tcPr>
            <w:tcW w:w="0" w:type="auto"/>
            <w:hideMark/>
          </w:tcPr>
          <w:p w14:paraId="738266E9"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Included</w:t>
            </w:r>
          </w:p>
        </w:tc>
        <w:tc>
          <w:tcPr>
            <w:tcW w:w="0" w:type="auto"/>
            <w:hideMark/>
          </w:tcPr>
          <w:p w14:paraId="6CB2DF12"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HTTP-layer DoS visible as anomalous connection patterns to TCP/80</w:t>
            </w:r>
          </w:p>
        </w:tc>
      </w:tr>
      <w:tr w:rsidR="00DF3BA0" w:rsidRPr="00855AAA" w14:paraId="3221E2FC" w14:textId="77777777" w:rsidTr="00AD3C07">
        <w:tc>
          <w:tcPr>
            <w:tcW w:w="0" w:type="auto"/>
            <w:hideMark/>
          </w:tcPr>
          <w:p w14:paraId="0BCD523D"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3</w:t>
            </w:r>
          </w:p>
        </w:tc>
        <w:tc>
          <w:tcPr>
            <w:tcW w:w="1629" w:type="dxa"/>
            <w:hideMark/>
          </w:tcPr>
          <w:p w14:paraId="5ED8B664"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Fri, 16 Feb</w:t>
            </w:r>
          </w:p>
        </w:tc>
        <w:tc>
          <w:tcPr>
            <w:tcW w:w="1864" w:type="dxa"/>
            <w:hideMark/>
          </w:tcPr>
          <w:p w14:paraId="3AD9F810"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DoS-Hulk, DoS-</w:t>
            </w:r>
            <w:proofErr w:type="spellStart"/>
            <w:r w:rsidRPr="00855AAA">
              <w:rPr>
                <w:rFonts w:ascii="Times New Roman" w:hAnsi="Times New Roman" w:cs="Times New Roman"/>
              </w:rPr>
              <w:t>SlowHTTPTest</w:t>
            </w:r>
            <w:proofErr w:type="spellEnd"/>
          </w:p>
        </w:tc>
        <w:tc>
          <w:tcPr>
            <w:tcW w:w="0" w:type="auto"/>
            <w:hideMark/>
          </w:tcPr>
          <w:p w14:paraId="570E6091"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Included</w:t>
            </w:r>
          </w:p>
        </w:tc>
        <w:tc>
          <w:tcPr>
            <w:tcW w:w="0" w:type="auto"/>
            <w:hideMark/>
          </w:tcPr>
          <w:p w14:paraId="5D9B83F3"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Volumetric and slow HTTP attacks visible in conn.log</w:t>
            </w:r>
          </w:p>
        </w:tc>
      </w:tr>
      <w:tr w:rsidR="00DF3BA0" w:rsidRPr="00855AAA" w14:paraId="3B890849" w14:textId="77777777" w:rsidTr="00AD3C07">
        <w:tc>
          <w:tcPr>
            <w:tcW w:w="0" w:type="auto"/>
            <w:hideMark/>
          </w:tcPr>
          <w:p w14:paraId="590DB1FD"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4</w:t>
            </w:r>
          </w:p>
        </w:tc>
        <w:tc>
          <w:tcPr>
            <w:tcW w:w="1629" w:type="dxa"/>
            <w:hideMark/>
          </w:tcPr>
          <w:p w14:paraId="7D722BF2"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Tue, 20 Feb</w:t>
            </w:r>
          </w:p>
        </w:tc>
        <w:tc>
          <w:tcPr>
            <w:tcW w:w="1864" w:type="dxa"/>
            <w:hideMark/>
          </w:tcPr>
          <w:p w14:paraId="200CD87B"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DDoS-LOIC-UDP, DDoS-LOIC-HTTP</w:t>
            </w:r>
          </w:p>
        </w:tc>
        <w:tc>
          <w:tcPr>
            <w:tcW w:w="0" w:type="auto"/>
            <w:hideMark/>
          </w:tcPr>
          <w:p w14:paraId="27D99A03"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Excluded</w:t>
            </w:r>
          </w:p>
        </w:tc>
        <w:tc>
          <w:tcPr>
            <w:tcW w:w="0" w:type="auto"/>
            <w:hideMark/>
          </w:tcPr>
          <w:p w14:paraId="61F628D3" w14:textId="085DF210"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LOIC-UDP yields only ~120 flows (insufficient for stratified training)</w:t>
            </w:r>
            <w:r w:rsidR="00CC614C">
              <w:rPr>
                <w:rFonts w:ascii="Times New Roman" w:hAnsi="Times New Roman" w:cs="Times New Roman"/>
              </w:rPr>
              <w:t xml:space="preserve">, </w:t>
            </w:r>
            <w:r w:rsidRPr="00855AAA">
              <w:rPr>
                <w:rFonts w:ascii="Times New Roman" w:hAnsi="Times New Roman" w:cs="Times New Roman"/>
              </w:rPr>
              <w:t>LOIC-HTTP signature overlaps with HOIC on day 5 and is excluded for class clarity</w:t>
            </w:r>
          </w:p>
        </w:tc>
      </w:tr>
      <w:tr w:rsidR="00DF3BA0" w:rsidRPr="00855AAA" w14:paraId="767E849C" w14:textId="77777777" w:rsidTr="00AD3C07">
        <w:tc>
          <w:tcPr>
            <w:tcW w:w="0" w:type="auto"/>
            <w:hideMark/>
          </w:tcPr>
          <w:p w14:paraId="130FA600"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5</w:t>
            </w:r>
          </w:p>
        </w:tc>
        <w:tc>
          <w:tcPr>
            <w:tcW w:w="1629" w:type="dxa"/>
            <w:hideMark/>
          </w:tcPr>
          <w:p w14:paraId="5A5FFA6E"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Wed, 21 Feb</w:t>
            </w:r>
          </w:p>
        </w:tc>
        <w:tc>
          <w:tcPr>
            <w:tcW w:w="1864" w:type="dxa"/>
            <w:hideMark/>
          </w:tcPr>
          <w:p w14:paraId="2F174326"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DDoS-LOIC-HTTP, DDoS-HOIC</w:t>
            </w:r>
          </w:p>
        </w:tc>
        <w:tc>
          <w:tcPr>
            <w:tcW w:w="0" w:type="auto"/>
            <w:hideMark/>
          </w:tcPr>
          <w:p w14:paraId="2A77E5F1"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Partial</w:t>
            </w:r>
          </w:p>
        </w:tc>
        <w:tc>
          <w:tcPr>
            <w:tcW w:w="0" w:type="auto"/>
            <w:hideMark/>
          </w:tcPr>
          <w:p w14:paraId="54BD1FEC" w14:textId="2B746000"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DDoS-HOIC retained as an independent class</w:t>
            </w:r>
            <w:r w:rsidR="00CC614C">
              <w:rPr>
                <w:rFonts w:ascii="Times New Roman" w:hAnsi="Times New Roman" w:cs="Times New Roman"/>
              </w:rPr>
              <w:t>,</w:t>
            </w:r>
            <w:r w:rsidRPr="00855AAA">
              <w:rPr>
                <w:rFonts w:ascii="Times New Roman" w:hAnsi="Times New Roman" w:cs="Times New Roman"/>
              </w:rPr>
              <w:t xml:space="preserve"> DDoS-LOIC-HTTP excluded (see day 4)</w:t>
            </w:r>
          </w:p>
        </w:tc>
      </w:tr>
      <w:tr w:rsidR="00DF3BA0" w:rsidRPr="00855AAA" w14:paraId="444C5580" w14:textId="77777777" w:rsidTr="00AD3C07">
        <w:tc>
          <w:tcPr>
            <w:tcW w:w="0" w:type="auto"/>
            <w:hideMark/>
          </w:tcPr>
          <w:p w14:paraId="6EB259BE"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6</w:t>
            </w:r>
          </w:p>
        </w:tc>
        <w:tc>
          <w:tcPr>
            <w:tcW w:w="1629" w:type="dxa"/>
            <w:hideMark/>
          </w:tcPr>
          <w:p w14:paraId="4B29BEA4"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Thu, 22 Feb</w:t>
            </w:r>
          </w:p>
        </w:tc>
        <w:tc>
          <w:tcPr>
            <w:tcW w:w="1864" w:type="dxa"/>
            <w:hideMark/>
          </w:tcPr>
          <w:p w14:paraId="1B8373B8"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Brute Force-Web, Brute Force-XSS, SQL Injection</w:t>
            </w:r>
          </w:p>
        </w:tc>
        <w:tc>
          <w:tcPr>
            <w:tcW w:w="0" w:type="auto"/>
            <w:hideMark/>
          </w:tcPr>
          <w:p w14:paraId="1CFB2107"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Excluded</w:t>
            </w:r>
          </w:p>
        </w:tc>
        <w:tc>
          <w:tcPr>
            <w:tcW w:w="0" w:type="auto"/>
            <w:hideMark/>
          </w:tcPr>
          <w:p w14:paraId="692ED272" w14:textId="5C791DC2"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Application-layer (L7) attacks</w:t>
            </w:r>
            <w:r w:rsidR="00CC614C">
              <w:rPr>
                <w:rFonts w:ascii="Times New Roman" w:hAnsi="Times New Roman" w:cs="Times New Roman"/>
              </w:rPr>
              <w:t>,</w:t>
            </w:r>
            <w:r w:rsidRPr="00855AAA">
              <w:rPr>
                <w:rFonts w:ascii="Times New Roman" w:hAnsi="Times New Roman" w:cs="Times New Roman"/>
              </w:rPr>
              <w:t xml:space="preserve"> no distinguishable L3/L4 signature in conn.log</w:t>
            </w:r>
          </w:p>
        </w:tc>
      </w:tr>
      <w:tr w:rsidR="00DF3BA0" w:rsidRPr="00855AAA" w14:paraId="121D69D4" w14:textId="77777777" w:rsidTr="00AD3C07">
        <w:tc>
          <w:tcPr>
            <w:tcW w:w="0" w:type="auto"/>
            <w:hideMark/>
          </w:tcPr>
          <w:p w14:paraId="3F78F388"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7</w:t>
            </w:r>
          </w:p>
        </w:tc>
        <w:tc>
          <w:tcPr>
            <w:tcW w:w="1629" w:type="dxa"/>
            <w:hideMark/>
          </w:tcPr>
          <w:p w14:paraId="1E236EB1"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Fri, 23 Feb</w:t>
            </w:r>
          </w:p>
        </w:tc>
        <w:tc>
          <w:tcPr>
            <w:tcW w:w="1864" w:type="dxa"/>
            <w:hideMark/>
          </w:tcPr>
          <w:p w14:paraId="505A3E50"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Brute Force-Web, Brute Force-XSS, SQL Injection</w:t>
            </w:r>
          </w:p>
        </w:tc>
        <w:tc>
          <w:tcPr>
            <w:tcW w:w="0" w:type="auto"/>
            <w:hideMark/>
          </w:tcPr>
          <w:p w14:paraId="31155DE0"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Excluded</w:t>
            </w:r>
          </w:p>
        </w:tc>
        <w:tc>
          <w:tcPr>
            <w:tcW w:w="0" w:type="auto"/>
            <w:hideMark/>
          </w:tcPr>
          <w:p w14:paraId="1BBF39E9"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Same as day 6</w:t>
            </w:r>
          </w:p>
        </w:tc>
      </w:tr>
      <w:tr w:rsidR="00DF3BA0" w:rsidRPr="00855AAA" w14:paraId="54E984D0" w14:textId="77777777" w:rsidTr="00AD3C07">
        <w:tc>
          <w:tcPr>
            <w:tcW w:w="0" w:type="auto"/>
            <w:hideMark/>
          </w:tcPr>
          <w:p w14:paraId="0D7196C0"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lastRenderedPageBreak/>
              <w:t>8</w:t>
            </w:r>
          </w:p>
        </w:tc>
        <w:tc>
          <w:tcPr>
            <w:tcW w:w="1629" w:type="dxa"/>
            <w:hideMark/>
          </w:tcPr>
          <w:p w14:paraId="59B10815"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Wed, 28 Feb</w:t>
            </w:r>
          </w:p>
        </w:tc>
        <w:tc>
          <w:tcPr>
            <w:tcW w:w="1864" w:type="dxa"/>
            <w:hideMark/>
          </w:tcPr>
          <w:p w14:paraId="779000A4"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Infiltration</w:t>
            </w:r>
          </w:p>
        </w:tc>
        <w:tc>
          <w:tcPr>
            <w:tcW w:w="0" w:type="auto"/>
            <w:hideMark/>
          </w:tcPr>
          <w:p w14:paraId="6A758CCF"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Excluded</w:t>
            </w:r>
          </w:p>
        </w:tc>
        <w:tc>
          <w:tcPr>
            <w:tcW w:w="0" w:type="auto"/>
            <w:hideMark/>
          </w:tcPr>
          <w:p w14:paraId="3AA7DD82" w14:textId="5C77839A"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Multi-stage attack</w:t>
            </w:r>
            <w:r w:rsidR="00CC614C">
              <w:rPr>
                <w:rFonts w:ascii="Times New Roman" w:hAnsi="Times New Roman" w:cs="Times New Roman"/>
              </w:rPr>
              <w:t>,</w:t>
            </w:r>
            <w:r w:rsidRPr="00855AAA">
              <w:rPr>
                <w:rFonts w:ascii="Times New Roman" w:hAnsi="Times New Roman" w:cs="Times New Roman"/>
              </w:rPr>
              <w:t xml:space="preserve"> detection requires application-layer or endpoint correlation that conn.log fields cannot supply</w:t>
            </w:r>
          </w:p>
        </w:tc>
      </w:tr>
      <w:tr w:rsidR="00DF3BA0" w:rsidRPr="00855AAA" w14:paraId="6B9553DA" w14:textId="77777777" w:rsidTr="00AD3C07">
        <w:tc>
          <w:tcPr>
            <w:tcW w:w="0" w:type="auto"/>
            <w:hideMark/>
          </w:tcPr>
          <w:p w14:paraId="1D990F6F"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9</w:t>
            </w:r>
          </w:p>
        </w:tc>
        <w:tc>
          <w:tcPr>
            <w:tcW w:w="1629" w:type="dxa"/>
            <w:hideMark/>
          </w:tcPr>
          <w:p w14:paraId="13F1D012"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Thu, 1 Mar</w:t>
            </w:r>
          </w:p>
        </w:tc>
        <w:tc>
          <w:tcPr>
            <w:tcW w:w="1864" w:type="dxa"/>
            <w:hideMark/>
          </w:tcPr>
          <w:p w14:paraId="3EC8059A"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Infiltration</w:t>
            </w:r>
          </w:p>
        </w:tc>
        <w:tc>
          <w:tcPr>
            <w:tcW w:w="0" w:type="auto"/>
            <w:hideMark/>
          </w:tcPr>
          <w:p w14:paraId="1A8BAE3A"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Excluded</w:t>
            </w:r>
          </w:p>
        </w:tc>
        <w:tc>
          <w:tcPr>
            <w:tcW w:w="0" w:type="auto"/>
            <w:hideMark/>
          </w:tcPr>
          <w:p w14:paraId="7BA7B345"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Same as day 8</w:t>
            </w:r>
          </w:p>
        </w:tc>
      </w:tr>
      <w:tr w:rsidR="00DF3BA0" w:rsidRPr="00855AAA" w14:paraId="3236CEE2" w14:textId="77777777" w:rsidTr="00AD3C07">
        <w:tc>
          <w:tcPr>
            <w:tcW w:w="0" w:type="auto"/>
            <w:hideMark/>
          </w:tcPr>
          <w:p w14:paraId="5ABEC0B7"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10</w:t>
            </w:r>
          </w:p>
        </w:tc>
        <w:tc>
          <w:tcPr>
            <w:tcW w:w="1629" w:type="dxa"/>
            <w:hideMark/>
          </w:tcPr>
          <w:p w14:paraId="62F40352"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Fri, 2 Mar</w:t>
            </w:r>
          </w:p>
        </w:tc>
        <w:tc>
          <w:tcPr>
            <w:tcW w:w="1864" w:type="dxa"/>
            <w:hideMark/>
          </w:tcPr>
          <w:p w14:paraId="46304EA2"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Botnet (Zeus / Ares C2)</w:t>
            </w:r>
          </w:p>
        </w:tc>
        <w:tc>
          <w:tcPr>
            <w:tcW w:w="0" w:type="auto"/>
            <w:hideMark/>
          </w:tcPr>
          <w:p w14:paraId="464581A1" w14:textId="77777777" w:rsidR="00DF3BA0" w:rsidRPr="00855AAA" w:rsidRDefault="00DF3BA0" w:rsidP="00DF3BA0">
            <w:pPr>
              <w:pStyle w:val="BodyText"/>
              <w:spacing w:line="276" w:lineRule="auto"/>
              <w:rPr>
                <w:rFonts w:ascii="Times New Roman" w:hAnsi="Times New Roman" w:cs="Times New Roman"/>
              </w:rPr>
            </w:pPr>
            <w:r w:rsidRPr="00855AAA">
              <w:rPr>
                <w:rFonts w:ascii="Times New Roman" w:hAnsi="Times New Roman" w:cs="Times New Roman"/>
              </w:rPr>
              <w:t>Included</w:t>
            </w:r>
          </w:p>
        </w:tc>
        <w:tc>
          <w:tcPr>
            <w:tcW w:w="0" w:type="auto"/>
            <w:hideMark/>
          </w:tcPr>
          <w:p w14:paraId="738AE317" w14:textId="628D9B2D" w:rsidR="00DF3BA0" w:rsidRPr="00855AAA" w:rsidRDefault="00842363" w:rsidP="00DF3BA0">
            <w:pPr>
              <w:pStyle w:val="BodyText"/>
              <w:spacing w:line="276" w:lineRule="auto"/>
              <w:rPr>
                <w:rFonts w:ascii="Times New Roman" w:hAnsi="Times New Roman" w:cs="Times New Roman"/>
              </w:rPr>
            </w:pPr>
            <w:r w:rsidRPr="00855AAA">
              <w:rPr>
                <w:rFonts w:ascii="Times New Roman" w:hAnsi="Times New Roman" w:cs="Times New Roman"/>
              </w:rPr>
              <w:t>Included as a separate dataset class</w:t>
            </w:r>
            <w:r w:rsidR="00CC614C">
              <w:rPr>
                <w:rFonts w:ascii="Times New Roman" w:hAnsi="Times New Roman" w:cs="Times New Roman"/>
              </w:rPr>
              <w:t>,</w:t>
            </w:r>
            <w:r w:rsidRPr="00855AAA">
              <w:rPr>
                <w:rFonts w:ascii="Times New Roman" w:hAnsi="Times New Roman" w:cs="Times New Roman"/>
              </w:rPr>
              <w:t xml:space="preserve"> detection remains difficult with conn.log-only features</w:t>
            </w:r>
          </w:p>
        </w:tc>
      </w:tr>
    </w:tbl>
    <w:p w14:paraId="28E5D42E" w14:textId="27318FB4" w:rsidR="00633137" w:rsidRPr="0068589D" w:rsidRDefault="00DF3BA0" w:rsidP="0063313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exclusion of application-layer attacks (days 6–9) is a deliberate scope choice: conn.log records describe TCP/UDP connections at the network and transport layers, and an attack that produces no distinguishable connection-level signature cannot be detected by a model trained on conn.log features alone. Benign background traffic from excluded days is still present in the labelled dataset under the BENIGN label. This boundary is acknowledged in 4.11 (Limitations).</w:t>
      </w:r>
    </w:p>
    <w:p w14:paraId="6FAA5B1A" w14:textId="6E4B4C7B" w:rsidR="00195F77" w:rsidRPr="0068589D" w:rsidRDefault="00195F77" w:rsidP="00636C45">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labeling script reads the official attack schedule spreadsheet, which specifies for each attack: the date, start and end times, attacker IP addresses, victim IP addresses, and attack type. All timestamps in the schedule use Atlantic Standard Time (UTC−4), matching the University of New Brunswick’s time zone. For each conn.log record, the script checks whether the flow time interval overlaps with any attack window and whether the flow involves a known attacker-victim IP pair in either direction. A flow is labeled with the corresponding attack type if both conditions are met</w:t>
      </w:r>
      <w:r w:rsidR="00CC614C">
        <w:rPr>
          <w:rFonts w:ascii="Times New Roman" w:hAnsi="Times New Roman" w:cs="Times New Roman"/>
          <w:sz w:val="28"/>
          <w:szCs w:val="28"/>
        </w:rPr>
        <w:t>,</w:t>
      </w:r>
      <w:r w:rsidRPr="0068589D">
        <w:rPr>
          <w:rFonts w:ascii="Times New Roman" w:hAnsi="Times New Roman" w:cs="Times New Roman"/>
          <w:sz w:val="28"/>
          <w:szCs w:val="28"/>
        </w:rPr>
        <w:t xml:space="preserve"> </w:t>
      </w:r>
      <w:r w:rsidR="00DF3BA0" w:rsidRPr="0068589D">
        <w:rPr>
          <w:rFonts w:ascii="Times New Roman" w:hAnsi="Times New Roman" w:cs="Times New Roman"/>
          <w:sz w:val="28"/>
          <w:szCs w:val="28"/>
        </w:rPr>
        <w:t>otherwise,</w:t>
      </w:r>
      <w:r w:rsidRPr="0068589D">
        <w:rPr>
          <w:rFonts w:ascii="Times New Roman" w:hAnsi="Times New Roman" w:cs="Times New Roman"/>
          <w:sz w:val="28"/>
          <w:szCs w:val="28"/>
        </w:rPr>
        <w:t xml:space="preserve"> it is labeled BENIGN.</w:t>
      </w:r>
    </w:p>
    <w:p w14:paraId="59529827" w14:textId="5D8DB503" w:rsidR="00195F77" w:rsidRDefault="00195F77" w:rsidP="00463012">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final labeled dataset contains 30</w:t>
      </w:r>
      <w:r w:rsidR="00CE161F">
        <w:rPr>
          <w:rFonts w:ascii="Times New Roman" w:hAnsi="Times New Roman" w:cs="Times New Roman"/>
          <w:sz w:val="28"/>
          <w:szCs w:val="28"/>
        </w:rPr>
        <w:t>,</w:t>
      </w:r>
      <w:r w:rsidRPr="0068589D">
        <w:rPr>
          <w:rFonts w:ascii="Times New Roman" w:hAnsi="Times New Roman" w:cs="Times New Roman"/>
          <w:sz w:val="28"/>
          <w:szCs w:val="28"/>
        </w:rPr>
        <w:t>8 million flows across 9 classes.</w:t>
      </w:r>
    </w:p>
    <w:p w14:paraId="03D0A219" w14:textId="77777777" w:rsidR="00855AAA" w:rsidRPr="0068589D" w:rsidRDefault="00855AAA" w:rsidP="00463012">
      <w:pPr>
        <w:pStyle w:val="BodyText"/>
        <w:spacing w:line="276" w:lineRule="auto"/>
        <w:rPr>
          <w:rFonts w:ascii="Times New Roman" w:hAnsi="Times New Roman" w:cs="Times New Roman"/>
          <w:sz w:val="28"/>
          <w:szCs w:val="28"/>
        </w:rPr>
      </w:pPr>
    </w:p>
    <w:p w14:paraId="50A3EFA0" w14:textId="6A9365D7" w:rsidR="00450C55" w:rsidRPr="0068589D" w:rsidRDefault="00195F77" w:rsidP="00913070">
      <w:pPr>
        <w:pStyle w:val="Heading2"/>
        <w:rPr>
          <w:rFonts w:eastAsiaTheme="majorEastAsia"/>
          <w:sz w:val="28"/>
          <w:szCs w:val="28"/>
          <w:lang w:eastAsia="en-US" w:bidi="ar-SA"/>
        </w:rPr>
      </w:pPr>
      <w:bookmarkStart w:id="28" w:name="class-distribution"/>
      <w:bookmarkStart w:id="29" w:name="_Toc230121742"/>
      <w:r w:rsidRPr="0068589D">
        <w:rPr>
          <w:rFonts w:eastAsiaTheme="majorEastAsia"/>
          <w:sz w:val="28"/>
          <w:szCs w:val="28"/>
          <w:lang w:eastAsia="en-US" w:bidi="ar-SA"/>
        </w:rPr>
        <w:t>2.</w:t>
      </w:r>
      <w:r w:rsidR="006C3AB2" w:rsidRPr="0068589D">
        <w:rPr>
          <w:rFonts w:eastAsiaTheme="majorEastAsia"/>
          <w:sz w:val="28"/>
          <w:szCs w:val="28"/>
          <w:lang w:eastAsia="en-US" w:bidi="ar-SA"/>
        </w:rPr>
        <w:t>5</w:t>
      </w:r>
      <w:r w:rsidRPr="0068589D">
        <w:rPr>
          <w:rFonts w:eastAsiaTheme="majorEastAsia"/>
          <w:sz w:val="28"/>
          <w:szCs w:val="28"/>
          <w:lang w:eastAsia="en-US" w:bidi="ar-SA"/>
        </w:rPr>
        <w:t xml:space="preserve"> Class Distribution</w:t>
      </w:r>
      <w:bookmarkEnd w:id="28"/>
      <w:bookmarkEnd w:id="29"/>
    </w:p>
    <w:p w14:paraId="3C2CB6B3" w14:textId="54CA06B2" w:rsidR="00195F77" w:rsidRPr="0068589D" w:rsidRDefault="00195F77" w:rsidP="00636C45">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Table </w:t>
      </w:r>
      <w:r w:rsidR="00B979D9" w:rsidRPr="0068589D">
        <w:rPr>
          <w:rFonts w:ascii="Times New Roman" w:hAnsi="Times New Roman" w:cs="Times New Roman"/>
          <w:sz w:val="28"/>
          <w:szCs w:val="28"/>
        </w:rPr>
        <w:t>3</w:t>
      </w:r>
      <w:r w:rsidRPr="0068589D">
        <w:rPr>
          <w:rFonts w:ascii="Times New Roman" w:hAnsi="Times New Roman" w:cs="Times New Roman"/>
          <w:sz w:val="28"/>
          <w:szCs w:val="28"/>
        </w:rPr>
        <w:t xml:space="preserve"> presents the class distribution of the labeled dataset. The distribution exhibits severe class imbalance: BENIGN traffic accounts for 89</w:t>
      </w:r>
      <w:r w:rsidR="00914136">
        <w:rPr>
          <w:rFonts w:ascii="Times New Roman" w:hAnsi="Times New Roman" w:cs="Times New Roman"/>
          <w:sz w:val="28"/>
          <w:szCs w:val="28"/>
        </w:rPr>
        <w:t>,</w:t>
      </w:r>
      <w:r w:rsidRPr="0068589D">
        <w:rPr>
          <w:rFonts w:ascii="Times New Roman" w:hAnsi="Times New Roman" w:cs="Times New Roman"/>
          <w:sz w:val="28"/>
          <w:szCs w:val="28"/>
        </w:rPr>
        <w:t>1% of all flows, while the smallest attack class (DoS-</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contains fewer than 11</w:t>
      </w:r>
      <w:r w:rsidR="00914136">
        <w:rPr>
          <w:rFonts w:ascii="Times New Roman" w:hAnsi="Times New Roman" w:cs="Times New Roman"/>
          <w:sz w:val="28"/>
          <w:szCs w:val="28"/>
        </w:rPr>
        <w:t xml:space="preserve"> </w:t>
      </w:r>
      <w:r w:rsidRPr="0068589D">
        <w:rPr>
          <w:rFonts w:ascii="Times New Roman" w:hAnsi="Times New Roman" w:cs="Times New Roman"/>
          <w:sz w:val="28"/>
          <w:szCs w:val="28"/>
        </w:rPr>
        <w:t>000 flows.</w:t>
      </w:r>
    </w:p>
    <w:p w14:paraId="1A69C83F" w14:textId="096C8A8A" w:rsidR="00195F77" w:rsidRPr="0068589D" w:rsidRDefault="00195F77" w:rsidP="00636C45">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 xml:space="preserve">Table </w:t>
      </w:r>
      <w:r w:rsidR="006E7A2C" w:rsidRPr="0068589D">
        <w:rPr>
          <w:rFonts w:ascii="Times New Roman" w:hAnsi="Times New Roman" w:cs="Times New Roman"/>
          <w:bCs/>
          <w:sz w:val="28"/>
          <w:szCs w:val="28"/>
        </w:rPr>
        <w:t>3</w:t>
      </w:r>
      <w:r w:rsidRPr="0068589D">
        <w:rPr>
          <w:rFonts w:ascii="Times New Roman" w:hAnsi="Times New Roman" w:cs="Times New Roman"/>
          <w:bCs/>
          <w:sz w:val="28"/>
          <w:szCs w:val="28"/>
        </w:rPr>
        <w:t>. Class distribution of the labeled dataset (30</w:t>
      </w:r>
      <w:r w:rsidR="00914136">
        <w:rPr>
          <w:rFonts w:ascii="Times New Roman" w:hAnsi="Times New Roman" w:cs="Times New Roman"/>
          <w:bCs/>
          <w:sz w:val="28"/>
          <w:szCs w:val="28"/>
        </w:rPr>
        <w:t>,</w:t>
      </w:r>
      <w:r w:rsidRPr="0068589D">
        <w:rPr>
          <w:rFonts w:ascii="Times New Roman" w:hAnsi="Times New Roman" w:cs="Times New Roman"/>
          <w:bCs/>
          <w:sz w:val="28"/>
          <w:szCs w:val="28"/>
        </w:rPr>
        <w:t>8M flows)</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30"/>
        <w:gridCol w:w="1296"/>
        <w:gridCol w:w="1269"/>
      </w:tblGrid>
      <w:tr w:rsidR="00195F77" w:rsidRPr="00855AAA" w14:paraId="7414CE06" w14:textId="77777777" w:rsidTr="00D44C0E">
        <w:tc>
          <w:tcPr>
            <w:tcW w:w="0" w:type="auto"/>
            <w:vAlign w:val="bottom"/>
          </w:tcPr>
          <w:p w14:paraId="6733DCD8" w14:textId="77777777" w:rsidR="00195F77" w:rsidRPr="00855AAA" w:rsidRDefault="00195F77" w:rsidP="0047051F">
            <w:pPr>
              <w:pStyle w:val="Compact"/>
              <w:rPr>
                <w:rFonts w:ascii="Times New Roman" w:hAnsi="Times New Roman" w:cs="Times New Roman"/>
              </w:rPr>
            </w:pPr>
            <w:r w:rsidRPr="00855AAA">
              <w:rPr>
                <w:rFonts w:ascii="Times New Roman" w:hAnsi="Times New Roman" w:cs="Times New Roman"/>
              </w:rPr>
              <w:t>Class</w:t>
            </w:r>
          </w:p>
        </w:tc>
        <w:tc>
          <w:tcPr>
            <w:tcW w:w="0" w:type="auto"/>
            <w:vAlign w:val="bottom"/>
          </w:tcPr>
          <w:p w14:paraId="4BAC4101" w14:textId="77777777"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Flows</w:t>
            </w:r>
          </w:p>
        </w:tc>
        <w:tc>
          <w:tcPr>
            <w:tcW w:w="0" w:type="auto"/>
            <w:vAlign w:val="bottom"/>
          </w:tcPr>
          <w:p w14:paraId="2A46AAD7" w14:textId="77777777"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Percentage</w:t>
            </w:r>
          </w:p>
        </w:tc>
      </w:tr>
      <w:tr w:rsidR="00195F77" w:rsidRPr="00855AAA" w14:paraId="507FA902" w14:textId="77777777" w:rsidTr="00D44C0E">
        <w:tc>
          <w:tcPr>
            <w:tcW w:w="0" w:type="auto"/>
          </w:tcPr>
          <w:p w14:paraId="5D30A6CD" w14:textId="77777777" w:rsidR="00195F77" w:rsidRPr="00855AAA" w:rsidRDefault="00195F77" w:rsidP="0047051F">
            <w:pPr>
              <w:pStyle w:val="Compact"/>
              <w:rPr>
                <w:rFonts w:ascii="Times New Roman" w:hAnsi="Times New Roman" w:cs="Times New Roman"/>
              </w:rPr>
            </w:pPr>
            <w:r w:rsidRPr="00855AAA">
              <w:rPr>
                <w:rFonts w:ascii="Times New Roman" w:hAnsi="Times New Roman" w:cs="Times New Roman"/>
              </w:rPr>
              <w:t>BENIGN</w:t>
            </w:r>
          </w:p>
        </w:tc>
        <w:tc>
          <w:tcPr>
            <w:tcW w:w="0" w:type="auto"/>
          </w:tcPr>
          <w:p w14:paraId="2E7BF298" w14:textId="3F02CC6E"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27</w:t>
            </w:r>
            <w:r w:rsidR="00914136">
              <w:rPr>
                <w:rFonts w:ascii="Times New Roman" w:hAnsi="Times New Roman" w:cs="Times New Roman"/>
              </w:rPr>
              <w:t xml:space="preserve"> </w:t>
            </w:r>
            <w:r w:rsidRPr="00855AAA">
              <w:rPr>
                <w:rFonts w:ascii="Times New Roman" w:hAnsi="Times New Roman" w:cs="Times New Roman"/>
              </w:rPr>
              <w:t>459</w:t>
            </w:r>
            <w:r w:rsidR="00914136">
              <w:rPr>
                <w:rFonts w:ascii="Times New Roman" w:hAnsi="Times New Roman" w:cs="Times New Roman"/>
              </w:rPr>
              <w:t xml:space="preserve"> </w:t>
            </w:r>
            <w:r w:rsidRPr="00855AAA">
              <w:rPr>
                <w:rFonts w:ascii="Times New Roman" w:hAnsi="Times New Roman" w:cs="Times New Roman"/>
              </w:rPr>
              <w:t>940</w:t>
            </w:r>
          </w:p>
        </w:tc>
        <w:tc>
          <w:tcPr>
            <w:tcW w:w="0" w:type="auto"/>
          </w:tcPr>
          <w:p w14:paraId="64168F2D" w14:textId="64210FAA"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89</w:t>
            </w:r>
            <w:r w:rsidR="00914136">
              <w:rPr>
                <w:rFonts w:ascii="Times New Roman" w:hAnsi="Times New Roman" w:cs="Times New Roman"/>
              </w:rPr>
              <w:t>,</w:t>
            </w:r>
            <w:r w:rsidRPr="00855AAA">
              <w:rPr>
                <w:rFonts w:ascii="Times New Roman" w:hAnsi="Times New Roman" w:cs="Times New Roman"/>
              </w:rPr>
              <w:t>13%</w:t>
            </w:r>
          </w:p>
        </w:tc>
      </w:tr>
      <w:tr w:rsidR="00195F77" w:rsidRPr="00855AAA" w14:paraId="758415E4" w14:textId="77777777" w:rsidTr="00D44C0E">
        <w:tc>
          <w:tcPr>
            <w:tcW w:w="0" w:type="auto"/>
          </w:tcPr>
          <w:p w14:paraId="4C838EA3" w14:textId="77777777" w:rsidR="00195F77" w:rsidRPr="00855AAA" w:rsidRDefault="00195F77" w:rsidP="0047051F">
            <w:pPr>
              <w:pStyle w:val="Compact"/>
              <w:rPr>
                <w:rFonts w:ascii="Times New Roman" w:hAnsi="Times New Roman" w:cs="Times New Roman"/>
              </w:rPr>
            </w:pPr>
            <w:r w:rsidRPr="00855AAA">
              <w:rPr>
                <w:rFonts w:ascii="Times New Roman" w:hAnsi="Times New Roman" w:cs="Times New Roman"/>
              </w:rPr>
              <w:t>DoS-Hulk</w:t>
            </w:r>
          </w:p>
        </w:tc>
        <w:tc>
          <w:tcPr>
            <w:tcW w:w="0" w:type="auto"/>
          </w:tcPr>
          <w:p w14:paraId="6E03E60B" w14:textId="54F644FE"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1</w:t>
            </w:r>
            <w:r w:rsidR="00914136">
              <w:rPr>
                <w:rFonts w:ascii="Times New Roman" w:hAnsi="Times New Roman" w:cs="Times New Roman"/>
              </w:rPr>
              <w:t xml:space="preserve"> </w:t>
            </w:r>
            <w:r w:rsidRPr="00855AAA">
              <w:rPr>
                <w:rFonts w:ascii="Times New Roman" w:hAnsi="Times New Roman" w:cs="Times New Roman"/>
              </w:rPr>
              <w:t>803</w:t>
            </w:r>
            <w:r w:rsidR="00914136">
              <w:rPr>
                <w:rFonts w:ascii="Times New Roman" w:hAnsi="Times New Roman" w:cs="Times New Roman"/>
              </w:rPr>
              <w:t xml:space="preserve"> </w:t>
            </w:r>
            <w:r w:rsidRPr="00855AAA">
              <w:rPr>
                <w:rFonts w:ascii="Times New Roman" w:hAnsi="Times New Roman" w:cs="Times New Roman"/>
              </w:rPr>
              <w:t>685</w:t>
            </w:r>
          </w:p>
        </w:tc>
        <w:tc>
          <w:tcPr>
            <w:tcW w:w="0" w:type="auto"/>
          </w:tcPr>
          <w:p w14:paraId="269D243E" w14:textId="4F70B276"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5</w:t>
            </w:r>
            <w:r w:rsidR="00914136">
              <w:rPr>
                <w:rFonts w:ascii="Times New Roman" w:hAnsi="Times New Roman" w:cs="Times New Roman"/>
              </w:rPr>
              <w:t>,</w:t>
            </w:r>
            <w:r w:rsidRPr="00855AAA">
              <w:rPr>
                <w:rFonts w:ascii="Times New Roman" w:hAnsi="Times New Roman" w:cs="Times New Roman"/>
              </w:rPr>
              <w:t>85%</w:t>
            </w:r>
          </w:p>
        </w:tc>
      </w:tr>
      <w:tr w:rsidR="00195F77" w:rsidRPr="00855AAA" w14:paraId="299D93D2" w14:textId="77777777" w:rsidTr="00D44C0E">
        <w:tc>
          <w:tcPr>
            <w:tcW w:w="0" w:type="auto"/>
          </w:tcPr>
          <w:p w14:paraId="6748D4F2" w14:textId="77777777" w:rsidR="00195F77" w:rsidRPr="00855AAA" w:rsidRDefault="00195F77" w:rsidP="0047051F">
            <w:pPr>
              <w:pStyle w:val="Compact"/>
              <w:rPr>
                <w:rFonts w:ascii="Times New Roman" w:hAnsi="Times New Roman" w:cs="Times New Roman"/>
              </w:rPr>
            </w:pPr>
            <w:r w:rsidRPr="00855AAA">
              <w:rPr>
                <w:rFonts w:ascii="Times New Roman" w:hAnsi="Times New Roman" w:cs="Times New Roman"/>
              </w:rPr>
              <w:t>DDOS-HOIC</w:t>
            </w:r>
          </w:p>
        </w:tc>
        <w:tc>
          <w:tcPr>
            <w:tcW w:w="0" w:type="auto"/>
          </w:tcPr>
          <w:p w14:paraId="701E3156" w14:textId="2F4EBE56"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1</w:t>
            </w:r>
            <w:r w:rsidR="00914136">
              <w:rPr>
                <w:rFonts w:ascii="Times New Roman" w:hAnsi="Times New Roman" w:cs="Times New Roman"/>
              </w:rPr>
              <w:t xml:space="preserve"> </w:t>
            </w:r>
            <w:r w:rsidRPr="00855AAA">
              <w:rPr>
                <w:rFonts w:ascii="Times New Roman" w:hAnsi="Times New Roman" w:cs="Times New Roman"/>
              </w:rPr>
              <w:t>074</w:t>
            </w:r>
            <w:r w:rsidR="00914136">
              <w:rPr>
                <w:rFonts w:ascii="Times New Roman" w:hAnsi="Times New Roman" w:cs="Times New Roman"/>
              </w:rPr>
              <w:t xml:space="preserve"> </w:t>
            </w:r>
            <w:r w:rsidRPr="00855AAA">
              <w:rPr>
                <w:rFonts w:ascii="Times New Roman" w:hAnsi="Times New Roman" w:cs="Times New Roman"/>
              </w:rPr>
              <w:t>410</w:t>
            </w:r>
          </w:p>
        </w:tc>
        <w:tc>
          <w:tcPr>
            <w:tcW w:w="0" w:type="auto"/>
          </w:tcPr>
          <w:p w14:paraId="51579FE2" w14:textId="4B327519"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3</w:t>
            </w:r>
            <w:r w:rsidR="00914136">
              <w:rPr>
                <w:rFonts w:ascii="Times New Roman" w:hAnsi="Times New Roman" w:cs="Times New Roman"/>
              </w:rPr>
              <w:t>,</w:t>
            </w:r>
            <w:r w:rsidRPr="00855AAA">
              <w:rPr>
                <w:rFonts w:ascii="Times New Roman" w:hAnsi="Times New Roman" w:cs="Times New Roman"/>
              </w:rPr>
              <w:t>49%</w:t>
            </w:r>
          </w:p>
        </w:tc>
      </w:tr>
      <w:tr w:rsidR="00195F77" w:rsidRPr="00855AAA" w14:paraId="7D93F2F4" w14:textId="77777777" w:rsidTr="00D44C0E">
        <w:tc>
          <w:tcPr>
            <w:tcW w:w="0" w:type="auto"/>
          </w:tcPr>
          <w:p w14:paraId="1D3C964A" w14:textId="77777777" w:rsidR="00195F77" w:rsidRPr="00855AAA" w:rsidRDefault="00195F77" w:rsidP="0047051F">
            <w:pPr>
              <w:pStyle w:val="Compact"/>
              <w:rPr>
                <w:rFonts w:ascii="Times New Roman" w:hAnsi="Times New Roman" w:cs="Times New Roman"/>
              </w:rPr>
            </w:pPr>
            <w:r w:rsidRPr="00855AAA">
              <w:rPr>
                <w:rFonts w:ascii="Times New Roman" w:hAnsi="Times New Roman" w:cs="Times New Roman"/>
              </w:rPr>
              <w:t>FTP-</w:t>
            </w:r>
            <w:proofErr w:type="spellStart"/>
            <w:r w:rsidRPr="00855AAA">
              <w:rPr>
                <w:rFonts w:ascii="Times New Roman" w:hAnsi="Times New Roman" w:cs="Times New Roman"/>
              </w:rPr>
              <w:t>BruteForce</w:t>
            </w:r>
            <w:proofErr w:type="spellEnd"/>
          </w:p>
        </w:tc>
        <w:tc>
          <w:tcPr>
            <w:tcW w:w="0" w:type="auto"/>
          </w:tcPr>
          <w:p w14:paraId="385E54CC" w14:textId="7E0835EB"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190</w:t>
            </w:r>
            <w:r w:rsidR="00914136">
              <w:rPr>
                <w:rFonts w:ascii="Times New Roman" w:hAnsi="Times New Roman" w:cs="Times New Roman"/>
              </w:rPr>
              <w:t xml:space="preserve"> </w:t>
            </w:r>
            <w:r w:rsidRPr="00855AAA">
              <w:rPr>
                <w:rFonts w:ascii="Times New Roman" w:hAnsi="Times New Roman" w:cs="Times New Roman"/>
              </w:rPr>
              <w:t>300</w:t>
            </w:r>
          </w:p>
        </w:tc>
        <w:tc>
          <w:tcPr>
            <w:tcW w:w="0" w:type="auto"/>
          </w:tcPr>
          <w:p w14:paraId="15E7EDA1" w14:textId="322433FF"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0</w:t>
            </w:r>
            <w:r w:rsidR="00914136">
              <w:rPr>
                <w:rFonts w:ascii="Times New Roman" w:hAnsi="Times New Roman" w:cs="Times New Roman"/>
              </w:rPr>
              <w:t>,</w:t>
            </w:r>
            <w:r w:rsidRPr="00855AAA">
              <w:rPr>
                <w:rFonts w:ascii="Times New Roman" w:hAnsi="Times New Roman" w:cs="Times New Roman"/>
              </w:rPr>
              <w:t>62%</w:t>
            </w:r>
          </w:p>
        </w:tc>
      </w:tr>
      <w:tr w:rsidR="00195F77" w:rsidRPr="00855AAA" w14:paraId="5BA046A6" w14:textId="77777777" w:rsidTr="00D44C0E">
        <w:tc>
          <w:tcPr>
            <w:tcW w:w="0" w:type="auto"/>
          </w:tcPr>
          <w:p w14:paraId="2FDC870F" w14:textId="77777777" w:rsidR="00195F77" w:rsidRPr="00855AAA" w:rsidRDefault="00195F77" w:rsidP="0047051F">
            <w:pPr>
              <w:pStyle w:val="Compact"/>
              <w:rPr>
                <w:rFonts w:ascii="Times New Roman" w:hAnsi="Times New Roman" w:cs="Times New Roman"/>
              </w:rPr>
            </w:pPr>
            <w:r w:rsidRPr="00855AAA">
              <w:rPr>
                <w:rFonts w:ascii="Times New Roman" w:hAnsi="Times New Roman" w:cs="Times New Roman"/>
              </w:rPr>
              <w:lastRenderedPageBreak/>
              <w:t>DoS-</w:t>
            </w:r>
            <w:proofErr w:type="spellStart"/>
            <w:r w:rsidRPr="00855AAA">
              <w:rPr>
                <w:rFonts w:ascii="Times New Roman" w:hAnsi="Times New Roman" w:cs="Times New Roman"/>
              </w:rPr>
              <w:t>SlowHTTPTest</w:t>
            </w:r>
            <w:proofErr w:type="spellEnd"/>
          </w:p>
        </w:tc>
        <w:tc>
          <w:tcPr>
            <w:tcW w:w="0" w:type="auto"/>
          </w:tcPr>
          <w:p w14:paraId="3A360D36" w14:textId="2869ED84"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105</w:t>
            </w:r>
            <w:r w:rsidR="00DB22BD">
              <w:rPr>
                <w:rFonts w:ascii="Times New Roman" w:hAnsi="Times New Roman" w:cs="Times New Roman"/>
              </w:rPr>
              <w:t xml:space="preserve"> </w:t>
            </w:r>
            <w:r w:rsidRPr="00855AAA">
              <w:rPr>
                <w:rFonts w:ascii="Times New Roman" w:hAnsi="Times New Roman" w:cs="Times New Roman"/>
              </w:rPr>
              <w:t>550</w:t>
            </w:r>
          </w:p>
        </w:tc>
        <w:tc>
          <w:tcPr>
            <w:tcW w:w="0" w:type="auto"/>
          </w:tcPr>
          <w:p w14:paraId="46A5A463" w14:textId="70216F27"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0</w:t>
            </w:r>
            <w:r w:rsidR="00DB22BD">
              <w:rPr>
                <w:rFonts w:ascii="Times New Roman" w:hAnsi="Times New Roman" w:cs="Times New Roman"/>
              </w:rPr>
              <w:t>,</w:t>
            </w:r>
            <w:r w:rsidRPr="00855AAA">
              <w:rPr>
                <w:rFonts w:ascii="Times New Roman" w:hAnsi="Times New Roman" w:cs="Times New Roman"/>
              </w:rPr>
              <w:t>34%</w:t>
            </w:r>
          </w:p>
        </w:tc>
      </w:tr>
      <w:tr w:rsidR="00195F77" w:rsidRPr="00855AAA" w14:paraId="161383E7" w14:textId="77777777" w:rsidTr="00D44C0E">
        <w:tc>
          <w:tcPr>
            <w:tcW w:w="0" w:type="auto"/>
          </w:tcPr>
          <w:p w14:paraId="2EC34298" w14:textId="1E2E3C19" w:rsidR="00195F77" w:rsidRPr="00855AAA" w:rsidRDefault="00B678C6" w:rsidP="0047051F">
            <w:pPr>
              <w:pStyle w:val="Compact"/>
              <w:rPr>
                <w:rFonts w:ascii="Times New Roman" w:hAnsi="Times New Roman" w:cs="Times New Roman"/>
              </w:rPr>
            </w:pPr>
            <w:r w:rsidRPr="00855AAA">
              <w:rPr>
                <w:rFonts w:ascii="Times New Roman" w:hAnsi="Times New Roman" w:cs="Times New Roman"/>
              </w:rPr>
              <w:t>SSH-</w:t>
            </w:r>
            <w:proofErr w:type="spellStart"/>
            <w:r w:rsidRPr="00855AAA">
              <w:rPr>
                <w:rFonts w:ascii="Times New Roman" w:hAnsi="Times New Roman" w:cs="Times New Roman"/>
              </w:rPr>
              <w:t>BruteForce</w:t>
            </w:r>
            <w:proofErr w:type="spellEnd"/>
          </w:p>
        </w:tc>
        <w:tc>
          <w:tcPr>
            <w:tcW w:w="0" w:type="auto"/>
          </w:tcPr>
          <w:p w14:paraId="13DE9777" w14:textId="0E552356"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92</w:t>
            </w:r>
            <w:r w:rsidR="00DB22BD">
              <w:rPr>
                <w:rFonts w:ascii="Times New Roman" w:hAnsi="Times New Roman" w:cs="Times New Roman"/>
              </w:rPr>
              <w:t xml:space="preserve"> </w:t>
            </w:r>
            <w:r w:rsidRPr="00855AAA">
              <w:rPr>
                <w:rFonts w:ascii="Times New Roman" w:hAnsi="Times New Roman" w:cs="Times New Roman"/>
              </w:rPr>
              <w:t>650</w:t>
            </w:r>
          </w:p>
        </w:tc>
        <w:tc>
          <w:tcPr>
            <w:tcW w:w="0" w:type="auto"/>
          </w:tcPr>
          <w:p w14:paraId="5D656654" w14:textId="47D4C638"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0</w:t>
            </w:r>
            <w:r w:rsidR="00DB22BD">
              <w:rPr>
                <w:rFonts w:ascii="Times New Roman" w:hAnsi="Times New Roman" w:cs="Times New Roman"/>
              </w:rPr>
              <w:t>,</w:t>
            </w:r>
            <w:r w:rsidRPr="00855AAA">
              <w:rPr>
                <w:rFonts w:ascii="Times New Roman" w:hAnsi="Times New Roman" w:cs="Times New Roman"/>
              </w:rPr>
              <w:t>30%</w:t>
            </w:r>
          </w:p>
        </w:tc>
      </w:tr>
      <w:tr w:rsidR="00195F77" w:rsidRPr="00855AAA" w14:paraId="69735572" w14:textId="77777777" w:rsidTr="00D44C0E">
        <w:tc>
          <w:tcPr>
            <w:tcW w:w="0" w:type="auto"/>
          </w:tcPr>
          <w:p w14:paraId="05B7F12A" w14:textId="77777777" w:rsidR="00195F77" w:rsidRPr="00855AAA" w:rsidRDefault="00195F77" w:rsidP="0047051F">
            <w:pPr>
              <w:pStyle w:val="Compact"/>
              <w:rPr>
                <w:rFonts w:ascii="Times New Roman" w:hAnsi="Times New Roman" w:cs="Times New Roman"/>
              </w:rPr>
            </w:pPr>
            <w:r w:rsidRPr="00855AAA">
              <w:rPr>
                <w:rFonts w:ascii="Times New Roman" w:hAnsi="Times New Roman" w:cs="Times New Roman"/>
              </w:rPr>
              <w:t>Bot</w:t>
            </w:r>
          </w:p>
        </w:tc>
        <w:tc>
          <w:tcPr>
            <w:tcW w:w="0" w:type="auto"/>
          </w:tcPr>
          <w:p w14:paraId="7CAB8D3B" w14:textId="7B755157"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48</w:t>
            </w:r>
            <w:r w:rsidR="00DB22BD">
              <w:rPr>
                <w:rFonts w:ascii="Times New Roman" w:hAnsi="Times New Roman" w:cs="Times New Roman"/>
              </w:rPr>
              <w:t xml:space="preserve"> </w:t>
            </w:r>
            <w:r w:rsidRPr="00855AAA">
              <w:rPr>
                <w:rFonts w:ascii="Times New Roman" w:hAnsi="Times New Roman" w:cs="Times New Roman"/>
              </w:rPr>
              <w:t>005</w:t>
            </w:r>
          </w:p>
        </w:tc>
        <w:tc>
          <w:tcPr>
            <w:tcW w:w="0" w:type="auto"/>
          </w:tcPr>
          <w:p w14:paraId="5C55FA61" w14:textId="51C95B63"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0</w:t>
            </w:r>
            <w:r w:rsidR="00DB22BD">
              <w:rPr>
                <w:rFonts w:ascii="Times New Roman" w:hAnsi="Times New Roman" w:cs="Times New Roman"/>
              </w:rPr>
              <w:t>,</w:t>
            </w:r>
            <w:r w:rsidRPr="00855AAA">
              <w:rPr>
                <w:rFonts w:ascii="Times New Roman" w:hAnsi="Times New Roman" w:cs="Times New Roman"/>
              </w:rPr>
              <w:t>16%</w:t>
            </w:r>
          </w:p>
        </w:tc>
      </w:tr>
      <w:tr w:rsidR="00195F77" w:rsidRPr="00855AAA" w14:paraId="4DA91F6E" w14:textId="77777777" w:rsidTr="00D44C0E">
        <w:tc>
          <w:tcPr>
            <w:tcW w:w="0" w:type="auto"/>
          </w:tcPr>
          <w:p w14:paraId="08A1DA13" w14:textId="77777777" w:rsidR="00195F77" w:rsidRPr="00855AAA" w:rsidRDefault="00195F77" w:rsidP="0047051F">
            <w:pPr>
              <w:pStyle w:val="Compact"/>
              <w:rPr>
                <w:rFonts w:ascii="Times New Roman" w:hAnsi="Times New Roman" w:cs="Times New Roman"/>
              </w:rPr>
            </w:pPr>
            <w:r w:rsidRPr="00855AAA">
              <w:rPr>
                <w:rFonts w:ascii="Times New Roman" w:hAnsi="Times New Roman" w:cs="Times New Roman"/>
              </w:rPr>
              <w:t>DoS-</w:t>
            </w:r>
            <w:proofErr w:type="spellStart"/>
            <w:r w:rsidRPr="00855AAA">
              <w:rPr>
                <w:rFonts w:ascii="Times New Roman" w:hAnsi="Times New Roman" w:cs="Times New Roman"/>
              </w:rPr>
              <w:t>GoldenEye</w:t>
            </w:r>
            <w:proofErr w:type="spellEnd"/>
          </w:p>
        </w:tc>
        <w:tc>
          <w:tcPr>
            <w:tcW w:w="0" w:type="auto"/>
          </w:tcPr>
          <w:p w14:paraId="4437AE58" w14:textId="493493BA"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28</w:t>
            </w:r>
            <w:r w:rsidR="00DB22BD">
              <w:rPr>
                <w:rFonts w:ascii="Times New Roman" w:hAnsi="Times New Roman" w:cs="Times New Roman"/>
              </w:rPr>
              <w:t xml:space="preserve"> </w:t>
            </w:r>
            <w:r w:rsidRPr="00855AAA">
              <w:rPr>
                <w:rFonts w:ascii="Times New Roman" w:hAnsi="Times New Roman" w:cs="Times New Roman"/>
              </w:rPr>
              <w:t>660</w:t>
            </w:r>
          </w:p>
        </w:tc>
        <w:tc>
          <w:tcPr>
            <w:tcW w:w="0" w:type="auto"/>
          </w:tcPr>
          <w:p w14:paraId="27283C96" w14:textId="57F3EE8C"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0</w:t>
            </w:r>
            <w:r w:rsidR="00DB22BD">
              <w:rPr>
                <w:rFonts w:ascii="Times New Roman" w:hAnsi="Times New Roman" w:cs="Times New Roman"/>
              </w:rPr>
              <w:t>,</w:t>
            </w:r>
            <w:r w:rsidRPr="00855AAA">
              <w:rPr>
                <w:rFonts w:ascii="Times New Roman" w:hAnsi="Times New Roman" w:cs="Times New Roman"/>
              </w:rPr>
              <w:t>09%</w:t>
            </w:r>
          </w:p>
        </w:tc>
      </w:tr>
      <w:tr w:rsidR="00195F77" w:rsidRPr="00855AAA" w14:paraId="7102AE88" w14:textId="77777777" w:rsidTr="00D44C0E">
        <w:tc>
          <w:tcPr>
            <w:tcW w:w="0" w:type="auto"/>
          </w:tcPr>
          <w:p w14:paraId="6C27B01A" w14:textId="77777777" w:rsidR="00195F77" w:rsidRPr="00855AAA" w:rsidRDefault="00195F77" w:rsidP="0047051F">
            <w:pPr>
              <w:pStyle w:val="Compact"/>
              <w:rPr>
                <w:rFonts w:ascii="Times New Roman" w:hAnsi="Times New Roman" w:cs="Times New Roman"/>
              </w:rPr>
            </w:pPr>
            <w:r w:rsidRPr="00855AAA">
              <w:rPr>
                <w:rFonts w:ascii="Times New Roman" w:hAnsi="Times New Roman" w:cs="Times New Roman"/>
              </w:rPr>
              <w:t>DoS-</w:t>
            </w:r>
            <w:proofErr w:type="spellStart"/>
            <w:r w:rsidRPr="00855AAA">
              <w:rPr>
                <w:rFonts w:ascii="Times New Roman" w:hAnsi="Times New Roman" w:cs="Times New Roman"/>
              </w:rPr>
              <w:t>Slowloris</w:t>
            </w:r>
            <w:proofErr w:type="spellEnd"/>
          </w:p>
        </w:tc>
        <w:tc>
          <w:tcPr>
            <w:tcW w:w="0" w:type="auto"/>
          </w:tcPr>
          <w:p w14:paraId="499BB9ED" w14:textId="7AA81F46"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6</w:t>
            </w:r>
            <w:r w:rsidR="00DB22BD">
              <w:rPr>
                <w:rFonts w:ascii="Times New Roman" w:hAnsi="Times New Roman" w:cs="Times New Roman"/>
              </w:rPr>
              <w:t xml:space="preserve"> </w:t>
            </w:r>
            <w:r w:rsidRPr="00855AAA">
              <w:rPr>
                <w:rFonts w:ascii="Times New Roman" w:hAnsi="Times New Roman" w:cs="Times New Roman"/>
              </w:rPr>
              <w:t>980</w:t>
            </w:r>
          </w:p>
        </w:tc>
        <w:tc>
          <w:tcPr>
            <w:tcW w:w="0" w:type="auto"/>
          </w:tcPr>
          <w:p w14:paraId="763882E6" w14:textId="31F7B448"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rPr>
              <w:t>0</w:t>
            </w:r>
            <w:r w:rsidR="00DB22BD">
              <w:rPr>
                <w:rFonts w:ascii="Times New Roman" w:hAnsi="Times New Roman" w:cs="Times New Roman"/>
              </w:rPr>
              <w:t>,</w:t>
            </w:r>
            <w:r w:rsidRPr="00855AAA">
              <w:rPr>
                <w:rFonts w:ascii="Times New Roman" w:hAnsi="Times New Roman" w:cs="Times New Roman"/>
              </w:rPr>
              <w:t>02%</w:t>
            </w:r>
          </w:p>
        </w:tc>
      </w:tr>
      <w:tr w:rsidR="00195F77" w:rsidRPr="00855AAA" w14:paraId="138EB942" w14:textId="77777777" w:rsidTr="00D44C0E">
        <w:tc>
          <w:tcPr>
            <w:tcW w:w="0" w:type="auto"/>
          </w:tcPr>
          <w:p w14:paraId="0EEE96B6" w14:textId="77777777" w:rsidR="00195F77" w:rsidRPr="00855AAA" w:rsidRDefault="00195F77" w:rsidP="0047051F">
            <w:pPr>
              <w:pStyle w:val="Compact"/>
              <w:rPr>
                <w:rFonts w:ascii="Times New Roman" w:hAnsi="Times New Roman" w:cs="Times New Roman"/>
              </w:rPr>
            </w:pPr>
            <w:r w:rsidRPr="00855AAA">
              <w:rPr>
                <w:rFonts w:ascii="Times New Roman" w:hAnsi="Times New Roman" w:cs="Times New Roman"/>
                <w:b/>
              </w:rPr>
              <w:t>Total</w:t>
            </w:r>
          </w:p>
        </w:tc>
        <w:tc>
          <w:tcPr>
            <w:tcW w:w="0" w:type="auto"/>
          </w:tcPr>
          <w:p w14:paraId="72188EF8" w14:textId="7D977D27"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b/>
              </w:rPr>
              <w:t>30</w:t>
            </w:r>
            <w:r w:rsidR="00DB22BD">
              <w:rPr>
                <w:rFonts w:ascii="Times New Roman" w:hAnsi="Times New Roman" w:cs="Times New Roman"/>
                <w:b/>
              </w:rPr>
              <w:t xml:space="preserve"> </w:t>
            </w:r>
            <w:r w:rsidRPr="00855AAA">
              <w:rPr>
                <w:rFonts w:ascii="Times New Roman" w:hAnsi="Times New Roman" w:cs="Times New Roman"/>
                <w:b/>
              </w:rPr>
              <w:t>810</w:t>
            </w:r>
            <w:r w:rsidR="00DB22BD">
              <w:rPr>
                <w:rFonts w:ascii="Times New Roman" w:hAnsi="Times New Roman" w:cs="Times New Roman"/>
                <w:b/>
              </w:rPr>
              <w:t xml:space="preserve"> </w:t>
            </w:r>
            <w:r w:rsidRPr="00855AAA">
              <w:rPr>
                <w:rFonts w:ascii="Times New Roman" w:hAnsi="Times New Roman" w:cs="Times New Roman"/>
                <w:b/>
              </w:rPr>
              <w:t>180</w:t>
            </w:r>
          </w:p>
        </w:tc>
        <w:tc>
          <w:tcPr>
            <w:tcW w:w="0" w:type="auto"/>
          </w:tcPr>
          <w:p w14:paraId="3331AB8B" w14:textId="77777777" w:rsidR="00195F77" w:rsidRPr="00855AAA" w:rsidRDefault="00195F77" w:rsidP="0047051F">
            <w:pPr>
              <w:pStyle w:val="Compact"/>
              <w:jc w:val="right"/>
              <w:rPr>
                <w:rFonts w:ascii="Times New Roman" w:hAnsi="Times New Roman" w:cs="Times New Roman"/>
              </w:rPr>
            </w:pPr>
            <w:r w:rsidRPr="00855AAA">
              <w:rPr>
                <w:rFonts w:ascii="Times New Roman" w:hAnsi="Times New Roman" w:cs="Times New Roman"/>
                <w:b/>
              </w:rPr>
              <w:t>100%</w:t>
            </w:r>
          </w:p>
        </w:tc>
      </w:tr>
    </w:tbl>
    <w:p w14:paraId="1798D3CB" w14:textId="77777777" w:rsidR="00391B60" w:rsidRDefault="00391B60" w:rsidP="00636C45">
      <w:pPr>
        <w:pStyle w:val="BodyText"/>
        <w:spacing w:line="276" w:lineRule="auto"/>
        <w:rPr>
          <w:rFonts w:ascii="Times New Roman" w:hAnsi="Times New Roman" w:cs="Times New Roman"/>
          <w:sz w:val="28"/>
          <w:szCs w:val="28"/>
        </w:rPr>
      </w:pPr>
    </w:p>
    <w:p w14:paraId="6565D092" w14:textId="2154CB9C" w:rsidR="00195F77" w:rsidRPr="0068589D" w:rsidRDefault="00195F77" w:rsidP="00636C45">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This imbalance reflects realistic network conditions, where benign traffic vastly outnumbers attack traffic. </w:t>
      </w:r>
      <w:r w:rsidR="000829F4" w:rsidRPr="000829F4">
        <w:rPr>
          <w:rFonts w:ascii="Times New Roman" w:hAnsi="Times New Roman" w:cs="Times New Roman"/>
          <w:sz w:val="28"/>
          <w:szCs w:val="28"/>
        </w:rPr>
        <w:t>To prevent the classifiers from ignoring rare attack classes and over-optimizing for the BENIGN majority class, inverse-frequency class weights are used during training. Under this scheme, errors on rare classes receive higher weight in the loss function, while errors on frequent classes receive lower weight.</w:t>
      </w:r>
    </w:p>
    <w:p w14:paraId="6DF6CBE0" w14:textId="0515A17B" w:rsidR="00E1317B" w:rsidRPr="0068589D" w:rsidRDefault="00E1317B" w:rsidP="00636C45">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Figure 2 visualizes the imbalance on a logarithmic scale: BENIGN traffic exceeds the smallest attack class (DoS-</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by more than three orders of magnitude:</w:t>
      </w:r>
    </w:p>
    <w:p w14:paraId="5F8C454F" w14:textId="3FE77F8F" w:rsidR="00E1317B" w:rsidRPr="00120A5B" w:rsidRDefault="00E1317B" w:rsidP="00636C45">
      <w:pPr>
        <w:pStyle w:val="BodyText"/>
        <w:spacing w:line="276" w:lineRule="auto"/>
        <w:rPr>
          <w:rFonts w:ascii="Times New Roman" w:hAnsi="Times New Roman" w:cs="Times New Roman"/>
          <w:sz w:val="28"/>
          <w:szCs w:val="28"/>
        </w:rPr>
      </w:pPr>
      <w:r w:rsidRPr="0068589D">
        <w:rPr>
          <w:rFonts w:ascii="Times New Roman" w:hAnsi="Times New Roman" w:cs="Times New Roman"/>
          <w:noProof/>
          <w:sz w:val="28"/>
          <w:szCs w:val="28"/>
        </w:rPr>
        <w:drawing>
          <wp:anchor distT="0" distB="0" distL="114300" distR="114300" simplePos="0" relativeHeight="251659264" behindDoc="0" locked="0" layoutInCell="1" allowOverlap="1" wp14:anchorId="155F69C4" wp14:editId="09027FA5">
            <wp:simplePos x="902970" y="4194810"/>
            <wp:positionH relativeFrom="column">
              <wp:align>left</wp:align>
            </wp:positionH>
            <wp:positionV relativeFrom="paragraph">
              <wp:align>top</wp:align>
            </wp:positionV>
            <wp:extent cx="5730240" cy="2910840"/>
            <wp:effectExtent l="0" t="0" r="3810" b="3810"/>
            <wp:wrapSquare wrapText="bothSides"/>
            <wp:docPr id="59611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2910840"/>
                    </a:xfrm>
                    <a:prstGeom prst="rect">
                      <a:avLst/>
                    </a:prstGeom>
                    <a:noFill/>
                    <a:ln>
                      <a:noFill/>
                    </a:ln>
                  </pic:spPr>
                </pic:pic>
              </a:graphicData>
            </a:graphic>
          </wp:anchor>
        </w:drawing>
      </w:r>
      <w:r w:rsidR="00391B60" w:rsidRPr="00120A5B">
        <w:rPr>
          <w:rFonts w:ascii="Times New Roman" w:hAnsi="Times New Roman" w:cs="Times New Roman"/>
          <w:sz w:val="28"/>
          <w:szCs w:val="28"/>
        </w:rPr>
        <w:br w:type="textWrapping" w:clear="all"/>
      </w:r>
    </w:p>
    <w:p w14:paraId="0DFF68B4" w14:textId="05DD2A07" w:rsidR="00195F77" w:rsidRPr="0068589D" w:rsidRDefault="00195F77" w:rsidP="00913070">
      <w:pPr>
        <w:pStyle w:val="Heading2"/>
        <w:rPr>
          <w:rFonts w:eastAsiaTheme="majorEastAsia"/>
          <w:sz w:val="28"/>
          <w:szCs w:val="28"/>
          <w:lang w:eastAsia="en-US" w:bidi="ar-SA"/>
        </w:rPr>
      </w:pPr>
      <w:bookmarkStart w:id="30" w:name="baseline-feature-set"/>
      <w:bookmarkStart w:id="31" w:name="_Toc230121743"/>
      <w:r w:rsidRPr="0068589D">
        <w:rPr>
          <w:rFonts w:eastAsiaTheme="majorEastAsia"/>
          <w:sz w:val="28"/>
          <w:szCs w:val="28"/>
          <w:lang w:eastAsia="en-US" w:bidi="ar-SA"/>
        </w:rPr>
        <w:t>2.</w:t>
      </w:r>
      <w:r w:rsidR="006C3AB2" w:rsidRPr="0068589D">
        <w:rPr>
          <w:rFonts w:eastAsiaTheme="majorEastAsia"/>
          <w:sz w:val="28"/>
          <w:szCs w:val="28"/>
          <w:lang w:eastAsia="en-US" w:bidi="ar-SA"/>
        </w:rPr>
        <w:t>6</w:t>
      </w:r>
      <w:r w:rsidRPr="0068589D">
        <w:rPr>
          <w:rFonts w:eastAsiaTheme="majorEastAsia"/>
          <w:sz w:val="28"/>
          <w:szCs w:val="28"/>
          <w:lang w:eastAsia="en-US" w:bidi="ar-SA"/>
        </w:rPr>
        <w:t xml:space="preserve"> Baseline Feature Set</w:t>
      </w:r>
      <w:bookmarkEnd w:id="30"/>
      <w:bookmarkEnd w:id="31"/>
    </w:p>
    <w:p w14:paraId="1A6077F1" w14:textId="77777777" w:rsidR="00FF0CC5" w:rsidRPr="0068589D" w:rsidRDefault="00195F77" w:rsidP="00636C45">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Twelve features are extracted from each Zeek conn.log record. These features are selected based on three criteria: </w:t>
      </w:r>
    </w:p>
    <w:p w14:paraId="01E61506" w14:textId="71AD7C0C" w:rsidR="00FF0CC5" w:rsidRPr="0068589D" w:rsidRDefault="000F01A4" w:rsidP="00FF0CC5">
      <w:pPr>
        <w:pStyle w:val="FirstParagraph"/>
        <w:numPr>
          <w:ilvl w:val="0"/>
          <w:numId w:val="14"/>
        </w:numPr>
        <w:spacing w:line="276" w:lineRule="auto"/>
        <w:rPr>
          <w:rFonts w:ascii="Times New Roman" w:hAnsi="Times New Roman" w:cs="Times New Roman"/>
          <w:sz w:val="28"/>
          <w:szCs w:val="28"/>
        </w:rPr>
      </w:pPr>
      <w:r>
        <w:rPr>
          <w:rFonts w:ascii="Times New Roman" w:hAnsi="Times New Roman" w:cs="Times New Roman"/>
          <w:sz w:val="28"/>
          <w:szCs w:val="28"/>
        </w:rPr>
        <w:t>A</w:t>
      </w:r>
      <w:r w:rsidR="00195F77" w:rsidRPr="0068589D">
        <w:rPr>
          <w:rFonts w:ascii="Times New Roman" w:hAnsi="Times New Roman" w:cs="Times New Roman"/>
          <w:sz w:val="28"/>
          <w:szCs w:val="28"/>
        </w:rPr>
        <w:t>vailability at connection closure time, ensuring the same values are computable during both offline training and real-time inference</w:t>
      </w:r>
      <w:r w:rsidR="00A141DE">
        <w:rPr>
          <w:rFonts w:ascii="Times New Roman" w:hAnsi="Times New Roman" w:cs="Times New Roman"/>
          <w:sz w:val="28"/>
          <w:szCs w:val="28"/>
        </w:rPr>
        <w:t>.</w:t>
      </w:r>
      <w:r w:rsidR="00195F77" w:rsidRPr="0068589D">
        <w:rPr>
          <w:rFonts w:ascii="Times New Roman" w:hAnsi="Times New Roman" w:cs="Times New Roman"/>
          <w:sz w:val="28"/>
          <w:szCs w:val="28"/>
        </w:rPr>
        <w:t xml:space="preserve"> </w:t>
      </w:r>
    </w:p>
    <w:p w14:paraId="049AD4EC" w14:textId="7B2562B6" w:rsidR="000F01A4" w:rsidRDefault="000F01A4" w:rsidP="000F01A4">
      <w:pPr>
        <w:pStyle w:val="FirstParagraph"/>
        <w:numPr>
          <w:ilvl w:val="0"/>
          <w:numId w:val="14"/>
        </w:numPr>
        <w:spacing w:line="276" w:lineRule="auto"/>
        <w:rPr>
          <w:rFonts w:ascii="Times New Roman" w:hAnsi="Times New Roman" w:cs="Times New Roman"/>
          <w:sz w:val="28"/>
          <w:szCs w:val="28"/>
        </w:rPr>
      </w:pPr>
      <w:r>
        <w:rPr>
          <w:rFonts w:ascii="Times New Roman" w:hAnsi="Times New Roman" w:cs="Times New Roman"/>
          <w:sz w:val="28"/>
          <w:szCs w:val="28"/>
        </w:rPr>
        <w:t>I</w:t>
      </w:r>
      <w:r w:rsidR="00195F77" w:rsidRPr="0068589D">
        <w:rPr>
          <w:rFonts w:ascii="Times New Roman" w:hAnsi="Times New Roman" w:cs="Times New Roman"/>
          <w:sz w:val="28"/>
          <w:szCs w:val="28"/>
        </w:rPr>
        <w:t>ndependence from payload content, allowing the system to operate on encrypted traffic</w:t>
      </w:r>
      <w:r w:rsidR="00A141DE">
        <w:rPr>
          <w:rFonts w:ascii="Times New Roman" w:hAnsi="Times New Roman" w:cs="Times New Roman"/>
          <w:sz w:val="28"/>
          <w:szCs w:val="28"/>
        </w:rPr>
        <w:t>.</w:t>
      </w:r>
      <w:r w:rsidR="00195F77" w:rsidRPr="0068589D">
        <w:rPr>
          <w:rFonts w:ascii="Times New Roman" w:hAnsi="Times New Roman" w:cs="Times New Roman"/>
          <w:sz w:val="28"/>
          <w:szCs w:val="28"/>
        </w:rPr>
        <w:t xml:space="preserve"> </w:t>
      </w:r>
    </w:p>
    <w:p w14:paraId="2B7800B5" w14:textId="69F0DB91" w:rsidR="000F01A4" w:rsidRPr="000F01A4" w:rsidRDefault="008261C2" w:rsidP="000F01A4">
      <w:pPr>
        <w:pStyle w:val="FirstParagraph"/>
        <w:numPr>
          <w:ilvl w:val="0"/>
          <w:numId w:val="14"/>
        </w:numPr>
        <w:spacing w:line="276" w:lineRule="auto"/>
        <w:rPr>
          <w:rFonts w:ascii="Times New Roman" w:hAnsi="Times New Roman" w:cs="Times New Roman"/>
          <w:sz w:val="28"/>
          <w:szCs w:val="28"/>
        </w:rPr>
      </w:pPr>
      <w:r>
        <w:rPr>
          <w:rFonts w:ascii="Times New Roman" w:hAnsi="Times New Roman" w:cs="Times New Roman"/>
          <w:sz w:val="28"/>
          <w:szCs w:val="28"/>
        </w:rPr>
        <w:lastRenderedPageBreak/>
        <w:t>A</w:t>
      </w:r>
      <w:r w:rsidR="000F01A4" w:rsidRPr="000F01A4">
        <w:rPr>
          <w:rFonts w:ascii="Times New Roman" w:hAnsi="Times New Roman" w:cs="Times New Roman"/>
          <w:sz w:val="28"/>
          <w:szCs w:val="28"/>
        </w:rPr>
        <w:t>bsence of unbounded packet-level buffering, ensuring bounded per-connection state.</w:t>
      </w:r>
    </w:p>
    <w:p w14:paraId="629B9F12" w14:textId="77777777" w:rsidR="00256994" w:rsidRPr="000F01A4" w:rsidRDefault="00256994" w:rsidP="00256994">
      <w:pPr>
        <w:pStyle w:val="BodyText"/>
        <w:rPr>
          <w:rFonts w:ascii="Times New Roman" w:hAnsi="Times New Roman" w:cs="Times New Roman"/>
          <w:sz w:val="28"/>
          <w:szCs w:val="28"/>
          <w:lang w:val="en-RU"/>
        </w:rPr>
      </w:pPr>
    </w:p>
    <w:p w14:paraId="07325E11" w14:textId="6FC5E4B0" w:rsidR="00195F77" w:rsidRPr="0068589D" w:rsidRDefault="00195F77" w:rsidP="00636C45">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 xml:space="preserve">Table </w:t>
      </w:r>
      <w:r w:rsidR="006E7A2C" w:rsidRPr="0068589D">
        <w:rPr>
          <w:rFonts w:ascii="Times New Roman" w:hAnsi="Times New Roman" w:cs="Times New Roman"/>
          <w:bCs/>
          <w:sz w:val="28"/>
          <w:szCs w:val="28"/>
        </w:rPr>
        <w:t>4</w:t>
      </w:r>
      <w:r w:rsidRPr="0068589D">
        <w:rPr>
          <w:rFonts w:ascii="Times New Roman" w:hAnsi="Times New Roman" w:cs="Times New Roman"/>
          <w:bCs/>
          <w:sz w:val="28"/>
          <w:szCs w:val="28"/>
        </w:rPr>
        <w:t>. Baseline feature set (12 features)</w:t>
      </w:r>
    </w:p>
    <w:tbl>
      <w:tblPr>
        <w:tblStyle w:val="Table"/>
        <w:tblW w:w="39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50"/>
        <w:gridCol w:w="1323"/>
        <w:gridCol w:w="5035"/>
      </w:tblGrid>
      <w:tr w:rsidR="00195F77" w:rsidRPr="000A04E3" w14:paraId="061C0837" w14:textId="77777777" w:rsidTr="006F0125">
        <w:tc>
          <w:tcPr>
            <w:tcW w:w="0" w:type="auto"/>
            <w:vAlign w:val="bottom"/>
          </w:tcPr>
          <w:p w14:paraId="324F7490"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Feature</w:t>
            </w:r>
          </w:p>
        </w:tc>
        <w:tc>
          <w:tcPr>
            <w:tcW w:w="0" w:type="auto"/>
            <w:vAlign w:val="bottom"/>
          </w:tcPr>
          <w:p w14:paraId="2D378F9B"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Type</w:t>
            </w:r>
          </w:p>
        </w:tc>
        <w:tc>
          <w:tcPr>
            <w:tcW w:w="0" w:type="auto"/>
            <w:vAlign w:val="bottom"/>
          </w:tcPr>
          <w:p w14:paraId="478CF83D"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Description</w:t>
            </w:r>
          </w:p>
        </w:tc>
      </w:tr>
      <w:tr w:rsidR="00195F77" w:rsidRPr="000A04E3" w14:paraId="668458AC" w14:textId="77777777" w:rsidTr="006F0125">
        <w:tc>
          <w:tcPr>
            <w:tcW w:w="0" w:type="auto"/>
          </w:tcPr>
          <w:p w14:paraId="7C73E777"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duration</w:t>
            </w:r>
          </w:p>
        </w:tc>
        <w:tc>
          <w:tcPr>
            <w:tcW w:w="0" w:type="auto"/>
          </w:tcPr>
          <w:p w14:paraId="0583B6FF"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Numeric</w:t>
            </w:r>
          </w:p>
        </w:tc>
        <w:tc>
          <w:tcPr>
            <w:tcW w:w="0" w:type="auto"/>
          </w:tcPr>
          <w:p w14:paraId="2910045E"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Connection duration in seconds</w:t>
            </w:r>
          </w:p>
        </w:tc>
      </w:tr>
      <w:tr w:rsidR="00195F77" w:rsidRPr="000A04E3" w14:paraId="63EB7245" w14:textId="77777777" w:rsidTr="006F0125">
        <w:tc>
          <w:tcPr>
            <w:tcW w:w="0" w:type="auto"/>
          </w:tcPr>
          <w:p w14:paraId="7E4AA61B" w14:textId="77777777" w:rsidR="00195F77" w:rsidRPr="000A04E3" w:rsidRDefault="00195F77" w:rsidP="00636C45">
            <w:pPr>
              <w:pStyle w:val="Compact"/>
              <w:spacing w:line="276" w:lineRule="auto"/>
              <w:rPr>
                <w:rFonts w:ascii="Times New Roman" w:hAnsi="Times New Roman" w:cs="Times New Roman"/>
              </w:rPr>
            </w:pPr>
            <w:proofErr w:type="spellStart"/>
            <w:r w:rsidRPr="000A04E3">
              <w:rPr>
                <w:rFonts w:ascii="Times New Roman" w:hAnsi="Times New Roman" w:cs="Times New Roman"/>
              </w:rPr>
              <w:t>orig_bytes</w:t>
            </w:r>
            <w:proofErr w:type="spellEnd"/>
          </w:p>
        </w:tc>
        <w:tc>
          <w:tcPr>
            <w:tcW w:w="0" w:type="auto"/>
          </w:tcPr>
          <w:p w14:paraId="10D36208"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Numeric</w:t>
            </w:r>
          </w:p>
        </w:tc>
        <w:tc>
          <w:tcPr>
            <w:tcW w:w="0" w:type="auto"/>
          </w:tcPr>
          <w:p w14:paraId="18648914"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Bytes sent by originator</w:t>
            </w:r>
          </w:p>
        </w:tc>
      </w:tr>
      <w:tr w:rsidR="00195F77" w:rsidRPr="000A04E3" w14:paraId="33A118E1" w14:textId="77777777" w:rsidTr="006F0125">
        <w:tc>
          <w:tcPr>
            <w:tcW w:w="0" w:type="auto"/>
          </w:tcPr>
          <w:p w14:paraId="5A8BAF23" w14:textId="77777777" w:rsidR="00195F77" w:rsidRPr="000A04E3" w:rsidRDefault="00195F77" w:rsidP="00636C45">
            <w:pPr>
              <w:pStyle w:val="Compact"/>
              <w:spacing w:line="276" w:lineRule="auto"/>
              <w:rPr>
                <w:rFonts w:ascii="Times New Roman" w:hAnsi="Times New Roman" w:cs="Times New Roman"/>
              </w:rPr>
            </w:pPr>
            <w:proofErr w:type="spellStart"/>
            <w:r w:rsidRPr="000A04E3">
              <w:rPr>
                <w:rFonts w:ascii="Times New Roman" w:hAnsi="Times New Roman" w:cs="Times New Roman"/>
              </w:rPr>
              <w:t>resp_bytes</w:t>
            </w:r>
            <w:proofErr w:type="spellEnd"/>
          </w:p>
        </w:tc>
        <w:tc>
          <w:tcPr>
            <w:tcW w:w="0" w:type="auto"/>
          </w:tcPr>
          <w:p w14:paraId="3BCAA509"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Numeric</w:t>
            </w:r>
          </w:p>
        </w:tc>
        <w:tc>
          <w:tcPr>
            <w:tcW w:w="0" w:type="auto"/>
          </w:tcPr>
          <w:p w14:paraId="682A2382"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Bytes sent by responder</w:t>
            </w:r>
          </w:p>
        </w:tc>
      </w:tr>
      <w:tr w:rsidR="00195F77" w:rsidRPr="000A04E3" w14:paraId="22B9DBAD" w14:textId="77777777" w:rsidTr="006F0125">
        <w:tc>
          <w:tcPr>
            <w:tcW w:w="0" w:type="auto"/>
          </w:tcPr>
          <w:p w14:paraId="464443BC" w14:textId="77777777" w:rsidR="00195F77" w:rsidRPr="000A04E3" w:rsidRDefault="00195F77" w:rsidP="00636C45">
            <w:pPr>
              <w:pStyle w:val="Compact"/>
              <w:spacing w:line="276" w:lineRule="auto"/>
              <w:rPr>
                <w:rFonts w:ascii="Times New Roman" w:hAnsi="Times New Roman" w:cs="Times New Roman"/>
              </w:rPr>
            </w:pPr>
            <w:proofErr w:type="spellStart"/>
            <w:r w:rsidRPr="000A04E3">
              <w:rPr>
                <w:rFonts w:ascii="Times New Roman" w:hAnsi="Times New Roman" w:cs="Times New Roman"/>
              </w:rPr>
              <w:t>orig_pkts</w:t>
            </w:r>
            <w:proofErr w:type="spellEnd"/>
          </w:p>
        </w:tc>
        <w:tc>
          <w:tcPr>
            <w:tcW w:w="0" w:type="auto"/>
          </w:tcPr>
          <w:p w14:paraId="43E74E86"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Numeric</w:t>
            </w:r>
          </w:p>
        </w:tc>
        <w:tc>
          <w:tcPr>
            <w:tcW w:w="0" w:type="auto"/>
          </w:tcPr>
          <w:p w14:paraId="1BBC529C"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Packets sent by originator</w:t>
            </w:r>
          </w:p>
        </w:tc>
      </w:tr>
      <w:tr w:rsidR="00195F77" w:rsidRPr="000A04E3" w14:paraId="4F78328B" w14:textId="77777777" w:rsidTr="006F0125">
        <w:tc>
          <w:tcPr>
            <w:tcW w:w="0" w:type="auto"/>
          </w:tcPr>
          <w:p w14:paraId="4F2D4DBE" w14:textId="77777777" w:rsidR="00195F77" w:rsidRPr="000A04E3" w:rsidRDefault="00195F77" w:rsidP="00636C45">
            <w:pPr>
              <w:pStyle w:val="Compact"/>
              <w:spacing w:line="276" w:lineRule="auto"/>
              <w:rPr>
                <w:rFonts w:ascii="Times New Roman" w:hAnsi="Times New Roman" w:cs="Times New Roman"/>
              </w:rPr>
            </w:pPr>
            <w:proofErr w:type="spellStart"/>
            <w:r w:rsidRPr="000A04E3">
              <w:rPr>
                <w:rFonts w:ascii="Times New Roman" w:hAnsi="Times New Roman" w:cs="Times New Roman"/>
              </w:rPr>
              <w:t>resp_pkts</w:t>
            </w:r>
            <w:proofErr w:type="spellEnd"/>
          </w:p>
        </w:tc>
        <w:tc>
          <w:tcPr>
            <w:tcW w:w="0" w:type="auto"/>
          </w:tcPr>
          <w:p w14:paraId="180C6052"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Numeric</w:t>
            </w:r>
          </w:p>
        </w:tc>
        <w:tc>
          <w:tcPr>
            <w:tcW w:w="0" w:type="auto"/>
          </w:tcPr>
          <w:p w14:paraId="2DD7EBA7"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Packets sent by responder</w:t>
            </w:r>
          </w:p>
        </w:tc>
      </w:tr>
      <w:tr w:rsidR="00195F77" w:rsidRPr="000A04E3" w14:paraId="499BEAFE" w14:textId="77777777" w:rsidTr="006F0125">
        <w:tc>
          <w:tcPr>
            <w:tcW w:w="0" w:type="auto"/>
          </w:tcPr>
          <w:p w14:paraId="5137E645" w14:textId="77777777" w:rsidR="00195F77" w:rsidRPr="000A04E3" w:rsidRDefault="00195F77" w:rsidP="00636C45">
            <w:pPr>
              <w:pStyle w:val="Compact"/>
              <w:spacing w:line="276" w:lineRule="auto"/>
              <w:rPr>
                <w:rFonts w:ascii="Times New Roman" w:hAnsi="Times New Roman" w:cs="Times New Roman"/>
              </w:rPr>
            </w:pPr>
            <w:proofErr w:type="spellStart"/>
            <w:r w:rsidRPr="000A04E3">
              <w:rPr>
                <w:rFonts w:ascii="Times New Roman" w:hAnsi="Times New Roman" w:cs="Times New Roman"/>
              </w:rPr>
              <w:t>orig_ip_bytes</w:t>
            </w:r>
            <w:proofErr w:type="spellEnd"/>
          </w:p>
        </w:tc>
        <w:tc>
          <w:tcPr>
            <w:tcW w:w="0" w:type="auto"/>
          </w:tcPr>
          <w:p w14:paraId="6889D4DB"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Numeric</w:t>
            </w:r>
          </w:p>
        </w:tc>
        <w:tc>
          <w:tcPr>
            <w:tcW w:w="0" w:type="auto"/>
          </w:tcPr>
          <w:p w14:paraId="0AB7D610"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IP-level bytes (originator, including headers)</w:t>
            </w:r>
          </w:p>
        </w:tc>
      </w:tr>
      <w:tr w:rsidR="00195F77" w:rsidRPr="000A04E3" w14:paraId="39AB1A29" w14:textId="77777777" w:rsidTr="006F0125">
        <w:tc>
          <w:tcPr>
            <w:tcW w:w="0" w:type="auto"/>
          </w:tcPr>
          <w:p w14:paraId="7D93018A" w14:textId="77777777" w:rsidR="00195F77" w:rsidRPr="000A04E3" w:rsidRDefault="00195F77" w:rsidP="00636C45">
            <w:pPr>
              <w:pStyle w:val="Compact"/>
              <w:spacing w:line="276" w:lineRule="auto"/>
              <w:rPr>
                <w:rFonts w:ascii="Times New Roman" w:hAnsi="Times New Roman" w:cs="Times New Roman"/>
              </w:rPr>
            </w:pPr>
            <w:proofErr w:type="spellStart"/>
            <w:r w:rsidRPr="000A04E3">
              <w:rPr>
                <w:rFonts w:ascii="Times New Roman" w:hAnsi="Times New Roman" w:cs="Times New Roman"/>
              </w:rPr>
              <w:t>resp_ip_bytes</w:t>
            </w:r>
            <w:proofErr w:type="spellEnd"/>
          </w:p>
        </w:tc>
        <w:tc>
          <w:tcPr>
            <w:tcW w:w="0" w:type="auto"/>
          </w:tcPr>
          <w:p w14:paraId="0BAF0139"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Numeric</w:t>
            </w:r>
          </w:p>
        </w:tc>
        <w:tc>
          <w:tcPr>
            <w:tcW w:w="0" w:type="auto"/>
          </w:tcPr>
          <w:p w14:paraId="53CEA55F"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IP-level bytes (responder, including headers)</w:t>
            </w:r>
          </w:p>
        </w:tc>
      </w:tr>
      <w:tr w:rsidR="00195F77" w:rsidRPr="000A04E3" w14:paraId="0CDDAECC" w14:textId="77777777" w:rsidTr="006F0125">
        <w:tc>
          <w:tcPr>
            <w:tcW w:w="0" w:type="auto"/>
          </w:tcPr>
          <w:p w14:paraId="741758E7"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proto</w:t>
            </w:r>
          </w:p>
        </w:tc>
        <w:tc>
          <w:tcPr>
            <w:tcW w:w="0" w:type="auto"/>
          </w:tcPr>
          <w:p w14:paraId="3EBA9718"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Categorical</w:t>
            </w:r>
          </w:p>
        </w:tc>
        <w:tc>
          <w:tcPr>
            <w:tcW w:w="0" w:type="auto"/>
          </w:tcPr>
          <w:p w14:paraId="17435341"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Transport protocol (</w:t>
            </w:r>
            <w:proofErr w:type="spellStart"/>
            <w:r w:rsidRPr="000A04E3">
              <w:rPr>
                <w:rFonts w:ascii="Times New Roman" w:hAnsi="Times New Roman" w:cs="Times New Roman"/>
              </w:rPr>
              <w:t>tcp</w:t>
            </w:r>
            <w:proofErr w:type="spellEnd"/>
            <w:r w:rsidRPr="000A04E3">
              <w:rPr>
                <w:rFonts w:ascii="Times New Roman" w:hAnsi="Times New Roman" w:cs="Times New Roman"/>
              </w:rPr>
              <w:t xml:space="preserve">, </w:t>
            </w:r>
            <w:proofErr w:type="spellStart"/>
            <w:r w:rsidRPr="000A04E3">
              <w:rPr>
                <w:rFonts w:ascii="Times New Roman" w:hAnsi="Times New Roman" w:cs="Times New Roman"/>
              </w:rPr>
              <w:t>udp</w:t>
            </w:r>
            <w:proofErr w:type="spellEnd"/>
            <w:r w:rsidRPr="000A04E3">
              <w:rPr>
                <w:rFonts w:ascii="Times New Roman" w:hAnsi="Times New Roman" w:cs="Times New Roman"/>
              </w:rPr>
              <w:t xml:space="preserve">, </w:t>
            </w:r>
            <w:proofErr w:type="spellStart"/>
            <w:r w:rsidRPr="000A04E3">
              <w:rPr>
                <w:rFonts w:ascii="Times New Roman" w:hAnsi="Times New Roman" w:cs="Times New Roman"/>
              </w:rPr>
              <w:t>icmp</w:t>
            </w:r>
            <w:proofErr w:type="spellEnd"/>
            <w:r w:rsidRPr="000A04E3">
              <w:rPr>
                <w:rFonts w:ascii="Times New Roman" w:hAnsi="Times New Roman" w:cs="Times New Roman"/>
              </w:rPr>
              <w:t>)</w:t>
            </w:r>
          </w:p>
        </w:tc>
      </w:tr>
      <w:tr w:rsidR="00195F77" w:rsidRPr="000A04E3" w14:paraId="582DA35B" w14:textId="77777777" w:rsidTr="006F0125">
        <w:tc>
          <w:tcPr>
            <w:tcW w:w="0" w:type="auto"/>
          </w:tcPr>
          <w:p w14:paraId="2F8774D8" w14:textId="77777777" w:rsidR="00195F77" w:rsidRPr="000A04E3" w:rsidRDefault="00195F77" w:rsidP="00636C45">
            <w:pPr>
              <w:pStyle w:val="Compact"/>
              <w:spacing w:line="276" w:lineRule="auto"/>
              <w:rPr>
                <w:rFonts w:ascii="Times New Roman" w:hAnsi="Times New Roman" w:cs="Times New Roman"/>
              </w:rPr>
            </w:pPr>
            <w:proofErr w:type="spellStart"/>
            <w:r w:rsidRPr="000A04E3">
              <w:rPr>
                <w:rFonts w:ascii="Times New Roman" w:hAnsi="Times New Roman" w:cs="Times New Roman"/>
              </w:rPr>
              <w:t>conn_state</w:t>
            </w:r>
            <w:proofErr w:type="spellEnd"/>
          </w:p>
        </w:tc>
        <w:tc>
          <w:tcPr>
            <w:tcW w:w="0" w:type="auto"/>
          </w:tcPr>
          <w:p w14:paraId="7A9A46CD"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Categorical</w:t>
            </w:r>
          </w:p>
        </w:tc>
        <w:tc>
          <w:tcPr>
            <w:tcW w:w="0" w:type="auto"/>
          </w:tcPr>
          <w:p w14:paraId="0B9B197E"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Connection state (SF, S0, REJ, RSTO, etc.)</w:t>
            </w:r>
          </w:p>
        </w:tc>
      </w:tr>
      <w:tr w:rsidR="00195F77" w:rsidRPr="000A04E3" w14:paraId="034EA701" w14:textId="77777777" w:rsidTr="006F0125">
        <w:tc>
          <w:tcPr>
            <w:tcW w:w="0" w:type="auto"/>
          </w:tcPr>
          <w:p w14:paraId="69E0B6D1"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history</w:t>
            </w:r>
          </w:p>
        </w:tc>
        <w:tc>
          <w:tcPr>
            <w:tcW w:w="0" w:type="auto"/>
          </w:tcPr>
          <w:p w14:paraId="6CD26B2E"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Categorical</w:t>
            </w:r>
          </w:p>
        </w:tc>
        <w:tc>
          <w:tcPr>
            <w:tcW w:w="0" w:type="auto"/>
          </w:tcPr>
          <w:p w14:paraId="5F66BC32"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Sequence of TCP flags and data events observed</w:t>
            </w:r>
          </w:p>
        </w:tc>
      </w:tr>
      <w:tr w:rsidR="00195F77" w:rsidRPr="000A04E3" w14:paraId="1CB8B993" w14:textId="77777777" w:rsidTr="006F0125">
        <w:tc>
          <w:tcPr>
            <w:tcW w:w="0" w:type="auto"/>
          </w:tcPr>
          <w:p w14:paraId="7B6986DC"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service</w:t>
            </w:r>
          </w:p>
        </w:tc>
        <w:tc>
          <w:tcPr>
            <w:tcW w:w="0" w:type="auto"/>
          </w:tcPr>
          <w:p w14:paraId="1A679A4A"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Categorical</w:t>
            </w:r>
          </w:p>
        </w:tc>
        <w:tc>
          <w:tcPr>
            <w:tcW w:w="0" w:type="auto"/>
          </w:tcPr>
          <w:p w14:paraId="1396D6BD"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Application-layer protocol identified by Zeek DPI</w:t>
            </w:r>
          </w:p>
        </w:tc>
      </w:tr>
      <w:tr w:rsidR="00195F77" w:rsidRPr="000A04E3" w14:paraId="215FE53F" w14:textId="77777777" w:rsidTr="006F0125">
        <w:tc>
          <w:tcPr>
            <w:tcW w:w="0" w:type="auto"/>
          </w:tcPr>
          <w:p w14:paraId="75B3F69E" w14:textId="77777777" w:rsidR="00195F77" w:rsidRPr="000A04E3" w:rsidRDefault="00195F77" w:rsidP="00636C45">
            <w:pPr>
              <w:pStyle w:val="Compact"/>
              <w:spacing w:line="276" w:lineRule="auto"/>
              <w:rPr>
                <w:rFonts w:ascii="Times New Roman" w:hAnsi="Times New Roman" w:cs="Times New Roman"/>
              </w:rPr>
            </w:pPr>
            <w:proofErr w:type="spellStart"/>
            <w:proofErr w:type="gramStart"/>
            <w:r w:rsidRPr="000A04E3">
              <w:rPr>
                <w:rFonts w:ascii="Times New Roman" w:hAnsi="Times New Roman" w:cs="Times New Roman"/>
              </w:rPr>
              <w:t>id.resp</w:t>
            </w:r>
            <w:proofErr w:type="gramEnd"/>
            <w:r w:rsidRPr="000A04E3">
              <w:rPr>
                <w:rFonts w:ascii="Times New Roman" w:hAnsi="Times New Roman" w:cs="Times New Roman"/>
              </w:rPr>
              <w:t>_p</w:t>
            </w:r>
            <w:proofErr w:type="spellEnd"/>
          </w:p>
        </w:tc>
        <w:tc>
          <w:tcPr>
            <w:tcW w:w="0" w:type="auto"/>
          </w:tcPr>
          <w:p w14:paraId="140910C6"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Integer</w:t>
            </w:r>
          </w:p>
        </w:tc>
        <w:tc>
          <w:tcPr>
            <w:tcW w:w="0" w:type="auto"/>
          </w:tcPr>
          <w:p w14:paraId="3AD53BB2" w14:textId="77777777" w:rsidR="00195F77" w:rsidRPr="000A04E3" w:rsidRDefault="00195F77" w:rsidP="00636C45">
            <w:pPr>
              <w:pStyle w:val="Compact"/>
              <w:spacing w:line="276" w:lineRule="auto"/>
              <w:rPr>
                <w:rFonts w:ascii="Times New Roman" w:hAnsi="Times New Roman" w:cs="Times New Roman"/>
              </w:rPr>
            </w:pPr>
            <w:r w:rsidRPr="000A04E3">
              <w:rPr>
                <w:rFonts w:ascii="Times New Roman" w:hAnsi="Times New Roman" w:cs="Times New Roman"/>
              </w:rPr>
              <w:t>Destination port number</w:t>
            </w:r>
          </w:p>
        </w:tc>
      </w:tr>
    </w:tbl>
    <w:p w14:paraId="0F0D90A1" w14:textId="77777777" w:rsidR="000A04E3" w:rsidRDefault="000A04E3" w:rsidP="004A7EB6">
      <w:pPr>
        <w:pStyle w:val="BodyText"/>
        <w:spacing w:line="276" w:lineRule="auto"/>
        <w:rPr>
          <w:rFonts w:ascii="Times New Roman" w:hAnsi="Times New Roman" w:cs="Times New Roman"/>
          <w:sz w:val="28"/>
          <w:szCs w:val="28"/>
        </w:rPr>
      </w:pPr>
    </w:p>
    <w:p w14:paraId="76EA6399" w14:textId="62E2D024" w:rsidR="004A7EB6" w:rsidRPr="0068589D" w:rsidRDefault="004A7EB6" w:rsidP="004A7EB6">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Source and destination IP addresses (</w:t>
      </w:r>
      <w:proofErr w:type="spellStart"/>
      <w:proofErr w:type="gramStart"/>
      <w:r w:rsidRPr="0068589D">
        <w:rPr>
          <w:rFonts w:ascii="Times New Roman" w:hAnsi="Times New Roman" w:cs="Times New Roman"/>
          <w:sz w:val="28"/>
          <w:szCs w:val="28"/>
        </w:rPr>
        <w:t>id.orig</w:t>
      </w:r>
      <w:proofErr w:type="gramEnd"/>
      <w:r w:rsidRPr="0068589D">
        <w:rPr>
          <w:rFonts w:ascii="Times New Roman" w:hAnsi="Times New Roman" w:cs="Times New Roman"/>
          <w:sz w:val="28"/>
          <w:szCs w:val="28"/>
        </w:rPr>
        <w:t>_h</w:t>
      </w:r>
      <w:proofErr w:type="spellEnd"/>
      <w:r w:rsidRPr="0068589D">
        <w:rPr>
          <w:rFonts w:ascii="Times New Roman" w:hAnsi="Times New Roman" w:cs="Times New Roman"/>
          <w:sz w:val="28"/>
          <w:szCs w:val="28"/>
        </w:rPr>
        <w:t xml:space="preserve">, </w:t>
      </w:r>
      <w:proofErr w:type="spellStart"/>
      <w:proofErr w:type="gramStart"/>
      <w:r w:rsidRPr="0068589D">
        <w:rPr>
          <w:rFonts w:ascii="Times New Roman" w:hAnsi="Times New Roman" w:cs="Times New Roman"/>
          <w:sz w:val="28"/>
          <w:szCs w:val="28"/>
        </w:rPr>
        <w:t>id.resp</w:t>
      </w:r>
      <w:proofErr w:type="gramEnd"/>
      <w:r w:rsidRPr="0068589D">
        <w:rPr>
          <w:rFonts w:ascii="Times New Roman" w:hAnsi="Times New Roman" w:cs="Times New Roman"/>
          <w:sz w:val="28"/>
          <w:szCs w:val="28"/>
        </w:rPr>
        <w:t>_h</w:t>
      </w:r>
      <w:proofErr w:type="spellEnd"/>
      <w:r w:rsidRPr="0068589D">
        <w:rPr>
          <w:rFonts w:ascii="Times New Roman" w:hAnsi="Times New Roman" w:cs="Times New Roman"/>
          <w:sz w:val="28"/>
          <w:szCs w:val="28"/>
        </w:rPr>
        <w:t>) are excluded from the feature set to prevent data leakage and memorization of dataset-specific host identities. In the CICIDS2018 dataset, attack scenarios are tied to fixed IP address assignments</w:t>
      </w:r>
      <w:r w:rsidR="00A141DE">
        <w:rPr>
          <w:rFonts w:ascii="Times New Roman" w:hAnsi="Times New Roman" w:cs="Times New Roman"/>
          <w:sz w:val="28"/>
          <w:szCs w:val="28"/>
        </w:rPr>
        <w:t>.</w:t>
      </w:r>
      <w:r w:rsidRPr="0068589D">
        <w:rPr>
          <w:rFonts w:ascii="Times New Roman" w:hAnsi="Times New Roman" w:cs="Times New Roman"/>
          <w:sz w:val="28"/>
          <w:szCs w:val="28"/>
        </w:rPr>
        <w:t xml:space="preserve"> </w:t>
      </w:r>
      <w:r w:rsidR="00A141DE">
        <w:rPr>
          <w:rFonts w:ascii="Times New Roman" w:hAnsi="Times New Roman" w:cs="Times New Roman"/>
          <w:sz w:val="28"/>
          <w:szCs w:val="28"/>
        </w:rPr>
        <w:t>I</w:t>
      </w:r>
      <w:r w:rsidRPr="0068589D">
        <w:rPr>
          <w:rFonts w:ascii="Times New Roman" w:hAnsi="Times New Roman" w:cs="Times New Roman"/>
          <w:sz w:val="28"/>
          <w:szCs w:val="28"/>
        </w:rPr>
        <w:t xml:space="preserve">ncluding these features would allow the model to learn a direct mapping between IP addresses and attack labels rather than </w:t>
      </w:r>
      <w:r w:rsidR="00807837" w:rsidRPr="0068589D">
        <w:rPr>
          <w:rFonts w:ascii="Times New Roman" w:hAnsi="Times New Roman" w:cs="Times New Roman"/>
          <w:sz w:val="28"/>
          <w:szCs w:val="28"/>
        </w:rPr>
        <w:t>generalized</w:t>
      </w:r>
      <w:r w:rsidRPr="0068589D">
        <w:rPr>
          <w:rFonts w:ascii="Times New Roman" w:hAnsi="Times New Roman" w:cs="Times New Roman"/>
          <w:sz w:val="28"/>
          <w:szCs w:val="28"/>
        </w:rPr>
        <w:t xml:space="preserve"> traffic patterns.</w:t>
      </w:r>
    </w:p>
    <w:p w14:paraId="18FBC9E3" w14:textId="77777777" w:rsidR="004A7EB6" w:rsidRPr="0068589D" w:rsidRDefault="004A7EB6" w:rsidP="004A7EB6">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This issue is particularly critical under a random train-test split, where the same IP addresses appear in both training and test sets, leading to artificially inflated performance.</w:t>
      </w:r>
    </w:p>
    <w:p w14:paraId="0E7CD31F" w14:textId="277D0A40" w:rsidR="004A7EB6" w:rsidRPr="0068589D" w:rsidRDefault="004A7EB6" w:rsidP="004A7EB6">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source IP address is used exclusively for temporal feature aggregation (</w:t>
      </w:r>
      <w:r w:rsidR="00652129" w:rsidRPr="0068589D">
        <w:rPr>
          <w:rFonts w:ascii="Times New Roman" w:hAnsi="Times New Roman" w:cs="Times New Roman"/>
          <w:sz w:val="28"/>
          <w:szCs w:val="28"/>
        </w:rPr>
        <w:t>Section 2.7</w:t>
      </w:r>
      <w:r w:rsidRPr="0068589D">
        <w:rPr>
          <w:rFonts w:ascii="Times New Roman" w:hAnsi="Times New Roman" w:cs="Times New Roman"/>
          <w:sz w:val="28"/>
          <w:szCs w:val="28"/>
        </w:rPr>
        <w:t>) and is not provided to the classifier.</w:t>
      </w:r>
    </w:p>
    <w:p w14:paraId="65BC14F1" w14:textId="77777777" w:rsidR="00195F77" w:rsidRPr="0068589D" w:rsidRDefault="00195F77" w:rsidP="004A7EB6">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seven numeric features undergo a log(1+x) transformation to reduce the dynamic range of byte and packet counts, which span six orders of magnitude. The four categorical features are encoded using per-feature </w:t>
      </w:r>
      <w:proofErr w:type="spellStart"/>
      <w:r w:rsidRPr="0068589D">
        <w:rPr>
          <w:rFonts w:ascii="Times New Roman" w:hAnsi="Times New Roman" w:cs="Times New Roman"/>
          <w:sz w:val="28"/>
          <w:szCs w:val="28"/>
        </w:rPr>
        <w:t>LabelEncoder</w:t>
      </w:r>
      <w:proofErr w:type="spellEnd"/>
      <w:r w:rsidRPr="0068589D">
        <w:rPr>
          <w:rFonts w:ascii="Times New Roman" w:hAnsi="Times New Roman" w:cs="Times New Roman"/>
          <w:sz w:val="28"/>
          <w:szCs w:val="28"/>
        </w:rPr>
        <w:t xml:space="preserve"> instances fitted on the training split. The destination port is used as an integer without transformation.</w:t>
      </w:r>
    </w:p>
    <w:p w14:paraId="7B7C42BB" w14:textId="3453930C" w:rsidR="00A50D29" w:rsidRPr="0068589D" w:rsidRDefault="00195F77" w:rsidP="00913070">
      <w:pPr>
        <w:pStyle w:val="Heading2"/>
        <w:rPr>
          <w:rFonts w:eastAsiaTheme="majorEastAsia"/>
          <w:sz w:val="28"/>
          <w:szCs w:val="28"/>
          <w:lang w:eastAsia="en-US" w:bidi="ar-SA"/>
        </w:rPr>
      </w:pPr>
      <w:bookmarkStart w:id="32" w:name="temporal-feature-engineering"/>
      <w:bookmarkStart w:id="33" w:name="_Toc230121744"/>
      <w:r w:rsidRPr="0068589D">
        <w:rPr>
          <w:rFonts w:eastAsiaTheme="majorEastAsia"/>
          <w:sz w:val="28"/>
          <w:szCs w:val="28"/>
          <w:lang w:eastAsia="en-US" w:bidi="ar-SA"/>
        </w:rPr>
        <w:lastRenderedPageBreak/>
        <w:t>2.</w:t>
      </w:r>
      <w:r w:rsidR="006C3AB2" w:rsidRPr="0068589D">
        <w:rPr>
          <w:rFonts w:eastAsiaTheme="majorEastAsia"/>
          <w:sz w:val="28"/>
          <w:szCs w:val="28"/>
          <w:lang w:eastAsia="en-US" w:bidi="ar-SA"/>
        </w:rPr>
        <w:t>7</w:t>
      </w:r>
      <w:r w:rsidRPr="0068589D">
        <w:rPr>
          <w:rFonts w:eastAsiaTheme="majorEastAsia"/>
          <w:sz w:val="28"/>
          <w:szCs w:val="28"/>
          <w:lang w:eastAsia="en-US" w:bidi="ar-SA"/>
        </w:rPr>
        <w:t xml:space="preserve"> Temporal Feature Engineering</w:t>
      </w:r>
      <w:bookmarkEnd w:id="32"/>
      <w:bookmarkEnd w:id="33"/>
    </w:p>
    <w:p w14:paraId="7CC88BAC" w14:textId="48BC5FA8" w:rsidR="00B540AB" w:rsidRPr="0068589D" w:rsidRDefault="00195F77" w:rsidP="00E1317B">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baseline feature set describes each connection in isolation. However, many network attacks manifest as patterns across multiple connections from the same source: DoS attacks produce hundreds/thousands of connections per second, brute-force attacks generate repeated authentication attempts, and botnets exhibit periodic beaconing to command-and-control servers (botnets were excluded from lab tests). To capture these </w:t>
      </w:r>
      <w:proofErr w:type="gramStart"/>
      <w:r w:rsidRPr="0068589D">
        <w:rPr>
          <w:rFonts w:ascii="Times New Roman" w:hAnsi="Times New Roman" w:cs="Times New Roman"/>
          <w:sz w:val="28"/>
          <w:szCs w:val="28"/>
        </w:rPr>
        <w:t>cross-flow</w:t>
      </w:r>
      <w:proofErr w:type="gramEnd"/>
      <w:r w:rsidRPr="0068589D">
        <w:rPr>
          <w:rFonts w:ascii="Times New Roman" w:hAnsi="Times New Roman" w:cs="Times New Roman"/>
          <w:sz w:val="28"/>
          <w:szCs w:val="28"/>
        </w:rPr>
        <w:t xml:space="preserve"> patterns, we compute five temporal features using a 60-second sliding window aggregated per source IP address.</w:t>
      </w:r>
    </w:p>
    <w:p w14:paraId="34A3386D" w14:textId="481D7D35" w:rsidR="00B540AB" w:rsidRPr="0068589D" w:rsidRDefault="00195F77" w:rsidP="00B540AB">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 xml:space="preserve">Table </w:t>
      </w:r>
      <w:r w:rsidR="006E7A2C" w:rsidRPr="0068589D">
        <w:rPr>
          <w:rFonts w:ascii="Times New Roman" w:hAnsi="Times New Roman" w:cs="Times New Roman"/>
          <w:bCs/>
          <w:sz w:val="28"/>
          <w:szCs w:val="28"/>
        </w:rPr>
        <w:t>5</w:t>
      </w:r>
      <w:r w:rsidRPr="0068589D">
        <w:rPr>
          <w:rFonts w:ascii="Times New Roman" w:hAnsi="Times New Roman" w:cs="Times New Roman"/>
          <w:bCs/>
          <w:sz w:val="28"/>
          <w:szCs w:val="28"/>
        </w:rPr>
        <w:t>. Temporal features (5 additional features, 60-second sliding window per source IP)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870"/>
        <w:gridCol w:w="4711"/>
        <w:gridCol w:w="3407"/>
      </w:tblGrid>
      <w:tr w:rsidR="00195F77" w:rsidRPr="00AD1C42" w14:paraId="4A137B38" w14:textId="77777777" w:rsidTr="00B540AB">
        <w:tc>
          <w:tcPr>
            <w:tcW w:w="0" w:type="auto"/>
            <w:vAlign w:val="bottom"/>
          </w:tcPr>
          <w:p w14:paraId="74B879A6" w14:textId="77777777" w:rsidR="00195F77" w:rsidRPr="00AD1C42" w:rsidRDefault="00195F77" w:rsidP="00636C45">
            <w:pPr>
              <w:pStyle w:val="Compact"/>
              <w:spacing w:line="276" w:lineRule="auto"/>
              <w:rPr>
                <w:rFonts w:ascii="Times New Roman" w:hAnsi="Times New Roman" w:cs="Times New Roman"/>
              </w:rPr>
            </w:pPr>
            <w:r w:rsidRPr="00AD1C42">
              <w:rPr>
                <w:rFonts w:ascii="Times New Roman" w:hAnsi="Times New Roman" w:cs="Times New Roman"/>
              </w:rPr>
              <w:t>Feature</w:t>
            </w:r>
          </w:p>
        </w:tc>
        <w:tc>
          <w:tcPr>
            <w:tcW w:w="0" w:type="auto"/>
            <w:vAlign w:val="bottom"/>
          </w:tcPr>
          <w:p w14:paraId="641FBD27" w14:textId="77777777" w:rsidR="00195F77" w:rsidRPr="00AD1C42" w:rsidRDefault="00195F77" w:rsidP="00636C45">
            <w:pPr>
              <w:pStyle w:val="Compact"/>
              <w:spacing w:line="276" w:lineRule="auto"/>
              <w:rPr>
                <w:rFonts w:ascii="Times New Roman" w:hAnsi="Times New Roman" w:cs="Times New Roman"/>
              </w:rPr>
            </w:pPr>
            <w:r w:rsidRPr="00AD1C42">
              <w:rPr>
                <w:rFonts w:ascii="Times New Roman" w:hAnsi="Times New Roman" w:cs="Times New Roman"/>
              </w:rPr>
              <w:t>Formula</w:t>
            </w:r>
          </w:p>
        </w:tc>
        <w:tc>
          <w:tcPr>
            <w:tcW w:w="0" w:type="auto"/>
            <w:vAlign w:val="bottom"/>
          </w:tcPr>
          <w:p w14:paraId="30A87815" w14:textId="77777777" w:rsidR="00195F77" w:rsidRPr="00AD1C42" w:rsidRDefault="00195F77" w:rsidP="00636C45">
            <w:pPr>
              <w:pStyle w:val="Compact"/>
              <w:spacing w:line="276" w:lineRule="auto"/>
              <w:rPr>
                <w:rFonts w:ascii="Times New Roman" w:hAnsi="Times New Roman" w:cs="Times New Roman"/>
              </w:rPr>
            </w:pPr>
            <w:r w:rsidRPr="00AD1C42">
              <w:rPr>
                <w:rFonts w:ascii="Times New Roman" w:hAnsi="Times New Roman" w:cs="Times New Roman"/>
              </w:rPr>
              <w:t>Attack signal</w:t>
            </w:r>
          </w:p>
        </w:tc>
      </w:tr>
      <w:tr w:rsidR="00195F77" w:rsidRPr="00AD1C42" w14:paraId="246715A2" w14:textId="77777777" w:rsidTr="00B540AB">
        <w:tc>
          <w:tcPr>
            <w:tcW w:w="0" w:type="auto"/>
          </w:tcPr>
          <w:p w14:paraId="686AF905" w14:textId="77777777" w:rsidR="00195F77" w:rsidRPr="00AD1C42" w:rsidRDefault="00195F77" w:rsidP="00636C45">
            <w:pPr>
              <w:pStyle w:val="Compact"/>
              <w:spacing w:line="276" w:lineRule="auto"/>
              <w:rPr>
                <w:rFonts w:ascii="Times New Roman" w:hAnsi="Times New Roman" w:cs="Times New Roman"/>
              </w:rPr>
            </w:pPr>
            <w:proofErr w:type="spellStart"/>
            <w:r w:rsidRPr="00AD1C42">
              <w:rPr>
                <w:rFonts w:ascii="Times New Roman" w:hAnsi="Times New Roman" w:cs="Times New Roman"/>
              </w:rPr>
              <w:t>conn_rate</w:t>
            </w:r>
            <w:proofErr w:type="spellEnd"/>
          </w:p>
        </w:tc>
        <w:tc>
          <w:tcPr>
            <w:tcW w:w="0" w:type="auto"/>
          </w:tcPr>
          <w:p w14:paraId="6AE0214F" w14:textId="7713B35F" w:rsidR="00195F77" w:rsidRPr="00AD1C42" w:rsidRDefault="00ED2187" w:rsidP="00636C45">
            <w:pPr>
              <w:pStyle w:val="Compact"/>
              <w:spacing w:line="276" w:lineRule="auto"/>
              <w:rPr>
                <w:rFonts w:ascii="Times New Roman" w:hAnsi="Times New Roman" w:cs="Times New Roman"/>
              </w:rPr>
            </w:pPr>
            <w:r w:rsidRPr="00AD1C42">
              <w:rPr>
                <w:rFonts w:ascii="Times New Roman" w:hAnsi="Times New Roman" w:cs="Times New Roman"/>
              </w:rPr>
              <w:t>C</w:t>
            </w:r>
            <w:r w:rsidR="00195F77" w:rsidRPr="00AD1C42">
              <w:rPr>
                <w:rFonts w:ascii="Times New Roman" w:hAnsi="Times New Roman" w:cs="Times New Roman"/>
              </w:rPr>
              <w:t>onnections</w:t>
            </w:r>
            <w:r w:rsidRPr="00AD1C42">
              <w:rPr>
                <w:rFonts w:ascii="Times New Roman" w:hAnsi="Times New Roman" w:cs="Times New Roman"/>
              </w:rPr>
              <w:t>/</w:t>
            </w:r>
            <w:proofErr w:type="spellStart"/>
            <w:r w:rsidR="00195F77" w:rsidRPr="00AD1C42">
              <w:rPr>
                <w:rFonts w:ascii="Times New Roman" w:hAnsi="Times New Roman" w:cs="Times New Roman"/>
              </w:rPr>
              <w:t>window_duration</w:t>
            </w:r>
            <w:proofErr w:type="spellEnd"/>
          </w:p>
        </w:tc>
        <w:tc>
          <w:tcPr>
            <w:tcW w:w="0" w:type="auto"/>
          </w:tcPr>
          <w:p w14:paraId="336AD481" w14:textId="77777777" w:rsidR="00195F77" w:rsidRPr="00AD1C42" w:rsidRDefault="00195F77" w:rsidP="00636C45">
            <w:pPr>
              <w:pStyle w:val="Compact"/>
              <w:spacing w:line="276" w:lineRule="auto"/>
              <w:rPr>
                <w:rFonts w:ascii="Times New Roman" w:hAnsi="Times New Roman" w:cs="Times New Roman"/>
              </w:rPr>
            </w:pPr>
            <w:r w:rsidRPr="00AD1C42">
              <w:rPr>
                <w:rFonts w:ascii="Times New Roman" w:hAnsi="Times New Roman" w:cs="Times New Roman"/>
              </w:rPr>
              <w:t>DoS/DDoS: 500–1000 conn/s vs. BENIGN: 1–5 conn/s</w:t>
            </w:r>
          </w:p>
        </w:tc>
      </w:tr>
      <w:tr w:rsidR="00195F77" w:rsidRPr="00AD1C42" w14:paraId="62B4B47B" w14:textId="77777777" w:rsidTr="00B540AB">
        <w:tc>
          <w:tcPr>
            <w:tcW w:w="0" w:type="auto"/>
          </w:tcPr>
          <w:p w14:paraId="21B5A73E" w14:textId="77777777" w:rsidR="00195F77" w:rsidRPr="00AD1C42" w:rsidRDefault="00195F77" w:rsidP="00636C45">
            <w:pPr>
              <w:pStyle w:val="Compact"/>
              <w:spacing w:line="276" w:lineRule="auto"/>
              <w:rPr>
                <w:rFonts w:ascii="Times New Roman" w:hAnsi="Times New Roman" w:cs="Times New Roman"/>
              </w:rPr>
            </w:pPr>
            <w:proofErr w:type="spellStart"/>
            <w:r w:rsidRPr="00AD1C42">
              <w:rPr>
                <w:rFonts w:ascii="Times New Roman" w:hAnsi="Times New Roman" w:cs="Times New Roman"/>
              </w:rPr>
              <w:t>unique_dst_ports</w:t>
            </w:r>
            <w:proofErr w:type="spellEnd"/>
          </w:p>
        </w:tc>
        <w:tc>
          <w:tcPr>
            <w:tcW w:w="0" w:type="auto"/>
          </w:tcPr>
          <w:p w14:paraId="50DDC2A0" w14:textId="77777777" w:rsidR="00195F77" w:rsidRPr="00AD1C42" w:rsidRDefault="00195F77" w:rsidP="00636C45">
            <w:pPr>
              <w:pStyle w:val="Compact"/>
              <w:spacing w:line="276" w:lineRule="auto"/>
              <w:rPr>
                <w:rFonts w:ascii="Times New Roman" w:hAnsi="Times New Roman" w:cs="Times New Roman"/>
              </w:rPr>
            </w:pPr>
            <w:proofErr w:type="gramStart"/>
            <w:r w:rsidRPr="00AD1C42">
              <w:rPr>
                <w:rFonts w:ascii="Times New Roman" w:hAnsi="Times New Roman" w:cs="Times New Roman"/>
              </w:rPr>
              <w:t>count(</w:t>
            </w:r>
            <w:proofErr w:type="gramEnd"/>
            <w:r w:rsidRPr="00AD1C42">
              <w:rPr>
                <w:rFonts w:ascii="Times New Roman" w:hAnsi="Times New Roman" w:cs="Times New Roman"/>
              </w:rPr>
              <w:t xml:space="preserve">distinct </w:t>
            </w:r>
            <w:proofErr w:type="spellStart"/>
            <w:proofErr w:type="gramStart"/>
            <w:r w:rsidRPr="00AD1C42">
              <w:rPr>
                <w:rFonts w:ascii="Times New Roman" w:hAnsi="Times New Roman" w:cs="Times New Roman"/>
              </w:rPr>
              <w:t>id.resp</w:t>
            </w:r>
            <w:proofErr w:type="gramEnd"/>
            <w:r w:rsidRPr="00AD1C42">
              <w:rPr>
                <w:rFonts w:ascii="Times New Roman" w:hAnsi="Times New Roman" w:cs="Times New Roman"/>
              </w:rPr>
              <w:t>_p</w:t>
            </w:r>
            <w:proofErr w:type="spellEnd"/>
            <w:r w:rsidRPr="00AD1C42">
              <w:rPr>
                <w:rFonts w:ascii="Times New Roman" w:hAnsi="Times New Roman" w:cs="Times New Roman"/>
              </w:rPr>
              <w:t>)</w:t>
            </w:r>
          </w:p>
        </w:tc>
        <w:tc>
          <w:tcPr>
            <w:tcW w:w="0" w:type="auto"/>
          </w:tcPr>
          <w:p w14:paraId="66804A71" w14:textId="527048F7" w:rsidR="00195F77" w:rsidRPr="00AD1C42" w:rsidRDefault="00195F77" w:rsidP="00636C45">
            <w:pPr>
              <w:pStyle w:val="Compact"/>
              <w:spacing w:line="276" w:lineRule="auto"/>
              <w:rPr>
                <w:rFonts w:ascii="Times New Roman" w:hAnsi="Times New Roman" w:cs="Times New Roman"/>
              </w:rPr>
            </w:pPr>
            <w:r w:rsidRPr="00AD1C42">
              <w:rPr>
                <w:rFonts w:ascii="Times New Roman" w:hAnsi="Times New Roman" w:cs="Times New Roman"/>
              </w:rPr>
              <w:t>Port scanning: many ports</w:t>
            </w:r>
            <w:r w:rsidR="003A3C80">
              <w:rPr>
                <w:rFonts w:ascii="Times New Roman" w:hAnsi="Times New Roman" w:cs="Times New Roman"/>
              </w:rPr>
              <w:t>.</w:t>
            </w:r>
            <w:r w:rsidRPr="00AD1C42">
              <w:rPr>
                <w:rFonts w:ascii="Times New Roman" w:hAnsi="Times New Roman" w:cs="Times New Roman"/>
              </w:rPr>
              <w:t xml:space="preserve"> brute</w:t>
            </w:r>
            <w:r w:rsidR="00B678C6" w:rsidRPr="00AD1C42">
              <w:rPr>
                <w:rFonts w:ascii="Times New Roman" w:hAnsi="Times New Roman" w:cs="Times New Roman"/>
              </w:rPr>
              <w:t>-</w:t>
            </w:r>
            <w:r w:rsidRPr="00AD1C42">
              <w:rPr>
                <w:rFonts w:ascii="Times New Roman" w:hAnsi="Times New Roman" w:cs="Times New Roman"/>
              </w:rPr>
              <w:t>force: 1 port</w:t>
            </w:r>
          </w:p>
        </w:tc>
      </w:tr>
      <w:tr w:rsidR="00195F77" w:rsidRPr="00AD1C42" w14:paraId="65813E11" w14:textId="77777777" w:rsidTr="00B540AB">
        <w:tc>
          <w:tcPr>
            <w:tcW w:w="0" w:type="auto"/>
          </w:tcPr>
          <w:p w14:paraId="497CADF2" w14:textId="77777777" w:rsidR="00195F77" w:rsidRPr="00AD1C42" w:rsidRDefault="00195F77" w:rsidP="00636C45">
            <w:pPr>
              <w:pStyle w:val="Compact"/>
              <w:spacing w:line="276" w:lineRule="auto"/>
              <w:rPr>
                <w:rFonts w:ascii="Times New Roman" w:hAnsi="Times New Roman" w:cs="Times New Roman"/>
              </w:rPr>
            </w:pPr>
            <w:proofErr w:type="spellStart"/>
            <w:r w:rsidRPr="00AD1C42">
              <w:rPr>
                <w:rFonts w:ascii="Times New Roman" w:hAnsi="Times New Roman" w:cs="Times New Roman"/>
              </w:rPr>
              <w:t>mean_duration</w:t>
            </w:r>
            <w:proofErr w:type="spellEnd"/>
          </w:p>
        </w:tc>
        <w:tc>
          <w:tcPr>
            <w:tcW w:w="0" w:type="auto"/>
          </w:tcPr>
          <w:p w14:paraId="4F29FFE5" w14:textId="77777777" w:rsidR="00195F77" w:rsidRPr="00AD1C42" w:rsidRDefault="00195F77" w:rsidP="00636C45">
            <w:pPr>
              <w:pStyle w:val="Compact"/>
              <w:spacing w:line="276" w:lineRule="auto"/>
              <w:rPr>
                <w:rFonts w:ascii="Times New Roman" w:hAnsi="Times New Roman" w:cs="Times New Roman"/>
              </w:rPr>
            </w:pPr>
            <w:r w:rsidRPr="00AD1C42">
              <w:rPr>
                <w:rFonts w:ascii="Times New Roman" w:hAnsi="Times New Roman" w:cs="Times New Roman"/>
              </w:rPr>
              <w:t>mean(duration) over window</w:t>
            </w:r>
          </w:p>
        </w:tc>
        <w:tc>
          <w:tcPr>
            <w:tcW w:w="0" w:type="auto"/>
          </w:tcPr>
          <w:p w14:paraId="194ACC03" w14:textId="77777777" w:rsidR="00195F77" w:rsidRPr="00AD1C42" w:rsidRDefault="00195F77" w:rsidP="00636C45">
            <w:pPr>
              <w:pStyle w:val="Compact"/>
              <w:spacing w:line="276" w:lineRule="auto"/>
              <w:rPr>
                <w:rFonts w:ascii="Times New Roman" w:hAnsi="Times New Roman" w:cs="Times New Roman"/>
              </w:rPr>
            </w:pPr>
            <w:r w:rsidRPr="00AD1C42">
              <w:rPr>
                <w:rFonts w:ascii="Times New Roman" w:hAnsi="Times New Roman" w:cs="Times New Roman"/>
              </w:rPr>
              <w:t>Bot beaconing: stable duration</w:t>
            </w:r>
          </w:p>
        </w:tc>
      </w:tr>
      <w:tr w:rsidR="00195F77" w:rsidRPr="00AD1C42" w14:paraId="259183F0" w14:textId="77777777" w:rsidTr="00B540AB">
        <w:tc>
          <w:tcPr>
            <w:tcW w:w="0" w:type="auto"/>
          </w:tcPr>
          <w:p w14:paraId="2A370E1C" w14:textId="77777777" w:rsidR="00195F77" w:rsidRPr="00AD1C42" w:rsidRDefault="00195F77" w:rsidP="00636C45">
            <w:pPr>
              <w:pStyle w:val="Compact"/>
              <w:spacing w:line="276" w:lineRule="auto"/>
              <w:rPr>
                <w:rFonts w:ascii="Times New Roman" w:hAnsi="Times New Roman" w:cs="Times New Roman"/>
              </w:rPr>
            </w:pPr>
            <w:proofErr w:type="spellStart"/>
            <w:r w:rsidRPr="00AD1C42">
              <w:rPr>
                <w:rFonts w:ascii="Times New Roman" w:hAnsi="Times New Roman" w:cs="Times New Roman"/>
              </w:rPr>
              <w:t>std_duration</w:t>
            </w:r>
            <w:proofErr w:type="spellEnd"/>
          </w:p>
        </w:tc>
        <w:tc>
          <w:tcPr>
            <w:tcW w:w="0" w:type="auto"/>
          </w:tcPr>
          <w:p w14:paraId="1D250C49" w14:textId="77777777" w:rsidR="00195F77" w:rsidRPr="00AD1C42" w:rsidRDefault="00195F77" w:rsidP="00636C45">
            <w:pPr>
              <w:pStyle w:val="Compact"/>
              <w:spacing w:line="276" w:lineRule="auto"/>
              <w:rPr>
                <w:rFonts w:ascii="Times New Roman" w:hAnsi="Times New Roman" w:cs="Times New Roman"/>
              </w:rPr>
            </w:pPr>
            <w:r w:rsidRPr="00AD1C42">
              <w:rPr>
                <w:rFonts w:ascii="Times New Roman" w:hAnsi="Times New Roman" w:cs="Times New Roman"/>
              </w:rPr>
              <w:t>std(duration) over window</w:t>
            </w:r>
          </w:p>
        </w:tc>
        <w:tc>
          <w:tcPr>
            <w:tcW w:w="0" w:type="auto"/>
          </w:tcPr>
          <w:p w14:paraId="31550444" w14:textId="77777777" w:rsidR="00195F77" w:rsidRPr="00AD1C42" w:rsidRDefault="00195F77" w:rsidP="00636C45">
            <w:pPr>
              <w:pStyle w:val="Compact"/>
              <w:spacing w:line="276" w:lineRule="auto"/>
              <w:rPr>
                <w:rFonts w:ascii="Times New Roman" w:hAnsi="Times New Roman" w:cs="Times New Roman"/>
              </w:rPr>
            </w:pPr>
            <w:r w:rsidRPr="00AD1C42">
              <w:rPr>
                <w:rFonts w:ascii="Times New Roman" w:hAnsi="Times New Roman" w:cs="Times New Roman"/>
              </w:rPr>
              <w:t>Bot beaconing: low variance (periodicity)</w:t>
            </w:r>
          </w:p>
        </w:tc>
      </w:tr>
      <w:tr w:rsidR="00195F77" w:rsidRPr="00AD1C42" w14:paraId="52231DBF" w14:textId="77777777" w:rsidTr="00B540AB">
        <w:tc>
          <w:tcPr>
            <w:tcW w:w="0" w:type="auto"/>
          </w:tcPr>
          <w:p w14:paraId="5A7F62DB" w14:textId="77777777" w:rsidR="00195F77" w:rsidRPr="00AD1C42" w:rsidRDefault="00195F77" w:rsidP="00636C45">
            <w:pPr>
              <w:pStyle w:val="Compact"/>
              <w:spacing w:line="276" w:lineRule="auto"/>
              <w:rPr>
                <w:rFonts w:ascii="Times New Roman" w:hAnsi="Times New Roman" w:cs="Times New Roman"/>
              </w:rPr>
            </w:pPr>
            <w:proofErr w:type="spellStart"/>
            <w:r w:rsidRPr="00AD1C42">
              <w:rPr>
                <w:rFonts w:ascii="Times New Roman" w:hAnsi="Times New Roman" w:cs="Times New Roman"/>
              </w:rPr>
              <w:t>bytes_per_sec</w:t>
            </w:r>
            <w:proofErr w:type="spellEnd"/>
          </w:p>
        </w:tc>
        <w:tc>
          <w:tcPr>
            <w:tcW w:w="0" w:type="auto"/>
          </w:tcPr>
          <w:p w14:paraId="64004F23" w14:textId="47CE2A50" w:rsidR="00195F77" w:rsidRPr="00AD1C42" w:rsidRDefault="00195F77" w:rsidP="00636C45">
            <w:pPr>
              <w:pStyle w:val="Compact"/>
              <w:spacing w:line="276" w:lineRule="auto"/>
              <w:rPr>
                <w:rFonts w:ascii="Times New Roman" w:hAnsi="Times New Roman" w:cs="Times New Roman"/>
              </w:rPr>
            </w:pPr>
            <w:r w:rsidRPr="00AD1C42">
              <w:rPr>
                <w:rFonts w:ascii="Times New Roman" w:hAnsi="Times New Roman" w:cs="Times New Roman"/>
              </w:rPr>
              <w:t>sum(</w:t>
            </w:r>
            <w:proofErr w:type="spellStart"/>
            <w:r w:rsidRPr="00AD1C42">
              <w:rPr>
                <w:rFonts w:ascii="Times New Roman" w:hAnsi="Times New Roman" w:cs="Times New Roman"/>
              </w:rPr>
              <w:t>orig_bytes</w:t>
            </w:r>
            <w:r w:rsidR="00ED2187" w:rsidRPr="00AD1C42">
              <w:rPr>
                <w:rFonts w:ascii="Times New Roman" w:hAnsi="Times New Roman" w:cs="Times New Roman"/>
              </w:rPr>
              <w:t>+</w:t>
            </w:r>
            <w:r w:rsidRPr="00AD1C42">
              <w:rPr>
                <w:rFonts w:ascii="Times New Roman" w:hAnsi="Times New Roman" w:cs="Times New Roman"/>
              </w:rPr>
              <w:t>resp_bytes</w:t>
            </w:r>
            <w:proofErr w:type="spellEnd"/>
            <w:r w:rsidRPr="00AD1C42">
              <w:rPr>
                <w:rFonts w:ascii="Times New Roman" w:hAnsi="Times New Roman" w:cs="Times New Roman"/>
              </w:rPr>
              <w:t>)/</w:t>
            </w:r>
            <w:proofErr w:type="spellStart"/>
            <w:r w:rsidRPr="00AD1C42">
              <w:rPr>
                <w:rFonts w:ascii="Times New Roman" w:hAnsi="Times New Roman" w:cs="Times New Roman"/>
              </w:rPr>
              <w:t>window_duration</w:t>
            </w:r>
            <w:proofErr w:type="spellEnd"/>
          </w:p>
        </w:tc>
        <w:tc>
          <w:tcPr>
            <w:tcW w:w="0" w:type="auto"/>
          </w:tcPr>
          <w:p w14:paraId="7AE8DAE9" w14:textId="77777777" w:rsidR="00195F77" w:rsidRPr="00AD1C42" w:rsidRDefault="00195F77" w:rsidP="00636C45">
            <w:pPr>
              <w:pStyle w:val="Compact"/>
              <w:spacing w:line="276" w:lineRule="auto"/>
              <w:rPr>
                <w:rFonts w:ascii="Times New Roman" w:hAnsi="Times New Roman" w:cs="Times New Roman"/>
              </w:rPr>
            </w:pPr>
            <w:r w:rsidRPr="00AD1C42">
              <w:rPr>
                <w:rFonts w:ascii="Times New Roman" w:hAnsi="Times New Roman" w:cs="Times New Roman"/>
              </w:rPr>
              <w:t>DDoS volumetric: high throughput</w:t>
            </w:r>
          </w:p>
        </w:tc>
      </w:tr>
    </w:tbl>
    <w:p w14:paraId="3614D68C" w14:textId="77777777" w:rsidR="00124D1A" w:rsidRDefault="00124D1A" w:rsidP="00E01A46">
      <w:pPr>
        <w:pStyle w:val="BodyText"/>
        <w:spacing w:line="276" w:lineRule="auto"/>
        <w:rPr>
          <w:rFonts w:ascii="Times New Roman" w:hAnsi="Times New Roman" w:cs="Times New Roman"/>
          <w:sz w:val="28"/>
          <w:szCs w:val="28"/>
        </w:rPr>
      </w:pPr>
    </w:p>
    <w:p w14:paraId="28390107" w14:textId="55816885" w:rsidR="00D73FAF" w:rsidRPr="0068589D" w:rsidRDefault="00D73FAF" w:rsidP="00E01A46">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sliding window is implemented as a per-source-IP data structure (</w:t>
      </w:r>
      <w:proofErr w:type="spellStart"/>
      <w:r w:rsidRPr="0068589D">
        <w:rPr>
          <w:rFonts w:ascii="Times New Roman" w:hAnsi="Times New Roman" w:cs="Times New Roman"/>
          <w:sz w:val="28"/>
          <w:szCs w:val="28"/>
        </w:rPr>
        <w:t>IPWindow</w:t>
      </w:r>
      <w:proofErr w:type="spellEnd"/>
      <w:r w:rsidRPr="0068589D">
        <w:rPr>
          <w:rFonts w:ascii="Times New Roman" w:hAnsi="Times New Roman" w:cs="Times New Roman"/>
          <w:sz w:val="28"/>
          <w:szCs w:val="28"/>
        </w:rPr>
        <w:t xml:space="preserve"> class) that maintains a list of recent flows. When a new flow arrives, entries older than 60 seconds are evicted, and the five aggregate statistics are recomputed from the remaining entries. The computational cost per flow is O(k), where k is the number of flows in the window for the given source IP. Under normal traffic (k typically below 10), this overhead is negligible. Under high-rate flood attacks from a single IP, k can reach tens of thousands within the 60-second window, and the per-flow processing cost grows proportionally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this is a known scalability limitation of the current implementation. Per-IP isolation ensures that a high-rate attacker does not affect processing latency for other source IPs, but the attacker's own flows experience increased latency. An incremental </w:t>
      </w:r>
      <w:proofErr w:type="gramStart"/>
      <w:r w:rsidRPr="0068589D">
        <w:rPr>
          <w:rFonts w:ascii="Times New Roman" w:hAnsi="Times New Roman" w:cs="Times New Roman"/>
          <w:sz w:val="28"/>
          <w:szCs w:val="28"/>
        </w:rPr>
        <w:t>O(</w:t>
      </w:r>
      <w:proofErr w:type="gramEnd"/>
      <w:r w:rsidRPr="0068589D">
        <w:rPr>
          <w:rFonts w:ascii="Times New Roman" w:hAnsi="Times New Roman" w:cs="Times New Roman"/>
          <w:sz w:val="28"/>
          <w:szCs w:val="28"/>
        </w:rPr>
        <w:t>1) update using running counters would eliminate this bottleneck but is not implemented in the current prototype.</w:t>
      </w:r>
      <w:r w:rsidR="00E01A46" w:rsidRPr="0068589D">
        <w:rPr>
          <w:rFonts w:ascii="Times New Roman" w:hAnsi="Times New Roman" w:cs="Times New Roman"/>
          <w:sz w:val="28"/>
          <w:szCs w:val="28"/>
        </w:rPr>
        <w:t xml:space="preserve"> Figure </w:t>
      </w:r>
      <w:r w:rsidR="00C5695A" w:rsidRPr="0068589D">
        <w:rPr>
          <w:rFonts w:ascii="Times New Roman" w:hAnsi="Times New Roman" w:cs="Times New Roman"/>
          <w:sz w:val="28"/>
          <w:szCs w:val="28"/>
        </w:rPr>
        <w:t>3</w:t>
      </w:r>
      <w:r w:rsidR="00E01A46" w:rsidRPr="0068589D">
        <w:rPr>
          <w:rFonts w:ascii="Times New Roman" w:hAnsi="Times New Roman" w:cs="Times New Roman"/>
          <w:sz w:val="28"/>
          <w:szCs w:val="28"/>
        </w:rPr>
        <w:t xml:space="preserve"> illustrates the sliding-window mechanism: as the window advances, the five aggregate statistics are recomputed at each step on the remaining entries.</w:t>
      </w:r>
    </w:p>
    <w:p w14:paraId="26554F25" w14:textId="36FE7EF8" w:rsidR="00DB1347" w:rsidRDefault="00195F77" w:rsidP="00DB1347">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lastRenderedPageBreak/>
        <w:t>The temporal features are computed on per-day labeled.csv files processed in chronological order. The window state is reset between days to prevent information leakage across the dataset’s temporal boundaries. The resulting dataset contains 30</w:t>
      </w:r>
      <w:r w:rsidR="001E7E79" w:rsidRPr="00E07FAC">
        <w:rPr>
          <w:rFonts w:ascii="Times New Roman" w:hAnsi="Times New Roman" w:cs="Times New Roman"/>
          <w:sz w:val="28"/>
          <w:szCs w:val="28"/>
        </w:rPr>
        <w:t>,</w:t>
      </w:r>
      <w:r w:rsidRPr="0068589D">
        <w:rPr>
          <w:rFonts w:ascii="Times New Roman" w:hAnsi="Times New Roman" w:cs="Times New Roman"/>
          <w:sz w:val="28"/>
          <w:szCs w:val="28"/>
        </w:rPr>
        <w:t>8 million flows with 17 features (12 baseline + 5 temporal) and is stored in Apache Parquet format.</w:t>
      </w:r>
      <w:bookmarkStart w:id="34" w:name="feature-engineering-design-decisions"/>
    </w:p>
    <w:p w14:paraId="30EE7BD1" w14:textId="77777777" w:rsidR="00547A62" w:rsidRPr="0068589D" w:rsidRDefault="00547A62" w:rsidP="00DB1347">
      <w:pPr>
        <w:pStyle w:val="BodyText"/>
        <w:spacing w:line="276" w:lineRule="auto"/>
        <w:rPr>
          <w:rFonts w:ascii="Times New Roman" w:hAnsi="Times New Roman" w:cs="Times New Roman"/>
          <w:sz w:val="28"/>
          <w:szCs w:val="28"/>
        </w:rPr>
      </w:pPr>
    </w:p>
    <w:p w14:paraId="5429810F" w14:textId="111C1804" w:rsidR="00763C8D" w:rsidRPr="0068589D" w:rsidRDefault="00DB1347" w:rsidP="006966B5">
      <w:pPr>
        <w:pStyle w:val="BodyText"/>
        <w:spacing w:line="276" w:lineRule="auto"/>
        <w:rPr>
          <w:rFonts w:ascii="Times New Roman" w:eastAsiaTheme="majorEastAsia" w:hAnsi="Times New Roman" w:cs="Times New Roman"/>
          <w:bCs/>
          <w:noProof/>
          <w:color w:val="156082" w:themeColor="accent1"/>
          <w:sz w:val="28"/>
          <w:szCs w:val="28"/>
        </w:rPr>
      </w:pPr>
      <w:r w:rsidRPr="0068589D">
        <w:rPr>
          <w:rFonts w:ascii="Times New Roman" w:hAnsi="Times New Roman" w:cs="Times New Roman"/>
          <w:sz w:val="28"/>
          <w:szCs w:val="28"/>
        </w:rPr>
        <w:t xml:space="preserve">Figure </w:t>
      </w:r>
      <w:r w:rsidR="001E6A5C" w:rsidRPr="0068589D">
        <w:rPr>
          <w:rFonts w:ascii="Times New Roman" w:hAnsi="Times New Roman" w:cs="Times New Roman"/>
          <w:sz w:val="28"/>
          <w:szCs w:val="28"/>
        </w:rPr>
        <w:t>3</w:t>
      </w:r>
      <w:r w:rsidRPr="0068589D">
        <w:rPr>
          <w:rFonts w:ascii="Times New Roman" w:hAnsi="Times New Roman" w:cs="Times New Roman"/>
          <w:sz w:val="28"/>
          <w:szCs w:val="28"/>
        </w:rPr>
        <w:t xml:space="preserve"> </w:t>
      </w:r>
      <w:r w:rsidR="00ED4DE9" w:rsidRPr="0068589D">
        <w:rPr>
          <w:rFonts w:ascii="Times New Roman" w:hAnsi="Times New Roman" w:cs="Times New Roman"/>
          <w:sz w:val="28"/>
          <w:szCs w:val="28"/>
        </w:rPr>
        <w:t>-</w:t>
      </w:r>
      <w:r w:rsidRPr="0068589D">
        <w:rPr>
          <w:rFonts w:ascii="Times New Roman" w:hAnsi="Times New Roman" w:cs="Times New Roman"/>
          <w:sz w:val="28"/>
          <w:szCs w:val="28"/>
        </w:rPr>
        <w:t xml:space="preserve"> the sliding window approach:</w:t>
      </w:r>
    </w:p>
    <w:p w14:paraId="53CF0E11" w14:textId="00552277" w:rsidR="00ED2187" w:rsidRPr="0068589D" w:rsidRDefault="006966B5" w:rsidP="0053175D">
      <w:pPr>
        <w:pStyle w:val="BodyText"/>
        <w:spacing w:line="276" w:lineRule="auto"/>
        <w:rPr>
          <w:rFonts w:ascii="Times New Roman" w:eastAsiaTheme="majorEastAsia" w:hAnsi="Times New Roman" w:cs="Times New Roman"/>
          <w:bCs/>
          <w:color w:val="156082" w:themeColor="accent1"/>
          <w:sz w:val="28"/>
          <w:szCs w:val="28"/>
          <w:lang w:val="ru-RU"/>
        </w:rPr>
      </w:pPr>
      <w:r>
        <w:rPr>
          <w:rFonts w:ascii="Times New Roman" w:eastAsiaTheme="majorEastAsia" w:hAnsi="Times New Roman" w:cs="Times New Roman"/>
          <w:bCs/>
          <w:noProof/>
          <w:color w:val="156082" w:themeColor="accent1"/>
          <w:sz w:val="28"/>
          <w:szCs w:val="28"/>
          <w:lang w:val="ru-RU"/>
          <w14:ligatures w14:val="standardContextual"/>
        </w:rPr>
        <w:drawing>
          <wp:inline distT="0" distB="0" distL="0" distR="0" wp14:anchorId="5D17CDA6" wp14:editId="4F0B26E5">
            <wp:extent cx="6257790" cy="3657600"/>
            <wp:effectExtent l="0" t="0" r="0" b="0"/>
            <wp:docPr id="1216147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47942" name="Picture 1216147942"/>
                    <pic:cNvPicPr/>
                  </pic:nvPicPr>
                  <pic:blipFill>
                    <a:blip r:embed="rId11">
                      <a:extLst>
                        <a:ext uri="{28A0092B-C50C-407E-A947-70E740481C1C}">
                          <a14:useLocalDpi xmlns:a14="http://schemas.microsoft.com/office/drawing/2010/main" val="0"/>
                        </a:ext>
                      </a:extLst>
                    </a:blip>
                    <a:stretch>
                      <a:fillRect/>
                    </a:stretch>
                  </pic:blipFill>
                  <pic:spPr>
                    <a:xfrm>
                      <a:off x="0" y="0"/>
                      <a:ext cx="6287689" cy="3675076"/>
                    </a:xfrm>
                    <a:prstGeom prst="rect">
                      <a:avLst/>
                    </a:prstGeom>
                  </pic:spPr>
                </pic:pic>
              </a:graphicData>
            </a:graphic>
          </wp:inline>
        </w:drawing>
      </w:r>
    </w:p>
    <w:p w14:paraId="21456866" w14:textId="77777777" w:rsidR="00763C8D" w:rsidRPr="0068589D" w:rsidRDefault="00763C8D" w:rsidP="0053175D">
      <w:pPr>
        <w:pStyle w:val="BodyText"/>
        <w:spacing w:line="276" w:lineRule="auto"/>
        <w:rPr>
          <w:rFonts w:ascii="Times New Roman" w:eastAsiaTheme="majorEastAsia" w:hAnsi="Times New Roman" w:cs="Times New Roman"/>
          <w:bCs/>
          <w:color w:val="156082" w:themeColor="accent1"/>
          <w:sz w:val="28"/>
          <w:szCs w:val="28"/>
          <w:lang w:val="ru-RU"/>
        </w:rPr>
      </w:pPr>
    </w:p>
    <w:p w14:paraId="681B8029" w14:textId="5748F085" w:rsidR="00195F77" w:rsidRPr="0068589D" w:rsidRDefault="00195F77" w:rsidP="00913070">
      <w:pPr>
        <w:pStyle w:val="Heading2"/>
        <w:rPr>
          <w:rFonts w:eastAsiaTheme="majorEastAsia"/>
          <w:sz w:val="28"/>
          <w:szCs w:val="28"/>
          <w:lang w:eastAsia="en-US" w:bidi="ar-SA"/>
        </w:rPr>
      </w:pPr>
      <w:bookmarkStart w:id="35" w:name="_Toc230121745"/>
      <w:r w:rsidRPr="0068589D">
        <w:rPr>
          <w:rFonts w:eastAsiaTheme="majorEastAsia"/>
          <w:sz w:val="28"/>
          <w:szCs w:val="28"/>
          <w:lang w:eastAsia="en-US" w:bidi="ar-SA"/>
        </w:rPr>
        <w:t>2.</w:t>
      </w:r>
      <w:r w:rsidR="006C3AB2" w:rsidRPr="0068589D">
        <w:rPr>
          <w:rFonts w:eastAsiaTheme="majorEastAsia"/>
          <w:sz w:val="28"/>
          <w:szCs w:val="28"/>
          <w:lang w:eastAsia="en-US" w:bidi="ar-SA"/>
        </w:rPr>
        <w:t>8</w:t>
      </w:r>
      <w:r w:rsidRPr="0068589D">
        <w:rPr>
          <w:rFonts w:eastAsiaTheme="majorEastAsia"/>
          <w:sz w:val="28"/>
          <w:szCs w:val="28"/>
          <w:lang w:eastAsia="en-US" w:bidi="ar-SA"/>
        </w:rPr>
        <w:t xml:space="preserve"> Feature Engineering Design Decisions</w:t>
      </w:r>
      <w:bookmarkEnd w:id="34"/>
      <w:bookmarkEnd w:id="35"/>
    </w:p>
    <w:p w14:paraId="0210937E" w14:textId="09DB0FA1" w:rsidR="00195F77" w:rsidRPr="0068589D" w:rsidRDefault="004D3C5C" w:rsidP="00636C45">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Several design decisions require explicit discussion.</w:t>
      </w:r>
    </w:p>
    <w:p w14:paraId="039B982B" w14:textId="5D425E41" w:rsidR="005223DA" w:rsidRPr="005223DA" w:rsidRDefault="005223DA" w:rsidP="00636C45">
      <w:pPr>
        <w:pStyle w:val="BodyText"/>
        <w:spacing w:line="276" w:lineRule="auto"/>
        <w:rPr>
          <w:rFonts w:ascii="Times New Roman" w:hAnsi="Times New Roman" w:cs="Times New Roman"/>
          <w:b/>
          <w:sz w:val="28"/>
          <w:szCs w:val="28"/>
        </w:rPr>
      </w:pPr>
      <w:r w:rsidRPr="005223DA">
        <w:rPr>
          <w:rFonts w:ascii="Times New Roman" w:hAnsi="Times New Roman" w:cs="Times New Roman"/>
          <w:b/>
          <w:sz w:val="28"/>
          <w:szCs w:val="28"/>
        </w:rPr>
        <w:t xml:space="preserve">Why not </w:t>
      </w:r>
      <w:proofErr w:type="spellStart"/>
      <w:r w:rsidRPr="005223DA">
        <w:rPr>
          <w:rFonts w:ascii="Times New Roman" w:hAnsi="Times New Roman" w:cs="Times New Roman"/>
          <w:b/>
          <w:sz w:val="28"/>
          <w:szCs w:val="28"/>
        </w:rPr>
        <w:t>CICFlowMeter’s</w:t>
      </w:r>
      <w:proofErr w:type="spellEnd"/>
      <w:r w:rsidRPr="005223DA">
        <w:rPr>
          <w:rFonts w:ascii="Times New Roman" w:hAnsi="Times New Roman" w:cs="Times New Roman"/>
          <w:b/>
          <w:sz w:val="28"/>
          <w:szCs w:val="28"/>
        </w:rPr>
        <w:t xml:space="preserve"> 80 features? </w:t>
      </w:r>
      <w:r w:rsidRPr="005223DA">
        <w:rPr>
          <w:rFonts w:ascii="Times New Roman" w:hAnsi="Times New Roman" w:cs="Times New Roman"/>
          <w:bCs/>
          <w:sz w:val="28"/>
          <w:szCs w:val="28"/>
        </w:rPr>
        <w:t xml:space="preserve">Beyond the implementation issues discussed in Section 1.2, </w:t>
      </w:r>
      <w:proofErr w:type="spellStart"/>
      <w:r w:rsidRPr="005223DA">
        <w:rPr>
          <w:rFonts w:ascii="Times New Roman" w:hAnsi="Times New Roman" w:cs="Times New Roman"/>
          <w:bCs/>
          <w:sz w:val="28"/>
          <w:szCs w:val="28"/>
        </w:rPr>
        <w:t>CICFlowMeter</w:t>
      </w:r>
      <w:proofErr w:type="spellEnd"/>
      <w:r w:rsidRPr="005223DA">
        <w:rPr>
          <w:rFonts w:ascii="Times New Roman" w:hAnsi="Times New Roman" w:cs="Times New Roman"/>
          <w:bCs/>
          <w:sz w:val="28"/>
          <w:szCs w:val="28"/>
        </w:rPr>
        <w:t xml:space="preserve"> presents a train-inference consistency problem for streaming deployment. Its feature vector includes full-flow aggregate statistics, packet inter-arrival-time metrics, active/idle time intervals, and packet length distributions. Reproducing these features during live inference would require additional packet-level buffering beyond Zeek conn.log and would make the inference pipeline different from the offline training pipeline. </w:t>
      </w:r>
      <w:r>
        <w:rPr>
          <w:rFonts w:ascii="Times New Roman" w:hAnsi="Times New Roman" w:cs="Times New Roman"/>
          <w:bCs/>
          <w:sz w:val="28"/>
          <w:szCs w:val="28"/>
        </w:rPr>
        <w:t>T</w:t>
      </w:r>
      <w:r w:rsidRPr="005223DA">
        <w:rPr>
          <w:rFonts w:ascii="Times New Roman" w:hAnsi="Times New Roman" w:cs="Times New Roman"/>
          <w:bCs/>
          <w:sz w:val="28"/>
          <w:szCs w:val="28"/>
        </w:rPr>
        <w:t>his work uses only Zeek conn.log fields to preserve consistency between offline training and streaming inference.</w:t>
      </w:r>
    </w:p>
    <w:p w14:paraId="2ECD6E33" w14:textId="532D156B" w:rsidR="00195F77" w:rsidRPr="0068589D" w:rsidRDefault="00195F77" w:rsidP="00636C45">
      <w:pPr>
        <w:pStyle w:val="BodyText"/>
        <w:spacing w:line="276" w:lineRule="auto"/>
        <w:rPr>
          <w:rFonts w:ascii="Times New Roman" w:hAnsi="Times New Roman" w:cs="Times New Roman"/>
          <w:sz w:val="28"/>
          <w:szCs w:val="28"/>
        </w:rPr>
      </w:pPr>
      <w:r w:rsidRPr="0068589D">
        <w:rPr>
          <w:rFonts w:ascii="Times New Roman" w:hAnsi="Times New Roman" w:cs="Times New Roman"/>
          <w:b/>
          <w:sz w:val="28"/>
          <w:szCs w:val="28"/>
        </w:rPr>
        <w:lastRenderedPageBreak/>
        <w:t>Why a 60-second window?</w:t>
      </w:r>
      <w:r w:rsidRPr="0068589D">
        <w:rPr>
          <w:rFonts w:ascii="Times New Roman" w:hAnsi="Times New Roman" w:cs="Times New Roman"/>
          <w:sz w:val="28"/>
          <w:szCs w:val="28"/>
        </w:rPr>
        <w:t xml:space="preserve"> The window size balances detection sensitivity against memory requirements. A shorter window (e.g., 10 seconds) would miss slower brute-force attacks with inter-attempt intervals of several seconds. A longer window (e.g., 300 seconds) would dilute the signal from short bursts and increase memory consumption per tracked IP. The 60-second value aligns with common rate-limiting thresholds in production firewalls and provides sufficient context for all attack types in the dataset.</w:t>
      </w:r>
    </w:p>
    <w:p w14:paraId="1A097472" w14:textId="580BCBF1" w:rsidR="00195F77" w:rsidRPr="0068589D" w:rsidRDefault="00195F77" w:rsidP="00636C45">
      <w:pPr>
        <w:pStyle w:val="BodyText"/>
        <w:spacing w:line="276" w:lineRule="auto"/>
        <w:rPr>
          <w:rFonts w:ascii="Times New Roman" w:hAnsi="Times New Roman" w:cs="Times New Roman"/>
          <w:sz w:val="28"/>
          <w:szCs w:val="28"/>
        </w:rPr>
      </w:pPr>
      <w:r w:rsidRPr="0068589D">
        <w:rPr>
          <w:rFonts w:ascii="Times New Roman" w:hAnsi="Times New Roman" w:cs="Times New Roman"/>
          <w:b/>
          <w:sz w:val="28"/>
          <w:szCs w:val="28"/>
        </w:rPr>
        <w:t>Why not per-flow neural feature learning?</w:t>
      </w:r>
      <w:r w:rsidRPr="0068589D">
        <w:rPr>
          <w:rFonts w:ascii="Times New Roman" w:hAnsi="Times New Roman" w:cs="Times New Roman"/>
          <w:sz w:val="28"/>
          <w:szCs w:val="28"/>
        </w:rPr>
        <w:t xml:space="preserve"> Transformer-based approaches such as ET-BERT [19] and </w:t>
      </w:r>
      <w:proofErr w:type="spellStart"/>
      <w:r w:rsidR="00706901" w:rsidRPr="00706901">
        <w:rPr>
          <w:rFonts w:ascii="Times New Roman" w:hAnsi="Times New Roman" w:cs="Times New Roman"/>
          <w:sz w:val="28"/>
          <w:szCs w:val="28"/>
        </w:rPr>
        <w:t>TrafficFormer</w:t>
      </w:r>
      <w:proofErr w:type="spellEnd"/>
      <w:r w:rsidR="00706901" w:rsidRPr="00706901">
        <w:rPr>
          <w:rFonts w:ascii="Times New Roman" w:hAnsi="Times New Roman" w:cs="Times New Roman"/>
          <w:sz w:val="28"/>
          <w:szCs w:val="28"/>
        </w:rPr>
        <w:t xml:space="preserve"> </w:t>
      </w:r>
      <w:r w:rsidRPr="0068589D">
        <w:rPr>
          <w:rFonts w:ascii="Times New Roman" w:hAnsi="Times New Roman" w:cs="Times New Roman"/>
          <w:sz w:val="28"/>
          <w:szCs w:val="28"/>
        </w:rPr>
        <w:t>[20] learn representations directly from packet byte sequences. These methods require GPU acceleration for real-time processing and operate on raw packets rather than structured conn.log records. Integrating them into a Kafka-based streaming pipeline where the feature extractor is Zeek would require a fundamentally different architecture. It can be addressed as future work.</w:t>
      </w:r>
    </w:p>
    <w:p w14:paraId="3685C6D8" w14:textId="77777777" w:rsidR="00E070C2" w:rsidRPr="0068589D" w:rsidRDefault="00E070C2" w:rsidP="00E070C2">
      <w:pPr>
        <w:rPr>
          <w:szCs w:val="28"/>
          <w:lang w:eastAsia="en-US" w:bidi="ar-SA"/>
        </w:rPr>
      </w:pPr>
      <w:bookmarkStart w:id="36" w:name="model-training-and-evaluation"/>
    </w:p>
    <w:p w14:paraId="188A27F1" w14:textId="77777777" w:rsidR="00373867" w:rsidRPr="0068589D" w:rsidRDefault="00373867" w:rsidP="00E070C2">
      <w:pPr>
        <w:rPr>
          <w:szCs w:val="28"/>
          <w:lang w:eastAsia="en-US" w:bidi="ar-SA"/>
        </w:rPr>
      </w:pPr>
    </w:p>
    <w:p w14:paraId="67F71CE8" w14:textId="77777777" w:rsidR="00373867" w:rsidRPr="0068589D" w:rsidRDefault="00373867" w:rsidP="00E070C2">
      <w:pPr>
        <w:rPr>
          <w:szCs w:val="28"/>
          <w:lang w:eastAsia="en-US" w:bidi="ar-SA"/>
        </w:rPr>
      </w:pPr>
    </w:p>
    <w:p w14:paraId="762279D1" w14:textId="77777777" w:rsidR="00373867" w:rsidRPr="0068589D" w:rsidRDefault="00373867" w:rsidP="00E070C2">
      <w:pPr>
        <w:rPr>
          <w:szCs w:val="28"/>
          <w:lang w:eastAsia="en-US" w:bidi="ar-SA"/>
        </w:rPr>
      </w:pPr>
    </w:p>
    <w:p w14:paraId="36A38690" w14:textId="77777777" w:rsidR="00373867" w:rsidRPr="0068589D" w:rsidRDefault="00373867" w:rsidP="00E070C2">
      <w:pPr>
        <w:rPr>
          <w:szCs w:val="28"/>
          <w:lang w:eastAsia="en-US" w:bidi="ar-SA"/>
        </w:rPr>
      </w:pPr>
    </w:p>
    <w:p w14:paraId="6D6C6A9A" w14:textId="77777777" w:rsidR="00373867" w:rsidRPr="0068589D" w:rsidRDefault="00373867" w:rsidP="00E070C2">
      <w:pPr>
        <w:rPr>
          <w:szCs w:val="28"/>
          <w:lang w:eastAsia="en-US" w:bidi="ar-SA"/>
        </w:rPr>
      </w:pPr>
    </w:p>
    <w:p w14:paraId="0926FC0A" w14:textId="77777777" w:rsidR="00373867" w:rsidRPr="0068589D" w:rsidRDefault="00373867" w:rsidP="00E070C2">
      <w:pPr>
        <w:rPr>
          <w:szCs w:val="28"/>
          <w:lang w:eastAsia="en-US" w:bidi="ar-SA"/>
        </w:rPr>
      </w:pPr>
    </w:p>
    <w:p w14:paraId="5F9C0EB4" w14:textId="77777777" w:rsidR="00373867" w:rsidRDefault="00373867" w:rsidP="00E070C2">
      <w:pPr>
        <w:rPr>
          <w:szCs w:val="28"/>
          <w:lang w:eastAsia="en-US" w:bidi="ar-SA"/>
        </w:rPr>
      </w:pPr>
    </w:p>
    <w:p w14:paraId="0D3BC180" w14:textId="77777777" w:rsidR="002636C4" w:rsidRDefault="002636C4" w:rsidP="00E070C2">
      <w:pPr>
        <w:rPr>
          <w:szCs w:val="28"/>
          <w:lang w:eastAsia="en-US" w:bidi="ar-SA"/>
        </w:rPr>
      </w:pPr>
    </w:p>
    <w:p w14:paraId="34F5C791" w14:textId="77777777" w:rsidR="002636C4" w:rsidRDefault="002636C4" w:rsidP="00E070C2">
      <w:pPr>
        <w:rPr>
          <w:szCs w:val="28"/>
          <w:lang w:eastAsia="en-US" w:bidi="ar-SA"/>
        </w:rPr>
      </w:pPr>
    </w:p>
    <w:p w14:paraId="188FD385" w14:textId="77777777" w:rsidR="002636C4" w:rsidRDefault="002636C4" w:rsidP="00E070C2">
      <w:pPr>
        <w:rPr>
          <w:szCs w:val="28"/>
          <w:lang w:eastAsia="en-US" w:bidi="ar-SA"/>
        </w:rPr>
      </w:pPr>
    </w:p>
    <w:p w14:paraId="32A2454A" w14:textId="77777777" w:rsidR="002636C4" w:rsidRDefault="002636C4" w:rsidP="00E070C2">
      <w:pPr>
        <w:rPr>
          <w:szCs w:val="28"/>
          <w:lang w:eastAsia="en-US" w:bidi="ar-SA"/>
        </w:rPr>
      </w:pPr>
    </w:p>
    <w:p w14:paraId="09248FC5" w14:textId="77777777" w:rsidR="002636C4" w:rsidRDefault="002636C4" w:rsidP="00E070C2">
      <w:pPr>
        <w:rPr>
          <w:szCs w:val="28"/>
          <w:lang w:eastAsia="en-US" w:bidi="ar-SA"/>
        </w:rPr>
      </w:pPr>
    </w:p>
    <w:p w14:paraId="1D3EAFD9" w14:textId="77777777" w:rsidR="002636C4" w:rsidRPr="0068589D" w:rsidRDefault="002636C4" w:rsidP="00E070C2">
      <w:pPr>
        <w:rPr>
          <w:szCs w:val="28"/>
          <w:lang w:eastAsia="en-US" w:bidi="ar-SA"/>
        </w:rPr>
      </w:pPr>
    </w:p>
    <w:p w14:paraId="58A12D91" w14:textId="77777777" w:rsidR="00373867" w:rsidRPr="0068589D" w:rsidRDefault="00373867" w:rsidP="00E070C2">
      <w:pPr>
        <w:rPr>
          <w:szCs w:val="28"/>
          <w:lang w:eastAsia="en-US" w:bidi="ar-SA"/>
        </w:rPr>
      </w:pPr>
    </w:p>
    <w:p w14:paraId="1A2C3A34" w14:textId="77777777" w:rsidR="00373867" w:rsidRPr="0068589D" w:rsidRDefault="00373867" w:rsidP="00E070C2">
      <w:pPr>
        <w:rPr>
          <w:szCs w:val="28"/>
          <w:lang w:eastAsia="en-US" w:bidi="ar-SA"/>
        </w:rPr>
      </w:pPr>
    </w:p>
    <w:p w14:paraId="10F5B05A" w14:textId="77777777" w:rsidR="00373867" w:rsidRDefault="00373867" w:rsidP="00E070C2">
      <w:pPr>
        <w:rPr>
          <w:szCs w:val="28"/>
          <w:lang w:eastAsia="en-US" w:bidi="ar-SA"/>
        </w:rPr>
      </w:pPr>
    </w:p>
    <w:p w14:paraId="50393446" w14:textId="77777777" w:rsidR="002636C4" w:rsidRDefault="002636C4" w:rsidP="00E070C2">
      <w:pPr>
        <w:rPr>
          <w:szCs w:val="28"/>
          <w:lang w:eastAsia="en-US" w:bidi="ar-SA"/>
        </w:rPr>
      </w:pPr>
    </w:p>
    <w:p w14:paraId="1CFF5684" w14:textId="77777777" w:rsidR="002636C4" w:rsidRPr="0068589D" w:rsidRDefault="002636C4" w:rsidP="00E070C2">
      <w:pPr>
        <w:rPr>
          <w:szCs w:val="28"/>
          <w:lang w:eastAsia="en-US" w:bidi="ar-SA"/>
        </w:rPr>
      </w:pPr>
    </w:p>
    <w:p w14:paraId="0A2CB1ED" w14:textId="0213773C" w:rsidR="00950938" w:rsidRDefault="00950938" w:rsidP="00264472">
      <w:pPr>
        <w:pStyle w:val="Heading1"/>
        <w:jc w:val="center"/>
        <w:rPr>
          <w:rFonts w:eastAsiaTheme="majorEastAsia"/>
          <w:sz w:val="28"/>
          <w:szCs w:val="28"/>
          <w:lang w:eastAsia="en-US" w:bidi="ar-SA"/>
        </w:rPr>
      </w:pPr>
      <w:bookmarkStart w:id="37" w:name="_Toc230121746"/>
      <w:r w:rsidRPr="0068589D">
        <w:rPr>
          <w:rFonts w:eastAsiaTheme="majorEastAsia"/>
          <w:sz w:val="28"/>
          <w:szCs w:val="28"/>
          <w:lang w:eastAsia="en-US" w:bidi="ar-SA"/>
        </w:rPr>
        <w:lastRenderedPageBreak/>
        <w:t>Chapter 3: Model Training and Evaluation</w:t>
      </w:r>
      <w:bookmarkEnd w:id="36"/>
      <w:bookmarkEnd w:id="37"/>
    </w:p>
    <w:p w14:paraId="009677FC" w14:textId="77777777" w:rsidR="002636C4" w:rsidRPr="002636C4" w:rsidRDefault="002636C4" w:rsidP="002636C4">
      <w:pPr>
        <w:rPr>
          <w:lang w:eastAsia="en-US" w:bidi="ar-SA"/>
        </w:rPr>
      </w:pPr>
    </w:p>
    <w:p w14:paraId="6FB29A61" w14:textId="77777777" w:rsidR="00950938" w:rsidRPr="0068589D" w:rsidRDefault="00950938" w:rsidP="00264472">
      <w:pPr>
        <w:pStyle w:val="Heading2"/>
        <w:rPr>
          <w:rFonts w:eastAsiaTheme="majorEastAsia"/>
          <w:sz w:val="28"/>
          <w:szCs w:val="28"/>
          <w:lang w:eastAsia="en-US" w:bidi="ar-SA"/>
        </w:rPr>
      </w:pPr>
      <w:bookmarkStart w:id="38" w:name="model-selection"/>
      <w:bookmarkStart w:id="39" w:name="_Toc230121747"/>
      <w:r w:rsidRPr="0068589D">
        <w:rPr>
          <w:rFonts w:eastAsiaTheme="majorEastAsia"/>
          <w:sz w:val="28"/>
          <w:szCs w:val="28"/>
          <w:lang w:eastAsia="en-US" w:bidi="ar-SA"/>
        </w:rPr>
        <w:t>3.1 Model Selection</w:t>
      </w:r>
      <w:bookmarkEnd w:id="38"/>
      <w:bookmarkEnd w:id="39"/>
    </w:p>
    <w:p w14:paraId="31D95E6F" w14:textId="1E3C3342" w:rsidR="00950938" w:rsidRPr="0068589D" w:rsidRDefault="00950938" w:rsidP="00950938">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Three gradient-boosted and ensemble classifiers are evaluated: Random Forest (RF),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and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The selection covers two fundamental algorithmic families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bagging (RF) and boosting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and two practically distinct approaches to training on large-scale imbalanced data.</w:t>
      </w:r>
    </w:p>
    <w:p w14:paraId="7B08A5E8" w14:textId="45EE049A" w:rsidR="00950938" w:rsidRPr="0068589D" w:rsidRDefault="00950938"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Random Forest builds an ensemble of decision trees via bagging with feature subsampling [12]. It serves as the interpretable baseline: feature importances are straightforward Gini impurity reductions, and the model is robust to irrelevant features without extensive hyperparameter tuning. On imbalanced data, </w:t>
      </w:r>
      <w:proofErr w:type="spellStart"/>
      <w:r w:rsidRPr="0068589D">
        <w:rPr>
          <w:rFonts w:ascii="Times New Roman" w:hAnsi="Times New Roman" w:cs="Times New Roman"/>
          <w:sz w:val="28"/>
          <w:szCs w:val="28"/>
        </w:rPr>
        <w:t>class_weight</w:t>
      </w:r>
      <w:proofErr w:type="spellEnd"/>
      <w:proofErr w:type="gramStart"/>
      <w:r w:rsidRPr="0068589D">
        <w:rPr>
          <w:rFonts w:ascii="Times New Roman" w:hAnsi="Times New Roman" w:cs="Times New Roman"/>
          <w:sz w:val="28"/>
          <w:szCs w:val="28"/>
        </w:rPr>
        <w:t>=‘</w:t>
      </w:r>
      <w:proofErr w:type="gramEnd"/>
      <w:r w:rsidRPr="0068589D">
        <w:rPr>
          <w:rFonts w:ascii="Times New Roman" w:hAnsi="Times New Roman" w:cs="Times New Roman"/>
          <w:sz w:val="28"/>
          <w:szCs w:val="28"/>
        </w:rPr>
        <w:t>balanced’ re</w:t>
      </w:r>
      <w:r w:rsidR="003055FE">
        <w:rPr>
          <w:rFonts w:ascii="Times New Roman" w:hAnsi="Times New Roman" w:cs="Times New Roman"/>
          <w:sz w:val="28"/>
          <w:szCs w:val="28"/>
        </w:rPr>
        <w:t>-</w:t>
      </w:r>
      <w:r w:rsidRPr="0068589D">
        <w:rPr>
          <w:rFonts w:ascii="Times New Roman" w:hAnsi="Times New Roman" w:cs="Times New Roman"/>
          <w:sz w:val="28"/>
          <w:szCs w:val="28"/>
        </w:rPr>
        <w:t>weights each class proportionally to its inverse frequency.</w:t>
      </w:r>
    </w:p>
    <w:p w14:paraId="15D1B077" w14:textId="77777777" w:rsidR="00950938" w:rsidRPr="0068589D" w:rsidRDefault="00950938" w:rsidP="00950938">
      <w:pPr>
        <w:pStyle w:val="BodyText"/>
        <w:spacing w:line="276" w:lineRule="auto"/>
        <w:rPr>
          <w:rFonts w:ascii="Times New Roman" w:hAnsi="Times New Roman" w:cs="Times New Roman"/>
          <w:sz w:val="28"/>
          <w:szCs w:val="28"/>
        </w:rPr>
      </w:pP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[13] is a gradient-boosted tree implementation that uses an exact split-finding algorithm with L1/L2 regularization. It optimizes a second-order Taylor approximation of the loss function, enabling faster convergence than first-order methods. On imbalanced data,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requires explicit sample weights per row, computed as the inverse of class frequency.</w:t>
      </w:r>
    </w:p>
    <w:p w14:paraId="286B9063" w14:textId="77777777" w:rsidR="00950938" w:rsidRPr="0068589D" w:rsidRDefault="00950938" w:rsidP="00950938">
      <w:pPr>
        <w:pStyle w:val="BodyText"/>
        <w:spacing w:line="276" w:lineRule="auto"/>
        <w:rPr>
          <w:rFonts w:ascii="Times New Roman" w:hAnsi="Times New Roman" w:cs="Times New Roman"/>
          <w:sz w:val="28"/>
          <w:szCs w:val="28"/>
        </w:rPr>
      </w:pP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[14] uses a histogram-based split-finding approach that bins continuous features into discrete buckets before evaluating splits. This is substantially faster on datasets with tens of millions of rows while achieving comparable accuracy to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accepts </w:t>
      </w:r>
      <w:proofErr w:type="spellStart"/>
      <w:r w:rsidRPr="0068589D">
        <w:rPr>
          <w:rFonts w:ascii="Times New Roman" w:hAnsi="Times New Roman" w:cs="Times New Roman"/>
          <w:sz w:val="28"/>
          <w:szCs w:val="28"/>
        </w:rPr>
        <w:t>class_weight</w:t>
      </w:r>
      <w:proofErr w:type="spellEnd"/>
      <w:proofErr w:type="gramStart"/>
      <w:r w:rsidRPr="0068589D">
        <w:rPr>
          <w:rFonts w:ascii="Times New Roman" w:hAnsi="Times New Roman" w:cs="Times New Roman"/>
          <w:sz w:val="28"/>
          <w:szCs w:val="28"/>
        </w:rPr>
        <w:t>=‘</w:t>
      </w:r>
      <w:proofErr w:type="gramEnd"/>
      <w:r w:rsidRPr="0068589D">
        <w:rPr>
          <w:rFonts w:ascii="Times New Roman" w:hAnsi="Times New Roman" w:cs="Times New Roman"/>
          <w:sz w:val="28"/>
          <w:szCs w:val="28"/>
        </w:rPr>
        <w:t>balanced’ analogously to scikit-learn estimators.</w:t>
      </w:r>
    </w:p>
    <w:p w14:paraId="418EE08F" w14:textId="04273330" w:rsidR="00950938" w:rsidRPr="0068589D" w:rsidRDefault="00950938" w:rsidP="00950938">
      <w:pPr>
        <w:pStyle w:val="BodyText"/>
        <w:spacing w:line="276" w:lineRule="auto"/>
        <w:rPr>
          <w:rFonts w:ascii="Times New Roman" w:hAnsi="Times New Roman" w:cs="Times New Roman"/>
          <w:sz w:val="28"/>
          <w:szCs w:val="28"/>
        </w:rPr>
      </w:pPr>
      <w:proofErr w:type="spellStart"/>
      <w:r w:rsidRPr="0068589D">
        <w:rPr>
          <w:rFonts w:ascii="Times New Roman" w:hAnsi="Times New Roman" w:cs="Times New Roman"/>
          <w:sz w:val="28"/>
          <w:szCs w:val="28"/>
        </w:rPr>
        <w:t>CatBoost</w:t>
      </w:r>
      <w:proofErr w:type="spellEnd"/>
      <w:r w:rsidRPr="0068589D">
        <w:rPr>
          <w:rFonts w:ascii="Times New Roman" w:hAnsi="Times New Roman" w:cs="Times New Roman"/>
          <w:sz w:val="28"/>
          <w:szCs w:val="28"/>
        </w:rPr>
        <w:t xml:space="preserve"> was considered but excluded from the final comparison: its ordered target statistics for categorical features require </w:t>
      </w:r>
      <w:proofErr w:type="gramStart"/>
      <w:r w:rsidRPr="0068589D">
        <w:rPr>
          <w:rFonts w:ascii="Times New Roman" w:hAnsi="Times New Roman" w:cs="Times New Roman"/>
          <w:sz w:val="28"/>
          <w:szCs w:val="28"/>
        </w:rPr>
        <w:t>O(</w:t>
      </w:r>
      <w:proofErr w:type="gramEnd"/>
      <w:r w:rsidRPr="0068589D">
        <w:rPr>
          <w:rFonts w:ascii="Times New Roman" w:hAnsi="Times New Roman" w:cs="Times New Roman"/>
          <w:sz w:val="28"/>
          <w:szCs w:val="28"/>
        </w:rPr>
        <w:t xml:space="preserve">n </w:t>
      </w:r>
      <w:r w:rsidR="008B52E6">
        <w:rPr>
          <w:rFonts w:ascii="Times New Roman" w:hAnsi="Times New Roman" w:cs="Times New Roman"/>
          <w:sz w:val="28"/>
          <w:szCs w:val="28"/>
        </w:rPr>
        <w:t>x</w:t>
      </w:r>
      <w:r w:rsidRPr="0068589D">
        <w:rPr>
          <w:rFonts w:ascii="Times New Roman" w:hAnsi="Times New Roman" w:cs="Times New Roman"/>
          <w:sz w:val="28"/>
          <w:szCs w:val="28"/>
        </w:rPr>
        <w:t xml:space="preserve"> cardinality) memory, and the history feature (approximately 5</w:t>
      </w:r>
      <w:r w:rsidR="007E0E35">
        <w:rPr>
          <w:rFonts w:ascii="Times New Roman" w:hAnsi="Times New Roman" w:cs="Times New Roman"/>
          <w:sz w:val="28"/>
          <w:szCs w:val="28"/>
        </w:rPr>
        <w:t xml:space="preserve"> </w:t>
      </w:r>
      <w:r w:rsidRPr="0068589D">
        <w:rPr>
          <w:rFonts w:ascii="Times New Roman" w:hAnsi="Times New Roman" w:cs="Times New Roman"/>
          <w:sz w:val="28"/>
          <w:szCs w:val="28"/>
        </w:rPr>
        <w:t>000 unique values) causes out-of-memory errors on the full 30</w:t>
      </w:r>
      <w:r w:rsidR="007E0E35">
        <w:rPr>
          <w:rFonts w:ascii="Times New Roman" w:hAnsi="Times New Roman" w:cs="Times New Roman"/>
          <w:sz w:val="28"/>
          <w:szCs w:val="28"/>
        </w:rPr>
        <w:t>,</w:t>
      </w:r>
      <w:r w:rsidRPr="0068589D">
        <w:rPr>
          <w:rFonts w:ascii="Times New Roman" w:hAnsi="Times New Roman" w:cs="Times New Roman"/>
          <w:sz w:val="28"/>
          <w:szCs w:val="28"/>
        </w:rPr>
        <w:t>8 million row dataset. Subsampling to 15 million rows would produce results not directly comparable to models trained on the complete data.</w:t>
      </w:r>
    </w:p>
    <w:p w14:paraId="5BD17DE9" w14:textId="77777777" w:rsidR="008B52E6" w:rsidRDefault="00950938" w:rsidP="008B52E6">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Neural network architectures (LSTM, GRU, attention-based models) were also excluded for three reasons: </w:t>
      </w:r>
    </w:p>
    <w:p w14:paraId="37F0EB33" w14:textId="307BC76A" w:rsidR="008B52E6" w:rsidRDefault="008B52E6" w:rsidP="008B52E6">
      <w:pPr>
        <w:pStyle w:val="BodyText"/>
        <w:numPr>
          <w:ilvl w:val="0"/>
          <w:numId w:val="16"/>
        </w:numPr>
        <w:spacing w:line="276" w:lineRule="auto"/>
        <w:rPr>
          <w:rFonts w:ascii="Times New Roman" w:hAnsi="Times New Roman" w:cs="Times New Roman"/>
          <w:sz w:val="28"/>
          <w:szCs w:val="28"/>
        </w:rPr>
      </w:pPr>
      <w:r>
        <w:rPr>
          <w:rFonts w:ascii="Times New Roman" w:hAnsi="Times New Roman" w:cs="Times New Roman"/>
          <w:sz w:val="28"/>
          <w:szCs w:val="28"/>
        </w:rPr>
        <w:t>P</w:t>
      </w:r>
      <w:r w:rsidR="00950938" w:rsidRPr="0068589D">
        <w:rPr>
          <w:rFonts w:ascii="Times New Roman" w:hAnsi="Times New Roman" w:cs="Times New Roman"/>
          <w:sz w:val="28"/>
          <w:szCs w:val="28"/>
        </w:rPr>
        <w:t xml:space="preserve">er-flow features in conn.log do not carry sequential structure within a single record </w:t>
      </w:r>
      <w:r w:rsidR="00B42EF6">
        <w:rPr>
          <w:rFonts w:ascii="Times New Roman" w:hAnsi="Times New Roman" w:cs="Times New Roman"/>
          <w:sz w:val="28"/>
          <w:szCs w:val="28"/>
        </w:rPr>
        <w:t>-</w:t>
      </w:r>
      <w:r w:rsidR="00950938" w:rsidRPr="0068589D">
        <w:rPr>
          <w:rFonts w:ascii="Times New Roman" w:hAnsi="Times New Roman" w:cs="Times New Roman"/>
          <w:sz w:val="28"/>
          <w:szCs w:val="28"/>
        </w:rPr>
        <w:t xml:space="preserve"> temporal patterns require the separate sliding-window aggregation described in </w:t>
      </w:r>
      <w:r w:rsidR="00652129" w:rsidRPr="0068589D">
        <w:rPr>
          <w:rFonts w:ascii="Times New Roman" w:hAnsi="Times New Roman" w:cs="Times New Roman"/>
          <w:sz w:val="28"/>
          <w:szCs w:val="28"/>
        </w:rPr>
        <w:t>Section 2.7</w:t>
      </w:r>
      <w:r>
        <w:rPr>
          <w:rFonts w:ascii="Times New Roman" w:hAnsi="Times New Roman" w:cs="Times New Roman"/>
          <w:sz w:val="28"/>
          <w:szCs w:val="28"/>
        </w:rPr>
        <w:t>.</w:t>
      </w:r>
    </w:p>
    <w:p w14:paraId="7A72A8FC" w14:textId="77777777" w:rsidR="008B52E6" w:rsidRDefault="008B52E6" w:rsidP="008B52E6">
      <w:pPr>
        <w:pStyle w:val="BodyText"/>
        <w:numPr>
          <w:ilvl w:val="0"/>
          <w:numId w:val="16"/>
        </w:numPr>
        <w:spacing w:line="276" w:lineRule="auto"/>
        <w:rPr>
          <w:rFonts w:ascii="Times New Roman" w:hAnsi="Times New Roman" w:cs="Times New Roman"/>
          <w:sz w:val="28"/>
          <w:szCs w:val="28"/>
        </w:rPr>
      </w:pPr>
      <w:r>
        <w:rPr>
          <w:rFonts w:ascii="Times New Roman" w:hAnsi="Times New Roman" w:cs="Times New Roman"/>
          <w:sz w:val="28"/>
          <w:szCs w:val="28"/>
        </w:rPr>
        <w:t>T</w:t>
      </w:r>
      <w:r w:rsidR="00950938" w:rsidRPr="0068589D">
        <w:rPr>
          <w:rFonts w:ascii="Times New Roman" w:hAnsi="Times New Roman" w:cs="Times New Roman"/>
          <w:sz w:val="28"/>
          <w:szCs w:val="28"/>
        </w:rPr>
        <w:t>raining recurrent networks on 30</w:t>
      </w:r>
      <w:r w:rsidR="00CB0C4E">
        <w:rPr>
          <w:rFonts w:ascii="Times New Roman" w:hAnsi="Times New Roman" w:cs="Times New Roman"/>
          <w:sz w:val="28"/>
          <w:szCs w:val="28"/>
        </w:rPr>
        <w:t>,</w:t>
      </w:r>
      <w:r w:rsidR="00950938" w:rsidRPr="0068589D">
        <w:rPr>
          <w:rFonts w:ascii="Times New Roman" w:hAnsi="Times New Roman" w:cs="Times New Roman"/>
          <w:sz w:val="28"/>
          <w:szCs w:val="28"/>
        </w:rPr>
        <w:t>8 million records requires GPU resources not available in the experimental setup</w:t>
      </w:r>
      <w:r>
        <w:rPr>
          <w:rFonts w:ascii="Times New Roman" w:hAnsi="Times New Roman" w:cs="Times New Roman"/>
          <w:sz w:val="28"/>
          <w:szCs w:val="28"/>
        </w:rPr>
        <w:t>.</w:t>
      </w:r>
    </w:p>
    <w:p w14:paraId="2149A970" w14:textId="185140D4" w:rsidR="00950938" w:rsidRPr="005653D8" w:rsidRDefault="008B52E6" w:rsidP="008B52E6">
      <w:pPr>
        <w:pStyle w:val="BodyText"/>
        <w:numPr>
          <w:ilvl w:val="0"/>
          <w:numId w:val="16"/>
        </w:numPr>
        <w:spacing w:line="276" w:lineRule="auto"/>
        <w:rPr>
          <w:rFonts w:ascii="Times New Roman" w:hAnsi="Times New Roman" w:cs="Times New Roman"/>
          <w:sz w:val="28"/>
          <w:szCs w:val="28"/>
        </w:rPr>
      </w:pPr>
      <w:r>
        <w:rPr>
          <w:rFonts w:ascii="Times New Roman" w:hAnsi="Times New Roman" w:cs="Times New Roman"/>
          <w:sz w:val="28"/>
          <w:szCs w:val="28"/>
        </w:rPr>
        <w:lastRenderedPageBreak/>
        <w:t>P</w:t>
      </w:r>
      <w:r w:rsidR="00950938" w:rsidRPr="0068589D">
        <w:rPr>
          <w:rFonts w:ascii="Times New Roman" w:hAnsi="Times New Roman" w:cs="Times New Roman"/>
          <w:sz w:val="28"/>
          <w:szCs w:val="28"/>
        </w:rPr>
        <w:t>ublished surveys [16] report marginal F1 gains over gradient boosting on CICIDS datasets while incurring 10–100× higher training costs.</w:t>
      </w:r>
    </w:p>
    <w:p w14:paraId="150D4E7D" w14:textId="77777777" w:rsidR="005653D8" w:rsidRPr="0068589D" w:rsidRDefault="005653D8" w:rsidP="005653D8">
      <w:pPr>
        <w:pStyle w:val="BodyText"/>
        <w:spacing w:line="276" w:lineRule="auto"/>
        <w:ind w:left="720"/>
        <w:rPr>
          <w:rFonts w:ascii="Times New Roman" w:hAnsi="Times New Roman" w:cs="Times New Roman"/>
          <w:sz w:val="28"/>
          <w:szCs w:val="28"/>
        </w:rPr>
      </w:pPr>
    </w:p>
    <w:p w14:paraId="21F5FF36" w14:textId="77777777" w:rsidR="00950938" w:rsidRPr="0068589D" w:rsidRDefault="00950938" w:rsidP="00913070">
      <w:pPr>
        <w:pStyle w:val="Heading2"/>
        <w:rPr>
          <w:rFonts w:eastAsiaTheme="majorEastAsia"/>
          <w:sz w:val="28"/>
          <w:szCs w:val="28"/>
          <w:lang w:eastAsia="en-US" w:bidi="ar-SA"/>
        </w:rPr>
      </w:pPr>
      <w:bookmarkStart w:id="40" w:name="experimental-setup"/>
      <w:bookmarkStart w:id="41" w:name="_Toc230121748"/>
      <w:r w:rsidRPr="0068589D">
        <w:rPr>
          <w:rFonts w:eastAsiaTheme="majorEastAsia"/>
          <w:sz w:val="28"/>
          <w:szCs w:val="28"/>
          <w:lang w:eastAsia="en-US" w:bidi="ar-SA"/>
        </w:rPr>
        <w:t>3.2 Experimental Setup</w:t>
      </w:r>
      <w:bookmarkEnd w:id="40"/>
      <w:bookmarkEnd w:id="41"/>
    </w:p>
    <w:p w14:paraId="754C8611" w14:textId="5F59EDF7" w:rsidR="00950938" w:rsidRPr="0068589D" w:rsidRDefault="00950938" w:rsidP="00950938">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All experiments use the same 80/20 stratified random split (</w:t>
      </w:r>
      <w:proofErr w:type="spellStart"/>
      <w:r w:rsidRPr="0068589D">
        <w:rPr>
          <w:rFonts w:ascii="Times New Roman" w:hAnsi="Times New Roman" w:cs="Times New Roman"/>
          <w:sz w:val="28"/>
          <w:szCs w:val="28"/>
        </w:rPr>
        <w:t>random_state</w:t>
      </w:r>
      <w:proofErr w:type="spellEnd"/>
      <w:r w:rsidRPr="0068589D">
        <w:rPr>
          <w:rFonts w:ascii="Times New Roman" w:hAnsi="Times New Roman" w:cs="Times New Roman"/>
          <w:sz w:val="28"/>
          <w:szCs w:val="28"/>
        </w:rPr>
        <w:t>=42) of the 30</w:t>
      </w:r>
      <w:r w:rsidR="00FD6142">
        <w:rPr>
          <w:rFonts w:ascii="Times New Roman" w:hAnsi="Times New Roman" w:cs="Times New Roman"/>
          <w:sz w:val="28"/>
          <w:szCs w:val="28"/>
        </w:rPr>
        <w:t>,</w:t>
      </w:r>
      <w:r w:rsidRPr="0068589D">
        <w:rPr>
          <w:rFonts w:ascii="Times New Roman" w:hAnsi="Times New Roman" w:cs="Times New Roman"/>
          <w:sz w:val="28"/>
          <w:szCs w:val="28"/>
        </w:rPr>
        <w:t>8 million labeled flows, yielding approximately 24</w:t>
      </w:r>
      <w:r w:rsidR="00FD6142">
        <w:rPr>
          <w:rFonts w:ascii="Times New Roman" w:hAnsi="Times New Roman" w:cs="Times New Roman"/>
          <w:sz w:val="28"/>
          <w:szCs w:val="28"/>
        </w:rPr>
        <w:t>,</w:t>
      </w:r>
      <w:r w:rsidRPr="0068589D">
        <w:rPr>
          <w:rFonts w:ascii="Times New Roman" w:hAnsi="Times New Roman" w:cs="Times New Roman"/>
          <w:sz w:val="28"/>
          <w:szCs w:val="28"/>
        </w:rPr>
        <w:t>6 million training samples and 6</w:t>
      </w:r>
      <w:r w:rsidR="00FD6142">
        <w:rPr>
          <w:rFonts w:ascii="Times New Roman" w:hAnsi="Times New Roman" w:cs="Times New Roman"/>
          <w:sz w:val="28"/>
          <w:szCs w:val="28"/>
        </w:rPr>
        <w:t>,</w:t>
      </w:r>
      <w:r w:rsidRPr="0068589D">
        <w:rPr>
          <w:rFonts w:ascii="Times New Roman" w:hAnsi="Times New Roman" w:cs="Times New Roman"/>
          <w:sz w:val="28"/>
          <w:szCs w:val="28"/>
        </w:rPr>
        <w:t xml:space="preserve">2 million test samples. Stratification preserves the class distribution in both splits. The same preprocessing pipeline is applied to all models: log(1+x) transformation of seven numeric features, </w:t>
      </w:r>
      <w:proofErr w:type="spellStart"/>
      <w:r w:rsidRPr="0068589D">
        <w:rPr>
          <w:rFonts w:ascii="Times New Roman" w:hAnsi="Times New Roman" w:cs="Times New Roman"/>
          <w:sz w:val="28"/>
          <w:szCs w:val="28"/>
        </w:rPr>
        <w:t>LabelEncoding</w:t>
      </w:r>
      <w:proofErr w:type="spellEnd"/>
      <w:r w:rsidRPr="0068589D">
        <w:rPr>
          <w:rFonts w:ascii="Times New Roman" w:hAnsi="Times New Roman" w:cs="Times New Roman"/>
          <w:sz w:val="28"/>
          <w:szCs w:val="28"/>
        </w:rPr>
        <w:t xml:space="preserve"> of four categorical features, and integer representation of </w:t>
      </w:r>
      <w:proofErr w:type="spellStart"/>
      <w:proofErr w:type="gramStart"/>
      <w:r w:rsidRPr="0068589D">
        <w:rPr>
          <w:rFonts w:ascii="Times New Roman" w:hAnsi="Times New Roman" w:cs="Times New Roman"/>
          <w:sz w:val="28"/>
          <w:szCs w:val="28"/>
        </w:rPr>
        <w:t>id.resp</w:t>
      </w:r>
      <w:proofErr w:type="gramEnd"/>
      <w:r w:rsidRPr="0068589D">
        <w:rPr>
          <w:rFonts w:ascii="Times New Roman" w:hAnsi="Times New Roman" w:cs="Times New Roman"/>
          <w:sz w:val="28"/>
          <w:szCs w:val="28"/>
        </w:rPr>
        <w:t>_p</w:t>
      </w:r>
      <w:proofErr w:type="spellEnd"/>
      <w:r w:rsidRPr="0068589D">
        <w:rPr>
          <w:rFonts w:ascii="Times New Roman" w:hAnsi="Times New Roman" w:cs="Times New Roman"/>
          <w:sz w:val="28"/>
          <w:szCs w:val="28"/>
        </w:rPr>
        <w:t>.</w:t>
      </w:r>
      <w:r w:rsidR="001B35AD" w:rsidRPr="0068589D">
        <w:rPr>
          <w:rFonts w:ascii="Times New Roman" w:hAnsi="Times New Roman" w:cs="Times New Roman"/>
          <w:sz w:val="28"/>
          <w:szCs w:val="28"/>
        </w:rPr>
        <w:t xml:space="preserve"> </w:t>
      </w:r>
    </w:p>
    <w:p w14:paraId="157A1DB1" w14:textId="5D17E9A4" w:rsidR="00EF177C" w:rsidRPr="0068589D" w:rsidRDefault="00EF177C" w:rsidP="00EF177C">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A time-based split (training on the first N days, testing on the remainder) was considered but not adopted. Attack class distribution is highly uneven across the ten capture days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DDoS-HOIC traffic is concentrated on February 21, the Bot class on March 2, the brute-force families on February 14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and a chronological split would leave entire minority classes outside either the training or the test set, making per-class evaluation impossible. </w:t>
      </w:r>
      <w:r w:rsidR="00B74DBE" w:rsidRPr="0068589D">
        <w:rPr>
          <w:rFonts w:ascii="Times New Roman" w:hAnsi="Times New Roman" w:cs="Times New Roman"/>
          <w:sz w:val="28"/>
          <w:szCs w:val="28"/>
        </w:rPr>
        <w:t xml:space="preserve">Stratified random split preserves class proportions in both halves. A stratified random split does not fully eliminate temporal dependence between flows from the same attack </w:t>
      </w:r>
      <w:proofErr w:type="gramStart"/>
      <w:r w:rsidR="00B74DBE" w:rsidRPr="0068589D">
        <w:rPr>
          <w:rFonts w:ascii="Times New Roman" w:hAnsi="Times New Roman" w:cs="Times New Roman"/>
          <w:sz w:val="28"/>
          <w:szCs w:val="28"/>
        </w:rPr>
        <w:t>episode</w:t>
      </w:r>
      <w:r w:rsidR="003A3C80">
        <w:rPr>
          <w:rFonts w:ascii="Times New Roman" w:hAnsi="Times New Roman" w:cs="Times New Roman"/>
          <w:sz w:val="28"/>
          <w:szCs w:val="28"/>
        </w:rPr>
        <w:t>,</w:t>
      </w:r>
      <w:proofErr w:type="gramEnd"/>
      <w:r w:rsidR="00B74DBE" w:rsidRPr="0068589D">
        <w:rPr>
          <w:rFonts w:ascii="Times New Roman" w:hAnsi="Times New Roman" w:cs="Times New Roman"/>
          <w:sz w:val="28"/>
          <w:szCs w:val="28"/>
        </w:rPr>
        <w:t xml:space="preserve"> however, it avoids the more severe problem of excluding entire minority classes from either training or testing. For this reason, the stratified random split is used for offline model comparison, while the live lab evaluation in Chapter 4 serves as an independent operational validation.</w:t>
      </w:r>
    </w:p>
    <w:p w14:paraId="13C03702" w14:textId="77777777" w:rsidR="00950938" w:rsidRPr="0068589D" w:rsidRDefault="00950938"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Each model is trained on all available CPU cores (Intel Xeon, 64 GB RAM). Hyperparameters are set to commonly used defaults: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n_estimators</w:t>
      </w:r>
      <w:proofErr w:type="spellEnd"/>
      <w:r w:rsidRPr="0068589D">
        <w:rPr>
          <w:rFonts w:ascii="Times New Roman" w:hAnsi="Times New Roman" w:cs="Times New Roman"/>
          <w:sz w:val="28"/>
          <w:szCs w:val="28"/>
        </w:rPr>
        <w:t xml:space="preserve">=200, </w:t>
      </w:r>
      <w:proofErr w:type="spellStart"/>
      <w:r w:rsidRPr="0068589D">
        <w:rPr>
          <w:rFonts w:ascii="Times New Roman" w:hAnsi="Times New Roman" w:cs="Times New Roman"/>
          <w:sz w:val="28"/>
          <w:szCs w:val="28"/>
        </w:rPr>
        <w:t>max_depth</w:t>
      </w:r>
      <w:proofErr w:type="spellEnd"/>
      <w:r w:rsidRPr="0068589D">
        <w:rPr>
          <w:rFonts w:ascii="Times New Roman" w:hAnsi="Times New Roman" w:cs="Times New Roman"/>
          <w:sz w:val="28"/>
          <w:szCs w:val="28"/>
        </w:rPr>
        <w:t xml:space="preserve">=8, </w:t>
      </w:r>
      <w:proofErr w:type="spellStart"/>
      <w:r w:rsidRPr="0068589D">
        <w:rPr>
          <w:rFonts w:ascii="Times New Roman" w:hAnsi="Times New Roman" w:cs="Times New Roman"/>
          <w:sz w:val="28"/>
          <w:szCs w:val="28"/>
        </w:rPr>
        <w:t>learning_rate</w:t>
      </w:r>
      <w:proofErr w:type="spellEnd"/>
      <w:r w:rsidRPr="0068589D">
        <w:rPr>
          <w:rFonts w:ascii="Times New Roman" w:hAnsi="Times New Roman" w:cs="Times New Roman"/>
          <w:sz w:val="28"/>
          <w:szCs w:val="28"/>
        </w:rPr>
        <w:t xml:space="preserve">=0.1, subsample=0.8, </w:t>
      </w:r>
      <w:proofErr w:type="spellStart"/>
      <w:r w:rsidRPr="0068589D">
        <w:rPr>
          <w:rFonts w:ascii="Times New Roman" w:hAnsi="Times New Roman" w:cs="Times New Roman"/>
          <w:sz w:val="28"/>
          <w:szCs w:val="28"/>
        </w:rPr>
        <w:t>colsample_bytree</w:t>
      </w:r>
      <w:proofErr w:type="spellEnd"/>
      <w:r w:rsidRPr="0068589D">
        <w:rPr>
          <w:rFonts w:ascii="Times New Roman" w:hAnsi="Times New Roman" w:cs="Times New Roman"/>
          <w:sz w:val="28"/>
          <w:szCs w:val="28"/>
        </w:rPr>
        <w:t>=0.8), Random Forest (</w:t>
      </w:r>
      <w:proofErr w:type="spellStart"/>
      <w:r w:rsidRPr="0068589D">
        <w:rPr>
          <w:rFonts w:ascii="Times New Roman" w:hAnsi="Times New Roman" w:cs="Times New Roman"/>
          <w:sz w:val="28"/>
          <w:szCs w:val="28"/>
        </w:rPr>
        <w:t>n_estimators</w:t>
      </w:r>
      <w:proofErr w:type="spellEnd"/>
      <w:r w:rsidRPr="0068589D">
        <w:rPr>
          <w:rFonts w:ascii="Times New Roman" w:hAnsi="Times New Roman" w:cs="Times New Roman"/>
          <w:sz w:val="28"/>
          <w:szCs w:val="28"/>
        </w:rPr>
        <w:t xml:space="preserve">=100, </w:t>
      </w:r>
      <w:proofErr w:type="spellStart"/>
      <w:r w:rsidRPr="0068589D">
        <w:rPr>
          <w:rFonts w:ascii="Times New Roman" w:hAnsi="Times New Roman" w:cs="Times New Roman"/>
          <w:sz w:val="28"/>
          <w:szCs w:val="28"/>
        </w:rPr>
        <w:t>max_depth</w:t>
      </w:r>
      <w:proofErr w:type="spellEnd"/>
      <w:r w:rsidRPr="0068589D">
        <w:rPr>
          <w:rFonts w:ascii="Times New Roman" w:hAnsi="Times New Roman" w:cs="Times New Roman"/>
          <w:sz w:val="28"/>
          <w:szCs w:val="28"/>
        </w:rPr>
        <w:t xml:space="preserve">=20), and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n_estimators</w:t>
      </w:r>
      <w:proofErr w:type="spellEnd"/>
      <w:r w:rsidRPr="0068589D">
        <w:rPr>
          <w:rFonts w:ascii="Times New Roman" w:hAnsi="Times New Roman" w:cs="Times New Roman"/>
          <w:sz w:val="28"/>
          <w:szCs w:val="28"/>
        </w:rPr>
        <w:t xml:space="preserve">=200, </w:t>
      </w:r>
      <w:proofErr w:type="spellStart"/>
      <w:r w:rsidRPr="0068589D">
        <w:rPr>
          <w:rFonts w:ascii="Times New Roman" w:hAnsi="Times New Roman" w:cs="Times New Roman"/>
          <w:sz w:val="28"/>
          <w:szCs w:val="28"/>
        </w:rPr>
        <w:t>max_depth</w:t>
      </w:r>
      <w:proofErr w:type="spellEnd"/>
      <w:r w:rsidRPr="0068589D">
        <w:rPr>
          <w:rFonts w:ascii="Times New Roman" w:hAnsi="Times New Roman" w:cs="Times New Roman"/>
          <w:sz w:val="28"/>
          <w:szCs w:val="28"/>
        </w:rPr>
        <w:t xml:space="preserve">=8, </w:t>
      </w:r>
      <w:proofErr w:type="spellStart"/>
      <w:r w:rsidRPr="0068589D">
        <w:rPr>
          <w:rFonts w:ascii="Times New Roman" w:hAnsi="Times New Roman" w:cs="Times New Roman"/>
          <w:sz w:val="28"/>
          <w:szCs w:val="28"/>
        </w:rPr>
        <w:t>learning_rate</w:t>
      </w:r>
      <w:proofErr w:type="spellEnd"/>
      <w:r w:rsidRPr="0068589D">
        <w:rPr>
          <w:rFonts w:ascii="Times New Roman" w:hAnsi="Times New Roman" w:cs="Times New Roman"/>
          <w:sz w:val="28"/>
          <w:szCs w:val="28"/>
        </w:rPr>
        <w:t>=0.1). All models use inverse-frequency class weights.</w:t>
      </w:r>
    </w:p>
    <w:p w14:paraId="500B12E1" w14:textId="77777777" w:rsidR="00950938" w:rsidRPr="0068589D" w:rsidRDefault="00950938"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Two evaluation metrics are reported. Weighted F1-score accounts for class imbalance by weighting each class by its support (number of test samples). Macro F1-score computes the unweighted average across all classes, giving equal importance to rare attack types regardless of their frequency. Macro F1 is the more informative metric for IDS evaluation because it reveals performance on minority attack classes that weighted F1 obscures.</w:t>
      </w:r>
    </w:p>
    <w:p w14:paraId="53E022B2" w14:textId="72577400" w:rsidR="00491258" w:rsidRPr="0068589D" w:rsidRDefault="00491258"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Labeling noise sources: schedule-based labeling approach introduces several sources of label noise. All traffic from an attacker IP during the scheduled attack window is labeled as malicious, including background flows (DNS queries, ARP, TCP keepalives) that are </w:t>
      </w:r>
      <w:r w:rsidRPr="0068589D">
        <w:rPr>
          <w:rFonts w:ascii="Times New Roman" w:hAnsi="Times New Roman" w:cs="Times New Roman"/>
          <w:sz w:val="28"/>
          <w:szCs w:val="28"/>
        </w:rPr>
        <w:lastRenderedPageBreak/>
        <w:t xml:space="preserve">legitimate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this produces false positive labels in the training data. Note that IP addresses are not used as model features</w:t>
      </w:r>
      <w:r w:rsidR="003A3C80">
        <w:rPr>
          <w:rFonts w:ascii="Times New Roman" w:hAnsi="Times New Roman" w:cs="Times New Roman"/>
          <w:sz w:val="28"/>
          <w:szCs w:val="28"/>
        </w:rPr>
        <w:t xml:space="preserve"> -</w:t>
      </w:r>
      <w:r w:rsidRPr="0068589D">
        <w:rPr>
          <w:rFonts w:ascii="Times New Roman" w:hAnsi="Times New Roman" w:cs="Times New Roman"/>
          <w:sz w:val="28"/>
          <w:szCs w:val="28"/>
        </w:rPr>
        <w:t xml:space="preserve"> the noise enters through labels, not inputs. If an attack extends beyond the scheduled window or starts with a delay, </w:t>
      </w:r>
      <w:r w:rsidR="00E94A00" w:rsidRPr="0068589D">
        <w:rPr>
          <w:rFonts w:ascii="Times New Roman" w:hAnsi="Times New Roman" w:cs="Times New Roman"/>
          <w:sz w:val="28"/>
          <w:szCs w:val="28"/>
        </w:rPr>
        <w:t>attack flows outside the window are labeled BENIGN, producing false negative labels</w:t>
      </w:r>
      <w:r w:rsidRPr="0068589D">
        <w:rPr>
          <w:rFonts w:ascii="Times New Roman" w:hAnsi="Times New Roman" w:cs="Times New Roman"/>
          <w:sz w:val="28"/>
          <w:szCs w:val="28"/>
        </w:rPr>
        <w:t>. In CICIDS2018 the schedule is specified with minute-level granularity, while actual attack start and stop times may differ by tens of seconds. Clock drift between the Zeek capture timestamp and the attack schedule can further shift the labeling boundary. The approach also assumes a 1:1 mapping between IP addresses and roles</w:t>
      </w:r>
      <w:r w:rsidR="003A3C80">
        <w:rPr>
          <w:rFonts w:ascii="Times New Roman" w:hAnsi="Times New Roman" w:cs="Times New Roman"/>
          <w:sz w:val="28"/>
          <w:szCs w:val="28"/>
        </w:rPr>
        <w:t>.</w:t>
      </w:r>
      <w:r w:rsidRPr="0068589D">
        <w:rPr>
          <w:rFonts w:ascii="Times New Roman" w:hAnsi="Times New Roman" w:cs="Times New Roman"/>
          <w:sz w:val="28"/>
          <w:szCs w:val="28"/>
        </w:rPr>
        <w:t xml:space="preserve"> </w:t>
      </w:r>
      <w:r w:rsidR="003A3C80">
        <w:rPr>
          <w:rFonts w:ascii="Times New Roman" w:hAnsi="Times New Roman" w:cs="Times New Roman"/>
          <w:sz w:val="28"/>
          <w:szCs w:val="28"/>
        </w:rPr>
        <w:t>I</w:t>
      </w:r>
      <w:r w:rsidRPr="0068589D">
        <w:rPr>
          <w:rFonts w:ascii="Times New Roman" w:hAnsi="Times New Roman" w:cs="Times New Roman"/>
          <w:sz w:val="28"/>
          <w:szCs w:val="28"/>
        </w:rPr>
        <w:t xml:space="preserve">n networks with NAT this assumption breaks down, though CICIDS2018 uses direct internal addressing (172.31.x.x) without NAT. The net effect is unknown (small) but nonzero fraction of mislabeled flows in the training data, which ensemble tree models (Random Forest,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tolerate well due to majority voting across trees, but which contributes to the gap between reported offline metrics and actual detection capability.</w:t>
      </w:r>
    </w:p>
    <w:p w14:paraId="3DE45896" w14:textId="3EAE58A4" w:rsidR="00575DCC" w:rsidRPr="0068589D" w:rsidRDefault="00575DCC"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Despite these noise sources, the practical impact on offline metrics is limited. The large dataset size (30</w:t>
      </w:r>
      <w:r w:rsidR="00FD6142">
        <w:rPr>
          <w:rFonts w:ascii="Times New Roman" w:hAnsi="Times New Roman" w:cs="Times New Roman"/>
          <w:sz w:val="28"/>
          <w:szCs w:val="28"/>
        </w:rPr>
        <w:t>,</w:t>
      </w:r>
      <w:r w:rsidRPr="0068589D">
        <w:rPr>
          <w:rFonts w:ascii="Times New Roman" w:hAnsi="Times New Roman" w:cs="Times New Roman"/>
          <w:sz w:val="28"/>
          <w:szCs w:val="28"/>
        </w:rPr>
        <w:t xml:space="preserve">8 million flows) averages out stochastic </w:t>
      </w:r>
      <w:r w:rsidR="00456876" w:rsidRPr="0068589D">
        <w:rPr>
          <w:rFonts w:ascii="Times New Roman" w:hAnsi="Times New Roman" w:cs="Times New Roman"/>
          <w:sz w:val="28"/>
          <w:szCs w:val="28"/>
        </w:rPr>
        <w:t>mislabeling</w:t>
      </w:r>
      <w:r w:rsidRPr="0068589D">
        <w:rPr>
          <w:rFonts w:ascii="Times New Roman" w:hAnsi="Times New Roman" w:cs="Times New Roman"/>
          <w:sz w:val="28"/>
          <w:szCs w:val="28"/>
        </w:rPr>
        <w:t xml:space="preserve"> during gradient boosting</w:t>
      </w:r>
      <w:r w:rsidR="003A3C80">
        <w:rPr>
          <w:rFonts w:ascii="Times New Roman" w:hAnsi="Times New Roman" w:cs="Times New Roman"/>
          <w:sz w:val="28"/>
          <w:szCs w:val="28"/>
        </w:rPr>
        <w:t>.</w:t>
      </w:r>
      <w:r w:rsidRPr="0068589D">
        <w:rPr>
          <w:rFonts w:ascii="Times New Roman" w:hAnsi="Times New Roman" w:cs="Times New Roman"/>
          <w:sz w:val="28"/>
          <w:szCs w:val="28"/>
        </w:rPr>
        <w:t xml:space="preserve"> </w:t>
      </w:r>
      <w:r w:rsidR="003A3C80">
        <w:rPr>
          <w:rFonts w:ascii="Times New Roman" w:hAnsi="Times New Roman" w:cs="Times New Roman"/>
          <w:sz w:val="28"/>
          <w:szCs w:val="28"/>
        </w:rPr>
        <w:t>T</w:t>
      </w:r>
      <w:r w:rsidRPr="0068589D">
        <w:rPr>
          <w:rFonts w:ascii="Times New Roman" w:hAnsi="Times New Roman" w:cs="Times New Roman"/>
          <w:sz w:val="28"/>
          <w:szCs w:val="28"/>
        </w:rPr>
        <w:t xml:space="preserve">ree-based ensembles (Random Forest,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are known to be robust to moderate label noise, since individual </w:t>
      </w:r>
      <w:r w:rsidR="00456876" w:rsidRPr="0068589D">
        <w:rPr>
          <w:rFonts w:ascii="Times New Roman" w:hAnsi="Times New Roman" w:cs="Times New Roman"/>
          <w:sz w:val="28"/>
          <w:szCs w:val="28"/>
        </w:rPr>
        <w:t>mislabeled</w:t>
      </w:r>
      <w:r w:rsidRPr="0068589D">
        <w:rPr>
          <w:rFonts w:ascii="Times New Roman" w:hAnsi="Times New Roman" w:cs="Times New Roman"/>
          <w:sz w:val="28"/>
          <w:szCs w:val="28"/>
        </w:rPr>
        <w:t xml:space="preserve"> examples cannot dominate split selection in deep trees</w:t>
      </w:r>
      <w:r w:rsidR="003A3C80">
        <w:rPr>
          <w:rFonts w:ascii="Times New Roman" w:hAnsi="Times New Roman" w:cs="Times New Roman"/>
          <w:sz w:val="28"/>
          <w:szCs w:val="28"/>
        </w:rPr>
        <w:t>,</w:t>
      </w:r>
      <w:r w:rsidRPr="0068589D">
        <w:rPr>
          <w:rFonts w:ascii="Times New Roman" w:hAnsi="Times New Roman" w:cs="Times New Roman"/>
          <w:sz w:val="28"/>
          <w:szCs w:val="28"/>
        </w:rPr>
        <w:t xml:space="preserve"> and the labelling is applied at attacker</w:t>
      </w:r>
      <w:r w:rsidR="00456876" w:rsidRPr="0068589D">
        <w:rPr>
          <w:rFonts w:ascii="Times New Roman" w:hAnsi="Times New Roman" w:cs="Times New Roman"/>
          <w:sz w:val="28"/>
          <w:szCs w:val="28"/>
        </w:rPr>
        <w:t xml:space="preserve"> </w:t>
      </w:r>
      <w:r w:rsidRPr="0068589D">
        <w:rPr>
          <w:rFonts w:ascii="Times New Roman" w:hAnsi="Times New Roman" w:cs="Times New Roman"/>
          <w:sz w:val="28"/>
          <w:szCs w:val="28"/>
        </w:rPr>
        <w:t xml:space="preserve">IP and time-window granularity rather than per-flow, which concentrates noisy labels in benign-looking traffic from attacker hosts (DNS, ARP, TCP keepalives) rather than distributing them randomly across the dataset. The live evaluation in Chapter 4, conducted in a controlled lab environment without schedule-based labelling ambiguity, provides an independent validation that offline-trained models </w:t>
      </w:r>
      <w:r w:rsidR="00456876" w:rsidRPr="0068589D">
        <w:rPr>
          <w:rFonts w:ascii="Times New Roman" w:hAnsi="Times New Roman" w:cs="Times New Roman"/>
          <w:sz w:val="28"/>
          <w:szCs w:val="28"/>
        </w:rPr>
        <w:t>generalize</w:t>
      </w:r>
      <w:r w:rsidRPr="0068589D">
        <w:rPr>
          <w:rFonts w:ascii="Times New Roman" w:hAnsi="Times New Roman" w:cs="Times New Roman"/>
          <w:sz w:val="28"/>
          <w:szCs w:val="28"/>
        </w:rPr>
        <w:t xml:space="preserve"> to clean ground truth.</w:t>
      </w:r>
    </w:p>
    <w:p w14:paraId="4917E8EB" w14:textId="77777777" w:rsidR="00456876" w:rsidRPr="0068589D" w:rsidRDefault="00456876" w:rsidP="00950938">
      <w:pPr>
        <w:pStyle w:val="BodyText"/>
        <w:spacing w:line="276" w:lineRule="auto"/>
        <w:rPr>
          <w:rFonts w:ascii="Times New Roman" w:hAnsi="Times New Roman" w:cs="Times New Roman"/>
          <w:sz w:val="28"/>
          <w:szCs w:val="28"/>
        </w:rPr>
      </w:pPr>
    </w:p>
    <w:p w14:paraId="589FE226" w14:textId="77777777" w:rsidR="00950938" w:rsidRPr="0068589D" w:rsidRDefault="00950938" w:rsidP="00913070">
      <w:pPr>
        <w:pStyle w:val="Heading2"/>
        <w:rPr>
          <w:rFonts w:eastAsiaTheme="majorEastAsia"/>
          <w:sz w:val="28"/>
          <w:szCs w:val="28"/>
          <w:lang w:eastAsia="en-US" w:bidi="ar-SA"/>
        </w:rPr>
      </w:pPr>
      <w:bookmarkStart w:id="42" w:name="baseline-results-12-features"/>
      <w:bookmarkStart w:id="43" w:name="_Toc230121749"/>
      <w:r w:rsidRPr="0068589D">
        <w:rPr>
          <w:rFonts w:eastAsiaTheme="majorEastAsia"/>
          <w:sz w:val="28"/>
          <w:szCs w:val="28"/>
          <w:lang w:eastAsia="en-US" w:bidi="ar-SA"/>
        </w:rPr>
        <w:t>3.3 Baseline Results (12 Features)</w:t>
      </w:r>
      <w:bookmarkEnd w:id="42"/>
      <w:bookmarkEnd w:id="43"/>
    </w:p>
    <w:p w14:paraId="2C32E38B" w14:textId="5FBDBC14" w:rsidR="00676159" w:rsidRPr="0068589D" w:rsidRDefault="00950938" w:rsidP="000C3A22">
      <w:pPr>
        <w:pStyle w:val="FirstParagraph"/>
        <w:spacing w:line="276" w:lineRule="auto"/>
        <w:rPr>
          <w:rFonts w:ascii="Times New Roman" w:hAnsi="Times New Roman" w:cs="Times New Roman"/>
          <w:bCs/>
          <w:sz w:val="28"/>
          <w:szCs w:val="28"/>
        </w:rPr>
      </w:pPr>
      <w:r w:rsidRPr="0068589D">
        <w:rPr>
          <w:rFonts w:ascii="Times New Roman" w:hAnsi="Times New Roman" w:cs="Times New Roman"/>
          <w:sz w:val="28"/>
          <w:szCs w:val="28"/>
        </w:rPr>
        <w:t xml:space="preserve">Table </w:t>
      </w:r>
      <w:r w:rsidR="00B979D9" w:rsidRPr="0068589D">
        <w:rPr>
          <w:rFonts w:ascii="Times New Roman" w:hAnsi="Times New Roman" w:cs="Times New Roman"/>
          <w:sz w:val="28"/>
          <w:szCs w:val="28"/>
        </w:rPr>
        <w:t>6</w:t>
      </w:r>
      <w:r w:rsidRPr="0068589D">
        <w:rPr>
          <w:rFonts w:ascii="Times New Roman" w:hAnsi="Times New Roman" w:cs="Times New Roman"/>
          <w:sz w:val="28"/>
          <w:szCs w:val="28"/>
        </w:rPr>
        <w:t xml:space="preserve"> presents the aggregate results for all three models trained on the 12-feature baseline dataset.</w:t>
      </w:r>
    </w:p>
    <w:p w14:paraId="57934A94" w14:textId="6465F7BB" w:rsidR="00950938" w:rsidRPr="0068589D" w:rsidRDefault="00950938" w:rsidP="00950938">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 xml:space="preserve">Table </w:t>
      </w:r>
      <w:r w:rsidR="006E7A2C" w:rsidRPr="0068589D">
        <w:rPr>
          <w:rFonts w:ascii="Times New Roman" w:hAnsi="Times New Roman" w:cs="Times New Roman"/>
          <w:bCs/>
          <w:sz w:val="28"/>
          <w:szCs w:val="28"/>
        </w:rPr>
        <w:t>6</w:t>
      </w:r>
      <w:r w:rsidRPr="0068589D">
        <w:rPr>
          <w:rFonts w:ascii="Times New Roman" w:hAnsi="Times New Roman" w:cs="Times New Roman"/>
          <w:bCs/>
          <w:sz w:val="28"/>
          <w:szCs w:val="28"/>
        </w:rPr>
        <w:t>. Baseline model comparison (12 features, 30</w:t>
      </w:r>
      <w:r w:rsidR="000416C1">
        <w:rPr>
          <w:rFonts w:ascii="Times New Roman" w:hAnsi="Times New Roman" w:cs="Times New Roman"/>
          <w:bCs/>
          <w:sz w:val="28"/>
          <w:szCs w:val="28"/>
        </w:rPr>
        <w:t>,</w:t>
      </w:r>
      <w:r w:rsidRPr="0068589D">
        <w:rPr>
          <w:rFonts w:ascii="Times New Roman" w:hAnsi="Times New Roman" w:cs="Times New Roman"/>
          <w:bCs/>
          <w:sz w:val="28"/>
          <w:szCs w:val="28"/>
        </w:rPr>
        <w:t>8M flows)</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690"/>
        <w:gridCol w:w="1463"/>
        <w:gridCol w:w="1156"/>
        <w:gridCol w:w="1529"/>
      </w:tblGrid>
      <w:tr w:rsidR="00950938" w:rsidRPr="001C6646" w14:paraId="611A3BD7" w14:textId="77777777" w:rsidTr="00355C02">
        <w:tc>
          <w:tcPr>
            <w:tcW w:w="0" w:type="auto"/>
            <w:vAlign w:val="bottom"/>
          </w:tcPr>
          <w:p w14:paraId="48A10148" w14:textId="77777777"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Model</w:t>
            </w:r>
          </w:p>
        </w:tc>
        <w:tc>
          <w:tcPr>
            <w:tcW w:w="0" w:type="auto"/>
            <w:vAlign w:val="bottom"/>
          </w:tcPr>
          <w:p w14:paraId="63BB081D" w14:textId="77777777"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Weighted F1</w:t>
            </w:r>
          </w:p>
        </w:tc>
        <w:tc>
          <w:tcPr>
            <w:tcW w:w="0" w:type="auto"/>
            <w:vAlign w:val="bottom"/>
          </w:tcPr>
          <w:p w14:paraId="19331C06" w14:textId="77777777"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Macro F1</w:t>
            </w:r>
          </w:p>
        </w:tc>
        <w:tc>
          <w:tcPr>
            <w:tcW w:w="0" w:type="auto"/>
            <w:vAlign w:val="bottom"/>
          </w:tcPr>
          <w:p w14:paraId="58C6E3B3" w14:textId="77777777"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Training time</w:t>
            </w:r>
          </w:p>
        </w:tc>
      </w:tr>
      <w:tr w:rsidR="00950938" w:rsidRPr="001C6646" w14:paraId="339DD397" w14:textId="77777777" w:rsidTr="00355C02">
        <w:tc>
          <w:tcPr>
            <w:tcW w:w="0" w:type="auto"/>
          </w:tcPr>
          <w:p w14:paraId="4676A3F0" w14:textId="77777777"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Random Forest</w:t>
            </w:r>
          </w:p>
        </w:tc>
        <w:tc>
          <w:tcPr>
            <w:tcW w:w="0" w:type="auto"/>
          </w:tcPr>
          <w:p w14:paraId="507BF931" w14:textId="28C23FEB"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0</w:t>
            </w:r>
            <w:r w:rsidR="006264CC">
              <w:rPr>
                <w:rFonts w:ascii="Times New Roman" w:hAnsi="Times New Roman" w:cs="Times New Roman"/>
              </w:rPr>
              <w:t>,</w:t>
            </w:r>
            <w:r w:rsidRPr="001C6646">
              <w:rPr>
                <w:rFonts w:ascii="Times New Roman" w:hAnsi="Times New Roman" w:cs="Times New Roman"/>
              </w:rPr>
              <w:t>9947</w:t>
            </w:r>
          </w:p>
        </w:tc>
        <w:tc>
          <w:tcPr>
            <w:tcW w:w="0" w:type="auto"/>
          </w:tcPr>
          <w:p w14:paraId="3F139FD2" w14:textId="0645E23E"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0</w:t>
            </w:r>
            <w:r w:rsidR="006264CC">
              <w:rPr>
                <w:rFonts w:ascii="Times New Roman" w:hAnsi="Times New Roman" w:cs="Times New Roman"/>
              </w:rPr>
              <w:t>,</w:t>
            </w:r>
            <w:r w:rsidRPr="001C6646">
              <w:rPr>
                <w:rFonts w:ascii="Times New Roman" w:hAnsi="Times New Roman" w:cs="Times New Roman"/>
              </w:rPr>
              <w:t>8687</w:t>
            </w:r>
          </w:p>
        </w:tc>
        <w:tc>
          <w:tcPr>
            <w:tcW w:w="0" w:type="auto"/>
          </w:tcPr>
          <w:p w14:paraId="6EE71F04" w14:textId="77777777"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770 s</w:t>
            </w:r>
          </w:p>
        </w:tc>
      </w:tr>
      <w:tr w:rsidR="00950938" w:rsidRPr="001C6646" w14:paraId="0BA8AB99" w14:textId="77777777" w:rsidTr="00355C02">
        <w:tc>
          <w:tcPr>
            <w:tcW w:w="0" w:type="auto"/>
          </w:tcPr>
          <w:p w14:paraId="48CB1A80" w14:textId="77777777" w:rsidR="00950938" w:rsidRPr="001C6646" w:rsidRDefault="00950938" w:rsidP="00950938">
            <w:pPr>
              <w:pStyle w:val="Compact"/>
              <w:spacing w:line="276" w:lineRule="auto"/>
              <w:rPr>
                <w:rFonts w:ascii="Times New Roman" w:hAnsi="Times New Roman" w:cs="Times New Roman"/>
              </w:rPr>
            </w:pPr>
            <w:proofErr w:type="spellStart"/>
            <w:r w:rsidRPr="001C6646">
              <w:rPr>
                <w:rFonts w:ascii="Times New Roman" w:hAnsi="Times New Roman" w:cs="Times New Roman"/>
              </w:rPr>
              <w:t>XGBoost</w:t>
            </w:r>
            <w:proofErr w:type="spellEnd"/>
          </w:p>
        </w:tc>
        <w:tc>
          <w:tcPr>
            <w:tcW w:w="0" w:type="auto"/>
          </w:tcPr>
          <w:p w14:paraId="32C487C1" w14:textId="5AB56FCE"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0</w:t>
            </w:r>
            <w:r w:rsidR="006264CC">
              <w:rPr>
                <w:rFonts w:ascii="Times New Roman" w:hAnsi="Times New Roman" w:cs="Times New Roman"/>
              </w:rPr>
              <w:t>,</w:t>
            </w:r>
            <w:r w:rsidRPr="001C6646">
              <w:rPr>
                <w:rFonts w:ascii="Times New Roman" w:hAnsi="Times New Roman" w:cs="Times New Roman"/>
              </w:rPr>
              <w:t>9946</w:t>
            </w:r>
          </w:p>
        </w:tc>
        <w:tc>
          <w:tcPr>
            <w:tcW w:w="0" w:type="auto"/>
          </w:tcPr>
          <w:p w14:paraId="3898B621" w14:textId="1997725F"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0</w:t>
            </w:r>
            <w:r w:rsidR="006264CC">
              <w:rPr>
                <w:rFonts w:ascii="Times New Roman" w:hAnsi="Times New Roman" w:cs="Times New Roman"/>
              </w:rPr>
              <w:t>,</w:t>
            </w:r>
            <w:r w:rsidRPr="001C6646">
              <w:rPr>
                <w:rFonts w:ascii="Times New Roman" w:hAnsi="Times New Roman" w:cs="Times New Roman"/>
              </w:rPr>
              <w:t>8613</w:t>
            </w:r>
          </w:p>
        </w:tc>
        <w:tc>
          <w:tcPr>
            <w:tcW w:w="0" w:type="auto"/>
          </w:tcPr>
          <w:p w14:paraId="558FE09C" w14:textId="0333A322"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1</w:t>
            </w:r>
            <w:r w:rsidR="006264CC">
              <w:rPr>
                <w:rFonts w:ascii="Times New Roman" w:hAnsi="Times New Roman" w:cs="Times New Roman"/>
              </w:rPr>
              <w:t xml:space="preserve"> </w:t>
            </w:r>
            <w:r w:rsidRPr="001C6646">
              <w:rPr>
                <w:rFonts w:ascii="Times New Roman" w:hAnsi="Times New Roman" w:cs="Times New Roman"/>
              </w:rPr>
              <w:t>418 s</w:t>
            </w:r>
          </w:p>
        </w:tc>
      </w:tr>
      <w:tr w:rsidR="00950938" w:rsidRPr="001C6646" w14:paraId="3D08CAF3" w14:textId="77777777" w:rsidTr="00355C02">
        <w:tc>
          <w:tcPr>
            <w:tcW w:w="0" w:type="auto"/>
          </w:tcPr>
          <w:p w14:paraId="60CBC7C6" w14:textId="77777777" w:rsidR="00950938" w:rsidRPr="001C6646" w:rsidRDefault="00950938" w:rsidP="00950938">
            <w:pPr>
              <w:pStyle w:val="Compact"/>
              <w:spacing w:line="276" w:lineRule="auto"/>
              <w:rPr>
                <w:rFonts w:ascii="Times New Roman" w:hAnsi="Times New Roman" w:cs="Times New Roman"/>
              </w:rPr>
            </w:pPr>
            <w:proofErr w:type="spellStart"/>
            <w:r w:rsidRPr="001C6646">
              <w:rPr>
                <w:rFonts w:ascii="Times New Roman" w:hAnsi="Times New Roman" w:cs="Times New Roman"/>
              </w:rPr>
              <w:t>LightGBM</w:t>
            </w:r>
            <w:proofErr w:type="spellEnd"/>
          </w:p>
        </w:tc>
        <w:tc>
          <w:tcPr>
            <w:tcW w:w="0" w:type="auto"/>
          </w:tcPr>
          <w:p w14:paraId="04BBE3CE" w14:textId="76A55C27"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0</w:t>
            </w:r>
            <w:r w:rsidR="006264CC">
              <w:rPr>
                <w:rFonts w:ascii="Times New Roman" w:hAnsi="Times New Roman" w:cs="Times New Roman"/>
              </w:rPr>
              <w:t>,</w:t>
            </w:r>
            <w:r w:rsidRPr="001C6646">
              <w:rPr>
                <w:rFonts w:ascii="Times New Roman" w:hAnsi="Times New Roman" w:cs="Times New Roman"/>
              </w:rPr>
              <w:t>9943</w:t>
            </w:r>
          </w:p>
        </w:tc>
        <w:tc>
          <w:tcPr>
            <w:tcW w:w="0" w:type="auto"/>
          </w:tcPr>
          <w:p w14:paraId="371F0664" w14:textId="6948A7EA"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0</w:t>
            </w:r>
            <w:r w:rsidR="006264CC">
              <w:rPr>
                <w:rFonts w:ascii="Times New Roman" w:hAnsi="Times New Roman" w:cs="Times New Roman"/>
              </w:rPr>
              <w:t>,</w:t>
            </w:r>
            <w:r w:rsidRPr="001C6646">
              <w:rPr>
                <w:rFonts w:ascii="Times New Roman" w:hAnsi="Times New Roman" w:cs="Times New Roman"/>
              </w:rPr>
              <w:t>8588</w:t>
            </w:r>
          </w:p>
        </w:tc>
        <w:tc>
          <w:tcPr>
            <w:tcW w:w="0" w:type="auto"/>
          </w:tcPr>
          <w:p w14:paraId="3C44F8C7" w14:textId="77777777" w:rsidR="00950938" w:rsidRPr="001C6646" w:rsidRDefault="00950938" w:rsidP="00950938">
            <w:pPr>
              <w:pStyle w:val="Compact"/>
              <w:spacing w:line="276" w:lineRule="auto"/>
              <w:rPr>
                <w:rFonts w:ascii="Times New Roman" w:hAnsi="Times New Roman" w:cs="Times New Roman"/>
              </w:rPr>
            </w:pPr>
            <w:r w:rsidRPr="001C6646">
              <w:rPr>
                <w:rFonts w:ascii="Times New Roman" w:hAnsi="Times New Roman" w:cs="Times New Roman"/>
              </w:rPr>
              <w:t>377 s</w:t>
            </w:r>
          </w:p>
        </w:tc>
      </w:tr>
    </w:tbl>
    <w:p w14:paraId="74BD9F2A" w14:textId="30E5C7ED" w:rsidR="001C6646" w:rsidRDefault="00950938" w:rsidP="005653D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All three models achieve weighted F1 above 0</w:t>
      </w:r>
      <w:r w:rsidR="005A1877">
        <w:rPr>
          <w:rFonts w:ascii="Times New Roman" w:hAnsi="Times New Roman" w:cs="Times New Roman"/>
          <w:sz w:val="28"/>
          <w:szCs w:val="28"/>
        </w:rPr>
        <w:t>,</w:t>
      </w:r>
      <w:r w:rsidRPr="0068589D">
        <w:rPr>
          <w:rFonts w:ascii="Times New Roman" w:hAnsi="Times New Roman" w:cs="Times New Roman"/>
          <w:sz w:val="28"/>
          <w:szCs w:val="28"/>
        </w:rPr>
        <w:t>994, which is expected given that the BENIGN class (89</w:t>
      </w:r>
      <w:r w:rsidR="005A1877">
        <w:rPr>
          <w:rFonts w:ascii="Times New Roman" w:hAnsi="Times New Roman" w:cs="Times New Roman"/>
          <w:sz w:val="28"/>
          <w:szCs w:val="28"/>
        </w:rPr>
        <w:t>,</w:t>
      </w:r>
      <w:r w:rsidRPr="0068589D">
        <w:rPr>
          <w:rFonts w:ascii="Times New Roman" w:hAnsi="Times New Roman" w:cs="Times New Roman"/>
          <w:sz w:val="28"/>
          <w:szCs w:val="28"/>
        </w:rPr>
        <w:t xml:space="preserve">1% of flows) is classified near-perfectly. The more revealing metric </w:t>
      </w:r>
      <w:r w:rsidRPr="0068589D">
        <w:rPr>
          <w:rFonts w:ascii="Times New Roman" w:hAnsi="Times New Roman" w:cs="Times New Roman"/>
          <w:sz w:val="28"/>
          <w:szCs w:val="28"/>
        </w:rPr>
        <w:lastRenderedPageBreak/>
        <w:t>is macro F1, where Random Forest leads at 0</w:t>
      </w:r>
      <w:r w:rsidR="005A1877">
        <w:rPr>
          <w:rFonts w:ascii="Times New Roman" w:hAnsi="Times New Roman" w:cs="Times New Roman"/>
          <w:sz w:val="28"/>
          <w:szCs w:val="28"/>
        </w:rPr>
        <w:t>,</w:t>
      </w:r>
      <w:r w:rsidRPr="0068589D">
        <w:rPr>
          <w:rFonts w:ascii="Times New Roman" w:hAnsi="Times New Roman" w:cs="Times New Roman"/>
          <w:sz w:val="28"/>
          <w:szCs w:val="28"/>
        </w:rPr>
        <w:t xml:space="preserve">8687.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trains 3.8× faster than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with only a </w:t>
      </w:r>
      <w:r w:rsidR="00705A6E" w:rsidRPr="0068589D">
        <w:rPr>
          <w:rFonts w:ascii="Times New Roman" w:hAnsi="Times New Roman" w:cs="Times New Roman"/>
          <w:sz w:val="28"/>
          <w:szCs w:val="28"/>
        </w:rPr>
        <w:t>0</w:t>
      </w:r>
      <w:r w:rsidR="00705A6E">
        <w:rPr>
          <w:rFonts w:ascii="Times New Roman" w:hAnsi="Times New Roman" w:cs="Times New Roman"/>
          <w:sz w:val="28"/>
          <w:szCs w:val="28"/>
        </w:rPr>
        <w:t>,</w:t>
      </w:r>
      <w:r w:rsidR="00705A6E" w:rsidRPr="0068589D">
        <w:rPr>
          <w:rFonts w:ascii="Times New Roman" w:hAnsi="Times New Roman" w:cs="Times New Roman"/>
          <w:sz w:val="28"/>
          <w:szCs w:val="28"/>
        </w:rPr>
        <w:t>25-percentage</w:t>
      </w:r>
      <w:r w:rsidRPr="0068589D">
        <w:rPr>
          <w:rFonts w:ascii="Times New Roman" w:hAnsi="Times New Roman" w:cs="Times New Roman"/>
          <w:sz w:val="28"/>
          <w:szCs w:val="28"/>
        </w:rPr>
        <w:t xml:space="preserve"> point difference in macro F1.</w:t>
      </w:r>
    </w:p>
    <w:p w14:paraId="17B57759" w14:textId="77777777" w:rsidR="001C6646" w:rsidRPr="0068589D" w:rsidRDefault="001C6646" w:rsidP="00950938">
      <w:pPr>
        <w:pStyle w:val="BodyText"/>
        <w:spacing w:line="276" w:lineRule="auto"/>
        <w:rPr>
          <w:rFonts w:ascii="Times New Roman" w:hAnsi="Times New Roman" w:cs="Times New Roman"/>
          <w:sz w:val="28"/>
          <w:szCs w:val="28"/>
        </w:rPr>
      </w:pPr>
    </w:p>
    <w:p w14:paraId="7BFB28D6" w14:textId="2FDEB31D" w:rsidR="00950938" w:rsidRPr="0068589D" w:rsidRDefault="00950938" w:rsidP="00950938">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 xml:space="preserve">Table </w:t>
      </w:r>
      <w:r w:rsidR="006E7A2C" w:rsidRPr="0068589D">
        <w:rPr>
          <w:rFonts w:ascii="Times New Roman" w:hAnsi="Times New Roman" w:cs="Times New Roman"/>
          <w:bCs/>
          <w:sz w:val="28"/>
          <w:szCs w:val="28"/>
        </w:rPr>
        <w:t>7</w:t>
      </w:r>
      <w:r w:rsidRPr="0068589D">
        <w:rPr>
          <w:rFonts w:ascii="Times New Roman" w:hAnsi="Times New Roman" w:cs="Times New Roman"/>
          <w:bCs/>
          <w:sz w:val="28"/>
          <w:szCs w:val="28"/>
        </w:rPr>
        <w:t>. Per-class F1-scores (baseline, 12 features)</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30"/>
        <w:gridCol w:w="1690"/>
        <w:gridCol w:w="1123"/>
        <w:gridCol w:w="1283"/>
      </w:tblGrid>
      <w:tr w:rsidR="00950938" w:rsidRPr="004858B5" w14:paraId="55802096" w14:textId="77777777" w:rsidTr="00F71145">
        <w:tc>
          <w:tcPr>
            <w:tcW w:w="0" w:type="auto"/>
            <w:vAlign w:val="bottom"/>
          </w:tcPr>
          <w:p w14:paraId="6D5A8782" w14:textId="77777777"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Class</w:t>
            </w:r>
          </w:p>
        </w:tc>
        <w:tc>
          <w:tcPr>
            <w:tcW w:w="0" w:type="auto"/>
            <w:vAlign w:val="bottom"/>
          </w:tcPr>
          <w:p w14:paraId="450D8A7A" w14:textId="77777777"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Random Forest</w:t>
            </w:r>
          </w:p>
        </w:tc>
        <w:tc>
          <w:tcPr>
            <w:tcW w:w="0" w:type="auto"/>
            <w:vAlign w:val="bottom"/>
          </w:tcPr>
          <w:p w14:paraId="338634BA" w14:textId="77777777" w:rsidR="00950938" w:rsidRPr="004858B5" w:rsidRDefault="00950938" w:rsidP="00950938">
            <w:pPr>
              <w:pStyle w:val="Compact"/>
              <w:spacing w:line="276" w:lineRule="auto"/>
              <w:rPr>
                <w:rFonts w:ascii="Times New Roman" w:hAnsi="Times New Roman" w:cs="Times New Roman"/>
              </w:rPr>
            </w:pPr>
            <w:proofErr w:type="spellStart"/>
            <w:r w:rsidRPr="004858B5">
              <w:rPr>
                <w:rFonts w:ascii="Times New Roman" w:hAnsi="Times New Roman" w:cs="Times New Roman"/>
              </w:rPr>
              <w:t>XGBoost</w:t>
            </w:r>
            <w:proofErr w:type="spellEnd"/>
          </w:p>
        </w:tc>
        <w:tc>
          <w:tcPr>
            <w:tcW w:w="0" w:type="auto"/>
            <w:vAlign w:val="bottom"/>
          </w:tcPr>
          <w:p w14:paraId="3EA18535" w14:textId="77777777" w:rsidR="00950938" w:rsidRPr="004858B5" w:rsidRDefault="00950938" w:rsidP="00950938">
            <w:pPr>
              <w:pStyle w:val="Compact"/>
              <w:spacing w:line="276" w:lineRule="auto"/>
              <w:rPr>
                <w:rFonts w:ascii="Times New Roman" w:hAnsi="Times New Roman" w:cs="Times New Roman"/>
              </w:rPr>
            </w:pPr>
            <w:proofErr w:type="spellStart"/>
            <w:r w:rsidRPr="004858B5">
              <w:rPr>
                <w:rFonts w:ascii="Times New Roman" w:hAnsi="Times New Roman" w:cs="Times New Roman"/>
              </w:rPr>
              <w:t>LightGBM</w:t>
            </w:r>
            <w:proofErr w:type="spellEnd"/>
          </w:p>
        </w:tc>
      </w:tr>
      <w:tr w:rsidR="00950938" w:rsidRPr="004858B5" w14:paraId="41DF459C" w14:textId="77777777" w:rsidTr="00F71145">
        <w:tc>
          <w:tcPr>
            <w:tcW w:w="0" w:type="auto"/>
          </w:tcPr>
          <w:p w14:paraId="2F6F0EA2" w14:textId="77777777"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BENIGN</w:t>
            </w:r>
          </w:p>
        </w:tc>
        <w:tc>
          <w:tcPr>
            <w:tcW w:w="0" w:type="auto"/>
          </w:tcPr>
          <w:p w14:paraId="52912528" w14:textId="6A229989"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9980</w:t>
            </w:r>
          </w:p>
        </w:tc>
        <w:tc>
          <w:tcPr>
            <w:tcW w:w="0" w:type="auto"/>
          </w:tcPr>
          <w:p w14:paraId="254B543D" w14:textId="1DC38F55"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9980</w:t>
            </w:r>
          </w:p>
        </w:tc>
        <w:tc>
          <w:tcPr>
            <w:tcW w:w="0" w:type="auto"/>
          </w:tcPr>
          <w:p w14:paraId="55EB606E" w14:textId="7742EC40"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9980</w:t>
            </w:r>
          </w:p>
        </w:tc>
      </w:tr>
      <w:tr w:rsidR="00950938" w:rsidRPr="004858B5" w14:paraId="0F22750D" w14:textId="77777777" w:rsidTr="00F71145">
        <w:tc>
          <w:tcPr>
            <w:tcW w:w="0" w:type="auto"/>
          </w:tcPr>
          <w:p w14:paraId="2D7E4FDC" w14:textId="77777777"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DoS-Hulk</w:t>
            </w:r>
          </w:p>
        </w:tc>
        <w:tc>
          <w:tcPr>
            <w:tcW w:w="0" w:type="auto"/>
          </w:tcPr>
          <w:p w14:paraId="61CA6AC2" w14:textId="72C684F6"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9999</w:t>
            </w:r>
          </w:p>
        </w:tc>
        <w:tc>
          <w:tcPr>
            <w:tcW w:w="0" w:type="auto"/>
          </w:tcPr>
          <w:p w14:paraId="2D6E8B64" w14:textId="2B10807B"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9999</w:t>
            </w:r>
          </w:p>
        </w:tc>
        <w:tc>
          <w:tcPr>
            <w:tcW w:w="0" w:type="auto"/>
          </w:tcPr>
          <w:p w14:paraId="04E638EC" w14:textId="68AA672B"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9999</w:t>
            </w:r>
          </w:p>
        </w:tc>
      </w:tr>
      <w:tr w:rsidR="00950938" w:rsidRPr="004858B5" w14:paraId="0D4C4F38" w14:textId="77777777" w:rsidTr="00F71145">
        <w:tc>
          <w:tcPr>
            <w:tcW w:w="0" w:type="auto"/>
          </w:tcPr>
          <w:p w14:paraId="37F139DB" w14:textId="77777777"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DDOS-HOIC</w:t>
            </w:r>
          </w:p>
        </w:tc>
        <w:tc>
          <w:tcPr>
            <w:tcW w:w="0" w:type="auto"/>
          </w:tcPr>
          <w:p w14:paraId="3C4560FF" w14:textId="09B37E92"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9963</w:t>
            </w:r>
          </w:p>
        </w:tc>
        <w:tc>
          <w:tcPr>
            <w:tcW w:w="0" w:type="auto"/>
          </w:tcPr>
          <w:p w14:paraId="4CA6F9B1" w14:textId="169765E4"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9962</w:t>
            </w:r>
          </w:p>
        </w:tc>
        <w:tc>
          <w:tcPr>
            <w:tcW w:w="0" w:type="auto"/>
          </w:tcPr>
          <w:p w14:paraId="3CC5DA16" w14:textId="27E40752"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9963</w:t>
            </w:r>
          </w:p>
        </w:tc>
      </w:tr>
      <w:tr w:rsidR="00950938" w:rsidRPr="004858B5" w14:paraId="7F5FA2F4" w14:textId="77777777" w:rsidTr="00F71145">
        <w:tc>
          <w:tcPr>
            <w:tcW w:w="0" w:type="auto"/>
          </w:tcPr>
          <w:p w14:paraId="4387C6EC" w14:textId="77777777"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DoS-</w:t>
            </w:r>
            <w:proofErr w:type="spellStart"/>
            <w:r w:rsidRPr="004858B5">
              <w:rPr>
                <w:rFonts w:ascii="Times New Roman" w:hAnsi="Times New Roman" w:cs="Times New Roman"/>
              </w:rPr>
              <w:t>GoldenEye</w:t>
            </w:r>
            <w:proofErr w:type="spellEnd"/>
          </w:p>
        </w:tc>
        <w:tc>
          <w:tcPr>
            <w:tcW w:w="0" w:type="auto"/>
          </w:tcPr>
          <w:p w14:paraId="4AE732AF" w14:textId="3B183D16"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9450</w:t>
            </w:r>
          </w:p>
        </w:tc>
        <w:tc>
          <w:tcPr>
            <w:tcW w:w="0" w:type="auto"/>
          </w:tcPr>
          <w:p w14:paraId="22905372" w14:textId="04B9D0F1"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9422</w:t>
            </w:r>
          </w:p>
        </w:tc>
        <w:tc>
          <w:tcPr>
            <w:tcW w:w="0" w:type="auto"/>
          </w:tcPr>
          <w:p w14:paraId="15DDF729" w14:textId="0D9FA25C"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9448</w:t>
            </w:r>
          </w:p>
        </w:tc>
      </w:tr>
      <w:tr w:rsidR="00950938" w:rsidRPr="004858B5" w14:paraId="1C5224E7" w14:textId="77777777" w:rsidTr="00F71145">
        <w:tc>
          <w:tcPr>
            <w:tcW w:w="0" w:type="auto"/>
          </w:tcPr>
          <w:p w14:paraId="12FB5A49" w14:textId="77777777"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DoS-</w:t>
            </w:r>
            <w:proofErr w:type="spellStart"/>
            <w:r w:rsidRPr="004858B5">
              <w:rPr>
                <w:rFonts w:ascii="Times New Roman" w:hAnsi="Times New Roman" w:cs="Times New Roman"/>
              </w:rPr>
              <w:t>Slowloris</w:t>
            </w:r>
            <w:proofErr w:type="spellEnd"/>
          </w:p>
        </w:tc>
        <w:tc>
          <w:tcPr>
            <w:tcW w:w="0" w:type="auto"/>
          </w:tcPr>
          <w:p w14:paraId="4FC36EDF" w14:textId="20AAD4CF"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9657</w:t>
            </w:r>
          </w:p>
        </w:tc>
        <w:tc>
          <w:tcPr>
            <w:tcW w:w="0" w:type="auto"/>
          </w:tcPr>
          <w:p w14:paraId="17813E60" w14:textId="181E0A65"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9202</w:t>
            </w:r>
          </w:p>
        </w:tc>
        <w:tc>
          <w:tcPr>
            <w:tcW w:w="0" w:type="auto"/>
          </w:tcPr>
          <w:p w14:paraId="5442A8CA" w14:textId="4F097180"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9608</w:t>
            </w:r>
          </w:p>
        </w:tc>
      </w:tr>
      <w:tr w:rsidR="00950938" w:rsidRPr="004858B5" w14:paraId="479406AD" w14:textId="77777777" w:rsidTr="00F71145">
        <w:tc>
          <w:tcPr>
            <w:tcW w:w="0" w:type="auto"/>
          </w:tcPr>
          <w:p w14:paraId="165E6B64" w14:textId="7BD70C24" w:rsidR="00950938" w:rsidRPr="004858B5" w:rsidRDefault="00B678C6" w:rsidP="00950938">
            <w:pPr>
              <w:pStyle w:val="Compact"/>
              <w:spacing w:line="276" w:lineRule="auto"/>
              <w:rPr>
                <w:rFonts w:ascii="Times New Roman" w:hAnsi="Times New Roman" w:cs="Times New Roman"/>
              </w:rPr>
            </w:pPr>
            <w:r w:rsidRPr="004858B5">
              <w:rPr>
                <w:rFonts w:ascii="Times New Roman" w:hAnsi="Times New Roman" w:cs="Times New Roman"/>
              </w:rPr>
              <w:t>SSH-</w:t>
            </w:r>
            <w:proofErr w:type="spellStart"/>
            <w:r w:rsidRPr="004858B5">
              <w:rPr>
                <w:rFonts w:ascii="Times New Roman" w:hAnsi="Times New Roman" w:cs="Times New Roman"/>
              </w:rPr>
              <w:t>BruteForce</w:t>
            </w:r>
            <w:proofErr w:type="spellEnd"/>
          </w:p>
        </w:tc>
        <w:tc>
          <w:tcPr>
            <w:tcW w:w="0" w:type="auto"/>
          </w:tcPr>
          <w:p w14:paraId="3F4A9B04" w14:textId="682268D6"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9911</w:t>
            </w:r>
          </w:p>
        </w:tc>
        <w:tc>
          <w:tcPr>
            <w:tcW w:w="0" w:type="auto"/>
          </w:tcPr>
          <w:p w14:paraId="2C29D16E" w14:textId="2CB76F95"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9912</w:t>
            </w:r>
          </w:p>
        </w:tc>
        <w:tc>
          <w:tcPr>
            <w:tcW w:w="0" w:type="auto"/>
          </w:tcPr>
          <w:p w14:paraId="5B542ECB" w14:textId="0C6D4029"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9912</w:t>
            </w:r>
          </w:p>
        </w:tc>
      </w:tr>
      <w:tr w:rsidR="00950938" w:rsidRPr="004858B5" w14:paraId="3F30B507" w14:textId="77777777" w:rsidTr="00F71145">
        <w:tc>
          <w:tcPr>
            <w:tcW w:w="0" w:type="auto"/>
          </w:tcPr>
          <w:p w14:paraId="14D0E807" w14:textId="77777777"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FTP-</w:t>
            </w:r>
            <w:proofErr w:type="spellStart"/>
            <w:r w:rsidRPr="004858B5">
              <w:rPr>
                <w:rFonts w:ascii="Times New Roman" w:hAnsi="Times New Roman" w:cs="Times New Roman"/>
              </w:rPr>
              <w:t>BruteForce</w:t>
            </w:r>
            <w:proofErr w:type="spellEnd"/>
          </w:p>
        </w:tc>
        <w:tc>
          <w:tcPr>
            <w:tcW w:w="0" w:type="auto"/>
          </w:tcPr>
          <w:p w14:paraId="2D620B78" w14:textId="6A89259D"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8179</w:t>
            </w:r>
          </w:p>
        </w:tc>
        <w:tc>
          <w:tcPr>
            <w:tcW w:w="0" w:type="auto"/>
          </w:tcPr>
          <w:p w14:paraId="255EB38B" w14:textId="07C910FB"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8064</w:t>
            </w:r>
          </w:p>
        </w:tc>
        <w:tc>
          <w:tcPr>
            <w:tcW w:w="0" w:type="auto"/>
          </w:tcPr>
          <w:p w14:paraId="3D1A90C5" w14:textId="68413837"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7674</w:t>
            </w:r>
          </w:p>
        </w:tc>
      </w:tr>
      <w:tr w:rsidR="00950938" w:rsidRPr="004858B5" w14:paraId="74E45244" w14:textId="77777777" w:rsidTr="00F71145">
        <w:tc>
          <w:tcPr>
            <w:tcW w:w="0" w:type="auto"/>
          </w:tcPr>
          <w:p w14:paraId="4A9D90C1" w14:textId="77777777"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DoS-</w:t>
            </w:r>
            <w:proofErr w:type="spellStart"/>
            <w:r w:rsidRPr="004858B5">
              <w:rPr>
                <w:rFonts w:ascii="Times New Roman" w:hAnsi="Times New Roman" w:cs="Times New Roman"/>
              </w:rPr>
              <w:t>SlowHTTPTest</w:t>
            </w:r>
            <w:proofErr w:type="spellEnd"/>
          </w:p>
        </w:tc>
        <w:tc>
          <w:tcPr>
            <w:tcW w:w="0" w:type="auto"/>
          </w:tcPr>
          <w:p w14:paraId="19C71355" w14:textId="612B12F2"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6015</w:t>
            </w:r>
          </w:p>
        </w:tc>
        <w:tc>
          <w:tcPr>
            <w:tcW w:w="0" w:type="auto"/>
          </w:tcPr>
          <w:p w14:paraId="053D67D8" w14:textId="6FB61F30"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5948</w:t>
            </w:r>
          </w:p>
        </w:tc>
        <w:tc>
          <w:tcPr>
            <w:tcW w:w="0" w:type="auto"/>
          </w:tcPr>
          <w:p w14:paraId="1FC57348" w14:textId="5F05C35A"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5675</w:t>
            </w:r>
          </w:p>
        </w:tc>
      </w:tr>
      <w:tr w:rsidR="00950938" w:rsidRPr="004858B5" w14:paraId="662C71FE" w14:textId="77777777" w:rsidTr="00F71145">
        <w:tc>
          <w:tcPr>
            <w:tcW w:w="0" w:type="auto"/>
          </w:tcPr>
          <w:p w14:paraId="7634F4FC" w14:textId="77777777"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Bot</w:t>
            </w:r>
          </w:p>
        </w:tc>
        <w:tc>
          <w:tcPr>
            <w:tcW w:w="0" w:type="auto"/>
          </w:tcPr>
          <w:p w14:paraId="68A7522B" w14:textId="501ED299"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5032</w:t>
            </w:r>
          </w:p>
        </w:tc>
        <w:tc>
          <w:tcPr>
            <w:tcW w:w="0" w:type="auto"/>
          </w:tcPr>
          <w:p w14:paraId="760827BD" w14:textId="3AD69E05"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5030</w:t>
            </w:r>
          </w:p>
        </w:tc>
        <w:tc>
          <w:tcPr>
            <w:tcW w:w="0" w:type="auto"/>
          </w:tcPr>
          <w:p w14:paraId="31E981FC" w14:textId="3A1582DA" w:rsidR="00950938" w:rsidRPr="004858B5" w:rsidRDefault="00950938" w:rsidP="00950938">
            <w:pPr>
              <w:pStyle w:val="Compact"/>
              <w:spacing w:line="276" w:lineRule="auto"/>
              <w:rPr>
                <w:rFonts w:ascii="Times New Roman" w:hAnsi="Times New Roman" w:cs="Times New Roman"/>
              </w:rPr>
            </w:pPr>
            <w:r w:rsidRPr="004858B5">
              <w:rPr>
                <w:rFonts w:ascii="Times New Roman" w:hAnsi="Times New Roman" w:cs="Times New Roman"/>
              </w:rPr>
              <w:t>0</w:t>
            </w:r>
            <w:r w:rsidR="00D05B38">
              <w:rPr>
                <w:rFonts w:ascii="Times New Roman" w:hAnsi="Times New Roman" w:cs="Times New Roman"/>
              </w:rPr>
              <w:t>,</w:t>
            </w:r>
            <w:r w:rsidRPr="004858B5">
              <w:rPr>
                <w:rFonts w:ascii="Times New Roman" w:hAnsi="Times New Roman" w:cs="Times New Roman"/>
              </w:rPr>
              <w:t>5030</w:t>
            </w:r>
          </w:p>
        </w:tc>
      </w:tr>
    </w:tbl>
    <w:p w14:paraId="65F919D2" w14:textId="77777777" w:rsidR="00CD7181" w:rsidRDefault="00CD7181" w:rsidP="00950938">
      <w:pPr>
        <w:pStyle w:val="BodyText"/>
        <w:spacing w:line="276" w:lineRule="auto"/>
        <w:rPr>
          <w:rFonts w:ascii="Times New Roman" w:hAnsi="Times New Roman" w:cs="Times New Roman"/>
          <w:sz w:val="28"/>
          <w:szCs w:val="28"/>
        </w:rPr>
      </w:pPr>
    </w:p>
    <w:p w14:paraId="521E081F" w14:textId="318B257F" w:rsidR="00950938" w:rsidRPr="0068589D" w:rsidRDefault="00950938"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Two classes present consistent difficulties across all models. Bot (F1 ≈ 0</w:t>
      </w:r>
      <w:r w:rsidR="00821E38">
        <w:rPr>
          <w:rFonts w:ascii="Times New Roman" w:hAnsi="Times New Roman" w:cs="Times New Roman"/>
          <w:sz w:val="28"/>
          <w:szCs w:val="28"/>
        </w:rPr>
        <w:t>,</w:t>
      </w:r>
      <w:r w:rsidRPr="0068589D">
        <w:rPr>
          <w:rFonts w:ascii="Times New Roman" w:hAnsi="Times New Roman" w:cs="Times New Roman"/>
          <w:sz w:val="28"/>
          <w:szCs w:val="28"/>
        </w:rPr>
        <w:t xml:space="preserve">5) represents botnet command-and-control traffic from a Zeus/Ares campaign. Each individual conn.log record from a bot-infected host is indistinguishable from legitimate HTTP or IRC traffic: the duration, byte counts, and connection state fall within normal ranges. The attack signature is temporal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 bot host contacts the same external IP at regular intervals (beaconing</w:t>
      </w:r>
      <w:r w:rsidR="00510A78" w:rsidRPr="0068589D">
        <w:rPr>
          <w:rFonts w:ascii="Times New Roman" w:hAnsi="Times New Roman" w:cs="Times New Roman"/>
          <w:sz w:val="28"/>
          <w:szCs w:val="28"/>
        </w:rPr>
        <w:t>),</w:t>
      </w:r>
      <w:r w:rsidRPr="0068589D">
        <w:rPr>
          <w:rFonts w:ascii="Times New Roman" w:hAnsi="Times New Roman" w:cs="Times New Roman"/>
          <w:sz w:val="28"/>
          <w:szCs w:val="28"/>
        </w:rPr>
        <w:t xml:space="preserve"> but per-flow features cannot capture this periodicity. The </w:t>
      </w:r>
      <w:r w:rsidR="00510A78" w:rsidRPr="0068589D">
        <w:rPr>
          <w:rFonts w:ascii="Times New Roman" w:hAnsi="Times New Roman" w:cs="Times New Roman"/>
          <w:sz w:val="28"/>
          <w:szCs w:val="28"/>
        </w:rPr>
        <w:t>high-class</w:t>
      </w:r>
      <w:r w:rsidRPr="0068589D">
        <w:rPr>
          <w:rFonts w:ascii="Times New Roman" w:hAnsi="Times New Roman" w:cs="Times New Roman"/>
          <w:sz w:val="28"/>
          <w:szCs w:val="28"/>
        </w:rPr>
        <w:t xml:space="preserve"> weight increases recall but produces false positives from legitimate long-lived connections, resulting in low precision. This is a structural limitation of the per-flow approach, not a deficiency of any specific algorithm.</w:t>
      </w:r>
    </w:p>
    <w:p w14:paraId="652A67D9" w14:textId="65C4BE39" w:rsidR="00950938" w:rsidRPr="001D3BB7" w:rsidRDefault="00950938"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DoS-</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(F1 ≈ 0</w:t>
      </w:r>
      <w:r w:rsidR="00F168DD">
        <w:rPr>
          <w:rFonts w:ascii="Times New Roman" w:hAnsi="Times New Roman" w:cs="Times New Roman"/>
          <w:sz w:val="28"/>
          <w:szCs w:val="28"/>
        </w:rPr>
        <w:t>,</w:t>
      </w:r>
      <w:r w:rsidRPr="0068589D">
        <w:rPr>
          <w:rFonts w:ascii="Times New Roman" w:hAnsi="Times New Roman" w:cs="Times New Roman"/>
          <w:sz w:val="28"/>
          <w:szCs w:val="28"/>
        </w:rPr>
        <w:t xml:space="preserve">6) sends partial HTTP requests that hold server connections open without transmitting data. In conn.log, these manifest as long-duration TCP connections with very small </w:t>
      </w:r>
      <w:proofErr w:type="spellStart"/>
      <w:r w:rsidRPr="0068589D">
        <w:rPr>
          <w:rFonts w:ascii="Times New Roman" w:hAnsi="Times New Roman" w:cs="Times New Roman"/>
          <w:sz w:val="28"/>
          <w:szCs w:val="28"/>
        </w:rPr>
        <w:t>orig_bytes</w:t>
      </w:r>
      <w:proofErr w:type="spellEnd"/>
      <w:r w:rsidRPr="0068589D">
        <w:rPr>
          <w:rFonts w:ascii="Times New Roman" w:hAnsi="Times New Roman" w:cs="Times New Roman"/>
          <w:sz w:val="28"/>
          <w:szCs w:val="28"/>
        </w:rPr>
        <w:t xml:space="preserve">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w:t>
      </w:r>
      <w:proofErr w:type="gramStart"/>
      <w:r w:rsidRPr="0068589D">
        <w:rPr>
          <w:rFonts w:ascii="Times New Roman" w:hAnsi="Times New Roman" w:cs="Times New Roman"/>
          <w:sz w:val="28"/>
          <w:szCs w:val="28"/>
        </w:rPr>
        <w:t>similar to</w:t>
      </w:r>
      <w:proofErr w:type="gramEnd"/>
      <w:r w:rsidRPr="0068589D">
        <w:rPr>
          <w:rFonts w:ascii="Times New Roman" w:hAnsi="Times New Roman" w:cs="Times New Roman"/>
          <w:sz w:val="28"/>
          <w:szCs w:val="28"/>
        </w:rPr>
        <w:t xml:space="preserve"> idle FTP control connections. </w:t>
      </w:r>
      <w:r w:rsidR="002747E5" w:rsidRPr="0068589D">
        <w:rPr>
          <w:rFonts w:ascii="Times New Roman" w:hAnsi="Times New Roman" w:cs="Times New Roman"/>
          <w:sz w:val="28"/>
          <w:szCs w:val="28"/>
        </w:rPr>
        <w:t>The confusion between DoS-</w:t>
      </w:r>
      <w:proofErr w:type="spellStart"/>
      <w:r w:rsidR="002747E5" w:rsidRPr="0068589D">
        <w:rPr>
          <w:rFonts w:ascii="Times New Roman" w:hAnsi="Times New Roman" w:cs="Times New Roman"/>
          <w:sz w:val="28"/>
          <w:szCs w:val="28"/>
        </w:rPr>
        <w:t>SlowHTTPTest</w:t>
      </w:r>
      <w:proofErr w:type="spellEnd"/>
      <w:r w:rsidR="002747E5" w:rsidRPr="0068589D">
        <w:rPr>
          <w:rFonts w:ascii="Times New Roman" w:hAnsi="Times New Roman" w:cs="Times New Roman"/>
          <w:sz w:val="28"/>
          <w:szCs w:val="28"/>
        </w:rPr>
        <w:t xml:space="preserve"> and FTP-</w:t>
      </w:r>
      <w:proofErr w:type="spellStart"/>
      <w:r w:rsidR="002747E5" w:rsidRPr="0068589D">
        <w:rPr>
          <w:rFonts w:ascii="Times New Roman" w:hAnsi="Times New Roman" w:cs="Times New Roman"/>
          <w:sz w:val="28"/>
          <w:szCs w:val="28"/>
        </w:rPr>
        <w:t>BruteForce</w:t>
      </w:r>
      <w:proofErr w:type="spellEnd"/>
      <w:r w:rsidR="002747E5" w:rsidRPr="0068589D">
        <w:rPr>
          <w:rFonts w:ascii="Times New Roman" w:hAnsi="Times New Roman" w:cs="Times New Roman"/>
          <w:sz w:val="28"/>
          <w:szCs w:val="28"/>
        </w:rPr>
        <w:t xml:space="preserve"> observed in the per-class error analysis reflects the genuine similarity of their conn.log signatures at the per-flow level.</w:t>
      </w:r>
    </w:p>
    <w:p w14:paraId="0AED293B" w14:textId="77777777" w:rsidR="00481B3C" w:rsidRDefault="00481B3C" w:rsidP="00950938">
      <w:pPr>
        <w:pStyle w:val="BodyText"/>
        <w:spacing w:line="276" w:lineRule="auto"/>
        <w:rPr>
          <w:rFonts w:ascii="Times New Roman" w:hAnsi="Times New Roman" w:cs="Times New Roman"/>
          <w:sz w:val="28"/>
          <w:szCs w:val="28"/>
        </w:rPr>
      </w:pPr>
    </w:p>
    <w:p w14:paraId="658BFFBD" w14:textId="77777777" w:rsidR="00481B3C" w:rsidRDefault="00481B3C" w:rsidP="00950938">
      <w:pPr>
        <w:pStyle w:val="BodyText"/>
        <w:spacing w:line="276" w:lineRule="auto"/>
        <w:rPr>
          <w:rFonts w:ascii="Times New Roman" w:hAnsi="Times New Roman" w:cs="Times New Roman"/>
          <w:sz w:val="28"/>
          <w:szCs w:val="28"/>
        </w:rPr>
      </w:pPr>
    </w:p>
    <w:p w14:paraId="706BA966" w14:textId="77777777" w:rsidR="00481B3C" w:rsidRDefault="00481B3C" w:rsidP="00950938">
      <w:pPr>
        <w:pStyle w:val="BodyText"/>
        <w:spacing w:line="276" w:lineRule="auto"/>
        <w:rPr>
          <w:rFonts w:ascii="Times New Roman" w:hAnsi="Times New Roman" w:cs="Times New Roman"/>
          <w:sz w:val="28"/>
          <w:szCs w:val="28"/>
        </w:rPr>
      </w:pPr>
    </w:p>
    <w:p w14:paraId="2BF7BE03" w14:textId="4A51F186" w:rsidR="00481B3C" w:rsidRDefault="00481B3C" w:rsidP="00481B3C">
      <w:pPr>
        <w:pStyle w:val="BodyText"/>
        <w:spacing w:line="276" w:lineRule="auto"/>
        <w:rPr>
          <w:rFonts w:ascii="Times New Roman" w:hAnsi="Times New Roman" w:cs="Times New Roman"/>
          <w:sz w:val="28"/>
          <w:szCs w:val="28"/>
        </w:rPr>
      </w:pPr>
      <w:r w:rsidRPr="00481B3C">
        <w:rPr>
          <w:rFonts w:ascii="Times New Roman" w:hAnsi="Times New Roman" w:cs="Times New Roman"/>
          <w:sz w:val="28"/>
          <w:szCs w:val="28"/>
        </w:rPr>
        <w:lastRenderedPageBreak/>
        <w:t xml:space="preserve">Figure 4 </w:t>
      </w:r>
      <w:r>
        <w:rPr>
          <w:rFonts w:ascii="Times New Roman" w:hAnsi="Times New Roman" w:cs="Times New Roman"/>
          <w:sz w:val="28"/>
          <w:szCs w:val="28"/>
        </w:rPr>
        <w:t>shows t</w:t>
      </w:r>
      <w:r w:rsidRPr="00481B3C">
        <w:rPr>
          <w:rFonts w:ascii="Times New Roman" w:hAnsi="Times New Roman" w:cs="Times New Roman"/>
          <w:sz w:val="28"/>
          <w:szCs w:val="28"/>
        </w:rPr>
        <w:t xml:space="preserve">he confusion structure of the baseline </w:t>
      </w:r>
      <w:proofErr w:type="spellStart"/>
      <w:r w:rsidRPr="00481B3C">
        <w:rPr>
          <w:rFonts w:ascii="Times New Roman" w:hAnsi="Times New Roman" w:cs="Times New Roman"/>
          <w:sz w:val="28"/>
          <w:szCs w:val="28"/>
        </w:rPr>
        <w:t>XGBoost</w:t>
      </w:r>
      <w:proofErr w:type="spellEnd"/>
      <w:r w:rsidRPr="00481B3C">
        <w:rPr>
          <w:rFonts w:ascii="Times New Roman" w:hAnsi="Times New Roman" w:cs="Times New Roman"/>
          <w:sz w:val="28"/>
          <w:szCs w:val="28"/>
        </w:rPr>
        <w:t xml:space="preserve"> classifier:</w:t>
      </w:r>
    </w:p>
    <w:p w14:paraId="4A7EC5E2" w14:textId="5E8A061A" w:rsidR="00481B3C" w:rsidRPr="00481B3C" w:rsidRDefault="00481B3C" w:rsidP="00950938">
      <w:pPr>
        <w:pStyle w:val="BodyText"/>
        <w:spacing w:line="276"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7018EB09" wp14:editId="3AB7D214">
            <wp:extent cx="4746625" cy="3962400"/>
            <wp:effectExtent l="0" t="0" r="3175" b="0"/>
            <wp:docPr id="884251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51057" name="Picture 884251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1980" cy="3975218"/>
                    </a:xfrm>
                    <a:prstGeom prst="rect">
                      <a:avLst/>
                    </a:prstGeom>
                  </pic:spPr>
                </pic:pic>
              </a:graphicData>
            </a:graphic>
          </wp:inline>
        </w:drawing>
      </w:r>
    </w:p>
    <w:p w14:paraId="01807110" w14:textId="572D4301" w:rsidR="00481B3C" w:rsidRPr="0068589D" w:rsidRDefault="00D03895" w:rsidP="00481B3C">
      <w:pPr>
        <w:pStyle w:val="BodyText"/>
        <w:spacing w:line="276" w:lineRule="auto"/>
        <w:rPr>
          <w:rFonts w:ascii="Times New Roman" w:hAnsi="Times New Roman" w:cs="Times New Roman"/>
          <w:sz w:val="28"/>
          <w:szCs w:val="28"/>
        </w:rPr>
      </w:pPr>
      <w:r>
        <w:rPr>
          <w:rFonts w:ascii="Times New Roman" w:hAnsi="Times New Roman" w:cs="Times New Roman"/>
          <w:sz w:val="28"/>
          <w:szCs w:val="28"/>
        </w:rPr>
        <w:t>R</w:t>
      </w:r>
      <w:r w:rsidRPr="00D03895">
        <w:rPr>
          <w:rFonts w:ascii="Times New Roman" w:hAnsi="Times New Roman" w:cs="Times New Roman"/>
          <w:sz w:val="28"/>
          <w:szCs w:val="28"/>
        </w:rPr>
        <w:t xml:space="preserve">ow-normalized confusion matrix for the baseline </w:t>
      </w:r>
      <w:proofErr w:type="spellStart"/>
      <w:r w:rsidRPr="00D03895">
        <w:rPr>
          <w:rFonts w:ascii="Times New Roman" w:hAnsi="Times New Roman" w:cs="Times New Roman"/>
          <w:sz w:val="28"/>
          <w:szCs w:val="28"/>
        </w:rPr>
        <w:t>XGBoost</w:t>
      </w:r>
      <w:proofErr w:type="spellEnd"/>
      <w:r w:rsidRPr="00D03895">
        <w:rPr>
          <w:rFonts w:ascii="Times New Roman" w:hAnsi="Times New Roman" w:cs="Times New Roman"/>
          <w:sz w:val="28"/>
          <w:szCs w:val="28"/>
        </w:rPr>
        <w:t xml:space="preserve"> classifier. The dominant off-diagonal pattern is the confusion between DoS-</w:t>
      </w:r>
      <w:proofErr w:type="spellStart"/>
      <w:r w:rsidRPr="00D03895">
        <w:rPr>
          <w:rFonts w:ascii="Times New Roman" w:hAnsi="Times New Roman" w:cs="Times New Roman"/>
          <w:sz w:val="28"/>
          <w:szCs w:val="28"/>
        </w:rPr>
        <w:t>SlowHTTPTest</w:t>
      </w:r>
      <w:proofErr w:type="spellEnd"/>
      <w:r w:rsidRPr="00D03895">
        <w:rPr>
          <w:rFonts w:ascii="Times New Roman" w:hAnsi="Times New Roman" w:cs="Times New Roman"/>
          <w:sz w:val="28"/>
          <w:szCs w:val="28"/>
        </w:rPr>
        <w:t xml:space="preserve"> and FTP-</w:t>
      </w:r>
      <w:proofErr w:type="spellStart"/>
      <w:r w:rsidRPr="00D03895">
        <w:rPr>
          <w:rFonts w:ascii="Times New Roman" w:hAnsi="Times New Roman" w:cs="Times New Roman"/>
          <w:sz w:val="28"/>
          <w:szCs w:val="28"/>
        </w:rPr>
        <w:t>BruteForce</w:t>
      </w:r>
      <w:proofErr w:type="spellEnd"/>
      <w:r w:rsidRPr="00D03895">
        <w:rPr>
          <w:rFonts w:ascii="Times New Roman" w:hAnsi="Times New Roman" w:cs="Times New Roman"/>
          <w:sz w:val="28"/>
          <w:szCs w:val="28"/>
        </w:rPr>
        <w:t>: 47% of true DoS-</w:t>
      </w:r>
      <w:proofErr w:type="spellStart"/>
      <w:r w:rsidRPr="00D03895">
        <w:rPr>
          <w:rFonts w:ascii="Times New Roman" w:hAnsi="Times New Roman" w:cs="Times New Roman"/>
          <w:sz w:val="28"/>
          <w:szCs w:val="28"/>
        </w:rPr>
        <w:t>SlowHTTPTest</w:t>
      </w:r>
      <w:proofErr w:type="spellEnd"/>
      <w:r w:rsidRPr="00D03895">
        <w:rPr>
          <w:rFonts w:ascii="Times New Roman" w:hAnsi="Times New Roman" w:cs="Times New Roman"/>
          <w:sz w:val="28"/>
          <w:szCs w:val="28"/>
        </w:rPr>
        <w:t xml:space="preserve"> flows are classified as FTP-</w:t>
      </w:r>
      <w:proofErr w:type="spellStart"/>
      <w:r w:rsidRPr="00D03895">
        <w:rPr>
          <w:rFonts w:ascii="Times New Roman" w:hAnsi="Times New Roman" w:cs="Times New Roman"/>
          <w:sz w:val="28"/>
          <w:szCs w:val="28"/>
        </w:rPr>
        <w:t>BruteForce</w:t>
      </w:r>
      <w:proofErr w:type="spellEnd"/>
      <w:r w:rsidRPr="00D03895">
        <w:rPr>
          <w:rFonts w:ascii="Times New Roman" w:hAnsi="Times New Roman" w:cs="Times New Roman"/>
          <w:sz w:val="28"/>
          <w:szCs w:val="28"/>
        </w:rPr>
        <w:t>, while 14% of true FTP-</w:t>
      </w:r>
      <w:proofErr w:type="spellStart"/>
      <w:r w:rsidRPr="00D03895">
        <w:rPr>
          <w:rFonts w:ascii="Times New Roman" w:hAnsi="Times New Roman" w:cs="Times New Roman"/>
          <w:sz w:val="28"/>
          <w:szCs w:val="28"/>
        </w:rPr>
        <w:t>BruteForce</w:t>
      </w:r>
      <w:proofErr w:type="spellEnd"/>
      <w:r w:rsidRPr="00D03895">
        <w:rPr>
          <w:rFonts w:ascii="Times New Roman" w:hAnsi="Times New Roman" w:cs="Times New Roman"/>
          <w:sz w:val="28"/>
          <w:szCs w:val="28"/>
        </w:rPr>
        <w:t xml:space="preserve"> flows are classified as DoS-</w:t>
      </w:r>
      <w:proofErr w:type="spellStart"/>
      <w:r w:rsidRPr="00D03895">
        <w:rPr>
          <w:rFonts w:ascii="Times New Roman" w:hAnsi="Times New Roman" w:cs="Times New Roman"/>
          <w:sz w:val="28"/>
          <w:szCs w:val="28"/>
        </w:rPr>
        <w:t>SlowHTTPTest</w:t>
      </w:r>
      <w:proofErr w:type="spellEnd"/>
      <w:r w:rsidRPr="00D03895">
        <w:rPr>
          <w:rFonts w:ascii="Times New Roman" w:hAnsi="Times New Roman" w:cs="Times New Roman"/>
          <w:sz w:val="28"/>
          <w:szCs w:val="28"/>
        </w:rPr>
        <w:t>. This confirms that the 12 per-flow conn.log features cannot reliably separate long-duration, low-byte TCP sessions without temporal context. This error pattern motivates the temporal feature extension described in Section 3.4.</w:t>
      </w:r>
    </w:p>
    <w:p w14:paraId="26DEE0D3" w14:textId="77777777" w:rsidR="00950938" w:rsidRPr="0068589D" w:rsidRDefault="00950938" w:rsidP="00913070">
      <w:pPr>
        <w:pStyle w:val="Heading2"/>
        <w:rPr>
          <w:rFonts w:eastAsiaTheme="majorEastAsia"/>
          <w:sz w:val="28"/>
          <w:szCs w:val="28"/>
          <w:lang w:eastAsia="en-US" w:bidi="ar-SA"/>
        </w:rPr>
      </w:pPr>
      <w:bookmarkStart w:id="44" w:name="temporal-results-17-features"/>
      <w:bookmarkStart w:id="45" w:name="_Toc230121750"/>
      <w:r w:rsidRPr="0068589D">
        <w:rPr>
          <w:rFonts w:eastAsiaTheme="majorEastAsia"/>
          <w:sz w:val="28"/>
          <w:szCs w:val="28"/>
          <w:lang w:eastAsia="en-US" w:bidi="ar-SA"/>
        </w:rPr>
        <w:t>3.4 Temporal Results (17 Features)</w:t>
      </w:r>
      <w:bookmarkEnd w:id="44"/>
      <w:bookmarkEnd w:id="45"/>
    </w:p>
    <w:p w14:paraId="0AC8EAC6" w14:textId="783FFD38" w:rsidR="009A53BE" w:rsidRDefault="00950938" w:rsidP="00D03D75">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Table </w:t>
      </w:r>
      <w:r w:rsidR="006E7A2C" w:rsidRPr="0068589D">
        <w:rPr>
          <w:rFonts w:ascii="Times New Roman" w:hAnsi="Times New Roman" w:cs="Times New Roman"/>
          <w:sz w:val="28"/>
          <w:szCs w:val="28"/>
        </w:rPr>
        <w:t>8</w:t>
      </w:r>
      <w:r w:rsidRPr="0068589D">
        <w:rPr>
          <w:rFonts w:ascii="Times New Roman" w:hAnsi="Times New Roman" w:cs="Times New Roman"/>
          <w:sz w:val="28"/>
          <w:szCs w:val="28"/>
        </w:rPr>
        <w:t xml:space="preserve"> presents the results after adding five temporal sliding-window features to the baseline feature set. All three models are retrained on the 17-feature temporal dataset using the same hyperparameters and train/test split.</w:t>
      </w:r>
    </w:p>
    <w:p w14:paraId="5292C4DC" w14:textId="77777777" w:rsidR="005053EB" w:rsidRPr="005053EB" w:rsidRDefault="005053EB" w:rsidP="005053EB">
      <w:pPr>
        <w:pStyle w:val="BodyText"/>
      </w:pPr>
    </w:p>
    <w:p w14:paraId="69F65A9D" w14:textId="760BD4CB" w:rsidR="00950938" w:rsidRPr="0068589D" w:rsidRDefault="00950938" w:rsidP="00950938">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 xml:space="preserve">Table </w:t>
      </w:r>
      <w:r w:rsidR="006E7A2C" w:rsidRPr="0068589D">
        <w:rPr>
          <w:rFonts w:ascii="Times New Roman" w:hAnsi="Times New Roman" w:cs="Times New Roman"/>
          <w:bCs/>
          <w:sz w:val="28"/>
          <w:szCs w:val="28"/>
        </w:rPr>
        <w:t>8</w:t>
      </w:r>
      <w:r w:rsidRPr="0068589D">
        <w:rPr>
          <w:rFonts w:ascii="Times New Roman" w:hAnsi="Times New Roman" w:cs="Times New Roman"/>
          <w:bCs/>
          <w:sz w:val="28"/>
          <w:szCs w:val="28"/>
        </w:rPr>
        <w:t>. Temporal model comparison (17 features, 30</w:t>
      </w:r>
      <w:r w:rsidR="00BB5AAD">
        <w:rPr>
          <w:rFonts w:ascii="Times New Roman" w:hAnsi="Times New Roman" w:cs="Times New Roman"/>
          <w:bCs/>
          <w:sz w:val="28"/>
          <w:szCs w:val="28"/>
        </w:rPr>
        <w:t>,</w:t>
      </w:r>
      <w:r w:rsidRPr="0068589D">
        <w:rPr>
          <w:rFonts w:ascii="Times New Roman" w:hAnsi="Times New Roman" w:cs="Times New Roman"/>
          <w:bCs/>
          <w:sz w:val="28"/>
          <w:szCs w:val="28"/>
        </w:rPr>
        <w:t>8M flows)</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690"/>
        <w:gridCol w:w="1463"/>
        <w:gridCol w:w="1156"/>
        <w:gridCol w:w="1371"/>
      </w:tblGrid>
      <w:tr w:rsidR="00950938" w:rsidRPr="005053EB" w14:paraId="333E1920" w14:textId="77777777" w:rsidTr="00397755">
        <w:tc>
          <w:tcPr>
            <w:tcW w:w="0" w:type="auto"/>
            <w:vAlign w:val="bottom"/>
          </w:tcPr>
          <w:p w14:paraId="2AFF1D24" w14:textId="77777777"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Model</w:t>
            </w:r>
          </w:p>
        </w:tc>
        <w:tc>
          <w:tcPr>
            <w:tcW w:w="0" w:type="auto"/>
            <w:vAlign w:val="bottom"/>
          </w:tcPr>
          <w:p w14:paraId="180DBB55" w14:textId="77777777"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Weighted F1</w:t>
            </w:r>
          </w:p>
        </w:tc>
        <w:tc>
          <w:tcPr>
            <w:tcW w:w="0" w:type="auto"/>
            <w:vAlign w:val="bottom"/>
          </w:tcPr>
          <w:p w14:paraId="61D869C5" w14:textId="77777777"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Macro F1</w:t>
            </w:r>
          </w:p>
        </w:tc>
        <w:tc>
          <w:tcPr>
            <w:tcW w:w="0" w:type="auto"/>
            <w:vAlign w:val="bottom"/>
          </w:tcPr>
          <w:p w14:paraId="465E85C1" w14:textId="77777777"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Δ Macro F1</w:t>
            </w:r>
          </w:p>
        </w:tc>
      </w:tr>
      <w:tr w:rsidR="00950938" w:rsidRPr="005053EB" w14:paraId="04ACCCF8" w14:textId="77777777" w:rsidTr="00397755">
        <w:tc>
          <w:tcPr>
            <w:tcW w:w="0" w:type="auto"/>
          </w:tcPr>
          <w:p w14:paraId="7056BC8F" w14:textId="77777777"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Random Forest</w:t>
            </w:r>
          </w:p>
        </w:tc>
        <w:tc>
          <w:tcPr>
            <w:tcW w:w="0" w:type="auto"/>
          </w:tcPr>
          <w:p w14:paraId="4A8CB548" w14:textId="76E9179E"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0</w:t>
            </w:r>
            <w:r w:rsidR="00BB5AAD">
              <w:rPr>
                <w:rFonts w:ascii="Times New Roman" w:hAnsi="Times New Roman" w:cs="Times New Roman"/>
              </w:rPr>
              <w:t>,</w:t>
            </w:r>
            <w:r w:rsidRPr="005053EB">
              <w:rPr>
                <w:rFonts w:ascii="Times New Roman" w:hAnsi="Times New Roman" w:cs="Times New Roman"/>
              </w:rPr>
              <w:t>9980</w:t>
            </w:r>
          </w:p>
        </w:tc>
        <w:tc>
          <w:tcPr>
            <w:tcW w:w="0" w:type="auto"/>
          </w:tcPr>
          <w:p w14:paraId="13136466" w14:textId="0902D846"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0</w:t>
            </w:r>
            <w:r w:rsidR="00BB5AAD">
              <w:rPr>
                <w:rFonts w:ascii="Times New Roman" w:hAnsi="Times New Roman" w:cs="Times New Roman"/>
              </w:rPr>
              <w:t>,</w:t>
            </w:r>
            <w:r w:rsidRPr="005053EB">
              <w:rPr>
                <w:rFonts w:ascii="Times New Roman" w:hAnsi="Times New Roman" w:cs="Times New Roman"/>
              </w:rPr>
              <w:t>9528</w:t>
            </w:r>
          </w:p>
        </w:tc>
        <w:tc>
          <w:tcPr>
            <w:tcW w:w="0" w:type="auto"/>
          </w:tcPr>
          <w:p w14:paraId="69FF5D57" w14:textId="0ADD7BCF"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+0</w:t>
            </w:r>
            <w:r w:rsidR="00BB5AAD">
              <w:rPr>
                <w:rFonts w:ascii="Times New Roman" w:hAnsi="Times New Roman" w:cs="Times New Roman"/>
              </w:rPr>
              <w:t>,</w:t>
            </w:r>
            <w:r w:rsidRPr="005053EB">
              <w:rPr>
                <w:rFonts w:ascii="Times New Roman" w:hAnsi="Times New Roman" w:cs="Times New Roman"/>
              </w:rPr>
              <w:t>0841</w:t>
            </w:r>
          </w:p>
        </w:tc>
      </w:tr>
      <w:tr w:rsidR="00950938" w:rsidRPr="005053EB" w14:paraId="52FB29D4" w14:textId="77777777" w:rsidTr="00397755">
        <w:tc>
          <w:tcPr>
            <w:tcW w:w="0" w:type="auto"/>
          </w:tcPr>
          <w:p w14:paraId="743FEAF5" w14:textId="77777777" w:rsidR="00950938" w:rsidRPr="005053EB" w:rsidRDefault="00950938" w:rsidP="00950938">
            <w:pPr>
              <w:pStyle w:val="Compact"/>
              <w:spacing w:line="276" w:lineRule="auto"/>
              <w:rPr>
                <w:rFonts w:ascii="Times New Roman" w:hAnsi="Times New Roman" w:cs="Times New Roman"/>
              </w:rPr>
            </w:pPr>
            <w:proofErr w:type="spellStart"/>
            <w:r w:rsidRPr="005053EB">
              <w:rPr>
                <w:rFonts w:ascii="Times New Roman" w:hAnsi="Times New Roman" w:cs="Times New Roman"/>
              </w:rPr>
              <w:t>XGBoost</w:t>
            </w:r>
            <w:proofErr w:type="spellEnd"/>
          </w:p>
        </w:tc>
        <w:tc>
          <w:tcPr>
            <w:tcW w:w="0" w:type="auto"/>
          </w:tcPr>
          <w:p w14:paraId="5325A0EE" w14:textId="048A74A0"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0</w:t>
            </w:r>
            <w:r w:rsidR="00BB5AAD">
              <w:rPr>
                <w:rFonts w:ascii="Times New Roman" w:hAnsi="Times New Roman" w:cs="Times New Roman"/>
              </w:rPr>
              <w:t>,</w:t>
            </w:r>
            <w:r w:rsidRPr="005053EB">
              <w:rPr>
                <w:rFonts w:ascii="Times New Roman" w:hAnsi="Times New Roman" w:cs="Times New Roman"/>
              </w:rPr>
              <w:t>9984</w:t>
            </w:r>
          </w:p>
        </w:tc>
        <w:tc>
          <w:tcPr>
            <w:tcW w:w="0" w:type="auto"/>
          </w:tcPr>
          <w:p w14:paraId="659BA1E6" w14:textId="3B6F1B6C"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b/>
              </w:rPr>
              <w:t>0</w:t>
            </w:r>
            <w:r w:rsidR="00BB5AAD">
              <w:rPr>
                <w:rFonts w:ascii="Times New Roman" w:hAnsi="Times New Roman" w:cs="Times New Roman"/>
                <w:b/>
              </w:rPr>
              <w:t>,</w:t>
            </w:r>
            <w:r w:rsidRPr="005053EB">
              <w:rPr>
                <w:rFonts w:ascii="Times New Roman" w:hAnsi="Times New Roman" w:cs="Times New Roman"/>
                <w:b/>
              </w:rPr>
              <w:t>9605</w:t>
            </w:r>
          </w:p>
        </w:tc>
        <w:tc>
          <w:tcPr>
            <w:tcW w:w="0" w:type="auto"/>
          </w:tcPr>
          <w:p w14:paraId="1E9EF3C9" w14:textId="4951FAE8"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b/>
              </w:rPr>
              <w:t>+0</w:t>
            </w:r>
            <w:r w:rsidR="00BB5AAD">
              <w:rPr>
                <w:rFonts w:ascii="Times New Roman" w:hAnsi="Times New Roman" w:cs="Times New Roman"/>
                <w:b/>
              </w:rPr>
              <w:t>,</w:t>
            </w:r>
            <w:r w:rsidRPr="005053EB">
              <w:rPr>
                <w:rFonts w:ascii="Times New Roman" w:hAnsi="Times New Roman" w:cs="Times New Roman"/>
                <w:b/>
              </w:rPr>
              <w:t>0991</w:t>
            </w:r>
          </w:p>
        </w:tc>
      </w:tr>
      <w:tr w:rsidR="00950938" w:rsidRPr="005053EB" w14:paraId="50F2CD2F" w14:textId="77777777" w:rsidTr="00397755">
        <w:tc>
          <w:tcPr>
            <w:tcW w:w="0" w:type="auto"/>
          </w:tcPr>
          <w:p w14:paraId="0880929F" w14:textId="77777777" w:rsidR="00950938" w:rsidRPr="005053EB" w:rsidRDefault="00950938" w:rsidP="00950938">
            <w:pPr>
              <w:pStyle w:val="Compact"/>
              <w:spacing w:line="276" w:lineRule="auto"/>
              <w:rPr>
                <w:rFonts w:ascii="Times New Roman" w:hAnsi="Times New Roman" w:cs="Times New Roman"/>
              </w:rPr>
            </w:pPr>
            <w:proofErr w:type="spellStart"/>
            <w:r w:rsidRPr="005053EB">
              <w:rPr>
                <w:rFonts w:ascii="Times New Roman" w:hAnsi="Times New Roman" w:cs="Times New Roman"/>
              </w:rPr>
              <w:t>LightGBM</w:t>
            </w:r>
            <w:proofErr w:type="spellEnd"/>
          </w:p>
        </w:tc>
        <w:tc>
          <w:tcPr>
            <w:tcW w:w="0" w:type="auto"/>
          </w:tcPr>
          <w:p w14:paraId="478580C1" w14:textId="3DBFEFA5"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0</w:t>
            </w:r>
            <w:r w:rsidR="00BB5AAD">
              <w:rPr>
                <w:rFonts w:ascii="Times New Roman" w:hAnsi="Times New Roman" w:cs="Times New Roman"/>
              </w:rPr>
              <w:t>,</w:t>
            </w:r>
            <w:r w:rsidRPr="005053EB">
              <w:rPr>
                <w:rFonts w:ascii="Times New Roman" w:hAnsi="Times New Roman" w:cs="Times New Roman"/>
              </w:rPr>
              <w:t>9978</w:t>
            </w:r>
          </w:p>
        </w:tc>
        <w:tc>
          <w:tcPr>
            <w:tcW w:w="0" w:type="auto"/>
          </w:tcPr>
          <w:p w14:paraId="67A93F48" w14:textId="1BE06E46"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0</w:t>
            </w:r>
            <w:r w:rsidR="00BB5AAD">
              <w:rPr>
                <w:rFonts w:ascii="Times New Roman" w:hAnsi="Times New Roman" w:cs="Times New Roman"/>
              </w:rPr>
              <w:t>,</w:t>
            </w:r>
            <w:r w:rsidRPr="005053EB">
              <w:rPr>
                <w:rFonts w:ascii="Times New Roman" w:hAnsi="Times New Roman" w:cs="Times New Roman"/>
              </w:rPr>
              <w:t>9465</w:t>
            </w:r>
          </w:p>
        </w:tc>
        <w:tc>
          <w:tcPr>
            <w:tcW w:w="0" w:type="auto"/>
          </w:tcPr>
          <w:p w14:paraId="62ED9ED2" w14:textId="28E6B0C4" w:rsidR="00950938" w:rsidRPr="005053EB" w:rsidRDefault="00950938" w:rsidP="00950938">
            <w:pPr>
              <w:pStyle w:val="Compact"/>
              <w:spacing w:line="276" w:lineRule="auto"/>
              <w:rPr>
                <w:rFonts w:ascii="Times New Roman" w:hAnsi="Times New Roman" w:cs="Times New Roman"/>
              </w:rPr>
            </w:pPr>
            <w:r w:rsidRPr="005053EB">
              <w:rPr>
                <w:rFonts w:ascii="Times New Roman" w:hAnsi="Times New Roman" w:cs="Times New Roman"/>
              </w:rPr>
              <w:t>+0</w:t>
            </w:r>
            <w:r w:rsidR="00BB5AAD">
              <w:rPr>
                <w:rFonts w:ascii="Times New Roman" w:hAnsi="Times New Roman" w:cs="Times New Roman"/>
              </w:rPr>
              <w:t>,</w:t>
            </w:r>
            <w:r w:rsidRPr="005053EB">
              <w:rPr>
                <w:rFonts w:ascii="Times New Roman" w:hAnsi="Times New Roman" w:cs="Times New Roman"/>
              </w:rPr>
              <w:t>0877</w:t>
            </w:r>
          </w:p>
        </w:tc>
      </w:tr>
    </w:tbl>
    <w:p w14:paraId="0DB65753" w14:textId="791F7060" w:rsidR="00950938" w:rsidRDefault="00950938"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lastRenderedPageBreak/>
        <w:t>Temporal features improve macro F1 by 8</w:t>
      </w:r>
      <w:r w:rsidR="00314BF7">
        <w:rPr>
          <w:rFonts w:ascii="Times New Roman" w:hAnsi="Times New Roman" w:cs="Times New Roman"/>
          <w:sz w:val="28"/>
          <w:szCs w:val="28"/>
        </w:rPr>
        <w:t>,</w:t>
      </w:r>
      <w:r w:rsidRPr="0068589D">
        <w:rPr>
          <w:rFonts w:ascii="Times New Roman" w:hAnsi="Times New Roman" w:cs="Times New Roman"/>
          <w:sz w:val="28"/>
          <w:szCs w:val="28"/>
        </w:rPr>
        <w:t>4 to 9</w:t>
      </w:r>
      <w:r w:rsidR="00314BF7">
        <w:rPr>
          <w:rFonts w:ascii="Times New Roman" w:hAnsi="Times New Roman" w:cs="Times New Roman"/>
          <w:sz w:val="28"/>
          <w:szCs w:val="28"/>
        </w:rPr>
        <w:t>,</w:t>
      </w:r>
      <w:r w:rsidRPr="0068589D">
        <w:rPr>
          <w:rFonts w:ascii="Times New Roman" w:hAnsi="Times New Roman" w:cs="Times New Roman"/>
          <w:sz w:val="28"/>
          <w:szCs w:val="28"/>
        </w:rPr>
        <w:t xml:space="preserve">9 percentage points across all models.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achieves the highest macro F1 of 0</w:t>
      </w:r>
      <w:r w:rsidR="00314BF7">
        <w:rPr>
          <w:rFonts w:ascii="Times New Roman" w:hAnsi="Times New Roman" w:cs="Times New Roman"/>
          <w:sz w:val="28"/>
          <w:szCs w:val="28"/>
        </w:rPr>
        <w:t>,</w:t>
      </w:r>
      <w:r w:rsidRPr="0068589D">
        <w:rPr>
          <w:rFonts w:ascii="Times New Roman" w:hAnsi="Times New Roman" w:cs="Times New Roman"/>
          <w:sz w:val="28"/>
          <w:szCs w:val="28"/>
        </w:rPr>
        <w:t xml:space="preserve">9605 with temporal features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an improvement of +9</w:t>
      </w:r>
      <w:r w:rsidR="00314BF7">
        <w:rPr>
          <w:rFonts w:ascii="Times New Roman" w:hAnsi="Times New Roman" w:cs="Times New Roman"/>
          <w:sz w:val="28"/>
          <w:szCs w:val="28"/>
        </w:rPr>
        <w:t>,</w:t>
      </w:r>
      <w:r w:rsidRPr="0068589D">
        <w:rPr>
          <w:rFonts w:ascii="Times New Roman" w:hAnsi="Times New Roman" w:cs="Times New Roman"/>
          <w:sz w:val="28"/>
          <w:szCs w:val="28"/>
        </w:rPr>
        <w:t>9 percentage points over its baseline. This model is selected for deployment in the real-time pipeline.</w:t>
      </w:r>
    </w:p>
    <w:p w14:paraId="0C5C10DA" w14:textId="77777777" w:rsidR="00C96386" w:rsidRPr="0068589D" w:rsidRDefault="00C96386" w:rsidP="00950938">
      <w:pPr>
        <w:pStyle w:val="BodyText"/>
        <w:spacing w:line="276" w:lineRule="auto"/>
        <w:rPr>
          <w:rFonts w:ascii="Times New Roman" w:hAnsi="Times New Roman" w:cs="Times New Roman"/>
          <w:sz w:val="28"/>
          <w:szCs w:val="28"/>
        </w:rPr>
      </w:pPr>
    </w:p>
    <w:p w14:paraId="2740B710" w14:textId="2EC1FD4A" w:rsidR="008E4AF5" w:rsidRPr="0068589D" w:rsidRDefault="00F96DE4"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Figure </w:t>
      </w:r>
      <w:r w:rsidR="00253C4A">
        <w:rPr>
          <w:rFonts w:ascii="Times New Roman" w:hAnsi="Times New Roman" w:cs="Times New Roman"/>
          <w:sz w:val="28"/>
          <w:szCs w:val="28"/>
        </w:rPr>
        <w:t>5</w:t>
      </w:r>
      <w:r w:rsidRPr="0068589D">
        <w:rPr>
          <w:rFonts w:ascii="Times New Roman" w:hAnsi="Times New Roman" w:cs="Times New Roman"/>
          <w:sz w:val="28"/>
          <w:szCs w:val="28"/>
        </w:rPr>
        <w:t xml:space="preserve"> visualizes the per-class F1 improvement:</w:t>
      </w:r>
    </w:p>
    <w:p w14:paraId="05DF8267" w14:textId="77777777" w:rsidR="008921CB" w:rsidRPr="0068589D" w:rsidRDefault="00F96DE4" w:rsidP="00950938">
      <w:pPr>
        <w:pStyle w:val="BodyText"/>
        <w:spacing w:line="276" w:lineRule="auto"/>
        <w:rPr>
          <w:rFonts w:ascii="Times New Roman" w:hAnsi="Times New Roman" w:cs="Times New Roman"/>
          <w:sz w:val="28"/>
          <w:szCs w:val="28"/>
          <w:lang w:val="ru-RU"/>
        </w:rPr>
      </w:pPr>
      <w:r w:rsidRPr="0068589D">
        <w:rPr>
          <w:rFonts w:ascii="Times New Roman" w:hAnsi="Times New Roman" w:cs="Times New Roman"/>
          <w:noProof/>
          <w:sz w:val="28"/>
          <w:szCs w:val="28"/>
        </w:rPr>
        <w:drawing>
          <wp:inline distT="0" distB="0" distL="0" distR="0" wp14:anchorId="21C580A5" wp14:editId="16B50826">
            <wp:extent cx="6159496" cy="3444240"/>
            <wp:effectExtent l="0" t="0" r="0" b="3810"/>
            <wp:docPr id="1746735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67774" cy="3448869"/>
                    </a:xfrm>
                    <a:prstGeom prst="rect">
                      <a:avLst/>
                    </a:prstGeom>
                    <a:noFill/>
                    <a:ln>
                      <a:noFill/>
                    </a:ln>
                  </pic:spPr>
                </pic:pic>
              </a:graphicData>
            </a:graphic>
          </wp:inline>
        </w:drawing>
      </w:r>
    </w:p>
    <w:p w14:paraId="34977898" w14:textId="6CEFB4C8" w:rsidR="00950938" w:rsidRDefault="00950938"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largest improvements </w:t>
      </w:r>
      <w:r w:rsidR="00287281" w:rsidRPr="0068589D">
        <w:rPr>
          <w:rFonts w:ascii="Times New Roman" w:hAnsi="Times New Roman" w:cs="Times New Roman"/>
          <w:sz w:val="28"/>
          <w:szCs w:val="28"/>
        </w:rPr>
        <w:t>occurred</w:t>
      </w:r>
      <w:r w:rsidRPr="0068589D">
        <w:rPr>
          <w:rFonts w:ascii="Times New Roman" w:hAnsi="Times New Roman" w:cs="Times New Roman"/>
          <w:sz w:val="28"/>
          <w:szCs w:val="28"/>
        </w:rPr>
        <w:t xml:space="preserve"> in the classes that were most difficult for the baseline model. DoS-</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improves from F1 = 0</w:t>
      </w:r>
      <w:r w:rsidR="003D0009">
        <w:rPr>
          <w:rFonts w:ascii="Times New Roman" w:hAnsi="Times New Roman" w:cs="Times New Roman"/>
          <w:sz w:val="28"/>
          <w:szCs w:val="28"/>
        </w:rPr>
        <w:t>,</w:t>
      </w:r>
      <w:r w:rsidRPr="0068589D">
        <w:rPr>
          <w:rFonts w:ascii="Times New Roman" w:hAnsi="Times New Roman" w:cs="Times New Roman"/>
          <w:sz w:val="28"/>
          <w:szCs w:val="28"/>
        </w:rPr>
        <w:t>59 to F1 = 0</w:t>
      </w:r>
      <w:r w:rsidR="003D0009">
        <w:rPr>
          <w:rFonts w:ascii="Times New Roman" w:hAnsi="Times New Roman" w:cs="Times New Roman"/>
          <w:sz w:val="28"/>
          <w:szCs w:val="28"/>
        </w:rPr>
        <w:t>,</w:t>
      </w:r>
      <w:r w:rsidRPr="0068589D">
        <w:rPr>
          <w:rFonts w:ascii="Times New Roman" w:hAnsi="Times New Roman" w:cs="Times New Roman"/>
          <w:sz w:val="28"/>
          <w:szCs w:val="28"/>
        </w:rPr>
        <w:t xml:space="preserve">998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the temporal window captures the sustained low-throughput pattern that individual flows cannot represent. FTP-</w:t>
      </w:r>
      <w:proofErr w:type="spellStart"/>
      <w:r w:rsidRPr="0068589D">
        <w:rPr>
          <w:rFonts w:ascii="Times New Roman" w:hAnsi="Times New Roman" w:cs="Times New Roman"/>
          <w:sz w:val="28"/>
          <w:szCs w:val="28"/>
        </w:rPr>
        <w:t>Brute</w:t>
      </w:r>
      <w:r w:rsidR="00287281" w:rsidRPr="0068589D">
        <w:rPr>
          <w:rFonts w:ascii="Times New Roman" w:hAnsi="Times New Roman" w:cs="Times New Roman"/>
          <w:sz w:val="28"/>
          <w:szCs w:val="28"/>
        </w:rPr>
        <w:t>f</w:t>
      </w:r>
      <w:r w:rsidRPr="0068589D">
        <w:rPr>
          <w:rFonts w:ascii="Times New Roman" w:hAnsi="Times New Roman" w:cs="Times New Roman"/>
          <w:sz w:val="28"/>
          <w:szCs w:val="28"/>
        </w:rPr>
        <w:t>orce</w:t>
      </w:r>
      <w:proofErr w:type="spellEnd"/>
      <w:r w:rsidRPr="0068589D">
        <w:rPr>
          <w:rFonts w:ascii="Times New Roman" w:hAnsi="Times New Roman" w:cs="Times New Roman"/>
          <w:sz w:val="28"/>
          <w:szCs w:val="28"/>
        </w:rPr>
        <w:t xml:space="preserve"> improves from F1 = 0</w:t>
      </w:r>
      <w:r w:rsidR="003D0009">
        <w:rPr>
          <w:rFonts w:ascii="Times New Roman" w:hAnsi="Times New Roman" w:cs="Times New Roman"/>
          <w:sz w:val="28"/>
          <w:szCs w:val="28"/>
        </w:rPr>
        <w:t>,</w:t>
      </w:r>
      <w:r w:rsidRPr="0068589D">
        <w:rPr>
          <w:rFonts w:ascii="Times New Roman" w:hAnsi="Times New Roman" w:cs="Times New Roman"/>
          <w:sz w:val="28"/>
          <w:szCs w:val="28"/>
        </w:rPr>
        <w:t>81 to F1 = 0</w:t>
      </w:r>
      <w:r w:rsidR="003D0009">
        <w:rPr>
          <w:rFonts w:ascii="Times New Roman" w:hAnsi="Times New Roman" w:cs="Times New Roman"/>
          <w:sz w:val="28"/>
          <w:szCs w:val="28"/>
        </w:rPr>
        <w:t>,</w:t>
      </w:r>
      <w:r w:rsidRPr="0068589D">
        <w:rPr>
          <w:rFonts w:ascii="Times New Roman" w:hAnsi="Times New Roman" w:cs="Times New Roman"/>
          <w:sz w:val="28"/>
          <w:szCs w:val="28"/>
        </w:rPr>
        <w:t xml:space="preserve">99, as the </w:t>
      </w:r>
      <w:proofErr w:type="spellStart"/>
      <w:r w:rsidRPr="0068589D">
        <w:rPr>
          <w:rFonts w:ascii="Times New Roman" w:hAnsi="Times New Roman" w:cs="Times New Roman"/>
          <w:sz w:val="28"/>
          <w:szCs w:val="28"/>
        </w:rPr>
        <w:t>conn_rate</w:t>
      </w:r>
      <w:proofErr w:type="spellEnd"/>
      <w:r w:rsidRPr="0068589D">
        <w:rPr>
          <w:rFonts w:ascii="Times New Roman" w:hAnsi="Times New Roman" w:cs="Times New Roman"/>
          <w:sz w:val="28"/>
          <w:szCs w:val="28"/>
        </w:rPr>
        <w:t xml:space="preserve"> feature directly encodes the rapid connection pattern characteristic of brute-force attacks. Bot improves from F1 = 0</w:t>
      </w:r>
      <w:r w:rsidR="003D0009">
        <w:rPr>
          <w:rFonts w:ascii="Times New Roman" w:hAnsi="Times New Roman" w:cs="Times New Roman"/>
          <w:sz w:val="28"/>
          <w:szCs w:val="28"/>
        </w:rPr>
        <w:t>,</w:t>
      </w:r>
      <w:r w:rsidRPr="0068589D">
        <w:rPr>
          <w:rFonts w:ascii="Times New Roman" w:hAnsi="Times New Roman" w:cs="Times New Roman"/>
          <w:sz w:val="28"/>
          <w:szCs w:val="28"/>
        </w:rPr>
        <w:t>5 to F1 = 0</w:t>
      </w:r>
      <w:r w:rsidR="003D0009">
        <w:rPr>
          <w:rFonts w:ascii="Times New Roman" w:hAnsi="Times New Roman" w:cs="Times New Roman"/>
          <w:sz w:val="28"/>
          <w:szCs w:val="28"/>
        </w:rPr>
        <w:t>,</w:t>
      </w:r>
      <w:r w:rsidRPr="0068589D">
        <w:rPr>
          <w:rFonts w:ascii="Times New Roman" w:hAnsi="Times New Roman" w:cs="Times New Roman"/>
          <w:sz w:val="28"/>
          <w:szCs w:val="28"/>
        </w:rPr>
        <w:t xml:space="preserve">67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 substantial gain, though still the weakest class. The beaconing pattern is partially captured by </w:t>
      </w:r>
      <w:proofErr w:type="spellStart"/>
      <w:r w:rsidRPr="0068589D">
        <w:rPr>
          <w:rFonts w:ascii="Times New Roman" w:hAnsi="Times New Roman" w:cs="Times New Roman"/>
          <w:sz w:val="28"/>
          <w:szCs w:val="28"/>
        </w:rPr>
        <w:t>std_duration</w:t>
      </w:r>
      <w:proofErr w:type="spellEnd"/>
      <w:r w:rsidRPr="0068589D">
        <w:rPr>
          <w:rFonts w:ascii="Times New Roman" w:hAnsi="Times New Roman" w:cs="Times New Roman"/>
          <w:sz w:val="28"/>
          <w:szCs w:val="28"/>
        </w:rPr>
        <w:t xml:space="preserve"> (low variance from periodic connections), but the signal is weak because bot C2 intervals (minutes) are much longer than the 60-second window.</w:t>
      </w:r>
    </w:p>
    <w:p w14:paraId="54633A7F" w14:textId="77777777" w:rsidR="00C96386" w:rsidRPr="0068589D" w:rsidRDefault="00C96386" w:rsidP="00950938">
      <w:pPr>
        <w:pStyle w:val="BodyText"/>
        <w:spacing w:line="276" w:lineRule="auto"/>
        <w:rPr>
          <w:rFonts w:ascii="Times New Roman" w:hAnsi="Times New Roman" w:cs="Times New Roman"/>
          <w:sz w:val="28"/>
          <w:szCs w:val="28"/>
        </w:rPr>
      </w:pPr>
    </w:p>
    <w:p w14:paraId="31FA402D" w14:textId="77777777" w:rsidR="00950938" w:rsidRPr="0068589D" w:rsidRDefault="00950938" w:rsidP="00913070">
      <w:pPr>
        <w:pStyle w:val="Heading2"/>
        <w:rPr>
          <w:rFonts w:eastAsiaTheme="majorEastAsia"/>
          <w:sz w:val="28"/>
          <w:szCs w:val="28"/>
          <w:lang w:eastAsia="en-US" w:bidi="ar-SA"/>
        </w:rPr>
      </w:pPr>
      <w:bookmarkStart w:id="46" w:name="autoencoder-experiment-negative-result"/>
      <w:bookmarkStart w:id="47" w:name="_Toc230121751"/>
      <w:r w:rsidRPr="0068589D">
        <w:rPr>
          <w:rFonts w:eastAsiaTheme="majorEastAsia"/>
          <w:sz w:val="28"/>
          <w:szCs w:val="28"/>
          <w:lang w:eastAsia="en-US" w:bidi="ar-SA"/>
        </w:rPr>
        <w:t>3.5 Autoencoder Experiment (Negative Result)</w:t>
      </w:r>
      <w:bookmarkEnd w:id="46"/>
      <w:bookmarkEnd w:id="47"/>
    </w:p>
    <w:p w14:paraId="687CD9D5" w14:textId="58255510" w:rsidR="00950938" w:rsidRPr="0068589D" w:rsidRDefault="00950938" w:rsidP="00950938">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To evaluate whether unsupervised anomaly detection could complement the supervised classifier, we train an autoencoder on the 12-feature baseline dataset. The architecture consists of a symmetric encoder-decoder with layers 12</w:t>
      </w:r>
      <w:r w:rsidR="00BA2CD1" w:rsidRPr="00BA2CD1">
        <w:rPr>
          <w:rFonts w:ascii="Times New Roman" w:hAnsi="Times New Roman" w:cs="Times New Roman"/>
          <w:sz w:val="28"/>
          <w:szCs w:val="28"/>
        </w:rPr>
        <w:t>-</w:t>
      </w:r>
      <w:r w:rsidR="00BA2CD1">
        <w:rPr>
          <w:rFonts w:ascii="Times New Roman" w:hAnsi="Times New Roman" w:cs="Times New Roman"/>
          <w:sz w:val="28"/>
          <w:szCs w:val="28"/>
        </w:rPr>
        <w:t>&gt;</w:t>
      </w:r>
      <w:r w:rsidRPr="0068589D">
        <w:rPr>
          <w:rFonts w:ascii="Times New Roman" w:hAnsi="Times New Roman" w:cs="Times New Roman"/>
          <w:sz w:val="28"/>
          <w:szCs w:val="28"/>
        </w:rPr>
        <w:t>8</w:t>
      </w:r>
      <w:r w:rsidR="00BA2CD1">
        <w:rPr>
          <w:rFonts w:ascii="Times New Roman" w:hAnsi="Times New Roman" w:cs="Times New Roman"/>
          <w:sz w:val="28"/>
          <w:szCs w:val="28"/>
        </w:rPr>
        <w:t>-&gt;</w:t>
      </w:r>
      <w:r w:rsidRPr="0068589D">
        <w:rPr>
          <w:rFonts w:ascii="Times New Roman" w:hAnsi="Times New Roman" w:cs="Times New Roman"/>
          <w:sz w:val="28"/>
          <w:szCs w:val="28"/>
        </w:rPr>
        <w:t>4</w:t>
      </w:r>
      <w:r w:rsidR="00BA2CD1">
        <w:rPr>
          <w:rFonts w:ascii="Times New Roman" w:hAnsi="Times New Roman" w:cs="Times New Roman"/>
          <w:sz w:val="28"/>
          <w:szCs w:val="28"/>
        </w:rPr>
        <w:t>-&gt;</w:t>
      </w:r>
      <w:r w:rsidRPr="0068589D">
        <w:rPr>
          <w:rFonts w:ascii="Times New Roman" w:hAnsi="Times New Roman" w:cs="Times New Roman"/>
          <w:sz w:val="28"/>
          <w:szCs w:val="28"/>
        </w:rPr>
        <w:t>8</w:t>
      </w:r>
      <w:r w:rsidR="00BA2CD1">
        <w:rPr>
          <w:rFonts w:ascii="Times New Roman" w:hAnsi="Times New Roman" w:cs="Times New Roman"/>
          <w:sz w:val="28"/>
          <w:szCs w:val="28"/>
        </w:rPr>
        <w:t>-&gt;</w:t>
      </w:r>
      <w:r w:rsidRPr="0068589D">
        <w:rPr>
          <w:rFonts w:ascii="Times New Roman" w:hAnsi="Times New Roman" w:cs="Times New Roman"/>
          <w:sz w:val="28"/>
          <w:szCs w:val="28"/>
        </w:rPr>
        <w:t xml:space="preserve">12 using </w:t>
      </w:r>
      <w:proofErr w:type="spellStart"/>
      <w:r w:rsidRPr="0068589D">
        <w:rPr>
          <w:rFonts w:ascii="Times New Roman" w:hAnsi="Times New Roman" w:cs="Times New Roman"/>
          <w:sz w:val="28"/>
          <w:szCs w:val="28"/>
        </w:rPr>
        <w:t>ReLU</w:t>
      </w:r>
      <w:proofErr w:type="spellEnd"/>
      <w:r w:rsidRPr="0068589D">
        <w:rPr>
          <w:rFonts w:ascii="Times New Roman" w:hAnsi="Times New Roman" w:cs="Times New Roman"/>
          <w:sz w:val="28"/>
          <w:szCs w:val="28"/>
        </w:rPr>
        <w:t xml:space="preserve"> </w:t>
      </w:r>
      <w:r w:rsidRPr="0068589D">
        <w:rPr>
          <w:rFonts w:ascii="Times New Roman" w:hAnsi="Times New Roman" w:cs="Times New Roman"/>
          <w:sz w:val="28"/>
          <w:szCs w:val="28"/>
        </w:rPr>
        <w:lastRenderedPageBreak/>
        <w:t>activations. The model is trained exclusively on BENIGN flows (27</w:t>
      </w:r>
      <w:r w:rsidR="00AB14B0">
        <w:rPr>
          <w:rFonts w:ascii="Times New Roman" w:hAnsi="Times New Roman" w:cs="Times New Roman"/>
          <w:sz w:val="28"/>
          <w:szCs w:val="28"/>
        </w:rPr>
        <w:t>,</w:t>
      </w:r>
      <w:r w:rsidRPr="0068589D">
        <w:rPr>
          <w:rFonts w:ascii="Times New Roman" w:hAnsi="Times New Roman" w:cs="Times New Roman"/>
          <w:sz w:val="28"/>
          <w:szCs w:val="28"/>
        </w:rPr>
        <w:t>5 million samples) to learn a compressed representation of normal traffic. At inference time, flows with reconstruction error exceeding a threshold (set at the 99th percentile of training reconstruction errors) are flagged as anomalous.</w:t>
      </w:r>
    </w:p>
    <w:p w14:paraId="18BDB844" w14:textId="1FD4013C" w:rsidR="00950938" w:rsidRPr="0068589D" w:rsidRDefault="00950938"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result is unambiguously negative: True Positive Rate = 0</w:t>
      </w:r>
      <w:r w:rsidR="005A7C7B">
        <w:rPr>
          <w:rFonts w:ascii="Times New Roman" w:hAnsi="Times New Roman" w:cs="Times New Roman"/>
          <w:sz w:val="28"/>
          <w:szCs w:val="28"/>
        </w:rPr>
        <w:t>,</w:t>
      </w:r>
      <w:r w:rsidRPr="0068589D">
        <w:rPr>
          <w:rFonts w:ascii="Times New Roman" w:hAnsi="Times New Roman" w:cs="Times New Roman"/>
          <w:sz w:val="28"/>
          <w:szCs w:val="28"/>
        </w:rPr>
        <w:t>01% (440 correctly flagged attack flows out of 3</w:t>
      </w:r>
      <w:r w:rsidR="005A7C7B">
        <w:rPr>
          <w:rFonts w:ascii="Times New Roman" w:hAnsi="Times New Roman" w:cs="Times New Roman"/>
          <w:sz w:val="28"/>
          <w:szCs w:val="28"/>
        </w:rPr>
        <w:t>,</w:t>
      </w:r>
      <w:r w:rsidRPr="0068589D">
        <w:rPr>
          <w:rFonts w:ascii="Times New Roman" w:hAnsi="Times New Roman" w:cs="Times New Roman"/>
          <w:sz w:val="28"/>
          <w:szCs w:val="28"/>
        </w:rPr>
        <w:t>35 million). At the 99th percentile threshold, the autoencoder correctly identifies only 440 of the 3</w:t>
      </w:r>
      <w:r w:rsidR="005A7C7B">
        <w:rPr>
          <w:rFonts w:ascii="Times New Roman" w:hAnsi="Times New Roman" w:cs="Times New Roman"/>
          <w:sz w:val="28"/>
          <w:szCs w:val="28"/>
        </w:rPr>
        <w:t>,</w:t>
      </w:r>
      <w:r w:rsidRPr="0068589D">
        <w:rPr>
          <w:rFonts w:ascii="Times New Roman" w:hAnsi="Times New Roman" w:cs="Times New Roman"/>
          <w:sz w:val="28"/>
          <w:szCs w:val="28"/>
        </w:rPr>
        <w:t>35 million attack flows in the test set, while producing approximately 275</w:t>
      </w:r>
      <w:r w:rsidR="005A7C7B">
        <w:rPr>
          <w:rFonts w:ascii="Times New Roman" w:hAnsi="Times New Roman" w:cs="Times New Roman"/>
          <w:sz w:val="28"/>
          <w:szCs w:val="28"/>
        </w:rPr>
        <w:t xml:space="preserve"> </w:t>
      </w:r>
      <w:r w:rsidRPr="0068589D">
        <w:rPr>
          <w:rFonts w:ascii="Times New Roman" w:hAnsi="Times New Roman" w:cs="Times New Roman"/>
          <w:sz w:val="28"/>
          <w:szCs w:val="28"/>
        </w:rPr>
        <w:t>000 false positives from BENIGN traffic.</w:t>
      </w:r>
    </w:p>
    <w:p w14:paraId="4152D428" w14:textId="3055FC53" w:rsidR="00950938" w:rsidRPr="0068589D" w:rsidRDefault="00950938"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failure is structural rather than architectural. Per-flow conn.log features for most attack types fall within the statistical distribution of BENIGN traffic. A DoS-Hulk HTTP request produces a conn.log record with duration, byte counts, and packet counts indistinguishable from a legitimate HTTP request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the anomaly lies in the rate of connections from the same source, not in the properties of any individual connection. Similarly, an SSH brute-force attempt produces a normal-looking SSH connection record. </w:t>
      </w:r>
      <w:r w:rsidR="004D3C5C" w:rsidRPr="0068589D">
        <w:rPr>
          <w:rFonts w:ascii="Times New Roman" w:hAnsi="Times New Roman" w:cs="Times New Roman"/>
          <w:sz w:val="28"/>
          <w:szCs w:val="28"/>
        </w:rPr>
        <w:t>The tested per-flow autoencoder cannot detect these attacks</w:t>
      </w:r>
      <w:r w:rsidRPr="0068589D">
        <w:rPr>
          <w:rFonts w:ascii="Times New Roman" w:hAnsi="Times New Roman" w:cs="Times New Roman"/>
          <w:sz w:val="28"/>
          <w:szCs w:val="28"/>
        </w:rPr>
        <w:t xml:space="preserve"> because the individual data points are not anomalous.</w:t>
      </w:r>
    </w:p>
    <w:p w14:paraId="21A1D900" w14:textId="3341F12A" w:rsidR="00950938" w:rsidRPr="001D3BB7" w:rsidRDefault="00950938"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This negative result has two implications. First, it confirms that per-flow unsupervised detection is inadequate under the conn.log feature representation used in this work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 finding consistent with Sommer and Paxson’s observation [17] that anomaly detection faces irreducible difficulties in network environments. Second, it motivates the temporal feature approach: if individual flows are indistinguishable, the detection signal must come from aggregate behavior over time. The temporal features introduced in Section 2.7 address exactly this limitation, and the +9</w:t>
      </w:r>
      <w:r w:rsidR="00621E1E">
        <w:rPr>
          <w:rFonts w:ascii="Times New Roman" w:hAnsi="Times New Roman" w:cs="Times New Roman"/>
          <w:sz w:val="28"/>
          <w:szCs w:val="28"/>
        </w:rPr>
        <w:t>,</w:t>
      </w:r>
      <w:r w:rsidRPr="0068589D">
        <w:rPr>
          <w:rFonts w:ascii="Times New Roman" w:hAnsi="Times New Roman" w:cs="Times New Roman"/>
          <w:sz w:val="28"/>
          <w:szCs w:val="28"/>
        </w:rPr>
        <w:t>9 pp improvement in macro F1 confirms that the aggregate signal exists and is learnable. An autoencoder trained on temporal features rather than per-flow features remains a viable direction for future work on detection of previously unseen attack patterns.</w:t>
      </w:r>
    </w:p>
    <w:p w14:paraId="5F5ADA63" w14:textId="77777777" w:rsidR="00C808E6" w:rsidRPr="001D3BB7" w:rsidRDefault="00C808E6" w:rsidP="00950938">
      <w:pPr>
        <w:pStyle w:val="BodyText"/>
        <w:spacing w:line="276" w:lineRule="auto"/>
        <w:rPr>
          <w:rFonts w:ascii="Times New Roman" w:hAnsi="Times New Roman" w:cs="Times New Roman"/>
          <w:sz w:val="28"/>
          <w:szCs w:val="28"/>
        </w:rPr>
      </w:pPr>
    </w:p>
    <w:p w14:paraId="590EA001" w14:textId="77777777" w:rsidR="00950938" w:rsidRPr="0068589D" w:rsidRDefault="00950938" w:rsidP="00913070">
      <w:pPr>
        <w:pStyle w:val="Heading2"/>
        <w:rPr>
          <w:rFonts w:eastAsiaTheme="majorEastAsia"/>
          <w:sz w:val="28"/>
          <w:szCs w:val="28"/>
          <w:lang w:eastAsia="en-US" w:bidi="ar-SA"/>
        </w:rPr>
      </w:pPr>
      <w:bookmarkStart w:id="48" w:name="ensemble-methods-consideration"/>
      <w:bookmarkStart w:id="49" w:name="_Toc230121752"/>
      <w:r w:rsidRPr="0068589D">
        <w:rPr>
          <w:rFonts w:eastAsiaTheme="majorEastAsia"/>
          <w:sz w:val="28"/>
          <w:szCs w:val="28"/>
          <w:lang w:eastAsia="en-US" w:bidi="ar-SA"/>
        </w:rPr>
        <w:t>3.6 Ensemble Methods Consideration</w:t>
      </w:r>
      <w:bookmarkEnd w:id="48"/>
      <w:bookmarkEnd w:id="49"/>
    </w:p>
    <w:p w14:paraId="211D1963" w14:textId="1B4E7097" w:rsidR="00950938" w:rsidRDefault="00950938" w:rsidP="00950938">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We briefly considered an ensemble combining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Random Forest, and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via soft voting or stacking. The ensemble was not adopted for two reasons. First, weighted F1 already exceeds 0</w:t>
      </w:r>
      <w:r w:rsidR="007C5E22">
        <w:rPr>
          <w:rFonts w:ascii="Times New Roman" w:hAnsi="Times New Roman" w:cs="Times New Roman"/>
          <w:sz w:val="28"/>
          <w:szCs w:val="28"/>
        </w:rPr>
        <w:t>,</w:t>
      </w:r>
      <w:r w:rsidRPr="0068589D">
        <w:rPr>
          <w:rFonts w:ascii="Times New Roman" w:hAnsi="Times New Roman" w:cs="Times New Roman"/>
          <w:sz w:val="28"/>
          <w:szCs w:val="28"/>
        </w:rPr>
        <w:t>994 for each individual model</w:t>
      </w:r>
      <w:r w:rsidR="003A3C80">
        <w:rPr>
          <w:rFonts w:ascii="Times New Roman" w:hAnsi="Times New Roman" w:cs="Times New Roman"/>
          <w:sz w:val="28"/>
          <w:szCs w:val="28"/>
        </w:rPr>
        <w:t>,</w:t>
      </w:r>
      <w:r w:rsidRPr="0068589D">
        <w:rPr>
          <w:rFonts w:ascii="Times New Roman" w:hAnsi="Times New Roman" w:cs="Times New Roman"/>
          <w:sz w:val="28"/>
          <w:szCs w:val="28"/>
        </w:rPr>
        <w:t xml:space="preserve"> the ceiling for improvement is negligible. Second, inference latency increases approximately 3× (from 0</w:t>
      </w:r>
      <w:r w:rsidR="007C5E22">
        <w:rPr>
          <w:rFonts w:ascii="Times New Roman" w:hAnsi="Times New Roman" w:cs="Times New Roman"/>
          <w:sz w:val="28"/>
          <w:szCs w:val="28"/>
        </w:rPr>
        <w:t>,</w:t>
      </w:r>
      <w:r w:rsidRPr="0068589D">
        <w:rPr>
          <w:rFonts w:ascii="Times New Roman" w:hAnsi="Times New Roman" w:cs="Times New Roman"/>
          <w:sz w:val="28"/>
          <w:szCs w:val="28"/>
        </w:rPr>
        <w:t xml:space="preserve">52 </w:t>
      </w:r>
      <w:proofErr w:type="spellStart"/>
      <w:r w:rsidRPr="0068589D">
        <w:rPr>
          <w:rFonts w:ascii="Times New Roman" w:hAnsi="Times New Roman" w:cs="Times New Roman"/>
          <w:sz w:val="28"/>
          <w:szCs w:val="28"/>
        </w:rPr>
        <w:t>ms</w:t>
      </w:r>
      <w:proofErr w:type="spellEnd"/>
      <w:r w:rsidRPr="0068589D">
        <w:rPr>
          <w:rFonts w:ascii="Times New Roman" w:hAnsi="Times New Roman" w:cs="Times New Roman"/>
          <w:sz w:val="28"/>
          <w:szCs w:val="28"/>
        </w:rPr>
        <w:t xml:space="preserve"> to 1</w:t>
      </w:r>
      <w:r w:rsidR="007C5E22">
        <w:rPr>
          <w:rFonts w:ascii="Times New Roman" w:hAnsi="Times New Roman" w:cs="Times New Roman"/>
          <w:sz w:val="28"/>
          <w:szCs w:val="28"/>
        </w:rPr>
        <w:t>,</w:t>
      </w:r>
      <w:r w:rsidRPr="0068589D">
        <w:rPr>
          <w:rFonts w:ascii="Times New Roman" w:hAnsi="Times New Roman" w:cs="Times New Roman"/>
          <w:sz w:val="28"/>
          <w:szCs w:val="28"/>
        </w:rPr>
        <w:t xml:space="preserve">5 </w:t>
      </w:r>
      <w:proofErr w:type="spellStart"/>
      <w:r w:rsidRPr="0068589D">
        <w:rPr>
          <w:rFonts w:ascii="Times New Roman" w:hAnsi="Times New Roman" w:cs="Times New Roman"/>
          <w:sz w:val="28"/>
          <w:szCs w:val="28"/>
        </w:rPr>
        <w:t>ms</w:t>
      </w:r>
      <w:proofErr w:type="spellEnd"/>
      <w:r w:rsidRPr="0068589D">
        <w:rPr>
          <w:rFonts w:ascii="Times New Roman" w:hAnsi="Times New Roman" w:cs="Times New Roman"/>
          <w:sz w:val="28"/>
          <w:szCs w:val="28"/>
        </w:rPr>
        <w:t xml:space="preserve"> per flow) because all three models must be evaluated for each input. In a streaming pipeline processing 25</w:t>
      </w:r>
      <w:r w:rsidR="00D24105" w:rsidRPr="00D24105">
        <w:rPr>
          <w:rFonts w:ascii="Times New Roman" w:hAnsi="Times New Roman" w:cs="Times New Roman"/>
          <w:sz w:val="28"/>
          <w:szCs w:val="28"/>
        </w:rPr>
        <w:t xml:space="preserve"> </w:t>
      </w:r>
      <w:r w:rsidRPr="0068589D">
        <w:rPr>
          <w:rFonts w:ascii="Times New Roman" w:hAnsi="Times New Roman" w:cs="Times New Roman"/>
          <w:sz w:val="28"/>
          <w:szCs w:val="28"/>
        </w:rPr>
        <w:t>000–33</w:t>
      </w:r>
      <w:r w:rsidR="00D24105" w:rsidRPr="00D24105">
        <w:rPr>
          <w:rFonts w:ascii="Times New Roman" w:hAnsi="Times New Roman" w:cs="Times New Roman"/>
          <w:sz w:val="28"/>
          <w:szCs w:val="28"/>
        </w:rPr>
        <w:t xml:space="preserve"> </w:t>
      </w:r>
      <w:r w:rsidRPr="0068589D">
        <w:rPr>
          <w:rFonts w:ascii="Times New Roman" w:hAnsi="Times New Roman" w:cs="Times New Roman"/>
          <w:sz w:val="28"/>
          <w:szCs w:val="28"/>
        </w:rPr>
        <w:t>000 flows per second, this overhead reduces the throughput without meaningful accuracy gains.</w:t>
      </w:r>
    </w:p>
    <w:p w14:paraId="7463A854" w14:textId="77777777" w:rsidR="00950938" w:rsidRPr="0068589D" w:rsidRDefault="00950938" w:rsidP="00913070">
      <w:pPr>
        <w:pStyle w:val="Heading2"/>
        <w:rPr>
          <w:rFonts w:eastAsiaTheme="majorEastAsia"/>
          <w:sz w:val="28"/>
          <w:szCs w:val="28"/>
          <w:lang w:eastAsia="en-US" w:bidi="ar-SA"/>
        </w:rPr>
      </w:pPr>
      <w:bookmarkStart w:id="50" w:name="discussion"/>
      <w:bookmarkStart w:id="51" w:name="_Toc230121753"/>
      <w:r w:rsidRPr="0068589D">
        <w:rPr>
          <w:rFonts w:eastAsiaTheme="majorEastAsia"/>
          <w:sz w:val="28"/>
          <w:szCs w:val="28"/>
          <w:lang w:eastAsia="en-US" w:bidi="ar-SA"/>
        </w:rPr>
        <w:lastRenderedPageBreak/>
        <w:t>3.7 Discussion</w:t>
      </w:r>
      <w:bookmarkEnd w:id="50"/>
      <w:bookmarkEnd w:id="51"/>
    </w:p>
    <w:p w14:paraId="2E3D95A7" w14:textId="2F48CE91" w:rsidR="00950938" w:rsidRPr="0068589D" w:rsidRDefault="00950938" w:rsidP="00950938">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offline evaluation reveals three key findings. First, all ensemble methods achieve near-identical weighted F1, confirming that the choice among RF,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and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matters less than feature engineering for this task. Second, temporal features provide a dramatically larger improvement (+9</w:t>
      </w:r>
      <w:r w:rsidR="000F14E6">
        <w:rPr>
          <w:rFonts w:ascii="Times New Roman" w:hAnsi="Times New Roman" w:cs="Times New Roman"/>
          <w:sz w:val="28"/>
          <w:szCs w:val="28"/>
        </w:rPr>
        <w:t>,</w:t>
      </w:r>
      <w:r w:rsidRPr="0068589D">
        <w:rPr>
          <w:rFonts w:ascii="Times New Roman" w:hAnsi="Times New Roman" w:cs="Times New Roman"/>
          <w:sz w:val="28"/>
          <w:szCs w:val="28"/>
        </w:rPr>
        <w:t xml:space="preserve">9 pp macro F1) than any algorithmic difference (&lt; 1 pp between models). </w:t>
      </w:r>
      <w:r w:rsidR="00877D25" w:rsidRPr="0068589D">
        <w:rPr>
          <w:rFonts w:ascii="Times New Roman" w:hAnsi="Times New Roman" w:cs="Times New Roman"/>
          <w:sz w:val="28"/>
          <w:szCs w:val="28"/>
        </w:rPr>
        <w:t>Third, per-flow conn.log features are insufficient for unsupervised anomaly detection in this experimental setting, as confirmed by the autoencoder’s 0</w:t>
      </w:r>
      <w:r w:rsidR="000F14E6">
        <w:rPr>
          <w:rFonts w:ascii="Times New Roman" w:hAnsi="Times New Roman" w:cs="Times New Roman"/>
          <w:sz w:val="28"/>
          <w:szCs w:val="28"/>
        </w:rPr>
        <w:t>,</w:t>
      </w:r>
      <w:r w:rsidR="00877D25" w:rsidRPr="0068589D">
        <w:rPr>
          <w:rFonts w:ascii="Times New Roman" w:hAnsi="Times New Roman" w:cs="Times New Roman"/>
          <w:sz w:val="28"/>
          <w:szCs w:val="28"/>
        </w:rPr>
        <w:t>01% TPR.</w:t>
      </w:r>
    </w:p>
    <w:p w14:paraId="20840071" w14:textId="280DFC7A" w:rsidR="0073384E" w:rsidRPr="0068589D" w:rsidRDefault="00950938" w:rsidP="009A53BE">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These offline metrics, however, do not predict live performance. A model with weighted F1 = 0</w:t>
      </w:r>
      <w:r w:rsidR="000F14E6">
        <w:rPr>
          <w:rFonts w:ascii="Times New Roman" w:hAnsi="Times New Roman" w:cs="Times New Roman"/>
          <w:sz w:val="28"/>
          <w:szCs w:val="28"/>
        </w:rPr>
        <w:t>,</w:t>
      </w:r>
      <w:r w:rsidRPr="0068589D">
        <w:rPr>
          <w:rFonts w:ascii="Times New Roman" w:hAnsi="Times New Roman" w:cs="Times New Roman"/>
          <w:sz w:val="28"/>
          <w:szCs w:val="28"/>
        </w:rPr>
        <w:t xml:space="preserve">9946 might appear deployment-ready, but this metric is dominated by the 89% BENIGN class. The live testing described in Chapter 4 reveals that baseline models fail to detect 6 of 7 attack types despite their high offline scores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a finding that underscores the gap between benchmark evaluation and operational deployment.</w:t>
      </w:r>
      <w:bookmarkStart w:id="52" w:name="Xff8e44b7cf19b298b4878dc6506400ba84318ad"/>
      <w:bookmarkStart w:id="53" w:name="conclusion"/>
    </w:p>
    <w:p w14:paraId="68560327" w14:textId="77777777" w:rsidR="00DC7BA6" w:rsidRPr="0068589D" w:rsidRDefault="00DC7BA6" w:rsidP="009A53BE">
      <w:pPr>
        <w:pStyle w:val="BodyText"/>
        <w:spacing w:line="276" w:lineRule="auto"/>
        <w:rPr>
          <w:rFonts w:ascii="Times New Roman" w:hAnsi="Times New Roman" w:cs="Times New Roman"/>
          <w:sz w:val="28"/>
          <w:szCs w:val="28"/>
        </w:rPr>
      </w:pPr>
    </w:p>
    <w:p w14:paraId="43FB9F8E" w14:textId="77777777" w:rsidR="00DC7BA6" w:rsidRPr="0068589D" w:rsidRDefault="00DC7BA6" w:rsidP="009A53BE">
      <w:pPr>
        <w:pStyle w:val="BodyText"/>
        <w:spacing w:line="276" w:lineRule="auto"/>
        <w:rPr>
          <w:rFonts w:ascii="Times New Roman" w:hAnsi="Times New Roman" w:cs="Times New Roman"/>
          <w:sz w:val="28"/>
          <w:szCs w:val="28"/>
        </w:rPr>
      </w:pPr>
    </w:p>
    <w:p w14:paraId="4ACC98C1" w14:textId="77777777" w:rsidR="00DC7BA6" w:rsidRPr="0068589D" w:rsidRDefault="00DC7BA6" w:rsidP="009A53BE">
      <w:pPr>
        <w:pStyle w:val="BodyText"/>
        <w:spacing w:line="276" w:lineRule="auto"/>
        <w:rPr>
          <w:rFonts w:ascii="Times New Roman" w:hAnsi="Times New Roman" w:cs="Times New Roman"/>
          <w:sz w:val="28"/>
          <w:szCs w:val="28"/>
        </w:rPr>
      </w:pPr>
    </w:p>
    <w:p w14:paraId="5E3A6B7F" w14:textId="77777777" w:rsidR="00DC7BA6" w:rsidRDefault="00DC7BA6" w:rsidP="009A53BE">
      <w:pPr>
        <w:pStyle w:val="BodyText"/>
        <w:spacing w:line="276" w:lineRule="auto"/>
        <w:rPr>
          <w:rFonts w:ascii="Times New Roman" w:hAnsi="Times New Roman" w:cs="Times New Roman"/>
          <w:sz w:val="28"/>
          <w:szCs w:val="28"/>
        </w:rPr>
      </w:pPr>
    </w:p>
    <w:p w14:paraId="2F5D195B" w14:textId="77777777" w:rsidR="00253C4A" w:rsidRDefault="00253C4A" w:rsidP="009A53BE">
      <w:pPr>
        <w:pStyle w:val="BodyText"/>
        <w:spacing w:line="276" w:lineRule="auto"/>
        <w:rPr>
          <w:rFonts w:ascii="Times New Roman" w:hAnsi="Times New Roman" w:cs="Times New Roman"/>
          <w:sz w:val="28"/>
          <w:szCs w:val="28"/>
        </w:rPr>
      </w:pPr>
    </w:p>
    <w:p w14:paraId="75A14C44" w14:textId="77777777" w:rsidR="00253C4A" w:rsidRDefault="00253C4A" w:rsidP="009A53BE">
      <w:pPr>
        <w:pStyle w:val="BodyText"/>
        <w:spacing w:line="276" w:lineRule="auto"/>
        <w:rPr>
          <w:rFonts w:ascii="Times New Roman" w:hAnsi="Times New Roman" w:cs="Times New Roman"/>
          <w:sz w:val="28"/>
          <w:szCs w:val="28"/>
        </w:rPr>
      </w:pPr>
    </w:p>
    <w:p w14:paraId="06DBE4B6" w14:textId="77777777" w:rsidR="00253C4A" w:rsidRDefault="00253C4A" w:rsidP="009A53BE">
      <w:pPr>
        <w:pStyle w:val="BodyText"/>
        <w:spacing w:line="276" w:lineRule="auto"/>
        <w:rPr>
          <w:rFonts w:ascii="Times New Roman" w:hAnsi="Times New Roman" w:cs="Times New Roman"/>
          <w:sz w:val="28"/>
          <w:szCs w:val="28"/>
        </w:rPr>
      </w:pPr>
    </w:p>
    <w:p w14:paraId="3B180EBB" w14:textId="77777777" w:rsidR="00253C4A" w:rsidRDefault="00253C4A" w:rsidP="009A53BE">
      <w:pPr>
        <w:pStyle w:val="BodyText"/>
        <w:spacing w:line="276" w:lineRule="auto"/>
        <w:rPr>
          <w:rFonts w:ascii="Times New Roman" w:hAnsi="Times New Roman" w:cs="Times New Roman"/>
          <w:sz w:val="28"/>
          <w:szCs w:val="28"/>
        </w:rPr>
      </w:pPr>
    </w:p>
    <w:p w14:paraId="15D3F80D" w14:textId="77777777" w:rsidR="00DC7BA6" w:rsidRPr="006A196A" w:rsidRDefault="00DC7BA6" w:rsidP="009A53BE">
      <w:pPr>
        <w:pStyle w:val="BodyText"/>
        <w:spacing w:line="276" w:lineRule="auto"/>
        <w:rPr>
          <w:rFonts w:ascii="Times New Roman" w:hAnsi="Times New Roman" w:cs="Times New Roman"/>
          <w:sz w:val="28"/>
          <w:szCs w:val="28"/>
        </w:rPr>
      </w:pPr>
    </w:p>
    <w:p w14:paraId="275E3978" w14:textId="77777777" w:rsidR="005653D8" w:rsidRPr="006A196A" w:rsidRDefault="005653D8" w:rsidP="009A53BE">
      <w:pPr>
        <w:pStyle w:val="BodyText"/>
        <w:spacing w:line="276" w:lineRule="auto"/>
        <w:rPr>
          <w:rFonts w:ascii="Times New Roman" w:hAnsi="Times New Roman" w:cs="Times New Roman"/>
          <w:sz w:val="28"/>
          <w:szCs w:val="28"/>
        </w:rPr>
      </w:pPr>
    </w:p>
    <w:p w14:paraId="7308D07D" w14:textId="77777777" w:rsidR="005653D8" w:rsidRPr="006A196A" w:rsidRDefault="005653D8" w:rsidP="009A53BE">
      <w:pPr>
        <w:pStyle w:val="BodyText"/>
        <w:spacing w:line="276" w:lineRule="auto"/>
        <w:rPr>
          <w:rFonts w:ascii="Times New Roman" w:hAnsi="Times New Roman" w:cs="Times New Roman"/>
          <w:sz w:val="28"/>
          <w:szCs w:val="28"/>
        </w:rPr>
      </w:pPr>
    </w:p>
    <w:p w14:paraId="2CEBCE99" w14:textId="77777777" w:rsidR="005653D8" w:rsidRPr="006A196A" w:rsidRDefault="005653D8" w:rsidP="009A53BE">
      <w:pPr>
        <w:pStyle w:val="BodyText"/>
        <w:spacing w:line="276" w:lineRule="auto"/>
        <w:rPr>
          <w:rFonts w:ascii="Times New Roman" w:hAnsi="Times New Roman" w:cs="Times New Roman"/>
          <w:sz w:val="28"/>
          <w:szCs w:val="28"/>
        </w:rPr>
      </w:pPr>
    </w:p>
    <w:p w14:paraId="54E3E9C7" w14:textId="77777777" w:rsidR="005653D8" w:rsidRPr="006A196A" w:rsidRDefault="005653D8" w:rsidP="009A53BE">
      <w:pPr>
        <w:pStyle w:val="BodyText"/>
        <w:spacing w:line="276" w:lineRule="auto"/>
        <w:rPr>
          <w:rFonts w:ascii="Times New Roman" w:hAnsi="Times New Roman" w:cs="Times New Roman"/>
          <w:sz w:val="28"/>
          <w:szCs w:val="28"/>
        </w:rPr>
      </w:pPr>
    </w:p>
    <w:p w14:paraId="48C97715" w14:textId="77777777" w:rsidR="00DC7BA6" w:rsidRPr="006A196A" w:rsidRDefault="00DC7BA6" w:rsidP="009A53BE">
      <w:pPr>
        <w:pStyle w:val="BodyText"/>
        <w:spacing w:line="276" w:lineRule="auto"/>
        <w:rPr>
          <w:rFonts w:ascii="Times New Roman" w:hAnsi="Times New Roman" w:cs="Times New Roman"/>
          <w:sz w:val="28"/>
          <w:szCs w:val="28"/>
        </w:rPr>
      </w:pPr>
    </w:p>
    <w:p w14:paraId="707E42D1" w14:textId="77777777" w:rsidR="0058361F" w:rsidRPr="006A196A" w:rsidRDefault="0058361F" w:rsidP="009A53BE">
      <w:pPr>
        <w:pStyle w:val="BodyText"/>
        <w:spacing w:line="276" w:lineRule="auto"/>
        <w:rPr>
          <w:rFonts w:ascii="Times New Roman" w:hAnsi="Times New Roman" w:cs="Times New Roman"/>
          <w:sz w:val="28"/>
          <w:szCs w:val="28"/>
        </w:rPr>
      </w:pPr>
    </w:p>
    <w:p w14:paraId="5AF31468" w14:textId="5CA80BF5" w:rsidR="007B7698" w:rsidRDefault="007B7698" w:rsidP="00264472">
      <w:pPr>
        <w:pStyle w:val="Heading1"/>
        <w:jc w:val="center"/>
        <w:rPr>
          <w:rFonts w:eastAsiaTheme="majorEastAsia"/>
          <w:sz w:val="28"/>
          <w:szCs w:val="28"/>
          <w:lang w:eastAsia="en-US" w:bidi="ar-SA"/>
        </w:rPr>
      </w:pPr>
      <w:bookmarkStart w:id="54" w:name="_Toc230121754"/>
      <w:r w:rsidRPr="0068589D">
        <w:rPr>
          <w:rFonts w:eastAsiaTheme="majorEastAsia"/>
          <w:sz w:val="28"/>
          <w:szCs w:val="28"/>
          <w:lang w:eastAsia="en-US" w:bidi="ar-SA"/>
        </w:rPr>
        <w:lastRenderedPageBreak/>
        <w:t>Chapter 4: Real-Time System Design and Live Evaluation</w:t>
      </w:r>
      <w:bookmarkEnd w:id="52"/>
      <w:bookmarkEnd w:id="54"/>
    </w:p>
    <w:p w14:paraId="51D899F9" w14:textId="77777777" w:rsidR="000B2130" w:rsidRPr="000B2130" w:rsidRDefault="000B2130" w:rsidP="000B2130">
      <w:pPr>
        <w:rPr>
          <w:lang w:eastAsia="en-US" w:bidi="ar-SA"/>
        </w:rPr>
      </w:pPr>
    </w:p>
    <w:p w14:paraId="3A62BB57" w14:textId="77777777" w:rsidR="005C4FD8" w:rsidRPr="0068589D" w:rsidRDefault="005C4FD8" w:rsidP="00913070">
      <w:pPr>
        <w:pStyle w:val="Heading2"/>
        <w:rPr>
          <w:rFonts w:eastAsiaTheme="majorEastAsia"/>
          <w:sz w:val="28"/>
          <w:szCs w:val="28"/>
          <w:lang w:eastAsia="en-US" w:bidi="ar-SA"/>
        </w:rPr>
      </w:pPr>
      <w:bookmarkStart w:id="55" w:name="architecture-overview"/>
      <w:bookmarkStart w:id="56" w:name="_Toc230121755"/>
      <w:r w:rsidRPr="0068589D">
        <w:rPr>
          <w:rFonts w:eastAsiaTheme="majorEastAsia"/>
          <w:sz w:val="28"/>
          <w:szCs w:val="28"/>
          <w:lang w:eastAsia="en-US" w:bidi="ar-SA"/>
        </w:rPr>
        <w:t>4.1 Architecture Overview</w:t>
      </w:r>
      <w:bookmarkEnd w:id="55"/>
      <w:bookmarkEnd w:id="56"/>
    </w:p>
    <w:p w14:paraId="78B9D61D" w14:textId="77777777" w:rsidR="0044596F" w:rsidRDefault="0044596F" w:rsidP="00CB79AA">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detection system follows a three-stage streaming architecture: capture, transport, and classification. Zeek monitors a network interface in promiscuous mode and produces a JSON-formatted conn.log record for each completed connection. The </w:t>
      </w:r>
      <w:proofErr w:type="spellStart"/>
      <w:r w:rsidRPr="0068589D">
        <w:rPr>
          <w:rFonts w:ascii="Times New Roman" w:hAnsi="Times New Roman" w:cs="Times New Roman"/>
          <w:sz w:val="28"/>
          <w:szCs w:val="28"/>
        </w:rPr>
        <w:t>zeek-kafka</w:t>
      </w:r>
      <w:proofErr w:type="spellEnd"/>
      <w:r w:rsidRPr="0068589D">
        <w:rPr>
          <w:rFonts w:ascii="Times New Roman" w:hAnsi="Times New Roman" w:cs="Times New Roman"/>
          <w:sz w:val="28"/>
          <w:szCs w:val="28"/>
        </w:rPr>
        <w:t xml:space="preserve"> plugin (v1.2.0, </w:t>
      </w:r>
      <w:proofErr w:type="spellStart"/>
      <w:r w:rsidRPr="0068589D">
        <w:rPr>
          <w:rFonts w:ascii="Times New Roman" w:hAnsi="Times New Roman" w:cs="Times New Roman"/>
          <w:sz w:val="28"/>
          <w:szCs w:val="28"/>
        </w:rPr>
        <w:t>SeisoLLC</w:t>
      </w:r>
      <w:proofErr w:type="spellEnd"/>
      <w:r w:rsidRPr="0068589D">
        <w:rPr>
          <w:rFonts w:ascii="Times New Roman" w:hAnsi="Times New Roman" w:cs="Times New Roman"/>
          <w:sz w:val="28"/>
          <w:szCs w:val="28"/>
        </w:rPr>
        <w:t xml:space="preserve">) publishes these records to an Apache Kafka topic in real time. A Spark Structured Streaming consumer reads from the Kafka topic, extracts features, computes temporal sliding-window aggregates, applies the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classifier, evaluates rule-based detection logic, and emits alerts to the standard output.</w:t>
      </w:r>
    </w:p>
    <w:p w14:paraId="35D0C5FC" w14:textId="77777777" w:rsidR="00E341C2" w:rsidRPr="00E341C2" w:rsidRDefault="00E341C2" w:rsidP="00E341C2">
      <w:pPr>
        <w:pStyle w:val="BodyText"/>
      </w:pPr>
    </w:p>
    <w:p w14:paraId="0C580AC1" w14:textId="1E8C54A1" w:rsidR="0044596F" w:rsidRPr="0068589D" w:rsidRDefault="0044596F" w:rsidP="00CB79AA">
      <w:pPr>
        <w:pStyle w:val="BodyText"/>
        <w:spacing w:line="276" w:lineRule="auto"/>
        <w:rPr>
          <w:rFonts w:ascii="Times New Roman" w:hAnsi="Times New Roman" w:cs="Times New Roman"/>
          <w:sz w:val="28"/>
          <w:szCs w:val="28"/>
          <w:lang w:val="ru-RU"/>
        </w:rPr>
      </w:pPr>
      <w:r w:rsidRPr="0068589D">
        <w:rPr>
          <w:rFonts w:ascii="Times New Roman" w:hAnsi="Times New Roman" w:cs="Times New Roman"/>
          <w:sz w:val="28"/>
          <w:szCs w:val="28"/>
        </w:rPr>
        <w:t xml:space="preserve">Figure </w:t>
      </w:r>
      <w:r w:rsidR="00A54C63">
        <w:rPr>
          <w:rFonts w:ascii="Times New Roman" w:hAnsi="Times New Roman" w:cs="Times New Roman"/>
          <w:sz w:val="28"/>
          <w:szCs w:val="28"/>
        </w:rPr>
        <w:t>6</w:t>
      </w:r>
      <w:r w:rsidRPr="0068589D">
        <w:rPr>
          <w:rFonts w:ascii="Times New Roman" w:hAnsi="Times New Roman" w:cs="Times New Roman"/>
          <w:sz w:val="28"/>
          <w:szCs w:val="28"/>
        </w:rPr>
        <w:t xml:space="preserve"> </w:t>
      </w:r>
      <w:r w:rsidR="008A0F38" w:rsidRPr="0068589D">
        <w:rPr>
          <w:rFonts w:ascii="Times New Roman" w:hAnsi="Times New Roman" w:cs="Times New Roman"/>
          <w:sz w:val="28"/>
          <w:szCs w:val="28"/>
          <w:lang w:val="ru-RU"/>
        </w:rPr>
        <w:t>-</w:t>
      </w:r>
      <w:r w:rsidRPr="0068589D">
        <w:rPr>
          <w:rFonts w:ascii="Times New Roman" w:hAnsi="Times New Roman" w:cs="Times New Roman"/>
          <w:sz w:val="28"/>
          <w:szCs w:val="28"/>
        </w:rPr>
        <w:t xml:space="preserve"> the architecture</w:t>
      </w:r>
      <w:r w:rsidR="00414387" w:rsidRPr="0068589D">
        <w:rPr>
          <w:rFonts w:ascii="Times New Roman" w:hAnsi="Times New Roman" w:cs="Times New Roman"/>
          <w:sz w:val="28"/>
          <w:szCs w:val="28"/>
        </w:rPr>
        <w:t>:</w:t>
      </w:r>
    </w:p>
    <w:p w14:paraId="3DB6AD05" w14:textId="6A6C4E8F" w:rsidR="00A251E6" w:rsidRPr="0068589D" w:rsidRDefault="00813DF3" w:rsidP="00CB79AA">
      <w:pPr>
        <w:pStyle w:val="BodyText"/>
        <w:spacing w:line="276"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580EB145" wp14:editId="40E3C731">
            <wp:extent cx="6171621" cy="5219700"/>
            <wp:effectExtent l="0" t="0" r="635" b="0"/>
            <wp:docPr id="476667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67681" name="Picture 476667681"/>
                    <pic:cNvPicPr/>
                  </pic:nvPicPr>
                  <pic:blipFill>
                    <a:blip r:embed="rId14">
                      <a:extLst>
                        <a:ext uri="{28A0092B-C50C-407E-A947-70E740481C1C}">
                          <a14:useLocalDpi xmlns:a14="http://schemas.microsoft.com/office/drawing/2010/main" val="0"/>
                        </a:ext>
                      </a:extLst>
                    </a:blip>
                    <a:stretch>
                      <a:fillRect/>
                    </a:stretch>
                  </pic:blipFill>
                  <pic:spPr>
                    <a:xfrm>
                      <a:off x="0" y="0"/>
                      <a:ext cx="6251605" cy="5287347"/>
                    </a:xfrm>
                    <a:prstGeom prst="rect">
                      <a:avLst/>
                    </a:prstGeom>
                  </pic:spPr>
                </pic:pic>
              </a:graphicData>
            </a:graphic>
          </wp:inline>
        </w:drawing>
      </w:r>
    </w:p>
    <w:p w14:paraId="4BCBA1A2" w14:textId="230CD0E5" w:rsidR="0044596F"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lastRenderedPageBreak/>
        <w:t>The separation of capture (Zeek), transport (Kafka), and classification (Spark consumer) allows each component to scale independently and fail without affecting the others. All three components run as Docker containers orchestrated by Docker Compose, requiring only a Linux server with Docker Engine and a network interface to monitor.</w:t>
      </w:r>
    </w:p>
    <w:p w14:paraId="1142FAFD" w14:textId="77777777" w:rsidR="00526016" w:rsidRPr="0068589D" w:rsidRDefault="00526016" w:rsidP="00CB79AA">
      <w:pPr>
        <w:pStyle w:val="BodyText"/>
        <w:spacing w:line="276" w:lineRule="auto"/>
        <w:rPr>
          <w:rFonts w:ascii="Times New Roman" w:hAnsi="Times New Roman" w:cs="Times New Roman"/>
          <w:sz w:val="28"/>
          <w:szCs w:val="28"/>
        </w:rPr>
      </w:pPr>
    </w:p>
    <w:p w14:paraId="5E049EBD" w14:textId="77777777" w:rsidR="0044596F" w:rsidRPr="0068589D" w:rsidRDefault="0044596F" w:rsidP="00913070">
      <w:pPr>
        <w:pStyle w:val="Heading2"/>
        <w:rPr>
          <w:rFonts w:eastAsiaTheme="majorEastAsia"/>
          <w:sz w:val="28"/>
          <w:szCs w:val="28"/>
          <w:lang w:eastAsia="en-US" w:bidi="ar-SA"/>
        </w:rPr>
      </w:pPr>
      <w:bookmarkStart w:id="57" w:name="kafka-streaming-transport"/>
      <w:bookmarkStart w:id="58" w:name="_Toc230121756"/>
      <w:r w:rsidRPr="0068589D">
        <w:rPr>
          <w:rFonts w:eastAsiaTheme="majorEastAsia"/>
          <w:sz w:val="28"/>
          <w:szCs w:val="28"/>
          <w:lang w:eastAsia="en-US" w:bidi="ar-SA"/>
        </w:rPr>
        <w:t>4.2 Kafka Streaming Transport</w:t>
      </w:r>
      <w:bookmarkEnd w:id="57"/>
      <w:bookmarkEnd w:id="58"/>
    </w:p>
    <w:p w14:paraId="724A9F29" w14:textId="1FB296C9" w:rsidR="0044596F" w:rsidRPr="0068589D" w:rsidRDefault="0044596F" w:rsidP="00CB79AA">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Apache Kafka operates in </w:t>
      </w:r>
      <w:proofErr w:type="spellStart"/>
      <w:r w:rsidRPr="0068589D">
        <w:rPr>
          <w:rFonts w:ascii="Times New Roman" w:hAnsi="Times New Roman" w:cs="Times New Roman"/>
          <w:sz w:val="28"/>
          <w:szCs w:val="28"/>
        </w:rPr>
        <w:t>KRaft</w:t>
      </w:r>
      <w:proofErr w:type="spellEnd"/>
      <w:r w:rsidRPr="0068589D">
        <w:rPr>
          <w:rFonts w:ascii="Times New Roman" w:hAnsi="Times New Roman" w:cs="Times New Roman"/>
          <w:sz w:val="28"/>
          <w:szCs w:val="28"/>
        </w:rPr>
        <w:t xml:space="preserve"> mode (no </w:t>
      </w:r>
      <w:proofErr w:type="spellStart"/>
      <w:r w:rsidRPr="0068589D">
        <w:rPr>
          <w:rFonts w:ascii="Times New Roman" w:hAnsi="Times New Roman" w:cs="Times New Roman"/>
          <w:sz w:val="28"/>
          <w:szCs w:val="28"/>
        </w:rPr>
        <w:t>ZooKeeper</w:t>
      </w:r>
      <w:proofErr w:type="spellEnd"/>
      <w:r w:rsidRPr="0068589D">
        <w:rPr>
          <w:rFonts w:ascii="Times New Roman" w:hAnsi="Times New Roman" w:cs="Times New Roman"/>
          <w:sz w:val="28"/>
          <w:szCs w:val="28"/>
        </w:rPr>
        <w:t xml:space="preserve"> dependency) with a single broker. The </w:t>
      </w:r>
      <w:proofErr w:type="spellStart"/>
      <w:r w:rsidRPr="0068589D">
        <w:rPr>
          <w:rFonts w:ascii="Times New Roman" w:hAnsi="Times New Roman" w:cs="Times New Roman"/>
          <w:sz w:val="28"/>
          <w:szCs w:val="28"/>
        </w:rPr>
        <w:t>zeek</w:t>
      </w:r>
      <w:proofErr w:type="spellEnd"/>
      <w:r w:rsidRPr="0068589D">
        <w:rPr>
          <w:rFonts w:ascii="Times New Roman" w:hAnsi="Times New Roman" w:cs="Times New Roman"/>
          <w:sz w:val="28"/>
          <w:szCs w:val="28"/>
        </w:rPr>
        <w:t>-conn topic uses a single partition, which is sufficient for the throughput requirements of a single-server deployment. Zeek publishes conn.log records as JSON messages</w:t>
      </w:r>
      <w:r w:rsidR="003A3C80">
        <w:rPr>
          <w:rFonts w:ascii="Times New Roman" w:hAnsi="Times New Roman" w:cs="Times New Roman"/>
          <w:sz w:val="28"/>
          <w:szCs w:val="28"/>
        </w:rPr>
        <w:t>,</w:t>
      </w:r>
      <w:r w:rsidRPr="0068589D">
        <w:rPr>
          <w:rFonts w:ascii="Times New Roman" w:hAnsi="Times New Roman" w:cs="Times New Roman"/>
          <w:sz w:val="28"/>
          <w:szCs w:val="28"/>
        </w:rPr>
        <w:t xml:space="preserve"> the consumer deserializes them and extracts the 12 baseline features plus the source IP and timestamp needed for temporal window computation.</w:t>
      </w:r>
    </w:p>
    <w:p w14:paraId="7C093BB5" w14:textId="77777777" w:rsidR="003A3C80"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choice of Kafka over direct IPC (e.g., Unix sockets) provides three benefits: </w:t>
      </w:r>
    </w:p>
    <w:p w14:paraId="5151477E" w14:textId="3C2312F2" w:rsidR="003A3C80" w:rsidRDefault="003A3C80" w:rsidP="003A3C80">
      <w:pPr>
        <w:pStyle w:val="BodyText"/>
        <w:numPr>
          <w:ilvl w:val="0"/>
          <w:numId w:val="17"/>
        </w:numPr>
        <w:spacing w:line="276" w:lineRule="auto"/>
        <w:rPr>
          <w:rFonts w:ascii="Times New Roman" w:hAnsi="Times New Roman" w:cs="Times New Roman"/>
          <w:sz w:val="28"/>
          <w:szCs w:val="28"/>
        </w:rPr>
      </w:pPr>
      <w:r>
        <w:rPr>
          <w:rFonts w:ascii="Times New Roman" w:hAnsi="Times New Roman" w:cs="Times New Roman"/>
          <w:sz w:val="28"/>
          <w:szCs w:val="28"/>
        </w:rPr>
        <w:t>D</w:t>
      </w:r>
      <w:r w:rsidR="0044596F" w:rsidRPr="0068589D">
        <w:rPr>
          <w:rFonts w:ascii="Times New Roman" w:hAnsi="Times New Roman" w:cs="Times New Roman"/>
          <w:sz w:val="28"/>
          <w:szCs w:val="28"/>
        </w:rPr>
        <w:t xml:space="preserve">urability </w:t>
      </w:r>
      <w:r w:rsidR="00B42EF6">
        <w:rPr>
          <w:rFonts w:ascii="Times New Roman" w:hAnsi="Times New Roman" w:cs="Times New Roman"/>
          <w:sz w:val="28"/>
          <w:szCs w:val="28"/>
        </w:rPr>
        <w:t>-</w:t>
      </w:r>
      <w:r w:rsidR="0044596F" w:rsidRPr="0068589D">
        <w:rPr>
          <w:rFonts w:ascii="Times New Roman" w:hAnsi="Times New Roman" w:cs="Times New Roman"/>
          <w:sz w:val="28"/>
          <w:szCs w:val="28"/>
        </w:rPr>
        <w:t xml:space="preserve"> messages </w:t>
      </w:r>
      <w:proofErr w:type="gramStart"/>
      <w:r w:rsidR="0044596F" w:rsidRPr="0068589D">
        <w:rPr>
          <w:rFonts w:ascii="Times New Roman" w:hAnsi="Times New Roman" w:cs="Times New Roman"/>
          <w:sz w:val="28"/>
          <w:szCs w:val="28"/>
        </w:rPr>
        <w:t>are persisted</w:t>
      </w:r>
      <w:proofErr w:type="gramEnd"/>
      <w:r w:rsidR="0044596F" w:rsidRPr="0068589D">
        <w:rPr>
          <w:rFonts w:ascii="Times New Roman" w:hAnsi="Times New Roman" w:cs="Times New Roman"/>
          <w:sz w:val="28"/>
          <w:szCs w:val="28"/>
        </w:rPr>
        <w:t xml:space="preserve"> to disk, allowing the consumer to restart without data loss</w:t>
      </w:r>
      <w:r>
        <w:rPr>
          <w:rFonts w:ascii="Times New Roman" w:hAnsi="Times New Roman" w:cs="Times New Roman"/>
          <w:sz w:val="28"/>
          <w:szCs w:val="28"/>
        </w:rPr>
        <w:t>.</w:t>
      </w:r>
      <w:r w:rsidR="0044596F" w:rsidRPr="0068589D">
        <w:rPr>
          <w:rFonts w:ascii="Times New Roman" w:hAnsi="Times New Roman" w:cs="Times New Roman"/>
          <w:sz w:val="28"/>
          <w:szCs w:val="28"/>
        </w:rPr>
        <w:t xml:space="preserve"> </w:t>
      </w:r>
    </w:p>
    <w:p w14:paraId="6561265E" w14:textId="4F19F4AF" w:rsidR="003A3C80" w:rsidRDefault="003A3C80" w:rsidP="003A3C80">
      <w:pPr>
        <w:pStyle w:val="BodyText"/>
        <w:numPr>
          <w:ilvl w:val="0"/>
          <w:numId w:val="17"/>
        </w:numPr>
        <w:spacing w:line="276" w:lineRule="auto"/>
        <w:rPr>
          <w:rFonts w:ascii="Times New Roman" w:hAnsi="Times New Roman" w:cs="Times New Roman"/>
          <w:sz w:val="28"/>
          <w:szCs w:val="28"/>
        </w:rPr>
      </w:pPr>
      <w:r>
        <w:rPr>
          <w:rFonts w:ascii="Times New Roman" w:hAnsi="Times New Roman" w:cs="Times New Roman"/>
          <w:sz w:val="28"/>
          <w:szCs w:val="28"/>
        </w:rPr>
        <w:t>D</w:t>
      </w:r>
      <w:r w:rsidR="0044596F" w:rsidRPr="0068589D">
        <w:rPr>
          <w:rFonts w:ascii="Times New Roman" w:hAnsi="Times New Roman" w:cs="Times New Roman"/>
          <w:sz w:val="28"/>
          <w:szCs w:val="28"/>
        </w:rPr>
        <w:t xml:space="preserve">ecoupling </w:t>
      </w:r>
      <w:r w:rsidR="00B42EF6">
        <w:rPr>
          <w:rFonts w:ascii="Times New Roman" w:hAnsi="Times New Roman" w:cs="Times New Roman"/>
          <w:sz w:val="28"/>
          <w:szCs w:val="28"/>
        </w:rPr>
        <w:t>-</w:t>
      </w:r>
      <w:r w:rsidR="0044596F" w:rsidRPr="0068589D">
        <w:rPr>
          <w:rFonts w:ascii="Times New Roman" w:hAnsi="Times New Roman" w:cs="Times New Roman"/>
          <w:sz w:val="28"/>
          <w:szCs w:val="28"/>
        </w:rPr>
        <w:t xml:space="preserve"> the consumer can fall behind the producer during traffic spikes and catch up during quieter periods</w:t>
      </w:r>
      <w:r>
        <w:rPr>
          <w:rFonts w:ascii="Times New Roman" w:hAnsi="Times New Roman" w:cs="Times New Roman"/>
          <w:sz w:val="28"/>
          <w:szCs w:val="28"/>
        </w:rPr>
        <w:t>.</w:t>
      </w:r>
    </w:p>
    <w:p w14:paraId="33C8D451" w14:textId="5B09C69A" w:rsidR="0044596F" w:rsidRDefault="003A3C80" w:rsidP="003A3C80">
      <w:pPr>
        <w:pStyle w:val="BodyText"/>
        <w:numPr>
          <w:ilvl w:val="0"/>
          <w:numId w:val="17"/>
        </w:numPr>
        <w:spacing w:line="276" w:lineRule="auto"/>
        <w:rPr>
          <w:rFonts w:ascii="Times New Roman" w:hAnsi="Times New Roman" w:cs="Times New Roman"/>
          <w:sz w:val="28"/>
          <w:szCs w:val="28"/>
        </w:rPr>
      </w:pPr>
      <w:r>
        <w:rPr>
          <w:rFonts w:ascii="Times New Roman" w:hAnsi="Times New Roman" w:cs="Times New Roman"/>
          <w:sz w:val="28"/>
          <w:szCs w:val="28"/>
        </w:rPr>
        <w:t>E</w:t>
      </w:r>
      <w:r w:rsidR="0044596F" w:rsidRPr="0068589D">
        <w:rPr>
          <w:rFonts w:ascii="Times New Roman" w:hAnsi="Times New Roman" w:cs="Times New Roman"/>
          <w:sz w:val="28"/>
          <w:szCs w:val="28"/>
        </w:rPr>
        <w:t xml:space="preserve">xtensibility </w:t>
      </w:r>
      <w:r w:rsidR="00B42EF6">
        <w:rPr>
          <w:rFonts w:ascii="Times New Roman" w:hAnsi="Times New Roman" w:cs="Times New Roman"/>
          <w:sz w:val="28"/>
          <w:szCs w:val="28"/>
        </w:rPr>
        <w:t>-</w:t>
      </w:r>
      <w:r w:rsidR="0044596F" w:rsidRPr="0068589D">
        <w:rPr>
          <w:rFonts w:ascii="Times New Roman" w:hAnsi="Times New Roman" w:cs="Times New Roman"/>
          <w:sz w:val="28"/>
          <w:szCs w:val="28"/>
        </w:rPr>
        <w:t xml:space="preserve"> additional consumers (e.g., a SIEM integration or an alerting service) can subscribe to the same topic independently.</w:t>
      </w:r>
    </w:p>
    <w:p w14:paraId="04D58793" w14:textId="77777777" w:rsidR="00526016" w:rsidRPr="0068589D" w:rsidRDefault="00526016" w:rsidP="00CB79AA">
      <w:pPr>
        <w:pStyle w:val="BodyText"/>
        <w:spacing w:line="276" w:lineRule="auto"/>
        <w:rPr>
          <w:rFonts w:ascii="Times New Roman" w:hAnsi="Times New Roman" w:cs="Times New Roman"/>
          <w:sz w:val="28"/>
          <w:szCs w:val="28"/>
        </w:rPr>
      </w:pPr>
    </w:p>
    <w:p w14:paraId="3A85FAF9" w14:textId="77777777" w:rsidR="0044596F" w:rsidRPr="0068589D" w:rsidRDefault="0044596F" w:rsidP="00913070">
      <w:pPr>
        <w:pStyle w:val="Heading2"/>
        <w:rPr>
          <w:rFonts w:eastAsiaTheme="majorEastAsia"/>
          <w:sz w:val="28"/>
          <w:szCs w:val="28"/>
          <w:lang w:eastAsia="en-US" w:bidi="ar-SA"/>
        </w:rPr>
      </w:pPr>
      <w:bookmarkStart w:id="59" w:name="two-layer-hybrid-detection"/>
      <w:bookmarkStart w:id="60" w:name="_Toc230121757"/>
      <w:r w:rsidRPr="0068589D">
        <w:rPr>
          <w:rFonts w:eastAsiaTheme="majorEastAsia"/>
          <w:sz w:val="28"/>
          <w:szCs w:val="28"/>
          <w:lang w:eastAsia="en-US" w:bidi="ar-SA"/>
        </w:rPr>
        <w:t>4.3 Two-Layer Hybrid Detection</w:t>
      </w:r>
      <w:bookmarkEnd w:id="59"/>
      <w:bookmarkEnd w:id="60"/>
    </w:p>
    <w:p w14:paraId="40F9EA3D" w14:textId="77777777" w:rsidR="0044596F" w:rsidRPr="0068589D" w:rsidRDefault="0044596F" w:rsidP="00CB79AA">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consumer implements a two-layer hybrid detection architecture that combines the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temporal model with a stateful rule engine.</w:t>
      </w:r>
    </w:p>
    <w:p w14:paraId="4E9C0073" w14:textId="638E9A9B"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bCs/>
          <w:sz w:val="28"/>
          <w:szCs w:val="28"/>
        </w:rPr>
        <w:t>Layer 1: ML classification.</w:t>
      </w:r>
      <w:r w:rsidRPr="0068589D">
        <w:rPr>
          <w:rFonts w:ascii="Times New Roman" w:hAnsi="Times New Roman" w:cs="Times New Roman"/>
          <w:sz w:val="28"/>
          <w:szCs w:val="28"/>
        </w:rPr>
        <w:t xml:space="preserve"> For each micro-batch of flows (up to 10</w:t>
      </w:r>
      <w:r w:rsidR="00DC7479">
        <w:rPr>
          <w:rFonts w:ascii="Times New Roman" w:hAnsi="Times New Roman" w:cs="Times New Roman"/>
          <w:sz w:val="28"/>
          <w:szCs w:val="28"/>
        </w:rPr>
        <w:t xml:space="preserve"> </w:t>
      </w:r>
      <w:r w:rsidRPr="0068589D">
        <w:rPr>
          <w:rFonts w:ascii="Times New Roman" w:hAnsi="Times New Roman" w:cs="Times New Roman"/>
          <w:sz w:val="28"/>
          <w:szCs w:val="28"/>
        </w:rPr>
        <w:t xml:space="preserve">000 per trigger interval), the consumer extracts the 12 baseline features, computes the 5 temporal features from the per-source-IP sliding window, encodes categorical features using the same </w:t>
      </w:r>
      <w:proofErr w:type="spellStart"/>
      <w:r w:rsidRPr="0068589D">
        <w:rPr>
          <w:rFonts w:ascii="Times New Roman" w:hAnsi="Times New Roman" w:cs="Times New Roman"/>
          <w:sz w:val="28"/>
          <w:szCs w:val="28"/>
        </w:rPr>
        <w:t>LabelEncoder</w:t>
      </w:r>
      <w:proofErr w:type="spellEnd"/>
      <w:r w:rsidRPr="0068589D">
        <w:rPr>
          <w:rFonts w:ascii="Times New Roman" w:hAnsi="Times New Roman" w:cs="Times New Roman"/>
          <w:sz w:val="28"/>
          <w:szCs w:val="28"/>
        </w:rPr>
        <w:t xml:space="preserve"> instances used during training, and applies the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model. The model produces a predicted class and a confidence score for each flow.</w:t>
      </w:r>
    </w:p>
    <w:p w14:paraId="37558F8C" w14:textId="0660AE8A" w:rsidR="00526016"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bCs/>
          <w:sz w:val="28"/>
          <w:szCs w:val="28"/>
        </w:rPr>
        <w:t>Layer 2: Rule engine.</w:t>
      </w:r>
      <w:r w:rsidRPr="0068589D">
        <w:rPr>
          <w:rFonts w:ascii="Times New Roman" w:hAnsi="Times New Roman" w:cs="Times New Roman"/>
          <w:sz w:val="28"/>
          <w:szCs w:val="28"/>
        </w:rPr>
        <w:t xml:space="preserve"> Flows classified as BENIGN by the ML model are further evaluated by the rule engine. This cascade design ensures that the rule engine acts as a safety net for attack types that the ML model misclassifies. Flows already classified as attacks by the ML model bypass the rule engine, avoiding duplicate alerts. Five rules are implemented:</w:t>
      </w:r>
    </w:p>
    <w:p w14:paraId="45519FBF" w14:textId="77777777" w:rsidR="00B3256C" w:rsidRDefault="00B3256C" w:rsidP="00CB79AA">
      <w:pPr>
        <w:pStyle w:val="BodyText"/>
        <w:spacing w:line="276" w:lineRule="auto"/>
        <w:rPr>
          <w:rFonts w:ascii="Times New Roman" w:hAnsi="Times New Roman" w:cs="Times New Roman"/>
          <w:sz w:val="28"/>
          <w:szCs w:val="28"/>
        </w:rPr>
      </w:pPr>
    </w:p>
    <w:p w14:paraId="710B54F2" w14:textId="77777777" w:rsidR="00B3256C" w:rsidRDefault="00B3256C" w:rsidP="00CB79AA">
      <w:pPr>
        <w:pStyle w:val="BodyText"/>
        <w:spacing w:line="276" w:lineRule="auto"/>
        <w:rPr>
          <w:rFonts w:ascii="Times New Roman" w:hAnsi="Times New Roman" w:cs="Times New Roman"/>
          <w:sz w:val="28"/>
          <w:szCs w:val="28"/>
        </w:rPr>
      </w:pPr>
    </w:p>
    <w:p w14:paraId="17CCAF14" w14:textId="77777777" w:rsidR="00B3256C" w:rsidRPr="0068589D" w:rsidRDefault="00B3256C" w:rsidP="00CB79AA">
      <w:pPr>
        <w:pStyle w:val="BodyText"/>
        <w:spacing w:line="276" w:lineRule="auto"/>
        <w:rPr>
          <w:rFonts w:ascii="Times New Roman" w:hAnsi="Times New Roman" w:cs="Times New Roman"/>
          <w:sz w:val="28"/>
          <w:szCs w:val="28"/>
        </w:rPr>
      </w:pPr>
    </w:p>
    <w:p w14:paraId="4FF70838" w14:textId="0783FFAE" w:rsidR="0044596F" w:rsidRPr="0068589D" w:rsidRDefault="0044596F" w:rsidP="00CB79AA">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 xml:space="preserve">Table </w:t>
      </w:r>
      <w:r w:rsidR="006E7A2C" w:rsidRPr="0068589D">
        <w:rPr>
          <w:rFonts w:ascii="Times New Roman" w:hAnsi="Times New Roman" w:cs="Times New Roman"/>
          <w:bCs/>
          <w:sz w:val="28"/>
          <w:szCs w:val="28"/>
        </w:rPr>
        <w:t>9</w:t>
      </w:r>
      <w:r w:rsidRPr="0068589D">
        <w:rPr>
          <w:rFonts w:ascii="Times New Roman" w:hAnsi="Times New Roman" w:cs="Times New Roman"/>
          <w:bCs/>
          <w:sz w:val="28"/>
          <w:szCs w:val="28"/>
        </w:rPr>
        <w:t>. Rule engine specification</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816"/>
        <w:gridCol w:w="4186"/>
        <w:gridCol w:w="2781"/>
        <w:gridCol w:w="1043"/>
      </w:tblGrid>
      <w:tr w:rsidR="0044596F" w:rsidRPr="00526016" w14:paraId="331A3AF2" w14:textId="77777777" w:rsidTr="006B0DF0">
        <w:tc>
          <w:tcPr>
            <w:tcW w:w="0" w:type="auto"/>
            <w:vAlign w:val="bottom"/>
          </w:tcPr>
          <w:p w14:paraId="53031CD1"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Rule</w:t>
            </w:r>
          </w:p>
        </w:tc>
        <w:tc>
          <w:tcPr>
            <w:tcW w:w="0" w:type="auto"/>
            <w:vAlign w:val="bottom"/>
          </w:tcPr>
          <w:p w14:paraId="39755AEA"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Trigger condition</w:t>
            </w:r>
          </w:p>
        </w:tc>
        <w:tc>
          <w:tcPr>
            <w:tcW w:w="0" w:type="auto"/>
            <w:vAlign w:val="bottom"/>
          </w:tcPr>
          <w:p w14:paraId="662D8671"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Threshold</w:t>
            </w:r>
          </w:p>
        </w:tc>
        <w:tc>
          <w:tcPr>
            <w:tcW w:w="0" w:type="auto"/>
            <w:vAlign w:val="bottom"/>
          </w:tcPr>
          <w:p w14:paraId="7B8B892B"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Window</w:t>
            </w:r>
          </w:p>
        </w:tc>
      </w:tr>
      <w:tr w:rsidR="0044596F" w:rsidRPr="00526016" w14:paraId="5E87B8EF" w14:textId="77777777" w:rsidTr="006B0DF0">
        <w:tc>
          <w:tcPr>
            <w:tcW w:w="0" w:type="auto"/>
          </w:tcPr>
          <w:p w14:paraId="1054275D"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SYN-Flood</w:t>
            </w:r>
          </w:p>
        </w:tc>
        <w:tc>
          <w:tcPr>
            <w:tcW w:w="0" w:type="auto"/>
          </w:tcPr>
          <w:p w14:paraId="0776DF46" w14:textId="7DE0F85C" w:rsidR="0044596F" w:rsidRPr="00526016" w:rsidRDefault="0044596F" w:rsidP="00CB79AA">
            <w:pPr>
              <w:pStyle w:val="Compact"/>
              <w:spacing w:line="276" w:lineRule="auto"/>
              <w:rPr>
                <w:rFonts w:ascii="Times New Roman" w:hAnsi="Times New Roman" w:cs="Times New Roman"/>
              </w:rPr>
            </w:pPr>
            <w:proofErr w:type="spellStart"/>
            <w:r w:rsidRPr="00526016">
              <w:rPr>
                <w:rFonts w:ascii="Times New Roman" w:hAnsi="Times New Roman" w:cs="Times New Roman"/>
              </w:rPr>
              <w:t>conn_state</w:t>
            </w:r>
            <w:proofErr w:type="spellEnd"/>
            <w:r w:rsidRPr="00526016">
              <w:rPr>
                <w:rFonts w:ascii="Times New Roman" w:hAnsi="Times New Roman" w:cs="Times New Roman"/>
              </w:rPr>
              <w:t xml:space="preserve"> </w:t>
            </w:r>
            <w:r w:rsidR="00127DA8">
              <w:rPr>
                <w:rFonts w:ascii="Times New Roman" w:hAnsi="Times New Roman" w:cs="Times New Roman"/>
              </w:rPr>
              <w:t>in</w:t>
            </w:r>
            <w:r w:rsidRPr="00526016">
              <w:rPr>
                <w:rFonts w:ascii="Times New Roman" w:hAnsi="Times New Roman" w:cs="Times New Roman"/>
              </w:rPr>
              <w:t xml:space="preserve"> {S0, REJ}, port 80</w:t>
            </w:r>
          </w:p>
        </w:tc>
        <w:tc>
          <w:tcPr>
            <w:tcW w:w="0" w:type="auto"/>
          </w:tcPr>
          <w:p w14:paraId="766034A7"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≥50 conn/s, min 200 flows</w:t>
            </w:r>
          </w:p>
        </w:tc>
        <w:tc>
          <w:tcPr>
            <w:tcW w:w="0" w:type="auto"/>
          </w:tcPr>
          <w:p w14:paraId="63D0DBA8"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60 s</w:t>
            </w:r>
          </w:p>
        </w:tc>
      </w:tr>
      <w:tr w:rsidR="0044596F" w:rsidRPr="00526016" w14:paraId="4A75C8AB" w14:textId="77777777" w:rsidTr="006B0DF0">
        <w:tc>
          <w:tcPr>
            <w:tcW w:w="0" w:type="auto"/>
          </w:tcPr>
          <w:p w14:paraId="17CEA129" w14:textId="1E7BC449" w:rsidR="0044596F" w:rsidRPr="00526016" w:rsidRDefault="00B678C6" w:rsidP="00CB79AA">
            <w:pPr>
              <w:pStyle w:val="Compact"/>
              <w:spacing w:line="276" w:lineRule="auto"/>
              <w:rPr>
                <w:rFonts w:ascii="Times New Roman" w:hAnsi="Times New Roman" w:cs="Times New Roman"/>
              </w:rPr>
            </w:pPr>
            <w:r w:rsidRPr="00526016">
              <w:rPr>
                <w:rFonts w:ascii="Times New Roman" w:hAnsi="Times New Roman" w:cs="Times New Roman"/>
              </w:rPr>
              <w:t>SSH-</w:t>
            </w:r>
            <w:proofErr w:type="spellStart"/>
            <w:r w:rsidRPr="00526016">
              <w:rPr>
                <w:rFonts w:ascii="Times New Roman" w:hAnsi="Times New Roman" w:cs="Times New Roman"/>
              </w:rPr>
              <w:t>BruteForce</w:t>
            </w:r>
            <w:proofErr w:type="spellEnd"/>
          </w:p>
        </w:tc>
        <w:tc>
          <w:tcPr>
            <w:tcW w:w="0" w:type="auto"/>
          </w:tcPr>
          <w:p w14:paraId="6D0970CB"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 xml:space="preserve">port 22, any </w:t>
            </w:r>
            <w:proofErr w:type="spellStart"/>
            <w:r w:rsidRPr="00526016">
              <w:rPr>
                <w:rFonts w:ascii="Times New Roman" w:hAnsi="Times New Roman" w:cs="Times New Roman"/>
              </w:rPr>
              <w:t>conn_state</w:t>
            </w:r>
            <w:proofErr w:type="spellEnd"/>
          </w:p>
        </w:tc>
        <w:tc>
          <w:tcPr>
            <w:tcW w:w="0" w:type="auto"/>
          </w:tcPr>
          <w:p w14:paraId="1E38FFDA"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≥0.5 conn/s, min 10 flows</w:t>
            </w:r>
          </w:p>
        </w:tc>
        <w:tc>
          <w:tcPr>
            <w:tcW w:w="0" w:type="auto"/>
          </w:tcPr>
          <w:p w14:paraId="0BBC1B73"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60 s</w:t>
            </w:r>
          </w:p>
        </w:tc>
      </w:tr>
      <w:tr w:rsidR="0044596F" w:rsidRPr="00526016" w14:paraId="64C92753" w14:textId="77777777" w:rsidTr="006B0DF0">
        <w:tc>
          <w:tcPr>
            <w:tcW w:w="0" w:type="auto"/>
          </w:tcPr>
          <w:p w14:paraId="23A02350"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FTP-</w:t>
            </w:r>
            <w:proofErr w:type="spellStart"/>
            <w:r w:rsidRPr="00526016">
              <w:rPr>
                <w:rFonts w:ascii="Times New Roman" w:hAnsi="Times New Roman" w:cs="Times New Roman"/>
              </w:rPr>
              <w:t>BruteForce</w:t>
            </w:r>
            <w:proofErr w:type="spellEnd"/>
          </w:p>
        </w:tc>
        <w:tc>
          <w:tcPr>
            <w:tcW w:w="0" w:type="auto"/>
          </w:tcPr>
          <w:p w14:paraId="517769B6"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 xml:space="preserve">port 21, any </w:t>
            </w:r>
            <w:proofErr w:type="spellStart"/>
            <w:r w:rsidRPr="00526016">
              <w:rPr>
                <w:rFonts w:ascii="Times New Roman" w:hAnsi="Times New Roman" w:cs="Times New Roman"/>
              </w:rPr>
              <w:t>conn_state</w:t>
            </w:r>
            <w:proofErr w:type="spellEnd"/>
          </w:p>
        </w:tc>
        <w:tc>
          <w:tcPr>
            <w:tcW w:w="0" w:type="auto"/>
          </w:tcPr>
          <w:p w14:paraId="6D1F470D"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≥0.5 conn/s, min 10 flows</w:t>
            </w:r>
          </w:p>
        </w:tc>
        <w:tc>
          <w:tcPr>
            <w:tcW w:w="0" w:type="auto"/>
          </w:tcPr>
          <w:p w14:paraId="63F5B90E"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60 s</w:t>
            </w:r>
          </w:p>
        </w:tc>
      </w:tr>
      <w:tr w:rsidR="0044596F" w:rsidRPr="00526016" w14:paraId="71CBE029" w14:textId="77777777" w:rsidTr="006B0DF0">
        <w:tc>
          <w:tcPr>
            <w:tcW w:w="0" w:type="auto"/>
          </w:tcPr>
          <w:p w14:paraId="13F681CF"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Port-Scan</w:t>
            </w:r>
          </w:p>
        </w:tc>
        <w:tc>
          <w:tcPr>
            <w:tcW w:w="0" w:type="auto"/>
          </w:tcPr>
          <w:p w14:paraId="72DE8FD4"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 xml:space="preserve">≥15 unique </w:t>
            </w:r>
            <w:proofErr w:type="spellStart"/>
            <w:r w:rsidRPr="00526016">
              <w:rPr>
                <w:rFonts w:ascii="Times New Roman" w:hAnsi="Times New Roman" w:cs="Times New Roman"/>
              </w:rPr>
              <w:t>dst</w:t>
            </w:r>
            <w:proofErr w:type="spellEnd"/>
            <w:r w:rsidRPr="00526016">
              <w:rPr>
                <w:rFonts w:ascii="Times New Roman" w:hAnsi="Times New Roman" w:cs="Times New Roman"/>
              </w:rPr>
              <w:t xml:space="preserve"> ports from same </w:t>
            </w:r>
            <w:proofErr w:type="spellStart"/>
            <w:r w:rsidRPr="00526016">
              <w:rPr>
                <w:rFonts w:ascii="Times New Roman" w:hAnsi="Times New Roman" w:cs="Times New Roman"/>
              </w:rPr>
              <w:t>src</w:t>
            </w:r>
            <w:proofErr w:type="spellEnd"/>
          </w:p>
        </w:tc>
        <w:tc>
          <w:tcPr>
            <w:tcW w:w="0" w:type="auto"/>
          </w:tcPr>
          <w:p w14:paraId="5F40A99B"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≥2 conn/s</w:t>
            </w:r>
          </w:p>
        </w:tc>
        <w:tc>
          <w:tcPr>
            <w:tcW w:w="0" w:type="auto"/>
          </w:tcPr>
          <w:p w14:paraId="4EB7873C"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60 s</w:t>
            </w:r>
          </w:p>
        </w:tc>
      </w:tr>
      <w:tr w:rsidR="0044596F" w:rsidRPr="00526016" w14:paraId="0D742A33" w14:textId="77777777" w:rsidTr="006B0DF0">
        <w:tc>
          <w:tcPr>
            <w:tcW w:w="0" w:type="auto"/>
          </w:tcPr>
          <w:p w14:paraId="35637D28" w14:textId="77777777" w:rsidR="0044596F" w:rsidRPr="00526016" w:rsidRDefault="0044596F" w:rsidP="00CB79AA">
            <w:pPr>
              <w:pStyle w:val="Compact"/>
              <w:spacing w:line="276" w:lineRule="auto"/>
              <w:rPr>
                <w:rFonts w:ascii="Times New Roman" w:hAnsi="Times New Roman" w:cs="Times New Roman"/>
              </w:rPr>
            </w:pPr>
            <w:proofErr w:type="spellStart"/>
            <w:r w:rsidRPr="00526016">
              <w:rPr>
                <w:rFonts w:ascii="Times New Roman" w:hAnsi="Times New Roman" w:cs="Times New Roman"/>
              </w:rPr>
              <w:t>Slowloris</w:t>
            </w:r>
            <w:proofErr w:type="spellEnd"/>
          </w:p>
        </w:tc>
        <w:tc>
          <w:tcPr>
            <w:tcW w:w="0" w:type="auto"/>
          </w:tcPr>
          <w:p w14:paraId="44C52F8A"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duration ≥ 20 s, bytes ≤ 1000, HTTP port</w:t>
            </w:r>
          </w:p>
        </w:tc>
        <w:tc>
          <w:tcPr>
            <w:tcW w:w="0" w:type="auto"/>
          </w:tcPr>
          <w:p w14:paraId="5BBD89F6"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≥5 concurrent</w:t>
            </w:r>
          </w:p>
        </w:tc>
        <w:tc>
          <w:tcPr>
            <w:tcW w:w="0" w:type="auto"/>
          </w:tcPr>
          <w:p w14:paraId="1162917D" w14:textId="77777777" w:rsidR="0044596F" w:rsidRPr="00526016" w:rsidRDefault="0044596F" w:rsidP="00CB79AA">
            <w:pPr>
              <w:pStyle w:val="Compact"/>
              <w:spacing w:line="276" w:lineRule="auto"/>
              <w:rPr>
                <w:rFonts w:ascii="Times New Roman" w:hAnsi="Times New Roman" w:cs="Times New Roman"/>
              </w:rPr>
            </w:pPr>
            <w:r w:rsidRPr="00526016">
              <w:rPr>
                <w:rFonts w:ascii="Times New Roman" w:hAnsi="Times New Roman" w:cs="Times New Roman"/>
              </w:rPr>
              <w:t>60 s</w:t>
            </w:r>
          </w:p>
        </w:tc>
      </w:tr>
    </w:tbl>
    <w:p w14:paraId="3C83AC70" w14:textId="77777777"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SYN-Flood rule counts both S0 (SYN with no reply) and REJ (SYN with RST reply) connection states, because the specific state depends on whether the target port is open or closed. The SSH and FTP brute-force rules count all connection states on the respective ports rather than filtering for failed connections only. This design decision reflects a fundamental limitation of conn.log: TCP connection state (S0, SF, REJ) does not indicate authentication success or failure, which occurs at the application layer. Zeek’s conn.log sees only the TCP handshake and data transfer, not the SSH or FTP login attempt within the encrypted session.</w:t>
      </w:r>
    </w:p>
    <w:p w14:paraId="227B0A39" w14:textId="38425A50" w:rsidR="0044596F" w:rsidRDefault="00BA665A"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Rule thresholds were selected empirically during lab calibration and are intended as proof-of-concept values rather than production-ready defaults</w:t>
      </w:r>
      <w:r w:rsidR="003A3C80">
        <w:rPr>
          <w:rFonts w:ascii="Times New Roman" w:hAnsi="Times New Roman" w:cs="Times New Roman"/>
          <w:sz w:val="28"/>
          <w:szCs w:val="28"/>
        </w:rPr>
        <w:t>. P</w:t>
      </w:r>
      <w:r w:rsidRPr="0068589D">
        <w:rPr>
          <w:rFonts w:ascii="Times New Roman" w:hAnsi="Times New Roman" w:cs="Times New Roman"/>
          <w:sz w:val="28"/>
          <w:szCs w:val="28"/>
        </w:rPr>
        <w:t>roduction deployment would require threshold tuning against local baseline traffic.</w:t>
      </w:r>
      <w:r w:rsidR="0044596F" w:rsidRPr="0068589D">
        <w:rPr>
          <w:rFonts w:ascii="Times New Roman" w:hAnsi="Times New Roman" w:cs="Times New Roman"/>
          <w:sz w:val="28"/>
          <w:szCs w:val="28"/>
        </w:rPr>
        <w:t xml:space="preserve"> All rules operate on per-source-IP sliding windows with a 60-second duration, matching the temporal feature window.</w:t>
      </w:r>
    </w:p>
    <w:p w14:paraId="12975B31" w14:textId="77777777" w:rsidR="00AA53F2" w:rsidRPr="0068589D" w:rsidRDefault="00AA53F2" w:rsidP="00CB79AA">
      <w:pPr>
        <w:pStyle w:val="BodyText"/>
        <w:spacing w:line="276" w:lineRule="auto"/>
        <w:rPr>
          <w:rFonts w:ascii="Times New Roman" w:hAnsi="Times New Roman" w:cs="Times New Roman"/>
          <w:sz w:val="28"/>
          <w:szCs w:val="28"/>
        </w:rPr>
      </w:pPr>
    </w:p>
    <w:p w14:paraId="6543F5C3" w14:textId="77777777" w:rsidR="0044596F" w:rsidRPr="0068589D" w:rsidRDefault="0044596F" w:rsidP="00913070">
      <w:pPr>
        <w:pStyle w:val="Heading2"/>
        <w:rPr>
          <w:rFonts w:eastAsiaTheme="majorEastAsia"/>
          <w:sz w:val="28"/>
          <w:szCs w:val="28"/>
          <w:lang w:eastAsia="en-US" w:bidi="ar-SA"/>
        </w:rPr>
      </w:pPr>
      <w:bookmarkStart w:id="61" w:name="consumer-implementation"/>
      <w:bookmarkStart w:id="62" w:name="_Toc230121758"/>
      <w:r w:rsidRPr="0068589D">
        <w:rPr>
          <w:rFonts w:eastAsiaTheme="majorEastAsia"/>
          <w:sz w:val="28"/>
          <w:szCs w:val="28"/>
          <w:lang w:eastAsia="en-US" w:bidi="ar-SA"/>
        </w:rPr>
        <w:t>4.4 Consumer Implementation</w:t>
      </w:r>
      <w:bookmarkEnd w:id="61"/>
      <w:bookmarkEnd w:id="62"/>
    </w:p>
    <w:p w14:paraId="7B38177F" w14:textId="77777777" w:rsidR="0044596F" w:rsidRPr="0068589D" w:rsidRDefault="0044596F" w:rsidP="00CB79AA">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The consumer is implemented in Python using Spark Structured Streaming for Kafka integration and micro-batch processing. Key implementation details include:</w:t>
      </w:r>
    </w:p>
    <w:p w14:paraId="31EA654A" w14:textId="77777777" w:rsidR="0044596F" w:rsidRPr="00AA53F2" w:rsidRDefault="0044596F" w:rsidP="00CB79AA">
      <w:pPr>
        <w:pStyle w:val="BodyText"/>
        <w:spacing w:line="276" w:lineRule="auto"/>
        <w:rPr>
          <w:rFonts w:ascii="Times New Roman" w:hAnsi="Times New Roman" w:cs="Times New Roman"/>
          <w:bCs/>
          <w:sz w:val="28"/>
          <w:szCs w:val="28"/>
        </w:rPr>
      </w:pPr>
      <w:r w:rsidRPr="0068589D">
        <w:rPr>
          <w:rFonts w:ascii="Times New Roman" w:hAnsi="Times New Roman" w:cs="Times New Roman"/>
          <w:b/>
          <w:sz w:val="28"/>
          <w:szCs w:val="28"/>
        </w:rPr>
        <w:t xml:space="preserve">Feature extraction. </w:t>
      </w:r>
      <w:r w:rsidRPr="00AA53F2">
        <w:rPr>
          <w:rFonts w:ascii="Times New Roman" w:hAnsi="Times New Roman" w:cs="Times New Roman"/>
          <w:bCs/>
          <w:sz w:val="28"/>
          <w:szCs w:val="28"/>
        </w:rPr>
        <w:t xml:space="preserve">JSON deserialization and feature extraction are vectorized using </w:t>
      </w:r>
      <w:proofErr w:type="gramStart"/>
      <w:r w:rsidRPr="00AA53F2">
        <w:rPr>
          <w:rFonts w:ascii="Times New Roman" w:hAnsi="Times New Roman" w:cs="Times New Roman"/>
          <w:bCs/>
          <w:sz w:val="28"/>
          <w:szCs w:val="28"/>
        </w:rPr>
        <w:t>pandas</w:t>
      </w:r>
      <w:proofErr w:type="gramEnd"/>
      <w:r w:rsidRPr="00AA53F2">
        <w:rPr>
          <w:rFonts w:ascii="Times New Roman" w:hAnsi="Times New Roman" w:cs="Times New Roman"/>
          <w:bCs/>
          <w:sz w:val="28"/>
          <w:szCs w:val="28"/>
        </w:rPr>
        <w:t xml:space="preserve"> operations (</w:t>
      </w:r>
      <w:proofErr w:type="spellStart"/>
      <w:r w:rsidRPr="00AA53F2">
        <w:rPr>
          <w:rFonts w:ascii="Times New Roman" w:hAnsi="Times New Roman" w:cs="Times New Roman"/>
          <w:bCs/>
          <w:sz w:val="28"/>
          <w:szCs w:val="28"/>
        </w:rPr>
        <w:t>pd.to_numeric</w:t>
      </w:r>
      <w:proofErr w:type="spellEnd"/>
      <w:r w:rsidRPr="00AA53F2">
        <w:rPr>
          <w:rFonts w:ascii="Times New Roman" w:hAnsi="Times New Roman" w:cs="Times New Roman"/>
          <w:bCs/>
          <w:sz w:val="28"/>
          <w:szCs w:val="28"/>
        </w:rPr>
        <w:t xml:space="preserve">, dictionary-based categorical mapping) rather than row-by-row iteration. This optimization reduced per-batch latency from 9 000 </w:t>
      </w:r>
      <w:proofErr w:type="spellStart"/>
      <w:r w:rsidRPr="00AA53F2">
        <w:rPr>
          <w:rFonts w:ascii="Times New Roman" w:hAnsi="Times New Roman" w:cs="Times New Roman"/>
          <w:bCs/>
          <w:sz w:val="28"/>
          <w:szCs w:val="28"/>
        </w:rPr>
        <w:t>ms</w:t>
      </w:r>
      <w:proofErr w:type="spellEnd"/>
      <w:r w:rsidRPr="00AA53F2">
        <w:rPr>
          <w:rFonts w:ascii="Times New Roman" w:hAnsi="Times New Roman" w:cs="Times New Roman"/>
          <w:bCs/>
          <w:sz w:val="28"/>
          <w:szCs w:val="28"/>
        </w:rPr>
        <w:t xml:space="preserve"> to 496 </w:t>
      </w:r>
      <w:proofErr w:type="spellStart"/>
      <w:r w:rsidRPr="00AA53F2">
        <w:rPr>
          <w:rFonts w:ascii="Times New Roman" w:hAnsi="Times New Roman" w:cs="Times New Roman"/>
          <w:bCs/>
          <w:sz w:val="28"/>
          <w:szCs w:val="28"/>
        </w:rPr>
        <w:t>ms</w:t>
      </w:r>
      <w:proofErr w:type="spellEnd"/>
      <w:r w:rsidRPr="00AA53F2">
        <w:rPr>
          <w:rFonts w:ascii="Times New Roman" w:hAnsi="Times New Roman" w:cs="Times New Roman"/>
          <w:bCs/>
          <w:sz w:val="28"/>
          <w:szCs w:val="28"/>
        </w:rPr>
        <w:t xml:space="preserve"> (18.1× speedup).</w:t>
      </w:r>
    </w:p>
    <w:p w14:paraId="083C8EFE" w14:textId="6C14BC8A"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b/>
          <w:sz w:val="28"/>
          <w:szCs w:val="28"/>
        </w:rPr>
        <w:lastRenderedPageBreak/>
        <w:t>Temporal window.</w:t>
      </w:r>
      <w:r w:rsidRPr="0068589D">
        <w:rPr>
          <w:rFonts w:ascii="Times New Roman" w:hAnsi="Times New Roman" w:cs="Times New Roman"/>
          <w:sz w:val="28"/>
          <w:szCs w:val="28"/>
        </w:rPr>
        <w:t xml:space="preserve"> The </w:t>
      </w:r>
      <w:proofErr w:type="spellStart"/>
      <w:r w:rsidRPr="0068589D">
        <w:rPr>
          <w:rFonts w:ascii="Times New Roman" w:hAnsi="Times New Roman" w:cs="Times New Roman"/>
          <w:sz w:val="28"/>
          <w:szCs w:val="28"/>
        </w:rPr>
        <w:t>IPWindow</w:t>
      </w:r>
      <w:proofErr w:type="spellEnd"/>
      <w:r w:rsidRPr="0068589D">
        <w:rPr>
          <w:rFonts w:ascii="Times New Roman" w:hAnsi="Times New Roman" w:cs="Times New Roman"/>
          <w:sz w:val="28"/>
          <w:szCs w:val="28"/>
        </w:rPr>
        <w:t xml:space="preserve"> class maintains a dictionary of per-source-IP deque structures. Each deque holds (timestamp, duration, </w:t>
      </w:r>
      <w:proofErr w:type="spellStart"/>
      <w:r w:rsidRPr="0068589D">
        <w:rPr>
          <w:rFonts w:ascii="Times New Roman" w:hAnsi="Times New Roman" w:cs="Times New Roman"/>
          <w:sz w:val="28"/>
          <w:szCs w:val="28"/>
        </w:rPr>
        <w:t>orig_bytes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resp_bytes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resp_p</w:t>
      </w:r>
      <w:proofErr w:type="spellEnd"/>
      <w:r w:rsidRPr="0068589D">
        <w:rPr>
          <w:rFonts w:ascii="Times New Roman" w:hAnsi="Times New Roman" w:cs="Times New Roman"/>
          <w:sz w:val="28"/>
          <w:szCs w:val="28"/>
        </w:rPr>
        <w:t xml:space="preserve">) tuples. When a new flow arrives, expired entries (older than 60 seconds by wall-clock time) are evicted, and the five temporal statistics are recomputed from the remaining entries. A wall-clock guard clears stale windows that persist after an attack ceases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without this guard, temporal features computed from ghost entries would cause false positives after the attack ends.</w:t>
      </w:r>
    </w:p>
    <w:p w14:paraId="16466837" w14:textId="77777777"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b/>
          <w:sz w:val="28"/>
          <w:szCs w:val="28"/>
        </w:rPr>
        <w:t>Alert deduplication.</w:t>
      </w:r>
      <w:r w:rsidRPr="0068589D">
        <w:rPr>
          <w:rFonts w:ascii="Times New Roman" w:hAnsi="Times New Roman" w:cs="Times New Roman"/>
          <w:sz w:val="28"/>
          <w:szCs w:val="28"/>
        </w:rPr>
        <w:t xml:space="preserve"> Rather than emitting an alert for every attack flow, the consumer tracks active attack episodes per (</w:t>
      </w:r>
      <w:proofErr w:type="spellStart"/>
      <w:r w:rsidRPr="0068589D">
        <w:rPr>
          <w:rFonts w:ascii="Times New Roman" w:hAnsi="Times New Roman" w:cs="Times New Roman"/>
          <w:sz w:val="28"/>
          <w:szCs w:val="28"/>
        </w:rPr>
        <w:t>source_ip</w:t>
      </w:r>
      <w:proofErr w:type="spellEnd"/>
      <w:r w:rsidRPr="0068589D">
        <w:rPr>
          <w:rFonts w:ascii="Times New Roman" w:hAnsi="Times New Roman" w:cs="Times New Roman"/>
          <w:sz w:val="28"/>
          <w:szCs w:val="28"/>
        </w:rPr>
        <w:t>, label) pair. A [NEW] alert is emitted when a source IP first appears with an attack classification. A [END] alert is emitted when no attack flows from that source are observed for a configurable timeout. The [END] alert includes summary statistics: total flows, average and maximum confidence, and wall-clock duration of the episode.</w:t>
      </w:r>
    </w:p>
    <w:p w14:paraId="2618B377" w14:textId="714A712D" w:rsidR="0044596F"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b/>
          <w:sz w:val="28"/>
          <w:szCs w:val="28"/>
        </w:rPr>
        <w:t>Model loading.</w:t>
      </w:r>
      <w:r w:rsidRPr="0068589D">
        <w:rPr>
          <w:rFonts w:ascii="Times New Roman" w:hAnsi="Times New Roman" w:cs="Times New Roman"/>
          <w:sz w:val="28"/>
          <w:szCs w:val="28"/>
        </w:rPr>
        <w:t xml:space="preserve"> </w:t>
      </w:r>
      <w:r w:rsidR="00D01CD1" w:rsidRPr="0068589D">
        <w:rPr>
          <w:rFonts w:ascii="Times New Roman" w:hAnsi="Times New Roman" w:cs="Times New Roman"/>
          <w:sz w:val="28"/>
          <w:szCs w:val="28"/>
        </w:rPr>
        <w:t xml:space="preserve">The </w:t>
      </w:r>
      <w:proofErr w:type="spellStart"/>
      <w:r w:rsidR="00D01CD1" w:rsidRPr="0068589D">
        <w:rPr>
          <w:rFonts w:ascii="Times New Roman" w:hAnsi="Times New Roman" w:cs="Times New Roman"/>
          <w:sz w:val="28"/>
          <w:szCs w:val="28"/>
        </w:rPr>
        <w:t>XGBoost</w:t>
      </w:r>
      <w:proofErr w:type="spellEnd"/>
      <w:r w:rsidR="00D01CD1" w:rsidRPr="0068589D">
        <w:rPr>
          <w:rFonts w:ascii="Times New Roman" w:hAnsi="Times New Roman" w:cs="Times New Roman"/>
          <w:sz w:val="28"/>
          <w:szCs w:val="28"/>
        </w:rPr>
        <w:t xml:space="preserve"> model (</w:t>
      </w:r>
      <w:proofErr w:type="spellStart"/>
      <w:r w:rsidR="00D01CD1" w:rsidRPr="0068589D">
        <w:rPr>
          <w:rFonts w:ascii="Times New Roman" w:hAnsi="Times New Roman" w:cs="Times New Roman"/>
          <w:sz w:val="28"/>
          <w:szCs w:val="28"/>
        </w:rPr>
        <w:t>xgb_</w:t>
      </w:r>
      <w:proofErr w:type="gramStart"/>
      <w:r w:rsidR="00D01CD1" w:rsidRPr="0068589D">
        <w:rPr>
          <w:rFonts w:ascii="Times New Roman" w:hAnsi="Times New Roman" w:cs="Times New Roman"/>
          <w:sz w:val="28"/>
          <w:szCs w:val="28"/>
        </w:rPr>
        <w:t>baseline.json</w:t>
      </w:r>
      <w:proofErr w:type="spellEnd"/>
      <w:proofErr w:type="gramEnd"/>
      <w:r w:rsidR="00D01CD1" w:rsidRPr="0068589D">
        <w:rPr>
          <w:rFonts w:ascii="Times New Roman" w:hAnsi="Times New Roman" w:cs="Times New Roman"/>
          <w:sz w:val="28"/>
          <w:szCs w:val="28"/>
        </w:rPr>
        <w:t xml:space="preserve"> </w:t>
      </w:r>
      <w:r w:rsidR="00B42EF6">
        <w:rPr>
          <w:rFonts w:ascii="Times New Roman" w:hAnsi="Times New Roman" w:cs="Times New Roman"/>
          <w:sz w:val="28"/>
          <w:szCs w:val="28"/>
        </w:rPr>
        <w:t>-</w:t>
      </w:r>
      <w:r w:rsidR="00D01CD1" w:rsidRPr="0068589D">
        <w:rPr>
          <w:rFonts w:ascii="Times New Roman" w:hAnsi="Times New Roman" w:cs="Times New Roman"/>
          <w:sz w:val="28"/>
          <w:szCs w:val="28"/>
        </w:rPr>
        <w:t xml:space="preserve"> filename retained from earlier development</w:t>
      </w:r>
      <w:r w:rsidR="003A3C80">
        <w:rPr>
          <w:rFonts w:ascii="Times New Roman" w:hAnsi="Times New Roman" w:cs="Times New Roman"/>
          <w:sz w:val="28"/>
          <w:szCs w:val="28"/>
        </w:rPr>
        <w:t>,</w:t>
      </w:r>
      <w:r w:rsidR="00D01CD1" w:rsidRPr="0068589D">
        <w:rPr>
          <w:rFonts w:ascii="Times New Roman" w:hAnsi="Times New Roman" w:cs="Times New Roman"/>
          <w:sz w:val="28"/>
          <w:szCs w:val="28"/>
        </w:rPr>
        <w:t xml:space="preserve"> the loaded artifact is the 17-feature temporal classifier described in Section 3.4) and </w:t>
      </w:r>
      <w:proofErr w:type="spellStart"/>
      <w:r w:rsidR="00D01CD1" w:rsidRPr="0068589D">
        <w:rPr>
          <w:rFonts w:ascii="Times New Roman" w:hAnsi="Times New Roman" w:cs="Times New Roman"/>
          <w:sz w:val="28"/>
          <w:szCs w:val="28"/>
        </w:rPr>
        <w:t>LabelEncoder</w:t>
      </w:r>
      <w:proofErr w:type="spellEnd"/>
      <w:r w:rsidR="00D01CD1" w:rsidRPr="0068589D">
        <w:rPr>
          <w:rFonts w:ascii="Times New Roman" w:hAnsi="Times New Roman" w:cs="Times New Roman"/>
          <w:sz w:val="28"/>
          <w:szCs w:val="28"/>
        </w:rPr>
        <w:t xml:space="preserve"> instances (</w:t>
      </w:r>
      <w:proofErr w:type="spellStart"/>
      <w:r w:rsidR="00D01CD1" w:rsidRPr="0068589D">
        <w:rPr>
          <w:rFonts w:ascii="Times New Roman" w:hAnsi="Times New Roman" w:cs="Times New Roman"/>
          <w:sz w:val="28"/>
          <w:szCs w:val="28"/>
        </w:rPr>
        <w:t>label_encoder_</w:t>
      </w:r>
      <w:proofErr w:type="gramStart"/>
      <w:r w:rsidR="00D01CD1" w:rsidRPr="0068589D">
        <w:rPr>
          <w:rFonts w:ascii="Times New Roman" w:hAnsi="Times New Roman" w:cs="Times New Roman"/>
          <w:sz w:val="28"/>
          <w:szCs w:val="28"/>
        </w:rPr>
        <w:t>xgb.joblib</w:t>
      </w:r>
      <w:proofErr w:type="spellEnd"/>
      <w:proofErr w:type="gramEnd"/>
      <w:r w:rsidR="00D01CD1" w:rsidRPr="0068589D">
        <w:rPr>
          <w:rFonts w:ascii="Times New Roman" w:hAnsi="Times New Roman" w:cs="Times New Roman"/>
          <w:sz w:val="28"/>
          <w:szCs w:val="28"/>
        </w:rPr>
        <w:t xml:space="preserve">, </w:t>
      </w:r>
      <w:proofErr w:type="spellStart"/>
      <w:r w:rsidR="00D01CD1" w:rsidRPr="0068589D">
        <w:rPr>
          <w:rFonts w:ascii="Times New Roman" w:hAnsi="Times New Roman" w:cs="Times New Roman"/>
          <w:sz w:val="28"/>
          <w:szCs w:val="28"/>
        </w:rPr>
        <w:t>label_encoder_cats_</w:t>
      </w:r>
      <w:proofErr w:type="gramStart"/>
      <w:r w:rsidR="00D01CD1" w:rsidRPr="0068589D">
        <w:rPr>
          <w:rFonts w:ascii="Times New Roman" w:hAnsi="Times New Roman" w:cs="Times New Roman"/>
          <w:sz w:val="28"/>
          <w:szCs w:val="28"/>
        </w:rPr>
        <w:t>xgb.joblib</w:t>
      </w:r>
      <w:proofErr w:type="spellEnd"/>
      <w:proofErr w:type="gramEnd"/>
      <w:r w:rsidR="00D01CD1" w:rsidRPr="0068589D">
        <w:rPr>
          <w:rFonts w:ascii="Times New Roman" w:hAnsi="Times New Roman" w:cs="Times New Roman"/>
          <w:sz w:val="28"/>
          <w:szCs w:val="28"/>
        </w:rPr>
        <w:t>) are loaded once at startup.</w:t>
      </w:r>
      <w:r w:rsidRPr="0068589D">
        <w:rPr>
          <w:rFonts w:ascii="Times New Roman" w:hAnsi="Times New Roman" w:cs="Times New Roman"/>
          <w:sz w:val="28"/>
          <w:szCs w:val="28"/>
        </w:rPr>
        <w:t xml:space="preserve"> The model and encoders are baked into the Docker image to eliminate runtime dependencies on external file systems.</w:t>
      </w:r>
    </w:p>
    <w:p w14:paraId="1FA830C6" w14:textId="77777777" w:rsidR="00815698" w:rsidRPr="0068589D" w:rsidRDefault="00815698" w:rsidP="00CB79AA">
      <w:pPr>
        <w:pStyle w:val="BodyText"/>
        <w:spacing w:line="276" w:lineRule="auto"/>
        <w:rPr>
          <w:rFonts w:ascii="Times New Roman" w:hAnsi="Times New Roman" w:cs="Times New Roman"/>
          <w:sz w:val="28"/>
          <w:szCs w:val="28"/>
        </w:rPr>
      </w:pPr>
    </w:p>
    <w:p w14:paraId="1CA99986" w14:textId="77777777" w:rsidR="0044596F" w:rsidRPr="0068589D" w:rsidRDefault="0044596F" w:rsidP="00913070">
      <w:pPr>
        <w:pStyle w:val="Heading2"/>
        <w:rPr>
          <w:rFonts w:eastAsiaTheme="majorEastAsia"/>
          <w:sz w:val="28"/>
          <w:szCs w:val="28"/>
          <w:lang w:eastAsia="en-US" w:bidi="ar-SA"/>
        </w:rPr>
      </w:pPr>
      <w:bookmarkStart w:id="63" w:name="lab-testbed"/>
      <w:bookmarkStart w:id="64" w:name="_Toc230121759"/>
      <w:r w:rsidRPr="0068589D">
        <w:rPr>
          <w:rFonts w:eastAsiaTheme="majorEastAsia"/>
          <w:sz w:val="28"/>
          <w:szCs w:val="28"/>
          <w:lang w:eastAsia="en-US" w:bidi="ar-SA"/>
        </w:rPr>
        <w:t>4.5 Lab Testbed</w:t>
      </w:r>
      <w:bookmarkEnd w:id="63"/>
      <w:bookmarkEnd w:id="64"/>
    </w:p>
    <w:p w14:paraId="2D47D0AF" w14:textId="64470BCD" w:rsidR="006D42EB" w:rsidRPr="0068589D" w:rsidRDefault="006D42EB" w:rsidP="006D42EB">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Seven attack types were replayed in the live test environment. Six of them correspond directly to labels of the offline classifier (DoS-Hulk, DoS-</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DoS-</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DoS-</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w:t>
      </w:r>
      <w:r w:rsidR="00B678C6" w:rsidRPr="0068589D">
        <w:rPr>
          <w:rFonts w:ascii="Times New Roman" w:hAnsi="Times New Roman" w:cs="Times New Roman"/>
          <w:sz w:val="28"/>
          <w:szCs w:val="28"/>
        </w:rPr>
        <w:t>SSH-</w:t>
      </w:r>
      <w:proofErr w:type="spellStart"/>
      <w:r w:rsidR="00B678C6" w:rsidRPr="0068589D">
        <w:rPr>
          <w:rFonts w:ascii="Times New Roman" w:hAnsi="Times New Roman" w:cs="Times New Roman"/>
          <w:sz w:val="28"/>
          <w:szCs w:val="28"/>
        </w:rPr>
        <w:t>BruteForce</w:t>
      </w:r>
      <w:proofErr w:type="spellEnd"/>
      <w:r w:rsidRPr="0068589D">
        <w:rPr>
          <w:rFonts w:ascii="Times New Roman" w:hAnsi="Times New Roman" w:cs="Times New Roman"/>
          <w:sz w:val="28"/>
          <w:szCs w:val="28"/>
        </w:rPr>
        <w:t>, FTP-</w:t>
      </w:r>
      <w:proofErr w:type="spellStart"/>
      <w:r w:rsidRPr="0068589D">
        <w:rPr>
          <w:rFonts w:ascii="Times New Roman" w:hAnsi="Times New Roman" w:cs="Times New Roman"/>
          <w:sz w:val="28"/>
          <w:szCs w:val="28"/>
        </w:rPr>
        <w:t>BruteForce</w:t>
      </w:r>
      <w:proofErr w:type="spellEnd"/>
      <w:r w:rsidRPr="0068589D">
        <w:rPr>
          <w:rFonts w:ascii="Times New Roman" w:hAnsi="Times New Roman" w:cs="Times New Roman"/>
          <w:sz w:val="28"/>
          <w:szCs w:val="28"/>
        </w:rPr>
        <w:t xml:space="preserve">). The seventh is a SYN flood, which is not a class in the training set and </w:t>
      </w:r>
      <w:r w:rsidR="003639F2" w:rsidRPr="0068589D">
        <w:rPr>
          <w:rFonts w:ascii="Times New Roman" w:hAnsi="Times New Roman" w:cs="Times New Roman"/>
          <w:sz w:val="28"/>
          <w:szCs w:val="28"/>
        </w:rPr>
        <w:t xml:space="preserve">is therefore included as an unseen attack-type test of the temporal model's ability to </w:t>
      </w:r>
      <w:proofErr w:type="spellStart"/>
      <w:r w:rsidR="003639F2" w:rsidRPr="0068589D">
        <w:rPr>
          <w:rFonts w:ascii="Times New Roman" w:hAnsi="Times New Roman" w:cs="Times New Roman"/>
          <w:sz w:val="28"/>
          <w:szCs w:val="28"/>
        </w:rPr>
        <w:t>generalise</w:t>
      </w:r>
      <w:proofErr w:type="spellEnd"/>
      <w:r w:rsidR="003639F2" w:rsidRPr="0068589D">
        <w:rPr>
          <w:rFonts w:ascii="Times New Roman" w:hAnsi="Times New Roman" w:cs="Times New Roman"/>
          <w:sz w:val="28"/>
          <w:szCs w:val="28"/>
        </w:rPr>
        <w:t xml:space="preserve"> on traffic outside the training distribution</w:t>
      </w:r>
      <w:r w:rsidRPr="0068589D">
        <w:rPr>
          <w:rFonts w:ascii="Times New Roman" w:hAnsi="Times New Roman" w:cs="Times New Roman"/>
          <w:sz w:val="28"/>
          <w:szCs w:val="28"/>
        </w:rPr>
        <w:t xml:space="preserve">. Two offline classes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Bot and DDoS-HOIC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were excluded from live replay: the original CIC-IDS2018 botnet captures rely on coordinated multi-host command-and-control </w:t>
      </w:r>
      <w:r w:rsidR="005E46CD" w:rsidRPr="0068589D">
        <w:rPr>
          <w:rFonts w:ascii="Times New Roman" w:hAnsi="Times New Roman" w:cs="Times New Roman"/>
          <w:sz w:val="28"/>
          <w:szCs w:val="28"/>
        </w:rPr>
        <w:t>behavior</w:t>
      </w:r>
      <w:r w:rsidRPr="0068589D">
        <w:rPr>
          <w:rFonts w:ascii="Times New Roman" w:hAnsi="Times New Roman" w:cs="Times New Roman"/>
          <w:sz w:val="28"/>
          <w:szCs w:val="28"/>
        </w:rPr>
        <w:t xml:space="preserve"> that cannot be reproduced faithfully in a two-host lab topology, and HOIC requires multiple coordinated booster hosts to reach its design throughput. The DDOS-HOIC label nevertheless appears in some live alerts as a cross-classification of DoS-Hulk traffic, since the two classes share the same volumetric HTTP-flood signature.</w:t>
      </w:r>
    </w:p>
    <w:p w14:paraId="4539540B" w14:textId="0308F207" w:rsidR="00815698" w:rsidRDefault="006D42EB" w:rsidP="00B3256C">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seven attacks span three </w:t>
      </w:r>
      <w:proofErr w:type="spellStart"/>
      <w:r w:rsidRPr="0068589D">
        <w:rPr>
          <w:rFonts w:ascii="Times New Roman" w:hAnsi="Times New Roman" w:cs="Times New Roman"/>
          <w:sz w:val="28"/>
          <w:szCs w:val="28"/>
        </w:rPr>
        <w:t>behavioural</w:t>
      </w:r>
      <w:proofErr w:type="spellEnd"/>
      <w:r w:rsidRPr="0068589D">
        <w:rPr>
          <w:rFonts w:ascii="Times New Roman" w:hAnsi="Times New Roman" w:cs="Times New Roman"/>
          <w:sz w:val="28"/>
          <w:szCs w:val="28"/>
        </w:rPr>
        <w:t xml:space="preserve"> families: volumetric denial-of-service (SYN flood, Hulk, </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slow-rate denial-of-service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and credential brute-force (SSH, FTP). Every attack was launched from the single Kali VM </w:t>
      </w:r>
      <w:r w:rsidRPr="0068589D">
        <w:rPr>
          <w:rFonts w:ascii="Times New Roman" w:hAnsi="Times New Roman" w:cs="Times New Roman"/>
          <w:sz w:val="28"/>
          <w:szCs w:val="28"/>
        </w:rPr>
        <w:lastRenderedPageBreak/>
        <w:t>against the lab victim, with runs of one to three minutes to keep the conn.log volume tractable.</w:t>
      </w:r>
    </w:p>
    <w:p w14:paraId="6CCA921E" w14:textId="77777777" w:rsidR="0068204C" w:rsidRPr="0068204C" w:rsidRDefault="0068204C" w:rsidP="0068204C">
      <w:pPr>
        <w:pStyle w:val="BodyText"/>
      </w:pPr>
    </w:p>
    <w:p w14:paraId="0256895A" w14:textId="77777777" w:rsidR="00B3256C" w:rsidRPr="00B3256C" w:rsidRDefault="00B3256C" w:rsidP="00B3256C">
      <w:pPr>
        <w:pStyle w:val="BodyText"/>
      </w:pPr>
    </w:p>
    <w:p w14:paraId="7FB94A7A" w14:textId="6918794E" w:rsidR="000D1CB6" w:rsidRPr="0068589D" w:rsidRDefault="000D1CB6" w:rsidP="000D1CB6">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 xml:space="preserve">Table </w:t>
      </w:r>
      <w:r w:rsidR="006E7A2C" w:rsidRPr="0068589D">
        <w:rPr>
          <w:rFonts w:ascii="Times New Roman" w:hAnsi="Times New Roman" w:cs="Times New Roman"/>
          <w:bCs/>
          <w:sz w:val="28"/>
          <w:szCs w:val="28"/>
        </w:rPr>
        <w:t>10</w:t>
      </w:r>
      <w:r w:rsidRPr="0068589D">
        <w:rPr>
          <w:rFonts w:ascii="Times New Roman" w:hAnsi="Times New Roman" w:cs="Times New Roman"/>
          <w:bCs/>
          <w:sz w:val="28"/>
          <w:szCs w:val="28"/>
        </w:rPr>
        <w:t>. Attack specification and tools used</w:t>
      </w:r>
    </w:p>
    <w:tbl>
      <w:tblPr>
        <w:tblStyle w:val="TableGrid0"/>
        <w:tblW w:w="0" w:type="auto"/>
        <w:tblLook w:val="04A0" w:firstRow="1" w:lastRow="0" w:firstColumn="1" w:lastColumn="0" w:noHBand="0" w:noVBand="1"/>
      </w:tblPr>
      <w:tblGrid>
        <w:gridCol w:w="2155"/>
        <w:gridCol w:w="4860"/>
        <w:gridCol w:w="2973"/>
      </w:tblGrid>
      <w:tr w:rsidR="006971C6" w:rsidRPr="00815698" w14:paraId="5BE66FBA" w14:textId="77777777" w:rsidTr="003C0D55">
        <w:tc>
          <w:tcPr>
            <w:tcW w:w="0" w:type="auto"/>
            <w:hideMark/>
          </w:tcPr>
          <w:p w14:paraId="695E12AB"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Attack</w:t>
            </w:r>
          </w:p>
        </w:tc>
        <w:tc>
          <w:tcPr>
            <w:tcW w:w="4860" w:type="dxa"/>
            <w:hideMark/>
          </w:tcPr>
          <w:p w14:paraId="58FF0A54"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Tool and command</w:t>
            </w:r>
          </w:p>
        </w:tc>
        <w:tc>
          <w:tcPr>
            <w:tcW w:w="2973" w:type="dxa"/>
            <w:hideMark/>
          </w:tcPr>
          <w:p w14:paraId="4B3C1B0C" w14:textId="77777777" w:rsidR="006971C6" w:rsidRPr="00815698" w:rsidRDefault="006971C6" w:rsidP="006971C6">
            <w:pPr>
              <w:pStyle w:val="Compact"/>
              <w:spacing w:line="276" w:lineRule="auto"/>
              <w:rPr>
                <w:rFonts w:ascii="Times New Roman" w:hAnsi="Times New Roman" w:cs="Times New Roman"/>
              </w:rPr>
            </w:pPr>
            <w:proofErr w:type="spellStart"/>
            <w:r w:rsidRPr="00815698">
              <w:rPr>
                <w:rFonts w:ascii="Times New Roman" w:hAnsi="Times New Roman" w:cs="Times New Roman"/>
              </w:rPr>
              <w:t>Behavioural</w:t>
            </w:r>
            <w:proofErr w:type="spellEnd"/>
            <w:r w:rsidRPr="00815698">
              <w:rPr>
                <w:rFonts w:ascii="Times New Roman" w:hAnsi="Times New Roman" w:cs="Times New Roman"/>
              </w:rPr>
              <w:t xml:space="preserve"> family</w:t>
            </w:r>
          </w:p>
        </w:tc>
      </w:tr>
      <w:tr w:rsidR="006971C6" w:rsidRPr="00815698" w14:paraId="2648D50D" w14:textId="77777777" w:rsidTr="003C0D55">
        <w:tc>
          <w:tcPr>
            <w:tcW w:w="0" w:type="auto"/>
            <w:hideMark/>
          </w:tcPr>
          <w:p w14:paraId="204606E7"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SYN Flood</w:t>
            </w:r>
          </w:p>
        </w:tc>
        <w:tc>
          <w:tcPr>
            <w:tcW w:w="4860" w:type="dxa"/>
            <w:hideMark/>
          </w:tcPr>
          <w:p w14:paraId="39837ECC"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hping3 --flood</w:t>
            </w:r>
          </w:p>
        </w:tc>
        <w:tc>
          <w:tcPr>
            <w:tcW w:w="2973" w:type="dxa"/>
            <w:hideMark/>
          </w:tcPr>
          <w:p w14:paraId="04A41867"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Volumetric (L4 TCP SYN)</w:t>
            </w:r>
          </w:p>
        </w:tc>
      </w:tr>
      <w:tr w:rsidR="006971C6" w:rsidRPr="00815698" w14:paraId="2D0C644F" w14:textId="77777777" w:rsidTr="003C0D55">
        <w:tc>
          <w:tcPr>
            <w:tcW w:w="0" w:type="auto"/>
            <w:hideMark/>
          </w:tcPr>
          <w:p w14:paraId="5F0A3834"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DoS-Hulk</w:t>
            </w:r>
          </w:p>
        </w:tc>
        <w:tc>
          <w:tcPr>
            <w:tcW w:w="4860" w:type="dxa"/>
            <w:hideMark/>
          </w:tcPr>
          <w:p w14:paraId="261AFA42"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hulk_py2.py</w:t>
            </w:r>
          </w:p>
        </w:tc>
        <w:tc>
          <w:tcPr>
            <w:tcW w:w="2973" w:type="dxa"/>
            <w:hideMark/>
          </w:tcPr>
          <w:p w14:paraId="73FF87DF"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Volumetric L7 HTTP</w:t>
            </w:r>
          </w:p>
        </w:tc>
      </w:tr>
      <w:tr w:rsidR="006971C6" w:rsidRPr="00815698" w14:paraId="719F5348" w14:textId="77777777" w:rsidTr="003C0D55">
        <w:tc>
          <w:tcPr>
            <w:tcW w:w="0" w:type="auto"/>
            <w:hideMark/>
          </w:tcPr>
          <w:p w14:paraId="3A301D31"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DoS-</w:t>
            </w:r>
            <w:proofErr w:type="spellStart"/>
            <w:r w:rsidRPr="00815698">
              <w:rPr>
                <w:rFonts w:ascii="Times New Roman" w:hAnsi="Times New Roman" w:cs="Times New Roman"/>
              </w:rPr>
              <w:t>GoldenEye</w:t>
            </w:r>
            <w:proofErr w:type="spellEnd"/>
          </w:p>
        </w:tc>
        <w:tc>
          <w:tcPr>
            <w:tcW w:w="4860" w:type="dxa"/>
            <w:hideMark/>
          </w:tcPr>
          <w:p w14:paraId="62DCA236"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goldeneye.py</w:t>
            </w:r>
          </w:p>
        </w:tc>
        <w:tc>
          <w:tcPr>
            <w:tcW w:w="2973" w:type="dxa"/>
            <w:hideMark/>
          </w:tcPr>
          <w:p w14:paraId="4547E169"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Volumetric L7 HTTP</w:t>
            </w:r>
          </w:p>
        </w:tc>
      </w:tr>
      <w:tr w:rsidR="006971C6" w:rsidRPr="00815698" w14:paraId="1A468456" w14:textId="77777777" w:rsidTr="003C0D55">
        <w:tc>
          <w:tcPr>
            <w:tcW w:w="0" w:type="auto"/>
            <w:hideMark/>
          </w:tcPr>
          <w:p w14:paraId="3B4E6872"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DoS-</w:t>
            </w:r>
            <w:proofErr w:type="spellStart"/>
            <w:r w:rsidRPr="00815698">
              <w:rPr>
                <w:rFonts w:ascii="Times New Roman" w:hAnsi="Times New Roman" w:cs="Times New Roman"/>
              </w:rPr>
              <w:t>Slowloris</w:t>
            </w:r>
            <w:proofErr w:type="spellEnd"/>
          </w:p>
        </w:tc>
        <w:tc>
          <w:tcPr>
            <w:tcW w:w="4860" w:type="dxa"/>
            <w:hideMark/>
          </w:tcPr>
          <w:p w14:paraId="4A09BB13" w14:textId="77777777" w:rsidR="006971C6" w:rsidRPr="00815698" w:rsidRDefault="006971C6" w:rsidP="006971C6">
            <w:pPr>
              <w:pStyle w:val="Compact"/>
              <w:spacing w:line="276" w:lineRule="auto"/>
              <w:rPr>
                <w:rFonts w:ascii="Times New Roman" w:hAnsi="Times New Roman" w:cs="Times New Roman"/>
              </w:rPr>
            </w:pPr>
            <w:proofErr w:type="spellStart"/>
            <w:r w:rsidRPr="00815698">
              <w:rPr>
                <w:rFonts w:ascii="Times New Roman" w:hAnsi="Times New Roman" w:cs="Times New Roman"/>
              </w:rPr>
              <w:t>slowloris</w:t>
            </w:r>
            <w:proofErr w:type="spellEnd"/>
            <w:r w:rsidRPr="00815698">
              <w:rPr>
                <w:rFonts w:ascii="Times New Roman" w:hAnsi="Times New Roman" w:cs="Times New Roman"/>
              </w:rPr>
              <w:t xml:space="preserve"> -s 500</w:t>
            </w:r>
          </w:p>
        </w:tc>
        <w:tc>
          <w:tcPr>
            <w:tcW w:w="2973" w:type="dxa"/>
            <w:hideMark/>
          </w:tcPr>
          <w:p w14:paraId="725AA3B0"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Slow-rate L7 HTTP</w:t>
            </w:r>
          </w:p>
        </w:tc>
      </w:tr>
      <w:tr w:rsidR="006971C6" w:rsidRPr="00815698" w14:paraId="69EB97AF" w14:textId="77777777" w:rsidTr="003C0D55">
        <w:tc>
          <w:tcPr>
            <w:tcW w:w="0" w:type="auto"/>
            <w:hideMark/>
          </w:tcPr>
          <w:p w14:paraId="6DA8F995"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DoS-</w:t>
            </w:r>
            <w:proofErr w:type="spellStart"/>
            <w:r w:rsidRPr="00815698">
              <w:rPr>
                <w:rFonts w:ascii="Times New Roman" w:hAnsi="Times New Roman" w:cs="Times New Roman"/>
              </w:rPr>
              <w:t>SlowHTTPTest</w:t>
            </w:r>
            <w:proofErr w:type="spellEnd"/>
          </w:p>
        </w:tc>
        <w:tc>
          <w:tcPr>
            <w:tcW w:w="4860" w:type="dxa"/>
            <w:hideMark/>
          </w:tcPr>
          <w:p w14:paraId="067BAC6A" w14:textId="77777777" w:rsidR="006971C6" w:rsidRPr="00815698" w:rsidRDefault="006971C6" w:rsidP="006971C6">
            <w:pPr>
              <w:pStyle w:val="Compact"/>
              <w:spacing w:line="276" w:lineRule="auto"/>
              <w:rPr>
                <w:rFonts w:ascii="Times New Roman" w:hAnsi="Times New Roman" w:cs="Times New Roman"/>
              </w:rPr>
            </w:pPr>
            <w:proofErr w:type="spellStart"/>
            <w:r w:rsidRPr="00815698">
              <w:rPr>
                <w:rFonts w:ascii="Times New Roman" w:hAnsi="Times New Roman" w:cs="Times New Roman"/>
              </w:rPr>
              <w:t>slowhttptest</w:t>
            </w:r>
            <w:proofErr w:type="spellEnd"/>
            <w:r w:rsidRPr="00815698">
              <w:rPr>
                <w:rFonts w:ascii="Times New Roman" w:hAnsi="Times New Roman" w:cs="Times New Roman"/>
              </w:rPr>
              <w:t xml:space="preserve"> -c 1000 -H -r 200 -u http://10.0.1.20 -t GET</w:t>
            </w:r>
          </w:p>
        </w:tc>
        <w:tc>
          <w:tcPr>
            <w:tcW w:w="2973" w:type="dxa"/>
            <w:hideMark/>
          </w:tcPr>
          <w:p w14:paraId="5192058B"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Slow-rate L7 HTTP</w:t>
            </w:r>
          </w:p>
        </w:tc>
      </w:tr>
      <w:tr w:rsidR="006971C6" w:rsidRPr="00815698" w14:paraId="2A2AF037" w14:textId="77777777" w:rsidTr="003C0D55">
        <w:tc>
          <w:tcPr>
            <w:tcW w:w="0" w:type="auto"/>
            <w:hideMark/>
          </w:tcPr>
          <w:p w14:paraId="0B4C73DE" w14:textId="13BE2217" w:rsidR="006971C6" w:rsidRPr="00815698" w:rsidRDefault="00B678C6" w:rsidP="006971C6">
            <w:pPr>
              <w:pStyle w:val="Compact"/>
              <w:spacing w:line="276" w:lineRule="auto"/>
              <w:rPr>
                <w:rFonts w:ascii="Times New Roman" w:hAnsi="Times New Roman" w:cs="Times New Roman"/>
              </w:rPr>
            </w:pPr>
            <w:r w:rsidRPr="00815698">
              <w:rPr>
                <w:rFonts w:ascii="Times New Roman" w:hAnsi="Times New Roman" w:cs="Times New Roman"/>
              </w:rPr>
              <w:t>SSH-</w:t>
            </w:r>
            <w:proofErr w:type="spellStart"/>
            <w:r w:rsidRPr="00815698">
              <w:rPr>
                <w:rFonts w:ascii="Times New Roman" w:hAnsi="Times New Roman" w:cs="Times New Roman"/>
              </w:rPr>
              <w:t>BruteForce</w:t>
            </w:r>
            <w:proofErr w:type="spellEnd"/>
          </w:p>
        </w:tc>
        <w:tc>
          <w:tcPr>
            <w:tcW w:w="4860" w:type="dxa"/>
            <w:hideMark/>
          </w:tcPr>
          <w:p w14:paraId="0F05BA2F"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hydra -t 16 fasttrack.txt (port 22)</w:t>
            </w:r>
          </w:p>
        </w:tc>
        <w:tc>
          <w:tcPr>
            <w:tcW w:w="2973" w:type="dxa"/>
            <w:hideMark/>
          </w:tcPr>
          <w:p w14:paraId="69C448D5"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Credential brute-force</w:t>
            </w:r>
          </w:p>
        </w:tc>
      </w:tr>
      <w:tr w:rsidR="006971C6" w:rsidRPr="00815698" w14:paraId="3159261B" w14:textId="77777777" w:rsidTr="003C0D55">
        <w:tc>
          <w:tcPr>
            <w:tcW w:w="0" w:type="auto"/>
            <w:hideMark/>
          </w:tcPr>
          <w:p w14:paraId="7273B177"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FTP-</w:t>
            </w:r>
            <w:proofErr w:type="spellStart"/>
            <w:r w:rsidRPr="00815698">
              <w:rPr>
                <w:rFonts w:ascii="Times New Roman" w:hAnsi="Times New Roman" w:cs="Times New Roman"/>
              </w:rPr>
              <w:t>BruteForce</w:t>
            </w:r>
            <w:proofErr w:type="spellEnd"/>
          </w:p>
        </w:tc>
        <w:tc>
          <w:tcPr>
            <w:tcW w:w="4860" w:type="dxa"/>
            <w:hideMark/>
          </w:tcPr>
          <w:p w14:paraId="5B6C25CE"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hydra -t 16 fasttrack.txt (port 21)</w:t>
            </w:r>
          </w:p>
        </w:tc>
        <w:tc>
          <w:tcPr>
            <w:tcW w:w="2973" w:type="dxa"/>
            <w:hideMark/>
          </w:tcPr>
          <w:p w14:paraId="5EF3282D" w14:textId="77777777" w:rsidR="006971C6" w:rsidRPr="00815698" w:rsidRDefault="006971C6" w:rsidP="006971C6">
            <w:pPr>
              <w:pStyle w:val="Compact"/>
              <w:spacing w:line="276" w:lineRule="auto"/>
              <w:rPr>
                <w:rFonts w:ascii="Times New Roman" w:hAnsi="Times New Roman" w:cs="Times New Roman"/>
              </w:rPr>
            </w:pPr>
            <w:r w:rsidRPr="00815698">
              <w:rPr>
                <w:rFonts w:ascii="Times New Roman" w:hAnsi="Times New Roman" w:cs="Times New Roman"/>
              </w:rPr>
              <w:t>Credential brute-force</w:t>
            </w:r>
          </w:p>
        </w:tc>
      </w:tr>
    </w:tbl>
    <w:p w14:paraId="07E3ED9A" w14:textId="77777777" w:rsidR="006971C6" w:rsidRPr="0068589D" w:rsidRDefault="006971C6" w:rsidP="006971C6">
      <w:pPr>
        <w:pStyle w:val="BodyText"/>
        <w:rPr>
          <w:rFonts w:ascii="Times New Roman" w:hAnsi="Times New Roman" w:cs="Times New Roman"/>
          <w:sz w:val="28"/>
          <w:szCs w:val="28"/>
          <w:lang w:val="ru-RU"/>
        </w:rPr>
      </w:pPr>
    </w:p>
    <w:p w14:paraId="02B4BD7E" w14:textId="5A5DA4F4" w:rsidR="006D42EB" w:rsidRPr="0068589D" w:rsidRDefault="006D42EB" w:rsidP="006D42EB">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Volumetric denial-of-service. </w:t>
      </w:r>
      <w:r w:rsidRPr="0068589D">
        <w:rPr>
          <w:rFonts w:ascii="Times New Roman" w:hAnsi="Times New Roman" w:cs="Times New Roman"/>
          <w:b/>
          <w:bCs/>
          <w:sz w:val="28"/>
          <w:szCs w:val="28"/>
        </w:rPr>
        <w:t>SYN Flood</w:t>
      </w:r>
      <w:r w:rsidRPr="0068589D">
        <w:rPr>
          <w:rFonts w:ascii="Times New Roman" w:hAnsi="Times New Roman" w:cs="Times New Roman"/>
          <w:sz w:val="28"/>
          <w:szCs w:val="28"/>
        </w:rPr>
        <w:t xml:space="preserve"> was generated with hping3 --flood, producing a high rate of TCP SYN segments without completing the three-way handshake. Although SYN flood is not a class in the training set, the temporal classifier emitted a DoS-Hulk label on the resulting flows: the dominant feature signal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extreme </w:t>
      </w:r>
      <w:proofErr w:type="spellStart"/>
      <w:r w:rsidRPr="0068589D">
        <w:rPr>
          <w:rFonts w:ascii="Times New Roman" w:hAnsi="Times New Roman" w:cs="Times New Roman"/>
          <w:sz w:val="28"/>
          <w:szCs w:val="28"/>
        </w:rPr>
        <w:t>conn_rate</w:t>
      </w:r>
      <w:proofErr w:type="spellEnd"/>
      <w:r w:rsidRPr="0068589D">
        <w:rPr>
          <w:rFonts w:ascii="Times New Roman" w:hAnsi="Times New Roman" w:cs="Times New Roman"/>
          <w:sz w:val="28"/>
          <w:szCs w:val="28"/>
        </w:rPr>
        <w:t xml:space="preserve"> and </w:t>
      </w:r>
      <w:proofErr w:type="spellStart"/>
      <w:r w:rsidRPr="0068589D">
        <w:rPr>
          <w:rFonts w:ascii="Times New Roman" w:hAnsi="Times New Roman" w:cs="Times New Roman"/>
          <w:sz w:val="28"/>
          <w:szCs w:val="28"/>
        </w:rPr>
        <w:t>unique_dst_ports</w:t>
      </w:r>
      <w:proofErr w:type="spellEnd"/>
      <w:r w:rsidRPr="0068589D">
        <w:rPr>
          <w:rFonts w:ascii="Times New Roman" w:hAnsi="Times New Roman" w:cs="Times New Roman"/>
          <w:sz w:val="28"/>
          <w:szCs w:val="28"/>
        </w:rPr>
        <w:t xml:space="preserve">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overlaps with Hulk's volumetric profile, and the model </w:t>
      </w:r>
      <w:r w:rsidR="003A3C80" w:rsidRPr="0068589D">
        <w:rPr>
          <w:rFonts w:ascii="Times New Roman" w:hAnsi="Times New Roman" w:cs="Times New Roman"/>
          <w:sz w:val="28"/>
          <w:szCs w:val="28"/>
        </w:rPr>
        <w:t>generalized</w:t>
      </w:r>
      <w:r w:rsidRPr="0068589D">
        <w:rPr>
          <w:rFonts w:ascii="Times New Roman" w:hAnsi="Times New Roman" w:cs="Times New Roman"/>
          <w:sz w:val="28"/>
          <w:szCs w:val="28"/>
        </w:rPr>
        <w:t xml:space="preserve"> within the same </w:t>
      </w:r>
      <w:r w:rsidR="003A3C80" w:rsidRPr="0068589D">
        <w:rPr>
          <w:rFonts w:ascii="Times New Roman" w:hAnsi="Times New Roman" w:cs="Times New Roman"/>
          <w:sz w:val="28"/>
          <w:szCs w:val="28"/>
        </w:rPr>
        <w:t>behavioral</w:t>
      </w:r>
      <w:r w:rsidRPr="0068589D">
        <w:rPr>
          <w:rFonts w:ascii="Times New Roman" w:hAnsi="Times New Roman" w:cs="Times New Roman"/>
          <w:sz w:val="28"/>
          <w:szCs w:val="28"/>
        </w:rPr>
        <w:t xml:space="preserve"> family. </w:t>
      </w:r>
      <w:r w:rsidRPr="0068589D">
        <w:rPr>
          <w:rFonts w:ascii="Times New Roman" w:hAnsi="Times New Roman" w:cs="Times New Roman"/>
          <w:b/>
          <w:bCs/>
          <w:sz w:val="28"/>
          <w:szCs w:val="28"/>
        </w:rPr>
        <w:t>DoS-Hulk</w:t>
      </w:r>
      <w:r w:rsidRPr="0068589D">
        <w:rPr>
          <w:rFonts w:ascii="Times New Roman" w:hAnsi="Times New Roman" w:cs="Times New Roman"/>
          <w:sz w:val="28"/>
          <w:szCs w:val="28"/>
        </w:rPr>
        <w:t xml:space="preserve"> (HTTP Unbearable Load King</w:t>
      </w:r>
      <w:r w:rsidR="003A3C80">
        <w:rPr>
          <w:rFonts w:ascii="Times New Roman" w:hAnsi="Times New Roman" w:cs="Times New Roman"/>
          <w:sz w:val="28"/>
          <w:szCs w:val="28"/>
        </w:rPr>
        <w:t>,</w:t>
      </w:r>
      <w:r w:rsidRPr="0068589D">
        <w:rPr>
          <w:rFonts w:ascii="Times New Roman" w:hAnsi="Times New Roman" w:cs="Times New Roman"/>
          <w:sz w:val="28"/>
          <w:szCs w:val="28"/>
        </w:rPr>
        <w:t xml:space="preserve"> Python 2 implementation hulk_py2.py) issues a high rate of HTTP GET requests with </w:t>
      </w:r>
      <w:r w:rsidR="003A3C80" w:rsidRPr="0068589D">
        <w:rPr>
          <w:rFonts w:ascii="Times New Roman" w:hAnsi="Times New Roman" w:cs="Times New Roman"/>
          <w:sz w:val="28"/>
          <w:szCs w:val="28"/>
        </w:rPr>
        <w:t>randomized</w:t>
      </w:r>
      <w:r w:rsidRPr="0068589D">
        <w:rPr>
          <w:rFonts w:ascii="Times New Roman" w:hAnsi="Times New Roman" w:cs="Times New Roman"/>
          <w:sz w:val="28"/>
          <w:szCs w:val="28"/>
        </w:rPr>
        <w:t xml:space="preserve"> URI parameters and User-Agent strings to defeat caches and signature-based filters</w:t>
      </w:r>
      <w:r w:rsidR="003A3C80">
        <w:rPr>
          <w:rFonts w:ascii="Times New Roman" w:hAnsi="Times New Roman" w:cs="Times New Roman"/>
          <w:sz w:val="28"/>
          <w:szCs w:val="28"/>
        </w:rPr>
        <w:t>,</w:t>
      </w:r>
      <w:r w:rsidRPr="0068589D">
        <w:rPr>
          <w:rFonts w:ascii="Times New Roman" w:hAnsi="Times New Roman" w:cs="Times New Roman"/>
          <w:sz w:val="28"/>
          <w:szCs w:val="28"/>
        </w:rPr>
        <w:t xml:space="preserve"> the resulting traffic is </w:t>
      </w:r>
      <w:r w:rsidR="003A3C80" w:rsidRPr="0068589D">
        <w:rPr>
          <w:rFonts w:ascii="Times New Roman" w:hAnsi="Times New Roman" w:cs="Times New Roman"/>
          <w:sz w:val="28"/>
          <w:szCs w:val="28"/>
        </w:rPr>
        <w:t>characterized</w:t>
      </w:r>
      <w:r w:rsidRPr="0068589D">
        <w:rPr>
          <w:rFonts w:ascii="Times New Roman" w:hAnsi="Times New Roman" w:cs="Times New Roman"/>
          <w:sz w:val="28"/>
          <w:szCs w:val="28"/>
        </w:rPr>
        <w:t xml:space="preserve"> by short, high-bandwidth connections to TCP/80. </w:t>
      </w:r>
      <w:r w:rsidRPr="0068589D">
        <w:rPr>
          <w:rFonts w:ascii="Times New Roman" w:hAnsi="Times New Roman" w:cs="Times New Roman"/>
          <w:b/>
          <w:bCs/>
          <w:sz w:val="28"/>
          <w:szCs w:val="28"/>
        </w:rPr>
        <w:t>DoS-</w:t>
      </w:r>
      <w:proofErr w:type="spellStart"/>
      <w:r w:rsidRPr="0068589D">
        <w:rPr>
          <w:rFonts w:ascii="Times New Roman" w:hAnsi="Times New Roman" w:cs="Times New Roman"/>
          <w:b/>
          <w:bCs/>
          <w:sz w:val="28"/>
          <w:szCs w:val="28"/>
        </w:rPr>
        <w:t>GoldenEye</w:t>
      </w:r>
      <w:proofErr w:type="spellEnd"/>
      <w:r w:rsidRPr="0068589D">
        <w:rPr>
          <w:rFonts w:ascii="Times New Roman" w:hAnsi="Times New Roman" w:cs="Times New Roman"/>
          <w:sz w:val="28"/>
          <w:szCs w:val="28"/>
        </w:rPr>
        <w:t xml:space="preserve"> (goldeneye.py) opens many parallel connections with </w:t>
      </w:r>
      <w:proofErr w:type="spellStart"/>
      <w:r w:rsidRPr="0068589D">
        <w:rPr>
          <w:rFonts w:ascii="Times New Roman" w:hAnsi="Times New Roman" w:cs="Times New Roman"/>
          <w:sz w:val="28"/>
          <w:szCs w:val="28"/>
        </w:rPr>
        <w:t>KeepAlive</w:t>
      </w:r>
      <w:proofErr w:type="spellEnd"/>
      <w:r w:rsidRPr="0068589D">
        <w:rPr>
          <w:rFonts w:ascii="Times New Roman" w:hAnsi="Times New Roman" w:cs="Times New Roman"/>
          <w:sz w:val="28"/>
          <w:szCs w:val="28"/>
        </w:rPr>
        <w:t xml:space="preserve"> and Cache-Control: no-cache headers, intended to exhaust the server's connection pool and bypass any caching layer</w:t>
      </w:r>
      <w:r w:rsidR="003A3C80">
        <w:rPr>
          <w:rFonts w:ascii="Times New Roman" w:hAnsi="Times New Roman" w:cs="Times New Roman"/>
          <w:sz w:val="28"/>
          <w:szCs w:val="28"/>
        </w:rPr>
        <w:t>.</w:t>
      </w:r>
      <w:r w:rsidRPr="0068589D">
        <w:rPr>
          <w:rFonts w:ascii="Times New Roman" w:hAnsi="Times New Roman" w:cs="Times New Roman"/>
          <w:sz w:val="28"/>
          <w:szCs w:val="28"/>
        </w:rPr>
        <w:t xml:space="preserve"> </w:t>
      </w:r>
      <w:r w:rsidR="003A3C80">
        <w:rPr>
          <w:rFonts w:ascii="Times New Roman" w:hAnsi="Times New Roman" w:cs="Times New Roman"/>
          <w:sz w:val="28"/>
          <w:szCs w:val="28"/>
        </w:rPr>
        <w:t>O</w:t>
      </w:r>
      <w:r w:rsidRPr="0068589D">
        <w:rPr>
          <w:rFonts w:ascii="Times New Roman" w:hAnsi="Times New Roman" w:cs="Times New Roman"/>
          <w:sz w:val="28"/>
          <w:szCs w:val="28"/>
        </w:rPr>
        <w:t>n the wire it appears as many concurrent long-lived HTTP exchanges.</w:t>
      </w:r>
    </w:p>
    <w:p w14:paraId="6AD635A1" w14:textId="2F3A4D4D" w:rsidR="006D42EB" w:rsidRPr="0068589D" w:rsidRDefault="006D42EB" w:rsidP="006D42EB">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Slow-rate denial-of-service. </w:t>
      </w:r>
      <w:r w:rsidRPr="0068589D">
        <w:rPr>
          <w:rFonts w:ascii="Times New Roman" w:hAnsi="Times New Roman" w:cs="Times New Roman"/>
          <w:b/>
          <w:bCs/>
          <w:sz w:val="28"/>
          <w:szCs w:val="28"/>
        </w:rPr>
        <w:t>DoS-</w:t>
      </w:r>
      <w:proofErr w:type="spellStart"/>
      <w:r w:rsidRPr="0068589D">
        <w:rPr>
          <w:rFonts w:ascii="Times New Roman" w:hAnsi="Times New Roman" w:cs="Times New Roman"/>
          <w:b/>
          <w:bCs/>
          <w:sz w:val="28"/>
          <w:szCs w:val="28"/>
        </w:rPr>
        <w:t>Slowloris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-s 500) opens 500 concurrent TCP connections to TCP/80 and sends one partial HTTP header line per connection every hundred seconds or so, holding the connections half-open indefinitely and exhausting thread-per-connection servers. </w:t>
      </w:r>
      <w:r w:rsidRPr="0068589D">
        <w:rPr>
          <w:rFonts w:ascii="Times New Roman" w:hAnsi="Times New Roman" w:cs="Times New Roman"/>
          <w:b/>
          <w:bCs/>
          <w:sz w:val="28"/>
          <w:szCs w:val="28"/>
        </w:rPr>
        <w:t>DoS-</w:t>
      </w:r>
      <w:proofErr w:type="spellStart"/>
      <w:r w:rsidRPr="0068589D">
        <w:rPr>
          <w:rFonts w:ascii="Times New Roman" w:hAnsi="Times New Roman" w:cs="Times New Roman"/>
          <w:b/>
          <w:bCs/>
          <w:sz w:val="28"/>
          <w:szCs w:val="28"/>
        </w:rPr>
        <w:t>SlowHTTPTest</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-c 1000 -H -r 200 -u http://10.0.1.20 -t GET) extends the same idea with slow-read and slow-body variants and a higher target connection count. On the wire the two tools are indistinguishable at the conn.log granularity used by the consumer: both produce long-</w:t>
      </w:r>
      <w:r w:rsidRPr="0068589D">
        <w:rPr>
          <w:rFonts w:ascii="Times New Roman" w:hAnsi="Times New Roman" w:cs="Times New Roman"/>
          <w:sz w:val="28"/>
          <w:szCs w:val="28"/>
        </w:rPr>
        <w:lastRenderedPageBreak/>
        <w:t xml:space="preserve">lived connections to port 80 with a bytes-per-second rate close to zero. The rule engine therefore reports both under the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label</w:t>
      </w:r>
      <w:r w:rsidR="003A3C80">
        <w:rPr>
          <w:rFonts w:ascii="Times New Roman" w:hAnsi="Times New Roman" w:cs="Times New Roman"/>
          <w:sz w:val="28"/>
          <w:szCs w:val="28"/>
        </w:rPr>
        <w:t xml:space="preserve"> -</w:t>
      </w:r>
      <w:r w:rsidRPr="0068589D">
        <w:rPr>
          <w:rFonts w:ascii="Times New Roman" w:hAnsi="Times New Roman" w:cs="Times New Roman"/>
          <w:sz w:val="28"/>
          <w:szCs w:val="28"/>
        </w:rPr>
        <w:t xml:space="preserve"> the live test is considered to have detected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if and only if the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rule fires during the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run. A practical observation: because Zeek writes a conn.log record only on connection termination, the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run is invisible to the consumer until the attacker tears down the sockets, at which point a burst of long-duration low-byte connections arrives in a single Spark micro-batch and triggers the rule.</w:t>
      </w:r>
    </w:p>
    <w:p w14:paraId="4CD7A97B" w14:textId="1381C944" w:rsidR="006D42EB" w:rsidRPr="0068589D" w:rsidRDefault="006D42EB" w:rsidP="00CB79AA">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Credential brute-force. SSH-</w:t>
      </w:r>
      <w:proofErr w:type="spellStart"/>
      <w:r w:rsidRPr="0068589D">
        <w:rPr>
          <w:rFonts w:ascii="Times New Roman" w:hAnsi="Times New Roman" w:cs="Times New Roman"/>
          <w:sz w:val="28"/>
          <w:szCs w:val="28"/>
        </w:rPr>
        <w:t>BruteForce</w:t>
      </w:r>
      <w:proofErr w:type="spellEnd"/>
      <w:r w:rsidRPr="0068589D">
        <w:rPr>
          <w:rFonts w:ascii="Times New Roman" w:hAnsi="Times New Roman" w:cs="Times New Roman"/>
          <w:sz w:val="28"/>
          <w:szCs w:val="28"/>
        </w:rPr>
        <w:t xml:space="preserve"> and FTP-</w:t>
      </w:r>
      <w:proofErr w:type="spellStart"/>
      <w:r w:rsidRPr="0068589D">
        <w:rPr>
          <w:rFonts w:ascii="Times New Roman" w:hAnsi="Times New Roman" w:cs="Times New Roman"/>
          <w:sz w:val="28"/>
          <w:szCs w:val="28"/>
        </w:rPr>
        <w:t>BruteForce</w:t>
      </w:r>
      <w:proofErr w:type="spellEnd"/>
      <w:r w:rsidRPr="0068589D">
        <w:rPr>
          <w:rFonts w:ascii="Times New Roman" w:hAnsi="Times New Roman" w:cs="Times New Roman"/>
          <w:sz w:val="28"/>
          <w:szCs w:val="28"/>
        </w:rPr>
        <w:t xml:space="preserve"> were generated with hydra -t 16 fasttrack.txt against TCP/22 and TCP/21 respectively, using the </w:t>
      </w:r>
      <w:proofErr w:type="spellStart"/>
      <w:r w:rsidRPr="0068589D">
        <w:rPr>
          <w:rFonts w:ascii="Times New Roman" w:hAnsi="Times New Roman" w:cs="Times New Roman"/>
          <w:sz w:val="28"/>
          <w:szCs w:val="28"/>
        </w:rPr>
        <w:t>fasttrack</w:t>
      </w:r>
      <w:proofErr w:type="spellEnd"/>
      <w:r w:rsidRPr="0068589D">
        <w:rPr>
          <w:rFonts w:ascii="Times New Roman" w:hAnsi="Times New Roman" w:cs="Times New Roman"/>
          <w:sz w:val="28"/>
          <w:szCs w:val="28"/>
        </w:rPr>
        <w:t xml:space="preserve"> wordlist and sixteen parallel threads. With sixteen parallel threads, the result observed in conn.log is a burst of TCP connections from one source to a single destination port, each connection carrying multiple credential attempts before the server closes it. The rule engine matches this pattern by counting connections per (</w:t>
      </w:r>
      <w:proofErr w:type="spellStart"/>
      <w:r w:rsidRPr="0068589D">
        <w:rPr>
          <w:rFonts w:ascii="Times New Roman" w:hAnsi="Times New Roman" w:cs="Times New Roman"/>
          <w:sz w:val="28"/>
          <w:szCs w:val="28"/>
        </w:rPr>
        <w:t>src_ip</w:t>
      </w:r>
      <w:proofErr w:type="spellEnd"/>
      <w:r w:rsidRPr="0068589D">
        <w:rPr>
          <w:rFonts w:ascii="Times New Roman" w:hAnsi="Times New Roman" w:cs="Times New Roman"/>
          <w:sz w:val="28"/>
          <w:szCs w:val="28"/>
        </w:rPr>
        <w:t xml:space="preserve">, </w:t>
      </w:r>
      <w:proofErr w:type="spellStart"/>
      <w:proofErr w:type="gramStart"/>
      <w:r w:rsidRPr="0068589D">
        <w:rPr>
          <w:rFonts w:ascii="Times New Roman" w:hAnsi="Times New Roman" w:cs="Times New Roman"/>
          <w:sz w:val="28"/>
          <w:szCs w:val="28"/>
        </w:rPr>
        <w:t>id.resp</w:t>
      </w:r>
      <w:proofErr w:type="gramEnd"/>
      <w:r w:rsidRPr="0068589D">
        <w:rPr>
          <w:rFonts w:ascii="Times New Roman" w:hAnsi="Times New Roman" w:cs="Times New Roman"/>
          <w:sz w:val="28"/>
          <w:szCs w:val="28"/>
        </w:rPr>
        <w:t>_p</w:t>
      </w:r>
      <w:proofErr w:type="spellEnd"/>
      <w:r w:rsidRPr="0068589D">
        <w:rPr>
          <w:rFonts w:ascii="Times New Roman" w:hAnsi="Times New Roman" w:cs="Times New Roman"/>
          <w:sz w:val="28"/>
          <w:szCs w:val="28"/>
        </w:rPr>
        <w:t>) pair within a sliding sixty-second window.</w:t>
      </w:r>
    </w:p>
    <w:p w14:paraId="21F8A20C" w14:textId="0215070F" w:rsidR="00862AE0" w:rsidRPr="00862AE0" w:rsidRDefault="0044596F" w:rsidP="0058361F">
      <w:pPr>
        <w:pStyle w:val="FirstParagraph"/>
        <w:spacing w:line="276" w:lineRule="auto"/>
      </w:pPr>
      <w:r w:rsidRPr="0068589D">
        <w:rPr>
          <w:rFonts w:ascii="Times New Roman" w:hAnsi="Times New Roman" w:cs="Times New Roman"/>
          <w:sz w:val="28"/>
          <w:szCs w:val="28"/>
        </w:rPr>
        <w:t>Live testing is conducted on a two-server lab testbed connected by a direct Ethernet link (1 Gbps).</w:t>
      </w:r>
    </w:p>
    <w:p w14:paraId="352232AA" w14:textId="77726B92" w:rsidR="0044596F" w:rsidRPr="0068589D" w:rsidRDefault="0044596F" w:rsidP="00CB79AA">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Table 1</w:t>
      </w:r>
      <w:r w:rsidR="006E7A2C" w:rsidRPr="0068589D">
        <w:rPr>
          <w:rFonts w:ascii="Times New Roman" w:hAnsi="Times New Roman" w:cs="Times New Roman"/>
          <w:bCs/>
          <w:sz w:val="28"/>
          <w:szCs w:val="28"/>
        </w:rPr>
        <w:t>1</w:t>
      </w:r>
      <w:r w:rsidRPr="0068589D">
        <w:rPr>
          <w:rFonts w:ascii="Times New Roman" w:hAnsi="Times New Roman" w:cs="Times New Roman"/>
          <w:bCs/>
          <w:sz w:val="28"/>
          <w:szCs w:val="28"/>
        </w:rPr>
        <w:t>. Lab testbed configuration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606"/>
        <w:gridCol w:w="3223"/>
        <w:gridCol w:w="2613"/>
        <w:gridCol w:w="1546"/>
      </w:tblGrid>
      <w:tr w:rsidR="0044596F" w:rsidRPr="00862AE0" w14:paraId="244702D6" w14:textId="77777777" w:rsidTr="00C14829">
        <w:tc>
          <w:tcPr>
            <w:tcW w:w="0" w:type="auto"/>
            <w:vAlign w:val="bottom"/>
          </w:tcPr>
          <w:p w14:paraId="7BFE7CB2"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Host</w:t>
            </w:r>
          </w:p>
        </w:tc>
        <w:tc>
          <w:tcPr>
            <w:tcW w:w="0" w:type="auto"/>
            <w:vAlign w:val="bottom"/>
          </w:tcPr>
          <w:p w14:paraId="6D02A9CE"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Role</w:t>
            </w:r>
          </w:p>
        </w:tc>
        <w:tc>
          <w:tcPr>
            <w:tcW w:w="0" w:type="auto"/>
            <w:vAlign w:val="bottom"/>
          </w:tcPr>
          <w:p w14:paraId="1A392878"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Hardware</w:t>
            </w:r>
          </w:p>
        </w:tc>
        <w:tc>
          <w:tcPr>
            <w:tcW w:w="0" w:type="auto"/>
            <w:vAlign w:val="bottom"/>
          </w:tcPr>
          <w:p w14:paraId="1DD234F9"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OS</w:t>
            </w:r>
          </w:p>
        </w:tc>
      </w:tr>
      <w:tr w:rsidR="0044596F" w:rsidRPr="00862AE0" w14:paraId="602E04D4" w14:textId="77777777" w:rsidTr="00C14829">
        <w:tc>
          <w:tcPr>
            <w:tcW w:w="0" w:type="auto"/>
          </w:tcPr>
          <w:p w14:paraId="53447F11"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usrv01 (192.168.88.200)</w:t>
            </w:r>
          </w:p>
        </w:tc>
        <w:tc>
          <w:tcPr>
            <w:tcW w:w="0" w:type="auto"/>
          </w:tcPr>
          <w:p w14:paraId="05CB9947"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Zeek, Kafka, model training</w:t>
            </w:r>
          </w:p>
        </w:tc>
        <w:tc>
          <w:tcPr>
            <w:tcW w:w="0" w:type="auto"/>
          </w:tcPr>
          <w:p w14:paraId="6EC3F40F"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Intel Xeon, 64 GB RAM</w:t>
            </w:r>
          </w:p>
        </w:tc>
        <w:tc>
          <w:tcPr>
            <w:tcW w:w="0" w:type="auto"/>
          </w:tcPr>
          <w:p w14:paraId="6E76D749"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Ubuntu 22.04</w:t>
            </w:r>
          </w:p>
        </w:tc>
      </w:tr>
      <w:tr w:rsidR="0044596F" w:rsidRPr="00862AE0" w14:paraId="2B377741" w14:textId="77777777" w:rsidTr="00C14829">
        <w:tc>
          <w:tcPr>
            <w:tcW w:w="0" w:type="auto"/>
          </w:tcPr>
          <w:p w14:paraId="607C15DA"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usrv02 (192.168.88.201)</w:t>
            </w:r>
          </w:p>
        </w:tc>
        <w:tc>
          <w:tcPr>
            <w:tcW w:w="0" w:type="auto"/>
          </w:tcPr>
          <w:p w14:paraId="135F280F"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Spark consumer, ML inference</w:t>
            </w:r>
          </w:p>
        </w:tc>
        <w:tc>
          <w:tcPr>
            <w:tcW w:w="0" w:type="auto"/>
          </w:tcPr>
          <w:p w14:paraId="44909573"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Intel Xeon, 64 GB RAM</w:t>
            </w:r>
          </w:p>
        </w:tc>
        <w:tc>
          <w:tcPr>
            <w:tcW w:w="0" w:type="auto"/>
          </w:tcPr>
          <w:p w14:paraId="79C239FC"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Ubuntu 22.04</w:t>
            </w:r>
          </w:p>
        </w:tc>
      </w:tr>
    </w:tbl>
    <w:p w14:paraId="09E6B216" w14:textId="77777777"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Two KVM virtual machines provide the attack and victim roles:</w:t>
      </w:r>
    </w:p>
    <w:tbl>
      <w:tblPr>
        <w:tblStyle w:val="Table"/>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023"/>
        <w:gridCol w:w="912"/>
        <w:gridCol w:w="1170"/>
        <w:gridCol w:w="1610"/>
        <w:gridCol w:w="5271"/>
      </w:tblGrid>
      <w:tr w:rsidR="0044596F" w:rsidRPr="00862AE0" w14:paraId="44E7E30D" w14:textId="77777777" w:rsidTr="00C14829">
        <w:tc>
          <w:tcPr>
            <w:tcW w:w="0" w:type="auto"/>
            <w:vAlign w:val="bottom"/>
          </w:tcPr>
          <w:p w14:paraId="724AB5AE"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VM</w:t>
            </w:r>
          </w:p>
        </w:tc>
        <w:tc>
          <w:tcPr>
            <w:tcW w:w="0" w:type="auto"/>
            <w:vAlign w:val="bottom"/>
          </w:tcPr>
          <w:p w14:paraId="3728BD30"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Host</w:t>
            </w:r>
          </w:p>
        </w:tc>
        <w:tc>
          <w:tcPr>
            <w:tcW w:w="0" w:type="auto"/>
            <w:vAlign w:val="bottom"/>
          </w:tcPr>
          <w:p w14:paraId="30EEA059"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IP</w:t>
            </w:r>
          </w:p>
        </w:tc>
        <w:tc>
          <w:tcPr>
            <w:tcW w:w="0" w:type="auto"/>
            <w:vAlign w:val="bottom"/>
          </w:tcPr>
          <w:p w14:paraId="4D8A3BDD"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OS</w:t>
            </w:r>
          </w:p>
        </w:tc>
        <w:tc>
          <w:tcPr>
            <w:tcW w:w="0" w:type="auto"/>
            <w:vAlign w:val="bottom"/>
          </w:tcPr>
          <w:p w14:paraId="4B277CB4"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Role</w:t>
            </w:r>
          </w:p>
        </w:tc>
      </w:tr>
      <w:tr w:rsidR="0044596F" w:rsidRPr="00862AE0" w14:paraId="4EA10CE2" w14:textId="77777777" w:rsidTr="00C14829">
        <w:tc>
          <w:tcPr>
            <w:tcW w:w="0" w:type="auto"/>
          </w:tcPr>
          <w:p w14:paraId="0EFE4583"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victim</w:t>
            </w:r>
          </w:p>
        </w:tc>
        <w:tc>
          <w:tcPr>
            <w:tcW w:w="0" w:type="auto"/>
          </w:tcPr>
          <w:p w14:paraId="4BBD799F"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usrv01</w:t>
            </w:r>
          </w:p>
        </w:tc>
        <w:tc>
          <w:tcPr>
            <w:tcW w:w="0" w:type="auto"/>
          </w:tcPr>
          <w:p w14:paraId="3EEFAA18"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10.0.1.20</w:t>
            </w:r>
          </w:p>
        </w:tc>
        <w:tc>
          <w:tcPr>
            <w:tcW w:w="0" w:type="auto"/>
          </w:tcPr>
          <w:p w14:paraId="0B5D32B0"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Ubuntu 22.04</w:t>
            </w:r>
          </w:p>
        </w:tc>
        <w:tc>
          <w:tcPr>
            <w:tcW w:w="0" w:type="auto"/>
          </w:tcPr>
          <w:p w14:paraId="116E46DB"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 xml:space="preserve">nginx (port 80), SSH (port 22), </w:t>
            </w:r>
            <w:proofErr w:type="spellStart"/>
            <w:r w:rsidRPr="00862AE0">
              <w:rPr>
                <w:rFonts w:ascii="Times New Roman" w:hAnsi="Times New Roman" w:cs="Times New Roman"/>
              </w:rPr>
              <w:t>vsftpd</w:t>
            </w:r>
            <w:proofErr w:type="spellEnd"/>
            <w:r w:rsidRPr="00862AE0">
              <w:rPr>
                <w:rFonts w:ascii="Times New Roman" w:hAnsi="Times New Roman" w:cs="Times New Roman"/>
              </w:rPr>
              <w:t xml:space="preserve"> (port 21)</w:t>
            </w:r>
          </w:p>
        </w:tc>
      </w:tr>
      <w:tr w:rsidR="0044596F" w:rsidRPr="00862AE0" w14:paraId="711881B5" w14:textId="77777777" w:rsidTr="00C14829">
        <w:tc>
          <w:tcPr>
            <w:tcW w:w="0" w:type="auto"/>
          </w:tcPr>
          <w:p w14:paraId="13782554"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attacker</w:t>
            </w:r>
          </w:p>
        </w:tc>
        <w:tc>
          <w:tcPr>
            <w:tcW w:w="0" w:type="auto"/>
          </w:tcPr>
          <w:p w14:paraId="033CB839"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usrv02</w:t>
            </w:r>
          </w:p>
        </w:tc>
        <w:tc>
          <w:tcPr>
            <w:tcW w:w="0" w:type="auto"/>
          </w:tcPr>
          <w:p w14:paraId="4B7418BB"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10.0.1.10</w:t>
            </w:r>
          </w:p>
        </w:tc>
        <w:tc>
          <w:tcPr>
            <w:tcW w:w="0" w:type="auto"/>
          </w:tcPr>
          <w:p w14:paraId="3FE5965A"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Kali 2026.1</w:t>
            </w:r>
          </w:p>
        </w:tc>
        <w:tc>
          <w:tcPr>
            <w:tcW w:w="0" w:type="auto"/>
          </w:tcPr>
          <w:p w14:paraId="65C5D20F" w14:textId="77777777" w:rsidR="0044596F" w:rsidRPr="00862AE0" w:rsidRDefault="0044596F" w:rsidP="00C14829">
            <w:pPr>
              <w:pStyle w:val="Compact"/>
              <w:rPr>
                <w:rFonts w:ascii="Times New Roman" w:hAnsi="Times New Roman" w:cs="Times New Roman"/>
              </w:rPr>
            </w:pPr>
            <w:r w:rsidRPr="00862AE0">
              <w:rPr>
                <w:rFonts w:ascii="Times New Roman" w:hAnsi="Times New Roman" w:cs="Times New Roman"/>
              </w:rPr>
              <w:t xml:space="preserve">hydra, hping3, </w:t>
            </w:r>
            <w:proofErr w:type="spellStart"/>
            <w:r w:rsidRPr="00862AE0">
              <w:rPr>
                <w:rFonts w:ascii="Times New Roman" w:hAnsi="Times New Roman" w:cs="Times New Roman"/>
              </w:rPr>
              <w:t>GoldenEye</w:t>
            </w:r>
            <w:proofErr w:type="spellEnd"/>
            <w:r w:rsidRPr="00862AE0">
              <w:rPr>
                <w:rFonts w:ascii="Times New Roman" w:hAnsi="Times New Roman" w:cs="Times New Roman"/>
              </w:rPr>
              <w:t xml:space="preserve">, </w:t>
            </w:r>
            <w:proofErr w:type="spellStart"/>
            <w:r w:rsidRPr="00862AE0">
              <w:rPr>
                <w:rFonts w:ascii="Times New Roman" w:hAnsi="Times New Roman" w:cs="Times New Roman"/>
              </w:rPr>
              <w:t>slowloris</w:t>
            </w:r>
            <w:proofErr w:type="spellEnd"/>
            <w:r w:rsidRPr="00862AE0">
              <w:rPr>
                <w:rFonts w:ascii="Times New Roman" w:hAnsi="Times New Roman" w:cs="Times New Roman"/>
              </w:rPr>
              <w:t xml:space="preserve">, </w:t>
            </w:r>
            <w:proofErr w:type="spellStart"/>
            <w:r w:rsidRPr="00862AE0">
              <w:rPr>
                <w:rFonts w:ascii="Times New Roman" w:hAnsi="Times New Roman" w:cs="Times New Roman"/>
              </w:rPr>
              <w:t>slowhttptest</w:t>
            </w:r>
            <w:proofErr w:type="spellEnd"/>
          </w:p>
        </w:tc>
      </w:tr>
    </w:tbl>
    <w:p w14:paraId="06B6BB9E" w14:textId="67610529" w:rsidR="0058361F" w:rsidRPr="006A196A" w:rsidRDefault="0044596F" w:rsidP="0058361F">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servers are bridged via br0 (10.0.1.0/24). Zeek listens on br0 in promiscuous mode, capturing all traffic between the attacker and victim VMs. Management traffic on the 192.168.88.0/24 subnet (eno1 interface) is not monitored.</w:t>
      </w:r>
    </w:p>
    <w:p w14:paraId="4B4D7DB3" w14:textId="77777777" w:rsidR="0058361F" w:rsidRPr="006A196A" w:rsidRDefault="0058361F" w:rsidP="0058361F">
      <w:pPr>
        <w:pStyle w:val="BodyText"/>
        <w:spacing w:line="276" w:lineRule="auto"/>
        <w:rPr>
          <w:rFonts w:ascii="Times New Roman" w:hAnsi="Times New Roman" w:cs="Times New Roman"/>
          <w:sz w:val="28"/>
          <w:szCs w:val="28"/>
        </w:rPr>
      </w:pPr>
    </w:p>
    <w:p w14:paraId="0D8C7450" w14:textId="77777777" w:rsidR="0058361F" w:rsidRPr="006A196A" w:rsidRDefault="0058361F" w:rsidP="001E3830">
      <w:pPr>
        <w:pStyle w:val="BodyText"/>
        <w:spacing w:line="276" w:lineRule="auto"/>
        <w:rPr>
          <w:rFonts w:ascii="Times New Roman" w:hAnsi="Times New Roman" w:cs="Times New Roman"/>
          <w:sz w:val="28"/>
          <w:szCs w:val="28"/>
        </w:rPr>
      </w:pPr>
    </w:p>
    <w:p w14:paraId="7EDC7B86" w14:textId="77777777" w:rsidR="0058361F" w:rsidRPr="006A196A" w:rsidRDefault="0058361F" w:rsidP="001E3830">
      <w:pPr>
        <w:pStyle w:val="BodyText"/>
        <w:spacing w:line="276" w:lineRule="auto"/>
        <w:rPr>
          <w:rFonts w:ascii="Times New Roman" w:hAnsi="Times New Roman" w:cs="Times New Roman"/>
          <w:sz w:val="28"/>
          <w:szCs w:val="28"/>
        </w:rPr>
      </w:pPr>
    </w:p>
    <w:p w14:paraId="06BD3F5A" w14:textId="77777777" w:rsidR="0058361F" w:rsidRPr="006A196A" w:rsidRDefault="0058361F" w:rsidP="001E3830">
      <w:pPr>
        <w:pStyle w:val="BodyText"/>
        <w:spacing w:line="276" w:lineRule="auto"/>
        <w:rPr>
          <w:rFonts w:ascii="Times New Roman" w:hAnsi="Times New Roman" w:cs="Times New Roman"/>
          <w:sz w:val="28"/>
          <w:szCs w:val="28"/>
        </w:rPr>
      </w:pPr>
    </w:p>
    <w:p w14:paraId="597A1489" w14:textId="77777777" w:rsidR="0058361F" w:rsidRPr="006A196A" w:rsidRDefault="0058361F" w:rsidP="001E3830">
      <w:pPr>
        <w:pStyle w:val="BodyText"/>
        <w:spacing w:line="276" w:lineRule="auto"/>
        <w:rPr>
          <w:rFonts w:ascii="Times New Roman" w:hAnsi="Times New Roman" w:cs="Times New Roman"/>
          <w:sz w:val="28"/>
          <w:szCs w:val="28"/>
        </w:rPr>
      </w:pPr>
    </w:p>
    <w:p w14:paraId="2C72073D" w14:textId="351E61FA" w:rsidR="00F33984" w:rsidRPr="0068589D" w:rsidRDefault="00F33984" w:rsidP="00F33984">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lastRenderedPageBreak/>
        <w:t xml:space="preserve">Figure </w:t>
      </w:r>
      <w:r w:rsidR="00A54C63">
        <w:rPr>
          <w:rFonts w:ascii="Times New Roman" w:hAnsi="Times New Roman" w:cs="Times New Roman"/>
          <w:sz w:val="28"/>
          <w:szCs w:val="28"/>
        </w:rPr>
        <w:t>7</w:t>
      </w:r>
      <w:r w:rsidRPr="0068589D">
        <w:rPr>
          <w:rFonts w:ascii="Times New Roman" w:hAnsi="Times New Roman" w:cs="Times New Roman"/>
          <w:sz w:val="28"/>
          <w:szCs w:val="28"/>
        </w:rPr>
        <w:t xml:space="preserve"> </w:t>
      </w:r>
      <w:r w:rsidR="008A0F38" w:rsidRPr="0068589D">
        <w:rPr>
          <w:rFonts w:ascii="Times New Roman" w:hAnsi="Times New Roman" w:cs="Times New Roman"/>
          <w:sz w:val="28"/>
          <w:szCs w:val="28"/>
        </w:rPr>
        <w:t>-</w:t>
      </w:r>
      <w:r w:rsidRPr="0068589D">
        <w:rPr>
          <w:rFonts w:ascii="Times New Roman" w:hAnsi="Times New Roman" w:cs="Times New Roman"/>
          <w:sz w:val="28"/>
          <w:szCs w:val="28"/>
        </w:rPr>
        <w:t xml:space="preserve"> the lab testbed </w:t>
      </w:r>
      <w:r w:rsidR="00B64631" w:rsidRPr="0068589D">
        <w:rPr>
          <w:rFonts w:ascii="Times New Roman" w:hAnsi="Times New Roman" w:cs="Times New Roman"/>
          <w:sz w:val="28"/>
          <w:szCs w:val="28"/>
        </w:rPr>
        <w:t>setup</w:t>
      </w:r>
      <w:r w:rsidRPr="0068589D">
        <w:rPr>
          <w:rFonts w:ascii="Times New Roman" w:hAnsi="Times New Roman" w:cs="Times New Roman"/>
          <w:sz w:val="28"/>
          <w:szCs w:val="28"/>
        </w:rPr>
        <w:t>:</w:t>
      </w:r>
    </w:p>
    <w:p w14:paraId="32BFED67" w14:textId="77777777" w:rsidR="00342359" w:rsidRDefault="00F33984"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noProof/>
          <w:sz w:val="28"/>
          <w:szCs w:val="28"/>
        </w:rPr>
        <w:drawing>
          <wp:anchor distT="0" distB="0" distL="114300" distR="114300" simplePos="0" relativeHeight="251660288" behindDoc="0" locked="0" layoutInCell="1" allowOverlap="1" wp14:anchorId="1A0A9AC7" wp14:editId="4DE58097">
            <wp:simplePos x="902970" y="1070610"/>
            <wp:positionH relativeFrom="column">
              <wp:align>left</wp:align>
            </wp:positionH>
            <wp:positionV relativeFrom="paragraph">
              <wp:align>top</wp:align>
            </wp:positionV>
            <wp:extent cx="5755532" cy="3893820"/>
            <wp:effectExtent l="0" t="0" r="0" b="0"/>
            <wp:wrapSquare wrapText="bothSides"/>
            <wp:docPr id="5685238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23819"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55532" cy="3893820"/>
                    </a:xfrm>
                    <a:prstGeom prst="rect">
                      <a:avLst/>
                    </a:prstGeom>
                  </pic:spPr>
                </pic:pic>
              </a:graphicData>
            </a:graphic>
          </wp:anchor>
        </w:drawing>
      </w:r>
    </w:p>
    <w:p w14:paraId="026D8BB7" w14:textId="77777777" w:rsidR="00342359" w:rsidRPr="00342359" w:rsidRDefault="00342359" w:rsidP="00342359">
      <w:pPr>
        <w:rPr>
          <w:lang w:eastAsia="en-US" w:bidi="ar-SA"/>
        </w:rPr>
      </w:pPr>
    </w:p>
    <w:p w14:paraId="6BB7BAE4" w14:textId="77777777" w:rsidR="00342359" w:rsidRPr="00342359" w:rsidRDefault="00342359" w:rsidP="00342359">
      <w:pPr>
        <w:rPr>
          <w:lang w:eastAsia="en-US" w:bidi="ar-SA"/>
        </w:rPr>
      </w:pPr>
    </w:p>
    <w:p w14:paraId="744625C7" w14:textId="77777777" w:rsidR="00342359" w:rsidRPr="00342359" w:rsidRDefault="00342359" w:rsidP="00342359">
      <w:pPr>
        <w:rPr>
          <w:lang w:eastAsia="en-US" w:bidi="ar-SA"/>
        </w:rPr>
      </w:pPr>
    </w:p>
    <w:p w14:paraId="030AB5BA" w14:textId="77777777" w:rsidR="00342359" w:rsidRPr="00342359" w:rsidRDefault="00342359" w:rsidP="00342359">
      <w:pPr>
        <w:rPr>
          <w:lang w:eastAsia="en-US" w:bidi="ar-SA"/>
        </w:rPr>
      </w:pPr>
    </w:p>
    <w:p w14:paraId="571CA5B6" w14:textId="77777777" w:rsidR="00342359" w:rsidRPr="00342359" w:rsidRDefault="00342359" w:rsidP="00342359">
      <w:pPr>
        <w:rPr>
          <w:lang w:eastAsia="en-US" w:bidi="ar-SA"/>
        </w:rPr>
      </w:pPr>
    </w:p>
    <w:p w14:paraId="1409548A" w14:textId="77777777" w:rsidR="00342359" w:rsidRPr="00342359" w:rsidRDefault="00342359" w:rsidP="00342359">
      <w:pPr>
        <w:rPr>
          <w:lang w:eastAsia="en-US" w:bidi="ar-SA"/>
        </w:rPr>
      </w:pPr>
    </w:p>
    <w:p w14:paraId="382C0A60" w14:textId="77777777" w:rsidR="00342359" w:rsidRPr="00342359" w:rsidRDefault="00342359" w:rsidP="00342359">
      <w:pPr>
        <w:rPr>
          <w:lang w:eastAsia="en-US" w:bidi="ar-SA"/>
        </w:rPr>
      </w:pPr>
    </w:p>
    <w:p w14:paraId="135AFF1D" w14:textId="77777777" w:rsidR="00342359" w:rsidRPr="00342359" w:rsidRDefault="00342359" w:rsidP="00342359">
      <w:pPr>
        <w:rPr>
          <w:lang w:eastAsia="en-US" w:bidi="ar-SA"/>
        </w:rPr>
      </w:pPr>
    </w:p>
    <w:p w14:paraId="1893C516" w14:textId="77777777" w:rsidR="00342359" w:rsidRPr="00342359" w:rsidRDefault="00342359" w:rsidP="00342359">
      <w:pPr>
        <w:rPr>
          <w:lang w:eastAsia="en-US" w:bidi="ar-SA"/>
        </w:rPr>
      </w:pPr>
    </w:p>
    <w:p w14:paraId="2F8CB9C6" w14:textId="77777777" w:rsidR="00342359" w:rsidRDefault="00342359" w:rsidP="00CB79AA">
      <w:pPr>
        <w:pStyle w:val="BodyText"/>
        <w:spacing w:line="276" w:lineRule="auto"/>
        <w:rPr>
          <w:rFonts w:ascii="Times New Roman" w:hAnsi="Times New Roman" w:cs="Times New Roman"/>
          <w:sz w:val="28"/>
          <w:szCs w:val="28"/>
        </w:rPr>
      </w:pPr>
    </w:p>
    <w:p w14:paraId="6605B984" w14:textId="77FC927D" w:rsidR="00F33984" w:rsidRPr="0068589D" w:rsidRDefault="00342359" w:rsidP="00CB79AA">
      <w:pPr>
        <w:pStyle w:val="BodyText"/>
        <w:spacing w:line="276" w:lineRule="auto"/>
        <w:rPr>
          <w:rFonts w:ascii="Times New Roman" w:hAnsi="Times New Roman" w:cs="Times New Roman"/>
          <w:sz w:val="28"/>
          <w:szCs w:val="28"/>
        </w:rPr>
      </w:pPr>
      <w:r>
        <w:rPr>
          <w:rFonts w:ascii="Times New Roman" w:hAnsi="Times New Roman" w:cs="Times New Roman"/>
          <w:sz w:val="28"/>
          <w:szCs w:val="28"/>
        </w:rPr>
        <w:br w:type="textWrapping" w:clear="all"/>
      </w:r>
    </w:p>
    <w:p w14:paraId="0D2A1397" w14:textId="77777777" w:rsidR="0044596F" w:rsidRPr="0068589D" w:rsidRDefault="0044596F" w:rsidP="00913070">
      <w:pPr>
        <w:pStyle w:val="Heading2"/>
        <w:rPr>
          <w:rFonts w:eastAsiaTheme="majorEastAsia"/>
          <w:sz w:val="28"/>
          <w:szCs w:val="28"/>
          <w:lang w:eastAsia="en-US" w:bidi="ar-SA"/>
        </w:rPr>
      </w:pPr>
      <w:bookmarkStart w:id="65" w:name="live-testing-baseline-ml-only"/>
      <w:bookmarkStart w:id="66" w:name="_Toc230121760"/>
      <w:r w:rsidRPr="0068589D">
        <w:rPr>
          <w:rFonts w:eastAsiaTheme="majorEastAsia"/>
          <w:sz w:val="28"/>
          <w:szCs w:val="28"/>
          <w:lang w:eastAsia="en-US" w:bidi="ar-SA"/>
        </w:rPr>
        <w:t>4.6 Live Testing: Baseline ML Only</w:t>
      </w:r>
      <w:bookmarkEnd w:id="65"/>
      <w:bookmarkEnd w:id="66"/>
    </w:p>
    <w:p w14:paraId="223E2E5F" w14:textId="08AAD186" w:rsidR="0044596F" w:rsidRPr="0068589D" w:rsidRDefault="0044596F" w:rsidP="00CB79AA">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This section evaluates the baseline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model (12 features) without the rule engine or temporal features. </w:t>
      </w:r>
      <w:r w:rsidR="008101F5" w:rsidRPr="0068589D">
        <w:rPr>
          <w:rFonts w:ascii="Times New Roman" w:hAnsi="Times New Roman" w:cs="Times New Roman"/>
          <w:sz w:val="28"/>
          <w:szCs w:val="28"/>
        </w:rPr>
        <w:t>The seven selected attack types described in Section 4.5 are exercised on the lab testbed.</w:t>
      </w:r>
    </w:p>
    <w:p w14:paraId="4685B3ED" w14:textId="698DAF36" w:rsidR="0044596F" w:rsidRPr="0068589D" w:rsidRDefault="0044596F" w:rsidP="00CB79AA">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Table 1</w:t>
      </w:r>
      <w:r w:rsidR="006E7A2C" w:rsidRPr="0068589D">
        <w:rPr>
          <w:rFonts w:ascii="Times New Roman" w:hAnsi="Times New Roman" w:cs="Times New Roman"/>
          <w:bCs/>
          <w:sz w:val="28"/>
          <w:szCs w:val="28"/>
        </w:rPr>
        <w:t>2</w:t>
      </w:r>
      <w:r w:rsidRPr="0068589D">
        <w:rPr>
          <w:rFonts w:ascii="Times New Roman" w:hAnsi="Times New Roman" w:cs="Times New Roman"/>
          <w:bCs/>
          <w:sz w:val="28"/>
          <w:szCs w:val="28"/>
        </w:rPr>
        <w:t xml:space="preserve">. Live testing results </w:t>
      </w:r>
      <w:r w:rsidR="00B42EF6">
        <w:rPr>
          <w:rFonts w:ascii="Times New Roman" w:hAnsi="Times New Roman" w:cs="Times New Roman"/>
          <w:bCs/>
          <w:sz w:val="28"/>
          <w:szCs w:val="28"/>
        </w:rPr>
        <w:t>-</w:t>
      </w:r>
      <w:r w:rsidRPr="0068589D">
        <w:rPr>
          <w:rFonts w:ascii="Times New Roman" w:hAnsi="Times New Roman" w:cs="Times New Roman"/>
          <w:bCs/>
          <w:sz w:val="28"/>
          <w:szCs w:val="28"/>
        </w:rPr>
        <w:t xml:space="preserve"> baseline ML only (12 features)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723"/>
        <w:gridCol w:w="1596"/>
        <w:gridCol w:w="1470"/>
        <w:gridCol w:w="920"/>
        <w:gridCol w:w="4279"/>
      </w:tblGrid>
      <w:tr w:rsidR="0044596F" w:rsidRPr="005903F0" w14:paraId="6B426AAE" w14:textId="77777777" w:rsidTr="0053486C">
        <w:tc>
          <w:tcPr>
            <w:tcW w:w="0" w:type="auto"/>
            <w:vAlign w:val="bottom"/>
          </w:tcPr>
          <w:p w14:paraId="12545488"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Attack</w:t>
            </w:r>
          </w:p>
        </w:tc>
        <w:tc>
          <w:tcPr>
            <w:tcW w:w="0" w:type="auto"/>
            <w:vAlign w:val="bottom"/>
          </w:tcPr>
          <w:p w14:paraId="483B992E"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Tool</w:t>
            </w:r>
          </w:p>
        </w:tc>
        <w:tc>
          <w:tcPr>
            <w:tcW w:w="0" w:type="auto"/>
            <w:vAlign w:val="bottom"/>
          </w:tcPr>
          <w:p w14:paraId="31706742"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Result</w:t>
            </w:r>
          </w:p>
        </w:tc>
        <w:tc>
          <w:tcPr>
            <w:tcW w:w="496" w:type="pct"/>
            <w:vAlign w:val="bottom"/>
          </w:tcPr>
          <w:p w14:paraId="403617E2"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Flows</w:t>
            </w:r>
          </w:p>
        </w:tc>
        <w:tc>
          <w:tcPr>
            <w:tcW w:w="2306" w:type="pct"/>
            <w:vAlign w:val="bottom"/>
          </w:tcPr>
          <w:p w14:paraId="763F08D3"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Analysis</w:t>
            </w:r>
          </w:p>
        </w:tc>
      </w:tr>
      <w:tr w:rsidR="0044596F" w:rsidRPr="005903F0" w14:paraId="5284541C" w14:textId="77777777" w:rsidTr="0053486C">
        <w:tc>
          <w:tcPr>
            <w:tcW w:w="0" w:type="auto"/>
          </w:tcPr>
          <w:p w14:paraId="6E0381EE"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DoS-</w:t>
            </w:r>
            <w:proofErr w:type="spellStart"/>
            <w:r w:rsidRPr="005903F0">
              <w:rPr>
                <w:rFonts w:ascii="Times New Roman" w:hAnsi="Times New Roman" w:cs="Times New Roman"/>
              </w:rPr>
              <w:t>GoldenEye</w:t>
            </w:r>
            <w:proofErr w:type="spellEnd"/>
          </w:p>
        </w:tc>
        <w:tc>
          <w:tcPr>
            <w:tcW w:w="0" w:type="auto"/>
          </w:tcPr>
          <w:p w14:paraId="179C76E2"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GoldenEye.py</w:t>
            </w:r>
          </w:p>
        </w:tc>
        <w:tc>
          <w:tcPr>
            <w:tcW w:w="0" w:type="auto"/>
          </w:tcPr>
          <w:p w14:paraId="68897379"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Detected</w:t>
            </w:r>
          </w:p>
        </w:tc>
        <w:tc>
          <w:tcPr>
            <w:tcW w:w="496" w:type="pct"/>
          </w:tcPr>
          <w:p w14:paraId="7C1FCBB6"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18 601</w:t>
            </w:r>
          </w:p>
        </w:tc>
        <w:tc>
          <w:tcPr>
            <w:tcW w:w="2306" w:type="pct"/>
          </w:tcPr>
          <w:p w14:paraId="6AD6EE64" w14:textId="24060CFD"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HTTP flood pattern</w:t>
            </w:r>
            <w:r w:rsidR="003A3C80">
              <w:rPr>
                <w:rFonts w:ascii="Times New Roman" w:hAnsi="Times New Roman" w:cs="Times New Roman"/>
              </w:rPr>
              <w:t>,</w:t>
            </w:r>
            <w:r w:rsidRPr="005903F0">
              <w:rPr>
                <w:rFonts w:ascii="Times New Roman" w:hAnsi="Times New Roman" w:cs="Times New Roman"/>
              </w:rPr>
              <w:t xml:space="preserve"> 93% detection rate</w:t>
            </w:r>
          </w:p>
        </w:tc>
      </w:tr>
      <w:tr w:rsidR="0044596F" w:rsidRPr="005903F0" w14:paraId="4DF63BB9" w14:textId="77777777" w:rsidTr="0053486C">
        <w:tc>
          <w:tcPr>
            <w:tcW w:w="0" w:type="auto"/>
          </w:tcPr>
          <w:p w14:paraId="399B91A9"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SYN Flood</w:t>
            </w:r>
          </w:p>
        </w:tc>
        <w:tc>
          <w:tcPr>
            <w:tcW w:w="0" w:type="auto"/>
          </w:tcPr>
          <w:p w14:paraId="202FD1EB"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hping3 –flood</w:t>
            </w:r>
          </w:p>
        </w:tc>
        <w:tc>
          <w:tcPr>
            <w:tcW w:w="0" w:type="auto"/>
          </w:tcPr>
          <w:p w14:paraId="6594EFD2"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BENIGN</w:t>
            </w:r>
          </w:p>
        </w:tc>
        <w:tc>
          <w:tcPr>
            <w:tcW w:w="496" w:type="pct"/>
          </w:tcPr>
          <w:p w14:paraId="1DC1481F"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1.5M+</w:t>
            </w:r>
          </w:p>
        </w:tc>
        <w:tc>
          <w:tcPr>
            <w:tcW w:w="2306" w:type="pct"/>
          </w:tcPr>
          <w:p w14:paraId="1AF89844"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L4 flood absent from CICIDS2018 training data</w:t>
            </w:r>
          </w:p>
        </w:tc>
      </w:tr>
      <w:tr w:rsidR="0044596F" w:rsidRPr="005903F0" w14:paraId="7B6589E8" w14:textId="77777777" w:rsidTr="0053486C">
        <w:tc>
          <w:tcPr>
            <w:tcW w:w="0" w:type="auto"/>
          </w:tcPr>
          <w:p w14:paraId="7A5E0BEF" w14:textId="723D5C15"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SSH</w:t>
            </w:r>
            <w:r w:rsidR="00E76D28" w:rsidRPr="005903F0">
              <w:rPr>
                <w:rFonts w:ascii="Times New Roman" w:hAnsi="Times New Roman" w:cs="Times New Roman"/>
              </w:rPr>
              <w:t>-</w:t>
            </w:r>
            <w:proofErr w:type="spellStart"/>
            <w:r w:rsidRPr="005903F0">
              <w:rPr>
                <w:rFonts w:ascii="Times New Roman" w:hAnsi="Times New Roman" w:cs="Times New Roman"/>
              </w:rPr>
              <w:t>BruteForce</w:t>
            </w:r>
            <w:proofErr w:type="spellEnd"/>
          </w:p>
        </w:tc>
        <w:tc>
          <w:tcPr>
            <w:tcW w:w="0" w:type="auto"/>
          </w:tcPr>
          <w:p w14:paraId="04FCC6F7"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hydra</w:t>
            </w:r>
          </w:p>
        </w:tc>
        <w:tc>
          <w:tcPr>
            <w:tcW w:w="0" w:type="auto"/>
          </w:tcPr>
          <w:p w14:paraId="70699E03"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BENIGN</w:t>
            </w:r>
          </w:p>
        </w:tc>
        <w:tc>
          <w:tcPr>
            <w:tcW w:w="496" w:type="pct"/>
          </w:tcPr>
          <w:p w14:paraId="1EDFC058"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86</w:t>
            </w:r>
          </w:p>
        </w:tc>
        <w:tc>
          <w:tcPr>
            <w:tcW w:w="2306" w:type="pct"/>
          </w:tcPr>
          <w:p w14:paraId="08E2AF23" w14:textId="340075C9"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Conn.log blind to SSH auth</w:t>
            </w:r>
            <w:r w:rsidR="003A3C80">
              <w:rPr>
                <w:rFonts w:ascii="Times New Roman" w:hAnsi="Times New Roman" w:cs="Times New Roman"/>
              </w:rPr>
              <w:t>,</w:t>
            </w:r>
            <w:r w:rsidRPr="005903F0">
              <w:rPr>
                <w:rFonts w:ascii="Times New Roman" w:hAnsi="Times New Roman" w:cs="Times New Roman"/>
              </w:rPr>
              <w:t xml:space="preserve"> flows appear normal</w:t>
            </w:r>
          </w:p>
        </w:tc>
      </w:tr>
      <w:tr w:rsidR="0044596F" w:rsidRPr="005903F0" w14:paraId="6362C927" w14:textId="77777777" w:rsidTr="0053486C">
        <w:tc>
          <w:tcPr>
            <w:tcW w:w="0" w:type="auto"/>
          </w:tcPr>
          <w:p w14:paraId="01689254" w14:textId="77777777" w:rsidR="0044596F" w:rsidRPr="005903F0" w:rsidRDefault="0044596F" w:rsidP="00C14829">
            <w:pPr>
              <w:pStyle w:val="Compact"/>
              <w:rPr>
                <w:rFonts w:ascii="Times New Roman" w:hAnsi="Times New Roman" w:cs="Times New Roman"/>
              </w:rPr>
            </w:pPr>
            <w:proofErr w:type="spellStart"/>
            <w:r w:rsidRPr="005903F0">
              <w:rPr>
                <w:rFonts w:ascii="Times New Roman" w:hAnsi="Times New Roman" w:cs="Times New Roman"/>
              </w:rPr>
              <w:t>Slowloris</w:t>
            </w:r>
            <w:proofErr w:type="spellEnd"/>
          </w:p>
        </w:tc>
        <w:tc>
          <w:tcPr>
            <w:tcW w:w="0" w:type="auto"/>
          </w:tcPr>
          <w:p w14:paraId="23C25C89"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slowloris.py</w:t>
            </w:r>
          </w:p>
        </w:tc>
        <w:tc>
          <w:tcPr>
            <w:tcW w:w="0" w:type="auto"/>
          </w:tcPr>
          <w:p w14:paraId="7264BA33"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BENIGN</w:t>
            </w:r>
          </w:p>
        </w:tc>
        <w:tc>
          <w:tcPr>
            <w:tcW w:w="496" w:type="pct"/>
          </w:tcPr>
          <w:p w14:paraId="1D483858"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396</w:t>
            </w:r>
          </w:p>
        </w:tc>
        <w:tc>
          <w:tcPr>
            <w:tcW w:w="2306" w:type="pct"/>
          </w:tcPr>
          <w:p w14:paraId="76A642EF" w14:textId="4C490D48"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Zeek logs at connection close</w:t>
            </w:r>
            <w:r w:rsidR="003A3C80">
              <w:rPr>
                <w:rFonts w:ascii="Times New Roman" w:hAnsi="Times New Roman" w:cs="Times New Roman"/>
              </w:rPr>
              <w:t>.</w:t>
            </w:r>
            <w:r w:rsidRPr="005903F0">
              <w:rPr>
                <w:rFonts w:ascii="Times New Roman" w:hAnsi="Times New Roman" w:cs="Times New Roman"/>
              </w:rPr>
              <w:t xml:space="preserve"> attack invisible during execution</w:t>
            </w:r>
          </w:p>
        </w:tc>
      </w:tr>
      <w:tr w:rsidR="0044596F" w:rsidRPr="005903F0" w14:paraId="3FD74DF5" w14:textId="77777777" w:rsidTr="0053486C">
        <w:tc>
          <w:tcPr>
            <w:tcW w:w="0" w:type="auto"/>
          </w:tcPr>
          <w:p w14:paraId="5FCBC099" w14:textId="13469B71"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FTP</w:t>
            </w:r>
            <w:r w:rsidR="00E76D28" w:rsidRPr="005903F0">
              <w:rPr>
                <w:rFonts w:ascii="Times New Roman" w:hAnsi="Times New Roman" w:cs="Times New Roman"/>
              </w:rPr>
              <w:t>-</w:t>
            </w:r>
            <w:proofErr w:type="spellStart"/>
            <w:r w:rsidRPr="005903F0">
              <w:rPr>
                <w:rFonts w:ascii="Times New Roman" w:hAnsi="Times New Roman" w:cs="Times New Roman"/>
              </w:rPr>
              <w:t>BruteForce</w:t>
            </w:r>
            <w:proofErr w:type="spellEnd"/>
          </w:p>
        </w:tc>
        <w:tc>
          <w:tcPr>
            <w:tcW w:w="0" w:type="auto"/>
          </w:tcPr>
          <w:p w14:paraId="26A888D9"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hydra</w:t>
            </w:r>
          </w:p>
        </w:tc>
        <w:tc>
          <w:tcPr>
            <w:tcW w:w="0" w:type="auto"/>
          </w:tcPr>
          <w:p w14:paraId="2A96A973"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BENIGN</w:t>
            </w:r>
          </w:p>
        </w:tc>
        <w:tc>
          <w:tcPr>
            <w:tcW w:w="496" w:type="pct"/>
          </w:tcPr>
          <w:p w14:paraId="70EF7897"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83</w:t>
            </w:r>
          </w:p>
        </w:tc>
        <w:tc>
          <w:tcPr>
            <w:tcW w:w="2306" w:type="pct"/>
          </w:tcPr>
          <w:p w14:paraId="2DF23490" w14:textId="7A9963B2"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Same as SSH-BF: hydra reuses persistent FTP connections</w:t>
            </w:r>
            <w:r w:rsidR="003A3C80">
              <w:rPr>
                <w:rFonts w:ascii="Times New Roman" w:hAnsi="Times New Roman" w:cs="Times New Roman"/>
              </w:rPr>
              <w:t>,</w:t>
            </w:r>
            <w:r w:rsidRPr="005903F0">
              <w:rPr>
                <w:rFonts w:ascii="Times New Roman" w:hAnsi="Times New Roman" w:cs="Times New Roman"/>
              </w:rPr>
              <w:t xml:space="preserve"> auth events invisible at TCP level</w:t>
            </w:r>
          </w:p>
        </w:tc>
      </w:tr>
      <w:tr w:rsidR="0044596F" w:rsidRPr="005903F0" w14:paraId="3052B58E" w14:textId="77777777" w:rsidTr="0053486C">
        <w:tc>
          <w:tcPr>
            <w:tcW w:w="0" w:type="auto"/>
          </w:tcPr>
          <w:p w14:paraId="41D67B15"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lastRenderedPageBreak/>
              <w:t>DoS-Hulk</w:t>
            </w:r>
          </w:p>
        </w:tc>
        <w:tc>
          <w:tcPr>
            <w:tcW w:w="0" w:type="auto"/>
          </w:tcPr>
          <w:p w14:paraId="5C3CAE9E"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hulk_py2.py</w:t>
            </w:r>
          </w:p>
        </w:tc>
        <w:tc>
          <w:tcPr>
            <w:tcW w:w="0" w:type="auto"/>
          </w:tcPr>
          <w:p w14:paraId="1F03C302"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BENIGN</w:t>
            </w:r>
          </w:p>
        </w:tc>
        <w:tc>
          <w:tcPr>
            <w:tcW w:w="496" w:type="pct"/>
          </w:tcPr>
          <w:p w14:paraId="6E5CF4DF" w14:textId="7E796BFA" w:rsidR="0044596F" w:rsidRPr="00E07FAC" w:rsidRDefault="0044596F" w:rsidP="00C14829">
            <w:pPr>
              <w:pStyle w:val="Compact"/>
              <w:rPr>
                <w:rFonts w:ascii="Times New Roman" w:hAnsi="Times New Roman" w:cs="Times New Roman"/>
                <w:lang w:val="ru-RU"/>
              </w:rPr>
            </w:pPr>
            <w:r w:rsidRPr="005903F0">
              <w:rPr>
                <w:rFonts w:ascii="Times New Roman" w:hAnsi="Times New Roman" w:cs="Times New Roman"/>
              </w:rPr>
              <w:t>204</w:t>
            </w:r>
          </w:p>
        </w:tc>
        <w:tc>
          <w:tcPr>
            <w:tcW w:w="2306" w:type="pct"/>
          </w:tcPr>
          <w:p w14:paraId="7F2B0459"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Per-flow HTTP signature indistinguishable from normal traffic without temporal context</w:t>
            </w:r>
          </w:p>
        </w:tc>
      </w:tr>
      <w:tr w:rsidR="0044596F" w:rsidRPr="005903F0" w14:paraId="3DF1D7B0" w14:textId="77777777" w:rsidTr="0053486C">
        <w:tc>
          <w:tcPr>
            <w:tcW w:w="0" w:type="auto"/>
          </w:tcPr>
          <w:p w14:paraId="700BDFBA" w14:textId="77777777" w:rsidR="0044596F" w:rsidRPr="005903F0" w:rsidRDefault="0044596F" w:rsidP="00C14829">
            <w:pPr>
              <w:pStyle w:val="Compact"/>
              <w:rPr>
                <w:rFonts w:ascii="Times New Roman" w:hAnsi="Times New Roman" w:cs="Times New Roman"/>
              </w:rPr>
            </w:pPr>
            <w:proofErr w:type="spellStart"/>
            <w:r w:rsidRPr="005903F0">
              <w:rPr>
                <w:rFonts w:ascii="Times New Roman" w:hAnsi="Times New Roman" w:cs="Times New Roman"/>
              </w:rPr>
              <w:t>SlowHTTPTest</w:t>
            </w:r>
            <w:proofErr w:type="spellEnd"/>
          </w:p>
        </w:tc>
        <w:tc>
          <w:tcPr>
            <w:tcW w:w="0" w:type="auto"/>
          </w:tcPr>
          <w:p w14:paraId="1292C5EE" w14:textId="77777777" w:rsidR="0044596F" w:rsidRPr="005903F0" w:rsidRDefault="0044596F" w:rsidP="00C14829">
            <w:pPr>
              <w:pStyle w:val="Compact"/>
              <w:rPr>
                <w:rFonts w:ascii="Times New Roman" w:hAnsi="Times New Roman" w:cs="Times New Roman"/>
              </w:rPr>
            </w:pPr>
            <w:proofErr w:type="spellStart"/>
            <w:r w:rsidRPr="005903F0">
              <w:rPr>
                <w:rFonts w:ascii="Times New Roman" w:hAnsi="Times New Roman" w:cs="Times New Roman"/>
              </w:rPr>
              <w:t>slowhttptest</w:t>
            </w:r>
            <w:proofErr w:type="spellEnd"/>
          </w:p>
        </w:tc>
        <w:tc>
          <w:tcPr>
            <w:tcW w:w="0" w:type="auto"/>
          </w:tcPr>
          <w:p w14:paraId="23BFE98B"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misclassified</w:t>
            </w:r>
          </w:p>
        </w:tc>
        <w:tc>
          <w:tcPr>
            <w:tcW w:w="496" w:type="pct"/>
          </w:tcPr>
          <w:p w14:paraId="146F482C" w14:textId="7777777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1 161</w:t>
            </w:r>
          </w:p>
        </w:tc>
        <w:tc>
          <w:tcPr>
            <w:tcW w:w="2306" w:type="pct"/>
          </w:tcPr>
          <w:p w14:paraId="0C308F30" w14:textId="6AB630D7" w:rsidR="0044596F" w:rsidRPr="005903F0" w:rsidRDefault="0044596F" w:rsidP="00C14829">
            <w:pPr>
              <w:pStyle w:val="Compact"/>
              <w:rPr>
                <w:rFonts w:ascii="Times New Roman" w:hAnsi="Times New Roman" w:cs="Times New Roman"/>
              </w:rPr>
            </w:pPr>
            <w:r w:rsidRPr="005903F0">
              <w:rPr>
                <w:rFonts w:ascii="Times New Roman" w:hAnsi="Times New Roman" w:cs="Times New Roman"/>
              </w:rPr>
              <w:t xml:space="preserve">Output mixed across </w:t>
            </w:r>
            <w:proofErr w:type="spellStart"/>
            <w:r w:rsidRPr="005903F0">
              <w:rPr>
                <w:rFonts w:ascii="Times New Roman" w:hAnsi="Times New Roman" w:cs="Times New Roman"/>
              </w:rPr>
              <w:t>Slowloris</w:t>
            </w:r>
            <w:proofErr w:type="spellEnd"/>
            <w:r w:rsidRPr="005903F0">
              <w:rPr>
                <w:rFonts w:ascii="Times New Roman" w:hAnsi="Times New Roman" w:cs="Times New Roman"/>
              </w:rPr>
              <w:t xml:space="preserve">, </w:t>
            </w:r>
            <w:proofErr w:type="spellStart"/>
            <w:r w:rsidRPr="005903F0">
              <w:rPr>
                <w:rFonts w:ascii="Times New Roman" w:hAnsi="Times New Roman" w:cs="Times New Roman"/>
              </w:rPr>
              <w:t>GoldenEye</w:t>
            </w:r>
            <w:proofErr w:type="spellEnd"/>
            <w:r w:rsidRPr="005903F0">
              <w:rPr>
                <w:rFonts w:ascii="Times New Roman" w:hAnsi="Times New Roman" w:cs="Times New Roman"/>
              </w:rPr>
              <w:t xml:space="preserve"> and </w:t>
            </w:r>
            <w:r w:rsidR="00A90FE1">
              <w:rPr>
                <w:rFonts w:ascii="Times New Roman" w:hAnsi="Times New Roman" w:cs="Times New Roman"/>
              </w:rPr>
              <w:t>Dos-Hulk</w:t>
            </w:r>
            <w:r w:rsidRPr="005903F0">
              <w:rPr>
                <w:rFonts w:ascii="Times New Roman" w:hAnsi="Times New Roman" w:cs="Times New Roman"/>
              </w:rPr>
              <w:t xml:space="preserve"> labels</w:t>
            </w:r>
            <w:r w:rsidR="003A3C80">
              <w:rPr>
                <w:rFonts w:ascii="Times New Roman" w:hAnsi="Times New Roman" w:cs="Times New Roman"/>
              </w:rPr>
              <w:t>,</w:t>
            </w:r>
            <w:r w:rsidRPr="005903F0">
              <w:rPr>
                <w:rFonts w:ascii="Times New Roman" w:hAnsi="Times New Roman" w:cs="Times New Roman"/>
              </w:rPr>
              <w:t xml:space="preserve"> no consistent attack class assigned</w:t>
            </w:r>
          </w:p>
        </w:tc>
      </w:tr>
    </w:tbl>
    <w:p w14:paraId="268C70E1" w14:textId="77777777" w:rsidR="005903F0" w:rsidRDefault="005903F0" w:rsidP="00CB79AA">
      <w:pPr>
        <w:pStyle w:val="BodyText"/>
        <w:spacing w:line="276" w:lineRule="auto"/>
        <w:rPr>
          <w:rFonts w:ascii="Times New Roman" w:hAnsi="Times New Roman" w:cs="Times New Roman"/>
          <w:sz w:val="28"/>
          <w:szCs w:val="28"/>
        </w:rPr>
      </w:pPr>
    </w:p>
    <w:p w14:paraId="01EC5E12" w14:textId="725F189C"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baseline model detects only 1 of 7 attack types in live conditions (DoS-</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the single HTTP flood whose per-flow signature is sufficiently distinct). The remaining six failures reveal four structural limitations that motivate the hybrid architecture introduced in §4.7. First, SYN flood and DoS-Hulk are missed because their per-flow connections look ordinary in conn.log</w:t>
      </w:r>
      <w:r w:rsidR="003A3C80">
        <w:rPr>
          <w:rFonts w:ascii="Times New Roman" w:hAnsi="Times New Roman" w:cs="Times New Roman"/>
          <w:sz w:val="28"/>
          <w:szCs w:val="28"/>
        </w:rPr>
        <w:t>.</w:t>
      </w:r>
      <w:r w:rsidRPr="0068589D">
        <w:rPr>
          <w:rFonts w:ascii="Times New Roman" w:hAnsi="Times New Roman" w:cs="Times New Roman"/>
          <w:sz w:val="28"/>
          <w:szCs w:val="28"/>
        </w:rPr>
        <w:t xml:space="preserve"> </w:t>
      </w:r>
      <w:r w:rsidR="003A3C80">
        <w:rPr>
          <w:rFonts w:ascii="Times New Roman" w:hAnsi="Times New Roman" w:cs="Times New Roman"/>
          <w:sz w:val="28"/>
          <w:szCs w:val="28"/>
        </w:rPr>
        <w:t>T</w:t>
      </w:r>
      <w:r w:rsidRPr="0068589D">
        <w:rPr>
          <w:rFonts w:ascii="Times New Roman" w:hAnsi="Times New Roman" w:cs="Times New Roman"/>
          <w:sz w:val="28"/>
          <w:szCs w:val="28"/>
        </w:rPr>
        <w:t xml:space="preserve">he attack manifests only at the rate level, which the baseline 12-feature model cannot observe. Second, SSH and FTP brute-force are invisible at the conn.log level because authentication failures occur at the application layer (and inside an encrypted channel for SSH), leaving each flow indistinguishable from a normal SSH/FTP session. Third,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exploits a timing mismatch between the attack mechanism (holding connections open) and Zeek’s logging behavior (writing conn.log at connection close), so during execution the model sees nothing. Fourth,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produces flows that the baseline model oscillates between several attack labels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xml:space="preserve">, SYN-Flood) without converging to a stable classification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the model recognizes anomaly but cannot assign a consistent class.</w:t>
      </w:r>
    </w:p>
    <w:p w14:paraId="63E197ED" w14:textId="154E54FB" w:rsidR="0044596F"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This result directly demonstrates the gap between offline metrics (weighted F1 = 0</w:t>
      </w:r>
      <w:r w:rsidR="00F21E63">
        <w:rPr>
          <w:rFonts w:ascii="Times New Roman" w:hAnsi="Times New Roman" w:cs="Times New Roman"/>
          <w:sz w:val="28"/>
          <w:szCs w:val="28"/>
        </w:rPr>
        <w:t>,</w:t>
      </w:r>
      <w:r w:rsidRPr="0068589D">
        <w:rPr>
          <w:rFonts w:ascii="Times New Roman" w:hAnsi="Times New Roman" w:cs="Times New Roman"/>
          <w:sz w:val="28"/>
          <w:szCs w:val="28"/>
        </w:rPr>
        <w:t>9946) and live detection capability. The model performs well on the 89% BENIGN class but fails on multiple attack types that conn.log features cannot distinguish from legitimate traffic at the per-flow level.</w:t>
      </w:r>
    </w:p>
    <w:p w14:paraId="664E4A88" w14:textId="77777777" w:rsidR="005903F0" w:rsidRPr="0068589D" w:rsidRDefault="005903F0" w:rsidP="00CB79AA">
      <w:pPr>
        <w:pStyle w:val="BodyText"/>
        <w:spacing w:line="276" w:lineRule="auto"/>
        <w:rPr>
          <w:rFonts w:ascii="Times New Roman" w:hAnsi="Times New Roman" w:cs="Times New Roman"/>
          <w:sz w:val="28"/>
          <w:szCs w:val="28"/>
        </w:rPr>
      </w:pPr>
    </w:p>
    <w:p w14:paraId="608E5290" w14:textId="77777777" w:rsidR="0044596F" w:rsidRPr="0068589D" w:rsidRDefault="0044596F" w:rsidP="00913070">
      <w:pPr>
        <w:pStyle w:val="Heading2"/>
        <w:rPr>
          <w:rFonts w:eastAsiaTheme="majorEastAsia"/>
          <w:sz w:val="28"/>
          <w:szCs w:val="28"/>
          <w:lang w:eastAsia="en-US" w:bidi="ar-SA"/>
        </w:rPr>
      </w:pPr>
      <w:bookmarkStart w:id="67" w:name="X5e3e02dd3b42b6fe8e5b95c4c8f947f44ba8c06"/>
      <w:bookmarkStart w:id="68" w:name="_Toc230121761"/>
      <w:r w:rsidRPr="0068589D">
        <w:rPr>
          <w:rFonts w:eastAsiaTheme="majorEastAsia"/>
          <w:sz w:val="28"/>
          <w:szCs w:val="28"/>
          <w:lang w:eastAsia="en-US" w:bidi="ar-SA"/>
        </w:rPr>
        <w:t>4.7 Live Testing: Temporal Model with Rule Engine</w:t>
      </w:r>
      <w:bookmarkEnd w:id="67"/>
      <w:bookmarkEnd w:id="68"/>
    </w:p>
    <w:p w14:paraId="4F024BA2" w14:textId="5C1D8F01" w:rsidR="00CB79AA" w:rsidRPr="0068589D" w:rsidRDefault="0044596F" w:rsidP="000D20C2">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second round of live testing evaluates the full hybrid system: temporal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(17 features) with the rule engine enabled. </w:t>
      </w:r>
    </w:p>
    <w:p w14:paraId="261C6038" w14:textId="79B0ABE9" w:rsidR="0044596F" w:rsidRPr="0068589D" w:rsidRDefault="0044596F" w:rsidP="00CB79AA">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Table 1</w:t>
      </w:r>
      <w:r w:rsidR="006E7A2C" w:rsidRPr="0068589D">
        <w:rPr>
          <w:rFonts w:ascii="Times New Roman" w:hAnsi="Times New Roman" w:cs="Times New Roman"/>
          <w:bCs/>
          <w:sz w:val="28"/>
          <w:szCs w:val="28"/>
        </w:rPr>
        <w:t>3</w:t>
      </w:r>
      <w:r w:rsidRPr="0068589D">
        <w:rPr>
          <w:rFonts w:ascii="Times New Roman" w:hAnsi="Times New Roman" w:cs="Times New Roman"/>
          <w:bCs/>
          <w:sz w:val="28"/>
          <w:szCs w:val="28"/>
        </w:rPr>
        <w:t xml:space="preserve">. Live testing results </w:t>
      </w:r>
      <w:r w:rsidR="00B42EF6">
        <w:rPr>
          <w:rFonts w:ascii="Times New Roman" w:hAnsi="Times New Roman" w:cs="Times New Roman"/>
          <w:bCs/>
          <w:sz w:val="28"/>
          <w:szCs w:val="28"/>
        </w:rPr>
        <w:t>-</w:t>
      </w:r>
      <w:r w:rsidRPr="0068589D">
        <w:rPr>
          <w:rFonts w:ascii="Times New Roman" w:hAnsi="Times New Roman" w:cs="Times New Roman"/>
          <w:bCs/>
          <w:sz w:val="28"/>
          <w:szCs w:val="28"/>
        </w:rPr>
        <w:t xml:space="preserve"> temporal + rules (7 attack types)</w:t>
      </w:r>
    </w:p>
    <w:tbl>
      <w:tblPr>
        <w:tblStyle w:val="Table"/>
        <w:tblW w:w="49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813"/>
        <w:gridCol w:w="1604"/>
        <w:gridCol w:w="2411"/>
        <w:gridCol w:w="1659"/>
        <w:gridCol w:w="1155"/>
        <w:gridCol w:w="1182"/>
      </w:tblGrid>
      <w:tr w:rsidR="0044596F" w:rsidRPr="005903F0" w14:paraId="7C712CAC" w14:textId="77777777" w:rsidTr="002866B9">
        <w:tc>
          <w:tcPr>
            <w:tcW w:w="0" w:type="auto"/>
            <w:vAlign w:val="bottom"/>
          </w:tcPr>
          <w:p w14:paraId="29A3FA12"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Attack</w:t>
            </w:r>
          </w:p>
        </w:tc>
        <w:tc>
          <w:tcPr>
            <w:tcW w:w="0" w:type="auto"/>
            <w:vAlign w:val="bottom"/>
          </w:tcPr>
          <w:p w14:paraId="12BD4116"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Tool</w:t>
            </w:r>
          </w:p>
        </w:tc>
        <w:tc>
          <w:tcPr>
            <w:tcW w:w="0" w:type="auto"/>
            <w:vAlign w:val="bottom"/>
          </w:tcPr>
          <w:p w14:paraId="0176937B"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ML Temporal</w:t>
            </w:r>
          </w:p>
        </w:tc>
        <w:tc>
          <w:tcPr>
            <w:tcW w:w="0" w:type="auto"/>
            <w:vAlign w:val="bottom"/>
          </w:tcPr>
          <w:p w14:paraId="3D0488C9"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Rule Engine</w:t>
            </w:r>
          </w:p>
        </w:tc>
        <w:tc>
          <w:tcPr>
            <w:tcW w:w="0" w:type="auto"/>
            <w:vAlign w:val="bottom"/>
          </w:tcPr>
          <w:p w14:paraId="72005C36"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Detection</w:t>
            </w:r>
          </w:p>
        </w:tc>
        <w:tc>
          <w:tcPr>
            <w:tcW w:w="0" w:type="auto"/>
            <w:vAlign w:val="bottom"/>
          </w:tcPr>
          <w:p w14:paraId="12DE7D14"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Flows</w:t>
            </w:r>
          </w:p>
        </w:tc>
      </w:tr>
      <w:tr w:rsidR="0044596F" w:rsidRPr="005903F0" w14:paraId="079DBE9E" w14:textId="77777777" w:rsidTr="002866B9">
        <w:tc>
          <w:tcPr>
            <w:tcW w:w="0" w:type="auto"/>
          </w:tcPr>
          <w:p w14:paraId="1CCBBC78"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DoS-Hulk</w:t>
            </w:r>
          </w:p>
        </w:tc>
        <w:tc>
          <w:tcPr>
            <w:tcW w:w="0" w:type="auto"/>
          </w:tcPr>
          <w:p w14:paraId="4F0A1658" w14:textId="3FCFA2DA" w:rsidR="0044596F" w:rsidRPr="005903F0" w:rsidRDefault="00445917" w:rsidP="00CB79AA">
            <w:pPr>
              <w:pStyle w:val="Compact"/>
              <w:spacing w:line="276" w:lineRule="auto"/>
              <w:rPr>
                <w:rFonts w:ascii="Times New Roman" w:hAnsi="Times New Roman" w:cs="Times New Roman"/>
              </w:rPr>
            </w:pPr>
            <w:r w:rsidRPr="005903F0">
              <w:rPr>
                <w:rFonts w:ascii="Times New Roman" w:hAnsi="Times New Roman" w:cs="Times New Roman"/>
              </w:rPr>
              <w:t>hulk_py2.py</w:t>
            </w:r>
          </w:p>
        </w:tc>
        <w:tc>
          <w:tcPr>
            <w:tcW w:w="0" w:type="auto"/>
          </w:tcPr>
          <w:p w14:paraId="51080423" w14:textId="2F2D24EE"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Hulk, conf=1</w:t>
            </w:r>
            <w:r w:rsidR="00F21E63">
              <w:rPr>
                <w:rFonts w:ascii="Times New Roman" w:hAnsi="Times New Roman" w:cs="Times New Roman"/>
              </w:rPr>
              <w:t>,</w:t>
            </w:r>
            <w:r w:rsidRPr="005903F0">
              <w:rPr>
                <w:rFonts w:ascii="Times New Roman" w:hAnsi="Times New Roman" w:cs="Times New Roman"/>
              </w:rPr>
              <w:t>00</w:t>
            </w:r>
          </w:p>
        </w:tc>
        <w:tc>
          <w:tcPr>
            <w:tcW w:w="0" w:type="auto"/>
          </w:tcPr>
          <w:p w14:paraId="3B938835" w14:textId="2546F29A" w:rsidR="0044596F" w:rsidRPr="005903F0" w:rsidRDefault="00B42EF6" w:rsidP="00CB79AA">
            <w:pPr>
              <w:pStyle w:val="Compact"/>
              <w:spacing w:line="276" w:lineRule="auto"/>
              <w:rPr>
                <w:rFonts w:ascii="Times New Roman" w:hAnsi="Times New Roman" w:cs="Times New Roman"/>
              </w:rPr>
            </w:pPr>
            <w:r>
              <w:rPr>
                <w:rFonts w:ascii="Times New Roman" w:hAnsi="Times New Roman" w:cs="Times New Roman"/>
              </w:rPr>
              <w:t>-</w:t>
            </w:r>
          </w:p>
        </w:tc>
        <w:tc>
          <w:tcPr>
            <w:tcW w:w="0" w:type="auto"/>
          </w:tcPr>
          <w:p w14:paraId="25DD3CC3" w14:textId="77777777" w:rsidR="0044596F" w:rsidRPr="005903F0" w:rsidRDefault="000D20C2" w:rsidP="00CB79AA">
            <w:pPr>
              <w:pStyle w:val="Compact"/>
              <w:spacing w:line="276" w:lineRule="auto"/>
              <w:rPr>
                <w:rFonts w:ascii="Times New Roman" w:hAnsi="Times New Roman" w:cs="Times New Roman"/>
              </w:rPr>
            </w:pPr>
            <w:r w:rsidRPr="005903F0">
              <w:rPr>
                <w:rFonts w:ascii="Times New Roman" w:hAnsi="Times New Roman" w:cs="Times New Roman"/>
              </w:rPr>
              <w:t>Yes</w:t>
            </w:r>
          </w:p>
        </w:tc>
        <w:tc>
          <w:tcPr>
            <w:tcW w:w="0" w:type="auto"/>
          </w:tcPr>
          <w:p w14:paraId="3370C0B5"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125 864</w:t>
            </w:r>
          </w:p>
        </w:tc>
      </w:tr>
      <w:tr w:rsidR="0044596F" w:rsidRPr="005903F0" w14:paraId="6F4090B8" w14:textId="77777777" w:rsidTr="002866B9">
        <w:tc>
          <w:tcPr>
            <w:tcW w:w="0" w:type="auto"/>
          </w:tcPr>
          <w:p w14:paraId="49A6653A"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DoS-</w:t>
            </w:r>
            <w:proofErr w:type="spellStart"/>
            <w:r w:rsidRPr="005903F0">
              <w:rPr>
                <w:rFonts w:ascii="Times New Roman" w:hAnsi="Times New Roman" w:cs="Times New Roman"/>
              </w:rPr>
              <w:t>GoldenEye</w:t>
            </w:r>
            <w:proofErr w:type="spellEnd"/>
          </w:p>
        </w:tc>
        <w:tc>
          <w:tcPr>
            <w:tcW w:w="0" w:type="auto"/>
          </w:tcPr>
          <w:p w14:paraId="0F8633E5"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GoldenEye.py</w:t>
            </w:r>
          </w:p>
        </w:tc>
        <w:tc>
          <w:tcPr>
            <w:tcW w:w="0" w:type="auto"/>
          </w:tcPr>
          <w:p w14:paraId="2A819928" w14:textId="66C63121" w:rsidR="0044596F" w:rsidRPr="005903F0" w:rsidRDefault="0044596F" w:rsidP="00CB79AA">
            <w:pPr>
              <w:pStyle w:val="Compact"/>
              <w:spacing w:line="276" w:lineRule="auto"/>
              <w:rPr>
                <w:rFonts w:ascii="Times New Roman" w:hAnsi="Times New Roman" w:cs="Times New Roman"/>
              </w:rPr>
            </w:pPr>
            <w:proofErr w:type="spellStart"/>
            <w:r w:rsidRPr="005903F0">
              <w:rPr>
                <w:rFonts w:ascii="Times New Roman" w:hAnsi="Times New Roman" w:cs="Times New Roman"/>
              </w:rPr>
              <w:t>GoldenEye</w:t>
            </w:r>
            <w:proofErr w:type="spellEnd"/>
            <w:r w:rsidRPr="005903F0">
              <w:rPr>
                <w:rFonts w:ascii="Times New Roman" w:hAnsi="Times New Roman" w:cs="Times New Roman"/>
              </w:rPr>
              <w:t>, conf=0</w:t>
            </w:r>
            <w:r w:rsidR="00F21E63">
              <w:rPr>
                <w:rFonts w:ascii="Times New Roman" w:hAnsi="Times New Roman" w:cs="Times New Roman"/>
              </w:rPr>
              <w:t>,</w:t>
            </w:r>
            <w:r w:rsidRPr="005903F0">
              <w:rPr>
                <w:rFonts w:ascii="Times New Roman" w:hAnsi="Times New Roman" w:cs="Times New Roman"/>
              </w:rPr>
              <w:t>90</w:t>
            </w:r>
          </w:p>
        </w:tc>
        <w:tc>
          <w:tcPr>
            <w:tcW w:w="0" w:type="auto"/>
          </w:tcPr>
          <w:p w14:paraId="48DD5984" w14:textId="7BB09AA2" w:rsidR="0044596F" w:rsidRPr="005903F0" w:rsidRDefault="00B42EF6" w:rsidP="00CB79AA">
            <w:pPr>
              <w:pStyle w:val="Compact"/>
              <w:spacing w:line="276" w:lineRule="auto"/>
              <w:rPr>
                <w:rFonts w:ascii="Times New Roman" w:hAnsi="Times New Roman" w:cs="Times New Roman"/>
              </w:rPr>
            </w:pPr>
            <w:r>
              <w:rPr>
                <w:rFonts w:ascii="Times New Roman" w:hAnsi="Times New Roman" w:cs="Times New Roman"/>
              </w:rPr>
              <w:t>-</w:t>
            </w:r>
          </w:p>
        </w:tc>
        <w:tc>
          <w:tcPr>
            <w:tcW w:w="0" w:type="auto"/>
          </w:tcPr>
          <w:p w14:paraId="6EBFE974" w14:textId="77777777" w:rsidR="0044596F" w:rsidRPr="005903F0" w:rsidRDefault="000D20C2" w:rsidP="00CB79AA">
            <w:pPr>
              <w:pStyle w:val="Compact"/>
              <w:spacing w:line="276" w:lineRule="auto"/>
              <w:rPr>
                <w:rFonts w:ascii="Times New Roman" w:hAnsi="Times New Roman" w:cs="Times New Roman"/>
              </w:rPr>
            </w:pPr>
            <w:r w:rsidRPr="005903F0">
              <w:rPr>
                <w:rFonts w:ascii="Times New Roman" w:hAnsi="Times New Roman" w:cs="Times New Roman"/>
              </w:rPr>
              <w:t>Yes</w:t>
            </w:r>
          </w:p>
        </w:tc>
        <w:tc>
          <w:tcPr>
            <w:tcW w:w="0" w:type="auto"/>
          </w:tcPr>
          <w:p w14:paraId="536BF270"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19 000</w:t>
            </w:r>
          </w:p>
        </w:tc>
      </w:tr>
      <w:tr w:rsidR="0044596F" w:rsidRPr="005903F0" w14:paraId="4AEC5778" w14:textId="77777777" w:rsidTr="002866B9">
        <w:tc>
          <w:tcPr>
            <w:tcW w:w="0" w:type="auto"/>
          </w:tcPr>
          <w:p w14:paraId="1AFCE17A"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SYN Flood</w:t>
            </w:r>
          </w:p>
        </w:tc>
        <w:tc>
          <w:tcPr>
            <w:tcW w:w="0" w:type="auto"/>
          </w:tcPr>
          <w:p w14:paraId="7262B7E5"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hping3 –flood</w:t>
            </w:r>
          </w:p>
        </w:tc>
        <w:tc>
          <w:tcPr>
            <w:tcW w:w="0" w:type="auto"/>
          </w:tcPr>
          <w:p w14:paraId="5035BD55" w14:textId="2A57AE9E"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Hulk*, conf=0</w:t>
            </w:r>
            <w:r w:rsidR="00F21E63">
              <w:rPr>
                <w:rFonts w:ascii="Times New Roman" w:hAnsi="Times New Roman" w:cs="Times New Roman"/>
              </w:rPr>
              <w:t>,</w:t>
            </w:r>
            <w:r w:rsidRPr="005903F0">
              <w:rPr>
                <w:rFonts w:ascii="Times New Roman" w:hAnsi="Times New Roman" w:cs="Times New Roman"/>
              </w:rPr>
              <w:t>95</w:t>
            </w:r>
          </w:p>
        </w:tc>
        <w:tc>
          <w:tcPr>
            <w:tcW w:w="0" w:type="auto"/>
          </w:tcPr>
          <w:p w14:paraId="38AD4A82" w14:textId="6564C112" w:rsidR="0044596F" w:rsidRPr="005903F0" w:rsidRDefault="00B42EF6" w:rsidP="00CB79AA">
            <w:pPr>
              <w:pStyle w:val="Compact"/>
              <w:spacing w:line="276" w:lineRule="auto"/>
              <w:rPr>
                <w:rFonts w:ascii="Times New Roman" w:hAnsi="Times New Roman" w:cs="Times New Roman"/>
              </w:rPr>
            </w:pPr>
            <w:r>
              <w:rPr>
                <w:rFonts w:ascii="Times New Roman" w:hAnsi="Times New Roman" w:cs="Times New Roman"/>
              </w:rPr>
              <w:t>-</w:t>
            </w:r>
          </w:p>
        </w:tc>
        <w:tc>
          <w:tcPr>
            <w:tcW w:w="0" w:type="auto"/>
          </w:tcPr>
          <w:p w14:paraId="6B1034E4" w14:textId="77777777" w:rsidR="0044596F" w:rsidRPr="005903F0" w:rsidRDefault="000D20C2" w:rsidP="00CB79AA">
            <w:pPr>
              <w:pStyle w:val="Compact"/>
              <w:spacing w:line="276" w:lineRule="auto"/>
              <w:rPr>
                <w:rFonts w:ascii="Times New Roman" w:hAnsi="Times New Roman" w:cs="Times New Roman"/>
              </w:rPr>
            </w:pPr>
            <w:r w:rsidRPr="005903F0">
              <w:rPr>
                <w:rFonts w:ascii="Times New Roman" w:hAnsi="Times New Roman" w:cs="Times New Roman"/>
              </w:rPr>
              <w:t>Yes</w:t>
            </w:r>
          </w:p>
        </w:tc>
        <w:tc>
          <w:tcPr>
            <w:tcW w:w="0" w:type="auto"/>
          </w:tcPr>
          <w:p w14:paraId="67C9FC99"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1 210 616</w:t>
            </w:r>
          </w:p>
        </w:tc>
      </w:tr>
      <w:tr w:rsidR="0044596F" w:rsidRPr="005903F0" w14:paraId="32A63D01" w14:textId="77777777" w:rsidTr="002866B9">
        <w:tc>
          <w:tcPr>
            <w:tcW w:w="0" w:type="auto"/>
          </w:tcPr>
          <w:p w14:paraId="67E460EC" w14:textId="01608123"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 xml:space="preserve">SSH </w:t>
            </w:r>
            <w:proofErr w:type="spellStart"/>
            <w:r w:rsidRPr="005903F0">
              <w:rPr>
                <w:rFonts w:ascii="Times New Roman" w:hAnsi="Times New Roman" w:cs="Times New Roman"/>
              </w:rPr>
              <w:t>BruteForce</w:t>
            </w:r>
            <w:proofErr w:type="spellEnd"/>
          </w:p>
        </w:tc>
        <w:tc>
          <w:tcPr>
            <w:tcW w:w="0" w:type="auto"/>
          </w:tcPr>
          <w:p w14:paraId="3F671EC4"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hydra</w:t>
            </w:r>
          </w:p>
        </w:tc>
        <w:tc>
          <w:tcPr>
            <w:tcW w:w="0" w:type="auto"/>
          </w:tcPr>
          <w:p w14:paraId="721427A8"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BENIGN</w:t>
            </w:r>
          </w:p>
        </w:tc>
        <w:tc>
          <w:tcPr>
            <w:tcW w:w="0" w:type="auto"/>
          </w:tcPr>
          <w:p w14:paraId="0A424BCD"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SSH-BF Rule</w:t>
            </w:r>
          </w:p>
        </w:tc>
        <w:tc>
          <w:tcPr>
            <w:tcW w:w="0" w:type="auto"/>
          </w:tcPr>
          <w:p w14:paraId="2C629D03" w14:textId="77777777" w:rsidR="0044596F" w:rsidRPr="005903F0" w:rsidRDefault="000D20C2" w:rsidP="00CB79AA">
            <w:pPr>
              <w:pStyle w:val="Compact"/>
              <w:spacing w:line="276" w:lineRule="auto"/>
              <w:rPr>
                <w:rFonts w:ascii="Times New Roman" w:hAnsi="Times New Roman" w:cs="Times New Roman"/>
              </w:rPr>
            </w:pPr>
            <w:r w:rsidRPr="005903F0">
              <w:rPr>
                <w:rFonts w:ascii="Times New Roman" w:hAnsi="Times New Roman" w:cs="Times New Roman"/>
              </w:rPr>
              <w:t>Yes</w:t>
            </w:r>
          </w:p>
        </w:tc>
        <w:tc>
          <w:tcPr>
            <w:tcW w:w="0" w:type="auto"/>
          </w:tcPr>
          <w:p w14:paraId="5E2E5601"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33</w:t>
            </w:r>
          </w:p>
        </w:tc>
      </w:tr>
      <w:tr w:rsidR="0044596F" w:rsidRPr="005903F0" w14:paraId="0BCA84E8" w14:textId="77777777" w:rsidTr="002866B9">
        <w:tc>
          <w:tcPr>
            <w:tcW w:w="0" w:type="auto"/>
          </w:tcPr>
          <w:p w14:paraId="2E7F24A2" w14:textId="6E46DB2D"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lastRenderedPageBreak/>
              <w:t xml:space="preserve">FTP </w:t>
            </w:r>
            <w:proofErr w:type="spellStart"/>
            <w:r w:rsidRPr="005903F0">
              <w:rPr>
                <w:rFonts w:ascii="Times New Roman" w:hAnsi="Times New Roman" w:cs="Times New Roman"/>
              </w:rPr>
              <w:t>BruteForce</w:t>
            </w:r>
            <w:proofErr w:type="spellEnd"/>
          </w:p>
        </w:tc>
        <w:tc>
          <w:tcPr>
            <w:tcW w:w="0" w:type="auto"/>
          </w:tcPr>
          <w:p w14:paraId="5EAD2973"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hydra</w:t>
            </w:r>
          </w:p>
        </w:tc>
        <w:tc>
          <w:tcPr>
            <w:tcW w:w="0" w:type="auto"/>
          </w:tcPr>
          <w:p w14:paraId="341C0F5F" w14:textId="77777777" w:rsidR="0044596F" w:rsidRPr="005903F0" w:rsidRDefault="009336C6" w:rsidP="00CB79AA">
            <w:pPr>
              <w:pStyle w:val="Compact"/>
              <w:spacing w:line="276" w:lineRule="auto"/>
              <w:rPr>
                <w:rFonts w:ascii="Times New Roman" w:hAnsi="Times New Roman" w:cs="Times New Roman"/>
              </w:rPr>
            </w:pPr>
            <w:r w:rsidRPr="005903F0">
              <w:rPr>
                <w:rFonts w:ascii="Times New Roman" w:hAnsi="Times New Roman" w:cs="Times New Roman"/>
              </w:rPr>
              <w:t>BENIGN</w:t>
            </w:r>
          </w:p>
        </w:tc>
        <w:tc>
          <w:tcPr>
            <w:tcW w:w="0" w:type="auto"/>
          </w:tcPr>
          <w:p w14:paraId="33868D40"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FTP-BF Rule</w:t>
            </w:r>
          </w:p>
        </w:tc>
        <w:tc>
          <w:tcPr>
            <w:tcW w:w="0" w:type="auto"/>
          </w:tcPr>
          <w:p w14:paraId="4BE58CA4" w14:textId="77777777" w:rsidR="0044596F" w:rsidRPr="005903F0" w:rsidRDefault="000D20C2" w:rsidP="00CB79AA">
            <w:pPr>
              <w:pStyle w:val="Compact"/>
              <w:spacing w:line="276" w:lineRule="auto"/>
              <w:rPr>
                <w:rFonts w:ascii="Times New Roman" w:hAnsi="Times New Roman" w:cs="Times New Roman"/>
              </w:rPr>
            </w:pPr>
            <w:r w:rsidRPr="005903F0">
              <w:rPr>
                <w:rFonts w:ascii="Times New Roman" w:hAnsi="Times New Roman" w:cs="Times New Roman"/>
              </w:rPr>
              <w:t>Yes</w:t>
            </w:r>
          </w:p>
        </w:tc>
        <w:tc>
          <w:tcPr>
            <w:tcW w:w="0" w:type="auto"/>
          </w:tcPr>
          <w:p w14:paraId="405158DA"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67</w:t>
            </w:r>
          </w:p>
        </w:tc>
      </w:tr>
      <w:tr w:rsidR="0044596F" w:rsidRPr="005903F0" w14:paraId="1A54B1AE" w14:textId="77777777" w:rsidTr="002866B9">
        <w:tc>
          <w:tcPr>
            <w:tcW w:w="0" w:type="auto"/>
          </w:tcPr>
          <w:p w14:paraId="7359665C" w14:textId="77777777" w:rsidR="0044596F" w:rsidRPr="005903F0" w:rsidRDefault="0044596F" w:rsidP="00CB79AA">
            <w:pPr>
              <w:pStyle w:val="Compact"/>
              <w:spacing w:line="276" w:lineRule="auto"/>
              <w:rPr>
                <w:rFonts w:ascii="Times New Roman" w:hAnsi="Times New Roman" w:cs="Times New Roman"/>
              </w:rPr>
            </w:pPr>
            <w:proofErr w:type="spellStart"/>
            <w:r w:rsidRPr="005903F0">
              <w:rPr>
                <w:rFonts w:ascii="Times New Roman" w:hAnsi="Times New Roman" w:cs="Times New Roman"/>
              </w:rPr>
              <w:t>Slowloris</w:t>
            </w:r>
            <w:proofErr w:type="spellEnd"/>
          </w:p>
        </w:tc>
        <w:tc>
          <w:tcPr>
            <w:tcW w:w="0" w:type="auto"/>
          </w:tcPr>
          <w:p w14:paraId="47B8CC76"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slowloris.py</w:t>
            </w:r>
          </w:p>
        </w:tc>
        <w:tc>
          <w:tcPr>
            <w:tcW w:w="0" w:type="auto"/>
          </w:tcPr>
          <w:p w14:paraId="17889A38"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BENIGN</w:t>
            </w:r>
          </w:p>
        </w:tc>
        <w:tc>
          <w:tcPr>
            <w:tcW w:w="0" w:type="auto"/>
          </w:tcPr>
          <w:p w14:paraId="6E911787" w14:textId="77777777" w:rsidR="0044596F" w:rsidRPr="005903F0" w:rsidRDefault="0044596F" w:rsidP="00CB79AA">
            <w:pPr>
              <w:pStyle w:val="Compact"/>
              <w:spacing w:line="276" w:lineRule="auto"/>
              <w:rPr>
                <w:rFonts w:ascii="Times New Roman" w:hAnsi="Times New Roman" w:cs="Times New Roman"/>
              </w:rPr>
            </w:pPr>
            <w:proofErr w:type="spellStart"/>
            <w:r w:rsidRPr="005903F0">
              <w:rPr>
                <w:rFonts w:ascii="Times New Roman" w:hAnsi="Times New Roman" w:cs="Times New Roman"/>
              </w:rPr>
              <w:t>Slowloris</w:t>
            </w:r>
            <w:proofErr w:type="spellEnd"/>
            <w:r w:rsidRPr="005903F0">
              <w:rPr>
                <w:rFonts w:ascii="Times New Roman" w:hAnsi="Times New Roman" w:cs="Times New Roman"/>
              </w:rPr>
              <w:t xml:space="preserve"> Rule</w:t>
            </w:r>
          </w:p>
        </w:tc>
        <w:tc>
          <w:tcPr>
            <w:tcW w:w="0" w:type="auto"/>
          </w:tcPr>
          <w:p w14:paraId="4F40974B" w14:textId="77777777" w:rsidR="000D20C2" w:rsidRPr="005903F0" w:rsidRDefault="000D20C2" w:rsidP="00CB79AA">
            <w:pPr>
              <w:pStyle w:val="Compact"/>
              <w:spacing w:line="276" w:lineRule="auto"/>
              <w:rPr>
                <w:rFonts w:ascii="Times New Roman" w:hAnsi="Times New Roman" w:cs="Times New Roman"/>
              </w:rPr>
            </w:pPr>
            <w:r w:rsidRPr="005903F0">
              <w:rPr>
                <w:rFonts w:ascii="Times New Roman" w:hAnsi="Times New Roman" w:cs="Times New Roman"/>
              </w:rPr>
              <w:t>Yes</w:t>
            </w:r>
          </w:p>
        </w:tc>
        <w:tc>
          <w:tcPr>
            <w:tcW w:w="0" w:type="auto"/>
          </w:tcPr>
          <w:p w14:paraId="7BF8FED2"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396</w:t>
            </w:r>
          </w:p>
        </w:tc>
      </w:tr>
      <w:tr w:rsidR="0044596F" w:rsidRPr="005903F0" w14:paraId="76807E17" w14:textId="77777777" w:rsidTr="002866B9">
        <w:tc>
          <w:tcPr>
            <w:tcW w:w="0" w:type="auto"/>
          </w:tcPr>
          <w:p w14:paraId="3E312F8F" w14:textId="77777777" w:rsidR="0044596F" w:rsidRPr="005903F0" w:rsidRDefault="0044596F" w:rsidP="00CB79AA">
            <w:pPr>
              <w:pStyle w:val="Compact"/>
              <w:spacing w:line="276" w:lineRule="auto"/>
              <w:rPr>
                <w:rFonts w:ascii="Times New Roman" w:hAnsi="Times New Roman" w:cs="Times New Roman"/>
              </w:rPr>
            </w:pPr>
            <w:proofErr w:type="spellStart"/>
            <w:r w:rsidRPr="005903F0">
              <w:rPr>
                <w:rFonts w:ascii="Times New Roman" w:hAnsi="Times New Roman" w:cs="Times New Roman"/>
              </w:rPr>
              <w:t>SlowHTTPTest</w:t>
            </w:r>
            <w:proofErr w:type="spellEnd"/>
          </w:p>
        </w:tc>
        <w:tc>
          <w:tcPr>
            <w:tcW w:w="0" w:type="auto"/>
          </w:tcPr>
          <w:p w14:paraId="7FFA687F" w14:textId="77777777" w:rsidR="0044596F" w:rsidRPr="005903F0" w:rsidRDefault="0044596F" w:rsidP="00CB79AA">
            <w:pPr>
              <w:pStyle w:val="Compact"/>
              <w:spacing w:line="276" w:lineRule="auto"/>
              <w:rPr>
                <w:rFonts w:ascii="Times New Roman" w:hAnsi="Times New Roman" w:cs="Times New Roman"/>
              </w:rPr>
            </w:pPr>
            <w:proofErr w:type="spellStart"/>
            <w:r w:rsidRPr="005903F0">
              <w:rPr>
                <w:rFonts w:ascii="Times New Roman" w:hAnsi="Times New Roman" w:cs="Times New Roman"/>
              </w:rPr>
              <w:t>slowhttptest</w:t>
            </w:r>
            <w:proofErr w:type="spellEnd"/>
          </w:p>
        </w:tc>
        <w:tc>
          <w:tcPr>
            <w:tcW w:w="0" w:type="auto"/>
          </w:tcPr>
          <w:p w14:paraId="4487D163"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BENIGN</w:t>
            </w:r>
          </w:p>
        </w:tc>
        <w:tc>
          <w:tcPr>
            <w:tcW w:w="0" w:type="auto"/>
          </w:tcPr>
          <w:p w14:paraId="2978A98B" w14:textId="77777777" w:rsidR="0044596F" w:rsidRPr="005903F0" w:rsidRDefault="0044596F" w:rsidP="00CB79AA">
            <w:pPr>
              <w:pStyle w:val="Compact"/>
              <w:spacing w:line="276" w:lineRule="auto"/>
              <w:rPr>
                <w:rFonts w:ascii="Times New Roman" w:hAnsi="Times New Roman" w:cs="Times New Roman"/>
              </w:rPr>
            </w:pPr>
            <w:proofErr w:type="spellStart"/>
            <w:r w:rsidRPr="005903F0">
              <w:rPr>
                <w:rFonts w:ascii="Times New Roman" w:hAnsi="Times New Roman" w:cs="Times New Roman"/>
              </w:rPr>
              <w:t>Slowloris</w:t>
            </w:r>
            <w:proofErr w:type="spellEnd"/>
            <w:r w:rsidRPr="005903F0">
              <w:rPr>
                <w:rFonts w:ascii="Times New Roman" w:hAnsi="Times New Roman" w:cs="Times New Roman"/>
              </w:rPr>
              <w:t xml:space="preserve"> Rule</w:t>
            </w:r>
          </w:p>
        </w:tc>
        <w:tc>
          <w:tcPr>
            <w:tcW w:w="0" w:type="auto"/>
          </w:tcPr>
          <w:p w14:paraId="150D0686" w14:textId="77777777" w:rsidR="0044596F" w:rsidRPr="005903F0" w:rsidRDefault="000D20C2" w:rsidP="00CB79AA">
            <w:pPr>
              <w:pStyle w:val="Compact"/>
              <w:spacing w:line="276" w:lineRule="auto"/>
              <w:rPr>
                <w:rFonts w:ascii="Times New Roman" w:hAnsi="Times New Roman" w:cs="Times New Roman"/>
              </w:rPr>
            </w:pPr>
            <w:r w:rsidRPr="005903F0">
              <w:rPr>
                <w:rFonts w:ascii="Times New Roman" w:hAnsi="Times New Roman" w:cs="Times New Roman"/>
              </w:rPr>
              <w:t>Yes</w:t>
            </w:r>
          </w:p>
        </w:tc>
        <w:tc>
          <w:tcPr>
            <w:tcW w:w="0" w:type="auto"/>
          </w:tcPr>
          <w:p w14:paraId="2FC01208" w14:textId="77777777" w:rsidR="0044596F" w:rsidRPr="005903F0" w:rsidRDefault="0044596F" w:rsidP="00CB79AA">
            <w:pPr>
              <w:pStyle w:val="Compact"/>
              <w:spacing w:line="276" w:lineRule="auto"/>
              <w:rPr>
                <w:rFonts w:ascii="Times New Roman" w:hAnsi="Times New Roman" w:cs="Times New Roman"/>
              </w:rPr>
            </w:pPr>
            <w:r w:rsidRPr="005903F0">
              <w:rPr>
                <w:rFonts w:ascii="Times New Roman" w:hAnsi="Times New Roman" w:cs="Times New Roman"/>
              </w:rPr>
              <w:t>1 161</w:t>
            </w:r>
          </w:p>
        </w:tc>
      </w:tr>
    </w:tbl>
    <w:p w14:paraId="61FD9114" w14:textId="04AD36C1" w:rsidR="002866B9" w:rsidRPr="0068589D" w:rsidRDefault="002866B9"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 Cross-class detection: model emitted a label from the same </w:t>
      </w:r>
      <w:r w:rsidR="00627E16" w:rsidRPr="0068589D">
        <w:rPr>
          <w:rFonts w:ascii="Times New Roman" w:hAnsi="Times New Roman" w:cs="Times New Roman"/>
          <w:sz w:val="28"/>
          <w:szCs w:val="28"/>
        </w:rPr>
        <w:t>behavioral</w:t>
      </w:r>
      <w:r w:rsidRPr="0068589D">
        <w:rPr>
          <w:rFonts w:ascii="Times New Roman" w:hAnsi="Times New Roman" w:cs="Times New Roman"/>
          <w:sz w:val="28"/>
          <w:szCs w:val="28"/>
        </w:rPr>
        <w:t xml:space="preserve"> family but not the exact ground-truth class. SYN flood is not in the training label set and was </w:t>
      </w:r>
      <w:r w:rsidR="00627E16" w:rsidRPr="0068589D">
        <w:rPr>
          <w:rFonts w:ascii="Times New Roman" w:hAnsi="Times New Roman" w:cs="Times New Roman"/>
          <w:sz w:val="28"/>
          <w:szCs w:val="28"/>
        </w:rPr>
        <w:t>generalized</w:t>
      </w:r>
      <w:r w:rsidRPr="0068589D">
        <w:rPr>
          <w:rFonts w:ascii="Times New Roman" w:hAnsi="Times New Roman" w:cs="Times New Roman"/>
          <w:sz w:val="28"/>
          <w:szCs w:val="28"/>
        </w:rPr>
        <w:t xml:space="preserve"> to </w:t>
      </w:r>
      <w:r w:rsidRPr="0068589D">
        <w:rPr>
          <w:rFonts w:ascii="Times New Roman" w:hAnsi="Times New Roman" w:cs="Times New Roman"/>
          <w:i/>
          <w:iCs/>
          <w:sz w:val="28"/>
          <w:szCs w:val="28"/>
        </w:rPr>
        <w:t>DoS-Hulk</w:t>
      </w:r>
      <w:r w:rsidRPr="0068589D">
        <w:rPr>
          <w:rFonts w:ascii="Times New Roman" w:hAnsi="Times New Roman" w:cs="Times New Roman"/>
          <w:sz w:val="28"/>
          <w:szCs w:val="28"/>
        </w:rPr>
        <w:t xml:space="preserve"> because both share an extremely high </w:t>
      </w:r>
      <w:proofErr w:type="spellStart"/>
      <w:r w:rsidRPr="0068589D">
        <w:rPr>
          <w:rFonts w:ascii="Times New Roman" w:hAnsi="Times New Roman" w:cs="Times New Roman"/>
          <w:sz w:val="28"/>
          <w:szCs w:val="28"/>
        </w:rPr>
        <w:t>conn_rate</w:t>
      </w:r>
      <w:proofErr w:type="spellEnd"/>
      <w:r w:rsidRPr="0068589D">
        <w:rPr>
          <w:rFonts w:ascii="Times New Roman" w:hAnsi="Times New Roman" w:cs="Times New Roman"/>
          <w:sz w:val="28"/>
          <w:szCs w:val="28"/>
        </w:rPr>
        <w:t xml:space="preserve"> from a single source IP.</w:t>
      </w:r>
    </w:p>
    <w:p w14:paraId="4B18D5E3" w14:textId="12450787" w:rsidR="0044596F"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hybrid system detects all 7 attack types tested, compared to 1 of 7 for the baseline ML model. The detection is split between two complementary layers: the ML temporal model handles volumetric DoS attacks where the temporal signal (high connection rate, many flows per source IP) is strong, while the rule engine handles attacks whose conn.log signatures are structurally indistinguishable from legitimate traffic at the ML feature level (SSH/FTP brute-force,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w:t>
      </w:r>
    </w:p>
    <w:p w14:paraId="23BA8B37" w14:textId="77777777" w:rsidR="00DE1B12" w:rsidRPr="0068589D" w:rsidRDefault="00DE1B12" w:rsidP="00CB79AA">
      <w:pPr>
        <w:pStyle w:val="BodyText"/>
        <w:spacing w:line="276" w:lineRule="auto"/>
        <w:rPr>
          <w:rFonts w:ascii="Times New Roman" w:hAnsi="Times New Roman" w:cs="Times New Roman"/>
          <w:sz w:val="28"/>
          <w:szCs w:val="28"/>
        </w:rPr>
      </w:pPr>
    </w:p>
    <w:p w14:paraId="12D2327F" w14:textId="1799B07C" w:rsidR="0044596F" w:rsidRPr="0068589D" w:rsidRDefault="007D2BB6" w:rsidP="00913070">
      <w:pPr>
        <w:pStyle w:val="Heading2"/>
        <w:rPr>
          <w:rFonts w:eastAsiaTheme="majorEastAsia"/>
          <w:sz w:val="28"/>
          <w:szCs w:val="28"/>
          <w:lang w:eastAsia="en-US" w:bidi="ar-SA"/>
        </w:rPr>
      </w:pPr>
      <w:bookmarkStart w:id="69" w:name="key-findings-from-live-testing"/>
      <w:bookmarkStart w:id="70" w:name="_Toc230121762"/>
      <w:r w:rsidRPr="0068589D">
        <w:rPr>
          <w:rFonts w:eastAsiaTheme="majorEastAsia"/>
          <w:sz w:val="28"/>
          <w:szCs w:val="28"/>
          <w:lang w:eastAsia="en-US" w:bidi="ar-SA"/>
        </w:rPr>
        <w:t xml:space="preserve">4.8 </w:t>
      </w:r>
      <w:r w:rsidR="0044596F" w:rsidRPr="0068589D">
        <w:rPr>
          <w:rFonts w:eastAsiaTheme="majorEastAsia"/>
          <w:sz w:val="28"/>
          <w:szCs w:val="28"/>
          <w:lang w:eastAsia="en-US" w:bidi="ar-SA"/>
        </w:rPr>
        <w:t>Key findings from live testing</w:t>
      </w:r>
      <w:bookmarkEnd w:id="69"/>
      <w:bookmarkEnd w:id="70"/>
    </w:p>
    <w:p w14:paraId="622308F4" w14:textId="5BD6F08B" w:rsidR="00B45CD9" w:rsidRPr="0068589D" w:rsidRDefault="00B45CD9" w:rsidP="00B45C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Table 1</w:t>
      </w:r>
      <w:r w:rsidR="006E7A2C" w:rsidRPr="0068589D">
        <w:rPr>
          <w:rFonts w:ascii="Times New Roman" w:hAnsi="Times New Roman" w:cs="Times New Roman"/>
          <w:sz w:val="28"/>
          <w:szCs w:val="28"/>
        </w:rPr>
        <w:t>4</w:t>
      </w:r>
      <w:r w:rsidR="00F06868" w:rsidRPr="0068589D">
        <w:rPr>
          <w:rFonts w:ascii="Times New Roman" w:hAnsi="Times New Roman" w:cs="Times New Roman"/>
          <w:sz w:val="28"/>
          <w:szCs w:val="28"/>
        </w:rPr>
        <w:t>. C</w:t>
      </w:r>
      <w:r w:rsidRPr="0068589D">
        <w:rPr>
          <w:rFonts w:ascii="Times New Roman" w:hAnsi="Times New Roman" w:cs="Times New Roman"/>
          <w:sz w:val="28"/>
          <w:szCs w:val="28"/>
        </w:rPr>
        <w:t>ontribution of each architectural component to overall detection performance:</w:t>
      </w:r>
    </w:p>
    <w:tbl>
      <w:tblPr>
        <w:tblStyle w:val="TableGrid0"/>
        <w:tblW w:w="0" w:type="auto"/>
        <w:tblLook w:val="04A0" w:firstRow="1" w:lastRow="0" w:firstColumn="1" w:lastColumn="0" w:noHBand="0" w:noVBand="1"/>
      </w:tblPr>
      <w:tblGrid>
        <w:gridCol w:w="2497"/>
        <w:gridCol w:w="2497"/>
        <w:gridCol w:w="2497"/>
        <w:gridCol w:w="2497"/>
      </w:tblGrid>
      <w:tr w:rsidR="00260DF8" w:rsidRPr="00DE1B12" w14:paraId="3A9A630C" w14:textId="77777777" w:rsidTr="00260DF8">
        <w:tc>
          <w:tcPr>
            <w:tcW w:w="2497" w:type="dxa"/>
          </w:tcPr>
          <w:p w14:paraId="526E7493" w14:textId="7126E265"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Configuration</w:t>
            </w:r>
          </w:p>
        </w:tc>
        <w:tc>
          <w:tcPr>
            <w:tcW w:w="2497" w:type="dxa"/>
          </w:tcPr>
          <w:p w14:paraId="727B0431" w14:textId="32934DFF"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Features</w:t>
            </w:r>
          </w:p>
        </w:tc>
        <w:tc>
          <w:tcPr>
            <w:tcW w:w="2497" w:type="dxa"/>
          </w:tcPr>
          <w:p w14:paraId="745CAF01" w14:textId="621DCDED"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Offline Macro F1</w:t>
            </w:r>
          </w:p>
        </w:tc>
        <w:tc>
          <w:tcPr>
            <w:tcW w:w="2497" w:type="dxa"/>
          </w:tcPr>
          <w:p w14:paraId="22B2A616" w14:textId="72431CB0"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Live detection (lab)</w:t>
            </w:r>
          </w:p>
        </w:tc>
      </w:tr>
      <w:tr w:rsidR="00260DF8" w:rsidRPr="00DE1B12" w14:paraId="01B51228" w14:textId="77777777" w:rsidTr="00260DF8">
        <w:tc>
          <w:tcPr>
            <w:tcW w:w="2497" w:type="dxa"/>
          </w:tcPr>
          <w:p w14:paraId="4FD6A105" w14:textId="699AFF86"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Baseline ML</w:t>
            </w:r>
          </w:p>
        </w:tc>
        <w:tc>
          <w:tcPr>
            <w:tcW w:w="2497" w:type="dxa"/>
          </w:tcPr>
          <w:p w14:paraId="77EC189A" w14:textId="1B1D0275"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12</w:t>
            </w:r>
          </w:p>
        </w:tc>
        <w:tc>
          <w:tcPr>
            <w:tcW w:w="2497" w:type="dxa"/>
          </w:tcPr>
          <w:p w14:paraId="3778B957" w14:textId="7B8ED47C"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0</w:t>
            </w:r>
            <w:r w:rsidR="00627E16">
              <w:rPr>
                <w:rFonts w:ascii="Times New Roman" w:hAnsi="Times New Roman" w:cs="Times New Roman"/>
              </w:rPr>
              <w:t>,</w:t>
            </w:r>
            <w:r w:rsidRPr="00DE1B12">
              <w:rPr>
                <w:rFonts w:ascii="Times New Roman" w:hAnsi="Times New Roman" w:cs="Times New Roman"/>
              </w:rPr>
              <w:t>8613</w:t>
            </w:r>
          </w:p>
        </w:tc>
        <w:tc>
          <w:tcPr>
            <w:tcW w:w="2497" w:type="dxa"/>
          </w:tcPr>
          <w:p w14:paraId="2D6B1FF0" w14:textId="1145BD78"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1 / 7</w:t>
            </w:r>
          </w:p>
        </w:tc>
      </w:tr>
      <w:tr w:rsidR="00260DF8" w:rsidRPr="00DE1B12" w14:paraId="7CEB1741" w14:textId="77777777" w:rsidTr="00260DF8">
        <w:tc>
          <w:tcPr>
            <w:tcW w:w="2497" w:type="dxa"/>
          </w:tcPr>
          <w:p w14:paraId="1A864573" w14:textId="6D9D1D0B"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 Temporal features</w:t>
            </w:r>
          </w:p>
        </w:tc>
        <w:tc>
          <w:tcPr>
            <w:tcW w:w="2497" w:type="dxa"/>
          </w:tcPr>
          <w:p w14:paraId="2C231A1B" w14:textId="26D11198"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17</w:t>
            </w:r>
          </w:p>
        </w:tc>
        <w:tc>
          <w:tcPr>
            <w:tcW w:w="2497" w:type="dxa"/>
          </w:tcPr>
          <w:p w14:paraId="59AD59AB" w14:textId="45BAF06A"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0</w:t>
            </w:r>
            <w:r w:rsidR="00627E16">
              <w:rPr>
                <w:rFonts w:ascii="Times New Roman" w:hAnsi="Times New Roman" w:cs="Times New Roman"/>
              </w:rPr>
              <w:t>,</w:t>
            </w:r>
            <w:r w:rsidRPr="00DE1B12">
              <w:rPr>
                <w:rFonts w:ascii="Times New Roman" w:hAnsi="Times New Roman" w:cs="Times New Roman"/>
              </w:rPr>
              <w:t>9605 (+9.9 pp)</w:t>
            </w:r>
          </w:p>
        </w:tc>
        <w:tc>
          <w:tcPr>
            <w:tcW w:w="2497" w:type="dxa"/>
          </w:tcPr>
          <w:p w14:paraId="6A55E97C" w14:textId="095B554D"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3 / 7</w:t>
            </w:r>
          </w:p>
        </w:tc>
      </w:tr>
      <w:tr w:rsidR="00260DF8" w:rsidRPr="00DE1B12" w14:paraId="0A282527" w14:textId="77777777" w:rsidTr="00260DF8">
        <w:tc>
          <w:tcPr>
            <w:tcW w:w="2497" w:type="dxa"/>
          </w:tcPr>
          <w:p w14:paraId="61E81751" w14:textId="2473FC2C"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 Rule engine</w:t>
            </w:r>
          </w:p>
        </w:tc>
        <w:tc>
          <w:tcPr>
            <w:tcW w:w="2497" w:type="dxa"/>
          </w:tcPr>
          <w:p w14:paraId="1FD35E43" w14:textId="42BF70F3"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17</w:t>
            </w:r>
          </w:p>
        </w:tc>
        <w:tc>
          <w:tcPr>
            <w:tcW w:w="2497" w:type="dxa"/>
          </w:tcPr>
          <w:p w14:paraId="0AD3F008" w14:textId="0D6B6CDC"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0</w:t>
            </w:r>
            <w:r w:rsidR="00627E16">
              <w:rPr>
                <w:rFonts w:ascii="Times New Roman" w:hAnsi="Times New Roman" w:cs="Times New Roman"/>
              </w:rPr>
              <w:t>,</w:t>
            </w:r>
            <w:r w:rsidRPr="00DE1B12">
              <w:rPr>
                <w:rFonts w:ascii="Times New Roman" w:hAnsi="Times New Roman" w:cs="Times New Roman"/>
              </w:rPr>
              <w:t>9605</w:t>
            </w:r>
          </w:p>
        </w:tc>
        <w:tc>
          <w:tcPr>
            <w:tcW w:w="2497" w:type="dxa"/>
          </w:tcPr>
          <w:p w14:paraId="7FAC2584" w14:textId="74056281" w:rsidR="00260DF8" w:rsidRPr="00DE1B12" w:rsidRDefault="00260DF8" w:rsidP="00260DF8">
            <w:pPr>
              <w:pStyle w:val="Compact"/>
              <w:spacing w:line="276" w:lineRule="auto"/>
              <w:rPr>
                <w:rFonts w:ascii="Times New Roman" w:hAnsi="Times New Roman" w:cs="Times New Roman"/>
              </w:rPr>
            </w:pPr>
            <w:r w:rsidRPr="00DE1B12">
              <w:rPr>
                <w:rFonts w:ascii="Times New Roman" w:hAnsi="Times New Roman" w:cs="Times New Roman"/>
              </w:rPr>
              <w:t>7 / 7</w:t>
            </w:r>
          </w:p>
        </w:tc>
      </w:tr>
    </w:tbl>
    <w:p w14:paraId="6FF795F1" w14:textId="77777777" w:rsidR="00260DF8" w:rsidRPr="0068589D" w:rsidRDefault="00260DF8" w:rsidP="00B45CD9">
      <w:pPr>
        <w:pStyle w:val="BodyText"/>
        <w:spacing w:line="276" w:lineRule="auto"/>
        <w:rPr>
          <w:rFonts w:ascii="Times New Roman" w:hAnsi="Times New Roman" w:cs="Times New Roman"/>
          <w:sz w:val="28"/>
          <w:szCs w:val="28"/>
          <w:lang w:val="ru-RU"/>
        </w:rPr>
      </w:pPr>
    </w:p>
    <w:p w14:paraId="6CCBB101" w14:textId="504E9B96" w:rsidR="00D54F0F" w:rsidRPr="0068589D" w:rsidRDefault="00D54F0F" w:rsidP="00B45C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Adding the five temporal sliding-window features to the 12-feature baseline improves offline macro F1 by 9</w:t>
      </w:r>
      <w:r w:rsidR="00130D4A">
        <w:rPr>
          <w:rFonts w:ascii="Times New Roman" w:hAnsi="Times New Roman" w:cs="Times New Roman"/>
          <w:sz w:val="28"/>
          <w:szCs w:val="28"/>
        </w:rPr>
        <w:t>,</w:t>
      </w:r>
      <w:r w:rsidRPr="0068589D">
        <w:rPr>
          <w:rFonts w:ascii="Times New Roman" w:hAnsi="Times New Roman" w:cs="Times New Roman"/>
          <w:sz w:val="28"/>
          <w:szCs w:val="28"/>
        </w:rPr>
        <w:t>9 percentage points and substantially expands live coverage of the volumetric DoS family, including detection of an unseen SYN flood that the baseline classifier misses. Adding the rule engine on top of the temporal model lifts live detection to the full seven attacks without changing offline metrics, since the rules operate only on live conn.log records and are not part of the offline evaluation pipeline. The two layers are complementary rather than redundant: temporal ML carries the volumetric DoS family (DoS-Hulk, DoS-</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SYN flood) where the statistical signal is strong, while the rule engine recovers the slow and brute-force families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SSH-</w:t>
      </w:r>
      <w:proofErr w:type="spellStart"/>
      <w:r w:rsidRPr="0068589D">
        <w:rPr>
          <w:rFonts w:ascii="Times New Roman" w:hAnsi="Times New Roman" w:cs="Times New Roman"/>
          <w:sz w:val="28"/>
          <w:szCs w:val="28"/>
        </w:rPr>
        <w:t>BruteForce</w:t>
      </w:r>
      <w:proofErr w:type="spellEnd"/>
      <w:r w:rsidRPr="0068589D">
        <w:rPr>
          <w:rFonts w:ascii="Times New Roman" w:hAnsi="Times New Roman" w:cs="Times New Roman"/>
          <w:sz w:val="28"/>
          <w:szCs w:val="28"/>
        </w:rPr>
        <w:t>, FTP-</w:t>
      </w:r>
      <w:proofErr w:type="spellStart"/>
      <w:r w:rsidRPr="0068589D">
        <w:rPr>
          <w:rFonts w:ascii="Times New Roman" w:hAnsi="Times New Roman" w:cs="Times New Roman"/>
          <w:sz w:val="28"/>
          <w:szCs w:val="28"/>
        </w:rPr>
        <w:t>BruteForce</w:t>
      </w:r>
      <w:proofErr w:type="spellEnd"/>
      <w:r w:rsidRPr="0068589D">
        <w:rPr>
          <w:rFonts w:ascii="Times New Roman" w:hAnsi="Times New Roman" w:cs="Times New Roman"/>
          <w:sz w:val="28"/>
          <w:szCs w:val="28"/>
        </w:rPr>
        <w:t>) where per-flow features blend with benign traffic but the duration / port / repetition pattern is unambiguous.</w:t>
      </w:r>
    </w:p>
    <w:p w14:paraId="46FDF0BF" w14:textId="77777777" w:rsidR="00975B70" w:rsidRPr="0068589D" w:rsidRDefault="00975B70" w:rsidP="00B45CD9">
      <w:pPr>
        <w:pStyle w:val="BodyText"/>
        <w:spacing w:line="276" w:lineRule="auto"/>
        <w:rPr>
          <w:rFonts w:ascii="Times New Roman" w:hAnsi="Times New Roman" w:cs="Times New Roman"/>
          <w:sz w:val="28"/>
          <w:szCs w:val="28"/>
        </w:rPr>
      </w:pPr>
    </w:p>
    <w:p w14:paraId="24E7DB20" w14:textId="7012421D" w:rsidR="0044596F" w:rsidRPr="0068589D" w:rsidRDefault="00BF0398" w:rsidP="008E401D">
      <w:pPr>
        <w:pStyle w:val="FirstParagraph"/>
        <w:numPr>
          <w:ilvl w:val="0"/>
          <w:numId w:val="15"/>
        </w:numPr>
        <w:spacing w:line="276" w:lineRule="auto"/>
        <w:rPr>
          <w:rFonts w:ascii="Times New Roman" w:hAnsi="Times New Roman" w:cs="Times New Roman"/>
          <w:sz w:val="28"/>
          <w:szCs w:val="28"/>
        </w:rPr>
      </w:pPr>
      <w:r w:rsidRPr="0068589D">
        <w:rPr>
          <w:rFonts w:ascii="Times New Roman" w:hAnsi="Times New Roman" w:cs="Times New Roman"/>
          <w:b/>
          <w:sz w:val="28"/>
          <w:szCs w:val="28"/>
        </w:rPr>
        <w:t xml:space="preserve">Unseen-class generalization via temporal features. </w:t>
      </w:r>
      <w:r w:rsidR="0044596F" w:rsidRPr="0068589D">
        <w:rPr>
          <w:rFonts w:ascii="Times New Roman" w:hAnsi="Times New Roman" w:cs="Times New Roman"/>
          <w:sz w:val="28"/>
          <w:szCs w:val="28"/>
        </w:rPr>
        <w:t>SYN flood (hping3) is not represented in the CICIDS2018 training data. The temporal model nonetheless detects it with confidence 0</w:t>
      </w:r>
      <w:r w:rsidR="00130D4A">
        <w:rPr>
          <w:rFonts w:ascii="Times New Roman" w:hAnsi="Times New Roman" w:cs="Times New Roman"/>
          <w:sz w:val="28"/>
          <w:szCs w:val="28"/>
        </w:rPr>
        <w:t>,</w:t>
      </w:r>
      <w:r w:rsidR="0044596F" w:rsidRPr="0068589D">
        <w:rPr>
          <w:rFonts w:ascii="Times New Roman" w:hAnsi="Times New Roman" w:cs="Times New Roman"/>
          <w:sz w:val="28"/>
          <w:szCs w:val="28"/>
        </w:rPr>
        <w:t>95, classifying it as DoS-Hulk. The connection rate from a single source IP executing a SYN flood is behaviorally similar to a DoS-Hulk HTTP flood, and the temporal features (</w:t>
      </w:r>
      <w:proofErr w:type="spellStart"/>
      <w:r w:rsidR="0044596F" w:rsidRPr="0068589D">
        <w:rPr>
          <w:rFonts w:ascii="Times New Roman" w:hAnsi="Times New Roman" w:cs="Times New Roman"/>
          <w:sz w:val="28"/>
          <w:szCs w:val="28"/>
        </w:rPr>
        <w:t>conn_rate</w:t>
      </w:r>
      <w:proofErr w:type="spellEnd"/>
      <w:r w:rsidR="0044596F" w:rsidRPr="0068589D">
        <w:rPr>
          <w:rFonts w:ascii="Times New Roman" w:hAnsi="Times New Roman" w:cs="Times New Roman"/>
          <w:sz w:val="28"/>
          <w:szCs w:val="28"/>
        </w:rPr>
        <w:t xml:space="preserve">, </w:t>
      </w:r>
      <w:proofErr w:type="spellStart"/>
      <w:r w:rsidR="0044596F" w:rsidRPr="0068589D">
        <w:rPr>
          <w:rFonts w:ascii="Times New Roman" w:hAnsi="Times New Roman" w:cs="Times New Roman"/>
          <w:sz w:val="28"/>
          <w:szCs w:val="28"/>
        </w:rPr>
        <w:t>bytes_per_sec</w:t>
      </w:r>
      <w:proofErr w:type="spellEnd"/>
      <w:r w:rsidR="0044596F" w:rsidRPr="0068589D">
        <w:rPr>
          <w:rFonts w:ascii="Times New Roman" w:hAnsi="Times New Roman" w:cs="Times New Roman"/>
          <w:sz w:val="28"/>
          <w:szCs w:val="28"/>
        </w:rPr>
        <w:t>) capture this similarity. This demonstrates that temporal features enable generalization to unseen attack types with similar behavioral patterns.</w:t>
      </w:r>
    </w:p>
    <w:p w14:paraId="6DCE1BCF" w14:textId="077F3AC4" w:rsidR="0044596F" w:rsidRPr="0068589D" w:rsidRDefault="0044596F" w:rsidP="008E401D">
      <w:pPr>
        <w:pStyle w:val="BodyText"/>
        <w:numPr>
          <w:ilvl w:val="0"/>
          <w:numId w:val="15"/>
        </w:numPr>
        <w:spacing w:line="276" w:lineRule="auto"/>
        <w:rPr>
          <w:rFonts w:ascii="Times New Roman" w:hAnsi="Times New Roman" w:cs="Times New Roman"/>
          <w:sz w:val="28"/>
          <w:szCs w:val="28"/>
        </w:rPr>
      </w:pPr>
      <w:r w:rsidRPr="0068589D">
        <w:rPr>
          <w:rFonts w:ascii="Times New Roman" w:hAnsi="Times New Roman" w:cs="Times New Roman"/>
          <w:b/>
          <w:sz w:val="28"/>
          <w:szCs w:val="28"/>
        </w:rPr>
        <w:t>Cross-classification between DoS variants.</w:t>
      </w:r>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xml:space="preserve"> produces flows</w:t>
      </w:r>
      <w:r w:rsidR="00130D4A">
        <w:rPr>
          <w:rFonts w:ascii="Times New Roman" w:hAnsi="Times New Roman" w:cs="Times New Roman"/>
          <w:sz w:val="28"/>
          <w:szCs w:val="28"/>
        </w:rPr>
        <w:t>,</w:t>
      </w:r>
      <w:r w:rsidRPr="0068589D">
        <w:rPr>
          <w:rFonts w:ascii="Times New Roman" w:hAnsi="Times New Roman" w:cs="Times New Roman"/>
          <w:sz w:val="28"/>
          <w:szCs w:val="28"/>
        </w:rPr>
        <w:t xml:space="preserve"> classified across multiple DoS categories (Hulk, </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because HTTP flood tools generate traffic with overlapping temporal signatures. The attack is detected in all cases, but the specific label is imprecise. For operational purposes, the distinction between DoS subtypes is less important than the binary attack/benign decision.</w:t>
      </w:r>
    </w:p>
    <w:p w14:paraId="328D8BBF" w14:textId="4799B473" w:rsidR="00BB13AD" w:rsidRPr="00BB13AD" w:rsidRDefault="00BB13AD" w:rsidP="008E401D">
      <w:pPr>
        <w:pStyle w:val="BodyText"/>
        <w:numPr>
          <w:ilvl w:val="0"/>
          <w:numId w:val="15"/>
        </w:numPr>
        <w:spacing w:line="276" w:lineRule="auto"/>
        <w:rPr>
          <w:rFonts w:ascii="Times New Roman" w:hAnsi="Times New Roman" w:cs="Times New Roman"/>
          <w:sz w:val="28"/>
          <w:szCs w:val="28"/>
        </w:rPr>
      </w:pPr>
      <w:r w:rsidRPr="00BB13AD">
        <w:rPr>
          <w:rFonts w:ascii="Times New Roman" w:hAnsi="Times New Roman" w:cs="Times New Roman"/>
          <w:b/>
          <w:sz w:val="28"/>
          <w:szCs w:val="28"/>
        </w:rPr>
        <w:t xml:space="preserve">SSH/FTP brute-force is visible only indirectly in conn.log. </w:t>
      </w:r>
      <w:r w:rsidRPr="00BB13AD">
        <w:rPr>
          <w:rFonts w:ascii="Times New Roman" w:hAnsi="Times New Roman" w:cs="Times New Roman"/>
          <w:bCs/>
          <w:sz w:val="28"/>
          <w:szCs w:val="28"/>
        </w:rPr>
        <w:t xml:space="preserve">The authentication failures themselves occur at the application layer and are not present in conn.log. Detection in this work therefore relies on </w:t>
      </w:r>
      <w:proofErr w:type="gramStart"/>
      <w:r w:rsidRPr="00BB13AD">
        <w:rPr>
          <w:rFonts w:ascii="Times New Roman" w:hAnsi="Times New Roman" w:cs="Times New Roman"/>
          <w:bCs/>
          <w:sz w:val="28"/>
          <w:szCs w:val="28"/>
        </w:rPr>
        <w:t>cross-flow</w:t>
      </w:r>
      <w:proofErr w:type="gramEnd"/>
      <w:r w:rsidRPr="00BB13AD">
        <w:rPr>
          <w:rFonts w:ascii="Times New Roman" w:hAnsi="Times New Roman" w:cs="Times New Roman"/>
          <w:bCs/>
          <w:sz w:val="28"/>
          <w:szCs w:val="28"/>
        </w:rPr>
        <w:t xml:space="preserve"> aggregates: the rule engine counts repeated connections from the same source IP to TCP/22 or TCP/21 within a 60-second window, and the temporal ML features (</w:t>
      </w:r>
      <w:proofErr w:type="spellStart"/>
      <w:r w:rsidRPr="00BB13AD">
        <w:rPr>
          <w:rFonts w:ascii="Times New Roman" w:hAnsi="Times New Roman" w:cs="Times New Roman"/>
          <w:bCs/>
          <w:sz w:val="28"/>
          <w:szCs w:val="28"/>
        </w:rPr>
        <w:t>conn_rate</w:t>
      </w:r>
      <w:proofErr w:type="spellEnd"/>
      <w:r w:rsidRPr="00BB13AD">
        <w:rPr>
          <w:rFonts w:ascii="Times New Roman" w:hAnsi="Times New Roman" w:cs="Times New Roman"/>
          <w:bCs/>
          <w:sz w:val="28"/>
          <w:szCs w:val="28"/>
        </w:rPr>
        <w:t xml:space="preserve">, </w:t>
      </w:r>
      <w:proofErr w:type="spellStart"/>
      <w:r w:rsidRPr="00BB13AD">
        <w:rPr>
          <w:rFonts w:ascii="Times New Roman" w:hAnsi="Times New Roman" w:cs="Times New Roman"/>
          <w:bCs/>
          <w:sz w:val="28"/>
          <w:szCs w:val="28"/>
        </w:rPr>
        <w:t>unique_dst_ports</w:t>
      </w:r>
      <w:proofErr w:type="spellEnd"/>
      <w:r w:rsidRPr="00BB13AD">
        <w:rPr>
          <w:rFonts w:ascii="Times New Roman" w:hAnsi="Times New Roman" w:cs="Times New Roman"/>
          <w:bCs/>
          <w:sz w:val="28"/>
          <w:szCs w:val="28"/>
        </w:rPr>
        <w:t>) capture the same rate-based signal. The rule engine remains useful as an explicit, interpretable layer for these attacks</w:t>
      </w:r>
      <w:r w:rsidR="003A3C80">
        <w:rPr>
          <w:rFonts w:ascii="Times New Roman" w:hAnsi="Times New Roman" w:cs="Times New Roman"/>
          <w:bCs/>
          <w:sz w:val="28"/>
          <w:szCs w:val="28"/>
        </w:rPr>
        <w:t>,</w:t>
      </w:r>
      <w:r w:rsidRPr="00BB13AD">
        <w:rPr>
          <w:rFonts w:ascii="Times New Roman" w:hAnsi="Times New Roman" w:cs="Times New Roman"/>
          <w:bCs/>
          <w:sz w:val="28"/>
          <w:szCs w:val="28"/>
        </w:rPr>
        <w:t xml:space="preserve"> extending the pipeline to consume ssh.log and ftp.log for direct application-layer detection is a natural direction for future work. </w:t>
      </w:r>
    </w:p>
    <w:p w14:paraId="08C2835C" w14:textId="587F9BEC" w:rsidR="008E401D" w:rsidRPr="0068589D" w:rsidRDefault="0044596F" w:rsidP="008E401D">
      <w:pPr>
        <w:pStyle w:val="BodyText"/>
        <w:numPr>
          <w:ilvl w:val="0"/>
          <w:numId w:val="15"/>
        </w:numPr>
        <w:spacing w:line="276" w:lineRule="auto"/>
        <w:rPr>
          <w:rFonts w:ascii="Times New Roman" w:hAnsi="Times New Roman" w:cs="Times New Roman"/>
          <w:sz w:val="28"/>
          <w:szCs w:val="28"/>
        </w:rPr>
      </w:pPr>
      <w:r w:rsidRPr="0068589D">
        <w:rPr>
          <w:rFonts w:ascii="Times New Roman" w:hAnsi="Times New Roman" w:cs="Times New Roman"/>
          <w:b/>
          <w:sz w:val="28"/>
          <w:szCs w:val="28"/>
        </w:rPr>
        <w:t>Slow attacks exploit Zeek’s logging timing.</w:t>
      </w:r>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and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hold HTTP connections open indefinitely, sending minimal data. Zeek writes conn.log only when a connection closes. While the attack is active, the temporal window contains no entries for the slow connections, and the ML model sees no signal. The rule engine detects these attacks by evaluating individual flow properties (long duration + low bytes + HTTP port) </w:t>
      </w:r>
      <w:proofErr w:type="gramStart"/>
      <w:r w:rsidRPr="0068589D">
        <w:rPr>
          <w:rFonts w:ascii="Times New Roman" w:hAnsi="Times New Roman" w:cs="Times New Roman"/>
          <w:sz w:val="28"/>
          <w:szCs w:val="28"/>
        </w:rPr>
        <w:t>at the moment</w:t>
      </w:r>
      <w:proofErr w:type="gramEnd"/>
      <w:r w:rsidRPr="0068589D">
        <w:rPr>
          <w:rFonts w:ascii="Times New Roman" w:hAnsi="Times New Roman" w:cs="Times New Roman"/>
          <w:sz w:val="28"/>
          <w:szCs w:val="28"/>
        </w:rPr>
        <w:t xml:space="preserve"> the conn.log record is written. This represents a fundamental trade-off of flow-based detection: the system cannot classify a connection until it is complete.</w:t>
      </w:r>
    </w:p>
    <w:p w14:paraId="29360716" w14:textId="30BF2403" w:rsidR="0044596F" w:rsidRDefault="0044596F" w:rsidP="008E401D">
      <w:pPr>
        <w:pStyle w:val="BodyText"/>
        <w:numPr>
          <w:ilvl w:val="0"/>
          <w:numId w:val="15"/>
        </w:numPr>
        <w:spacing w:line="276" w:lineRule="auto"/>
        <w:rPr>
          <w:rFonts w:ascii="Times New Roman" w:hAnsi="Times New Roman" w:cs="Times New Roman"/>
          <w:sz w:val="28"/>
          <w:szCs w:val="28"/>
        </w:rPr>
      </w:pPr>
      <w:r w:rsidRPr="0068589D">
        <w:rPr>
          <w:rFonts w:ascii="Times New Roman" w:hAnsi="Times New Roman" w:cs="Times New Roman"/>
          <w:b/>
          <w:sz w:val="28"/>
          <w:szCs w:val="28"/>
        </w:rPr>
        <w:t>Offline metrics overestimate live performance.</w:t>
      </w:r>
      <w:r w:rsidRPr="0068589D">
        <w:rPr>
          <w:rFonts w:ascii="Times New Roman" w:hAnsi="Times New Roman" w:cs="Times New Roman"/>
          <w:sz w:val="28"/>
          <w:szCs w:val="28"/>
        </w:rPr>
        <w:t xml:space="preserve"> The baseline model achieves weighted F1 = 0</w:t>
      </w:r>
      <w:r w:rsidR="003F52D9">
        <w:rPr>
          <w:rFonts w:ascii="Times New Roman" w:hAnsi="Times New Roman" w:cs="Times New Roman"/>
          <w:sz w:val="28"/>
          <w:szCs w:val="28"/>
        </w:rPr>
        <w:t>,</w:t>
      </w:r>
      <w:r w:rsidRPr="0068589D">
        <w:rPr>
          <w:rFonts w:ascii="Times New Roman" w:hAnsi="Times New Roman" w:cs="Times New Roman"/>
          <w:sz w:val="28"/>
          <w:szCs w:val="28"/>
        </w:rPr>
        <w:t>9946 offline but detects only 1 of 7 attack types live (14% detection rate). Even the temporal model, with macro F1 = 0</w:t>
      </w:r>
      <w:r w:rsidR="003F52D9">
        <w:rPr>
          <w:rFonts w:ascii="Times New Roman" w:hAnsi="Times New Roman" w:cs="Times New Roman"/>
          <w:sz w:val="28"/>
          <w:szCs w:val="28"/>
        </w:rPr>
        <w:t>,</w:t>
      </w:r>
      <w:r w:rsidRPr="0068589D">
        <w:rPr>
          <w:rFonts w:ascii="Times New Roman" w:hAnsi="Times New Roman" w:cs="Times New Roman"/>
          <w:sz w:val="28"/>
          <w:szCs w:val="28"/>
        </w:rPr>
        <w:t xml:space="preserve">9605 offline, fails on 4 of 7 attack types that require rule-based detection. This gap arises because offline evaluation benefits from completed flows and full temporal context, </w:t>
      </w:r>
      <w:r w:rsidRPr="0068589D">
        <w:rPr>
          <w:rFonts w:ascii="Times New Roman" w:hAnsi="Times New Roman" w:cs="Times New Roman"/>
          <w:sz w:val="28"/>
          <w:szCs w:val="28"/>
        </w:rPr>
        <w:lastRenderedPageBreak/>
        <w:t>whereas live detection operates on a continuously evolving stream where slow attacks may not produce conn.log records until after they end.</w:t>
      </w:r>
    </w:p>
    <w:p w14:paraId="015A4307" w14:textId="77777777" w:rsidR="00B06CC0" w:rsidRPr="0068589D" w:rsidRDefault="00B06CC0" w:rsidP="00B06CC0">
      <w:pPr>
        <w:pStyle w:val="BodyText"/>
        <w:spacing w:line="276" w:lineRule="auto"/>
        <w:ind w:left="720"/>
        <w:rPr>
          <w:rFonts w:ascii="Times New Roman" w:hAnsi="Times New Roman" w:cs="Times New Roman"/>
          <w:sz w:val="28"/>
          <w:szCs w:val="28"/>
        </w:rPr>
      </w:pPr>
    </w:p>
    <w:p w14:paraId="18BAA658" w14:textId="696D16FA" w:rsidR="0044596F" w:rsidRPr="0068589D" w:rsidRDefault="0044596F" w:rsidP="00913070">
      <w:pPr>
        <w:pStyle w:val="Heading2"/>
        <w:rPr>
          <w:rFonts w:eastAsiaTheme="majorEastAsia"/>
          <w:sz w:val="28"/>
          <w:szCs w:val="28"/>
          <w:lang w:eastAsia="en-US" w:bidi="ar-SA"/>
        </w:rPr>
      </w:pPr>
      <w:bookmarkStart w:id="71" w:name="docker-deployment"/>
      <w:bookmarkStart w:id="72" w:name="_Toc230121763"/>
      <w:r w:rsidRPr="0068589D">
        <w:rPr>
          <w:rFonts w:eastAsiaTheme="majorEastAsia"/>
          <w:sz w:val="28"/>
          <w:szCs w:val="28"/>
          <w:lang w:eastAsia="en-US" w:bidi="ar-SA"/>
        </w:rPr>
        <w:t>4.</w:t>
      </w:r>
      <w:r w:rsidR="007D2BB6" w:rsidRPr="0068589D">
        <w:rPr>
          <w:rFonts w:eastAsiaTheme="majorEastAsia"/>
          <w:sz w:val="28"/>
          <w:szCs w:val="28"/>
          <w:lang w:eastAsia="en-US" w:bidi="ar-SA"/>
        </w:rPr>
        <w:t>9</w:t>
      </w:r>
      <w:r w:rsidRPr="0068589D">
        <w:rPr>
          <w:rFonts w:eastAsiaTheme="majorEastAsia"/>
          <w:sz w:val="28"/>
          <w:szCs w:val="28"/>
          <w:lang w:eastAsia="en-US" w:bidi="ar-SA"/>
        </w:rPr>
        <w:t xml:space="preserve"> Docker Deployment</w:t>
      </w:r>
      <w:bookmarkEnd w:id="71"/>
      <w:bookmarkEnd w:id="72"/>
    </w:p>
    <w:p w14:paraId="4B8C3F28" w14:textId="77777777" w:rsidR="0044596F" w:rsidRPr="0068589D" w:rsidRDefault="0044596F" w:rsidP="00EE4434">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The complete system is containerized using Docker Compose with three services: Kafka (</w:t>
      </w:r>
      <w:proofErr w:type="spellStart"/>
      <w:r w:rsidRPr="0068589D">
        <w:rPr>
          <w:rFonts w:ascii="Times New Roman" w:hAnsi="Times New Roman" w:cs="Times New Roman"/>
          <w:sz w:val="28"/>
          <w:szCs w:val="28"/>
        </w:rPr>
        <w:t>KRaft</w:t>
      </w:r>
      <w:proofErr w:type="spellEnd"/>
      <w:r w:rsidRPr="0068589D">
        <w:rPr>
          <w:rFonts w:ascii="Times New Roman" w:hAnsi="Times New Roman" w:cs="Times New Roman"/>
          <w:sz w:val="28"/>
          <w:szCs w:val="28"/>
        </w:rPr>
        <w:t xml:space="preserve"> mode, official Apache image), Zeek (custom image: </w:t>
      </w:r>
      <w:proofErr w:type="spellStart"/>
      <w:r w:rsidRPr="0068589D">
        <w:rPr>
          <w:rFonts w:ascii="Times New Roman" w:hAnsi="Times New Roman" w:cs="Times New Roman"/>
          <w:sz w:val="28"/>
          <w:szCs w:val="28"/>
        </w:rPr>
        <w:t>zeek</w:t>
      </w:r>
      <w:proofErr w:type="spellEnd"/>
      <w:r w:rsidRPr="0068589D">
        <w:rPr>
          <w:rFonts w:ascii="Times New Roman" w:hAnsi="Times New Roman" w:cs="Times New Roman"/>
          <w:sz w:val="28"/>
          <w:szCs w:val="28"/>
        </w:rPr>
        <w:t xml:space="preserve">/zeek:7.0.4 + </w:t>
      </w:r>
      <w:proofErr w:type="spellStart"/>
      <w:r w:rsidRPr="0068589D">
        <w:rPr>
          <w:rFonts w:ascii="Times New Roman" w:hAnsi="Times New Roman" w:cs="Times New Roman"/>
          <w:sz w:val="28"/>
          <w:szCs w:val="28"/>
        </w:rPr>
        <w:t>zeek-kafka</w:t>
      </w:r>
      <w:proofErr w:type="spellEnd"/>
      <w:r w:rsidRPr="0068589D">
        <w:rPr>
          <w:rFonts w:ascii="Times New Roman" w:hAnsi="Times New Roman" w:cs="Times New Roman"/>
          <w:sz w:val="28"/>
          <w:szCs w:val="28"/>
        </w:rPr>
        <w:t xml:space="preserve"> plugin), and the Spark consumer (custom image: </w:t>
      </w:r>
      <w:proofErr w:type="gramStart"/>
      <w:r w:rsidRPr="0068589D">
        <w:rPr>
          <w:rFonts w:ascii="Times New Roman" w:hAnsi="Times New Roman" w:cs="Times New Roman"/>
          <w:sz w:val="28"/>
          <w:szCs w:val="28"/>
        </w:rPr>
        <w:t>spark:python</w:t>
      </w:r>
      <w:proofErr w:type="gramEnd"/>
      <w:r w:rsidRPr="0068589D">
        <w:rPr>
          <w:rFonts w:ascii="Times New Roman" w:hAnsi="Times New Roman" w:cs="Times New Roman"/>
          <w:sz w:val="28"/>
          <w:szCs w:val="28"/>
        </w:rPr>
        <w:t xml:space="preserve">3 +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 trained model). All containers use host networking to allow Zeek direct access to the monitoring interface.</w:t>
      </w:r>
    </w:p>
    <w:p w14:paraId="011F3F27" w14:textId="76F2DB44" w:rsidR="009604B4"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Smoke testing of the Docker deployment confirms detection of all </w:t>
      </w:r>
      <w:r w:rsidR="00767808" w:rsidRPr="0068589D">
        <w:rPr>
          <w:rFonts w:ascii="Times New Roman" w:hAnsi="Times New Roman" w:cs="Times New Roman"/>
          <w:sz w:val="28"/>
          <w:szCs w:val="28"/>
        </w:rPr>
        <w:t>seven</w:t>
      </w:r>
      <w:r w:rsidRPr="0068589D">
        <w:rPr>
          <w:rFonts w:ascii="Times New Roman" w:hAnsi="Times New Roman" w:cs="Times New Roman"/>
          <w:sz w:val="28"/>
          <w:szCs w:val="28"/>
        </w:rPr>
        <w:t xml:space="preserve"> tested attack types</w:t>
      </w:r>
      <w:r w:rsidR="000D5E7A" w:rsidRPr="0068589D">
        <w:rPr>
          <w:rFonts w:ascii="Times New Roman" w:hAnsi="Times New Roman" w:cs="Times New Roman"/>
          <w:sz w:val="28"/>
          <w:szCs w:val="28"/>
        </w:rPr>
        <w:t>.</w:t>
      </w:r>
    </w:p>
    <w:p w14:paraId="79721517" w14:textId="77777777" w:rsidR="00B06CC0" w:rsidRPr="0068589D" w:rsidRDefault="00B06CC0" w:rsidP="00CB79AA">
      <w:pPr>
        <w:pStyle w:val="BodyText"/>
        <w:spacing w:line="276" w:lineRule="auto"/>
        <w:rPr>
          <w:rFonts w:ascii="Times New Roman" w:hAnsi="Times New Roman" w:cs="Times New Roman"/>
          <w:bCs/>
          <w:sz w:val="28"/>
          <w:szCs w:val="28"/>
        </w:rPr>
      </w:pPr>
    </w:p>
    <w:p w14:paraId="19CC3B60" w14:textId="7793EA07" w:rsidR="0044596F" w:rsidRPr="0068589D" w:rsidRDefault="0044596F" w:rsidP="00CB79AA">
      <w:pPr>
        <w:pStyle w:val="BodyText"/>
        <w:spacing w:line="276" w:lineRule="auto"/>
        <w:rPr>
          <w:rFonts w:ascii="Times New Roman" w:hAnsi="Times New Roman" w:cs="Times New Roman"/>
          <w:bCs/>
          <w:sz w:val="28"/>
          <w:szCs w:val="28"/>
        </w:rPr>
      </w:pPr>
      <w:r w:rsidRPr="0068589D">
        <w:rPr>
          <w:rFonts w:ascii="Times New Roman" w:hAnsi="Times New Roman" w:cs="Times New Roman"/>
          <w:bCs/>
          <w:sz w:val="28"/>
          <w:szCs w:val="28"/>
        </w:rPr>
        <w:t>Table 1</w:t>
      </w:r>
      <w:r w:rsidR="00B63B01" w:rsidRPr="0068589D">
        <w:rPr>
          <w:rFonts w:ascii="Times New Roman" w:hAnsi="Times New Roman" w:cs="Times New Roman"/>
          <w:bCs/>
          <w:sz w:val="28"/>
          <w:szCs w:val="28"/>
        </w:rPr>
        <w:t>5</w:t>
      </w:r>
      <w:r w:rsidRPr="0068589D">
        <w:rPr>
          <w:rFonts w:ascii="Times New Roman" w:hAnsi="Times New Roman" w:cs="Times New Roman"/>
          <w:bCs/>
          <w:sz w:val="28"/>
          <w:szCs w:val="28"/>
        </w:rPr>
        <w:t>. Docker deployment smoke test results</w:t>
      </w:r>
      <w:r w:rsidR="000D5E7A" w:rsidRPr="0068589D">
        <w:rPr>
          <w:rFonts w:ascii="Times New Roman" w:hAnsi="Times New Roman" w:cs="Times New Roman"/>
          <w:bCs/>
          <w:sz w:val="28"/>
          <w:szCs w:val="28"/>
        </w:rPr>
        <w:t>:</w:t>
      </w:r>
    </w:p>
    <w:tbl>
      <w:tblPr>
        <w:tblStyle w:val="TableGrid0"/>
        <w:tblW w:w="0" w:type="auto"/>
        <w:tblLook w:val="04A0" w:firstRow="1" w:lastRow="0" w:firstColumn="1" w:lastColumn="0" w:noHBand="0" w:noVBand="1"/>
      </w:tblPr>
      <w:tblGrid>
        <w:gridCol w:w="336"/>
        <w:gridCol w:w="2218"/>
        <w:gridCol w:w="2297"/>
        <w:gridCol w:w="2216"/>
        <w:gridCol w:w="776"/>
        <w:gridCol w:w="1029"/>
        <w:gridCol w:w="1116"/>
      </w:tblGrid>
      <w:tr w:rsidR="000D5E7A" w:rsidRPr="00B06CC0" w14:paraId="554AF27A" w14:textId="77777777" w:rsidTr="000D5E7A">
        <w:tc>
          <w:tcPr>
            <w:tcW w:w="0" w:type="auto"/>
            <w:hideMark/>
          </w:tcPr>
          <w:p w14:paraId="1BADD47A"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w:t>
            </w:r>
          </w:p>
        </w:tc>
        <w:tc>
          <w:tcPr>
            <w:tcW w:w="0" w:type="auto"/>
            <w:hideMark/>
          </w:tcPr>
          <w:p w14:paraId="76BD0B68"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Attack (run)</w:t>
            </w:r>
          </w:p>
        </w:tc>
        <w:tc>
          <w:tcPr>
            <w:tcW w:w="0" w:type="auto"/>
            <w:hideMark/>
          </w:tcPr>
          <w:p w14:paraId="4D6B92BC"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Tool / command</w:t>
            </w:r>
          </w:p>
        </w:tc>
        <w:tc>
          <w:tcPr>
            <w:tcW w:w="0" w:type="auto"/>
            <w:hideMark/>
          </w:tcPr>
          <w:p w14:paraId="32E91D2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Detected as</w:t>
            </w:r>
          </w:p>
        </w:tc>
        <w:tc>
          <w:tcPr>
            <w:tcW w:w="0" w:type="auto"/>
            <w:hideMark/>
          </w:tcPr>
          <w:p w14:paraId="341109E3"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Layer</w:t>
            </w:r>
          </w:p>
        </w:tc>
        <w:tc>
          <w:tcPr>
            <w:tcW w:w="0" w:type="auto"/>
            <w:hideMark/>
          </w:tcPr>
          <w:p w14:paraId="0CB50855"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Total flows</w:t>
            </w:r>
          </w:p>
        </w:tc>
        <w:tc>
          <w:tcPr>
            <w:tcW w:w="1116" w:type="dxa"/>
            <w:hideMark/>
          </w:tcPr>
          <w:p w14:paraId="180D6791"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Conf avg / max</w:t>
            </w:r>
          </w:p>
        </w:tc>
      </w:tr>
      <w:tr w:rsidR="000D5E7A" w:rsidRPr="00B06CC0" w14:paraId="2A862092" w14:textId="77777777" w:rsidTr="000D5E7A">
        <w:tc>
          <w:tcPr>
            <w:tcW w:w="0" w:type="auto"/>
            <w:hideMark/>
          </w:tcPr>
          <w:p w14:paraId="37451321"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1</w:t>
            </w:r>
          </w:p>
        </w:tc>
        <w:tc>
          <w:tcPr>
            <w:tcW w:w="0" w:type="auto"/>
            <w:hideMark/>
          </w:tcPr>
          <w:p w14:paraId="6FFBA689" w14:textId="75DE7384" w:rsidR="000D5E7A" w:rsidRPr="00B06CC0" w:rsidRDefault="00DF4677" w:rsidP="000D5E7A">
            <w:pPr>
              <w:pStyle w:val="Compact"/>
              <w:spacing w:line="276" w:lineRule="auto"/>
              <w:rPr>
                <w:rFonts w:ascii="Times New Roman" w:hAnsi="Times New Roman" w:cs="Times New Roman"/>
              </w:rPr>
            </w:pPr>
            <w:r w:rsidRPr="00B06CC0">
              <w:rPr>
                <w:rFonts w:ascii="Times New Roman" w:hAnsi="Times New Roman" w:cs="Times New Roman"/>
              </w:rPr>
              <w:t>SYN Flood (unseen class)</w:t>
            </w:r>
          </w:p>
        </w:tc>
        <w:tc>
          <w:tcPr>
            <w:tcW w:w="0" w:type="auto"/>
            <w:hideMark/>
          </w:tcPr>
          <w:p w14:paraId="2430D5E6"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hping3 --flood</w:t>
            </w:r>
          </w:p>
        </w:tc>
        <w:tc>
          <w:tcPr>
            <w:tcW w:w="0" w:type="auto"/>
            <w:hideMark/>
          </w:tcPr>
          <w:p w14:paraId="008AA36A"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DoS-Hulk*</w:t>
            </w:r>
          </w:p>
        </w:tc>
        <w:tc>
          <w:tcPr>
            <w:tcW w:w="0" w:type="auto"/>
            <w:hideMark/>
          </w:tcPr>
          <w:p w14:paraId="61ABB83A"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ML</w:t>
            </w:r>
          </w:p>
        </w:tc>
        <w:tc>
          <w:tcPr>
            <w:tcW w:w="0" w:type="auto"/>
            <w:hideMark/>
          </w:tcPr>
          <w:p w14:paraId="13C7750C"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1 214 031</w:t>
            </w:r>
          </w:p>
        </w:tc>
        <w:tc>
          <w:tcPr>
            <w:tcW w:w="1116" w:type="dxa"/>
            <w:hideMark/>
          </w:tcPr>
          <w:p w14:paraId="65E2027B"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0.95 / 1.00</w:t>
            </w:r>
          </w:p>
        </w:tc>
      </w:tr>
      <w:tr w:rsidR="000D5E7A" w:rsidRPr="00B06CC0" w14:paraId="1359E571" w14:textId="77777777" w:rsidTr="000D5E7A">
        <w:tc>
          <w:tcPr>
            <w:tcW w:w="0" w:type="auto"/>
            <w:hideMark/>
          </w:tcPr>
          <w:p w14:paraId="769C4C7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2</w:t>
            </w:r>
          </w:p>
        </w:tc>
        <w:tc>
          <w:tcPr>
            <w:tcW w:w="0" w:type="auto"/>
            <w:hideMark/>
          </w:tcPr>
          <w:p w14:paraId="652F543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DoS-Hulk</w:t>
            </w:r>
          </w:p>
        </w:tc>
        <w:tc>
          <w:tcPr>
            <w:tcW w:w="0" w:type="auto"/>
            <w:hideMark/>
          </w:tcPr>
          <w:p w14:paraId="63BF99A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hulk_py2.py</w:t>
            </w:r>
          </w:p>
        </w:tc>
        <w:tc>
          <w:tcPr>
            <w:tcW w:w="0" w:type="auto"/>
            <w:hideMark/>
          </w:tcPr>
          <w:p w14:paraId="487762CE"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DoS-Hulk + DDOS-HOIC*</w:t>
            </w:r>
          </w:p>
        </w:tc>
        <w:tc>
          <w:tcPr>
            <w:tcW w:w="0" w:type="auto"/>
            <w:hideMark/>
          </w:tcPr>
          <w:p w14:paraId="27165453"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ML</w:t>
            </w:r>
          </w:p>
        </w:tc>
        <w:tc>
          <w:tcPr>
            <w:tcW w:w="0" w:type="auto"/>
            <w:hideMark/>
          </w:tcPr>
          <w:p w14:paraId="1EADC5A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173 750</w:t>
            </w:r>
          </w:p>
        </w:tc>
        <w:tc>
          <w:tcPr>
            <w:tcW w:w="1116" w:type="dxa"/>
            <w:hideMark/>
          </w:tcPr>
          <w:p w14:paraId="0B85494E"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1.00 / 1.00</w:t>
            </w:r>
          </w:p>
        </w:tc>
      </w:tr>
      <w:tr w:rsidR="000D5E7A" w:rsidRPr="00B06CC0" w14:paraId="3C47B43A" w14:textId="77777777" w:rsidTr="000D5E7A">
        <w:tc>
          <w:tcPr>
            <w:tcW w:w="0" w:type="auto"/>
            <w:hideMark/>
          </w:tcPr>
          <w:p w14:paraId="7AC3EB0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3</w:t>
            </w:r>
          </w:p>
        </w:tc>
        <w:tc>
          <w:tcPr>
            <w:tcW w:w="0" w:type="auto"/>
            <w:hideMark/>
          </w:tcPr>
          <w:p w14:paraId="491D4B1B"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DoS-</w:t>
            </w:r>
            <w:proofErr w:type="spellStart"/>
            <w:r w:rsidRPr="00B06CC0">
              <w:rPr>
                <w:rFonts w:ascii="Times New Roman" w:hAnsi="Times New Roman" w:cs="Times New Roman"/>
              </w:rPr>
              <w:t>GoldenEye</w:t>
            </w:r>
            <w:proofErr w:type="spellEnd"/>
          </w:p>
        </w:tc>
        <w:tc>
          <w:tcPr>
            <w:tcW w:w="0" w:type="auto"/>
            <w:hideMark/>
          </w:tcPr>
          <w:p w14:paraId="03D72E8B"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goldeneye.py</w:t>
            </w:r>
          </w:p>
        </w:tc>
        <w:tc>
          <w:tcPr>
            <w:tcW w:w="0" w:type="auto"/>
            <w:hideMark/>
          </w:tcPr>
          <w:p w14:paraId="712134E7"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DoS-</w:t>
            </w:r>
            <w:proofErr w:type="spellStart"/>
            <w:r w:rsidRPr="00B06CC0">
              <w:rPr>
                <w:rFonts w:ascii="Times New Roman" w:hAnsi="Times New Roman" w:cs="Times New Roman"/>
              </w:rPr>
              <w:t>GoldenEye</w:t>
            </w:r>
            <w:proofErr w:type="spellEnd"/>
            <w:r w:rsidRPr="00B06CC0">
              <w:rPr>
                <w:rFonts w:ascii="Times New Roman" w:hAnsi="Times New Roman" w:cs="Times New Roman"/>
              </w:rPr>
              <w:t xml:space="preserve"> + DoS-Hulk*</w:t>
            </w:r>
          </w:p>
        </w:tc>
        <w:tc>
          <w:tcPr>
            <w:tcW w:w="0" w:type="auto"/>
            <w:hideMark/>
          </w:tcPr>
          <w:p w14:paraId="21F77AC8"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ML</w:t>
            </w:r>
          </w:p>
        </w:tc>
        <w:tc>
          <w:tcPr>
            <w:tcW w:w="0" w:type="auto"/>
            <w:hideMark/>
          </w:tcPr>
          <w:p w14:paraId="2E2DFDAF"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23 906</w:t>
            </w:r>
          </w:p>
        </w:tc>
        <w:tc>
          <w:tcPr>
            <w:tcW w:w="1116" w:type="dxa"/>
            <w:hideMark/>
          </w:tcPr>
          <w:p w14:paraId="3569F0C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0.94 / 1.00</w:t>
            </w:r>
          </w:p>
        </w:tc>
      </w:tr>
      <w:tr w:rsidR="000D5E7A" w:rsidRPr="00B06CC0" w14:paraId="3CB6B6BF" w14:textId="77777777" w:rsidTr="000D5E7A">
        <w:tc>
          <w:tcPr>
            <w:tcW w:w="0" w:type="auto"/>
            <w:hideMark/>
          </w:tcPr>
          <w:p w14:paraId="25D9E10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4</w:t>
            </w:r>
          </w:p>
        </w:tc>
        <w:tc>
          <w:tcPr>
            <w:tcW w:w="0" w:type="auto"/>
            <w:hideMark/>
          </w:tcPr>
          <w:p w14:paraId="329B6A3E"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DoS-</w:t>
            </w:r>
            <w:proofErr w:type="spellStart"/>
            <w:r w:rsidRPr="00B06CC0">
              <w:rPr>
                <w:rFonts w:ascii="Times New Roman" w:hAnsi="Times New Roman" w:cs="Times New Roman"/>
              </w:rPr>
              <w:t>Slowloris</w:t>
            </w:r>
            <w:proofErr w:type="spellEnd"/>
          </w:p>
        </w:tc>
        <w:tc>
          <w:tcPr>
            <w:tcW w:w="0" w:type="auto"/>
            <w:hideMark/>
          </w:tcPr>
          <w:p w14:paraId="0F47A10C" w14:textId="77777777" w:rsidR="000D5E7A" w:rsidRPr="00B06CC0" w:rsidRDefault="000D5E7A" w:rsidP="000D5E7A">
            <w:pPr>
              <w:pStyle w:val="Compact"/>
              <w:spacing w:line="276" w:lineRule="auto"/>
              <w:rPr>
                <w:rFonts w:ascii="Times New Roman" w:hAnsi="Times New Roman" w:cs="Times New Roman"/>
              </w:rPr>
            </w:pPr>
            <w:proofErr w:type="spellStart"/>
            <w:r w:rsidRPr="00B06CC0">
              <w:rPr>
                <w:rFonts w:ascii="Times New Roman" w:hAnsi="Times New Roman" w:cs="Times New Roman"/>
              </w:rPr>
              <w:t>slowloris</w:t>
            </w:r>
            <w:proofErr w:type="spellEnd"/>
            <w:r w:rsidRPr="00B06CC0">
              <w:rPr>
                <w:rFonts w:ascii="Times New Roman" w:hAnsi="Times New Roman" w:cs="Times New Roman"/>
              </w:rPr>
              <w:t xml:space="preserve"> -s 500</w:t>
            </w:r>
          </w:p>
        </w:tc>
        <w:tc>
          <w:tcPr>
            <w:tcW w:w="0" w:type="auto"/>
            <w:hideMark/>
          </w:tcPr>
          <w:p w14:paraId="49F9F8A4" w14:textId="77777777" w:rsidR="000D5E7A" w:rsidRPr="00B06CC0" w:rsidRDefault="000D5E7A" w:rsidP="000D5E7A">
            <w:pPr>
              <w:pStyle w:val="Compact"/>
              <w:spacing w:line="276" w:lineRule="auto"/>
              <w:rPr>
                <w:rFonts w:ascii="Times New Roman" w:hAnsi="Times New Roman" w:cs="Times New Roman"/>
              </w:rPr>
            </w:pPr>
            <w:proofErr w:type="spellStart"/>
            <w:r w:rsidRPr="00B06CC0">
              <w:rPr>
                <w:rFonts w:ascii="Times New Roman" w:hAnsi="Times New Roman" w:cs="Times New Roman"/>
              </w:rPr>
              <w:t>Slowloris</w:t>
            </w:r>
            <w:proofErr w:type="spellEnd"/>
          </w:p>
        </w:tc>
        <w:tc>
          <w:tcPr>
            <w:tcW w:w="0" w:type="auto"/>
            <w:hideMark/>
          </w:tcPr>
          <w:p w14:paraId="15C476A9"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Rule</w:t>
            </w:r>
          </w:p>
        </w:tc>
        <w:tc>
          <w:tcPr>
            <w:tcW w:w="0" w:type="auto"/>
            <w:hideMark/>
          </w:tcPr>
          <w:p w14:paraId="2D08E506"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28 298</w:t>
            </w:r>
          </w:p>
        </w:tc>
        <w:tc>
          <w:tcPr>
            <w:tcW w:w="1116" w:type="dxa"/>
            <w:hideMark/>
          </w:tcPr>
          <w:p w14:paraId="4946D06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0.95 / 0.95</w:t>
            </w:r>
          </w:p>
        </w:tc>
      </w:tr>
      <w:tr w:rsidR="000D5E7A" w:rsidRPr="00B06CC0" w14:paraId="62578950" w14:textId="77777777" w:rsidTr="000D5E7A">
        <w:tc>
          <w:tcPr>
            <w:tcW w:w="0" w:type="auto"/>
            <w:hideMark/>
          </w:tcPr>
          <w:p w14:paraId="488D8C5C"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5</w:t>
            </w:r>
          </w:p>
        </w:tc>
        <w:tc>
          <w:tcPr>
            <w:tcW w:w="0" w:type="auto"/>
            <w:hideMark/>
          </w:tcPr>
          <w:p w14:paraId="794E907E" w14:textId="18476A4D" w:rsidR="000D5E7A" w:rsidRPr="00B06CC0" w:rsidRDefault="00B678C6" w:rsidP="000D5E7A">
            <w:pPr>
              <w:pStyle w:val="Compact"/>
              <w:spacing w:line="276" w:lineRule="auto"/>
              <w:rPr>
                <w:rFonts w:ascii="Times New Roman" w:hAnsi="Times New Roman" w:cs="Times New Roman"/>
              </w:rPr>
            </w:pPr>
            <w:r w:rsidRPr="00B06CC0">
              <w:rPr>
                <w:rFonts w:ascii="Times New Roman" w:hAnsi="Times New Roman" w:cs="Times New Roman"/>
              </w:rPr>
              <w:t>SSH-</w:t>
            </w:r>
            <w:proofErr w:type="spellStart"/>
            <w:r w:rsidRPr="00B06CC0">
              <w:rPr>
                <w:rFonts w:ascii="Times New Roman" w:hAnsi="Times New Roman" w:cs="Times New Roman"/>
              </w:rPr>
              <w:t>BruteForce</w:t>
            </w:r>
            <w:proofErr w:type="spellEnd"/>
          </w:p>
        </w:tc>
        <w:tc>
          <w:tcPr>
            <w:tcW w:w="0" w:type="auto"/>
            <w:hideMark/>
          </w:tcPr>
          <w:p w14:paraId="560A2144"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hydra -t 16 fasttrack.txt</w:t>
            </w:r>
          </w:p>
        </w:tc>
        <w:tc>
          <w:tcPr>
            <w:tcW w:w="0" w:type="auto"/>
            <w:hideMark/>
          </w:tcPr>
          <w:p w14:paraId="5DAB1255" w14:textId="6B235263" w:rsidR="000D5E7A" w:rsidRPr="00B06CC0" w:rsidRDefault="00B678C6" w:rsidP="000D5E7A">
            <w:pPr>
              <w:pStyle w:val="Compact"/>
              <w:spacing w:line="276" w:lineRule="auto"/>
              <w:rPr>
                <w:rFonts w:ascii="Times New Roman" w:hAnsi="Times New Roman" w:cs="Times New Roman"/>
              </w:rPr>
            </w:pPr>
            <w:r w:rsidRPr="00B06CC0">
              <w:rPr>
                <w:rFonts w:ascii="Times New Roman" w:hAnsi="Times New Roman" w:cs="Times New Roman"/>
              </w:rPr>
              <w:t>SSH-</w:t>
            </w:r>
            <w:proofErr w:type="spellStart"/>
            <w:r w:rsidRPr="00B06CC0">
              <w:rPr>
                <w:rFonts w:ascii="Times New Roman" w:hAnsi="Times New Roman" w:cs="Times New Roman"/>
              </w:rPr>
              <w:t>BruteForce</w:t>
            </w:r>
            <w:proofErr w:type="spellEnd"/>
          </w:p>
        </w:tc>
        <w:tc>
          <w:tcPr>
            <w:tcW w:w="0" w:type="auto"/>
            <w:hideMark/>
          </w:tcPr>
          <w:p w14:paraId="06EB1E8C"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Rule</w:t>
            </w:r>
          </w:p>
        </w:tc>
        <w:tc>
          <w:tcPr>
            <w:tcW w:w="0" w:type="auto"/>
            <w:hideMark/>
          </w:tcPr>
          <w:p w14:paraId="04FFA845"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32</w:t>
            </w:r>
          </w:p>
        </w:tc>
        <w:tc>
          <w:tcPr>
            <w:tcW w:w="1116" w:type="dxa"/>
            <w:hideMark/>
          </w:tcPr>
          <w:p w14:paraId="5EE71683"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0.95 / 0.95</w:t>
            </w:r>
          </w:p>
        </w:tc>
      </w:tr>
      <w:tr w:rsidR="000D5E7A" w:rsidRPr="00B06CC0" w14:paraId="4BAF3FBE" w14:textId="77777777" w:rsidTr="000D5E7A">
        <w:tc>
          <w:tcPr>
            <w:tcW w:w="0" w:type="auto"/>
            <w:hideMark/>
          </w:tcPr>
          <w:p w14:paraId="533BA737"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6</w:t>
            </w:r>
          </w:p>
        </w:tc>
        <w:tc>
          <w:tcPr>
            <w:tcW w:w="0" w:type="auto"/>
            <w:hideMark/>
          </w:tcPr>
          <w:p w14:paraId="328ACB10"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FTP-</w:t>
            </w:r>
            <w:proofErr w:type="spellStart"/>
            <w:r w:rsidRPr="00B06CC0">
              <w:rPr>
                <w:rFonts w:ascii="Times New Roman" w:hAnsi="Times New Roman" w:cs="Times New Roman"/>
              </w:rPr>
              <w:t>BruteForce</w:t>
            </w:r>
            <w:proofErr w:type="spellEnd"/>
          </w:p>
        </w:tc>
        <w:tc>
          <w:tcPr>
            <w:tcW w:w="0" w:type="auto"/>
            <w:hideMark/>
          </w:tcPr>
          <w:p w14:paraId="119CF5B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hydra -t 16 fasttrack.txt</w:t>
            </w:r>
          </w:p>
        </w:tc>
        <w:tc>
          <w:tcPr>
            <w:tcW w:w="0" w:type="auto"/>
            <w:hideMark/>
          </w:tcPr>
          <w:p w14:paraId="4D8C0DBB"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FTP-</w:t>
            </w:r>
            <w:proofErr w:type="spellStart"/>
            <w:r w:rsidRPr="00B06CC0">
              <w:rPr>
                <w:rFonts w:ascii="Times New Roman" w:hAnsi="Times New Roman" w:cs="Times New Roman"/>
              </w:rPr>
              <w:t>BruteForce</w:t>
            </w:r>
            <w:proofErr w:type="spellEnd"/>
          </w:p>
        </w:tc>
        <w:tc>
          <w:tcPr>
            <w:tcW w:w="0" w:type="auto"/>
            <w:hideMark/>
          </w:tcPr>
          <w:p w14:paraId="10F79002"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Rule</w:t>
            </w:r>
          </w:p>
        </w:tc>
        <w:tc>
          <w:tcPr>
            <w:tcW w:w="0" w:type="auto"/>
            <w:hideMark/>
          </w:tcPr>
          <w:p w14:paraId="045C64B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67</w:t>
            </w:r>
          </w:p>
        </w:tc>
        <w:tc>
          <w:tcPr>
            <w:tcW w:w="1116" w:type="dxa"/>
            <w:hideMark/>
          </w:tcPr>
          <w:p w14:paraId="67914920"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0.95 / 0.95</w:t>
            </w:r>
          </w:p>
        </w:tc>
      </w:tr>
      <w:tr w:rsidR="000D5E7A" w:rsidRPr="00B06CC0" w14:paraId="6306837F" w14:textId="77777777" w:rsidTr="000D5E7A">
        <w:tc>
          <w:tcPr>
            <w:tcW w:w="0" w:type="auto"/>
            <w:hideMark/>
          </w:tcPr>
          <w:p w14:paraId="1D2D442D"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7</w:t>
            </w:r>
          </w:p>
        </w:tc>
        <w:tc>
          <w:tcPr>
            <w:tcW w:w="0" w:type="auto"/>
            <w:hideMark/>
          </w:tcPr>
          <w:p w14:paraId="6C9D3841"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DoS-</w:t>
            </w:r>
            <w:proofErr w:type="spellStart"/>
            <w:r w:rsidRPr="00B06CC0">
              <w:rPr>
                <w:rFonts w:ascii="Times New Roman" w:hAnsi="Times New Roman" w:cs="Times New Roman"/>
              </w:rPr>
              <w:t>SlowHTTPTest</w:t>
            </w:r>
            <w:proofErr w:type="spellEnd"/>
          </w:p>
        </w:tc>
        <w:tc>
          <w:tcPr>
            <w:tcW w:w="0" w:type="auto"/>
            <w:hideMark/>
          </w:tcPr>
          <w:p w14:paraId="66840182" w14:textId="77777777" w:rsidR="000D5E7A" w:rsidRPr="00B06CC0" w:rsidRDefault="000D5E7A" w:rsidP="000D5E7A">
            <w:pPr>
              <w:pStyle w:val="Compact"/>
              <w:spacing w:line="276" w:lineRule="auto"/>
              <w:rPr>
                <w:rFonts w:ascii="Times New Roman" w:hAnsi="Times New Roman" w:cs="Times New Roman"/>
              </w:rPr>
            </w:pPr>
            <w:proofErr w:type="spellStart"/>
            <w:r w:rsidRPr="00B06CC0">
              <w:rPr>
                <w:rFonts w:ascii="Times New Roman" w:hAnsi="Times New Roman" w:cs="Times New Roman"/>
              </w:rPr>
              <w:t>slowhttptest</w:t>
            </w:r>
            <w:proofErr w:type="spellEnd"/>
            <w:r w:rsidRPr="00B06CC0">
              <w:rPr>
                <w:rFonts w:ascii="Times New Roman" w:hAnsi="Times New Roman" w:cs="Times New Roman"/>
              </w:rPr>
              <w:t xml:space="preserve"> -c 1000 -H -r 200</w:t>
            </w:r>
          </w:p>
        </w:tc>
        <w:tc>
          <w:tcPr>
            <w:tcW w:w="0" w:type="auto"/>
            <w:hideMark/>
          </w:tcPr>
          <w:p w14:paraId="713AC7A4" w14:textId="77777777" w:rsidR="000D5E7A" w:rsidRPr="00B06CC0" w:rsidRDefault="000D5E7A" w:rsidP="000D5E7A">
            <w:pPr>
              <w:pStyle w:val="Compact"/>
              <w:spacing w:line="276" w:lineRule="auto"/>
              <w:rPr>
                <w:rFonts w:ascii="Times New Roman" w:hAnsi="Times New Roman" w:cs="Times New Roman"/>
              </w:rPr>
            </w:pPr>
            <w:proofErr w:type="spellStart"/>
            <w:r w:rsidRPr="00B06CC0">
              <w:rPr>
                <w:rFonts w:ascii="Times New Roman" w:hAnsi="Times New Roman" w:cs="Times New Roman"/>
              </w:rPr>
              <w:t>Slowloris</w:t>
            </w:r>
            <w:proofErr w:type="spellEnd"/>
            <w:r w:rsidRPr="00B06CC0">
              <w:rPr>
                <w:rFonts w:ascii="Times New Roman" w:hAnsi="Times New Roman" w:cs="Times New Roman"/>
              </w:rPr>
              <w:t>*</w:t>
            </w:r>
          </w:p>
        </w:tc>
        <w:tc>
          <w:tcPr>
            <w:tcW w:w="0" w:type="auto"/>
            <w:hideMark/>
          </w:tcPr>
          <w:p w14:paraId="7709E299"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Rule</w:t>
            </w:r>
          </w:p>
        </w:tc>
        <w:tc>
          <w:tcPr>
            <w:tcW w:w="0" w:type="auto"/>
            <w:hideMark/>
          </w:tcPr>
          <w:p w14:paraId="514709E2"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761</w:t>
            </w:r>
          </w:p>
        </w:tc>
        <w:tc>
          <w:tcPr>
            <w:tcW w:w="1116" w:type="dxa"/>
            <w:hideMark/>
          </w:tcPr>
          <w:p w14:paraId="2D52F826" w14:textId="77777777" w:rsidR="000D5E7A" w:rsidRPr="00B06CC0" w:rsidRDefault="000D5E7A" w:rsidP="000D5E7A">
            <w:pPr>
              <w:pStyle w:val="Compact"/>
              <w:spacing w:line="276" w:lineRule="auto"/>
              <w:rPr>
                <w:rFonts w:ascii="Times New Roman" w:hAnsi="Times New Roman" w:cs="Times New Roman"/>
              </w:rPr>
            </w:pPr>
            <w:r w:rsidRPr="00B06CC0">
              <w:rPr>
                <w:rFonts w:ascii="Times New Roman" w:hAnsi="Times New Roman" w:cs="Times New Roman"/>
              </w:rPr>
              <w:t>0.95 / 0.95</w:t>
            </w:r>
          </w:p>
        </w:tc>
      </w:tr>
    </w:tbl>
    <w:p w14:paraId="44897941" w14:textId="6C173B63" w:rsidR="000D5E7A" w:rsidRPr="0068589D" w:rsidRDefault="000D5E7A"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 Cross-class detection: model emitted a label from the same </w:t>
      </w:r>
      <w:proofErr w:type="spellStart"/>
      <w:r w:rsidRPr="0068589D">
        <w:rPr>
          <w:rFonts w:ascii="Times New Roman" w:hAnsi="Times New Roman" w:cs="Times New Roman"/>
          <w:sz w:val="28"/>
          <w:szCs w:val="28"/>
        </w:rPr>
        <w:t>behavioural</w:t>
      </w:r>
      <w:proofErr w:type="spellEnd"/>
      <w:r w:rsidRPr="0068589D">
        <w:rPr>
          <w:rFonts w:ascii="Times New Roman" w:hAnsi="Times New Roman" w:cs="Times New Roman"/>
          <w:sz w:val="28"/>
          <w:szCs w:val="28"/>
        </w:rPr>
        <w:t xml:space="preserve"> family but not the exact ground-truth class. SYN flood is not in the training label set and was </w:t>
      </w:r>
      <w:proofErr w:type="spellStart"/>
      <w:r w:rsidRPr="0068589D">
        <w:rPr>
          <w:rFonts w:ascii="Times New Roman" w:hAnsi="Times New Roman" w:cs="Times New Roman"/>
          <w:sz w:val="28"/>
          <w:szCs w:val="28"/>
        </w:rPr>
        <w:t>generalised</w:t>
      </w:r>
      <w:proofErr w:type="spellEnd"/>
      <w:r w:rsidRPr="0068589D">
        <w:rPr>
          <w:rFonts w:ascii="Times New Roman" w:hAnsi="Times New Roman" w:cs="Times New Roman"/>
          <w:sz w:val="28"/>
          <w:szCs w:val="28"/>
        </w:rPr>
        <w:t xml:space="preserve"> to </w:t>
      </w:r>
      <w:r w:rsidRPr="0068589D">
        <w:rPr>
          <w:rFonts w:ascii="Times New Roman" w:hAnsi="Times New Roman" w:cs="Times New Roman"/>
          <w:i/>
          <w:iCs/>
          <w:sz w:val="28"/>
          <w:szCs w:val="28"/>
        </w:rPr>
        <w:t>DoS-Hulk</w:t>
      </w:r>
      <w:r w:rsidRPr="0068589D">
        <w:rPr>
          <w:rFonts w:ascii="Times New Roman" w:hAnsi="Times New Roman" w:cs="Times New Roman"/>
          <w:sz w:val="28"/>
          <w:szCs w:val="28"/>
        </w:rPr>
        <w:t xml:space="preserve"> because both share an extremely high </w:t>
      </w:r>
      <w:proofErr w:type="spellStart"/>
      <w:r w:rsidRPr="0068589D">
        <w:rPr>
          <w:rFonts w:ascii="Times New Roman" w:hAnsi="Times New Roman" w:cs="Times New Roman"/>
          <w:sz w:val="28"/>
          <w:szCs w:val="28"/>
        </w:rPr>
        <w:t>conn_rate</w:t>
      </w:r>
      <w:proofErr w:type="spellEnd"/>
      <w:r w:rsidRPr="0068589D">
        <w:rPr>
          <w:rFonts w:ascii="Times New Roman" w:hAnsi="Times New Roman" w:cs="Times New Roman"/>
          <w:sz w:val="28"/>
          <w:szCs w:val="28"/>
        </w:rPr>
        <w:t xml:space="preserve"> from a single source IP. Hulk and HOIC alternate during volumetric HTTP runs because they share the same flow-level statistical signature.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is reported under the </w:t>
      </w:r>
      <w:proofErr w:type="spellStart"/>
      <w:r w:rsidRPr="0068589D">
        <w:rPr>
          <w:rFonts w:ascii="Times New Roman" w:hAnsi="Times New Roman" w:cs="Times New Roman"/>
          <w:i/>
          <w:iCs/>
          <w:sz w:val="28"/>
          <w:szCs w:val="28"/>
        </w:rPr>
        <w:t>Slowloris</w:t>
      </w:r>
      <w:proofErr w:type="spellEnd"/>
      <w:r w:rsidRPr="0068589D">
        <w:rPr>
          <w:rFonts w:ascii="Times New Roman" w:hAnsi="Times New Roman" w:cs="Times New Roman"/>
          <w:sz w:val="28"/>
          <w:szCs w:val="28"/>
        </w:rPr>
        <w:t xml:space="preserve"> </w:t>
      </w:r>
      <w:r w:rsidRPr="0068589D">
        <w:rPr>
          <w:rFonts w:ascii="Times New Roman" w:hAnsi="Times New Roman" w:cs="Times New Roman"/>
          <w:sz w:val="28"/>
          <w:szCs w:val="28"/>
        </w:rPr>
        <w:lastRenderedPageBreak/>
        <w:t>label because both tools produce indistinguishable conn.log signatures (long-lived port-80 connections with near-zero throughput).</w:t>
      </w:r>
    </w:p>
    <w:p w14:paraId="1DDF1F11" w14:textId="14116BFD" w:rsidR="0098233F" w:rsidRPr="0068589D" w:rsidRDefault="000D5E7A"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Table 1</w:t>
      </w:r>
      <w:r w:rsidR="00E56CB1" w:rsidRPr="0068589D">
        <w:rPr>
          <w:rFonts w:ascii="Times New Roman" w:hAnsi="Times New Roman" w:cs="Times New Roman"/>
          <w:sz w:val="28"/>
          <w:szCs w:val="28"/>
        </w:rPr>
        <w:t>5</w:t>
      </w:r>
      <w:r w:rsidRPr="0068589D">
        <w:rPr>
          <w:rFonts w:ascii="Times New Roman" w:hAnsi="Times New Roman" w:cs="Times New Roman"/>
          <w:sz w:val="28"/>
          <w:szCs w:val="28"/>
        </w:rPr>
        <w:t xml:space="preserve"> reports the per-attack results of the Docker smoke test. All seven attack types were detected, matching the bare-metal results in §4.7. The ML temporal model handled the three volumetric runs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SYN flood, Hulk and </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xml:space="preserve">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with the SYN flood, absent from the training label set, </w:t>
      </w:r>
      <w:r w:rsidR="00272C95" w:rsidRPr="0068589D">
        <w:rPr>
          <w:rFonts w:ascii="Times New Roman" w:hAnsi="Times New Roman" w:cs="Times New Roman"/>
          <w:sz w:val="28"/>
          <w:szCs w:val="28"/>
        </w:rPr>
        <w:t>generalizing</w:t>
      </w:r>
      <w:r w:rsidR="00FB6E83" w:rsidRPr="0068589D">
        <w:rPr>
          <w:rFonts w:ascii="Times New Roman" w:hAnsi="Times New Roman" w:cs="Times New Roman"/>
          <w:sz w:val="28"/>
          <w:szCs w:val="28"/>
        </w:rPr>
        <w:t xml:space="preserve"> to a DoS-Hulk cross-class classification</w:t>
      </w:r>
      <w:r w:rsidRPr="0068589D">
        <w:rPr>
          <w:rFonts w:ascii="Times New Roman" w:hAnsi="Times New Roman" w:cs="Times New Roman"/>
          <w:sz w:val="28"/>
          <w:szCs w:val="28"/>
        </w:rPr>
        <w:t xml:space="preserve"> (run 1, confidence 0</w:t>
      </w:r>
      <w:r w:rsidR="00886005">
        <w:rPr>
          <w:rFonts w:ascii="Times New Roman" w:hAnsi="Times New Roman" w:cs="Times New Roman"/>
          <w:sz w:val="28"/>
          <w:szCs w:val="28"/>
        </w:rPr>
        <w:t>,</w:t>
      </w:r>
      <w:r w:rsidRPr="0068589D">
        <w:rPr>
          <w:rFonts w:ascii="Times New Roman" w:hAnsi="Times New Roman" w:cs="Times New Roman"/>
          <w:sz w:val="28"/>
          <w:szCs w:val="28"/>
        </w:rPr>
        <w:t>95). Cross-classification between DoS-Hulk and DDOS-HOIC for the volumetric HTTP runs reflects the genuine similarity of their conn.log signatures: both tools generate the same statistical pattern at the flow level, and the model alternates between the two labels within a single attack burst. The four slow and brute-force runs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w:t>
      </w:r>
      <w:r w:rsidR="00B678C6" w:rsidRPr="0068589D">
        <w:rPr>
          <w:rFonts w:ascii="Times New Roman" w:hAnsi="Times New Roman" w:cs="Times New Roman"/>
          <w:sz w:val="28"/>
          <w:szCs w:val="28"/>
        </w:rPr>
        <w:t>SSH-</w:t>
      </w:r>
      <w:proofErr w:type="spellStart"/>
      <w:r w:rsidR="00B678C6" w:rsidRPr="0068589D">
        <w:rPr>
          <w:rFonts w:ascii="Times New Roman" w:hAnsi="Times New Roman" w:cs="Times New Roman"/>
          <w:sz w:val="28"/>
          <w:szCs w:val="28"/>
        </w:rPr>
        <w:t>BruteForce</w:t>
      </w:r>
      <w:proofErr w:type="spellEnd"/>
      <w:r w:rsidRPr="0068589D">
        <w:rPr>
          <w:rFonts w:ascii="Times New Roman" w:hAnsi="Times New Roman" w:cs="Times New Roman"/>
          <w:sz w:val="28"/>
          <w:szCs w:val="28"/>
        </w:rPr>
        <w:t>, FTP-</w:t>
      </w:r>
      <w:proofErr w:type="spellStart"/>
      <w:r w:rsidRPr="0068589D">
        <w:rPr>
          <w:rFonts w:ascii="Times New Roman" w:hAnsi="Times New Roman" w:cs="Times New Roman"/>
          <w:sz w:val="28"/>
          <w:szCs w:val="28"/>
        </w:rPr>
        <w:t>BruteForce</w:t>
      </w:r>
      <w:proofErr w:type="spellEnd"/>
      <w:r w:rsidRPr="0068589D">
        <w:rPr>
          <w:rFonts w:ascii="Times New Roman" w:hAnsi="Times New Roman" w:cs="Times New Roman"/>
          <w:sz w:val="28"/>
          <w:szCs w:val="28"/>
        </w:rPr>
        <w:t>) were detected by the rule engine</w:t>
      </w:r>
      <w:r w:rsidR="003A3C80">
        <w:rPr>
          <w:rFonts w:ascii="Times New Roman" w:hAnsi="Times New Roman" w:cs="Times New Roman"/>
          <w:sz w:val="28"/>
          <w:szCs w:val="28"/>
        </w:rPr>
        <w:t xml:space="preserve">. </w:t>
      </w:r>
      <w:r w:rsidRPr="0068589D">
        <w:rPr>
          <w:rFonts w:ascii="Times New Roman" w:hAnsi="Times New Roman" w:cs="Times New Roman"/>
          <w:sz w:val="28"/>
          <w:szCs w:val="28"/>
        </w:rPr>
        <w:t xml:space="preserve">ML model classified these flows as BENIGN because their per-flow features remain within the benign distribution.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is reported under the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rule label because two tools produce indistinguishable conn.log signatures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long-lived port-80 connections with bytes-per-second close to zero.</w:t>
      </w:r>
    </w:p>
    <w:p w14:paraId="27678D11" w14:textId="77777777" w:rsidR="00094CC9" w:rsidRPr="0068589D" w:rsidRDefault="00094CC9" w:rsidP="00CB79AA">
      <w:pPr>
        <w:pStyle w:val="BodyText"/>
        <w:spacing w:line="276" w:lineRule="auto"/>
        <w:rPr>
          <w:rFonts w:ascii="Times New Roman" w:hAnsi="Times New Roman" w:cs="Times New Roman"/>
          <w:sz w:val="28"/>
          <w:szCs w:val="28"/>
        </w:rPr>
      </w:pPr>
    </w:p>
    <w:p w14:paraId="01497334" w14:textId="7D6ABC04" w:rsidR="0044596F" w:rsidRPr="0068589D" w:rsidRDefault="0044596F" w:rsidP="00913070">
      <w:pPr>
        <w:pStyle w:val="Heading2"/>
        <w:rPr>
          <w:rFonts w:eastAsiaTheme="majorEastAsia"/>
          <w:sz w:val="28"/>
          <w:szCs w:val="28"/>
          <w:lang w:eastAsia="en-US" w:bidi="ar-SA"/>
        </w:rPr>
      </w:pPr>
      <w:bookmarkStart w:id="73" w:name="performance"/>
      <w:bookmarkStart w:id="74" w:name="_Toc230121764"/>
      <w:r w:rsidRPr="0068589D">
        <w:rPr>
          <w:rFonts w:eastAsiaTheme="majorEastAsia"/>
          <w:sz w:val="28"/>
          <w:szCs w:val="28"/>
          <w:lang w:eastAsia="en-US" w:bidi="ar-SA"/>
        </w:rPr>
        <w:t>4.</w:t>
      </w:r>
      <w:r w:rsidR="007D2BB6" w:rsidRPr="0068589D">
        <w:rPr>
          <w:rFonts w:eastAsiaTheme="majorEastAsia"/>
          <w:sz w:val="28"/>
          <w:szCs w:val="28"/>
          <w:lang w:val="ru-RU" w:eastAsia="en-US" w:bidi="ar-SA"/>
        </w:rPr>
        <w:t>10</w:t>
      </w:r>
      <w:r w:rsidRPr="0068589D">
        <w:rPr>
          <w:rFonts w:eastAsiaTheme="majorEastAsia"/>
          <w:sz w:val="28"/>
          <w:szCs w:val="28"/>
          <w:lang w:eastAsia="en-US" w:bidi="ar-SA"/>
        </w:rPr>
        <w:t xml:space="preserve"> Performance</w:t>
      </w:r>
      <w:bookmarkEnd w:id="73"/>
      <w:bookmarkEnd w:id="74"/>
    </w:p>
    <w:p w14:paraId="79D53D6C" w14:textId="0A624D21" w:rsidR="0044596F" w:rsidRPr="0068589D" w:rsidRDefault="0044596F" w:rsidP="00CB79AA">
      <w:pPr>
        <w:pStyle w:val="FirstParagraph"/>
        <w:spacing w:line="276" w:lineRule="auto"/>
        <w:rPr>
          <w:rFonts w:ascii="Times New Roman" w:hAnsi="Times New Roman" w:cs="Times New Roman"/>
          <w:bCs/>
          <w:sz w:val="28"/>
          <w:szCs w:val="28"/>
          <w:lang w:val="ru-RU"/>
        </w:rPr>
      </w:pPr>
      <w:r w:rsidRPr="0068589D">
        <w:rPr>
          <w:rFonts w:ascii="Times New Roman" w:hAnsi="Times New Roman" w:cs="Times New Roman"/>
          <w:bCs/>
          <w:sz w:val="28"/>
          <w:szCs w:val="28"/>
        </w:rPr>
        <w:t>Table 1</w:t>
      </w:r>
      <w:r w:rsidR="00B63B01" w:rsidRPr="0068589D">
        <w:rPr>
          <w:rFonts w:ascii="Times New Roman" w:hAnsi="Times New Roman" w:cs="Times New Roman"/>
          <w:bCs/>
          <w:sz w:val="28"/>
          <w:szCs w:val="28"/>
        </w:rPr>
        <w:t>6</w:t>
      </w:r>
      <w:r w:rsidRPr="0068589D">
        <w:rPr>
          <w:rFonts w:ascii="Times New Roman" w:hAnsi="Times New Roman" w:cs="Times New Roman"/>
          <w:bCs/>
          <w:sz w:val="28"/>
          <w:szCs w:val="28"/>
        </w:rPr>
        <w:t>. Throughput comparison</w:t>
      </w:r>
      <w:r w:rsidR="00B9670F" w:rsidRPr="0068589D">
        <w:rPr>
          <w:rFonts w:ascii="Times New Roman" w:hAnsi="Times New Roman" w:cs="Times New Roman"/>
          <w:bCs/>
          <w:sz w:val="28"/>
          <w:szCs w:val="28"/>
          <w:lang w:val="ru-RU"/>
        </w:rPr>
        <w:t>:</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136"/>
        <w:gridCol w:w="2476"/>
        <w:gridCol w:w="3035"/>
      </w:tblGrid>
      <w:tr w:rsidR="0044596F" w:rsidRPr="008C5212" w14:paraId="28DD487E" w14:textId="77777777" w:rsidTr="00EC03C9">
        <w:tc>
          <w:tcPr>
            <w:tcW w:w="0" w:type="auto"/>
            <w:vAlign w:val="bottom"/>
          </w:tcPr>
          <w:p w14:paraId="04A24689" w14:textId="77777777" w:rsidR="0044596F" w:rsidRPr="008C5212" w:rsidRDefault="0044596F" w:rsidP="00CB79AA">
            <w:pPr>
              <w:pStyle w:val="Compact"/>
              <w:spacing w:line="276" w:lineRule="auto"/>
              <w:rPr>
                <w:rFonts w:ascii="Times New Roman" w:hAnsi="Times New Roman" w:cs="Times New Roman"/>
              </w:rPr>
            </w:pPr>
            <w:r w:rsidRPr="008C5212">
              <w:rPr>
                <w:rFonts w:ascii="Times New Roman" w:hAnsi="Times New Roman" w:cs="Times New Roman"/>
              </w:rPr>
              <w:t>Deployment</w:t>
            </w:r>
          </w:p>
        </w:tc>
        <w:tc>
          <w:tcPr>
            <w:tcW w:w="0" w:type="auto"/>
            <w:vAlign w:val="bottom"/>
          </w:tcPr>
          <w:p w14:paraId="60789CCE" w14:textId="77777777" w:rsidR="0044596F" w:rsidRPr="008C5212" w:rsidRDefault="0044596F" w:rsidP="00CB79AA">
            <w:pPr>
              <w:pStyle w:val="Compact"/>
              <w:spacing w:line="276" w:lineRule="auto"/>
              <w:rPr>
                <w:rFonts w:ascii="Times New Roman" w:hAnsi="Times New Roman" w:cs="Times New Roman"/>
              </w:rPr>
            </w:pPr>
            <w:r w:rsidRPr="008C5212">
              <w:rPr>
                <w:rFonts w:ascii="Times New Roman" w:hAnsi="Times New Roman" w:cs="Times New Roman"/>
              </w:rPr>
              <w:t>Throughput (flows/sec)</w:t>
            </w:r>
          </w:p>
        </w:tc>
        <w:tc>
          <w:tcPr>
            <w:tcW w:w="0" w:type="auto"/>
            <w:vAlign w:val="bottom"/>
          </w:tcPr>
          <w:p w14:paraId="0E247D08" w14:textId="77777777" w:rsidR="0044596F" w:rsidRPr="008C5212" w:rsidRDefault="0044596F" w:rsidP="00CB79AA">
            <w:pPr>
              <w:pStyle w:val="Compact"/>
              <w:spacing w:line="276" w:lineRule="auto"/>
              <w:rPr>
                <w:rFonts w:ascii="Times New Roman" w:hAnsi="Times New Roman" w:cs="Times New Roman"/>
              </w:rPr>
            </w:pPr>
            <w:r w:rsidRPr="008C5212">
              <w:rPr>
                <w:rFonts w:ascii="Times New Roman" w:hAnsi="Times New Roman" w:cs="Times New Roman"/>
              </w:rPr>
              <w:t>Temporal overhead per batch</w:t>
            </w:r>
          </w:p>
        </w:tc>
      </w:tr>
      <w:tr w:rsidR="0044596F" w:rsidRPr="008C5212" w14:paraId="736525C1" w14:textId="77777777" w:rsidTr="00EC03C9">
        <w:tc>
          <w:tcPr>
            <w:tcW w:w="0" w:type="auto"/>
          </w:tcPr>
          <w:p w14:paraId="4C32C02C" w14:textId="77777777" w:rsidR="0044596F" w:rsidRPr="008C5212" w:rsidRDefault="0044596F" w:rsidP="00CB79AA">
            <w:pPr>
              <w:pStyle w:val="Compact"/>
              <w:spacing w:line="276" w:lineRule="auto"/>
              <w:rPr>
                <w:rFonts w:ascii="Times New Roman" w:hAnsi="Times New Roman" w:cs="Times New Roman"/>
              </w:rPr>
            </w:pPr>
            <w:r w:rsidRPr="008C5212">
              <w:rPr>
                <w:rFonts w:ascii="Times New Roman" w:hAnsi="Times New Roman" w:cs="Times New Roman"/>
              </w:rPr>
              <w:t>Bare metal (usrv01 + usrv02)</w:t>
            </w:r>
          </w:p>
        </w:tc>
        <w:tc>
          <w:tcPr>
            <w:tcW w:w="0" w:type="auto"/>
          </w:tcPr>
          <w:p w14:paraId="52032CE1" w14:textId="77777777" w:rsidR="0044596F" w:rsidRPr="008C5212" w:rsidRDefault="0044596F" w:rsidP="00CB79AA">
            <w:pPr>
              <w:pStyle w:val="Compact"/>
              <w:spacing w:line="276" w:lineRule="auto"/>
              <w:rPr>
                <w:rFonts w:ascii="Times New Roman" w:hAnsi="Times New Roman" w:cs="Times New Roman"/>
              </w:rPr>
            </w:pPr>
            <w:r w:rsidRPr="008C5212">
              <w:rPr>
                <w:rFonts w:ascii="Times New Roman" w:hAnsi="Times New Roman" w:cs="Times New Roman"/>
              </w:rPr>
              <w:t>25 000–33 000</w:t>
            </w:r>
          </w:p>
        </w:tc>
        <w:tc>
          <w:tcPr>
            <w:tcW w:w="0" w:type="auto"/>
          </w:tcPr>
          <w:p w14:paraId="5EDD85DC" w14:textId="77777777" w:rsidR="0044596F" w:rsidRPr="008C5212" w:rsidRDefault="0044596F" w:rsidP="00CB79AA">
            <w:pPr>
              <w:pStyle w:val="Compact"/>
              <w:spacing w:line="276" w:lineRule="auto"/>
              <w:rPr>
                <w:rFonts w:ascii="Times New Roman" w:hAnsi="Times New Roman" w:cs="Times New Roman"/>
              </w:rPr>
            </w:pPr>
            <w:r w:rsidRPr="008C5212">
              <w:rPr>
                <w:rFonts w:ascii="Times New Roman" w:hAnsi="Times New Roman" w:cs="Times New Roman"/>
              </w:rPr>
              <w:t xml:space="preserve">20–80 </w:t>
            </w:r>
            <w:proofErr w:type="spellStart"/>
            <w:r w:rsidRPr="008C5212">
              <w:rPr>
                <w:rFonts w:ascii="Times New Roman" w:hAnsi="Times New Roman" w:cs="Times New Roman"/>
              </w:rPr>
              <w:t>ms</w:t>
            </w:r>
            <w:proofErr w:type="spellEnd"/>
          </w:p>
        </w:tc>
      </w:tr>
      <w:tr w:rsidR="0044596F" w:rsidRPr="008C5212" w14:paraId="6E709F70" w14:textId="77777777" w:rsidTr="00EC03C9">
        <w:tc>
          <w:tcPr>
            <w:tcW w:w="0" w:type="auto"/>
          </w:tcPr>
          <w:p w14:paraId="0A665F58" w14:textId="77777777" w:rsidR="0044596F" w:rsidRPr="008C5212" w:rsidRDefault="0044596F" w:rsidP="00CB79AA">
            <w:pPr>
              <w:pStyle w:val="Compact"/>
              <w:spacing w:line="276" w:lineRule="auto"/>
              <w:rPr>
                <w:rFonts w:ascii="Times New Roman" w:hAnsi="Times New Roman" w:cs="Times New Roman"/>
              </w:rPr>
            </w:pPr>
            <w:r w:rsidRPr="008C5212">
              <w:rPr>
                <w:rFonts w:ascii="Times New Roman" w:hAnsi="Times New Roman" w:cs="Times New Roman"/>
              </w:rPr>
              <w:t>Docker (single server, usrv01)</w:t>
            </w:r>
          </w:p>
        </w:tc>
        <w:tc>
          <w:tcPr>
            <w:tcW w:w="0" w:type="auto"/>
          </w:tcPr>
          <w:p w14:paraId="14645AC2" w14:textId="35A68EBB" w:rsidR="0044596F" w:rsidRPr="008C5212" w:rsidRDefault="00EF3505" w:rsidP="00CB79AA">
            <w:pPr>
              <w:pStyle w:val="Compact"/>
              <w:spacing w:line="276" w:lineRule="auto"/>
              <w:rPr>
                <w:rFonts w:ascii="Times New Roman" w:hAnsi="Times New Roman" w:cs="Times New Roman"/>
                <w:lang w:val="ru-RU"/>
              </w:rPr>
            </w:pPr>
            <w:r w:rsidRPr="008C5212">
              <w:rPr>
                <w:rFonts w:ascii="Times New Roman" w:hAnsi="Times New Roman" w:cs="Times New Roman"/>
              </w:rPr>
              <w:t>24 000–30 000</w:t>
            </w:r>
          </w:p>
        </w:tc>
        <w:tc>
          <w:tcPr>
            <w:tcW w:w="0" w:type="auto"/>
          </w:tcPr>
          <w:p w14:paraId="68FA8942" w14:textId="77777777" w:rsidR="0044596F" w:rsidRPr="008C5212" w:rsidRDefault="0044596F" w:rsidP="00CB79AA">
            <w:pPr>
              <w:pStyle w:val="Compact"/>
              <w:spacing w:line="276" w:lineRule="auto"/>
              <w:rPr>
                <w:rFonts w:ascii="Times New Roman" w:hAnsi="Times New Roman" w:cs="Times New Roman"/>
              </w:rPr>
            </w:pPr>
            <w:r w:rsidRPr="008C5212">
              <w:rPr>
                <w:rFonts w:ascii="Times New Roman" w:hAnsi="Times New Roman" w:cs="Times New Roman"/>
              </w:rPr>
              <w:t xml:space="preserve">260–390 </w:t>
            </w:r>
            <w:proofErr w:type="spellStart"/>
            <w:r w:rsidRPr="008C5212">
              <w:rPr>
                <w:rFonts w:ascii="Times New Roman" w:hAnsi="Times New Roman" w:cs="Times New Roman"/>
              </w:rPr>
              <w:t>ms</w:t>
            </w:r>
            <w:proofErr w:type="spellEnd"/>
          </w:p>
        </w:tc>
      </w:tr>
    </w:tbl>
    <w:p w14:paraId="71A16C31" w14:textId="608E8001"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bare-metal deployment sustains 25 000–33 000 flows per second with temporal feature computation adding 20–80 </w:t>
      </w:r>
      <w:proofErr w:type="spellStart"/>
      <w:r w:rsidRPr="0068589D">
        <w:rPr>
          <w:rFonts w:ascii="Times New Roman" w:hAnsi="Times New Roman" w:cs="Times New Roman"/>
          <w:sz w:val="28"/>
          <w:szCs w:val="28"/>
        </w:rPr>
        <w:t>ms</w:t>
      </w:r>
      <w:proofErr w:type="spellEnd"/>
      <w:r w:rsidRPr="0068589D">
        <w:rPr>
          <w:rFonts w:ascii="Times New Roman" w:hAnsi="Times New Roman" w:cs="Times New Roman"/>
          <w:sz w:val="28"/>
          <w:szCs w:val="28"/>
        </w:rPr>
        <w:t xml:space="preserve"> of overhead per micro-batch. The Docker deployment achieves comparable per-batch throughput to bare metal (</w:t>
      </w:r>
      <w:r w:rsidR="00EF3505" w:rsidRPr="0068589D">
        <w:rPr>
          <w:rFonts w:ascii="Times New Roman" w:hAnsi="Times New Roman" w:cs="Times New Roman"/>
          <w:sz w:val="28"/>
          <w:szCs w:val="28"/>
        </w:rPr>
        <w:t xml:space="preserve">24 000–30 000 flows per second </w:t>
      </w:r>
      <w:r w:rsidR="004D3C5C" w:rsidRPr="0068589D">
        <w:rPr>
          <w:rFonts w:ascii="Times New Roman" w:hAnsi="Times New Roman" w:cs="Times New Roman"/>
          <w:sz w:val="28"/>
          <w:szCs w:val="28"/>
        </w:rPr>
        <w:t>during peak DoS-Hulk batches</w:t>
      </w:r>
      <w:r w:rsidRPr="0068589D">
        <w:rPr>
          <w:rFonts w:ascii="Times New Roman" w:hAnsi="Times New Roman" w:cs="Times New Roman"/>
          <w:sz w:val="28"/>
          <w:szCs w:val="28"/>
        </w:rPr>
        <w:t xml:space="preserve">, with single-batch peaks reaching 30 450 flows per second), but with higher per-batch temporal feature overhead (260–390 </w:t>
      </w:r>
      <w:proofErr w:type="spellStart"/>
      <w:r w:rsidRPr="0068589D">
        <w:rPr>
          <w:rFonts w:ascii="Times New Roman" w:hAnsi="Times New Roman" w:cs="Times New Roman"/>
          <w:sz w:val="28"/>
          <w:szCs w:val="28"/>
        </w:rPr>
        <w:t>ms</w:t>
      </w:r>
      <w:proofErr w:type="spellEnd"/>
      <w:r w:rsidRPr="0068589D">
        <w:rPr>
          <w:rFonts w:ascii="Times New Roman" w:hAnsi="Times New Roman" w:cs="Times New Roman"/>
          <w:sz w:val="28"/>
          <w:szCs w:val="28"/>
        </w:rPr>
        <w:t xml:space="preserve"> versus 20–80 </w:t>
      </w:r>
      <w:proofErr w:type="spellStart"/>
      <w:r w:rsidRPr="0068589D">
        <w:rPr>
          <w:rFonts w:ascii="Times New Roman" w:hAnsi="Times New Roman" w:cs="Times New Roman"/>
          <w:sz w:val="28"/>
          <w:szCs w:val="28"/>
        </w:rPr>
        <w:t>ms</w:t>
      </w:r>
      <w:proofErr w:type="spellEnd"/>
      <w:r w:rsidRPr="0068589D">
        <w:rPr>
          <w:rFonts w:ascii="Times New Roman" w:hAnsi="Times New Roman" w:cs="Times New Roman"/>
          <w:sz w:val="28"/>
          <w:szCs w:val="28"/>
        </w:rPr>
        <w:t xml:space="preserve"> on bare metal). The increased overhead reflects shared CPU resources on a single server and container scheduling, not the throughput ceiling itself. Both configurations exceed the traffic volume of the lab testbed (peak ~5,000 flows/sec during DoS attacks).</w:t>
      </w:r>
    </w:p>
    <w:p w14:paraId="38073B18" w14:textId="0EFAB998" w:rsidR="000D59AD" w:rsidRDefault="00580B51" w:rsidP="005A42AC">
      <w:pPr>
        <w:pStyle w:val="BodyText"/>
        <w:spacing w:line="276" w:lineRule="auto"/>
        <w:rPr>
          <w:rFonts w:ascii="Times New Roman" w:hAnsi="Times New Roman" w:cs="Times New Roman"/>
          <w:sz w:val="28"/>
          <w:szCs w:val="28"/>
        </w:rPr>
      </w:pPr>
      <w:bookmarkStart w:id="75" w:name="limitations"/>
      <w:r w:rsidRPr="0068589D">
        <w:rPr>
          <w:rFonts w:ascii="Times New Roman" w:hAnsi="Times New Roman" w:cs="Times New Roman"/>
          <w:sz w:val="28"/>
          <w:szCs w:val="28"/>
        </w:rPr>
        <w:t xml:space="preserve">Detection latency </w:t>
      </w:r>
      <w:r w:rsidR="00BA71B9" w:rsidRPr="00BA71B9">
        <w:rPr>
          <w:rFonts w:ascii="Times New Roman" w:hAnsi="Times New Roman" w:cs="Times New Roman"/>
          <w:sz w:val="28"/>
          <w:szCs w:val="28"/>
        </w:rPr>
        <w:t>a</w:t>
      </w:r>
      <w:r w:rsidR="00BA71B9">
        <w:rPr>
          <w:rFonts w:ascii="Times New Roman" w:hAnsi="Times New Roman" w:cs="Times New Roman"/>
          <w:sz w:val="28"/>
          <w:szCs w:val="28"/>
        </w:rPr>
        <w:t xml:space="preserve">pproximation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the time between the first packet of an attack and the first alert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is 3–5 seconds for typical short-lived connections (HTTP-based DoS variants, FTP/SSH brute</w:t>
      </w:r>
      <w:r w:rsidR="00E76D28" w:rsidRPr="0068589D">
        <w:rPr>
          <w:rFonts w:ascii="Times New Roman" w:hAnsi="Times New Roman" w:cs="Times New Roman"/>
          <w:sz w:val="28"/>
          <w:szCs w:val="28"/>
        </w:rPr>
        <w:t>-</w:t>
      </w:r>
      <w:r w:rsidRPr="0068589D">
        <w:rPr>
          <w:rFonts w:ascii="Times New Roman" w:hAnsi="Times New Roman" w:cs="Times New Roman"/>
          <w:sz w:val="28"/>
          <w:szCs w:val="28"/>
        </w:rPr>
        <w:t>force). The cumulative pipeline overhead consists of Zeek connection tracking until the first qualifying connection closes via FIN/RST (1–3 seconds for typical HTTP traffic, the dominant component)</w:t>
      </w:r>
      <w:r w:rsidR="001F3E40">
        <w:rPr>
          <w:rFonts w:ascii="Times New Roman" w:hAnsi="Times New Roman" w:cs="Times New Roman"/>
          <w:sz w:val="28"/>
          <w:szCs w:val="28"/>
        </w:rPr>
        <w:t>.</w:t>
      </w:r>
      <w:r w:rsidRPr="0068589D">
        <w:rPr>
          <w:rFonts w:ascii="Times New Roman" w:hAnsi="Times New Roman" w:cs="Times New Roman"/>
          <w:sz w:val="28"/>
          <w:szCs w:val="28"/>
        </w:rPr>
        <w:t xml:space="preserve"> Zeek </w:t>
      </w:r>
      <w:proofErr w:type="spellStart"/>
      <w:r w:rsidRPr="0068589D">
        <w:rPr>
          <w:rFonts w:ascii="Times New Roman" w:hAnsi="Times New Roman" w:cs="Times New Roman"/>
          <w:sz w:val="28"/>
          <w:szCs w:val="28"/>
        </w:rPr>
        <w:t>LogWriter</w:t>
      </w:r>
      <w:proofErr w:type="spellEnd"/>
      <w:r w:rsidRPr="0068589D">
        <w:rPr>
          <w:rFonts w:ascii="Times New Roman" w:hAnsi="Times New Roman" w:cs="Times New Roman"/>
          <w:sz w:val="28"/>
          <w:szCs w:val="28"/>
        </w:rPr>
        <w:t xml:space="preserve"> buffering (~100 </w:t>
      </w:r>
      <w:proofErr w:type="spellStart"/>
      <w:r w:rsidRPr="0068589D">
        <w:rPr>
          <w:rFonts w:ascii="Times New Roman" w:hAnsi="Times New Roman" w:cs="Times New Roman"/>
          <w:sz w:val="28"/>
          <w:szCs w:val="28"/>
        </w:rPr>
        <w:t>ms</w:t>
      </w:r>
      <w:proofErr w:type="spellEnd"/>
      <w:r w:rsidRPr="0068589D">
        <w:rPr>
          <w:rFonts w:ascii="Times New Roman" w:hAnsi="Times New Roman" w:cs="Times New Roman"/>
          <w:sz w:val="28"/>
          <w:szCs w:val="28"/>
        </w:rPr>
        <w:t>)</w:t>
      </w:r>
      <w:r w:rsidR="0091553A">
        <w:rPr>
          <w:rFonts w:ascii="Times New Roman" w:hAnsi="Times New Roman" w:cs="Times New Roman"/>
          <w:sz w:val="28"/>
          <w:szCs w:val="28"/>
        </w:rPr>
        <w:t>.</w:t>
      </w:r>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lastRenderedPageBreak/>
        <w:t>zeek-kafka</w:t>
      </w:r>
      <w:proofErr w:type="spellEnd"/>
      <w:r w:rsidRPr="0068589D">
        <w:rPr>
          <w:rFonts w:ascii="Times New Roman" w:hAnsi="Times New Roman" w:cs="Times New Roman"/>
          <w:sz w:val="28"/>
          <w:szCs w:val="28"/>
        </w:rPr>
        <w:t xml:space="preserve"> batch production with linger.ms = 100 and </w:t>
      </w:r>
      <w:proofErr w:type="spellStart"/>
      <w:proofErr w:type="gramStart"/>
      <w:r w:rsidRPr="0068589D">
        <w:rPr>
          <w:rFonts w:ascii="Times New Roman" w:hAnsi="Times New Roman" w:cs="Times New Roman"/>
          <w:sz w:val="28"/>
          <w:szCs w:val="28"/>
        </w:rPr>
        <w:t>batch.num.messages</w:t>
      </w:r>
      <w:proofErr w:type="spellEnd"/>
      <w:proofErr w:type="gramEnd"/>
      <w:r w:rsidRPr="0068589D">
        <w:rPr>
          <w:rFonts w:ascii="Times New Roman" w:hAnsi="Times New Roman" w:cs="Times New Roman"/>
          <w:sz w:val="28"/>
          <w:szCs w:val="28"/>
        </w:rPr>
        <w:t xml:space="preserve"> = 1000</w:t>
      </w:r>
      <w:r w:rsidR="001F3E40">
        <w:rPr>
          <w:rFonts w:ascii="Times New Roman" w:hAnsi="Times New Roman" w:cs="Times New Roman"/>
          <w:sz w:val="28"/>
          <w:szCs w:val="28"/>
        </w:rPr>
        <w:t>.</w:t>
      </w:r>
      <w:r w:rsidRPr="0068589D">
        <w:rPr>
          <w:rFonts w:ascii="Times New Roman" w:hAnsi="Times New Roman" w:cs="Times New Roman"/>
          <w:sz w:val="28"/>
          <w:szCs w:val="28"/>
        </w:rPr>
        <w:t xml:space="preserve"> Kafka </w:t>
      </w:r>
      <w:proofErr w:type="gramStart"/>
      <w:r w:rsidRPr="0068589D">
        <w:rPr>
          <w:rFonts w:ascii="Times New Roman" w:hAnsi="Times New Roman" w:cs="Times New Roman"/>
          <w:sz w:val="28"/>
          <w:szCs w:val="28"/>
        </w:rPr>
        <w:t>broker</w:t>
      </w:r>
      <w:proofErr w:type="gramEnd"/>
      <w:r w:rsidRPr="0068589D">
        <w:rPr>
          <w:rFonts w:ascii="Times New Roman" w:hAnsi="Times New Roman" w:cs="Times New Roman"/>
          <w:sz w:val="28"/>
          <w:szCs w:val="28"/>
        </w:rPr>
        <w:t xml:space="preserve"> hop and Spark micro-batch trigger of up to one second (</w:t>
      </w:r>
      <w:proofErr w:type="spellStart"/>
      <w:r w:rsidRPr="0068589D">
        <w:rPr>
          <w:rFonts w:ascii="Times New Roman" w:hAnsi="Times New Roman" w:cs="Times New Roman"/>
          <w:sz w:val="28"/>
          <w:szCs w:val="28"/>
        </w:rPr>
        <w:t>processingTime</w:t>
      </w:r>
      <w:proofErr w:type="spellEnd"/>
      <w:r w:rsidRPr="0068589D">
        <w:rPr>
          <w:rFonts w:ascii="Times New Roman" w:hAnsi="Times New Roman" w:cs="Times New Roman"/>
          <w:sz w:val="28"/>
          <w:szCs w:val="28"/>
        </w:rPr>
        <w:t xml:space="preserve"> = 1 s)</w:t>
      </w:r>
      <w:r w:rsidR="001F3E40">
        <w:rPr>
          <w:rFonts w:ascii="Times New Roman" w:hAnsi="Times New Roman" w:cs="Times New Roman"/>
          <w:sz w:val="28"/>
          <w:szCs w:val="28"/>
        </w:rPr>
        <w:t>.</w:t>
      </w:r>
      <w:r w:rsidRPr="0068589D">
        <w:rPr>
          <w:rFonts w:ascii="Times New Roman" w:hAnsi="Times New Roman" w:cs="Times New Roman"/>
          <w:sz w:val="28"/>
          <w:szCs w:val="28"/>
        </w:rPr>
        <w:t xml:space="preserve"> </w:t>
      </w:r>
      <w:r w:rsidR="001F3E40">
        <w:rPr>
          <w:rFonts w:ascii="Times New Roman" w:hAnsi="Times New Roman" w:cs="Times New Roman"/>
          <w:sz w:val="28"/>
          <w:szCs w:val="28"/>
        </w:rPr>
        <w:t>M</w:t>
      </w:r>
      <w:r w:rsidRPr="0068589D">
        <w:rPr>
          <w:rFonts w:ascii="Times New Roman" w:hAnsi="Times New Roman" w:cs="Times New Roman"/>
          <w:sz w:val="28"/>
          <w:szCs w:val="28"/>
        </w:rPr>
        <w:t xml:space="preserve">odel inference together with alert deduplication (~350–500 </w:t>
      </w:r>
      <w:proofErr w:type="spellStart"/>
      <w:r w:rsidRPr="0068589D">
        <w:rPr>
          <w:rFonts w:ascii="Times New Roman" w:hAnsi="Times New Roman" w:cs="Times New Roman"/>
          <w:sz w:val="28"/>
          <w:szCs w:val="28"/>
        </w:rPr>
        <w:t>ms</w:t>
      </w:r>
      <w:proofErr w:type="spellEnd"/>
      <w:r w:rsidRPr="0068589D">
        <w:rPr>
          <w:rFonts w:ascii="Times New Roman" w:hAnsi="Times New Roman" w:cs="Times New Roman"/>
          <w:sz w:val="28"/>
          <w:szCs w:val="28"/>
        </w:rPr>
        <w:t xml:space="preserve"> per 10 000-flow batch). </w:t>
      </w:r>
    </w:p>
    <w:p w14:paraId="652390BA" w14:textId="77777777" w:rsidR="00AE755D" w:rsidRPr="001F3E40" w:rsidRDefault="00AE755D" w:rsidP="005A42AC">
      <w:pPr>
        <w:pStyle w:val="BodyText"/>
        <w:spacing w:line="276" w:lineRule="auto"/>
        <w:rPr>
          <w:rFonts w:ascii="Times New Roman" w:hAnsi="Times New Roman" w:cs="Times New Roman"/>
          <w:sz w:val="28"/>
          <w:szCs w:val="28"/>
        </w:rPr>
      </w:pPr>
    </w:p>
    <w:p w14:paraId="6FAB7DC6" w14:textId="72746437" w:rsidR="00193786" w:rsidRPr="0068589D" w:rsidRDefault="00193786" w:rsidP="005A42AC">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Figure </w:t>
      </w:r>
      <w:r w:rsidR="00A54C63">
        <w:rPr>
          <w:rFonts w:ascii="Times New Roman" w:hAnsi="Times New Roman" w:cs="Times New Roman"/>
          <w:sz w:val="28"/>
          <w:szCs w:val="28"/>
        </w:rPr>
        <w:t>8</w:t>
      </w:r>
      <w:r w:rsidRPr="0068589D">
        <w:rPr>
          <w:rFonts w:ascii="Times New Roman" w:hAnsi="Times New Roman" w:cs="Times New Roman"/>
          <w:sz w:val="28"/>
          <w:szCs w:val="28"/>
        </w:rPr>
        <w:t xml:space="preserve"> </w:t>
      </w:r>
      <w:r w:rsidR="00B802FB" w:rsidRPr="0068589D">
        <w:rPr>
          <w:rFonts w:ascii="Times New Roman" w:hAnsi="Times New Roman" w:cs="Times New Roman"/>
          <w:sz w:val="28"/>
          <w:szCs w:val="28"/>
        </w:rPr>
        <w:t xml:space="preserve">- </w:t>
      </w:r>
      <w:r w:rsidRPr="0068589D">
        <w:rPr>
          <w:rFonts w:ascii="Times New Roman" w:hAnsi="Times New Roman" w:cs="Times New Roman"/>
          <w:sz w:val="28"/>
          <w:szCs w:val="28"/>
        </w:rPr>
        <w:t>latency breakdown:</w:t>
      </w:r>
    </w:p>
    <w:p w14:paraId="58428AF7" w14:textId="06947E78" w:rsidR="00193786" w:rsidRPr="0068589D" w:rsidRDefault="00AE519A" w:rsidP="005A42AC">
      <w:pPr>
        <w:pStyle w:val="BodyText"/>
        <w:spacing w:line="276" w:lineRule="auto"/>
        <w:rPr>
          <w:rFonts w:ascii="Times New Roman" w:hAnsi="Times New Roman" w:cs="Times New Roman"/>
          <w:sz w:val="28"/>
          <w:szCs w:val="28"/>
        </w:rPr>
      </w:pPr>
      <w:r w:rsidRPr="0068589D">
        <w:rPr>
          <w:rFonts w:ascii="Times New Roman" w:hAnsi="Times New Roman" w:cs="Times New Roman"/>
          <w:noProof/>
          <w:sz w:val="28"/>
          <w:szCs w:val="28"/>
        </w:rPr>
        <w:drawing>
          <wp:inline distT="0" distB="0" distL="0" distR="0" wp14:anchorId="09C462B7" wp14:editId="441367E0">
            <wp:extent cx="5932975" cy="3688080"/>
            <wp:effectExtent l="0" t="0" r="0" b="7620"/>
            <wp:docPr id="5593961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9615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63859" cy="3707278"/>
                    </a:xfrm>
                    <a:prstGeom prst="rect">
                      <a:avLst/>
                    </a:prstGeom>
                  </pic:spPr>
                </pic:pic>
              </a:graphicData>
            </a:graphic>
          </wp:inline>
        </w:drawing>
      </w:r>
    </w:p>
    <w:p w14:paraId="12751D6D" w14:textId="77777777" w:rsidR="00EC5C3F" w:rsidRDefault="00EC5C3F" w:rsidP="008E60EE">
      <w:pPr>
        <w:pStyle w:val="BodyText"/>
        <w:spacing w:line="276" w:lineRule="auto"/>
        <w:rPr>
          <w:rFonts w:ascii="Times New Roman" w:hAnsi="Times New Roman" w:cs="Times New Roman"/>
          <w:sz w:val="28"/>
          <w:szCs w:val="28"/>
        </w:rPr>
      </w:pPr>
    </w:p>
    <w:p w14:paraId="05A33608" w14:textId="3155E622" w:rsidR="008E60EE" w:rsidRPr="0068589D" w:rsidRDefault="008E60EE" w:rsidP="008E60EE">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Slow attacks that hold connections open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cannot be detected by the ML layer until the connection terminates, since Zeek writes a conn.log record only on closure</w:t>
      </w:r>
      <w:r w:rsidR="003A3C80">
        <w:rPr>
          <w:rFonts w:ascii="Times New Roman" w:hAnsi="Times New Roman" w:cs="Times New Roman"/>
          <w:sz w:val="28"/>
          <w:szCs w:val="28"/>
        </w:rPr>
        <w:t xml:space="preserve"> -</w:t>
      </w:r>
      <w:r w:rsidRPr="0068589D">
        <w:rPr>
          <w:rFonts w:ascii="Times New Roman" w:hAnsi="Times New Roman" w:cs="Times New Roman"/>
          <w:sz w:val="28"/>
          <w:szCs w:val="28"/>
        </w:rPr>
        <w:t xml:space="preserve"> for these attacks ML detection waits up to the value of </w:t>
      </w:r>
      <w:proofErr w:type="spellStart"/>
      <w:r w:rsidRPr="0068589D">
        <w:rPr>
          <w:rFonts w:ascii="Times New Roman" w:hAnsi="Times New Roman" w:cs="Times New Roman"/>
          <w:sz w:val="28"/>
          <w:szCs w:val="28"/>
        </w:rPr>
        <w:t>tcp_inactivity_timeout</w:t>
      </w:r>
      <w:proofErr w:type="spellEnd"/>
      <w:r w:rsidRPr="0068589D">
        <w:rPr>
          <w:rFonts w:ascii="Times New Roman" w:hAnsi="Times New Roman" w:cs="Times New Roman"/>
          <w:sz w:val="28"/>
          <w:szCs w:val="28"/>
        </w:rPr>
        <w:t xml:space="preserve"> (5 minutes by default in Zeek). The rule engine, however, evaluates each conn.log record individually and triggers on the first qualifying flow, providing detection </w:t>
      </w:r>
      <w:proofErr w:type="gramStart"/>
      <w:r w:rsidRPr="0068589D">
        <w:rPr>
          <w:rFonts w:ascii="Times New Roman" w:hAnsi="Times New Roman" w:cs="Times New Roman"/>
          <w:sz w:val="28"/>
          <w:szCs w:val="28"/>
        </w:rPr>
        <w:t>at the moment</w:t>
      </w:r>
      <w:proofErr w:type="gramEnd"/>
      <w:r w:rsidRPr="0068589D">
        <w:rPr>
          <w:rFonts w:ascii="Times New Roman" w:hAnsi="Times New Roman" w:cs="Times New Roman"/>
          <w:sz w:val="28"/>
          <w:szCs w:val="28"/>
        </w:rPr>
        <w:t xml:space="preserve"> the record is written regardless of how long the connection itself was open.</w:t>
      </w:r>
    </w:p>
    <w:p w14:paraId="2951AD55" w14:textId="27796ADE" w:rsidR="00450AB9" w:rsidRDefault="008E60EE" w:rsidP="005A42AC">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pipeline also exhibits a 15–20 second tail between the last packet of an attack and the final flow arriving at the consumer, reflecting the same buffering and trigger components plus residual connection-tracking timeouts. This tail influences the duration field of the [END] alert but does not affect time-to-</w:t>
      </w:r>
      <w:r w:rsidR="005855B7" w:rsidRPr="0068589D">
        <w:rPr>
          <w:rFonts w:ascii="Times New Roman" w:hAnsi="Times New Roman" w:cs="Times New Roman"/>
          <w:sz w:val="28"/>
          <w:szCs w:val="28"/>
        </w:rPr>
        <w:t>first detection</w:t>
      </w:r>
      <w:r w:rsidRPr="0068589D">
        <w:rPr>
          <w:rFonts w:ascii="Times New Roman" w:hAnsi="Times New Roman" w:cs="Times New Roman"/>
          <w:sz w:val="28"/>
          <w:szCs w:val="28"/>
        </w:rPr>
        <w:t xml:space="preserve">. Packet-based IDS </w:t>
      </w:r>
      <w:r w:rsidRPr="0068589D">
        <w:rPr>
          <w:rFonts w:ascii="Times New Roman" w:hAnsi="Times New Roman" w:cs="Times New Roman"/>
          <w:sz w:val="28"/>
          <w:szCs w:val="28"/>
        </w:rPr>
        <w:lastRenderedPageBreak/>
        <w:t xml:space="preserve">(e.g., Suricata) </w:t>
      </w:r>
      <w:r w:rsidR="005855B7" w:rsidRPr="0068589D">
        <w:rPr>
          <w:rFonts w:ascii="Times New Roman" w:hAnsi="Times New Roman" w:cs="Times New Roman"/>
          <w:sz w:val="28"/>
          <w:szCs w:val="28"/>
        </w:rPr>
        <w:t>detect</w:t>
      </w:r>
      <w:r w:rsidRPr="0068589D">
        <w:rPr>
          <w:rFonts w:ascii="Times New Roman" w:hAnsi="Times New Roman" w:cs="Times New Roman"/>
          <w:sz w:val="28"/>
          <w:szCs w:val="28"/>
        </w:rPr>
        <w:t xml:space="preserve"> the same attacks with lower latency but without access to flow-level statistical features.</w:t>
      </w:r>
    </w:p>
    <w:p w14:paraId="20DE523A" w14:textId="77777777" w:rsidR="00A54C63" w:rsidRPr="0068589D" w:rsidRDefault="00A54C63" w:rsidP="005A42AC">
      <w:pPr>
        <w:pStyle w:val="BodyText"/>
        <w:spacing w:line="276" w:lineRule="auto"/>
        <w:rPr>
          <w:rFonts w:ascii="Times New Roman" w:hAnsi="Times New Roman" w:cs="Times New Roman"/>
          <w:sz w:val="28"/>
          <w:szCs w:val="28"/>
        </w:rPr>
      </w:pPr>
    </w:p>
    <w:p w14:paraId="486C0BF9" w14:textId="1DE009F3" w:rsidR="008E60EE" w:rsidRPr="0068589D" w:rsidRDefault="008E60EE" w:rsidP="005A42AC">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Figure </w:t>
      </w:r>
      <w:r w:rsidR="00A54C63">
        <w:rPr>
          <w:rFonts w:ascii="Times New Roman" w:hAnsi="Times New Roman" w:cs="Times New Roman"/>
          <w:sz w:val="28"/>
          <w:szCs w:val="28"/>
        </w:rPr>
        <w:t>9</w:t>
      </w:r>
      <w:r w:rsidRPr="0068589D">
        <w:rPr>
          <w:rFonts w:ascii="Times New Roman" w:hAnsi="Times New Roman" w:cs="Times New Roman"/>
          <w:sz w:val="28"/>
          <w:szCs w:val="28"/>
        </w:rPr>
        <w:t xml:space="preserve"> – throughput of the Spark consumer during the live smoke test:</w:t>
      </w:r>
    </w:p>
    <w:p w14:paraId="4732FB3E" w14:textId="2377B351" w:rsidR="008E60EE" w:rsidRPr="0068589D" w:rsidRDefault="008E60EE" w:rsidP="005A42AC">
      <w:pPr>
        <w:pStyle w:val="BodyText"/>
        <w:spacing w:line="276" w:lineRule="auto"/>
        <w:rPr>
          <w:rFonts w:ascii="Times New Roman" w:hAnsi="Times New Roman" w:cs="Times New Roman"/>
          <w:sz w:val="28"/>
          <w:szCs w:val="28"/>
          <w:lang w:val="ru-RU"/>
        </w:rPr>
      </w:pPr>
      <w:r w:rsidRPr="0068589D">
        <w:rPr>
          <w:rFonts w:ascii="Times New Roman" w:hAnsi="Times New Roman" w:cs="Times New Roman"/>
          <w:noProof/>
          <w:sz w:val="28"/>
          <w:szCs w:val="28"/>
        </w:rPr>
        <w:drawing>
          <wp:inline distT="0" distB="0" distL="0" distR="0" wp14:anchorId="66795A50" wp14:editId="05016BED">
            <wp:extent cx="5504762" cy="3181350"/>
            <wp:effectExtent l="0" t="0" r="1270" b="0"/>
            <wp:docPr id="2039980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18392" cy="3189227"/>
                    </a:xfrm>
                    <a:prstGeom prst="rect">
                      <a:avLst/>
                    </a:prstGeom>
                    <a:noFill/>
                    <a:ln>
                      <a:noFill/>
                    </a:ln>
                  </pic:spPr>
                </pic:pic>
              </a:graphicData>
            </a:graphic>
          </wp:inline>
        </w:drawing>
      </w:r>
    </w:p>
    <w:p w14:paraId="75F5D188" w14:textId="77777777" w:rsidR="007D5803" w:rsidRDefault="007D5803" w:rsidP="005A42AC">
      <w:pPr>
        <w:pStyle w:val="BodyText"/>
        <w:spacing w:line="276" w:lineRule="auto"/>
        <w:rPr>
          <w:rFonts w:ascii="Times New Roman" w:hAnsi="Times New Roman" w:cs="Times New Roman"/>
          <w:sz w:val="28"/>
          <w:szCs w:val="28"/>
        </w:rPr>
      </w:pPr>
    </w:p>
    <w:p w14:paraId="7D445253" w14:textId="153193AE" w:rsidR="00B128EB" w:rsidRPr="00D24105" w:rsidRDefault="008E60EE" w:rsidP="005A42AC">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Each point is one Spark micro-</w:t>
      </w:r>
      <w:proofErr w:type="gramStart"/>
      <w:r w:rsidRPr="0068589D">
        <w:rPr>
          <w:rFonts w:ascii="Times New Roman" w:hAnsi="Times New Roman" w:cs="Times New Roman"/>
          <w:sz w:val="28"/>
          <w:szCs w:val="28"/>
        </w:rPr>
        <w:t>batch</w:t>
      </w:r>
      <w:r w:rsidR="003A3C80">
        <w:rPr>
          <w:rFonts w:ascii="Times New Roman" w:hAnsi="Times New Roman" w:cs="Times New Roman"/>
          <w:sz w:val="28"/>
          <w:szCs w:val="28"/>
        </w:rPr>
        <w:t>,</w:t>
      </w:r>
      <w:proofErr w:type="gramEnd"/>
      <w:r w:rsidRPr="0068589D">
        <w:rPr>
          <w:rFonts w:ascii="Times New Roman" w:hAnsi="Times New Roman" w:cs="Times New Roman"/>
          <w:sz w:val="28"/>
          <w:szCs w:val="28"/>
        </w:rPr>
        <w:t xml:space="preserve"> the line shows the per-batch flow rate (log scale). </w:t>
      </w:r>
      <w:r w:rsidR="002E4351" w:rsidRPr="0068589D">
        <w:rPr>
          <w:rFonts w:ascii="Times New Roman" w:hAnsi="Times New Roman" w:cs="Times New Roman"/>
          <w:sz w:val="28"/>
          <w:szCs w:val="28"/>
        </w:rPr>
        <w:t>Gray</w:t>
      </w:r>
      <w:r w:rsidRPr="0068589D">
        <w:rPr>
          <w:rFonts w:ascii="Times New Roman" w:hAnsi="Times New Roman" w:cs="Times New Roman"/>
          <w:sz w:val="28"/>
          <w:szCs w:val="28"/>
        </w:rPr>
        <w:t xml:space="preserve"> bands mark the seven attack windows reconstructed from [SPAN] aggregation events emitted by the consumer (per-source </w:t>
      </w:r>
      <w:proofErr w:type="spellStart"/>
      <w:r w:rsidRPr="0068589D">
        <w:rPr>
          <w:rFonts w:ascii="Times New Roman" w:hAnsi="Times New Roman" w:cs="Times New Roman"/>
          <w:sz w:val="28"/>
          <w:szCs w:val="28"/>
        </w:rPr>
        <w:t>wall_clock</w:t>
      </w:r>
      <w:proofErr w:type="spellEnd"/>
      <w:r w:rsidRPr="0068589D">
        <w:rPr>
          <w:rFonts w:ascii="Times New Roman" w:hAnsi="Times New Roman" w:cs="Times New Roman"/>
          <w:sz w:val="28"/>
          <w:szCs w:val="28"/>
        </w:rPr>
        <w:t xml:space="preserve"> duration). The idle median is 165 flows/sec</w:t>
      </w:r>
      <w:r w:rsidR="003A3C80">
        <w:rPr>
          <w:rFonts w:ascii="Times New Roman" w:hAnsi="Times New Roman" w:cs="Times New Roman"/>
          <w:sz w:val="28"/>
          <w:szCs w:val="28"/>
        </w:rPr>
        <w:t>,</w:t>
      </w:r>
      <w:r w:rsidRPr="0068589D">
        <w:rPr>
          <w:rFonts w:ascii="Times New Roman" w:hAnsi="Times New Roman" w:cs="Times New Roman"/>
          <w:sz w:val="28"/>
          <w:szCs w:val="28"/>
        </w:rPr>
        <w:t xml:space="preserve"> the peak of 30 450 flows/sec occurred during the DoS-Hulk volumetric flood. Volumetric attacks (DoS-Hulk, DDoS-HOIC, DoS-</w:t>
      </w:r>
      <w:proofErr w:type="spellStart"/>
      <w:r w:rsidRPr="0068589D">
        <w:rPr>
          <w:rFonts w:ascii="Times New Roman" w:hAnsi="Times New Roman" w:cs="Times New Roman"/>
          <w:sz w:val="28"/>
          <w:szCs w:val="28"/>
        </w:rPr>
        <w:t>GoldenEye</w:t>
      </w:r>
      <w:proofErr w:type="spellEnd"/>
      <w:r w:rsidRPr="0068589D">
        <w:rPr>
          <w:rFonts w:ascii="Times New Roman" w:hAnsi="Times New Roman" w:cs="Times New Roman"/>
          <w:sz w:val="28"/>
          <w:szCs w:val="28"/>
        </w:rPr>
        <w:t xml:space="preserve">) appear as </w:t>
      </w:r>
      <w:r w:rsidR="004D3C5C" w:rsidRPr="0068589D">
        <w:rPr>
          <w:rFonts w:ascii="Times New Roman" w:hAnsi="Times New Roman" w:cs="Times New Roman"/>
          <w:sz w:val="28"/>
          <w:szCs w:val="28"/>
        </w:rPr>
        <w:t>one to two orders of magnitude surges</w:t>
      </w:r>
      <w:r w:rsidRPr="0068589D">
        <w:rPr>
          <w:rFonts w:ascii="Times New Roman" w:hAnsi="Times New Roman" w:cs="Times New Roman"/>
          <w:sz w:val="28"/>
          <w:szCs w:val="28"/>
        </w:rPr>
        <w:t xml:space="preserve"> above idle, while the rule-based brute-force detections (SSH, FTP) operate at near-idle volume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these attacks are caught by behavioral rules rather than by traffic volume. The interval 15</w:t>
      </w:r>
      <w:r w:rsidR="00EC6296">
        <w:rPr>
          <w:rFonts w:ascii="Times New Roman" w:hAnsi="Times New Roman" w:cs="Times New Roman"/>
          <w:sz w:val="28"/>
          <w:szCs w:val="28"/>
        </w:rPr>
        <w:t>,</w:t>
      </w:r>
      <w:r w:rsidRPr="0068589D">
        <w:rPr>
          <w:rFonts w:ascii="Times New Roman" w:hAnsi="Times New Roman" w:cs="Times New Roman"/>
          <w:sz w:val="28"/>
          <w:szCs w:val="28"/>
        </w:rPr>
        <w:t>5-19</w:t>
      </w:r>
      <w:r w:rsidR="00EC6296">
        <w:rPr>
          <w:rFonts w:ascii="Times New Roman" w:hAnsi="Times New Roman" w:cs="Times New Roman"/>
          <w:sz w:val="28"/>
          <w:szCs w:val="28"/>
        </w:rPr>
        <w:t>,</w:t>
      </w:r>
      <w:r w:rsidRPr="0068589D">
        <w:rPr>
          <w:rFonts w:ascii="Times New Roman" w:hAnsi="Times New Roman" w:cs="Times New Roman"/>
          <w:sz w:val="28"/>
          <w:szCs w:val="28"/>
        </w:rPr>
        <w:t>5 min is omitted (idle gap between attack windows).</w:t>
      </w:r>
    </w:p>
    <w:p w14:paraId="15E66E96" w14:textId="77777777" w:rsidR="00032EF7" w:rsidRPr="00D24105" w:rsidRDefault="00032EF7" w:rsidP="005A42AC">
      <w:pPr>
        <w:pStyle w:val="BodyText"/>
        <w:spacing w:line="276" w:lineRule="auto"/>
        <w:rPr>
          <w:rFonts w:ascii="Times New Roman" w:hAnsi="Times New Roman" w:cs="Times New Roman"/>
          <w:sz w:val="28"/>
          <w:szCs w:val="28"/>
        </w:rPr>
      </w:pPr>
    </w:p>
    <w:p w14:paraId="6A0B0159" w14:textId="64E82ABE" w:rsidR="00B02972" w:rsidRDefault="0044596F" w:rsidP="00032EF7">
      <w:pPr>
        <w:pStyle w:val="Heading2"/>
        <w:rPr>
          <w:sz w:val="28"/>
          <w:szCs w:val="28"/>
        </w:rPr>
      </w:pPr>
      <w:bookmarkStart w:id="76" w:name="_Toc230121765"/>
      <w:r w:rsidRPr="0068589D">
        <w:rPr>
          <w:rFonts w:eastAsiaTheme="majorEastAsia"/>
          <w:sz w:val="28"/>
          <w:szCs w:val="28"/>
          <w:lang w:eastAsia="en-US" w:bidi="ar-SA"/>
        </w:rPr>
        <w:t>4.1</w:t>
      </w:r>
      <w:r w:rsidR="007D2BB6" w:rsidRPr="0068589D">
        <w:rPr>
          <w:rFonts w:eastAsiaTheme="majorEastAsia"/>
          <w:sz w:val="28"/>
          <w:szCs w:val="28"/>
          <w:lang w:eastAsia="en-US" w:bidi="ar-SA"/>
        </w:rPr>
        <w:t>1</w:t>
      </w:r>
      <w:r w:rsidRPr="0068589D">
        <w:rPr>
          <w:rFonts w:eastAsiaTheme="majorEastAsia"/>
          <w:sz w:val="28"/>
          <w:szCs w:val="28"/>
          <w:lang w:eastAsia="en-US" w:bidi="ar-SA"/>
        </w:rPr>
        <w:t xml:space="preserve"> Limitations</w:t>
      </w:r>
      <w:bookmarkEnd w:id="75"/>
      <w:bookmarkEnd w:id="76"/>
    </w:p>
    <w:p w14:paraId="4D757127" w14:textId="603B9D36" w:rsidR="0044596F" w:rsidRPr="0068589D" w:rsidRDefault="0044596F" w:rsidP="00CB79AA">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The live evaluation reveals several limitations of the current system:</w:t>
      </w:r>
    </w:p>
    <w:p w14:paraId="2D82CCCC" w14:textId="77777777"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bCs/>
          <w:sz w:val="28"/>
          <w:szCs w:val="28"/>
          <w:u w:val="single"/>
        </w:rPr>
        <w:t>Single attacker IP.</w:t>
      </w:r>
      <w:r w:rsidRPr="0068589D">
        <w:rPr>
          <w:rFonts w:ascii="Times New Roman" w:hAnsi="Times New Roman" w:cs="Times New Roman"/>
          <w:sz w:val="28"/>
          <w:szCs w:val="28"/>
        </w:rPr>
        <w:t xml:space="preserve"> All tests use a single attacker IP (10.0.1.10), which means temporal window state from one test may contaminate subsequent tests if not cleared. In production, multiple distinct attackers would not share temporal state.</w:t>
      </w:r>
    </w:p>
    <w:p w14:paraId="0DF7699B" w14:textId="77777777"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bCs/>
          <w:sz w:val="28"/>
          <w:szCs w:val="28"/>
          <w:u w:val="single"/>
        </w:rPr>
        <w:lastRenderedPageBreak/>
        <w:t>Cross-classification between similar DoS types.</w:t>
      </w:r>
      <w:r w:rsidRPr="0068589D">
        <w:rPr>
          <w:rFonts w:ascii="Times New Roman" w:hAnsi="Times New Roman" w:cs="Times New Roman"/>
          <w:sz w:val="28"/>
          <w:szCs w:val="28"/>
        </w:rPr>
        <w:t xml:space="preserve"> The ML model assigns imprecise labels to HTTP-based DoS attacks because their temporal signatures overlap. The binary attack/benign decision is correct, but the specific attack category may not be.</w:t>
      </w:r>
    </w:p>
    <w:p w14:paraId="679B1B53" w14:textId="592EF318"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bCs/>
          <w:sz w:val="28"/>
          <w:szCs w:val="28"/>
          <w:u w:val="single"/>
        </w:rPr>
        <w:t>SSH/FTP brute</w:t>
      </w:r>
      <w:r w:rsidR="00F96EA1" w:rsidRPr="0068589D">
        <w:rPr>
          <w:rFonts w:ascii="Times New Roman" w:hAnsi="Times New Roman" w:cs="Times New Roman"/>
          <w:bCs/>
          <w:sz w:val="28"/>
          <w:szCs w:val="28"/>
          <w:u w:val="single"/>
        </w:rPr>
        <w:t>-</w:t>
      </w:r>
      <w:r w:rsidRPr="0068589D">
        <w:rPr>
          <w:rFonts w:ascii="Times New Roman" w:hAnsi="Times New Roman" w:cs="Times New Roman"/>
          <w:bCs/>
          <w:sz w:val="28"/>
          <w:szCs w:val="28"/>
          <w:u w:val="single"/>
        </w:rPr>
        <w:t>force detection is heuristic.</w:t>
      </w:r>
      <w:r w:rsidRPr="0068589D">
        <w:rPr>
          <w:rFonts w:ascii="Times New Roman" w:hAnsi="Times New Roman" w:cs="Times New Roman"/>
          <w:sz w:val="28"/>
          <w:szCs w:val="28"/>
        </w:rPr>
        <w:t xml:space="preserve"> The rule engine counts connections per port without access to authentication results. Legitimate SSH activity from a single IP (e.g., automated deployments) could trigger false positives if it exceeds the threshold.</w:t>
      </w:r>
    </w:p>
    <w:p w14:paraId="44742BF3" w14:textId="77777777"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bCs/>
          <w:sz w:val="28"/>
          <w:szCs w:val="28"/>
          <w:u w:val="single"/>
        </w:rPr>
        <w:t>Cascade logic limitation.</w:t>
      </w:r>
      <w:r w:rsidRPr="0068589D">
        <w:rPr>
          <w:rFonts w:ascii="Times New Roman" w:hAnsi="Times New Roman" w:cs="Times New Roman"/>
          <w:sz w:val="28"/>
          <w:szCs w:val="28"/>
        </w:rPr>
        <w:t xml:space="preserve"> When the ML model classifies a flow as an attack, the rule engine is bypassed for that flow. This means the SYN-Flood rule never fires when the temporal model already classifies SYN flood flows as DoS-Hulk.</w:t>
      </w:r>
    </w:p>
    <w:p w14:paraId="37C6D93A" w14:textId="77777777" w:rsidR="0044596F" w:rsidRPr="0068589D" w:rsidRDefault="0044596F" w:rsidP="00CB79AA">
      <w:pPr>
        <w:pStyle w:val="BodyText"/>
        <w:spacing w:line="276" w:lineRule="auto"/>
        <w:rPr>
          <w:rFonts w:ascii="Times New Roman" w:hAnsi="Times New Roman" w:cs="Times New Roman"/>
          <w:sz w:val="28"/>
          <w:szCs w:val="28"/>
        </w:rPr>
      </w:pPr>
      <w:r w:rsidRPr="0068589D">
        <w:rPr>
          <w:rFonts w:ascii="Times New Roman" w:hAnsi="Times New Roman" w:cs="Times New Roman"/>
          <w:bCs/>
          <w:sz w:val="28"/>
          <w:szCs w:val="28"/>
          <w:u w:val="single"/>
        </w:rPr>
        <w:t>Lab-scale evaluation only.</w:t>
      </w:r>
      <w:r w:rsidRPr="0068589D">
        <w:rPr>
          <w:rFonts w:ascii="Times New Roman" w:hAnsi="Times New Roman" w:cs="Times New Roman"/>
          <w:sz w:val="28"/>
          <w:szCs w:val="28"/>
        </w:rPr>
        <w:t xml:space="preserve"> The testbed uses two servers and a single attacker. Production networks with thousands of concurrent sources, encrypted traffic, and mixed legitimate/attack traffic would present additional challenges not evaluated here.</w:t>
      </w:r>
    </w:p>
    <w:p w14:paraId="7D4B80AE" w14:textId="77777777" w:rsidR="0044596F" w:rsidRPr="0068589D" w:rsidRDefault="0044596F" w:rsidP="00CB79AA">
      <w:pPr>
        <w:pStyle w:val="BodyText"/>
        <w:spacing w:line="276" w:lineRule="auto"/>
        <w:rPr>
          <w:rFonts w:ascii="Times New Roman" w:hAnsi="Times New Roman" w:cs="Times New Roman"/>
          <w:sz w:val="28"/>
          <w:szCs w:val="28"/>
        </w:rPr>
      </w:pPr>
      <w:r w:rsidRPr="003E45D3">
        <w:rPr>
          <w:rFonts w:ascii="Times New Roman" w:hAnsi="Times New Roman" w:cs="Times New Roman"/>
          <w:sz w:val="28"/>
          <w:szCs w:val="28"/>
          <w:u w:val="single"/>
        </w:rPr>
        <w:t>Threshold calibration</w:t>
      </w:r>
      <w:r w:rsidRPr="0068589D">
        <w:rPr>
          <w:rFonts w:ascii="Times New Roman" w:hAnsi="Times New Roman" w:cs="Times New Roman"/>
          <w:sz w:val="28"/>
          <w:szCs w:val="28"/>
        </w:rPr>
        <w:t>. Rule thresholds were selected empirically on the lab testbed and were not calibrated against production-like benign background traffic. Production deployment would require tuning each threshold against a local baseline to control the false positive rate.</w:t>
      </w:r>
    </w:p>
    <w:p w14:paraId="5494A0D3" w14:textId="5CABC093" w:rsidR="0044596F" w:rsidRPr="0068589D" w:rsidRDefault="0044596F" w:rsidP="00CB79AA">
      <w:pPr>
        <w:pStyle w:val="BodyText"/>
        <w:spacing w:line="276" w:lineRule="auto"/>
        <w:rPr>
          <w:rFonts w:ascii="Times New Roman" w:hAnsi="Times New Roman" w:cs="Times New Roman"/>
          <w:sz w:val="28"/>
          <w:szCs w:val="28"/>
        </w:rPr>
      </w:pPr>
      <w:r w:rsidRPr="003E45D3">
        <w:rPr>
          <w:rFonts w:ascii="Times New Roman" w:hAnsi="Times New Roman" w:cs="Times New Roman"/>
          <w:sz w:val="28"/>
          <w:szCs w:val="28"/>
          <w:u w:val="single"/>
        </w:rPr>
        <w:t>Temporal aggregation complexity</w:t>
      </w:r>
      <w:r w:rsidRPr="0068589D">
        <w:rPr>
          <w:rFonts w:ascii="Times New Roman" w:hAnsi="Times New Roman" w:cs="Times New Roman"/>
          <w:sz w:val="28"/>
          <w:szCs w:val="28"/>
        </w:rPr>
        <w:t xml:space="preserve">. The current sliding-window implementation recomputes statistics over a per-source-IP queue with O(k) cost per flow, where k is the number of flows from that source within the last 60 seconds. Under concentrated </w:t>
      </w:r>
      <w:r w:rsidR="003A3C80" w:rsidRPr="0068589D">
        <w:rPr>
          <w:rFonts w:ascii="Times New Roman" w:hAnsi="Times New Roman" w:cs="Times New Roman"/>
          <w:sz w:val="28"/>
          <w:szCs w:val="28"/>
        </w:rPr>
        <w:t>high rate</w:t>
      </w:r>
      <w:r w:rsidRPr="0068589D">
        <w:rPr>
          <w:rFonts w:ascii="Times New Roman" w:hAnsi="Times New Roman" w:cs="Times New Roman"/>
          <w:sz w:val="28"/>
          <w:szCs w:val="28"/>
        </w:rPr>
        <w:t xml:space="preserve"> floods this cost can become non-trivial</w:t>
      </w:r>
      <w:r w:rsidR="003A3C80">
        <w:rPr>
          <w:rFonts w:ascii="Times New Roman" w:hAnsi="Times New Roman" w:cs="Times New Roman"/>
          <w:sz w:val="28"/>
          <w:szCs w:val="28"/>
        </w:rPr>
        <w:t>. P</w:t>
      </w:r>
      <w:r w:rsidRPr="0068589D">
        <w:rPr>
          <w:rFonts w:ascii="Times New Roman" w:hAnsi="Times New Roman" w:cs="Times New Roman"/>
          <w:sz w:val="28"/>
          <w:szCs w:val="28"/>
        </w:rPr>
        <w:t>roduction deployment should replace the re</w:t>
      </w:r>
      <w:r w:rsidR="00AD313F">
        <w:rPr>
          <w:rFonts w:ascii="Times New Roman" w:hAnsi="Times New Roman" w:cs="Times New Roman"/>
          <w:sz w:val="28"/>
          <w:szCs w:val="28"/>
        </w:rPr>
        <w:t>-</w:t>
      </w:r>
      <w:r w:rsidRPr="0068589D">
        <w:rPr>
          <w:rFonts w:ascii="Times New Roman" w:hAnsi="Times New Roman" w:cs="Times New Roman"/>
          <w:sz w:val="28"/>
          <w:szCs w:val="28"/>
        </w:rPr>
        <w:t xml:space="preserve">computation with </w:t>
      </w:r>
      <w:proofErr w:type="gramStart"/>
      <w:r w:rsidRPr="0068589D">
        <w:rPr>
          <w:rFonts w:ascii="Times New Roman" w:hAnsi="Times New Roman" w:cs="Times New Roman"/>
          <w:sz w:val="28"/>
          <w:szCs w:val="28"/>
        </w:rPr>
        <w:t>O(</w:t>
      </w:r>
      <w:proofErr w:type="gramEnd"/>
      <w:r w:rsidRPr="0068589D">
        <w:rPr>
          <w:rFonts w:ascii="Times New Roman" w:hAnsi="Times New Roman" w:cs="Times New Roman"/>
          <w:sz w:val="28"/>
          <w:szCs w:val="28"/>
        </w:rPr>
        <w:t>1) running counters as discussed in 1.6.</w:t>
      </w:r>
    </w:p>
    <w:p w14:paraId="64EAA42E" w14:textId="77777777" w:rsidR="0044596F" w:rsidRPr="0068589D" w:rsidRDefault="0044596F" w:rsidP="00CB79AA">
      <w:pPr>
        <w:pStyle w:val="BodyText"/>
        <w:spacing w:line="276" w:lineRule="auto"/>
        <w:rPr>
          <w:rFonts w:ascii="Times New Roman" w:hAnsi="Times New Roman" w:cs="Times New Roman"/>
          <w:sz w:val="28"/>
          <w:szCs w:val="28"/>
        </w:rPr>
      </w:pPr>
      <w:r w:rsidRPr="00BF0CE8">
        <w:rPr>
          <w:rFonts w:ascii="Times New Roman" w:hAnsi="Times New Roman" w:cs="Times New Roman"/>
          <w:sz w:val="28"/>
          <w:szCs w:val="28"/>
          <w:u w:val="single"/>
        </w:rPr>
        <w:t>False positive rate not measured under realistic background.</w:t>
      </w:r>
      <w:r w:rsidRPr="0068589D">
        <w:rPr>
          <w:rFonts w:ascii="Times New Roman" w:hAnsi="Times New Roman" w:cs="Times New Roman"/>
          <w:sz w:val="28"/>
          <w:szCs w:val="28"/>
        </w:rPr>
        <w:t xml:space="preserve"> Live tests were conducted against isolated lab traffic rather than mixed production-like benign traffic. The detection rate of 7 of 7 attack types therefore measures sensitivity, but the false positive rate of the rule engine and ML classifier on real-world background load is outside the scope of this evaluation.</w:t>
      </w:r>
    </w:p>
    <w:p w14:paraId="15F942F0" w14:textId="77777777" w:rsidR="00D40AB4" w:rsidRPr="006A196A" w:rsidRDefault="00D40AB4" w:rsidP="00CB79AA">
      <w:pPr>
        <w:pStyle w:val="BodyText"/>
        <w:spacing w:line="276" w:lineRule="auto"/>
        <w:rPr>
          <w:rFonts w:ascii="Times New Roman" w:hAnsi="Times New Roman" w:cs="Times New Roman"/>
          <w:sz w:val="28"/>
          <w:szCs w:val="28"/>
        </w:rPr>
      </w:pPr>
    </w:p>
    <w:p w14:paraId="01F4C8A3" w14:textId="77777777" w:rsidR="002721CE" w:rsidRPr="006A196A" w:rsidRDefault="002721CE" w:rsidP="00CB79AA">
      <w:pPr>
        <w:pStyle w:val="BodyText"/>
        <w:spacing w:line="276" w:lineRule="auto"/>
        <w:rPr>
          <w:rFonts w:ascii="Times New Roman" w:hAnsi="Times New Roman" w:cs="Times New Roman"/>
          <w:sz w:val="28"/>
          <w:szCs w:val="28"/>
        </w:rPr>
      </w:pPr>
    </w:p>
    <w:p w14:paraId="2196B203" w14:textId="77777777" w:rsidR="002721CE" w:rsidRPr="006A196A" w:rsidRDefault="002721CE" w:rsidP="00CB79AA">
      <w:pPr>
        <w:pStyle w:val="BodyText"/>
        <w:spacing w:line="276" w:lineRule="auto"/>
        <w:rPr>
          <w:rFonts w:ascii="Times New Roman" w:hAnsi="Times New Roman" w:cs="Times New Roman"/>
          <w:sz w:val="28"/>
          <w:szCs w:val="28"/>
        </w:rPr>
      </w:pPr>
    </w:p>
    <w:p w14:paraId="43BEA061" w14:textId="77777777" w:rsidR="002721CE" w:rsidRPr="006A196A" w:rsidRDefault="002721CE" w:rsidP="00CB79AA">
      <w:pPr>
        <w:pStyle w:val="BodyText"/>
        <w:spacing w:line="276" w:lineRule="auto"/>
        <w:rPr>
          <w:rFonts w:ascii="Times New Roman" w:hAnsi="Times New Roman" w:cs="Times New Roman"/>
          <w:sz w:val="28"/>
          <w:szCs w:val="28"/>
        </w:rPr>
      </w:pPr>
    </w:p>
    <w:p w14:paraId="4E6CD8D6" w14:textId="7E7E74C7" w:rsidR="003E45D3" w:rsidRDefault="00A449D9" w:rsidP="00EE4FBE">
      <w:pPr>
        <w:pStyle w:val="Heading1"/>
        <w:jc w:val="center"/>
        <w:rPr>
          <w:sz w:val="28"/>
          <w:szCs w:val="28"/>
        </w:rPr>
      </w:pPr>
      <w:bookmarkStart w:id="77" w:name="_Toc230121766"/>
      <w:r w:rsidRPr="0068589D">
        <w:rPr>
          <w:rFonts w:eastAsiaTheme="majorEastAsia"/>
          <w:sz w:val="28"/>
          <w:szCs w:val="28"/>
          <w:lang w:eastAsia="en-US" w:bidi="ar-SA"/>
        </w:rPr>
        <w:lastRenderedPageBreak/>
        <w:t>Conclusion</w:t>
      </w:r>
      <w:bookmarkEnd w:id="53"/>
      <w:bookmarkEnd w:id="77"/>
    </w:p>
    <w:p w14:paraId="23BD6BDD" w14:textId="61B095BA" w:rsidR="00A449D9" w:rsidRPr="0068589D" w:rsidRDefault="00A449D9" w:rsidP="00A449D9">
      <w:pPr>
        <w:pStyle w:val="FirstParagraph"/>
        <w:spacing w:line="276" w:lineRule="auto"/>
        <w:rPr>
          <w:rFonts w:ascii="Times New Roman" w:hAnsi="Times New Roman" w:cs="Times New Roman"/>
          <w:sz w:val="28"/>
          <w:szCs w:val="28"/>
        </w:rPr>
      </w:pPr>
      <w:r w:rsidRPr="0068589D">
        <w:rPr>
          <w:rFonts w:ascii="Times New Roman" w:hAnsi="Times New Roman" w:cs="Times New Roman"/>
          <w:sz w:val="28"/>
          <w:szCs w:val="28"/>
        </w:rPr>
        <w:t>This thesis presented an end-to-end flow-level near real-time network intrusion detection system that combines supervised machine learning with rule-based detection, deployed as a containerized streaming pipeline.</w:t>
      </w:r>
    </w:p>
    <w:p w14:paraId="34DFC06C" w14:textId="2B0F89FB" w:rsidR="00A449D9" w:rsidRPr="0068589D" w:rsidRDefault="0046408A"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work addressed four research gaps identified in the literature review.</w:t>
      </w:r>
      <w:r w:rsidR="00A449D9" w:rsidRPr="0068589D">
        <w:rPr>
          <w:rFonts w:ascii="Times New Roman" w:hAnsi="Times New Roman" w:cs="Times New Roman"/>
          <w:sz w:val="28"/>
          <w:szCs w:val="28"/>
        </w:rPr>
        <w:t xml:space="preserve"> The first gap </w:t>
      </w:r>
      <w:r w:rsidR="00B42EF6">
        <w:rPr>
          <w:rFonts w:ascii="Times New Roman" w:hAnsi="Times New Roman" w:cs="Times New Roman"/>
          <w:sz w:val="28"/>
          <w:szCs w:val="28"/>
        </w:rPr>
        <w:t>-</w:t>
      </w:r>
      <w:r w:rsidR="00A449D9" w:rsidRPr="0068589D">
        <w:rPr>
          <w:rFonts w:ascii="Times New Roman" w:hAnsi="Times New Roman" w:cs="Times New Roman"/>
          <w:sz w:val="28"/>
          <w:szCs w:val="28"/>
        </w:rPr>
        <w:t xml:space="preserve"> feature reliability </w:t>
      </w:r>
      <w:r w:rsidR="00B42EF6">
        <w:rPr>
          <w:rFonts w:ascii="Times New Roman" w:hAnsi="Times New Roman" w:cs="Times New Roman"/>
          <w:sz w:val="28"/>
          <w:szCs w:val="28"/>
        </w:rPr>
        <w:t>-</w:t>
      </w:r>
      <w:r w:rsidR="00A449D9" w:rsidRPr="0068589D">
        <w:rPr>
          <w:rFonts w:ascii="Times New Roman" w:hAnsi="Times New Roman" w:cs="Times New Roman"/>
          <w:sz w:val="28"/>
          <w:szCs w:val="28"/>
        </w:rPr>
        <w:t xml:space="preserve"> was addressed by processing the CSE-CIC-IDS2018 dataset (</w:t>
      </w:r>
      <w:r w:rsidR="00C740C5" w:rsidRPr="0068589D">
        <w:rPr>
          <w:rFonts w:ascii="Times New Roman" w:hAnsi="Times New Roman" w:cs="Times New Roman"/>
          <w:sz w:val="28"/>
          <w:szCs w:val="28"/>
        </w:rPr>
        <w:t>400+</w:t>
      </w:r>
      <w:r w:rsidR="00A449D9" w:rsidRPr="0068589D">
        <w:rPr>
          <w:rFonts w:ascii="Times New Roman" w:hAnsi="Times New Roman" w:cs="Times New Roman"/>
          <w:sz w:val="28"/>
          <w:szCs w:val="28"/>
        </w:rPr>
        <w:t xml:space="preserve"> GB of raw PCAP, 30</w:t>
      </w:r>
      <w:r w:rsidR="00D05AC9">
        <w:rPr>
          <w:rFonts w:ascii="Times New Roman" w:hAnsi="Times New Roman" w:cs="Times New Roman"/>
          <w:sz w:val="28"/>
          <w:szCs w:val="28"/>
        </w:rPr>
        <w:t>,</w:t>
      </w:r>
      <w:r w:rsidR="00A449D9" w:rsidRPr="0068589D">
        <w:rPr>
          <w:rFonts w:ascii="Times New Roman" w:hAnsi="Times New Roman" w:cs="Times New Roman"/>
          <w:sz w:val="28"/>
          <w:szCs w:val="28"/>
        </w:rPr>
        <w:t xml:space="preserve">8 million flows) exclusively through Zeek conn.log, bypassing the </w:t>
      </w:r>
      <w:proofErr w:type="spellStart"/>
      <w:r w:rsidR="00A449D9" w:rsidRPr="0068589D">
        <w:rPr>
          <w:rFonts w:ascii="Times New Roman" w:hAnsi="Times New Roman" w:cs="Times New Roman"/>
          <w:sz w:val="28"/>
          <w:szCs w:val="28"/>
        </w:rPr>
        <w:t>CICFlowMeter</w:t>
      </w:r>
      <w:proofErr w:type="spellEnd"/>
      <w:r w:rsidR="00A449D9" w:rsidRPr="0068589D">
        <w:rPr>
          <w:rFonts w:ascii="Times New Roman" w:hAnsi="Times New Roman" w:cs="Times New Roman"/>
          <w:sz w:val="28"/>
          <w:szCs w:val="28"/>
        </w:rPr>
        <w:t xml:space="preserve"> tool and its</w:t>
      </w:r>
      <w:r w:rsidR="009350EB" w:rsidRPr="0068589D">
        <w:rPr>
          <w:rFonts w:ascii="Times New Roman" w:hAnsi="Times New Roman" w:cs="Times New Roman"/>
          <w:sz w:val="28"/>
          <w:szCs w:val="28"/>
        </w:rPr>
        <w:t xml:space="preserve"> </w:t>
      </w:r>
      <w:r w:rsidR="00A449D9" w:rsidRPr="0068589D">
        <w:rPr>
          <w:rFonts w:ascii="Times New Roman" w:hAnsi="Times New Roman" w:cs="Times New Roman"/>
          <w:sz w:val="28"/>
          <w:szCs w:val="28"/>
        </w:rPr>
        <w:t xml:space="preserve">documented implementation bugs. The second gap </w:t>
      </w:r>
      <w:r w:rsidR="00B42EF6">
        <w:rPr>
          <w:rFonts w:ascii="Times New Roman" w:hAnsi="Times New Roman" w:cs="Times New Roman"/>
          <w:sz w:val="28"/>
          <w:szCs w:val="28"/>
        </w:rPr>
        <w:t>-</w:t>
      </w:r>
      <w:r w:rsidR="00A449D9" w:rsidRPr="0068589D">
        <w:rPr>
          <w:rFonts w:ascii="Times New Roman" w:hAnsi="Times New Roman" w:cs="Times New Roman"/>
          <w:sz w:val="28"/>
          <w:szCs w:val="28"/>
        </w:rPr>
        <w:t xml:space="preserve"> train-inference consistency </w:t>
      </w:r>
      <w:r w:rsidR="00B42EF6">
        <w:rPr>
          <w:rFonts w:ascii="Times New Roman" w:hAnsi="Times New Roman" w:cs="Times New Roman"/>
          <w:sz w:val="28"/>
          <w:szCs w:val="28"/>
        </w:rPr>
        <w:t>-</w:t>
      </w:r>
      <w:r w:rsidR="00A449D9" w:rsidRPr="0068589D">
        <w:rPr>
          <w:rFonts w:ascii="Times New Roman" w:hAnsi="Times New Roman" w:cs="Times New Roman"/>
          <w:sz w:val="28"/>
          <w:szCs w:val="28"/>
        </w:rPr>
        <w:t xml:space="preserve"> was addressed by using the same feature extractor (Zeek with </w:t>
      </w:r>
      <w:proofErr w:type="spellStart"/>
      <w:r w:rsidR="00A449D9" w:rsidRPr="0068589D">
        <w:rPr>
          <w:rFonts w:ascii="Times New Roman" w:hAnsi="Times New Roman" w:cs="Times New Roman"/>
          <w:sz w:val="28"/>
          <w:szCs w:val="28"/>
        </w:rPr>
        <w:t>zeek-kafka</w:t>
      </w:r>
      <w:proofErr w:type="spellEnd"/>
      <w:r w:rsidR="00A449D9" w:rsidRPr="0068589D">
        <w:rPr>
          <w:rFonts w:ascii="Times New Roman" w:hAnsi="Times New Roman" w:cs="Times New Roman"/>
          <w:sz w:val="28"/>
          <w:szCs w:val="28"/>
        </w:rPr>
        <w:t xml:space="preserve"> plugin) in both the offline training pipeline and the real-time inference pipeline, eliminating the distribution shift that arises when training and inference use different tools. The third gap </w:t>
      </w:r>
      <w:r w:rsidR="00B42EF6">
        <w:rPr>
          <w:rFonts w:ascii="Times New Roman" w:hAnsi="Times New Roman" w:cs="Times New Roman"/>
          <w:sz w:val="28"/>
          <w:szCs w:val="28"/>
        </w:rPr>
        <w:t>-</w:t>
      </w:r>
      <w:r w:rsidR="00A449D9" w:rsidRPr="0068589D">
        <w:rPr>
          <w:rFonts w:ascii="Times New Roman" w:hAnsi="Times New Roman" w:cs="Times New Roman"/>
          <w:sz w:val="28"/>
          <w:szCs w:val="28"/>
        </w:rPr>
        <w:t xml:space="preserve"> end-to-end deployment architecture </w:t>
      </w:r>
      <w:r w:rsidR="00B42EF6">
        <w:rPr>
          <w:rFonts w:ascii="Times New Roman" w:hAnsi="Times New Roman" w:cs="Times New Roman"/>
          <w:sz w:val="28"/>
          <w:szCs w:val="28"/>
        </w:rPr>
        <w:t>-</w:t>
      </w:r>
      <w:r w:rsidR="00A449D9" w:rsidRPr="0068589D">
        <w:rPr>
          <w:rFonts w:ascii="Times New Roman" w:hAnsi="Times New Roman" w:cs="Times New Roman"/>
          <w:sz w:val="28"/>
          <w:szCs w:val="28"/>
        </w:rPr>
        <w:t xml:space="preserve"> was addressed by implementing and testing a complete streaming pipeline from raw network packets to classification alerts, </w:t>
      </w:r>
      <w:r w:rsidRPr="0068589D">
        <w:rPr>
          <w:rFonts w:ascii="Times New Roman" w:hAnsi="Times New Roman" w:cs="Times New Roman"/>
          <w:sz w:val="28"/>
          <w:szCs w:val="28"/>
        </w:rPr>
        <w:t xml:space="preserve">containerized with Docker Compose for reproducible deployment. The fourth gap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temporal features for flow-level IDS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was addressed by introducing five sliding-window features computed per source IP over a 60-second window, which improve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macro F1.</w:t>
      </w:r>
    </w:p>
    <w:p w14:paraId="06E5BF7D" w14:textId="75006AE8"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key results are as follows. Three ensemble classifiers (Random Forest,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trained on 12 baseline Zeek conn.log features all achieve weighted F1 above 0</w:t>
      </w:r>
      <w:r w:rsidR="00D05AC9">
        <w:rPr>
          <w:rFonts w:ascii="Times New Roman" w:hAnsi="Times New Roman" w:cs="Times New Roman"/>
          <w:sz w:val="28"/>
          <w:szCs w:val="28"/>
        </w:rPr>
        <w:t>,</w:t>
      </w:r>
      <w:r w:rsidRPr="0068589D">
        <w:rPr>
          <w:rFonts w:ascii="Times New Roman" w:hAnsi="Times New Roman" w:cs="Times New Roman"/>
          <w:sz w:val="28"/>
          <w:szCs w:val="28"/>
        </w:rPr>
        <w:t>994 on the offline test set. However, live testing reveals that baseline models detect only 1 of 7 tested attack types (14% detection rate), demonstrating a severe gap between offline benchmark metrics and operational performance.</w:t>
      </w:r>
    </w:p>
    <w:p w14:paraId="36EFC021" w14:textId="21E969EF"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Temporal sliding-window features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five aggregate statistics computed per source IP over a 60-second window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improve macro F1 </w:t>
      </w:r>
      <w:r w:rsidR="009F2877" w:rsidRPr="0068589D">
        <w:rPr>
          <w:rFonts w:ascii="Times New Roman" w:hAnsi="Times New Roman" w:cs="Times New Roman"/>
          <w:sz w:val="28"/>
          <w:szCs w:val="28"/>
        </w:rPr>
        <w:t>from 0</w:t>
      </w:r>
      <w:r w:rsidR="0087153E">
        <w:rPr>
          <w:rFonts w:ascii="Times New Roman" w:hAnsi="Times New Roman" w:cs="Times New Roman"/>
          <w:sz w:val="28"/>
          <w:szCs w:val="28"/>
        </w:rPr>
        <w:t>,</w:t>
      </w:r>
      <w:r w:rsidR="009F2877" w:rsidRPr="0068589D">
        <w:rPr>
          <w:rFonts w:ascii="Times New Roman" w:hAnsi="Times New Roman" w:cs="Times New Roman"/>
          <w:sz w:val="28"/>
          <w:szCs w:val="28"/>
        </w:rPr>
        <w:t>8613 to 0</w:t>
      </w:r>
      <w:r w:rsidR="0087153E">
        <w:rPr>
          <w:rFonts w:ascii="Times New Roman" w:hAnsi="Times New Roman" w:cs="Times New Roman"/>
          <w:sz w:val="28"/>
          <w:szCs w:val="28"/>
        </w:rPr>
        <w:t>,</w:t>
      </w:r>
      <w:r w:rsidR="009F2877" w:rsidRPr="0068589D">
        <w:rPr>
          <w:rFonts w:ascii="Times New Roman" w:hAnsi="Times New Roman" w:cs="Times New Roman"/>
          <w:sz w:val="28"/>
          <w:szCs w:val="28"/>
        </w:rPr>
        <w:t>9605 (+9</w:t>
      </w:r>
      <w:r w:rsidR="0087153E">
        <w:rPr>
          <w:rFonts w:ascii="Times New Roman" w:hAnsi="Times New Roman" w:cs="Times New Roman"/>
          <w:sz w:val="28"/>
          <w:szCs w:val="28"/>
        </w:rPr>
        <w:t>,</w:t>
      </w:r>
      <w:r w:rsidR="009F2877" w:rsidRPr="0068589D">
        <w:rPr>
          <w:rFonts w:ascii="Times New Roman" w:hAnsi="Times New Roman" w:cs="Times New Roman"/>
          <w:sz w:val="28"/>
          <w:szCs w:val="28"/>
        </w:rPr>
        <w:t>9 percentage points)</w:t>
      </w:r>
      <w:r w:rsidRPr="0068589D">
        <w:rPr>
          <w:rFonts w:ascii="Times New Roman" w:hAnsi="Times New Roman" w:cs="Times New Roman"/>
          <w:sz w:val="28"/>
          <w:szCs w:val="28"/>
        </w:rPr>
        <w:t xml:space="preserve"> for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with the largest gains in DoS-</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xml:space="preserve"> (+40 pp), FTP-</w:t>
      </w:r>
      <w:proofErr w:type="spellStart"/>
      <w:r w:rsidRPr="0068589D">
        <w:rPr>
          <w:rFonts w:ascii="Times New Roman" w:hAnsi="Times New Roman" w:cs="Times New Roman"/>
          <w:sz w:val="28"/>
          <w:szCs w:val="28"/>
        </w:rPr>
        <w:t>BruteForce</w:t>
      </w:r>
      <w:proofErr w:type="spellEnd"/>
      <w:r w:rsidRPr="0068589D">
        <w:rPr>
          <w:rFonts w:ascii="Times New Roman" w:hAnsi="Times New Roman" w:cs="Times New Roman"/>
          <w:sz w:val="28"/>
          <w:szCs w:val="28"/>
        </w:rPr>
        <w:t xml:space="preserve"> (+18 pp), and Bot (+17 pp). </w:t>
      </w:r>
      <w:r w:rsidR="000F6D18" w:rsidRPr="0068589D">
        <w:rPr>
          <w:rFonts w:ascii="Times New Roman" w:hAnsi="Times New Roman" w:cs="Times New Roman"/>
          <w:sz w:val="28"/>
          <w:szCs w:val="28"/>
        </w:rPr>
        <w:t>The temporal model also demonstrates the ability to detect an attack type absent from training: SYN flood, absent from the training data, is detected with confidence 0</w:t>
      </w:r>
      <w:r w:rsidR="006C6DC8">
        <w:rPr>
          <w:rFonts w:ascii="Times New Roman" w:hAnsi="Times New Roman" w:cs="Times New Roman"/>
          <w:sz w:val="28"/>
          <w:szCs w:val="28"/>
        </w:rPr>
        <w:t>,</w:t>
      </w:r>
      <w:r w:rsidR="000F6D18" w:rsidRPr="0068589D">
        <w:rPr>
          <w:rFonts w:ascii="Times New Roman" w:hAnsi="Times New Roman" w:cs="Times New Roman"/>
          <w:sz w:val="28"/>
          <w:szCs w:val="28"/>
        </w:rPr>
        <w:t>95</w:t>
      </w:r>
      <w:r w:rsidRPr="0068589D">
        <w:rPr>
          <w:rFonts w:ascii="Times New Roman" w:hAnsi="Times New Roman" w:cs="Times New Roman"/>
          <w:sz w:val="28"/>
          <w:szCs w:val="28"/>
        </w:rPr>
        <w:t xml:space="preserve"> because its temporal signature (extremely high connection rate from a single source) matches the DoS-Hulk pattern.</w:t>
      </w:r>
    </w:p>
    <w:p w14:paraId="26AA81CA" w14:textId="46853E3B"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The two-layer hybrid architecture (temporal ML + rule engine) </w:t>
      </w:r>
      <w:r w:rsidR="002D124D" w:rsidRPr="0068589D">
        <w:rPr>
          <w:rFonts w:ascii="Times New Roman" w:hAnsi="Times New Roman" w:cs="Times New Roman"/>
          <w:sz w:val="28"/>
          <w:szCs w:val="28"/>
        </w:rPr>
        <w:t>detects all 7 tested attack types in the controlled lab testbed</w:t>
      </w:r>
      <w:r w:rsidRPr="0068589D">
        <w:rPr>
          <w:rFonts w:ascii="Times New Roman" w:hAnsi="Times New Roman" w:cs="Times New Roman"/>
          <w:sz w:val="28"/>
          <w:szCs w:val="28"/>
        </w:rPr>
        <w:t xml:space="preserve">, compared to 1 of 7 for baseline ML alone. The rule engine compensates for structural limitations of flow-level ML: </w:t>
      </w:r>
      <w:r w:rsidR="00B33A41" w:rsidRPr="00B33A41">
        <w:rPr>
          <w:rFonts w:ascii="Times New Roman" w:hAnsi="Times New Roman" w:cs="Times New Roman"/>
          <w:sz w:val="28"/>
          <w:szCs w:val="28"/>
        </w:rPr>
        <w:t>SSH and FTP authentication failures are invisible to conn.log</w:t>
      </w:r>
      <w:r w:rsidR="004E3E99">
        <w:rPr>
          <w:rFonts w:ascii="Times New Roman" w:hAnsi="Times New Roman" w:cs="Times New Roman"/>
          <w:sz w:val="28"/>
          <w:szCs w:val="28"/>
        </w:rPr>
        <w:t>,</w:t>
      </w:r>
      <w:r w:rsidRPr="0068589D">
        <w:rPr>
          <w:rFonts w:ascii="Times New Roman" w:hAnsi="Times New Roman" w:cs="Times New Roman"/>
          <w:sz w:val="28"/>
          <w:szCs w:val="28"/>
        </w:rPr>
        <w:t xml:space="preserve"> because authentication occurs at the application layer, and slow attacks (</w:t>
      </w:r>
      <w:proofErr w:type="spellStart"/>
      <w:r w:rsidRPr="0068589D">
        <w:rPr>
          <w:rFonts w:ascii="Times New Roman" w:hAnsi="Times New Roman" w:cs="Times New Roman"/>
          <w:sz w:val="28"/>
          <w:szCs w:val="28"/>
        </w:rPr>
        <w:t>Slowloris</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SlowHTTPTest</w:t>
      </w:r>
      <w:proofErr w:type="spellEnd"/>
      <w:r w:rsidRPr="0068589D">
        <w:rPr>
          <w:rFonts w:ascii="Times New Roman" w:hAnsi="Times New Roman" w:cs="Times New Roman"/>
          <w:sz w:val="28"/>
          <w:szCs w:val="28"/>
        </w:rPr>
        <w:t>) exploit Zeek’s connection-closure logging timing.</w:t>
      </w:r>
    </w:p>
    <w:p w14:paraId="7641E704" w14:textId="7DFF3E41"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lastRenderedPageBreak/>
        <w:t>A per-flow autoencoder anomaly detector achieves only TPR = 0</w:t>
      </w:r>
      <w:r w:rsidR="00E0046E">
        <w:rPr>
          <w:rFonts w:ascii="Times New Roman" w:hAnsi="Times New Roman" w:cs="Times New Roman"/>
          <w:sz w:val="28"/>
          <w:szCs w:val="28"/>
        </w:rPr>
        <w:t>,</w:t>
      </w:r>
      <w:r w:rsidRPr="0068589D">
        <w:rPr>
          <w:rFonts w:ascii="Times New Roman" w:hAnsi="Times New Roman" w:cs="Times New Roman"/>
          <w:sz w:val="28"/>
          <w:szCs w:val="28"/>
        </w:rPr>
        <w:t xml:space="preserve">01%, confirming that </w:t>
      </w:r>
      <w:r w:rsidR="00FC191B" w:rsidRPr="0068589D">
        <w:rPr>
          <w:rFonts w:ascii="Times New Roman" w:hAnsi="Times New Roman" w:cs="Times New Roman"/>
          <w:sz w:val="28"/>
          <w:szCs w:val="28"/>
        </w:rPr>
        <w:t>per-flow features lack the contextual signal needed for unsupervised separation</w:t>
      </w:r>
      <w:r w:rsidRPr="0068589D">
        <w:rPr>
          <w:rFonts w:ascii="Times New Roman" w:hAnsi="Times New Roman" w:cs="Times New Roman"/>
          <w:sz w:val="28"/>
          <w:szCs w:val="28"/>
        </w:rPr>
        <w:t xml:space="preserve"> on conn.log data. This negative result validates the supervised + rule-based approach adopted in this work.</w:t>
      </w:r>
    </w:p>
    <w:p w14:paraId="59486CFA" w14:textId="6A94358A" w:rsidR="00A449D9" w:rsidRPr="0068589D" w:rsidRDefault="00904866"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The system sustains 25</w:t>
      </w:r>
      <w:r w:rsidR="008407E4">
        <w:rPr>
          <w:rFonts w:ascii="Times New Roman" w:hAnsi="Times New Roman" w:cs="Times New Roman"/>
          <w:sz w:val="28"/>
          <w:szCs w:val="28"/>
        </w:rPr>
        <w:t> </w:t>
      </w:r>
      <w:r w:rsidRPr="0068589D">
        <w:rPr>
          <w:rFonts w:ascii="Times New Roman" w:hAnsi="Times New Roman" w:cs="Times New Roman"/>
          <w:sz w:val="28"/>
          <w:szCs w:val="28"/>
        </w:rPr>
        <w:t>000</w:t>
      </w:r>
      <w:r w:rsidR="008407E4">
        <w:rPr>
          <w:rFonts w:ascii="Times New Roman" w:hAnsi="Times New Roman" w:cs="Times New Roman"/>
          <w:sz w:val="28"/>
          <w:szCs w:val="28"/>
        </w:rPr>
        <w:t xml:space="preserve"> - </w:t>
      </w:r>
      <w:r w:rsidRPr="0068589D">
        <w:rPr>
          <w:rFonts w:ascii="Times New Roman" w:hAnsi="Times New Roman" w:cs="Times New Roman"/>
          <w:sz w:val="28"/>
          <w:szCs w:val="28"/>
        </w:rPr>
        <w:t xml:space="preserve">33 000 flows per second on commodity hardware in bare-metal deployment and </w:t>
      </w:r>
      <w:r w:rsidR="00CC6ACE" w:rsidRPr="0068589D">
        <w:rPr>
          <w:rFonts w:ascii="Times New Roman" w:hAnsi="Times New Roman" w:cs="Times New Roman"/>
          <w:sz w:val="28"/>
          <w:szCs w:val="28"/>
        </w:rPr>
        <w:t>reaches 24</w:t>
      </w:r>
      <w:r w:rsidR="008407E4">
        <w:rPr>
          <w:rFonts w:ascii="Times New Roman" w:hAnsi="Times New Roman" w:cs="Times New Roman"/>
          <w:sz w:val="28"/>
          <w:szCs w:val="28"/>
        </w:rPr>
        <w:t> </w:t>
      </w:r>
      <w:r w:rsidR="00CC6ACE" w:rsidRPr="0068589D">
        <w:rPr>
          <w:rFonts w:ascii="Times New Roman" w:hAnsi="Times New Roman" w:cs="Times New Roman"/>
          <w:sz w:val="28"/>
          <w:szCs w:val="28"/>
        </w:rPr>
        <w:t>000</w:t>
      </w:r>
      <w:r w:rsidR="008407E4">
        <w:rPr>
          <w:rFonts w:ascii="Times New Roman" w:hAnsi="Times New Roman" w:cs="Times New Roman"/>
          <w:sz w:val="28"/>
          <w:szCs w:val="28"/>
        </w:rPr>
        <w:t xml:space="preserve"> - </w:t>
      </w:r>
      <w:r w:rsidR="00CC6ACE" w:rsidRPr="0068589D">
        <w:rPr>
          <w:rFonts w:ascii="Times New Roman" w:hAnsi="Times New Roman" w:cs="Times New Roman"/>
          <w:sz w:val="28"/>
          <w:szCs w:val="28"/>
        </w:rPr>
        <w:t>30 000 flows per second during peak Docker batches</w:t>
      </w:r>
      <w:r w:rsidRPr="0068589D">
        <w:rPr>
          <w:rFonts w:ascii="Times New Roman" w:hAnsi="Times New Roman" w:cs="Times New Roman"/>
          <w:sz w:val="28"/>
          <w:szCs w:val="28"/>
        </w:rPr>
        <w:t xml:space="preserve">. </w:t>
      </w:r>
      <w:r w:rsidR="004D3C5C" w:rsidRPr="0068589D">
        <w:rPr>
          <w:rFonts w:ascii="Times New Roman" w:hAnsi="Times New Roman" w:cs="Times New Roman"/>
          <w:sz w:val="28"/>
          <w:szCs w:val="28"/>
        </w:rPr>
        <w:t>Detection latency is 3</w:t>
      </w:r>
      <w:r w:rsidR="008407E4">
        <w:rPr>
          <w:rFonts w:ascii="Times New Roman" w:hAnsi="Times New Roman" w:cs="Times New Roman"/>
          <w:sz w:val="28"/>
          <w:szCs w:val="28"/>
        </w:rPr>
        <w:t xml:space="preserve"> - </w:t>
      </w:r>
      <w:r w:rsidR="004D3C5C" w:rsidRPr="0068589D">
        <w:rPr>
          <w:rFonts w:ascii="Times New Roman" w:hAnsi="Times New Roman" w:cs="Times New Roman"/>
          <w:sz w:val="28"/>
          <w:szCs w:val="28"/>
        </w:rPr>
        <w:t>5 seconds for time</w:t>
      </w:r>
      <w:r w:rsidR="008407E4">
        <w:rPr>
          <w:rFonts w:ascii="Times New Roman" w:hAnsi="Times New Roman" w:cs="Times New Roman"/>
          <w:sz w:val="28"/>
          <w:szCs w:val="28"/>
        </w:rPr>
        <w:t xml:space="preserve"> </w:t>
      </w:r>
      <w:r w:rsidR="004D3C5C" w:rsidRPr="0068589D">
        <w:rPr>
          <w:rFonts w:ascii="Times New Roman" w:hAnsi="Times New Roman" w:cs="Times New Roman"/>
          <w:sz w:val="28"/>
          <w:szCs w:val="28"/>
        </w:rPr>
        <w:t>to</w:t>
      </w:r>
      <w:r w:rsidR="008407E4">
        <w:rPr>
          <w:rFonts w:ascii="Times New Roman" w:hAnsi="Times New Roman" w:cs="Times New Roman"/>
          <w:sz w:val="28"/>
          <w:szCs w:val="28"/>
        </w:rPr>
        <w:t xml:space="preserve"> </w:t>
      </w:r>
      <w:r w:rsidR="004D3C5C" w:rsidRPr="0068589D">
        <w:rPr>
          <w:rFonts w:ascii="Times New Roman" w:hAnsi="Times New Roman" w:cs="Times New Roman"/>
          <w:sz w:val="28"/>
          <w:szCs w:val="28"/>
        </w:rPr>
        <w:t>first alert</w:t>
      </w:r>
      <w:r w:rsidRPr="0068589D">
        <w:rPr>
          <w:rFonts w:ascii="Times New Roman" w:hAnsi="Times New Roman" w:cs="Times New Roman"/>
          <w:sz w:val="28"/>
          <w:szCs w:val="28"/>
        </w:rPr>
        <w:t xml:space="preserve"> for short-lived attacks, with a 15</w:t>
      </w:r>
      <w:r w:rsidR="008407E4">
        <w:rPr>
          <w:rFonts w:ascii="Times New Roman" w:hAnsi="Times New Roman" w:cs="Times New Roman"/>
          <w:sz w:val="28"/>
          <w:szCs w:val="28"/>
        </w:rPr>
        <w:t xml:space="preserve"> - </w:t>
      </w:r>
      <w:r w:rsidRPr="0068589D">
        <w:rPr>
          <w:rFonts w:ascii="Times New Roman" w:hAnsi="Times New Roman" w:cs="Times New Roman"/>
          <w:sz w:val="28"/>
          <w:szCs w:val="28"/>
        </w:rPr>
        <w:t xml:space="preserve">20 second tail driven by </w:t>
      </w:r>
      <w:r w:rsidR="004D3C5C" w:rsidRPr="0068589D">
        <w:rPr>
          <w:rFonts w:ascii="Times New Roman" w:hAnsi="Times New Roman" w:cs="Times New Roman"/>
          <w:sz w:val="28"/>
          <w:szCs w:val="28"/>
        </w:rPr>
        <w:t>Zeek connection</w:t>
      </w:r>
      <w:r w:rsidR="008407E4">
        <w:rPr>
          <w:rFonts w:ascii="Times New Roman" w:hAnsi="Times New Roman" w:cs="Times New Roman"/>
          <w:sz w:val="28"/>
          <w:szCs w:val="28"/>
        </w:rPr>
        <w:t xml:space="preserve"> </w:t>
      </w:r>
      <w:r w:rsidR="004D3C5C" w:rsidRPr="0068589D">
        <w:rPr>
          <w:rFonts w:ascii="Times New Roman" w:hAnsi="Times New Roman" w:cs="Times New Roman"/>
          <w:sz w:val="28"/>
          <w:szCs w:val="28"/>
        </w:rPr>
        <w:t>close logging behavior</w:t>
      </w:r>
      <w:r w:rsidR="00A449D9" w:rsidRPr="0068589D">
        <w:rPr>
          <w:rFonts w:ascii="Times New Roman" w:hAnsi="Times New Roman" w:cs="Times New Roman"/>
          <w:sz w:val="28"/>
          <w:szCs w:val="28"/>
        </w:rPr>
        <w:t>.</w:t>
      </w:r>
    </w:p>
    <w:p w14:paraId="199C360E" w14:textId="7A4155B2" w:rsidR="00904866" w:rsidRPr="0068589D" w:rsidRDefault="00A449D9" w:rsidP="00747B66">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Several limitations constrain the generalizability of these results. The evaluation is conducted on a two-server lab testbed with a single attacker IP, which does not reproduce the scale and diversity of production network traffic. Cross-classification between similar DoS variants produces correct binary (attack/benign) decisions but imprecise attack category labels. SSH and FTP brute-force detection relies on connection-rate heuristics rather than application-layer authentication data. </w:t>
      </w:r>
    </w:p>
    <w:p w14:paraId="660991FF" w14:textId="0AEBF82B" w:rsidR="007D28D2" w:rsidRPr="0068589D" w:rsidRDefault="00A449D9" w:rsidP="00747B66">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Future work should proceed in three directions</w:t>
      </w:r>
      <w:r w:rsidR="007D28D2" w:rsidRPr="0068589D">
        <w:rPr>
          <w:rFonts w:ascii="Times New Roman" w:hAnsi="Times New Roman" w:cs="Times New Roman"/>
          <w:sz w:val="28"/>
          <w:szCs w:val="28"/>
        </w:rPr>
        <w:t>:</w:t>
      </w:r>
    </w:p>
    <w:p w14:paraId="70B24AE4" w14:textId="77777777" w:rsidR="007D28D2" w:rsidRPr="0068589D" w:rsidRDefault="00A449D9" w:rsidP="00747B66">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First, extending the pipeline to consume Zeek’s application-layer logs (ssh.log, http.log) would provide direct access to authentication success/failure events, replacing the current heuristic rules with precise detection for brute-force attacks. </w:t>
      </w:r>
    </w:p>
    <w:p w14:paraId="49CFB017" w14:textId="77777777" w:rsidR="007D28D2" w:rsidRPr="0068589D" w:rsidRDefault="00A449D9" w:rsidP="00747B66">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Second, applying unsupervised anomaly detection to temporal-aggregated features rather than per-flow features may enable detection of previously unseen attack patterns without labeled training data. </w:t>
      </w:r>
    </w:p>
    <w:p w14:paraId="0196905A" w14:textId="2E577F58" w:rsidR="00FD19DA" w:rsidRPr="0068589D" w:rsidRDefault="00747B66" w:rsidP="00FD19DA">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Third, a distributed deployment across multiple servers with horizontal scaling of Kafka partitions and Spark executors would allow evaluation at production-relevant traffic volumes. Such distributed scaling was kept outside the scope of the present prototype.</w:t>
      </w:r>
      <w:bookmarkStart w:id="78" w:name="references"/>
    </w:p>
    <w:p w14:paraId="270160E8" w14:textId="77777777" w:rsidR="00C04284" w:rsidRPr="0068589D" w:rsidRDefault="00C04284" w:rsidP="00FD19DA">
      <w:pPr>
        <w:pStyle w:val="BodyText"/>
        <w:spacing w:line="276" w:lineRule="auto"/>
        <w:rPr>
          <w:rFonts w:ascii="Times New Roman" w:hAnsi="Times New Roman" w:cs="Times New Roman"/>
          <w:sz w:val="28"/>
          <w:szCs w:val="28"/>
        </w:rPr>
      </w:pPr>
    </w:p>
    <w:p w14:paraId="5030C3A8" w14:textId="77777777" w:rsidR="00C04284" w:rsidRPr="0068589D" w:rsidRDefault="00C04284" w:rsidP="00FD19DA">
      <w:pPr>
        <w:pStyle w:val="BodyText"/>
        <w:spacing w:line="276" w:lineRule="auto"/>
        <w:rPr>
          <w:rFonts w:ascii="Times New Roman" w:hAnsi="Times New Roman" w:cs="Times New Roman"/>
          <w:sz w:val="28"/>
          <w:szCs w:val="28"/>
        </w:rPr>
      </w:pPr>
    </w:p>
    <w:p w14:paraId="425E0D55" w14:textId="77777777" w:rsidR="00C04284" w:rsidRPr="0068589D" w:rsidRDefault="00C04284" w:rsidP="00FD19DA">
      <w:pPr>
        <w:pStyle w:val="BodyText"/>
        <w:spacing w:line="276" w:lineRule="auto"/>
        <w:rPr>
          <w:rFonts w:ascii="Times New Roman" w:hAnsi="Times New Roman" w:cs="Times New Roman"/>
          <w:sz w:val="28"/>
          <w:szCs w:val="28"/>
        </w:rPr>
      </w:pPr>
    </w:p>
    <w:p w14:paraId="72D3AEEE" w14:textId="77777777" w:rsidR="007F124A" w:rsidRPr="0068589D" w:rsidRDefault="007F124A" w:rsidP="00FD19DA">
      <w:pPr>
        <w:pStyle w:val="BodyText"/>
        <w:spacing w:line="276" w:lineRule="auto"/>
        <w:rPr>
          <w:rFonts w:ascii="Times New Roman" w:hAnsi="Times New Roman" w:cs="Times New Roman"/>
          <w:sz w:val="28"/>
          <w:szCs w:val="28"/>
        </w:rPr>
      </w:pPr>
    </w:p>
    <w:p w14:paraId="7C8B2A23" w14:textId="77777777" w:rsidR="00C04284" w:rsidRPr="0068589D" w:rsidRDefault="00C04284" w:rsidP="00FD19DA">
      <w:pPr>
        <w:pStyle w:val="BodyText"/>
        <w:spacing w:line="276" w:lineRule="auto"/>
        <w:rPr>
          <w:rFonts w:ascii="Times New Roman" w:eastAsiaTheme="majorEastAsia" w:hAnsi="Times New Roman" w:cs="Times New Roman"/>
          <w:bCs/>
          <w:color w:val="156082" w:themeColor="accent1"/>
          <w:sz w:val="28"/>
          <w:szCs w:val="28"/>
        </w:rPr>
      </w:pPr>
    </w:p>
    <w:p w14:paraId="10A94DC4" w14:textId="77777777" w:rsidR="00923440" w:rsidRPr="0068589D" w:rsidRDefault="00923440" w:rsidP="00FD19DA">
      <w:pPr>
        <w:rPr>
          <w:szCs w:val="28"/>
          <w:lang w:eastAsia="en-US" w:bidi="ar-SA"/>
        </w:rPr>
      </w:pPr>
    </w:p>
    <w:p w14:paraId="7939358A" w14:textId="77777777" w:rsidR="00D40AB4" w:rsidRPr="0068589D" w:rsidRDefault="00D40AB4" w:rsidP="00FD19DA">
      <w:pPr>
        <w:rPr>
          <w:szCs w:val="28"/>
          <w:lang w:eastAsia="en-US" w:bidi="ar-SA"/>
        </w:rPr>
      </w:pPr>
    </w:p>
    <w:p w14:paraId="68CB2E23" w14:textId="77777777" w:rsidR="00D40AB4" w:rsidRPr="0068589D" w:rsidRDefault="00D40AB4" w:rsidP="00FD19DA">
      <w:pPr>
        <w:rPr>
          <w:szCs w:val="28"/>
          <w:lang w:eastAsia="en-US" w:bidi="ar-SA"/>
        </w:rPr>
      </w:pPr>
    </w:p>
    <w:p w14:paraId="08BD64E2" w14:textId="54530149" w:rsidR="00B42EF6" w:rsidRPr="00B42EF6" w:rsidRDefault="00A449D9" w:rsidP="00EE4FBE">
      <w:pPr>
        <w:pStyle w:val="Heading1"/>
        <w:jc w:val="center"/>
        <w:rPr>
          <w:lang w:eastAsia="en-US" w:bidi="ar-SA"/>
        </w:rPr>
      </w:pPr>
      <w:bookmarkStart w:id="79" w:name="_Toc230121767"/>
      <w:r w:rsidRPr="0068589D">
        <w:rPr>
          <w:rFonts w:eastAsiaTheme="majorEastAsia"/>
          <w:sz w:val="28"/>
          <w:szCs w:val="28"/>
          <w:lang w:eastAsia="en-US" w:bidi="ar-SA"/>
        </w:rPr>
        <w:lastRenderedPageBreak/>
        <w:t>References</w:t>
      </w:r>
      <w:bookmarkEnd w:id="78"/>
      <w:bookmarkEnd w:id="79"/>
    </w:p>
    <w:p w14:paraId="1BA2F410" w14:textId="77777777" w:rsidR="00857D5C" w:rsidRPr="0068589D" w:rsidRDefault="00857D5C"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[1] </w:t>
      </w:r>
      <w:proofErr w:type="spellStart"/>
      <w:r w:rsidRPr="0068589D">
        <w:rPr>
          <w:rFonts w:ascii="Times New Roman" w:hAnsi="Times New Roman" w:cs="Times New Roman"/>
          <w:sz w:val="28"/>
          <w:szCs w:val="28"/>
        </w:rPr>
        <w:t>Getman</w:t>
      </w:r>
      <w:proofErr w:type="spellEnd"/>
      <w:r w:rsidRPr="0068589D">
        <w:rPr>
          <w:rFonts w:ascii="Times New Roman" w:hAnsi="Times New Roman" w:cs="Times New Roman"/>
          <w:sz w:val="28"/>
          <w:szCs w:val="28"/>
        </w:rPr>
        <w:t xml:space="preserve"> A.I., Goryunov M.N., Matskevich A.G., Rybolovlev D.A. Methodology for Collecting a Training Dataset for an Intrusion Detection Model. Trudy ISP RAN/Proc. ISP RAS, vol. 33, issue 5, 2021, pp. 83–104. DOI: 10.15514/ISPRAS-2021-33(5)-5 </w:t>
      </w:r>
    </w:p>
    <w:p w14:paraId="75C18EBF" w14:textId="0E48D869"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[2] Anderson J.P. Computer Security Threat Monitoring and Surveillance. James P. Anderson &amp; Co., Fort Washington, PA, 1980.</w:t>
      </w:r>
    </w:p>
    <w:p w14:paraId="1D8E33A5"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[3] Denning D.E. An Intrusion-Detection Model. IEEE Transactions on Software Engineering, 13(2):222–232, 1987.</w:t>
      </w:r>
    </w:p>
    <w:p w14:paraId="735FF6F6" w14:textId="39A6C02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[4] Roesch M. Snort </w:t>
      </w:r>
      <w:r w:rsidR="00B42EF6">
        <w:rPr>
          <w:rFonts w:ascii="Times New Roman" w:hAnsi="Times New Roman" w:cs="Times New Roman"/>
          <w:sz w:val="28"/>
          <w:szCs w:val="28"/>
        </w:rPr>
        <w:t>-</w:t>
      </w:r>
      <w:r w:rsidRPr="0068589D">
        <w:rPr>
          <w:rFonts w:ascii="Times New Roman" w:hAnsi="Times New Roman" w:cs="Times New Roman"/>
          <w:sz w:val="28"/>
          <w:szCs w:val="28"/>
        </w:rPr>
        <w:t xml:space="preserve"> Lightweight Intrusion Detection for Networks. Proceedings of USENIX LISA, 1999.</w:t>
      </w:r>
    </w:p>
    <w:p w14:paraId="43923A25" w14:textId="3689CFE4"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[5] Open Information Security Foundation. Suricata </w:t>
      </w:r>
      <w:proofErr w:type="gramStart"/>
      <w:r w:rsidRPr="0068589D">
        <w:rPr>
          <w:rFonts w:ascii="Times New Roman" w:hAnsi="Times New Roman" w:cs="Times New Roman"/>
          <w:sz w:val="28"/>
          <w:szCs w:val="28"/>
        </w:rPr>
        <w:t>Open Source</w:t>
      </w:r>
      <w:proofErr w:type="gramEnd"/>
      <w:r w:rsidRPr="0068589D">
        <w:rPr>
          <w:rFonts w:ascii="Times New Roman" w:hAnsi="Times New Roman" w:cs="Times New Roman"/>
          <w:sz w:val="28"/>
          <w:szCs w:val="28"/>
        </w:rPr>
        <w:t xml:space="preserve"> IDS/IPS/NSM Engine. URL: https://suricata.io</w:t>
      </w:r>
      <w:r w:rsidR="00EB5FCF" w:rsidRPr="0068589D">
        <w:rPr>
          <w:rFonts w:ascii="Times New Roman" w:hAnsi="Times New Roman" w:cs="Times New Roman"/>
          <w:sz w:val="28"/>
          <w:szCs w:val="28"/>
        </w:rPr>
        <w:t>.</w:t>
      </w:r>
    </w:p>
    <w:p w14:paraId="5BCD842B"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[6] Stolfo S., Fan W., Lee W., </w:t>
      </w:r>
      <w:proofErr w:type="spellStart"/>
      <w:r w:rsidRPr="0068589D">
        <w:rPr>
          <w:rFonts w:ascii="Times New Roman" w:hAnsi="Times New Roman" w:cs="Times New Roman"/>
          <w:sz w:val="28"/>
          <w:szCs w:val="28"/>
        </w:rPr>
        <w:t>Prodromidis</w:t>
      </w:r>
      <w:proofErr w:type="spellEnd"/>
      <w:r w:rsidRPr="0068589D">
        <w:rPr>
          <w:rFonts w:ascii="Times New Roman" w:hAnsi="Times New Roman" w:cs="Times New Roman"/>
          <w:sz w:val="28"/>
          <w:szCs w:val="28"/>
        </w:rPr>
        <w:t xml:space="preserve"> A., Chan P. KDD Cup 1999 Data. UCI Machine Learning Repository, 1999.</w:t>
      </w:r>
    </w:p>
    <w:p w14:paraId="76544095"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[7] </w:t>
      </w:r>
      <w:proofErr w:type="spellStart"/>
      <w:r w:rsidRPr="0068589D">
        <w:rPr>
          <w:rFonts w:ascii="Times New Roman" w:hAnsi="Times New Roman" w:cs="Times New Roman"/>
          <w:sz w:val="28"/>
          <w:szCs w:val="28"/>
        </w:rPr>
        <w:t>Tavallaee</w:t>
      </w:r>
      <w:proofErr w:type="spellEnd"/>
      <w:r w:rsidRPr="0068589D">
        <w:rPr>
          <w:rFonts w:ascii="Times New Roman" w:hAnsi="Times New Roman" w:cs="Times New Roman"/>
          <w:sz w:val="28"/>
          <w:szCs w:val="28"/>
        </w:rPr>
        <w:t xml:space="preserve"> M., Bagheri E., Lu W., Ghorbani A. A Detailed Analysis of the KDD CUP 99 Data Set. Proc. IEEE CISDA, 2009.</w:t>
      </w:r>
    </w:p>
    <w:p w14:paraId="193E819A"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[8] Moustafa N., Slay J. UNSW-NB15: A Comprehensive Data Set for Network Intrusion Detection Systems. Proc. </w:t>
      </w:r>
      <w:proofErr w:type="spellStart"/>
      <w:r w:rsidRPr="0068589D">
        <w:rPr>
          <w:rFonts w:ascii="Times New Roman" w:hAnsi="Times New Roman" w:cs="Times New Roman"/>
          <w:sz w:val="28"/>
          <w:szCs w:val="28"/>
        </w:rPr>
        <w:t>MilCIS</w:t>
      </w:r>
      <w:proofErr w:type="spellEnd"/>
      <w:r w:rsidRPr="0068589D">
        <w:rPr>
          <w:rFonts w:ascii="Times New Roman" w:hAnsi="Times New Roman" w:cs="Times New Roman"/>
          <w:sz w:val="28"/>
          <w:szCs w:val="28"/>
        </w:rPr>
        <w:t>, 2015.</w:t>
      </w:r>
    </w:p>
    <w:p w14:paraId="0DFEB2F6"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[9] </w:t>
      </w:r>
      <w:proofErr w:type="spellStart"/>
      <w:r w:rsidRPr="0068589D">
        <w:rPr>
          <w:rFonts w:ascii="Times New Roman" w:hAnsi="Times New Roman" w:cs="Times New Roman"/>
          <w:sz w:val="28"/>
          <w:szCs w:val="28"/>
        </w:rPr>
        <w:t>Sharafaldin</w:t>
      </w:r>
      <w:proofErr w:type="spellEnd"/>
      <w:r w:rsidRPr="0068589D">
        <w:rPr>
          <w:rFonts w:ascii="Times New Roman" w:hAnsi="Times New Roman" w:cs="Times New Roman"/>
          <w:sz w:val="28"/>
          <w:szCs w:val="28"/>
        </w:rPr>
        <w:t xml:space="preserve"> I., Habibi Lashkari A., Ghorbani A. Toward Generating a New Intrusion Detection Dataset and Intrusion Traffic Characterization. Proc. ICISSP, 2018.</w:t>
      </w:r>
    </w:p>
    <w:p w14:paraId="7F243BD0" w14:textId="733BD66F"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[10] </w:t>
      </w:r>
      <w:proofErr w:type="spellStart"/>
      <w:r w:rsidRPr="0068589D">
        <w:rPr>
          <w:rFonts w:ascii="Times New Roman" w:hAnsi="Times New Roman" w:cs="Times New Roman"/>
          <w:sz w:val="28"/>
          <w:szCs w:val="28"/>
        </w:rPr>
        <w:t>Sharafaldin</w:t>
      </w:r>
      <w:proofErr w:type="spellEnd"/>
      <w:r w:rsidRPr="0068589D">
        <w:rPr>
          <w:rFonts w:ascii="Times New Roman" w:hAnsi="Times New Roman" w:cs="Times New Roman"/>
          <w:sz w:val="28"/>
          <w:szCs w:val="28"/>
        </w:rPr>
        <w:t xml:space="preserve"> I., Habibi Lashkari A., Ghorbani A. CSE-CIC-IDS2018 on AWS. Canadian Institute for Cybersecurity, 2018. URL: https://www.unb.ca/cic/datasets/ids-2018.html.</w:t>
      </w:r>
    </w:p>
    <w:p w14:paraId="2C17A076" w14:textId="48F81E6E" w:rsidR="00A449D9" w:rsidRPr="0068589D" w:rsidRDefault="00E205F8"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[11] </w:t>
      </w:r>
      <w:r w:rsidR="00867B5B" w:rsidRPr="0068589D">
        <w:rPr>
          <w:rFonts w:ascii="Times New Roman" w:hAnsi="Times New Roman" w:cs="Times New Roman"/>
          <w:sz w:val="28"/>
          <w:szCs w:val="28"/>
        </w:rPr>
        <w:t xml:space="preserve">G. Engelen, V. Rimmer and W. Joosen, "Troubleshooting an Intrusion Detection Dataset: the CICIDS2017 Case Study," 2021 IEEE Security and Privacy Workshops (SPW), San Francisco, CA, USA, 2021, pp. 7-12, </w:t>
      </w:r>
      <w:proofErr w:type="spellStart"/>
      <w:r w:rsidR="00867B5B" w:rsidRPr="0068589D">
        <w:rPr>
          <w:rFonts w:ascii="Times New Roman" w:hAnsi="Times New Roman" w:cs="Times New Roman"/>
          <w:sz w:val="28"/>
          <w:szCs w:val="28"/>
        </w:rPr>
        <w:t>doi</w:t>
      </w:r>
      <w:proofErr w:type="spellEnd"/>
      <w:r w:rsidR="00867B5B" w:rsidRPr="0068589D">
        <w:rPr>
          <w:rFonts w:ascii="Times New Roman" w:hAnsi="Times New Roman" w:cs="Times New Roman"/>
          <w:sz w:val="28"/>
          <w:szCs w:val="28"/>
        </w:rPr>
        <w:t>: 10.1109/SPW53761.2021.00009.</w:t>
      </w:r>
    </w:p>
    <w:p w14:paraId="21739920"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[12] </w:t>
      </w:r>
      <w:proofErr w:type="spellStart"/>
      <w:r w:rsidRPr="0068589D">
        <w:rPr>
          <w:rFonts w:ascii="Times New Roman" w:hAnsi="Times New Roman" w:cs="Times New Roman"/>
          <w:sz w:val="28"/>
          <w:szCs w:val="28"/>
        </w:rPr>
        <w:t>Breiman</w:t>
      </w:r>
      <w:proofErr w:type="spellEnd"/>
      <w:r w:rsidRPr="0068589D">
        <w:rPr>
          <w:rFonts w:ascii="Times New Roman" w:hAnsi="Times New Roman" w:cs="Times New Roman"/>
          <w:sz w:val="28"/>
          <w:szCs w:val="28"/>
        </w:rPr>
        <w:t xml:space="preserve"> L. Random Forests. Machine Learning, 45(1):5–32, 2001.</w:t>
      </w:r>
    </w:p>
    <w:p w14:paraId="6AC61453"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[13] Chen T., </w:t>
      </w:r>
      <w:proofErr w:type="spellStart"/>
      <w:r w:rsidRPr="0068589D">
        <w:rPr>
          <w:rFonts w:ascii="Times New Roman" w:hAnsi="Times New Roman" w:cs="Times New Roman"/>
          <w:sz w:val="28"/>
          <w:szCs w:val="28"/>
        </w:rPr>
        <w:t>Guestrin</w:t>
      </w:r>
      <w:proofErr w:type="spellEnd"/>
      <w:r w:rsidRPr="0068589D">
        <w:rPr>
          <w:rFonts w:ascii="Times New Roman" w:hAnsi="Times New Roman" w:cs="Times New Roman"/>
          <w:sz w:val="28"/>
          <w:szCs w:val="28"/>
        </w:rPr>
        <w:t xml:space="preserve"> C. </w:t>
      </w:r>
      <w:proofErr w:type="spellStart"/>
      <w:r w:rsidRPr="0068589D">
        <w:rPr>
          <w:rFonts w:ascii="Times New Roman" w:hAnsi="Times New Roman" w:cs="Times New Roman"/>
          <w:sz w:val="28"/>
          <w:szCs w:val="28"/>
        </w:rPr>
        <w:t>XGBoost</w:t>
      </w:r>
      <w:proofErr w:type="spellEnd"/>
      <w:r w:rsidRPr="0068589D">
        <w:rPr>
          <w:rFonts w:ascii="Times New Roman" w:hAnsi="Times New Roman" w:cs="Times New Roman"/>
          <w:sz w:val="28"/>
          <w:szCs w:val="28"/>
        </w:rPr>
        <w:t>: A Scalable Tree Boosting System. Proc. ACM SIGKDD, pp. 785–794, 2016.</w:t>
      </w:r>
    </w:p>
    <w:p w14:paraId="4C069ABB"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[14] Ke G. et al. </w:t>
      </w:r>
      <w:proofErr w:type="spellStart"/>
      <w:r w:rsidRPr="0068589D">
        <w:rPr>
          <w:rFonts w:ascii="Times New Roman" w:hAnsi="Times New Roman" w:cs="Times New Roman"/>
          <w:sz w:val="28"/>
          <w:szCs w:val="28"/>
        </w:rPr>
        <w:t>LightGBM</w:t>
      </w:r>
      <w:proofErr w:type="spellEnd"/>
      <w:r w:rsidRPr="0068589D">
        <w:rPr>
          <w:rFonts w:ascii="Times New Roman" w:hAnsi="Times New Roman" w:cs="Times New Roman"/>
          <w:sz w:val="28"/>
          <w:szCs w:val="28"/>
        </w:rPr>
        <w:t xml:space="preserve">: A Highly Efficient Gradient Boosting Decision Tree. Advances in </w:t>
      </w:r>
      <w:proofErr w:type="spellStart"/>
      <w:r w:rsidRPr="0068589D">
        <w:rPr>
          <w:rFonts w:ascii="Times New Roman" w:hAnsi="Times New Roman" w:cs="Times New Roman"/>
          <w:sz w:val="28"/>
          <w:szCs w:val="28"/>
        </w:rPr>
        <w:t>NeurIPS</w:t>
      </w:r>
      <w:proofErr w:type="spellEnd"/>
      <w:r w:rsidRPr="0068589D">
        <w:rPr>
          <w:rFonts w:ascii="Times New Roman" w:hAnsi="Times New Roman" w:cs="Times New Roman"/>
          <w:sz w:val="28"/>
          <w:szCs w:val="28"/>
        </w:rPr>
        <w:t>, 2017.</w:t>
      </w:r>
    </w:p>
    <w:p w14:paraId="50CF77CB" w14:textId="77777777" w:rsidR="00D463D6" w:rsidRPr="0068589D" w:rsidRDefault="00D463D6"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lastRenderedPageBreak/>
        <w:t xml:space="preserve">[15] Leevy J.L., </w:t>
      </w:r>
      <w:proofErr w:type="spellStart"/>
      <w:r w:rsidRPr="0068589D">
        <w:rPr>
          <w:rFonts w:ascii="Times New Roman" w:hAnsi="Times New Roman" w:cs="Times New Roman"/>
          <w:sz w:val="28"/>
          <w:szCs w:val="28"/>
        </w:rPr>
        <w:t>Khoshgoftaar</w:t>
      </w:r>
      <w:proofErr w:type="spellEnd"/>
      <w:r w:rsidRPr="0068589D">
        <w:rPr>
          <w:rFonts w:ascii="Times New Roman" w:hAnsi="Times New Roman" w:cs="Times New Roman"/>
          <w:sz w:val="28"/>
          <w:szCs w:val="28"/>
        </w:rPr>
        <w:t xml:space="preserve"> T.M. A Survey and Analysis of Intrusion Detection Models Based on CSE-CIC-IDS2018 Big Data. Journal of Big Data, 7, Article 104, 2020. DOI: 10.1186/s40537-020-00382-x. </w:t>
      </w:r>
    </w:p>
    <w:p w14:paraId="7F15C095" w14:textId="5424D70D"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[16] </w:t>
      </w:r>
      <w:proofErr w:type="spellStart"/>
      <w:r w:rsidR="0047077B" w:rsidRPr="0068589D">
        <w:rPr>
          <w:rFonts w:ascii="Times New Roman" w:hAnsi="Times New Roman" w:cs="Times New Roman"/>
          <w:sz w:val="28"/>
          <w:szCs w:val="28"/>
        </w:rPr>
        <w:t>Ferrag</w:t>
      </w:r>
      <w:proofErr w:type="spellEnd"/>
      <w:r w:rsidR="0047077B" w:rsidRPr="0068589D">
        <w:rPr>
          <w:rFonts w:ascii="Times New Roman" w:hAnsi="Times New Roman" w:cs="Times New Roman"/>
          <w:sz w:val="28"/>
          <w:szCs w:val="28"/>
        </w:rPr>
        <w:t xml:space="preserve"> M.A., Maglaras L., </w:t>
      </w:r>
      <w:proofErr w:type="spellStart"/>
      <w:r w:rsidR="0047077B" w:rsidRPr="0068589D">
        <w:rPr>
          <w:rFonts w:ascii="Times New Roman" w:hAnsi="Times New Roman" w:cs="Times New Roman"/>
          <w:sz w:val="28"/>
          <w:szCs w:val="28"/>
        </w:rPr>
        <w:t>Moschoyiannis</w:t>
      </w:r>
      <w:proofErr w:type="spellEnd"/>
      <w:r w:rsidR="0047077B" w:rsidRPr="0068589D">
        <w:rPr>
          <w:rFonts w:ascii="Times New Roman" w:hAnsi="Times New Roman" w:cs="Times New Roman"/>
          <w:sz w:val="28"/>
          <w:szCs w:val="28"/>
        </w:rPr>
        <w:t xml:space="preserve"> S., Janicke H. Deep Learning for Cyber Security Intrusion Detection: Approaches, Datasets, and Comparative Study. Journal of Information Security and Applications, 50:102419, 2020. DOI: 10.1016/j.jisa.2019.102419.</w:t>
      </w:r>
    </w:p>
    <w:p w14:paraId="008A1DED"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[17] Sommer R., Paxson V. Outside the Closed World: On Using Machine Learning for Network Intrusion Detection. Proc. IEEE S&amp;P, 2010.</w:t>
      </w:r>
    </w:p>
    <w:p w14:paraId="4DAAC212"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[18] Gustavsson V. Machine Learning for a Network-based Intrusion Detection System: An application using Zeek and the CICIDS2017 dataset. BSc Thesis, KTH Royal Institute of Technology, 2019.</w:t>
      </w:r>
    </w:p>
    <w:p w14:paraId="2AE4167E" w14:textId="073140EE"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[19] </w:t>
      </w:r>
      <w:r w:rsidR="00623848" w:rsidRPr="0068589D">
        <w:rPr>
          <w:rFonts w:ascii="Times New Roman" w:hAnsi="Times New Roman" w:cs="Times New Roman"/>
          <w:sz w:val="28"/>
          <w:szCs w:val="28"/>
        </w:rPr>
        <w:t>Lin X. et al. ET-BERT: A Contextualized Datagram Representation with Pre-Training Transformers for Encrypted Traffic Classification. Proc. ACM Web Conference (WWW), 2022. DOI: 10.1145/3485447.3512217.</w:t>
      </w:r>
    </w:p>
    <w:p w14:paraId="3473770D" w14:textId="77777777" w:rsidR="004172C9" w:rsidRPr="00E43F7A" w:rsidRDefault="00A449D9" w:rsidP="004172C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[20] </w:t>
      </w:r>
      <w:r w:rsidR="004172C9" w:rsidRPr="004172C9">
        <w:rPr>
          <w:rFonts w:ascii="Times New Roman" w:hAnsi="Times New Roman" w:cs="Times New Roman"/>
          <w:sz w:val="28"/>
          <w:szCs w:val="28"/>
        </w:rPr>
        <w:t xml:space="preserve">Zhou G., Guo X., Liu Z., Li T., Li Q., Xu K. </w:t>
      </w:r>
      <w:proofErr w:type="spellStart"/>
      <w:r w:rsidR="004172C9" w:rsidRPr="004172C9">
        <w:rPr>
          <w:rFonts w:ascii="Times New Roman" w:hAnsi="Times New Roman" w:cs="Times New Roman"/>
          <w:sz w:val="28"/>
          <w:szCs w:val="28"/>
        </w:rPr>
        <w:t>TrafficFormer</w:t>
      </w:r>
      <w:proofErr w:type="spellEnd"/>
      <w:r w:rsidR="004172C9" w:rsidRPr="004172C9">
        <w:rPr>
          <w:rFonts w:ascii="Times New Roman" w:hAnsi="Times New Roman" w:cs="Times New Roman"/>
          <w:sz w:val="28"/>
          <w:szCs w:val="28"/>
        </w:rPr>
        <w:t>: An Efficient Pre-</w:t>
      </w:r>
      <w:proofErr w:type="gramStart"/>
      <w:r w:rsidR="004172C9" w:rsidRPr="004172C9">
        <w:rPr>
          <w:rFonts w:ascii="Times New Roman" w:hAnsi="Times New Roman" w:cs="Times New Roman"/>
          <w:sz w:val="28"/>
          <w:szCs w:val="28"/>
        </w:rPr>
        <w:t>trained</w:t>
      </w:r>
      <w:proofErr w:type="gramEnd"/>
      <w:r w:rsidR="004172C9" w:rsidRPr="004172C9">
        <w:rPr>
          <w:rFonts w:ascii="Times New Roman" w:hAnsi="Times New Roman" w:cs="Times New Roman"/>
          <w:sz w:val="28"/>
          <w:szCs w:val="28"/>
        </w:rPr>
        <w:t xml:space="preserve"> Model for Traffic Data. IEEE Symposium on Security and Privacy (SP), 2025. </w:t>
      </w:r>
    </w:p>
    <w:p w14:paraId="21CCE6BE" w14:textId="2B3F3F7D" w:rsidR="00A449D9" w:rsidRPr="0068589D" w:rsidRDefault="00A449D9" w:rsidP="004172C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[21] Kreps J., Narkhede N., Rao J. Kafka: A Distributed Messaging System for Log Processing. Proc. </w:t>
      </w:r>
      <w:proofErr w:type="spellStart"/>
      <w:r w:rsidRPr="0068589D">
        <w:rPr>
          <w:rFonts w:ascii="Times New Roman" w:hAnsi="Times New Roman" w:cs="Times New Roman"/>
          <w:sz w:val="28"/>
          <w:szCs w:val="28"/>
        </w:rPr>
        <w:t>NetDB</w:t>
      </w:r>
      <w:proofErr w:type="spellEnd"/>
      <w:r w:rsidRPr="0068589D">
        <w:rPr>
          <w:rFonts w:ascii="Times New Roman" w:hAnsi="Times New Roman" w:cs="Times New Roman"/>
          <w:sz w:val="28"/>
          <w:szCs w:val="28"/>
        </w:rPr>
        <w:t>, 2011.</w:t>
      </w:r>
    </w:p>
    <w:p w14:paraId="4CBCC85C"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[22] Carbone P. et al. Apache Flink: Stream and Batch Processing in a Single Engine. IEEE Data Engineering Bulletin, 38(4):28–38, 2015.</w:t>
      </w:r>
    </w:p>
    <w:p w14:paraId="015F5A40"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[23] Zaharia M. et al. Discretized Streams: Fault-Tolerant Streaming Computation at Scale. Proc. SOSP, 2013.</w:t>
      </w:r>
    </w:p>
    <w:p w14:paraId="42160126"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[24] Ioannou C., Vassiliou V. Network Attack Classification in IoT Using Support Vector Machines. Journal of Sensor and Actuator Networks, 10(3):58, 2021. DOI: 10.3390/jsan10030058</w:t>
      </w:r>
    </w:p>
    <w:p w14:paraId="6136D59D"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[25] Ahmad I. et al. Performance Comparison of Support Vector Machine, Random Forest, and Extreme Learning Machine for Intrusion Detection. IEEE Access, 6:33789–33795, 2018.</w:t>
      </w:r>
    </w:p>
    <w:p w14:paraId="0FADBFEE"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[26] Zubkov A.V. Development of a Microservice Architecture for Streaming Network Traffic Events [</w:t>
      </w:r>
      <w:proofErr w:type="spellStart"/>
      <w:r w:rsidRPr="0068589D">
        <w:rPr>
          <w:rFonts w:ascii="Times New Roman" w:hAnsi="Times New Roman" w:cs="Times New Roman"/>
          <w:sz w:val="28"/>
          <w:szCs w:val="28"/>
        </w:rPr>
        <w:t>Razrabotka</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mikroservisnoy</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arkhitektury</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potokovoy</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peredachi</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sobytiy</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setevogo</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trafika</w:t>
      </w:r>
      <w:proofErr w:type="spellEnd"/>
      <w:r w:rsidRPr="0068589D">
        <w:rPr>
          <w:rFonts w:ascii="Times New Roman" w:hAnsi="Times New Roman" w:cs="Times New Roman"/>
          <w:sz w:val="28"/>
          <w:szCs w:val="28"/>
        </w:rPr>
        <w:t xml:space="preserve">]. Final project report. National Research University Higher School of </w:t>
      </w:r>
      <w:r w:rsidRPr="0068589D">
        <w:rPr>
          <w:rFonts w:ascii="Times New Roman" w:hAnsi="Times New Roman" w:cs="Times New Roman"/>
          <w:sz w:val="28"/>
          <w:szCs w:val="28"/>
        </w:rPr>
        <w:lastRenderedPageBreak/>
        <w:t>Economics, Centre for Continuing Education, Faculty of Computer Science, Moscow, 2022.</w:t>
      </w:r>
    </w:p>
    <w:p w14:paraId="17A8C369" w14:textId="4B628831"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[27] </w:t>
      </w:r>
      <w:proofErr w:type="spellStart"/>
      <w:r w:rsidRPr="0068589D">
        <w:rPr>
          <w:rFonts w:ascii="Times New Roman" w:hAnsi="Times New Roman" w:cs="Times New Roman"/>
          <w:sz w:val="28"/>
          <w:szCs w:val="28"/>
        </w:rPr>
        <w:t>Gnanavarothayan</w:t>
      </w:r>
      <w:proofErr w:type="spellEnd"/>
      <w:r w:rsidRPr="0068589D">
        <w:rPr>
          <w:rFonts w:ascii="Times New Roman" w:hAnsi="Times New Roman" w:cs="Times New Roman"/>
          <w:sz w:val="28"/>
          <w:szCs w:val="28"/>
        </w:rPr>
        <w:t xml:space="preserve"> K., </w:t>
      </w:r>
      <w:proofErr w:type="spellStart"/>
      <w:r w:rsidRPr="0068589D">
        <w:rPr>
          <w:rFonts w:ascii="Times New Roman" w:hAnsi="Times New Roman" w:cs="Times New Roman"/>
          <w:sz w:val="28"/>
          <w:szCs w:val="28"/>
        </w:rPr>
        <w:t>Moelchand</w:t>
      </w:r>
      <w:proofErr w:type="spellEnd"/>
      <w:r w:rsidRPr="0068589D">
        <w:rPr>
          <w:rFonts w:ascii="Times New Roman" w:hAnsi="Times New Roman" w:cs="Times New Roman"/>
          <w:sz w:val="28"/>
          <w:szCs w:val="28"/>
        </w:rPr>
        <w:t xml:space="preserve"> P., van Stam J., </w:t>
      </w:r>
      <w:proofErr w:type="spellStart"/>
      <w:r w:rsidRPr="0068589D">
        <w:rPr>
          <w:rFonts w:ascii="Times New Roman" w:hAnsi="Times New Roman" w:cs="Times New Roman"/>
          <w:sz w:val="28"/>
          <w:szCs w:val="28"/>
        </w:rPr>
        <w:t>Verheijde</w:t>
      </w:r>
      <w:proofErr w:type="spellEnd"/>
      <w:r w:rsidRPr="0068589D">
        <w:rPr>
          <w:rFonts w:ascii="Times New Roman" w:hAnsi="Times New Roman" w:cs="Times New Roman"/>
          <w:sz w:val="28"/>
          <w:szCs w:val="28"/>
        </w:rPr>
        <w:t xml:space="preserve"> J. Real Time Threat Detection Through Network Analysis. Bachelor’s thesis. Delft University of Technology, Rotterdam, 2019. DOI: 10.13140/RG.2.2.32</w:t>
      </w:r>
      <w:r w:rsidR="00E43F7A" w:rsidRPr="000B79B5">
        <w:rPr>
          <w:rFonts w:ascii="Times New Roman" w:hAnsi="Times New Roman" w:cs="Times New Roman"/>
          <w:sz w:val="28"/>
          <w:szCs w:val="28"/>
        </w:rPr>
        <w:t>8</w:t>
      </w:r>
      <w:r w:rsidRPr="0068589D">
        <w:rPr>
          <w:rFonts w:ascii="Times New Roman" w:hAnsi="Times New Roman" w:cs="Times New Roman"/>
          <w:sz w:val="28"/>
          <w:szCs w:val="28"/>
        </w:rPr>
        <w:t>02.17607.</w:t>
      </w:r>
    </w:p>
    <w:p w14:paraId="405D6498"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[28] El </w:t>
      </w:r>
      <w:proofErr w:type="spellStart"/>
      <w:r w:rsidRPr="0068589D">
        <w:rPr>
          <w:rFonts w:ascii="Times New Roman" w:hAnsi="Times New Roman" w:cs="Times New Roman"/>
          <w:sz w:val="28"/>
          <w:szCs w:val="28"/>
        </w:rPr>
        <w:t>Mahdaouy</w:t>
      </w:r>
      <w:proofErr w:type="spellEnd"/>
      <w:r w:rsidRPr="0068589D">
        <w:rPr>
          <w:rFonts w:ascii="Times New Roman" w:hAnsi="Times New Roman" w:cs="Times New Roman"/>
          <w:sz w:val="28"/>
          <w:szCs w:val="28"/>
        </w:rPr>
        <w:t xml:space="preserve"> A., </w:t>
      </w:r>
      <w:proofErr w:type="spellStart"/>
      <w:r w:rsidRPr="0068589D">
        <w:rPr>
          <w:rFonts w:ascii="Times New Roman" w:hAnsi="Times New Roman" w:cs="Times New Roman"/>
          <w:sz w:val="28"/>
          <w:szCs w:val="28"/>
        </w:rPr>
        <w:t>Ait</w:t>
      </w:r>
      <w:proofErr w:type="spellEnd"/>
      <w:r w:rsidRPr="0068589D">
        <w:rPr>
          <w:rFonts w:ascii="Times New Roman" w:hAnsi="Times New Roman" w:cs="Times New Roman"/>
          <w:sz w:val="28"/>
          <w:szCs w:val="28"/>
        </w:rPr>
        <w:t xml:space="preserve"> Yahia I., </w:t>
      </w:r>
      <w:proofErr w:type="spellStart"/>
      <w:r w:rsidRPr="0068589D">
        <w:rPr>
          <w:rFonts w:ascii="Times New Roman" w:hAnsi="Times New Roman" w:cs="Times New Roman"/>
          <w:sz w:val="28"/>
          <w:szCs w:val="28"/>
        </w:rPr>
        <w:t>Oualil</w:t>
      </w:r>
      <w:proofErr w:type="spellEnd"/>
      <w:r w:rsidRPr="0068589D">
        <w:rPr>
          <w:rFonts w:ascii="Times New Roman" w:hAnsi="Times New Roman" w:cs="Times New Roman"/>
          <w:sz w:val="28"/>
          <w:szCs w:val="28"/>
        </w:rPr>
        <w:t xml:space="preserve"> S., Berrada I. Deep Learning for Contextualized NetFlow-Based Network Intrusion Detection: Methods, Data, Evaluation and Deployment. arXiv:2602.05594, 2026.</w:t>
      </w:r>
    </w:p>
    <w:p w14:paraId="59E8DFB4"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[29] Mo J., Ke J., Zhou H. et al. Hybrid Network Intrusion Detection System Based on Sliding Window and Information Entropy in Imbalanced Dataset. Applied Intelligence, Springer, 2025. DOI: 10.1007/s10489-025-06307-6</w:t>
      </w:r>
    </w:p>
    <w:p w14:paraId="55DAD6FA" w14:textId="77777777" w:rsidR="00A449D9" w:rsidRPr="0068589D" w:rsidRDefault="00A449D9" w:rsidP="00A449D9">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[30] </w:t>
      </w:r>
      <w:proofErr w:type="spellStart"/>
      <w:r w:rsidRPr="0068589D">
        <w:rPr>
          <w:rFonts w:ascii="Times New Roman" w:hAnsi="Times New Roman" w:cs="Times New Roman"/>
          <w:sz w:val="28"/>
          <w:szCs w:val="28"/>
        </w:rPr>
        <w:t>Raskovalov</w:t>
      </w:r>
      <w:proofErr w:type="spellEnd"/>
      <w:r w:rsidRPr="0068589D">
        <w:rPr>
          <w:rFonts w:ascii="Times New Roman" w:hAnsi="Times New Roman" w:cs="Times New Roman"/>
          <w:sz w:val="28"/>
          <w:szCs w:val="28"/>
        </w:rPr>
        <w:t xml:space="preserve"> A., </w:t>
      </w:r>
      <w:proofErr w:type="spellStart"/>
      <w:r w:rsidRPr="0068589D">
        <w:rPr>
          <w:rFonts w:ascii="Times New Roman" w:hAnsi="Times New Roman" w:cs="Times New Roman"/>
          <w:sz w:val="28"/>
          <w:szCs w:val="28"/>
        </w:rPr>
        <w:t>Gabdullin</w:t>
      </w:r>
      <w:proofErr w:type="spellEnd"/>
      <w:r w:rsidRPr="0068589D">
        <w:rPr>
          <w:rFonts w:ascii="Times New Roman" w:hAnsi="Times New Roman" w:cs="Times New Roman"/>
          <w:sz w:val="28"/>
          <w:szCs w:val="28"/>
        </w:rPr>
        <w:t xml:space="preserve"> N., </w:t>
      </w:r>
      <w:proofErr w:type="spellStart"/>
      <w:r w:rsidRPr="0068589D">
        <w:rPr>
          <w:rFonts w:ascii="Times New Roman" w:hAnsi="Times New Roman" w:cs="Times New Roman"/>
          <w:sz w:val="28"/>
          <w:szCs w:val="28"/>
        </w:rPr>
        <w:t>Androsov</w:t>
      </w:r>
      <w:proofErr w:type="spellEnd"/>
      <w:r w:rsidRPr="0068589D">
        <w:rPr>
          <w:rFonts w:ascii="Times New Roman" w:hAnsi="Times New Roman" w:cs="Times New Roman"/>
          <w:sz w:val="28"/>
          <w:szCs w:val="28"/>
        </w:rPr>
        <w:t xml:space="preserve"> I. NIDS Neural Networks Using Sliding Time Window Data Processing with Trainable Activations and its Generalization Capability. arXiv:2410.18658, 2024.</w:t>
      </w:r>
    </w:p>
    <w:p w14:paraId="1A95731B" w14:textId="46C4BD09" w:rsidR="00A449D9" w:rsidRPr="0068589D" w:rsidRDefault="00A449D9" w:rsidP="00950938">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[31] Zhong M., Lin M., Zhang C., Xu Z. A Survey on Graph Neural Networks for Intrusion Detection Systems: Methods, Trends and Challenges. Computers &amp; Security, 141:103821, 2024. DOI: 10.1016/j.cose.2024.103821</w:t>
      </w:r>
    </w:p>
    <w:p w14:paraId="73575B8E" w14:textId="71100611" w:rsidR="00195F77" w:rsidRPr="00D24105" w:rsidRDefault="0072218F" w:rsidP="00CE639D">
      <w:pPr>
        <w:pStyle w:val="BodyText"/>
        <w:spacing w:line="276" w:lineRule="auto"/>
        <w:rPr>
          <w:rFonts w:ascii="Times New Roman" w:hAnsi="Times New Roman" w:cs="Times New Roman"/>
          <w:sz w:val="28"/>
          <w:szCs w:val="28"/>
        </w:rPr>
      </w:pPr>
      <w:r w:rsidRPr="0068589D">
        <w:rPr>
          <w:rFonts w:ascii="Times New Roman" w:hAnsi="Times New Roman" w:cs="Times New Roman"/>
          <w:sz w:val="28"/>
          <w:szCs w:val="28"/>
        </w:rPr>
        <w:t xml:space="preserve">[32] fisher85. Я </w:t>
      </w:r>
      <w:proofErr w:type="spellStart"/>
      <w:r w:rsidRPr="0068589D">
        <w:rPr>
          <w:rFonts w:ascii="Times New Roman" w:hAnsi="Times New Roman" w:cs="Times New Roman"/>
          <w:sz w:val="28"/>
          <w:szCs w:val="28"/>
        </w:rPr>
        <w:t>больше</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не</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верю</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публичным</w:t>
      </w:r>
      <w:proofErr w:type="spellEnd"/>
      <w:r w:rsidRPr="0068589D">
        <w:rPr>
          <w:rFonts w:ascii="Times New Roman" w:hAnsi="Times New Roman" w:cs="Times New Roman"/>
          <w:sz w:val="28"/>
          <w:szCs w:val="28"/>
        </w:rPr>
        <w:t xml:space="preserve"> </w:t>
      </w:r>
      <w:proofErr w:type="spellStart"/>
      <w:r w:rsidRPr="0068589D">
        <w:rPr>
          <w:rFonts w:ascii="Times New Roman" w:hAnsi="Times New Roman" w:cs="Times New Roman"/>
          <w:sz w:val="28"/>
          <w:szCs w:val="28"/>
        </w:rPr>
        <w:t>датасетам</w:t>
      </w:r>
      <w:proofErr w:type="spellEnd"/>
      <w:r w:rsidRPr="0068589D">
        <w:rPr>
          <w:rFonts w:ascii="Times New Roman" w:hAnsi="Times New Roman" w:cs="Times New Roman"/>
          <w:sz w:val="28"/>
          <w:szCs w:val="28"/>
        </w:rPr>
        <w:t xml:space="preserve"> [I no longer trust public datasets]. Habr, ИСП РАН, 13 </w:t>
      </w:r>
      <w:proofErr w:type="spellStart"/>
      <w:r w:rsidRPr="0068589D">
        <w:rPr>
          <w:rFonts w:ascii="Times New Roman" w:hAnsi="Times New Roman" w:cs="Times New Roman"/>
          <w:sz w:val="28"/>
          <w:szCs w:val="28"/>
        </w:rPr>
        <w:t>августа</w:t>
      </w:r>
      <w:proofErr w:type="spellEnd"/>
      <w:r w:rsidRPr="0068589D">
        <w:rPr>
          <w:rFonts w:ascii="Times New Roman" w:hAnsi="Times New Roman" w:cs="Times New Roman"/>
          <w:sz w:val="28"/>
          <w:szCs w:val="28"/>
        </w:rPr>
        <w:t xml:space="preserve"> 2024. URL: https://habr.com/ru/companies/isp_ras/articles/829506/.</w:t>
      </w:r>
    </w:p>
    <w:sectPr w:rsidR="00195F77" w:rsidRPr="00D24105">
      <w:footerReference w:type="even" r:id="rId20"/>
      <w:footerReference w:type="default" r:id="rId21"/>
      <w:footerReference w:type="first" r:id="rId22"/>
      <w:pgSz w:w="11900" w:h="16840"/>
      <w:pgMar w:top="1134" w:right="482" w:bottom="62" w:left="14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CCE7D" w14:textId="77777777" w:rsidR="00C307ED" w:rsidRDefault="00C307ED">
      <w:pPr>
        <w:spacing w:after="0" w:line="240" w:lineRule="auto"/>
      </w:pPr>
      <w:r>
        <w:separator/>
      </w:r>
    </w:p>
  </w:endnote>
  <w:endnote w:type="continuationSeparator" w:id="0">
    <w:p w14:paraId="33CF8018" w14:textId="77777777" w:rsidR="00C307ED" w:rsidRDefault="00C30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F879" w14:textId="77777777" w:rsidR="002C11FF" w:rsidRDefault="00000000">
    <w:pPr>
      <w:spacing w:after="0" w:line="259" w:lineRule="auto"/>
      <w:ind w:left="627" w:firstLine="0"/>
      <w:jc w:val="center"/>
    </w:pPr>
    <w:r>
      <w:fldChar w:fldCharType="begin"/>
    </w:r>
    <w:r>
      <w:instrText xml:space="preserve"> PAGE   \* MERGEFORMAT </w:instrText>
    </w:r>
    <w:r>
      <w:fldChar w:fldCharType="separate"/>
    </w:r>
    <w:r>
      <w:t>2</w:t>
    </w:r>
    <w:r>
      <w:fldChar w:fldCharType="end"/>
    </w:r>
    <w:r>
      <w:t xml:space="preserve"> </w:t>
    </w:r>
  </w:p>
  <w:p w14:paraId="51AA2029" w14:textId="77777777" w:rsidR="002C11FF" w:rsidRDefault="00000000">
    <w:pPr>
      <w:spacing w:after="0" w:line="259" w:lineRule="auto"/>
      <w:ind w:left="71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1F401" w14:textId="77777777" w:rsidR="002C11FF" w:rsidRDefault="00000000">
    <w:pPr>
      <w:spacing w:after="0" w:line="259" w:lineRule="auto"/>
      <w:ind w:left="627" w:firstLine="0"/>
      <w:jc w:val="center"/>
    </w:pPr>
    <w:r>
      <w:fldChar w:fldCharType="begin"/>
    </w:r>
    <w:r>
      <w:instrText xml:space="preserve"> PAGE   \* MERGEFORMAT </w:instrText>
    </w:r>
    <w:r>
      <w:fldChar w:fldCharType="separate"/>
    </w:r>
    <w:r>
      <w:t>2</w:t>
    </w:r>
    <w:r>
      <w:fldChar w:fldCharType="end"/>
    </w:r>
    <w:r>
      <w:t xml:space="preserve"> </w:t>
    </w:r>
  </w:p>
  <w:p w14:paraId="4F4AB00A" w14:textId="77777777" w:rsidR="002C11FF" w:rsidRDefault="00000000">
    <w:pPr>
      <w:spacing w:after="0" w:line="259" w:lineRule="auto"/>
      <w:ind w:left="71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B386D" w14:textId="77777777" w:rsidR="002C11FF" w:rsidRDefault="002C11F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42B03" w14:textId="77777777" w:rsidR="00C307ED" w:rsidRDefault="00C307ED">
      <w:pPr>
        <w:spacing w:after="0" w:line="240" w:lineRule="auto"/>
      </w:pPr>
      <w:r>
        <w:separator/>
      </w:r>
    </w:p>
  </w:footnote>
  <w:footnote w:type="continuationSeparator" w:id="0">
    <w:p w14:paraId="35E01521" w14:textId="77777777" w:rsidR="00C307ED" w:rsidRDefault="00C307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0F0D938"/>
    <w:lvl w:ilvl="0">
      <w:start w:val="1"/>
      <w:numFmt w:val="decimal"/>
      <w:lvlText w:val="%1."/>
      <w:lvlJc w:val="left"/>
      <w:pPr>
        <w:tabs>
          <w:tab w:val="num" w:pos="0"/>
        </w:tabs>
        <w:ind w:left="480" w:hanging="480"/>
      </w:pPr>
      <w:rPr>
        <w:rFonts w:ascii="Times New Roman" w:eastAsia="Times New Roman" w:hAnsi="Times New Roman" w:cs="Times New Roman"/>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133E6E8C"/>
    <w:multiLevelType w:val="hybridMultilevel"/>
    <w:tmpl w:val="99E45C00"/>
    <w:lvl w:ilvl="0" w:tplc="EC96BDCA">
      <w:start w:val="1"/>
      <w:numFmt w:val="bullet"/>
      <w:lvlText w:val="-"/>
      <w:lvlJc w:val="left"/>
      <w:pPr>
        <w:ind w:left="7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72E2AAB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7A473F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A70902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74CC23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B889C2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B348F8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58643F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58060B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2C3527D"/>
    <w:multiLevelType w:val="hybridMultilevel"/>
    <w:tmpl w:val="AD5644BA"/>
    <w:lvl w:ilvl="0" w:tplc="EFD6982A">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2E7BA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582B8F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8A502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4F6051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E52DD7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3E542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468D8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CA9F5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8CA0B3D"/>
    <w:multiLevelType w:val="hybridMultilevel"/>
    <w:tmpl w:val="A330EB0E"/>
    <w:lvl w:ilvl="0" w:tplc="217A8E4E">
      <w:start w:val="5"/>
      <w:numFmt w:val="decimal"/>
      <w:lvlText w:val="[%1]"/>
      <w:lvlJc w:val="left"/>
      <w:pPr>
        <w:ind w:left="1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9C8540E">
      <w:start w:val="1"/>
      <w:numFmt w:val="lowerLetter"/>
      <w:lvlText w:val="%2"/>
      <w:lvlJc w:val="left"/>
      <w:pPr>
        <w:ind w:left="1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028C08">
      <w:start w:val="1"/>
      <w:numFmt w:val="lowerRoman"/>
      <w:lvlText w:val="%3"/>
      <w:lvlJc w:val="left"/>
      <w:pPr>
        <w:ind w:left="2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2A80D0">
      <w:start w:val="1"/>
      <w:numFmt w:val="decimal"/>
      <w:lvlText w:val="%4"/>
      <w:lvlJc w:val="left"/>
      <w:pPr>
        <w:ind w:left="3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2A2282">
      <w:start w:val="1"/>
      <w:numFmt w:val="lowerLetter"/>
      <w:lvlText w:val="%5"/>
      <w:lvlJc w:val="left"/>
      <w:pPr>
        <w:ind w:left="3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AB2B608">
      <w:start w:val="1"/>
      <w:numFmt w:val="lowerRoman"/>
      <w:lvlText w:val="%6"/>
      <w:lvlJc w:val="left"/>
      <w:pPr>
        <w:ind w:left="4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536F7F8">
      <w:start w:val="1"/>
      <w:numFmt w:val="decimal"/>
      <w:lvlText w:val="%7"/>
      <w:lvlJc w:val="left"/>
      <w:pPr>
        <w:ind w:left="5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182DA30">
      <w:start w:val="1"/>
      <w:numFmt w:val="lowerLetter"/>
      <w:lvlText w:val="%8"/>
      <w:lvlJc w:val="left"/>
      <w:pPr>
        <w:ind w:left="6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4CC864">
      <w:start w:val="1"/>
      <w:numFmt w:val="lowerRoman"/>
      <w:lvlText w:val="%9"/>
      <w:lvlJc w:val="left"/>
      <w:pPr>
        <w:ind w:left="6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7476FE0"/>
    <w:multiLevelType w:val="multilevel"/>
    <w:tmpl w:val="4E56A78A"/>
    <w:lvl w:ilvl="0">
      <w:start w:val="4"/>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7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3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0721220"/>
    <w:multiLevelType w:val="hybridMultilevel"/>
    <w:tmpl w:val="10468F78"/>
    <w:lvl w:ilvl="0" w:tplc="7C4251FA">
      <w:start w:val="1"/>
      <w:numFmt w:val="decimal"/>
      <w:lvlText w:val="[%1]"/>
      <w:lvlJc w:val="left"/>
      <w:pPr>
        <w:ind w:left="10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B83756">
      <w:start w:val="1"/>
      <w:numFmt w:val="lowerLetter"/>
      <w:lvlText w:val="%2"/>
      <w:lvlJc w:val="left"/>
      <w:pPr>
        <w:ind w:left="1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30A92E">
      <w:start w:val="1"/>
      <w:numFmt w:val="lowerRoman"/>
      <w:lvlText w:val="%3"/>
      <w:lvlJc w:val="left"/>
      <w:pPr>
        <w:ind w:left="2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A4A19AA">
      <w:start w:val="1"/>
      <w:numFmt w:val="decimal"/>
      <w:lvlText w:val="%4"/>
      <w:lvlJc w:val="left"/>
      <w:pPr>
        <w:ind w:left="3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56E62B8">
      <w:start w:val="1"/>
      <w:numFmt w:val="lowerLetter"/>
      <w:lvlText w:val="%5"/>
      <w:lvlJc w:val="left"/>
      <w:pPr>
        <w:ind w:left="3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B2E97C2">
      <w:start w:val="1"/>
      <w:numFmt w:val="lowerRoman"/>
      <w:lvlText w:val="%6"/>
      <w:lvlJc w:val="left"/>
      <w:pPr>
        <w:ind w:left="4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902C72">
      <w:start w:val="1"/>
      <w:numFmt w:val="decimal"/>
      <w:lvlText w:val="%7"/>
      <w:lvlJc w:val="left"/>
      <w:pPr>
        <w:ind w:left="5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5AAC426">
      <w:start w:val="1"/>
      <w:numFmt w:val="lowerLetter"/>
      <w:lvlText w:val="%8"/>
      <w:lvlJc w:val="left"/>
      <w:pPr>
        <w:ind w:left="6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2C79BA">
      <w:start w:val="1"/>
      <w:numFmt w:val="lowerRoman"/>
      <w:lvlText w:val="%9"/>
      <w:lvlJc w:val="left"/>
      <w:pPr>
        <w:ind w:left="6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9045A20"/>
    <w:multiLevelType w:val="hybridMultilevel"/>
    <w:tmpl w:val="F3B4DD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97B4287"/>
    <w:multiLevelType w:val="hybridMultilevel"/>
    <w:tmpl w:val="F0742EAE"/>
    <w:lvl w:ilvl="0" w:tplc="2A16F5F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A92DABC">
      <w:start w:val="1"/>
      <w:numFmt w:val="bullet"/>
      <w:lvlText w:val="-"/>
      <w:lvlJc w:val="left"/>
      <w:pPr>
        <w:ind w:left="106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66CAFEA">
      <w:start w:val="1"/>
      <w:numFmt w:val="bullet"/>
      <w:lvlText w:val="▪"/>
      <w:lvlJc w:val="left"/>
      <w:pPr>
        <w:ind w:left="14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EF8A552">
      <w:start w:val="1"/>
      <w:numFmt w:val="bullet"/>
      <w:lvlText w:val="•"/>
      <w:lvlJc w:val="left"/>
      <w:pPr>
        <w:ind w:left="21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8008E38">
      <w:start w:val="1"/>
      <w:numFmt w:val="bullet"/>
      <w:lvlText w:val="o"/>
      <w:lvlJc w:val="left"/>
      <w:pPr>
        <w:ind w:left="29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1823F0C">
      <w:start w:val="1"/>
      <w:numFmt w:val="bullet"/>
      <w:lvlText w:val="▪"/>
      <w:lvlJc w:val="left"/>
      <w:pPr>
        <w:ind w:left="36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C32B2C8">
      <w:start w:val="1"/>
      <w:numFmt w:val="bullet"/>
      <w:lvlText w:val="•"/>
      <w:lvlJc w:val="left"/>
      <w:pPr>
        <w:ind w:left="43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D105006">
      <w:start w:val="1"/>
      <w:numFmt w:val="bullet"/>
      <w:lvlText w:val="o"/>
      <w:lvlJc w:val="left"/>
      <w:pPr>
        <w:ind w:left="50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3DECC56">
      <w:start w:val="1"/>
      <w:numFmt w:val="bullet"/>
      <w:lvlText w:val="▪"/>
      <w:lvlJc w:val="left"/>
      <w:pPr>
        <w:ind w:left="57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2084ECE"/>
    <w:multiLevelType w:val="hybridMultilevel"/>
    <w:tmpl w:val="0186E9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87173E"/>
    <w:multiLevelType w:val="hybridMultilevel"/>
    <w:tmpl w:val="C53AD97E"/>
    <w:lvl w:ilvl="0" w:tplc="713C73A8">
      <w:start w:val="1"/>
      <w:numFmt w:val="bullet"/>
      <w:lvlText w:val="-"/>
      <w:lvlJc w:val="left"/>
      <w:pPr>
        <w:ind w:left="7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7968EA2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0FA48B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6CE208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196517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4A8B4F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CE0FFB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3D0106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EF299F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A622273"/>
    <w:multiLevelType w:val="hybridMultilevel"/>
    <w:tmpl w:val="C3AAD7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C26566A"/>
    <w:multiLevelType w:val="hybridMultilevel"/>
    <w:tmpl w:val="BD3C541C"/>
    <w:lvl w:ilvl="0" w:tplc="08E6D94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FA5F6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9A69B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3FA225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7DC1DC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BAA643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BECC57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3631D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864E2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C4170F5"/>
    <w:multiLevelType w:val="multilevel"/>
    <w:tmpl w:val="5100FEF0"/>
    <w:lvl w:ilvl="0">
      <w:start w:val="1"/>
      <w:numFmt w:val="decimal"/>
      <w:lvlText w:val="%1"/>
      <w:lvlJc w:val="left"/>
      <w:pPr>
        <w:ind w:left="2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7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3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12F1A33"/>
    <w:multiLevelType w:val="hybridMultilevel"/>
    <w:tmpl w:val="B684768C"/>
    <w:lvl w:ilvl="0" w:tplc="61FA1378">
      <w:start w:val="1"/>
      <w:numFmt w:val="bullet"/>
      <w:lvlText w:val="-"/>
      <w:lvlJc w:val="left"/>
      <w:pPr>
        <w:ind w:left="60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5BF8BC64">
      <w:start w:val="1"/>
      <w:numFmt w:val="bullet"/>
      <w:lvlText w:val="o"/>
      <w:lvlJc w:val="left"/>
      <w:pPr>
        <w:ind w:left="1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1463F4E">
      <w:start w:val="1"/>
      <w:numFmt w:val="bullet"/>
      <w:lvlText w:val="▪"/>
      <w:lvlJc w:val="left"/>
      <w:pPr>
        <w:ind w:left="2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060A01C">
      <w:start w:val="1"/>
      <w:numFmt w:val="bullet"/>
      <w:lvlText w:val="•"/>
      <w:lvlJc w:val="left"/>
      <w:pPr>
        <w:ind w:left="2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2461F62">
      <w:start w:val="1"/>
      <w:numFmt w:val="bullet"/>
      <w:lvlText w:val="o"/>
      <w:lvlJc w:val="left"/>
      <w:pPr>
        <w:ind w:left="3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92E438E">
      <w:start w:val="1"/>
      <w:numFmt w:val="bullet"/>
      <w:lvlText w:val="▪"/>
      <w:lvlJc w:val="left"/>
      <w:pPr>
        <w:ind w:left="4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25C7EF4">
      <w:start w:val="1"/>
      <w:numFmt w:val="bullet"/>
      <w:lvlText w:val="•"/>
      <w:lvlJc w:val="left"/>
      <w:pPr>
        <w:ind w:left="49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A00EDAA">
      <w:start w:val="1"/>
      <w:numFmt w:val="bullet"/>
      <w:lvlText w:val="o"/>
      <w:lvlJc w:val="left"/>
      <w:pPr>
        <w:ind w:left="56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4DA581C">
      <w:start w:val="1"/>
      <w:numFmt w:val="bullet"/>
      <w:lvlText w:val="▪"/>
      <w:lvlJc w:val="left"/>
      <w:pPr>
        <w:ind w:left="6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14F4CE2"/>
    <w:multiLevelType w:val="hybridMultilevel"/>
    <w:tmpl w:val="5380C5C8"/>
    <w:lvl w:ilvl="0" w:tplc="D60AFCD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DAE5919"/>
    <w:multiLevelType w:val="hybridMultilevel"/>
    <w:tmpl w:val="BC9071D2"/>
    <w:lvl w:ilvl="0" w:tplc="E50EC5A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962D8FA">
      <w:start w:val="1"/>
      <w:numFmt w:val="lowerLetter"/>
      <w:lvlText w:val="%2"/>
      <w:lvlJc w:val="left"/>
      <w:pPr>
        <w:ind w:left="14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A3E69A6">
      <w:start w:val="1"/>
      <w:numFmt w:val="lowerRoman"/>
      <w:lvlText w:val="%3"/>
      <w:lvlJc w:val="left"/>
      <w:pPr>
        <w:ind w:left="21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C40E4C">
      <w:start w:val="1"/>
      <w:numFmt w:val="decimal"/>
      <w:lvlText w:val="%4"/>
      <w:lvlJc w:val="left"/>
      <w:pPr>
        <w:ind w:left="28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506EB68">
      <w:start w:val="1"/>
      <w:numFmt w:val="lowerLetter"/>
      <w:lvlText w:val="%5"/>
      <w:lvlJc w:val="left"/>
      <w:pPr>
        <w:ind w:left="35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FCB4D8">
      <w:start w:val="1"/>
      <w:numFmt w:val="lowerRoman"/>
      <w:lvlText w:val="%6"/>
      <w:lvlJc w:val="left"/>
      <w:pPr>
        <w:ind w:left="43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80D0EE">
      <w:start w:val="1"/>
      <w:numFmt w:val="decimal"/>
      <w:lvlText w:val="%7"/>
      <w:lvlJc w:val="left"/>
      <w:pPr>
        <w:ind w:left="50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C42650">
      <w:start w:val="1"/>
      <w:numFmt w:val="lowerLetter"/>
      <w:lvlText w:val="%8"/>
      <w:lvlJc w:val="left"/>
      <w:pPr>
        <w:ind w:left="5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03AF212">
      <w:start w:val="1"/>
      <w:numFmt w:val="lowerRoman"/>
      <w:lvlText w:val="%9"/>
      <w:lvlJc w:val="left"/>
      <w:pPr>
        <w:ind w:left="6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DC660F4"/>
    <w:multiLevelType w:val="multilevel"/>
    <w:tmpl w:val="716831D4"/>
    <w:lvl w:ilvl="0">
      <w:start w:val="1"/>
      <w:numFmt w:val="upperLetter"/>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3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7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3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654458911">
    <w:abstractNumId w:val="12"/>
  </w:num>
  <w:num w:numId="2" w16cid:durableId="1957565977">
    <w:abstractNumId w:val="4"/>
  </w:num>
  <w:num w:numId="3" w16cid:durableId="415438166">
    <w:abstractNumId w:val="16"/>
  </w:num>
  <w:num w:numId="4" w16cid:durableId="1747336812">
    <w:abstractNumId w:val="15"/>
  </w:num>
  <w:num w:numId="5" w16cid:durableId="1403598970">
    <w:abstractNumId w:val="2"/>
  </w:num>
  <w:num w:numId="6" w16cid:durableId="574705841">
    <w:abstractNumId w:val="1"/>
  </w:num>
  <w:num w:numId="7" w16cid:durableId="1442411329">
    <w:abstractNumId w:val="7"/>
  </w:num>
  <w:num w:numId="8" w16cid:durableId="1935015987">
    <w:abstractNumId w:val="11"/>
  </w:num>
  <w:num w:numId="9" w16cid:durableId="2114008794">
    <w:abstractNumId w:val="9"/>
  </w:num>
  <w:num w:numId="10" w16cid:durableId="1865093437">
    <w:abstractNumId w:val="13"/>
  </w:num>
  <w:num w:numId="11" w16cid:durableId="2106612181">
    <w:abstractNumId w:val="5"/>
  </w:num>
  <w:num w:numId="12" w16cid:durableId="343826235">
    <w:abstractNumId w:val="3"/>
  </w:num>
  <w:num w:numId="13" w16cid:durableId="3259355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63026201">
    <w:abstractNumId w:val="8"/>
  </w:num>
  <w:num w:numId="15" w16cid:durableId="1011756684">
    <w:abstractNumId w:val="14"/>
  </w:num>
  <w:num w:numId="16" w16cid:durableId="1443765859">
    <w:abstractNumId w:val="6"/>
  </w:num>
  <w:num w:numId="17" w16cid:durableId="207106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1FF"/>
    <w:rsid w:val="00006E21"/>
    <w:rsid w:val="00007DFB"/>
    <w:rsid w:val="00016779"/>
    <w:rsid w:val="0002653E"/>
    <w:rsid w:val="00032EF7"/>
    <w:rsid w:val="00033E58"/>
    <w:rsid w:val="000416C1"/>
    <w:rsid w:val="0004592C"/>
    <w:rsid w:val="00047362"/>
    <w:rsid w:val="00054B74"/>
    <w:rsid w:val="00056C7B"/>
    <w:rsid w:val="00067565"/>
    <w:rsid w:val="00067B88"/>
    <w:rsid w:val="00070B00"/>
    <w:rsid w:val="00074F8F"/>
    <w:rsid w:val="000829F4"/>
    <w:rsid w:val="00086F70"/>
    <w:rsid w:val="000873DC"/>
    <w:rsid w:val="00093437"/>
    <w:rsid w:val="000946EC"/>
    <w:rsid w:val="00094CC9"/>
    <w:rsid w:val="00094FCB"/>
    <w:rsid w:val="000A0000"/>
    <w:rsid w:val="000A04E3"/>
    <w:rsid w:val="000A26C9"/>
    <w:rsid w:val="000A709A"/>
    <w:rsid w:val="000B183C"/>
    <w:rsid w:val="000B2130"/>
    <w:rsid w:val="000B79B5"/>
    <w:rsid w:val="000C3A22"/>
    <w:rsid w:val="000C555B"/>
    <w:rsid w:val="000C751C"/>
    <w:rsid w:val="000D1AFB"/>
    <w:rsid w:val="000D1CB6"/>
    <w:rsid w:val="000D20C2"/>
    <w:rsid w:val="000D59AD"/>
    <w:rsid w:val="000D5E7A"/>
    <w:rsid w:val="000D7350"/>
    <w:rsid w:val="000E64B5"/>
    <w:rsid w:val="000F01A4"/>
    <w:rsid w:val="000F14E6"/>
    <w:rsid w:val="000F5C15"/>
    <w:rsid w:val="000F5E78"/>
    <w:rsid w:val="000F6D18"/>
    <w:rsid w:val="0010078B"/>
    <w:rsid w:val="0010270F"/>
    <w:rsid w:val="001046D8"/>
    <w:rsid w:val="00115BD4"/>
    <w:rsid w:val="00117255"/>
    <w:rsid w:val="00120A5B"/>
    <w:rsid w:val="00123085"/>
    <w:rsid w:val="00124D1A"/>
    <w:rsid w:val="0012513B"/>
    <w:rsid w:val="00127DA8"/>
    <w:rsid w:val="00130D4A"/>
    <w:rsid w:val="0013260E"/>
    <w:rsid w:val="0014017B"/>
    <w:rsid w:val="00141BBC"/>
    <w:rsid w:val="001531AF"/>
    <w:rsid w:val="0015630E"/>
    <w:rsid w:val="0016415D"/>
    <w:rsid w:val="00172571"/>
    <w:rsid w:val="0018103B"/>
    <w:rsid w:val="001836C2"/>
    <w:rsid w:val="00192648"/>
    <w:rsid w:val="00193786"/>
    <w:rsid w:val="00195F77"/>
    <w:rsid w:val="001A3A41"/>
    <w:rsid w:val="001B35AD"/>
    <w:rsid w:val="001C154D"/>
    <w:rsid w:val="001C3439"/>
    <w:rsid w:val="001C5E7A"/>
    <w:rsid w:val="001C6646"/>
    <w:rsid w:val="001D3BB7"/>
    <w:rsid w:val="001E123D"/>
    <w:rsid w:val="001E3830"/>
    <w:rsid w:val="001E43B0"/>
    <w:rsid w:val="001E6A5C"/>
    <w:rsid w:val="001E75F7"/>
    <w:rsid w:val="001E7E79"/>
    <w:rsid w:val="001F23E2"/>
    <w:rsid w:val="001F2B06"/>
    <w:rsid w:val="001F3E40"/>
    <w:rsid w:val="001F5D25"/>
    <w:rsid w:val="001F6CE1"/>
    <w:rsid w:val="002009B0"/>
    <w:rsid w:val="00201872"/>
    <w:rsid w:val="002077E8"/>
    <w:rsid w:val="00207CF9"/>
    <w:rsid w:val="0021575F"/>
    <w:rsid w:val="002234E4"/>
    <w:rsid w:val="00232AB2"/>
    <w:rsid w:val="00236C0B"/>
    <w:rsid w:val="00241F46"/>
    <w:rsid w:val="00243052"/>
    <w:rsid w:val="00250271"/>
    <w:rsid w:val="00250EB2"/>
    <w:rsid w:val="002539F2"/>
    <w:rsid w:val="00253C4A"/>
    <w:rsid w:val="00256994"/>
    <w:rsid w:val="00260DF8"/>
    <w:rsid w:val="002636C4"/>
    <w:rsid w:val="00263B56"/>
    <w:rsid w:val="00264472"/>
    <w:rsid w:val="00264B34"/>
    <w:rsid w:val="002670E2"/>
    <w:rsid w:val="002721CE"/>
    <w:rsid w:val="00272C95"/>
    <w:rsid w:val="002747E5"/>
    <w:rsid w:val="00275A14"/>
    <w:rsid w:val="00281315"/>
    <w:rsid w:val="00281FA3"/>
    <w:rsid w:val="002866B9"/>
    <w:rsid w:val="00286CFD"/>
    <w:rsid w:val="00286FE7"/>
    <w:rsid w:val="00287281"/>
    <w:rsid w:val="0029372A"/>
    <w:rsid w:val="002968E6"/>
    <w:rsid w:val="002B0DE4"/>
    <w:rsid w:val="002B6D5C"/>
    <w:rsid w:val="002C05BB"/>
    <w:rsid w:val="002C0935"/>
    <w:rsid w:val="002C11FF"/>
    <w:rsid w:val="002C2DBC"/>
    <w:rsid w:val="002C33E9"/>
    <w:rsid w:val="002C6DB3"/>
    <w:rsid w:val="002D124D"/>
    <w:rsid w:val="002D2080"/>
    <w:rsid w:val="002E3505"/>
    <w:rsid w:val="002E4351"/>
    <w:rsid w:val="002E529C"/>
    <w:rsid w:val="003055FE"/>
    <w:rsid w:val="003146A5"/>
    <w:rsid w:val="00314868"/>
    <w:rsid w:val="00314BF7"/>
    <w:rsid w:val="00316D88"/>
    <w:rsid w:val="0032242B"/>
    <w:rsid w:val="00324470"/>
    <w:rsid w:val="00330038"/>
    <w:rsid w:val="0033017C"/>
    <w:rsid w:val="0034081F"/>
    <w:rsid w:val="00342359"/>
    <w:rsid w:val="00345A45"/>
    <w:rsid w:val="003479DB"/>
    <w:rsid w:val="0035326A"/>
    <w:rsid w:val="00355938"/>
    <w:rsid w:val="00355C02"/>
    <w:rsid w:val="00360CDC"/>
    <w:rsid w:val="00361221"/>
    <w:rsid w:val="003639F2"/>
    <w:rsid w:val="00367AAC"/>
    <w:rsid w:val="00372BA9"/>
    <w:rsid w:val="00373867"/>
    <w:rsid w:val="00391B60"/>
    <w:rsid w:val="00396C66"/>
    <w:rsid w:val="00397755"/>
    <w:rsid w:val="003A19E3"/>
    <w:rsid w:val="003A2DFA"/>
    <w:rsid w:val="003A3C80"/>
    <w:rsid w:val="003A6E13"/>
    <w:rsid w:val="003B62E4"/>
    <w:rsid w:val="003C0D55"/>
    <w:rsid w:val="003C2191"/>
    <w:rsid w:val="003C2B96"/>
    <w:rsid w:val="003C75B2"/>
    <w:rsid w:val="003D0009"/>
    <w:rsid w:val="003D4A40"/>
    <w:rsid w:val="003E0BE3"/>
    <w:rsid w:val="003E14A8"/>
    <w:rsid w:val="003E250E"/>
    <w:rsid w:val="003E45D3"/>
    <w:rsid w:val="003E5324"/>
    <w:rsid w:val="003F16BF"/>
    <w:rsid w:val="003F52D9"/>
    <w:rsid w:val="003F75C5"/>
    <w:rsid w:val="0040155E"/>
    <w:rsid w:val="00403657"/>
    <w:rsid w:val="00410944"/>
    <w:rsid w:val="0041119F"/>
    <w:rsid w:val="00412401"/>
    <w:rsid w:val="00414387"/>
    <w:rsid w:val="0041709F"/>
    <w:rsid w:val="004172C9"/>
    <w:rsid w:val="00445917"/>
    <w:rsid w:val="0044596F"/>
    <w:rsid w:val="0044745D"/>
    <w:rsid w:val="00450AB9"/>
    <w:rsid w:val="00450C55"/>
    <w:rsid w:val="004520D2"/>
    <w:rsid w:val="00455E1C"/>
    <w:rsid w:val="00456876"/>
    <w:rsid w:val="00460019"/>
    <w:rsid w:val="00461657"/>
    <w:rsid w:val="00463012"/>
    <w:rsid w:val="0046408A"/>
    <w:rsid w:val="00466D48"/>
    <w:rsid w:val="0047051F"/>
    <w:rsid w:val="0047077B"/>
    <w:rsid w:val="00473246"/>
    <w:rsid w:val="0047457B"/>
    <w:rsid w:val="00475099"/>
    <w:rsid w:val="00481B3C"/>
    <w:rsid w:val="00483635"/>
    <w:rsid w:val="0048368F"/>
    <w:rsid w:val="00484C9D"/>
    <w:rsid w:val="0048501B"/>
    <w:rsid w:val="004858B5"/>
    <w:rsid w:val="00486EE5"/>
    <w:rsid w:val="00491258"/>
    <w:rsid w:val="00492400"/>
    <w:rsid w:val="00495CEF"/>
    <w:rsid w:val="00495EB2"/>
    <w:rsid w:val="0049656D"/>
    <w:rsid w:val="004977B3"/>
    <w:rsid w:val="004A5F16"/>
    <w:rsid w:val="004A7EB6"/>
    <w:rsid w:val="004B170E"/>
    <w:rsid w:val="004B2EA6"/>
    <w:rsid w:val="004B4D79"/>
    <w:rsid w:val="004C22C8"/>
    <w:rsid w:val="004D3C5C"/>
    <w:rsid w:val="004D7967"/>
    <w:rsid w:val="004E0BD7"/>
    <w:rsid w:val="004E3E99"/>
    <w:rsid w:val="004E57BE"/>
    <w:rsid w:val="004E64FC"/>
    <w:rsid w:val="004F2DBB"/>
    <w:rsid w:val="004F4CB5"/>
    <w:rsid w:val="004F553A"/>
    <w:rsid w:val="00501579"/>
    <w:rsid w:val="005053EB"/>
    <w:rsid w:val="00506896"/>
    <w:rsid w:val="00507039"/>
    <w:rsid w:val="0050779C"/>
    <w:rsid w:val="00510A78"/>
    <w:rsid w:val="005144E9"/>
    <w:rsid w:val="005169E1"/>
    <w:rsid w:val="00520526"/>
    <w:rsid w:val="005223DA"/>
    <w:rsid w:val="00526016"/>
    <w:rsid w:val="005262F0"/>
    <w:rsid w:val="0053175D"/>
    <w:rsid w:val="00534851"/>
    <w:rsid w:val="0053486C"/>
    <w:rsid w:val="005351B4"/>
    <w:rsid w:val="005407BE"/>
    <w:rsid w:val="00546F26"/>
    <w:rsid w:val="00547A62"/>
    <w:rsid w:val="00554392"/>
    <w:rsid w:val="0056267A"/>
    <w:rsid w:val="00564298"/>
    <w:rsid w:val="00564713"/>
    <w:rsid w:val="00564F3D"/>
    <w:rsid w:val="005653D8"/>
    <w:rsid w:val="00575DCC"/>
    <w:rsid w:val="0057620A"/>
    <w:rsid w:val="00577873"/>
    <w:rsid w:val="00580B51"/>
    <w:rsid w:val="0058361F"/>
    <w:rsid w:val="005855B7"/>
    <w:rsid w:val="005903F0"/>
    <w:rsid w:val="00590D8C"/>
    <w:rsid w:val="005A1877"/>
    <w:rsid w:val="005A2079"/>
    <w:rsid w:val="005A42AC"/>
    <w:rsid w:val="005A6EE3"/>
    <w:rsid w:val="005A7C7B"/>
    <w:rsid w:val="005B1DAF"/>
    <w:rsid w:val="005B453B"/>
    <w:rsid w:val="005B6EE8"/>
    <w:rsid w:val="005B7B87"/>
    <w:rsid w:val="005C09B1"/>
    <w:rsid w:val="005C4FD8"/>
    <w:rsid w:val="005C507A"/>
    <w:rsid w:val="005C52C0"/>
    <w:rsid w:val="005C5A7D"/>
    <w:rsid w:val="005D1906"/>
    <w:rsid w:val="005E0579"/>
    <w:rsid w:val="005E2B19"/>
    <w:rsid w:val="005E44CF"/>
    <w:rsid w:val="005E46CD"/>
    <w:rsid w:val="005E6502"/>
    <w:rsid w:val="00600CBE"/>
    <w:rsid w:val="0060119B"/>
    <w:rsid w:val="00607CC9"/>
    <w:rsid w:val="006118A2"/>
    <w:rsid w:val="00616303"/>
    <w:rsid w:val="00621E1E"/>
    <w:rsid w:val="0062222A"/>
    <w:rsid w:val="00623848"/>
    <w:rsid w:val="00625A52"/>
    <w:rsid w:val="00625E91"/>
    <w:rsid w:val="006264CC"/>
    <w:rsid w:val="00627E16"/>
    <w:rsid w:val="00633137"/>
    <w:rsid w:val="00635897"/>
    <w:rsid w:val="00636C45"/>
    <w:rsid w:val="00640AC2"/>
    <w:rsid w:val="006424FA"/>
    <w:rsid w:val="00652129"/>
    <w:rsid w:val="00676159"/>
    <w:rsid w:val="0068204C"/>
    <w:rsid w:val="0068589D"/>
    <w:rsid w:val="006876CB"/>
    <w:rsid w:val="006966B5"/>
    <w:rsid w:val="006971C6"/>
    <w:rsid w:val="006A196A"/>
    <w:rsid w:val="006A6D20"/>
    <w:rsid w:val="006B0DF0"/>
    <w:rsid w:val="006B0FF8"/>
    <w:rsid w:val="006B35B2"/>
    <w:rsid w:val="006B5096"/>
    <w:rsid w:val="006C3AB2"/>
    <w:rsid w:val="006C69EA"/>
    <w:rsid w:val="006C6DC8"/>
    <w:rsid w:val="006D0C6E"/>
    <w:rsid w:val="006D3261"/>
    <w:rsid w:val="006D42EB"/>
    <w:rsid w:val="006D6F4E"/>
    <w:rsid w:val="006E630D"/>
    <w:rsid w:val="006E7A2C"/>
    <w:rsid w:val="006F0125"/>
    <w:rsid w:val="006F1D08"/>
    <w:rsid w:val="006F7BC4"/>
    <w:rsid w:val="006F7FA4"/>
    <w:rsid w:val="00705A6E"/>
    <w:rsid w:val="00706901"/>
    <w:rsid w:val="00711F26"/>
    <w:rsid w:val="00712F42"/>
    <w:rsid w:val="00716EF5"/>
    <w:rsid w:val="0072218F"/>
    <w:rsid w:val="00722DD0"/>
    <w:rsid w:val="00723161"/>
    <w:rsid w:val="0072330D"/>
    <w:rsid w:val="0073001E"/>
    <w:rsid w:val="0073131D"/>
    <w:rsid w:val="0073384E"/>
    <w:rsid w:val="00737236"/>
    <w:rsid w:val="00741B58"/>
    <w:rsid w:val="00745D45"/>
    <w:rsid w:val="007467E6"/>
    <w:rsid w:val="00747B66"/>
    <w:rsid w:val="007527ED"/>
    <w:rsid w:val="00763758"/>
    <w:rsid w:val="00763C8D"/>
    <w:rsid w:val="00767808"/>
    <w:rsid w:val="007856DA"/>
    <w:rsid w:val="00787FF6"/>
    <w:rsid w:val="00790828"/>
    <w:rsid w:val="00790C3E"/>
    <w:rsid w:val="00791B5D"/>
    <w:rsid w:val="00797453"/>
    <w:rsid w:val="007A2F11"/>
    <w:rsid w:val="007A331D"/>
    <w:rsid w:val="007B2C9D"/>
    <w:rsid w:val="007B49DD"/>
    <w:rsid w:val="007B7698"/>
    <w:rsid w:val="007C4D22"/>
    <w:rsid w:val="007C5E22"/>
    <w:rsid w:val="007D1A5A"/>
    <w:rsid w:val="007D28D2"/>
    <w:rsid w:val="007D2BB6"/>
    <w:rsid w:val="007D5803"/>
    <w:rsid w:val="007D6E67"/>
    <w:rsid w:val="007E0E35"/>
    <w:rsid w:val="007E1531"/>
    <w:rsid w:val="007E3DC3"/>
    <w:rsid w:val="007F124A"/>
    <w:rsid w:val="007F3296"/>
    <w:rsid w:val="0080067B"/>
    <w:rsid w:val="00803823"/>
    <w:rsid w:val="00807837"/>
    <w:rsid w:val="008101F5"/>
    <w:rsid w:val="0081359A"/>
    <w:rsid w:val="00813DF3"/>
    <w:rsid w:val="00815698"/>
    <w:rsid w:val="00821E38"/>
    <w:rsid w:val="0082589C"/>
    <w:rsid w:val="008261C2"/>
    <w:rsid w:val="00827310"/>
    <w:rsid w:val="0083005D"/>
    <w:rsid w:val="0083069D"/>
    <w:rsid w:val="0083174B"/>
    <w:rsid w:val="008344A2"/>
    <w:rsid w:val="008407E4"/>
    <w:rsid w:val="00840FC1"/>
    <w:rsid w:val="00842363"/>
    <w:rsid w:val="00847BB9"/>
    <w:rsid w:val="0085145B"/>
    <w:rsid w:val="00853D67"/>
    <w:rsid w:val="00855AAA"/>
    <w:rsid w:val="00857D5C"/>
    <w:rsid w:val="00862645"/>
    <w:rsid w:val="00862AE0"/>
    <w:rsid w:val="00867B5B"/>
    <w:rsid w:val="00870A83"/>
    <w:rsid w:val="0087153E"/>
    <w:rsid w:val="00877CD9"/>
    <w:rsid w:val="00877D25"/>
    <w:rsid w:val="008854CB"/>
    <w:rsid w:val="008856E6"/>
    <w:rsid w:val="00886005"/>
    <w:rsid w:val="008921CB"/>
    <w:rsid w:val="008937F1"/>
    <w:rsid w:val="008A0F38"/>
    <w:rsid w:val="008A7B1C"/>
    <w:rsid w:val="008B52E6"/>
    <w:rsid w:val="008C5212"/>
    <w:rsid w:val="008D5F99"/>
    <w:rsid w:val="008D7F0D"/>
    <w:rsid w:val="008E1F9C"/>
    <w:rsid w:val="008E401D"/>
    <w:rsid w:val="008E4AF5"/>
    <w:rsid w:val="008E60EE"/>
    <w:rsid w:val="008F3ECC"/>
    <w:rsid w:val="008F4435"/>
    <w:rsid w:val="008F7FDB"/>
    <w:rsid w:val="00904866"/>
    <w:rsid w:val="0091132A"/>
    <w:rsid w:val="00911E0E"/>
    <w:rsid w:val="00913070"/>
    <w:rsid w:val="00914136"/>
    <w:rsid w:val="0091553A"/>
    <w:rsid w:val="0092047D"/>
    <w:rsid w:val="00921A7E"/>
    <w:rsid w:val="00923440"/>
    <w:rsid w:val="00926583"/>
    <w:rsid w:val="0093169F"/>
    <w:rsid w:val="009336C6"/>
    <w:rsid w:val="009350EB"/>
    <w:rsid w:val="00935AA0"/>
    <w:rsid w:val="00942198"/>
    <w:rsid w:val="00947E24"/>
    <w:rsid w:val="00947EB2"/>
    <w:rsid w:val="00950938"/>
    <w:rsid w:val="009579BF"/>
    <w:rsid w:val="009604B4"/>
    <w:rsid w:val="00961D14"/>
    <w:rsid w:val="00966844"/>
    <w:rsid w:val="00975B70"/>
    <w:rsid w:val="00980CD1"/>
    <w:rsid w:val="0098186B"/>
    <w:rsid w:val="0098233F"/>
    <w:rsid w:val="00986B97"/>
    <w:rsid w:val="00990503"/>
    <w:rsid w:val="00991C8A"/>
    <w:rsid w:val="00997745"/>
    <w:rsid w:val="009A2EE5"/>
    <w:rsid w:val="009A53BE"/>
    <w:rsid w:val="009B481B"/>
    <w:rsid w:val="009C29C6"/>
    <w:rsid w:val="009D5EB0"/>
    <w:rsid w:val="009D6CEA"/>
    <w:rsid w:val="009F2877"/>
    <w:rsid w:val="009F3E86"/>
    <w:rsid w:val="009F41DA"/>
    <w:rsid w:val="00A07E6C"/>
    <w:rsid w:val="00A141DE"/>
    <w:rsid w:val="00A160FE"/>
    <w:rsid w:val="00A16728"/>
    <w:rsid w:val="00A251E6"/>
    <w:rsid w:val="00A3114D"/>
    <w:rsid w:val="00A322F7"/>
    <w:rsid w:val="00A42A06"/>
    <w:rsid w:val="00A44827"/>
    <w:rsid w:val="00A449D9"/>
    <w:rsid w:val="00A45F70"/>
    <w:rsid w:val="00A47E52"/>
    <w:rsid w:val="00A50D29"/>
    <w:rsid w:val="00A5307B"/>
    <w:rsid w:val="00A54C63"/>
    <w:rsid w:val="00A55860"/>
    <w:rsid w:val="00A65DAF"/>
    <w:rsid w:val="00A7637C"/>
    <w:rsid w:val="00A86422"/>
    <w:rsid w:val="00A90FE1"/>
    <w:rsid w:val="00AA1E9B"/>
    <w:rsid w:val="00AA53F2"/>
    <w:rsid w:val="00AB14B0"/>
    <w:rsid w:val="00AB18AB"/>
    <w:rsid w:val="00AB4849"/>
    <w:rsid w:val="00AB5DD1"/>
    <w:rsid w:val="00AC1734"/>
    <w:rsid w:val="00AC419F"/>
    <w:rsid w:val="00AD1C42"/>
    <w:rsid w:val="00AD313F"/>
    <w:rsid w:val="00AD3C07"/>
    <w:rsid w:val="00AE04C3"/>
    <w:rsid w:val="00AE519A"/>
    <w:rsid w:val="00AE755D"/>
    <w:rsid w:val="00AF1076"/>
    <w:rsid w:val="00AF44A6"/>
    <w:rsid w:val="00AF5A9A"/>
    <w:rsid w:val="00B02972"/>
    <w:rsid w:val="00B036D7"/>
    <w:rsid w:val="00B064E2"/>
    <w:rsid w:val="00B06CC0"/>
    <w:rsid w:val="00B07482"/>
    <w:rsid w:val="00B128EB"/>
    <w:rsid w:val="00B16122"/>
    <w:rsid w:val="00B21171"/>
    <w:rsid w:val="00B23284"/>
    <w:rsid w:val="00B3256C"/>
    <w:rsid w:val="00B33A41"/>
    <w:rsid w:val="00B40D88"/>
    <w:rsid w:val="00B425D6"/>
    <w:rsid w:val="00B42EF6"/>
    <w:rsid w:val="00B44126"/>
    <w:rsid w:val="00B44DF3"/>
    <w:rsid w:val="00B45CD9"/>
    <w:rsid w:val="00B509A7"/>
    <w:rsid w:val="00B5250E"/>
    <w:rsid w:val="00B540AB"/>
    <w:rsid w:val="00B55851"/>
    <w:rsid w:val="00B63B01"/>
    <w:rsid w:val="00B64631"/>
    <w:rsid w:val="00B678C6"/>
    <w:rsid w:val="00B71FC3"/>
    <w:rsid w:val="00B74DBE"/>
    <w:rsid w:val="00B75FC2"/>
    <w:rsid w:val="00B777A2"/>
    <w:rsid w:val="00B802FB"/>
    <w:rsid w:val="00B81367"/>
    <w:rsid w:val="00B9496A"/>
    <w:rsid w:val="00B9670F"/>
    <w:rsid w:val="00B979D9"/>
    <w:rsid w:val="00BA2744"/>
    <w:rsid w:val="00BA2CD1"/>
    <w:rsid w:val="00BA665A"/>
    <w:rsid w:val="00BA71B9"/>
    <w:rsid w:val="00BB13AD"/>
    <w:rsid w:val="00BB2AF4"/>
    <w:rsid w:val="00BB2D7E"/>
    <w:rsid w:val="00BB5AAD"/>
    <w:rsid w:val="00BB7524"/>
    <w:rsid w:val="00BC0DB2"/>
    <w:rsid w:val="00BC75AE"/>
    <w:rsid w:val="00BC7B65"/>
    <w:rsid w:val="00BF0398"/>
    <w:rsid w:val="00BF0CE8"/>
    <w:rsid w:val="00BF559F"/>
    <w:rsid w:val="00BF6F47"/>
    <w:rsid w:val="00C021A6"/>
    <w:rsid w:val="00C04284"/>
    <w:rsid w:val="00C129D4"/>
    <w:rsid w:val="00C12F61"/>
    <w:rsid w:val="00C14829"/>
    <w:rsid w:val="00C16B86"/>
    <w:rsid w:val="00C216A7"/>
    <w:rsid w:val="00C22161"/>
    <w:rsid w:val="00C27E41"/>
    <w:rsid w:val="00C307ED"/>
    <w:rsid w:val="00C3383E"/>
    <w:rsid w:val="00C43901"/>
    <w:rsid w:val="00C515F1"/>
    <w:rsid w:val="00C5359E"/>
    <w:rsid w:val="00C5695A"/>
    <w:rsid w:val="00C606BF"/>
    <w:rsid w:val="00C6400F"/>
    <w:rsid w:val="00C71260"/>
    <w:rsid w:val="00C73D28"/>
    <w:rsid w:val="00C740C5"/>
    <w:rsid w:val="00C80331"/>
    <w:rsid w:val="00C80654"/>
    <w:rsid w:val="00C808E6"/>
    <w:rsid w:val="00C82F3C"/>
    <w:rsid w:val="00C87DE5"/>
    <w:rsid w:val="00C90647"/>
    <w:rsid w:val="00C92397"/>
    <w:rsid w:val="00C96386"/>
    <w:rsid w:val="00CA5E06"/>
    <w:rsid w:val="00CB0C4E"/>
    <w:rsid w:val="00CB43B0"/>
    <w:rsid w:val="00CB79AA"/>
    <w:rsid w:val="00CB7BAA"/>
    <w:rsid w:val="00CC0381"/>
    <w:rsid w:val="00CC48D9"/>
    <w:rsid w:val="00CC614C"/>
    <w:rsid w:val="00CC6ACE"/>
    <w:rsid w:val="00CD4E8D"/>
    <w:rsid w:val="00CD7130"/>
    <w:rsid w:val="00CD7181"/>
    <w:rsid w:val="00CE161F"/>
    <w:rsid w:val="00CE639D"/>
    <w:rsid w:val="00CF0776"/>
    <w:rsid w:val="00CF2B35"/>
    <w:rsid w:val="00D01CD1"/>
    <w:rsid w:val="00D03895"/>
    <w:rsid w:val="00D03D75"/>
    <w:rsid w:val="00D04805"/>
    <w:rsid w:val="00D05AC9"/>
    <w:rsid w:val="00D05B38"/>
    <w:rsid w:val="00D11299"/>
    <w:rsid w:val="00D16C50"/>
    <w:rsid w:val="00D1737C"/>
    <w:rsid w:val="00D2249D"/>
    <w:rsid w:val="00D24105"/>
    <w:rsid w:val="00D25999"/>
    <w:rsid w:val="00D2674A"/>
    <w:rsid w:val="00D30B5E"/>
    <w:rsid w:val="00D35D03"/>
    <w:rsid w:val="00D40AB4"/>
    <w:rsid w:val="00D44C0E"/>
    <w:rsid w:val="00D45512"/>
    <w:rsid w:val="00D463D6"/>
    <w:rsid w:val="00D47961"/>
    <w:rsid w:val="00D52BD6"/>
    <w:rsid w:val="00D54F0F"/>
    <w:rsid w:val="00D60C3A"/>
    <w:rsid w:val="00D621F8"/>
    <w:rsid w:val="00D6271A"/>
    <w:rsid w:val="00D73FAF"/>
    <w:rsid w:val="00D94226"/>
    <w:rsid w:val="00DA0D4D"/>
    <w:rsid w:val="00DA3C55"/>
    <w:rsid w:val="00DA602F"/>
    <w:rsid w:val="00DB1347"/>
    <w:rsid w:val="00DB22BD"/>
    <w:rsid w:val="00DB2EAB"/>
    <w:rsid w:val="00DB3E55"/>
    <w:rsid w:val="00DB4A2B"/>
    <w:rsid w:val="00DC140A"/>
    <w:rsid w:val="00DC2B6D"/>
    <w:rsid w:val="00DC4618"/>
    <w:rsid w:val="00DC7479"/>
    <w:rsid w:val="00DC7BA6"/>
    <w:rsid w:val="00DD349D"/>
    <w:rsid w:val="00DE191A"/>
    <w:rsid w:val="00DE1B12"/>
    <w:rsid w:val="00DE2B18"/>
    <w:rsid w:val="00DE38B6"/>
    <w:rsid w:val="00DF3BA0"/>
    <w:rsid w:val="00DF4677"/>
    <w:rsid w:val="00DF564F"/>
    <w:rsid w:val="00DF7B6B"/>
    <w:rsid w:val="00E0046E"/>
    <w:rsid w:val="00E01A46"/>
    <w:rsid w:val="00E0229B"/>
    <w:rsid w:val="00E05B28"/>
    <w:rsid w:val="00E06EFF"/>
    <w:rsid w:val="00E070C2"/>
    <w:rsid w:val="00E07FAC"/>
    <w:rsid w:val="00E107B6"/>
    <w:rsid w:val="00E10AD5"/>
    <w:rsid w:val="00E122C3"/>
    <w:rsid w:val="00E1317B"/>
    <w:rsid w:val="00E1616D"/>
    <w:rsid w:val="00E205F8"/>
    <w:rsid w:val="00E24425"/>
    <w:rsid w:val="00E30530"/>
    <w:rsid w:val="00E341C2"/>
    <w:rsid w:val="00E3557F"/>
    <w:rsid w:val="00E37B86"/>
    <w:rsid w:val="00E43F7A"/>
    <w:rsid w:val="00E56CB1"/>
    <w:rsid w:val="00E61470"/>
    <w:rsid w:val="00E61784"/>
    <w:rsid w:val="00E630BF"/>
    <w:rsid w:val="00E63973"/>
    <w:rsid w:val="00E6465A"/>
    <w:rsid w:val="00E74039"/>
    <w:rsid w:val="00E76C14"/>
    <w:rsid w:val="00E76D28"/>
    <w:rsid w:val="00E94A00"/>
    <w:rsid w:val="00EA6869"/>
    <w:rsid w:val="00EA7848"/>
    <w:rsid w:val="00EB11EE"/>
    <w:rsid w:val="00EB2662"/>
    <w:rsid w:val="00EB4C03"/>
    <w:rsid w:val="00EB5B55"/>
    <w:rsid w:val="00EB5FCF"/>
    <w:rsid w:val="00EB6D47"/>
    <w:rsid w:val="00EC03C9"/>
    <w:rsid w:val="00EC5BBB"/>
    <w:rsid w:val="00EC5C3F"/>
    <w:rsid w:val="00EC6296"/>
    <w:rsid w:val="00ED0A47"/>
    <w:rsid w:val="00ED2187"/>
    <w:rsid w:val="00ED2B72"/>
    <w:rsid w:val="00ED4384"/>
    <w:rsid w:val="00ED4A78"/>
    <w:rsid w:val="00ED4DE9"/>
    <w:rsid w:val="00EE323F"/>
    <w:rsid w:val="00EE3E79"/>
    <w:rsid w:val="00EE4434"/>
    <w:rsid w:val="00EE4FBE"/>
    <w:rsid w:val="00EE6722"/>
    <w:rsid w:val="00EF177C"/>
    <w:rsid w:val="00EF3505"/>
    <w:rsid w:val="00EF466E"/>
    <w:rsid w:val="00EF519B"/>
    <w:rsid w:val="00EF665D"/>
    <w:rsid w:val="00F0254F"/>
    <w:rsid w:val="00F06868"/>
    <w:rsid w:val="00F168DD"/>
    <w:rsid w:val="00F16F1B"/>
    <w:rsid w:val="00F21C9E"/>
    <w:rsid w:val="00F21E63"/>
    <w:rsid w:val="00F24951"/>
    <w:rsid w:val="00F26D33"/>
    <w:rsid w:val="00F33984"/>
    <w:rsid w:val="00F65F44"/>
    <w:rsid w:val="00F67623"/>
    <w:rsid w:val="00F71145"/>
    <w:rsid w:val="00F77EB5"/>
    <w:rsid w:val="00F81C54"/>
    <w:rsid w:val="00F8388B"/>
    <w:rsid w:val="00F921D0"/>
    <w:rsid w:val="00F95300"/>
    <w:rsid w:val="00F96DE4"/>
    <w:rsid w:val="00F96EA1"/>
    <w:rsid w:val="00FA7059"/>
    <w:rsid w:val="00FB421D"/>
    <w:rsid w:val="00FB6E83"/>
    <w:rsid w:val="00FC00D2"/>
    <w:rsid w:val="00FC191B"/>
    <w:rsid w:val="00FC5295"/>
    <w:rsid w:val="00FC6B9A"/>
    <w:rsid w:val="00FD19DA"/>
    <w:rsid w:val="00FD6142"/>
    <w:rsid w:val="00FE0EDD"/>
    <w:rsid w:val="00FE32E4"/>
    <w:rsid w:val="00FF0CC5"/>
    <w:rsid w:val="00FF0D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650EF"/>
  <w15:docId w15:val="{1AEE5CEF-7FA5-6E46-BA2B-F556D4482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GB"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5" w:lineRule="auto"/>
      <w:ind w:left="96"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13" w:line="259" w:lineRule="auto"/>
      <w:ind w:left="11"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30" w:line="259" w:lineRule="auto"/>
      <w:ind w:left="11"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30" w:line="259" w:lineRule="auto"/>
      <w:ind w:left="11" w:hanging="10"/>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qFormat/>
    <w:rsid w:val="006118A2"/>
    <w:pPr>
      <w:spacing w:before="180" w:after="180" w:line="240" w:lineRule="auto"/>
      <w:ind w:left="0" w:firstLine="0"/>
      <w:jc w:val="left"/>
    </w:pPr>
    <w:rPr>
      <w:rFonts w:asciiTheme="minorHAnsi" w:eastAsiaTheme="minorHAnsi" w:hAnsiTheme="minorHAnsi" w:cstheme="minorBidi"/>
      <w:color w:val="auto"/>
      <w:kern w:val="0"/>
      <w:sz w:val="24"/>
      <w:lang w:eastAsia="en-US" w:bidi="ar-SA"/>
      <w14:ligatures w14:val="none"/>
    </w:rPr>
  </w:style>
  <w:style w:type="character" w:customStyle="1" w:styleId="BodyTextChar">
    <w:name w:val="Body Text Char"/>
    <w:basedOn w:val="DefaultParagraphFont"/>
    <w:link w:val="BodyText"/>
    <w:rsid w:val="006118A2"/>
    <w:rPr>
      <w:rFonts w:eastAsiaTheme="minorHAnsi"/>
      <w:kern w:val="0"/>
      <w:lang w:val="en-US" w:eastAsia="en-US" w:bidi="ar-SA"/>
      <w14:ligatures w14:val="none"/>
    </w:rPr>
  </w:style>
  <w:style w:type="paragraph" w:customStyle="1" w:styleId="FirstParagraph">
    <w:name w:val="First Paragraph"/>
    <w:basedOn w:val="BodyText"/>
    <w:next w:val="BodyText"/>
    <w:qFormat/>
    <w:rsid w:val="006118A2"/>
  </w:style>
  <w:style w:type="paragraph" w:customStyle="1" w:styleId="Compact">
    <w:name w:val="Compact"/>
    <w:basedOn w:val="BodyText"/>
    <w:qFormat/>
    <w:rsid w:val="0041709F"/>
    <w:pPr>
      <w:spacing w:before="36" w:after="36"/>
    </w:pPr>
  </w:style>
  <w:style w:type="table" w:customStyle="1" w:styleId="Table">
    <w:name w:val="Table"/>
    <w:semiHidden/>
    <w:unhideWhenUsed/>
    <w:qFormat/>
    <w:rsid w:val="0041709F"/>
    <w:pPr>
      <w:spacing w:after="200" w:line="240" w:lineRule="auto"/>
    </w:pPr>
    <w:rPr>
      <w:rFonts w:eastAsiaTheme="minorHAnsi"/>
      <w:kern w:val="0"/>
      <w:lang w:eastAsia="en-US" w:bidi="ar-SA"/>
      <w14:ligatures w14:val="none"/>
    </w:rPr>
    <w:tblPr>
      <w:tblInd w:w="0" w:type="dxa"/>
      <w:tblCellMar>
        <w:top w:w="0" w:type="dxa"/>
        <w:left w:w="108" w:type="dxa"/>
        <w:bottom w:w="0" w:type="dxa"/>
        <w:right w:w="108" w:type="dxa"/>
      </w:tblCellMar>
    </w:tblPr>
  </w:style>
  <w:style w:type="character" w:customStyle="1" w:styleId="VerbatimChar">
    <w:name w:val="Verbatim Char"/>
    <w:basedOn w:val="DefaultParagraphFont"/>
    <w:link w:val="SourceCode"/>
    <w:rsid w:val="00195F77"/>
    <w:rPr>
      <w:rFonts w:ascii="Consolas" w:hAnsi="Consolas"/>
      <w:sz w:val="22"/>
    </w:rPr>
  </w:style>
  <w:style w:type="paragraph" w:customStyle="1" w:styleId="SourceCode">
    <w:name w:val="Source Code"/>
    <w:basedOn w:val="Normal"/>
    <w:link w:val="VerbatimChar"/>
    <w:rsid w:val="00195F77"/>
    <w:pPr>
      <w:wordWrap w:val="0"/>
      <w:spacing w:after="200" w:line="240" w:lineRule="auto"/>
      <w:ind w:left="0" w:firstLine="0"/>
      <w:jc w:val="left"/>
    </w:pPr>
    <w:rPr>
      <w:rFonts w:ascii="Consolas" w:eastAsiaTheme="minorEastAsia" w:hAnsi="Consolas" w:cstheme="minorBidi"/>
      <w:color w:val="auto"/>
      <w:sz w:val="22"/>
    </w:rPr>
  </w:style>
  <w:style w:type="paragraph" w:styleId="ListParagraph">
    <w:name w:val="List Paragraph"/>
    <w:basedOn w:val="Normal"/>
    <w:uiPriority w:val="34"/>
    <w:qFormat/>
    <w:rsid w:val="00950938"/>
    <w:pPr>
      <w:ind w:left="720"/>
      <w:contextualSpacing/>
    </w:pPr>
  </w:style>
  <w:style w:type="table" w:styleId="TableGrid0">
    <w:name w:val="Table Grid"/>
    <w:basedOn w:val="TableNormal"/>
    <w:uiPriority w:val="39"/>
    <w:rsid w:val="000D1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82F3C"/>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lang w:eastAsia="en-US" w:bidi="ar-SA"/>
      <w14:ligatures w14:val="none"/>
    </w:rPr>
  </w:style>
  <w:style w:type="paragraph" w:styleId="TOC1">
    <w:name w:val="toc 1"/>
    <w:basedOn w:val="Normal"/>
    <w:next w:val="Normal"/>
    <w:autoRedefine/>
    <w:uiPriority w:val="39"/>
    <w:unhideWhenUsed/>
    <w:rsid w:val="00C82F3C"/>
    <w:pPr>
      <w:spacing w:after="100"/>
      <w:ind w:left="0"/>
    </w:pPr>
  </w:style>
  <w:style w:type="character" w:styleId="Hyperlink">
    <w:name w:val="Hyperlink"/>
    <w:basedOn w:val="DefaultParagraphFont"/>
    <w:uiPriority w:val="99"/>
    <w:unhideWhenUsed/>
    <w:rsid w:val="00C82F3C"/>
    <w:rPr>
      <w:color w:val="467886" w:themeColor="hyperlink"/>
      <w:u w:val="single"/>
    </w:rPr>
  </w:style>
  <w:style w:type="paragraph" w:styleId="TOC2">
    <w:name w:val="toc 2"/>
    <w:basedOn w:val="Normal"/>
    <w:next w:val="Normal"/>
    <w:autoRedefine/>
    <w:uiPriority w:val="39"/>
    <w:unhideWhenUsed/>
    <w:rsid w:val="00B23284"/>
    <w:pPr>
      <w:spacing w:after="100"/>
      <w:ind w:left="280"/>
    </w:pPr>
  </w:style>
  <w:style w:type="character" w:styleId="UnresolvedMention">
    <w:name w:val="Unresolved Mention"/>
    <w:basedOn w:val="DefaultParagraphFont"/>
    <w:uiPriority w:val="99"/>
    <w:semiHidden/>
    <w:unhideWhenUsed/>
    <w:rsid w:val="0072218F"/>
    <w:rPr>
      <w:color w:val="605E5C"/>
      <w:shd w:val="clear" w:color="auto" w:fill="E1DFDD"/>
    </w:rPr>
  </w:style>
  <w:style w:type="character" w:styleId="CommentReference">
    <w:name w:val="annotation reference"/>
    <w:basedOn w:val="DefaultParagraphFont"/>
    <w:uiPriority w:val="99"/>
    <w:semiHidden/>
    <w:unhideWhenUsed/>
    <w:rsid w:val="00BF559F"/>
    <w:rPr>
      <w:sz w:val="16"/>
      <w:szCs w:val="16"/>
    </w:rPr>
  </w:style>
  <w:style w:type="paragraph" w:styleId="CommentText">
    <w:name w:val="annotation text"/>
    <w:basedOn w:val="Normal"/>
    <w:link w:val="CommentTextChar"/>
    <w:uiPriority w:val="99"/>
    <w:unhideWhenUsed/>
    <w:rsid w:val="00BF559F"/>
    <w:pPr>
      <w:spacing w:line="240" w:lineRule="auto"/>
    </w:pPr>
    <w:rPr>
      <w:sz w:val="20"/>
      <w:szCs w:val="20"/>
    </w:rPr>
  </w:style>
  <w:style w:type="character" w:customStyle="1" w:styleId="CommentTextChar">
    <w:name w:val="Comment Text Char"/>
    <w:basedOn w:val="DefaultParagraphFont"/>
    <w:link w:val="CommentText"/>
    <w:uiPriority w:val="99"/>
    <w:rsid w:val="00BF559F"/>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BF559F"/>
    <w:rPr>
      <w:b/>
      <w:bCs/>
    </w:rPr>
  </w:style>
  <w:style w:type="character" w:customStyle="1" w:styleId="CommentSubjectChar">
    <w:name w:val="Comment Subject Char"/>
    <w:basedOn w:val="CommentTextChar"/>
    <w:link w:val="CommentSubject"/>
    <w:uiPriority w:val="99"/>
    <w:semiHidden/>
    <w:rsid w:val="00BF559F"/>
    <w:rPr>
      <w:rFonts w:ascii="Times New Roman" w:eastAsia="Times New Roman" w:hAnsi="Times New Roman" w:cs="Times New Roman"/>
      <w:b/>
      <w:bCs/>
      <w:color w:val="000000"/>
      <w:sz w:val="20"/>
      <w:szCs w:val="20"/>
    </w:rPr>
  </w:style>
  <w:style w:type="paragraph" w:customStyle="1" w:styleId="p1">
    <w:name w:val="p1"/>
    <w:basedOn w:val="Normal"/>
    <w:rsid w:val="000F01A4"/>
    <w:pPr>
      <w:spacing w:before="100" w:beforeAutospacing="1" w:after="100" w:afterAutospacing="1" w:line="240" w:lineRule="auto"/>
      <w:ind w:left="0" w:firstLine="0"/>
      <w:jc w:val="left"/>
    </w:pPr>
    <w:rPr>
      <w:color w:val="auto"/>
      <w:kern w:val="0"/>
      <w:sz w:val="24"/>
      <w:lang w:val="en-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BFD94D02-E649-4EDB-A561-E0E5C6CB5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54</Pages>
  <Words>16060</Words>
  <Characters>91546</Characters>
  <Application>Microsoft Office Word</Application>
  <DocSecurity>0</DocSecurity>
  <Lines>762</Lines>
  <Paragraphs>214</Paragraphs>
  <ScaleCrop>false</ScaleCrop>
  <Company/>
  <LinksUpToDate>false</LinksUpToDate>
  <CharactersWithSpaces>107392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panchuk_thesis.docx</dc:title>
  <dc:subject/>
  <dc:creator>a84398</dc:creator>
  <cp:keywords/>
  <cp:lastModifiedBy>a84398</cp:lastModifiedBy>
  <cp:revision>5</cp:revision>
  <cp:lastPrinted>2026-05-19T19:22:00Z</cp:lastPrinted>
  <dcterms:created xsi:type="dcterms:W3CDTF">2026-05-19T19:22:00Z</dcterms:created>
  <dcterms:modified xsi:type="dcterms:W3CDTF">2026-06-09T10:28:00Z</dcterms:modified>
</cp:coreProperties>
</file>