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6D125" w14:textId="77777777" w:rsidR="004E2355" w:rsidRDefault="00BC18D0" w:rsidP="00DB752B">
      <w:pPr>
        <w:spacing w:after="240"/>
        <w:jc w:val="center"/>
      </w:pPr>
      <w:r>
        <w:rPr>
          <w:b/>
          <w:bCs/>
          <w:color w:val="1565C0"/>
          <w:sz w:val="56"/>
          <w:szCs w:val="56"/>
        </w:rPr>
        <w:t>Software Engineering</w:t>
      </w:r>
    </w:p>
    <w:p w14:paraId="597252BB" w14:textId="77777777" w:rsidR="004E2355" w:rsidRDefault="00BC18D0" w:rsidP="00DB752B">
      <w:pPr>
        <w:jc w:val="center"/>
      </w:pPr>
      <w:r>
        <w:rPr>
          <w:color w:val="64748B"/>
          <w:sz w:val="28"/>
          <w:szCs w:val="28"/>
        </w:rPr>
        <w:t>Exam Suggestion — Complete Answer Guide</w:t>
      </w:r>
    </w:p>
    <w:p w14:paraId="11DCA50E" w14:textId="77777777" w:rsidR="004E2355" w:rsidRDefault="00BC18D0" w:rsidP="00DB752B">
      <w:pPr>
        <w:jc w:val="center"/>
      </w:pPr>
      <w:r>
        <w:rPr>
          <w:color w:val="94A3B8"/>
        </w:rPr>
        <w:t>North Bengal International University  |  CSE Department</w:t>
      </w:r>
    </w:p>
    <w:p w14:paraId="58B4CABF" w14:textId="377F51DB" w:rsidR="004E2355" w:rsidRDefault="004E2355"/>
    <w:p w14:paraId="2AD2F839" w14:textId="77777777" w:rsidR="004E2355" w:rsidRDefault="00BC18D0">
      <w:pPr>
        <w:pStyle w:val="Heading1"/>
      </w:pPr>
      <w:r>
        <w:t>Q1. What is Software? What is Software Engineering?</w:t>
      </w:r>
    </w:p>
    <w:p w14:paraId="7A897FB1" w14:textId="77777777" w:rsidR="004E2355" w:rsidRDefault="00BC18D0">
      <w:pPr>
        <w:pStyle w:val="Heading2"/>
      </w:pPr>
      <w:r>
        <w:t>Software</w:t>
      </w:r>
    </w:p>
    <w:p w14:paraId="07F4931A" w14:textId="77777777" w:rsidR="004E2355" w:rsidRDefault="00BC18D0">
      <w:pPr>
        <w:spacing w:before="80" w:after="80"/>
      </w:pPr>
      <w:r>
        <w:rPr>
          <w:color w:val="2D3748"/>
        </w:rPr>
        <w:t>Software is a collection of computer programs, procedures, rules, and related documentation that tells a computer what to do. Unlike hardware, you cannot physically touch software — it exists as code and data.</w:t>
      </w:r>
    </w:p>
    <w:p w14:paraId="4CBC1234" w14:textId="77777777" w:rsidR="004E2355" w:rsidRDefault="00BC18D0">
      <w:pPr>
        <w:spacing w:before="80" w:after="80"/>
      </w:pPr>
      <w:r>
        <w:rPr>
          <w:b/>
          <w:bCs/>
          <w:color w:val="2D3748"/>
        </w:rPr>
        <w:t>Real-life examples:</w:t>
      </w:r>
    </w:p>
    <w:p w14:paraId="661332D9" w14:textId="77777777" w:rsidR="004E2355" w:rsidRDefault="00BC18D0">
      <w:pPr>
        <w:pStyle w:val="ListParagraph"/>
        <w:numPr>
          <w:ilvl w:val="0"/>
          <w:numId w:val="2"/>
        </w:numPr>
        <w:spacing w:before="60" w:after="60"/>
      </w:pPr>
      <w:r>
        <w:rPr>
          <w:color w:val="2D3748"/>
        </w:rPr>
        <w:t>MS Word — a word processing program</w:t>
      </w:r>
    </w:p>
    <w:p w14:paraId="0992A67F" w14:textId="77777777" w:rsidR="004E2355" w:rsidRDefault="00BC18D0">
      <w:pPr>
        <w:pStyle w:val="ListParagraph"/>
        <w:numPr>
          <w:ilvl w:val="0"/>
          <w:numId w:val="2"/>
        </w:numPr>
        <w:spacing w:before="60" w:after="60"/>
      </w:pPr>
      <w:r>
        <w:rPr>
          <w:color w:val="2D3748"/>
        </w:rPr>
        <w:t>Google Chrome — a web browser</w:t>
      </w:r>
    </w:p>
    <w:p w14:paraId="5A0A0CAF" w14:textId="77777777" w:rsidR="004E2355" w:rsidRDefault="00BC18D0">
      <w:pPr>
        <w:pStyle w:val="ListParagraph"/>
        <w:numPr>
          <w:ilvl w:val="0"/>
          <w:numId w:val="2"/>
        </w:numPr>
        <w:spacing w:before="60" w:after="60"/>
      </w:pPr>
      <w:r>
        <w:rPr>
          <w:color w:val="2D3748"/>
        </w:rPr>
        <w:t>Facebook App — a social networking application</w:t>
      </w:r>
    </w:p>
    <w:p w14:paraId="4E957867" w14:textId="77777777" w:rsidR="004E2355" w:rsidRDefault="00BC18D0">
      <w:pPr>
        <w:pStyle w:val="ListParagraph"/>
        <w:numPr>
          <w:ilvl w:val="0"/>
          <w:numId w:val="2"/>
        </w:numPr>
        <w:spacing w:before="60" w:after="60"/>
      </w:pPr>
      <w:r>
        <w:rPr>
          <w:color w:val="2D3748"/>
        </w:rPr>
        <w:t>Operating Systems like Windows or Linux — control the entire computer</w:t>
      </w:r>
    </w:p>
    <w:p w14:paraId="3F81EBFB" w14:textId="77777777" w:rsidR="004E2355" w:rsidRDefault="00BC18D0">
      <w:pPr>
        <w:pStyle w:val="Heading2"/>
      </w:pPr>
      <w:r>
        <w:t>Software Engineering</w:t>
      </w:r>
    </w:p>
    <w:p w14:paraId="7646D100" w14:textId="77777777" w:rsidR="004E2355" w:rsidRDefault="00BC18D0">
      <w:pPr>
        <w:spacing w:before="80" w:after="80"/>
      </w:pPr>
      <w:r>
        <w:rPr>
          <w:color w:val="2D3748"/>
        </w:rPr>
        <w:t>Software Engineering is a systematic and disciplined approach to designing, developing, testing, and maintaining software. It applies engineering principles so that software is reliable, efficient, and easy to maintain.</w:t>
      </w:r>
    </w:p>
    <w:p w14:paraId="6F814EFC" w14:textId="1A08EDEF" w:rsidR="004E2355" w:rsidRDefault="00BC18D0">
      <w:pPr>
        <w:spacing w:before="80" w:after="80"/>
      </w:pPr>
      <w:r>
        <w:rPr>
          <w:b/>
          <w:bCs/>
          <w:color w:val="2D3748"/>
        </w:rPr>
        <w:t>IEEE Definition:</w:t>
      </w:r>
      <w:r w:rsidR="00DB752B">
        <w:rPr>
          <w:b/>
          <w:bCs/>
          <w:color w:val="2D3748"/>
        </w:rPr>
        <w:t xml:space="preserve"> </w:t>
      </w:r>
      <w:r>
        <w:rPr>
          <w:color w:val="1E3A5F"/>
        </w:rPr>
        <w:t>"Software Engineering is the application of engineering principles to software development."</w:t>
      </w:r>
    </w:p>
    <w:p w14:paraId="36337FEA" w14:textId="77777777" w:rsidR="004E2355" w:rsidRDefault="00BC18D0">
      <w:pPr>
        <w:pStyle w:val="Heading2"/>
      </w:pPr>
      <w:r>
        <w:t>Objectives of Software Engineering</w:t>
      </w:r>
    </w:p>
    <w:p w14:paraId="70BF0DC5" w14:textId="77777777" w:rsidR="004E2355" w:rsidRDefault="00BC18D0">
      <w:pPr>
        <w:pStyle w:val="ListParagraph"/>
        <w:numPr>
          <w:ilvl w:val="0"/>
          <w:numId w:val="2"/>
        </w:numPr>
        <w:spacing w:before="60" w:after="60"/>
      </w:pPr>
      <w:r>
        <w:rPr>
          <w:color w:val="2D3748"/>
        </w:rPr>
        <w:t>Develop high-quality software that meets user needs</w:t>
      </w:r>
    </w:p>
    <w:p w14:paraId="6C802FA1" w14:textId="77777777" w:rsidR="004E2355" w:rsidRDefault="00BC18D0">
      <w:pPr>
        <w:pStyle w:val="ListParagraph"/>
        <w:numPr>
          <w:ilvl w:val="0"/>
          <w:numId w:val="2"/>
        </w:numPr>
        <w:spacing w:before="60" w:after="60"/>
      </w:pPr>
      <w:r>
        <w:rPr>
          <w:color w:val="2D3748"/>
        </w:rPr>
        <w:t>Reduce development cost by using structured processes</w:t>
      </w:r>
    </w:p>
    <w:p w14:paraId="0CB03771" w14:textId="77777777" w:rsidR="004E2355" w:rsidRDefault="00BC18D0">
      <w:pPr>
        <w:pStyle w:val="ListParagraph"/>
        <w:numPr>
          <w:ilvl w:val="0"/>
          <w:numId w:val="2"/>
        </w:numPr>
        <w:spacing w:before="60" w:after="60"/>
      </w:pPr>
      <w:r>
        <w:rPr>
          <w:color w:val="2D3748"/>
        </w:rPr>
        <w:t>Complete projects on time by following proper planning</w:t>
      </w:r>
    </w:p>
    <w:p w14:paraId="5F4B9894" w14:textId="77777777" w:rsidR="004E2355" w:rsidRDefault="00BC18D0">
      <w:pPr>
        <w:pStyle w:val="ListParagraph"/>
        <w:numPr>
          <w:ilvl w:val="0"/>
          <w:numId w:val="2"/>
        </w:numPr>
        <w:spacing w:before="60" w:after="60"/>
      </w:pPr>
      <w:r>
        <w:rPr>
          <w:color w:val="2D3748"/>
        </w:rPr>
        <w:t>Improve maintainability so future changes are easy</w:t>
      </w:r>
    </w:p>
    <w:p w14:paraId="72295E3F" w14:textId="77777777" w:rsidR="004E2355" w:rsidRDefault="00BC18D0">
      <w:pPr>
        <w:pStyle w:val="ListParagraph"/>
        <w:numPr>
          <w:ilvl w:val="0"/>
          <w:numId w:val="2"/>
        </w:numPr>
        <w:spacing w:before="60" w:after="60"/>
      </w:pPr>
      <w:r>
        <w:rPr>
          <w:color w:val="2D3748"/>
        </w:rPr>
        <w:t>Increase reliability so software works without failures</w:t>
      </w:r>
    </w:p>
    <w:p w14:paraId="38119A16" w14:textId="71B46AD0" w:rsidR="004E2355" w:rsidRDefault="004E2355">
      <w:pPr>
        <w:spacing w:before="60" w:after="60"/>
      </w:pPr>
    </w:p>
    <w:p w14:paraId="3172AAC5" w14:textId="77777777" w:rsidR="00DB752B" w:rsidRDefault="00DB752B">
      <w:pPr>
        <w:spacing w:before="60" w:after="60"/>
      </w:pPr>
    </w:p>
    <w:p w14:paraId="405C946E" w14:textId="77777777" w:rsidR="004E2355" w:rsidRDefault="00BC18D0">
      <w:pPr>
        <w:pStyle w:val="Heading1"/>
      </w:pPr>
      <w:r>
        <w:t>Q2. Software Doesn't Wear Out but It Does Deteriorate — Explain</w:t>
      </w:r>
    </w:p>
    <w:p w14:paraId="3AB7190D" w14:textId="77777777" w:rsidR="004E2355" w:rsidRDefault="00BC18D0">
      <w:pPr>
        <w:spacing w:before="80" w:after="80"/>
      </w:pPr>
      <w:r>
        <w:rPr>
          <w:color w:val="2D3748"/>
        </w:rPr>
        <w:t>Physical products like cars or machines wear out over time because parts break. Software has no physical parts, so it does not wear out. But software does deteriorate — its quality gradually decreases due to changes and modifications over time.</w:t>
      </w:r>
    </w:p>
    <w:p w14:paraId="0FD704ED" w14:textId="77777777" w:rsidR="004E2355" w:rsidRDefault="00BC18D0">
      <w:pPr>
        <w:pStyle w:val="Heading2"/>
      </w:pPr>
      <w:r>
        <w:t>Why Hardware Wears Out</w:t>
      </w:r>
    </w:p>
    <w:p w14:paraId="46E4C294" w14:textId="77777777" w:rsidR="004E2355" w:rsidRDefault="00BC18D0">
      <w:pPr>
        <w:pStyle w:val="ListParagraph"/>
        <w:numPr>
          <w:ilvl w:val="0"/>
          <w:numId w:val="2"/>
        </w:numPr>
        <w:spacing w:before="60" w:after="60"/>
      </w:pPr>
      <w:r>
        <w:rPr>
          <w:color w:val="2D3748"/>
        </w:rPr>
        <w:t>Mechanical parts get damaged with constant use</w:t>
      </w:r>
    </w:p>
    <w:p w14:paraId="5109705F" w14:textId="77777777" w:rsidR="004E2355" w:rsidRDefault="00BC18D0">
      <w:pPr>
        <w:pStyle w:val="ListParagraph"/>
        <w:numPr>
          <w:ilvl w:val="0"/>
          <w:numId w:val="2"/>
        </w:numPr>
        <w:spacing w:before="60" w:after="60"/>
      </w:pPr>
      <w:r>
        <w:rPr>
          <w:color w:val="2D3748"/>
        </w:rPr>
        <w:t>Failure rate is high at first, then drops, then rises again at end-of-life</w:t>
      </w:r>
    </w:p>
    <w:p w14:paraId="7228C6B9" w14:textId="77777777" w:rsidR="004E2355" w:rsidRDefault="004E2355">
      <w:pPr>
        <w:spacing w:before="60" w:after="60"/>
      </w:pPr>
    </w:p>
    <w:p w14:paraId="215C9BB9" w14:textId="77777777" w:rsidR="004E2355" w:rsidRDefault="00BC18D0">
      <w:pPr>
        <w:pStyle w:val="Heading2"/>
      </w:pPr>
      <w:r>
        <w:t>Why Software Deteriorates</w:t>
      </w:r>
    </w:p>
    <w:p w14:paraId="78CECD10" w14:textId="77777777" w:rsidR="004E2355" w:rsidRDefault="00BC18D0">
      <w:pPr>
        <w:pStyle w:val="ListParagraph"/>
        <w:numPr>
          <w:ilvl w:val="0"/>
          <w:numId w:val="2"/>
        </w:numPr>
        <w:spacing w:before="60" w:after="60"/>
      </w:pPr>
      <w:r>
        <w:rPr>
          <w:color w:val="2D3748"/>
        </w:rPr>
        <w:t>Every time software is updated, new bugs may be introduced</w:t>
      </w:r>
    </w:p>
    <w:p w14:paraId="309DDC3E" w14:textId="77777777" w:rsidR="004E2355" w:rsidRDefault="00BC18D0">
      <w:pPr>
        <w:pStyle w:val="ListParagraph"/>
        <w:numPr>
          <w:ilvl w:val="0"/>
          <w:numId w:val="2"/>
        </w:numPr>
        <w:spacing w:before="60" w:after="60"/>
      </w:pPr>
      <w:r>
        <w:rPr>
          <w:color w:val="2D3748"/>
        </w:rPr>
        <w:t>Adding new features makes the code more complex</w:t>
      </w:r>
    </w:p>
    <w:p w14:paraId="33171310" w14:textId="77777777" w:rsidR="004E2355" w:rsidRDefault="00BC18D0">
      <w:pPr>
        <w:pStyle w:val="ListParagraph"/>
        <w:numPr>
          <w:ilvl w:val="0"/>
          <w:numId w:val="2"/>
        </w:numPr>
        <w:spacing w:before="60" w:after="60"/>
      </w:pPr>
      <w:r>
        <w:rPr>
          <w:color w:val="2D3748"/>
        </w:rPr>
        <w:t>Poor documentation makes future maintenance harder</w:t>
      </w:r>
    </w:p>
    <w:p w14:paraId="17430CCE" w14:textId="77777777" w:rsidR="004E2355" w:rsidRDefault="00BC18D0">
      <w:pPr>
        <w:pStyle w:val="ListParagraph"/>
        <w:numPr>
          <w:ilvl w:val="0"/>
          <w:numId w:val="2"/>
        </w:numPr>
        <w:spacing w:before="60" w:after="60"/>
      </w:pPr>
      <w:r>
        <w:rPr>
          <w:color w:val="2D3748"/>
        </w:rPr>
        <w:lastRenderedPageBreak/>
        <w:t>Old code becomes incompatible with new technologies</w:t>
      </w:r>
    </w:p>
    <w:p w14:paraId="024EF2F6" w14:textId="77777777" w:rsidR="004E2355" w:rsidRDefault="004E2355">
      <w:pPr>
        <w:spacing w:before="60" w:after="60"/>
      </w:pPr>
    </w:p>
    <w:p w14:paraId="29CB7CB8" w14:textId="77777777" w:rsidR="004E2355" w:rsidRDefault="00BC18D0">
      <w:pPr>
        <w:spacing w:before="120" w:after="120"/>
        <w:jc w:val="center"/>
      </w:pPr>
      <w:r>
        <w:rPr>
          <w:noProof/>
        </w:rPr>
        <w:drawing>
          <wp:inline distT="0" distB="0" distL="0" distR="0" wp14:anchorId="1B9907A1" wp14:editId="58C67F08">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571750"/>
                    </a:xfrm>
                    <a:prstGeom prst="rect">
                      <a:avLst/>
                    </a:prstGeom>
                  </pic:spPr>
                </pic:pic>
              </a:graphicData>
            </a:graphic>
          </wp:inline>
        </w:drawing>
      </w:r>
    </w:p>
    <w:p w14:paraId="7E7C5EE8" w14:textId="77777777" w:rsidR="004E2355" w:rsidRDefault="00BC18D0">
      <w:pPr>
        <w:spacing w:before="80" w:after="80"/>
      </w:pPr>
      <w:r>
        <w:rPr>
          <w:color w:val="64748B"/>
          <w:sz w:val="18"/>
          <w:szCs w:val="18"/>
        </w:rPr>
        <w:t>Figure: Hardware failure rate follows a bathtub curve. Software starts stable but deteriorates after repeated changes and modifications.</w:t>
      </w:r>
    </w:p>
    <w:p w14:paraId="550DAF42" w14:textId="77777777" w:rsidR="004E2355" w:rsidRDefault="00BC18D0">
      <w:pPr>
        <w:pStyle w:val="Heading2"/>
      </w:pPr>
      <w:r>
        <w:t>Conclusion</w:t>
      </w:r>
    </w:p>
    <w:p w14:paraId="09096593" w14:textId="77777777" w:rsidR="004E2355" w:rsidRDefault="00BC18D0">
      <w:pPr>
        <w:spacing w:before="80" w:after="80"/>
      </w:pPr>
      <w:r>
        <w:rPr>
          <w:color w:val="2D3748"/>
        </w:rPr>
        <w:t>Software does not wear out physically. But poor maintenance and frequent modifications gradually reduce its quality — this is called software deterioration.</w:t>
      </w:r>
    </w:p>
    <w:p w14:paraId="488A6FC6" w14:textId="170E0F20" w:rsidR="004E2355" w:rsidRDefault="004E2355"/>
    <w:p w14:paraId="01EEE1B0" w14:textId="77777777" w:rsidR="004E2355" w:rsidRDefault="00BC18D0">
      <w:pPr>
        <w:pStyle w:val="Heading1"/>
      </w:pPr>
      <w:r>
        <w:t>Q3. Software Applications — Types and Real-Life Examples</w:t>
      </w:r>
    </w:p>
    <w:p w14:paraId="4454DFD9" w14:textId="77777777" w:rsidR="004E2355" w:rsidRDefault="00BC18D0">
      <w:pPr>
        <w:spacing w:before="80" w:after="80"/>
      </w:pPr>
      <w:r>
        <w:rPr>
          <w:color w:val="2D3748"/>
        </w:rPr>
        <w:t>Software applications are programs designed to help users perform specific tasks. Different types of software serve different purposes.</w:t>
      </w:r>
    </w:p>
    <w:p w14:paraId="071C698B" w14:textId="77777777" w:rsidR="004E2355" w:rsidRDefault="004E2355">
      <w:pPr>
        <w:spacing w:before="60" w:after="60"/>
      </w:pPr>
    </w:p>
    <w:tbl>
      <w:tblPr>
        <w:tblW w:w="10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4444"/>
        <w:gridCol w:w="3793"/>
      </w:tblGrid>
      <w:tr w:rsidR="004E2355" w14:paraId="31C8C41D" w14:textId="77777777" w:rsidTr="00176FEA">
        <w:trPr>
          <w:trHeight w:val="231"/>
          <w:tblHeader/>
        </w:trPr>
        <w:tc>
          <w:tcPr>
            <w:tcW w:w="251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6809BE94" w14:textId="77777777" w:rsidR="004E2355" w:rsidRDefault="00BC18D0">
            <w:pPr>
              <w:jc w:val="center"/>
            </w:pPr>
            <w:r>
              <w:rPr>
                <w:b/>
                <w:bCs/>
                <w:color w:val="FFFFFF"/>
              </w:rPr>
              <w:t>Type of Software</w:t>
            </w:r>
          </w:p>
        </w:tc>
        <w:tc>
          <w:tcPr>
            <w:tcW w:w="4444"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58E11FBC" w14:textId="77777777" w:rsidR="004E2355" w:rsidRDefault="00BC18D0">
            <w:pPr>
              <w:jc w:val="center"/>
            </w:pPr>
            <w:r>
              <w:rPr>
                <w:b/>
                <w:bCs/>
                <w:color w:val="FFFFFF"/>
              </w:rPr>
              <w:t>Description</w:t>
            </w:r>
          </w:p>
        </w:tc>
        <w:tc>
          <w:tcPr>
            <w:tcW w:w="3793"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F8B65AF" w14:textId="77777777" w:rsidR="004E2355" w:rsidRDefault="00BC18D0">
            <w:pPr>
              <w:jc w:val="center"/>
            </w:pPr>
            <w:r>
              <w:rPr>
                <w:b/>
                <w:bCs/>
                <w:color w:val="FFFFFF"/>
              </w:rPr>
              <w:t>Real-Life Example</w:t>
            </w:r>
          </w:p>
        </w:tc>
      </w:tr>
      <w:tr w:rsidR="004E2355" w14:paraId="2402D1A2" w14:textId="77777777" w:rsidTr="00176FEA">
        <w:trPr>
          <w:trHeight w:val="440"/>
        </w:trPr>
        <w:tc>
          <w:tcPr>
            <w:tcW w:w="251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E1868B2" w14:textId="77777777" w:rsidR="004E2355" w:rsidRDefault="00BC18D0">
            <w:pPr>
              <w:jc w:val="center"/>
            </w:pPr>
            <w:r>
              <w:rPr>
                <w:color w:val="1E293B"/>
                <w:sz w:val="21"/>
                <w:szCs w:val="21"/>
              </w:rPr>
              <w:t>System Software</w:t>
            </w:r>
          </w:p>
        </w:tc>
        <w:tc>
          <w:tcPr>
            <w:tcW w:w="444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9755E8B" w14:textId="77777777" w:rsidR="004E2355" w:rsidRDefault="00BC18D0">
            <w:pPr>
              <w:jc w:val="center"/>
            </w:pPr>
            <w:r>
              <w:rPr>
                <w:color w:val="1E293B"/>
                <w:sz w:val="21"/>
                <w:szCs w:val="21"/>
              </w:rPr>
              <w:t>Controls hardware and manages resources</w:t>
            </w:r>
          </w:p>
        </w:tc>
        <w:tc>
          <w:tcPr>
            <w:tcW w:w="379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6B8A0EE" w14:textId="77777777" w:rsidR="004E2355" w:rsidRDefault="00BC18D0">
            <w:pPr>
              <w:jc w:val="center"/>
            </w:pPr>
            <w:r>
              <w:rPr>
                <w:color w:val="1E293B"/>
                <w:sz w:val="21"/>
                <w:szCs w:val="21"/>
              </w:rPr>
              <w:t>Windows, Linux, macOS</w:t>
            </w:r>
          </w:p>
        </w:tc>
      </w:tr>
      <w:tr w:rsidR="004E2355" w14:paraId="28D466CE" w14:textId="77777777" w:rsidTr="00176FEA">
        <w:trPr>
          <w:trHeight w:val="440"/>
        </w:trPr>
        <w:tc>
          <w:tcPr>
            <w:tcW w:w="251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B310168" w14:textId="77777777" w:rsidR="004E2355" w:rsidRDefault="00BC18D0">
            <w:pPr>
              <w:jc w:val="center"/>
            </w:pPr>
            <w:r>
              <w:rPr>
                <w:color w:val="1E293B"/>
                <w:sz w:val="21"/>
                <w:szCs w:val="21"/>
              </w:rPr>
              <w:t>Business Software</w:t>
            </w:r>
          </w:p>
        </w:tc>
        <w:tc>
          <w:tcPr>
            <w:tcW w:w="444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20FA62F" w14:textId="77777777" w:rsidR="004E2355" w:rsidRDefault="00BC18D0">
            <w:pPr>
              <w:jc w:val="center"/>
            </w:pPr>
            <w:r>
              <w:rPr>
                <w:color w:val="1E293B"/>
                <w:sz w:val="21"/>
                <w:szCs w:val="21"/>
              </w:rPr>
              <w:t>Handles business operations and records</w:t>
            </w:r>
          </w:p>
        </w:tc>
        <w:tc>
          <w:tcPr>
            <w:tcW w:w="379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D6723C6" w14:textId="77777777" w:rsidR="004E2355" w:rsidRDefault="00BC18D0">
            <w:pPr>
              <w:jc w:val="center"/>
            </w:pPr>
            <w:r>
              <w:rPr>
                <w:color w:val="1E293B"/>
                <w:sz w:val="21"/>
                <w:szCs w:val="21"/>
              </w:rPr>
              <w:t>Payroll System, ERP Software</w:t>
            </w:r>
          </w:p>
        </w:tc>
      </w:tr>
      <w:tr w:rsidR="004E2355" w14:paraId="53AAE45A" w14:textId="77777777" w:rsidTr="00176FEA">
        <w:trPr>
          <w:trHeight w:val="440"/>
        </w:trPr>
        <w:tc>
          <w:tcPr>
            <w:tcW w:w="251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778BAAF" w14:textId="77777777" w:rsidR="004E2355" w:rsidRDefault="00BC18D0">
            <w:pPr>
              <w:jc w:val="center"/>
            </w:pPr>
            <w:r>
              <w:rPr>
                <w:color w:val="1E293B"/>
                <w:sz w:val="21"/>
                <w:szCs w:val="21"/>
              </w:rPr>
              <w:t>Web Applications</w:t>
            </w:r>
          </w:p>
        </w:tc>
        <w:tc>
          <w:tcPr>
            <w:tcW w:w="444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D9EC136" w14:textId="77777777" w:rsidR="004E2355" w:rsidRDefault="00BC18D0">
            <w:pPr>
              <w:jc w:val="center"/>
            </w:pPr>
            <w:r>
              <w:rPr>
                <w:color w:val="1E293B"/>
                <w:sz w:val="21"/>
                <w:szCs w:val="21"/>
              </w:rPr>
              <w:t>Runs on a browser through the internet</w:t>
            </w:r>
          </w:p>
        </w:tc>
        <w:tc>
          <w:tcPr>
            <w:tcW w:w="379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E671559" w14:textId="77777777" w:rsidR="004E2355" w:rsidRDefault="00BC18D0">
            <w:pPr>
              <w:jc w:val="center"/>
            </w:pPr>
            <w:r>
              <w:rPr>
                <w:color w:val="1E293B"/>
                <w:sz w:val="21"/>
                <w:szCs w:val="21"/>
              </w:rPr>
              <w:t>Facebook, Amazon, Gmail</w:t>
            </w:r>
          </w:p>
        </w:tc>
      </w:tr>
      <w:tr w:rsidR="004E2355" w14:paraId="28957649" w14:textId="77777777" w:rsidTr="00176FEA">
        <w:trPr>
          <w:trHeight w:val="429"/>
        </w:trPr>
        <w:tc>
          <w:tcPr>
            <w:tcW w:w="251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E07359F" w14:textId="77777777" w:rsidR="004E2355" w:rsidRDefault="00BC18D0">
            <w:pPr>
              <w:jc w:val="center"/>
            </w:pPr>
            <w:r>
              <w:rPr>
                <w:color w:val="1E293B"/>
                <w:sz w:val="21"/>
                <w:szCs w:val="21"/>
              </w:rPr>
              <w:t>Mobile Applications</w:t>
            </w:r>
          </w:p>
        </w:tc>
        <w:tc>
          <w:tcPr>
            <w:tcW w:w="444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5A1084D" w14:textId="77777777" w:rsidR="004E2355" w:rsidRDefault="00BC18D0">
            <w:pPr>
              <w:jc w:val="center"/>
            </w:pPr>
            <w:r>
              <w:rPr>
                <w:color w:val="1E293B"/>
                <w:sz w:val="21"/>
                <w:szCs w:val="21"/>
              </w:rPr>
              <w:t>Runs on smartphones and tablets</w:t>
            </w:r>
          </w:p>
        </w:tc>
        <w:tc>
          <w:tcPr>
            <w:tcW w:w="379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DC84F43" w14:textId="77777777" w:rsidR="004E2355" w:rsidRDefault="00BC18D0">
            <w:pPr>
              <w:jc w:val="center"/>
            </w:pPr>
            <w:r>
              <w:rPr>
                <w:color w:val="1E293B"/>
                <w:sz w:val="21"/>
                <w:szCs w:val="21"/>
              </w:rPr>
              <w:t>WhatsApp, Messenger, Maps</w:t>
            </w:r>
          </w:p>
        </w:tc>
      </w:tr>
      <w:tr w:rsidR="004E2355" w14:paraId="6136EA43" w14:textId="77777777" w:rsidTr="00176FEA">
        <w:trPr>
          <w:trHeight w:val="440"/>
        </w:trPr>
        <w:tc>
          <w:tcPr>
            <w:tcW w:w="251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8E7AA29" w14:textId="77777777" w:rsidR="004E2355" w:rsidRDefault="00BC18D0">
            <w:pPr>
              <w:jc w:val="center"/>
            </w:pPr>
            <w:r>
              <w:rPr>
                <w:color w:val="1E293B"/>
                <w:sz w:val="21"/>
                <w:szCs w:val="21"/>
              </w:rPr>
              <w:t>Scientific Software</w:t>
            </w:r>
          </w:p>
        </w:tc>
        <w:tc>
          <w:tcPr>
            <w:tcW w:w="444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A779FFE" w14:textId="77777777" w:rsidR="004E2355" w:rsidRDefault="00BC18D0">
            <w:pPr>
              <w:jc w:val="center"/>
            </w:pPr>
            <w:r>
              <w:rPr>
                <w:color w:val="1E293B"/>
                <w:sz w:val="21"/>
                <w:szCs w:val="21"/>
              </w:rPr>
              <w:t>Used for research and calculations</w:t>
            </w:r>
          </w:p>
        </w:tc>
        <w:tc>
          <w:tcPr>
            <w:tcW w:w="379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A41967D" w14:textId="77777777" w:rsidR="004E2355" w:rsidRDefault="00BC18D0">
            <w:pPr>
              <w:jc w:val="center"/>
            </w:pPr>
            <w:r>
              <w:rPr>
                <w:color w:val="1E293B"/>
                <w:sz w:val="21"/>
                <w:szCs w:val="21"/>
              </w:rPr>
              <w:t>MATLAB, SPSS, AutoCAD</w:t>
            </w:r>
          </w:p>
        </w:tc>
      </w:tr>
      <w:tr w:rsidR="004E2355" w14:paraId="055D971C" w14:textId="77777777" w:rsidTr="00176FEA">
        <w:trPr>
          <w:trHeight w:val="440"/>
        </w:trPr>
        <w:tc>
          <w:tcPr>
            <w:tcW w:w="251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2C5F6AB" w14:textId="77777777" w:rsidR="004E2355" w:rsidRDefault="00BC18D0">
            <w:pPr>
              <w:jc w:val="center"/>
            </w:pPr>
            <w:r>
              <w:rPr>
                <w:color w:val="1E293B"/>
                <w:sz w:val="21"/>
                <w:szCs w:val="21"/>
              </w:rPr>
              <w:t>Embedded Software</w:t>
            </w:r>
          </w:p>
        </w:tc>
        <w:tc>
          <w:tcPr>
            <w:tcW w:w="444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F94A7EE" w14:textId="77777777" w:rsidR="004E2355" w:rsidRDefault="00BC18D0">
            <w:pPr>
              <w:jc w:val="center"/>
            </w:pPr>
            <w:r>
              <w:rPr>
                <w:color w:val="1E293B"/>
                <w:sz w:val="21"/>
                <w:szCs w:val="21"/>
              </w:rPr>
              <w:t>Built into hardware devices</w:t>
            </w:r>
          </w:p>
        </w:tc>
        <w:tc>
          <w:tcPr>
            <w:tcW w:w="379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4FB3CF1" w14:textId="77777777" w:rsidR="004E2355" w:rsidRDefault="00BC18D0">
            <w:pPr>
              <w:jc w:val="center"/>
            </w:pPr>
            <w:r>
              <w:rPr>
                <w:color w:val="1E293B"/>
                <w:sz w:val="21"/>
                <w:szCs w:val="21"/>
              </w:rPr>
              <w:t>ATM Machine, Microwave Oven</w:t>
            </w:r>
          </w:p>
        </w:tc>
      </w:tr>
      <w:tr w:rsidR="004E2355" w14:paraId="6CB29C13" w14:textId="77777777" w:rsidTr="00176FEA">
        <w:trPr>
          <w:trHeight w:val="209"/>
        </w:trPr>
        <w:tc>
          <w:tcPr>
            <w:tcW w:w="251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27AD16E" w14:textId="77777777" w:rsidR="004E2355" w:rsidRDefault="00BC18D0">
            <w:pPr>
              <w:jc w:val="center"/>
            </w:pPr>
            <w:r>
              <w:rPr>
                <w:color w:val="1E293B"/>
                <w:sz w:val="21"/>
                <w:szCs w:val="21"/>
              </w:rPr>
              <w:t>Educational Software</w:t>
            </w:r>
          </w:p>
        </w:tc>
        <w:tc>
          <w:tcPr>
            <w:tcW w:w="444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CC15501" w14:textId="77777777" w:rsidR="004E2355" w:rsidRDefault="00BC18D0">
            <w:pPr>
              <w:jc w:val="center"/>
            </w:pPr>
            <w:r>
              <w:rPr>
                <w:color w:val="1E293B"/>
                <w:sz w:val="21"/>
                <w:szCs w:val="21"/>
              </w:rPr>
              <w:t>Supports learning and teaching</w:t>
            </w:r>
          </w:p>
        </w:tc>
        <w:tc>
          <w:tcPr>
            <w:tcW w:w="379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FE704DE" w14:textId="77777777" w:rsidR="004E2355" w:rsidRDefault="00BC18D0">
            <w:pPr>
              <w:jc w:val="center"/>
            </w:pPr>
            <w:r>
              <w:rPr>
                <w:color w:val="1E293B"/>
                <w:sz w:val="21"/>
                <w:szCs w:val="21"/>
              </w:rPr>
              <w:t>Google Classroom, Duolingo</w:t>
            </w:r>
          </w:p>
        </w:tc>
      </w:tr>
    </w:tbl>
    <w:p w14:paraId="1B1A8688" w14:textId="77777777" w:rsidR="004E2355" w:rsidRDefault="004E2355">
      <w:pPr>
        <w:spacing w:before="60" w:after="60"/>
      </w:pPr>
    </w:p>
    <w:p w14:paraId="63A7CC2C" w14:textId="77777777" w:rsidR="004E2355" w:rsidRDefault="00BC18D0">
      <w:pPr>
        <w:pStyle w:val="Heading2"/>
      </w:pPr>
      <w:r>
        <w:t>Real-Life Applications of Software</w:t>
      </w:r>
    </w:p>
    <w:p w14:paraId="375099BD" w14:textId="77777777" w:rsidR="004E2355" w:rsidRDefault="00BC18D0">
      <w:pPr>
        <w:pStyle w:val="ListParagraph"/>
        <w:numPr>
          <w:ilvl w:val="0"/>
          <w:numId w:val="2"/>
        </w:numPr>
        <w:spacing w:before="60" w:after="60"/>
      </w:pPr>
      <w:r>
        <w:rPr>
          <w:color w:val="2D3748"/>
        </w:rPr>
        <w:t>Online Banking — customers check balances, transfer money, pay bills</w:t>
      </w:r>
    </w:p>
    <w:p w14:paraId="2A26B4C3" w14:textId="77777777" w:rsidR="004E2355" w:rsidRDefault="00BC18D0">
      <w:pPr>
        <w:pStyle w:val="ListParagraph"/>
        <w:numPr>
          <w:ilvl w:val="0"/>
          <w:numId w:val="2"/>
        </w:numPr>
        <w:spacing w:before="60" w:after="60"/>
      </w:pPr>
      <w:r>
        <w:rPr>
          <w:color w:val="2D3748"/>
        </w:rPr>
        <w:lastRenderedPageBreak/>
        <w:t>E-Commerce — buying and selling products online (</w:t>
      </w:r>
      <w:proofErr w:type="spellStart"/>
      <w:r>
        <w:rPr>
          <w:color w:val="2D3748"/>
        </w:rPr>
        <w:t>Daraz</w:t>
      </w:r>
      <w:proofErr w:type="spellEnd"/>
      <w:r>
        <w:rPr>
          <w:color w:val="2D3748"/>
        </w:rPr>
        <w:t>, Amazon)</w:t>
      </w:r>
    </w:p>
    <w:p w14:paraId="29F17329" w14:textId="77777777" w:rsidR="004E2355" w:rsidRDefault="00BC18D0">
      <w:pPr>
        <w:pStyle w:val="ListParagraph"/>
        <w:numPr>
          <w:ilvl w:val="0"/>
          <w:numId w:val="2"/>
        </w:numPr>
        <w:spacing w:before="60" w:after="60"/>
      </w:pPr>
      <w:r>
        <w:rPr>
          <w:color w:val="2D3748"/>
        </w:rPr>
        <w:t>Hospital Management — track patients, appointments, medicine records</w:t>
      </w:r>
    </w:p>
    <w:p w14:paraId="2EDBA8F6" w14:textId="77777777" w:rsidR="004E2355" w:rsidRDefault="00BC18D0">
      <w:pPr>
        <w:pStyle w:val="ListParagraph"/>
        <w:numPr>
          <w:ilvl w:val="0"/>
          <w:numId w:val="2"/>
        </w:numPr>
        <w:spacing w:before="60" w:after="60"/>
      </w:pPr>
      <w:r>
        <w:rPr>
          <w:color w:val="2D3748"/>
        </w:rPr>
        <w:t>Railway Reservation — book tickets and check train schedules</w:t>
      </w:r>
    </w:p>
    <w:p w14:paraId="3BEDC0A1" w14:textId="77777777" w:rsidR="004E2355" w:rsidRDefault="00BC18D0">
      <w:pPr>
        <w:pStyle w:val="ListParagraph"/>
        <w:numPr>
          <w:ilvl w:val="0"/>
          <w:numId w:val="2"/>
        </w:numPr>
        <w:spacing w:before="60" w:after="60"/>
      </w:pPr>
      <w:r>
        <w:rPr>
          <w:color w:val="2D3748"/>
        </w:rPr>
        <w:t>University Result System — publish and access student results</w:t>
      </w:r>
    </w:p>
    <w:p w14:paraId="2B03C378" w14:textId="77777777" w:rsidR="004E2355" w:rsidRDefault="00BC18D0">
      <w:pPr>
        <w:pStyle w:val="ListParagraph"/>
        <w:numPr>
          <w:ilvl w:val="0"/>
          <w:numId w:val="2"/>
        </w:numPr>
        <w:spacing w:before="60" w:after="60"/>
      </w:pPr>
      <w:r>
        <w:rPr>
          <w:color w:val="2D3748"/>
        </w:rPr>
        <w:t>Social Networking — connect and communicate with people globally</w:t>
      </w:r>
    </w:p>
    <w:p w14:paraId="4A6EAA69" w14:textId="36B9841F" w:rsidR="004E2355" w:rsidRDefault="004E2355"/>
    <w:p w14:paraId="128C537E" w14:textId="77777777" w:rsidR="004E2355" w:rsidRDefault="00BC18D0">
      <w:pPr>
        <w:pStyle w:val="Heading1"/>
      </w:pPr>
      <w:r>
        <w:t>Q4. Layered Technology in Software Engineering</w:t>
      </w:r>
    </w:p>
    <w:p w14:paraId="2C6BB7FB" w14:textId="5442E6D3" w:rsidR="004E2355" w:rsidRDefault="00BC18D0">
      <w:pPr>
        <w:spacing w:before="80" w:after="80"/>
        <w:rPr>
          <w:color w:val="2D3748"/>
        </w:rPr>
      </w:pPr>
      <w:r>
        <w:rPr>
          <w:color w:val="2D3748"/>
        </w:rPr>
        <w:t>Software Engineering is built on four layers, like a pyramid. Each layer supports the one above it. Together they ensure that software is developed in a structured and high-quality way.</w:t>
      </w:r>
    </w:p>
    <w:p w14:paraId="259E0EBC" w14:textId="77777777" w:rsidR="00DB752B" w:rsidRDefault="00DB752B">
      <w:pPr>
        <w:spacing w:before="80" w:after="80"/>
      </w:pPr>
    </w:p>
    <w:p w14:paraId="4B85F90A" w14:textId="0E1D77C9" w:rsidR="00DB752B" w:rsidRDefault="00BC18D0" w:rsidP="00DB752B">
      <w:pPr>
        <w:spacing w:before="120" w:after="120"/>
        <w:jc w:val="center"/>
      </w:pPr>
      <w:r>
        <w:rPr>
          <w:noProof/>
        </w:rPr>
        <w:drawing>
          <wp:inline distT="0" distB="0" distL="0" distR="0" wp14:anchorId="5204440D" wp14:editId="22DE5B45">
            <wp:extent cx="4572000" cy="2720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10750"/>
                    <a:stretch/>
                  </pic:blipFill>
                  <pic:spPr bwMode="auto">
                    <a:xfrm>
                      <a:off x="0" y="0"/>
                      <a:ext cx="4572000" cy="2720340"/>
                    </a:xfrm>
                    <a:prstGeom prst="rect">
                      <a:avLst/>
                    </a:prstGeom>
                    <a:ln>
                      <a:noFill/>
                    </a:ln>
                    <a:extLst>
                      <a:ext uri="{53640926-AAD7-44D8-BBD7-CCE9431645EC}">
                        <a14:shadowObscured xmlns:a14="http://schemas.microsoft.com/office/drawing/2010/main"/>
                      </a:ext>
                    </a:extLst>
                  </pic:spPr>
                </pic:pic>
              </a:graphicData>
            </a:graphic>
          </wp:inline>
        </w:drawing>
      </w:r>
    </w:p>
    <w:p w14:paraId="6B36CAEA" w14:textId="77777777" w:rsidR="004E2355" w:rsidRDefault="00BC18D0">
      <w:pPr>
        <w:pStyle w:val="Heading2"/>
      </w:pPr>
      <w:r>
        <w:t>Layer 1 — Quality Focus (Foundation)</w:t>
      </w:r>
    </w:p>
    <w:p w14:paraId="30135697" w14:textId="77777777" w:rsidR="004E2355" w:rsidRDefault="00BC18D0">
      <w:pPr>
        <w:spacing w:before="80" w:after="80"/>
      </w:pPr>
      <w:r>
        <w:rPr>
          <w:color w:val="2D3748"/>
        </w:rPr>
        <w:t>This is the base of everything. All software engineering activities aim to produce high-quality software. Without a focus on quality, even the best tools and methods will not produce good results.</w:t>
      </w:r>
    </w:p>
    <w:p w14:paraId="70EDA1C4" w14:textId="77777777" w:rsidR="004E2355" w:rsidRDefault="00BC18D0">
      <w:pPr>
        <w:pStyle w:val="Heading2"/>
      </w:pPr>
      <w:r>
        <w:t>Layer 2 — Process</w:t>
      </w:r>
    </w:p>
    <w:p w14:paraId="6763BDE8" w14:textId="77777777" w:rsidR="004E2355" w:rsidRDefault="00BC18D0">
      <w:pPr>
        <w:spacing w:before="80" w:after="80"/>
      </w:pPr>
      <w:r>
        <w:rPr>
          <w:color w:val="2D3748"/>
        </w:rPr>
        <w:t>The process layer provides a framework that organizes all development activities. It defines what needs to be done, when, and in what order. Examples include the Waterfall process and the Agile process.</w:t>
      </w:r>
    </w:p>
    <w:p w14:paraId="78796816" w14:textId="77777777" w:rsidR="004E2355" w:rsidRDefault="00BC18D0">
      <w:pPr>
        <w:pStyle w:val="Heading2"/>
      </w:pPr>
      <w:r>
        <w:t>Layer 3 — Methods</w:t>
      </w:r>
    </w:p>
    <w:p w14:paraId="649B0907" w14:textId="77777777" w:rsidR="004E2355" w:rsidRDefault="00BC18D0">
      <w:pPr>
        <w:spacing w:before="80" w:after="80"/>
      </w:pPr>
      <w:r>
        <w:rPr>
          <w:color w:val="2D3748"/>
        </w:rPr>
        <w:t>Methods are the technical procedures used during development. They cover how to analyze requirements, design the system, write code, and test it. Methods give engineers step-by-step guidance.</w:t>
      </w:r>
    </w:p>
    <w:p w14:paraId="2AB64742" w14:textId="77777777" w:rsidR="004E2355" w:rsidRDefault="00BC18D0">
      <w:pPr>
        <w:pStyle w:val="Heading2"/>
      </w:pPr>
      <w:r>
        <w:t>Layer 4 — Tools</w:t>
      </w:r>
    </w:p>
    <w:p w14:paraId="2DD8702A" w14:textId="77777777" w:rsidR="004E2355" w:rsidRDefault="00BC18D0">
      <w:pPr>
        <w:spacing w:before="80" w:after="80"/>
      </w:pPr>
      <w:r>
        <w:rPr>
          <w:color w:val="2D3748"/>
        </w:rPr>
        <w:t>Tools are software applications that support the methods and processes. Examples: IDE tools like VS Code for coding, Git for version control, and testing tools like Selenium. Tools automate many tasks and improve efficiency.</w:t>
      </w:r>
    </w:p>
    <w:p w14:paraId="224B2FF2" w14:textId="77777777" w:rsidR="004E2355" w:rsidRDefault="00BC18D0">
      <w:pPr>
        <w:pStyle w:val="Heading2"/>
      </w:pPr>
      <w:r>
        <w:t>Why is Layered Technology Important?</w:t>
      </w:r>
    </w:p>
    <w:p w14:paraId="397B1CF9" w14:textId="77777777" w:rsidR="004E2355" w:rsidRDefault="00BC18D0">
      <w:pPr>
        <w:pStyle w:val="ListParagraph"/>
        <w:numPr>
          <w:ilvl w:val="0"/>
          <w:numId w:val="2"/>
        </w:numPr>
        <w:spacing w:before="60" w:after="60"/>
      </w:pPr>
      <w:r>
        <w:rPr>
          <w:color w:val="2D3748"/>
        </w:rPr>
        <w:t>Ensures software development is structured and organized</w:t>
      </w:r>
    </w:p>
    <w:p w14:paraId="43134FED" w14:textId="77777777" w:rsidR="004E2355" w:rsidRDefault="00BC18D0">
      <w:pPr>
        <w:pStyle w:val="ListParagraph"/>
        <w:numPr>
          <w:ilvl w:val="0"/>
          <w:numId w:val="2"/>
        </w:numPr>
        <w:spacing w:before="60" w:after="60"/>
      </w:pPr>
      <w:r>
        <w:rPr>
          <w:color w:val="2D3748"/>
        </w:rPr>
        <w:t>Helps teams produce reliable and high-quality software</w:t>
      </w:r>
    </w:p>
    <w:p w14:paraId="56EE1E46" w14:textId="77777777" w:rsidR="004E2355" w:rsidRDefault="00BC18D0">
      <w:pPr>
        <w:pStyle w:val="ListParagraph"/>
        <w:numPr>
          <w:ilvl w:val="0"/>
          <w:numId w:val="2"/>
        </w:numPr>
        <w:spacing w:before="60" w:after="60"/>
      </w:pPr>
      <w:r>
        <w:rPr>
          <w:color w:val="2D3748"/>
        </w:rPr>
        <w:t>Each layer builds on the one below, making everything connected</w:t>
      </w:r>
    </w:p>
    <w:p w14:paraId="5946A9D9" w14:textId="77777777" w:rsidR="004E2355" w:rsidRDefault="00BC18D0">
      <w:pPr>
        <w:pStyle w:val="Heading1"/>
      </w:pPr>
      <w:r>
        <w:lastRenderedPageBreak/>
        <w:t>Q5. Waterfall Model vs Spiral Model — Comparison</w:t>
      </w:r>
    </w:p>
    <w:p w14:paraId="06EED462" w14:textId="77777777" w:rsidR="004E2355" w:rsidRDefault="00BC18D0">
      <w:pPr>
        <w:spacing w:before="80" w:after="80"/>
      </w:pPr>
      <w:r>
        <w:rPr>
          <w:color w:val="2D3748"/>
        </w:rPr>
        <w:t>Both are software development process models, but they work in completely different ways.</w:t>
      </w:r>
    </w:p>
    <w:p w14:paraId="13567252" w14:textId="77777777" w:rsidR="004E2355" w:rsidRDefault="004E2355">
      <w:pPr>
        <w:spacing w:before="60" w:after="60"/>
      </w:pPr>
    </w:p>
    <w:p w14:paraId="766C6889" w14:textId="77777777" w:rsidR="004E2355" w:rsidRDefault="00BC18D0">
      <w:pPr>
        <w:spacing w:before="120" w:after="120"/>
        <w:jc w:val="center"/>
      </w:pPr>
      <w:r>
        <w:rPr>
          <w:noProof/>
        </w:rPr>
        <w:drawing>
          <wp:inline distT="0" distB="0" distL="0" distR="0" wp14:anchorId="69692535" wp14:editId="01C54949">
            <wp:extent cx="47625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86000"/>
                    </a:xfrm>
                    <a:prstGeom prst="rect">
                      <a:avLst/>
                    </a:prstGeom>
                  </pic:spPr>
                </pic:pic>
              </a:graphicData>
            </a:graphic>
          </wp:inline>
        </w:drawing>
      </w:r>
    </w:p>
    <w:p w14:paraId="37F34B2D" w14:textId="77777777" w:rsidR="004E2355" w:rsidRDefault="004E2355">
      <w:pPr>
        <w:spacing w:before="60" w:after="60"/>
      </w:pPr>
    </w:p>
    <w:tbl>
      <w:tblPr>
        <w:tblW w:w="10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4006"/>
        <w:gridCol w:w="4006"/>
      </w:tblGrid>
      <w:tr w:rsidR="004E2355" w14:paraId="61DC4091" w14:textId="77777777" w:rsidTr="005F4D80">
        <w:trPr>
          <w:trHeight w:val="212"/>
          <w:tblHeader/>
        </w:trPr>
        <w:tc>
          <w:tcPr>
            <w:tcW w:w="2763"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B97DD7C" w14:textId="77777777" w:rsidR="004E2355" w:rsidRDefault="00BC18D0">
            <w:pPr>
              <w:jc w:val="center"/>
            </w:pPr>
            <w:r>
              <w:rPr>
                <w:b/>
                <w:bCs/>
                <w:color w:val="FFFFFF"/>
              </w:rPr>
              <w:t>Feature</w:t>
            </w:r>
          </w:p>
        </w:tc>
        <w:tc>
          <w:tcPr>
            <w:tcW w:w="4006"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5C18933F" w14:textId="77777777" w:rsidR="004E2355" w:rsidRDefault="00BC18D0">
            <w:pPr>
              <w:jc w:val="center"/>
            </w:pPr>
            <w:r>
              <w:rPr>
                <w:b/>
                <w:bCs/>
                <w:color w:val="FFFFFF"/>
              </w:rPr>
              <w:t>Waterfall Model</w:t>
            </w:r>
          </w:p>
        </w:tc>
        <w:tc>
          <w:tcPr>
            <w:tcW w:w="4006"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35D5B061" w14:textId="77777777" w:rsidR="004E2355" w:rsidRDefault="00BC18D0">
            <w:pPr>
              <w:jc w:val="center"/>
            </w:pPr>
            <w:r>
              <w:rPr>
                <w:b/>
                <w:bCs/>
                <w:color w:val="FFFFFF"/>
              </w:rPr>
              <w:t>Spiral Model</w:t>
            </w:r>
          </w:p>
        </w:tc>
      </w:tr>
      <w:tr w:rsidR="004E2355" w14:paraId="11F161E3" w14:textId="77777777" w:rsidTr="005F4D80">
        <w:trPr>
          <w:trHeight w:val="202"/>
        </w:trPr>
        <w:tc>
          <w:tcPr>
            <w:tcW w:w="276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9A5F7E1" w14:textId="77777777" w:rsidR="004E2355" w:rsidRDefault="00BC18D0">
            <w:pPr>
              <w:jc w:val="center"/>
            </w:pPr>
            <w:r>
              <w:rPr>
                <w:color w:val="1E293B"/>
                <w:sz w:val="21"/>
                <w:szCs w:val="21"/>
              </w:rPr>
              <w:t>Approach</w:t>
            </w:r>
          </w:p>
        </w:tc>
        <w:tc>
          <w:tcPr>
            <w:tcW w:w="400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F236095" w14:textId="77777777" w:rsidR="004E2355" w:rsidRDefault="00BC18D0">
            <w:pPr>
              <w:jc w:val="center"/>
            </w:pPr>
            <w:r>
              <w:rPr>
                <w:color w:val="1E293B"/>
                <w:sz w:val="21"/>
                <w:szCs w:val="21"/>
              </w:rPr>
              <w:t>Sequential — one phase at a time</w:t>
            </w:r>
          </w:p>
        </w:tc>
        <w:tc>
          <w:tcPr>
            <w:tcW w:w="400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B3D18E9" w14:textId="77777777" w:rsidR="004E2355" w:rsidRDefault="00BC18D0">
            <w:pPr>
              <w:jc w:val="center"/>
            </w:pPr>
            <w:r>
              <w:rPr>
                <w:color w:val="1E293B"/>
                <w:sz w:val="21"/>
                <w:szCs w:val="21"/>
              </w:rPr>
              <w:t>Iterative — repeats in cycles</w:t>
            </w:r>
          </w:p>
        </w:tc>
      </w:tr>
      <w:tr w:rsidR="004E2355" w14:paraId="2C0BEBAE" w14:textId="77777777" w:rsidTr="005F4D80">
        <w:trPr>
          <w:trHeight w:val="202"/>
        </w:trPr>
        <w:tc>
          <w:tcPr>
            <w:tcW w:w="276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44500A0" w14:textId="77777777" w:rsidR="004E2355" w:rsidRDefault="00BC18D0">
            <w:pPr>
              <w:jc w:val="center"/>
            </w:pPr>
            <w:r>
              <w:rPr>
                <w:color w:val="1E293B"/>
                <w:sz w:val="21"/>
                <w:szCs w:val="21"/>
              </w:rPr>
              <w:t>Risk Analysis</w:t>
            </w:r>
          </w:p>
        </w:tc>
        <w:tc>
          <w:tcPr>
            <w:tcW w:w="400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635FF0D" w14:textId="77777777" w:rsidR="004E2355" w:rsidRDefault="00BC18D0">
            <w:pPr>
              <w:jc w:val="center"/>
            </w:pPr>
            <w:r>
              <w:rPr>
                <w:color w:val="1E293B"/>
                <w:sz w:val="21"/>
                <w:szCs w:val="21"/>
              </w:rPr>
              <w:t>Not included</w:t>
            </w:r>
          </w:p>
        </w:tc>
        <w:tc>
          <w:tcPr>
            <w:tcW w:w="400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0865231" w14:textId="77777777" w:rsidR="004E2355" w:rsidRDefault="00BC18D0">
            <w:pPr>
              <w:jc w:val="center"/>
            </w:pPr>
            <w:r>
              <w:rPr>
                <w:color w:val="1E293B"/>
                <w:sz w:val="21"/>
                <w:szCs w:val="21"/>
              </w:rPr>
              <w:t>Included in every cycle</w:t>
            </w:r>
          </w:p>
        </w:tc>
      </w:tr>
      <w:tr w:rsidR="004E2355" w14:paraId="0B088A12" w14:textId="77777777" w:rsidTr="005F4D80">
        <w:trPr>
          <w:trHeight w:val="202"/>
        </w:trPr>
        <w:tc>
          <w:tcPr>
            <w:tcW w:w="276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05D4FCB" w14:textId="77777777" w:rsidR="004E2355" w:rsidRDefault="00BC18D0">
            <w:pPr>
              <w:jc w:val="center"/>
            </w:pPr>
            <w:r>
              <w:rPr>
                <w:color w:val="1E293B"/>
                <w:sz w:val="21"/>
                <w:szCs w:val="21"/>
              </w:rPr>
              <w:t>Flexibility</w:t>
            </w:r>
          </w:p>
        </w:tc>
        <w:tc>
          <w:tcPr>
            <w:tcW w:w="400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6CB19ED" w14:textId="77777777" w:rsidR="004E2355" w:rsidRDefault="00BC18D0">
            <w:pPr>
              <w:jc w:val="center"/>
            </w:pPr>
            <w:r>
              <w:rPr>
                <w:color w:val="1E293B"/>
                <w:sz w:val="21"/>
                <w:szCs w:val="21"/>
              </w:rPr>
              <w:t>Low — hard to go back</w:t>
            </w:r>
          </w:p>
        </w:tc>
        <w:tc>
          <w:tcPr>
            <w:tcW w:w="400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8AE8A9D" w14:textId="77777777" w:rsidR="004E2355" w:rsidRDefault="00BC18D0">
            <w:pPr>
              <w:jc w:val="center"/>
            </w:pPr>
            <w:r>
              <w:rPr>
                <w:color w:val="1E293B"/>
                <w:sz w:val="21"/>
                <w:szCs w:val="21"/>
              </w:rPr>
              <w:t>High — easy to adjust</w:t>
            </w:r>
          </w:p>
        </w:tc>
      </w:tr>
      <w:tr w:rsidR="004E2355" w14:paraId="57400AFF" w14:textId="77777777" w:rsidTr="005F4D80">
        <w:trPr>
          <w:trHeight w:val="202"/>
        </w:trPr>
        <w:tc>
          <w:tcPr>
            <w:tcW w:w="276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1A590A1" w14:textId="77777777" w:rsidR="004E2355" w:rsidRDefault="00BC18D0">
            <w:pPr>
              <w:jc w:val="center"/>
            </w:pPr>
            <w:r>
              <w:rPr>
                <w:color w:val="1E293B"/>
                <w:sz w:val="21"/>
                <w:szCs w:val="21"/>
              </w:rPr>
              <w:t>Customer Feedback</w:t>
            </w:r>
          </w:p>
        </w:tc>
        <w:tc>
          <w:tcPr>
            <w:tcW w:w="400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7AA6441" w14:textId="77777777" w:rsidR="004E2355" w:rsidRDefault="00BC18D0">
            <w:pPr>
              <w:jc w:val="center"/>
            </w:pPr>
            <w:r>
              <w:rPr>
                <w:color w:val="1E293B"/>
                <w:sz w:val="21"/>
                <w:szCs w:val="21"/>
              </w:rPr>
              <w:t>Only at end of project</w:t>
            </w:r>
          </w:p>
        </w:tc>
        <w:tc>
          <w:tcPr>
            <w:tcW w:w="400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ED4DD71" w14:textId="77777777" w:rsidR="004E2355" w:rsidRDefault="00BC18D0">
            <w:pPr>
              <w:jc w:val="center"/>
            </w:pPr>
            <w:r>
              <w:rPr>
                <w:color w:val="1E293B"/>
                <w:sz w:val="21"/>
                <w:szCs w:val="21"/>
              </w:rPr>
              <w:t>Continuous at each cycle</w:t>
            </w:r>
          </w:p>
        </w:tc>
      </w:tr>
      <w:tr w:rsidR="004E2355" w14:paraId="4F883FE4" w14:textId="77777777" w:rsidTr="005F4D80">
        <w:trPr>
          <w:trHeight w:val="202"/>
        </w:trPr>
        <w:tc>
          <w:tcPr>
            <w:tcW w:w="276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EF2B566" w14:textId="77777777" w:rsidR="004E2355" w:rsidRDefault="00BC18D0">
            <w:pPr>
              <w:jc w:val="center"/>
            </w:pPr>
            <w:r>
              <w:rPr>
                <w:color w:val="1E293B"/>
                <w:sz w:val="21"/>
                <w:szCs w:val="21"/>
              </w:rPr>
              <w:t>Cost</w:t>
            </w:r>
          </w:p>
        </w:tc>
        <w:tc>
          <w:tcPr>
            <w:tcW w:w="400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025DEF3" w14:textId="77777777" w:rsidR="004E2355" w:rsidRDefault="00BC18D0">
            <w:pPr>
              <w:jc w:val="center"/>
            </w:pPr>
            <w:r>
              <w:rPr>
                <w:color w:val="1E293B"/>
                <w:sz w:val="21"/>
                <w:szCs w:val="21"/>
              </w:rPr>
              <w:t>Lower for simple projects</w:t>
            </w:r>
          </w:p>
        </w:tc>
        <w:tc>
          <w:tcPr>
            <w:tcW w:w="400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7E6E266" w14:textId="77777777" w:rsidR="004E2355" w:rsidRDefault="00BC18D0">
            <w:pPr>
              <w:jc w:val="center"/>
            </w:pPr>
            <w:r>
              <w:rPr>
                <w:color w:val="1E293B"/>
                <w:sz w:val="21"/>
                <w:szCs w:val="21"/>
              </w:rPr>
              <w:t>Higher due to repeated analysis</w:t>
            </w:r>
          </w:p>
        </w:tc>
      </w:tr>
      <w:tr w:rsidR="004E2355" w14:paraId="6F4FCF6A" w14:textId="77777777" w:rsidTr="005F4D80">
        <w:trPr>
          <w:trHeight w:val="191"/>
        </w:trPr>
        <w:tc>
          <w:tcPr>
            <w:tcW w:w="276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907E9B1" w14:textId="77777777" w:rsidR="004E2355" w:rsidRDefault="00BC18D0">
            <w:pPr>
              <w:jc w:val="center"/>
            </w:pPr>
            <w:r>
              <w:rPr>
                <w:color w:val="1E293B"/>
                <w:sz w:val="21"/>
                <w:szCs w:val="21"/>
              </w:rPr>
              <w:t>Suitable For</w:t>
            </w:r>
          </w:p>
        </w:tc>
        <w:tc>
          <w:tcPr>
            <w:tcW w:w="400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F9CF94C" w14:textId="77777777" w:rsidR="004E2355" w:rsidRDefault="00BC18D0">
            <w:pPr>
              <w:jc w:val="center"/>
            </w:pPr>
            <w:r>
              <w:rPr>
                <w:color w:val="1E293B"/>
                <w:sz w:val="21"/>
                <w:szCs w:val="21"/>
              </w:rPr>
              <w:t>Small, well-defined projects</w:t>
            </w:r>
          </w:p>
        </w:tc>
        <w:tc>
          <w:tcPr>
            <w:tcW w:w="400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414DC2F" w14:textId="77777777" w:rsidR="004E2355" w:rsidRDefault="00BC18D0">
            <w:pPr>
              <w:jc w:val="center"/>
            </w:pPr>
            <w:r>
              <w:rPr>
                <w:color w:val="1E293B"/>
                <w:sz w:val="21"/>
                <w:szCs w:val="21"/>
              </w:rPr>
              <w:t>Large, complex, risky projects</w:t>
            </w:r>
          </w:p>
        </w:tc>
      </w:tr>
    </w:tbl>
    <w:p w14:paraId="7BD210EF" w14:textId="77777777" w:rsidR="004E2355" w:rsidRDefault="00BC18D0">
      <w:pPr>
        <w:pStyle w:val="Heading2"/>
      </w:pPr>
      <w:r>
        <w:t>Conclusion</w:t>
      </w:r>
    </w:p>
    <w:p w14:paraId="77C80449" w14:textId="2BF0B8B1" w:rsidR="004E2355" w:rsidRDefault="00BC18D0" w:rsidP="005F4D80">
      <w:pPr>
        <w:spacing w:before="80" w:after="80"/>
        <w:rPr>
          <w:color w:val="2D3748"/>
        </w:rPr>
      </w:pPr>
      <w:r>
        <w:rPr>
          <w:color w:val="2D3748"/>
        </w:rPr>
        <w:t>Waterfall is simple and best when requirements are clear from the start. Spiral is better when there are many risks and requirements may change over time.</w:t>
      </w:r>
    </w:p>
    <w:p w14:paraId="4CEA251C" w14:textId="77777777" w:rsidR="005F4D80" w:rsidRDefault="005F4D80" w:rsidP="005F4D80">
      <w:pPr>
        <w:spacing w:before="80" w:after="80"/>
      </w:pPr>
    </w:p>
    <w:p w14:paraId="4F595BA8" w14:textId="77777777" w:rsidR="004E2355" w:rsidRDefault="00BC18D0">
      <w:pPr>
        <w:pStyle w:val="Heading1"/>
      </w:pPr>
      <w:r>
        <w:t>Q6. Software Testing — Methods and Strategies</w:t>
      </w:r>
    </w:p>
    <w:p w14:paraId="4625EA19" w14:textId="3A60BA54" w:rsidR="004E2355" w:rsidRDefault="00BC18D0" w:rsidP="005F4D80">
      <w:pPr>
        <w:spacing w:before="80" w:after="80"/>
      </w:pPr>
      <w:r>
        <w:rPr>
          <w:color w:val="2D3748"/>
        </w:rPr>
        <w:t>Software Testing is the process of running software to find defects and verify that it works correctly. Testing helps improve the quality of software before it reaches users.</w:t>
      </w:r>
    </w:p>
    <w:p w14:paraId="3792A676" w14:textId="77777777" w:rsidR="004E2355" w:rsidRDefault="00BC18D0">
      <w:pPr>
        <w:spacing w:before="120" w:after="120"/>
        <w:jc w:val="center"/>
      </w:pPr>
      <w:r>
        <w:rPr>
          <w:noProof/>
        </w:rPr>
        <w:drawing>
          <wp:inline distT="0" distB="0" distL="0" distR="0" wp14:anchorId="08991FA2" wp14:editId="728383B5">
            <wp:extent cx="4198620" cy="169544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39428"/>
                    <a:stretch/>
                  </pic:blipFill>
                  <pic:spPr bwMode="auto">
                    <a:xfrm>
                      <a:off x="0" y="0"/>
                      <a:ext cx="4207177" cy="1698898"/>
                    </a:xfrm>
                    <a:prstGeom prst="rect">
                      <a:avLst/>
                    </a:prstGeom>
                    <a:ln>
                      <a:noFill/>
                    </a:ln>
                    <a:extLst>
                      <a:ext uri="{53640926-AAD7-44D8-BBD7-CCE9431645EC}">
                        <a14:shadowObscured xmlns:a14="http://schemas.microsoft.com/office/drawing/2010/main"/>
                      </a:ext>
                    </a:extLst>
                  </pic:spPr>
                </pic:pic>
              </a:graphicData>
            </a:graphic>
          </wp:inline>
        </w:drawing>
      </w:r>
    </w:p>
    <w:p w14:paraId="1008CD7E" w14:textId="77777777" w:rsidR="004E2355" w:rsidRDefault="004E2355">
      <w:pPr>
        <w:spacing w:before="60" w:after="60"/>
      </w:pPr>
    </w:p>
    <w:p w14:paraId="3CC01F55" w14:textId="77777777" w:rsidR="004E2355" w:rsidRDefault="00BC18D0">
      <w:pPr>
        <w:pStyle w:val="Heading2"/>
      </w:pPr>
      <w:r>
        <w:lastRenderedPageBreak/>
        <w:t>1. Unit Testing</w:t>
      </w:r>
    </w:p>
    <w:p w14:paraId="317EE170" w14:textId="77777777" w:rsidR="004E2355" w:rsidRDefault="00BC18D0">
      <w:pPr>
        <w:spacing w:before="80" w:after="80"/>
      </w:pPr>
      <w:r>
        <w:rPr>
          <w:color w:val="2D3748"/>
        </w:rPr>
        <w:t>Tests individual modules or functions in isolation. The goal is to check that each small piece of code works correctly on its own. Usually done by developers during coding.</w:t>
      </w:r>
    </w:p>
    <w:p w14:paraId="6B9B4C31" w14:textId="77777777" w:rsidR="004E2355" w:rsidRDefault="00BC18D0">
      <w:pPr>
        <w:pStyle w:val="Heading2"/>
      </w:pPr>
      <w:r>
        <w:t>2. Integration Testing</w:t>
      </w:r>
    </w:p>
    <w:p w14:paraId="3FC6F115" w14:textId="77777777" w:rsidR="004E2355" w:rsidRDefault="00BC18D0">
      <w:pPr>
        <w:spacing w:before="80" w:after="80"/>
      </w:pPr>
      <w:r>
        <w:rPr>
          <w:color w:val="2D3748"/>
        </w:rPr>
        <w:t>Tests how multiple modules work together when combined. There are two approaches:</w:t>
      </w:r>
    </w:p>
    <w:p w14:paraId="4E1B8114" w14:textId="77777777" w:rsidR="004E2355" w:rsidRDefault="00BC18D0">
      <w:pPr>
        <w:pStyle w:val="ListParagraph"/>
        <w:numPr>
          <w:ilvl w:val="0"/>
          <w:numId w:val="2"/>
        </w:numPr>
        <w:spacing w:before="60" w:after="60"/>
      </w:pPr>
      <w:r>
        <w:rPr>
          <w:color w:val="2D3748"/>
        </w:rPr>
        <w:t>Top-Down Integration — start from high-level modules, add lower ones gradually</w:t>
      </w:r>
    </w:p>
    <w:p w14:paraId="1033BCED" w14:textId="77777777" w:rsidR="004E2355" w:rsidRDefault="00BC18D0">
      <w:pPr>
        <w:pStyle w:val="ListParagraph"/>
        <w:numPr>
          <w:ilvl w:val="0"/>
          <w:numId w:val="2"/>
        </w:numPr>
        <w:spacing w:before="60" w:after="60"/>
      </w:pPr>
      <w:r>
        <w:rPr>
          <w:color w:val="2D3748"/>
        </w:rPr>
        <w:t>Bottom-Up Integration — start from low-level modules, build upward</w:t>
      </w:r>
    </w:p>
    <w:p w14:paraId="2BE38FB7" w14:textId="77777777" w:rsidR="004E2355" w:rsidRDefault="00BC18D0">
      <w:pPr>
        <w:pStyle w:val="Heading2"/>
      </w:pPr>
      <w:r>
        <w:t>3. Validation Testing</w:t>
      </w:r>
    </w:p>
    <w:p w14:paraId="540D1B1F" w14:textId="77777777" w:rsidR="004E2355" w:rsidRDefault="00BC18D0">
      <w:pPr>
        <w:spacing w:before="80" w:after="80"/>
      </w:pPr>
      <w:r>
        <w:rPr>
          <w:color w:val="2D3748"/>
        </w:rPr>
        <w:t>Checks whether the software meets the customer's requirements. This answers the question: "Does the software do what the user wanted?"</w:t>
      </w:r>
    </w:p>
    <w:p w14:paraId="15D66495" w14:textId="77777777" w:rsidR="004E2355" w:rsidRDefault="00BC18D0">
      <w:pPr>
        <w:pStyle w:val="Heading2"/>
      </w:pPr>
      <w:r>
        <w:t>4. System Testing</w:t>
      </w:r>
    </w:p>
    <w:p w14:paraId="5CDD6651" w14:textId="77777777" w:rsidR="004E2355" w:rsidRDefault="00BC18D0">
      <w:pPr>
        <w:spacing w:before="80" w:after="80"/>
      </w:pPr>
      <w:r>
        <w:rPr>
          <w:color w:val="2D3748"/>
        </w:rPr>
        <w:t>Tests the complete integrated software system as a whole. It checks performance, security, and overall behavior under real conditions.</w:t>
      </w:r>
    </w:p>
    <w:p w14:paraId="253D0EF1" w14:textId="77777777" w:rsidR="004E2355" w:rsidRDefault="00BC18D0">
      <w:pPr>
        <w:pStyle w:val="Heading2"/>
      </w:pPr>
      <w:r>
        <w:t>Other Testing Methods</w:t>
      </w:r>
    </w:p>
    <w:tbl>
      <w:tblPr>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4414"/>
        <w:gridCol w:w="3997"/>
      </w:tblGrid>
      <w:tr w:rsidR="004E2355" w14:paraId="73FD408B" w14:textId="77777777" w:rsidTr="005F4D80">
        <w:trPr>
          <w:trHeight w:val="203"/>
          <w:tblHeader/>
        </w:trPr>
        <w:tc>
          <w:tcPr>
            <w:tcW w:w="233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3272EAA0" w14:textId="77777777" w:rsidR="004E2355" w:rsidRDefault="00BC18D0">
            <w:pPr>
              <w:jc w:val="center"/>
            </w:pPr>
            <w:r>
              <w:rPr>
                <w:b/>
                <w:bCs/>
                <w:color w:val="FFFFFF"/>
              </w:rPr>
              <w:t>Testing Type</w:t>
            </w:r>
          </w:p>
        </w:tc>
        <w:tc>
          <w:tcPr>
            <w:tcW w:w="4414"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D9FC301" w14:textId="77777777" w:rsidR="004E2355" w:rsidRDefault="00BC18D0">
            <w:pPr>
              <w:jc w:val="center"/>
            </w:pPr>
            <w:r>
              <w:rPr>
                <w:b/>
                <w:bCs/>
                <w:color w:val="FFFFFF"/>
              </w:rPr>
              <w:t>Focus</w:t>
            </w:r>
          </w:p>
        </w:tc>
        <w:tc>
          <w:tcPr>
            <w:tcW w:w="3997"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508F71E" w14:textId="77777777" w:rsidR="004E2355" w:rsidRDefault="00BC18D0">
            <w:pPr>
              <w:jc w:val="center"/>
            </w:pPr>
            <w:r>
              <w:rPr>
                <w:b/>
                <w:bCs/>
                <w:color w:val="FFFFFF"/>
              </w:rPr>
              <w:t>Who Does It</w:t>
            </w:r>
          </w:p>
        </w:tc>
      </w:tr>
      <w:tr w:rsidR="004E2355" w14:paraId="204C47C1" w14:textId="77777777" w:rsidTr="005F4D80">
        <w:trPr>
          <w:trHeight w:val="387"/>
        </w:trPr>
        <w:tc>
          <w:tcPr>
            <w:tcW w:w="233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5A1FE12" w14:textId="77777777" w:rsidR="004E2355" w:rsidRDefault="00BC18D0">
            <w:pPr>
              <w:jc w:val="center"/>
            </w:pPr>
            <w:r>
              <w:rPr>
                <w:color w:val="1E293B"/>
                <w:sz w:val="21"/>
                <w:szCs w:val="21"/>
              </w:rPr>
              <w:t>Black Box Testing</w:t>
            </w:r>
          </w:p>
        </w:tc>
        <w:tc>
          <w:tcPr>
            <w:tcW w:w="441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29CCFD5" w14:textId="77777777" w:rsidR="004E2355" w:rsidRDefault="00BC18D0">
            <w:pPr>
              <w:jc w:val="center"/>
            </w:pPr>
            <w:r>
              <w:rPr>
                <w:color w:val="1E293B"/>
                <w:sz w:val="21"/>
                <w:szCs w:val="21"/>
              </w:rPr>
              <w:t>Tests input/output without looking at code</w:t>
            </w:r>
          </w:p>
        </w:tc>
        <w:tc>
          <w:tcPr>
            <w:tcW w:w="399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4DDE94F" w14:textId="77777777" w:rsidR="004E2355" w:rsidRDefault="00BC18D0">
            <w:pPr>
              <w:jc w:val="center"/>
            </w:pPr>
            <w:r>
              <w:rPr>
                <w:color w:val="1E293B"/>
                <w:sz w:val="21"/>
                <w:szCs w:val="21"/>
              </w:rPr>
              <w:t>Testers (no code knowledge needed)</w:t>
            </w:r>
          </w:p>
        </w:tc>
      </w:tr>
      <w:tr w:rsidR="004E2355" w14:paraId="57B5DE77" w14:textId="77777777" w:rsidTr="005F4D80">
        <w:trPr>
          <w:trHeight w:val="387"/>
        </w:trPr>
        <w:tc>
          <w:tcPr>
            <w:tcW w:w="233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969789A" w14:textId="77777777" w:rsidR="004E2355" w:rsidRDefault="00BC18D0">
            <w:pPr>
              <w:jc w:val="center"/>
            </w:pPr>
            <w:r>
              <w:rPr>
                <w:color w:val="1E293B"/>
                <w:sz w:val="21"/>
                <w:szCs w:val="21"/>
              </w:rPr>
              <w:t>White Box Testing</w:t>
            </w:r>
          </w:p>
        </w:tc>
        <w:tc>
          <w:tcPr>
            <w:tcW w:w="441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E447C58" w14:textId="77777777" w:rsidR="004E2355" w:rsidRDefault="00BC18D0">
            <w:pPr>
              <w:jc w:val="center"/>
            </w:pPr>
            <w:r>
              <w:rPr>
                <w:color w:val="1E293B"/>
                <w:sz w:val="21"/>
                <w:szCs w:val="21"/>
              </w:rPr>
              <w:t>Tests internal code logic and structure</w:t>
            </w:r>
          </w:p>
        </w:tc>
        <w:tc>
          <w:tcPr>
            <w:tcW w:w="399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46311FD" w14:textId="77777777" w:rsidR="004E2355" w:rsidRDefault="00BC18D0">
            <w:pPr>
              <w:jc w:val="center"/>
            </w:pPr>
            <w:r>
              <w:rPr>
                <w:color w:val="1E293B"/>
                <w:sz w:val="21"/>
                <w:szCs w:val="21"/>
              </w:rPr>
              <w:t>Developers (code knowledge required)</w:t>
            </w:r>
          </w:p>
        </w:tc>
      </w:tr>
      <w:tr w:rsidR="004E2355" w14:paraId="1670B549" w14:textId="77777777" w:rsidTr="005F4D80">
        <w:trPr>
          <w:trHeight w:val="193"/>
        </w:trPr>
        <w:tc>
          <w:tcPr>
            <w:tcW w:w="233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72466F9" w14:textId="77777777" w:rsidR="004E2355" w:rsidRDefault="00BC18D0">
            <w:pPr>
              <w:jc w:val="center"/>
            </w:pPr>
            <w:r>
              <w:rPr>
                <w:color w:val="1E293B"/>
                <w:sz w:val="21"/>
                <w:szCs w:val="21"/>
              </w:rPr>
              <w:t>Alpha Testing</w:t>
            </w:r>
          </w:p>
        </w:tc>
        <w:tc>
          <w:tcPr>
            <w:tcW w:w="441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A8F664D" w14:textId="77777777" w:rsidR="004E2355" w:rsidRDefault="00BC18D0">
            <w:pPr>
              <w:jc w:val="center"/>
            </w:pPr>
            <w:r>
              <w:rPr>
                <w:color w:val="1E293B"/>
                <w:sz w:val="21"/>
                <w:szCs w:val="21"/>
              </w:rPr>
              <w:t>Early testing before public release</w:t>
            </w:r>
          </w:p>
        </w:tc>
        <w:tc>
          <w:tcPr>
            <w:tcW w:w="399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A547DF2" w14:textId="77777777" w:rsidR="004E2355" w:rsidRDefault="00BC18D0">
            <w:pPr>
              <w:jc w:val="center"/>
            </w:pPr>
            <w:r>
              <w:rPr>
                <w:color w:val="1E293B"/>
                <w:sz w:val="21"/>
                <w:szCs w:val="21"/>
              </w:rPr>
              <w:t>Done by the development team</w:t>
            </w:r>
          </w:p>
        </w:tc>
      </w:tr>
      <w:tr w:rsidR="004E2355" w14:paraId="1D3A2928" w14:textId="77777777" w:rsidTr="005F4D80">
        <w:trPr>
          <w:trHeight w:val="378"/>
        </w:trPr>
        <w:tc>
          <w:tcPr>
            <w:tcW w:w="233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CE77B78" w14:textId="77777777" w:rsidR="004E2355" w:rsidRDefault="00BC18D0">
            <w:pPr>
              <w:jc w:val="center"/>
            </w:pPr>
            <w:r>
              <w:rPr>
                <w:color w:val="1E293B"/>
                <w:sz w:val="21"/>
                <w:szCs w:val="21"/>
              </w:rPr>
              <w:t>Beta Testing</w:t>
            </w:r>
          </w:p>
        </w:tc>
        <w:tc>
          <w:tcPr>
            <w:tcW w:w="441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778B582" w14:textId="77777777" w:rsidR="004E2355" w:rsidRDefault="00BC18D0">
            <w:pPr>
              <w:jc w:val="center"/>
            </w:pPr>
            <w:r>
              <w:rPr>
                <w:color w:val="1E293B"/>
                <w:sz w:val="21"/>
                <w:szCs w:val="21"/>
              </w:rPr>
              <w:t>Real-world testing before final release</w:t>
            </w:r>
          </w:p>
        </w:tc>
        <w:tc>
          <w:tcPr>
            <w:tcW w:w="399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CD83370" w14:textId="77777777" w:rsidR="004E2355" w:rsidRDefault="00BC18D0">
            <w:pPr>
              <w:jc w:val="center"/>
            </w:pPr>
            <w:r>
              <w:rPr>
                <w:color w:val="1E293B"/>
                <w:sz w:val="21"/>
                <w:szCs w:val="21"/>
              </w:rPr>
              <w:t>Done by actual end users</w:t>
            </w:r>
          </w:p>
        </w:tc>
      </w:tr>
    </w:tbl>
    <w:p w14:paraId="5B49925C" w14:textId="622FFC98" w:rsidR="004E2355" w:rsidRDefault="004E2355"/>
    <w:p w14:paraId="3080C16B" w14:textId="77777777" w:rsidR="004E2355" w:rsidRDefault="00BC18D0">
      <w:pPr>
        <w:pStyle w:val="Heading1"/>
      </w:pPr>
      <w:r>
        <w:t>Q7. What is SQA? Explain Its Role.</w:t>
      </w:r>
    </w:p>
    <w:p w14:paraId="5688F239" w14:textId="77777777" w:rsidR="004E2355" w:rsidRDefault="00BC18D0">
      <w:pPr>
        <w:spacing w:before="80" w:after="80"/>
      </w:pPr>
      <w:r>
        <w:rPr>
          <w:color w:val="2D3748"/>
        </w:rPr>
        <w:t>Software Quality Assurance (SQA) is a set of planned and systematic activities that ensure both the software development process and the final software product meet defined quality standards.</w:t>
      </w:r>
    </w:p>
    <w:p w14:paraId="5EC15211" w14:textId="77777777" w:rsidR="004E2355" w:rsidRDefault="00BC18D0">
      <w:pPr>
        <w:spacing w:before="80" w:after="80"/>
      </w:pPr>
      <w:r>
        <w:rPr>
          <w:color w:val="2D3748"/>
        </w:rPr>
        <w:t>Simply put: SQA makes sure the team follows proper procedures so the final product is reliable and correct.</w:t>
      </w:r>
    </w:p>
    <w:p w14:paraId="07FA05A9" w14:textId="77777777" w:rsidR="004E2355" w:rsidRDefault="00BC18D0">
      <w:pPr>
        <w:pStyle w:val="Heading2"/>
      </w:pPr>
      <w:r>
        <w:t>Roles of SQA</w:t>
      </w:r>
    </w:p>
    <w:p w14:paraId="1DB7DDDE" w14:textId="77777777" w:rsidR="004E2355" w:rsidRDefault="00BC18D0">
      <w:pPr>
        <w:pStyle w:val="ListParagraph"/>
        <w:numPr>
          <w:ilvl w:val="0"/>
          <w:numId w:val="3"/>
        </w:numPr>
        <w:spacing w:before="60" w:after="60"/>
      </w:pPr>
      <w:r>
        <w:rPr>
          <w:color w:val="2D3748"/>
        </w:rPr>
        <w:t>Establish quality standards and guidelines for the development team</w:t>
      </w:r>
    </w:p>
    <w:p w14:paraId="31C74D57" w14:textId="77777777" w:rsidR="004E2355" w:rsidRDefault="00BC18D0">
      <w:pPr>
        <w:pStyle w:val="ListParagraph"/>
        <w:numPr>
          <w:ilvl w:val="0"/>
          <w:numId w:val="3"/>
        </w:numPr>
        <w:spacing w:before="60" w:after="60"/>
      </w:pPr>
      <w:r>
        <w:rPr>
          <w:color w:val="2D3748"/>
        </w:rPr>
        <w:t>Monitor the development process to ensure standards are followed</w:t>
      </w:r>
    </w:p>
    <w:p w14:paraId="45EEC537" w14:textId="77777777" w:rsidR="004E2355" w:rsidRDefault="00BC18D0">
      <w:pPr>
        <w:pStyle w:val="ListParagraph"/>
        <w:numPr>
          <w:ilvl w:val="0"/>
          <w:numId w:val="3"/>
        </w:numPr>
        <w:spacing w:before="60" w:after="60"/>
      </w:pPr>
      <w:r>
        <w:rPr>
          <w:color w:val="2D3748"/>
        </w:rPr>
        <w:t>Conduct reviews, walkthroughs, and audits at each stage</w:t>
      </w:r>
    </w:p>
    <w:p w14:paraId="7410BB2D" w14:textId="77777777" w:rsidR="004E2355" w:rsidRDefault="00BC18D0">
      <w:pPr>
        <w:pStyle w:val="ListParagraph"/>
        <w:numPr>
          <w:ilvl w:val="0"/>
          <w:numId w:val="3"/>
        </w:numPr>
        <w:spacing w:before="60" w:after="60"/>
      </w:pPr>
      <w:r>
        <w:rPr>
          <w:color w:val="2D3748"/>
        </w:rPr>
        <w:t>Ensure compliance with company and industry procedures</w:t>
      </w:r>
    </w:p>
    <w:p w14:paraId="40E99247" w14:textId="77777777" w:rsidR="004E2355" w:rsidRDefault="00BC18D0">
      <w:pPr>
        <w:pStyle w:val="ListParagraph"/>
        <w:numPr>
          <w:ilvl w:val="0"/>
          <w:numId w:val="3"/>
        </w:numPr>
        <w:spacing w:before="60" w:after="60"/>
      </w:pPr>
      <w:r>
        <w:rPr>
          <w:color w:val="2D3748"/>
        </w:rPr>
        <w:t>Detect defects early — fixing early is cheaper than fixing later</w:t>
      </w:r>
    </w:p>
    <w:p w14:paraId="5B9D7B0B" w14:textId="77777777" w:rsidR="004E2355" w:rsidRDefault="00BC18D0">
      <w:pPr>
        <w:pStyle w:val="ListParagraph"/>
        <w:numPr>
          <w:ilvl w:val="0"/>
          <w:numId w:val="3"/>
        </w:numPr>
        <w:spacing w:before="60" w:after="60"/>
      </w:pPr>
      <w:r>
        <w:rPr>
          <w:color w:val="2D3748"/>
        </w:rPr>
        <w:t>Improve software reliability and overall product quality</w:t>
      </w:r>
    </w:p>
    <w:p w14:paraId="0F4F2771" w14:textId="77777777" w:rsidR="004E2355" w:rsidRDefault="00BC18D0">
      <w:pPr>
        <w:pStyle w:val="Heading2"/>
      </w:pPr>
      <w:r>
        <w:t>Benefits of SQA</w:t>
      </w:r>
    </w:p>
    <w:tbl>
      <w:tblPr>
        <w:tblW w:w="10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1"/>
        <w:gridCol w:w="6783"/>
      </w:tblGrid>
      <w:tr w:rsidR="004E2355" w14:paraId="2CCD95B3" w14:textId="77777777" w:rsidTr="005F4D80">
        <w:trPr>
          <w:trHeight w:val="374"/>
          <w:tblHeader/>
        </w:trPr>
        <w:tc>
          <w:tcPr>
            <w:tcW w:w="4051"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6AA8CFB2" w14:textId="77777777" w:rsidR="004E2355" w:rsidRDefault="00BC18D0">
            <w:pPr>
              <w:jc w:val="center"/>
            </w:pPr>
            <w:r>
              <w:rPr>
                <w:b/>
                <w:bCs/>
                <w:color w:val="FFFFFF"/>
              </w:rPr>
              <w:t>Benefit</w:t>
            </w:r>
          </w:p>
        </w:tc>
        <w:tc>
          <w:tcPr>
            <w:tcW w:w="6783"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6934E1F6" w14:textId="77777777" w:rsidR="004E2355" w:rsidRDefault="00BC18D0">
            <w:pPr>
              <w:jc w:val="center"/>
            </w:pPr>
            <w:r>
              <w:rPr>
                <w:b/>
                <w:bCs/>
                <w:color w:val="FFFFFF"/>
              </w:rPr>
              <w:t>Explanation</w:t>
            </w:r>
          </w:p>
        </w:tc>
      </w:tr>
      <w:tr w:rsidR="004E2355" w14:paraId="3EE8F346" w14:textId="77777777" w:rsidTr="005F4D80">
        <w:trPr>
          <w:trHeight w:val="356"/>
        </w:trPr>
        <w:tc>
          <w:tcPr>
            <w:tcW w:w="4051"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5F4CD1D" w14:textId="77777777" w:rsidR="004E2355" w:rsidRDefault="00BC18D0">
            <w:pPr>
              <w:jc w:val="center"/>
            </w:pPr>
            <w:r>
              <w:rPr>
                <w:color w:val="1E293B"/>
                <w:sz w:val="21"/>
                <w:szCs w:val="21"/>
              </w:rPr>
              <w:t>Better Software Quality</w:t>
            </w:r>
          </w:p>
        </w:tc>
        <w:tc>
          <w:tcPr>
            <w:tcW w:w="678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B6DD09C" w14:textId="77777777" w:rsidR="004E2355" w:rsidRDefault="00BC18D0">
            <w:pPr>
              <w:jc w:val="center"/>
            </w:pPr>
            <w:r>
              <w:rPr>
                <w:color w:val="1E293B"/>
                <w:sz w:val="21"/>
                <w:szCs w:val="21"/>
              </w:rPr>
              <w:t>Products have fewer bugs and meet user expectations</w:t>
            </w:r>
          </w:p>
        </w:tc>
      </w:tr>
      <w:tr w:rsidR="004E2355" w14:paraId="6D59605A" w14:textId="77777777" w:rsidTr="005F4D80">
        <w:trPr>
          <w:trHeight w:val="339"/>
        </w:trPr>
        <w:tc>
          <w:tcPr>
            <w:tcW w:w="4051"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9C98EFD" w14:textId="77777777" w:rsidR="004E2355" w:rsidRDefault="00BC18D0">
            <w:pPr>
              <w:jc w:val="center"/>
            </w:pPr>
            <w:r>
              <w:rPr>
                <w:color w:val="1E293B"/>
                <w:sz w:val="21"/>
                <w:szCs w:val="21"/>
              </w:rPr>
              <w:lastRenderedPageBreak/>
              <w:t>Reduced Maintenance Cost</w:t>
            </w:r>
          </w:p>
        </w:tc>
        <w:tc>
          <w:tcPr>
            <w:tcW w:w="678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47F2920" w14:textId="77777777" w:rsidR="004E2355" w:rsidRDefault="00BC18D0">
            <w:pPr>
              <w:jc w:val="center"/>
            </w:pPr>
            <w:r>
              <w:rPr>
                <w:color w:val="1E293B"/>
                <w:sz w:val="21"/>
                <w:szCs w:val="21"/>
              </w:rPr>
              <w:t>Fewer defects mean less time fixing problems later</w:t>
            </w:r>
          </w:p>
        </w:tc>
      </w:tr>
      <w:tr w:rsidR="004E2355" w14:paraId="63A6D5F8" w14:textId="77777777" w:rsidTr="005F4D80">
        <w:trPr>
          <w:trHeight w:val="339"/>
        </w:trPr>
        <w:tc>
          <w:tcPr>
            <w:tcW w:w="4051"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8D25196" w14:textId="77777777" w:rsidR="004E2355" w:rsidRDefault="00BC18D0">
            <w:pPr>
              <w:jc w:val="center"/>
            </w:pPr>
            <w:r>
              <w:rPr>
                <w:color w:val="1E293B"/>
                <w:sz w:val="21"/>
                <w:szCs w:val="21"/>
              </w:rPr>
              <w:t>Increased Customer Satisfaction</w:t>
            </w:r>
          </w:p>
        </w:tc>
        <w:tc>
          <w:tcPr>
            <w:tcW w:w="678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790A8C1" w14:textId="77777777" w:rsidR="004E2355" w:rsidRDefault="00BC18D0">
            <w:pPr>
              <w:jc w:val="center"/>
            </w:pPr>
            <w:r>
              <w:rPr>
                <w:color w:val="1E293B"/>
                <w:sz w:val="21"/>
                <w:szCs w:val="21"/>
              </w:rPr>
              <w:t>Users receive software that works correctly and reliably</w:t>
            </w:r>
          </w:p>
        </w:tc>
      </w:tr>
    </w:tbl>
    <w:p w14:paraId="126B6D7A" w14:textId="55B49ECD" w:rsidR="004E2355" w:rsidRDefault="004E2355"/>
    <w:p w14:paraId="0D3D14A3" w14:textId="77777777" w:rsidR="005F4D80" w:rsidRDefault="005F4D80"/>
    <w:p w14:paraId="3E53A7C1" w14:textId="77777777" w:rsidR="004E2355" w:rsidRDefault="00BC18D0">
      <w:pPr>
        <w:pStyle w:val="Heading1"/>
      </w:pPr>
      <w:r>
        <w:t>Q8. What is DFD? Why is it Needed?</w:t>
      </w:r>
    </w:p>
    <w:p w14:paraId="2A576710" w14:textId="77777777" w:rsidR="004E2355" w:rsidRDefault="00BC18D0">
      <w:pPr>
        <w:spacing w:before="80" w:after="80"/>
      </w:pPr>
      <w:r>
        <w:rPr>
          <w:color w:val="2D3748"/>
        </w:rPr>
        <w:t>A Data Flow Diagram (DFD) is a graphical tool that shows how data moves through a software system. It uses simple symbols to represent processes, data storage, external users, and data flow directions.</w:t>
      </w:r>
    </w:p>
    <w:p w14:paraId="7619A361" w14:textId="77777777" w:rsidR="004E2355" w:rsidRDefault="004E2355">
      <w:pPr>
        <w:spacing w:before="60" w:after="60"/>
      </w:pPr>
    </w:p>
    <w:p w14:paraId="509DC6E2" w14:textId="77777777" w:rsidR="004E2355" w:rsidRDefault="00BC18D0">
      <w:pPr>
        <w:pStyle w:val="Heading2"/>
      </w:pPr>
      <w:r>
        <w:t>Four Components of a DFD</w:t>
      </w:r>
    </w:p>
    <w:tbl>
      <w:tblPr>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7"/>
        <w:gridCol w:w="2817"/>
        <w:gridCol w:w="5354"/>
      </w:tblGrid>
      <w:tr w:rsidR="004E2355" w14:paraId="05808BF8" w14:textId="77777777" w:rsidTr="00176FEA">
        <w:trPr>
          <w:trHeight w:val="179"/>
          <w:tblHeader/>
        </w:trPr>
        <w:tc>
          <w:tcPr>
            <w:tcW w:w="2817"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FE3B5AD" w14:textId="77777777" w:rsidR="004E2355" w:rsidRDefault="00BC18D0">
            <w:pPr>
              <w:jc w:val="center"/>
            </w:pPr>
            <w:r>
              <w:rPr>
                <w:b/>
                <w:bCs/>
                <w:color w:val="FFFFFF"/>
              </w:rPr>
              <w:t>Symbol</w:t>
            </w:r>
          </w:p>
        </w:tc>
        <w:tc>
          <w:tcPr>
            <w:tcW w:w="2817"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6DBD8510" w14:textId="77777777" w:rsidR="004E2355" w:rsidRDefault="00BC18D0">
            <w:pPr>
              <w:jc w:val="center"/>
            </w:pPr>
            <w:r>
              <w:rPr>
                <w:b/>
                <w:bCs/>
                <w:color w:val="FFFFFF"/>
              </w:rPr>
              <w:t>Name</w:t>
            </w:r>
          </w:p>
        </w:tc>
        <w:tc>
          <w:tcPr>
            <w:tcW w:w="5354"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1AA6A123" w14:textId="77777777" w:rsidR="004E2355" w:rsidRDefault="00BC18D0">
            <w:pPr>
              <w:jc w:val="center"/>
            </w:pPr>
            <w:r>
              <w:rPr>
                <w:b/>
                <w:bCs/>
                <w:color w:val="FFFFFF"/>
              </w:rPr>
              <w:t>Meaning</w:t>
            </w:r>
          </w:p>
        </w:tc>
      </w:tr>
      <w:tr w:rsidR="004E2355" w14:paraId="52CEDA65" w14:textId="77777777" w:rsidTr="00176FEA">
        <w:trPr>
          <w:trHeight w:val="351"/>
        </w:trPr>
        <w:tc>
          <w:tcPr>
            <w:tcW w:w="281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F864AD0" w14:textId="77777777" w:rsidR="004E2355" w:rsidRDefault="00BC18D0">
            <w:pPr>
              <w:jc w:val="center"/>
            </w:pPr>
            <w:r>
              <w:rPr>
                <w:color w:val="1E293B"/>
                <w:sz w:val="21"/>
                <w:szCs w:val="21"/>
              </w:rPr>
              <w:t>Circle / Oval</w:t>
            </w:r>
          </w:p>
        </w:tc>
        <w:tc>
          <w:tcPr>
            <w:tcW w:w="281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DF0DD5C" w14:textId="77777777" w:rsidR="004E2355" w:rsidRDefault="00BC18D0">
            <w:pPr>
              <w:jc w:val="center"/>
            </w:pPr>
            <w:r>
              <w:rPr>
                <w:color w:val="1E293B"/>
                <w:sz w:val="21"/>
                <w:szCs w:val="21"/>
              </w:rPr>
              <w:t>Process</w:t>
            </w:r>
          </w:p>
        </w:tc>
        <w:tc>
          <w:tcPr>
            <w:tcW w:w="535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C68FD6C" w14:textId="77777777" w:rsidR="004E2355" w:rsidRDefault="00BC18D0">
            <w:pPr>
              <w:jc w:val="center"/>
            </w:pPr>
            <w:r>
              <w:rPr>
                <w:color w:val="1E293B"/>
                <w:sz w:val="21"/>
                <w:szCs w:val="21"/>
              </w:rPr>
              <w:t>Represents a function or activity that transforms data</w:t>
            </w:r>
          </w:p>
        </w:tc>
      </w:tr>
      <w:tr w:rsidR="004E2355" w14:paraId="6403BC9B" w14:textId="77777777" w:rsidTr="00176FEA">
        <w:trPr>
          <w:trHeight w:val="344"/>
        </w:trPr>
        <w:tc>
          <w:tcPr>
            <w:tcW w:w="281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49D3D70" w14:textId="77777777" w:rsidR="004E2355" w:rsidRDefault="00BC18D0">
            <w:pPr>
              <w:jc w:val="center"/>
            </w:pPr>
            <w:r>
              <w:rPr>
                <w:color w:val="1E293B"/>
                <w:sz w:val="21"/>
                <w:szCs w:val="21"/>
              </w:rPr>
              <w:t>Arrow ( → )</w:t>
            </w:r>
          </w:p>
        </w:tc>
        <w:tc>
          <w:tcPr>
            <w:tcW w:w="281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F4AEF57" w14:textId="77777777" w:rsidR="004E2355" w:rsidRDefault="00BC18D0">
            <w:pPr>
              <w:jc w:val="center"/>
            </w:pPr>
            <w:r>
              <w:rPr>
                <w:color w:val="1E293B"/>
                <w:sz w:val="21"/>
                <w:szCs w:val="21"/>
              </w:rPr>
              <w:t>Data Flow</w:t>
            </w:r>
          </w:p>
        </w:tc>
        <w:tc>
          <w:tcPr>
            <w:tcW w:w="535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8CCCDE5" w14:textId="77777777" w:rsidR="004E2355" w:rsidRDefault="00BC18D0">
            <w:pPr>
              <w:jc w:val="center"/>
            </w:pPr>
            <w:r>
              <w:rPr>
                <w:color w:val="1E293B"/>
                <w:sz w:val="21"/>
                <w:szCs w:val="21"/>
              </w:rPr>
              <w:t>Shows the direction data moves between components</w:t>
            </w:r>
          </w:p>
        </w:tc>
      </w:tr>
      <w:tr w:rsidR="004E2355" w14:paraId="04B27235" w14:textId="77777777" w:rsidTr="00176FEA">
        <w:trPr>
          <w:trHeight w:val="351"/>
        </w:trPr>
        <w:tc>
          <w:tcPr>
            <w:tcW w:w="281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E676E3B" w14:textId="77777777" w:rsidR="004E2355" w:rsidRDefault="00BC18D0">
            <w:pPr>
              <w:jc w:val="center"/>
            </w:pPr>
            <w:r>
              <w:rPr>
                <w:color w:val="1E293B"/>
                <w:sz w:val="21"/>
                <w:szCs w:val="21"/>
              </w:rPr>
              <w:t>Open Rectangle</w:t>
            </w:r>
          </w:p>
        </w:tc>
        <w:tc>
          <w:tcPr>
            <w:tcW w:w="281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0FCCB29" w14:textId="77777777" w:rsidR="004E2355" w:rsidRDefault="00BC18D0">
            <w:pPr>
              <w:jc w:val="center"/>
            </w:pPr>
            <w:r>
              <w:rPr>
                <w:color w:val="1E293B"/>
                <w:sz w:val="21"/>
                <w:szCs w:val="21"/>
              </w:rPr>
              <w:t>Data Store</w:t>
            </w:r>
          </w:p>
        </w:tc>
        <w:tc>
          <w:tcPr>
            <w:tcW w:w="535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D0ADC4E" w14:textId="77777777" w:rsidR="004E2355" w:rsidRDefault="00BC18D0">
            <w:pPr>
              <w:jc w:val="center"/>
            </w:pPr>
            <w:r>
              <w:rPr>
                <w:color w:val="1E293B"/>
                <w:sz w:val="21"/>
                <w:szCs w:val="21"/>
              </w:rPr>
              <w:t>Represents where data is stored (database, file)</w:t>
            </w:r>
          </w:p>
        </w:tc>
      </w:tr>
      <w:tr w:rsidR="004E2355" w14:paraId="78664DF3" w14:textId="77777777" w:rsidTr="00176FEA">
        <w:trPr>
          <w:trHeight w:val="351"/>
        </w:trPr>
        <w:tc>
          <w:tcPr>
            <w:tcW w:w="281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CD414E0" w14:textId="77777777" w:rsidR="004E2355" w:rsidRDefault="00BC18D0">
            <w:pPr>
              <w:jc w:val="center"/>
            </w:pPr>
            <w:r>
              <w:rPr>
                <w:color w:val="1E293B"/>
                <w:sz w:val="21"/>
                <w:szCs w:val="21"/>
              </w:rPr>
              <w:t>Rectangle</w:t>
            </w:r>
          </w:p>
        </w:tc>
        <w:tc>
          <w:tcPr>
            <w:tcW w:w="281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F31A2FF" w14:textId="77777777" w:rsidR="004E2355" w:rsidRDefault="00BC18D0">
            <w:pPr>
              <w:jc w:val="center"/>
            </w:pPr>
            <w:r>
              <w:rPr>
                <w:color w:val="1E293B"/>
                <w:sz w:val="21"/>
                <w:szCs w:val="21"/>
              </w:rPr>
              <w:t>External Entity</w:t>
            </w:r>
          </w:p>
        </w:tc>
        <w:tc>
          <w:tcPr>
            <w:tcW w:w="535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E4717BC" w14:textId="77777777" w:rsidR="004E2355" w:rsidRDefault="00BC18D0">
            <w:pPr>
              <w:jc w:val="center"/>
            </w:pPr>
            <w:r>
              <w:rPr>
                <w:color w:val="1E293B"/>
                <w:sz w:val="21"/>
                <w:szCs w:val="21"/>
              </w:rPr>
              <w:t>People or systems that interact with the software</w:t>
            </w:r>
          </w:p>
        </w:tc>
      </w:tr>
    </w:tbl>
    <w:p w14:paraId="55A0C47E" w14:textId="77777777" w:rsidR="004E2355" w:rsidRDefault="00BC18D0">
      <w:pPr>
        <w:pStyle w:val="Heading2"/>
      </w:pPr>
      <w:r>
        <w:t>Why is DFD Needed?</w:t>
      </w:r>
    </w:p>
    <w:p w14:paraId="139F051F" w14:textId="77777777" w:rsidR="004E2355" w:rsidRDefault="00BC18D0">
      <w:pPr>
        <w:pStyle w:val="ListParagraph"/>
        <w:numPr>
          <w:ilvl w:val="0"/>
          <w:numId w:val="2"/>
        </w:numPr>
        <w:spacing w:before="60" w:after="60"/>
      </w:pPr>
      <w:r>
        <w:rPr>
          <w:color w:val="2D3748"/>
        </w:rPr>
        <w:t>Helps understand how the system works from a data perspective</w:t>
      </w:r>
    </w:p>
    <w:p w14:paraId="56942697" w14:textId="77777777" w:rsidR="004E2355" w:rsidRDefault="00BC18D0">
      <w:pPr>
        <w:pStyle w:val="ListParagraph"/>
        <w:numPr>
          <w:ilvl w:val="0"/>
          <w:numId w:val="2"/>
        </w:numPr>
        <w:spacing w:before="60" w:after="60"/>
      </w:pPr>
      <w:r>
        <w:rPr>
          <w:color w:val="2D3748"/>
        </w:rPr>
        <w:t>Makes it easy to visualize data movement without writing code</w:t>
      </w:r>
    </w:p>
    <w:p w14:paraId="0C994EC4" w14:textId="77777777" w:rsidR="004E2355" w:rsidRDefault="00BC18D0">
      <w:pPr>
        <w:pStyle w:val="ListParagraph"/>
        <w:numPr>
          <w:ilvl w:val="0"/>
          <w:numId w:val="2"/>
        </w:numPr>
        <w:spacing w:before="60" w:after="60"/>
      </w:pPr>
      <w:r>
        <w:rPr>
          <w:color w:val="2D3748"/>
        </w:rPr>
        <w:t>Improves communication between developers and non-technical stakeholders</w:t>
      </w:r>
    </w:p>
    <w:p w14:paraId="706F7BDC" w14:textId="77777777" w:rsidR="004E2355" w:rsidRDefault="00BC18D0">
      <w:pPr>
        <w:pStyle w:val="ListParagraph"/>
        <w:numPr>
          <w:ilvl w:val="0"/>
          <w:numId w:val="2"/>
        </w:numPr>
        <w:spacing w:before="60" w:after="60"/>
      </w:pPr>
      <w:r>
        <w:rPr>
          <w:color w:val="2D3748"/>
        </w:rPr>
        <w:t>Assists in system analysis and design planning</w:t>
      </w:r>
    </w:p>
    <w:p w14:paraId="23D217A7" w14:textId="36B8FDA9" w:rsidR="004E2355" w:rsidRPr="005F4D80" w:rsidRDefault="00BC18D0" w:rsidP="005F4D80">
      <w:pPr>
        <w:pStyle w:val="ListParagraph"/>
        <w:numPr>
          <w:ilvl w:val="0"/>
          <w:numId w:val="2"/>
        </w:numPr>
        <w:spacing w:before="60" w:after="60"/>
      </w:pPr>
      <w:r>
        <w:rPr>
          <w:color w:val="2D3748"/>
        </w:rPr>
        <w:t>Helps identify inefficiencies and missing data flows early</w:t>
      </w:r>
    </w:p>
    <w:p w14:paraId="71E804D9" w14:textId="77777777" w:rsidR="005F4D80" w:rsidRDefault="005F4D80" w:rsidP="005F4D80">
      <w:pPr>
        <w:spacing w:before="60" w:after="60"/>
      </w:pPr>
    </w:p>
    <w:p w14:paraId="4DE22AB9" w14:textId="77777777" w:rsidR="004E2355" w:rsidRDefault="00BC18D0">
      <w:pPr>
        <w:pStyle w:val="Heading1"/>
      </w:pPr>
      <w:r>
        <w:t>Q9. Identify Data Flow in a Given DFD</w:t>
      </w:r>
    </w:p>
    <w:p w14:paraId="788DD8DD" w14:textId="77777777" w:rsidR="004E2355" w:rsidRDefault="00BC18D0">
      <w:pPr>
        <w:spacing w:before="80" w:after="80"/>
      </w:pPr>
      <w:r>
        <w:rPr>
          <w:color w:val="2D3748"/>
        </w:rPr>
        <w:t>In a DFD, a Data Flow represents the movement of data between system components. It is shown as a labeled arrow pointing from source to destination.</w:t>
      </w:r>
    </w:p>
    <w:p w14:paraId="5B75C7CB" w14:textId="77777777" w:rsidR="004E2355" w:rsidRDefault="00BC18D0">
      <w:pPr>
        <w:pStyle w:val="Heading2"/>
      </w:pPr>
      <w:r>
        <w:t>Symbol</w:t>
      </w:r>
    </w:p>
    <w:p w14:paraId="507E9F1F" w14:textId="77777777" w:rsidR="004E2355" w:rsidRDefault="00BC18D0">
      <w:pPr>
        <w:spacing w:before="80" w:after="80"/>
      </w:pPr>
      <w:r>
        <w:rPr>
          <w:color w:val="1565C0"/>
        </w:rPr>
        <w:t>→  (Arrow with label)   Example:  Student  →[Registration Form]→  System</w:t>
      </w:r>
    </w:p>
    <w:p w14:paraId="59390F6F" w14:textId="77777777" w:rsidR="004E2355" w:rsidRDefault="00BC18D0">
      <w:pPr>
        <w:pStyle w:val="Heading2"/>
      </w:pPr>
      <w:r>
        <w:t>Common Data Flow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E2355" w14:paraId="0E28ABCD" w14:textId="77777777">
        <w:trPr>
          <w:tblHeader/>
        </w:trPr>
        <w:tc>
          <w:tcPr>
            <w:tcW w:w="400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D1205DD" w14:textId="77777777" w:rsidR="004E2355" w:rsidRDefault="00BC18D0">
            <w:pPr>
              <w:jc w:val="center"/>
            </w:pPr>
            <w:r>
              <w:rPr>
                <w:b/>
                <w:bCs/>
                <w:color w:val="FFFFFF"/>
              </w:rPr>
              <w:t>Data Flow Name</w:t>
            </w:r>
          </w:p>
        </w:tc>
        <w:tc>
          <w:tcPr>
            <w:tcW w:w="536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3777E8BF" w14:textId="77777777" w:rsidR="004E2355" w:rsidRDefault="00BC18D0">
            <w:pPr>
              <w:jc w:val="center"/>
            </w:pPr>
            <w:r>
              <w:rPr>
                <w:b/>
                <w:bCs/>
                <w:color w:val="FFFFFF"/>
              </w:rPr>
              <w:t>Meaning</w:t>
            </w:r>
          </w:p>
        </w:tc>
      </w:tr>
      <w:tr w:rsidR="004E2355" w14:paraId="3F7AB7BE" w14:textId="77777777">
        <w:tc>
          <w:tcPr>
            <w:tcW w:w="40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95384BB" w14:textId="77777777" w:rsidR="004E2355" w:rsidRDefault="00BC18D0">
            <w:pPr>
              <w:jc w:val="center"/>
            </w:pPr>
            <w:r>
              <w:rPr>
                <w:color w:val="1E293B"/>
                <w:sz w:val="21"/>
                <w:szCs w:val="21"/>
              </w:rPr>
              <w:t>Student Information</w:t>
            </w:r>
          </w:p>
        </w:tc>
        <w:tc>
          <w:tcPr>
            <w:tcW w:w="53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417C8AF" w14:textId="77777777" w:rsidR="004E2355" w:rsidRDefault="00BC18D0">
            <w:pPr>
              <w:jc w:val="center"/>
            </w:pPr>
            <w:r>
              <w:rPr>
                <w:color w:val="1E293B"/>
                <w:sz w:val="21"/>
                <w:szCs w:val="21"/>
              </w:rPr>
              <w:t>Student details sent to the system</w:t>
            </w:r>
          </w:p>
        </w:tc>
      </w:tr>
      <w:tr w:rsidR="004E2355" w14:paraId="44C05ABC" w14:textId="77777777">
        <w:tc>
          <w:tcPr>
            <w:tcW w:w="40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1E7C984" w14:textId="77777777" w:rsidR="004E2355" w:rsidRDefault="00BC18D0">
            <w:pPr>
              <w:jc w:val="center"/>
            </w:pPr>
            <w:r>
              <w:rPr>
                <w:color w:val="1E293B"/>
                <w:sz w:val="21"/>
                <w:szCs w:val="21"/>
              </w:rPr>
              <w:t>Book Request</w:t>
            </w:r>
          </w:p>
        </w:tc>
        <w:tc>
          <w:tcPr>
            <w:tcW w:w="536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42AB076" w14:textId="77777777" w:rsidR="004E2355" w:rsidRDefault="00BC18D0">
            <w:pPr>
              <w:jc w:val="center"/>
            </w:pPr>
            <w:r>
              <w:rPr>
                <w:color w:val="1E293B"/>
                <w:sz w:val="21"/>
                <w:szCs w:val="21"/>
              </w:rPr>
              <w:t>Student asks for a book from the library</w:t>
            </w:r>
          </w:p>
        </w:tc>
      </w:tr>
      <w:tr w:rsidR="004E2355" w14:paraId="5E2EAE07" w14:textId="77777777">
        <w:tc>
          <w:tcPr>
            <w:tcW w:w="40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265BD29" w14:textId="77777777" w:rsidR="004E2355" w:rsidRDefault="00BC18D0">
            <w:pPr>
              <w:jc w:val="center"/>
            </w:pPr>
            <w:r>
              <w:rPr>
                <w:color w:val="1E293B"/>
                <w:sz w:val="21"/>
                <w:szCs w:val="21"/>
              </w:rPr>
              <w:t>Result Data</w:t>
            </w:r>
          </w:p>
        </w:tc>
        <w:tc>
          <w:tcPr>
            <w:tcW w:w="53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4167FB9" w14:textId="77777777" w:rsidR="004E2355" w:rsidRDefault="00BC18D0">
            <w:pPr>
              <w:jc w:val="center"/>
            </w:pPr>
            <w:r>
              <w:rPr>
                <w:color w:val="1E293B"/>
                <w:sz w:val="21"/>
                <w:szCs w:val="21"/>
              </w:rPr>
              <w:t>Processed results sent to students</w:t>
            </w:r>
          </w:p>
        </w:tc>
      </w:tr>
      <w:tr w:rsidR="004E2355" w14:paraId="664EA423" w14:textId="77777777">
        <w:tc>
          <w:tcPr>
            <w:tcW w:w="40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FD729DF" w14:textId="77777777" w:rsidR="004E2355" w:rsidRDefault="00BC18D0">
            <w:pPr>
              <w:jc w:val="center"/>
            </w:pPr>
            <w:r>
              <w:rPr>
                <w:color w:val="1E293B"/>
                <w:sz w:val="21"/>
                <w:szCs w:val="21"/>
              </w:rPr>
              <w:lastRenderedPageBreak/>
              <w:t>Payment Information</w:t>
            </w:r>
          </w:p>
        </w:tc>
        <w:tc>
          <w:tcPr>
            <w:tcW w:w="536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C6E15FF" w14:textId="77777777" w:rsidR="004E2355" w:rsidRDefault="00BC18D0">
            <w:pPr>
              <w:jc w:val="center"/>
            </w:pPr>
            <w:r>
              <w:rPr>
                <w:color w:val="1E293B"/>
                <w:sz w:val="21"/>
                <w:szCs w:val="21"/>
              </w:rPr>
              <w:t>Payment details sent from customer to system</w:t>
            </w:r>
          </w:p>
        </w:tc>
      </w:tr>
      <w:tr w:rsidR="004E2355" w14:paraId="04DC3EF8" w14:textId="77777777">
        <w:tc>
          <w:tcPr>
            <w:tcW w:w="40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1FBBE02" w14:textId="77777777" w:rsidR="004E2355" w:rsidRDefault="00BC18D0">
            <w:pPr>
              <w:jc w:val="center"/>
            </w:pPr>
            <w:r>
              <w:rPr>
                <w:color w:val="1E293B"/>
                <w:sz w:val="21"/>
                <w:szCs w:val="21"/>
              </w:rPr>
              <w:t>Registration Form</w:t>
            </w:r>
          </w:p>
        </w:tc>
        <w:tc>
          <w:tcPr>
            <w:tcW w:w="53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1B55720" w14:textId="77777777" w:rsidR="004E2355" w:rsidRDefault="00BC18D0">
            <w:pPr>
              <w:jc w:val="center"/>
            </w:pPr>
            <w:r>
              <w:rPr>
                <w:color w:val="1E293B"/>
                <w:sz w:val="21"/>
                <w:szCs w:val="21"/>
              </w:rPr>
              <w:t>Form filled by user and submitted to system</w:t>
            </w:r>
          </w:p>
        </w:tc>
      </w:tr>
    </w:tbl>
    <w:p w14:paraId="1068697E" w14:textId="77777777" w:rsidR="004E2355" w:rsidRDefault="004E2355">
      <w:pPr>
        <w:spacing w:before="60" w:after="60"/>
      </w:pPr>
    </w:p>
    <w:p w14:paraId="10A3BF7F" w14:textId="77777777" w:rsidR="004E2355" w:rsidRDefault="00BC18D0">
      <w:pPr>
        <w:spacing w:before="80" w:after="80"/>
      </w:pPr>
      <w:r>
        <w:rPr>
          <w:color w:val="2D3748"/>
        </w:rPr>
        <w:t>Key Rule: Every arrow in a DFD must have a label. The label describes what data is being transferred. The direction of the arrow shows where the data goes.</w:t>
      </w:r>
    </w:p>
    <w:p w14:paraId="74F631DE" w14:textId="6D313CE5" w:rsidR="004E2355" w:rsidRDefault="004E2355"/>
    <w:p w14:paraId="23E3FD79" w14:textId="77777777" w:rsidR="004E2355" w:rsidRDefault="00BC18D0">
      <w:pPr>
        <w:pStyle w:val="Heading1"/>
      </w:pPr>
      <w:r>
        <w:t>Q10. DFD — Library and Result Management System</w:t>
      </w:r>
    </w:p>
    <w:p w14:paraId="7C7FCD1E" w14:textId="33F280D8" w:rsidR="004E2355" w:rsidRDefault="00176FEA">
      <w:pPr>
        <w:spacing w:before="120" w:after="120"/>
        <w:jc w:val="center"/>
      </w:pPr>
      <w:r w:rsidRPr="00176FEA">
        <w:drawing>
          <wp:inline distT="0" distB="0" distL="0" distR="0" wp14:anchorId="79459F0E" wp14:editId="7D55569A">
            <wp:extent cx="6858000" cy="3717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717290"/>
                    </a:xfrm>
                    <a:prstGeom prst="rect">
                      <a:avLst/>
                    </a:prstGeom>
                  </pic:spPr>
                </pic:pic>
              </a:graphicData>
            </a:graphic>
          </wp:inline>
        </w:drawing>
      </w:r>
    </w:p>
    <w:p w14:paraId="4DECE0A6" w14:textId="77777777" w:rsidR="004E2355" w:rsidRDefault="00BC18D0">
      <w:pPr>
        <w:spacing w:before="80" w:after="80"/>
      </w:pPr>
      <w:r>
        <w:rPr>
          <w:color w:val="64748B"/>
          <w:sz w:val="18"/>
          <w:szCs w:val="18"/>
        </w:rPr>
        <w:t>Figure: Level-0 DFD of a Library Management System showing data flows between Student, Admin, the system, and the Book Database.</w:t>
      </w:r>
    </w:p>
    <w:p w14:paraId="4162D340" w14:textId="77777777" w:rsidR="004E2355" w:rsidRDefault="00BC18D0">
      <w:pPr>
        <w:pStyle w:val="Heading2"/>
      </w:pPr>
      <w:r>
        <w:t>Library Management System — Data Flows</w:t>
      </w:r>
    </w:p>
    <w:p w14:paraId="13FEE002" w14:textId="51B3EB34" w:rsidR="004E2355" w:rsidRDefault="00176FEA">
      <w:pPr>
        <w:spacing w:before="60" w:after="60"/>
      </w:pPr>
      <w:r w:rsidRPr="00176FEA">
        <w:lastRenderedPageBreak/>
        <w:drawing>
          <wp:inline distT="0" distB="0" distL="0" distR="0" wp14:anchorId="7E530287" wp14:editId="106CAA35">
            <wp:extent cx="4916705" cy="36893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4171" cy="3702456"/>
                    </a:xfrm>
                    <a:prstGeom prst="rect">
                      <a:avLst/>
                    </a:prstGeom>
                  </pic:spPr>
                </pic:pic>
              </a:graphicData>
            </a:graphic>
          </wp:inline>
        </w:drawing>
      </w:r>
    </w:p>
    <w:p w14:paraId="33E47901" w14:textId="77777777" w:rsidR="004E2355" w:rsidRDefault="00BC18D0">
      <w:pPr>
        <w:pStyle w:val="Heading2"/>
      </w:pPr>
      <w:r>
        <w:t>Result Management System — Data Flows</w:t>
      </w:r>
    </w:p>
    <w:tbl>
      <w:tblPr>
        <w:tblW w:w="10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6"/>
        <w:gridCol w:w="3227"/>
        <w:gridCol w:w="4794"/>
      </w:tblGrid>
      <w:tr w:rsidR="004E2355" w14:paraId="72F23C49" w14:textId="77777777" w:rsidTr="005F4D80">
        <w:trPr>
          <w:trHeight w:val="183"/>
          <w:tblHeader/>
        </w:trPr>
        <w:tc>
          <w:tcPr>
            <w:tcW w:w="2766"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5F02F1C1" w14:textId="77777777" w:rsidR="004E2355" w:rsidRDefault="00BC18D0">
            <w:pPr>
              <w:jc w:val="center"/>
            </w:pPr>
            <w:r>
              <w:rPr>
                <w:b/>
                <w:bCs/>
                <w:color w:val="FFFFFF"/>
              </w:rPr>
              <w:t>Data Flow</w:t>
            </w:r>
          </w:p>
        </w:tc>
        <w:tc>
          <w:tcPr>
            <w:tcW w:w="3227"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F016384" w14:textId="77777777" w:rsidR="004E2355" w:rsidRDefault="00BC18D0">
            <w:pPr>
              <w:jc w:val="center"/>
            </w:pPr>
            <w:r>
              <w:rPr>
                <w:b/>
                <w:bCs/>
                <w:color w:val="FFFFFF"/>
              </w:rPr>
              <w:t>Direction</w:t>
            </w:r>
          </w:p>
        </w:tc>
        <w:tc>
          <w:tcPr>
            <w:tcW w:w="4794"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3536FBB" w14:textId="77777777" w:rsidR="004E2355" w:rsidRDefault="00BC18D0">
            <w:pPr>
              <w:jc w:val="center"/>
            </w:pPr>
            <w:r>
              <w:rPr>
                <w:b/>
                <w:bCs/>
                <w:color w:val="FFFFFF"/>
              </w:rPr>
              <w:t>Description</w:t>
            </w:r>
          </w:p>
        </w:tc>
      </w:tr>
      <w:tr w:rsidR="004E2355" w14:paraId="6E4EAE19" w14:textId="77777777" w:rsidTr="005F4D80">
        <w:trPr>
          <w:trHeight w:val="349"/>
        </w:trPr>
        <w:tc>
          <w:tcPr>
            <w:tcW w:w="276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1FFB72D" w14:textId="77777777" w:rsidR="004E2355" w:rsidRDefault="00BC18D0">
            <w:pPr>
              <w:jc w:val="center"/>
            </w:pPr>
            <w:r>
              <w:rPr>
                <w:color w:val="1E293B"/>
                <w:sz w:val="21"/>
                <w:szCs w:val="21"/>
              </w:rPr>
              <w:t>Marks Entry</w:t>
            </w:r>
          </w:p>
        </w:tc>
        <w:tc>
          <w:tcPr>
            <w:tcW w:w="322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A232086" w14:textId="77777777" w:rsidR="004E2355" w:rsidRDefault="00BC18D0">
            <w:pPr>
              <w:jc w:val="center"/>
            </w:pPr>
            <w:r>
              <w:rPr>
                <w:color w:val="1E293B"/>
                <w:sz w:val="21"/>
                <w:szCs w:val="21"/>
              </w:rPr>
              <w:t>Teacher → System</w:t>
            </w:r>
          </w:p>
        </w:tc>
        <w:tc>
          <w:tcPr>
            <w:tcW w:w="479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0A39318" w14:textId="77777777" w:rsidR="004E2355" w:rsidRDefault="00BC18D0">
            <w:pPr>
              <w:jc w:val="center"/>
            </w:pPr>
            <w:r>
              <w:rPr>
                <w:color w:val="1E293B"/>
                <w:sz w:val="21"/>
                <w:szCs w:val="21"/>
              </w:rPr>
              <w:t>Teacher submits student marks into the system</w:t>
            </w:r>
          </w:p>
        </w:tc>
      </w:tr>
      <w:tr w:rsidR="004E2355" w14:paraId="21C1575C" w14:textId="77777777" w:rsidTr="005F4D80">
        <w:trPr>
          <w:trHeight w:val="349"/>
        </w:trPr>
        <w:tc>
          <w:tcPr>
            <w:tcW w:w="276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B79DFA1" w14:textId="77777777" w:rsidR="004E2355" w:rsidRDefault="00BC18D0">
            <w:pPr>
              <w:jc w:val="center"/>
            </w:pPr>
            <w:r>
              <w:rPr>
                <w:color w:val="1E293B"/>
                <w:sz w:val="21"/>
                <w:szCs w:val="21"/>
              </w:rPr>
              <w:t>Result Processing</w:t>
            </w:r>
          </w:p>
        </w:tc>
        <w:tc>
          <w:tcPr>
            <w:tcW w:w="322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D8508B7" w14:textId="77777777" w:rsidR="004E2355" w:rsidRDefault="00BC18D0">
            <w:pPr>
              <w:jc w:val="center"/>
            </w:pPr>
            <w:r>
              <w:rPr>
                <w:color w:val="1E293B"/>
                <w:sz w:val="21"/>
                <w:szCs w:val="21"/>
              </w:rPr>
              <w:t>System (internal)</w:t>
            </w:r>
          </w:p>
        </w:tc>
        <w:tc>
          <w:tcPr>
            <w:tcW w:w="479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3AC3D88" w14:textId="77777777" w:rsidR="004E2355" w:rsidRDefault="00BC18D0">
            <w:pPr>
              <w:jc w:val="center"/>
            </w:pPr>
            <w:r>
              <w:rPr>
                <w:color w:val="1E293B"/>
                <w:sz w:val="21"/>
                <w:szCs w:val="21"/>
              </w:rPr>
              <w:t>System calculates grades from entered marks</w:t>
            </w:r>
          </w:p>
        </w:tc>
      </w:tr>
      <w:tr w:rsidR="004E2355" w14:paraId="19DBCBAB" w14:textId="77777777" w:rsidTr="005F4D80">
        <w:trPr>
          <w:trHeight w:val="166"/>
        </w:trPr>
        <w:tc>
          <w:tcPr>
            <w:tcW w:w="276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1412CCE" w14:textId="77777777" w:rsidR="004E2355" w:rsidRDefault="00BC18D0">
            <w:pPr>
              <w:jc w:val="center"/>
            </w:pPr>
            <w:r>
              <w:rPr>
                <w:color w:val="1E293B"/>
                <w:sz w:val="21"/>
                <w:szCs w:val="21"/>
              </w:rPr>
              <w:t>Result Publication</w:t>
            </w:r>
          </w:p>
        </w:tc>
        <w:tc>
          <w:tcPr>
            <w:tcW w:w="322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C60A026" w14:textId="77777777" w:rsidR="004E2355" w:rsidRDefault="00BC18D0">
            <w:pPr>
              <w:jc w:val="center"/>
            </w:pPr>
            <w:r>
              <w:rPr>
                <w:color w:val="1E293B"/>
                <w:sz w:val="21"/>
                <w:szCs w:val="21"/>
              </w:rPr>
              <w:t>System → Student</w:t>
            </w:r>
          </w:p>
        </w:tc>
        <w:tc>
          <w:tcPr>
            <w:tcW w:w="479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1EC85F4" w14:textId="77777777" w:rsidR="004E2355" w:rsidRDefault="00BC18D0">
            <w:pPr>
              <w:jc w:val="center"/>
            </w:pPr>
            <w:r>
              <w:rPr>
                <w:color w:val="1E293B"/>
                <w:sz w:val="21"/>
                <w:szCs w:val="21"/>
              </w:rPr>
              <w:t>Final results are displayed to students</w:t>
            </w:r>
          </w:p>
        </w:tc>
      </w:tr>
    </w:tbl>
    <w:p w14:paraId="20211380" w14:textId="77777777" w:rsidR="004E2355" w:rsidRDefault="00BC18D0">
      <w:r>
        <w:br w:type="page"/>
      </w:r>
    </w:p>
    <w:p w14:paraId="2FF5C7B4" w14:textId="77777777" w:rsidR="004E2355" w:rsidRDefault="00BC18D0">
      <w:pPr>
        <w:pStyle w:val="Heading1"/>
      </w:pPr>
      <w:r>
        <w:lastRenderedPageBreak/>
        <w:t>Q11. What is Risk in Software Engineering? Types.</w:t>
      </w:r>
    </w:p>
    <w:p w14:paraId="02FB12B2" w14:textId="77777777" w:rsidR="004E2355" w:rsidRDefault="00BC18D0">
      <w:pPr>
        <w:spacing w:before="80" w:after="80"/>
      </w:pPr>
      <w:r>
        <w:rPr>
          <w:color w:val="2D3748"/>
        </w:rPr>
        <w:t>A Risk is a potential problem that might happen in the future and negatively affect a software project. Risks are uncertain — they may or may not occur — but if they do, they can cause delays, extra costs, or project failure.</w:t>
      </w:r>
    </w:p>
    <w:p w14:paraId="70FA2509" w14:textId="77777777" w:rsidR="004E2355" w:rsidRDefault="00BC18D0">
      <w:pPr>
        <w:pStyle w:val="Heading2"/>
      </w:pPr>
      <w:r>
        <w:t>Types of Risk</w:t>
      </w:r>
    </w:p>
    <w:tbl>
      <w:tblPr>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995"/>
        <w:gridCol w:w="5053"/>
      </w:tblGrid>
      <w:tr w:rsidR="004E2355" w14:paraId="0FDEEC5D" w14:textId="77777777" w:rsidTr="005F4D80">
        <w:trPr>
          <w:trHeight w:val="122"/>
          <w:tblHeader/>
        </w:trPr>
        <w:tc>
          <w:tcPr>
            <w:tcW w:w="179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76BC288" w14:textId="77777777" w:rsidR="004E2355" w:rsidRDefault="00BC18D0">
            <w:pPr>
              <w:jc w:val="center"/>
            </w:pPr>
            <w:r>
              <w:rPr>
                <w:b/>
                <w:bCs/>
                <w:color w:val="FFFFFF"/>
              </w:rPr>
              <w:t>Type</w:t>
            </w:r>
          </w:p>
        </w:tc>
        <w:tc>
          <w:tcPr>
            <w:tcW w:w="3995"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C12A36A" w14:textId="77777777" w:rsidR="004E2355" w:rsidRDefault="00BC18D0">
            <w:pPr>
              <w:jc w:val="center"/>
            </w:pPr>
            <w:r>
              <w:rPr>
                <w:b/>
                <w:bCs/>
                <w:color w:val="FFFFFF"/>
              </w:rPr>
              <w:t>What It Affects</w:t>
            </w:r>
          </w:p>
        </w:tc>
        <w:tc>
          <w:tcPr>
            <w:tcW w:w="5053"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213E257" w14:textId="77777777" w:rsidR="004E2355" w:rsidRDefault="00BC18D0">
            <w:pPr>
              <w:jc w:val="center"/>
            </w:pPr>
            <w:r>
              <w:rPr>
                <w:b/>
                <w:bCs/>
                <w:color w:val="FFFFFF"/>
              </w:rPr>
              <w:t>Examples</w:t>
            </w:r>
          </w:p>
        </w:tc>
      </w:tr>
      <w:tr w:rsidR="004E2355" w14:paraId="7D5D2681" w14:textId="77777777" w:rsidTr="005F4D80">
        <w:trPr>
          <w:trHeight w:val="233"/>
        </w:trPr>
        <w:tc>
          <w:tcPr>
            <w:tcW w:w="179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61E6D92" w14:textId="77777777" w:rsidR="004E2355" w:rsidRDefault="00BC18D0">
            <w:pPr>
              <w:jc w:val="center"/>
            </w:pPr>
            <w:r>
              <w:rPr>
                <w:color w:val="1E293B"/>
                <w:sz w:val="21"/>
                <w:szCs w:val="21"/>
              </w:rPr>
              <w:t>Project Risk</w:t>
            </w:r>
          </w:p>
        </w:tc>
        <w:tc>
          <w:tcPr>
            <w:tcW w:w="3995"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85E6650" w14:textId="77777777" w:rsidR="004E2355" w:rsidRDefault="00BC18D0">
            <w:pPr>
              <w:jc w:val="center"/>
            </w:pPr>
            <w:r>
              <w:rPr>
                <w:color w:val="1E293B"/>
                <w:sz w:val="21"/>
                <w:szCs w:val="21"/>
              </w:rPr>
              <w:t>Schedule, budget, or resources</w:t>
            </w:r>
          </w:p>
        </w:tc>
        <w:tc>
          <w:tcPr>
            <w:tcW w:w="505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887D0AC" w14:textId="77777777" w:rsidR="004E2355" w:rsidRDefault="00BC18D0">
            <w:pPr>
              <w:jc w:val="center"/>
            </w:pPr>
            <w:r>
              <w:rPr>
                <w:color w:val="1E293B"/>
                <w:sz w:val="21"/>
                <w:szCs w:val="21"/>
              </w:rPr>
              <w:t>Staff shortage, budget cuts, unclear requirements</w:t>
            </w:r>
          </w:p>
        </w:tc>
      </w:tr>
      <w:tr w:rsidR="004E2355" w14:paraId="7DB53BE1" w14:textId="77777777" w:rsidTr="005F4D80">
        <w:trPr>
          <w:trHeight w:val="233"/>
        </w:trPr>
        <w:tc>
          <w:tcPr>
            <w:tcW w:w="179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99B22C3" w14:textId="77777777" w:rsidR="004E2355" w:rsidRDefault="00BC18D0">
            <w:pPr>
              <w:jc w:val="center"/>
            </w:pPr>
            <w:r>
              <w:rPr>
                <w:color w:val="1E293B"/>
                <w:sz w:val="21"/>
                <w:szCs w:val="21"/>
              </w:rPr>
              <w:t>Technical Risk</w:t>
            </w:r>
          </w:p>
        </w:tc>
        <w:tc>
          <w:tcPr>
            <w:tcW w:w="3995"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F919570" w14:textId="77777777" w:rsidR="004E2355" w:rsidRDefault="00BC18D0">
            <w:pPr>
              <w:jc w:val="center"/>
            </w:pPr>
            <w:r>
              <w:rPr>
                <w:color w:val="1E293B"/>
                <w:sz w:val="21"/>
                <w:szCs w:val="21"/>
              </w:rPr>
              <w:t>Software quality and functionality</w:t>
            </w:r>
          </w:p>
        </w:tc>
        <w:tc>
          <w:tcPr>
            <w:tcW w:w="5053"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F1EDA9B" w14:textId="77777777" w:rsidR="004E2355" w:rsidRDefault="00BC18D0">
            <w:pPr>
              <w:jc w:val="center"/>
            </w:pPr>
            <w:r>
              <w:rPr>
                <w:color w:val="1E293B"/>
                <w:sz w:val="21"/>
                <w:szCs w:val="21"/>
              </w:rPr>
              <w:t>New unproven technology, complex design, integration issues</w:t>
            </w:r>
          </w:p>
        </w:tc>
      </w:tr>
      <w:tr w:rsidR="004E2355" w14:paraId="7A7F060E" w14:textId="77777777" w:rsidTr="005F4D80">
        <w:trPr>
          <w:trHeight w:val="227"/>
        </w:trPr>
        <w:tc>
          <w:tcPr>
            <w:tcW w:w="179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CC72332" w14:textId="77777777" w:rsidR="004E2355" w:rsidRDefault="00BC18D0">
            <w:pPr>
              <w:jc w:val="center"/>
            </w:pPr>
            <w:r>
              <w:rPr>
                <w:color w:val="1E293B"/>
                <w:sz w:val="21"/>
                <w:szCs w:val="21"/>
              </w:rPr>
              <w:t>Business Risk</w:t>
            </w:r>
          </w:p>
        </w:tc>
        <w:tc>
          <w:tcPr>
            <w:tcW w:w="3995"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E9E03C3" w14:textId="77777777" w:rsidR="004E2355" w:rsidRDefault="00BC18D0">
            <w:pPr>
              <w:jc w:val="center"/>
            </w:pPr>
            <w:r>
              <w:rPr>
                <w:color w:val="1E293B"/>
                <w:sz w:val="21"/>
                <w:szCs w:val="21"/>
              </w:rPr>
              <w:t>Business success and market position</w:t>
            </w:r>
          </w:p>
        </w:tc>
        <w:tc>
          <w:tcPr>
            <w:tcW w:w="5053"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F033E6F" w14:textId="77777777" w:rsidR="004E2355" w:rsidRDefault="00BC18D0">
            <w:pPr>
              <w:jc w:val="center"/>
            </w:pPr>
            <w:r>
              <w:rPr>
                <w:color w:val="1E293B"/>
                <w:sz w:val="21"/>
                <w:szCs w:val="21"/>
              </w:rPr>
              <w:t>Market competition, customer rejection, product becoming outdated</w:t>
            </w:r>
          </w:p>
        </w:tc>
      </w:tr>
    </w:tbl>
    <w:p w14:paraId="1DC9C451" w14:textId="77777777" w:rsidR="004E2355" w:rsidRDefault="00BC18D0">
      <w:pPr>
        <w:pStyle w:val="Heading2"/>
      </w:pPr>
      <w:r>
        <w:t>Why Risk Management Matters</w:t>
      </w:r>
    </w:p>
    <w:p w14:paraId="607D20C7" w14:textId="77777777" w:rsidR="004E2355" w:rsidRDefault="00BC18D0">
      <w:pPr>
        <w:pStyle w:val="ListParagraph"/>
        <w:numPr>
          <w:ilvl w:val="0"/>
          <w:numId w:val="2"/>
        </w:numPr>
        <w:spacing w:before="60" w:after="60"/>
      </w:pPr>
      <w:r>
        <w:rPr>
          <w:color w:val="2D3748"/>
        </w:rPr>
        <w:t>Helps teams prepare for unexpected problems in advance</w:t>
      </w:r>
    </w:p>
    <w:p w14:paraId="3B5F6BD4" w14:textId="77777777" w:rsidR="004E2355" w:rsidRDefault="00BC18D0">
      <w:pPr>
        <w:pStyle w:val="ListParagraph"/>
        <w:numPr>
          <w:ilvl w:val="0"/>
          <w:numId w:val="2"/>
        </w:numPr>
        <w:spacing w:before="60" w:after="60"/>
      </w:pPr>
      <w:r>
        <w:rPr>
          <w:color w:val="2D3748"/>
        </w:rPr>
        <w:t>Reduces the chance of project failure or budget overrun</w:t>
      </w:r>
    </w:p>
    <w:p w14:paraId="56B86F51" w14:textId="77777777" w:rsidR="004E2355" w:rsidRDefault="00BC18D0">
      <w:pPr>
        <w:pStyle w:val="ListParagraph"/>
        <w:numPr>
          <w:ilvl w:val="0"/>
          <w:numId w:val="2"/>
        </w:numPr>
        <w:spacing w:before="60" w:after="60"/>
      </w:pPr>
      <w:r>
        <w:rPr>
          <w:color w:val="2D3748"/>
        </w:rPr>
        <w:t>Allows teams to make better decisions under uncertainty</w:t>
      </w:r>
    </w:p>
    <w:p w14:paraId="7C936551" w14:textId="54BCEB8E" w:rsidR="004E2355" w:rsidRDefault="004E2355"/>
    <w:p w14:paraId="6EA57B1A" w14:textId="77777777" w:rsidR="005F4D80" w:rsidRDefault="005F4D80"/>
    <w:p w14:paraId="3DA2CE09" w14:textId="77777777" w:rsidR="004E2355" w:rsidRDefault="00BC18D0">
      <w:pPr>
        <w:pStyle w:val="Heading1"/>
      </w:pPr>
      <w:r>
        <w:t>Q12. Reactive vs Proactive Risk Strategy</w:t>
      </w:r>
    </w:p>
    <w:p w14:paraId="29C7019E" w14:textId="77777777" w:rsidR="004E2355" w:rsidRDefault="00BC18D0">
      <w:pPr>
        <w:pStyle w:val="Heading2"/>
      </w:pPr>
      <w:r>
        <w:t>Reactive Risk Strategy</w:t>
      </w:r>
    </w:p>
    <w:p w14:paraId="5295D5C7" w14:textId="77777777" w:rsidR="004E2355" w:rsidRDefault="00BC18D0">
      <w:pPr>
        <w:spacing w:before="80" w:after="80"/>
      </w:pPr>
      <w:r>
        <w:rPr>
          <w:color w:val="2D3748"/>
        </w:rPr>
        <w:t>In a reactive strategy, the team takes action only after a risk has already happened. The team waits for problems to appear and then tries to fix them.</w:t>
      </w:r>
    </w:p>
    <w:p w14:paraId="593702CA" w14:textId="77777777" w:rsidR="004E2355" w:rsidRDefault="00BC18D0">
      <w:pPr>
        <w:spacing w:before="80" w:after="80"/>
      </w:pPr>
      <w:r>
        <w:rPr>
          <w:color w:val="2D3748"/>
        </w:rPr>
        <w:t>Example: A server crashes and then the team starts repairing it. No backup was prepared beforehand.</w:t>
      </w:r>
    </w:p>
    <w:p w14:paraId="2E72F4DF" w14:textId="77777777" w:rsidR="004E2355" w:rsidRDefault="00BC18D0">
      <w:pPr>
        <w:spacing w:before="80" w:after="80"/>
      </w:pPr>
      <w:r>
        <w:rPr>
          <w:color w:val="2D3748"/>
        </w:rPr>
        <w:t>Disadvantage: It is expensive, slow, and often causes project delays.</w:t>
      </w:r>
    </w:p>
    <w:p w14:paraId="0B28E1A9" w14:textId="77777777" w:rsidR="004E2355" w:rsidRDefault="004E2355">
      <w:pPr>
        <w:spacing w:before="60" w:after="60"/>
      </w:pPr>
    </w:p>
    <w:p w14:paraId="3A65D148" w14:textId="77777777" w:rsidR="004E2355" w:rsidRDefault="00BC18D0">
      <w:pPr>
        <w:pStyle w:val="Heading2"/>
      </w:pPr>
      <w:r>
        <w:t>Proactive Risk Strategy</w:t>
      </w:r>
    </w:p>
    <w:p w14:paraId="6F1A9C88" w14:textId="77777777" w:rsidR="004E2355" w:rsidRDefault="00BC18D0">
      <w:pPr>
        <w:spacing w:before="80" w:after="80"/>
      </w:pPr>
      <w:r>
        <w:rPr>
          <w:color w:val="2D3748"/>
        </w:rPr>
        <w:t>In a proactive strategy, the team identifies risks before they happen and takes steps to prevent or reduce them. This is the better approach.</w:t>
      </w:r>
    </w:p>
    <w:p w14:paraId="6AF40464" w14:textId="77777777" w:rsidR="004E2355" w:rsidRDefault="00BC18D0">
      <w:pPr>
        <w:spacing w:before="80" w:after="80"/>
      </w:pPr>
      <w:r>
        <w:rPr>
          <w:color w:val="2D3748"/>
        </w:rPr>
        <w:t>Example: Setting up a backup server before any crash happens. Security measures are implemented before any attack.</w:t>
      </w:r>
    </w:p>
    <w:p w14:paraId="2E595B41" w14:textId="77777777" w:rsidR="004E2355" w:rsidRDefault="00BC18D0">
      <w:pPr>
        <w:spacing w:before="80" w:after="80"/>
      </w:pPr>
      <w:r>
        <w:rPr>
          <w:color w:val="2D3748"/>
        </w:rPr>
        <w:t>Advantage: Saves time and money. Prevents major disruptions to the project.</w:t>
      </w:r>
    </w:p>
    <w:p w14:paraId="350E87E2" w14:textId="77777777" w:rsidR="004E2355" w:rsidRDefault="004E2355">
      <w:pPr>
        <w:spacing w:before="60" w:after="60"/>
      </w:pPr>
    </w:p>
    <w:tbl>
      <w:tblPr>
        <w:tblW w:w="10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3960"/>
        <w:gridCol w:w="4278"/>
      </w:tblGrid>
      <w:tr w:rsidR="004E2355" w14:paraId="2E6BA0DA" w14:textId="77777777" w:rsidTr="00BC18D0">
        <w:trPr>
          <w:trHeight w:val="217"/>
          <w:tblHeader/>
        </w:trPr>
        <w:tc>
          <w:tcPr>
            <w:tcW w:w="242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97FB695" w14:textId="77777777" w:rsidR="004E2355" w:rsidRDefault="00BC18D0">
            <w:pPr>
              <w:jc w:val="center"/>
            </w:pPr>
            <w:r>
              <w:rPr>
                <w:b/>
                <w:bCs/>
                <w:color w:val="FFFFFF"/>
              </w:rPr>
              <w:t>Feature</w:t>
            </w:r>
          </w:p>
        </w:tc>
        <w:tc>
          <w:tcPr>
            <w:tcW w:w="396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38C1E91" w14:textId="77777777" w:rsidR="004E2355" w:rsidRDefault="00BC18D0">
            <w:pPr>
              <w:jc w:val="center"/>
            </w:pPr>
            <w:r>
              <w:rPr>
                <w:b/>
                <w:bCs/>
                <w:color w:val="FFFFFF"/>
              </w:rPr>
              <w:t>Reactive Strategy</w:t>
            </w:r>
          </w:p>
        </w:tc>
        <w:tc>
          <w:tcPr>
            <w:tcW w:w="4278"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317D4923" w14:textId="77777777" w:rsidR="004E2355" w:rsidRDefault="00BC18D0">
            <w:pPr>
              <w:jc w:val="center"/>
            </w:pPr>
            <w:r>
              <w:rPr>
                <w:b/>
                <w:bCs/>
                <w:color w:val="FFFFFF"/>
              </w:rPr>
              <w:t>Proactive Strategy</w:t>
            </w:r>
          </w:p>
        </w:tc>
      </w:tr>
      <w:tr w:rsidR="004E2355" w14:paraId="3EFBF5BD" w14:textId="77777777" w:rsidTr="00BC18D0">
        <w:trPr>
          <w:trHeight w:val="207"/>
        </w:trPr>
        <w:tc>
          <w:tcPr>
            <w:tcW w:w="242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2069C91" w14:textId="77777777" w:rsidR="004E2355" w:rsidRDefault="00BC18D0">
            <w:pPr>
              <w:jc w:val="center"/>
            </w:pPr>
            <w:r>
              <w:rPr>
                <w:color w:val="1E293B"/>
                <w:sz w:val="21"/>
                <w:szCs w:val="21"/>
              </w:rPr>
              <w:t>When Action is Taken</w:t>
            </w:r>
          </w:p>
        </w:tc>
        <w:tc>
          <w:tcPr>
            <w:tcW w:w="39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2B14A8F" w14:textId="77777777" w:rsidR="004E2355" w:rsidRDefault="00BC18D0">
            <w:pPr>
              <w:jc w:val="center"/>
            </w:pPr>
            <w:r>
              <w:rPr>
                <w:color w:val="1E293B"/>
                <w:sz w:val="21"/>
                <w:szCs w:val="21"/>
              </w:rPr>
              <w:t>After the risk has occurred</w:t>
            </w:r>
          </w:p>
        </w:tc>
        <w:tc>
          <w:tcPr>
            <w:tcW w:w="4278"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686085E" w14:textId="77777777" w:rsidR="004E2355" w:rsidRDefault="00BC18D0">
            <w:pPr>
              <w:jc w:val="center"/>
            </w:pPr>
            <w:r>
              <w:rPr>
                <w:color w:val="1E293B"/>
                <w:sz w:val="21"/>
                <w:szCs w:val="21"/>
              </w:rPr>
              <w:t>Before the risk occurs</w:t>
            </w:r>
          </w:p>
        </w:tc>
      </w:tr>
      <w:tr w:rsidR="004E2355" w14:paraId="51E89AFD" w14:textId="77777777" w:rsidTr="00BC18D0">
        <w:trPr>
          <w:trHeight w:val="414"/>
        </w:trPr>
        <w:tc>
          <w:tcPr>
            <w:tcW w:w="242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30F1A3E" w14:textId="77777777" w:rsidR="004E2355" w:rsidRDefault="00BC18D0">
            <w:pPr>
              <w:jc w:val="center"/>
            </w:pPr>
            <w:r>
              <w:rPr>
                <w:color w:val="1E293B"/>
                <w:sz w:val="21"/>
                <w:szCs w:val="21"/>
              </w:rPr>
              <w:t>Approach</w:t>
            </w:r>
          </w:p>
        </w:tc>
        <w:tc>
          <w:tcPr>
            <w:tcW w:w="396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56E9A68" w14:textId="77777777" w:rsidR="004E2355" w:rsidRDefault="00BC18D0">
            <w:pPr>
              <w:jc w:val="center"/>
            </w:pPr>
            <w:r>
              <w:rPr>
                <w:color w:val="1E293B"/>
                <w:sz w:val="21"/>
                <w:szCs w:val="21"/>
              </w:rPr>
              <w:t>Problem-driven (react to problems)</w:t>
            </w:r>
          </w:p>
        </w:tc>
        <w:tc>
          <w:tcPr>
            <w:tcW w:w="4278"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F26787A" w14:textId="77777777" w:rsidR="004E2355" w:rsidRDefault="00BC18D0">
            <w:pPr>
              <w:jc w:val="center"/>
            </w:pPr>
            <w:r>
              <w:rPr>
                <w:color w:val="1E293B"/>
                <w:sz w:val="21"/>
                <w:szCs w:val="21"/>
              </w:rPr>
              <w:t>Prevention-driven (prevent problems)</w:t>
            </w:r>
          </w:p>
        </w:tc>
      </w:tr>
      <w:tr w:rsidR="004E2355" w14:paraId="0E7CCFAC" w14:textId="77777777" w:rsidTr="00BC18D0">
        <w:trPr>
          <w:trHeight w:val="207"/>
        </w:trPr>
        <w:tc>
          <w:tcPr>
            <w:tcW w:w="242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38EBE5D" w14:textId="77777777" w:rsidR="004E2355" w:rsidRDefault="00BC18D0">
            <w:pPr>
              <w:jc w:val="center"/>
            </w:pPr>
            <w:r>
              <w:rPr>
                <w:color w:val="1E293B"/>
                <w:sz w:val="21"/>
                <w:szCs w:val="21"/>
              </w:rPr>
              <w:t>Cost</w:t>
            </w:r>
          </w:p>
        </w:tc>
        <w:tc>
          <w:tcPr>
            <w:tcW w:w="39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629E98C" w14:textId="77777777" w:rsidR="004E2355" w:rsidRDefault="00BC18D0">
            <w:pPr>
              <w:jc w:val="center"/>
            </w:pPr>
            <w:r>
              <w:rPr>
                <w:color w:val="1E293B"/>
                <w:sz w:val="21"/>
                <w:szCs w:val="21"/>
              </w:rPr>
              <w:t>Higher — damage already done</w:t>
            </w:r>
          </w:p>
        </w:tc>
        <w:tc>
          <w:tcPr>
            <w:tcW w:w="4278"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0F1920D" w14:textId="77777777" w:rsidR="004E2355" w:rsidRDefault="00BC18D0">
            <w:pPr>
              <w:jc w:val="center"/>
            </w:pPr>
            <w:r>
              <w:rPr>
                <w:color w:val="1E293B"/>
                <w:sz w:val="21"/>
                <w:szCs w:val="21"/>
              </w:rPr>
              <w:t>Lower — prevention is cheaper</w:t>
            </w:r>
          </w:p>
        </w:tc>
      </w:tr>
      <w:tr w:rsidR="004E2355" w14:paraId="66C60450" w14:textId="77777777" w:rsidTr="00BC18D0">
        <w:trPr>
          <w:trHeight w:val="207"/>
        </w:trPr>
        <w:tc>
          <w:tcPr>
            <w:tcW w:w="242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537AFE1" w14:textId="77777777" w:rsidR="004E2355" w:rsidRDefault="00BC18D0">
            <w:pPr>
              <w:jc w:val="center"/>
            </w:pPr>
            <w:r>
              <w:rPr>
                <w:color w:val="1E293B"/>
                <w:sz w:val="21"/>
                <w:szCs w:val="21"/>
              </w:rPr>
              <w:t>Project Impact</w:t>
            </w:r>
          </w:p>
        </w:tc>
        <w:tc>
          <w:tcPr>
            <w:tcW w:w="396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46345FF" w14:textId="77777777" w:rsidR="004E2355" w:rsidRDefault="00BC18D0">
            <w:pPr>
              <w:jc w:val="center"/>
            </w:pPr>
            <w:r>
              <w:rPr>
                <w:color w:val="1E293B"/>
                <w:sz w:val="21"/>
                <w:szCs w:val="21"/>
              </w:rPr>
              <w:t>Can cause major delays</w:t>
            </w:r>
          </w:p>
        </w:tc>
        <w:tc>
          <w:tcPr>
            <w:tcW w:w="4278"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F8119C3" w14:textId="77777777" w:rsidR="004E2355" w:rsidRDefault="00BC18D0">
            <w:pPr>
              <w:jc w:val="center"/>
            </w:pPr>
            <w:r>
              <w:rPr>
                <w:color w:val="1E293B"/>
                <w:sz w:val="21"/>
                <w:szCs w:val="21"/>
              </w:rPr>
              <w:t>Minimizes impact on the project</w:t>
            </w:r>
          </w:p>
        </w:tc>
      </w:tr>
      <w:tr w:rsidR="004E2355" w14:paraId="26449F97" w14:textId="77777777" w:rsidTr="00BC18D0">
        <w:trPr>
          <w:trHeight w:val="196"/>
        </w:trPr>
        <w:tc>
          <w:tcPr>
            <w:tcW w:w="242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5A04CEC" w14:textId="77777777" w:rsidR="004E2355" w:rsidRDefault="00BC18D0">
            <w:pPr>
              <w:jc w:val="center"/>
            </w:pPr>
            <w:r>
              <w:rPr>
                <w:color w:val="1E293B"/>
                <w:sz w:val="21"/>
                <w:szCs w:val="21"/>
              </w:rPr>
              <w:t>Best Practice?</w:t>
            </w:r>
          </w:p>
        </w:tc>
        <w:tc>
          <w:tcPr>
            <w:tcW w:w="39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1B3EE1A" w14:textId="77777777" w:rsidR="004E2355" w:rsidRDefault="00BC18D0">
            <w:pPr>
              <w:jc w:val="center"/>
            </w:pPr>
            <w:r>
              <w:rPr>
                <w:color w:val="1E293B"/>
                <w:sz w:val="21"/>
                <w:szCs w:val="21"/>
              </w:rPr>
              <w:t>No — not recommended</w:t>
            </w:r>
          </w:p>
        </w:tc>
        <w:tc>
          <w:tcPr>
            <w:tcW w:w="4278"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EC2124A" w14:textId="77777777" w:rsidR="004E2355" w:rsidRDefault="00BC18D0">
            <w:pPr>
              <w:jc w:val="center"/>
            </w:pPr>
            <w:r>
              <w:rPr>
                <w:color w:val="1E293B"/>
                <w:sz w:val="21"/>
                <w:szCs w:val="21"/>
              </w:rPr>
              <w:t>Yes — always preferred</w:t>
            </w:r>
          </w:p>
        </w:tc>
      </w:tr>
    </w:tbl>
    <w:p w14:paraId="100077A2" w14:textId="77777777" w:rsidR="004E2355" w:rsidRDefault="00BC18D0">
      <w:pPr>
        <w:pStyle w:val="Heading1"/>
      </w:pPr>
      <w:r>
        <w:lastRenderedPageBreak/>
        <w:t>Q13. RMMM — Risk Mitigation, Monitoring, and Management</w:t>
      </w:r>
    </w:p>
    <w:p w14:paraId="7CFA4968" w14:textId="77777777" w:rsidR="004E2355" w:rsidRDefault="00BC18D0">
      <w:pPr>
        <w:spacing w:before="80" w:after="80"/>
      </w:pPr>
      <w:r>
        <w:rPr>
          <w:color w:val="2D3748"/>
        </w:rPr>
        <w:t>RMMM is a complete risk handling framework used in software engineering. It has three main activities that work together to handle risks throughout the project lifecycle.</w:t>
      </w:r>
    </w:p>
    <w:p w14:paraId="28DF0688" w14:textId="77777777" w:rsidR="004E2355" w:rsidRDefault="004E2355">
      <w:pPr>
        <w:spacing w:before="60" w:after="60"/>
      </w:pPr>
    </w:p>
    <w:p w14:paraId="0F0A4AAE" w14:textId="77777777" w:rsidR="004E2355" w:rsidRDefault="00BC18D0">
      <w:pPr>
        <w:spacing w:before="120" w:after="120"/>
        <w:jc w:val="center"/>
      </w:pPr>
      <w:r>
        <w:rPr>
          <w:noProof/>
        </w:rPr>
        <w:drawing>
          <wp:inline distT="0" distB="0" distL="0" distR="0" wp14:anchorId="405E31E0" wp14:editId="1FE8B161">
            <wp:extent cx="4762500" cy="1973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7120"/>
                    <a:stretch/>
                  </pic:blipFill>
                  <pic:spPr bwMode="auto">
                    <a:xfrm>
                      <a:off x="0" y="0"/>
                      <a:ext cx="4762500" cy="1973580"/>
                    </a:xfrm>
                    <a:prstGeom prst="rect">
                      <a:avLst/>
                    </a:prstGeom>
                    <a:ln>
                      <a:noFill/>
                    </a:ln>
                    <a:extLst>
                      <a:ext uri="{53640926-AAD7-44D8-BBD7-CCE9431645EC}">
                        <a14:shadowObscured xmlns:a14="http://schemas.microsoft.com/office/drawing/2010/main"/>
                      </a:ext>
                    </a:extLst>
                  </pic:spPr>
                </pic:pic>
              </a:graphicData>
            </a:graphic>
          </wp:inline>
        </w:drawing>
      </w:r>
    </w:p>
    <w:p w14:paraId="557CEEF2" w14:textId="77777777" w:rsidR="004E2355" w:rsidRDefault="00BC18D0">
      <w:pPr>
        <w:pStyle w:val="Heading2"/>
      </w:pPr>
      <w:r>
        <w:t>1. Risk Mitigation</w:t>
      </w:r>
    </w:p>
    <w:p w14:paraId="34E7AF1A" w14:textId="77777777" w:rsidR="004E2355" w:rsidRDefault="00BC18D0">
      <w:pPr>
        <w:spacing w:before="80" w:after="80"/>
      </w:pPr>
      <w:r>
        <w:rPr>
          <w:color w:val="2D3748"/>
        </w:rPr>
        <w:t>Mitigation means reducing the chance that a risk will happen, or reducing its impact if it does happen. Actions are taken before the risk occurs.</w:t>
      </w:r>
    </w:p>
    <w:p w14:paraId="37355595" w14:textId="77777777" w:rsidR="004E2355" w:rsidRDefault="00BC18D0">
      <w:pPr>
        <w:pStyle w:val="ListParagraph"/>
        <w:numPr>
          <w:ilvl w:val="0"/>
          <w:numId w:val="2"/>
        </w:numPr>
        <w:spacing w:before="60" w:after="60"/>
      </w:pPr>
      <w:r>
        <w:rPr>
          <w:color w:val="2D3748"/>
        </w:rPr>
        <w:t>Example: If a key developer might leave, train a backup team member to cover that role</w:t>
      </w:r>
    </w:p>
    <w:p w14:paraId="14210681" w14:textId="77777777" w:rsidR="004E2355" w:rsidRDefault="00BC18D0">
      <w:pPr>
        <w:pStyle w:val="Heading2"/>
      </w:pPr>
      <w:r>
        <w:t>2. Risk Monitoring</w:t>
      </w:r>
    </w:p>
    <w:p w14:paraId="52034061" w14:textId="77777777" w:rsidR="004E2355" w:rsidRDefault="00BC18D0">
      <w:pPr>
        <w:spacing w:before="80" w:after="80"/>
      </w:pPr>
      <w:r>
        <w:rPr>
          <w:color w:val="2D3748"/>
        </w:rPr>
        <w:t>Monitoring means continuously watching the project for signs that a risk is getting closer to happening. The team tracks warning indicators.</w:t>
      </w:r>
    </w:p>
    <w:p w14:paraId="61C9A7F2" w14:textId="77777777" w:rsidR="004E2355" w:rsidRDefault="00BC18D0">
      <w:pPr>
        <w:pStyle w:val="ListParagraph"/>
        <w:numPr>
          <w:ilvl w:val="0"/>
          <w:numId w:val="2"/>
        </w:numPr>
        <w:spacing w:before="60" w:after="60"/>
      </w:pPr>
      <w:r>
        <w:rPr>
          <w:color w:val="2D3748"/>
        </w:rPr>
        <w:t>Example: Regularly check employee satisfaction scores to detect if a developer is likely to leave</w:t>
      </w:r>
    </w:p>
    <w:p w14:paraId="103CDF89" w14:textId="77777777" w:rsidR="004E2355" w:rsidRDefault="00BC18D0">
      <w:pPr>
        <w:pStyle w:val="Heading2"/>
      </w:pPr>
      <w:r>
        <w:t>3. Risk Management</w:t>
      </w:r>
    </w:p>
    <w:p w14:paraId="0A583E79" w14:textId="77777777" w:rsidR="004E2355" w:rsidRDefault="00BC18D0">
      <w:pPr>
        <w:spacing w:before="80" w:after="80"/>
      </w:pPr>
      <w:r>
        <w:rPr>
          <w:color w:val="2D3748"/>
        </w:rPr>
        <w:t>Management means having a prepared plan ready so that if a risk does occur, the team can respond quickly and effectively.</w:t>
      </w:r>
    </w:p>
    <w:p w14:paraId="7661682B" w14:textId="77777777" w:rsidR="004E2355" w:rsidRDefault="00BC18D0">
      <w:pPr>
        <w:pStyle w:val="ListParagraph"/>
        <w:numPr>
          <w:ilvl w:val="0"/>
          <w:numId w:val="2"/>
        </w:numPr>
        <w:spacing w:before="60" w:after="60"/>
      </w:pPr>
      <w:r>
        <w:rPr>
          <w:color w:val="2D3748"/>
        </w:rPr>
        <w:t>Example: If a developer leaves, immediately begin the hiring process using the pre-prepared job description</w:t>
      </w:r>
    </w:p>
    <w:p w14:paraId="11E62D04" w14:textId="77777777" w:rsidR="004E2355" w:rsidRDefault="004E2355">
      <w:pPr>
        <w:spacing w:before="60" w:after="60"/>
      </w:pPr>
    </w:p>
    <w:p w14:paraId="46599B70" w14:textId="77777777" w:rsidR="004E2355" w:rsidRDefault="00BC18D0">
      <w:pPr>
        <w:pStyle w:val="Heading2"/>
      </w:pPr>
      <w:r>
        <w:t>RMMM Example — Key Developer Leaves Project</w:t>
      </w:r>
    </w:p>
    <w:tbl>
      <w:tblPr>
        <w:tblW w:w="10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7417"/>
      </w:tblGrid>
      <w:tr w:rsidR="004E2355" w14:paraId="5CFD8CEF" w14:textId="77777777" w:rsidTr="00BC18D0">
        <w:trPr>
          <w:trHeight w:val="216"/>
          <w:tblHeader/>
        </w:trPr>
        <w:tc>
          <w:tcPr>
            <w:tcW w:w="3166"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6ACFF3C" w14:textId="77777777" w:rsidR="004E2355" w:rsidRDefault="00BC18D0">
            <w:pPr>
              <w:jc w:val="center"/>
            </w:pPr>
            <w:r>
              <w:rPr>
                <w:b/>
                <w:bCs/>
                <w:color w:val="FFFFFF"/>
              </w:rPr>
              <w:t>RMMM Step</w:t>
            </w:r>
          </w:p>
        </w:tc>
        <w:tc>
          <w:tcPr>
            <w:tcW w:w="7417"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65C8A20C" w14:textId="77777777" w:rsidR="004E2355" w:rsidRDefault="00BC18D0">
            <w:pPr>
              <w:jc w:val="center"/>
            </w:pPr>
            <w:r>
              <w:rPr>
                <w:b/>
                <w:bCs/>
                <w:color w:val="FFFFFF"/>
              </w:rPr>
              <w:t>Action Taken</w:t>
            </w:r>
          </w:p>
        </w:tc>
      </w:tr>
      <w:tr w:rsidR="004E2355" w14:paraId="71FED710" w14:textId="77777777" w:rsidTr="00BC18D0">
        <w:trPr>
          <w:trHeight w:val="411"/>
        </w:trPr>
        <w:tc>
          <w:tcPr>
            <w:tcW w:w="316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614A038" w14:textId="77777777" w:rsidR="004E2355" w:rsidRDefault="00BC18D0">
            <w:pPr>
              <w:jc w:val="center"/>
            </w:pPr>
            <w:r>
              <w:rPr>
                <w:color w:val="1E293B"/>
                <w:sz w:val="21"/>
                <w:szCs w:val="21"/>
              </w:rPr>
              <w:t>Mitigation</w:t>
            </w:r>
          </w:p>
        </w:tc>
        <w:tc>
          <w:tcPr>
            <w:tcW w:w="741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0532D54" w14:textId="77777777" w:rsidR="004E2355" w:rsidRDefault="00BC18D0">
            <w:pPr>
              <w:jc w:val="center"/>
            </w:pPr>
            <w:r>
              <w:rPr>
                <w:color w:val="1E293B"/>
                <w:sz w:val="21"/>
                <w:szCs w:val="21"/>
              </w:rPr>
              <w:t>Cross-train other team members so they can cover the developer's tasks</w:t>
            </w:r>
          </w:p>
        </w:tc>
      </w:tr>
      <w:tr w:rsidR="004E2355" w14:paraId="3307775B" w14:textId="77777777" w:rsidTr="00BC18D0">
        <w:trPr>
          <w:trHeight w:val="205"/>
        </w:trPr>
        <w:tc>
          <w:tcPr>
            <w:tcW w:w="3166"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88D8210" w14:textId="77777777" w:rsidR="004E2355" w:rsidRDefault="00BC18D0">
            <w:pPr>
              <w:jc w:val="center"/>
            </w:pPr>
            <w:r>
              <w:rPr>
                <w:color w:val="1E293B"/>
                <w:sz w:val="21"/>
                <w:szCs w:val="21"/>
              </w:rPr>
              <w:t>Monitoring</w:t>
            </w:r>
          </w:p>
        </w:tc>
        <w:tc>
          <w:tcPr>
            <w:tcW w:w="741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7C38664" w14:textId="77777777" w:rsidR="004E2355" w:rsidRDefault="00BC18D0">
            <w:pPr>
              <w:jc w:val="center"/>
            </w:pPr>
            <w:r>
              <w:rPr>
                <w:color w:val="1E293B"/>
                <w:sz w:val="21"/>
                <w:szCs w:val="21"/>
              </w:rPr>
              <w:t>Track developer satisfaction and monitor for early warning signs</w:t>
            </w:r>
          </w:p>
        </w:tc>
      </w:tr>
      <w:tr w:rsidR="004E2355" w14:paraId="740BD5C4" w14:textId="77777777" w:rsidTr="00BC18D0">
        <w:trPr>
          <w:trHeight w:val="195"/>
        </w:trPr>
        <w:tc>
          <w:tcPr>
            <w:tcW w:w="3166"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07AAD68" w14:textId="77777777" w:rsidR="004E2355" w:rsidRDefault="00BC18D0">
            <w:pPr>
              <w:jc w:val="center"/>
            </w:pPr>
            <w:r>
              <w:rPr>
                <w:color w:val="1E293B"/>
                <w:sz w:val="21"/>
                <w:szCs w:val="21"/>
              </w:rPr>
              <w:t>Management</w:t>
            </w:r>
          </w:p>
        </w:tc>
        <w:tc>
          <w:tcPr>
            <w:tcW w:w="741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D5B5655" w14:textId="77777777" w:rsidR="004E2355" w:rsidRDefault="00BC18D0">
            <w:pPr>
              <w:jc w:val="center"/>
            </w:pPr>
            <w:r>
              <w:rPr>
                <w:color w:val="1E293B"/>
                <w:sz w:val="21"/>
                <w:szCs w:val="21"/>
              </w:rPr>
              <w:t>Start hiring a replacement immediately if the developer leaves</w:t>
            </w:r>
          </w:p>
        </w:tc>
      </w:tr>
    </w:tbl>
    <w:p w14:paraId="0514A6B5" w14:textId="77777777" w:rsidR="004E2355" w:rsidRDefault="00BC18D0">
      <w:r>
        <w:br w:type="page"/>
      </w:r>
    </w:p>
    <w:p w14:paraId="044C33D1" w14:textId="77777777" w:rsidR="004E2355" w:rsidRDefault="00BC18D0">
      <w:pPr>
        <w:pStyle w:val="Heading1"/>
      </w:pPr>
      <w:r>
        <w:lastRenderedPageBreak/>
        <w:t>Q14. Cost of Quality (COQ) — Definition and Types</w:t>
      </w:r>
    </w:p>
    <w:p w14:paraId="7A6C8608" w14:textId="77777777" w:rsidR="004E2355" w:rsidRDefault="00BC18D0">
      <w:pPr>
        <w:spacing w:before="80" w:after="80"/>
      </w:pPr>
      <w:r>
        <w:rPr>
          <w:color w:val="2D3748"/>
        </w:rPr>
        <w:t>Cost of Quality (COQ) refers to all the costs a company incurs to ensure their software meets quality standards. It includes money spent on preventing problems as well as money lost when problems occur.</w:t>
      </w:r>
    </w:p>
    <w:p w14:paraId="305EC815" w14:textId="77777777" w:rsidR="004E2355" w:rsidRDefault="004E2355">
      <w:pPr>
        <w:spacing w:before="60" w:after="60"/>
      </w:pPr>
    </w:p>
    <w:p w14:paraId="3F2EAC1D" w14:textId="77777777" w:rsidR="004E2355" w:rsidRDefault="00BC18D0">
      <w:pPr>
        <w:spacing w:before="120" w:after="120"/>
        <w:jc w:val="center"/>
      </w:pPr>
      <w:r>
        <w:rPr>
          <w:noProof/>
        </w:rPr>
        <w:drawing>
          <wp:inline distT="0" distB="0" distL="0" distR="0" wp14:anchorId="7F8E4353" wp14:editId="0FB9C675">
            <wp:extent cx="40005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67000"/>
                    </a:xfrm>
                    <a:prstGeom prst="rect">
                      <a:avLst/>
                    </a:prstGeom>
                  </pic:spPr>
                </pic:pic>
              </a:graphicData>
            </a:graphic>
          </wp:inline>
        </w:drawing>
      </w:r>
    </w:p>
    <w:p w14:paraId="7C8DB03E" w14:textId="77777777" w:rsidR="004E2355" w:rsidRDefault="004E2355">
      <w:pPr>
        <w:spacing w:before="60" w:after="60"/>
      </w:pPr>
    </w:p>
    <w:tbl>
      <w:tblPr>
        <w:tblW w:w="10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3647"/>
        <w:gridCol w:w="4789"/>
      </w:tblGrid>
      <w:tr w:rsidR="004E2355" w14:paraId="6123BD56" w14:textId="77777777" w:rsidTr="00BC18D0">
        <w:trPr>
          <w:trHeight w:val="232"/>
          <w:tblHeader/>
        </w:trPr>
        <w:tc>
          <w:tcPr>
            <w:tcW w:w="233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62AF4750" w14:textId="77777777" w:rsidR="004E2355" w:rsidRDefault="00BC18D0">
            <w:pPr>
              <w:jc w:val="center"/>
            </w:pPr>
            <w:r>
              <w:rPr>
                <w:b/>
                <w:bCs/>
                <w:color w:val="FFFFFF"/>
              </w:rPr>
              <w:t>Type</w:t>
            </w:r>
          </w:p>
        </w:tc>
        <w:tc>
          <w:tcPr>
            <w:tcW w:w="3647"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94FAD96" w14:textId="77777777" w:rsidR="004E2355" w:rsidRDefault="00BC18D0">
            <w:pPr>
              <w:jc w:val="center"/>
            </w:pPr>
            <w:r>
              <w:rPr>
                <w:b/>
                <w:bCs/>
                <w:color w:val="FFFFFF"/>
              </w:rPr>
              <w:t>Goal</w:t>
            </w:r>
          </w:p>
        </w:tc>
        <w:tc>
          <w:tcPr>
            <w:tcW w:w="478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0C3586B" w14:textId="77777777" w:rsidR="004E2355" w:rsidRDefault="00BC18D0">
            <w:pPr>
              <w:jc w:val="center"/>
            </w:pPr>
            <w:r>
              <w:rPr>
                <w:b/>
                <w:bCs/>
                <w:color w:val="FFFFFF"/>
              </w:rPr>
              <w:t>Examples</w:t>
            </w:r>
          </w:p>
        </w:tc>
      </w:tr>
      <w:tr w:rsidR="004E2355" w14:paraId="5F2497FB" w14:textId="77777777" w:rsidTr="00BC18D0">
        <w:trPr>
          <w:trHeight w:val="441"/>
        </w:trPr>
        <w:tc>
          <w:tcPr>
            <w:tcW w:w="233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3237C7D" w14:textId="77777777" w:rsidR="004E2355" w:rsidRDefault="00BC18D0">
            <w:pPr>
              <w:jc w:val="center"/>
            </w:pPr>
            <w:r>
              <w:rPr>
                <w:color w:val="1E293B"/>
                <w:sz w:val="21"/>
                <w:szCs w:val="21"/>
              </w:rPr>
              <w:t>Prevention Cost</w:t>
            </w:r>
          </w:p>
        </w:tc>
        <w:tc>
          <w:tcPr>
            <w:tcW w:w="364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36B8A18" w14:textId="77777777" w:rsidR="004E2355" w:rsidRDefault="00BC18D0">
            <w:pPr>
              <w:jc w:val="center"/>
            </w:pPr>
            <w:r>
              <w:rPr>
                <w:color w:val="1E293B"/>
                <w:sz w:val="21"/>
                <w:szCs w:val="21"/>
              </w:rPr>
              <w:t>Stop defects from being introduced</w:t>
            </w:r>
          </w:p>
        </w:tc>
        <w:tc>
          <w:tcPr>
            <w:tcW w:w="478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F9DADE1" w14:textId="77777777" w:rsidR="004E2355" w:rsidRDefault="00BC18D0">
            <w:pPr>
              <w:jc w:val="center"/>
            </w:pPr>
            <w:r>
              <w:rPr>
                <w:color w:val="1E293B"/>
                <w:sz w:val="21"/>
                <w:szCs w:val="21"/>
              </w:rPr>
              <w:t>Staff training, process improvement, design reviews</w:t>
            </w:r>
          </w:p>
        </w:tc>
      </w:tr>
      <w:tr w:rsidR="004E2355" w14:paraId="247AFF58" w14:textId="77777777" w:rsidTr="00BC18D0">
        <w:trPr>
          <w:trHeight w:val="441"/>
        </w:trPr>
        <w:tc>
          <w:tcPr>
            <w:tcW w:w="233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9E77325" w14:textId="77777777" w:rsidR="004E2355" w:rsidRDefault="00BC18D0">
            <w:pPr>
              <w:jc w:val="center"/>
            </w:pPr>
            <w:r>
              <w:rPr>
                <w:color w:val="1E293B"/>
                <w:sz w:val="21"/>
                <w:szCs w:val="21"/>
              </w:rPr>
              <w:t>Appraisal Cost</w:t>
            </w:r>
          </w:p>
        </w:tc>
        <w:tc>
          <w:tcPr>
            <w:tcW w:w="364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F3908B0" w14:textId="77777777" w:rsidR="004E2355" w:rsidRDefault="00BC18D0">
            <w:pPr>
              <w:jc w:val="center"/>
            </w:pPr>
            <w:r>
              <w:rPr>
                <w:color w:val="1E293B"/>
                <w:sz w:val="21"/>
                <w:szCs w:val="21"/>
              </w:rPr>
              <w:t>Evaluate and check quality during development</w:t>
            </w:r>
          </w:p>
        </w:tc>
        <w:tc>
          <w:tcPr>
            <w:tcW w:w="478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A0F3542" w14:textId="77777777" w:rsidR="004E2355" w:rsidRDefault="00BC18D0">
            <w:pPr>
              <w:jc w:val="center"/>
            </w:pPr>
            <w:r>
              <w:rPr>
                <w:color w:val="1E293B"/>
                <w:sz w:val="21"/>
                <w:szCs w:val="21"/>
              </w:rPr>
              <w:t>Testing, code inspection, quality audits</w:t>
            </w:r>
          </w:p>
        </w:tc>
      </w:tr>
      <w:tr w:rsidR="004E2355" w14:paraId="6E4A51FB" w14:textId="77777777" w:rsidTr="00BC18D0">
        <w:trPr>
          <w:trHeight w:val="441"/>
        </w:trPr>
        <w:tc>
          <w:tcPr>
            <w:tcW w:w="233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DA288B2" w14:textId="77777777" w:rsidR="004E2355" w:rsidRDefault="00BC18D0">
            <w:pPr>
              <w:jc w:val="center"/>
            </w:pPr>
            <w:r>
              <w:rPr>
                <w:color w:val="1E293B"/>
                <w:sz w:val="21"/>
                <w:szCs w:val="21"/>
              </w:rPr>
              <w:t>Internal Failure Cost</w:t>
            </w:r>
          </w:p>
        </w:tc>
        <w:tc>
          <w:tcPr>
            <w:tcW w:w="3647"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F62D134" w14:textId="77777777" w:rsidR="004E2355" w:rsidRDefault="00BC18D0">
            <w:pPr>
              <w:jc w:val="center"/>
            </w:pPr>
            <w:r>
              <w:rPr>
                <w:color w:val="1E293B"/>
                <w:sz w:val="21"/>
                <w:szCs w:val="21"/>
              </w:rPr>
              <w:t>Fix defects found before delivery to customer</w:t>
            </w:r>
          </w:p>
        </w:tc>
        <w:tc>
          <w:tcPr>
            <w:tcW w:w="478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D00AF1B" w14:textId="77777777" w:rsidR="004E2355" w:rsidRDefault="00BC18D0">
            <w:pPr>
              <w:jc w:val="center"/>
            </w:pPr>
            <w:r>
              <w:rPr>
                <w:color w:val="1E293B"/>
                <w:sz w:val="21"/>
                <w:szCs w:val="21"/>
              </w:rPr>
              <w:t>Rework, debugging, fixing failed tests</w:t>
            </w:r>
          </w:p>
        </w:tc>
      </w:tr>
      <w:tr w:rsidR="004E2355" w14:paraId="19C6519A" w14:textId="77777777" w:rsidTr="00BC18D0">
        <w:trPr>
          <w:trHeight w:val="430"/>
        </w:trPr>
        <w:tc>
          <w:tcPr>
            <w:tcW w:w="233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4380CB6" w14:textId="77777777" w:rsidR="004E2355" w:rsidRDefault="00BC18D0">
            <w:pPr>
              <w:jc w:val="center"/>
            </w:pPr>
            <w:r>
              <w:rPr>
                <w:color w:val="1E293B"/>
                <w:sz w:val="21"/>
                <w:szCs w:val="21"/>
              </w:rPr>
              <w:t>External Failure Cost</w:t>
            </w:r>
          </w:p>
        </w:tc>
        <w:tc>
          <w:tcPr>
            <w:tcW w:w="3647"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54C65C7" w14:textId="77777777" w:rsidR="004E2355" w:rsidRDefault="00BC18D0">
            <w:pPr>
              <w:jc w:val="center"/>
            </w:pPr>
            <w:r>
              <w:rPr>
                <w:color w:val="1E293B"/>
                <w:sz w:val="21"/>
                <w:szCs w:val="21"/>
              </w:rPr>
              <w:t>Fix defects found after delivery to customer</w:t>
            </w:r>
          </w:p>
        </w:tc>
        <w:tc>
          <w:tcPr>
            <w:tcW w:w="478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EE95DF5" w14:textId="77777777" w:rsidR="004E2355" w:rsidRDefault="00BC18D0">
            <w:pPr>
              <w:jc w:val="center"/>
            </w:pPr>
            <w:r>
              <w:rPr>
                <w:color w:val="1E293B"/>
                <w:sz w:val="21"/>
                <w:szCs w:val="21"/>
              </w:rPr>
              <w:t>Customer complaints, product recalls, refunds</w:t>
            </w:r>
          </w:p>
        </w:tc>
      </w:tr>
    </w:tbl>
    <w:p w14:paraId="60CC0F7E" w14:textId="77777777" w:rsidR="004E2355" w:rsidRDefault="00BC18D0">
      <w:pPr>
        <w:pStyle w:val="Heading2"/>
      </w:pPr>
      <w:r>
        <w:t>Key Insight</w:t>
      </w:r>
    </w:p>
    <w:p w14:paraId="0F7B4685" w14:textId="77777777" w:rsidR="004E2355" w:rsidRDefault="00BC18D0">
      <w:pPr>
        <w:spacing w:before="80" w:after="80"/>
      </w:pPr>
      <w:r>
        <w:rPr>
          <w:color w:val="2D3748"/>
        </w:rPr>
        <w:t>Prevention costs are the cheapest. The later a defect is found, the more expensive it becomes to fix. A bug found during design is much cheaper to fix than one found by a customer after release.</w:t>
      </w:r>
    </w:p>
    <w:p w14:paraId="074D0575" w14:textId="77777777" w:rsidR="004E2355" w:rsidRDefault="00BC18D0">
      <w:r>
        <w:br w:type="page"/>
      </w:r>
    </w:p>
    <w:p w14:paraId="30D70244" w14:textId="77777777" w:rsidR="004E2355" w:rsidRDefault="00BC18D0">
      <w:pPr>
        <w:pStyle w:val="Heading1"/>
      </w:pPr>
      <w:r>
        <w:lastRenderedPageBreak/>
        <w:t>Q15. Software Verification and Validation</w:t>
      </w:r>
    </w:p>
    <w:p w14:paraId="437EBD59" w14:textId="77777777" w:rsidR="004E2355" w:rsidRDefault="00BC18D0">
      <w:pPr>
        <w:spacing w:before="80" w:after="80"/>
      </w:pPr>
      <w:r>
        <w:rPr>
          <w:color w:val="2D3748"/>
        </w:rPr>
        <w:t>Verification and Validation (V&amp;V) are two quality assurance activities that ensure software is correct and meets user needs. They sound similar but have different goals.</w:t>
      </w:r>
    </w:p>
    <w:p w14:paraId="7032E695" w14:textId="77777777" w:rsidR="004E2355" w:rsidRDefault="004E2355">
      <w:pPr>
        <w:spacing w:before="60" w:after="60"/>
      </w:pPr>
    </w:p>
    <w:p w14:paraId="6BC4C781" w14:textId="77777777" w:rsidR="004E2355" w:rsidRDefault="00BC18D0">
      <w:pPr>
        <w:spacing w:before="120" w:after="120"/>
        <w:jc w:val="center"/>
      </w:pPr>
      <w:r>
        <w:rPr>
          <w:noProof/>
        </w:rPr>
        <w:drawing>
          <wp:inline distT="0" distB="0" distL="0" distR="0" wp14:anchorId="64FF415B" wp14:editId="2F7B2B82">
            <wp:extent cx="495300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476500"/>
                    </a:xfrm>
                    <a:prstGeom prst="rect">
                      <a:avLst/>
                    </a:prstGeom>
                  </pic:spPr>
                </pic:pic>
              </a:graphicData>
            </a:graphic>
          </wp:inline>
        </w:drawing>
      </w:r>
    </w:p>
    <w:p w14:paraId="772696EC" w14:textId="77777777" w:rsidR="004E2355" w:rsidRDefault="004E2355">
      <w:pPr>
        <w:spacing w:before="60" w:after="60"/>
      </w:pPr>
    </w:p>
    <w:p w14:paraId="1E78CDB4" w14:textId="77777777" w:rsidR="004E2355" w:rsidRDefault="00BC18D0">
      <w:pPr>
        <w:pStyle w:val="Heading2"/>
      </w:pPr>
      <w:r>
        <w:t>Verification</w:t>
      </w:r>
    </w:p>
    <w:p w14:paraId="1B783082" w14:textId="77777777" w:rsidR="004E2355" w:rsidRDefault="00BC18D0">
      <w:pPr>
        <w:spacing w:before="80" w:after="80"/>
      </w:pPr>
      <w:r>
        <w:rPr>
          <w:color w:val="2D3748"/>
        </w:rPr>
        <w:t>Verification checks whether we are building the software correctly — according to the specification and design.</w:t>
      </w:r>
    </w:p>
    <w:p w14:paraId="6CE9B4F4" w14:textId="77777777" w:rsidR="004E2355" w:rsidRDefault="00BC18D0">
      <w:pPr>
        <w:spacing w:before="80" w:after="80"/>
      </w:pPr>
      <w:r>
        <w:rPr>
          <w:color w:val="2D3748"/>
        </w:rPr>
        <w:t>Key Question: "Are we building the product right?"</w:t>
      </w:r>
    </w:p>
    <w:p w14:paraId="5CCFEAA7" w14:textId="77777777" w:rsidR="004E2355" w:rsidRDefault="00BC18D0">
      <w:pPr>
        <w:pStyle w:val="ListParagraph"/>
        <w:numPr>
          <w:ilvl w:val="0"/>
          <w:numId w:val="2"/>
        </w:numPr>
        <w:spacing w:before="60" w:after="60"/>
      </w:pPr>
      <w:r>
        <w:rPr>
          <w:color w:val="2D3748"/>
        </w:rPr>
        <w:t>Reviews — checking documents and requirements for errors</w:t>
      </w:r>
    </w:p>
    <w:p w14:paraId="2F69E5CE" w14:textId="77777777" w:rsidR="004E2355" w:rsidRDefault="00BC18D0">
      <w:pPr>
        <w:pStyle w:val="ListParagraph"/>
        <w:numPr>
          <w:ilvl w:val="0"/>
          <w:numId w:val="2"/>
        </w:numPr>
        <w:spacing w:before="60" w:after="60"/>
      </w:pPr>
      <w:r>
        <w:rPr>
          <w:color w:val="2D3748"/>
        </w:rPr>
        <w:t>Inspections — formally examining code or design documents</w:t>
      </w:r>
    </w:p>
    <w:p w14:paraId="0CA1E136" w14:textId="77777777" w:rsidR="004E2355" w:rsidRDefault="00BC18D0">
      <w:pPr>
        <w:pStyle w:val="ListParagraph"/>
        <w:numPr>
          <w:ilvl w:val="0"/>
          <w:numId w:val="2"/>
        </w:numPr>
        <w:spacing w:before="60" w:after="60"/>
      </w:pPr>
      <w:r>
        <w:rPr>
          <w:color w:val="2D3748"/>
        </w:rPr>
        <w:t>Walkthroughs — team goes through the code step by step</w:t>
      </w:r>
    </w:p>
    <w:p w14:paraId="39499222" w14:textId="77777777" w:rsidR="004E2355" w:rsidRDefault="004E2355">
      <w:pPr>
        <w:spacing w:before="60" w:after="60"/>
      </w:pPr>
    </w:p>
    <w:p w14:paraId="5678010F" w14:textId="77777777" w:rsidR="004E2355" w:rsidRDefault="00BC18D0">
      <w:pPr>
        <w:pStyle w:val="Heading2"/>
      </w:pPr>
      <w:r>
        <w:t>Validation</w:t>
      </w:r>
    </w:p>
    <w:p w14:paraId="54CD8D11" w14:textId="77777777" w:rsidR="004E2355" w:rsidRDefault="00BC18D0">
      <w:pPr>
        <w:spacing w:before="80" w:after="80"/>
      </w:pPr>
      <w:r>
        <w:rPr>
          <w:color w:val="2D3748"/>
        </w:rPr>
        <w:t>Validation checks whether we are building the correct software — the software that the customer actually needs.</w:t>
      </w:r>
    </w:p>
    <w:p w14:paraId="6CA99F3D" w14:textId="77777777" w:rsidR="004E2355" w:rsidRDefault="00BC18D0">
      <w:pPr>
        <w:spacing w:before="80" w:after="80"/>
      </w:pPr>
      <w:r>
        <w:rPr>
          <w:color w:val="2D3748"/>
        </w:rPr>
        <w:t>Key Question: "Are we building the right product?"</w:t>
      </w:r>
    </w:p>
    <w:p w14:paraId="424ECDBD" w14:textId="77777777" w:rsidR="004E2355" w:rsidRDefault="00BC18D0">
      <w:pPr>
        <w:pStyle w:val="ListParagraph"/>
        <w:numPr>
          <w:ilvl w:val="0"/>
          <w:numId w:val="2"/>
        </w:numPr>
        <w:spacing w:before="60" w:after="60"/>
      </w:pPr>
      <w:r>
        <w:rPr>
          <w:color w:val="2D3748"/>
        </w:rPr>
        <w:t>Testing — running the software and checking results</w:t>
      </w:r>
    </w:p>
    <w:p w14:paraId="643798C2" w14:textId="77777777" w:rsidR="004E2355" w:rsidRDefault="00BC18D0">
      <w:pPr>
        <w:pStyle w:val="ListParagraph"/>
        <w:numPr>
          <w:ilvl w:val="0"/>
          <w:numId w:val="2"/>
        </w:numPr>
        <w:spacing w:before="60" w:after="60"/>
      </w:pPr>
      <w:r>
        <w:rPr>
          <w:color w:val="2D3748"/>
        </w:rPr>
        <w:t>User Acceptance Testing — real users test the software</w:t>
      </w:r>
    </w:p>
    <w:p w14:paraId="43EC4728" w14:textId="77777777" w:rsidR="004E2355" w:rsidRDefault="004E2355">
      <w:pPr>
        <w:spacing w:before="60" w:after="60"/>
      </w:pPr>
    </w:p>
    <w:tbl>
      <w:tblPr>
        <w:tblW w:w="10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4500"/>
        <w:gridCol w:w="4704"/>
      </w:tblGrid>
      <w:tr w:rsidR="004E2355" w14:paraId="6B81BE7B" w14:textId="77777777" w:rsidTr="00BC18D0">
        <w:trPr>
          <w:trHeight w:val="225"/>
          <w:tblHeader/>
        </w:trPr>
        <w:tc>
          <w:tcPr>
            <w:tcW w:w="1619"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5A72ACF6" w14:textId="77777777" w:rsidR="004E2355" w:rsidRDefault="00BC18D0">
            <w:pPr>
              <w:jc w:val="center"/>
            </w:pPr>
            <w:r>
              <w:rPr>
                <w:b/>
                <w:bCs/>
                <w:color w:val="FFFFFF"/>
              </w:rPr>
              <w:t>Aspect</w:t>
            </w:r>
          </w:p>
        </w:tc>
        <w:tc>
          <w:tcPr>
            <w:tcW w:w="450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C6234A0" w14:textId="77777777" w:rsidR="004E2355" w:rsidRDefault="00BC18D0">
            <w:pPr>
              <w:jc w:val="center"/>
            </w:pPr>
            <w:r>
              <w:rPr>
                <w:b/>
                <w:bCs/>
                <w:color w:val="FFFFFF"/>
              </w:rPr>
              <w:t>Verification</w:t>
            </w:r>
          </w:p>
        </w:tc>
        <w:tc>
          <w:tcPr>
            <w:tcW w:w="4704"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5E89E778" w14:textId="77777777" w:rsidR="004E2355" w:rsidRDefault="00BC18D0">
            <w:pPr>
              <w:jc w:val="center"/>
            </w:pPr>
            <w:r>
              <w:rPr>
                <w:b/>
                <w:bCs/>
                <w:color w:val="FFFFFF"/>
              </w:rPr>
              <w:t>Validation</w:t>
            </w:r>
          </w:p>
        </w:tc>
      </w:tr>
      <w:tr w:rsidR="004E2355" w14:paraId="1ABC1299" w14:textId="77777777" w:rsidTr="00BC18D0">
        <w:trPr>
          <w:trHeight w:val="214"/>
        </w:trPr>
        <w:tc>
          <w:tcPr>
            <w:tcW w:w="161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B75775B" w14:textId="77777777" w:rsidR="004E2355" w:rsidRDefault="00BC18D0">
            <w:pPr>
              <w:jc w:val="center"/>
            </w:pPr>
            <w:r>
              <w:rPr>
                <w:color w:val="1E293B"/>
                <w:sz w:val="21"/>
                <w:szCs w:val="21"/>
              </w:rPr>
              <w:t>Main Goal</w:t>
            </w:r>
          </w:p>
        </w:tc>
        <w:tc>
          <w:tcPr>
            <w:tcW w:w="45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1470D5DF" w14:textId="77777777" w:rsidR="004E2355" w:rsidRDefault="00BC18D0">
            <w:pPr>
              <w:jc w:val="center"/>
            </w:pPr>
            <w:r>
              <w:rPr>
                <w:color w:val="1E293B"/>
                <w:sz w:val="21"/>
                <w:szCs w:val="21"/>
              </w:rPr>
              <w:t>Check correctness of process</w:t>
            </w:r>
          </w:p>
        </w:tc>
        <w:tc>
          <w:tcPr>
            <w:tcW w:w="470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7C99092" w14:textId="77777777" w:rsidR="004E2355" w:rsidRDefault="00BC18D0">
            <w:pPr>
              <w:jc w:val="center"/>
            </w:pPr>
            <w:r>
              <w:rPr>
                <w:color w:val="1E293B"/>
                <w:sz w:val="21"/>
                <w:szCs w:val="21"/>
              </w:rPr>
              <w:t>Check correctness of product</w:t>
            </w:r>
          </w:p>
        </w:tc>
      </w:tr>
      <w:tr w:rsidR="004E2355" w14:paraId="2B905E66" w14:textId="77777777" w:rsidTr="00BC18D0">
        <w:trPr>
          <w:trHeight w:val="429"/>
        </w:trPr>
        <w:tc>
          <w:tcPr>
            <w:tcW w:w="161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3C223E17" w14:textId="77777777" w:rsidR="004E2355" w:rsidRDefault="00BC18D0">
            <w:pPr>
              <w:jc w:val="center"/>
            </w:pPr>
            <w:r>
              <w:rPr>
                <w:color w:val="1E293B"/>
                <w:sz w:val="21"/>
                <w:szCs w:val="21"/>
              </w:rPr>
              <w:t>Timing</w:t>
            </w:r>
          </w:p>
        </w:tc>
        <w:tc>
          <w:tcPr>
            <w:tcW w:w="45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8B4CF47" w14:textId="77777777" w:rsidR="004E2355" w:rsidRDefault="00BC18D0">
            <w:pPr>
              <w:jc w:val="center"/>
            </w:pPr>
            <w:r>
              <w:rPr>
                <w:color w:val="1E293B"/>
                <w:sz w:val="21"/>
                <w:szCs w:val="21"/>
              </w:rPr>
              <w:t>Done before execution / during development</w:t>
            </w:r>
          </w:p>
        </w:tc>
        <w:tc>
          <w:tcPr>
            <w:tcW w:w="470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B807EE2" w14:textId="77777777" w:rsidR="004E2355" w:rsidRDefault="00BC18D0">
            <w:pPr>
              <w:jc w:val="center"/>
            </w:pPr>
            <w:r>
              <w:rPr>
                <w:color w:val="1E293B"/>
                <w:sz w:val="21"/>
                <w:szCs w:val="21"/>
              </w:rPr>
              <w:t>Done after execution / on working software</w:t>
            </w:r>
          </w:p>
        </w:tc>
      </w:tr>
      <w:tr w:rsidR="004E2355" w14:paraId="3C14E91B" w14:textId="77777777" w:rsidTr="00BC18D0">
        <w:trPr>
          <w:trHeight w:val="429"/>
        </w:trPr>
        <w:tc>
          <w:tcPr>
            <w:tcW w:w="1619"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C822EAB" w14:textId="77777777" w:rsidR="004E2355" w:rsidRDefault="00BC18D0">
            <w:pPr>
              <w:jc w:val="center"/>
            </w:pPr>
            <w:r>
              <w:rPr>
                <w:color w:val="1E293B"/>
                <w:sz w:val="21"/>
                <w:szCs w:val="21"/>
              </w:rPr>
              <w:t>Focus</w:t>
            </w:r>
          </w:p>
        </w:tc>
        <w:tc>
          <w:tcPr>
            <w:tcW w:w="45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9453822" w14:textId="77777777" w:rsidR="004E2355" w:rsidRDefault="00BC18D0">
            <w:pPr>
              <w:jc w:val="center"/>
            </w:pPr>
            <w:r>
              <w:rPr>
                <w:color w:val="1E293B"/>
                <w:sz w:val="21"/>
                <w:szCs w:val="21"/>
              </w:rPr>
              <w:t>Are specifications followed?</w:t>
            </w:r>
          </w:p>
        </w:tc>
        <w:tc>
          <w:tcPr>
            <w:tcW w:w="4704"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F8713F1" w14:textId="77777777" w:rsidR="004E2355" w:rsidRDefault="00BC18D0">
            <w:pPr>
              <w:jc w:val="center"/>
            </w:pPr>
            <w:r>
              <w:rPr>
                <w:color w:val="1E293B"/>
                <w:sz w:val="21"/>
                <w:szCs w:val="21"/>
              </w:rPr>
              <w:t>Do users' requirements get satisfied?</w:t>
            </w:r>
          </w:p>
        </w:tc>
      </w:tr>
      <w:tr w:rsidR="004E2355" w14:paraId="2530681B" w14:textId="77777777" w:rsidTr="00BC18D0">
        <w:trPr>
          <w:trHeight w:val="418"/>
        </w:trPr>
        <w:tc>
          <w:tcPr>
            <w:tcW w:w="1619"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93F8183" w14:textId="77777777" w:rsidR="004E2355" w:rsidRDefault="00BC18D0">
            <w:pPr>
              <w:jc w:val="center"/>
            </w:pPr>
            <w:r>
              <w:rPr>
                <w:color w:val="1E293B"/>
                <w:sz w:val="21"/>
                <w:szCs w:val="21"/>
              </w:rPr>
              <w:t>Techniques</w:t>
            </w:r>
          </w:p>
        </w:tc>
        <w:tc>
          <w:tcPr>
            <w:tcW w:w="45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45823C1" w14:textId="77777777" w:rsidR="004E2355" w:rsidRDefault="00BC18D0">
            <w:pPr>
              <w:jc w:val="center"/>
            </w:pPr>
            <w:r>
              <w:rPr>
                <w:color w:val="1E293B"/>
                <w:sz w:val="21"/>
                <w:szCs w:val="21"/>
              </w:rPr>
              <w:t>Reviews, Inspections, Walkthroughs</w:t>
            </w:r>
          </w:p>
        </w:tc>
        <w:tc>
          <w:tcPr>
            <w:tcW w:w="4704"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460808D" w14:textId="77777777" w:rsidR="004E2355" w:rsidRDefault="00BC18D0">
            <w:pPr>
              <w:jc w:val="center"/>
            </w:pPr>
            <w:r>
              <w:rPr>
                <w:color w:val="1E293B"/>
                <w:sz w:val="21"/>
                <w:szCs w:val="21"/>
              </w:rPr>
              <w:t>Testing, User Acceptance Testing</w:t>
            </w:r>
          </w:p>
        </w:tc>
      </w:tr>
    </w:tbl>
    <w:p w14:paraId="4D16A734" w14:textId="77777777" w:rsidR="004E2355" w:rsidRDefault="00BC18D0">
      <w:r>
        <w:br w:type="page"/>
      </w:r>
    </w:p>
    <w:p w14:paraId="79195618" w14:textId="77777777" w:rsidR="004E2355" w:rsidRDefault="00BC18D0">
      <w:pPr>
        <w:pStyle w:val="Heading1"/>
      </w:pPr>
      <w:r>
        <w:lastRenderedPageBreak/>
        <w:t>Q16. Black Box vs White Box Testing</w:t>
      </w:r>
    </w:p>
    <w:p w14:paraId="5C08DF9D" w14:textId="77777777" w:rsidR="004E2355" w:rsidRDefault="00BC18D0">
      <w:pPr>
        <w:pStyle w:val="Heading2"/>
      </w:pPr>
      <w:r>
        <w:t>Black Box Testing</w:t>
      </w:r>
    </w:p>
    <w:p w14:paraId="5B775E7A" w14:textId="77777777" w:rsidR="004E2355" w:rsidRDefault="00BC18D0">
      <w:pPr>
        <w:spacing w:before="80" w:after="80"/>
      </w:pPr>
      <w:r>
        <w:rPr>
          <w:color w:val="2D3748"/>
        </w:rPr>
        <w:t>Black Box Testing tests software functionality without knowing or looking at the internal code. The tester only sees inputs and outputs — like a black box where you cannot see inside.</w:t>
      </w:r>
    </w:p>
    <w:p w14:paraId="0D70635D" w14:textId="77777777" w:rsidR="004E2355" w:rsidRDefault="00BC18D0">
      <w:pPr>
        <w:spacing w:before="80" w:after="80"/>
      </w:pPr>
      <w:r>
        <w:rPr>
          <w:color w:val="2D3748"/>
        </w:rPr>
        <w:t>Focus areas:</w:t>
      </w:r>
    </w:p>
    <w:p w14:paraId="2BA08F9F" w14:textId="77777777" w:rsidR="004E2355" w:rsidRDefault="00BC18D0">
      <w:pPr>
        <w:pStyle w:val="ListParagraph"/>
        <w:numPr>
          <w:ilvl w:val="0"/>
          <w:numId w:val="2"/>
        </w:numPr>
        <w:spacing w:before="60" w:after="60"/>
      </w:pPr>
      <w:r>
        <w:rPr>
          <w:color w:val="2D3748"/>
        </w:rPr>
        <w:t>Does the correct output appear for a given input?</w:t>
      </w:r>
    </w:p>
    <w:p w14:paraId="49B2A060" w14:textId="77777777" w:rsidR="004E2355" w:rsidRDefault="00BC18D0">
      <w:pPr>
        <w:pStyle w:val="ListParagraph"/>
        <w:numPr>
          <w:ilvl w:val="0"/>
          <w:numId w:val="2"/>
        </w:numPr>
        <w:spacing w:before="60" w:after="60"/>
      </w:pPr>
      <w:r>
        <w:rPr>
          <w:color w:val="2D3748"/>
        </w:rPr>
        <w:t>Are all requirements working as expected?</w:t>
      </w:r>
    </w:p>
    <w:p w14:paraId="64BF6601" w14:textId="77777777" w:rsidR="004E2355" w:rsidRDefault="00BC18D0">
      <w:pPr>
        <w:pStyle w:val="ListParagraph"/>
        <w:numPr>
          <w:ilvl w:val="0"/>
          <w:numId w:val="2"/>
        </w:numPr>
        <w:spacing w:before="60" w:after="60"/>
      </w:pPr>
      <w:r>
        <w:rPr>
          <w:color w:val="2D3748"/>
        </w:rPr>
        <w:t>Does the system behave correctly for valid and invalid inputs?</w:t>
      </w:r>
    </w:p>
    <w:p w14:paraId="612BBDFF" w14:textId="77777777" w:rsidR="004E2355" w:rsidRDefault="00BC18D0">
      <w:pPr>
        <w:pStyle w:val="Heading2"/>
      </w:pPr>
      <w:r>
        <w:t>White Box Testing</w:t>
      </w:r>
    </w:p>
    <w:p w14:paraId="6624DC51" w14:textId="77777777" w:rsidR="004E2355" w:rsidRDefault="00BC18D0">
      <w:pPr>
        <w:spacing w:before="80" w:after="80"/>
      </w:pPr>
      <w:r>
        <w:rPr>
          <w:color w:val="2D3748"/>
        </w:rPr>
        <w:t>White Box Testing tests the internal code structure and logic. The tester knows the code and examines how it works internally — like a transparent or white box where everything is visible.</w:t>
      </w:r>
    </w:p>
    <w:p w14:paraId="2F24F2DB" w14:textId="77777777" w:rsidR="004E2355" w:rsidRDefault="00BC18D0">
      <w:pPr>
        <w:spacing w:before="80" w:after="80"/>
      </w:pPr>
      <w:r>
        <w:rPr>
          <w:color w:val="2D3748"/>
        </w:rPr>
        <w:t>Focus areas:</w:t>
      </w:r>
    </w:p>
    <w:p w14:paraId="378596D2" w14:textId="77777777" w:rsidR="004E2355" w:rsidRDefault="00BC18D0">
      <w:pPr>
        <w:pStyle w:val="ListParagraph"/>
        <w:numPr>
          <w:ilvl w:val="0"/>
          <w:numId w:val="2"/>
        </w:numPr>
        <w:spacing w:before="60" w:after="60"/>
      </w:pPr>
      <w:r>
        <w:rPr>
          <w:color w:val="2D3748"/>
        </w:rPr>
        <w:t>Are all code paths and conditions covered?</w:t>
      </w:r>
    </w:p>
    <w:p w14:paraId="1AF7D946" w14:textId="77777777" w:rsidR="004E2355" w:rsidRDefault="00BC18D0">
      <w:pPr>
        <w:pStyle w:val="ListParagraph"/>
        <w:numPr>
          <w:ilvl w:val="0"/>
          <w:numId w:val="2"/>
        </w:numPr>
        <w:spacing w:before="60" w:after="60"/>
      </w:pPr>
      <w:r>
        <w:rPr>
          <w:color w:val="2D3748"/>
        </w:rPr>
        <w:t>Are there any unreachable code sections?</w:t>
      </w:r>
    </w:p>
    <w:p w14:paraId="315703E2" w14:textId="77777777" w:rsidR="004E2355" w:rsidRDefault="00BC18D0">
      <w:pPr>
        <w:pStyle w:val="ListParagraph"/>
        <w:numPr>
          <w:ilvl w:val="0"/>
          <w:numId w:val="2"/>
        </w:numPr>
        <w:spacing w:before="60" w:after="60"/>
      </w:pPr>
      <w:r>
        <w:rPr>
          <w:color w:val="2D3748"/>
        </w:rPr>
        <w:t>Do all loops and conditions behave correctly?</w:t>
      </w:r>
    </w:p>
    <w:p w14:paraId="723CCA71" w14:textId="77777777" w:rsidR="004E2355" w:rsidRDefault="004E23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E2355" w14:paraId="18B69219" w14:textId="77777777">
        <w:trPr>
          <w:tblHeader/>
        </w:trPr>
        <w:tc>
          <w:tcPr>
            <w:tcW w:w="240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212F4CFC" w14:textId="77777777" w:rsidR="004E2355" w:rsidRDefault="00BC18D0">
            <w:pPr>
              <w:jc w:val="center"/>
            </w:pPr>
            <w:r>
              <w:rPr>
                <w:b/>
                <w:bCs/>
                <w:color w:val="FFFFFF"/>
              </w:rPr>
              <w:t>Aspect</w:t>
            </w:r>
          </w:p>
        </w:tc>
        <w:tc>
          <w:tcPr>
            <w:tcW w:w="348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2EA923CF" w14:textId="77777777" w:rsidR="004E2355" w:rsidRDefault="00BC18D0">
            <w:pPr>
              <w:jc w:val="center"/>
            </w:pPr>
            <w:r>
              <w:rPr>
                <w:b/>
                <w:bCs/>
                <w:color w:val="FFFFFF"/>
              </w:rPr>
              <w:t>Black Box Testing</w:t>
            </w:r>
          </w:p>
        </w:tc>
        <w:tc>
          <w:tcPr>
            <w:tcW w:w="348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29CF81E2" w14:textId="77777777" w:rsidR="004E2355" w:rsidRDefault="00BC18D0">
            <w:pPr>
              <w:jc w:val="center"/>
            </w:pPr>
            <w:r>
              <w:rPr>
                <w:b/>
                <w:bCs/>
                <w:color w:val="FFFFFF"/>
              </w:rPr>
              <w:t>White Box Testing</w:t>
            </w:r>
          </w:p>
        </w:tc>
      </w:tr>
      <w:tr w:rsidR="004E2355" w14:paraId="7610E694" w14:textId="77777777">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F0F7823" w14:textId="77777777" w:rsidR="004E2355" w:rsidRDefault="00BC18D0">
            <w:pPr>
              <w:jc w:val="center"/>
            </w:pPr>
            <w:r>
              <w:rPr>
                <w:color w:val="1E293B"/>
                <w:sz w:val="21"/>
                <w:szCs w:val="21"/>
              </w:rPr>
              <w:t>Code Knowledge</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F80B33F" w14:textId="77777777" w:rsidR="004E2355" w:rsidRDefault="00BC18D0">
            <w:pPr>
              <w:jc w:val="center"/>
            </w:pPr>
            <w:r>
              <w:rPr>
                <w:color w:val="1E293B"/>
                <w:sz w:val="21"/>
                <w:szCs w:val="21"/>
              </w:rPr>
              <w:t>No code knowledge required</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769849B" w14:textId="77777777" w:rsidR="004E2355" w:rsidRDefault="00BC18D0">
            <w:pPr>
              <w:jc w:val="center"/>
            </w:pPr>
            <w:r>
              <w:rPr>
                <w:color w:val="1E293B"/>
                <w:sz w:val="21"/>
                <w:szCs w:val="21"/>
              </w:rPr>
              <w:t>Full code knowledge required</w:t>
            </w:r>
          </w:p>
        </w:tc>
      </w:tr>
      <w:tr w:rsidR="004E2355" w14:paraId="495739BB" w14:textId="77777777">
        <w:tc>
          <w:tcPr>
            <w:tcW w:w="24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16AA56B" w14:textId="77777777" w:rsidR="004E2355" w:rsidRDefault="00BC18D0">
            <w:pPr>
              <w:jc w:val="center"/>
            </w:pPr>
            <w:r>
              <w:rPr>
                <w:color w:val="1E293B"/>
                <w:sz w:val="21"/>
                <w:szCs w:val="21"/>
              </w:rPr>
              <w:t>Type of Testing</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358B1D7" w14:textId="77777777" w:rsidR="004E2355" w:rsidRDefault="00BC18D0">
            <w:pPr>
              <w:jc w:val="center"/>
            </w:pPr>
            <w:r>
              <w:rPr>
                <w:color w:val="1E293B"/>
                <w:sz w:val="21"/>
                <w:szCs w:val="21"/>
              </w:rPr>
              <w:t>Functional testing</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2CAB793F" w14:textId="77777777" w:rsidR="004E2355" w:rsidRDefault="00BC18D0">
            <w:pPr>
              <w:jc w:val="center"/>
            </w:pPr>
            <w:r>
              <w:rPr>
                <w:color w:val="1E293B"/>
                <w:sz w:val="21"/>
                <w:szCs w:val="21"/>
              </w:rPr>
              <w:t>Structural / logic testing</w:t>
            </w:r>
          </w:p>
        </w:tc>
      </w:tr>
      <w:tr w:rsidR="004E2355" w14:paraId="4D2FDE07" w14:textId="77777777">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24E9E97" w14:textId="77777777" w:rsidR="004E2355" w:rsidRDefault="00BC18D0">
            <w:pPr>
              <w:jc w:val="center"/>
            </w:pPr>
            <w:r>
              <w:rPr>
                <w:color w:val="1E293B"/>
                <w:sz w:val="21"/>
                <w:szCs w:val="21"/>
              </w:rPr>
              <w:t>Perspective</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D26D0AA" w14:textId="77777777" w:rsidR="004E2355" w:rsidRDefault="00BC18D0">
            <w:pPr>
              <w:jc w:val="center"/>
            </w:pPr>
            <w:r>
              <w:rPr>
                <w:color w:val="1E293B"/>
                <w:sz w:val="21"/>
                <w:szCs w:val="21"/>
              </w:rPr>
              <w:t>User's perspective</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51FBA03" w14:textId="77777777" w:rsidR="004E2355" w:rsidRDefault="00BC18D0">
            <w:pPr>
              <w:jc w:val="center"/>
            </w:pPr>
            <w:r>
              <w:rPr>
                <w:color w:val="1E293B"/>
                <w:sz w:val="21"/>
                <w:szCs w:val="21"/>
              </w:rPr>
              <w:t>Developer's perspective</w:t>
            </w:r>
          </w:p>
        </w:tc>
      </w:tr>
      <w:tr w:rsidR="004E2355" w14:paraId="3C50F893" w14:textId="77777777">
        <w:tc>
          <w:tcPr>
            <w:tcW w:w="24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4065A3AF" w14:textId="77777777" w:rsidR="004E2355" w:rsidRDefault="00BC18D0">
            <w:pPr>
              <w:jc w:val="center"/>
            </w:pPr>
            <w:r>
              <w:rPr>
                <w:color w:val="1E293B"/>
                <w:sz w:val="21"/>
                <w:szCs w:val="21"/>
              </w:rPr>
              <w:t>What is Tested?</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645550E" w14:textId="77777777" w:rsidR="004E2355" w:rsidRDefault="00BC18D0">
            <w:pPr>
              <w:jc w:val="center"/>
            </w:pPr>
            <w:r>
              <w:rPr>
                <w:color w:val="1E293B"/>
                <w:sz w:val="21"/>
                <w:szCs w:val="21"/>
              </w:rPr>
              <w:t>Inputs and outputs only</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CDCC3D0" w14:textId="77777777" w:rsidR="004E2355" w:rsidRDefault="00BC18D0">
            <w:pPr>
              <w:jc w:val="center"/>
            </w:pPr>
            <w:r>
              <w:rPr>
                <w:color w:val="1E293B"/>
                <w:sz w:val="21"/>
                <w:szCs w:val="21"/>
              </w:rPr>
              <w:t>Internal code, loops, conditions</w:t>
            </w:r>
          </w:p>
        </w:tc>
      </w:tr>
      <w:tr w:rsidR="004E2355" w14:paraId="0EEE52BC" w14:textId="77777777">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95CFC8B" w14:textId="77777777" w:rsidR="004E2355" w:rsidRDefault="00BC18D0">
            <w:pPr>
              <w:jc w:val="center"/>
            </w:pPr>
            <w:r>
              <w:rPr>
                <w:color w:val="1E293B"/>
                <w:sz w:val="21"/>
                <w:szCs w:val="21"/>
              </w:rPr>
              <w:t>Who Performs It?</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F510B81" w14:textId="77777777" w:rsidR="004E2355" w:rsidRDefault="00BC18D0">
            <w:pPr>
              <w:jc w:val="center"/>
            </w:pPr>
            <w:r>
              <w:rPr>
                <w:color w:val="1E293B"/>
                <w:sz w:val="21"/>
                <w:szCs w:val="21"/>
              </w:rPr>
              <w:t>QA testers</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733337BD" w14:textId="77777777" w:rsidR="004E2355" w:rsidRDefault="00BC18D0">
            <w:pPr>
              <w:jc w:val="center"/>
            </w:pPr>
            <w:r>
              <w:rPr>
                <w:color w:val="1E293B"/>
                <w:sz w:val="21"/>
                <w:szCs w:val="21"/>
              </w:rPr>
              <w:t>Developers</w:t>
            </w:r>
          </w:p>
        </w:tc>
      </w:tr>
    </w:tbl>
    <w:p w14:paraId="67E8C08C" w14:textId="0564B6BB" w:rsidR="004E2355" w:rsidRDefault="004E2355"/>
    <w:p w14:paraId="03C2CF79" w14:textId="77777777" w:rsidR="00BC18D0" w:rsidRDefault="00BC18D0"/>
    <w:p w14:paraId="672FBB49" w14:textId="77777777" w:rsidR="004E2355" w:rsidRDefault="00BC18D0">
      <w:pPr>
        <w:pStyle w:val="Heading1"/>
      </w:pPr>
      <w:r>
        <w:t>Q17. Debugging — Definition and Comparison with Testing</w:t>
      </w:r>
    </w:p>
    <w:p w14:paraId="2D30C619" w14:textId="77777777" w:rsidR="004E2355" w:rsidRDefault="00BC18D0">
      <w:pPr>
        <w:pStyle w:val="Heading2"/>
      </w:pPr>
      <w:r>
        <w:t>What is Debugging?</w:t>
      </w:r>
    </w:p>
    <w:p w14:paraId="432C7A1C" w14:textId="77777777" w:rsidR="004E2355" w:rsidRDefault="00BC18D0">
      <w:pPr>
        <w:spacing w:before="80" w:after="80"/>
      </w:pPr>
      <w:r>
        <w:rPr>
          <w:color w:val="2D3748"/>
        </w:rPr>
        <w:t>Debugging is the process of finding, analyzing, and fixing errors (bugs) in software code. After a test reveals that something is wrong, debugging is done to find exactly where the problem is and correct it.</w:t>
      </w:r>
    </w:p>
    <w:p w14:paraId="1071FCDF" w14:textId="77777777" w:rsidR="004E2355" w:rsidRDefault="00BC18D0">
      <w:pPr>
        <w:pStyle w:val="Heading2"/>
      </w:pPr>
      <w:r>
        <w:t>Steps of Debugging</w:t>
      </w:r>
    </w:p>
    <w:p w14:paraId="7FFEAB88" w14:textId="77777777" w:rsidR="004E2355" w:rsidRDefault="00BC18D0">
      <w:pPr>
        <w:pStyle w:val="ListParagraph"/>
        <w:numPr>
          <w:ilvl w:val="0"/>
          <w:numId w:val="3"/>
        </w:numPr>
        <w:spacing w:before="60" w:after="60"/>
      </w:pPr>
      <w:r>
        <w:rPr>
          <w:color w:val="2D3748"/>
        </w:rPr>
        <w:t>Identify the bug — understand what symptom or failure was observed</w:t>
      </w:r>
    </w:p>
    <w:p w14:paraId="68078D45" w14:textId="77777777" w:rsidR="004E2355" w:rsidRDefault="00BC18D0">
      <w:pPr>
        <w:pStyle w:val="ListParagraph"/>
        <w:numPr>
          <w:ilvl w:val="0"/>
          <w:numId w:val="3"/>
        </w:numPr>
        <w:spacing w:before="60" w:after="60"/>
      </w:pPr>
      <w:r>
        <w:rPr>
          <w:color w:val="2D3748"/>
        </w:rPr>
        <w:t>Find the root cause — trace the code to locate where the error occurred</w:t>
      </w:r>
    </w:p>
    <w:p w14:paraId="04C37C7E" w14:textId="77777777" w:rsidR="004E2355" w:rsidRDefault="00BC18D0">
      <w:pPr>
        <w:pStyle w:val="ListParagraph"/>
        <w:numPr>
          <w:ilvl w:val="0"/>
          <w:numId w:val="3"/>
        </w:numPr>
        <w:spacing w:before="60" w:after="60"/>
      </w:pPr>
      <w:r>
        <w:rPr>
          <w:color w:val="2D3748"/>
        </w:rPr>
        <w:t>Correct the code — make the fix to remove the error</w:t>
      </w:r>
    </w:p>
    <w:p w14:paraId="5A8B9AE1" w14:textId="77777777" w:rsidR="004E2355" w:rsidRDefault="00BC18D0">
      <w:pPr>
        <w:pStyle w:val="ListParagraph"/>
        <w:numPr>
          <w:ilvl w:val="0"/>
          <w:numId w:val="3"/>
        </w:numPr>
        <w:spacing w:before="60" w:after="60"/>
      </w:pPr>
      <w:r>
        <w:rPr>
          <w:color w:val="2D3748"/>
        </w:rPr>
        <w:t>Retest — run the test again to confirm the fix worked</w:t>
      </w:r>
    </w:p>
    <w:p w14:paraId="38C190EA" w14:textId="77777777" w:rsidR="004E2355" w:rsidRDefault="004E23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E2355" w14:paraId="0A99E615" w14:textId="77777777">
        <w:trPr>
          <w:tblHeader/>
        </w:trPr>
        <w:tc>
          <w:tcPr>
            <w:tcW w:w="240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74E13F6A" w14:textId="77777777" w:rsidR="004E2355" w:rsidRDefault="00BC18D0">
            <w:pPr>
              <w:jc w:val="center"/>
            </w:pPr>
            <w:r>
              <w:rPr>
                <w:b/>
                <w:bCs/>
                <w:color w:val="FFFFFF"/>
              </w:rPr>
              <w:t>Aspect</w:t>
            </w:r>
          </w:p>
        </w:tc>
        <w:tc>
          <w:tcPr>
            <w:tcW w:w="348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004AC09F" w14:textId="77777777" w:rsidR="004E2355" w:rsidRDefault="00BC18D0">
            <w:pPr>
              <w:jc w:val="center"/>
            </w:pPr>
            <w:r>
              <w:rPr>
                <w:b/>
                <w:bCs/>
                <w:color w:val="FFFFFF"/>
              </w:rPr>
              <w:t>Testing</w:t>
            </w:r>
          </w:p>
        </w:tc>
        <w:tc>
          <w:tcPr>
            <w:tcW w:w="348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ECC31A8" w14:textId="77777777" w:rsidR="004E2355" w:rsidRDefault="00BC18D0">
            <w:pPr>
              <w:jc w:val="center"/>
            </w:pPr>
            <w:r>
              <w:rPr>
                <w:b/>
                <w:bCs/>
                <w:color w:val="FFFFFF"/>
              </w:rPr>
              <w:t>Debugging</w:t>
            </w:r>
          </w:p>
        </w:tc>
      </w:tr>
      <w:tr w:rsidR="004E2355" w14:paraId="4371965B" w14:textId="77777777">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D1C72A5" w14:textId="77777777" w:rsidR="004E2355" w:rsidRDefault="00BC18D0">
            <w:pPr>
              <w:jc w:val="center"/>
            </w:pPr>
            <w:r>
              <w:rPr>
                <w:color w:val="1E293B"/>
                <w:sz w:val="21"/>
                <w:szCs w:val="21"/>
              </w:rPr>
              <w:t>Goal</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766F490" w14:textId="77777777" w:rsidR="004E2355" w:rsidRDefault="00BC18D0">
            <w:pPr>
              <w:jc w:val="center"/>
            </w:pPr>
            <w:r>
              <w:rPr>
                <w:color w:val="1E293B"/>
                <w:sz w:val="21"/>
                <w:szCs w:val="21"/>
              </w:rPr>
              <w:t>Find defects in the software</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3C1233D" w14:textId="77777777" w:rsidR="004E2355" w:rsidRDefault="00BC18D0">
            <w:pPr>
              <w:jc w:val="center"/>
            </w:pPr>
            <w:r>
              <w:rPr>
                <w:color w:val="1E293B"/>
                <w:sz w:val="21"/>
                <w:szCs w:val="21"/>
              </w:rPr>
              <w:t>Fix defects in the software</w:t>
            </w:r>
          </w:p>
        </w:tc>
      </w:tr>
      <w:tr w:rsidR="004E2355" w14:paraId="7903FDC7" w14:textId="77777777">
        <w:tc>
          <w:tcPr>
            <w:tcW w:w="24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77A1E790" w14:textId="77777777" w:rsidR="004E2355" w:rsidRDefault="00BC18D0">
            <w:pPr>
              <w:jc w:val="center"/>
            </w:pPr>
            <w:r>
              <w:rPr>
                <w:color w:val="1E293B"/>
                <w:sz w:val="21"/>
                <w:szCs w:val="21"/>
              </w:rPr>
              <w:t>Done By</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93D7C98" w14:textId="77777777" w:rsidR="004E2355" w:rsidRDefault="00BC18D0">
            <w:pPr>
              <w:jc w:val="center"/>
            </w:pPr>
            <w:r>
              <w:rPr>
                <w:color w:val="1E293B"/>
                <w:sz w:val="21"/>
                <w:szCs w:val="21"/>
              </w:rPr>
              <w:t>QA Testers</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6E1A1AB" w14:textId="77777777" w:rsidR="004E2355" w:rsidRDefault="00BC18D0">
            <w:pPr>
              <w:jc w:val="center"/>
            </w:pPr>
            <w:r>
              <w:rPr>
                <w:color w:val="1E293B"/>
                <w:sz w:val="21"/>
                <w:szCs w:val="21"/>
              </w:rPr>
              <w:t>Developers</w:t>
            </w:r>
          </w:p>
        </w:tc>
      </w:tr>
      <w:tr w:rsidR="004E2355" w14:paraId="3820E001" w14:textId="77777777">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92BA146" w14:textId="77777777" w:rsidR="004E2355" w:rsidRDefault="00BC18D0">
            <w:pPr>
              <w:jc w:val="center"/>
            </w:pPr>
            <w:r>
              <w:rPr>
                <w:color w:val="1E293B"/>
                <w:sz w:val="21"/>
                <w:szCs w:val="21"/>
              </w:rPr>
              <w:lastRenderedPageBreak/>
              <w:t>What it Does</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9D6B627" w14:textId="77777777" w:rsidR="004E2355" w:rsidRDefault="00BC18D0">
            <w:pPr>
              <w:jc w:val="center"/>
            </w:pPr>
            <w:r>
              <w:rPr>
                <w:color w:val="1E293B"/>
                <w:sz w:val="21"/>
                <w:szCs w:val="21"/>
              </w:rPr>
              <w:t>Detects that errors exist</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D16A0BB" w14:textId="77777777" w:rsidR="004E2355" w:rsidRDefault="00BC18D0">
            <w:pPr>
              <w:jc w:val="center"/>
            </w:pPr>
            <w:r>
              <w:rPr>
                <w:color w:val="1E293B"/>
                <w:sz w:val="21"/>
                <w:szCs w:val="21"/>
              </w:rPr>
              <w:t>Removes the errors</w:t>
            </w:r>
          </w:p>
        </w:tc>
      </w:tr>
      <w:tr w:rsidR="004E2355" w14:paraId="2B8914E5" w14:textId="77777777">
        <w:tc>
          <w:tcPr>
            <w:tcW w:w="24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03E576F" w14:textId="77777777" w:rsidR="004E2355" w:rsidRDefault="00BC18D0">
            <w:pPr>
              <w:jc w:val="center"/>
            </w:pPr>
            <w:r>
              <w:rPr>
                <w:color w:val="1E293B"/>
                <w:sz w:val="21"/>
                <w:szCs w:val="21"/>
              </w:rPr>
              <w:t>Type of Activity</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2AD2BB1" w14:textId="77777777" w:rsidR="004E2355" w:rsidRDefault="00BC18D0">
            <w:pPr>
              <w:jc w:val="center"/>
            </w:pPr>
            <w:r>
              <w:rPr>
                <w:color w:val="1E293B"/>
                <w:sz w:val="21"/>
                <w:szCs w:val="21"/>
              </w:rPr>
              <w:t>Quality assurance activity</w:t>
            </w:r>
          </w:p>
        </w:tc>
        <w:tc>
          <w:tcPr>
            <w:tcW w:w="348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5872147E" w14:textId="77777777" w:rsidR="004E2355" w:rsidRDefault="00BC18D0">
            <w:pPr>
              <w:jc w:val="center"/>
            </w:pPr>
            <w:r>
              <w:rPr>
                <w:color w:val="1E293B"/>
                <w:sz w:val="21"/>
                <w:szCs w:val="21"/>
              </w:rPr>
              <w:t>Error correction activity</w:t>
            </w:r>
          </w:p>
        </w:tc>
      </w:tr>
      <w:tr w:rsidR="004E2355" w14:paraId="1E9415AC" w14:textId="77777777">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4F356FA" w14:textId="77777777" w:rsidR="004E2355" w:rsidRDefault="00BC18D0">
            <w:pPr>
              <w:jc w:val="center"/>
            </w:pPr>
            <w:r>
              <w:rPr>
                <w:color w:val="1E293B"/>
                <w:sz w:val="21"/>
                <w:szCs w:val="21"/>
              </w:rPr>
              <w:t>When it Happens</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65CA117" w14:textId="77777777" w:rsidR="004E2355" w:rsidRDefault="00BC18D0">
            <w:pPr>
              <w:jc w:val="center"/>
            </w:pPr>
            <w:r>
              <w:rPr>
                <w:color w:val="1E293B"/>
                <w:sz w:val="21"/>
                <w:szCs w:val="21"/>
              </w:rPr>
              <w:t>Before debugging</w:t>
            </w:r>
          </w:p>
        </w:tc>
        <w:tc>
          <w:tcPr>
            <w:tcW w:w="348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A9CDB40" w14:textId="77777777" w:rsidR="004E2355" w:rsidRDefault="00BC18D0">
            <w:pPr>
              <w:jc w:val="center"/>
            </w:pPr>
            <w:r>
              <w:rPr>
                <w:color w:val="1E293B"/>
                <w:sz w:val="21"/>
                <w:szCs w:val="21"/>
              </w:rPr>
              <w:t>After testing finds a bug</w:t>
            </w:r>
          </w:p>
        </w:tc>
      </w:tr>
    </w:tbl>
    <w:p w14:paraId="2F79BA72" w14:textId="77777777" w:rsidR="004E2355" w:rsidRDefault="00BC18D0">
      <w:pPr>
        <w:pStyle w:val="Heading2"/>
      </w:pPr>
      <w:r>
        <w:t>Relationship Between Testing and Debugging</w:t>
      </w:r>
    </w:p>
    <w:p w14:paraId="4E83ECBF" w14:textId="3B374329" w:rsidR="004E2355" w:rsidRDefault="00BC18D0" w:rsidP="00BC18D0">
      <w:pPr>
        <w:spacing w:before="80" w:after="80"/>
        <w:rPr>
          <w:color w:val="2D3748"/>
        </w:rPr>
      </w:pPr>
      <w:r>
        <w:rPr>
          <w:color w:val="2D3748"/>
        </w:rPr>
        <w:t>Testing and Debugging work together. Testing identifies that a bug exists. Debugging finds where it is and fixes it. Both are essential to producing quality software.</w:t>
      </w:r>
    </w:p>
    <w:p w14:paraId="52183D4E" w14:textId="77777777" w:rsidR="00BC18D0" w:rsidRDefault="00BC18D0" w:rsidP="00BC18D0">
      <w:pPr>
        <w:spacing w:before="80" w:after="80"/>
      </w:pPr>
    </w:p>
    <w:p w14:paraId="361E336E" w14:textId="77777777" w:rsidR="004E2355" w:rsidRDefault="00BC18D0">
      <w:pPr>
        <w:pStyle w:val="Heading1"/>
      </w:pPr>
      <w:r>
        <w:t>Q18. Software Configuration Management (SCM)</w:t>
      </w:r>
    </w:p>
    <w:p w14:paraId="3FA7C6D9" w14:textId="77777777" w:rsidR="004E2355" w:rsidRDefault="00BC18D0">
      <w:pPr>
        <w:pStyle w:val="Heading2"/>
      </w:pPr>
      <w:r>
        <w:t>Definition</w:t>
      </w:r>
    </w:p>
    <w:p w14:paraId="22843C0A" w14:textId="77777777" w:rsidR="004E2355" w:rsidRDefault="00BC18D0">
      <w:pPr>
        <w:spacing w:before="80" w:after="80"/>
      </w:pPr>
      <w:r>
        <w:rPr>
          <w:color w:val="2D3748"/>
        </w:rPr>
        <w:t>Software Configuration Management (SCM) is the process of tracking and controlling changes made to software throughout its entire lifecycle. It ensures that changes are organized, documented, and do not break existing working code.</w:t>
      </w:r>
    </w:p>
    <w:p w14:paraId="0B93E832" w14:textId="77777777" w:rsidR="004E2355" w:rsidRDefault="00BC18D0">
      <w:pPr>
        <w:pStyle w:val="Heading2"/>
      </w:pPr>
      <w:r>
        <w:t>SCM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E2355" w14:paraId="7A5F3B02" w14:textId="77777777">
        <w:trPr>
          <w:tblHeader/>
        </w:trPr>
        <w:tc>
          <w:tcPr>
            <w:tcW w:w="320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443F8DF2" w14:textId="77777777" w:rsidR="004E2355" w:rsidRDefault="00BC18D0">
            <w:pPr>
              <w:jc w:val="center"/>
            </w:pPr>
            <w:r>
              <w:rPr>
                <w:b/>
                <w:bCs/>
                <w:color w:val="FFFFFF"/>
              </w:rPr>
              <w:t>SCM Activity</w:t>
            </w:r>
          </w:p>
        </w:tc>
        <w:tc>
          <w:tcPr>
            <w:tcW w:w="6160" w:type="dxa"/>
            <w:tcBorders>
              <w:top w:val="single" w:sz="1" w:space="0" w:color="93C5FD"/>
              <w:left w:val="single" w:sz="1" w:space="0" w:color="93C5FD"/>
              <w:bottom w:val="single" w:sz="1" w:space="0" w:color="93C5FD"/>
              <w:right w:val="single" w:sz="1" w:space="0" w:color="93C5FD"/>
            </w:tcBorders>
            <w:shd w:val="clear" w:color="auto" w:fill="1565C0"/>
            <w:tcMar>
              <w:top w:w="100" w:type="dxa"/>
              <w:left w:w="140" w:type="dxa"/>
              <w:bottom w:w="100" w:type="dxa"/>
              <w:right w:w="140" w:type="dxa"/>
            </w:tcMar>
            <w:vAlign w:val="center"/>
          </w:tcPr>
          <w:p w14:paraId="55355734" w14:textId="77777777" w:rsidR="004E2355" w:rsidRDefault="00BC18D0">
            <w:pPr>
              <w:jc w:val="center"/>
            </w:pPr>
            <w:r>
              <w:rPr>
                <w:b/>
                <w:bCs/>
                <w:color w:val="FFFFFF"/>
              </w:rPr>
              <w:t>Description</w:t>
            </w:r>
          </w:p>
        </w:tc>
      </w:tr>
      <w:tr w:rsidR="004E2355" w14:paraId="1F2FB55A" w14:textId="77777777">
        <w:tc>
          <w:tcPr>
            <w:tcW w:w="32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3267A2C1" w14:textId="77777777" w:rsidR="004E2355" w:rsidRDefault="00BC18D0">
            <w:pPr>
              <w:jc w:val="center"/>
            </w:pPr>
            <w:r>
              <w:rPr>
                <w:color w:val="1E293B"/>
                <w:sz w:val="21"/>
                <w:szCs w:val="21"/>
              </w:rPr>
              <w:t>Configuration Identification</w:t>
            </w:r>
          </w:p>
        </w:tc>
        <w:tc>
          <w:tcPr>
            <w:tcW w:w="61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4CDB96A9" w14:textId="77777777" w:rsidR="004E2355" w:rsidRDefault="00BC18D0">
            <w:pPr>
              <w:jc w:val="center"/>
            </w:pPr>
            <w:r>
              <w:rPr>
                <w:color w:val="1E293B"/>
                <w:sz w:val="21"/>
                <w:szCs w:val="21"/>
              </w:rPr>
              <w:t>Identify and label all software components and versions</w:t>
            </w:r>
          </w:p>
        </w:tc>
      </w:tr>
      <w:tr w:rsidR="004E2355" w14:paraId="5F94BF25" w14:textId="77777777">
        <w:tc>
          <w:tcPr>
            <w:tcW w:w="32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044CFD04" w14:textId="77777777" w:rsidR="004E2355" w:rsidRDefault="00BC18D0">
            <w:pPr>
              <w:jc w:val="center"/>
            </w:pPr>
            <w:r>
              <w:rPr>
                <w:color w:val="1E293B"/>
                <w:sz w:val="21"/>
                <w:szCs w:val="21"/>
              </w:rPr>
              <w:t>Version Control</w:t>
            </w:r>
          </w:p>
        </w:tc>
        <w:tc>
          <w:tcPr>
            <w:tcW w:w="616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1893223A" w14:textId="77777777" w:rsidR="004E2355" w:rsidRDefault="00BC18D0">
            <w:pPr>
              <w:jc w:val="center"/>
            </w:pPr>
            <w:r>
              <w:rPr>
                <w:color w:val="1E293B"/>
                <w:sz w:val="21"/>
                <w:szCs w:val="21"/>
              </w:rPr>
              <w:t>Track every version of code to allow rollback if needed</w:t>
            </w:r>
          </w:p>
        </w:tc>
      </w:tr>
      <w:tr w:rsidR="004E2355" w14:paraId="20B8D5F5" w14:textId="77777777">
        <w:tc>
          <w:tcPr>
            <w:tcW w:w="32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6875D17F" w14:textId="77777777" w:rsidR="004E2355" w:rsidRDefault="00BC18D0">
            <w:pPr>
              <w:jc w:val="center"/>
            </w:pPr>
            <w:r>
              <w:rPr>
                <w:color w:val="1E293B"/>
                <w:sz w:val="21"/>
                <w:szCs w:val="21"/>
              </w:rPr>
              <w:t>Change Control</w:t>
            </w:r>
          </w:p>
        </w:tc>
        <w:tc>
          <w:tcPr>
            <w:tcW w:w="61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0AF2D3ED" w14:textId="77777777" w:rsidR="004E2355" w:rsidRDefault="00BC18D0">
            <w:pPr>
              <w:jc w:val="center"/>
            </w:pPr>
            <w:r>
              <w:rPr>
                <w:color w:val="1E293B"/>
                <w:sz w:val="21"/>
                <w:szCs w:val="21"/>
              </w:rPr>
              <w:t>Review and approve changes before they are applied</w:t>
            </w:r>
          </w:p>
        </w:tc>
      </w:tr>
      <w:tr w:rsidR="004E2355" w14:paraId="438D654E" w14:textId="77777777">
        <w:tc>
          <w:tcPr>
            <w:tcW w:w="320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DF4EDF2" w14:textId="77777777" w:rsidR="004E2355" w:rsidRDefault="00BC18D0">
            <w:pPr>
              <w:jc w:val="center"/>
            </w:pPr>
            <w:r>
              <w:rPr>
                <w:color w:val="1E293B"/>
                <w:sz w:val="21"/>
                <w:szCs w:val="21"/>
              </w:rPr>
              <w:t>Status Reporting</w:t>
            </w:r>
          </w:p>
        </w:tc>
        <w:tc>
          <w:tcPr>
            <w:tcW w:w="6160" w:type="dxa"/>
            <w:tcBorders>
              <w:top w:val="single" w:sz="1" w:space="0" w:color="93C5FD"/>
              <w:left w:val="single" w:sz="1" w:space="0" w:color="93C5FD"/>
              <w:bottom w:val="single" w:sz="1" w:space="0" w:color="93C5FD"/>
              <w:right w:val="single" w:sz="1" w:space="0" w:color="93C5FD"/>
            </w:tcBorders>
            <w:shd w:val="clear" w:color="auto" w:fill="DBEAFE"/>
            <w:tcMar>
              <w:top w:w="100" w:type="dxa"/>
              <w:left w:w="140" w:type="dxa"/>
              <w:bottom w:w="100" w:type="dxa"/>
              <w:right w:w="140" w:type="dxa"/>
            </w:tcMar>
            <w:vAlign w:val="center"/>
          </w:tcPr>
          <w:p w14:paraId="685943DD" w14:textId="77777777" w:rsidR="004E2355" w:rsidRDefault="00BC18D0">
            <w:pPr>
              <w:jc w:val="center"/>
            </w:pPr>
            <w:r>
              <w:rPr>
                <w:color w:val="1E293B"/>
                <w:sz w:val="21"/>
                <w:szCs w:val="21"/>
              </w:rPr>
              <w:t>Record and report the current state of all components</w:t>
            </w:r>
          </w:p>
        </w:tc>
      </w:tr>
      <w:tr w:rsidR="004E2355" w14:paraId="155D833F" w14:textId="77777777">
        <w:tc>
          <w:tcPr>
            <w:tcW w:w="320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22742A05" w14:textId="77777777" w:rsidR="004E2355" w:rsidRDefault="00BC18D0">
            <w:pPr>
              <w:jc w:val="center"/>
            </w:pPr>
            <w:r>
              <w:rPr>
                <w:color w:val="1E293B"/>
                <w:sz w:val="21"/>
                <w:szCs w:val="21"/>
              </w:rPr>
              <w:t>Configuration Audit</w:t>
            </w:r>
          </w:p>
        </w:tc>
        <w:tc>
          <w:tcPr>
            <w:tcW w:w="6160" w:type="dxa"/>
            <w:tcBorders>
              <w:top w:val="single" w:sz="1" w:space="0" w:color="93C5FD"/>
              <w:left w:val="single" w:sz="1" w:space="0" w:color="93C5FD"/>
              <w:bottom w:val="single" w:sz="1" w:space="0" w:color="93C5FD"/>
              <w:right w:val="single" w:sz="1" w:space="0" w:color="93C5FD"/>
            </w:tcBorders>
            <w:shd w:val="clear" w:color="auto" w:fill="EFF6FF"/>
            <w:tcMar>
              <w:top w:w="100" w:type="dxa"/>
              <w:left w:w="140" w:type="dxa"/>
              <w:bottom w:w="100" w:type="dxa"/>
              <w:right w:w="140" w:type="dxa"/>
            </w:tcMar>
            <w:vAlign w:val="center"/>
          </w:tcPr>
          <w:p w14:paraId="5D7CBCA2" w14:textId="77777777" w:rsidR="004E2355" w:rsidRDefault="00BC18D0">
            <w:pPr>
              <w:jc w:val="center"/>
            </w:pPr>
            <w:r>
              <w:rPr>
                <w:color w:val="1E293B"/>
                <w:sz w:val="21"/>
                <w:szCs w:val="21"/>
              </w:rPr>
              <w:t>Verify that software matches its specification and standards</w:t>
            </w:r>
          </w:p>
        </w:tc>
      </w:tr>
    </w:tbl>
    <w:p w14:paraId="4B4711F0" w14:textId="77777777" w:rsidR="004E2355" w:rsidRDefault="00BC18D0">
      <w:pPr>
        <w:pStyle w:val="Heading2"/>
      </w:pPr>
      <w:r>
        <w:t>Why is SCM Needed?</w:t>
      </w:r>
    </w:p>
    <w:p w14:paraId="0087F018" w14:textId="77777777" w:rsidR="004E2355" w:rsidRDefault="00BC18D0">
      <w:pPr>
        <w:pStyle w:val="ListParagraph"/>
        <w:numPr>
          <w:ilvl w:val="0"/>
          <w:numId w:val="2"/>
        </w:numPr>
        <w:spacing w:before="60" w:after="60"/>
      </w:pPr>
      <w:r>
        <w:rPr>
          <w:color w:val="2D3748"/>
        </w:rPr>
        <w:t>Controls who can change software and how — prevents unauthorized edits</w:t>
      </w:r>
    </w:p>
    <w:p w14:paraId="7A127C44" w14:textId="77777777" w:rsidR="004E2355" w:rsidRDefault="00BC18D0">
      <w:pPr>
        <w:pStyle w:val="ListParagraph"/>
        <w:numPr>
          <w:ilvl w:val="0"/>
          <w:numId w:val="2"/>
        </w:numPr>
        <w:spacing w:before="60" w:after="60"/>
      </w:pPr>
      <w:r>
        <w:rPr>
          <w:color w:val="2D3748"/>
        </w:rPr>
        <w:t>Maintains version history — you can go back to any older version</w:t>
      </w:r>
    </w:p>
    <w:p w14:paraId="32363BB5" w14:textId="77777777" w:rsidR="004E2355" w:rsidRDefault="00BC18D0">
      <w:pPr>
        <w:pStyle w:val="ListParagraph"/>
        <w:numPr>
          <w:ilvl w:val="0"/>
          <w:numId w:val="2"/>
        </w:numPr>
        <w:spacing w:before="60" w:after="60"/>
      </w:pPr>
      <w:r>
        <w:rPr>
          <w:color w:val="2D3748"/>
        </w:rPr>
        <w:t>Prevents loss of source code due to accidental deletion or overwriting</w:t>
      </w:r>
    </w:p>
    <w:p w14:paraId="659D6FA2" w14:textId="77777777" w:rsidR="004E2355" w:rsidRDefault="00BC18D0">
      <w:pPr>
        <w:pStyle w:val="ListParagraph"/>
        <w:numPr>
          <w:ilvl w:val="0"/>
          <w:numId w:val="2"/>
        </w:numPr>
        <w:spacing w:before="60" w:after="60"/>
      </w:pPr>
      <w:r>
        <w:rPr>
          <w:color w:val="2D3748"/>
        </w:rPr>
        <w:t>Supports team collaboration — multiple developers can work safely on the same project</w:t>
      </w:r>
    </w:p>
    <w:p w14:paraId="63D094BB" w14:textId="77777777" w:rsidR="004E2355" w:rsidRDefault="00BC18D0">
      <w:pPr>
        <w:pStyle w:val="ListParagraph"/>
        <w:numPr>
          <w:ilvl w:val="0"/>
          <w:numId w:val="2"/>
        </w:numPr>
        <w:spacing w:before="60" w:after="60"/>
      </w:pPr>
      <w:r>
        <w:rPr>
          <w:color w:val="2D3748"/>
        </w:rPr>
        <w:t>Improves software quality by reviewing changes before applying them</w:t>
      </w:r>
    </w:p>
    <w:p w14:paraId="53E6C5F0" w14:textId="77777777" w:rsidR="004E2355" w:rsidRDefault="00BC18D0">
      <w:pPr>
        <w:pStyle w:val="ListParagraph"/>
        <w:numPr>
          <w:ilvl w:val="0"/>
          <w:numId w:val="2"/>
        </w:numPr>
        <w:spacing w:before="60" w:after="60"/>
      </w:pPr>
      <w:r>
        <w:rPr>
          <w:color w:val="2D3748"/>
        </w:rPr>
        <w:t>Makes maintenance easier — history shows what changed, when, and why</w:t>
      </w:r>
    </w:p>
    <w:p w14:paraId="574479A1" w14:textId="77777777" w:rsidR="004E2355" w:rsidRDefault="004E2355">
      <w:pPr>
        <w:spacing w:before="60" w:after="60"/>
      </w:pPr>
    </w:p>
    <w:p w14:paraId="78FAEF79" w14:textId="77777777" w:rsidR="004E2355" w:rsidRDefault="00BC18D0">
      <w:pPr>
        <w:pStyle w:val="Heading2"/>
      </w:pPr>
      <w:r>
        <w:t>Popular SCM Tools</w:t>
      </w:r>
    </w:p>
    <w:p w14:paraId="4DC1FAEE" w14:textId="77777777" w:rsidR="004E2355" w:rsidRDefault="00BC18D0">
      <w:pPr>
        <w:pStyle w:val="ListParagraph"/>
        <w:numPr>
          <w:ilvl w:val="0"/>
          <w:numId w:val="2"/>
        </w:numPr>
        <w:spacing w:before="60" w:after="60"/>
      </w:pPr>
      <w:r>
        <w:rPr>
          <w:color w:val="2D3748"/>
        </w:rPr>
        <w:t>Git — most widely used version control system in the world</w:t>
      </w:r>
    </w:p>
    <w:p w14:paraId="25C44D9C" w14:textId="77777777" w:rsidR="004E2355" w:rsidRDefault="00BC18D0">
      <w:pPr>
        <w:pStyle w:val="ListParagraph"/>
        <w:numPr>
          <w:ilvl w:val="0"/>
          <w:numId w:val="2"/>
        </w:numPr>
        <w:spacing w:before="60" w:after="60"/>
      </w:pPr>
      <w:r>
        <w:rPr>
          <w:color w:val="2D3748"/>
        </w:rPr>
        <w:t>GitHub / GitLab / Bitbucket — online platforms built on top of Git</w:t>
      </w:r>
    </w:p>
    <w:p w14:paraId="76E228A5" w14:textId="77777777" w:rsidR="004E2355" w:rsidRDefault="004E2355">
      <w:pPr>
        <w:spacing w:before="60" w:after="60"/>
      </w:pPr>
    </w:p>
    <w:p w14:paraId="5D3E2D03" w14:textId="77777777" w:rsidR="004E2355" w:rsidRDefault="00BC18D0">
      <w:pPr>
        <w:pStyle w:val="Heading2"/>
      </w:pPr>
      <w:r>
        <w:t>Conclusion</w:t>
      </w:r>
    </w:p>
    <w:p w14:paraId="3551BBA9" w14:textId="77777777" w:rsidR="004E2355" w:rsidRDefault="00BC18D0">
      <w:pPr>
        <w:spacing w:before="80" w:after="80"/>
      </w:pPr>
      <w:r>
        <w:rPr>
          <w:color w:val="2D3748"/>
        </w:rPr>
        <w:t>SCM ensures that every change to software is tracked, reviewed, and applied in a controlled way. Without SCM, large team projects quickly become chaotic and unreliable.</w:t>
      </w:r>
    </w:p>
    <w:sectPr w:rsidR="004E2355" w:rsidSect="00DB752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30F01"/>
    <w:multiLevelType w:val="hybridMultilevel"/>
    <w:tmpl w:val="B97A36E8"/>
    <w:lvl w:ilvl="0" w:tplc="E1AAF9DE">
      <w:start w:val="1"/>
      <w:numFmt w:val="bullet"/>
      <w:lvlText w:val="•"/>
      <w:lvlJc w:val="left"/>
      <w:pPr>
        <w:ind w:left="720" w:hanging="360"/>
      </w:pPr>
    </w:lvl>
    <w:lvl w:ilvl="1" w:tplc="448032E0">
      <w:numFmt w:val="decimal"/>
      <w:lvlText w:val=""/>
      <w:lvlJc w:val="left"/>
    </w:lvl>
    <w:lvl w:ilvl="2" w:tplc="1212B468">
      <w:numFmt w:val="decimal"/>
      <w:lvlText w:val=""/>
      <w:lvlJc w:val="left"/>
    </w:lvl>
    <w:lvl w:ilvl="3" w:tplc="9BBCFEBA">
      <w:numFmt w:val="decimal"/>
      <w:lvlText w:val=""/>
      <w:lvlJc w:val="left"/>
    </w:lvl>
    <w:lvl w:ilvl="4" w:tplc="C5C23F34">
      <w:numFmt w:val="decimal"/>
      <w:lvlText w:val=""/>
      <w:lvlJc w:val="left"/>
    </w:lvl>
    <w:lvl w:ilvl="5" w:tplc="16C6F12A">
      <w:numFmt w:val="decimal"/>
      <w:lvlText w:val=""/>
      <w:lvlJc w:val="left"/>
    </w:lvl>
    <w:lvl w:ilvl="6" w:tplc="7870FFCA">
      <w:numFmt w:val="decimal"/>
      <w:lvlText w:val=""/>
      <w:lvlJc w:val="left"/>
    </w:lvl>
    <w:lvl w:ilvl="7" w:tplc="96420E54">
      <w:numFmt w:val="decimal"/>
      <w:lvlText w:val=""/>
      <w:lvlJc w:val="left"/>
    </w:lvl>
    <w:lvl w:ilvl="8" w:tplc="FD02FA0E">
      <w:numFmt w:val="decimal"/>
      <w:lvlText w:val=""/>
      <w:lvlJc w:val="left"/>
    </w:lvl>
  </w:abstractNum>
  <w:abstractNum w:abstractNumId="1" w15:restartNumberingAfterBreak="0">
    <w:nsid w:val="3BCA7C80"/>
    <w:multiLevelType w:val="hybridMultilevel"/>
    <w:tmpl w:val="0D3E7A9C"/>
    <w:lvl w:ilvl="0" w:tplc="3B129F2C">
      <w:start w:val="1"/>
      <w:numFmt w:val="decimal"/>
      <w:lvlText w:val="%1."/>
      <w:lvlJc w:val="left"/>
      <w:pPr>
        <w:ind w:left="720" w:hanging="360"/>
      </w:pPr>
    </w:lvl>
    <w:lvl w:ilvl="1" w:tplc="DD56D060">
      <w:numFmt w:val="decimal"/>
      <w:lvlText w:val=""/>
      <w:lvlJc w:val="left"/>
    </w:lvl>
    <w:lvl w:ilvl="2" w:tplc="B2EEDE50">
      <w:numFmt w:val="decimal"/>
      <w:lvlText w:val=""/>
      <w:lvlJc w:val="left"/>
    </w:lvl>
    <w:lvl w:ilvl="3" w:tplc="2DD23A4E">
      <w:numFmt w:val="decimal"/>
      <w:lvlText w:val=""/>
      <w:lvlJc w:val="left"/>
    </w:lvl>
    <w:lvl w:ilvl="4" w:tplc="11F2F200">
      <w:numFmt w:val="decimal"/>
      <w:lvlText w:val=""/>
      <w:lvlJc w:val="left"/>
    </w:lvl>
    <w:lvl w:ilvl="5" w:tplc="8D84877C">
      <w:numFmt w:val="decimal"/>
      <w:lvlText w:val=""/>
      <w:lvlJc w:val="left"/>
    </w:lvl>
    <w:lvl w:ilvl="6" w:tplc="187CA968">
      <w:numFmt w:val="decimal"/>
      <w:lvlText w:val=""/>
      <w:lvlJc w:val="left"/>
    </w:lvl>
    <w:lvl w:ilvl="7" w:tplc="A030E084">
      <w:numFmt w:val="decimal"/>
      <w:lvlText w:val=""/>
      <w:lvlJc w:val="left"/>
    </w:lvl>
    <w:lvl w:ilvl="8" w:tplc="BC7C6DAC">
      <w:numFmt w:val="decimal"/>
      <w:lvlText w:val=""/>
      <w:lvlJc w:val="left"/>
    </w:lvl>
  </w:abstractNum>
  <w:abstractNum w:abstractNumId="2" w15:restartNumberingAfterBreak="0">
    <w:nsid w:val="4CF47669"/>
    <w:multiLevelType w:val="hybridMultilevel"/>
    <w:tmpl w:val="F71C734E"/>
    <w:lvl w:ilvl="0" w:tplc="11F8A0CC">
      <w:start w:val="1"/>
      <w:numFmt w:val="bullet"/>
      <w:lvlText w:val="●"/>
      <w:lvlJc w:val="left"/>
      <w:pPr>
        <w:ind w:left="720" w:hanging="360"/>
      </w:pPr>
    </w:lvl>
    <w:lvl w:ilvl="1" w:tplc="6034089A">
      <w:start w:val="1"/>
      <w:numFmt w:val="bullet"/>
      <w:lvlText w:val="○"/>
      <w:lvlJc w:val="left"/>
      <w:pPr>
        <w:ind w:left="1440" w:hanging="360"/>
      </w:pPr>
    </w:lvl>
    <w:lvl w:ilvl="2" w:tplc="517A36F4">
      <w:start w:val="1"/>
      <w:numFmt w:val="bullet"/>
      <w:lvlText w:val="■"/>
      <w:lvlJc w:val="left"/>
      <w:pPr>
        <w:ind w:left="2160" w:hanging="360"/>
      </w:pPr>
    </w:lvl>
    <w:lvl w:ilvl="3" w:tplc="76BC863C">
      <w:start w:val="1"/>
      <w:numFmt w:val="bullet"/>
      <w:lvlText w:val="●"/>
      <w:lvlJc w:val="left"/>
      <w:pPr>
        <w:ind w:left="2880" w:hanging="360"/>
      </w:pPr>
    </w:lvl>
    <w:lvl w:ilvl="4" w:tplc="2128761C">
      <w:start w:val="1"/>
      <w:numFmt w:val="bullet"/>
      <w:lvlText w:val="○"/>
      <w:lvlJc w:val="left"/>
      <w:pPr>
        <w:ind w:left="3600" w:hanging="360"/>
      </w:pPr>
    </w:lvl>
    <w:lvl w:ilvl="5" w:tplc="A16E95BA">
      <w:start w:val="1"/>
      <w:numFmt w:val="bullet"/>
      <w:lvlText w:val="■"/>
      <w:lvlJc w:val="left"/>
      <w:pPr>
        <w:ind w:left="4320" w:hanging="360"/>
      </w:pPr>
    </w:lvl>
    <w:lvl w:ilvl="6" w:tplc="67C45314">
      <w:start w:val="1"/>
      <w:numFmt w:val="bullet"/>
      <w:lvlText w:val="●"/>
      <w:lvlJc w:val="left"/>
      <w:pPr>
        <w:ind w:left="5040" w:hanging="360"/>
      </w:pPr>
    </w:lvl>
    <w:lvl w:ilvl="7" w:tplc="8A1AA066">
      <w:start w:val="1"/>
      <w:numFmt w:val="bullet"/>
      <w:lvlText w:val="●"/>
      <w:lvlJc w:val="left"/>
      <w:pPr>
        <w:ind w:left="5760" w:hanging="360"/>
      </w:pPr>
    </w:lvl>
    <w:lvl w:ilvl="8" w:tplc="F8547B3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355"/>
    <w:rsid w:val="00176FEA"/>
    <w:rsid w:val="004E2355"/>
    <w:rsid w:val="005F4D80"/>
    <w:rsid w:val="00BC18D0"/>
    <w:rsid w:val="00DB7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E4C5"/>
  <w15:docId w15:val="{3A79FDF6-6091-4637-A579-EB5A2074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565C0"/>
      <w:spacing w:before="320" w:after="160"/>
      <w:outlineLvl w:val="0"/>
    </w:pPr>
    <w:rPr>
      <w:b/>
      <w:bCs/>
      <w:color w:val="FFFFFF"/>
      <w:sz w:val="30"/>
      <w:szCs w:val="30"/>
    </w:rPr>
  </w:style>
  <w:style w:type="paragraph" w:styleId="Heading2">
    <w:name w:val="heading 2"/>
    <w:uiPriority w:val="9"/>
    <w:unhideWhenUsed/>
    <w:qFormat/>
    <w:pPr>
      <w:spacing w:before="240" w:after="12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Rahman</cp:lastModifiedBy>
  <cp:revision>3</cp:revision>
  <dcterms:created xsi:type="dcterms:W3CDTF">2026-06-16T18:42:00Z</dcterms:created>
  <dcterms:modified xsi:type="dcterms:W3CDTF">2026-06-17T15:02:00Z</dcterms:modified>
</cp:coreProperties>
</file>