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E25FB" w:rsidRDefault="00D447C6" w:rsidP="00D447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 xml:space="preserve">EDWIN LEONARDO RODRIGUEZ SANDOVAL </w:t>
      </w:r>
    </w:p>
    <w:p w:rsidR="00D447C6" w:rsidRDefault="0010280E" w:rsidP="00D447C6">
      <w:pPr>
        <w:rPr>
          <w:rFonts w:ascii="Tahoma" w:hAnsi="Tahoma" w:cs="Arial"/>
          <w:i/>
          <w:sz w:val="20"/>
          <w:szCs w:val="20"/>
        </w:rPr>
      </w:pPr>
      <w:r w:rsidRPr="00DE25FB">
        <w:rPr>
          <w:rFonts w:ascii="Tahoma" w:hAnsi="Tahoma" w:cs="Tahoma"/>
          <w:b/>
          <w:i/>
          <w:sz w:val="20"/>
          <w:szCs w:val="20"/>
        </w:rPr>
        <w:t>Edad</w:t>
      </w:r>
      <w:r w:rsidR="00DE25FB">
        <w:rPr>
          <w:rFonts w:ascii="Tahoma" w:hAnsi="Tahoma" w:cs="Tahoma"/>
          <w:b/>
          <w:i/>
          <w:sz w:val="20"/>
          <w:szCs w:val="20"/>
        </w:rPr>
        <w:tab/>
      </w:r>
      <w:r w:rsidR="00DE25FB">
        <w:rPr>
          <w:rFonts w:ascii="Tahoma" w:hAnsi="Tahoma" w:cs="Tahoma"/>
          <w:b/>
          <w:i/>
          <w:sz w:val="20"/>
          <w:szCs w:val="20"/>
        </w:rPr>
        <w:tab/>
      </w:r>
      <w:r w:rsidR="00DE25FB">
        <w:rPr>
          <w:rFonts w:ascii="Tahoma" w:hAnsi="Tahoma" w:cs="Tahoma"/>
          <w:b/>
          <w:i/>
          <w:sz w:val="20"/>
          <w:szCs w:val="20"/>
        </w:rPr>
        <w:tab/>
      </w:r>
      <w:r w:rsidRPr="00DE25FB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9</w:t>
      </w:r>
      <w:r w:rsidR="00DE25FB">
        <w:rPr>
          <w:rFonts w:ascii="Tahoma" w:hAnsi="Tahoma" w:cs="Tahoma"/>
          <w:i/>
          <w:sz w:val="20"/>
          <w:szCs w:val="20"/>
        </w:rPr>
        <w:t xml:space="preserve"> AÑOS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DE25FB">
        <w:rPr>
          <w:rFonts w:ascii="Tahoma" w:eastAsia="Batang" w:hAnsi="Tahoma" w:cs="Arial"/>
          <w:i/>
          <w:color w:val="000000"/>
          <w:sz w:val="20"/>
          <w:szCs w:val="20"/>
        </w:rPr>
        <w:t>82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DE25FB">
        <w:rPr>
          <w:rFonts w:ascii="Tahoma" w:eastAsia="Batang" w:hAnsi="Tahoma" w:cs="Arial"/>
          <w:i/>
          <w:color w:val="000000"/>
          <w:sz w:val="20"/>
          <w:szCs w:val="20"/>
        </w:rPr>
        <w:t>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DE25FB">
        <w:rPr>
          <w:rFonts w:ascii="Tahoma" w:eastAsia="Batang" w:hAnsi="Tahoma" w:cs="Arial"/>
          <w:i/>
          <w:color w:val="000000"/>
          <w:sz w:val="20"/>
          <w:szCs w:val="20"/>
        </w:rPr>
        <w:t>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DE25FB">
        <w:rPr>
          <w:rFonts w:ascii="Tahoma" w:eastAsia="Batang" w:hAnsi="Tahoma" w:cs="Arial"/>
          <w:i/>
          <w:color w:val="000000"/>
          <w:sz w:val="20"/>
          <w:szCs w:val="20"/>
        </w:rPr>
        <w:t>81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DE25FB">
        <w:rPr>
          <w:rFonts w:ascii="Tahoma" w:eastAsia="Batang" w:hAnsi="Tahoma" w:cs="Arial"/>
          <w:i/>
          <w:color w:val="000000"/>
          <w:sz w:val="20"/>
          <w:szCs w:val="20"/>
        </w:rPr>
        <w:t>42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DE25FB">
        <w:rPr>
          <w:rFonts w:ascii="Tahoma" w:eastAsia="Batang" w:hAnsi="Tahoma" w:cs="Arial"/>
          <w:i/>
          <w:color w:val="000000"/>
          <w:sz w:val="20"/>
          <w:szCs w:val="20"/>
        </w:rPr>
        <w:t>14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5FB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19</cp:revision>
  <cp:lastPrinted>2010-09-25T18:21:00Z</cp:lastPrinted>
  <dcterms:created xsi:type="dcterms:W3CDTF">2016-02-10T16:46:00Z</dcterms:created>
  <dcterms:modified xsi:type="dcterms:W3CDTF">2019-04-22T21:09:00Z</dcterms:modified>
</cp:coreProperties>
</file>