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A2" w:rsidRDefault="00982CF7" w:rsidP="00982CF7">
      <w:r w:rsidRPr="00982CF7">
        <w:rPr>
          <w:b/>
          <w:u w:val="single"/>
        </w:rPr>
        <w:t>Revisions #</w:t>
      </w:r>
      <w:r w:rsidR="00671B86">
        <w:rPr>
          <w:b/>
          <w:u w:val="single"/>
        </w:rPr>
        <w:t>2</w:t>
      </w:r>
      <w:r w:rsidRPr="00982CF7">
        <w:rPr>
          <w:b/>
          <w:u w:val="single"/>
        </w:rPr>
        <w:t>:</w:t>
      </w:r>
      <w:r w:rsidR="00731CAA">
        <w:rPr>
          <w:b/>
          <w:u w:val="single"/>
        </w:rPr>
        <w:t xml:space="preserve"> </w:t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731CAA">
        <w:tab/>
      </w:r>
      <w:r w:rsidR="00671B86">
        <w:t>February 9</w:t>
      </w:r>
      <w:r w:rsidR="00671B86" w:rsidRPr="00671B86">
        <w:rPr>
          <w:vertAlign w:val="superscript"/>
        </w:rPr>
        <w:t>th</w:t>
      </w:r>
      <w:r w:rsidR="00731CAA">
        <w:t xml:space="preserve">, 2014  </w:t>
      </w:r>
    </w:p>
    <w:p w:rsidR="00F63451" w:rsidRPr="00731CAA" w:rsidRDefault="00F63451" w:rsidP="00982CF7">
      <w:r w:rsidRPr="00671B86">
        <w:rPr>
          <w:b/>
        </w:rPr>
        <w:t>Risk:</w:t>
      </w:r>
      <w:r w:rsidRPr="00671B86">
        <w:t xml:space="preserve"> </w:t>
      </w:r>
      <w:r w:rsidR="00135C1A">
        <w:t>Full design is not complete.</w:t>
      </w:r>
      <w:r w:rsidR="00271F17">
        <w:t xml:space="preserve"> </w:t>
      </w:r>
      <w:r w:rsidR="00215C71">
        <w:t>Group c</w:t>
      </w:r>
      <w:bookmarkStart w:id="0" w:name="_GoBack"/>
      <w:bookmarkEnd w:id="0"/>
      <w:r w:rsidR="00271F17">
        <w:t xml:space="preserve">oding is delayed due to it. </w:t>
      </w:r>
    </w:p>
    <w:tbl>
      <w:tblPr>
        <w:tblStyle w:val="TableGrid"/>
        <w:tblpPr w:leftFromText="180" w:rightFromText="180" w:vertAnchor="page" w:horzAnchor="margin" w:tblpY="266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18"/>
                <w:szCs w:val="24"/>
              </w:rPr>
            </w:pPr>
            <w:r>
              <w:rPr>
                <w:rFonts w:eastAsia="Times New Roman" w:cs="Arial"/>
                <w:sz w:val="18"/>
                <w:szCs w:val="24"/>
              </w:rPr>
              <w:t>Week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18"/>
                <w:szCs w:val="24"/>
              </w:rPr>
            </w:pPr>
            <w:r>
              <w:rPr>
                <w:rFonts w:eastAsia="Times New Roman" w:cs="Arial"/>
                <w:sz w:val="18"/>
                <w:szCs w:val="24"/>
              </w:rPr>
              <w:t>Activity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3 – Jan 20,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 xml:space="preserve">Order missing elements. Research Python language and required BrickPi libraries. 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4 – Jan 27,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Start design of the turret. Test ordered parts.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5 – Feb 3,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 xml:space="preserve">Status Report #1 – progress to date. </w:t>
            </w:r>
          </w:p>
          <w:p w:rsidR="00982CF7" w:rsidRPr="00982CF7" w:rsidRDefault="00982CF7" w:rsidP="00982CF7">
            <w:p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  <w:r w:rsidRPr="00982CF7">
              <w:rPr>
                <w:rFonts w:eastAsia="Times New Roman" w:cs="Arial"/>
                <w:b/>
                <w:color w:val="FF0000"/>
                <w:sz w:val="20"/>
                <w:szCs w:val="24"/>
              </w:rPr>
              <w:t>Continue designing the turret.</w:t>
            </w:r>
            <w:r>
              <w:rPr>
                <w:rFonts w:eastAsia="Times New Roman" w:cs="Arial"/>
                <w:b/>
                <w:color w:val="FF0000"/>
                <w:sz w:val="20"/>
                <w:szCs w:val="24"/>
              </w:rPr>
              <w:t xml:space="preserve"> Include rotation and tilt and also a platform where a small breadboard can be mounted for the PIR Sensor. Turret will rotate the BrickPi as well to avoid wire tanglement.</w:t>
            </w:r>
          </w:p>
          <w:p w:rsidR="00982CF7" w:rsidRPr="00982CF7" w:rsidRDefault="00982CF7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 w:rsidRPr="00982CF7">
              <w:rPr>
                <w:rFonts w:eastAsia="Times New Roman" w:cs="Arial"/>
                <w:i/>
                <w:sz w:val="20"/>
                <w:szCs w:val="24"/>
              </w:rPr>
              <w:t>Build turret to design specs.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6 – Feb 10,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86" w:rsidRPr="00671B86" w:rsidRDefault="00671B86" w:rsidP="00671B86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  <w:r w:rsidRPr="00671B86">
              <w:rPr>
                <w:rFonts w:eastAsia="Times New Roman" w:cs="Arial"/>
                <w:b/>
                <w:color w:val="FF0000"/>
                <w:sz w:val="20"/>
                <w:szCs w:val="24"/>
              </w:rPr>
              <w:t xml:space="preserve">Code the basic core of the turret: The shooting and tilting with appropriate coding ethics. </w:t>
            </w:r>
            <w:r w:rsidRPr="00671B86">
              <w:rPr>
                <w:rFonts w:eastAsia="Times New Roman" w:cs="Arial"/>
                <w:b/>
                <w:color w:val="FF0000"/>
                <w:sz w:val="20"/>
                <w:szCs w:val="24"/>
                <w:u w:val="single"/>
              </w:rPr>
              <w:t>(Kevin)</w:t>
            </w:r>
            <w:r w:rsidR="00F167EC">
              <w:rPr>
                <w:rFonts w:eastAsia="Times New Roman" w:cs="Arial"/>
                <w:color w:val="FF0000"/>
                <w:sz w:val="20"/>
                <w:szCs w:val="24"/>
              </w:rPr>
              <w:t xml:space="preserve"> </w:t>
            </w:r>
            <w:r w:rsidR="00F167EC">
              <w:rPr>
                <w:rFonts w:eastAsia="Times New Roman" w:cs="Arial"/>
                <w:b/>
                <w:i/>
                <w:color w:val="5F497A" w:themeColor="accent4" w:themeShade="BF"/>
                <w:sz w:val="20"/>
                <w:szCs w:val="24"/>
              </w:rPr>
              <w:t>=&gt; Spend 2 hours on Monday, Thursday, and Friday.</w:t>
            </w:r>
          </w:p>
          <w:p w:rsidR="00671B86" w:rsidRPr="00671B86" w:rsidRDefault="00671B86" w:rsidP="00982CF7">
            <w:pPr>
              <w:pStyle w:val="ListParagraph"/>
              <w:numPr>
                <w:ilvl w:val="0"/>
                <w:numId w:val="6"/>
              </w:num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  <w:r w:rsidRPr="00671B86">
              <w:rPr>
                <w:rFonts w:eastAsia="Times New Roman" w:cs="Arial"/>
                <w:b/>
                <w:color w:val="FF0000"/>
                <w:sz w:val="20"/>
                <w:szCs w:val="24"/>
              </w:rPr>
              <w:t xml:space="preserve">Design the bottom, rotating piece of the turret </w:t>
            </w:r>
            <w:r w:rsidRPr="00671B86">
              <w:rPr>
                <w:rFonts w:eastAsia="Times New Roman" w:cs="Arial"/>
                <w:b/>
                <w:color w:val="FF0000"/>
                <w:sz w:val="20"/>
                <w:szCs w:val="24"/>
                <w:u w:val="single"/>
              </w:rPr>
              <w:t>(Nathan)</w:t>
            </w:r>
          </w:p>
          <w:p w:rsidR="00982CF7" w:rsidRPr="00671B86" w:rsidRDefault="00982CF7" w:rsidP="00982CF7">
            <w:pPr>
              <w:rPr>
                <w:rFonts w:eastAsia="Times New Roman" w:cs="Arial"/>
                <w:i/>
                <w:color w:val="0070C0"/>
                <w:sz w:val="20"/>
                <w:szCs w:val="24"/>
              </w:rPr>
            </w:pPr>
            <w:r w:rsidRPr="00671B86">
              <w:rPr>
                <w:rFonts w:eastAsia="Times New Roman" w:cs="Arial"/>
                <w:i/>
                <w:color w:val="0070C0"/>
                <w:sz w:val="20"/>
                <w:szCs w:val="24"/>
              </w:rPr>
              <w:t xml:space="preserve">Start coding the turret and build the turret once new parts arrive. </w:t>
            </w:r>
          </w:p>
          <w:p w:rsidR="00982CF7" w:rsidRPr="00982CF7" w:rsidRDefault="00982CF7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 w:rsidRPr="00982CF7">
              <w:rPr>
                <w:rFonts w:eastAsia="Times New Roman" w:cs="Arial"/>
                <w:i/>
                <w:sz w:val="20"/>
                <w:szCs w:val="24"/>
              </w:rPr>
              <w:t>Start coding the movement and the shooting mechanism.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X – Feb 17,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Reading Week, no classes.</w:t>
            </w:r>
          </w:p>
          <w:p w:rsidR="00671B86" w:rsidRPr="00671B86" w:rsidRDefault="00671B86" w:rsidP="00671B86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  <w:r w:rsidRPr="00671B86">
              <w:rPr>
                <w:rFonts w:eastAsia="Times New Roman" w:cs="Arial"/>
                <w:b/>
                <w:color w:val="FF0000"/>
                <w:sz w:val="20"/>
                <w:szCs w:val="24"/>
              </w:rPr>
              <w:t xml:space="preserve">Continue coding the basic core of the turret. </w:t>
            </w:r>
            <w:r w:rsidRPr="00671B86">
              <w:rPr>
                <w:rFonts w:eastAsia="Times New Roman" w:cs="Arial"/>
                <w:b/>
                <w:color w:val="FF0000"/>
                <w:sz w:val="20"/>
                <w:szCs w:val="24"/>
                <w:u w:val="single"/>
              </w:rPr>
              <w:t>(Kevin)</w:t>
            </w:r>
            <w:r w:rsidR="00F167EC">
              <w:rPr>
                <w:rFonts w:eastAsia="Times New Roman" w:cs="Arial"/>
                <w:b/>
                <w:color w:val="FF0000"/>
                <w:sz w:val="20"/>
                <w:szCs w:val="24"/>
                <w:u w:val="single"/>
              </w:rPr>
              <w:t xml:space="preserve"> </w:t>
            </w:r>
          </w:p>
          <w:p w:rsidR="00671B86" w:rsidRPr="00671B86" w:rsidRDefault="00671B86" w:rsidP="00671B86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  <w:r w:rsidRPr="00671B86">
              <w:rPr>
                <w:rFonts w:eastAsia="Times New Roman" w:cs="Arial"/>
                <w:b/>
                <w:color w:val="FF0000"/>
                <w:sz w:val="20"/>
                <w:szCs w:val="24"/>
              </w:rPr>
              <w:t xml:space="preserve">Continue designing the bottom piece if not complete. If complete, code the turret. </w:t>
            </w:r>
            <w:r w:rsidRPr="00671B86">
              <w:rPr>
                <w:rFonts w:eastAsia="Times New Roman" w:cs="Arial"/>
                <w:b/>
                <w:color w:val="FF0000"/>
                <w:sz w:val="20"/>
                <w:szCs w:val="24"/>
                <w:u w:val="single"/>
              </w:rPr>
              <w:t>(Nathan)</w:t>
            </w:r>
          </w:p>
          <w:p w:rsidR="00671B86" w:rsidRPr="00671B86" w:rsidRDefault="00671B86" w:rsidP="00671B86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  <w:r w:rsidRPr="00671B86">
              <w:rPr>
                <w:rFonts w:eastAsia="Times New Roman" w:cs="Arial"/>
                <w:b/>
                <w:color w:val="FF0000"/>
                <w:sz w:val="20"/>
                <w:szCs w:val="24"/>
              </w:rPr>
              <w:t xml:space="preserve">Research PIR sensor and order extra parts. </w:t>
            </w:r>
            <w:r w:rsidRPr="00671B86">
              <w:rPr>
                <w:rFonts w:eastAsia="Times New Roman" w:cs="Arial"/>
                <w:b/>
                <w:color w:val="FF0000"/>
                <w:sz w:val="20"/>
                <w:szCs w:val="24"/>
                <w:u w:val="single"/>
              </w:rPr>
              <w:t>(Kevin)</w:t>
            </w:r>
          </w:p>
          <w:p w:rsidR="00982CF7" w:rsidRPr="00671B86" w:rsidRDefault="00982CF7" w:rsidP="00982CF7">
            <w:pPr>
              <w:rPr>
                <w:rFonts w:eastAsia="Times New Roman" w:cs="Arial"/>
                <w:i/>
                <w:color w:val="0070C0"/>
                <w:sz w:val="20"/>
                <w:szCs w:val="24"/>
              </w:rPr>
            </w:pPr>
            <w:r w:rsidRPr="00671B86">
              <w:rPr>
                <w:rFonts w:eastAsia="Times New Roman" w:cs="Arial"/>
                <w:i/>
                <w:color w:val="0070C0"/>
                <w:sz w:val="20"/>
                <w:szCs w:val="24"/>
              </w:rPr>
              <w:t>Build turret and start coding the turret ASAP ( Spend at least 3-4 hours every day)</w:t>
            </w:r>
          </w:p>
          <w:p w:rsidR="00982CF7" w:rsidRPr="00982CF7" w:rsidRDefault="00982CF7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 w:rsidRPr="00982CF7">
              <w:rPr>
                <w:rFonts w:eastAsia="Times New Roman" w:cs="Arial"/>
                <w:i/>
                <w:sz w:val="20"/>
                <w:szCs w:val="24"/>
              </w:rPr>
              <w:t>Continue with coding core pieces.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7 – Feb 24,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86" w:rsidRPr="003B5110" w:rsidRDefault="00671B86" w:rsidP="00671B86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00B050"/>
                <w:sz w:val="20"/>
                <w:szCs w:val="24"/>
              </w:rPr>
            </w:pPr>
            <w:r w:rsidRPr="00671B86">
              <w:rPr>
                <w:rFonts w:eastAsia="Times New Roman" w:cs="Arial"/>
                <w:color w:val="00B050"/>
                <w:sz w:val="20"/>
                <w:szCs w:val="24"/>
              </w:rPr>
              <w:t>Research remote controllers to use with Raspberry Pi</w:t>
            </w:r>
            <w:r>
              <w:rPr>
                <w:rFonts w:eastAsia="Times New Roman" w:cs="Arial"/>
                <w:color w:val="00B050"/>
                <w:sz w:val="20"/>
                <w:szCs w:val="24"/>
              </w:rPr>
              <w:t xml:space="preserve"> </w:t>
            </w:r>
            <w:r w:rsidRPr="00671B86">
              <w:rPr>
                <w:rFonts w:eastAsia="Times New Roman" w:cs="Arial"/>
                <w:color w:val="00B050"/>
                <w:sz w:val="20"/>
                <w:szCs w:val="24"/>
                <w:u w:val="single"/>
              </w:rPr>
              <w:t>(Kevin/Nathan)</w:t>
            </w:r>
            <w:r w:rsidR="00F167EC">
              <w:rPr>
                <w:rFonts w:eastAsia="Times New Roman" w:cs="Arial"/>
                <w:color w:val="00B050"/>
                <w:sz w:val="20"/>
                <w:szCs w:val="24"/>
                <w:u w:val="single"/>
              </w:rPr>
              <w:t xml:space="preserve"> </w:t>
            </w:r>
            <w:r w:rsidR="00F167EC">
              <w:rPr>
                <w:rFonts w:eastAsia="Times New Roman" w:cs="Arial"/>
                <w:b/>
                <w:i/>
                <w:color w:val="5F497A" w:themeColor="accent4" w:themeShade="BF"/>
                <w:sz w:val="20"/>
                <w:szCs w:val="24"/>
              </w:rPr>
              <w:t>=&gt; Spend 2 hours on Monday, Thursday, and Friday.</w:t>
            </w:r>
          </w:p>
          <w:p w:rsidR="003B5110" w:rsidRPr="003B5110" w:rsidRDefault="003B5110" w:rsidP="003B5110">
            <w:pPr>
              <w:pStyle w:val="ListParagraph"/>
              <w:numPr>
                <w:ilvl w:val="0"/>
                <w:numId w:val="8"/>
              </w:numPr>
              <w:rPr>
                <w:rFonts w:eastAsia="Times New Roman" w:cs="Arial"/>
                <w:color w:val="00B050"/>
                <w:sz w:val="20"/>
                <w:szCs w:val="24"/>
              </w:rPr>
            </w:pPr>
            <w:r>
              <w:rPr>
                <w:rFonts w:eastAsia="Times New Roman" w:cs="Arial"/>
                <w:color w:val="00B050"/>
                <w:sz w:val="20"/>
                <w:szCs w:val="24"/>
              </w:rPr>
              <w:t>Implement manual mode utilizing a remote controller (Kevin/Nathan)</w:t>
            </w:r>
            <w:r w:rsidR="00F167EC">
              <w:rPr>
                <w:rFonts w:eastAsia="Times New Roman" w:cs="Arial"/>
                <w:color w:val="00B050"/>
                <w:sz w:val="20"/>
                <w:szCs w:val="24"/>
              </w:rPr>
              <w:t xml:space="preserve"> </w:t>
            </w:r>
            <w:r w:rsidR="00F167EC">
              <w:rPr>
                <w:rFonts w:eastAsia="Times New Roman" w:cs="Arial"/>
                <w:b/>
                <w:i/>
                <w:color w:val="5F497A" w:themeColor="accent4" w:themeShade="BF"/>
                <w:sz w:val="20"/>
                <w:szCs w:val="24"/>
              </w:rPr>
              <w:t>=&gt; Spend 2 hours on Monday, Thursday, and Friday.</w:t>
            </w:r>
          </w:p>
          <w:p w:rsidR="00671B86" w:rsidRPr="00671B86" w:rsidRDefault="00671B86" w:rsidP="00671B86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b/>
                <w:color w:val="FF0000"/>
                <w:sz w:val="20"/>
                <w:szCs w:val="24"/>
              </w:rPr>
            </w:pPr>
            <w:r w:rsidRPr="00671B86">
              <w:rPr>
                <w:rFonts w:eastAsia="Times New Roman" w:cs="Arial"/>
                <w:b/>
                <w:color w:val="FF0000"/>
                <w:sz w:val="20"/>
                <w:szCs w:val="24"/>
              </w:rPr>
              <w:t xml:space="preserve">Continue designing the bottom piece if not complete. If complete, code the turret. </w:t>
            </w:r>
            <w:r w:rsidRPr="00671B86">
              <w:rPr>
                <w:rFonts w:eastAsia="Times New Roman" w:cs="Arial"/>
                <w:b/>
                <w:color w:val="FF0000"/>
                <w:sz w:val="20"/>
                <w:szCs w:val="24"/>
                <w:u w:val="single"/>
              </w:rPr>
              <w:t>(Nathan)</w:t>
            </w:r>
          </w:p>
          <w:p w:rsidR="00982CF7" w:rsidRPr="00671B86" w:rsidRDefault="00982CF7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 w:rsidRPr="00671B86">
              <w:rPr>
                <w:rFonts w:eastAsia="Times New Roman" w:cs="Arial"/>
                <w:i/>
                <w:sz w:val="20"/>
                <w:szCs w:val="24"/>
              </w:rPr>
              <w:t>Research PIR sensor and start to code automatic mode using the PIR sensor.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8 – Mar 3,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 xml:space="preserve">Status Report #2 – progress to date. </w:t>
            </w:r>
          </w:p>
          <w:p w:rsidR="00671B86" w:rsidRPr="00671B86" w:rsidRDefault="00671B86" w:rsidP="00671B86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color w:val="00B050"/>
                <w:sz w:val="20"/>
                <w:szCs w:val="24"/>
              </w:rPr>
            </w:pPr>
            <w:r w:rsidRPr="00671B86">
              <w:rPr>
                <w:rFonts w:eastAsia="Times New Roman" w:cs="Arial"/>
                <w:color w:val="00B050"/>
                <w:sz w:val="20"/>
                <w:szCs w:val="24"/>
              </w:rPr>
              <w:t>Implement manual mode utilizing a remote controller.</w:t>
            </w:r>
            <w:r w:rsidRPr="00671B86">
              <w:rPr>
                <w:rFonts w:eastAsia="Times New Roman" w:cs="Arial"/>
                <w:color w:val="00B050"/>
                <w:sz w:val="20"/>
                <w:szCs w:val="24"/>
              </w:rPr>
              <w:t xml:space="preserve"> </w:t>
            </w:r>
            <w:r>
              <w:rPr>
                <w:rFonts w:eastAsia="Times New Roman" w:cs="Arial"/>
                <w:color w:val="00B050"/>
                <w:sz w:val="20"/>
                <w:szCs w:val="24"/>
                <w:u w:val="single"/>
              </w:rPr>
              <w:t>(Kevin/Nathan)</w:t>
            </w:r>
          </w:p>
          <w:p w:rsidR="00671B86" w:rsidRPr="00671B86" w:rsidRDefault="00671B86" w:rsidP="00671B86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b/>
                <w:color w:val="FF0000"/>
                <w:sz w:val="24"/>
                <w:szCs w:val="24"/>
                <w:u w:val="single"/>
              </w:rPr>
            </w:pPr>
            <w:r w:rsidRPr="00671B86">
              <w:rPr>
                <w:rFonts w:eastAsia="Times New Roman" w:cs="Arial"/>
                <w:b/>
                <w:color w:val="FF0000"/>
                <w:sz w:val="24"/>
                <w:szCs w:val="24"/>
                <w:u w:val="single"/>
              </w:rPr>
              <w:t>Scrap the bottom design if not complete.</w:t>
            </w:r>
            <w:r>
              <w:rPr>
                <w:rFonts w:eastAsia="Times New Roman" w:cs="Arial"/>
                <w:b/>
                <w:color w:val="FF0000"/>
                <w:sz w:val="24"/>
                <w:szCs w:val="24"/>
                <w:u w:val="single"/>
              </w:rPr>
              <w:t xml:space="preserve"> (Nathan)</w:t>
            </w:r>
          </w:p>
          <w:p w:rsidR="00982CF7" w:rsidRPr="00671B86" w:rsidRDefault="00982CF7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 w:rsidRPr="00671B86">
              <w:rPr>
                <w:rFonts w:eastAsia="Times New Roman" w:cs="Arial"/>
                <w:i/>
                <w:sz w:val="20"/>
                <w:szCs w:val="24"/>
              </w:rPr>
              <w:t>Continue coding automatic mode.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lastRenderedPageBreak/>
              <w:t>9– Mar 10,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86" w:rsidRPr="00671B86" w:rsidRDefault="00671B86" w:rsidP="00671B86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sz w:val="20"/>
                <w:szCs w:val="24"/>
              </w:rPr>
            </w:pPr>
            <w:r w:rsidRPr="00671B86">
              <w:rPr>
                <w:rFonts w:eastAsia="Times New Roman" w:cs="Arial"/>
                <w:color w:val="00B050"/>
                <w:sz w:val="20"/>
                <w:szCs w:val="24"/>
              </w:rPr>
              <w:t>Research PIR sensor.</w:t>
            </w:r>
            <w:r w:rsidRPr="00671B86">
              <w:rPr>
                <w:rFonts w:eastAsia="Times New Roman" w:cs="Arial"/>
                <w:color w:val="00B050"/>
                <w:sz w:val="20"/>
                <w:szCs w:val="24"/>
              </w:rPr>
              <w:t xml:space="preserve"> </w:t>
            </w:r>
            <w:r w:rsidRPr="00671B86">
              <w:rPr>
                <w:rFonts w:eastAsia="Times New Roman" w:cs="Arial"/>
                <w:color w:val="00B050"/>
                <w:sz w:val="20"/>
                <w:szCs w:val="24"/>
                <w:u w:val="single"/>
              </w:rPr>
              <w:t>(Kevin/Nathan)</w:t>
            </w:r>
          </w:p>
          <w:p w:rsidR="00671B86" w:rsidRPr="00671B86" w:rsidRDefault="00671B86" w:rsidP="00671B86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color w:val="00B050"/>
                <w:sz w:val="20"/>
                <w:szCs w:val="24"/>
              </w:rPr>
            </w:pPr>
            <w:r w:rsidRPr="00671B86">
              <w:rPr>
                <w:rFonts w:eastAsia="Times New Roman" w:cs="Arial"/>
                <w:color w:val="00B050"/>
                <w:sz w:val="20"/>
                <w:szCs w:val="24"/>
              </w:rPr>
              <w:t>Build PIR Sensor and perform connections. (Nathan)</w:t>
            </w:r>
          </w:p>
          <w:p w:rsidR="00671B86" w:rsidRPr="00671B86" w:rsidRDefault="00671B86" w:rsidP="00671B86">
            <w:pPr>
              <w:pStyle w:val="ListParagraph"/>
              <w:numPr>
                <w:ilvl w:val="0"/>
                <w:numId w:val="9"/>
              </w:numPr>
              <w:rPr>
                <w:rFonts w:eastAsia="Times New Roman" w:cs="Arial"/>
                <w:color w:val="00B050"/>
                <w:sz w:val="20"/>
                <w:szCs w:val="24"/>
              </w:rPr>
            </w:pPr>
            <w:r w:rsidRPr="00671B86">
              <w:rPr>
                <w:rFonts w:eastAsia="Times New Roman" w:cs="Arial"/>
                <w:color w:val="00B050"/>
                <w:sz w:val="20"/>
                <w:szCs w:val="24"/>
              </w:rPr>
              <w:t>Code the PIR Sensor and integrate it with the turret by coding a different mode, automatic mode (Kevin)</w:t>
            </w:r>
            <w:r w:rsidR="00F167EC">
              <w:rPr>
                <w:rFonts w:eastAsia="Times New Roman" w:cs="Arial"/>
                <w:color w:val="00B050"/>
                <w:sz w:val="20"/>
                <w:szCs w:val="24"/>
              </w:rPr>
              <w:t xml:space="preserve"> </w:t>
            </w:r>
            <w:r w:rsidR="00F167EC">
              <w:rPr>
                <w:rFonts w:eastAsia="Times New Roman" w:cs="Arial"/>
                <w:b/>
                <w:i/>
                <w:color w:val="5F497A" w:themeColor="accent4" w:themeShade="BF"/>
                <w:sz w:val="20"/>
                <w:szCs w:val="24"/>
              </w:rPr>
              <w:t>=&gt; Spend 2 hours on Monday, Thursday, and Friday.</w:t>
            </w:r>
          </w:p>
          <w:p w:rsidR="00671B86" w:rsidRPr="00671B86" w:rsidRDefault="00982CF7" w:rsidP="00982CF7">
            <w:pPr>
              <w:rPr>
                <w:rFonts w:eastAsia="Times New Roman" w:cs="Arial"/>
                <w:i/>
                <w:color w:val="00B050"/>
                <w:sz w:val="20"/>
                <w:szCs w:val="24"/>
              </w:rPr>
            </w:pPr>
            <w:r w:rsidRPr="00671B86">
              <w:rPr>
                <w:rFonts w:eastAsia="Times New Roman" w:cs="Arial"/>
                <w:i/>
                <w:sz w:val="20"/>
                <w:szCs w:val="24"/>
              </w:rPr>
              <w:t>Research remote controllers to use with Raspberry Pi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10 – Mar 17,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86" w:rsidRPr="00671B86" w:rsidRDefault="00671B86" w:rsidP="00671B86">
            <w:pPr>
              <w:pStyle w:val="ListParagraph"/>
              <w:numPr>
                <w:ilvl w:val="0"/>
                <w:numId w:val="12"/>
              </w:numPr>
              <w:rPr>
                <w:rFonts w:eastAsia="Times New Roman" w:cs="Arial"/>
                <w:color w:val="00B050"/>
                <w:sz w:val="20"/>
                <w:szCs w:val="24"/>
              </w:rPr>
            </w:pPr>
            <w:r>
              <w:rPr>
                <w:rFonts w:eastAsia="Times New Roman" w:cs="Arial"/>
                <w:color w:val="00B050"/>
                <w:sz w:val="20"/>
                <w:szCs w:val="24"/>
              </w:rPr>
              <w:t>Code the automatic mode or attempt to make the turret aim and shoot at targets by detecting movement. (Kevin/Nathan)</w:t>
            </w:r>
            <w:r w:rsidR="00F167EC">
              <w:rPr>
                <w:rFonts w:eastAsia="Times New Roman" w:cs="Arial"/>
                <w:color w:val="00B050"/>
                <w:sz w:val="20"/>
                <w:szCs w:val="24"/>
              </w:rPr>
              <w:t xml:space="preserve"> </w:t>
            </w:r>
            <w:r w:rsidR="00F167EC">
              <w:rPr>
                <w:rFonts w:eastAsia="Times New Roman" w:cs="Arial"/>
                <w:b/>
                <w:i/>
                <w:color w:val="5F497A" w:themeColor="accent4" w:themeShade="BF"/>
                <w:sz w:val="20"/>
                <w:szCs w:val="24"/>
              </w:rPr>
              <w:t>=&gt; Spend 2 hours on Monday, Thursday, and Friday.</w:t>
            </w:r>
          </w:p>
          <w:p w:rsidR="00671B86" w:rsidRPr="00671B86" w:rsidRDefault="00982CF7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 w:rsidRPr="00671B86">
              <w:rPr>
                <w:rFonts w:eastAsia="Times New Roman" w:cs="Arial"/>
                <w:i/>
                <w:sz w:val="20"/>
                <w:szCs w:val="24"/>
              </w:rPr>
              <w:t>Implement manual mode utilizing a remote controller.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11 – Mar 24,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B86" w:rsidRDefault="00671B86" w:rsidP="00671B86">
            <w:pPr>
              <w:pStyle w:val="ListParagraph"/>
              <w:numPr>
                <w:ilvl w:val="0"/>
                <w:numId w:val="12"/>
              </w:numPr>
              <w:rPr>
                <w:rFonts w:eastAsia="Times New Roman" w:cs="Arial"/>
                <w:color w:val="00B050"/>
                <w:sz w:val="20"/>
                <w:szCs w:val="24"/>
              </w:rPr>
            </w:pPr>
            <w:r>
              <w:rPr>
                <w:rFonts w:eastAsia="Times New Roman" w:cs="Arial"/>
                <w:color w:val="00B050"/>
                <w:sz w:val="20"/>
                <w:szCs w:val="24"/>
              </w:rPr>
              <w:t>Code the automatic mode or attempt to make the turret aim and shoot at targets by detecting movement. (Kevin/Nathan)</w:t>
            </w:r>
            <w:r w:rsidR="00F167EC">
              <w:rPr>
                <w:rFonts w:eastAsia="Times New Roman" w:cs="Arial"/>
                <w:color w:val="00B050"/>
                <w:sz w:val="20"/>
                <w:szCs w:val="24"/>
              </w:rPr>
              <w:t xml:space="preserve"> </w:t>
            </w:r>
            <w:r w:rsidR="00F167EC">
              <w:rPr>
                <w:rFonts w:eastAsia="Times New Roman" w:cs="Arial"/>
                <w:b/>
                <w:i/>
                <w:color w:val="5F497A" w:themeColor="accent4" w:themeShade="BF"/>
                <w:sz w:val="20"/>
                <w:szCs w:val="24"/>
              </w:rPr>
              <w:t>=&gt; Spend 2 hours on Monday, Thursday, and Friday.</w:t>
            </w:r>
          </w:p>
          <w:p w:rsidR="00671B86" w:rsidRPr="00671B86" w:rsidRDefault="00671B86" w:rsidP="00671B86">
            <w:pPr>
              <w:pStyle w:val="ListParagraph"/>
              <w:numPr>
                <w:ilvl w:val="0"/>
                <w:numId w:val="12"/>
              </w:numPr>
              <w:rPr>
                <w:rFonts w:eastAsia="Times New Roman" w:cs="Arial"/>
                <w:color w:val="00B050"/>
                <w:sz w:val="20"/>
                <w:szCs w:val="24"/>
              </w:rPr>
            </w:pPr>
            <w:r>
              <w:rPr>
                <w:rFonts w:eastAsia="Times New Roman" w:cs="Arial"/>
                <w:color w:val="00B050"/>
                <w:sz w:val="20"/>
                <w:szCs w:val="24"/>
              </w:rPr>
              <w:t>Final test and run through. (Kevin/Nathan)</w:t>
            </w:r>
          </w:p>
          <w:p w:rsidR="00982CF7" w:rsidRPr="00671B86" w:rsidRDefault="00982CF7" w:rsidP="00982CF7">
            <w:pPr>
              <w:rPr>
                <w:rFonts w:eastAsia="Times New Roman" w:cs="Arial"/>
                <w:i/>
                <w:sz w:val="20"/>
                <w:szCs w:val="24"/>
              </w:rPr>
            </w:pPr>
            <w:r w:rsidRPr="00671B86">
              <w:rPr>
                <w:rFonts w:eastAsia="Times New Roman" w:cs="Arial"/>
                <w:i/>
                <w:sz w:val="20"/>
                <w:szCs w:val="24"/>
              </w:rPr>
              <w:t>Final polish of design and code.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12 – Mar 31,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Status Report #3 - progress to date.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13 – April 7,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Physical project complete, completion of report and presentation.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14 – April 14,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Project Presentation to CNT and the English department.</w:t>
            </w:r>
          </w:p>
        </w:tc>
      </w:tr>
      <w:tr w:rsidR="00982CF7" w:rsidTr="00982CF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15 – April 21, 2014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CF7" w:rsidRDefault="00982CF7" w:rsidP="00982CF7">
            <w:pPr>
              <w:rPr>
                <w:rFonts w:eastAsia="Times New Roman" w:cs="Arial"/>
                <w:sz w:val="20"/>
                <w:szCs w:val="24"/>
              </w:rPr>
            </w:pPr>
            <w:r>
              <w:rPr>
                <w:rFonts w:eastAsia="Times New Roman" w:cs="Arial"/>
                <w:sz w:val="20"/>
                <w:szCs w:val="24"/>
              </w:rPr>
              <w:t>Project report complete and handed in for grading at the start of the week.</w:t>
            </w:r>
          </w:p>
        </w:tc>
      </w:tr>
    </w:tbl>
    <w:p w:rsidR="00982CF7" w:rsidRDefault="00982CF7" w:rsidP="00982CF7"/>
    <w:p w:rsidR="00A63AD8" w:rsidRDefault="00A63AD8" w:rsidP="00A63AD8">
      <w:pPr>
        <w:pStyle w:val="NoSpacing"/>
      </w:pPr>
    </w:p>
    <w:p w:rsidR="00A63AD8" w:rsidRPr="00A63AD8" w:rsidRDefault="00A63AD8" w:rsidP="00A63AD8">
      <w:pPr>
        <w:pStyle w:val="NoSpacing"/>
        <w:rPr>
          <w:b/>
          <w:color w:val="FF0000"/>
        </w:rPr>
      </w:pPr>
      <w:r w:rsidRPr="00A63AD8">
        <w:rPr>
          <w:b/>
          <w:color w:val="FF0000"/>
        </w:rPr>
        <w:t>Red: Important work to be done which is caused by common risks.</w:t>
      </w:r>
    </w:p>
    <w:p w:rsidR="00A63AD8" w:rsidRPr="00A63AD8" w:rsidRDefault="00A63AD8" w:rsidP="00A63AD8">
      <w:pPr>
        <w:pStyle w:val="NoSpacing"/>
        <w:rPr>
          <w:b/>
          <w:color w:val="0070C0"/>
        </w:rPr>
      </w:pPr>
      <w:r w:rsidRPr="00A63AD8">
        <w:rPr>
          <w:b/>
          <w:color w:val="0070C0"/>
        </w:rPr>
        <w:t>Blue: Old plan</w:t>
      </w:r>
      <w:r w:rsidR="00CF45F1">
        <w:rPr>
          <w:b/>
          <w:color w:val="0070C0"/>
        </w:rPr>
        <w:t>(s)</w:t>
      </w:r>
      <w:r w:rsidRPr="00A63AD8">
        <w:rPr>
          <w:b/>
          <w:color w:val="0070C0"/>
        </w:rPr>
        <w:t xml:space="preserve"> for the </w:t>
      </w:r>
      <w:r>
        <w:rPr>
          <w:b/>
          <w:color w:val="0070C0"/>
        </w:rPr>
        <w:t xml:space="preserve">proposed or last revision </w:t>
      </w:r>
      <w:r w:rsidRPr="00A63AD8">
        <w:rPr>
          <w:b/>
          <w:color w:val="0070C0"/>
        </w:rPr>
        <w:t>week.</w:t>
      </w:r>
    </w:p>
    <w:p w:rsidR="00A63AD8" w:rsidRPr="00A63AD8" w:rsidRDefault="00A63AD8" w:rsidP="00A63AD8">
      <w:pPr>
        <w:pStyle w:val="NoSpacing"/>
        <w:rPr>
          <w:b/>
          <w:color w:val="00B050"/>
        </w:rPr>
      </w:pPr>
      <w:r w:rsidRPr="00A63AD8">
        <w:rPr>
          <w:b/>
          <w:color w:val="00B050"/>
        </w:rPr>
        <w:t>Green: Changed plans that will not change anything to project.</w:t>
      </w:r>
    </w:p>
    <w:p w:rsidR="00A63AD8" w:rsidRPr="00A63AD8" w:rsidRDefault="00A63AD8" w:rsidP="00A63AD8">
      <w:pPr>
        <w:pStyle w:val="NoSpacing"/>
        <w:rPr>
          <w:b/>
          <w:color w:val="7030A0"/>
        </w:rPr>
      </w:pPr>
      <w:r w:rsidRPr="00A63AD8">
        <w:rPr>
          <w:b/>
          <w:color w:val="7030A0"/>
        </w:rPr>
        <w:t>Purple: Hours planned to be spent on free time.</w:t>
      </w:r>
    </w:p>
    <w:p w:rsidR="00A63AD8" w:rsidRPr="00671B86" w:rsidRDefault="00A63AD8" w:rsidP="00982CF7">
      <w:r>
        <w:t xml:space="preserve"> </w:t>
      </w:r>
    </w:p>
    <w:sectPr w:rsidR="00A63AD8" w:rsidRPr="0067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5615"/>
    <w:multiLevelType w:val="hybridMultilevel"/>
    <w:tmpl w:val="42B45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96BE4"/>
    <w:multiLevelType w:val="hybridMultilevel"/>
    <w:tmpl w:val="BCF6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96CAC"/>
    <w:multiLevelType w:val="hybridMultilevel"/>
    <w:tmpl w:val="A768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E3D03"/>
    <w:multiLevelType w:val="hybridMultilevel"/>
    <w:tmpl w:val="DCAA2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B1ADD"/>
    <w:multiLevelType w:val="hybridMultilevel"/>
    <w:tmpl w:val="705E2B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EE135E"/>
    <w:multiLevelType w:val="hybridMultilevel"/>
    <w:tmpl w:val="59A2F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60269"/>
    <w:multiLevelType w:val="hybridMultilevel"/>
    <w:tmpl w:val="6248C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92B45"/>
    <w:multiLevelType w:val="hybridMultilevel"/>
    <w:tmpl w:val="7F32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168A1"/>
    <w:multiLevelType w:val="hybridMultilevel"/>
    <w:tmpl w:val="3D7AC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B667C"/>
    <w:multiLevelType w:val="hybridMultilevel"/>
    <w:tmpl w:val="BA527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A026FD"/>
    <w:multiLevelType w:val="hybridMultilevel"/>
    <w:tmpl w:val="C4F8F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73F49"/>
    <w:multiLevelType w:val="hybridMultilevel"/>
    <w:tmpl w:val="27122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F7"/>
    <w:rsid w:val="00135C1A"/>
    <w:rsid w:val="00215C71"/>
    <w:rsid w:val="00271F17"/>
    <w:rsid w:val="003B5110"/>
    <w:rsid w:val="0058054F"/>
    <w:rsid w:val="006658BA"/>
    <w:rsid w:val="00671B86"/>
    <w:rsid w:val="00716AEB"/>
    <w:rsid w:val="00731CAA"/>
    <w:rsid w:val="00914D44"/>
    <w:rsid w:val="00982CF7"/>
    <w:rsid w:val="00A63AD8"/>
    <w:rsid w:val="00AF48DC"/>
    <w:rsid w:val="00CE5AA2"/>
    <w:rsid w:val="00CF45F1"/>
    <w:rsid w:val="00D76409"/>
    <w:rsid w:val="00E80A8C"/>
    <w:rsid w:val="00F167EC"/>
    <w:rsid w:val="00F63451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CF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1B86"/>
    <w:pPr>
      <w:ind w:left="720"/>
      <w:contextualSpacing/>
    </w:pPr>
  </w:style>
  <w:style w:type="paragraph" w:styleId="NoSpacing">
    <w:name w:val="No Spacing"/>
    <w:uiPriority w:val="1"/>
    <w:qFormat/>
    <w:rsid w:val="00A63A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CF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1B86"/>
    <w:pPr>
      <w:ind w:left="720"/>
      <w:contextualSpacing/>
    </w:pPr>
  </w:style>
  <w:style w:type="paragraph" w:styleId="NoSpacing">
    <w:name w:val="No Spacing"/>
    <w:uiPriority w:val="1"/>
    <w:qFormat/>
    <w:rsid w:val="00A63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49</cp:revision>
  <dcterms:created xsi:type="dcterms:W3CDTF">2014-02-01T06:15:00Z</dcterms:created>
  <dcterms:modified xsi:type="dcterms:W3CDTF">2014-02-09T08:03:00Z</dcterms:modified>
</cp:coreProperties>
</file>