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84001" w14:textId="19C6937E" w:rsidR="00524FD9" w:rsidRDefault="00524FD9" w:rsidP="00524FD9">
      <w:pPr>
        <w:spacing w:line="276" w:lineRule="auto"/>
        <w:jc w:val="both"/>
        <w:rPr>
          <w:rFonts w:ascii="Times New Roman" w:eastAsia="Times New Roman" w:hAnsi="Times New Roman" w:cs="Times New Roman"/>
        </w:rPr>
      </w:pPr>
      <w:r>
        <w:rPr>
          <w:rFonts w:ascii="Times New Roman" w:eastAsia="Times New Roman" w:hAnsi="Times New Roman" w:cs="Times New Roman"/>
          <w:color w:val="0F4761" w:themeColor="accent1" w:themeShade="BF"/>
          <w:sz w:val="36"/>
          <w:szCs w:val="36"/>
        </w:rPr>
        <w:t xml:space="preserve">                             </w:t>
      </w:r>
      <w:r>
        <w:rPr>
          <w:noProof/>
        </w:rPr>
        <w:drawing>
          <wp:inline distT="0" distB="0" distL="0" distR="0" wp14:anchorId="00A3FB9C" wp14:editId="03096078">
            <wp:extent cx="2273300" cy="28200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3300" cy="2820035"/>
                    </a:xfrm>
                    <a:prstGeom prst="rect">
                      <a:avLst/>
                    </a:prstGeom>
                    <a:noFill/>
                    <a:ln>
                      <a:noFill/>
                    </a:ln>
                  </pic:spPr>
                </pic:pic>
              </a:graphicData>
            </a:graphic>
          </wp:inline>
        </w:drawing>
      </w:r>
    </w:p>
    <w:p w14:paraId="27BC1FE9" w14:textId="77777777" w:rsidR="00524FD9" w:rsidRDefault="00524FD9" w:rsidP="00524FD9">
      <w:pPr>
        <w:pStyle w:val="Balk1"/>
        <w:spacing w:before="322" w:after="322"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color w:val="auto"/>
          <w:sz w:val="36"/>
          <w:szCs w:val="36"/>
        </w:rPr>
        <w:t xml:space="preserve">Bitlis Eren Üniversitesi </w:t>
      </w:r>
      <w:r>
        <w:br/>
      </w:r>
      <w:r>
        <w:rPr>
          <w:rFonts w:ascii="Times New Roman" w:eastAsia="Times New Roman" w:hAnsi="Times New Roman" w:cs="Times New Roman"/>
          <w:b/>
          <w:bCs/>
          <w:color w:val="auto"/>
          <w:sz w:val="36"/>
          <w:szCs w:val="36"/>
        </w:rPr>
        <w:t xml:space="preserve">  Mimarlık-Mühendislik Fakültesi</w:t>
      </w:r>
    </w:p>
    <w:p w14:paraId="7720FFCD" w14:textId="77777777" w:rsidR="00524FD9" w:rsidRDefault="00524FD9" w:rsidP="00524FD9">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Bilgisayar Mühendisliği</w:t>
      </w:r>
    </w:p>
    <w:p w14:paraId="48024EF9" w14:textId="77777777" w:rsidR="00524FD9" w:rsidRDefault="00524FD9" w:rsidP="00524FD9">
      <w:pPr>
        <w:spacing w:line="276" w:lineRule="auto"/>
        <w:jc w:val="both"/>
        <w:rPr>
          <w:rFonts w:ascii="Times New Roman" w:eastAsia="Times New Roman" w:hAnsi="Times New Roman" w:cs="Times New Roman"/>
          <w:b/>
          <w:bCs/>
          <w:sz w:val="32"/>
          <w:szCs w:val="32"/>
        </w:rPr>
      </w:pPr>
    </w:p>
    <w:p w14:paraId="60D2942C" w14:textId="39FD81F5" w:rsidR="00524FD9" w:rsidRPr="00524FD9" w:rsidRDefault="00524FD9" w:rsidP="00524FD9">
      <w:pPr>
        <w:spacing w:line="276" w:lineRule="auto"/>
        <w:jc w:val="center"/>
        <w:rPr>
          <w:rFonts w:ascii="Times New Roman" w:eastAsiaTheme="majorEastAsia" w:hAnsi="Times New Roman" w:cs="Times New Roman"/>
          <w:b/>
          <w:bCs/>
          <w:sz w:val="44"/>
          <w:szCs w:val="44"/>
        </w:rPr>
      </w:pPr>
      <w:r w:rsidRPr="00524FD9">
        <w:rPr>
          <w:rFonts w:ascii="Times New Roman" w:eastAsiaTheme="majorEastAsia" w:hAnsi="Times New Roman" w:cs="Times New Roman"/>
          <w:b/>
          <w:bCs/>
          <w:sz w:val="44"/>
          <w:szCs w:val="44"/>
        </w:rPr>
        <w:t>Türkçe Haber Metinlerinde BERT Tabanlı Varlık İsmi Tanıma Sistemi</w:t>
      </w:r>
    </w:p>
    <w:p w14:paraId="4D6F592A" w14:textId="729828FA" w:rsidR="00524FD9" w:rsidRDefault="00524FD9" w:rsidP="00524FD9">
      <w:pPr>
        <w:spacing w:line="276" w:lineRule="auto"/>
        <w:jc w:val="center"/>
        <w:rPr>
          <w:rFonts w:ascii="Times New Roman" w:eastAsia="Times New Roman" w:hAnsi="Times New Roman" w:cs="Times New Roman"/>
          <w:b/>
          <w:bCs/>
          <w:color w:val="0F4761" w:themeColor="accent1" w:themeShade="BF"/>
          <w:sz w:val="32"/>
          <w:szCs w:val="32"/>
        </w:rPr>
      </w:pPr>
    </w:p>
    <w:p w14:paraId="5268E94B" w14:textId="77777777" w:rsidR="00524FD9" w:rsidRDefault="00524FD9" w:rsidP="00524FD9">
      <w:pPr>
        <w:spacing w:line="276" w:lineRule="auto"/>
        <w:jc w:val="center"/>
        <w:rPr>
          <w:rFonts w:ascii="Times New Roman" w:eastAsia="Times New Roman" w:hAnsi="Times New Roman" w:cs="Times New Roman"/>
          <w:b/>
          <w:bCs/>
          <w:color w:val="0F4761" w:themeColor="accent1" w:themeShade="BF"/>
          <w:sz w:val="32"/>
          <w:szCs w:val="32"/>
        </w:rPr>
      </w:pPr>
    </w:p>
    <w:p w14:paraId="098B488F" w14:textId="77777777" w:rsidR="00524FD9" w:rsidRPr="00524FD9" w:rsidRDefault="00524FD9" w:rsidP="00524FD9">
      <w:pPr>
        <w:spacing w:before="299" w:after="299" w:line="276" w:lineRule="auto"/>
        <w:jc w:val="both"/>
        <w:rPr>
          <w:rFonts w:ascii="Times New Roman" w:eastAsia="Times New Roman" w:hAnsi="Times New Roman" w:cs="Times New Roman"/>
          <w:b/>
          <w:bCs/>
          <w:sz w:val="28"/>
          <w:szCs w:val="28"/>
        </w:rPr>
      </w:pPr>
      <w:r w:rsidRPr="00524FD9">
        <w:rPr>
          <w:rFonts w:ascii="Times New Roman" w:eastAsia="Times New Roman" w:hAnsi="Times New Roman" w:cs="Times New Roman"/>
          <w:b/>
          <w:bCs/>
          <w:sz w:val="28"/>
          <w:szCs w:val="28"/>
        </w:rPr>
        <w:t xml:space="preserve">AD SOYAD: </w:t>
      </w:r>
      <w:r w:rsidRPr="00524FD9">
        <w:rPr>
          <w:rFonts w:ascii="Times New Roman" w:eastAsia="Times New Roman" w:hAnsi="Times New Roman" w:cs="Times New Roman"/>
          <w:sz w:val="28"/>
          <w:szCs w:val="28"/>
        </w:rPr>
        <w:t>Zeyneb BAYRAM</w:t>
      </w:r>
    </w:p>
    <w:p w14:paraId="3F6B50FE" w14:textId="77777777" w:rsidR="00524FD9" w:rsidRPr="00524FD9" w:rsidRDefault="00524FD9" w:rsidP="00524FD9">
      <w:pPr>
        <w:spacing w:before="240" w:after="240" w:line="276" w:lineRule="auto"/>
        <w:jc w:val="both"/>
        <w:rPr>
          <w:rFonts w:ascii="Times New Roman" w:eastAsia="Times New Roman" w:hAnsi="Times New Roman" w:cs="Times New Roman"/>
          <w:sz w:val="28"/>
          <w:szCs w:val="28"/>
        </w:rPr>
      </w:pPr>
      <w:r w:rsidRPr="00524FD9">
        <w:rPr>
          <w:rFonts w:ascii="Times New Roman" w:eastAsia="Times New Roman" w:hAnsi="Times New Roman" w:cs="Times New Roman"/>
          <w:b/>
          <w:bCs/>
          <w:sz w:val="28"/>
          <w:szCs w:val="28"/>
        </w:rPr>
        <w:t>DANIŞMAN:</w:t>
      </w:r>
      <w:r w:rsidRPr="00524FD9">
        <w:rPr>
          <w:rFonts w:ascii="Times New Roman" w:eastAsia="Times New Roman" w:hAnsi="Times New Roman" w:cs="Times New Roman"/>
          <w:sz w:val="28"/>
          <w:szCs w:val="28"/>
        </w:rPr>
        <w:t xml:space="preserve"> DR. Öğr. Üyesi Mehtap ÜLKER</w:t>
      </w:r>
    </w:p>
    <w:p w14:paraId="130EFF36" w14:textId="084EA6D5" w:rsidR="00524FD9" w:rsidRPr="00524FD9" w:rsidRDefault="00524FD9" w:rsidP="00524FD9">
      <w:pPr>
        <w:spacing w:before="240" w:after="240" w:line="276" w:lineRule="auto"/>
        <w:jc w:val="both"/>
        <w:rPr>
          <w:rFonts w:ascii="Times New Roman" w:eastAsia="Times New Roman" w:hAnsi="Times New Roman" w:cs="Times New Roman"/>
          <w:sz w:val="28"/>
          <w:szCs w:val="28"/>
        </w:rPr>
      </w:pPr>
      <w:r w:rsidRPr="00524FD9">
        <w:rPr>
          <w:rFonts w:ascii="Times New Roman" w:eastAsia="Times New Roman" w:hAnsi="Times New Roman" w:cs="Times New Roman"/>
          <w:b/>
          <w:bCs/>
          <w:sz w:val="28"/>
          <w:szCs w:val="28"/>
        </w:rPr>
        <w:t xml:space="preserve">TARİH: </w:t>
      </w:r>
      <w:r w:rsidRPr="00524FD9">
        <w:rPr>
          <w:rFonts w:ascii="Times New Roman" w:eastAsia="Times New Roman" w:hAnsi="Times New Roman" w:cs="Times New Roman"/>
          <w:sz w:val="28"/>
          <w:szCs w:val="28"/>
        </w:rPr>
        <w:t>1</w:t>
      </w:r>
      <w:r w:rsidRPr="00524FD9">
        <w:rPr>
          <w:rFonts w:ascii="Times New Roman" w:eastAsia="Times New Roman" w:hAnsi="Times New Roman" w:cs="Times New Roman"/>
          <w:sz w:val="28"/>
          <w:szCs w:val="28"/>
        </w:rPr>
        <w:t>4</w:t>
      </w:r>
      <w:r w:rsidRPr="00524FD9">
        <w:rPr>
          <w:rFonts w:ascii="Times New Roman" w:eastAsia="Times New Roman" w:hAnsi="Times New Roman" w:cs="Times New Roman"/>
          <w:sz w:val="28"/>
          <w:szCs w:val="28"/>
        </w:rPr>
        <w:t>.05.2026</w:t>
      </w:r>
    </w:p>
    <w:p w14:paraId="07471C0D" w14:textId="4C62F70B" w:rsidR="00552E6C" w:rsidRDefault="00552E6C"/>
    <w:p w14:paraId="0BAC4DA5" w14:textId="6C2B74F3" w:rsidR="00524FD9" w:rsidRDefault="00524FD9"/>
    <w:p w14:paraId="5A328F74" w14:textId="60B634AC" w:rsidR="00524FD9" w:rsidRDefault="00524FD9"/>
    <w:p w14:paraId="490F9B07" w14:textId="76BB2EA3" w:rsidR="00524FD9" w:rsidRDefault="00524FD9"/>
    <w:p w14:paraId="05F90DEB" w14:textId="3E9796A9" w:rsidR="00524FD9" w:rsidRDefault="00524FD9"/>
    <w:p w14:paraId="378CC6B8" w14:textId="77777777" w:rsidR="00524FD9" w:rsidRPr="00524FD9" w:rsidRDefault="00524FD9" w:rsidP="00524FD9">
      <w:pPr>
        <w:pStyle w:val="Balk1"/>
        <w:rPr>
          <w:rFonts w:ascii="Arial" w:hAnsi="Arial" w:cs="Arial"/>
          <w:b/>
          <w:bCs/>
          <w:sz w:val="32"/>
          <w:szCs w:val="32"/>
        </w:rPr>
      </w:pPr>
      <w:r w:rsidRPr="00524FD9">
        <w:rPr>
          <w:rFonts w:ascii="Arial" w:hAnsi="Arial" w:cs="Arial"/>
          <w:b/>
          <w:bCs/>
          <w:color w:val="000000" w:themeColor="text1"/>
          <w:sz w:val="32"/>
          <w:szCs w:val="32"/>
        </w:rPr>
        <w:t>1. Giriş ve Problem Tanımı</w:t>
      </w:r>
    </w:p>
    <w:p w14:paraId="2EB048DA" w14:textId="77777777" w:rsidR="00524FD9" w:rsidRPr="00524FD9" w:rsidRDefault="00524FD9" w:rsidP="00524FD9">
      <w:pPr>
        <w:pStyle w:val="NormalWeb"/>
        <w:rPr>
          <w:rFonts w:ascii="Arial" w:hAnsi="Arial" w:cs="Arial"/>
        </w:rPr>
      </w:pPr>
      <w:r w:rsidRPr="00524FD9">
        <w:rPr>
          <w:rFonts w:ascii="Arial" w:hAnsi="Arial" w:cs="Arial"/>
        </w:rPr>
        <w:t>Doğal Dil İşleme (Natural Language Processing - NLP), bilgisayarların insan dilini anlayabilmesi, yorumlayabilmesi ve analiz edebilmesi amacıyla geliştirilen yapay zekâ alanlarından biridir. Günümüzde haber siteleri, sosyal medya platformları, arama motorları ve dijital asistanlar gibi birçok sistemde NLP teknolojileri kullanılmaktadır. Bu alanın önemli alt problemlerinden biri ise Varlık İsmi Tanıma (Named Entity Recognition - NER) problemidir.</w:t>
      </w:r>
    </w:p>
    <w:p w14:paraId="3BE79C07" w14:textId="77777777" w:rsidR="00524FD9" w:rsidRPr="00524FD9" w:rsidRDefault="00524FD9" w:rsidP="00524FD9">
      <w:pPr>
        <w:pStyle w:val="NormalWeb"/>
        <w:rPr>
          <w:rFonts w:ascii="Arial" w:hAnsi="Arial" w:cs="Arial"/>
        </w:rPr>
      </w:pPr>
      <w:r w:rsidRPr="00524FD9">
        <w:rPr>
          <w:rFonts w:ascii="Arial" w:hAnsi="Arial" w:cs="Arial"/>
        </w:rPr>
        <w:t>NER sistemleri; metin içerisinde geçen kişi, kurum, yer, tarih, para birimi ve yüzde gibi anlamlı varlıkları otomatik olarak tespit etmeyi amaçlamaktadır. Örneğin:</w:t>
      </w:r>
    </w:p>
    <w:p w14:paraId="3F59814C" w14:textId="77777777" w:rsidR="00524FD9" w:rsidRPr="00524FD9" w:rsidRDefault="00524FD9" w:rsidP="00524FD9">
      <w:pPr>
        <w:pStyle w:val="NormalWeb"/>
        <w:rPr>
          <w:rFonts w:ascii="Arial" w:hAnsi="Arial" w:cs="Arial"/>
        </w:rPr>
      </w:pPr>
      <w:r w:rsidRPr="00524FD9">
        <w:rPr>
          <w:rFonts w:ascii="Arial" w:hAnsi="Arial" w:cs="Arial"/>
        </w:rPr>
        <w:t>“Cumhurbaşkanı Recep Tayyip Erdoğan Ankara’da açıklama yaptı.”</w:t>
      </w:r>
    </w:p>
    <w:p w14:paraId="67C228C2" w14:textId="77777777" w:rsidR="00524FD9" w:rsidRPr="00524FD9" w:rsidRDefault="00524FD9" w:rsidP="00524FD9">
      <w:pPr>
        <w:pStyle w:val="NormalWeb"/>
        <w:rPr>
          <w:rFonts w:ascii="Arial" w:hAnsi="Arial" w:cs="Arial"/>
        </w:rPr>
      </w:pPr>
      <w:r w:rsidRPr="00524FD9">
        <w:rPr>
          <w:rFonts w:ascii="Arial" w:hAnsi="Arial" w:cs="Arial"/>
        </w:rPr>
        <w:t>cümlesinde:</w:t>
      </w:r>
    </w:p>
    <w:p w14:paraId="1EA286C0" w14:textId="77777777" w:rsidR="00524FD9" w:rsidRPr="00524FD9" w:rsidRDefault="00524FD9" w:rsidP="00524FD9">
      <w:pPr>
        <w:numPr>
          <w:ilvl w:val="0"/>
          <w:numId w:val="1"/>
        </w:numPr>
        <w:spacing w:before="100" w:beforeAutospacing="1" w:after="100" w:afterAutospacing="1" w:line="240" w:lineRule="auto"/>
        <w:rPr>
          <w:rFonts w:ascii="Arial" w:hAnsi="Arial" w:cs="Arial"/>
        </w:rPr>
      </w:pPr>
      <w:r w:rsidRPr="00524FD9">
        <w:rPr>
          <w:rFonts w:ascii="Arial" w:hAnsi="Arial" w:cs="Arial"/>
        </w:rPr>
        <w:t xml:space="preserve">“Recep Tayyip Erdoğan” → Kişi (PER) </w:t>
      </w:r>
    </w:p>
    <w:p w14:paraId="5C183948" w14:textId="77777777" w:rsidR="00524FD9" w:rsidRPr="00524FD9" w:rsidRDefault="00524FD9" w:rsidP="00524FD9">
      <w:pPr>
        <w:numPr>
          <w:ilvl w:val="0"/>
          <w:numId w:val="1"/>
        </w:numPr>
        <w:spacing w:before="100" w:beforeAutospacing="1" w:after="100" w:afterAutospacing="1" w:line="240" w:lineRule="auto"/>
        <w:rPr>
          <w:rFonts w:ascii="Arial" w:hAnsi="Arial" w:cs="Arial"/>
        </w:rPr>
      </w:pPr>
      <w:r w:rsidRPr="00524FD9">
        <w:rPr>
          <w:rFonts w:ascii="Arial" w:hAnsi="Arial" w:cs="Arial"/>
        </w:rPr>
        <w:t xml:space="preserve">“Ankara” → Yer (LOC) </w:t>
      </w:r>
    </w:p>
    <w:p w14:paraId="285A6E94" w14:textId="77777777" w:rsidR="00524FD9" w:rsidRPr="00524FD9" w:rsidRDefault="00524FD9" w:rsidP="00524FD9">
      <w:pPr>
        <w:pStyle w:val="NormalWeb"/>
        <w:rPr>
          <w:rFonts w:ascii="Arial" w:hAnsi="Arial" w:cs="Arial"/>
        </w:rPr>
      </w:pPr>
      <w:r w:rsidRPr="00524FD9">
        <w:rPr>
          <w:rFonts w:ascii="Arial" w:hAnsi="Arial" w:cs="Arial"/>
        </w:rPr>
        <w:t>olarak tanımlanmaktadır.</w:t>
      </w:r>
    </w:p>
    <w:p w14:paraId="3050DB10" w14:textId="77777777" w:rsidR="00524FD9" w:rsidRPr="00524FD9" w:rsidRDefault="00524FD9" w:rsidP="00524FD9">
      <w:pPr>
        <w:pStyle w:val="NormalWeb"/>
        <w:rPr>
          <w:rFonts w:ascii="Arial" w:hAnsi="Arial" w:cs="Arial"/>
        </w:rPr>
      </w:pPr>
      <w:r w:rsidRPr="00524FD9">
        <w:rPr>
          <w:rFonts w:ascii="Arial" w:hAnsi="Arial" w:cs="Arial"/>
        </w:rPr>
        <w:t>NER sistemleri özellikle:</w:t>
      </w:r>
    </w:p>
    <w:p w14:paraId="28F0D09A"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haber analizi, </w:t>
      </w:r>
    </w:p>
    <w:p w14:paraId="397F6AFA"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bilgi çıkarımı, </w:t>
      </w:r>
    </w:p>
    <w:p w14:paraId="6837DA26"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arama motorları, </w:t>
      </w:r>
    </w:p>
    <w:p w14:paraId="41B8E222"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chatbot sistemleri, </w:t>
      </w:r>
    </w:p>
    <w:p w14:paraId="6CC815A1"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sosyal medya analizi, </w:t>
      </w:r>
    </w:p>
    <w:p w14:paraId="52F2B52D" w14:textId="77777777" w:rsidR="00524FD9" w:rsidRPr="00524FD9" w:rsidRDefault="00524FD9" w:rsidP="00524FD9">
      <w:pPr>
        <w:numPr>
          <w:ilvl w:val="0"/>
          <w:numId w:val="2"/>
        </w:numPr>
        <w:spacing w:before="100" w:beforeAutospacing="1" w:after="100" w:afterAutospacing="1" w:line="240" w:lineRule="auto"/>
        <w:rPr>
          <w:rFonts w:ascii="Arial" w:hAnsi="Arial" w:cs="Arial"/>
        </w:rPr>
      </w:pPr>
      <w:r w:rsidRPr="00524FD9">
        <w:rPr>
          <w:rFonts w:ascii="Arial" w:hAnsi="Arial" w:cs="Arial"/>
        </w:rPr>
        <w:t xml:space="preserve">finans ve sağlık uygulamaları </w:t>
      </w:r>
    </w:p>
    <w:p w14:paraId="441D6A92" w14:textId="77777777" w:rsidR="00524FD9" w:rsidRPr="00524FD9" w:rsidRDefault="00524FD9" w:rsidP="00524FD9">
      <w:pPr>
        <w:pStyle w:val="NormalWeb"/>
        <w:rPr>
          <w:rFonts w:ascii="Arial" w:hAnsi="Arial" w:cs="Arial"/>
        </w:rPr>
      </w:pPr>
      <w:r w:rsidRPr="00524FD9">
        <w:rPr>
          <w:rFonts w:ascii="Arial" w:hAnsi="Arial" w:cs="Arial"/>
        </w:rPr>
        <w:t>gibi birçok alanda kullanılmaktadır.</w:t>
      </w:r>
    </w:p>
    <w:p w14:paraId="378E3A1B" w14:textId="77777777" w:rsidR="00524FD9" w:rsidRPr="00524FD9" w:rsidRDefault="00524FD9" w:rsidP="00524FD9">
      <w:pPr>
        <w:pStyle w:val="NormalWeb"/>
        <w:rPr>
          <w:rFonts w:ascii="Arial" w:hAnsi="Arial" w:cs="Arial"/>
        </w:rPr>
      </w:pPr>
      <w:r w:rsidRPr="00524FD9">
        <w:rPr>
          <w:rFonts w:ascii="Arial" w:hAnsi="Arial" w:cs="Arial"/>
        </w:rPr>
        <w:t>Türkçe dilinde NER problemi, İngilizce gibi dillere göre daha zordur. Bunun temel nedeni Türkçenin eklemeli (agglutinative) bir dil yapısına sahip olmasıdır. Kelimeler çok sayıda ek alabilmekte ve aynı kelime farklı biçimlerde kullanılabilmektedir. Örneğin:</w:t>
      </w:r>
    </w:p>
    <w:p w14:paraId="6657FA31" w14:textId="77777777" w:rsidR="00524FD9" w:rsidRPr="00524FD9" w:rsidRDefault="00524FD9" w:rsidP="00524FD9">
      <w:pPr>
        <w:numPr>
          <w:ilvl w:val="0"/>
          <w:numId w:val="3"/>
        </w:numPr>
        <w:spacing w:before="100" w:beforeAutospacing="1" w:after="100" w:afterAutospacing="1" w:line="240" w:lineRule="auto"/>
        <w:rPr>
          <w:rFonts w:ascii="Arial" w:hAnsi="Arial" w:cs="Arial"/>
        </w:rPr>
      </w:pPr>
      <w:r w:rsidRPr="00524FD9">
        <w:rPr>
          <w:rFonts w:ascii="Arial" w:hAnsi="Arial" w:cs="Arial"/>
        </w:rPr>
        <w:t xml:space="preserve">Ankara </w:t>
      </w:r>
    </w:p>
    <w:p w14:paraId="58262894" w14:textId="77777777" w:rsidR="00524FD9" w:rsidRPr="00524FD9" w:rsidRDefault="00524FD9" w:rsidP="00524FD9">
      <w:pPr>
        <w:numPr>
          <w:ilvl w:val="0"/>
          <w:numId w:val="3"/>
        </w:numPr>
        <w:spacing w:before="100" w:beforeAutospacing="1" w:after="100" w:afterAutospacing="1" w:line="240" w:lineRule="auto"/>
        <w:rPr>
          <w:rFonts w:ascii="Arial" w:hAnsi="Arial" w:cs="Arial"/>
        </w:rPr>
      </w:pPr>
      <w:r w:rsidRPr="00524FD9">
        <w:rPr>
          <w:rFonts w:ascii="Arial" w:hAnsi="Arial" w:cs="Arial"/>
        </w:rPr>
        <w:t xml:space="preserve">Ankara’da </w:t>
      </w:r>
    </w:p>
    <w:p w14:paraId="4AEF9C7E" w14:textId="77777777" w:rsidR="00524FD9" w:rsidRPr="00524FD9" w:rsidRDefault="00524FD9" w:rsidP="00524FD9">
      <w:pPr>
        <w:numPr>
          <w:ilvl w:val="0"/>
          <w:numId w:val="3"/>
        </w:numPr>
        <w:spacing w:before="100" w:beforeAutospacing="1" w:after="100" w:afterAutospacing="1" w:line="240" w:lineRule="auto"/>
        <w:rPr>
          <w:rFonts w:ascii="Arial" w:hAnsi="Arial" w:cs="Arial"/>
        </w:rPr>
      </w:pPr>
      <w:r w:rsidRPr="00524FD9">
        <w:rPr>
          <w:rFonts w:ascii="Arial" w:hAnsi="Arial" w:cs="Arial"/>
        </w:rPr>
        <w:t xml:space="preserve">Ankara’dan </w:t>
      </w:r>
    </w:p>
    <w:p w14:paraId="655368BC" w14:textId="77777777" w:rsidR="00524FD9" w:rsidRPr="00524FD9" w:rsidRDefault="00524FD9" w:rsidP="00524FD9">
      <w:pPr>
        <w:numPr>
          <w:ilvl w:val="0"/>
          <w:numId w:val="3"/>
        </w:numPr>
        <w:spacing w:before="100" w:beforeAutospacing="1" w:after="100" w:afterAutospacing="1" w:line="240" w:lineRule="auto"/>
        <w:rPr>
          <w:rFonts w:ascii="Arial" w:hAnsi="Arial" w:cs="Arial"/>
        </w:rPr>
      </w:pPr>
      <w:r w:rsidRPr="00524FD9">
        <w:rPr>
          <w:rFonts w:ascii="Arial" w:hAnsi="Arial" w:cs="Arial"/>
        </w:rPr>
        <w:t xml:space="preserve">Ankara’ya </w:t>
      </w:r>
    </w:p>
    <w:p w14:paraId="4BE5E1C4" w14:textId="77777777" w:rsidR="00524FD9" w:rsidRPr="00524FD9" w:rsidRDefault="00524FD9" w:rsidP="00524FD9">
      <w:pPr>
        <w:pStyle w:val="NormalWeb"/>
        <w:rPr>
          <w:rFonts w:ascii="Arial" w:hAnsi="Arial" w:cs="Arial"/>
        </w:rPr>
      </w:pPr>
      <w:r w:rsidRPr="00524FD9">
        <w:rPr>
          <w:rFonts w:ascii="Arial" w:hAnsi="Arial" w:cs="Arial"/>
        </w:rPr>
        <w:t>ifadelerinin tamamı aynı varlığı temsil etmektedir. Bu durum klasik kural tabanlı sistemlerin hata yapmasına neden olabilmektedir.</w:t>
      </w:r>
    </w:p>
    <w:p w14:paraId="40E8B728" w14:textId="77777777" w:rsidR="00095D04" w:rsidRDefault="00095D04" w:rsidP="00524FD9">
      <w:pPr>
        <w:pStyle w:val="NormalWeb"/>
        <w:rPr>
          <w:rFonts w:ascii="Arial" w:hAnsi="Arial" w:cs="Arial"/>
        </w:rPr>
      </w:pPr>
    </w:p>
    <w:p w14:paraId="4D130481" w14:textId="74E99AE8" w:rsidR="00524FD9" w:rsidRPr="00524FD9" w:rsidRDefault="00524FD9" w:rsidP="00524FD9">
      <w:pPr>
        <w:pStyle w:val="NormalWeb"/>
        <w:rPr>
          <w:rFonts w:ascii="Arial" w:hAnsi="Arial" w:cs="Arial"/>
        </w:rPr>
      </w:pPr>
      <w:r w:rsidRPr="00524FD9">
        <w:rPr>
          <w:rFonts w:ascii="Arial" w:hAnsi="Arial" w:cs="Arial"/>
        </w:rPr>
        <w:lastRenderedPageBreak/>
        <w:t>Geleneksel rule-based sistemler genellikle önceden tanımlanmış kurallar ve sözlükler kullanarak çalışmaktadır. Ancak bu yöntemler:</w:t>
      </w:r>
    </w:p>
    <w:p w14:paraId="6DA09CB5" w14:textId="77777777" w:rsidR="00524FD9" w:rsidRPr="00524FD9" w:rsidRDefault="00524FD9" w:rsidP="00524FD9">
      <w:pPr>
        <w:numPr>
          <w:ilvl w:val="0"/>
          <w:numId w:val="4"/>
        </w:numPr>
        <w:spacing w:before="100" w:beforeAutospacing="1" w:after="100" w:afterAutospacing="1" w:line="240" w:lineRule="auto"/>
        <w:rPr>
          <w:rFonts w:ascii="Arial" w:hAnsi="Arial" w:cs="Arial"/>
        </w:rPr>
      </w:pPr>
      <w:r w:rsidRPr="00524FD9">
        <w:rPr>
          <w:rFonts w:ascii="Arial" w:hAnsi="Arial" w:cs="Arial"/>
        </w:rPr>
        <w:t xml:space="preserve">yeni kelimeleri tanımakta zorlanmakta, </w:t>
      </w:r>
    </w:p>
    <w:p w14:paraId="45A8AF69" w14:textId="77777777" w:rsidR="00524FD9" w:rsidRPr="00524FD9" w:rsidRDefault="00524FD9" w:rsidP="00524FD9">
      <w:pPr>
        <w:numPr>
          <w:ilvl w:val="0"/>
          <w:numId w:val="4"/>
        </w:numPr>
        <w:spacing w:before="100" w:beforeAutospacing="1" w:after="100" w:afterAutospacing="1" w:line="240" w:lineRule="auto"/>
        <w:rPr>
          <w:rFonts w:ascii="Arial" w:hAnsi="Arial" w:cs="Arial"/>
        </w:rPr>
      </w:pPr>
      <w:r w:rsidRPr="00524FD9">
        <w:rPr>
          <w:rFonts w:ascii="Arial" w:hAnsi="Arial" w:cs="Arial"/>
        </w:rPr>
        <w:t xml:space="preserve">bağlamı anlayamamakta, </w:t>
      </w:r>
    </w:p>
    <w:p w14:paraId="735E1919" w14:textId="77777777" w:rsidR="00524FD9" w:rsidRPr="00524FD9" w:rsidRDefault="00524FD9" w:rsidP="00524FD9">
      <w:pPr>
        <w:numPr>
          <w:ilvl w:val="0"/>
          <w:numId w:val="4"/>
        </w:numPr>
        <w:spacing w:before="100" w:beforeAutospacing="1" w:after="100" w:afterAutospacing="1" w:line="240" w:lineRule="auto"/>
        <w:rPr>
          <w:rFonts w:ascii="Arial" w:hAnsi="Arial" w:cs="Arial"/>
        </w:rPr>
      </w:pPr>
      <w:r w:rsidRPr="00524FD9">
        <w:rPr>
          <w:rFonts w:ascii="Arial" w:hAnsi="Arial" w:cs="Arial"/>
        </w:rPr>
        <w:t xml:space="preserve">çok kelimeli varlıklarda hata yapabilmekte, </w:t>
      </w:r>
    </w:p>
    <w:p w14:paraId="7BF5B8A2" w14:textId="77777777" w:rsidR="00524FD9" w:rsidRPr="00524FD9" w:rsidRDefault="00524FD9" w:rsidP="00524FD9">
      <w:pPr>
        <w:numPr>
          <w:ilvl w:val="0"/>
          <w:numId w:val="4"/>
        </w:numPr>
        <w:spacing w:before="100" w:beforeAutospacing="1" w:after="100" w:afterAutospacing="1" w:line="240" w:lineRule="auto"/>
        <w:rPr>
          <w:rFonts w:ascii="Arial" w:hAnsi="Arial" w:cs="Arial"/>
        </w:rPr>
      </w:pPr>
      <w:r w:rsidRPr="00524FD9">
        <w:rPr>
          <w:rFonts w:ascii="Arial" w:hAnsi="Arial" w:cs="Arial"/>
        </w:rPr>
        <w:t xml:space="preserve">Türkçe ek yapılarını doğru analiz edememektedir. </w:t>
      </w:r>
    </w:p>
    <w:p w14:paraId="1CB91611" w14:textId="77777777" w:rsidR="00524FD9" w:rsidRPr="00524FD9" w:rsidRDefault="00524FD9" w:rsidP="00524FD9">
      <w:pPr>
        <w:pStyle w:val="NormalWeb"/>
        <w:rPr>
          <w:rFonts w:ascii="Arial" w:hAnsi="Arial" w:cs="Arial"/>
        </w:rPr>
      </w:pPr>
      <w:r w:rsidRPr="00524FD9">
        <w:rPr>
          <w:rFonts w:ascii="Arial" w:hAnsi="Arial" w:cs="Arial"/>
        </w:rPr>
        <w:t>Son yıllarda Transformer tabanlı derin öğrenme modelleri, NLP alanında önemli gelişmeler sağlamıştır. Özellikle BERT (Bidirectional Encoder Representations from Transformers) modeli, kelimelerin yalnızca kendisini değil, bulunduğu bağlamı da analiz ederek daha başarılı sonuçlar üretebilmektedir. Türkçe için geliştirilen BERT tabanlı modeller, haber metinleri gibi karmaşık yapılarda kişi, kurum ve yer isimlerini daha doğru şekilde tespit edebilmektedir.</w:t>
      </w:r>
    </w:p>
    <w:p w14:paraId="03903D5B" w14:textId="77777777" w:rsidR="00524FD9" w:rsidRPr="00524FD9" w:rsidRDefault="00524FD9" w:rsidP="00524FD9">
      <w:pPr>
        <w:pStyle w:val="NormalWeb"/>
        <w:rPr>
          <w:rFonts w:ascii="Arial" w:hAnsi="Arial" w:cs="Arial"/>
        </w:rPr>
      </w:pPr>
      <w:r w:rsidRPr="00524FD9">
        <w:rPr>
          <w:rFonts w:ascii="Arial" w:hAnsi="Arial" w:cs="Arial"/>
        </w:rPr>
        <w:t>Bu proje kapsamında, Türkçe haber metinleri üzerinde çalışan BERT tabanlı bir Named Entity Recognition sistemi geliştirilmiştir. Projede:</w:t>
      </w:r>
    </w:p>
    <w:p w14:paraId="4F8E81DB" w14:textId="77777777" w:rsidR="00524FD9" w:rsidRPr="00524FD9" w:rsidRDefault="00524FD9" w:rsidP="00524FD9">
      <w:pPr>
        <w:numPr>
          <w:ilvl w:val="0"/>
          <w:numId w:val="5"/>
        </w:numPr>
        <w:spacing w:before="100" w:beforeAutospacing="1" w:after="100" w:afterAutospacing="1" w:line="240" w:lineRule="auto"/>
        <w:rPr>
          <w:rFonts w:ascii="Arial" w:hAnsi="Arial" w:cs="Arial"/>
        </w:rPr>
      </w:pPr>
      <w:r w:rsidRPr="00524FD9">
        <w:rPr>
          <w:rFonts w:ascii="Arial" w:hAnsi="Arial" w:cs="Arial"/>
        </w:rPr>
        <w:t xml:space="preserve">sentetik ve gerçek haber verileri kullanılarak hibrit veri seti oluşturulmuş, </w:t>
      </w:r>
    </w:p>
    <w:p w14:paraId="2918986F" w14:textId="77777777" w:rsidR="00524FD9" w:rsidRPr="00524FD9" w:rsidRDefault="00524FD9" w:rsidP="00524FD9">
      <w:pPr>
        <w:numPr>
          <w:ilvl w:val="0"/>
          <w:numId w:val="5"/>
        </w:numPr>
        <w:spacing w:before="100" w:beforeAutospacing="1" w:after="100" w:afterAutospacing="1" w:line="240" w:lineRule="auto"/>
        <w:rPr>
          <w:rFonts w:ascii="Arial" w:hAnsi="Arial" w:cs="Arial"/>
        </w:rPr>
      </w:pPr>
      <w:r w:rsidRPr="00524FD9">
        <w:rPr>
          <w:rFonts w:ascii="Arial" w:hAnsi="Arial" w:cs="Arial"/>
        </w:rPr>
        <w:t xml:space="preserve">BIO etiketleme yöntemi uygulanmış, </w:t>
      </w:r>
    </w:p>
    <w:p w14:paraId="2F9CA70D" w14:textId="77777777" w:rsidR="00524FD9" w:rsidRPr="00524FD9" w:rsidRDefault="00524FD9" w:rsidP="00524FD9">
      <w:pPr>
        <w:numPr>
          <w:ilvl w:val="0"/>
          <w:numId w:val="5"/>
        </w:numPr>
        <w:spacing w:before="100" w:beforeAutospacing="1" w:after="100" w:afterAutospacing="1" w:line="240" w:lineRule="auto"/>
        <w:rPr>
          <w:rFonts w:ascii="Arial" w:hAnsi="Arial" w:cs="Arial"/>
        </w:rPr>
      </w:pPr>
      <w:r w:rsidRPr="00524FD9">
        <w:rPr>
          <w:rFonts w:ascii="Arial" w:hAnsi="Arial" w:cs="Arial"/>
        </w:rPr>
        <w:t xml:space="preserve">model fine-tuning sürecinden geçirilmiş, </w:t>
      </w:r>
    </w:p>
    <w:p w14:paraId="27C17790" w14:textId="77777777" w:rsidR="00524FD9" w:rsidRPr="00524FD9" w:rsidRDefault="00524FD9" w:rsidP="00524FD9">
      <w:pPr>
        <w:numPr>
          <w:ilvl w:val="0"/>
          <w:numId w:val="5"/>
        </w:numPr>
        <w:spacing w:before="100" w:beforeAutospacing="1" w:after="100" w:afterAutospacing="1" w:line="240" w:lineRule="auto"/>
        <w:rPr>
          <w:rFonts w:ascii="Arial" w:hAnsi="Arial" w:cs="Arial"/>
        </w:rPr>
      </w:pPr>
      <w:r w:rsidRPr="00524FD9">
        <w:rPr>
          <w:rFonts w:ascii="Arial" w:hAnsi="Arial" w:cs="Arial"/>
        </w:rPr>
        <w:t xml:space="preserve">doğruluk, precision, recall ve F1-score metrikleri ile performans değerlendirmesi yapılmıştır. </w:t>
      </w:r>
    </w:p>
    <w:p w14:paraId="587BA444" w14:textId="5CE8953C" w:rsidR="00524FD9" w:rsidRDefault="00524FD9" w:rsidP="00524FD9">
      <w:pPr>
        <w:pStyle w:val="NormalWeb"/>
        <w:rPr>
          <w:rFonts w:ascii="Arial" w:hAnsi="Arial" w:cs="Arial"/>
        </w:rPr>
      </w:pPr>
      <w:r w:rsidRPr="00524FD9">
        <w:rPr>
          <w:rFonts w:ascii="Arial" w:hAnsi="Arial" w:cs="Arial"/>
        </w:rPr>
        <w:t>Ayrıca geliştirilen sistem için görsel bir analiz arayüzü hazırlanmış ve model gerçek haber metinleri üzerinde test edilmiştir. Amaç, Türkçe dil yapısına uygun, haber metinlerini analiz edebilen ve farklı varlık türlerini başarılı şekilde tanıyabilen bir NER sistemi geliştirmektir.</w:t>
      </w:r>
    </w:p>
    <w:p w14:paraId="36053167" w14:textId="77777777" w:rsidR="00524FD9" w:rsidRPr="00524FD9" w:rsidRDefault="00524FD9" w:rsidP="00524FD9">
      <w:pPr>
        <w:pStyle w:val="Balk1"/>
        <w:rPr>
          <w:rFonts w:ascii="Arial" w:eastAsia="Times New Roman" w:hAnsi="Arial" w:cs="Arial"/>
          <w:b/>
          <w:bCs/>
          <w:sz w:val="32"/>
          <w:szCs w:val="32"/>
        </w:rPr>
      </w:pPr>
      <w:r w:rsidRPr="00524FD9">
        <w:rPr>
          <w:rFonts w:ascii="Arial" w:eastAsia="Times New Roman" w:hAnsi="Arial" w:cs="Arial"/>
          <w:b/>
          <w:bCs/>
          <w:color w:val="000000" w:themeColor="text1"/>
          <w:sz w:val="32"/>
          <w:szCs w:val="32"/>
        </w:rPr>
        <w:t>2. Literatür Taraması</w:t>
      </w:r>
    </w:p>
    <w:p w14:paraId="00450900" w14:textId="77777777" w:rsidR="00524FD9" w:rsidRPr="00524FD9" w:rsidRDefault="00524FD9" w:rsidP="00524FD9">
      <w:pPr>
        <w:pStyle w:val="NormalWeb"/>
        <w:rPr>
          <w:rFonts w:ascii="Arial" w:hAnsi="Arial" w:cs="Arial"/>
        </w:rPr>
      </w:pPr>
      <w:r w:rsidRPr="00524FD9">
        <w:rPr>
          <w:rFonts w:ascii="Arial" w:hAnsi="Arial" w:cs="Arial"/>
        </w:rPr>
        <w:t>Doğal Dil İşleme (Natural Language Processing - NLP), bilgisayarların insan dilini anlayabilmesi ve işleyebilmesi amacıyla geliştirilen yapay zekâ alt alanlarından biridir. NLP çalışmaları; metin sınıflandırma, duygu analizi, makine çevirisi, konuşma tanıma ve bilgi çıkarımı gibi birçok uygulama alanını kapsamaktadır. Özellikle son yıllarda derin öğrenme tabanlı yöntemlerin gelişmesiyle birlikte NLP alanında önemli ilerlemeler sağlanmıştır (Jurafsky &amp; Martin, 2023).</w:t>
      </w:r>
    </w:p>
    <w:p w14:paraId="7377018A" w14:textId="77777777" w:rsidR="00524FD9" w:rsidRPr="00524FD9" w:rsidRDefault="00524FD9" w:rsidP="00524FD9">
      <w:pPr>
        <w:pStyle w:val="NormalWeb"/>
        <w:rPr>
          <w:rFonts w:ascii="Arial" w:hAnsi="Arial" w:cs="Arial"/>
        </w:rPr>
      </w:pPr>
      <w:r w:rsidRPr="00524FD9">
        <w:rPr>
          <w:rFonts w:ascii="Arial" w:hAnsi="Arial" w:cs="Arial"/>
        </w:rPr>
        <w:t>Named Entity Recognition (NER), NLP’nin önemli alt problemlerinden biridir. NER sistemleri, metin içerisindeki kişi, kurum, lokasyon, tarih ve para gibi anlamlı varlıkları otomatik olarak tanımlamayı amaçlamaktadır. İlk dönem NER çalışmaları kural tabanlı ve istatistiksel yöntemlerle gerçekleştirilmiştir. Ancak bu yöntemler bağlam analizi konusunda yetersiz kalmış ve özellikle karmaşık dil yapılarında düşük performans göstermiştir (Nadeau &amp; Sekine, 2007).</w:t>
      </w:r>
    </w:p>
    <w:p w14:paraId="37830259" w14:textId="77777777" w:rsidR="00524FD9" w:rsidRPr="00524FD9" w:rsidRDefault="00524FD9" w:rsidP="00524FD9">
      <w:pPr>
        <w:pStyle w:val="NormalWeb"/>
        <w:rPr>
          <w:rFonts w:ascii="Arial" w:hAnsi="Arial" w:cs="Arial"/>
        </w:rPr>
      </w:pPr>
      <w:r w:rsidRPr="00524FD9">
        <w:rPr>
          <w:rFonts w:ascii="Arial" w:hAnsi="Arial" w:cs="Arial"/>
        </w:rPr>
        <w:t xml:space="preserve">Makine öğrenmesi yöntemlerinin gelişmesiyle birlikte Conditional Random Fields (CRF), Hidden Markov Models (HMM) ve Support Vector Machines (SVM) gibi algoritmalar NER problemlerinde kullanılmaya başlanmıştır. Daha sonra derin </w:t>
      </w:r>
      <w:r w:rsidRPr="00524FD9">
        <w:rPr>
          <w:rFonts w:ascii="Arial" w:hAnsi="Arial" w:cs="Arial"/>
        </w:rPr>
        <w:lastRenderedPageBreak/>
        <w:t>öğrenme tabanlı BiLSTM ve LSTM mimarileri yaygınlaşmış, bu yöntemler kelimeler arasındaki sıralı ilişkileri daha başarılı şekilde öğrenebilmiştir (Lample vd., 2016).</w:t>
      </w:r>
    </w:p>
    <w:p w14:paraId="37FDD1E5" w14:textId="77777777" w:rsidR="00524FD9" w:rsidRPr="00524FD9" w:rsidRDefault="00524FD9" w:rsidP="00524FD9">
      <w:pPr>
        <w:pStyle w:val="NormalWeb"/>
        <w:rPr>
          <w:rFonts w:ascii="Arial" w:hAnsi="Arial" w:cs="Arial"/>
        </w:rPr>
      </w:pPr>
      <w:r w:rsidRPr="00524FD9">
        <w:rPr>
          <w:rFonts w:ascii="Arial" w:hAnsi="Arial" w:cs="Arial"/>
        </w:rPr>
        <w:t>Transformer mimarisi, NLP alanında önemli bir dönüm noktası olmuştur. Vaswani ve arkadaşları tarafından geliştirilen Transformer modeli, attention mekanizmasını kullanarak kelimeler arasındaki ilişkileri daha etkili şekilde analiz edebilmektedir (Vaswani vd., 2017). Transformer mimarisi sayesinde uzun metinlerde bağlam bilgisi daha başarılı şekilde öğrenilebilmiştir.</w:t>
      </w:r>
    </w:p>
    <w:p w14:paraId="1F6A158F" w14:textId="77777777" w:rsidR="00524FD9" w:rsidRPr="00524FD9" w:rsidRDefault="00524FD9" w:rsidP="00524FD9">
      <w:pPr>
        <w:pStyle w:val="NormalWeb"/>
        <w:rPr>
          <w:rFonts w:ascii="Arial" w:hAnsi="Arial" w:cs="Arial"/>
        </w:rPr>
      </w:pPr>
      <w:r w:rsidRPr="00524FD9">
        <w:rPr>
          <w:rFonts w:ascii="Arial" w:hAnsi="Arial" w:cs="Arial"/>
        </w:rPr>
        <w:t>Google tarafından geliştirilen BERT (Bidirectional Encoder Representations from Transformers) modeli, NLP alanında büyük bir gelişim sağlamıştır. BERT modeli çift yönlü bağlam analizi yaparak kelimelerin yalnızca kendisini değil, cümle içerisindeki anlamını da öğrenebilmektedir. Bu özellik sayesinde NER gibi bağlam gerektiren problemlerde yüksek başarı elde edilmiştir (Devlin vd., 2019).</w:t>
      </w:r>
    </w:p>
    <w:p w14:paraId="43C9E0D9" w14:textId="77777777" w:rsidR="00524FD9" w:rsidRPr="00524FD9" w:rsidRDefault="00524FD9" w:rsidP="00524FD9">
      <w:pPr>
        <w:pStyle w:val="NormalWeb"/>
        <w:rPr>
          <w:rFonts w:ascii="Arial" w:hAnsi="Arial" w:cs="Arial"/>
        </w:rPr>
      </w:pPr>
      <w:r w:rsidRPr="00524FD9">
        <w:rPr>
          <w:rFonts w:ascii="Arial" w:hAnsi="Arial" w:cs="Arial"/>
        </w:rPr>
        <w:t>Türkçe doğal dil işleme çalışmaları, İngilizce’ye kıyasla daha zorlu bir yapı içermektedir. Bunun temel nedeni Türkçenin eklemeli (agglutinative) dil yapısına sahip olmasıdır. Türkçe kelimeler çok sayıda ek alabilmekte ve aynı kökten birçok farklı kelime türetilebilmektedir. Bu durum NER sistemlerinde tokenization ve entity boundary problemlerine yol açabilmektedir (Eryiğit, 2014).</w:t>
      </w:r>
    </w:p>
    <w:p w14:paraId="32C3ACC4" w14:textId="77777777" w:rsidR="00524FD9" w:rsidRPr="00524FD9" w:rsidRDefault="00524FD9" w:rsidP="00524FD9">
      <w:pPr>
        <w:pStyle w:val="NormalWeb"/>
        <w:rPr>
          <w:rFonts w:ascii="Arial" w:hAnsi="Arial" w:cs="Arial"/>
        </w:rPr>
      </w:pPr>
      <w:r w:rsidRPr="00524FD9">
        <w:rPr>
          <w:rFonts w:ascii="Arial" w:hAnsi="Arial" w:cs="Arial"/>
        </w:rPr>
        <w:t>Türkçe için geliştirilen BERT tabanlı modeller, bu problemlerin çözümünde önemli katkılar sağlamıştır. Özellikle dbmdz/bert-base-turkish-cased modeli, Türkçe metinler üzerinde eğitilmiş transformer tabanlı bir dil modelidir ve Türkçe NLP çalışmalarında yaygın olarak kullanılmaktadır. Bu model, Türkçe haber metinleri gibi bağlam açısından karmaşık yapılarda başarılı sonuçlar verebilmektedir (Schweter, 2020).</w:t>
      </w:r>
    </w:p>
    <w:p w14:paraId="17C79D11" w14:textId="77777777" w:rsidR="00524FD9" w:rsidRPr="00524FD9" w:rsidRDefault="00524FD9" w:rsidP="00524FD9">
      <w:pPr>
        <w:pStyle w:val="NormalWeb"/>
        <w:rPr>
          <w:rFonts w:ascii="Arial" w:hAnsi="Arial" w:cs="Arial"/>
        </w:rPr>
      </w:pPr>
      <w:r w:rsidRPr="00524FD9">
        <w:rPr>
          <w:rFonts w:ascii="Arial" w:hAnsi="Arial" w:cs="Arial"/>
        </w:rPr>
        <w:t>NER çalışmalarında yaygın olarak kullanılan etiketleme yöntemlerinden biri BIO (Beginning, Inside, Outside) etiketleme sistemidir. Bu yöntemde:</w:t>
      </w:r>
    </w:p>
    <w:p w14:paraId="5FE1620D" w14:textId="77777777" w:rsidR="00524FD9" w:rsidRPr="00524FD9" w:rsidRDefault="00524FD9" w:rsidP="00524FD9">
      <w:pPr>
        <w:pStyle w:val="NormalWeb"/>
        <w:numPr>
          <w:ilvl w:val="0"/>
          <w:numId w:val="6"/>
        </w:numPr>
        <w:rPr>
          <w:rFonts w:ascii="Arial" w:hAnsi="Arial" w:cs="Arial"/>
        </w:rPr>
      </w:pPr>
      <w:r w:rsidRPr="00524FD9">
        <w:rPr>
          <w:rFonts w:ascii="Arial" w:hAnsi="Arial" w:cs="Arial"/>
        </w:rPr>
        <w:t xml:space="preserve">B etiketi varlığın başlangıcını, </w:t>
      </w:r>
    </w:p>
    <w:p w14:paraId="647B747F" w14:textId="77777777" w:rsidR="00524FD9" w:rsidRPr="00524FD9" w:rsidRDefault="00524FD9" w:rsidP="00524FD9">
      <w:pPr>
        <w:pStyle w:val="NormalWeb"/>
        <w:numPr>
          <w:ilvl w:val="0"/>
          <w:numId w:val="6"/>
        </w:numPr>
        <w:rPr>
          <w:rFonts w:ascii="Arial" w:hAnsi="Arial" w:cs="Arial"/>
        </w:rPr>
      </w:pPr>
      <w:r w:rsidRPr="00524FD9">
        <w:rPr>
          <w:rFonts w:ascii="Arial" w:hAnsi="Arial" w:cs="Arial"/>
        </w:rPr>
        <w:t xml:space="preserve">I etiketi varlığın devamını, </w:t>
      </w:r>
    </w:p>
    <w:p w14:paraId="6F311BED" w14:textId="77777777" w:rsidR="00524FD9" w:rsidRPr="00524FD9" w:rsidRDefault="00524FD9" w:rsidP="00524FD9">
      <w:pPr>
        <w:pStyle w:val="NormalWeb"/>
        <w:numPr>
          <w:ilvl w:val="0"/>
          <w:numId w:val="6"/>
        </w:numPr>
        <w:rPr>
          <w:rFonts w:ascii="Arial" w:hAnsi="Arial" w:cs="Arial"/>
        </w:rPr>
      </w:pPr>
      <w:r w:rsidRPr="00524FD9">
        <w:rPr>
          <w:rFonts w:ascii="Arial" w:hAnsi="Arial" w:cs="Arial"/>
        </w:rPr>
        <w:t xml:space="preserve">O etiketi ise varlık olmayan kelimeleri </w:t>
      </w:r>
    </w:p>
    <w:p w14:paraId="4A095399" w14:textId="77777777" w:rsidR="00524FD9" w:rsidRPr="00524FD9" w:rsidRDefault="00524FD9" w:rsidP="00524FD9">
      <w:pPr>
        <w:pStyle w:val="NormalWeb"/>
        <w:rPr>
          <w:rFonts w:ascii="Arial" w:hAnsi="Arial" w:cs="Arial"/>
        </w:rPr>
      </w:pPr>
      <w:r w:rsidRPr="00524FD9">
        <w:rPr>
          <w:rFonts w:ascii="Arial" w:hAnsi="Arial" w:cs="Arial"/>
        </w:rPr>
        <w:t>temsil etmektedir. BIO yöntemi özellikle çok kelimeli entity yapılarında başarılı sonuçlar sağlamaktadır (Ramshaw &amp; Marcus, 1995).</w:t>
      </w:r>
    </w:p>
    <w:p w14:paraId="62D90233" w14:textId="5240FACE" w:rsidR="00524FD9" w:rsidRDefault="00524FD9" w:rsidP="00524FD9">
      <w:pPr>
        <w:pStyle w:val="NormalWeb"/>
        <w:rPr>
          <w:rFonts w:ascii="Arial" w:hAnsi="Arial" w:cs="Arial"/>
        </w:rPr>
      </w:pPr>
      <w:r w:rsidRPr="00524FD9">
        <w:rPr>
          <w:rFonts w:ascii="Arial" w:hAnsi="Arial" w:cs="Arial"/>
        </w:rPr>
        <w:t>Bu proje kapsamında, Türkçe haber metinleri üzerinde çalışan BERT tabanlı bir NER sistemi geliştirilmiştir. Çalışmada hibrit veri seti yaklaşımı kullanılmış, sentetik veri üretimi ile gerçek haber diline yakın veri yapıları oluşturulmuş ve model fine-tuning yöntemi ile eğitilmiştir. Ayrıca Türkçenin eklemeli yapısından kaynaklanan entity boundary problemleri analiz edilmiş ve post-processing yaklaşımları değerlendirilmiştir.</w:t>
      </w:r>
    </w:p>
    <w:p w14:paraId="24902A4F" w14:textId="77777777" w:rsidR="00A53213" w:rsidRPr="00A53213" w:rsidRDefault="00A53213" w:rsidP="00A53213">
      <w:pPr>
        <w:pStyle w:val="Balk1"/>
        <w:rPr>
          <w:rFonts w:ascii="Arial" w:eastAsia="Times New Roman" w:hAnsi="Arial" w:cs="Arial"/>
          <w:b/>
          <w:bCs/>
          <w:color w:val="000000" w:themeColor="text1"/>
          <w:sz w:val="32"/>
          <w:szCs w:val="32"/>
        </w:rPr>
      </w:pPr>
      <w:r w:rsidRPr="00A53213">
        <w:rPr>
          <w:rFonts w:ascii="Arial" w:eastAsia="Times New Roman" w:hAnsi="Arial" w:cs="Arial"/>
          <w:b/>
          <w:bCs/>
          <w:color w:val="000000" w:themeColor="text1"/>
          <w:sz w:val="32"/>
          <w:szCs w:val="32"/>
        </w:rPr>
        <w:t>3. Veri Seti ve Hibrit Veri Üretimi</w:t>
      </w:r>
    </w:p>
    <w:p w14:paraId="49B3EDAB" w14:textId="77777777" w:rsidR="00A53213" w:rsidRPr="00A53213" w:rsidRDefault="00A53213" w:rsidP="00A53213">
      <w:pPr>
        <w:pStyle w:val="NormalWeb"/>
        <w:rPr>
          <w:rFonts w:ascii="Arial" w:hAnsi="Arial" w:cs="Arial"/>
        </w:rPr>
      </w:pPr>
      <w:r w:rsidRPr="00A53213">
        <w:rPr>
          <w:rFonts w:ascii="Arial" w:hAnsi="Arial" w:cs="Arial"/>
        </w:rPr>
        <w:t xml:space="preserve">Bu projede modelin Türkçe haber metinlerinde geçen varlık isimlerini doğru şekilde tespit edebilmesi için veri seti oluşturma süreci önemli bir aşama olarak ele alınmıştır. Named Entity Recognition problemlerinde modelin başarısı yalnızca kullanılan </w:t>
      </w:r>
      <w:r w:rsidRPr="00A53213">
        <w:rPr>
          <w:rFonts w:ascii="Arial" w:hAnsi="Arial" w:cs="Arial"/>
        </w:rPr>
        <w:lastRenderedPageBreak/>
        <w:t>algoritmaya değil, aynı zamanda veri setinin kalitesine, çeşitliliğine ve etiketleme doğruluğuna bağlıdır. Bu nedenle projede doğrudan tek bir hazır veri seti kullanmak yerine, Türkçe haber diline uygun sentetik veri üretimi ve etiketli haber veri seti birleştirilerek hibrit bir veri yapısı oluşturulmuştur.</w:t>
      </w:r>
    </w:p>
    <w:p w14:paraId="16B19237" w14:textId="77777777" w:rsidR="00A53213" w:rsidRPr="00A53213" w:rsidRDefault="00A53213" w:rsidP="00A53213">
      <w:pPr>
        <w:pStyle w:val="Balk2"/>
        <w:rPr>
          <w:rFonts w:ascii="Arial" w:eastAsia="Times New Roman" w:hAnsi="Arial" w:cs="Arial"/>
          <w:b/>
          <w:bCs/>
          <w:color w:val="000000" w:themeColor="text1"/>
          <w:sz w:val="28"/>
          <w:szCs w:val="28"/>
        </w:rPr>
      </w:pPr>
      <w:r w:rsidRPr="00A53213">
        <w:rPr>
          <w:rFonts w:ascii="Arial" w:eastAsia="Times New Roman" w:hAnsi="Arial" w:cs="Arial"/>
          <w:b/>
          <w:bCs/>
          <w:color w:val="000000" w:themeColor="text1"/>
          <w:sz w:val="28"/>
          <w:szCs w:val="28"/>
        </w:rPr>
        <w:t>3.1 Veri Seti İhtiyacı</w:t>
      </w:r>
    </w:p>
    <w:p w14:paraId="3542FA55" w14:textId="77777777" w:rsidR="00A53213" w:rsidRPr="00A53213" w:rsidRDefault="00A53213" w:rsidP="00A53213">
      <w:pPr>
        <w:pStyle w:val="NormalWeb"/>
        <w:rPr>
          <w:rFonts w:ascii="Arial" w:hAnsi="Arial" w:cs="Arial"/>
        </w:rPr>
      </w:pPr>
      <w:r w:rsidRPr="00A53213">
        <w:rPr>
          <w:rFonts w:ascii="Arial" w:hAnsi="Arial" w:cs="Arial"/>
        </w:rPr>
        <w:t>NER sistemlerinde model, her kelimenin hangi varlık türüne ait olduğunu öğrenmeye çalışır. Bu nedenle veri setinde kelimelerin doğru etiketlenmiş olması gerekir. Örneğin:</w:t>
      </w:r>
    </w:p>
    <w:p w14:paraId="658A6B1D" w14:textId="77777777" w:rsidR="00A53213" w:rsidRPr="00A53213" w:rsidRDefault="00A53213" w:rsidP="00A53213">
      <w:pPr>
        <w:pStyle w:val="NormalWeb"/>
        <w:rPr>
          <w:rFonts w:ascii="Arial" w:hAnsi="Arial" w:cs="Arial"/>
        </w:rPr>
      </w:pPr>
      <w:r w:rsidRPr="00A53213">
        <w:rPr>
          <w:rFonts w:ascii="Arial" w:hAnsi="Arial" w:cs="Arial"/>
        </w:rPr>
        <w:t>Recep B-PER</w:t>
      </w:r>
      <w:r w:rsidRPr="00A53213">
        <w:rPr>
          <w:rFonts w:ascii="Arial" w:hAnsi="Arial" w:cs="Arial"/>
        </w:rPr>
        <w:br/>
        <w:t>Tayyip I-PER</w:t>
      </w:r>
      <w:r w:rsidRPr="00A53213">
        <w:rPr>
          <w:rFonts w:ascii="Arial" w:hAnsi="Arial" w:cs="Arial"/>
        </w:rPr>
        <w:br/>
        <w:t>Erdoğan I-PER</w:t>
      </w:r>
      <w:r w:rsidRPr="00A53213">
        <w:rPr>
          <w:rFonts w:ascii="Arial" w:hAnsi="Arial" w:cs="Arial"/>
        </w:rPr>
        <w:br/>
        <w:t>Ankara'da B-LOC</w:t>
      </w:r>
      <w:r w:rsidRPr="00A53213">
        <w:rPr>
          <w:rFonts w:ascii="Arial" w:hAnsi="Arial" w:cs="Arial"/>
        </w:rPr>
        <w:br/>
        <w:t>konuştu O</w:t>
      </w:r>
    </w:p>
    <w:p w14:paraId="0A3C2861" w14:textId="77777777" w:rsidR="00A53213" w:rsidRPr="00A53213" w:rsidRDefault="00A53213" w:rsidP="00A53213">
      <w:pPr>
        <w:pStyle w:val="NormalWeb"/>
        <w:rPr>
          <w:rFonts w:ascii="Arial" w:hAnsi="Arial" w:cs="Arial"/>
        </w:rPr>
      </w:pPr>
      <w:r w:rsidRPr="00A53213">
        <w:rPr>
          <w:rFonts w:ascii="Arial" w:hAnsi="Arial" w:cs="Arial"/>
        </w:rPr>
        <w:t>Bu örnekte “Recep Tayyip Erdoğan” kişi, “Ankara'da” ise yer varlığı olarak etiketlenmiştir. Model eğitim sırasında bu örneklerden kişi, kurum, yer, tarih, para ve yüzde ifadelerini ayırt etmeyi öğrenir.</w:t>
      </w:r>
    </w:p>
    <w:p w14:paraId="40E5D9D8" w14:textId="77777777" w:rsidR="00A53213" w:rsidRPr="00A53213" w:rsidRDefault="00A53213" w:rsidP="00A53213">
      <w:pPr>
        <w:pStyle w:val="NormalWeb"/>
        <w:rPr>
          <w:rFonts w:ascii="Arial" w:hAnsi="Arial" w:cs="Arial"/>
        </w:rPr>
      </w:pPr>
      <w:r w:rsidRPr="00A53213">
        <w:rPr>
          <w:rFonts w:ascii="Arial" w:hAnsi="Arial" w:cs="Arial"/>
        </w:rPr>
        <w:t>Projede kullanılan temel etiketler şunlardır:</w:t>
      </w:r>
    </w:p>
    <w:tbl>
      <w:tblPr>
        <w:tblW w:w="90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6068"/>
      </w:tblGrid>
      <w:tr w:rsidR="00A53213" w:rsidRPr="00A53213" w14:paraId="753E645A" w14:textId="77777777" w:rsidTr="00A53213">
        <w:trPr>
          <w:trHeight w:val="231"/>
          <w:tblHeader/>
          <w:tblCellSpacing w:w="15" w:type="dxa"/>
        </w:trPr>
        <w:tc>
          <w:tcPr>
            <w:tcW w:w="0" w:type="auto"/>
            <w:vAlign w:val="center"/>
            <w:hideMark/>
          </w:tcPr>
          <w:p w14:paraId="4CE30DAF" w14:textId="77777777" w:rsidR="00A53213" w:rsidRPr="00A53213" w:rsidRDefault="00A53213" w:rsidP="00A53213">
            <w:pPr>
              <w:pStyle w:val="NormalWeb"/>
              <w:rPr>
                <w:rFonts w:ascii="Arial" w:hAnsi="Arial" w:cs="Arial"/>
                <w:b/>
                <w:bCs/>
              </w:rPr>
            </w:pPr>
            <w:r w:rsidRPr="00A53213">
              <w:rPr>
                <w:rFonts w:ascii="Arial" w:hAnsi="Arial" w:cs="Arial"/>
                <w:b/>
                <w:bCs/>
              </w:rPr>
              <w:t>Etiket</w:t>
            </w:r>
          </w:p>
        </w:tc>
        <w:tc>
          <w:tcPr>
            <w:tcW w:w="0" w:type="auto"/>
            <w:vAlign w:val="center"/>
            <w:hideMark/>
          </w:tcPr>
          <w:p w14:paraId="3D90C0BA" w14:textId="77777777" w:rsidR="00A53213" w:rsidRPr="00A53213" w:rsidRDefault="00A53213" w:rsidP="00A53213">
            <w:pPr>
              <w:pStyle w:val="NormalWeb"/>
              <w:rPr>
                <w:rFonts w:ascii="Arial" w:hAnsi="Arial" w:cs="Arial"/>
                <w:b/>
                <w:bCs/>
              </w:rPr>
            </w:pPr>
            <w:r w:rsidRPr="00A53213">
              <w:rPr>
                <w:rFonts w:ascii="Arial" w:hAnsi="Arial" w:cs="Arial"/>
                <w:b/>
                <w:bCs/>
              </w:rPr>
              <w:t>Açıklama</w:t>
            </w:r>
          </w:p>
        </w:tc>
      </w:tr>
      <w:tr w:rsidR="00A53213" w:rsidRPr="00A53213" w14:paraId="4E09799E" w14:textId="77777777" w:rsidTr="00A53213">
        <w:trPr>
          <w:trHeight w:val="243"/>
          <w:tblCellSpacing w:w="15" w:type="dxa"/>
        </w:trPr>
        <w:tc>
          <w:tcPr>
            <w:tcW w:w="0" w:type="auto"/>
            <w:vAlign w:val="center"/>
            <w:hideMark/>
          </w:tcPr>
          <w:p w14:paraId="759CC727" w14:textId="77777777" w:rsidR="00A53213" w:rsidRPr="00A53213" w:rsidRDefault="00A53213" w:rsidP="00A53213">
            <w:pPr>
              <w:pStyle w:val="NormalWeb"/>
              <w:rPr>
                <w:rFonts w:ascii="Arial" w:hAnsi="Arial" w:cs="Arial"/>
              </w:rPr>
            </w:pPr>
            <w:r w:rsidRPr="00A53213">
              <w:rPr>
                <w:rFonts w:ascii="Arial" w:hAnsi="Arial" w:cs="Arial"/>
              </w:rPr>
              <w:t>PER</w:t>
            </w:r>
          </w:p>
        </w:tc>
        <w:tc>
          <w:tcPr>
            <w:tcW w:w="0" w:type="auto"/>
            <w:vAlign w:val="center"/>
            <w:hideMark/>
          </w:tcPr>
          <w:p w14:paraId="1A912A1E" w14:textId="77777777" w:rsidR="00A53213" w:rsidRPr="00A53213" w:rsidRDefault="00A53213" w:rsidP="00A53213">
            <w:pPr>
              <w:pStyle w:val="NormalWeb"/>
              <w:rPr>
                <w:rFonts w:ascii="Arial" w:hAnsi="Arial" w:cs="Arial"/>
              </w:rPr>
            </w:pPr>
            <w:r w:rsidRPr="00A53213">
              <w:rPr>
                <w:rFonts w:ascii="Arial" w:hAnsi="Arial" w:cs="Arial"/>
              </w:rPr>
              <w:t>Kişi</w:t>
            </w:r>
          </w:p>
        </w:tc>
      </w:tr>
      <w:tr w:rsidR="00A53213" w:rsidRPr="00A53213" w14:paraId="11456FAC" w14:textId="77777777" w:rsidTr="00A53213">
        <w:trPr>
          <w:trHeight w:val="231"/>
          <w:tblCellSpacing w:w="15" w:type="dxa"/>
        </w:trPr>
        <w:tc>
          <w:tcPr>
            <w:tcW w:w="0" w:type="auto"/>
            <w:vAlign w:val="center"/>
            <w:hideMark/>
          </w:tcPr>
          <w:p w14:paraId="5C8B8F7E" w14:textId="77777777" w:rsidR="00A53213" w:rsidRPr="00A53213" w:rsidRDefault="00A53213" w:rsidP="00A53213">
            <w:pPr>
              <w:pStyle w:val="NormalWeb"/>
              <w:rPr>
                <w:rFonts w:ascii="Arial" w:hAnsi="Arial" w:cs="Arial"/>
              </w:rPr>
            </w:pPr>
            <w:r w:rsidRPr="00A53213">
              <w:rPr>
                <w:rFonts w:ascii="Arial" w:hAnsi="Arial" w:cs="Arial"/>
              </w:rPr>
              <w:t>ORG</w:t>
            </w:r>
          </w:p>
        </w:tc>
        <w:tc>
          <w:tcPr>
            <w:tcW w:w="0" w:type="auto"/>
            <w:vAlign w:val="center"/>
            <w:hideMark/>
          </w:tcPr>
          <w:p w14:paraId="710CC098" w14:textId="77777777" w:rsidR="00A53213" w:rsidRPr="00A53213" w:rsidRDefault="00A53213" w:rsidP="00A53213">
            <w:pPr>
              <w:pStyle w:val="NormalWeb"/>
              <w:rPr>
                <w:rFonts w:ascii="Arial" w:hAnsi="Arial" w:cs="Arial"/>
              </w:rPr>
            </w:pPr>
            <w:r w:rsidRPr="00A53213">
              <w:rPr>
                <w:rFonts w:ascii="Arial" w:hAnsi="Arial" w:cs="Arial"/>
              </w:rPr>
              <w:t>Kurum / Organizasyon</w:t>
            </w:r>
          </w:p>
        </w:tc>
      </w:tr>
      <w:tr w:rsidR="00A53213" w:rsidRPr="00A53213" w14:paraId="7366C436" w14:textId="77777777" w:rsidTr="00A53213">
        <w:trPr>
          <w:trHeight w:val="243"/>
          <w:tblCellSpacing w:w="15" w:type="dxa"/>
        </w:trPr>
        <w:tc>
          <w:tcPr>
            <w:tcW w:w="0" w:type="auto"/>
            <w:vAlign w:val="center"/>
            <w:hideMark/>
          </w:tcPr>
          <w:p w14:paraId="2FD9D50E" w14:textId="77777777" w:rsidR="00A53213" w:rsidRPr="00A53213" w:rsidRDefault="00A53213" w:rsidP="00A53213">
            <w:pPr>
              <w:pStyle w:val="NormalWeb"/>
              <w:rPr>
                <w:rFonts w:ascii="Arial" w:hAnsi="Arial" w:cs="Arial"/>
              </w:rPr>
            </w:pPr>
            <w:r w:rsidRPr="00A53213">
              <w:rPr>
                <w:rFonts w:ascii="Arial" w:hAnsi="Arial" w:cs="Arial"/>
              </w:rPr>
              <w:t>LOC</w:t>
            </w:r>
          </w:p>
        </w:tc>
        <w:tc>
          <w:tcPr>
            <w:tcW w:w="0" w:type="auto"/>
            <w:vAlign w:val="center"/>
            <w:hideMark/>
          </w:tcPr>
          <w:p w14:paraId="52CF3D12" w14:textId="77777777" w:rsidR="00A53213" w:rsidRPr="00A53213" w:rsidRDefault="00A53213" w:rsidP="00A53213">
            <w:pPr>
              <w:pStyle w:val="NormalWeb"/>
              <w:rPr>
                <w:rFonts w:ascii="Arial" w:hAnsi="Arial" w:cs="Arial"/>
              </w:rPr>
            </w:pPr>
            <w:r w:rsidRPr="00A53213">
              <w:rPr>
                <w:rFonts w:ascii="Arial" w:hAnsi="Arial" w:cs="Arial"/>
              </w:rPr>
              <w:t>Yer / Lokasyon</w:t>
            </w:r>
          </w:p>
        </w:tc>
      </w:tr>
      <w:tr w:rsidR="00A53213" w:rsidRPr="00A53213" w14:paraId="6CDB96A4" w14:textId="77777777" w:rsidTr="00A53213">
        <w:trPr>
          <w:trHeight w:val="231"/>
          <w:tblCellSpacing w:w="15" w:type="dxa"/>
        </w:trPr>
        <w:tc>
          <w:tcPr>
            <w:tcW w:w="0" w:type="auto"/>
            <w:vAlign w:val="center"/>
            <w:hideMark/>
          </w:tcPr>
          <w:p w14:paraId="4882424E" w14:textId="77777777" w:rsidR="00A53213" w:rsidRPr="00A53213" w:rsidRDefault="00A53213" w:rsidP="00A53213">
            <w:pPr>
              <w:pStyle w:val="NormalWeb"/>
              <w:rPr>
                <w:rFonts w:ascii="Arial" w:hAnsi="Arial" w:cs="Arial"/>
              </w:rPr>
            </w:pPr>
            <w:r w:rsidRPr="00A53213">
              <w:rPr>
                <w:rFonts w:ascii="Arial" w:hAnsi="Arial" w:cs="Arial"/>
              </w:rPr>
              <w:t>DATE</w:t>
            </w:r>
          </w:p>
        </w:tc>
        <w:tc>
          <w:tcPr>
            <w:tcW w:w="0" w:type="auto"/>
            <w:vAlign w:val="center"/>
            <w:hideMark/>
          </w:tcPr>
          <w:p w14:paraId="48367963" w14:textId="77777777" w:rsidR="00A53213" w:rsidRPr="00A53213" w:rsidRDefault="00A53213" w:rsidP="00A53213">
            <w:pPr>
              <w:pStyle w:val="NormalWeb"/>
              <w:rPr>
                <w:rFonts w:ascii="Arial" w:hAnsi="Arial" w:cs="Arial"/>
              </w:rPr>
            </w:pPr>
            <w:r w:rsidRPr="00A53213">
              <w:rPr>
                <w:rFonts w:ascii="Arial" w:hAnsi="Arial" w:cs="Arial"/>
              </w:rPr>
              <w:t>Tarih</w:t>
            </w:r>
          </w:p>
        </w:tc>
      </w:tr>
      <w:tr w:rsidR="00A53213" w:rsidRPr="00A53213" w14:paraId="1DAE0D2C" w14:textId="77777777" w:rsidTr="00A53213">
        <w:trPr>
          <w:trHeight w:val="243"/>
          <w:tblCellSpacing w:w="15" w:type="dxa"/>
        </w:trPr>
        <w:tc>
          <w:tcPr>
            <w:tcW w:w="0" w:type="auto"/>
            <w:vAlign w:val="center"/>
            <w:hideMark/>
          </w:tcPr>
          <w:p w14:paraId="3F2EFCF3" w14:textId="77777777" w:rsidR="00A53213" w:rsidRPr="00A53213" w:rsidRDefault="00A53213" w:rsidP="00A53213">
            <w:pPr>
              <w:pStyle w:val="NormalWeb"/>
              <w:rPr>
                <w:rFonts w:ascii="Arial" w:hAnsi="Arial" w:cs="Arial"/>
              </w:rPr>
            </w:pPr>
            <w:r w:rsidRPr="00A53213">
              <w:rPr>
                <w:rFonts w:ascii="Arial" w:hAnsi="Arial" w:cs="Arial"/>
              </w:rPr>
              <w:t>MONEY</w:t>
            </w:r>
          </w:p>
        </w:tc>
        <w:tc>
          <w:tcPr>
            <w:tcW w:w="0" w:type="auto"/>
            <w:vAlign w:val="center"/>
            <w:hideMark/>
          </w:tcPr>
          <w:p w14:paraId="08AADB5C" w14:textId="77777777" w:rsidR="00A53213" w:rsidRPr="00A53213" w:rsidRDefault="00A53213" w:rsidP="00A53213">
            <w:pPr>
              <w:pStyle w:val="NormalWeb"/>
              <w:rPr>
                <w:rFonts w:ascii="Arial" w:hAnsi="Arial" w:cs="Arial"/>
              </w:rPr>
            </w:pPr>
            <w:r w:rsidRPr="00A53213">
              <w:rPr>
                <w:rFonts w:ascii="Arial" w:hAnsi="Arial" w:cs="Arial"/>
              </w:rPr>
              <w:t>Para</w:t>
            </w:r>
          </w:p>
        </w:tc>
      </w:tr>
      <w:tr w:rsidR="00A53213" w:rsidRPr="00A53213" w14:paraId="32827A8A" w14:textId="77777777" w:rsidTr="00A53213">
        <w:trPr>
          <w:trHeight w:val="231"/>
          <w:tblCellSpacing w:w="15" w:type="dxa"/>
        </w:trPr>
        <w:tc>
          <w:tcPr>
            <w:tcW w:w="0" w:type="auto"/>
            <w:vAlign w:val="center"/>
            <w:hideMark/>
          </w:tcPr>
          <w:p w14:paraId="393C2607" w14:textId="77777777" w:rsidR="00A53213" w:rsidRPr="00A53213" w:rsidRDefault="00A53213" w:rsidP="00A53213">
            <w:pPr>
              <w:pStyle w:val="NormalWeb"/>
              <w:rPr>
                <w:rFonts w:ascii="Arial" w:hAnsi="Arial" w:cs="Arial"/>
              </w:rPr>
            </w:pPr>
            <w:r w:rsidRPr="00A53213">
              <w:rPr>
                <w:rFonts w:ascii="Arial" w:hAnsi="Arial" w:cs="Arial"/>
              </w:rPr>
              <w:t>PERCENT</w:t>
            </w:r>
          </w:p>
        </w:tc>
        <w:tc>
          <w:tcPr>
            <w:tcW w:w="0" w:type="auto"/>
            <w:vAlign w:val="center"/>
            <w:hideMark/>
          </w:tcPr>
          <w:p w14:paraId="538BBA9A" w14:textId="77777777" w:rsidR="00A53213" w:rsidRPr="00A53213" w:rsidRDefault="00A53213" w:rsidP="00A53213">
            <w:pPr>
              <w:pStyle w:val="NormalWeb"/>
              <w:rPr>
                <w:rFonts w:ascii="Arial" w:hAnsi="Arial" w:cs="Arial"/>
              </w:rPr>
            </w:pPr>
            <w:r w:rsidRPr="00A53213">
              <w:rPr>
                <w:rFonts w:ascii="Arial" w:hAnsi="Arial" w:cs="Arial"/>
              </w:rPr>
              <w:t>Yüzde</w:t>
            </w:r>
          </w:p>
        </w:tc>
      </w:tr>
      <w:tr w:rsidR="00A53213" w:rsidRPr="00A53213" w14:paraId="1E5BD456" w14:textId="77777777" w:rsidTr="00A53213">
        <w:trPr>
          <w:trHeight w:val="231"/>
          <w:tblCellSpacing w:w="15" w:type="dxa"/>
        </w:trPr>
        <w:tc>
          <w:tcPr>
            <w:tcW w:w="0" w:type="auto"/>
            <w:vAlign w:val="center"/>
            <w:hideMark/>
          </w:tcPr>
          <w:p w14:paraId="52A3DCBE" w14:textId="77777777" w:rsidR="00A53213" w:rsidRPr="00A53213" w:rsidRDefault="00A53213" w:rsidP="00A53213">
            <w:pPr>
              <w:pStyle w:val="NormalWeb"/>
              <w:rPr>
                <w:rFonts w:ascii="Arial" w:hAnsi="Arial" w:cs="Arial"/>
              </w:rPr>
            </w:pPr>
            <w:r w:rsidRPr="00A53213">
              <w:rPr>
                <w:rFonts w:ascii="Arial" w:hAnsi="Arial" w:cs="Arial"/>
              </w:rPr>
              <w:t>O</w:t>
            </w:r>
          </w:p>
        </w:tc>
        <w:tc>
          <w:tcPr>
            <w:tcW w:w="0" w:type="auto"/>
            <w:vAlign w:val="center"/>
            <w:hideMark/>
          </w:tcPr>
          <w:p w14:paraId="73585257" w14:textId="77777777" w:rsidR="00A53213" w:rsidRPr="00A53213" w:rsidRDefault="00A53213" w:rsidP="00A53213">
            <w:pPr>
              <w:pStyle w:val="NormalWeb"/>
              <w:rPr>
                <w:rFonts w:ascii="Arial" w:hAnsi="Arial" w:cs="Arial"/>
              </w:rPr>
            </w:pPr>
            <w:r w:rsidRPr="00A53213">
              <w:rPr>
                <w:rFonts w:ascii="Arial" w:hAnsi="Arial" w:cs="Arial"/>
              </w:rPr>
              <w:t>Varlık olmayan kelime</w:t>
            </w:r>
          </w:p>
        </w:tc>
      </w:tr>
    </w:tbl>
    <w:p w14:paraId="43ED9D1E" w14:textId="77777777" w:rsidR="00A53213" w:rsidRPr="00A53213" w:rsidRDefault="00A53213" w:rsidP="00A53213">
      <w:pPr>
        <w:pStyle w:val="NormalWeb"/>
        <w:rPr>
          <w:rFonts w:ascii="Arial" w:hAnsi="Arial" w:cs="Arial"/>
        </w:rPr>
      </w:pPr>
      <w:r w:rsidRPr="00A53213">
        <w:rPr>
          <w:rFonts w:ascii="Arial" w:hAnsi="Arial" w:cs="Arial"/>
        </w:rPr>
        <w:t>Etiketleme için BIO formatı kullanılmıştır. BIO formatında B- etiketi varlığın başlangıcını, I- etiketi varlığın devamını, O etiketi ise varlık olmayan kelimeleri ifade eder. Bu yapı özellikle çok kelimeli varlıkların doğru şekilde modellenmesi için önemlidir. Örneğin “Türkiye Cumhuriyet Merkez Bankası” gibi bir kurum adı birden fazla kelimeden oluştuğu için B-ORG ve I-ORG etiketleriyle gösterilir.</w:t>
      </w:r>
    </w:p>
    <w:p w14:paraId="0DB15261" w14:textId="77777777" w:rsidR="00A53213" w:rsidRPr="00A53213" w:rsidRDefault="00A53213" w:rsidP="00A53213">
      <w:pPr>
        <w:pStyle w:val="Balk2"/>
        <w:rPr>
          <w:rFonts w:ascii="Arial" w:eastAsia="Times New Roman" w:hAnsi="Arial" w:cs="Arial"/>
          <w:b/>
          <w:bCs/>
          <w:color w:val="000000" w:themeColor="text1"/>
          <w:sz w:val="28"/>
          <w:szCs w:val="28"/>
        </w:rPr>
      </w:pPr>
      <w:r w:rsidRPr="00A53213">
        <w:rPr>
          <w:rFonts w:ascii="Arial" w:eastAsia="Times New Roman" w:hAnsi="Arial" w:cs="Arial"/>
          <w:b/>
          <w:bCs/>
          <w:color w:val="000000" w:themeColor="text1"/>
          <w:sz w:val="28"/>
          <w:szCs w:val="28"/>
        </w:rPr>
        <w:t>3.2 Neden Sentetik Veri Üretildi?</w:t>
      </w:r>
    </w:p>
    <w:p w14:paraId="66B21BD7" w14:textId="75D54D81" w:rsidR="00A53213" w:rsidRDefault="00A53213" w:rsidP="00A53213">
      <w:pPr>
        <w:pStyle w:val="NormalWeb"/>
        <w:rPr>
          <w:rFonts w:ascii="Arial" w:hAnsi="Arial" w:cs="Arial"/>
        </w:rPr>
      </w:pPr>
      <w:r w:rsidRPr="00A53213">
        <w:rPr>
          <w:rFonts w:ascii="Arial" w:hAnsi="Arial" w:cs="Arial"/>
        </w:rPr>
        <w:t>Türkçe için hazır ve büyük ölçekli, haber alanına özel, etiketli NER veri seti bulmak oldukça zordur. Var olan bazı veri setleri genel alan verisi içermekte, bazıları ise İngilizce olduğu için Türkçe model eğitimi açısından doğrudan uygun olmamaktadır. Bu projede kullanılan model Türkçe BERT modeli olduğu için eğitim verisinin de Türkçe dil yapısını yansıtması gerekmektedir.</w:t>
      </w:r>
    </w:p>
    <w:p w14:paraId="130B3890" w14:textId="3085B8F7" w:rsidR="00A53213" w:rsidRDefault="00A53213" w:rsidP="00A53213">
      <w:pPr>
        <w:pStyle w:val="NormalWeb"/>
        <w:rPr>
          <w:rFonts w:ascii="Arial" w:hAnsi="Arial" w:cs="Arial"/>
        </w:rPr>
      </w:pPr>
    </w:p>
    <w:p w14:paraId="1515AE9B" w14:textId="77777777" w:rsidR="00A53213" w:rsidRPr="00A53213" w:rsidRDefault="00A53213" w:rsidP="00A53213">
      <w:pPr>
        <w:pStyle w:val="NormalWeb"/>
        <w:rPr>
          <w:rFonts w:ascii="Arial" w:hAnsi="Arial" w:cs="Arial"/>
        </w:rPr>
      </w:pPr>
    </w:p>
    <w:p w14:paraId="59E307AE" w14:textId="77777777" w:rsidR="00A53213" w:rsidRPr="00A53213" w:rsidRDefault="00A53213" w:rsidP="00A53213">
      <w:pPr>
        <w:pStyle w:val="NormalWeb"/>
        <w:rPr>
          <w:rFonts w:ascii="Arial" w:hAnsi="Arial" w:cs="Arial"/>
        </w:rPr>
      </w:pPr>
      <w:r w:rsidRPr="00A53213">
        <w:rPr>
          <w:rFonts w:ascii="Arial" w:hAnsi="Arial" w:cs="Arial"/>
        </w:rPr>
        <w:t>Türkçede kelimeler çok sayıda ek alabilir. Örneğin:</w:t>
      </w:r>
    </w:p>
    <w:p w14:paraId="75AA92B9" w14:textId="77777777" w:rsidR="00A53213" w:rsidRPr="00A53213" w:rsidRDefault="00A53213" w:rsidP="00A53213">
      <w:pPr>
        <w:pStyle w:val="NormalWeb"/>
        <w:rPr>
          <w:rFonts w:ascii="Arial" w:hAnsi="Arial" w:cs="Arial"/>
        </w:rPr>
      </w:pPr>
      <w:r w:rsidRPr="00A53213">
        <w:rPr>
          <w:rFonts w:ascii="Arial" w:hAnsi="Arial" w:cs="Arial"/>
        </w:rPr>
        <w:t>Ankara</w:t>
      </w:r>
      <w:r w:rsidRPr="00A53213">
        <w:rPr>
          <w:rFonts w:ascii="Arial" w:hAnsi="Arial" w:cs="Arial"/>
        </w:rPr>
        <w:br/>
        <w:t>Ankara'da</w:t>
      </w:r>
      <w:r w:rsidRPr="00A53213">
        <w:rPr>
          <w:rFonts w:ascii="Arial" w:hAnsi="Arial" w:cs="Arial"/>
        </w:rPr>
        <w:br/>
        <w:t>Ankara'dan</w:t>
      </w:r>
      <w:r w:rsidRPr="00A53213">
        <w:rPr>
          <w:rFonts w:ascii="Arial" w:hAnsi="Arial" w:cs="Arial"/>
        </w:rPr>
        <w:br/>
        <w:t>Ankara'ya</w:t>
      </w:r>
      <w:r w:rsidRPr="00A53213">
        <w:rPr>
          <w:rFonts w:ascii="Arial" w:hAnsi="Arial" w:cs="Arial"/>
        </w:rPr>
        <w:br/>
        <w:t>Ankara'nın</w:t>
      </w:r>
    </w:p>
    <w:p w14:paraId="2BCBAE5B" w14:textId="77777777" w:rsidR="00A53213" w:rsidRPr="00A53213" w:rsidRDefault="00A53213" w:rsidP="00A53213">
      <w:pPr>
        <w:pStyle w:val="NormalWeb"/>
        <w:rPr>
          <w:rFonts w:ascii="Arial" w:hAnsi="Arial" w:cs="Arial"/>
        </w:rPr>
      </w:pPr>
      <w:r w:rsidRPr="00A53213">
        <w:rPr>
          <w:rFonts w:ascii="Arial" w:hAnsi="Arial" w:cs="Arial"/>
        </w:rPr>
        <w:t>Bu kelimelerin tamamı aynı lokasyon varlığını temsil eder. Ancak model bu yapıların yeterince örneğini görmezse “Ankara'da” ifadesindeki eki ayrı bir kelime gibi algılayabilir veya yer varlığını tamamen kaçırabilir. Bu nedenle sentetik veri üretiminde özellikle Türkçenin eklemeli yapısı dikkate alınmıştır.</w:t>
      </w:r>
    </w:p>
    <w:p w14:paraId="3FECA94F" w14:textId="77777777" w:rsidR="00A53213" w:rsidRPr="00A53213" w:rsidRDefault="00A53213" w:rsidP="00A53213">
      <w:pPr>
        <w:pStyle w:val="NormalWeb"/>
        <w:rPr>
          <w:rFonts w:ascii="Arial" w:hAnsi="Arial" w:cs="Arial"/>
        </w:rPr>
      </w:pPr>
      <w:r w:rsidRPr="00A53213">
        <w:rPr>
          <w:rFonts w:ascii="Arial" w:hAnsi="Arial" w:cs="Arial"/>
        </w:rPr>
        <w:t>Sentetik veri üretiminin temel amaçları şunlardır:</w:t>
      </w:r>
    </w:p>
    <w:p w14:paraId="752803C7"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Türkçe ekli varlık örneklerini artırmak </w:t>
      </w:r>
    </w:p>
    <w:p w14:paraId="1B25DF75"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Kişi, kurum ve yer isimlerini kontrollü şekilde çoğaltmak </w:t>
      </w:r>
    </w:p>
    <w:p w14:paraId="16FA5037"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Para, tarih ve yüzde ifadelerini çeşitlendirmek </w:t>
      </w:r>
    </w:p>
    <w:p w14:paraId="1BE4171D"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Haber diline benzeyen farklı cümle kalıpları oluşturmak </w:t>
      </w:r>
    </w:p>
    <w:p w14:paraId="185771CE"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Modelin belirli varlık türlerini daha dengeli öğrenmesini sağlamak </w:t>
      </w:r>
    </w:p>
    <w:p w14:paraId="6DB59D23" w14:textId="77777777" w:rsidR="00A53213" w:rsidRPr="00A53213" w:rsidRDefault="00A53213" w:rsidP="00160F6D">
      <w:pPr>
        <w:pStyle w:val="NormalWeb"/>
        <w:numPr>
          <w:ilvl w:val="0"/>
          <w:numId w:val="7"/>
        </w:numPr>
        <w:rPr>
          <w:rFonts w:ascii="Arial" w:hAnsi="Arial" w:cs="Arial"/>
        </w:rPr>
      </w:pPr>
      <w:r w:rsidRPr="00A53213">
        <w:rPr>
          <w:rFonts w:ascii="Arial" w:hAnsi="Arial" w:cs="Arial"/>
        </w:rPr>
        <w:t xml:space="preserve">Hazır veri eksikliğini azaltmak </w:t>
      </w:r>
    </w:p>
    <w:p w14:paraId="6B5A357C" w14:textId="77777777" w:rsidR="00A53213" w:rsidRPr="00A53213" w:rsidRDefault="00A53213" w:rsidP="00A53213">
      <w:pPr>
        <w:pStyle w:val="NormalWeb"/>
        <w:rPr>
          <w:rFonts w:ascii="Arial" w:hAnsi="Arial" w:cs="Arial"/>
        </w:rPr>
      </w:pPr>
      <w:r w:rsidRPr="00A53213">
        <w:rPr>
          <w:rFonts w:ascii="Arial" w:hAnsi="Arial" w:cs="Arial"/>
        </w:rPr>
        <w:t>Bu nedenle projede otomatik veri üretim sistemi geliştirilmiştir. Bu sistem farklı kişi, kurum, lokasyon, tarih, para ve yüzde listelerinden rastgele seçim yaparak haber cümleleri üretmektedir.</w:t>
      </w:r>
    </w:p>
    <w:p w14:paraId="7EC2B3EE" w14:textId="77777777" w:rsidR="00A53213" w:rsidRPr="00A53213" w:rsidRDefault="00A53213" w:rsidP="00A53213">
      <w:pPr>
        <w:pStyle w:val="NormalWeb"/>
        <w:rPr>
          <w:rFonts w:ascii="Arial" w:hAnsi="Arial" w:cs="Arial"/>
        </w:rPr>
      </w:pPr>
      <w:r w:rsidRPr="00A53213">
        <w:rPr>
          <w:rFonts w:ascii="Arial" w:hAnsi="Arial" w:cs="Arial"/>
        </w:rPr>
        <w:t>Örneğin sistem şu tarz cümleler üretmektedir:</w:t>
      </w:r>
    </w:p>
    <w:p w14:paraId="0E7DA23B" w14:textId="77777777" w:rsidR="00A53213" w:rsidRPr="00A53213" w:rsidRDefault="00A53213" w:rsidP="00A53213">
      <w:pPr>
        <w:pStyle w:val="NormalWeb"/>
        <w:rPr>
          <w:rFonts w:ascii="Arial" w:hAnsi="Arial" w:cs="Arial"/>
        </w:rPr>
      </w:pPr>
      <w:r w:rsidRPr="00A53213">
        <w:rPr>
          <w:rFonts w:ascii="Arial" w:hAnsi="Arial" w:cs="Arial"/>
        </w:rPr>
        <w:t>Cumhurbaşkanı Recep Tayyip Erdoğan Ankara'da açıklama yaptı.</w:t>
      </w:r>
      <w:r w:rsidRPr="00A53213">
        <w:rPr>
          <w:rFonts w:ascii="Arial" w:hAnsi="Arial" w:cs="Arial"/>
        </w:rPr>
        <w:br/>
        <w:t>Merkez Bankası bugün 50 milyon TL tutarında yatırım duyurdu.</w:t>
      </w:r>
      <w:r w:rsidRPr="00A53213">
        <w:rPr>
          <w:rFonts w:ascii="Arial" w:hAnsi="Arial" w:cs="Arial"/>
        </w:rPr>
        <w:br/>
        <w:t>Google İstanbul'da yeni yapay zeka merkezini açtı.</w:t>
      </w:r>
      <w:r w:rsidRPr="00A53213">
        <w:rPr>
          <w:rFonts w:ascii="Arial" w:hAnsi="Arial" w:cs="Arial"/>
        </w:rPr>
        <w:br/>
        <w:t>Galatasaray dün İstanbul'da oynanan maçta galip geldi.</w:t>
      </w:r>
    </w:p>
    <w:p w14:paraId="04C57326" w14:textId="77777777" w:rsidR="00A53213" w:rsidRPr="00A53213" w:rsidRDefault="00A53213" w:rsidP="00A53213">
      <w:pPr>
        <w:pStyle w:val="NormalWeb"/>
        <w:rPr>
          <w:rFonts w:ascii="Arial" w:hAnsi="Arial" w:cs="Arial"/>
        </w:rPr>
      </w:pPr>
      <w:r w:rsidRPr="00A53213">
        <w:rPr>
          <w:rFonts w:ascii="Arial" w:hAnsi="Arial" w:cs="Arial"/>
        </w:rPr>
        <w:t>Bu cümleler daha sonra otomatik olarak BIO formatında etiketlenmiştir.</w:t>
      </w:r>
    </w:p>
    <w:p w14:paraId="25DF37BF" w14:textId="77777777" w:rsidR="00A53213" w:rsidRPr="001055EC" w:rsidRDefault="00A53213" w:rsidP="001055EC">
      <w:pPr>
        <w:pStyle w:val="Balk2"/>
        <w:rPr>
          <w:rFonts w:ascii="Arial" w:hAnsi="Arial" w:cs="Arial"/>
          <w:b/>
          <w:bCs/>
          <w:color w:val="000000" w:themeColor="text1"/>
          <w:sz w:val="28"/>
          <w:szCs w:val="28"/>
        </w:rPr>
      </w:pPr>
      <w:r w:rsidRPr="001055EC">
        <w:rPr>
          <w:rFonts w:ascii="Arial" w:hAnsi="Arial" w:cs="Arial"/>
          <w:b/>
          <w:bCs/>
          <w:color w:val="000000" w:themeColor="text1"/>
          <w:sz w:val="28"/>
          <w:szCs w:val="28"/>
        </w:rPr>
        <w:t>3.3 Sentetik Veri Nasıl Üretildi?</w:t>
      </w:r>
    </w:p>
    <w:p w14:paraId="7F6A640A" w14:textId="77777777" w:rsidR="00A53213" w:rsidRPr="00A53213" w:rsidRDefault="00A53213" w:rsidP="00A53213">
      <w:pPr>
        <w:pStyle w:val="NormalWeb"/>
        <w:rPr>
          <w:rFonts w:ascii="Arial" w:hAnsi="Arial" w:cs="Arial"/>
        </w:rPr>
      </w:pPr>
      <w:r w:rsidRPr="00A53213">
        <w:rPr>
          <w:rFonts w:ascii="Arial" w:hAnsi="Arial" w:cs="Arial"/>
        </w:rPr>
        <w:t>Sentetik veri üretimi için Python tabanlı bir veri oluşturma kodu hazırlanmıştır. Kodda öncelikle varlık havuzları tanımlanmıştır.</w:t>
      </w:r>
    </w:p>
    <w:p w14:paraId="2F8CC2AE" w14:textId="77777777" w:rsidR="00A53213" w:rsidRPr="00A53213" w:rsidRDefault="00A53213" w:rsidP="00A53213">
      <w:pPr>
        <w:pStyle w:val="NormalWeb"/>
        <w:rPr>
          <w:rFonts w:ascii="Arial" w:hAnsi="Arial" w:cs="Arial"/>
        </w:rPr>
      </w:pPr>
      <w:r w:rsidRPr="00A53213">
        <w:rPr>
          <w:rFonts w:ascii="Arial" w:hAnsi="Arial" w:cs="Arial"/>
        </w:rPr>
        <w:t>Bu havuzlar şunlardan oluşmaktadır:</w:t>
      </w:r>
    </w:p>
    <w:p w14:paraId="4615482E"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kişi isimleri </w:t>
      </w:r>
    </w:p>
    <w:p w14:paraId="397EE4AD"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kurum isimleri </w:t>
      </w:r>
    </w:p>
    <w:p w14:paraId="5417A420"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şehir ve ülke isimleri </w:t>
      </w:r>
    </w:p>
    <w:p w14:paraId="2A005351"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tarih ifadeleri </w:t>
      </w:r>
    </w:p>
    <w:p w14:paraId="69890F48"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para ifadeleri </w:t>
      </w:r>
    </w:p>
    <w:p w14:paraId="4A1C3A96"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t xml:space="preserve">yüzde ifadeleri </w:t>
      </w:r>
    </w:p>
    <w:p w14:paraId="380068E1" w14:textId="77777777" w:rsidR="00A53213" w:rsidRPr="00A53213" w:rsidRDefault="00A53213" w:rsidP="00160F6D">
      <w:pPr>
        <w:pStyle w:val="NormalWeb"/>
        <w:numPr>
          <w:ilvl w:val="0"/>
          <w:numId w:val="8"/>
        </w:numPr>
        <w:rPr>
          <w:rFonts w:ascii="Arial" w:hAnsi="Arial" w:cs="Arial"/>
        </w:rPr>
      </w:pPr>
      <w:r w:rsidRPr="00A53213">
        <w:rPr>
          <w:rFonts w:ascii="Arial" w:hAnsi="Arial" w:cs="Arial"/>
        </w:rPr>
        <w:lastRenderedPageBreak/>
        <w:t xml:space="preserve">haber kategorileri </w:t>
      </w:r>
    </w:p>
    <w:p w14:paraId="49186B4F" w14:textId="77777777" w:rsidR="00A53213" w:rsidRPr="00A53213" w:rsidRDefault="00A53213" w:rsidP="00A53213">
      <w:pPr>
        <w:pStyle w:val="NormalWeb"/>
        <w:rPr>
          <w:rFonts w:ascii="Arial" w:hAnsi="Arial" w:cs="Arial"/>
        </w:rPr>
      </w:pPr>
      <w:r w:rsidRPr="00A53213">
        <w:rPr>
          <w:rFonts w:ascii="Arial" w:hAnsi="Arial" w:cs="Arial"/>
        </w:rPr>
        <w:t>Bu varlıklar farklı haber şablonlarına yerleştirilerek cümleler üretilmiştir. Şablonlar yalnızca tek tip olacak şekilde bırakılmamış, siyaset, ekonomi, spor, sağlık, teknoloji, diplomasi ve yerel haber kategorilerini kapsayacak şekilde çeşitlendirilmiştir.</w:t>
      </w:r>
    </w:p>
    <w:p w14:paraId="48D99FB9" w14:textId="77777777" w:rsidR="00A53213" w:rsidRPr="00A53213" w:rsidRDefault="00A53213" w:rsidP="00A53213">
      <w:pPr>
        <w:pStyle w:val="NormalWeb"/>
        <w:rPr>
          <w:rFonts w:ascii="Arial" w:hAnsi="Arial" w:cs="Arial"/>
        </w:rPr>
      </w:pPr>
      <w:r w:rsidRPr="00A53213">
        <w:rPr>
          <w:rFonts w:ascii="Arial" w:hAnsi="Arial" w:cs="Arial"/>
        </w:rPr>
        <w:t>Örneğin:</w:t>
      </w:r>
    </w:p>
    <w:p w14:paraId="5FD156DE" w14:textId="77777777" w:rsidR="00A53213" w:rsidRPr="00A53213" w:rsidRDefault="00A53213" w:rsidP="00A53213">
      <w:pPr>
        <w:pStyle w:val="NormalWeb"/>
        <w:rPr>
          <w:rFonts w:ascii="Arial" w:hAnsi="Arial" w:cs="Arial"/>
        </w:rPr>
      </w:pPr>
      <w:r w:rsidRPr="00A53213">
        <w:rPr>
          <w:rFonts w:ascii="Arial" w:hAnsi="Arial" w:cs="Arial"/>
        </w:rPr>
        <w:t>{PER}, {LOC}'da düzenlenen toplantıda {ORG} hakkında açıklama yaptı.</w:t>
      </w:r>
      <w:r w:rsidRPr="00A53213">
        <w:rPr>
          <w:rFonts w:ascii="Arial" w:hAnsi="Arial" w:cs="Arial"/>
        </w:rPr>
        <w:br/>
        <w:t>{ORG}, {DATE} {MONEY} tutarında yeni yatırım planını duyurdu.</w:t>
      </w:r>
      <w:r w:rsidRPr="00A53213">
        <w:rPr>
          <w:rFonts w:ascii="Arial" w:hAnsi="Arial" w:cs="Arial"/>
        </w:rPr>
        <w:br/>
        <w:t>{PER}, ekonominin {PERCENT} büyüdüğünü açıkladı.</w:t>
      </w:r>
      <w:r w:rsidRPr="00A53213">
        <w:rPr>
          <w:rFonts w:ascii="Arial" w:hAnsi="Arial" w:cs="Arial"/>
        </w:rPr>
        <w:br/>
        <w:t>{ORG}, {LOC}'da yeni bir proje başlattı.</w:t>
      </w:r>
    </w:p>
    <w:p w14:paraId="7CFE7A9B" w14:textId="77777777" w:rsidR="00A53213" w:rsidRPr="00A53213" w:rsidRDefault="00A53213" w:rsidP="00A53213">
      <w:pPr>
        <w:pStyle w:val="NormalWeb"/>
        <w:rPr>
          <w:rFonts w:ascii="Arial" w:hAnsi="Arial" w:cs="Arial"/>
        </w:rPr>
      </w:pPr>
      <w:r w:rsidRPr="00A53213">
        <w:rPr>
          <w:rFonts w:ascii="Arial" w:hAnsi="Arial" w:cs="Arial"/>
        </w:rPr>
        <w:t>Bu yapı sayesinde veri seti tek tip kısa cümlelerden oluşmamış, farklı haber bağlamlarını içeren daha çeşitli bir yapıya sahip olmuştur.</w:t>
      </w:r>
    </w:p>
    <w:p w14:paraId="49B28518" w14:textId="77777777" w:rsidR="00A53213" w:rsidRPr="001055EC" w:rsidRDefault="00A53213" w:rsidP="001055EC">
      <w:pPr>
        <w:pStyle w:val="Balk2"/>
        <w:rPr>
          <w:rFonts w:ascii="Arial" w:eastAsia="Times New Roman" w:hAnsi="Arial" w:cs="Arial"/>
          <w:b/>
          <w:bCs/>
          <w:color w:val="000000" w:themeColor="text1"/>
          <w:sz w:val="28"/>
          <w:szCs w:val="28"/>
        </w:rPr>
      </w:pPr>
      <w:r w:rsidRPr="001055EC">
        <w:rPr>
          <w:rFonts w:ascii="Arial" w:eastAsia="Times New Roman" w:hAnsi="Arial" w:cs="Arial"/>
          <w:b/>
          <w:bCs/>
          <w:color w:val="000000" w:themeColor="text1"/>
          <w:sz w:val="28"/>
          <w:szCs w:val="28"/>
        </w:rPr>
        <w:t>3.4 Türkçe Eklerin Veri Setine Dahil Edilmesi</w:t>
      </w:r>
    </w:p>
    <w:p w14:paraId="60A8BC10" w14:textId="77777777" w:rsidR="00A53213" w:rsidRPr="00A53213" w:rsidRDefault="00A53213" w:rsidP="00A53213">
      <w:pPr>
        <w:pStyle w:val="NormalWeb"/>
        <w:rPr>
          <w:rFonts w:ascii="Arial" w:hAnsi="Arial" w:cs="Arial"/>
        </w:rPr>
      </w:pPr>
      <w:r w:rsidRPr="00A53213">
        <w:rPr>
          <w:rFonts w:ascii="Arial" w:hAnsi="Arial" w:cs="Arial"/>
        </w:rPr>
        <w:t>Projede özellikle Türkçe ek yapısı dikkate alınmıştır. Çünkü Türkçe NER sistemlerinde en sık görülen hatalardan biri, ek almış özel isimlerin yanlış ayrıştırılmasıdır.</w:t>
      </w:r>
    </w:p>
    <w:p w14:paraId="4443A38E" w14:textId="77777777" w:rsidR="00A53213" w:rsidRPr="00A53213" w:rsidRDefault="00A53213" w:rsidP="00A53213">
      <w:pPr>
        <w:pStyle w:val="NormalWeb"/>
        <w:rPr>
          <w:rFonts w:ascii="Arial" w:hAnsi="Arial" w:cs="Arial"/>
        </w:rPr>
      </w:pPr>
      <w:r w:rsidRPr="00A53213">
        <w:rPr>
          <w:rFonts w:ascii="Arial" w:hAnsi="Arial" w:cs="Arial"/>
        </w:rPr>
        <w:t>Örneğin:</w:t>
      </w:r>
    </w:p>
    <w:p w14:paraId="71E64E15" w14:textId="77777777" w:rsidR="00A53213" w:rsidRPr="00A53213" w:rsidRDefault="00A53213" w:rsidP="00A53213">
      <w:pPr>
        <w:pStyle w:val="NormalWeb"/>
        <w:rPr>
          <w:rFonts w:ascii="Arial" w:hAnsi="Arial" w:cs="Arial"/>
        </w:rPr>
      </w:pPr>
      <w:r w:rsidRPr="00A53213">
        <w:rPr>
          <w:rFonts w:ascii="Arial" w:hAnsi="Arial" w:cs="Arial"/>
        </w:rPr>
        <w:t>İstanbul'da</w:t>
      </w:r>
      <w:r w:rsidRPr="00A53213">
        <w:rPr>
          <w:rFonts w:ascii="Arial" w:hAnsi="Arial" w:cs="Arial"/>
        </w:rPr>
        <w:br/>
        <w:t>İzmir'den</w:t>
      </w:r>
      <w:r w:rsidRPr="00A53213">
        <w:rPr>
          <w:rFonts w:ascii="Arial" w:hAnsi="Arial" w:cs="Arial"/>
        </w:rPr>
        <w:br/>
        <w:t>Ankara'ya</w:t>
      </w:r>
      <w:r w:rsidRPr="00A53213">
        <w:rPr>
          <w:rFonts w:ascii="Arial" w:hAnsi="Arial" w:cs="Arial"/>
        </w:rPr>
        <w:br/>
        <w:t>Türkiye'nin</w:t>
      </w:r>
      <w:r w:rsidRPr="00A53213">
        <w:rPr>
          <w:rFonts w:ascii="Arial" w:hAnsi="Arial" w:cs="Arial"/>
        </w:rPr>
        <w:br/>
        <w:t>Paris'te</w:t>
      </w:r>
    </w:p>
    <w:p w14:paraId="2B4E711E" w14:textId="77777777" w:rsidR="00A53213" w:rsidRPr="00A53213" w:rsidRDefault="00A53213" w:rsidP="00A53213">
      <w:pPr>
        <w:pStyle w:val="NormalWeb"/>
        <w:rPr>
          <w:rFonts w:ascii="Arial" w:hAnsi="Arial" w:cs="Arial"/>
        </w:rPr>
      </w:pPr>
      <w:r w:rsidRPr="00A53213">
        <w:rPr>
          <w:rFonts w:ascii="Arial" w:hAnsi="Arial" w:cs="Arial"/>
        </w:rPr>
        <w:t>ifadeleri model tarafından doğru şekilde yer veya kurum varlığı olarak tanınmalıdır.</w:t>
      </w:r>
    </w:p>
    <w:p w14:paraId="7B565E8B" w14:textId="77777777" w:rsidR="00A53213" w:rsidRPr="00A53213" w:rsidRDefault="00A53213" w:rsidP="00A53213">
      <w:pPr>
        <w:pStyle w:val="NormalWeb"/>
        <w:rPr>
          <w:rFonts w:ascii="Arial" w:hAnsi="Arial" w:cs="Arial"/>
        </w:rPr>
      </w:pPr>
      <w:r w:rsidRPr="00A53213">
        <w:rPr>
          <w:rFonts w:ascii="Arial" w:hAnsi="Arial" w:cs="Arial"/>
        </w:rPr>
        <w:t>Bu nedenle sentetik veri üretim kodunda Türkçe ek üretimi için özel bir yapı kurulmuştur. Ek üretiminde:</w:t>
      </w:r>
    </w:p>
    <w:p w14:paraId="3B75E1BF" w14:textId="77777777" w:rsidR="00A53213" w:rsidRPr="00A53213" w:rsidRDefault="00A53213" w:rsidP="00160F6D">
      <w:pPr>
        <w:pStyle w:val="NormalWeb"/>
        <w:numPr>
          <w:ilvl w:val="0"/>
          <w:numId w:val="9"/>
        </w:numPr>
        <w:rPr>
          <w:rFonts w:ascii="Arial" w:hAnsi="Arial" w:cs="Arial"/>
        </w:rPr>
      </w:pPr>
      <w:r w:rsidRPr="00A53213">
        <w:rPr>
          <w:rFonts w:ascii="Arial" w:hAnsi="Arial" w:cs="Arial"/>
        </w:rPr>
        <w:t xml:space="preserve">bulunma eki: -da / -de </w:t>
      </w:r>
    </w:p>
    <w:p w14:paraId="346241EA" w14:textId="77777777" w:rsidR="00A53213" w:rsidRPr="00A53213" w:rsidRDefault="00A53213" w:rsidP="00160F6D">
      <w:pPr>
        <w:pStyle w:val="NormalWeb"/>
        <w:numPr>
          <w:ilvl w:val="0"/>
          <w:numId w:val="9"/>
        </w:numPr>
        <w:rPr>
          <w:rFonts w:ascii="Arial" w:hAnsi="Arial" w:cs="Arial"/>
        </w:rPr>
      </w:pPr>
      <w:r w:rsidRPr="00A53213">
        <w:rPr>
          <w:rFonts w:ascii="Arial" w:hAnsi="Arial" w:cs="Arial"/>
        </w:rPr>
        <w:t xml:space="preserve">ayrılma eki: -dan / -den </w:t>
      </w:r>
    </w:p>
    <w:p w14:paraId="38878C91" w14:textId="77777777" w:rsidR="00A53213" w:rsidRPr="00A53213" w:rsidRDefault="00A53213" w:rsidP="00160F6D">
      <w:pPr>
        <w:pStyle w:val="NormalWeb"/>
        <w:numPr>
          <w:ilvl w:val="0"/>
          <w:numId w:val="9"/>
        </w:numPr>
        <w:rPr>
          <w:rFonts w:ascii="Arial" w:hAnsi="Arial" w:cs="Arial"/>
        </w:rPr>
      </w:pPr>
      <w:r w:rsidRPr="00A53213">
        <w:rPr>
          <w:rFonts w:ascii="Arial" w:hAnsi="Arial" w:cs="Arial"/>
        </w:rPr>
        <w:t xml:space="preserve">yönelme eki: -a / -e </w:t>
      </w:r>
    </w:p>
    <w:p w14:paraId="4328795B" w14:textId="77777777" w:rsidR="00A53213" w:rsidRPr="00A53213" w:rsidRDefault="00A53213" w:rsidP="00160F6D">
      <w:pPr>
        <w:pStyle w:val="NormalWeb"/>
        <w:numPr>
          <w:ilvl w:val="0"/>
          <w:numId w:val="9"/>
        </w:numPr>
        <w:rPr>
          <w:rFonts w:ascii="Arial" w:hAnsi="Arial" w:cs="Arial"/>
        </w:rPr>
      </w:pPr>
      <w:r w:rsidRPr="00A53213">
        <w:rPr>
          <w:rFonts w:ascii="Arial" w:hAnsi="Arial" w:cs="Arial"/>
        </w:rPr>
        <w:t xml:space="preserve">iyelik eki: -ın / -in </w:t>
      </w:r>
    </w:p>
    <w:p w14:paraId="02C47A5E" w14:textId="77777777" w:rsidR="00A53213" w:rsidRPr="00A53213" w:rsidRDefault="00A53213" w:rsidP="00160F6D">
      <w:pPr>
        <w:pStyle w:val="NormalWeb"/>
        <w:numPr>
          <w:ilvl w:val="0"/>
          <w:numId w:val="9"/>
        </w:numPr>
        <w:rPr>
          <w:rFonts w:ascii="Arial" w:hAnsi="Arial" w:cs="Arial"/>
        </w:rPr>
      </w:pPr>
      <w:r w:rsidRPr="00A53213">
        <w:rPr>
          <w:rFonts w:ascii="Arial" w:hAnsi="Arial" w:cs="Arial"/>
        </w:rPr>
        <w:t xml:space="preserve">belirtme eki: -ı / -i </w:t>
      </w:r>
    </w:p>
    <w:p w14:paraId="4697279D" w14:textId="77777777" w:rsidR="00A53213" w:rsidRPr="00A53213" w:rsidRDefault="00A53213" w:rsidP="00A53213">
      <w:pPr>
        <w:pStyle w:val="NormalWeb"/>
        <w:rPr>
          <w:rFonts w:ascii="Arial" w:hAnsi="Arial" w:cs="Arial"/>
        </w:rPr>
      </w:pPr>
      <w:r w:rsidRPr="00A53213">
        <w:rPr>
          <w:rFonts w:ascii="Arial" w:hAnsi="Arial" w:cs="Arial"/>
        </w:rPr>
        <w:t>dikkate alınmıştır.</w:t>
      </w:r>
    </w:p>
    <w:p w14:paraId="2FD7861C" w14:textId="77777777" w:rsidR="00A53213" w:rsidRPr="00A53213" w:rsidRDefault="00A53213" w:rsidP="00A53213">
      <w:pPr>
        <w:pStyle w:val="NormalWeb"/>
        <w:rPr>
          <w:rFonts w:ascii="Arial" w:hAnsi="Arial" w:cs="Arial"/>
        </w:rPr>
      </w:pPr>
      <w:r w:rsidRPr="00A53213">
        <w:rPr>
          <w:rFonts w:ascii="Arial" w:hAnsi="Arial" w:cs="Arial"/>
        </w:rPr>
        <w:t>Ayrıca ünlü uyumu ve sert ünsüz kuralları da göz önünde bulundurularak daha doğru ekli biçimler üretilmiştir. Bu sayede model yalnızca “Ankara” kelimesini değil, “Ankara'da”, “Ankara'dan” ve “Ankara'ya” gibi biçimleri de öğrenebilmiştir.</w:t>
      </w:r>
    </w:p>
    <w:p w14:paraId="7A40A301" w14:textId="77777777" w:rsidR="00A53213" w:rsidRPr="001055EC" w:rsidRDefault="00A53213" w:rsidP="001055EC">
      <w:pPr>
        <w:pStyle w:val="Balk2"/>
        <w:rPr>
          <w:rFonts w:ascii="Arial" w:eastAsia="Times New Roman" w:hAnsi="Arial" w:cs="Arial"/>
          <w:b/>
          <w:bCs/>
          <w:color w:val="000000" w:themeColor="text1"/>
          <w:sz w:val="28"/>
          <w:szCs w:val="28"/>
        </w:rPr>
      </w:pPr>
      <w:r w:rsidRPr="001055EC">
        <w:rPr>
          <w:rFonts w:ascii="Arial" w:eastAsia="Times New Roman" w:hAnsi="Arial" w:cs="Arial"/>
          <w:b/>
          <w:bCs/>
          <w:color w:val="000000" w:themeColor="text1"/>
          <w:sz w:val="28"/>
          <w:szCs w:val="28"/>
        </w:rPr>
        <w:lastRenderedPageBreak/>
        <w:t>3.5 Haber Dilini Güçlendirmek İçin CSV Veri Seti</w:t>
      </w:r>
    </w:p>
    <w:p w14:paraId="1CBA5E78" w14:textId="77777777" w:rsidR="00A53213" w:rsidRPr="00A53213" w:rsidRDefault="00A53213" w:rsidP="00A53213">
      <w:pPr>
        <w:pStyle w:val="NormalWeb"/>
        <w:rPr>
          <w:rFonts w:ascii="Arial" w:hAnsi="Arial" w:cs="Arial"/>
        </w:rPr>
      </w:pPr>
      <w:r w:rsidRPr="00A53213">
        <w:rPr>
          <w:rFonts w:ascii="Arial" w:hAnsi="Arial" w:cs="Arial"/>
        </w:rPr>
        <w:t>Sentetik veri tek başına modelin bazı kalıpları ezberlemesine neden olabilir. Bu nedenle projede haber diline benzeyen, etiketli bir CSV veri seti de oluşturulmuştur. Bu veri setinde her satırda haber metni, token listesi, BIO etiketleri ve entity listesi yer almaktadır.</w:t>
      </w:r>
    </w:p>
    <w:p w14:paraId="34C6D3DF" w14:textId="77777777" w:rsidR="00A53213" w:rsidRPr="00A53213" w:rsidRDefault="00A53213" w:rsidP="00A53213">
      <w:pPr>
        <w:pStyle w:val="NormalWeb"/>
        <w:rPr>
          <w:rFonts w:ascii="Arial" w:hAnsi="Arial" w:cs="Arial"/>
        </w:rPr>
      </w:pPr>
      <w:r w:rsidRPr="00A53213">
        <w:rPr>
          <w:rFonts w:ascii="Arial" w:hAnsi="Arial" w:cs="Arial"/>
        </w:rPr>
        <w:t>CSV veri setindeki temel sütunlar şunlardır:</w:t>
      </w:r>
    </w:p>
    <w:tbl>
      <w:tblPr>
        <w:tblW w:w="90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6643"/>
      </w:tblGrid>
      <w:tr w:rsidR="00A53213" w:rsidRPr="00A53213" w14:paraId="759671B4" w14:textId="77777777" w:rsidTr="00095D04">
        <w:trPr>
          <w:trHeight w:val="281"/>
          <w:tblHeader/>
          <w:tblCellSpacing w:w="15" w:type="dxa"/>
        </w:trPr>
        <w:tc>
          <w:tcPr>
            <w:tcW w:w="0" w:type="auto"/>
            <w:vAlign w:val="center"/>
            <w:hideMark/>
          </w:tcPr>
          <w:p w14:paraId="4ABAE748" w14:textId="77777777" w:rsidR="00A53213" w:rsidRPr="00A53213" w:rsidRDefault="00A53213" w:rsidP="00A53213">
            <w:pPr>
              <w:pStyle w:val="NormalWeb"/>
              <w:rPr>
                <w:rFonts w:ascii="Arial" w:hAnsi="Arial" w:cs="Arial"/>
                <w:b/>
                <w:bCs/>
              </w:rPr>
            </w:pPr>
            <w:r w:rsidRPr="00A53213">
              <w:rPr>
                <w:rFonts w:ascii="Arial" w:hAnsi="Arial" w:cs="Arial"/>
                <w:b/>
                <w:bCs/>
              </w:rPr>
              <w:t>Sütun</w:t>
            </w:r>
          </w:p>
        </w:tc>
        <w:tc>
          <w:tcPr>
            <w:tcW w:w="0" w:type="auto"/>
            <w:vAlign w:val="center"/>
            <w:hideMark/>
          </w:tcPr>
          <w:p w14:paraId="7F4783C1" w14:textId="77777777" w:rsidR="00A53213" w:rsidRPr="00A53213" w:rsidRDefault="00A53213" w:rsidP="00A53213">
            <w:pPr>
              <w:pStyle w:val="NormalWeb"/>
              <w:rPr>
                <w:rFonts w:ascii="Arial" w:hAnsi="Arial" w:cs="Arial"/>
                <w:b/>
                <w:bCs/>
              </w:rPr>
            </w:pPr>
            <w:r w:rsidRPr="00A53213">
              <w:rPr>
                <w:rFonts w:ascii="Arial" w:hAnsi="Arial" w:cs="Arial"/>
                <w:b/>
                <w:bCs/>
              </w:rPr>
              <w:t>Açıklama</w:t>
            </w:r>
          </w:p>
        </w:tc>
      </w:tr>
      <w:tr w:rsidR="00A53213" w:rsidRPr="00A53213" w14:paraId="396D5467" w14:textId="77777777" w:rsidTr="00095D04">
        <w:trPr>
          <w:trHeight w:val="296"/>
          <w:tblCellSpacing w:w="15" w:type="dxa"/>
        </w:trPr>
        <w:tc>
          <w:tcPr>
            <w:tcW w:w="0" w:type="auto"/>
            <w:vAlign w:val="center"/>
            <w:hideMark/>
          </w:tcPr>
          <w:p w14:paraId="27950A7E" w14:textId="77777777" w:rsidR="00A53213" w:rsidRPr="00A53213" w:rsidRDefault="00A53213" w:rsidP="00A53213">
            <w:pPr>
              <w:pStyle w:val="NormalWeb"/>
              <w:rPr>
                <w:rFonts w:ascii="Arial" w:hAnsi="Arial" w:cs="Arial"/>
              </w:rPr>
            </w:pPr>
            <w:r w:rsidRPr="00A53213">
              <w:rPr>
                <w:rFonts w:ascii="Arial" w:hAnsi="Arial" w:cs="Arial"/>
              </w:rPr>
              <w:t>id</w:t>
            </w:r>
          </w:p>
        </w:tc>
        <w:tc>
          <w:tcPr>
            <w:tcW w:w="0" w:type="auto"/>
            <w:vAlign w:val="center"/>
            <w:hideMark/>
          </w:tcPr>
          <w:p w14:paraId="1BC0403E" w14:textId="77777777" w:rsidR="00A53213" w:rsidRPr="00A53213" w:rsidRDefault="00A53213" w:rsidP="00A53213">
            <w:pPr>
              <w:pStyle w:val="NormalWeb"/>
              <w:rPr>
                <w:rFonts w:ascii="Arial" w:hAnsi="Arial" w:cs="Arial"/>
              </w:rPr>
            </w:pPr>
            <w:r w:rsidRPr="00A53213">
              <w:rPr>
                <w:rFonts w:ascii="Arial" w:hAnsi="Arial" w:cs="Arial"/>
              </w:rPr>
              <w:t>örnek numarası</w:t>
            </w:r>
          </w:p>
        </w:tc>
      </w:tr>
      <w:tr w:rsidR="00A53213" w:rsidRPr="00A53213" w14:paraId="41E11E3A" w14:textId="77777777" w:rsidTr="00095D04">
        <w:trPr>
          <w:trHeight w:val="281"/>
          <w:tblCellSpacing w:w="15" w:type="dxa"/>
        </w:trPr>
        <w:tc>
          <w:tcPr>
            <w:tcW w:w="0" w:type="auto"/>
            <w:vAlign w:val="center"/>
            <w:hideMark/>
          </w:tcPr>
          <w:p w14:paraId="324BD101" w14:textId="77777777" w:rsidR="00A53213" w:rsidRPr="00A53213" w:rsidRDefault="00A53213" w:rsidP="00A53213">
            <w:pPr>
              <w:pStyle w:val="NormalWeb"/>
              <w:rPr>
                <w:rFonts w:ascii="Arial" w:hAnsi="Arial" w:cs="Arial"/>
              </w:rPr>
            </w:pPr>
            <w:r w:rsidRPr="00A53213">
              <w:rPr>
                <w:rFonts w:ascii="Arial" w:hAnsi="Arial" w:cs="Arial"/>
              </w:rPr>
              <w:t>category</w:t>
            </w:r>
          </w:p>
        </w:tc>
        <w:tc>
          <w:tcPr>
            <w:tcW w:w="0" w:type="auto"/>
            <w:vAlign w:val="center"/>
            <w:hideMark/>
          </w:tcPr>
          <w:p w14:paraId="219DE82F" w14:textId="77777777" w:rsidR="00A53213" w:rsidRPr="00A53213" w:rsidRDefault="00A53213" w:rsidP="00A53213">
            <w:pPr>
              <w:pStyle w:val="NormalWeb"/>
              <w:rPr>
                <w:rFonts w:ascii="Arial" w:hAnsi="Arial" w:cs="Arial"/>
              </w:rPr>
            </w:pPr>
            <w:r w:rsidRPr="00A53213">
              <w:rPr>
                <w:rFonts w:ascii="Arial" w:hAnsi="Arial" w:cs="Arial"/>
              </w:rPr>
              <w:t>haber kategorisi</w:t>
            </w:r>
          </w:p>
        </w:tc>
      </w:tr>
      <w:tr w:rsidR="00A53213" w:rsidRPr="00A53213" w14:paraId="011A8482" w14:textId="77777777" w:rsidTr="00095D04">
        <w:trPr>
          <w:trHeight w:val="296"/>
          <w:tblCellSpacing w:w="15" w:type="dxa"/>
        </w:trPr>
        <w:tc>
          <w:tcPr>
            <w:tcW w:w="0" w:type="auto"/>
            <w:vAlign w:val="center"/>
            <w:hideMark/>
          </w:tcPr>
          <w:p w14:paraId="74517806" w14:textId="77777777" w:rsidR="00A53213" w:rsidRPr="00A53213" w:rsidRDefault="00A53213" w:rsidP="00A53213">
            <w:pPr>
              <w:pStyle w:val="NormalWeb"/>
              <w:rPr>
                <w:rFonts w:ascii="Arial" w:hAnsi="Arial" w:cs="Arial"/>
              </w:rPr>
            </w:pPr>
            <w:r w:rsidRPr="00A53213">
              <w:rPr>
                <w:rFonts w:ascii="Arial" w:hAnsi="Arial" w:cs="Arial"/>
              </w:rPr>
              <w:t>text</w:t>
            </w:r>
          </w:p>
        </w:tc>
        <w:tc>
          <w:tcPr>
            <w:tcW w:w="0" w:type="auto"/>
            <w:vAlign w:val="center"/>
            <w:hideMark/>
          </w:tcPr>
          <w:p w14:paraId="74768007" w14:textId="77777777" w:rsidR="00A53213" w:rsidRPr="00A53213" w:rsidRDefault="00A53213" w:rsidP="00A53213">
            <w:pPr>
              <w:pStyle w:val="NormalWeb"/>
              <w:rPr>
                <w:rFonts w:ascii="Arial" w:hAnsi="Arial" w:cs="Arial"/>
              </w:rPr>
            </w:pPr>
            <w:r w:rsidRPr="00A53213">
              <w:rPr>
                <w:rFonts w:ascii="Arial" w:hAnsi="Arial" w:cs="Arial"/>
              </w:rPr>
              <w:t>haber metni</w:t>
            </w:r>
          </w:p>
        </w:tc>
      </w:tr>
      <w:tr w:rsidR="00A53213" w:rsidRPr="00A53213" w14:paraId="12903276" w14:textId="77777777" w:rsidTr="00095D04">
        <w:trPr>
          <w:trHeight w:val="281"/>
          <w:tblCellSpacing w:w="15" w:type="dxa"/>
        </w:trPr>
        <w:tc>
          <w:tcPr>
            <w:tcW w:w="0" w:type="auto"/>
            <w:vAlign w:val="center"/>
            <w:hideMark/>
          </w:tcPr>
          <w:p w14:paraId="715A1B5B" w14:textId="77777777" w:rsidR="00A53213" w:rsidRPr="00A53213" w:rsidRDefault="00A53213" w:rsidP="00A53213">
            <w:pPr>
              <w:pStyle w:val="NormalWeb"/>
              <w:rPr>
                <w:rFonts w:ascii="Arial" w:hAnsi="Arial" w:cs="Arial"/>
              </w:rPr>
            </w:pPr>
            <w:r w:rsidRPr="00A53213">
              <w:rPr>
                <w:rFonts w:ascii="Arial" w:hAnsi="Arial" w:cs="Arial"/>
              </w:rPr>
              <w:t>tokens</w:t>
            </w:r>
          </w:p>
        </w:tc>
        <w:tc>
          <w:tcPr>
            <w:tcW w:w="0" w:type="auto"/>
            <w:vAlign w:val="center"/>
            <w:hideMark/>
          </w:tcPr>
          <w:p w14:paraId="28D871BD" w14:textId="77777777" w:rsidR="00A53213" w:rsidRPr="00A53213" w:rsidRDefault="00A53213" w:rsidP="00A53213">
            <w:pPr>
              <w:pStyle w:val="NormalWeb"/>
              <w:rPr>
                <w:rFonts w:ascii="Arial" w:hAnsi="Arial" w:cs="Arial"/>
              </w:rPr>
            </w:pPr>
            <w:r w:rsidRPr="00A53213">
              <w:rPr>
                <w:rFonts w:ascii="Arial" w:hAnsi="Arial" w:cs="Arial"/>
              </w:rPr>
              <w:t>kelimelere ayrılmış metin</w:t>
            </w:r>
          </w:p>
        </w:tc>
      </w:tr>
      <w:tr w:rsidR="00A53213" w:rsidRPr="00A53213" w14:paraId="0E64E80B" w14:textId="77777777" w:rsidTr="00095D04">
        <w:trPr>
          <w:trHeight w:val="296"/>
          <w:tblCellSpacing w:w="15" w:type="dxa"/>
        </w:trPr>
        <w:tc>
          <w:tcPr>
            <w:tcW w:w="0" w:type="auto"/>
            <w:vAlign w:val="center"/>
            <w:hideMark/>
          </w:tcPr>
          <w:p w14:paraId="40EC8154" w14:textId="77777777" w:rsidR="00A53213" w:rsidRPr="00A53213" w:rsidRDefault="00A53213" w:rsidP="00A53213">
            <w:pPr>
              <w:pStyle w:val="NormalWeb"/>
              <w:rPr>
                <w:rFonts w:ascii="Arial" w:hAnsi="Arial" w:cs="Arial"/>
              </w:rPr>
            </w:pPr>
            <w:r w:rsidRPr="00A53213">
              <w:rPr>
                <w:rFonts w:ascii="Arial" w:hAnsi="Arial" w:cs="Arial"/>
              </w:rPr>
              <w:t>tags</w:t>
            </w:r>
          </w:p>
        </w:tc>
        <w:tc>
          <w:tcPr>
            <w:tcW w:w="0" w:type="auto"/>
            <w:vAlign w:val="center"/>
            <w:hideMark/>
          </w:tcPr>
          <w:p w14:paraId="4C2A50A7" w14:textId="77777777" w:rsidR="00A53213" w:rsidRPr="00A53213" w:rsidRDefault="00A53213" w:rsidP="00A53213">
            <w:pPr>
              <w:pStyle w:val="NormalWeb"/>
              <w:rPr>
                <w:rFonts w:ascii="Arial" w:hAnsi="Arial" w:cs="Arial"/>
              </w:rPr>
            </w:pPr>
            <w:r w:rsidRPr="00A53213">
              <w:rPr>
                <w:rFonts w:ascii="Arial" w:hAnsi="Arial" w:cs="Arial"/>
              </w:rPr>
              <w:t>BIO etiketleri</w:t>
            </w:r>
          </w:p>
        </w:tc>
      </w:tr>
      <w:tr w:rsidR="00A53213" w:rsidRPr="00A53213" w14:paraId="5882173A" w14:textId="77777777" w:rsidTr="00095D04">
        <w:trPr>
          <w:trHeight w:val="281"/>
          <w:tblCellSpacing w:w="15" w:type="dxa"/>
        </w:trPr>
        <w:tc>
          <w:tcPr>
            <w:tcW w:w="0" w:type="auto"/>
            <w:vAlign w:val="center"/>
            <w:hideMark/>
          </w:tcPr>
          <w:p w14:paraId="5026AB83" w14:textId="77777777" w:rsidR="00A53213" w:rsidRPr="00A53213" w:rsidRDefault="00A53213" w:rsidP="00A53213">
            <w:pPr>
              <w:pStyle w:val="NormalWeb"/>
              <w:rPr>
                <w:rFonts w:ascii="Arial" w:hAnsi="Arial" w:cs="Arial"/>
              </w:rPr>
            </w:pPr>
            <w:r w:rsidRPr="00A53213">
              <w:rPr>
                <w:rFonts w:ascii="Arial" w:hAnsi="Arial" w:cs="Arial"/>
              </w:rPr>
              <w:t>entities</w:t>
            </w:r>
          </w:p>
        </w:tc>
        <w:tc>
          <w:tcPr>
            <w:tcW w:w="0" w:type="auto"/>
            <w:vAlign w:val="center"/>
            <w:hideMark/>
          </w:tcPr>
          <w:p w14:paraId="768E9F4C" w14:textId="77777777" w:rsidR="00A53213" w:rsidRPr="00A53213" w:rsidRDefault="00A53213" w:rsidP="00A53213">
            <w:pPr>
              <w:pStyle w:val="NormalWeb"/>
              <w:rPr>
                <w:rFonts w:ascii="Arial" w:hAnsi="Arial" w:cs="Arial"/>
              </w:rPr>
            </w:pPr>
            <w:r w:rsidRPr="00A53213">
              <w:rPr>
                <w:rFonts w:ascii="Arial" w:hAnsi="Arial" w:cs="Arial"/>
              </w:rPr>
              <w:t>metindeki varlıklar</w:t>
            </w:r>
          </w:p>
        </w:tc>
      </w:tr>
    </w:tbl>
    <w:p w14:paraId="11C1E636" w14:textId="77777777" w:rsidR="00A53213" w:rsidRPr="00A53213" w:rsidRDefault="00A53213" w:rsidP="00A53213">
      <w:pPr>
        <w:pStyle w:val="NormalWeb"/>
        <w:rPr>
          <w:rFonts w:ascii="Arial" w:hAnsi="Arial" w:cs="Arial"/>
        </w:rPr>
      </w:pPr>
      <w:r w:rsidRPr="00A53213">
        <w:rPr>
          <w:rFonts w:ascii="Arial" w:hAnsi="Arial" w:cs="Arial"/>
        </w:rPr>
        <w:t>Bu yapı sayesinde veri seti hem insanlar tarafından okunabilir hem de model eğitimi için dönüştürülebilir hâle getirilmiştir.</w:t>
      </w:r>
    </w:p>
    <w:p w14:paraId="56A96CCC" w14:textId="77777777" w:rsidR="00A53213" w:rsidRPr="00A53213" w:rsidRDefault="00A53213" w:rsidP="00A53213">
      <w:pPr>
        <w:pStyle w:val="NormalWeb"/>
        <w:rPr>
          <w:rFonts w:ascii="Arial" w:hAnsi="Arial" w:cs="Arial"/>
        </w:rPr>
      </w:pPr>
      <w:r w:rsidRPr="00A53213">
        <w:rPr>
          <w:rFonts w:ascii="Arial" w:hAnsi="Arial" w:cs="Arial"/>
        </w:rPr>
        <w:t>Örnek yapı:</w:t>
      </w:r>
    </w:p>
    <w:p w14:paraId="3CBFBD61" w14:textId="77777777" w:rsidR="00A53213" w:rsidRPr="00A53213" w:rsidRDefault="00A53213" w:rsidP="00A53213">
      <w:pPr>
        <w:pStyle w:val="NormalWeb"/>
        <w:rPr>
          <w:rFonts w:ascii="Arial" w:hAnsi="Arial" w:cs="Arial"/>
        </w:rPr>
      </w:pPr>
      <w:r w:rsidRPr="00A53213">
        <w:rPr>
          <w:rFonts w:ascii="Arial" w:hAnsi="Arial" w:cs="Arial"/>
        </w:rPr>
        <w:t>text:</w:t>
      </w:r>
      <w:r w:rsidRPr="00A53213">
        <w:rPr>
          <w:rFonts w:ascii="Arial" w:hAnsi="Arial" w:cs="Arial"/>
        </w:rPr>
        <w:br/>
        <w:t>Recep Tayyip Erdoğan Ankara'da açıklama yaptı.</w:t>
      </w:r>
      <w:r w:rsidRPr="00A53213">
        <w:rPr>
          <w:rFonts w:ascii="Arial" w:hAnsi="Arial" w:cs="Arial"/>
        </w:rPr>
        <w:br/>
      </w:r>
      <w:r w:rsidRPr="00A53213">
        <w:rPr>
          <w:rFonts w:ascii="Arial" w:hAnsi="Arial" w:cs="Arial"/>
        </w:rPr>
        <w:br/>
        <w:t>tokens:</w:t>
      </w:r>
      <w:r w:rsidRPr="00A53213">
        <w:rPr>
          <w:rFonts w:ascii="Arial" w:hAnsi="Arial" w:cs="Arial"/>
        </w:rPr>
        <w:br/>
        <w:t>["Recep", "Tayyip", "Erdoğan", "Ankara'da", "açıklama", "yaptı", "."]</w:t>
      </w:r>
      <w:r w:rsidRPr="00A53213">
        <w:rPr>
          <w:rFonts w:ascii="Arial" w:hAnsi="Arial" w:cs="Arial"/>
        </w:rPr>
        <w:br/>
      </w:r>
      <w:r w:rsidRPr="00A53213">
        <w:rPr>
          <w:rFonts w:ascii="Arial" w:hAnsi="Arial" w:cs="Arial"/>
        </w:rPr>
        <w:br/>
        <w:t>tags:</w:t>
      </w:r>
      <w:r w:rsidRPr="00A53213">
        <w:rPr>
          <w:rFonts w:ascii="Arial" w:hAnsi="Arial" w:cs="Arial"/>
        </w:rPr>
        <w:br/>
        <w:t>["B-PER", "I-PER", "I-PER", "B-LOC", "O", "O", "O"]</w:t>
      </w:r>
    </w:p>
    <w:p w14:paraId="22D101F7" w14:textId="77777777" w:rsidR="00A53213" w:rsidRPr="00A53213" w:rsidRDefault="00A53213" w:rsidP="00A53213">
      <w:pPr>
        <w:pStyle w:val="NormalWeb"/>
        <w:rPr>
          <w:rFonts w:ascii="Arial" w:hAnsi="Arial" w:cs="Arial"/>
        </w:rPr>
      </w:pPr>
      <w:r w:rsidRPr="00A53213">
        <w:rPr>
          <w:rFonts w:ascii="Arial" w:hAnsi="Arial" w:cs="Arial"/>
        </w:rPr>
        <w:t>Bu veri seti haber diline benzer cümleler içerdiği için modelin yalnızca kısa ve basit kalıpları değil, daha doğal haber ifadelerini de öğrenmesine katkı sağlamıştır.</w:t>
      </w:r>
    </w:p>
    <w:p w14:paraId="47451E65" w14:textId="77777777" w:rsidR="00A53213" w:rsidRPr="003118C4" w:rsidRDefault="00A53213" w:rsidP="003118C4">
      <w:pPr>
        <w:pStyle w:val="Balk2"/>
        <w:rPr>
          <w:rFonts w:ascii="Arial" w:eastAsia="Times New Roman" w:hAnsi="Arial" w:cs="Arial"/>
          <w:b/>
          <w:bCs/>
          <w:color w:val="000000" w:themeColor="text1"/>
          <w:sz w:val="28"/>
          <w:szCs w:val="28"/>
        </w:rPr>
      </w:pPr>
      <w:r w:rsidRPr="003118C4">
        <w:rPr>
          <w:rFonts w:ascii="Arial" w:eastAsia="Times New Roman" w:hAnsi="Arial" w:cs="Arial"/>
          <w:b/>
          <w:bCs/>
          <w:color w:val="000000" w:themeColor="text1"/>
          <w:sz w:val="28"/>
          <w:szCs w:val="28"/>
        </w:rPr>
        <w:t>3.6 Hibrit Veri Seti Yaklaşımı</w:t>
      </w:r>
    </w:p>
    <w:p w14:paraId="41ABF556" w14:textId="77777777" w:rsidR="00A53213" w:rsidRPr="00A53213" w:rsidRDefault="00A53213" w:rsidP="00A53213">
      <w:pPr>
        <w:pStyle w:val="NormalWeb"/>
        <w:rPr>
          <w:rFonts w:ascii="Arial" w:hAnsi="Arial" w:cs="Arial"/>
        </w:rPr>
      </w:pPr>
      <w:r w:rsidRPr="00A53213">
        <w:rPr>
          <w:rFonts w:ascii="Arial" w:hAnsi="Arial" w:cs="Arial"/>
        </w:rPr>
        <w:t>Projede yalnızca sentetik veri kullanmak yerine hibrit veri seti yaklaşımı tercih edilmiştir. Hibrit veri seti, farklı kaynaklardan gelen verilerin birleştirilmesiyle oluşturulmuştur.</w:t>
      </w:r>
    </w:p>
    <w:p w14:paraId="7CEFCC9D" w14:textId="77777777" w:rsidR="00A53213" w:rsidRPr="00A53213" w:rsidRDefault="00A53213" w:rsidP="00A53213">
      <w:pPr>
        <w:pStyle w:val="NormalWeb"/>
        <w:rPr>
          <w:rFonts w:ascii="Arial" w:hAnsi="Arial" w:cs="Arial"/>
        </w:rPr>
      </w:pPr>
      <w:r w:rsidRPr="00A53213">
        <w:rPr>
          <w:rFonts w:ascii="Arial" w:hAnsi="Arial" w:cs="Arial"/>
        </w:rPr>
        <w:t>Bu çalışmada kullanılan yapı şu şekildedir:</w:t>
      </w:r>
    </w:p>
    <w:p w14:paraId="1689A437" w14:textId="26145E7C" w:rsidR="00A53213" w:rsidRPr="00A53213" w:rsidRDefault="00A53213" w:rsidP="00A53213">
      <w:pPr>
        <w:pStyle w:val="NormalWeb"/>
        <w:rPr>
          <w:rFonts w:ascii="Arial" w:hAnsi="Arial" w:cs="Arial"/>
          <w:b/>
          <w:bCs/>
          <w:sz w:val="22"/>
          <w:szCs w:val="22"/>
        </w:rPr>
      </w:pPr>
      <w:r w:rsidRPr="00A53213">
        <w:rPr>
          <w:rFonts w:ascii="Arial" w:hAnsi="Arial" w:cs="Arial"/>
          <w:b/>
          <w:bCs/>
          <w:sz w:val="22"/>
          <w:szCs w:val="22"/>
        </w:rPr>
        <w:t>Sentetik Türkçe NER verisi</w:t>
      </w:r>
      <w:r w:rsidR="003118C4" w:rsidRPr="003118C4">
        <w:rPr>
          <w:rFonts w:ascii="Arial" w:hAnsi="Arial" w:cs="Arial"/>
          <w:b/>
          <w:bCs/>
          <w:sz w:val="22"/>
          <w:szCs w:val="22"/>
        </w:rPr>
        <w:t xml:space="preserve"> </w:t>
      </w:r>
      <w:r w:rsidRPr="00A53213">
        <w:rPr>
          <w:rFonts w:ascii="Arial" w:hAnsi="Arial" w:cs="Arial"/>
          <w:b/>
          <w:bCs/>
          <w:sz w:val="22"/>
          <w:szCs w:val="22"/>
        </w:rPr>
        <w:t>+</w:t>
      </w:r>
      <w:r w:rsidR="003118C4" w:rsidRPr="003118C4">
        <w:rPr>
          <w:rFonts w:ascii="Arial" w:hAnsi="Arial" w:cs="Arial"/>
          <w:b/>
          <w:bCs/>
          <w:sz w:val="22"/>
          <w:szCs w:val="22"/>
        </w:rPr>
        <w:t xml:space="preserve"> </w:t>
      </w:r>
      <w:r w:rsidRPr="00A53213">
        <w:rPr>
          <w:rFonts w:ascii="Arial" w:hAnsi="Arial" w:cs="Arial"/>
          <w:b/>
          <w:bCs/>
          <w:sz w:val="22"/>
          <w:szCs w:val="22"/>
        </w:rPr>
        <w:t>Etiketli haber benzeri CSV veri seti</w:t>
      </w:r>
      <w:r w:rsidR="003118C4" w:rsidRPr="003118C4">
        <w:rPr>
          <w:rFonts w:ascii="Arial" w:hAnsi="Arial" w:cs="Arial"/>
          <w:b/>
          <w:bCs/>
          <w:sz w:val="22"/>
          <w:szCs w:val="22"/>
        </w:rPr>
        <w:t xml:space="preserve"> </w:t>
      </w:r>
      <w:r w:rsidRPr="00A53213">
        <w:rPr>
          <w:rFonts w:ascii="Arial" w:hAnsi="Arial" w:cs="Arial"/>
          <w:b/>
          <w:bCs/>
          <w:sz w:val="22"/>
          <w:szCs w:val="22"/>
        </w:rPr>
        <w:t>=</w:t>
      </w:r>
      <w:r w:rsidR="003118C4" w:rsidRPr="003118C4">
        <w:rPr>
          <w:rFonts w:ascii="Arial" w:hAnsi="Arial" w:cs="Arial"/>
          <w:b/>
          <w:bCs/>
          <w:sz w:val="22"/>
          <w:szCs w:val="22"/>
        </w:rPr>
        <w:t xml:space="preserve"> </w:t>
      </w:r>
      <w:r w:rsidRPr="00A53213">
        <w:rPr>
          <w:rFonts w:ascii="Arial" w:hAnsi="Arial" w:cs="Arial"/>
          <w:b/>
          <w:bCs/>
          <w:sz w:val="22"/>
          <w:szCs w:val="22"/>
        </w:rPr>
        <w:t>Hibrit NER veri seti</w:t>
      </w:r>
    </w:p>
    <w:p w14:paraId="396D8B27" w14:textId="77777777" w:rsidR="00A53213" w:rsidRPr="00A53213" w:rsidRDefault="00A53213" w:rsidP="00A53213">
      <w:pPr>
        <w:pStyle w:val="NormalWeb"/>
        <w:rPr>
          <w:rFonts w:ascii="Arial" w:hAnsi="Arial" w:cs="Arial"/>
        </w:rPr>
      </w:pPr>
      <w:r w:rsidRPr="00A53213">
        <w:rPr>
          <w:rFonts w:ascii="Arial" w:hAnsi="Arial" w:cs="Arial"/>
        </w:rPr>
        <w:t>Bu yaklaşımın amacı, sentetik verinin kontrol edilebilir yapısı ile haber benzeri veri setinin doğal dil çeşitliliğini birleştirmektir.</w:t>
      </w:r>
    </w:p>
    <w:p w14:paraId="3A802159" w14:textId="77777777" w:rsidR="00A53213" w:rsidRPr="00A53213" w:rsidRDefault="00A53213" w:rsidP="00A53213">
      <w:pPr>
        <w:pStyle w:val="NormalWeb"/>
        <w:rPr>
          <w:rFonts w:ascii="Arial" w:hAnsi="Arial" w:cs="Arial"/>
        </w:rPr>
      </w:pPr>
      <w:r w:rsidRPr="00A53213">
        <w:rPr>
          <w:rFonts w:ascii="Arial" w:hAnsi="Arial" w:cs="Arial"/>
        </w:rPr>
        <w:lastRenderedPageBreak/>
        <w:t>Sentetik veri sayesinde:</w:t>
      </w:r>
    </w:p>
    <w:p w14:paraId="608C266D" w14:textId="77777777" w:rsidR="00A53213" w:rsidRPr="00A53213" w:rsidRDefault="00A53213" w:rsidP="00160F6D">
      <w:pPr>
        <w:pStyle w:val="NormalWeb"/>
        <w:numPr>
          <w:ilvl w:val="0"/>
          <w:numId w:val="10"/>
        </w:numPr>
        <w:rPr>
          <w:rFonts w:ascii="Arial" w:hAnsi="Arial" w:cs="Arial"/>
        </w:rPr>
      </w:pPr>
      <w:r w:rsidRPr="00A53213">
        <w:rPr>
          <w:rFonts w:ascii="Arial" w:hAnsi="Arial" w:cs="Arial"/>
        </w:rPr>
        <w:t xml:space="preserve">Türkçe ekler daha iyi temsil edilmiştir. </w:t>
      </w:r>
    </w:p>
    <w:p w14:paraId="7BAB0E4B" w14:textId="77777777" w:rsidR="00A53213" w:rsidRPr="00A53213" w:rsidRDefault="00A53213" w:rsidP="00160F6D">
      <w:pPr>
        <w:pStyle w:val="NormalWeb"/>
        <w:numPr>
          <w:ilvl w:val="0"/>
          <w:numId w:val="10"/>
        </w:numPr>
        <w:rPr>
          <w:rFonts w:ascii="Arial" w:hAnsi="Arial" w:cs="Arial"/>
        </w:rPr>
      </w:pPr>
      <w:r w:rsidRPr="00A53213">
        <w:rPr>
          <w:rFonts w:ascii="Arial" w:hAnsi="Arial" w:cs="Arial"/>
        </w:rPr>
        <w:t xml:space="preserve">Varlık türleri dengeli şekilde artırılmıştır. </w:t>
      </w:r>
    </w:p>
    <w:p w14:paraId="6C504642" w14:textId="77777777" w:rsidR="00A53213" w:rsidRPr="00A53213" w:rsidRDefault="00A53213" w:rsidP="00160F6D">
      <w:pPr>
        <w:pStyle w:val="NormalWeb"/>
        <w:numPr>
          <w:ilvl w:val="0"/>
          <w:numId w:val="10"/>
        </w:numPr>
        <w:rPr>
          <w:rFonts w:ascii="Arial" w:hAnsi="Arial" w:cs="Arial"/>
        </w:rPr>
      </w:pPr>
      <w:r w:rsidRPr="00A53213">
        <w:rPr>
          <w:rFonts w:ascii="Arial" w:hAnsi="Arial" w:cs="Arial"/>
        </w:rPr>
        <w:t xml:space="preserve">Modelin kişi, kurum ve yer örneklerini yeterince görmesi sağlanmıştır. </w:t>
      </w:r>
    </w:p>
    <w:p w14:paraId="5EA44B49" w14:textId="77777777" w:rsidR="00A53213" w:rsidRPr="00A53213" w:rsidRDefault="00A53213" w:rsidP="00A53213">
      <w:pPr>
        <w:pStyle w:val="NormalWeb"/>
        <w:rPr>
          <w:rFonts w:ascii="Arial" w:hAnsi="Arial" w:cs="Arial"/>
        </w:rPr>
      </w:pPr>
      <w:r w:rsidRPr="00A53213">
        <w:rPr>
          <w:rFonts w:ascii="Arial" w:hAnsi="Arial" w:cs="Arial"/>
        </w:rPr>
        <w:t>CSV haber veri seti sayesinde:</w:t>
      </w:r>
    </w:p>
    <w:p w14:paraId="5FE90C5B" w14:textId="77777777" w:rsidR="00A53213" w:rsidRPr="00A53213" w:rsidRDefault="00A53213" w:rsidP="00160F6D">
      <w:pPr>
        <w:pStyle w:val="NormalWeb"/>
        <w:numPr>
          <w:ilvl w:val="0"/>
          <w:numId w:val="11"/>
        </w:numPr>
        <w:rPr>
          <w:rFonts w:ascii="Arial" w:hAnsi="Arial" w:cs="Arial"/>
        </w:rPr>
      </w:pPr>
      <w:r w:rsidRPr="00A53213">
        <w:rPr>
          <w:rFonts w:ascii="Arial" w:hAnsi="Arial" w:cs="Arial"/>
        </w:rPr>
        <w:t xml:space="preserve">daha doğal haber dili eklenmiştir. </w:t>
      </w:r>
    </w:p>
    <w:p w14:paraId="0A8BDAED" w14:textId="77777777" w:rsidR="00A53213" w:rsidRPr="00A53213" w:rsidRDefault="00A53213" w:rsidP="00160F6D">
      <w:pPr>
        <w:pStyle w:val="NormalWeb"/>
        <w:numPr>
          <w:ilvl w:val="0"/>
          <w:numId w:val="11"/>
        </w:numPr>
        <w:rPr>
          <w:rFonts w:ascii="Arial" w:hAnsi="Arial" w:cs="Arial"/>
        </w:rPr>
      </w:pPr>
      <w:r w:rsidRPr="00A53213">
        <w:rPr>
          <w:rFonts w:ascii="Arial" w:hAnsi="Arial" w:cs="Arial"/>
        </w:rPr>
        <w:t xml:space="preserve">farklı haber kategorileri kullanılmıştır. </w:t>
      </w:r>
    </w:p>
    <w:p w14:paraId="325A5DBC" w14:textId="77777777" w:rsidR="00A53213" w:rsidRPr="00A53213" w:rsidRDefault="00A53213" w:rsidP="00160F6D">
      <w:pPr>
        <w:pStyle w:val="NormalWeb"/>
        <w:numPr>
          <w:ilvl w:val="0"/>
          <w:numId w:val="11"/>
        </w:numPr>
        <w:rPr>
          <w:rFonts w:ascii="Arial" w:hAnsi="Arial" w:cs="Arial"/>
        </w:rPr>
      </w:pPr>
      <w:r w:rsidRPr="00A53213">
        <w:rPr>
          <w:rFonts w:ascii="Arial" w:hAnsi="Arial" w:cs="Arial"/>
        </w:rPr>
        <w:t xml:space="preserve">cümle çeşitliliği artırılmıştır. </w:t>
      </w:r>
    </w:p>
    <w:p w14:paraId="4FCAD282" w14:textId="77777777" w:rsidR="00A53213" w:rsidRPr="00A53213" w:rsidRDefault="00A53213" w:rsidP="00160F6D">
      <w:pPr>
        <w:pStyle w:val="NormalWeb"/>
        <w:numPr>
          <w:ilvl w:val="0"/>
          <w:numId w:val="11"/>
        </w:numPr>
        <w:rPr>
          <w:rFonts w:ascii="Arial" w:hAnsi="Arial" w:cs="Arial"/>
        </w:rPr>
      </w:pPr>
      <w:r w:rsidRPr="00A53213">
        <w:rPr>
          <w:rFonts w:ascii="Arial" w:hAnsi="Arial" w:cs="Arial"/>
        </w:rPr>
        <w:t xml:space="preserve">modelin genelleme yeteneği güçlendirilmiştir. </w:t>
      </w:r>
    </w:p>
    <w:p w14:paraId="32FA9D91" w14:textId="77777777" w:rsidR="00A53213" w:rsidRPr="00A53213" w:rsidRDefault="00A53213" w:rsidP="00A53213">
      <w:pPr>
        <w:pStyle w:val="NormalWeb"/>
        <w:rPr>
          <w:rFonts w:ascii="Arial" w:hAnsi="Arial" w:cs="Arial"/>
        </w:rPr>
      </w:pPr>
      <w:r w:rsidRPr="00A53213">
        <w:rPr>
          <w:rFonts w:ascii="Arial" w:hAnsi="Arial" w:cs="Arial"/>
        </w:rPr>
        <w:t>Bu nedenle hibrit veri yaklaşımı, modelin yalnızca ezber yapmasını azaltmak ve gerçek haber metinlerinde daha iyi sonuç üretmesini sağlamak amacıyla tercih edilmiştir.</w:t>
      </w:r>
    </w:p>
    <w:p w14:paraId="537BA36F" w14:textId="77777777" w:rsidR="00A53213" w:rsidRPr="003118C4" w:rsidRDefault="00A53213" w:rsidP="003118C4">
      <w:pPr>
        <w:pStyle w:val="Balk2"/>
        <w:rPr>
          <w:rFonts w:ascii="Arial" w:eastAsia="Times New Roman" w:hAnsi="Arial" w:cs="Arial"/>
          <w:b/>
          <w:bCs/>
          <w:color w:val="000000" w:themeColor="text1"/>
          <w:sz w:val="28"/>
          <w:szCs w:val="28"/>
        </w:rPr>
      </w:pPr>
      <w:r w:rsidRPr="003118C4">
        <w:rPr>
          <w:rFonts w:ascii="Arial" w:eastAsia="Times New Roman" w:hAnsi="Arial" w:cs="Arial"/>
          <w:b/>
          <w:bCs/>
          <w:color w:val="000000" w:themeColor="text1"/>
          <w:sz w:val="28"/>
          <w:szCs w:val="28"/>
        </w:rPr>
        <w:t>3.7 Train / Dev / Test Ayrımı</w:t>
      </w:r>
    </w:p>
    <w:p w14:paraId="4939B868" w14:textId="77777777" w:rsidR="00A53213" w:rsidRPr="00A53213" w:rsidRDefault="00A53213" w:rsidP="00A53213">
      <w:pPr>
        <w:pStyle w:val="NormalWeb"/>
        <w:rPr>
          <w:rFonts w:ascii="Arial" w:hAnsi="Arial" w:cs="Arial"/>
        </w:rPr>
      </w:pPr>
      <w:r w:rsidRPr="00A53213">
        <w:rPr>
          <w:rFonts w:ascii="Arial" w:hAnsi="Arial" w:cs="Arial"/>
        </w:rPr>
        <w:t>Modelin yalnızca eğitim verisini ezberleyip ezberlemediğini anlayabilmek için veri seti üç bölüme ayrılmıştır: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7320"/>
      </w:tblGrid>
      <w:tr w:rsidR="00A53213" w:rsidRPr="00A53213" w14:paraId="62C2799D" w14:textId="77777777" w:rsidTr="003118C4">
        <w:trPr>
          <w:tblHeader/>
          <w:tblCellSpacing w:w="15" w:type="dxa"/>
        </w:trPr>
        <w:tc>
          <w:tcPr>
            <w:tcW w:w="0" w:type="auto"/>
            <w:vAlign w:val="center"/>
            <w:hideMark/>
          </w:tcPr>
          <w:p w14:paraId="46645AE0" w14:textId="77777777" w:rsidR="00A53213" w:rsidRPr="00A53213" w:rsidRDefault="00A53213" w:rsidP="00A53213">
            <w:pPr>
              <w:pStyle w:val="NormalWeb"/>
              <w:rPr>
                <w:rFonts w:ascii="Arial" w:hAnsi="Arial" w:cs="Arial"/>
                <w:b/>
                <w:bCs/>
              </w:rPr>
            </w:pPr>
            <w:r w:rsidRPr="00A53213">
              <w:rPr>
                <w:rFonts w:ascii="Arial" w:hAnsi="Arial" w:cs="Arial"/>
                <w:b/>
                <w:bCs/>
              </w:rPr>
              <w:t>Veri Bölümü</w:t>
            </w:r>
          </w:p>
        </w:tc>
        <w:tc>
          <w:tcPr>
            <w:tcW w:w="0" w:type="auto"/>
            <w:vAlign w:val="center"/>
            <w:hideMark/>
          </w:tcPr>
          <w:p w14:paraId="12FF2F33" w14:textId="77777777" w:rsidR="00A53213" w:rsidRPr="00A53213" w:rsidRDefault="00A53213" w:rsidP="00A53213">
            <w:pPr>
              <w:pStyle w:val="NormalWeb"/>
              <w:rPr>
                <w:rFonts w:ascii="Arial" w:hAnsi="Arial" w:cs="Arial"/>
                <w:b/>
                <w:bCs/>
              </w:rPr>
            </w:pPr>
            <w:r w:rsidRPr="00A53213">
              <w:rPr>
                <w:rFonts w:ascii="Arial" w:hAnsi="Arial" w:cs="Arial"/>
                <w:b/>
                <w:bCs/>
              </w:rPr>
              <w:t>Amaç</w:t>
            </w:r>
          </w:p>
        </w:tc>
      </w:tr>
      <w:tr w:rsidR="00A53213" w:rsidRPr="00A53213" w14:paraId="68863228" w14:textId="77777777" w:rsidTr="003118C4">
        <w:trPr>
          <w:tblCellSpacing w:w="15" w:type="dxa"/>
        </w:trPr>
        <w:tc>
          <w:tcPr>
            <w:tcW w:w="0" w:type="auto"/>
            <w:vAlign w:val="center"/>
            <w:hideMark/>
          </w:tcPr>
          <w:p w14:paraId="59C05DD1" w14:textId="77777777" w:rsidR="00A53213" w:rsidRPr="00A53213" w:rsidRDefault="00A53213" w:rsidP="00A53213">
            <w:pPr>
              <w:pStyle w:val="NormalWeb"/>
              <w:rPr>
                <w:rFonts w:ascii="Arial" w:hAnsi="Arial" w:cs="Arial"/>
              </w:rPr>
            </w:pPr>
            <w:r w:rsidRPr="00A53213">
              <w:rPr>
                <w:rFonts w:ascii="Arial" w:hAnsi="Arial" w:cs="Arial"/>
              </w:rPr>
              <w:t>Train</w:t>
            </w:r>
          </w:p>
        </w:tc>
        <w:tc>
          <w:tcPr>
            <w:tcW w:w="0" w:type="auto"/>
            <w:vAlign w:val="center"/>
            <w:hideMark/>
          </w:tcPr>
          <w:p w14:paraId="43DBF657" w14:textId="77777777" w:rsidR="00A53213" w:rsidRPr="00A53213" w:rsidRDefault="00A53213" w:rsidP="00A53213">
            <w:pPr>
              <w:pStyle w:val="NormalWeb"/>
              <w:rPr>
                <w:rFonts w:ascii="Arial" w:hAnsi="Arial" w:cs="Arial"/>
              </w:rPr>
            </w:pPr>
            <w:r w:rsidRPr="00A53213">
              <w:rPr>
                <w:rFonts w:ascii="Arial" w:hAnsi="Arial" w:cs="Arial"/>
              </w:rPr>
              <w:t>Modelin öğrenmesi için kullanılır</w:t>
            </w:r>
          </w:p>
        </w:tc>
      </w:tr>
      <w:tr w:rsidR="00A53213" w:rsidRPr="00A53213" w14:paraId="6C13A989" w14:textId="77777777" w:rsidTr="003118C4">
        <w:trPr>
          <w:tblCellSpacing w:w="15" w:type="dxa"/>
        </w:trPr>
        <w:tc>
          <w:tcPr>
            <w:tcW w:w="0" w:type="auto"/>
            <w:vAlign w:val="center"/>
            <w:hideMark/>
          </w:tcPr>
          <w:p w14:paraId="7F3F1E77" w14:textId="77777777" w:rsidR="00A53213" w:rsidRPr="00A53213" w:rsidRDefault="00A53213" w:rsidP="00A53213">
            <w:pPr>
              <w:pStyle w:val="NormalWeb"/>
              <w:rPr>
                <w:rFonts w:ascii="Arial" w:hAnsi="Arial" w:cs="Arial"/>
              </w:rPr>
            </w:pPr>
            <w:r w:rsidRPr="00A53213">
              <w:rPr>
                <w:rFonts w:ascii="Arial" w:hAnsi="Arial" w:cs="Arial"/>
              </w:rPr>
              <w:t>Dev / Validation</w:t>
            </w:r>
          </w:p>
        </w:tc>
        <w:tc>
          <w:tcPr>
            <w:tcW w:w="0" w:type="auto"/>
            <w:vAlign w:val="center"/>
            <w:hideMark/>
          </w:tcPr>
          <w:p w14:paraId="3380B7B0" w14:textId="77777777" w:rsidR="00A53213" w:rsidRPr="00A53213" w:rsidRDefault="00A53213" w:rsidP="00A53213">
            <w:pPr>
              <w:pStyle w:val="NormalWeb"/>
              <w:rPr>
                <w:rFonts w:ascii="Arial" w:hAnsi="Arial" w:cs="Arial"/>
              </w:rPr>
            </w:pPr>
            <w:r w:rsidRPr="00A53213">
              <w:rPr>
                <w:rFonts w:ascii="Arial" w:hAnsi="Arial" w:cs="Arial"/>
              </w:rPr>
              <w:t>Eğitim sırasında modelin performansını izlemek için kullanılır</w:t>
            </w:r>
          </w:p>
        </w:tc>
      </w:tr>
      <w:tr w:rsidR="00A53213" w:rsidRPr="00A53213" w14:paraId="3D193D13" w14:textId="77777777" w:rsidTr="003118C4">
        <w:trPr>
          <w:tblCellSpacing w:w="15" w:type="dxa"/>
        </w:trPr>
        <w:tc>
          <w:tcPr>
            <w:tcW w:w="0" w:type="auto"/>
            <w:vAlign w:val="center"/>
            <w:hideMark/>
          </w:tcPr>
          <w:p w14:paraId="495BDB5D" w14:textId="77777777" w:rsidR="00A53213" w:rsidRPr="00A53213" w:rsidRDefault="00A53213" w:rsidP="00A53213">
            <w:pPr>
              <w:pStyle w:val="NormalWeb"/>
              <w:rPr>
                <w:rFonts w:ascii="Arial" w:hAnsi="Arial" w:cs="Arial"/>
              </w:rPr>
            </w:pPr>
            <w:r w:rsidRPr="00A53213">
              <w:rPr>
                <w:rFonts w:ascii="Arial" w:hAnsi="Arial" w:cs="Arial"/>
              </w:rPr>
              <w:t>Test</w:t>
            </w:r>
          </w:p>
        </w:tc>
        <w:tc>
          <w:tcPr>
            <w:tcW w:w="0" w:type="auto"/>
            <w:vAlign w:val="center"/>
            <w:hideMark/>
          </w:tcPr>
          <w:p w14:paraId="63FB5C85" w14:textId="77777777" w:rsidR="00A53213" w:rsidRPr="00A53213" w:rsidRDefault="00A53213" w:rsidP="00A53213">
            <w:pPr>
              <w:pStyle w:val="NormalWeb"/>
              <w:rPr>
                <w:rFonts w:ascii="Arial" w:hAnsi="Arial" w:cs="Arial"/>
              </w:rPr>
            </w:pPr>
            <w:r w:rsidRPr="00A53213">
              <w:rPr>
                <w:rFonts w:ascii="Arial" w:hAnsi="Arial" w:cs="Arial"/>
              </w:rPr>
              <w:t>Modelin hiç görmediği veriler üzerindeki başarısını ölçmek için kullanılır</w:t>
            </w:r>
          </w:p>
        </w:tc>
      </w:tr>
    </w:tbl>
    <w:p w14:paraId="0C48C4D1" w14:textId="77777777" w:rsidR="00A53213" w:rsidRPr="00A53213" w:rsidRDefault="00A53213" w:rsidP="00A53213">
      <w:pPr>
        <w:pStyle w:val="NormalWeb"/>
        <w:rPr>
          <w:rFonts w:ascii="Arial" w:hAnsi="Arial" w:cs="Arial"/>
        </w:rPr>
      </w:pPr>
      <w:r w:rsidRPr="00A53213">
        <w:rPr>
          <w:rFonts w:ascii="Arial" w:hAnsi="Arial" w:cs="Arial"/>
        </w:rPr>
        <w:t>Projede yaklaşık olarak şu oran kullanılmıştır:</w:t>
      </w:r>
    </w:p>
    <w:p w14:paraId="5EB34144" w14:textId="77777777" w:rsidR="00A53213" w:rsidRPr="00A53213" w:rsidRDefault="00A53213" w:rsidP="00A53213">
      <w:pPr>
        <w:pStyle w:val="NormalWeb"/>
        <w:rPr>
          <w:rFonts w:ascii="Arial" w:hAnsi="Arial" w:cs="Arial"/>
        </w:rPr>
      </w:pPr>
      <w:r w:rsidRPr="00A53213">
        <w:rPr>
          <w:rFonts w:ascii="Arial" w:hAnsi="Arial" w:cs="Arial"/>
        </w:rPr>
        <w:t>Train: %80</w:t>
      </w:r>
      <w:r w:rsidRPr="00A53213">
        <w:rPr>
          <w:rFonts w:ascii="Arial" w:hAnsi="Arial" w:cs="Arial"/>
        </w:rPr>
        <w:br/>
        <w:t>Dev: %10</w:t>
      </w:r>
      <w:r w:rsidRPr="00A53213">
        <w:rPr>
          <w:rFonts w:ascii="Arial" w:hAnsi="Arial" w:cs="Arial"/>
        </w:rPr>
        <w:br/>
        <w:t>Test: %10</w:t>
      </w:r>
    </w:p>
    <w:p w14:paraId="1DDBC883" w14:textId="77777777" w:rsidR="00A53213" w:rsidRPr="00A53213" w:rsidRDefault="00A53213" w:rsidP="00A53213">
      <w:pPr>
        <w:pStyle w:val="NormalWeb"/>
        <w:rPr>
          <w:rFonts w:ascii="Arial" w:hAnsi="Arial" w:cs="Arial"/>
        </w:rPr>
      </w:pPr>
      <w:r w:rsidRPr="00A53213">
        <w:rPr>
          <w:rFonts w:ascii="Arial" w:hAnsi="Arial" w:cs="Arial"/>
        </w:rPr>
        <w:t>Bu ayrım modelin daha önce görmediği örneklerde nasıl davrandığını analiz etmek için önemlidir. Eğer yalnızca eğitim başarısına bakılsaydı modelin gerçekten öğrenip öğrenmediği anlaşılamazdı. Bu nedenle validation ve test setleri kullanılarak modelin genelleme performansı değerlendirilmiştir.</w:t>
      </w:r>
    </w:p>
    <w:p w14:paraId="13A81845" w14:textId="77777777" w:rsidR="00A53213" w:rsidRPr="00360EF6" w:rsidRDefault="00A53213" w:rsidP="00360EF6">
      <w:pPr>
        <w:pStyle w:val="Balk2"/>
        <w:rPr>
          <w:rFonts w:ascii="Arial" w:eastAsia="Times New Roman" w:hAnsi="Arial" w:cs="Arial"/>
          <w:b/>
          <w:bCs/>
          <w:color w:val="000000" w:themeColor="text1"/>
          <w:sz w:val="28"/>
          <w:szCs w:val="28"/>
        </w:rPr>
      </w:pPr>
      <w:r w:rsidRPr="00360EF6">
        <w:rPr>
          <w:rFonts w:ascii="Arial" w:eastAsia="Times New Roman" w:hAnsi="Arial" w:cs="Arial"/>
          <w:b/>
          <w:bCs/>
          <w:color w:val="000000" w:themeColor="text1"/>
          <w:sz w:val="28"/>
          <w:szCs w:val="28"/>
        </w:rPr>
        <w:t>3.8 Veri Seti Analizi</w:t>
      </w:r>
    </w:p>
    <w:p w14:paraId="32B7B7E7" w14:textId="77777777" w:rsidR="00A53213" w:rsidRPr="00A53213" w:rsidRDefault="00A53213" w:rsidP="00A53213">
      <w:pPr>
        <w:pStyle w:val="NormalWeb"/>
        <w:rPr>
          <w:rFonts w:ascii="Arial" w:hAnsi="Arial" w:cs="Arial"/>
        </w:rPr>
      </w:pPr>
      <w:r w:rsidRPr="00A53213">
        <w:rPr>
          <w:rFonts w:ascii="Arial" w:hAnsi="Arial" w:cs="Arial"/>
        </w:rPr>
        <w:t>Veri seti oluşturulduktan sonra etiket dağılımları incelenmiştir. Bu analiz sayesinde hangi varlık türlerinin veri setinde daha fazla veya daha az bulunduğu görülmüştür.</w:t>
      </w:r>
    </w:p>
    <w:p w14:paraId="594DCE89" w14:textId="77777777" w:rsidR="00095D04" w:rsidRDefault="00095D04" w:rsidP="00A53213">
      <w:pPr>
        <w:pStyle w:val="NormalWeb"/>
        <w:rPr>
          <w:rFonts w:ascii="Arial" w:hAnsi="Arial" w:cs="Arial"/>
        </w:rPr>
      </w:pPr>
    </w:p>
    <w:p w14:paraId="2BBD4E82" w14:textId="77777777" w:rsidR="00095D04" w:rsidRDefault="00095D04" w:rsidP="00A53213">
      <w:pPr>
        <w:pStyle w:val="NormalWeb"/>
        <w:rPr>
          <w:rFonts w:ascii="Arial" w:hAnsi="Arial" w:cs="Arial"/>
        </w:rPr>
      </w:pPr>
    </w:p>
    <w:p w14:paraId="4D16F288" w14:textId="18F936F0" w:rsidR="00A53213" w:rsidRPr="00A53213" w:rsidRDefault="00A53213" w:rsidP="00A53213">
      <w:pPr>
        <w:pStyle w:val="NormalWeb"/>
        <w:rPr>
          <w:rFonts w:ascii="Arial" w:hAnsi="Arial" w:cs="Arial"/>
        </w:rPr>
      </w:pPr>
      <w:r w:rsidRPr="00A53213">
        <w:rPr>
          <w:rFonts w:ascii="Arial" w:hAnsi="Arial" w:cs="Arial"/>
        </w:rPr>
        <w:lastRenderedPageBreak/>
        <w:t>Örneğin:</w:t>
      </w:r>
    </w:p>
    <w:p w14:paraId="04632E8A" w14:textId="77777777" w:rsidR="00A53213" w:rsidRPr="00A53213" w:rsidRDefault="00A53213" w:rsidP="00160F6D">
      <w:pPr>
        <w:pStyle w:val="NormalWeb"/>
        <w:numPr>
          <w:ilvl w:val="0"/>
          <w:numId w:val="12"/>
        </w:numPr>
        <w:rPr>
          <w:rFonts w:ascii="Arial" w:hAnsi="Arial" w:cs="Arial"/>
        </w:rPr>
      </w:pPr>
      <w:r w:rsidRPr="00A53213">
        <w:rPr>
          <w:rFonts w:ascii="Arial" w:hAnsi="Arial" w:cs="Arial"/>
        </w:rPr>
        <w:t xml:space="preserve">kişi etiketleri yüksek sayıda bulunuyorsa model kişi tanımada daha başarılı olabilir. </w:t>
      </w:r>
    </w:p>
    <w:p w14:paraId="6BFD2385" w14:textId="77777777" w:rsidR="00A53213" w:rsidRPr="00A53213" w:rsidRDefault="00A53213" w:rsidP="00160F6D">
      <w:pPr>
        <w:pStyle w:val="NormalWeb"/>
        <w:numPr>
          <w:ilvl w:val="0"/>
          <w:numId w:val="12"/>
        </w:numPr>
        <w:rPr>
          <w:rFonts w:ascii="Arial" w:hAnsi="Arial" w:cs="Arial"/>
        </w:rPr>
      </w:pPr>
      <w:r w:rsidRPr="00A53213">
        <w:rPr>
          <w:rFonts w:ascii="Arial" w:hAnsi="Arial" w:cs="Arial"/>
        </w:rPr>
        <w:t xml:space="preserve">para ve yüzde etiketleri az ise model finansal haberlerde daha zayıf kalabilir. </w:t>
      </w:r>
    </w:p>
    <w:p w14:paraId="694898C7" w14:textId="77777777" w:rsidR="00A53213" w:rsidRPr="00A53213" w:rsidRDefault="00A53213" w:rsidP="00160F6D">
      <w:pPr>
        <w:pStyle w:val="NormalWeb"/>
        <w:numPr>
          <w:ilvl w:val="0"/>
          <w:numId w:val="12"/>
        </w:numPr>
        <w:rPr>
          <w:rFonts w:ascii="Arial" w:hAnsi="Arial" w:cs="Arial"/>
        </w:rPr>
      </w:pPr>
      <w:r w:rsidRPr="00A53213">
        <w:rPr>
          <w:rFonts w:ascii="Arial" w:hAnsi="Arial" w:cs="Arial"/>
        </w:rPr>
        <w:t xml:space="preserve">çok kelimeli lokasyonlar az ise model “New York” gibi yapıları öğrenmekte zorlanabilir. </w:t>
      </w:r>
    </w:p>
    <w:p w14:paraId="3FAB5D4E" w14:textId="77777777" w:rsidR="00360EF6" w:rsidRDefault="00360EF6" w:rsidP="00A53213">
      <w:pPr>
        <w:pStyle w:val="NormalWeb"/>
        <w:rPr>
          <w:rFonts w:ascii="Arial" w:hAnsi="Arial" w:cs="Arial"/>
        </w:rPr>
      </w:pPr>
    </w:p>
    <w:p w14:paraId="211A070D" w14:textId="71575D83" w:rsidR="00A53213" w:rsidRPr="00A53213" w:rsidRDefault="00A53213" w:rsidP="00A53213">
      <w:pPr>
        <w:pStyle w:val="NormalWeb"/>
        <w:rPr>
          <w:rFonts w:ascii="Arial" w:hAnsi="Arial" w:cs="Arial"/>
        </w:rPr>
      </w:pPr>
      <w:r w:rsidRPr="00A53213">
        <w:rPr>
          <w:rFonts w:ascii="Arial" w:hAnsi="Arial" w:cs="Arial"/>
        </w:rPr>
        <w:t>Bu nedenle veri seti analizinde:</w:t>
      </w:r>
    </w:p>
    <w:p w14:paraId="7E8D41C1" w14:textId="77777777" w:rsidR="00A53213" w:rsidRPr="00A53213" w:rsidRDefault="00A53213" w:rsidP="00160F6D">
      <w:pPr>
        <w:pStyle w:val="NormalWeb"/>
        <w:numPr>
          <w:ilvl w:val="0"/>
          <w:numId w:val="13"/>
        </w:numPr>
        <w:rPr>
          <w:rFonts w:ascii="Arial" w:hAnsi="Arial" w:cs="Arial"/>
        </w:rPr>
      </w:pPr>
      <w:r w:rsidRPr="00A53213">
        <w:rPr>
          <w:rFonts w:ascii="Arial" w:hAnsi="Arial" w:cs="Arial"/>
        </w:rPr>
        <w:t xml:space="preserve">toplam örnek sayısı </w:t>
      </w:r>
    </w:p>
    <w:p w14:paraId="0C20869F" w14:textId="77777777" w:rsidR="00A53213" w:rsidRPr="00A53213" w:rsidRDefault="00A53213" w:rsidP="00160F6D">
      <w:pPr>
        <w:pStyle w:val="NormalWeb"/>
        <w:numPr>
          <w:ilvl w:val="0"/>
          <w:numId w:val="13"/>
        </w:numPr>
        <w:rPr>
          <w:rFonts w:ascii="Arial" w:hAnsi="Arial" w:cs="Arial"/>
        </w:rPr>
      </w:pPr>
      <w:r w:rsidRPr="00A53213">
        <w:rPr>
          <w:rFonts w:ascii="Arial" w:hAnsi="Arial" w:cs="Arial"/>
        </w:rPr>
        <w:t xml:space="preserve">train/dev/test dağılımı </w:t>
      </w:r>
    </w:p>
    <w:p w14:paraId="56D93ED4" w14:textId="77777777" w:rsidR="00A53213" w:rsidRPr="00A53213" w:rsidRDefault="00A53213" w:rsidP="00160F6D">
      <w:pPr>
        <w:pStyle w:val="NormalWeb"/>
        <w:numPr>
          <w:ilvl w:val="0"/>
          <w:numId w:val="13"/>
        </w:numPr>
        <w:rPr>
          <w:rFonts w:ascii="Arial" w:hAnsi="Arial" w:cs="Arial"/>
        </w:rPr>
      </w:pPr>
      <w:r w:rsidRPr="00A53213">
        <w:rPr>
          <w:rFonts w:ascii="Arial" w:hAnsi="Arial" w:cs="Arial"/>
        </w:rPr>
        <w:t xml:space="preserve">etiket frekansları </w:t>
      </w:r>
    </w:p>
    <w:p w14:paraId="674C2647" w14:textId="77777777" w:rsidR="00A53213" w:rsidRPr="00A53213" w:rsidRDefault="00A53213" w:rsidP="00160F6D">
      <w:pPr>
        <w:pStyle w:val="NormalWeb"/>
        <w:numPr>
          <w:ilvl w:val="0"/>
          <w:numId w:val="13"/>
        </w:numPr>
        <w:rPr>
          <w:rFonts w:ascii="Arial" w:hAnsi="Arial" w:cs="Arial"/>
        </w:rPr>
      </w:pPr>
      <w:r w:rsidRPr="00A53213">
        <w:rPr>
          <w:rFonts w:ascii="Arial" w:hAnsi="Arial" w:cs="Arial"/>
        </w:rPr>
        <w:t xml:space="preserve">varlık türü dağılımı </w:t>
      </w:r>
    </w:p>
    <w:p w14:paraId="1D7207C0" w14:textId="7AA50FBF" w:rsidR="00A53213" w:rsidRDefault="00A53213" w:rsidP="00A53213">
      <w:pPr>
        <w:pStyle w:val="NormalWeb"/>
        <w:rPr>
          <w:rFonts w:ascii="Arial" w:hAnsi="Arial" w:cs="Arial"/>
        </w:rPr>
      </w:pPr>
      <w:r w:rsidRPr="00A53213">
        <w:rPr>
          <w:rFonts w:ascii="Arial" w:hAnsi="Arial" w:cs="Arial"/>
        </w:rPr>
        <w:t>incelenmiştir.</w:t>
      </w:r>
    </w:p>
    <w:p w14:paraId="14CA9D6F" w14:textId="058D20F9" w:rsidR="005A4E66" w:rsidRDefault="005A4E66" w:rsidP="005A4E66">
      <w:pPr>
        <w:pStyle w:val="NormalWeb"/>
        <w:jc w:val="center"/>
        <w:rPr>
          <w:rFonts w:ascii="Arial" w:hAnsi="Arial" w:cs="Arial"/>
        </w:rPr>
      </w:pPr>
      <w:r w:rsidRPr="005A4E66">
        <w:rPr>
          <w:rFonts w:ascii="Arial" w:hAnsi="Arial" w:cs="Arial"/>
        </w:rPr>
        <w:drawing>
          <wp:inline distT="0" distB="0" distL="0" distR="0" wp14:anchorId="6D5F7A82" wp14:editId="7AFC4214">
            <wp:extent cx="4818585" cy="2076450"/>
            <wp:effectExtent l="0" t="0" r="127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5558" cy="2088073"/>
                    </a:xfrm>
                    <a:prstGeom prst="rect">
                      <a:avLst/>
                    </a:prstGeom>
                  </pic:spPr>
                </pic:pic>
              </a:graphicData>
            </a:graphic>
          </wp:inline>
        </w:drawing>
      </w:r>
    </w:p>
    <w:p w14:paraId="27CF6640" w14:textId="1F8EF16F" w:rsidR="005A4E66" w:rsidRDefault="005A4E66" w:rsidP="005A4E66">
      <w:pPr>
        <w:pStyle w:val="NormalWeb"/>
        <w:jc w:val="center"/>
        <w:rPr>
          <w:rFonts w:ascii="Arial" w:hAnsi="Arial" w:cs="Arial"/>
          <w:sz w:val="20"/>
          <w:szCs w:val="20"/>
        </w:rPr>
      </w:pPr>
      <w:r w:rsidRPr="005A4E66">
        <w:rPr>
          <w:rFonts w:ascii="Arial" w:hAnsi="Arial" w:cs="Arial"/>
          <w:b/>
          <w:bCs/>
          <w:sz w:val="20"/>
          <w:szCs w:val="20"/>
        </w:rPr>
        <w:t xml:space="preserve">Şekil 1. </w:t>
      </w:r>
      <w:r w:rsidRPr="00A53213">
        <w:rPr>
          <w:rFonts w:ascii="Arial" w:hAnsi="Arial" w:cs="Arial"/>
          <w:b/>
          <w:bCs/>
          <w:sz w:val="20"/>
          <w:szCs w:val="20"/>
        </w:rPr>
        <w:t>Etiket Dağılım Grafiği</w:t>
      </w:r>
      <w:r w:rsidRPr="005A4E66">
        <w:rPr>
          <w:rFonts w:ascii="Arial" w:hAnsi="Arial" w:cs="Arial"/>
          <w:sz w:val="20"/>
          <w:szCs w:val="20"/>
        </w:rPr>
        <w:t>(</w:t>
      </w:r>
      <w:r w:rsidRPr="00A53213">
        <w:rPr>
          <w:rFonts w:ascii="Arial" w:hAnsi="Arial" w:cs="Arial"/>
          <w:sz w:val="20"/>
          <w:szCs w:val="20"/>
        </w:rPr>
        <w:t>Her etiketten kaç adet olduğunu gösterir</w:t>
      </w:r>
      <w:r w:rsidRPr="005A4E66">
        <w:rPr>
          <w:rFonts w:ascii="Arial" w:hAnsi="Arial" w:cs="Arial"/>
          <w:sz w:val="20"/>
          <w:szCs w:val="20"/>
        </w:rPr>
        <w:t>)</w:t>
      </w:r>
      <w:r w:rsidRPr="00A53213">
        <w:rPr>
          <w:rFonts w:ascii="Arial" w:hAnsi="Arial" w:cs="Arial"/>
          <w:sz w:val="20"/>
          <w:szCs w:val="20"/>
        </w:rPr>
        <w:t>.</w:t>
      </w:r>
    </w:p>
    <w:p w14:paraId="49D0DFF4" w14:textId="083888AD" w:rsidR="005A4E66" w:rsidRPr="00A53213" w:rsidRDefault="005A4E66" w:rsidP="005A4E66">
      <w:pPr>
        <w:pStyle w:val="NormalWeb"/>
        <w:jc w:val="center"/>
        <w:rPr>
          <w:rFonts w:ascii="Arial" w:hAnsi="Arial" w:cs="Arial"/>
          <w:sz w:val="20"/>
          <w:szCs w:val="20"/>
        </w:rPr>
      </w:pPr>
      <w:r w:rsidRPr="005A4E66">
        <w:rPr>
          <w:rFonts w:ascii="Arial" w:hAnsi="Arial" w:cs="Arial"/>
          <w:sz w:val="20"/>
          <w:szCs w:val="20"/>
        </w:rPr>
        <w:drawing>
          <wp:inline distT="0" distB="0" distL="0" distR="0" wp14:anchorId="7BE01775" wp14:editId="58FCB315">
            <wp:extent cx="2810510" cy="1974079"/>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4304" cy="1983767"/>
                    </a:xfrm>
                    <a:prstGeom prst="rect">
                      <a:avLst/>
                    </a:prstGeom>
                  </pic:spPr>
                </pic:pic>
              </a:graphicData>
            </a:graphic>
          </wp:inline>
        </w:drawing>
      </w:r>
    </w:p>
    <w:p w14:paraId="1236A4D6" w14:textId="77777777" w:rsidR="005A4E66" w:rsidRPr="00A53213" w:rsidRDefault="005A4E66" w:rsidP="00A53213">
      <w:pPr>
        <w:pStyle w:val="NormalWeb"/>
        <w:rPr>
          <w:rFonts w:ascii="Arial" w:hAnsi="Arial" w:cs="Arial"/>
        </w:rPr>
      </w:pPr>
    </w:p>
    <w:p w14:paraId="27227E81" w14:textId="73B53F6E" w:rsidR="00A53213" w:rsidRDefault="005A4E66" w:rsidP="005A4E66">
      <w:pPr>
        <w:pStyle w:val="NormalWeb"/>
        <w:ind w:left="720"/>
        <w:rPr>
          <w:rFonts w:ascii="Arial" w:hAnsi="Arial" w:cs="Arial"/>
          <w:sz w:val="20"/>
          <w:szCs w:val="20"/>
        </w:rPr>
      </w:pPr>
      <w:r w:rsidRPr="005A4E66">
        <w:rPr>
          <w:rFonts w:ascii="Arial" w:hAnsi="Arial" w:cs="Arial"/>
          <w:b/>
          <w:bCs/>
          <w:sz w:val="20"/>
          <w:szCs w:val="20"/>
        </w:rPr>
        <w:t>Şekil 2.</w:t>
      </w:r>
      <w:r w:rsidR="00A53213" w:rsidRPr="00A53213">
        <w:rPr>
          <w:rFonts w:ascii="Arial" w:hAnsi="Arial" w:cs="Arial"/>
          <w:b/>
          <w:bCs/>
          <w:sz w:val="20"/>
          <w:szCs w:val="20"/>
        </w:rPr>
        <w:t>Train / Dev / Test Dağılım Grafiği</w:t>
      </w:r>
      <w:r w:rsidRPr="005A4E66">
        <w:rPr>
          <w:rFonts w:ascii="Arial" w:hAnsi="Arial" w:cs="Arial"/>
          <w:sz w:val="20"/>
          <w:szCs w:val="20"/>
        </w:rPr>
        <w:t>(</w:t>
      </w:r>
      <w:r w:rsidR="00A53213" w:rsidRPr="00A53213">
        <w:rPr>
          <w:rFonts w:ascii="Arial" w:hAnsi="Arial" w:cs="Arial"/>
          <w:sz w:val="20"/>
          <w:szCs w:val="20"/>
        </w:rPr>
        <w:t xml:space="preserve">Veri setinin eğitim, doğrulama ve test olarak nasıl ayrıldığını gösterir </w:t>
      </w:r>
      <w:r w:rsidRPr="005A4E66">
        <w:rPr>
          <w:rFonts w:ascii="Arial" w:hAnsi="Arial" w:cs="Arial"/>
          <w:sz w:val="20"/>
          <w:szCs w:val="20"/>
        </w:rPr>
        <w:t>)</w:t>
      </w:r>
    </w:p>
    <w:p w14:paraId="0B4F6370" w14:textId="58902134" w:rsidR="005A4E66" w:rsidRPr="00A53213" w:rsidRDefault="005A4E66" w:rsidP="005A4E66">
      <w:pPr>
        <w:pStyle w:val="NormalWeb"/>
        <w:ind w:left="720"/>
        <w:jc w:val="center"/>
        <w:rPr>
          <w:rFonts w:ascii="Arial" w:hAnsi="Arial" w:cs="Arial"/>
          <w:sz w:val="20"/>
          <w:szCs w:val="20"/>
        </w:rPr>
      </w:pPr>
      <w:r w:rsidRPr="005A4E66">
        <w:rPr>
          <w:rFonts w:ascii="Arial" w:hAnsi="Arial" w:cs="Arial"/>
          <w:sz w:val="20"/>
          <w:szCs w:val="20"/>
        </w:rPr>
        <w:lastRenderedPageBreak/>
        <w:drawing>
          <wp:inline distT="0" distB="0" distL="0" distR="0" wp14:anchorId="2C56BE21" wp14:editId="597F29B0">
            <wp:extent cx="3217693" cy="2845253"/>
            <wp:effectExtent l="0" t="0" r="190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6865" cy="2853363"/>
                    </a:xfrm>
                    <a:prstGeom prst="rect">
                      <a:avLst/>
                    </a:prstGeom>
                  </pic:spPr>
                </pic:pic>
              </a:graphicData>
            </a:graphic>
          </wp:inline>
        </w:drawing>
      </w:r>
    </w:p>
    <w:p w14:paraId="715BDEF8" w14:textId="0329E267" w:rsidR="00A53213" w:rsidRDefault="005A4E66" w:rsidP="005A4E66">
      <w:pPr>
        <w:pStyle w:val="NormalWeb"/>
        <w:jc w:val="center"/>
        <w:rPr>
          <w:rFonts w:ascii="Arial" w:hAnsi="Arial" w:cs="Arial"/>
          <w:sz w:val="20"/>
          <w:szCs w:val="20"/>
        </w:rPr>
      </w:pPr>
      <w:r w:rsidRPr="005A4E66">
        <w:rPr>
          <w:rFonts w:ascii="Arial" w:hAnsi="Arial" w:cs="Arial"/>
          <w:b/>
          <w:bCs/>
          <w:sz w:val="20"/>
          <w:szCs w:val="20"/>
        </w:rPr>
        <w:t xml:space="preserve">Şekil 3. </w:t>
      </w:r>
      <w:r w:rsidR="00A53213" w:rsidRPr="00A53213">
        <w:rPr>
          <w:rFonts w:ascii="Arial" w:hAnsi="Arial" w:cs="Arial"/>
          <w:b/>
          <w:bCs/>
          <w:sz w:val="20"/>
          <w:szCs w:val="20"/>
        </w:rPr>
        <w:t>Haber Kategorisi Dağılım Grafiği</w:t>
      </w:r>
      <w:r w:rsidRPr="005A4E66">
        <w:rPr>
          <w:rFonts w:ascii="Arial" w:hAnsi="Arial" w:cs="Arial"/>
          <w:sz w:val="20"/>
          <w:szCs w:val="20"/>
        </w:rPr>
        <w:t>(</w:t>
      </w:r>
      <w:r w:rsidR="00A53213" w:rsidRPr="00A53213">
        <w:rPr>
          <w:rFonts w:ascii="Arial" w:hAnsi="Arial" w:cs="Arial"/>
          <w:sz w:val="20"/>
          <w:szCs w:val="20"/>
        </w:rPr>
        <w:t>Siyaset, ekonomi, spor, teknoloji gibi kategorilerin dağılımını gösterir</w:t>
      </w:r>
      <w:r w:rsidRPr="005A4E66">
        <w:rPr>
          <w:rFonts w:ascii="Arial" w:hAnsi="Arial" w:cs="Arial"/>
          <w:sz w:val="20"/>
          <w:szCs w:val="20"/>
        </w:rPr>
        <w:t>)</w:t>
      </w:r>
    </w:p>
    <w:p w14:paraId="78DF3FF6" w14:textId="1FB5850F" w:rsidR="005A4E66" w:rsidRPr="00A53213" w:rsidRDefault="005A4E66" w:rsidP="005A4E66">
      <w:pPr>
        <w:pStyle w:val="NormalWeb"/>
        <w:jc w:val="center"/>
        <w:rPr>
          <w:rFonts w:ascii="Arial" w:hAnsi="Arial" w:cs="Arial"/>
          <w:sz w:val="20"/>
          <w:szCs w:val="20"/>
        </w:rPr>
      </w:pPr>
      <w:r w:rsidRPr="005A4E66">
        <w:rPr>
          <w:rFonts w:ascii="Arial" w:hAnsi="Arial" w:cs="Arial"/>
          <w:sz w:val="20"/>
          <w:szCs w:val="20"/>
        </w:rPr>
        <w:drawing>
          <wp:inline distT="0" distB="0" distL="0" distR="0" wp14:anchorId="11BE595C" wp14:editId="4FDFD9FC">
            <wp:extent cx="4812534" cy="2341548"/>
            <wp:effectExtent l="0" t="0" r="762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1317" cy="2345822"/>
                    </a:xfrm>
                    <a:prstGeom prst="rect">
                      <a:avLst/>
                    </a:prstGeom>
                  </pic:spPr>
                </pic:pic>
              </a:graphicData>
            </a:graphic>
          </wp:inline>
        </w:drawing>
      </w:r>
    </w:p>
    <w:p w14:paraId="6C85D491" w14:textId="2AB18A25" w:rsidR="00A53213" w:rsidRPr="00A53213" w:rsidRDefault="005A4E66" w:rsidP="00CB3A94">
      <w:pPr>
        <w:pStyle w:val="NormalWeb"/>
        <w:ind w:left="720"/>
        <w:jc w:val="center"/>
        <w:rPr>
          <w:rFonts w:ascii="Arial" w:hAnsi="Arial" w:cs="Arial"/>
          <w:sz w:val="20"/>
          <w:szCs w:val="20"/>
        </w:rPr>
      </w:pPr>
      <w:r w:rsidRPr="00CB3A94">
        <w:rPr>
          <w:rFonts w:ascii="Arial" w:hAnsi="Arial" w:cs="Arial"/>
          <w:b/>
          <w:bCs/>
          <w:sz w:val="20"/>
          <w:szCs w:val="20"/>
        </w:rPr>
        <w:t xml:space="preserve">Şekil 4. </w:t>
      </w:r>
      <w:r w:rsidR="00A53213" w:rsidRPr="00A53213">
        <w:rPr>
          <w:rFonts w:ascii="Arial" w:hAnsi="Arial" w:cs="Arial"/>
          <w:b/>
          <w:bCs/>
          <w:sz w:val="20"/>
          <w:szCs w:val="20"/>
        </w:rPr>
        <w:t>Örnek BIO Etiketleme Tablosu</w:t>
      </w:r>
      <w:r w:rsidRPr="00CB3A94">
        <w:rPr>
          <w:rFonts w:ascii="Arial" w:hAnsi="Arial" w:cs="Arial"/>
          <w:sz w:val="20"/>
          <w:szCs w:val="20"/>
        </w:rPr>
        <w:t>(</w:t>
      </w:r>
      <w:r w:rsidR="00A53213" w:rsidRPr="00A53213">
        <w:rPr>
          <w:rFonts w:ascii="Arial" w:hAnsi="Arial" w:cs="Arial"/>
          <w:sz w:val="20"/>
          <w:szCs w:val="20"/>
        </w:rPr>
        <w:t>Bir haber cümlesinin kelime kelime nasıl etiketlendiğini gösterir</w:t>
      </w:r>
      <w:r w:rsidRPr="00CB3A94">
        <w:rPr>
          <w:rFonts w:ascii="Arial" w:hAnsi="Arial" w:cs="Arial"/>
          <w:sz w:val="20"/>
          <w:szCs w:val="20"/>
        </w:rPr>
        <w:t>)</w:t>
      </w:r>
    </w:p>
    <w:p w14:paraId="7F43C5D5" w14:textId="06B0CED2" w:rsidR="00A53213" w:rsidRPr="00360EF6" w:rsidRDefault="00A53213" w:rsidP="00360EF6">
      <w:pPr>
        <w:pStyle w:val="Balk2"/>
        <w:rPr>
          <w:rFonts w:ascii="Arial" w:eastAsia="Times New Roman" w:hAnsi="Arial" w:cs="Arial"/>
          <w:b/>
          <w:bCs/>
          <w:color w:val="000000" w:themeColor="text1"/>
          <w:sz w:val="28"/>
          <w:szCs w:val="28"/>
        </w:rPr>
      </w:pPr>
      <w:r w:rsidRPr="00360EF6">
        <w:rPr>
          <w:rFonts w:ascii="Arial" w:eastAsia="Times New Roman" w:hAnsi="Arial" w:cs="Arial"/>
          <w:b/>
          <w:bCs/>
          <w:color w:val="000000" w:themeColor="text1"/>
          <w:sz w:val="28"/>
          <w:szCs w:val="28"/>
        </w:rPr>
        <w:t>3.</w:t>
      </w:r>
      <w:r w:rsidR="00360EF6" w:rsidRPr="00360EF6">
        <w:rPr>
          <w:rFonts w:ascii="Arial" w:hAnsi="Arial" w:cs="Arial"/>
          <w:b/>
          <w:bCs/>
          <w:color w:val="000000" w:themeColor="text1"/>
          <w:sz w:val="28"/>
          <w:szCs w:val="28"/>
        </w:rPr>
        <w:t>9</w:t>
      </w:r>
      <w:r w:rsidRPr="00360EF6">
        <w:rPr>
          <w:rFonts w:ascii="Arial" w:eastAsia="Times New Roman" w:hAnsi="Arial" w:cs="Arial"/>
          <w:b/>
          <w:bCs/>
          <w:color w:val="000000" w:themeColor="text1"/>
          <w:sz w:val="28"/>
          <w:szCs w:val="28"/>
        </w:rPr>
        <w:t xml:space="preserve"> Genel Değerlendirme</w:t>
      </w:r>
    </w:p>
    <w:p w14:paraId="6609820D" w14:textId="77777777" w:rsidR="00A53213" w:rsidRPr="00A53213" w:rsidRDefault="00A53213" w:rsidP="00A53213">
      <w:pPr>
        <w:pStyle w:val="NormalWeb"/>
        <w:rPr>
          <w:rFonts w:ascii="Arial" w:hAnsi="Arial" w:cs="Arial"/>
        </w:rPr>
      </w:pPr>
      <w:r w:rsidRPr="00A53213">
        <w:rPr>
          <w:rFonts w:ascii="Arial" w:hAnsi="Arial" w:cs="Arial"/>
        </w:rPr>
        <w:t>Bu projede veri seti oluşturma süreci yalnızca hazır veri kullanımıyla sınırlı kalmamış, aynı zamanda Türkçeye özgü problemleri dikkate alan özel bir veri mühendisliği süreci yürütülmüştür. Sentetik veri üretimi sayesinde Türkçe ekler, kişi adları, kurum adları ve haber diline özgü cümle yapıları kontrollü biçimde çoğaltılmıştır. Haber benzeri etiketli CSV veri seti ise bu yapıya daha doğal metin çeşitliliği kazandırmıştır.</w:t>
      </w:r>
    </w:p>
    <w:p w14:paraId="15CF085D" w14:textId="0224ECB7" w:rsidR="00A53213" w:rsidRDefault="00A53213" w:rsidP="00A53213">
      <w:pPr>
        <w:pStyle w:val="NormalWeb"/>
        <w:rPr>
          <w:rFonts w:ascii="Arial" w:hAnsi="Arial" w:cs="Arial"/>
        </w:rPr>
      </w:pPr>
      <w:r w:rsidRPr="00A53213">
        <w:rPr>
          <w:rFonts w:ascii="Arial" w:hAnsi="Arial" w:cs="Arial"/>
        </w:rPr>
        <w:t>Sonuç olarak oluşturulan hibrit veri seti, Türkçe haber metinlerinde varlık ismi tanıma görevi için uygun, etiketli ve model eğitimine hazır bir veri kaynağı hâline getirilmiştir. Bu yapı, geliştirilen BERT tabanlı NER modelinin kişi, kurum, lokasyon, tarih, para ve yüzde ifadelerini daha başarılı şekilde öğrenmesine katkı sağlamıştır.</w:t>
      </w:r>
    </w:p>
    <w:p w14:paraId="064F5CB7" w14:textId="77777777" w:rsidR="00CB3A94" w:rsidRPr="00CB3A94" w:rsidRDefault="00CB3A94" w:rsidP="00CB3A94">
      <w:pPr>
        <w:pStyle w:val="Balk1"/>
        <w:rPr>
          <w:rFonts w:ascii="Arial" w:eastAsia="Times New Roman" w:hAnsi="Arial" w:cs="Arial"/>
          <w:b/>
          <w:bCs/>
          <w:color w:val="000000" w:themeColor="text1"/>
          <w:sz w:val="32"/>
          <w:szCs w:val="32"/>
        </w:rPr>
      </w:pPr>
      <w:r w:rsidRPr="00CB3A94">
        <w:rPr>
          <w:rFonts w:ascii="Arial" w:eastAsia="Times New Roman" w:hAnsi="Arial" w:cs="Arial"/>
          <w:b/>
          <w:bCs/>
          <w:color w:val="000000" w:themeColor="text1"/>
          <w:sz w:val="32"/>
          <w:szCs w:val="32"/>
        </w:rPr>
        <w:lastRenderedPageBreak/>
        <w:t>4. Model Mimarisi ve Kullanılan Yöntemler</w:t>
      </w:r>
    </w:p>
    <w:p w14:paraId="2DA49D6A" w14:textId="77777777" w:rsidR="00CB3A94" w:rsidRPr="00CB3A94" w:rsidRDefault="00CB3A94" w:rsidP="00CB3A94">
      <w:pPr>
        <w:pStyle w:val="NormalWeb"/>
        <w:rPr>
          <w:rFonts w:ascii="Arial" w:hAnsi="Arial" w:cs="Arial"/>
        </w:rPr>
      </w:pPr>
      <w:r w:rsidRPr="00CB3A94">
        <w:rPr>
          <w:rFonts w:ascii="Arial" w:hAnsi="Arial" w:cs="Arial"/>
        </w:rPr>
        <w:t>Bu projede Türkçe haber metinlerinde geçen varlıkların otomatik olarak tespit edilmesi amacıyla transformer tabanlı derin öğrenme yaklaşımı kullanılmıştır. Model geliştirme sürecinde, modern doğal dil işleme çalışmalarında yaygın olarak tercih edilen BERT tabanlı mimarilerden yararlanılmıştır. Çalışmanın temel amacı, haber metinlerinde geçen kişi, kurum, lokasyon, tarih, para ve yüzde ifadelerini bağlam bilgisi yardımıyla doğru şekilde sınıflandırabilen bir Named Entity Recognition sistemi geliştirmektir.</w:t>
      </w:r>
    </w:p>
    <w:p w14:paraId="1F37C98C" w14:textId="77777777" w:rsidR="00CB3A94" w:rsidRPr="00CB3A94" w:rsidRDefault="00CB3A94" w:rsidP="00CB3A94">
      <w:pPr>
        <w:pStyle w:val="NormalWeb"/>
        <w:rPr>
          <w:rFonts w:ascii="Arial" w:hAnsi="Arial" w:cs="Arial"/>
        </w:rPr>
      </w:pPr>
      <w:r w:rsidRPr="00CB3A94">
        <w:rPr>
          <w:rFonts w:ascii="Arial" w:hAnsi="Arial" w:cs="Arial"/>
        </w:rPr>
        <w:t>Projede kullanılan yöntemler yalnızca model eğitiminden ibaret tutulmamış; veri ön işleme, tokenizasyon, etiket hizalama, model uyarlama, performans ölçümü ve sonuç analizi gibi farklı aşamalar birlikte ele alınmıştır. Bu nedenle çalışma yalnızca hazır bir modelin kullanılması değil, veri ve model mühendisliğini birlikte içeren bir NLP sistemi geliştirme süreci olarak değerlendirilmiştir.</w:t>
      </w:r>
    </w:p>
    <w:p w14:paraId="3A3BB1C3" w14:textId="77777777" w:rsidR="00CB3A94" w:rsidRPr="00CB3A94" w:rsidRDefault="00CB3A94" w:rsidP="00CB3A94">
      <w:pPr>
        <w:pStyle w:val="Balk2"/>
        <w:rPr>
          <w:rFonts w:ascii="Arial" w:eastAsia="Times New Roman" w:hAnsi="Arial" w:cs="Arial"/>
          <w:b/>
          <w:bCs/>
          <w:color w:val="000000" w:themeColor="text1"/>
          <w:sz w:val="28"/>
          <w:szCs w:val="28"/>
        </w:rPr>
      </w:pPr>
      <w:r w:rsidRPr="00CB3A94">
        <w:rPr>
          <w:rFonts w:ascii="Arial" w:eastAsia="Times New Roman" w:hAnsi="Arial" w:cs="Arial"/>
          <w:b/>
          <w:bCs/>
          <w:color w:val="000000" w:themeColor="text1"/>
          <w:sz w:val="28"/>
          <w:szCs w:val="28"/>
        </w:rPr>
        <w:t>4.1 Transformer Tabanlı Yaklaşım</w:t>
      </w:r>
    </w:p>
    <w:p w14:paraId="1F1F5EA2" w14:textId="77777777" w:rsidR="00CB3A94" w:rsidRPr="00CB3A94" w:rsidRDefault="00CB3A94" w:rsidP="00CB3A94">
      <w:pPr>
        <w:pStyle w:val="NormalWeb"/>
        <w:rPr>
          <w:rFonts w:ascii="Arial" w:hAnsi="Arial" w:cs="Arial"/>
        </w:rPr>
      </w:pPr>
      <w:r w:rsidRPr="00CB3A94">
        <w:rPr>
          <w:rFonts w:ascii="Arial" w:hAnsi="Arial" w:cs="Arial"/>
        </w:rPr>
        <w:t>Doğal dil işleme alanında son yıllarda transformer mimarisi önemli bir gelişim sağlamıştır. Transformer modelleri, attention mekanizması sayesinde kelimeler arasındaki ilişkileri bağlam içerisinde değerlendirebilmekte ve uzun metinlerde daha başarılı sonuçlar üretebilmektedir. Özellikle klasik makine öğrenmesi yöntemlerinin bağlamı yeterince analiz edememesi nedeniyle transformer tabanlı modeller NLP problemlerinde yaygın şekilde kullanılmaya başlanmıştır.</w:t>
      </w:r>
    </w:p>
    <w:p w14:paraId="117E29B2" w14:textId="77777777" w:rsidR="00CB3A94" w:rsidRPr="00CB3A94" w:rsidRDefault="00CB3A94" w:rsidP="00CB3A94">
      <w:pPr>
        <w:pStyle w:val="NormalWeb"/>
        <w:rPr>
          <w:rFonts w:ascii="Arial" w:hAnsi="Arial" w:cs="Arial"/>
        </w:rPr>
      </w:pPr>
      <w:r w:rsidRPr="00CB3A94">
        <w:rPr>
          <w:rFonts w:ascii="Arial" w:hAnsi="Arial" w:cs="Arial"/>
        </w:rPr>
        <w:t>Bu projede transformer mimarisine dayanan BERT modeli tercih edilmiştir. BERT modelleri çift yönlü bağlam analizi yapabilmekte, yani bir kelimeyi değerlendirirken hem önceki hem sonraki kelimeleri dikkate alabilmektedir. Bu özellik özellikle Named Entity Recognition problemleri için önemlidir. Çünkü bir kelimenin kişi, kurum veya yer olup olmadığı çoğu zaman yalnızca kendisine değil, bulunduğu cümle bağlamına bağlıdır.</w:t>
      </w:r>
    </w:p>
    <w:p w14:paraId="30125806" w14:textId="77777777" w:rsidR="00CB3A94" w:rsidRPr="00CB3A94" w:rsidRDefault="00CB3A94" w:rsidP="00CB3A94">
      <w:pPr>
        <w:pStyle w:val="NormalWeb"/>
        <w:rPr>
          <w:rFonts w:ascii="Arial" w:hAnsi="Arial" w:cs="Arial"/>
        </w:rPr>
      </w:pPr>
      <w:r w:rsidRPr="00CB3A94">
        <w:rPr>
          <w:rFonts w:ascii="Arial" w:hAnsi="Arial" w:cs="Arial"/>
        </w:rPr>
        <w:t>Örneğin “İstanbul” kelimesi bazı durumlarda bir şehir adı olarak kullanılabilirken, bazı bağlamlarda kurum adı içerisinde de yer alabilmektedir. Transformer mimarisi bu tür bağlamsal ilişkileri analiz ederek daha doğru tahminler üretebilmektedir.</w:t>
      </w:r>
    </w:p>
    <w:p w14:paraId="4AC7A729" w14:textId="77777777" w:rsidR="00CB3A94" w:rsidRPr="00CB3A94" w:rsidRDefault="00CB3A94" w:rsidP="00CB3A94">
      <w:pPr>
        <w:pStyle w:val="Balk2"/>
        <w:rPr>
          <w:rFonts w:ascii="Arial" w:eastAsia="Times New Roman" w:hAnsi="Arial" w:cs="Arial"/>
          <w:b/>
          <w:bCs/>
          <w:color w:val="000000" w:themeColor="text1"/>
          <w:sz w:val="28"/>
          <w:szCs w:val="28"/>
        </w:rPr>
      </w:pPr>
      <w:r w:rsidRPr="00CB3A94">
        <w:rPr>
          <w:rFonts w:ascii="Arial" w:eastAsia="Times New Roman" w:hAnsi="Arial" w:cs="Arial"/>
          <w:b/>
          <w:bCs/>
          <w:color w:val="000000" w:themeColor="text1"/>
          <w:sz w:val="28"/>
          <w:szCs w:val="28"/>
        </w:rPr>
        <w:t>4.2 Kullanılan BERT Modeli</w:t>
      </w:r>
    </w:p>
    <w:p w14:paraId="6864A696" w14:textId="77777777" w:rsidR="00CB3A94" w:rsidRPr="00CB3A94" w:rsidRDefault="00CB3A94" w:rsidP="00CB3A94">
      <w:pPr>
        <w:pStyle w:val="NormalWeb"/>
        <w:rPr>
          <w:rFonts w:ascii="Arial" w:hAnsi="Arial" w:cs="Arial"/>
        </w:rPr>
      </w:pPr>
      <w:r w:rsidRPr="00CB3A94">
        <w:rPr>
          <w:rFonts w:ascii="Arial" w:hAnsi="Arial" w:cs="Arial"/>
        </w:rPr>
        <w:t>Projede temel model olarak dbmdz/bert-base-turkish-cased modeli kullanılmıştır. Bu model Türkçe metinler üzerinde önceden eğitilmiş bir BERT modelidir. Modelin Türkçe için geliştirilmiş olması, Türkçe dil yapısına özgü kelime kullanım biçimlerini ve dil ilişkilerini öğrenmiş olması açısından önemli avantaj sağlamaktadır.</w:t>
      </w:r>
    </w:p>
    <w:p w14:paraId="7857A866" w14:textId="77777777" w:rsidR="00CB3A94" w:rsidRPr="00CB3A94" w:rsidRDefault="00CB3A94" w:rsidP="00CB3A94">
      <w:pPr>
        <w:pStyle w:val="NormalWeb"/>
        <w:rPr>
          <w:rFonts w:ascii="Arial" w:hAnsi="Arial" w:cs="Arial"/>
        </w:rPr>
      </w:pPr>
      <w:r w:rsidRPr="00CB3A94">
        <w:rPr>
          <w:rFonts w:ascii="Arial" w:hAnsi="Arial" w:cs="Arial"/>
        </w:rPr>
        <w:t>Modelin “cased” yapıda olması, büyük-küçük harf bilgisini koruduğu anlamına gelmektedir. Bu özellik özellikle NER problemlerinde önemlidir çünkü kişi, kurum ve yer isimleri çoğunlukla özel isim oldukları için büyük harfle başlamaktadır. Büyük harf bilgisinin korunması modelin entity ayrımını daha doğru yapmasına katkı sağlamaktadır.</w:t>
      </w:r>
    </w:p>
    <w:p w14:paraId="55E43E13" w14:textId="77777777" w:rsidR="00CB3A94" w:rsidRPr="00CB3A94" w:rsidRDefault="00CB3A94" w:rsidP="00CB3A94">
      <w:pPr>
        <w:pStyle w:val="NormalWeb"/>
        <w:rPr>
          <w:rFonts w:ascii="Arial" w:hAnsi="Arial" w:cs="Arial"/>
        </w:rPr>
      </w:pPr>
      <w:r w:rsidRPr="00CB3A94">
        <w:rPr>
          <w:rFonts w:ascii="Arial" w:hAnsi="Arial" w:cs="Arial"/>
        </w:rPr>
        <w:lastRenderedPageBreak/>
        <w:t>Projede bu model doğrudan kullanılmamış, oluşturulan veri seti üzerinde yeniden eğitilerek haber metinlerine uyarlanmıştır. Böylece model yalnızca genel Türkçe bilgisini değil, aynı zamanda haber diline özgü entity yapısını da öğrenmiştir.</w:t>
      </w:r>
    </w:p>
    <w:p w14:paraId="302E43D5" w14:textId="77777777" w:rsidR="00CB3A94" w:rsidRPr="00CB3A94" w:rsidRDefault="00CB3A94" w:rsidP="00CB3A94">
      <w:pPr>
        <w:pStyle w:val="Balk2"/>
        <w:rPr>
          <w:rFonts w:ascii="Arial" w:eastAsia="Times New Roman" w:hAnsi="Arial" w:cs="Arial"/>
          <w:b/>
          <w:bCs/>
          <w:color w:val="000000" w:themeColor="text1"/>
          <w:sz w:val="28"/>
          <w:szCs w:val="28"/>
        </w:rPr>
      </w:pPr>
      <w:r w:rsidRPr="00CB3A94">
        <w:rPr>
          <w:rFonts w:ascii="Arial" w:eastAsia="Times New Roman" w:hAnsi="Arial" w:cs="Arial"/>
          <w:b/>
          <w:bCs/>
          <w:color w:val="000000" w:themeColor="text1"/>
          <w:sz w:val="28"/>
          <w:szCs w:val="28"/>
        </w:rPr>
        <w:t>4.3 Veri Ön İşleme Süreci</w:t>
      </w:r>
    </w:p>
    <w:p w14:paraId="79ED0F8D" w14:textId="77777777" w:rsidR="00CB3A94" w:rsidRPr="00CB3A94" w:rsidRDefault="00CB3A94" w:rsidP="00CB3A94">
      <w:pPr>
        <w:pStyle w:val="NormalWeb"/>
        <w:rPr>
          <w:rFonts w:ascii="Arial" w:hAnsi="Arial" w:cs="Arial"/>
        </w:rPr>
      </w:pPr>
      <w:r w:rsidRPr="00CB3A94">
        <w:rPr>
          <w:rFonts w:ascii="Arial" w:hAnsi="Arial" w:cs="Arial"/>
        </w:rPr>
        <w:t>Model eğitiminden önce veri seti belirli ön işleme aşamalarından geçirilmiştir. Bu süreçte haber metinleri tokenize edilmiş, BIO etiketleri oluşturulmuş ve modelin anlayabileceği sayısal formata dönüştürülmüştür.</w:t>
      </w:r>
    </w:p>
    <w:p w14:paraId="167A97E0" w14:textId="77777777" w:rsidR="00CB3A94" w:rsidRPr="00CB3A94" w:rsidRDefault="00CB3A94" w:rsidP="00CB3A94">
      <w:pPr>
        <w:pStyle w:val="NormalWeb"/>
        <w:rPr>
          <w:rFonts w:ascii="Arial" w:hAnsi="Arial" w:cs="Arial"/>
        </w:rPr>
      </w:pPr>
      <w:r w:rsidRPr="00CB3A94">
        <w:rPr>
          <w:rFonts w:ascii="Arial" w:hAnsi="Arial" w:cs="Arial"/>
        </w:rPr>
        <w:t>Ön işleme sürecinin temel amacı:</w:t>
      </w:r>
    </w:p>
    <w:p w14:paraId="78212564" w14:textId="77777777" w:rsidR="00CB3A94" w:rsidRPr="00CB3A94" w:rsidRDefault="00CB3A94" w:rsidP="00160F6D">
      <w:pPr>
        <w:pStyle w:val="NormalWeb"/>
        <w:numPr>
          <w:ilvl w:val="0"/>
          <w:numId w:val="14"/>
        </w:numPr>
        <w:rPr>
          <w:rFonts w:ascii="Arial" w:hAnsi="Arial" w:cs="Arial"/>
        </w:rPr>
      </w:pPr>
      <w:r w:rsidRPr="00CB3A94">
        <w:rPr>
          <w:rFonts w:ascii="Arial" w:hAnsi="Arial" w:cs="Arial"/>
        </w:rPr>
        <w:t xml:space="preserve">veri setindeki metinleri standart hale getirmek, </w:t>
      </w:r>
    </w:p>
    <w:p w14:paraId="2AA4764C" w14:textId="77777777" w:rsidR="00CB3A94" w:rsidRPr="00CB3A94" w:rsidRDefault="00CB3A94" w:rsidP="00160F6D">
      <w:pPr>
        <w:pStyle w:val="NormalWeb"/>
        <w:numPr>
          <w:ilvl w:val="0"/>
          <w:numId w:val="14"/>
        </w:numPr>
        <w:rPr>
          <w:rFonts w:ascii="Arial" w:hAnsi="Arial" w:cs="Arial"/>
        </w:rPr>
      </w:pPr>
      <w:r w:rsidRPr="00CB3A94">
        <w:rPr>
          <w:rFonts w:ascii="Arial" w:hAnsi="Arial" w:cs="Arial"/>
        </w:rPr>
        <w:t xml:space="preserve">modelin token seviyesinde eğitim yapabilmesini sağlamak, </w:t>
      </w:r>
    </w:p>
    <w:p w14:paraId="025B1CF3" w14:textId="77777777" w:rsidR="00CB3A94" w:rsidRPr="00CB3A94" w:rsidRDefault="00CB3A94" w:rsidP="00160F6D">
      <w:pPr>
        <w:pStyle w:val="NormalWeb"/>
        <w:numPr>
          <w:ilvl w:val="0"/>
          <w:numId w:val="14"/>
        </w:numPr>
        <w:rPr>
          <w:rFonts w:ascii="Arial" w:hAnsi="Arial" w:cs="Arial"/>
        </w:rPr>
      </w:pPr>
      <w:r w:rsidRPr="00CB3A94">
        <w:rPr>
          <w:rFonts w:ascii="Arial" w:hAnsi="Arial" w:cs="Arial"/>
        </w:rPr>
        <w:t xml:space="preserve">etiketlerin tokenizer çıktılarıyla uyumlu hale getirilmesidir. </w:t>
      </w:r>
    </w:p>
    <w:p w14:paraId="7C7259DC" w14:textId="77777777" w:rsidR="00CB3A94" w:rsidRPr="00CB3A94" w:rsidRDefault="00CB3A94" w:rsidP="00CB3A94">
      <w:pPr>
        <w:pStyle w:val="NormalWeb"/>
        <w:rPr>
          <w:rFonts w:ascii="Arial" w:hAnsi="Arial" w:cs="Arial"/>
        </w:rPr>
      </w:pPr>
      <w:r w:rsidRPr="00CB3A94">
        <w:rPr>
          <w:rFonts w:ascii="Arial" w:hAnsi="Arial" w:cs="Arial"/>
        </w:rPr>
        <w:t>Bu aşamada özellikle token-label alignment işlemi önemli bir rol oynamıştır. Çünkü tokenizer bazı kelimeleri birden fazla alt parçaya ayırabilmektedir. Bu durumda orijinal etiketlerin tokenlara doğru şekilde aktarılması gerekmektedir.</w:t>
      </w:r>
    </w:p>
    <w:p w14:paraId="49EE46FB" w14:textId="77777777" w:rsidR="00CB3A94" w:rsidRPr="00CB3A94" w:rsidRDefault="00CB3A94" w:rsidP="00CB3A94">
      <w:pPr>
        <w:pStyle w:val="NormalWeb"/>
        <w:rPr>
          <w:rFonts w:ascii="Arial" w:hAnsi="Arial" w:cs="Arial"/>
        </w:rPr>
      </w:pPr>
      <w:r w:rsidRPr="00CB3A94">
        <w:rPr>
          <w:rFonts w:ascii="Arial" w:hAnsi="Arial" w:cs="Arial"/>
        </w:rPr>
        <w:t>Örneğin çok kelimeli kişi veya kurum isimlerinin doğru hizalanması, modelin entity sınırlarını öğrenebilmesi açısından kritik öneme sahiptir.</w:t>
      </w:r>
    </w:p>
    <w:p w14:paraId="5525F7E7" w14:textId="77777777" w:rsidR="00CB3A94" w:rsidRPr="00CB3A94" w:rsidRDefault="00CB3A94" w:rsidP="00CB3A94">
      <w:pPr>
        <w:pStyle w:val="Balk2"/>
        <w:rPr>
          <w:rFonts w:ascii="Arial" w:eastAsia="Times New Roman" w:hAnsi="Arial" w:cs="Arial"/>
          <w:b/>
          <w:bCs/>
          <w:color w:val="000000" w:themeColor="text1"/>
          <w:sz w:val="28"/>
          <w:szCs w:val="28"/>
        </w:rPr>
      </w:pPr>
      <w:r w:rsidRPr="00CB3A94">
        <w:rPr>
          <w:rFonts w:ascii="Arial" w:eastAsia="Times New Roman" w:hAnsi="Arial" w:cs="Arial"/>
          <w:b/>
          <w:bCs/>
          <w:color w:val="000000" w:themeColor="text1"/>
          <w:sz w:val="28"/>
          <w:szCs w:val="28"/>
        </w:rPr>
        <w:t>4.4 Tokenization İşlemi</w:t>
      </w:r>
    </w:p>
    <w:p w14:paraId="2CA44843" w14:textId="77777777" w:rsidR="00CB3A94" w:rsidRPr="00CB3A94" w:rsidRDefault="00CB3A94" w:rsidP="00CB3A94">
      <w:pPr>
        <w:pStyle w:val="NormalWeb"/>
        <w:rPr>
          <w:rFonts w:ascii="Arial" w:hAnsi="Arial" w:cs="Arial"/>
        </w:rPr>
      </w:pPr>
      <w:r w:rsidRPr="00CB3A94">
        <w:rPr>
          <w:rFonts w:ascii="Arial" w:hAnsi="Arial" w:cs="Arial"/>
        </w:rPr>
        <w:t>Transformer modelleri metni doğrudan kelime olarak işlemez. Bunun yerine metin belirli tokenlara ayrılır ve her token sayısal bir ID ile temsil edilir. Bu işlem tokenizer aracılığıyla gerçekleştirilmiştir.</w:t>
      </w:r>
    </w:p>
    <w:p w14:paraId="35750908" w14:textId="77777777" w:rsidR="00CB3A94" w:rsidRPr="00CB3A94" w:rsidRDefault="00CB3A94" w:rsidP="00CB3A94">
      <w:pPr>
        <w:pStyle w:val="NormalWeb"/>
        <w:rPr>
          <w:rFonts w:ascii="Arial" w:hAnsi="Arial" w:cs="Arial"/>
        </w:rPr>
      </w:pPr>
      <w:r w:rsidRPr="00CB3A94">
        <w:rPr>
          <w:rFonts w:ascii="Arial" w:hAnsi="Arial" w:cs="Arial"/>
        </w:rPr>
        <w:t>Projede kullanılan tokenizer, seçilen BERT modeline uygun şekilde yapılandırılmıştır. Tokenization işlemi sırasında:</w:t>
      </w:r>
    </w:p>
    <w:p w14:paraId="65E857D0" w14:textId="77777777" w:rsidR="00CB3A94" w:rsidRPr="00CB3A94" w:rsidRDefault="00CB3A94" w:rsidP="00160F6D">
      <w:pPr>
        <w:pStyle w:val="NormalWeb"/>
        <w:numPr>
          <w:ilvl w:val="0"/>
          <w:numId w:val="15"/>
        </w:numPr>
        <w:rPr>
          <w:rFonts w:ascii="Arial" w:hAnsi="Arial" w:cs="Arial"/>
        </w:rPr>
      </w:pPr>
      <w:r w:rsidRPr="00CB3A94">
        <w:rPr>
          <w:rFonts w:ascii="Arial" w:hAnsi="Arial" w:cs="Arial"/>
        </w:rPr>
        <w:t xml:space="preserve">metin parçalanmış, </w:t>
      </w:r>
    </w:p>
    <w:p w14:paraId="1D7DB396" w14:textId="77777777" w:rsidR="00CB3A94" w:rsidRPr="00CB3A94" w:rsidRDefault="00CB3A94" w:rsidP="00160F6D">
      <w:pPr>
        <w:pStyle w:val="NormalWeb"/>
        <w:numPr>
          <w:ilvl w:val="0"/>
          <w:numId w:val="15"/>
        </w:numPr>
        <w:rPr>
          <w:rFonts w:ascii="Arial" w:hAnsi="Arial" w:cs="Arial"/>
        </w:rPr>
      </w:pPr>
      <w:r w:rsidRPr="00CB3A94">
        <w:rPr>
          <w:rFonts w:ascii="Arial" w:hAnsi="Arial" w:cs="Arial"/>
        </w:rPr>
        <w:t xml:space="preserve">özel karakterler işlenmiş, </w:t>
      </w:r>
    </w:p>
    <w:p w14:paraId="7A5F3FFB" w14:textId="77777777" w:rsidR="00CB3A94" w:rsidRPr="00CB3A94" w:rsidRDefault="00CB3A94" w:rsidP="00160F6D">
      <w:pPr>
        <w:pStyle w:val="NormalWeb"/>
        <w:numPr>
          <w:ilvl w:val="0"/>
          <w:numId w:val="15"/>
        </w:numPr>
        <w:rPr>
          <w:rFonts w:ascii="Arial" w:hAnsi="Arial" w:cs="Arial"/>
        </w:rPr>
      </w:pPr>
      <w:r w:rsidRPr="00CB3A94">
        <w:rPr>
          <w:rFonts w:ascii="Arial" w:hAnsi="Arial" w:cs="Arial"/>
        </w:rPr>
        <w:t xml:space="preserve">attention mask oluşturulmuş, </w:t>
      </w:r>
    </w:p>
    <w:p w14:paraId="33266CC1" w14:textId="77777777" w:rsidR="00CB3A94" w:rsidRPr="00CB3A94" w:rsidRDefault="00CB3A94" w:rsidP="00160F6D">
      <w:pPr>
        <w:pStyle w:val="NormalWeb"/>
        <w:numPr>
          <w:ilvl w:val="0"/>
          <w:numId w:val="15"/>
        </w:numPr>
        <w:rPr>
          <w:rFonts w:ascii="Arial" w:hAnsi="Arial" w:cs="Arial"/>
        </w:rPr>
      </w:pPr>
      <w:r w:rsidRPr="00CB3A94">
        <w:rPr>
          <w:rFonts w:ascii="Arial" w:hAnsi="Arial" w:cs="Arial"/>
        </w:rPr>
        <w:t xml:space="preserve">padding ve truncation işlemleri uygulanmıştır. </w:t>
      </w:r>
    </w:p>
    <w:p w14:paraId="64270998" w14:textId="77777777" w:rsidR="00CB3A94" w:rsidRPr="00CB3A94" w:rsidRDefault="00CB3A94" w:rsidP="00CB3A94">
      <w:pPr>
        <w:pStyle w:val="NormalWeb"/>
        <w:rPr>
          <w:rFonts w:ascii="Arial" w:hAnsi="Arial" w:cs="Arial"/>
        </w:rPr>
      </w:pPr>
      <w:r w:rsidRPr="00CB3A94">
        <w:rPr>
          <w:rFonts w:ascii="Arial" w:hAnsi="Arial" w:cs="Arial"/>
        </w:rPr>
        <w:t>Bu süreç modelin farklı uzunluktaki cümleleri işleyebilmesini sağlamıştır.</w:t>
      </w:r>
    </w:p>
    <w:p w14:paraId="48A7F21F" w14:textId="77777777" w:rsidR="00CB3A94" w:rsidRPr="00CB3A94" w:rsidRDefault="00CB3A94" w:rsidP="00CB3A94">
      <w:pPr>
        <w:pStyle w:val="NormalWeb"/>
        <w:rPr>
          <w:rFonts w:ascii="Arial" w:hAnsi="Arial" w:cs="Arial"/>
        </w:rPr>
      </w:pPr>
      <w:r w:rsidRPr="00CB3A94">
        <w:rPr>
          <w:rFonts w:ascii="Arial" w:hAnsi="Arial" w:cs="Arial"/>
        </w:rPr>
        <w:t>Tokenization işlemi Türkçe açısından ayrıca önem taşımaktadır. Çünkü Türkçe eklemeli bir dil olduğu için kelimeler çok sayıda ek alabilmektedir. Bu nedenle bazı kelimeler tokenizer tarafından alt parçalara ayrılabilmektedir. Bu durum modelin entity sınırlarını öğrenmesini zorlaştırabilmektedir.</w:t>
      </w:r>
    </w:p>
    <w:p w14:paraId="6E006A4C" w14:textId="39D98A04" w:rsidR="00CB3A94" w:rsidRDefault="00CB3A94" w:rsidP="00CB3A94">
      <w:pPr>
        <w:pStyle w:val="NormalWeb"/>
        <w:rPr>
          <w:rFonts w:ascii="Arial" w:hAnsi="Arial" w:cs="Arial"/>
        </w:rPr>
      </w:pPr>
      <w:r w:rsidRPr="00CB3A94">
        <w:rPr>
          <w:rFonts w:ascii="Arial" w:hAnsi="Arial" w:cs="Arial"/>
        </w:rPr>
        <w:t>Projede bu problem veri çeşitliliği artırılarak ve token hizalama işlemleri uygulanarak azaltılmaya çalışılmıştır.</w:t>
      </w:r>
    </w:p>
    <w:p w14:paraId="69909225" w14:textId="77777777" w:rsidR="00CB3A94" w:rsidRPr="00CB3A94" w:rsidRDefault="00CB3A94" w:rsidP="00CB3A94">
      <w:pPr>
        <w:pStyle w:val="NormalWeb"/>
        <w:rPr>
          <w:rFonts w:ascii="Arial" w:hAnsi="Arial" w:cs="Arial"/>
        </w:rPr>
      </w:pPr>
    </w:p>
    <w:p w14:paraId="20FADA0D" w14:textId="77777777" w:rsidR="00CB3A94" w:rsidRPr="00CB3A94" w:rsidRDefault="00CB3A94" w:rsidP="00CB3A94">
      <w:pPr>
        <w:pStyle w:val="Balk2"/>
        <w:rPr>
          <w:rFonts w:ascii="Arial" w:eastAsia="Times New Roman" w:hAnsi="Arial" w:cs="Arial"/>
          <w:b/>
          <w:bCs/>
          <w:color w:val="000000" w:themeColor="text1"/>
          <w:sz w:val="28"/>
          <w:szCs w:val="28"/>
        </w:rPr>
      </w:pPr>
      <w:r w:rsidRPr="00CB3A94">
        <w:rPr>
          <w:rFonts w:ascii="Arial" w:eastAsia="Times New Roman" w:hAnsi="Arial" w:cs="Arial"/>
          <w:b/>
          <w:bCs/>
          <w:color w:val="000000" w:themeColor="text1"/>
          <w:sz w:val="28"/>
          <w:szCs w:val="28"/>
        </w:rPr>
        <w:lastRenderedPageBreak/>
        <w:t>4.5 BIO Etiketleme Sistemi</w:t>
      </w:r>
    </w:p>
    <w:p w14:paraId="528BE2B0" w14:textId="77777777" w:rsidR="00CB3A94" w:rsidRPr="00CB3A94" w:rsidRDefault="00CB3A94" w:rsidP="00CB3A94">
      <w:pPr>
        <w:pStyle w:val="NormalWeb"/>
        <w:rPr>
          <w:rFonts w:ascii="Arial" w:hAnsi="Arial" w:cs="Arial"/>
        </w:rPr>
      </w:pPr>
      <w:r w:rsidRPr="00CB3A94">
        <w:rPr>
          <w:rFonts w:ascii="Arial" w:hAnsi="Arial" w:cs="Arial"/>
        </w:rPr>
        <w:t>Projede Named Entity Recognition problemleri için yaygın olarak kullanılan BIO etiketleme yöntemi tercih edilmiştir. BIO sistemi, çok kelimeli entity yapılarının modellenmesini kolaylaştırmaktadır.</w:t>
      </w:r>
    </w:p>
    <w:p w14:paraId="5B845C18" w14:textId="77777777" w:rsidR="00CB3A94" w:rsidRPr="00CB3A94" w:rsidRDefault="00CB3A94" w:rsidP="00CB3A94">
      <w:pPr>
        <w:pStyle w:val="NormalWeb"/>
        <w:rPr>
          <w:rFonts w:ascii="Arial" w:hAnsi="Arial" w:cs="Arial"/>
        </w:rPr>
      </w:pPr>
      <w:r w:rsidRPr="00CB3A94">
        <w:rPr>
          <w:rFonts w:ascii="Arial" w:hAnsi="Arial" w:cs="Arial"/>
        </w:rPr>
        <w:t>Bu yöntemde:</w:t>
      </w:r>
    </w:p>
    <w:p w14:paraId="7FCDDC9B" w14:textId="77777777" w:rsidR="00CB3A94" w:rsidRPr="00CB3A94" w:rsidRDefault="00CB3A94" w:rsidP="00160F6D">
      <w:pPr>
        <w:pStyle w:val="NormalWeb"/>
        <w:numPr>
          <w:ilvl w:val="0"/>
          <w:numId w:val="16"/>
        </w:numPr>
        <w:rPr>
          <w:rFonts w:ascii="Arial" w:hAnsi="Arial" w:cs="Arial"/>
        </w:rPr>
      </w:pPr>
      <w:r w:rsidRPr="00CB3A94">
        <w:rPr>
          <w:rFonts w:ascii="Arial" w:hAnsi="Arial" w:cs="Arial"/>
        </w:rPr>
        <w:t xml:space="preserve">B etiketi varlığın başlangıcını, </w:t>
      </w:r>
    </w:p>
    <w:p w14:paraId="179528FC" w14:textId="77777777" w:rsidR="00CB3A94" w:rsidRPr="00CB3A94" w:rsidRDefault="00CB3A94" w:rsidP="00160F6D">
      <w:pPr>
        <w:pStyle w:val="NormalWeb"/>
        <w:numPr>
          <w:ilvl w:val="0"/>
          <w:numId w:val="16"/>
        </w:numPr>
        <w:rPr>
          <w:rFonts w:ascii="Arial" w:hAnsi="Arial" w:cs="Arial"/>
        </w:rPr>
      </w:pPr>
      <w:r w:rsidRPr="00CB3A94">
        <w:rPr>
          <w:rFonts w:ascii="Arial" w:hAnsi="Arial" w:cs="Arial"/>
        </w:rPr>
        <w:t xml:space="preserve">I etiketi varlığın devamını, </w:t>
      </w:r>
    </w:p>
    <w:p w14:paraId="50521CFE" w14:textId="77777777" w:rsidR="00CB3A94" w:rsidRPr="00CB3A94" w:rsidRDefault="00CB3A94" w:rsidP="00160F6D">
      <w:pPr>
        <w:pStyle w:val="NormalWeb"/>
        <w:numPr>
          <w:ilvl w:val="0"/>
          <w:numId w:val="16"/>
        </w:numPr>
        <w:rPr>
          <w:rFonts w:ascii="Arial" w:hAnsi="Arial" w:cs="Arial"/>
        </w:rPr>
      </w:pPr>
      <w:r w:rsidRPr="00CB3A94">
        <w:rPr>
          <w:rFonts w:ascii="Arial" w:hAnsi="Arial" w:cs="Arial"/>
        </w:rPr>
        <w:t xml:space="preserve">O etiketi ise varlık olmayan kelimeleri </w:t>
      </w:r>
    </w:p>
    <w:p w14:paraId="792F271E" w14:textId="77777777" w:rsidR="00CB3A94" w:rsidRPr="00CB3A94" w:rsidRDefault="00CB3A94" w:rsidP="00CB3A94">
      <w:pPr>
        <w:pStyle w:val="NormalWeb"/>
        <w:rPr>
          <w:rFonts w:ascii="Arial" w:hAnsi="Arial" w:cs="Arial"/>
        </w:rPr>
      </w:pPr>
      <w:r w:rsidRPr="00CB3A94">
        <w:rPr>
          <w:rFonts w:ascii="Arial" w:hAnsi="Arial" w:cs="Arial"/>
        </w:rPr>
        <w:t>temsil etmektedir.</w:t>
      </w:r>
    </w:p>
    <w:p w14:paraId="20FCAADA" w14:textId="77777777" w:rsidR="00CB3A94" w:rsidRPr="00CB3A94" w:rsidRDefault="00CB3A94" w:rsidP="00CB3A94">
      <w:pPr>
        <w:pStyle w:val="NormalWeb"/>
        <w:rPr>
          <w:rFonts w:ascii="Arial" w:hAnsi="Arial" w:cs="Arial"/>
        </w:rPr>
      </w:pPr>
      <w:r w:rsidRPr="00CB3A94">
        <w:rPr>
          <w:rFonts w:ascii="Arial" w:hAnsi="Arial" w:cs="Arial"/>
        </w:rPr>
        <w:t>Bu yaklaşım sayesinde model yalnızca entity türünü değil, aynı zamanda entity sınırlarını da öğrenebilmektedir. Özellikle çok kelimeli kurum ve kişi isimlerinin doğru şekilde modellenmesinde BIO sistemi önemli avantaj sağlamıştır.</w:t>
      </w:r>
    </w:p>
    <w:p w14:paraId="4273F8D4" w14:textId="77777777" w:rsidR="00CB3A94" w:rsidRPr="00321AFE" w:rsidRDefault="00CB3A94" w:rsidP="00321AFE">
      <w:pPr>
        <w:pStyle w:val="Balk2"/>
        <w:rPr>
          <w:rFonts w:ascii="Arial" w:eastAsia="Times New Roman" w:hAnsi="Arial" w:cs="Arial"/>
          <w:b/>
          <w:bCs/>
          <w:color w:val="000000" w:themeColor="text1"/>
          <w:sz w:val="28"/>
          <w:szCs w:val="28"/>
        </w:rPr>
      </w:pPr>
      <w:r w:rsidRPr="00321AFE">
        <w:rPr>
          <w:rFonts w:ascii="Arial" w:eastAsia="Times New Roman" w:hAnsi="Arial" w:cs="Arial"/>
          <w:b/>
          <w:bCs/>
          <w:color w:val="000000" w:themeColor="text1"/>
          <w:sz w:val="28"/>
          <w:szCs w:val="28"/>
        </w:rPr>
        <w:t>4.6 Token Classification Yaklaşımı</w:t>
      </w:r>
    </w:p>
    <w:p w14:paraId="761DC457" w14:textId="77777777" w:rsidR="00CB3A94" w:rsidRPr="00CB3A94" w:rsidRDefault="00CB3A94" w:rsidP="00CB3A94">
      <w:pPr>
        <w:pStyle w:val="NormalWeb"/>
        <w:rPr>
          <w:rFonts w:ascii="Arial" w:hAnsi="Arial" w:cs="Arial"/>
        </w:rPr>
      </w:pPr>
      <w:r w:rsidRPr="00CB3A94">
        <w:rPr>
          <w:rFonts w:ascii="Arial" w:hAnsi="Arial" w:cs="Arial"/>
        </w:rPr>
        <w:t>Model mimarisinde token classification yaklaşımı kullanılmıştır. Bu yöntemde model, cümledeki her token için ayrı bir sınıf tahmini üretmektedir.</w:t>
      </w:r>
    </w:p>
    <w:p w14:paraId="6F0229F3" w14:textId="77777777" w:rsidR="00CB3A94" w:rsidRPr="00CB3A94" w:rsidRDefault="00CB3A94" w:rsidP="00CB3A94">
      <w:pPr>
        <w:pStyle w:val="NormalWeb"/>
        <w:rPr>
          <w:rFonts w:ascii="Arial" w:hAnsi="Arial" w:cs="Arial"/>
        </w:rPr>
      </w:pPr>
      <w:r w:rsidRPr="00CB3A94">
        <w:rPr>
          <w:rFonts w:ascii="Arial" w:hAnsi="Arial" w:cs="Arial"/>
        </w:rPr>
        <w:t>NER problemi için bu yaklaşım oldukça uygundur çünkü amaç tüm cümleyi tek bir kategoriye ayırmak değil, her kelimenin hangi entity türüne ait olduğunu belirlemektir.</w:t>
      </w:r>
    </w:p>
    <w:p w14:paraId="4110424B" w14:textId="77777777" w:rsidR="00CB3A94" w:rsidRPr="00CB3A94" w:rsidRDefault="00CB3A94" w:rsidP="00CB3A94">
      <w:pPr>
        <w:pStyle w:val="NormalWeb"/>
        <w:rPr>
          <w:rFonts w:ascii="Arial" w:hAnsi="Arial" w:cs="Arial"/>
        </w:rPr>
      </w:pPr>
      <w:r w:rsidRPr="00CB3A94">
        <w:rPr>
          <w:rFonts w:ascii="Arial" w:hAnsi="Arial" w:cs="Arial"/>
        </w:rPr>
        <w:t>Bu nedenle BERT modelinin üstüne token classification katmanı eklenmiştir. Model:</w:t>
      </w:r>
    </w:p>
    <w:p w14:paraId="27CC0A32" w14:textId="77777777" w:rsidR="00CB3A94" w:rsidRPr="00CB3A94" w:rsidRDefault="00CB3A94" w:rsidP="00160F6D">
      <w:pPr>
        <w:pStyle w:val="NormalWeb"/>
        <w:numPr>
          <w:ilvl w:val="0"/>
          <w:numId w:val="17"/>
        </w:numPr>
        <w:rPr>
          <w:rFonts w:ascii="Arial" w:hAnsi="Arial" w:cs="Arial"/>
        </w:rPr>
      </w:pPr>
      <w:r w:rsidRPr="00CB3A94">
        <w:rPr>
          <w:rFonts w:ascii="Arial" w:hAnsi="Arial" w:cs="Arial"/>
        </w:rPr>
        <w:t xml:space="preserve">Önce cümlenin bağlamsal temsilini üretmekte, </w:t>
      </w:r>
    </w:p>
    <w:p w14:paraId="59AFD690" w14:textId="77777777" w:rsidR="00CB3A94" w:rsidRPr="00CB3A94" w:rsidRDefault="00CB3A94" w:rsidP="00160F6D">
      <w:pPr>
        <w:pStyle w:val="NormalWeb"/>
        <w:numPr>
          <w:ilvl w:val="0"/>
          <w:numId w:val="17"/>
        </w:numPr>
        <w:rPr>
          <w:rFonts w:ascii="Arial" w:hAnsi="Arial" w:cs="Arial"/>
        </w:rPr>
      </w:pPr>
      <w:r w:rsidRPr="00CB3A94">
        <w:rPr>
          <w:rFonts w:ascii="Arial" w:hAnsi="Arial" w:cs="Arial"/>
        </w:rPr>
        <w:t xml:space="preserve">Daha sonra her token için uygun etiketi tahmin etmektedir. </w:t>
      </w:r>
    </w:p>
    <w:p w14:paraId="49C72735" w14:textId="77777777" w:rsidR="00CB3A94" w:rsidRPr="00CB3A94" w:rsidRDefault="00CB3A94" w:rsidP="00CB3A94">
      <w:pPr>
        <w:pStyle w:val="NormalWeb"/>
        <w:rPr>
          <w:rFonts w:ascii="Arial" w:hAnsi="Arial" w:cs="Arial"/>
        </w:rPr>
      </w:pPr>
      <w:r w:rsidRPr="00CB3A94">
        <w:rPr>
          <w:rFonts w:ascii="Arial" w:hAnsi="Arial" w:cs="Arial"/>
        </w:rPr>
        <w:t>Bu yapı sayesinde model metin içerisindeki entity yapılarını kelime bazında analiz edebilmektedir.</w:t>
      </w:r>
    </w:p>
    <w:p w14:paraId="7837EE5F" w14:textId="77777777" w:rsidR="00CB3A94" w:rsidRPr="00321AFE" w:rsidRDefault="00CB3A94" w:rsidP="00321AFE">
      <w:pPr>
        <w:pStyle w:val="Balk2"/>
        <w:rPr>
          <w:rFonts w:ascii="Arial" w:eastAsia="Times New Roman" w:hAnsi="Arial" w:cs="Arial"/>
          <w:b/>
          <w:bCs/>
          <w:color w:val="000000" w:themeColor="text1"/>
          <w:sz w:val="28"/>
          <w:szCs w:val="28"/>
        </w:rPr>
      </w:pPr>
      <w:r w:rsidRPr="00321AFE">
        <w:rPr>
          <w:rFonts w:ascii="Arial" w:eastAsia="Times New Roman" w:hAnsi="Arial" w:cs="Arial"/>
          <w:b/>
          <w:bCs/>
          <w:color w:val="000000" w:themeColor="text1"/>
          <w:sz w:val="28"/>
          <w:szCs w:val="28"/>
        </w:rPr>
        <w:t>4.7 Fine-Tuning Süreci</w:t>
      </w:r>
    </w:p>
    <w:p w14:paraId="14C0B5B7" w14:textId="77777777" w:rsidR="00CB3A94" w:rsidRPr="00CB3A94" w:rsidRDefault="00CB3A94" w:rsidP="00CB3A94">
      <w:pPr>
        <w:pStyle w:val="NormalWeb"/>
        <w:rPr>
          <w:rFonts w:ascii="Arial" w:hAnsi="Arial" w:cs="Arial"/>
        </w:rPr>
      </w:pPr>
      <w:r w:rsidRPr="00CB3A94">
        <w:rPr>
          <w:rFonts w:ascii="Arial" w:hAnsi="Arial" w:cs="Arial"/>
        </w:rPr>
        <w:t>Projede kullanılan BERT modeli önceden eğitilmiş genel amaçlı bir dil modelidir. Ancak model başlangıçta doğrudan haber metinlerindeki NER görevine özel değildir. Bu nedenle proje veri seti üzerinde fine-tuning işlemi uygulanmıştır.</w:t>
      </w:r>
    </w:p>
    <w:p w14:paraId="4007E30E" w14:textId="77777777" w:rsidR="00CB3A94" w:rsidRPr="00CB3A94" w:rsidRDefault="00CB3A94" w:rsidP="00CB3A94">
      <w:pPr>
        <w:pStyle w:val="NormalWeb"/>
        <w:rPr>
          <w:rFonts w:ascii="Arial" w:hAnsi="Arial" w:cs="Arial"/>
        </w:rPr>
      </w:pPr>
      <w:r w:rsidRPr="00CB3A94">
        <w:rPr>
          <w:rFonts w:ascii="Arial" w:hAnsi="Arial" w:cs="Arial"/>
        </w:rPr>
        <w:t>Fine-tuning sürecinde model:</w:t>
      </w:r>
    </w:p>
    <w:p w14:paraId="099E650F" w14:textId="77777777" w:rsidR="00CB3A94" w:rsidRPr="00CB3A94" w:rsidRDefault="00CB3A94" w:rsidP="00160F6D">
      <w:pPr>
        <w:pStyle w:val="NormalWeb"/>
        <w:numPr>
          <w:ilvl w:val="0"/>
          <w:numId w:val="18"/>
        </w:numPr>
        <w:rPr>
          <w:rFonts w:ascii="Arial" w:hAnsi="Arial" w:cs="Arial"/>
        </w:rPr>
      </w:pPr>
      <w:r w:rsidRPr="00CB3A94">
        <w:rPr>
          <w:rFonts w:ascii="Arial" w:hAnsi="Arial" w:cs="Arial"/>
        </w:rPr>
        <w:t xml:space="preserve">hibrit veri seti ile yeniden eğitilmiş, </w:t>
      </w:r>
    </w:p>
    <w:p w14:paraId="1C97A32E" w14:textId="77777777" w:rsidR="00CB3A94" w:rsidRPr="00CB3A94" w:rsidRDefault="00CB3A94" w:rsidP="00160F6D">
      <w:pPr>
        <w:pStyle w:val="NormalWeb"/>
        <w:numPr>
          <w:ilvl w:val="0"/>
          <w:numId w:val="18"/>
        </w:numPr>
        <w:rPr>
          <w:rFonts w:ascii="Arial" w:hAnsi="Arial" w:cs="Arial"/>
        </w:rPr>
      </w:pPr>
      <w:r w:rsidRPr="00CB3A94">
        <w:rPr>
          <w:rFonts w:ascii="Arial" w:hAnsi="Arial" w:cs="Arial"/>
        </w:rPr>
        <w:t xml:space="preserve">haber alanına uyarlanmış, </w:t>
      </w:r>
    </w:p>
    <w:p w14:paraId="005BCE11" w14:textId="77777777" w:rsidR="00CB3A94" w:rsidRPr="00CB3A94" w:rsidRDefault="00CB3A94" w:rsidP="00160F6D">
      <w:pPr>
        <w:pStyle w:val="NormalWeb"/>
        <w:numPr>
          <w:ilvl w:val="0"/>
          <w:numId w:val="18"/>
        </w:numPr>
        <w:rPr>
          <w:rFonts w:ascii="Arial" w:hAnsi="Arial" w:cs="Arial"/>
        </w:rPr>
      </w:pPr>
      <w:r w:rsidRPr="00CB3A94">
        <w:rPr>
          <w:rFonts w:ascii="Arial" w:hAnsi="Arial" w:cs="Arial"/>
        </w:rPr>
        <w:t xml:space="preserve">entity türlerini öğrenmiştir. </w:t>
      </w:r>
    </w:p>
    <w:p w14:paraId="5CFD180C" w14:textId="77777777" w:rsidR="00CB3A94" w:rsidRPr="00CB3A94" w:rsidRDefault="00CB3A94" w:rsidP="00CB3A94">
      <w:pPr>
        <w:pStyle w:val="NormalWeb"/>
        <w:rPr>
          <w:rFonts w:ascii="Arial" w:hAnsi="Arial" w:cs="Arial"/>
        </w:rPr>
      </w:pPr>
      <w:r w:rsidRPr="00CB3A94">
        <w:rPr>
          <w:rFonts w:ascii="Arial" w:hAnsi="Arial" w:cs="Arial"/>
        </w:rPr>
        <w:t>Bu süreçte eğitim ve doğrulama verileri ayrı tutulmuş, model performansı validation verileri üzerinden izlenmiştir.</w:t>
      </w:r>
    </w:p>
    <w:p w14:paraId="74907533" w14:textId="77777777" w:rsidR="00CB3A94" w:rsidRPr="00CB3A94" w:rsidRDefault="00CB3A94" w:rsidP="00CB3A94">
      <w:pPr>
        <w:pStyle w:val="NormalWeb"/>
        <w:rPr>
          <w:rFonts w:ascii="Arial" w:hAnsi="Arial" w:cs="Arial"/>
        </w:rPr>
      </w:pPr>
      <w:r w:rsidRPr="00CB3A94">
        <w:rPr>
          <w:rFonts w:ascii="Arial" w:hAnsi="Arial" w:cs="Arial"/>
        </w:rPr>
        <w:lastRenderedPageBreak/>
        <w:t>Eğitim sırasında:</w:t>
      </w:r>
    </w:p>
    <w:p w14:paraId="64ED22E1" w14:textId="77777777" w:rsidR="00CB3A94" w:rsidRPr="00CB3A94" w:rsidRDefault="00CB3A94" w:rsidP="00160F6D">
      <w:pPr>
        <w:pStyle w:val="NormalWeb"/>
        <w:numPr>
          <w:ilvl w:val="0"/>
          <w:numId w:val="19"/>
        </w:numPr>
        <w:rPr>
          <w:rFonts w:ascii="Arial" w:hAnsi="Arial" w:cs="Arial"/>
        </w:rPr>
      </w:pPr>
      <w:r w:rsidRPr="00CB3A94">
        <w:rPr>
          <w:rFonts w:ascii="Arial" w:hAnsi="Arial" w:cs="Arial"/>
        </w:rPr>
        <w:t xml:space="preserve">loss değerleri, </w:t>
      </w:r>
    </w:p>
    <w:p w14:paraId="78600D97" w14:textId="77777777" w:rsidR="00CB3A94" w:rsidRPr="00CB3A94" w:rsidRDefault="00CB3A94" w:rsidP="00160F6D">
      <w:pPr>
        <w:pStyle w:val="NormalWeb"/>
        <w:numPr>
          <w:ilvl w:val="0"/>
          <w:numId w:val="19"/>
        </w:numPr>
        <w:rPr>
          <w:rFonts w:ascii="Arial" w:hAnsi="Arial" w:cs="Arial"/>
        </w:rPr>
      </w:pPr>
      <w:r w:rsidRPr="00CB3A94">
        <w:rPr>
          <w:rFonts w:ascii="Arial" w:hAnsi="Arial" w:cs="Arial"/>
        </w:rPr>
        <w:t xml:space="preserve">learning rate değişimi, </w:t>
      </w:r>
    </w:p>
    <w:p w14:paraId="17F663BA" w14:textId="77777777" w:rsidR="00CB3A94" w:rsidRPr="00CB3A94" w:rsidRDefault="00CB3A94" w:rsidP="00160F6D">
      <w:pPr>
        <w:pStyle w:val="NormalWeb"/>
        <w:numPr>
          <w:ilvl w:val="0"/>
          <w:numId w:val="19"/>
        </w:numPr>
        <w:rPr>
          <w:rFonts w:ascii="Arial" w:hAnsi="Arial" w:cs="Arial"/>
        </w:rPr>
      </w:pPr>
      <w:r w:rsidRPr="00CB3A94">
        <w:rPr>
          <w:rFonts w:ascii="Arial" w:hAnsi="Arial" w:cs="Arial"/>
        </w:rPr>
        <w:t xml:space="preserve">doğruluk değerleri, </w:t>
      </w:r>
    </w:p>
    <w:p w14:paraId="625C9270" w14:textId="77777777" w:rsidR="00CB3A94" w:rsidRPr="00CB3A94" w:rsidRDefault="00CB3A94" w:rsidP="00160F6D">
      <w:pPr>
        <w:pStyle w:val="NormalWeb"/>
        <w:numPr>
          <w:ilvl w:val="0"/>
          <w:numId w:val="19"/>
        </w:numPr>
        <w:rPr>
          <w:rFonts w:ascii="Arial" w:hAnsi="Arial" w:cs="Arial"/>
        </w:rPr>
      </w:pPr>
      <w:r w:rsidRPr="00CB3A94">
        <w:rPr>
          <w:rFonts w:ascii="Arial" w:hAnsi="Arial" w:cs="Arial"/>
        </w:rPr>
        <w:t xml:space="preserve">F1 skorları </w:t>
      </w:r>
    </w:p>
    <w:p w14:paraId="146AB18D" w14:textId="77777777" w:rsidR="00CB3A94" w:rsidRPr="00CB3A94" w:rsidRDefault="00CB3A94" w:rsidP="00CB3A94">
      <w:pPr>
        <w:pStyle w:val="NormalWeb"/>
        <w:rPr>
          <w:rFonts w:ascii="Arial" w:hAnsi="Arial" w:cs="Arial"/>
        </w:rPr>
      </w:pPr>
      <w:r w:rsidRPr="00CB3A94">
        <w:rPr>
          <w:rFonts w:ascii="Arial" w:hAnsi="Arial" w:cs="Arial"/>
        </w:rPr>
        <w:t>takip edilmiştir.</w:t>
      </w:r>
    </w:p>
    <w:p w14:paraId="5C2A200C" w14:textId="1E3FA599" w:rsidR="00CB3A94" w:rsidRDefault="00CB3A94" w:rsidP="00CB3A94">
      <w:pPr>
        <w:pStyle w:val="NormalWeb"/>
        <w:rPr>
          <w:rFonts w:ascii="Arial" w:hAnsi="Arial" w:cs="Arial"/>
        </w:rPr>
      </w:pPr>
      <w:r w:rsidRPr="00CB3A94">
        <w:rPr>
          <w:rFonts w:ascii="Arial" w:hAnsi="Arial" w:cs="Arial"/>
        </w:rPr>
        <w:t>Fine-tuning işlemi sayesinde model genel dil bilgisini korurken haber metinlerine özgü entity yapılarını öğrenebilmiştir.</w:t>
      </w:r>
    </w:p>
    <w:p w14:paraId="571C648B" w14:textId="77777777" w:rsidR="00CB3A94" w:rsidRPr="00321AFE" w:rsidRDefault="00CB3A94" w:rsidP="00321AFE">
      <w:pPr>
        <w:pStyle w:val="Balk2"/>
        <w:rPr>
          <w:rFonts w:ascii="Arial" w:eastAsia="Times New Roman" w:hAnsi="Arial" w:cs="Arial"/>
          <w:b/>
          <w:bCs/>
          <w:color w:val="000000" w:themeColor="text1"/>
          <w:sz w:val="28"/>
          <w:szCs w:val="28"/>
        </w:rPr>
      </w:pPr>
      <w:r w:rsidRPr="00321AFE">
        <w:rPr>
          <w:rFonts w:ascii="Arial" w:eastAsia="Times New Roman" w:hAnsi="Arial" w:cs="Arial"/>
          <w:b/>
          <w:bCs/>
          <w:color w:val="000000" w:themeColor="text1"/>
          <w:sz w:val="28"/>
          <w:szCs w:val="28"/>
        </w:rPr>
        <w:t>4.8 Eğitim Stratejileri</w:t>
      </w:r>
    </w:p>
    <w:p w14:paraId="774A0FD2" w14:textId="77777777" w:rsidR="00CB3A94" w:rsidRPr="00CB3A94" w:rsidRDefault="00CB3A94" w:rsidP="00CB3A94">
      <w:pPr>
        <w:pStyle w:val="NormalWeb"/>
        <w:rPr>
          <w:rFonts w:ascii="Arial" w:hAnsi="Arial" w:cs="Arial"/>
        </w:rPr>
      </w:pPr>
      <w:r w:rsidRPr="00CB3A94">
        <w:rPr>
          <w:rFonts w:ascii="Arial" w:hAnsi="Arial" w:cs="Arial"/>
        </w:rPr>
        <w:t>Projede modelin aşırı ezberleme (overfitting) yapmasını önlemek amacıyla çeşitli eğitim stratejileri uygulanmıştır.</w:t>
      </w:r>
    </w:p>
    <w:p w14:paraId="6F4DD7A2" w14:textId="77777777" w:rsidR="00CB3A94" w:rsidRPr="00CB3A94" w:rsidRDefault="00CB3A94" w:rsidP="00CB3A94">
      <w:pPr>
        <w:pStyle w:val="NormalWeb"/>
        <w:rPr>
          <w:rFonts w:ascii="Arial" w:hAnsi="Arial" w:cs="Arial"/>
        </w:rPr>
      </w:pPr>
      <w:r w:rsidRPr="00CB3A94">
        <w:rPr>
          <w:rFonts w:ascii="Arial" w:hAnsi="Arial" w:cs="Arial"/>
        </w:rPr>
        <w:t>Bu amaçla:</w:t>
      </w:r>
    </w:p>
    <w:p w14:paraId="185654DF" w14:textId="77777777" w:rsidR="00CB3A94" w:rsidRPr="00CB3A94" w:rsidRDefault="00CB3A94" w:rsidP="00160F6D">
      <w:pPr>
        <w:pStyle w:val="NormalWeb"/>
        <w:numPr>
          <w:ilvl w:val="0"/>
          <w:numId w:val="20"/>
        </w:numPr>
        <w:rPr>
          <w:rFonts w:ascii="Arial" w:hAnsi="Arial" w:cs="Arial"/>
        </w:rPr>
      </w:pPr>
      <w:r w:rsidRPr="00CB3A94">
        <w:rPr>
          <w:rFonts w:ascii="Arial" w:hAnsi="Arial" w:cs="Arial"/>
        </w:rPr>
        <w:t xml:space="preserve">validation sistemi kullanılmış, </w:t>
      </w:r>
    </w:p>
    <w:p w14:paraId="43029B98" w14:textId="77777777" w:rsidR="00CB3A94" w:rsidRPr="00CB3A94" w:rsidRDefault="00CB3A94" w:rsidP="00160F6D">
      <w:pPr>
        <w:pStyle w:val="NormalWeb"/>
        <w:numPr>
          <w:ilvl w:val="0"/>
          <w:numId w:val="20"/>
        </w:numPr>
        <w:rPr>
          <w:rFonts w:ascii="Arial" w:hAnsi="Arial" w:cs="Arial"/>
        </w:rPr>
      </w:pPr>
      <w:r w:rsidRPr="00CB3A94">
        <w:rPr>
          <w:rFonts w:ascii="Arial" w:hAnsi="Arial" w:cs="Arial"/>
        </w:rPr>
        <w:t xml:space="preserve">early stopping yaklaşımı uygulanmış, </w:t>
      </w:r>
    </w:p>
    <w:p w14:paraId="5617F2FB" w14:textId="77777777" w:rsidR="00CB3A94" w:rsidRPr="00CB3A94" w:rsidRDefault="00CB3A94" w:rsidP="00160F6D">
      <w:pPr>
        <w:pStyle w:val="NormalWeb"/>
        <w:numPr>
          <w:ilvl w:val="0"/>
          <w:numId w:val="20"/>
        </w:numPr>
        <w:rPr>
          <w:rFonts w:ascii="Arial" w:hAnsi="Arial" w:cs="Arial"/>
        </w:rPr>
      </w:pPr>
      <w:r w:rsidRPr="00CB3A94">
        <w:rPr>
          <w:rFonts w:ascii="Arial" w:hAnsi="Arial" w:cs="Arial"/>
        </w:rPr>
        <w:t xml:space="preserve">train/dev/test ayrımı yapılmış, </w:t>
      </w:r>
    </w:p>
    <w:p w14:paraId="6FD15C13" w14:textId="77777777" w:rsidR="00CB3A94" w:rsidRPr="00CB3A94" w:rsidRDefault="00CB3A94" w:rsidP="00160F6D">
      <w:pPr>
        <w:pStyle w:val="NormalWeb"/>
        <w:numPr>
          <w:ilvl w:val="0"/>
          <w:numId w:val="20"/>
        </w:numPr>
        <w:rPr>
          <w:rFonts w:ascii="Arial" w:hAnsi="Arial" w:cs="Arial"/>
        </w:rPr>
      </w:pPr>
      <w:r w:rsidRPr="00CB3A94">
        <w:rPr>
          <w:rFonts w:ascii="Arial" w:hAnsi="Arial" w:cs="Arial"/>
        </w:rPr>
        <w:t xml:space="preserve">learning rate kontrolü sağlanmış, </w:t>
      </w:r>
    </w:p>
    <w:p w14:paraId="4DC63D63" w14:textId="77777777" w:rsidR="00CB3A94" w:rsidRPr="00CB3A94" w:rsidRDefault="00CB3A94" w:rsidP="00160F6D">
      <w:pPr>
        <w:pStyle w:val="NormalWeb"/>
        <w:numPr>
          <w:ilvl w:val="0"/>
          <w:numId w:val="20"/>
        </w:numPr>
        <w:rPr>
          <w:rFonts w:ascii="Arial" w:hAnsi="Arial" w:cs="Arial"/>
        </w:rPr>
      </w:pPr>
      <w:r w:rsidRPr="00CB3A94">
        <w:rPr>
          <w:rFonts w:ascii="Arial" w:hAnsi="Arial" w:cs="Arial"/>
        </w:rPr>
        <w:t xml:space="preserve">model checkpoint sistemi kullanılmıştır. </w:t>
      </w:r>
    </w:p>
    <w:p w14:paraId="492DDBCD" w14:textId="77777777" w:rsidR="00CB3A94" w:rsidRPr="00CB3A94" w:rsidRDefault="00CB3A94" w:rsidP="00CB3A94">
      <w:pPr>
        <w:pStyle w:val="NormalWeb"/>
        <w:rPr>
          <w:rFonts w:ascii="Arial" w:hAnsi="Arial" w:cs="Arial"/>
        </w:rPr>
      </w:pPr>
      <w:r w:rsidRPr="00CB3A94">
        <w:rPr>
          <w:rFonts w:ascii="Arial" w:hAnsi="Arial" w:cs="Arial"/>
        </w:rPr>
        <w:t>Bu yöntemler modelin yalnızca eğitim verisini ezberlemesini değil, daha önce görmediği haber metinlerinde de anlamlı sonuçlar üretebilmesini hedeflemiştir.</w:t>
      </w:r>
    </w:p>
    <w:p w14:paraId="274C62AF" w14:textId="7E6F3627" w:rsidR="00321AFE" w:rsidRPr="00CB3A94" w:rsidRDefault="00CB3A94" w:rsidP="00CB3A94">
      <w:pPr>
        <w:pStyle w:val="NormalWeb"/>
        <w:rPr>
          <w:rFonts w:ascii="Arial" w:hAnsi="Arial" w:cs="Arial"/>
        </w:rPr>
      </w:pPr>
      <w:r w:rsidRPr="00CB3A94">
        <w:rPr>
          <w:rFonts w:ascii="Arial" w:hAnsi="Arial" w:cs="Arial"/>
        </w:rPr>
        <w:t>Ayrıca eğitim süreci boyunca loss ve validation grafiklerinin incelenmesiyle model davranışı analiz edilmiştir.</w:t>
      </w:r>
    </w:p>
    <w:p w14:paraId="11EE0BFC" w14:textId="4ECBF932" w:rsidR="00CB3A94" w:rsidRPr="00321AFE" w:rsidRDefault="00CB3A94" w:rsidP="00321AFE">
      <w:pPr>
        <w:pStyle w:val="Balk2"/>
        <w:rPr>
          <w:rFonts w:ascii="Arial" w:eastAsia="Times New Roman" w:hAnsi="Arial" w:cs="Arial"/>
          <w:b/>
          <w:bCs/>
          <w:color w:val="000000" w:themeColor="text1"/>
          <w:sz w:val="28"/>
          <w:szCs w:val="28"/>
        </w:rPr>
      </w:pPr>
      <w:r w:rsidRPr="00321AFE">
        <w:rPr>
          <w:rFonts w:ascii="Arial" w:eastAsia="Times New Roman" w:hAnsi="Arial" w:cs="Arial"/>
          <w:b/>
          <w:bCs/>
          <w:color w:val="000000" w:themeColor="text1"/>
          <w:sz w:val="28"/>
          <w:szCs w:val="28"/>
        </w:rPr>
        <w:t>4.</w:t>
      </w:r>
      <w:r w:rsidR="00071B39">
        <w:rPr>
          <w:rFonts w:ascii="Arial" w:eastAsia="Times New Roman" w:hAnsi="Arial" w:cs="Arial"/>
          <w:b/>
          <w:bCs/>
          <w:color w:val="000000" w:themeColor="text1"/>
          <w:sz w:val="28"/>
          <w:szCs w:val="28"/>
        </w:rPr>
        <w:t>9</w:t>
      </w:r>
      <w:r w:rsidRPr="00321AFE">
        <w:rPr>
          <w:rFonts w:ascii="Arial" w:eastAsia="Times New Roman" w:hAnsi="Arial" w:cs="Arial"/>
          <w:b/>
          <w:bCs/>
          <w:color w:val="000000" w:themeColor="text1"/>
          <w:sz w:val="28"/>
          <w:szCs w:val="28"/>
        </w:rPr>
        <w:t xml:space="preserve"> Gerçek Haber Metinleri Üzerinde Testler</w:t>
      </w:r>
    </w:p>
    <w:p w14:paraId="744E6FE0" w14:textId="77777777" w:rsidR="00CB3A94" w:rsidRPr="00CB3A94" w:rsidRDefault="00CB3A94" w:rsidP="00CB3A94">
      <w:pPr>
        <w:pStyle w:val="NormalWeb"/>
        <w:rPr>
          <w:rFonts w:ascii="Arial" w:hAnsi="Arial" w:cs="Arial"/>
        </w:rPr>
      </w:pPr>
      <w:r w:rsidRPr="00CB3A94">
        <w:rPr>
          <w:rFonts w:ascii="Arial" w:hAnsi="Arial" w:cs="Arial"/>
        </w:rPr>
        <w:t>Model yalnızca eğitim verisi üzerinde değil, gerçek haber metinleri üzerinde de test edilmiştir. Bu testlerin amacı modelin gerçek dünya kullanımına ne kadar yakın sonuçlar üretebildiğini gözlemlemektir.</w:t>
      </w:r>
    </w:p>
    <w:p w14:paraId="0026E076" w14:textId="77777777" w:rsidR="00CB3A94" w:rsidRPr="00CB3A94" w:rsidRDefault="00CB3A94" w:rsidP="00CB3A94">
      <w:pPr>
        <w:pStyle w:val="NormalWeb"/>
        <w:rPr>
          <w:rFonts w:ascii="Arial" w:hAnsi="Arial" w:cs="Arial"/>
        </w:rPr>
      </w:pPr>
      <w:r w:rsidRPr="00CB3A94">
        <w:rPr>
          <w:rFonts w:ascii="Arial" w:hAnsi="Arial" w:cs="Arial"/>
        </w:rPr>
        <w:t>Testlerde:</w:t>
      </w:r>
    </w:p>
    <w:p w14:paraId="6E7DBA8C" w14:textId="77777777" w:rsidR="00CB3A94" w:rsidRPr="00CB3A94" w:rsidRDefault="00CB3A94" w:rsidP="00160F6D">
      <w:pPr>
        <w:pStyle w:val="NormalWeb"/>
        <w:numPr>
          <w:ilvl w:val="0"/>
          <w:numId w:val="21"/>
        </w:numPr>
        <w:rPr>
          <w:rFonts w:ascii="Arial" w:hAnsi="Arial" w:cs="Arial"/>
        </w:rPr>
      </w:pPr>
      <w:r w:rsidRPr="00CB3A94">
        <w:rPr>
          <w:rFonts w:ascii="Arial" w:hAnsi="Arial" w:cs="Arial"/>
        </w:rPr>
        <w:t xml:space="preserve">siyasi haberler, </w:t>
      </w:r>
    </w:p>
    <w:p w14:paraId="686A8917" w14:textId="77777777" w:rsidR="00CB3A94" w:rsidRPr="00CB3A94" w:rsidRDefault="00CB3A94" w:rsidP="00160F6D">
      <w:pPr>
        <w:pStyle w:val="NormalWeb"/>
        <w:numPr>
          <w:ilvl w:val="0"/>
          <w:numId w:val="21"/>
        </w:numPr>
        <w:rPr>
          <w:rFonts w:ascii="Arial" w:hAnsi="Arial" w:cs="Arial"/>
        </w:rPr>
      </w:pPr>
      <w:r w:rsidRPr="00CB3A94">
        <w:rPr>
          <w:rFonts w:ascii="Arial" w:hAnsi="Arial" w:cs="Arial"/>
        </w:rPr>
        <w:t xml:space="preserve">ekonomi haberleri, </w:t>
      </w:r>
    </w:p>
    <w:p w14:paraId="5A1A25B9" w14:textId="77777777" w:rsidR="00CB3A94" w:rsidRPr="00CB3A94" w:rsidRDefault="00CB3A94" w:rsidP="00160F6D">
      <w:pPr>
        <w:pStyle w:val="NormalWeb"/>
        <w:numPr>
          <w:ilvl w:val="0"/>
          <w:numId w:val="21"/>
        </w:numPr>
        <w:rPr>
          <w:rFonts w:ascii="Arial" w:hAnsi="Arial" w:cs="Arial"/>
        </w:rPr>
      </w:pPr>
      <w:r w:rsidRPr="00CB3A94">
        <w:rPr>
          <w:rFonts w:ascii="Arial" w:hAnsi="Arial" w:cs="Arial"/>
        </w:rPr>
        <w:t xml:space="preserve">spor haberleri, </w:t>
      </w:r>
    </w:p>
    <w:p w14:paraId="38261967" w14:textId="77777777" w:rsidR="00CB3A94" w:rsidRPr="00CB3A94" w:rsidRDefault="00CB3A94" w:rsidP="00160F6D">
      <w:pPr>
        <w:pStyle w:val="NormalWeb"/>
        <w:numPr>
          <w:ilvl w:val="0"/>
          <w:numId w:val="21"/>
        </w:numPr>
        <w:rPr>
          <w:rFonts w:ascii="Arial" w:hAnsi="Arial" w:cs="Arial"/>
        </w:rPr>
      </w:pPr>
      <w:r w:rsidRPr="00CB3A94">
        <w:rPr>
          <w:rFonts w:ascii="Arial" w:hAnsi="Arial" w:cs="Arial"/>
        </w:rPr>
        <w:t xml:space="preserve">diplomasi haberleri, </w:t>
      </w:r>
    </w:p>
    <w:p w14:paraId="28A94D2D" w14:textId="77777777" w:rsidR="00CB3A94" w:rsidRPr="00CB3A94" w:rsidRDefault="00CB3A94" w:rsidP="00160F6D">
      <w:pPr>
        <w:pStyle w:val="NormalWeb"/>
        <w:numPr>
          <w:ilvl w:val="0"/>
          <w:numId w:val="21"/>
        </w:numPr>
        <w:rPr>
          <w:rFonts w:ascii="Arial" w:hAnsi="Arial" w:cs="Arial"/>
        </w:rPr>
      </w:pPr>
      <w:r w:rsidRPr="00CB3A94">
        <w:rPr>
          <w:rFonts w:ascii="Arial" w:hAnsi="Arial" w:cs="Arial"/>
        </w:rPr>
        <w:t xml:space="preserve">sağlık haberleri </w:t>
      </w:r>
    </w:p>
    <w:p w14:paraId="02027924" w14:textId="77777777" w:rsidR="00CB3A94" w:rsidRPr="00CB3A94" w:rsidRDefault="00CB3A94" w:rsidP="00CB3A94">
      <w:pPr>
        <w:pStyle w:val="NormalWeb"/>
        <w:rPr>
          <w:rFonts w:ascii="Arial" w:hAnsi="Arial" w:cs="Arial"/>
        </w:rPr>
      </w:pPr>
      <w:r w:rsidRPr="00CB3A94">
        <w:rPr>
          <w:rFonts w:ascii="Arial" w:hAnsi="Arial" w:cs="Arial"/>
        </w:rPr>
        <w:t>kullanılmıştır.</w:t>
      </w:r>
    </w:p>
    <w:p w14:paraId="6416B028" w14:textId="77777777" w:rsidR="00095D04" w:rsidRDefault="00095D04" w:rsidP="00CB3A94">
      <w:pPr>
        <w:pStyle w:val="NormalWeb"/>
        <w:rPr>
          <w:rFonts w:ascii="Arial" w:hAnsi="Arial" w:cs="Arial"/>
        </w:rPr>
      </w:pPr>
    </w:p>
    <w:p w14:paraId="33EDF9A0" w14:textId="0B7D619E" w:rsidR="00CB3A94" w:rsidRPr="00CB3A94" w:rsidRDefault="00CB3A94" w:rsidP="00CB3A94">
      <w:pPr>
        <w:pStyle w:val="NormalWeb"/>
        <w:rPr>
          <w:rFonts w:ascii="Arial" w:hAnsi="Arial" w:cs="Arial"/>
        </w:rPr>
      </w:pPr>
      <w:r w:rsidRPr="00CB3A94">
        <w:rPr>
          <w:rFonts w:ascii="Arial" w:hAnsi="Arial" w:cs="Arial"/>
        </w:rPr>
        <w:lastRenderedPageBreak/>
        <w:t>Elde edilen sonuçlarda modelin özellikle:</w:t>
      </w:r>
    </w:p>
    <w:p w14:paraId="4B8E34A9" w14:textId="77777777" w:rsidR="00CB3A94" w:rsidRPr="00CB3A94" w:rsidRDefault="00CB3A94" w:rsidP="00160F6D">
      <w:pPr>
        <w:pStyle w:val="NormalWeb"/>
        <w:numPr>
          <w:ilvl w:val="0"/>
          <w:numId w:val="22"/>
        </w:numPr>
        <w:rPr>
          <w:rFonts w:ascii="Arial" w:hAnsi="Arial" w:cs="Arial"/>
        </w:rPr>
      </w:pPr>
      <w:r w:rsidRPr="00CB3A94">
        <w:rPr>
          <w:rFonts w:ascii="Arial" w:hAnsi="Arial" w:cs="Arial"/>
        </w:rPr>
        <w:t xml:space="preserve">kişi, </w:t>
      </w:r>
    </w:p>
    <w:p w14:paraId="29871774" w14:textId="77777777" w:rsidR="00CB3A94" w:rsidRPr="00CB3A94" w:rsidRDefault="00CB3A94" w:rsidP="00160F6D">
      <w:pPr>
        <w:pStyle w:val="NormalWeb"/>
        <w:numPr>
          <w:ilvl w:val="0"/>
          <w:numId w:val="22"/>
        </w:numPr>
        <w:rPr>
          <w:rFonts w:ascii="Arial" w:hAnsi="Arial" w:cs="Arial"/>
        </w:rPr>
      </w:pPr>
      <w:r w:rsidRPr="00CB3A94">
        <w:rPr>
          <w:rFonts w:ascii="Arial" w:hAnsi="Arial" w:cs="Arial"/>
        </w:rPr>
        <w:t xml:space="preserve">kurum, </w:t>
      </w:r>
    </w:p>
    <w:p w14:paraId="3E9B91BC" w14:textId="77777777" w:rsidR="00CB3A94" w:rsidRPr="00CB3A94" w:rsidRDefault="00CB3A94" w:rsidP="00160F6D">
      <w:pPr>
        <w:pStyle w:val="NormalWeb"/>
        <w:numPr>
          <w:ilvl w:val="0"/>
          <w:numId w:val="22"/>
        </w:numPr>
        <w:rPr>
          <w:rFonts w:ascii="Arial" w:hAnsi="Arial" w:cs="Arial"/>
        </w:rPr>
      </w:pPr>
      <w:r w:rsidRPr="00CB3A94">
        <w:rPr>
          <w:rFonts w:ascii="Arial" w:hAnsi="Arial" w:cs="Arial"/>
        </w:rPr>
        <w:t xml:space="preserve">lokasyon </w:t>
      </w:r>
    </w:p>
    <w:p w14:paraId="7132B5E8" w14:textId="77777777" w:rsidR="00CB3A94" w:rsidRPr="00CB3A94" w:rsidRDefault="00CB3A94" w:rsidP="00CB3A94">
      <w:pPr>
        <w:pStyle w:val="NormalWeb"/>
        <w:rPr>
          <w:rFonts w:ascii="Arial" w:hAnsi="Arial" w:cs="Arial"/>
        </w:rPr>
      </w:pPr>
      <w:r w:rsidRPr="00CB3A94">
        <w:rPr>
          <w:rFonts w:ascii="Arial" w:hAnsi="Arial" w:cs="Arial"/>
        </w:rPr>
        <w:t>tanıma konusunda başarılı performans gösterdiği gözlemlenmiştir.</w:t>
      </w:r>
    </w:p>
    <w:p w14:paraId="21E28BF3" w14:textId="7A227C86" w:rsidR="00A53213" w:rsidRDefault="00CB3A94" w:rsidP="00524FD9">
      <w:pPr>
        <w:pStyle w:val="NormalWeb"/>
        <w:rPr>
          <w:rFonts w:ascii="Arial" w:hAnsi="Arial" w:cs="Arial"/>
        </w:rPr>
      </w:pPr>
      <w:r w:rsidRPr="00CB3A94">
        <w:rPr>
          <w:rFonts w:ascii="Arial" w:hAnsi="Arial" w:cs="Arial"/>
        </w:rPr>
        <w:t>Özellikle çok kelimeli kişi ve kurum isimlerinin doğru şekilde tespit edilebilmesi modelin bağlamsal öğrenme gerçekleştirdiğini göstermektedir.</w:t>
      </w:r>
    </w:p>
    <w:p w14:paraId="2011F726" w14:textId="77777777" w:rsidR="00321AFE" w:rsidRPr="00071B39" w:rsidRDefault="00321AFE" w:rsidP="00071B39">
      <w:pPr>
        <w:pStyle w:val="Balk1"/>
        <w:rPr>
          <w:rFonts w:ascii="Arial" w:eastAsia="Times New Roman" w:hAnsi="Arial" w:cs="Arial"/>
          <w:b/>
          <w:bCs/>
          <w:color w:val="000000" w:themeColor="text1"/>
          <w:sz w:val="32"/>
          <w:szCs w:val="32"/>
        </w:rPr>
      </w:pPr>
      <w:r w:rsidRPr="00071B39">
        <w:rPr>
          <w:rFonts w:ascii="Arial" w:eastAsia="Times New Roman" w:hAnsi="Arial" w:cs="Arial"/>
          <w:b/>
          <w:bCs/>
          <w:color w:val="000000" w:themeColor="text1"/>
          <w:sz w:val="32"/>
          <w:szCs w:val="32"/>
        </w:rPr>
        <w:t>5. Eğitim Süreci</w:t>
      </w:r>
    </w:p>
    <w:p w14:paraId="6C432EAA" w14:textId="77777777" w:rsidR="00321AFE" w:rsidRPr="00321AFE" w:rsidRDefault="00321AFE" w:rsidP="00321AFE">
      <w:pPr>
        <w:pStyle w:val="NormalWeb"/>
        <w:rPr>
          <w:rFonts w:ascii="Arial" w:hAnsi="Arial" w:cs="Arial"/>
        </w:rPr>
      </w:pPr>
      <w:r w:rsidRPr="00321AFE">
        <w:rPr>
          <w:rFonts w:ascii="Arial" w:hAnsi="Arial" w:cs="Arial"/>
        </w:rPr>
        <w:t>Bu projede geliştirilen BERT tabanlı Named Entity Recognition modeli, oluşturulan hibrit veri seti kullanılarak yeniden eğitilmiştir. Eğitim sürecinin temel amacı, modelin Türkçe haber metinlerinde geçen kişi, kurum, lokasyon, tarih, para ve yüzde ifadelerini bağlam içerisinde doğru şekilde öğrenmesini sağlamaktır.</w:t>
      </w:r>
    </w:p>
    <w:p w14:paraId="686222FF" w14:textId="77777777" w:rsidR="00321AFE" w:rsidRPr="00321AFE" w:rsidRDefault="00321AFE" w:rsidP="00321AFE">
      <w:pPr>
        <w:pStyle w:val="NormalWeb"/>
        <w:rPr>
          <w:rFonts w:ascii="Arial" w:hAnsi="Arial" w:cs="Arial"/>
        </w:rPr>
      </w:pPr>
      <w:r w:rsidRPr="00321AFE">
        <w:rPr>
          <w:rFonts w:ascii="Arial" w:hAnsi="Arial" w:cs="Arial"/>
        </w:rPr>
        <w:t>Model eğitimi sırasında veri seti train, validation ve test olmak üzere üç farklı bölüme ayrılmıştır. Eğitim işlemi yalnızca train verisi üzerinde gerçekleştirilmiş, validation verisi ise model performansını izlemek amacıyla kullanılmıştır. Test verisi eğitim sürecinden tamamen ayrı tutulmuş ve yalnızca final değerlendirme aşamasında kullanılmıştır.</w:t>
      </w:r>
    </w:p>
    <w:p w14:paraId="17E57891"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5.1 Epoch Yapısı</w:t>
      </w:r>
    </w:p>
    <w:p w14:paraId="594F03AD" w14:textId="77777777" w:rsidR="00321AFE" w:rsidRPr="00321AFE" w:rsidRDefault="00321AFE" w:rsidP="00321AFE">
      <w:pPr>
        <w:pStyle w:val="NormalWeb"/>
        <w:rPr>
          <w:rFonts w:ascii="Arial" w:hAnsi="Arial" w:cs="Arial"/>
        </w:rPr>
      </w:pPr>
      <w:r w:rsidRPr="00321AFE">
        <w:rPr>
          <w:rFonts w:ascii="Arial" w:hAnsi="Arial" w:cs="Arial"/>
        </w:rPr>
        <w:t>Model eğitimi epoch mantığıyla gerçekleştirilmiştir. Epoch, modelin tüm eğitim verisini bir kez görmesi anlamına gelmektedir. Eğitim sürecinde model veri seti üzerinde birden fazla kez dolaşarak örüntüleri öğrenmiştir.</w:t>
      </w:r>
    </w:p>
    <w:p w14:paraId="474CFC1C" w14:textId="77777777" w:rsidR="00321AFE" w:rsidRPr="00321AFE" w:rsidRDefault="00321AFE" w:rsidP="00321AFE">
      <w:pPr>
        <w:pStyle w:val="NormalWeb"/>
        <w:rPr>
          <w:rFonts w:ascii="Arial" w:hAnsi="Arial" w:cs="Arial"/>
        </w:rPr>
      </w:pPr>
      <w:r w:rsidRPr="00321AFE">
        <w:rPr>
          <w:rFonts w:ascii="Arial" w:hAnsi="Arial" w:cs="Arial"/>
        </w:rPr>
        <w:t>İlk epochlarda loss değerlerinin hızlı şekilde düştüğü gözlemlenmiştir. Bu durum modelin temel entity yapılarını kısa sürede öğrenmeye başladığını göstermektedir. Özellikle kişi ve kurum etiketlerinde modelin erken aşamalarda başarılı tahminler üretmeye başladığı görülmüştür.</w:t>
      </w:r>
    </w:p>
    <w:p w14:paraId="6F70861A" w14:textId="77777777" w:rsidR="00321AFE" w:rsidRPr="00321AFE" w:rsidRDefault="00321AFE" w:rsidP="00321AFE">
      <w:pPr>
        <w:pStyle w:val="NormalWeb"/>
        <w:rPr>
          <w:rFonts w:ascii="Arial" w:hAnsi="Arial" w:cs="Arial"/>
        </w:rPr>
      </w:pPr>
      <w:r w:rsidRPr="00321AFE">
        <w:rPr>
          <w:rFonts w:ascii="Arial" w:hAnsi="Arial" w:cs="Arial"/>
        </w:rPr>
        <w:t>Ancak epoch sayısının gereğinden fazla artırılması durumunda modelin eğitim verisini ezberleme riski ortaya çıkabilmektedir. Bu nedenle eğitim süreci validation performansı ile birlikte değerlendirilmiştir.</w:t>
      </w:r>
    </w:p>
    <w:p w14:paraId="4AD57BAC"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5.2 Learning Rate Kullanımı</w:t>
      </w:r>
    </w:p>
    <w:p w14:paraId="7AF6426F" w14:textId="77777777" w:rsidR="00321AFE" w:rsidRPr="00321AFE" w:rsidRDefault="00321AFE" w:rsidP="00321AFE">
      <w:pPr>
        <w:pStyle w:val="NormalWeb"/>
        <w:rPr>
          <w:rFonts w:ascii="Arial" w:hAnsi="Arial" w:cs="Arial"/>
        </w:rPr>
      </w:pPr>
      <w:r w:rsidRPr="00321AFE">
        <w:rPr>
          <w:rFonts w:ascii="Arial" w:hAnsi="Arial" w:cs="Arial"/>
        </w:rPr>
        <w:t>Model eğitiminde learning rate parametresi kullanılmıştır. Learning rate, model ağırlıklarının her güncellemede ne kadar değişeceğini belirleyen önemli bir hiperparametredir.</w:t>
      </w:r>
    </w:p>
    <w:p w14:paraId="545F8B11" w14:textId="77777777" w:rsidR="00321AFE" w:rsidRPr="00321AFE" w:rsidRDefault="00321AFE" w:rsidP="00321AFE">
      <w:pPr>
        <w:pStyle w:val="NormalWeb"/>
        <w:rPr>
          <w:rFonts w:ascii="Arial" w:hAnsi="Arial" w:cs="Arial"/>
        </w:rPr>
      </w:pPr>
      <w:r w:rsidRPr="00321AFE">
        <w:rPr>
          <w:rFonts w:ascii="Arial" w:hAnsi="Arial" w:cs="Arial"/>
        </w:rPr>
        <w:t>Çok yüksek learning rate kullanılması durumunda model stabil öğrenememekte, çok düşük learning rate kullanıldığında ise eğitim süreci aşırı yavaş ilerleyebilmektedir. Bu nedenle dengeli bir öğrenme oranı tercih edilmiştir.</w:t>
      </w:r>
    </w:p>
    <w:p w14:paraId="7066F6FF" w14:textId="77777777" w:rsidR="00321AFE" w:rsidRPr="00321AFE" w:rsidRDefault="00321AFE" w:rsidP="00321AFE">
      <w:pPr>
        <w:pStyle w:val="NormalWeb"/>
        <w:rPr>
          <w:rFonts w:ascii="Arial" w:hAnsi="Arial" w:cs="Arial"/>
        </w:rPr>
      </w:pPr>
      <w:r w:rsidRPr="00321AFE">
        <w:rPr>
          <w:rFonts w:ascii="Arial" w:hAnsi="Arial" w:cs="Arial"/>
        </w:rPr>
        <w:lastRenderedPageBreak/>
        <w:t>Eğitim loglarında learning rate değerinin epoch ilerledikçe kontrollü biçimde azaldığı gözlemlenmiştir. Bu yaklaşım modelin eğitim sürecinin son aşamalarında daha stabil öğrenme gerçekleştirmesine katkı sağlamıştır.</w:t>
      </w:r>
    </w:p>
    <w:p w14:paraId="391E7D16" w14:textId="77777777" w:rsidR="00321AFE" w:rsidRPr="00321AFE" w:rsidRDefault="00321AFE" w:rsidP="00321AFE">
      <w:pPr>
        <w:pStyle w:val="NormalWeb"/>
        <w:rPr>
          <w:rFonts w:ascii="Arial" w:hAnsi="Arial" w:cs="Arial"/>
          <w:b/>
          <w:bCs/>
          <w:color w:val="000000" w:themeColor="text1"/>
          <w:sz w:val="28"/>
          <w:szCs w:val="28"/>
        </w:rPr>
      </w:pPr>
      <w:r w:rsidRPr="00321AFE">
        <w:rPr>
          <w:rFonts w:ascii="Arial" w:hAnsi="Arial" w:cs="Arial"/>
          <w:b/>
          <w:bCs/>
          <w:color w:val="000000" w:themeColor="text1"/>
          <w:sz w:val="28"/>
          <w:szCs w:val="28"/>
        </w:rPr>
        <w:t>5.3 Loss Değeri ve Eğitim Analizi</w:t>
      </w:r>
    </w:p>
    <w:p w14:paraId="61B196EC" w14:textId="77777777" w:rsidR="00321AFE" w:rsidRPr="00321AFE" w:rsidRDefault="00321AFE" w:rsidP="00321AFE">
      <w:pPr>
        <w:pStyle w:val="NormalWeb"/>
        <w:rPr>
          <w:rFonts w:ascii="Arial" w:hAnsi="Arial" w:cs="Arial"/>
        </w:rPr>
      </w:pPr>
      <w:r w:rsidRPr="00321AFE">
        <w:rPr>
          <w:rFonts w:ascii="Arial" w:hAnsi="Arial" w:cs="Arial"/>
        </w:rPr>
        <w:t>Loss değeri, modelin yaptığı tahminlerin gerçek etiketlerden ne kadar uzak olduğunu gösteren temel ölçüttür. Eğitim süreci boyunca loss değerleri düzenli olarak takip edilmiştir.</w:t>
      </w:r>
    </w:p>
    <w:p w14:paraId="74F7C515" w14:textId="77777777" w:rsidR="00321AFE" w:rsidRPr="00321AFE" w:rsidRDefault="00321AFE" w:rsidP="00321AFE">
      <w:pPr>
        <w:pStyle w:val="NormalWeb"/>
        <w:rPr>
          <w:rFonts w:ascii="Arial" w:hAnsi="Arial" w:cs="Arial"/>
        </w:rPr>
      </w:pPr>
      <w:r w:rsidRPr="00321AFE">
        <w:rPr>
          <w:rFonts w:ascii="Arial" w:hAnsi="Arial" w:cs="Arial"/>
        </w:rPr>
        <w:t>Başlangıç aşamasında loss değerleri yüksek seviyede başlamış, model veri setindeki örüntüleri öğrendikçe bu değerler düşmüştür. Özellikle ilk eğitim aşamalarında loss değerinde hızlı bir düşüş görülmesi, modelin entity yapılarını öğrenmeye başladığını göstermektedir.</w:t>
      </w:r>
    </w:p>
    <w:p w14:paraId="60509F4D" w14:textId="77777777" w:rsidR="00321AFE" w:rsidRPr="00321AFE" w:rsidRDefault="00321AFE" w:rsidP="00321AFE">
      <w:pPr>
        <w:pStyle w:val="NormalWeb"/>
        <w:rPr>
          <w:rFonts w:ascii="Arial" w:hAnsi="Arial" w:cs="Arial"/>
        </w:rPr>
      </w:pPr>
      <w:r w:rsidRPr="00321AFE">
        <w:rPr>
          <w:rFonts w:ascii="Arial" w:hAnsi="Arial" w:cs="Arial"/>
        </w:rPr>
        <w:t>Eğitim ilerledikçe loss değerinin çok düşük seviyelere inmesi modelin veri setini güçlü şekilde öğrendiğini göstermektedir. Ancak validation performansı ile birlikte değerlendirildiğinde çok düşük loss değerleri bazı durumlarda overfitting riskine işaret edebilmektedir.</w:t>
      </w:r>
    </w:p>
    <w:p w14:paraId="0FFC43BD" w14:textId="77777777" w:rsidR="00321AFE" w:rsidRPr="00321AFE" w:rsidRDefault="00321AFE" w:rsidP="00321AFE">
      <w:pPr>
        <w:pStyle w:val="NormalWeb"/>
        <w:rPr>
          <w:rFonts w:ascii="Arial" w:hAnsi="Arial" w:cs="Arial"/>
        </w:rPr>
      </w:pPr>
      <w:r w:rsidRPr="00321AFE">
        <w:rPr>
          <w:rFonts w:ascii="Arial" w:hAnsi="Arial" w:cs="Arial"/>
        </w:rPr>
        <w:t>Bu nedenle eğitim süreci yalnızca train loss üzerinden değil, validation sonuçlarıyla birlikte değerlendirilmiştir.</w:t>
      </w:r>
    </w:p>
    <w:p w14:paraId="5BBF5950"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5.4 Optimizer Kullanımı</w:t>
      </w:r>
    </w:p>
    <w:p w14:paraId="56D23FFB" w14:textId="77777777" w:rsidR="00321AFE" w:rsidRPr="00321AFE" w:rsidRDefault="00321AFE" w:rsidP="00321AFE">
      <w:pPr>
        <w:pStyle w:val="NormalWeb"/>
        <w:rPr>
          <w:rFonts w:ascii="Arial" w:hAnsi="Arial" w:cs="Arial"/>
        </w:rPr>
      </w:pPr>
      <w:r w:rsidRPr="00321AFE">
        <w:rPr>
          <w:rFonts w:ascii="Arial" w:hAnsi="Arial" w:cs="Arial"/>
        </w:rPr>
        <w:t>Model eğitiminde optimizer algoritması kullanılmıştır. Optimizer’ın görevi model ağırlıklarını güncelleyerek hata oranını azaltmaktır.</w:t>
      </w:r>
    </w:p>
    <w:p w14:paraId="5AED6BEE" w14:textId="77777777" w:rsidR="00321AFE" w:rsidRPr="00321AFE" w:rsidRDefault="00321AFE" w:rsidP="00321AFE">
      <w:pPr>
        <w:pStyle w:val="NormalWeb"/>
        <w:rPr>
          <w:rFonts w:ascii="Arial" w:hAnsi="Arial" w:cs="Arial"/>
        </w:rPr>
      </w:pPr>
      <w:r w:rsidRPr="00321AFE">
        <w:rPr>
          <w:rFonts w:ascii="Arial" w:hAnsi="Arial" w:cs="Arial"/>
        </w:rPr>
        <w:t>Transformer tabanlı modellerde optimizer seçimi eğitim başarısını doğrudan etkileyen önemli faktörlerden biridir. Bu projede kullanılan optimizer, BERT modelleriyle uyumlu çalışacak şekilde yapılandırılmıştır.</w:t>
      </w:r>
    </w:p>
    <w:p w14:paraId="61526AF1" w14:textId="77777777" w:rsidR="00321AFE" w:rsidRPr="00321AFE" w:rsidRDefault="00321AFE" w:rsidP="00321AFE">
      <w:pPr>
        <w:pStyle w:val="NormalWeb"/>
        <w:rPr>
          <w:rFonts w:ascii="Arial" w:hAnsi="Arial" w:cs="Arial"/>
        </w:rPr>
      </w:pPr>
      <w:r w:rsidRPr="00321AFE">
        <w:rPr>
          <w:rFonts w:ascii="Arial" w:hAnsi="Arial" w:cs="Arial"/>
        </w:rPr>
        <w:t>Optimizer sayesinde model:</w:t>
      </w:r>
    </w:p>
    <w:p w14:paraId="31DD8574" w14:textId="77777777" w:rsidR="00321AFE" w:rsidRPr="00321AFE" w:rsidRDefault="00321AFE" w:rsidP="00160F6D">
      <w:pPr>
        <w:pStyle w:val="NormalWeb"/>
        <w:numPr>
          <w:ilvl w:val="0"/>
          <w:numId w:val="23"/>
        </w:numPr>
        <w:rPr>
          <w:rFonts w:ascii="Arial" w:hAnsi="Arial" w:cs="Arial"/>
        </w:rPr>
      </w:pPr>
      <w:r w:rsidRPr="00321AFE">
        <w:rPr>
          <w:rFonts w:ascii="Arial" w:hAnsi="Arial" w:cs="Arial"/>
        </w:rPr>
        <w:t xml:space="preserve">entity sınırlarını daha doğru öğrenebilmiş, </w:t>
      </w:r>
    </w:p>
    <w:p w14:paraId="1A558E2E" w14:textId="77777777" w:rsidR="00321AFE" w:rsidRPr="00321AFE" w:rsidRDefault="00321AFE" w:rsidP="00160F6D">
      <w:pPr>
        <w:pStyle w:val="NormalWeb"/>
        <w:numPr>
          <w:ilvl w:val="0"/>
          <w:numId w:val="23"/>
        </w:numPr>
        <w:rPr>
          <w:rFonts w:ascii="Arial" w:hAnsi="Arial" w:cs="Arial"/>
        </w:rPr>
      </w:pPr>
      <w:r w:rsidRPr="00321AFE">
        <w:rPr>
          <w:rFonts w:ascii="Arial" w:hAnsi="Arial" w:cs="Arial"/>
        </w:rPr>
        <w:t xml:space="preserve">bağlamsal ilişkileri daha iyi analiz edebilmiş, </w:t>
      </w:r>
    </w:p>
    <w:p w14:paraId="5F3C48C9" w14:textId="77777777" w:rsidR="00321AFE" w:rsidRPr="00321AFE" w:rsidRDefault="00321AFE" w:rsidP="00160F6D">
      <w:pPr>
        <w:pStyle w:val="NormalWeb"/>
        <w:numPr>
          <w:ilvl w:val="0"/>
          <w:numId w:val="23"/>
        </w:numPr>
        <w:rPr>
          <w:rFonts w:ascii="Arial" w:hAnsi="Arial" w:cs="Arial"/>
        </w:rPr>
      </w:pPr>
      <w:r w:rsidRPr="00321AFE">
        <w:rPr>
          <w:rFonts w:ascii="Arial" w:hAnsi="Arial" w:cs="Arial"/>
        </w:rPr>
        <w:t xml:space="preserve">eğitim sırasında daha stabil güncellemeler gerçekleştirebilmiştir. </w:t>
      </w:r>
    </w:p>
    <w:p w14:paraId="26C12B33"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5.5 Early Stopping Yaklaşımı</w:t>
      </w:r>
    </w:p>
    <w:p w14:paraId="5BA317BF" w14:textId="77777777" w:rsidR="00321AFE" w:rsidRPr="00321AFE" w:rsidRDefault="00321AFE" w:rsidP="00321AFE">
      <w:pPr>
        <w:pStyle w:val="NormalWeb"/>
        <w:rPr>
          <w:rFonts w:ascii="Arial" w:hAnsi="Arial" w:cs="Arial"/>
        </w:rPr>
      </w:pPr>
      <w:r w:rsidRPr="00321AFE">
        <w:rPr>
          <w:rFonts w:ascii="Arial" w:hAnsi="Arial" w:cs="Arial"/>
        </w:rPr>
        <w:t>Projede modelin aşırı ezberleme yapmasını önlemek amacıyla early stopping yaklaşımı kullanılmıştır.</w:t>
      </w:r>
    </w:p>
    <w:p w14:paraId="1AD2DA86" w14:textId="77777777" w:rsidR="00321AFE" w:rsidRPr="00321AFE" w:rsidRDefault="00321AFE" w:rsidP="00321AFE">
      <w:pPr>
        <w:pStyle w:val="NormalWeb"/>
        <w:rPr>
          <w:rFonts w:ascii="Arial" w:hAnsi="Arial" w:cs="Arial"/>
        </w:rPr>
      </w:pPr>
      <w:r w:rsidRPr="00321AFE">
        <w:rPr>
          <w:rFonts w:ascii="Arial" w:hAnsi="Arial" w:cs="Arial"/>
        </w:rPr>
        <w:t>Early stopping yöntemi, validation performansında iyileşme durduğu noktada eğitimin sonlandırılmasını sağlar. Bu yaklaşım sayesinde modelin yalnızca eğitim verisini ezberlemesi engellenmeye çalışılmıştır.</w:t>
      </w:r>
    </w:p>
    <w:p w14:paraId="2615FBE1" w14:textId="77777777" w:rsidR="00321AFE" w:rsidRPr="00321AFE" w:rsidRDefault="00321AFE" w:rsidP="00321AFE">
      <w:pPr>
        <w:pStyle w:val="NormalWeb"/>
        <w:rPr>
          <w:rFonts w:ascii="Arial" w:hAnsi="Arial" w:cs="Arial"/>
        </w:rPr>
      </w:pPr>
      <w:r w:rsidRPr="00321AFE">
        <w:rPr>
          <w:rFonts w:ascii="Arial" w:hAnsi="Arial" w:cs="Arial"/>
        </w:rPr>
        <w:lastRenderedPageBreak/>
        <w:t>Özellikle sentetik veri içeren veri setlerinde overfitting riski daha yüksek olabilmektedir. Bu nedenle validation performansının sürekli izlenmesi önemli olmuştur.</w:t>
      </w:r>
    </w:p>
    <w:p w14:paraId="346CBF3B" w14:textId="77777777" w:rsidR="00321AFE" w:rsidRPr="00321AFE" w:rsidRDefault="00321AFE" w:rsidP="00321AFE">
      <w:pPr>
        <w:pStyle w:val="NormalWeb"/>
        <w:rPr>
          <w:rFonts w:ascii="Arial" w:hAnsi="Arial" w:cs="Arial"/>
        </w:rPr>
      </w:pPr>
      <w:r w:rsidRPr="00321AFE">
        <w:rPr>
          <w:rFonts w:ascii="Arial" w:hAnsi="Arial" w:cs="Arial"/>
        </w:rPr>
        <w:t>Early stopping mekanizması sayesinde:</w:t>
      </w:r>
    </w:p>
    <w:p w14:paraId="4AF101C4" w14:textId="77777777" w:rsidR="00321AFE" w:rsidRPr="00321AFE" w:rsidRDefault="00321AFE" w:rsidP="00160F6D">
      <w:pPr>
        <w:pStyle w:val="NormalWeb"/>
        <w:numPr>
          <w:ilvl w:val="0"/>
          <w:numId w:val="24"/>
        </w:numPr>
        <w:rPr>
          <w:rFonts w:ascii="Arial" w:hAnsi="Arial" w:cs="Arial"/>
        </w:rPr>
      </w:pPr>
      <w:r w:rsidRPr="00321AFE">
        <w:rPr>
          <w:rFonts w:ascii="Arial" w:hAnsi="Arial" w:cs="Arial"/>
        </w:rPr>
        <w:t xml:space="preserve">gereksiz uzun eğitim süresi azaltılmış, </w:t>
      </w:r>
    </w:p>
    <w:p w14:paraId="1ADD930C" w14:textId="77777777" w:rsidR="00321AFE" w:rsidRPr="00321AFE" w:rsidRDefault="00321AFE" w:rsidP="00160F6D">
      <w:pPr>
        <w:pStyle w:val="NormalWeb"/>
        <w:numPr>
          <w:ilvl w:val="0"/>
          <w:numId w:val="24"/>
        </w:numPr>
        <w:rPr>
          <w:rFonts w:ascii="Arial" w:hAnsi="Arial" w:cs="Arial"/>
        </w:rPr>
      </w:pPr>
      <w:r w:rsidRPr="00321AFE">
        <w:rPr>
          <w:rFonts w:ascii="Arial" w:hAnsi="Arial" w:cs="Arial"/>
        </w:rPr>
        <w:t xml:space="preserve">modelin genelleme yeteneği korunmuş, </w:t>
      </w:r>
    </w:p>
    <w:p w14:paraId="415EFAD7" w14:textId="77777777" w:rsidR="00321AFE" w:rsidRPr="00321AFE" w:rsidRDefault="00321AFE" w:rsidP="00160F6D">
      <w:pPr>
        <w:pStyle w:val="NormalWeb"/>
        <w:numPr>
          <w:ilvl w:val="0"/>
          <w:numId w:val="24"/>
        </w:numPr>
        <w:rPr>
          <w:rFonts w:ascii="Arial" w:hAnsi="Arial" w:cs="Arial"/>
        </w:rPr>
      </w:pPr>
      <w:r w:rsidRPr="00321AFE">
        <w:rPr>
          <w:rFonts w:ascii="Arial" w:hAnsi="Arial" w:cs="Arial"/>
        </w:rPr>
        <w:t xml:space="preserve">validation performansı optimize edilmeye çalışılmıştır. </w:t>
      </w:r>
    </w:p>
    <w:p w14:paraId="73C9EEE2"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5.6 Evaluation Strategy</w:t>
      </w:r>
    </w:p>
    <w:p w14:paraId="24DE39B5" w14:textId="77777777" w:rsidR="00321AFE" w:rsidRPr="00321AFE" w:rsidRDefault="00321AFE" w:rsidP="00321AFE">
      <w:pPr>
        <w:pStyle w:val="NormalWeb"/>
        <w:rPr>
          <w:rFonts w:ascii="Arial" w:hAnsi="Arial" w:cs="Arial"/>
        </w:rPr>
      </w:pPr>
      <w:r w:rsidRPr="00321AFE">
        <w:rPr>
          <w:rFonts w:ascii="Arial" w:hAnsi="Arial" w:cs="Arial"/>
        </w:rPr>
        <w:t>Model performansını yalnızca eğitim verisi üzerinde değerlendirmek yeterli değildir. Bu nedenle eğitim süreci boyunca evaluation strategy uygulanmıştır.</w:t>
      </w:r>
    </w:p>
    <w:p w14:paraId="7C5893EA" w14:textId="77777777" w:rsidR="00321AFE" w:rsidRPr="00321AFE" w:rsidRDefault="00321AFE" w:rsidP="00321AFE">
      <w:pPr>
        <w:pStyle w:val="NormalWeb"/>
        <w:rPr>
          <w:rFonts w:ascii="Arial" w:hAnsi="Arial" w:cs="Arial"/>
        </w:rPr>
      </w:pPr>
      <w:r w:rsidRPr="00321AFE">
        <w:rPr>
          <w:rFonts w:ascii="Arial" w:hAnsi="Arial" w:cs="Arial"/>
        </w:rPr>
        <w:t>Belirli eğitim adımlarında validation verisi üzerinde değerlendirme yapılmış ve:</w:t>
      </w:r>
    </w:p>
    <w:p w14:paraId="6D2F7CEE" w14:textId="77777777" w:rsidR="00321AFE" w:rsidRPr="00321AFE" w:rsidRDefault="00321AFE" w:rsidP="00160F6D">
      <w:pPr>
        <w:pStyle w:val="NormalWeb"/>
        <w:numPr>
          <w:ilvl w:val="0"/>
          <w:numId w:val="25"/>
        </w:numPr>
        <w:rPr>
          <w:rFonts w:ascii="Arial" w:hAnsi="Arial" w:cs="Arial"/>
        </w:rPr>
      </w:pPr>
      <w:r w:rsidRPr="00321AFE">
        <w:rPr>
          <w:rFonts w:ascii="Arial" w:hAnsi="Arial" w:cs="Arial"/>
        </w:rPr>
        <w:t xml:space="preserve">validation loss, </w:t>
      </w:r>
    </w:p>
    <w:p w14:paraId="51D8994A" w14:textId="77777777" w:rsidR="00321AFE" w:rsidRPr="00321AFE" w:rsidRDefault="00321AFE" w:rsidP="00160F6D">
      <w:pPr>
        <w:pStyle w:val="NormalWeb"/>
        <w:numPr>
          <w:ilvl w:val="0"/>
          <w:numId w:val="25"/>
        </w:numPr>
        <w:rPr>
          <w:rFonts w:ascii="Arial" w:hAnsi="Arial" w:cs="Arial"/>
        </w:rPr>
      </w:pPr>
      <w:r w:rsidRPr="00321AFE">
        <w:rPr>
          <w:rFonts w:ascii="Arial" w:hAnsi="Arial" w:cs="Arial"/>
        </w:rPr>
        <w:t xml:space="preserve">doğruluk oranı, </w:t>
      </w:r>
    </w:p>
    <w:p w14:paraId="7D7D9C32" w14:textId="77777777" w:rsidR="00321AFE" w:rsidRPr="00321AFE" w:rsidRDefault="00321AFE" w:rsidP="00160F6D">
      <w:pPr>
        <w:pStyle w:val="NormalWeb"/>
        <w:numPr>
          <w:ilvl w:val="0"/>
          <w:numId w:val="25"/>
        </w:numPr>
        <w:rPr>
          <w:rFonts w:ascii="Arial" w:hAnsi="Arial" w:cs="Arial"/>
        </w:rPr>
      </w:pPr>
      <w:r w:rsidRPr="00321AFE">
        <w:rPr>
          <w:rFonts w:ascii="Arial" w:hAnsi="Arial" w:cs="Arial"/>
        </w:rPr>
        <w:t xml:space="preserve">F1 score, </w:t>
      </w:r>
    </w:p>
    <w:p w14:paraId="56DE3514" w14:textId="77777777" w:rsidR="00321AFE" w:rsidRPr="00321AFE" w:rsidRDefault="00321AFE" w:rsidP="00160F6D">
      <w:pPr>
        <w:pStyle w:val="NormalWeb"/>
        <w:numPr>
          <w:ilvl w:val="0"/>
          <w:numId w:val="25"/>
        </w:numPr>
        <w:rPr>
          <w:rFonts w:ascii="Arial" w:hAnsi="Arial" w:cs="Arial"/>
        </w:rPr>
      </w:pPr>
      <w:r w:rsidRPr="00321AFE">
        <w:rPr>
          <w:rFonts w:ascii="Arial" w:hAnsi="Arial" w:cs="Arial"/>
        </w:rPr>
        <w:t xml:space="preserve">precision, </w:t>
      </w:r>
    </w:p>
    <w:p w14:paraId="25A7377A" w14:textId="77777777" w:rsidR="00321AFE" w:rsidRPr="00321AFE" w:rsidRDefault="00321AFE" w:rsidP="00160F6D">
      <w:pPr>
        <w:pStyle w:val="NormalWeb"/>
        <w:numPr>
          <w:ilvl w:val="0"/>
          <w:numId w:val="25"/>
        </w:numPr>
        <w:rPr>
          <w:rFonts w:ascii="Arial" w:hAnsi="Arial" w:cs="Arial"/>
        </w:rPr>
      </w:pPr>
      <w:r w:rsidRPr="00321AFE">
        <w:rPr>
          <w:rFonts w:ascii="Arial" w:hAnsi="Arial" w:cs="Arial"/>
        </w:rPr>
        <w:t xml:space="preserve">recall </w:t>
      </w:r>
    </w:p>
    <w:p w14:paraId="1B081CCA" w14:textId="77777777" w:rsidR="00321AFE" w:rsidRPr="00321AFE" w:rsidRDefault="00321AFE" w:rsidP="00321AFE">
      <w:pPr>
        <w:pStyle w:val="NormalWeb"/>
        <w:rPr>
          <w:rFonts w:ascii="Arial" w:hAnsi="Arial" w:cs="Arial"/>
        </w:rPr>
      </w:pPr>
      <w:r w:rsidRPr="00321AFE">
        <w:rPr>
          <w:rFonts w:ascii="Arial" w:hAnsi="Arial" w:cs="Arial"/>
        </w:rPr>
        <w:t>değerleri takip edilmiştir.</w:t>
      </w:r>
    </w:p>
    <w:p w14:paraId="21452037" w14:textId="77777777" w:rsidR="00321AFE" w:rsidRPr="00321AFE" w:rsidRDefault="00321AFE" w:rsidP="00321AFE">
      <w:pPr>
        <w:pStyle w:val="NormalWeb"/>
        <w:rPr>
          <w:rFonts w:ascii="Arial" w:hAnsi="Arial" w:cs="Arial"/>
        </w:rPr>
      </w:pPr>
      <w:r w:rsidRPr="00321AFE">
        <w:rPr>
          <w:rFonts w:ascii="Arial" w:hAnsi="Arial" w:cs="Arial"/>
        </w:rPr>
        <w:t>Bu yaklaşım sayesinde modelin eğitim sırasında nasıl davrandığı analiz edilmiş ve performans değişimleri gözlemlenmiştir.</w:t>
      </w:r>
    </w:p>
    <w:p w14:paraId="73F1A59C" w14:textId="77777777" w:rsidR="00321AFE" w:rsidRPr="00321AFE" w:rsidRDefault="00321AFE" w:rsidP="00321AFE">
      <w:pPr>
        <w:pStyle w:val="NormalWeb"/>
        <w:rPr>
          <w:rFonts w:ascii="Arial" w:hAnsi="Arial" w:cs="Arial"/>
        </w:rPr>
      </w:pPr>
      <w:r w:rsidRPr="00321AFE">
        <w:rPr>
          <w:rFonts w:ascii="Arial" w:hAnsi="Arial" w:cs="Arial"/>
        </w:rPr>
        <w:t>Özellikle validation sonuçlarının eğitim sonuçlarına göre belirgin şekilde düşmesi durumunda modelin overfitting yapabileceği değerlendirilmiştir.</w:t>
      </w:r>
    </w:p>
    <w:p w14:paraId="186B4464"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5.7 Overfitting Önleme Yaklaşımları</w:t>
      </w:r>
    </w:p>
    <w:p w14:paraId="662B6766" w14:textId="77777777" w:rsidR="00321AFE" w:rsidRPr="00321AFE" w:rsidRDefault="00321AFE" w:rsidP="00321AFE">
      <w:pPr>
        <w:pStyle w:val="NormalWeb"/>
        <w:rPr>
          <w:rFonts w:ascii="Arial" w:hAnsi="Arial" w:cs="Arial"/>
        </w:rPr>
      </w:pPr>
      <w:r w:rsidRPr="00321AFE">
        <w:rPr>
          <w:rFonts w:ascii="Arial" w:hAnsi="Arial" w:cs="Arial"/>
        </w:rPr>
        <w:t>Projede overfitting problemini azaltmak amacıyla çeşitli yöntemler uygulanmıştır.</w:t>
      </w:r>
    </w:p>
    <w:p w14:paraId="2A2AA14D" w14:textId="77777777" w:rsidR="00321AFE" w:rsidRPr="00321AFE" w:rsidRDefault="00321AFE" w:rsidP="00321AFE">
      <w:pPr>
        <w:pStyle w:val="NormalWeb"/>
        <w:rPr>
          <w:rFonts w:ascii="Arial" w:hAnsi="Arial" w:cs="Arial"/>
        </w:rPr>
      </w:pPr>
      <w:r w:rsidRPr="00321AFE">
        <w:rPr>
          <w:rFonts w:ascii="Arial" w:hAnsi="Arial" w:cs="Arial"/>
        </w:rPr>
        <w:t>Bu amaçla:</w:t>
      </w:r>
    </w:p>
    <w:p w14:paraId="407ADA5E" w14:textId="77777777" w:rsidR="00321AFE" w:rsidRPr="00321AFE" w:rsidRDefault="00321AFE" w:rsidP="00160F6D">
      <w:pPr>
        <w:pStyle w:val="NormalWeb"/>
        <w:numPr>
          <w:ilvl w:val="0"/>
          <w:numId w:val="26"/>
        </w:numPr>
        <w:rPr>
          <w:rFonts w:ascii="Arial" w:hAnsi="Arial" w:cs="Arial"/>
        </w:rPr>
      </w:pPr>
      <w:r w:rsidRPr="00321AFE">
        <w:rPr>
          <w:rFonts w:ascii="Arial" w:hAnsi="Arial" w:cs="Arial"/>
        </w:rPr>
        <w:t xml:space="preserve">train/dev/test ayrımı yapılmış, </w:t>
      </w:r>
    </w:p>
    <w:p w14:paraId="4418285B" w14:textId="77777777" w:rsidR="00321AFE" w:rsidRPr="00321AFE" w:rsidRDefault="00321AFE" w:rsidP="00160F6D">
      <w:pPr>
        <w:pStyle w:val="NormalWeb"/>
        <w:numPr>
          <w:ilvl w:val="0"/>
          <w:numId w:val="26"/>
        </w:numPr>
        <w:rPr>
          <w:rFonts w:ascii="Arial" w:hAnsi="Arial" w:cs="Arial"/>
        </w:rPr>
      </w:pPr>
      <w:r w:rsidRPr="00321AFE">
        <w:rPr>
          <w:rFonts w:ascii="Arial" w:hAnsi="Arial" w:cs="Arial"/>
        </w:rPr>
        <w:t xml:space="preserve">validation sistemi kullanılmış, </w:t>
      </w:r>
    </w:p>
    <w:p w14:paraId="6DD10D96" w14:textId="77777777" w:rsidR="00321AFE" w:rsidRPr="00321AFE" w:rsidRDefault="00321AFE" w:rsidP="00160F6D">
      <w:pPr>
        <w:pStyle w:val="NormalWeb"/>
        <w:numPr>
          <w:ilvl w:val="0"/>
          <w:numId w:val="26"/>
        </w:numPr>
        <w:rPr>
          <w:rFonts w:ascii="Arial" w:hAnsi="Arial" w:cs="Arial"/>
        </w:rPr>
      </w:pPr>
      <w:r w:rsidRPr="00321AFE">
        <w:rPr>
          <w:rFonts w:ascii="Arial" w:hAnsi="Arial" w:cs="Arial"/>
        </w:rPr>
        <w:t xml:space="preserve">early stopping uygulanmış, </w:t>
      </w:r>
    </w:p>
    <w:p w14:paraId="08032E3A" w14:textId="77777777" w:rsidR="00321AFE" w:rsidRPr="00321AFE" w:rsidRDefault="00321AFE" w:rsidP="00160F6D">
      <w:pPr>
        <w:pStyle w:val="NormalWeb"/>
        <w:numPr>
          <w:ilvl w:val="0"/>
          <w:numId w:val="26"/>
        </w:numPr>
        <w:rPr>
          <w:rFonts w:ascii="Arial" w:hAnsi="Arial" w:cs="Arial"/>
        </w:rPr>
      </w:pPr>
      <w:r w:rsidRPr="00321AFE">
        <w:rPr>
          <w:rFonts w:ascii="Arial" w:hAnsi="Arial" w:cs="Arial"/>
        </w:rPr>
        <w:t xml:space="preserve">veri çeşitliliği artırılmış, </w:t>
      </w:r>
    </w:p>
    <w:p w14:paraId="7D112EEC" w14:textId="77777777" w:rsidR="00321AFE" w:rsidRPr="00321AFE" w:rsidRDefault="00321AFE" w:rsidP="00160F6D">
      <w:pPr>
        <w:pStyle w:val="NormalWeb"/>
        <w:numPr>
          <w:ilvl w:val="0"/>
          <w:numId w:val="26"/>
        </w:numPr>
        <w:rPr>
          <w:rFonts w:ascii="Arial" w:hAnsi="Arial" w:cs="Arial"/>
        </w:rPr>
      </w:pPr>
      <w:r w:rsidRPr="00321AFE">
        <w:rPr>
          <w:rFonts w:ascii="Arial" w:hAnsi="Arial" w:cs="Arial"/>
        </w:rPr>
        <w:t xml:space="preserve">sentetik veri ile gerçek haber benzeri veriler birlikte kullanılmıştır. </w:t>
      </w:r>
    </w:p>
    <w:p w14:paraId="17421B5B" w14:textId="77777777" w:rsidR="00321AFE" w:rsidRPr="00321AFE" w:rsidRDefault="00321AFE" w:rsidP="00321AFE">
      <w:pPr>
        <w:pStyle w:val="NormalWeb"/>
        <w:rPr>
          <w:rFonts w:ascii="Arial" w:hAnsi="Arial" w:cs="Arial"/>
        </w:rPr>
      </w:pPr>
      <w:r w:rsidRPr="00321AFE">
        <w:rPr>
          <w:rFonts w:ascii="Arial" w:hAnsi="Arial" w:cs="Arial"/>
        </w:rPr>
        <w:t>Ayrıca farklı haber kategorilerinin veri setine eklenmesiyle modelin yalnızca belirli kalıpları ezberlemesi azaltılmaya çalışılmıştır.</w:t>
      </w:r>
    </w:p>
    <w:p w14:paraId="5E204334" w14:textId="77777777" w:rsidR="00321AFE" w:rsidRPr="00321AFE" w:rsidRDefault="00321AFE" w:rsidP="00321AFE">
      <w:pPr>
        <w:pStyle w:val="NormalWeb"/>
        <w:rPr>
          <w:rFonts w:ascii="Arial" w:hAnsi="Arial" w:cs="Arial"/>
        </w:rPr>
      </w:pPr>
      <w:r w:rsidRPr="00321AFE">
        <w:rPr>
          <w:rFonts w:ascii="Arial" w:hAnsi="Arial" w:cs="Arial"/>
        </w:rPr>
        <w:t>Gerçek haber örnekleri üzerinde yapılan testler sayesinde modelin yalnızca eğitim cümlelerini değil, daha önce görmediği metinleri de belirli ölçüde analiz edebildiği gözlemlenmiştir.</w:t>
      </w:r>
    </w:p>
    <w:p w14:paraId="16BF173B"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lastRenderedPageBreak/>
        <w:t>5.8 Eğitim Sürecinin Genel Sonuçları</w:t>
      </w:r>
    </w:p>
    <w:p w14:paraId="3BEAF725" w14:textId="77777777" w:rsidR="00321AFE" w:rsidRPr="00321AFE" w:rsidRDefault="00321AFE" w:rsidP="00321AFE">
      <w:pPr>
        <w:pStyle w:val="NormalWeb"/>
        <w:rPr>
          <w:rFonts w:ascii="Arial" w:hAnsi="Arial" w:cs="Arial"/>
        </w:rPr>
      </w:pPr>
      <w:r w:rsidRPr="00321AFE">
        <w:rPr>
          <w:rFonts w:ascii="Arial" w:hAnsi="Arial" w:cs="Arial"/>
        </w:rPr>
        <w:t>Eğitim süreci sonunda modelin özellikle:</w:t>
      </w:r>
    </w:p>
    <w:p w14:paraId="40180F92" w14:textId="77777777" w:rsidR="00321AFE" w:rsidRPr="00321AFE" w:rsidRDefault="00321AFE" w:rsidP="00160F6D">
      <w:pPr>
        <w:pStyle w:val="NormalWeb"/>
        <w:numPr>
          <w:ilvl w:val="0"/>
          <w:numId w:val="27"/>
        </w:numPr>
        <w:rPr>
          <w:rFonts w:ascii="Arial" w:hAnsi="Arial" w:cs="Arial"/>
        </w:rPr>
      </w:pPr>
      <w:r w:rsidRPr="00321AFE">
        <w:rPr>
          <w:rFonts w:ascii="Arial" w:hAnsi="Arial" w:cs="Arial"/>
        </w:rPr>
        <w:t xml:space="preserve">kişi, </w:t>
      </w:r>
    </w:p>
    <w:p w14:paraId="761A38AA" w14:textId="77777777" w:rsidR="00321AFE" w:rsidRPr="00321AFE" w:rsidRDefault="00321AFE" w:rsidP="00160F6D">
      <w:pPr>
        <w:pStyle w:val="NormalWeb"/>
        <w:numPr>
          <w:ilvl w:val="0"/>
          <w:numId w:val="27"/>
        </w:numPr>
        <w:rPr>
          <w:rFonts w:ascii="Arial" w:hAnsi="Arial" w:cs="Arial"/>
        </w:rPr>
      </w:pPr>
      <w:r w:rsidRPr="00321AFE">
        <w:rPr>
          <w:rFonts w:ascii="Arial" w:hAnsi="Arial" w:cs="Arial"/>
        </w:rPr>
        <w:t xml:space="preserve">kurum, </w:t>
      </w:r>
    </w:p>
    <w:p w14:paraId="66FCCFC9" w14:textId="77777777" w:rsidR="00321AFE" w:rsidRPr="00321AFE" w:rsidRDefault="00321AFE" w:rsidP="00160F6D">
      <w:pPr>
        <w:pStyle w:val="NormalWeb"/>
        <w:numPr>
          <w:ilvl w:val="0"/>
          <w:numId w:val="27"/>
        </w:numPr>
        <w:rPr>
          <w:rFonts w:ascii="Arial" w:hAnsi="Arial" w:cs="Arial"/>
        </w:rPr>
      </w:pPr>
      <w:r w:rsidRPr="00321AFE">
        <w:rPr>
          <w:rFonts w:ascii="Arial" w:hAnsi="Arial" w:cs="Arial"/>
        </w:rPr>
        <w:t xml:space="preserve">lokasyon </w:t>
      </w:r>
    </w:p>
    <w:p w14:paraId="0BBC3FF1" w14:textId="77777777" w:rsidR="00321AFE" w:rsidRPr="00321AFE" w:rsidRDefault="00321AFE" w:rsidP="00321AFE">
      <w:pPr>
        <w:pStyle w:val="NormalWeb"/>
        <w:rPr>
          <w:rFonts w:ascii="Arial" w:hAnsi="Arial" w:cs="Arial"/>
        </w:rPr>
      </w:pPr>
      <w:r w:rsidRPr="00321AFE">
        <w:rPr>
          <w:rFonts w:ascii="Arial" w:hAnsi="Arial" w:cs="Arial"/>
        </w:rPr>
        <w:t>tanıma alanlarında güçlü performans gösterdiği gözlemlenmiştir.</w:t>
      </w:r>
    </w:p>
    <w:p w14:paraId="4FEDC5EF" w14:textId="77777777" w:rsidR="00321AFE" w:rsidRPr="00321AFE" w:rsidRDefault="00321AFE" w:rsidP="00321AFE">
      <w:pPr>
        <w:pStyle w:val="NormalWeb"/>
        <w:rPr>
          <w:rFonts w:ascii="Arial" w:hAnsi="Arial" w:cs="Arial"/>
        </w:rPr>
      </w:pPr>
      <w:r w:rsidRPr="00321AFE">
        <w:rPr>
          <w:rFonts w:ascii="Arial" w:hAnsi="Arial" w:cs="Arial"/>
        </w:rPr>
        <w:t>Çok kelimeli entity yapılarında modelin başarılı sonuçlar üretmeye başladığı görülmüştür. Özellikle siyasi haberlerde kişi ve kurum ayrımının büyük ölçüde doğru yapılabildiği tespit edilmiştir.</w:t>
      </w:r>
    </w:p>
    <w:p w14:paraId="6FCF434E" w14:textId="77777777" w:rsidR="00321AFE" w:rsidRPr="00321AFE" w:rsidRDefault="00321AFE" w:rsidP="00321AFE">
      <w:pPr>
        <w:pStyle w:val="NormalWeb"/>
        <w:rPr>
          <w:rFonts w:ascii="Arial" w:hAnsi="Arial" w:cs="Arial"/>
        </w:rPr>
      </w:pPr>
      <w:r w:rsidRPr="00321AFE">
        <w:rPr>
          <w:rFonts w:ascii="Arial" w:hAnsi="Arial" w:cs="Arial"/>
        </w:rPr>
        <w:t>Ek olarak:</w:t>
      </w:r>
    </w:p>
    <w:p w14:paraId="7D55ED3C" w14:textId="77777777" w:rsidR="00321AFE" w:rsidRPr="00321AFE" w:rsidRDefault="00321AFE" w:rsidP="00160F6D">
      <w:pPr>
        <w:pStyle w:val="NormalWeb"/>
        <w:numPr>
          <w:ilvl w:val="0"/>
          <w:numId w:val="28"/>
        </w:numPr>
        <w:rPr>
          <w:rFonts w:ascii="Arial" w:hAnsi="Arial" w:cs="Arial"/>
        </w:rPr>
      </w:pPr>
      <w:r w:rsidRPr="00321AFE">
        <w:rPr>
          <w:rFonts w:ascii="Arial" w:hAnsi="Arial" w:cs="Arial"/>
        </w:rPr>
        <w:t xml:space="preserve">para ifadeleri, </w:t>
      </w:r>
    </w:p>
    <w:p w14:paraId="647B1832" w14:textId="77777777" w:rsidR="00321AFE" w:rsidRPr="00321AFE" w:rsidRDefault="00321AFE" w:rsidP="00160F6D">
      <w:pPr>
        <w:pStyle w:val="NormalWeb"/>
        <w:numPr>
          <w:ilvl w:val="0"/>
          <w:numId w:val="28"/>
        </w:numPr>
        <w:rPr>
          <w:rFonts w:ascii="Arial" w:hAnsi="Arial" w:cs="Arial"/>
        </w:rPr>
      </w:pPr>
      <w:r w:rsidRPr="00321AFE">
        <w:rPr>
          <w:rFonts w:ascii="Arial" w:hAnsi="Arial" w:cs="Arial"/>
        </w:rPr>
        <w:t xml:space="preserve">yüzde değerleri, </w:t>
      </w:r>
    </w:p>
    <w:p w14:paraId="615C2AAD" w14:textId="77777777" w:rsidR="00321AFE" w:rsidRPr="00321AFE" w:rsidRDefault="00321AFE" w:rsidP="00160F6D">
      <w:pPr>
        <w:pStyle w:val="NormalWeb"/>
        <w:numPr>
          <w:ilvl w:val="0"/>
          <w:numId w:val="28"/>
        </w:numPr>
        <w:rPr>
          <w:rFonts w:ascii="Arial" w:hAnsi="Arial" w:cs="Arial"/>
        </w:rPr>
      </w:pPr>
      <w:r w:rsidRPr="00321AFE">
        <w:rPr>
          <w:rFonts w:ascii="Arial" w:hAnsi="Arial" w:cs="Arial"/>
        </w:rPr>
        <w:t xml:space="preserve">tarih yapıları </w:t>
      </w:r>
    </w:p>
    <w:p w14:paraId="27DE19FF" w14:textId="77777777" w:rsidR="00321AFE" w:rsidRPr="00321AFE" w:rsidRDefault="00321AFE" w:rsidP="00321AFE">
      <w:pPr>
        <w:pStyle w:val="NormalWeb"/>
        <w:rPr>
          <w:rFonts w:ascii="Arial" w:hAnsi="Arial" w:cs="Arial"/>
        </w:rPr>
      </w:pPr>
      <w:r w:rsidRPr="00321AFE">
        <w:rPr>
          <w:rFonts w:ascii="Arial" w:hAnsi="Arial" w:cs="Arial"/>
        </w:rPr>
        <w:t>gibi entity türlerinde de kullanılabilir sonuçlar elde edilmiştir.</w:t>
      </w:r>
    </w:p>
    <w:p w14:paraId="7C6CDBCD" w14:textId="07C97735" w:rsidR="00321AFE" w:rsidRDefault="00321AFE" w:rsidP="00321AFE">
      <w:pPr>
        <w:pStyle w:val="NormalWeb"/>
        <w:rPr>
          <w:rFonts w:ascii="Arial" w:hAnsi="Arial" w:cs="Arial"/>
        </w:rPr>
      </w:pPr>
      <w:r w:rsidRPr="00321AFE">
        <w:rPr>
          <w:rFonts w:ascii="Arial" w:hAnsi="Arial" w:cs="Arial"/>
        </w:rPr>
        <w:t>Bununla birlikte Türkçenin eklemeli yapısından kaynaklanan bazı boundary problemleri ve unvan-karışıklıkları gözlemlenmiştir. Ancak genel olarak modelin haber bağlamını öğrenebildiği ve anlamlı entity tahminleri üretebildiği görülmüştür.</w:t>
      </w:r>
    </w:p>
    <w:p w14:paraId="4E6864B4" w14:textId="77777777" w:rsidR="00160F6D" w:rsidRPr="00160F6D" w:rsidRDefault="00160F6D" w:rsidP="00160F6D">
      <w:pPr>
        <w:pStyle w:val="NormalWeb"/>
        <w:rPr>
          <w:rFonts w:ascii="Arial" w:hAnsi="Arial" w:cs="Arial"/>
          <w:b/>
          <w:bCs/>
        </w:rPr>
      </w:pPr>
      <w:r w:rsidRPr="00160F6D">
        <w:rPr>
          <w:rFonts w:ascii="Arial" w:hAnsi="Arial" w:cs="Arial"/>
          <w:b/>
          <w:bCs/>
        </w:rPr>
        <w:t>Model Eğitim Parametreleri</w:t>
      </w:r>
    </w:p>
    <w:tbl>
      <w:tblPr>
        <w:tblW w:w="9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9"/>
        <w:gridCol w:w="2709"/>
      </w:tblGrid>
      <w:tr w:rsidR="00160F6D" w:rsidRPr="00160F6D" w14:paraId="3AF8DC52" w14:textId="77777777" w:rsidTr="00160F6D">
        <w:trPr>
          <w:trHeight w:val="289"/>
          <w:tblHeader/>
          <w:tblCellSpacing w:w="15" w:type="dxa"/>
        </w:trPr>
        <w:tc>
          <w:tcPr>
            <w:tcW w:w="0" w:type="auto"/>
            <w:vAlign w:val="center"/>
            <w:hideMark/>
          </w:tcPr>
          <w:p w14:paraId="15EC3F22" w14:textId="77777777" w:rsidR="00160F6D" w:rsidRPr="00160F6D" w:rsidRDefault="00160F6D" w:rsidP="00160F6D">
            <w:pPr>
              <w:pStyle w:val="NormalWeb"/>
              <w:rPr>
                <w:rFonts w:ascii="Arial" w:hAnsi="Arial" w:cs="Arial"/>
                <w:b/>
                <w:bCs/>
              </w:rPr>
            </w:pPr>
            <w:r w:rsidRPr="00160F6D">
              <w:rPr>
                <w:rFonts w:ascii="Arial" w:hAnsi="Arial" w:cs="Arial"/>
                <w:b/>
                <w:bCs/>
              </w:rPr>
              <w:t>Parametre</w:t>
            </w:r>
          </w:p>
        </w:tc>
        <w:tc>
          <w:tcPr>
            <w:tcW w:w="0" w:type="auto"/>
            <w:vAlign w:val="center"/>
            <w:hideMark/>
          </w:tcPr>
          <w:p w14:paraId="233ECADA" w14:textId="77777777" w:rsidR="00160F6D" w:rsidRPr="00160F6D" w:rsidRDefault="00160F6D" w:rsidP="00160F6D">
            <w:pPr>
              <w:pStyle w:val="NormalWeb"/>
              <w:rPr>
                <w:rFonts w:ascii="Arial" w:hAnsi="Arial" w:cs="Arial"/>
                <w:b/>
                <w:bCs/>
              </w:rPr>
            </w:pPr>
            <w:r w:rsidRPr="00160F6D">
              <w:rPr>
                <w:rFonts w:ascii="Arial" w:hAnsi="Arial" w:cs="Arial"/>
                <w:b/>
                <w:bCs/>
              </w:rPr>
              <w:t>Değer</w:t>
            </w:r>
          </w:p>
        </w:tc>
      </w:tr>
      <w:tr w:rsidR="00160F6D" w:rsidRPr="00160F6D" w14:paraId="7252F9ED" w14:textId="77777777" w:rsidTr="00160F6D">
        <w:trPr>
          <w:trHeight w:val="304"/>
          <w:tblCellSpacing w:w="15" w:type="dxa"/>
        </w:trPr>
        <w:tc>
          <w:tcPr>
            <w:tcW w:w="0" w:type="auto"/>
            <w:vAlign w:val="center"/>
            <w:hideMark/>
          </w:tcPr>
          <w:p w14:paraId="7829086F" w14:textId="77777777" w:rsidR="00160F6D" w:rsidRPr="00160F6D" w:rsidRDefault="00160F6D" w:rsidP="00160F6D">
            <w:pPr>
              <w:pStyle w:val="NormalWeb"/>
              <w:rPr>
                <w:rFonts w:ascii="Arial" w:hAnsi="Arial" w:cs="Arial"/>
              </w:rPr>
            </w:pPr>
            <w:r w:rsidRPr="00160F6D">
              <w:rPr>
                <w:rFonts w:ascii="Arial" w:hAnsi="Arial" w:cs="Arial"/>
              </w:rPr>
              <w:t>Model</w:t>
            </w:r>
          </w:p>
        </w:tc>
        <w:tc>
          <w:tcPr>
            <w:tcW w:w="0" w:type="auto"/>
            <w:vAlign w:val="center"/>
            <w:hideMark/>
          </w:tcPr>
          <w:p w14:paraId="59357193" w14:textId="77777777" w:rsidR="00160F6D" w:rsidRPr="00160F6D" w:rsidRDefault="00160F6D" w:rsidP="00160F6D">
            <w:pPr>
              <w:pStyle w:val="NormalWeb"/>
              <w:rPr>
                <w:rFonts w:ascii="Arial" w:hAnsi="Arial" w:cs="Arial"/>
              </w:rPr>
            </w:pPr>
            <w:r w:rsidRPr="00160F6D">
              <w:rPr>
                <w:rFonts w:ascii="Arial" w:hAnsi="Arial" w:cs="Arial"/>
              </w:rPr>
              <w:t>BERTurk</w:t>
            </w:r>
          </w:p>
        </w:tc>
      </w:tr>
      <w:tr w:rsidR="00160F6D" w:rsidRPr="00160F6D" w14:paraId="238CF243" w14:textId="77777777" w:rsidTr="00160F6D">
        <w:trPr>
          <w:trHeight w:val="289"/>
          <w:tblCellSpacing w:w="15" w:type="dxa"/>
        </w:trPr>
        <w:tc>
          <w:tcPr>
            <w:tcW w:w="0" w:type="auto"/>
            <w:vAlign w:val="center"/>
            <w:hideMark/>
          </w:tcPr>
          <w:p w14:paraId="744AFE05" w14:textId="77777777" w:rsidR="00160F6D" w:rsidRPr="00160F6D" w:rsidRDefault="00160F6D" w:rsidP="00160F6D">
            <w:pPr>
              <w:pStyle w:val="NormalWeb"/>
              <w:rPr>
                <w:rFonts w:ascii="Arial" w:hAnsi="Arial" w:cs="Arial"/>
              </w:rPr>
            </w:pPr>
            <w:r w:rsidRPr="00160F6D">
              <w:rPr>
                <w:rFonts w:ascii="Arial" w:hAnsi="Arial" w:cs="Arial"/>
              </w:rPr>
              <w:t>Epoch</w:t>
            </w:r>
          </w:p>
        </w:tc>
        <w:tc>
          <w:tcPr>
            <w:tcW w:w="0" w:type="auto"/>
            <w:vAlign w:val="center"/>
            <w:hideMark/>
          </w:tcPr>
          <w:p w14:paraId="7BFFE8A5" w14:textId="77777777" w:rsidR="00160F6D" w:rsidRPr="00160F6D" w:rsidRDefault="00160F6D" w:rsidP="00160F6D">
            <w:pPr>
              <w:pStyle w:val="NormalWeb"/>
              <w:rPr>
                <w:rFonts w:ascii="Arial" w:hAnsi="Arial" w:cs="Arial"/>
              </w:rPr>
            </w:pPr>
            <w:r w:rsidRPr="00160F6D">
              <w:rPr>
                <w:rFonts w:ascii="Arial" w:hAnsi="Arial" w:cs="Arial"/>
              </w:rPr>
              <w:t>5</w:t>
            </w:r>
          </w:p>
        </w:tc>
      </w:tr>
      <w:tr w:rsidR="00160F6D" w:rsidRPr="00160F6D" w14:paraId="652E2D60" w14:textId="77777777" w:rsidTr="00160F6D">
        <w:trPr>
          <w:trHeight w:val="304"/>
          <w:tblCellSpacing w:w="15" w:type="dxa"/>
        </w:trPr>
        <w:tc>
          <w:tcPr>
            <w:tcW w:w="0" w:type="auto"/>
            <w:vAlign w:val="center"/>
            <w:hideMark/>
          </w:tcPr>
          <w:p w14:paraId="7136B29A" w14:textId="77777777" w:rsidR="00160F6D" w:rsidRPr="00160F6D" w:rsidRDefault="00160F6D" w:rsidP="00160F6D">
            <w:pPr>
              <w:pStyle w:val="NormalWeb"/>
              <w:rPr>
                <w:rFonts w:ascii="Arial" w:hAnsi="Arial" w:cs="Arial"/>
              </w:rPr>
            </w:pPr>
            <w:r w:rsidRPr="00160F6D">
              <w:rPr>
                <w:rFonts w:ascii="Arial" w:hAnsi="Arial" w:cs="Arial"/>
              </w:rPr>
              <w:t>Batch Size</w:t>
            </w:r>
          </w:p>
        </w:tc>
        <w:tc>
          <w:tcPr>
            <w:tcW w:w="0" w:type="auto"/>
            <w:vAlign w:val="center"/>
            <w:hideMark/>
          </w:tcPr>
          <w:p w14:paraId="5A6EBBF9" w14:textId="77777777" w:rsidR="00160F6D" w:rsidRPr="00160F6D" w:rsidRDefault="00160F6D" w:rsidP="00160F6D">
            <w:pPr>
              <w:pStyle w:val="NormalWeb"/>
              <w:rPr>
                <w:rFonts w:ascii="Arial" w:hAnsi="Arial" w:cs="Arial"/>
              </w:rPr>
            </w:pPr>
            <w:r w:rsidRPr="00160F6D">
              <w:rPr>
                <w:rFonts w:ascii="Arial" w:hAnsi="Arial" w:cs="Arial"/>
              </w:rPr>
              <w:t>16</w:t>
            </w:r>
          </w:p>
        </w:tc>
      </w:tr>
      <w:tr w:rsidR="00160F6D" w:rsidRPr="00160F6D" w14:paraId="315F106D" w14:textId="77777777" w:rsidTr="00160F6D">
        <w:trPr>
          <w:trHeight w:val="289"/>
          <w:tblCellSpacing w:w="15" w:type="dxa"/>
        </w:trPr>
        <w:tc>
          <w:tcPr>
            <w:tcW w:w="0" w:type="auto"/>
            <w:vAlign w:val="center"/>
            <w:hideMark/>
          </w:tcPr>
          <w:p w14:paraId="378FA79F" w14:textId="77777777" w:rsidR="00160F6D" w:rsidRPr="00160F6D" w:rsidRDefault="00160F6D" w:rsidP="00160F6D">
            <w:pPr>
              <w:pStyle w:val="NormalWeb"/>
              <w:rPr>
                <w:rFonts w:ascii="Arial" w:hAnsi="Arial" w:cs="Arial"/>
              </w:rPr>
            </w:pPr>
            <w:r w:rsidRPr="00160F6D">
              <w:rPr>
                <w:rFonts w:ascii="Arial" w:hAnsi="Arial" w:cs="Arial"/>
              </w:rPr>
              <w:t>Learning Rate</w:t>
            </w:r>
          </w:p>
        </w:tc>
        <w:tc>
          <w:tcPr>
            <w:tcW w:w="0" w:type="auto"/>
            <w:vAlign w:val="center"/>
            <w:hideMark/>
          </w:tcPr>
          <w:p w14:paraId="1D1E603F" w14:textId="77777777" w:rsidR="00160F6D" w:rsidRPr="00160F6D" w:rsidRDefault="00160F6D" w:rsidP="00160F6D">
            <w:pPr>
              <w:pStyle w:val="NormalWeb"/>
              <w:rPr>
                <w:rFonts w:ascii="Arial" w:hAnsi="Arial" w:cs="Arial"/>
              </w:rPr>
            </w:pPr>
            <w:r w:rsidRPr="00160F6D">
              <w:rPr>
                <w:rFonts w:ascii="Arial" w:hAnsi="Arial" w:cs="Arial"/>
              </w:rPr>
              <w:t>2e-5</w:t>
            </w:r>
          </w:p>
        </w:tc>
      </w:tr>
      <w:tr w:rsidR="00160F6D" w:rsidRPr="00160F6D" w14:paraId="10166A11" w14:textId="77777777" w:rsidTr="00160F6D">
        <w:trPr>
          <w:trHeight w:val="304"/>
          <w:tblCellSpacing w:w="15" w:type="dxa"/>
        </w:trPr>
        <w:tc>
          <w:tcPr>
            <w:tcW w:w="0" w:type="auto"/>
            <w:vAlign w:val="center"/>
            <w:hideMark/>
          </w:tcPr>
          <w:p w14:paraId="270600A3" w14:textId="77777777" w:rsidR="00160F6D" w:rsidRPr="00160F6D" w:rsidRDefault="00160F6D" w:rsidP="00160F6D">
            <w:pPr>
              <w:pStyle w:val="NormalWeb"/>
              <w:rPr>
                <w:rFonts w:ascii="Arial" w:hAnsi="Arial" w:cs="Arial"/>
              </w:rPr>
            </w:pPr>
            <w:r w:rsidRPr="00160F6D">
              <w:rPr>
                <w:rFonts w:ascii="Arial" w:hAnsi="Arial" w:cs="Arial"/>
              </w:rPr>
              <w:t>Max Sequence Length</w:t>
            </w:r>
          </w:p>
        </w:tc>
        <w:tc>
          <w:tcPr>
            <w:tcW w:w="0" w:type="auto"/>
            <w:vAlign w:val="center"/>
            <w:hideMark/>
          </w:tcPr>
          <w:p w14:paraId="2C533B4B" w14:textId="77777777" w:rsidR="00160F6D" w:rsidRPr="00160F6D" w:rsidRDefault="00160F6D" w:rsidP="00160F6D">
            <w:pPr>
              <w:pStyle w:val="NormalWeb"/>
              <w:rPr>
                <w:rFonts w:ascii="Arial" w:hAnsi="Arial" w:cs="Arial"/>
              </w:rPr>
            </w:pPr>
            <w:r w:rsidRPr="00160F6D">
              <w:rPr>
                <w:rFonts w:ascii="Arial" w:hAnsi="Arial" w:cs="Arial"/>
              </w:rPr>
              <w:t>128</w:t>
            </w:r>
          </w:p>
        </w:tc>
      </w:tr>
      <w:tr w:rsidR="00160F6D" w:rsidRPr="00160F6D" w14:paraId="7A03DE31" w14:textId="77777777" w:rsidTr="00160F6D">
        <w:trPr>
          <w:trHeight w:val="289"/>
          <w:tblCellSpacing w:w="15" w:type="dxa"/>
        </w:trPr>
        <w:tc>
          <w:tcPr>
            <w:tcW w:w="0" w:type="auto"/>
            <w:vAlign w:val="center"/>
            <w:hideMark/>
          </w:tcPr>
          <w:p w14:paraId="46EFBC08" w14:textId="77777777" w:rsidR="00160F6D" w:rsidRPr="00160F6D" w:rsidRDefault="00160F6D" w:rsidP="00160F6D">
            <w:pPr>
              <w:pStyle w:val="NormalWeb"/>
              <w:rPr>
                <w:rFonts w:ascii="Arial" w:hAnsi="Arial" w:cs="Arial"/>
              </w:rPr>
            </w:pPr>
            <w:r w:rsidRPr="00160F6D">
              <w:rPr>
                <w:rFonts w:ascii="Arial" w:hAnsi="Arial" w:cs="Arial"/>
              </w:rPr>
              <w:t>Optimizer</w:t>
            </w:r>
          </w:p>
        </w:tc>
        <w:tc>
          <w:tcPr>
            <w:tcW w:w="0" w:type="auto"/>
            <w:vAlign w:val="center"/>
            <w:hideMark/>
          </w:tcPr>
          <w:p w14:paraId="760D5F09" w14:textId="77777777" w:rsidR="00160F6D" w:rsidRPr="00160F6D" w:rsidRDefault="00160F6D" w:rsidP="00160F6D">
            <w:pPr>
              <w:pStyle w:val="NormalWeb"/>
              <w:rPr>
                <w:rFonts w:ascii="Arial" w:hAnsi="Arial" w:cs="Arial"/>
              </w:rPr>
            </w:pPr>
            <w:r w:rsidRPr="00160F6D">
              <w:rPr>
                <w:rFonts w:ascii="Arial" w:hAnsi="Arial" w:cs="Arial"/>
              </w:rPr>
              <w:t>AdamW</w:t>
            </w:r>
          </w:p>
        </w:tc>
      </w:tr>
      <w:tr w:rsidR="00160F6D" w:rsidRPr="00160F6D" w14:paraId="48A4FA48" w14:textId="77777777" w:rsidTr="00160F6D">
        <w:trPr>
          <w:trHeight w:val="289"/>
          <w:tblCellSpacing w:w="15" w:type="dxa"/>
        </w:trPr>
        <w:tc>
          <w:tcPr>
            <w:tcW w:w="0" w:type="auto"/>
            <w:vAlign w:val="center"/>
            <w:hideMark/>
          </w:tcPr>
          <w:p w14:paraId="016FFCCF" w14:textId="77777777" w:rsidR="00160F6D" w:rsidRPr="00160F6D" w:rsidRDefault="00160F6D" w:rsidP="00160F6D">
            <w:pPr>
              <w:pStyle w:val="NormalWeb"/>
              <w:rPr>
                <w:rFonts w:ascii="Arial" w:hAnsi="Arial" w:cs="Arial"/>
              </w:rPr>
            </w:pPr>
            <w:r w:rsidRPr="00160F6D">
              <w:rPr>
                <w:rFonts w:ascii="Arial" w:hAnsi="Arial" w:cs="Arial"/>
              </w:rPr>
              <w:t>Early Stopping</w:t>
            </w:r>
          </w:p>
        </w:tc>
        <w:tc>
          <w:tcPr>
            <w:tcW w:w="0" w:type="auto"/>
            <w:vAlign w:val="center"/>
            <w:hideMark/>
          </w:tcPr>
          <w:p w14:paraId="4042402E" w14:textId="77777777" w:rsidR="00160F6D" w:rsidRPr="00160F6D" w:rsidRDefault="00160F6D" w:rsidP="00160F6D">
            <w:pPr>
              <w:pStyle w:val="NormalWeb"/>
              <w:rPr>
                <w:rFonts w:ascii="Arial" w:hAnsi="Arial" w:cs="Arial"/>
              </w:rPr>
            </w:pPr>
            <w:r w:rsidRPr="00160F6D">
              <w:rPr>
                <w:rFonts w:ascii="Arial" w:hAnsi="Arial" w:cs="Arial"/>
              </w:rPr>
              <w:t>Kullanıldı</w:t>
            </w:r>
          </w:p>
        </w:tc>
      </w:tr>
    </w:tbl>
    <w:p w14:paraId="56EEE067" w14:textId="77777777" w:rsidR="00160F6D" w:rsidRPr="00321AFE" w:rsidRDefault="00160F6D" w:rsidP="00321AFE">
      <w:pPr>
        <w:pStyle w:val="NormalWeb"/>
        <w:rPr>
          <w:rFonts w:ascii="Arial" w:hAnsi="Arial" w:cs="Arial"/>
        </w:rPr>
      </w:pPr>
    </w:p>
    <w:p w14:paraId="773945E0" w14:textId="77777777" w:rsidR="00321AFE" w:rsidRPr="00071B39" w:rsidRDefault="00321AFE" w:rsidP="00071B39">
      <w:pPr>
        <w:pStyle w:val="Balk1"/>
        <w:rPr>
          <w:rFonts w:ascii="Arial" w:eastAsia="Times New Roman" w:hAnsi="Arial" w:cs="Arial"/>
          <w:b/>
          <w:bCs/>
          <w:color w:val="000000" w:themeColor="text1"/>
          <w:sz w:val="32"/>
          <w:szCs w:val="32"/>
        </w:rPr>
      </w:pPr>
      <w:r w:rsidRPr="00071B39">
        <w:rPr>
          <w:rFonts w:ascii="Arial" w:eastAsia="Times New Roman" w:hAnsi="Arial" w:cs="Arial"/>
          <w:b/>
          <w:bCs/>
          <w:color w:val="000000" w:themeColor="text1"/>
          <w:sz w:val="32"/>
          <w:szCs w:val="32"/>
        </w:rPr>
        <w:t>6. Performans Analizi</w:t>
      </w:r>
    </w:p>
    <w:p w14:paraId="14F9D518" w14:textId="0003F025" w:rsidR="00071B39" w:rsidRDefault="00321AFE" w:rsidP="00321AFE">
      <w:pPr>
        <w:pStyle w:val="NormalWeb"/>
        <w:rPr>
          <w:rFonts w:ascii="Arial" w:hAnsi="Arial" w:cs="Arial"/>
        </w:rPr>
      </w:pPr>
      <w:r w:rsidRPr="00321AFE">
        <w:rPr>
          <w:rFonts w:ascii="Arial" w:hAnsi="Arial" w:cs="Arial"/>
        </w:rPr>
        <w:t>Model performansını değerlendirmek amacıyla çeşitli metrikler ve görsel analiz yöntemleri kullanılmıştır. Named Entity Recognition problemlerinde yalnızca accuracy değeri yeterli olmadığı için precision, recall ve F1 score gibi ölçütler de değerlendirilmiştir.</w:t>
      </w:r>
    </w:p>
    <w:p w14:paraId="40347F47"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lastRenderedPageBreak/>
        <w:t>6.1 Accuracy Analizi</w:t>
      </w:r>
    </w:p>
    <w:p w14:paraId="39038EF3" w14:textId="77777777" w:rsidR="00321AFE" w:rsidRPr="00321AFE" w:rsidRDefault="00321AFE" w:rsidP="00321AFE">
      <w:pPr>
        <w:pStyle w:val="NormalWeb"/>
        <w:rPr>
          <w:rFonts w:ascii="Arial" w:hAnsi="Arial" w:cs="Arial"/>
        </w:rPr>
      </w:pPr>
      <w:r w:rsidRPr="00321AFE">
        <w:rPr>
          <w:rFonts w:ascii="Arial" w:hAnsi="Arial" w:cs="Arial"/>
        </w:rPr>
        <w:t>Accuracy değeri modelin toplam doğru tahmin oranını göstermektedir. Eğitim sürecinde accuracy değerinin yüksek seviyelere ulaştığı gözlemlenmiştir.</w:t>
      </w:r>
    </w:p>
    <w:p w14:paraId="588FD70B" w14:textId="77777777" w:rsidR="00321AFE" w:rsidRPr="00321AFE" w:rsidRDefault="00321AFE" w:rsidP="00321AFE">
      <w:pPr>
        <w:pStyle w:val="NormalWeb"/>
        <w:rPr>
          <w:rFonts w:ascii="Arial" w:hAnsi="Arial" w:cs="Arial"/>
        </w:rPr>
      </w:pPr>
      <w:r w:rsidRPr="00321AFE">
        <w:rPr>
          <w:rFonts w:ascii="Arial" w:hAnsi="Arial" w:cs="Arial"/>
        </w:rPr>
        <w:t>Ancak NER problemlerinde bazı etiketlerin veri setinde daha fazla bulunması nedeniyle accuracy tek başına yeterli değerlendirme sağlamamaktadır. Özellikle “O” etiketi veri setinde yoğun bulunduğu için model yüksek accuracy elde etse bile bazı entity türlerinde hata yapabilmektedir.</w:t>
      </w:r>
    </w:p>
    <w:p w14:paraId="2139A7E0" w14:textId="77777777" w:rsidR="00321AFE" w:rsidRPr="00321AFE" w:rsidRDefault="00321AFE" w:rsidP="00321AFE">
      <w:pPr>
        <w:pStyle w:val="NormalWeb"/>
        <w:rPr>
          <w:rFonts w:ascii="Arial" w:hAnsi="Arial" w:cs="Arial"/>
        </w:rPr>
      </w:pPr>
      <w:r w:rsidRPr="00321AFE">
        <w:rPr>
          <w:rFonts w:ascii="Arial" w:hAnsi="Arial" w:cs="Arial"/>
        </w:rPr>
        <w:t>Bu nedenle accuracy değeri diğer performans ölçütleriyle birlikte değerlendirilmiştir.</w:t>
      </w:r>
    </w:p>
    <w:p w14:paraId="3BE9FEE9"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6.2 Precision Analizi</w:t>
      </w:r>
    </w:p>
    <w:p w14:paraId="1AE515E0" w14:textId="77777777" w:rsidR="00321AFE" w:rsidRPr="00321AFE" w:rsidRDefault="00321AFE" w:rsidP="00321AFE">
      <w:pPr>
        <w:pStyle w:val="NormalWeb"/>
        <w:rPr>
          <w:rFonts w:ascii="Arial" w:hAnsi="Arial" w:cs="Arial"/>
        </w:rPr>
      </w:pPr>
      <w:r w:rsidRPr="00321AFE">
        <w:rPr>
          <w:rFonts w:ascii="Arial" w:hAnsi="Arial" w:cs="Arial"/>
        </w:rPr>
        <w:t>Precision değeri modelin ürettiği entity tahminlerinin ne kadar doğru olduğunu göstermektedir.</w:t>
      </w:r>
    </w:p>
    <w:p w14:paraId="6184F50F" w14:textId="77777777" w:rsidR="00321AFE" w:rsidRPr="00321AFE" w:rsidRDefault="00321AFE" w:rsidP="00321AFE">
      <w:pPr>
        <w:pStyle w:val="NormalWeb"/>
        <w:rPr>
          <w:rFonts w:ascii="Arial" w:hAnsi="Arial" w:cs="Arial"/>
        </w:rPr>
      </w:pPr>
      <w:r w:rsidRPr="00321AFE">
        <w:rPr>
          <w:rFonts w:ascii="Arial" w:hAnsi="Arial" w:cs="Arial"/>
        </w:rPr>
        <w:t>Yüksek precision değeri, modelin gereksiz entity üretimini azalttığını göstermektedir. Projede yapılan testlerde modelin özellikle kişi ve kurum etiketlerinde yüksek precision değerine ulaştığı gözlemlenmiştir.</w:t>
      </w:r>
    </w:p>
    <w:p w14:paraId="44BA339D" w14:textId="77777777" w:rsidR="00321AFE" w:rsidRPr="00321AFE" w:rsidRDefault="00321AFE" w:rsidP="00321AFE">
      <w:pPr>
        <w:pStyle w:val="NormalWeb"/>
        <w:rPr>
          <w:rFonts w:ascii="Arial" w:hAnsi="Arial" w:cs="Arial"/>
        </w:rPr>
      </w:pPr>
      <w:r w:rsidRPr="00321AFE">
        <w:rPr>
          <w:rFonts w:ascii="Arial" w:hAnsi="Arial" w:cs="Arial"/>
        </w:rPr>
        <w:t>Bu durum modelin rastgele entity üretmek yerine daha kontrollü tahminler gerçekleştirdiğini göstermektedir.</w:t>
      </w:r>
    </w:p>
    <w:p w14:paraId="365AEED8"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6.3 Recall Analizi</w:t>
      </w:r>
    </w:p>
    <w:p w14:paraId="5989A205" w14:textId="77777777" w:rsidR="00321AFE" w:rsidRPr="00321AFE" w:rsidRDefault="00321AFE" w:rsidP="00321AFE">
      <w:pPr>
        <w:pStyle w:val="NormalWeb"/>
        <w:rPr>
          <w:rFonts w:ascii="Arial" w:hAnsi="Arial" w:cs="Arial"/>
        </w:rPr>
      </w:pPr>
      <w:r w:rsidRPr="00321AFE">
        <w:rPr>
          <w:rFonts w:ascii="Arial" w:hAnsi="Arial" w:cs="Arial"/>
        </w:rPr>
        <w:t>Recall değeri gerçek entity’lerin ne kadarının model tarafından yakalanabildiğini ifade etmektedir.</w:t>
      </w:r>
    </w:p>
    <w:p w14:paraId="10197395" w14:textId="77777777" w:rsidR="00321AFE" w:rsidRPr="00321AFE" w:rsidRDefault="00321AFE" w:rsidP="00321AFE">
      <w:pPr>
        <w:pStyle w:val="NormalWeb"/>
        <w:rPr>
          <w:rFonts w:ascii="Arial" w:hAnsi="Arial" w:cs="Arial"/>
        </w:rPr>
      </w:pPr>
      <w:r w:rsidRPr="00321AFE">
        <w:rPr>
          <w:rFonts w:ascii="Arial" w:hAnsi="Arial" w:cs="Arial"/>
        </w:rPr>
        <w:t>Projede recall değerleri özellikle kişi ve kurum etiketlerinde başarılı sonuçlar göstermiştir. Ancak bazı edge-case örneklerinde modelin entity sınırlarını kaçırdığı gözlemlenmiştir.</w:t>
      </w:r>
    </w:p>
    <w:p w14:paraId="3B73E5D5" w14:textId="77777777" w:rsidR="00321AFE" w:rsidRPr="00321AFE" w:rsidRDefault="00321AFE" w:rsidP="00321AFE">
      <w:pPr>
        <w:pStyle w:val="NormalWeb"/>
        <w:rPr>
          <w:rFonts w:ascii="Arial" w:hAnsi="Arial" w:cs="Arial"/>
        </w:rPr>
      </w:pPr>
      <w:r w:rsidRPr="00321AFE">
        <w:rPr>
          <w:rFonts w:ascii="Arial" w:hAnsi="Arial" w:cs="Arial"/>
        </w:rPr>
        <w:t>Özellikle:</w:t>
      </w:r>
    </w:p>
    <w:p w14:paraId="6844F9E3" w14:textId="77777777" w:rsidR="00321AFE" w:rsidRPr="00321AFE" w:rsidRDefault="00321AFE" w:rsidP="00160F6D">
      <w:pPr>
        <w:pStyle w:val="NormalWeb"/>
        <w:numPr>
          <w:ilvl w:val="0"/>
          <w:numId w:val="29"/>
        </w:numPr>
        <w:rPr>
          <w:rFonts w:ascii="Arial" w:hAnsi="Arial" w:cs="Arial"/>
        </w:rPr>
      </w:pPr>
      <w:r w:rsidRPr="00321AFE">
        <w:rPr>
          <w:rFonts w:ascii="Arial" w:hAnsi="Arial" w:cs="Arial"/>
        </w:rPr>
        <w:t xml:space="preserve">ekli lokasyon yapıları, </w:t>
      </w:r>
    </w:p>
    <w:p w14:paraId="39336DAE" w14:textId="77777777" w:rsidR="00321AFE" w:rsidRPr="00321AFE" w:rsidRDefault="00321AFE" w:rsidP="00160F6D">
      <w:pPr>
        <w:pStyle w:val="NormalWeb"/>
        <w:numPr>
          <w:ilvl w:val="0"/>
          <w:numId w:val="29"/>
        </w:numPr>
        <w:rPr>
          <w:rFonts w:ascii="Arial" w:hAnsi="Arial" w:cs="Arial"/>
        </w:rPr>
      </w:pPr>
      <w:r w:rsidRPr="00321AFE">
        <w:rPr>
          <w:rFonts w:ascii="Arial" w:hAnsi="Arial" w:cs="Arial"/>
        </w:rPr>
        <w:t xml:space="preserve">çoklu kişi isimleri, </w:t>
      </w:r>
    </w:p>
    <w:p w14:paraId="05037B7D" w14:textId="77777777" w:rsidR="00321AFE" w:rsidRPr="00321AFE" w:rsidRDefault="00321AFE" w:rsidP="00160F6D">
      <w:pPr>
        <w:pStyle w:val="NormalWeb"/>
        <w:numPr>
          <w:ilvl w:val="0"/>
          <w:numId w:val="29"/>
        </w:numPr>
        <w:rPr>
          <w:rFonts w:ascii="Arial" w:hAnsi="Arial" w:cs="Arial"/>
        </w:rPr>
      </w:pPr>
      <w:r w:rsidRPr="00321AFE">
        <w:rPr>
          <w:rFonts w:ascii="Arial" w:hAnsi="Arial" w:cs="Arial"/>
        </w:rPr>
        <w:t xml:space="preserve">bazı tarih ifadeleri </w:t>
      </w:r>
    </w:p>
    <w:p w14:paraId="71A524A0" w14:textId="77777777" w:rsidR="00321AFE" w:rsidRPr="00321AFE" w:rsidRDefault="00321AFE" w:rsidP="00321AFE">
      <w:pPr>
        <w:pStyle w:val="NormalWeb"/>
        <w:rPr>
          <w:rFonts w:ascii="Arial" w:hAnsi="Arial" w:cs="Arial"/>
        </w:rPr>
      </w:pPr>
      <w:r w:rsidRPr="00321AFE">
        <w:rPr>
          <w:rFonts w:ascii="Arial" w:hAnsi="Arial" w:cs="Arial"/>
        </w:rPr>
        <w:t>alanlarında recall düşüşleri gözlemlenmiştir.</w:t>
      </w:r>
    </w:p>
    <w:p w14:paraId="677B137F"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6.4 F1 Score Analizi</w:t>
      </w:r>
    </w:p>
    <w:p w14:paraId="77A7D543" w14:textId="77777777" w:rsidR="00321AFE" w:rsidRPr="00321AFE" w:rsidRDefault="00321AFE" w:rsidP="00321AFE">
      <w:pPr>
        <w:pStyle w:val="NormalWeb"/>
        <w:rPr>
          <w:rFonts w:ascii="Arial" w:hAnsi="Arial" w:cs="Arial"/>
        </w:rPr>
      </w:pPr>
      <w:r w:rsidRPr="00321AFE">
        <w:rPr>
          <w:rFonts w:ascii="Arial" w:hAnsi="Arial" w:cs="Arial"/>
        </w:rPr>
        <w:t>F1 Score, precision ve recall değerlerinin dengeli ortalamasını göstermektedir. Bu nedenle NER problemlerinde en önemli performans ölçütlerinden biri olarak değerlendirilmektedir.</w:t>
      </w:r>
    </w:p>
    <w:p w14:paraId="7CAD5B48" w14:textId="77777777" w:rsidR="00321AFE" w:rsidRPr="00321AFE" w:rsidRDefault="00321AFE" w:rsidP="00321AFE">
      <w:pPr>
        <w:pStyle w:val="NormalWeb"/>
        <w:rPr>
          <w:rFonts w:ascii="Arial" w:hAnsi="Arial" w:cs="Arial"/>
        </w:rPr>
      </w:pPr>
      <w:r w:rsidRPr="00321AFE">
        <w:rPr>
          <w:rFonts w:ascii="Arial" w:hAnsi="Arial" w:cs="Arial"/>
        </w:rPr>
        <w:t>Projede elde edilen F1 sonuçları modelin genel olarak dengeli tahminler üretebildiğini göstermektedir. Özellikle kişi ve kurum etiketlerinde güçlü F1 değerleri elde edilmiştir.</w:t>
      </w:r>
    </w:p>
    <w:p w14:paraId="2193C162" w14:textId="77777777" w:rsidR="00321AFE" w:rsidRPr="00321AFE" w:rsidRDefault="00321AFE" w:rsidP="00321AFE">
      <w:pPr>
        <w:pStyle w:val="NormalWeb"/>
        <w:rPr>
          <w:rFonts w:ascii="Arial" w:hAnsi="Arial" w:cs="Arial"/>
        </w:rPr>
      </w:pPr>
      <w:r w:rsidRPr="00321AFE">
        <w:rPr>
          <w:rFonts w:ascii="Arial" w:hAnsi="Arial" w:cs="Arial"/>
        </w:rPr>
        <w:lastRenderedPageBreak/>
        <w:t>F1 skorlarının yüksek olması modelin:</w:t>
      </w:r>
    </w:p>
    <w:p w14:paraId="3C6E998E" w14:textId="77777777" w:rsidR="00321AFE" w:rsidRPr="00321AFE" w:rsidRDefault="00321AFE" w:rsidP="00160F6D">
      <w:pPr>
        <w:pStyle w:val="NormalWeb"/>
        <w:numPr>
          <w:ilvl w:val="0"/>
          <w:numId w:val="30"/>
        </w:numPr>
        <w:rPr>
          <w:rFonts w:ascii="Arial" w:hAnsi="Arial" w:cs="Arial"/>
        </w:rPr>
      </w:pPr>
      <w:r w:rsidRPr="00321AFE">
        <w:rPr>
          <w:rFonts w:ascii="Arial" w:hAnsi="Arial" w:cs="Arial"/>
        </w:rPr>
        <w:t xml:space="preserve">doğru entity üretebildiğini, </w:t>
      </w:r>
    </w:p>
    <w:p w14:paraId="7A05A4F7" w14:textId="77777777" w:rsidR="00321AFE" w:rsidRPr="00321AFE" w:rsidRDefault="00321AFE" w:rsidP="00160F6D">
      <w:pPr>
        <w:pStyle w:val="NormalWeb"/>
        <w:numPr>
          <w:ilvl w:val="0"/>
          <w:numId w:val="30"/>
        </w:numPr>
        <w:rPr>
          <w:rFonts w:ascii="Arial" w:hAnsi="Arial" w:cs="Arial"/>
        </w:rPr>
      </w:pPr>
      <w:r w:rsidRPr="00321AFE">
        <w:rPr>
          <w:rFonts w:ascii="Arial" w:hAnsi="Arial" w:cs="Arial"/>
        </w:rPr>
        <w:t xml:space="preserve">gerçek entity’leri kaçırma oranının düşük olduğunu, </w:t>
      </w:r>
    </w:p>
    <w:p w14:paraId="45968367" w14:textId="77777777" w:rsidR="00321AFE" w:rsidRPr="00321AFE" w:rsidRDefault="00321AFE" w:rsidP="00160F6D">
      <w:pPr>
        <w:pStyle w:val="NormalWeb"/>
        <w:numPr>
          <w:ilvl w:val="0"/>
          <w:numId w:val="30"/>
        </w:numPr>
        <w:rPr>
          <w:rFonts w:ascii="Arial" w:hAnsi="Arial" w:cs="Arial"/>
        </w:rPr>
      </w:pPr>
      <w:r w:rsidRPr="00321AFE">
        <w:rPr>
          <w:rFonts w:ascii="Arial" w:hAnsi="Arial" w:cs="Arial"/>
        </w:rPr>
        <w:t xml:space="preserve">dengeli performans sergilediğini </w:t>
      </w:r>
    </w:p>
    <w:p w14:paraId="3A3BE102" w14:textId="77777777" w:rsidR="00321AFE" w:rsidRPr="00321AFE" w:rsidRDefault="00321AFE" w:rsidP="00321AFE">
      <w:pPr>
        <w:pStyle w:val="NormalWeb"/>
        <w:rPr>
          <w:rFonts w:ascii="Arial" w:hAnsi="Arial" w:cs="Arial"/>
        </w:rPr>
      </w:pPr>
      <w:r w:rsidRPr="00321AFE">
        <w:rPr>
          <w:rFonts w:ascii="Arial" w:hAnsi="Arial" w:cs="Arial"/>
        </w:rPr>
        <w:t>göstermektedir.</w:t>
      </w:r>
    </w:p>
    <w:p w14:paraId="2633D45B"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6.5 Confusion Matrix Analizi</w:t>
      </w:r>
    </w:p>
    <w:p w14:paraId="2D667D9A" w14:textId="77777777" w:rsidR="00321AFE" w:rsidRPr="00321AFE" w:rsidRDefault="00321AFE" w:rsidP="00321AFE">
      <w:pPr>
        <w:pStyle w:val="NormalWeb"/>
        <w:rPr>
          <w:rFonts w:ascii="Arial" w:hAnsi="Arial" w:cs="Arial"/>
        </w:rPr>
      </w:pPr>
      <w:r w:rsidRPr="00321AFE">
        <w:rPr>
          <w:rFonts w:ascii="Arial" w:hAnsi="Arial" w:cs="Arial"/>
        </w:rPr>
        <w:t>Modelin hangi entity türlerini karıştırdığını analiz etmek amacıyla confusion matrix kullanılmıştır.</w:t>
      </w:r>
    </w:p>
    <w:p w14:paraId="4FED4EEB" w14:textId="77777777" w:rsidR="00321AFE" w:rsidRPr="00321AFE" w:rsidRDefault="00321AFE" w:rsidP="00321AFE">
      <w:pPr>
        <w:pStyle w:val="NormalWeb"/>
        <w:rPr>
          <w:rFonts w:ascii="Arial" w:hAnsi="Arial" w:cs="Arial"/>
        </w:rPr>
      </w:pPr>
      <w:r w:rsidRPr="00321AFE">
        <w:rPr>
          <w:rFonts w:ascii="Arial" w:hAnsi="Arial" w:cs="Arial"/>
        </w:rPr>
        <w:t>Confusion matrix analizlerinde özellikle:</w:t>
      </w:r>
    </w:p>
    <w:p w14:paraId="5DF95C45" w14:textId="77777777" w:rsidR="00321AFE" w:rsidRPr="00321AFE" w:rsidRDefault="00321AFE" w:rsidP="00160F6D">
      <w:pPr>
        <w:pStyle w:val="NormalWeb"/>
        <w:numPr>
          <w:ilvl w:val="0"/>
          <w:numId w:val="31"/>
        </w:numPr>
        <w:rPr>
          <w:rFonts w:ascii="Arial" w:hAnsi="Arial" w:cs="Arial"/>
        </w:rPr>
      </w:pPr>
      <w:r w:rsidRPr="00321AFE">
        <w:rPr>
          <w:rFonts w:ascii="Arial" w:hAnsi="Arial" w:cs="Arial"/>
        </w:rPr>
        <w:t xml:space="preserve">ORG ve PER, </w:t>
      </w:r>
    </w:p>
    <w:p w14:paraId="4255A72C" w14:textId="77777777" w:rsidR="00321AFE" w:rsidRPr="00321AFE" w:rsidRDefault="00321AFE" w:rsidP="00160F6D">
      <w:pPr>
        <w:pStyle w:val="NormalWeb"/>
        <w:numPr>
          <w:ilvl w:val="0"/>
          <w:numId w:val="31"/>
        </w:numPr>
        <w:rPr>
          <w:rFonts w:ascii="Arial" w:hAnsi="Arial" w:cs="Arial"/>
        </w:rPr>
      </w:pPr>
      <w:r w:rsidRPr="00321AFE">
        <w:rPr>
          <w:rFonts w:ascii="Arial" w:hAnsi="Arial" w:cs="Arial"/>
        </w:rPr>
        <w:t xml:space="preserve">DATE ve temporal expression, </w:t>
      </w:r>
    </w:p>
    <w:p w14:paraId="6AFB103C" w14:textId="77777777" w:rsidR="00321AFE" w:rsidRPr="00321AFE" w:rsidRDefault="00321AFE" w:rsidP="00160F6D">
      <w:pPr>
        <w:pStyle w:val="NormalWeb"/>
        <w:numPr>
          <w:ilvl w:val="0"/>
          <w:numId w:val="31"/>
        </w:numPr>
        <w:rPr>
          <w:rFonts w:ascii="Arial" w:hAnsi="Arial" w:cs="Arial"/>
        </w:rPr>
      </w:pPr>
      <w:r w:rsidRPr="00321AFE">
        <w:rPr>
          <w:rFonts w:ascii="Arial" w:hAnsi="Arial" w:cs="Arial"/>
        </w:rPr>
        <w:t xml:space="preserve">LOC ve ekli yapılar </w:t>
      </w:r>
    </w:p>
    <w:p w14:paraId="3CAAB20D" w14:textId="77777777" w:rsidR="00321AFE" w:rsidRPr="00321AFE" w:rsidRDefault="00321AFE" w:rsidP="00321AFE">
      <w:pPr>
        <w:pStyle w:val="NormalWeb"/>
        <w:rPr>
          <w:rFonts w:ascii="Arial" w:hAnsi="Arial" w:cs="Arial"/>
        </w:rPr>
      </w:pPr>
      <w:r w:rsidRPr="00321AFE">
        <w:rPr>
          <w:rFonts w:ascii="Arial" w:hAnsi="Arial" w:cs="Arial"/>
        </w:rPr>
        <w:t>arasında bazı karışıklıklar gözlemlenmiştir.</w:t>
      </w:r>
    </w:p>
    <w:p w14:paraId="7B7D780F" w14:textId="77777777" w:rsidR="00321AFE" w:rsidRPr="00321AFE" w:rsidRDefault="00321AFE" w:rsidP="00321AFE">
      <w:pPr>
        <w:pStyle w:val="NormalWeb"/>
        <w:rPr>
          <w:rFonts w:ascii="Arial" w:hAnsi="Arial" w:cs="Arial"/>
        </w:rPr>
      </w:pPr>
      <w:r w:rsidRPr="00321AFE">
        <w:rPr>
          <w:rFonts w:ascii="Arial" w:hAnsi="Arial" w:cs="Arial"/>
        </w:rPr>
        <w:t>Bununla birlikte kişi ve kurum etiketlerinin genel olarak başarılı şekilde ayrıldığı görülmüştür.</w:t>
      </w:r>
    </w:p>
    <w:p w14:paraId="1773C167" w14:textId="77777777" w:rsidR="00321AFE" w:rsidRPr="00321AFE" w:rsidRDefault="00321AFE" w:rsidP="00321AFE">
      <w:pPr>
        <w:pStyle w:val="NormalWeb"/>
        <w:rPr>
          <w:rFonts w:ascii="Arial" w:hAnsi="Arial" w:cs="Arial"/>
        </w:rPr>
      </w:pPr>
      <w:r w:rsidRPr="00321AFE">
        <w:rPr>
          <w:rFonts w:ascii="Arial" w:hAnsi="Arial" w:cs="Arial"/>
        </w:rPr>
        <w:t>Confusion matrix görselleri raporda mutlaka kullanılmalıdır çünkü modelin güçlü ve zayıf yönlerini görsel olarak göstermektedir.</w:t>
      </w:r>
    </w:p>
    <w:p w14:paraId="4ECF39E6"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6.6 Validation Loss ve Grafik Analizi</w:t>
      </w:r>
    </w:p>
    <w:p w14:paraId="7EED1035" w14:textId="77777777" w:rsidR="00321AFE" w:rsidRPr="00321AFE" w:rsidRDefault="00321AFE" w:rsidP="00321AFE">
      <w:pPr>
        <w:pStyle w:val="NormalWeb"/>
        <w:rPr>
          <w:rFonts w:ascii="Arial" w:hAnsi="Arial" w:cs="Arial"/>
        </w:rPr>
      </w:pPr>
      <w:r w:rsidRPr="00321AFE">
        <w:rPr>
          <w:rFonts w:ascii="Arial" w:hAnsi="Arial" w:cs="Arial"/>
        </w:rPr>
        <w:t>Eğitim sürecinde train loss ve validation loss değerleri grafiklerle analiz edilmiştir.</w:t>
      </w:r>
    </w:p>
    <w:p w14:paraId="6793B16B" w14:textId="77777777" w:rsidR="00321AFE" w:rsidRPr="00321AFE" w:rsidRDefault="00321AFE" w:rsidP="00321AFE">
      <w:pPr>
        <w:pStyle w:val="NormalWeb"/>
        <w:rPr>
          <w:rFonts w:ascii="Arial" w:hAnsi="Arial" w:cs="Arial"/>
        </w:rPr>
      </w:pPr>
      <w:r w:rsidRPr="00321AFE">
        <w:rPr>
          <w:rFonts w:ascii="Arial" w:hAnsi="Arial" w:cs="Arial"/>
        </w:rPr>
        <w:t>Grafiklerde:</w:t>
      </w:r>
    </w:p>
    <w:p w14:paraId="280A52EE" w14:textId="77777777" w:rsidR="00321AFE" w:rsidRPr="00321AFE" w:rsidRDefault="00321AFE" w:rsidP="00160F6D">
      <w:pPr>
        <w:pStyle w:val="NormalWeb"/>
        <w:numPr>
          <w:ilvl w:val="0"/>
          <w:numId w:val="32"/>
        </w:numPr>
        <w:rPr>
          <w:rFonts w:ascii="Arial" w:hAnsi="Arial" w:cs="Arial"/>
        </w:rPr>
      </w:pPr>
      <w:r w:rsidRPr="00321AFE">
        <w:rPr>
          <w:rFonts w:ascii="Arial" w:hAnsi="Arial" w:cs="Arial"/>
        </w:rPr>
        <w:t xml:space="preserve">train loss değerinin düzenli şekilde düştüğü, </w:t>
      </w:r>
    </w:p>
    <w:p w14:paraId="2F1C2E02" w14:textId="77777777" w:rsidR="00321AFE" w:rsidRPr="00321AFE" w:rsidRDefault="00321AFE" w:rsidP="00160F6D">
      <w:pPr>
        <w:pStyle w:val="NormalWeb"/>
        <w:numPr>
          <w:ilvl w:val="0"/>
          <w:numId w:val="32"/>
        </w:numPr>
        <w:rPr>
          <w:rFonts w:ascii="Arial" w:hAnsi="Arial" w:cs="Arial"/>
        </w:rPr>
      </w:pPr>
      <w:r w:rsidRPr="00321AFE">
        <w:rPr>
          <w:rFonts w:ascii="Arial" w:hAnsi="Arial" w:cs="Arial"/>
        </w:rPr>
        <w:t xml:space="preserve">validation loss değerinin belirli noktaya kadar iyileştiği, </w:t>
      </w:r>
    </w:p>
    <w:p w14:paraId="671DC962" w14:textId="77777777" w:rsidR="00321AFE" w:rsidRPr="00321AFE" w:rsidRDefault="00321AFE" w:rsidP="00160F6D">
      <w:pPr>
        <w:pStyle w:val="NormalWeb"/>
        <w:numPr>
          <w:ilvl w:val="0"/>
          <w:numId w:val="32"/>
        </w:numPr>
        <w:rPr>
          <w:rFonts w:ascii="Arial" w:hAnsi="Arial" w:cs="Arial"/>
        </w:rPr>
      </w:pPr>
      <w:r w:rsidRPr="00321AFE">
        <w:rPr>
          <w:rFonts w:ascii="Arial" w:hAnsi="Arial" w:cs="Arial"/>
        </w:rPr>
        <w:t xml:space="preserve">bazı aşamalarda stabil hale geldiği </w:t>
      </w:r>
    </w:p>
    <w:p w14:paraId="7CC39974" w14:textId="7BC58B1D" w:rsidR="00321AFE" w:rsidRDefault="00321AFE" w:rsidP="00321AFE">
      <w:pPr>
        <w:pStyle w:val="NormalWeb"/>
        <w:rPr>
          <w:rFonts w:ascii="Arial" w:hAnsi="Arial" w:cs="Arial"/>
        </w:rPr>
      </w:pPr>
      <w:r w:rsidRPr="00321AFE">
        <w:rPr>
          <w:rFonts w:ascii="Arial" w:hAnsi="Arial" w:cs="Arial"/>
        </w:rPr>
        <w:t>gözlemlenmiştir.</w:t>
      </w:r>
    </w:p>
    <w:p w14:paraId="6476C71A" w14:textId="77777777" w:rsidR="00534D97" w:rsidRDefault="00534D97" w:rsidP="00321AFE">
      <w:pPr>
        <w:pStyle w:val="NormalWeb"/>
        <w:rPr>
          <w:rFonts w:ascii="Arial" w:hAnsi="Arial" w:cs="Arial"/>
        </w:rPr>
      </w:pPr>
    </w:p>
    <w:tbl>
      <w:tblPr>
        <w:tblW w:w="89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0"/>
        <w:gridCol w:w="3692"/>
      </w:tblGrid>
      <w:tr w:rsidR="00534D97" w:rsidRPr="00086787" w14:paraId="484093E7" w14:textId="77777777" w:rsidTr="009B3338">
        <w:trPr>
          <w:trHeight w:val="320"/>
          <w:tblHeader/>
          <w:tblCellSpacing w:w="15" w:type="dxa"/>
        </w:trPr>
        <w:tc>
          <w:tcPr>
            <w:tcW w:w="0" w:type="auto"/>
            <w:vAlign w:val="center"/>
            <w:hideMark/>
          </w:tcPr>
          <w:p w14:paraId="75082713" w14:textId="77777777" w:rsidR="00534D97" w:rsidRPr="00086787" w:rsidRDefault="00534D97" w:rsidP="009B3338">
            <w:pPr>
              <w:spacing w:after="0" w:line="240" w:lineRule="auto"/>
              <w:jc w:val="center"/>
              <w:rPr>
                <w:rFonts w:ascii="Times New Roman" w:eastAsia="Times New Roman" w:hAnsi="Times New Roman" w:cs="Times New Roman"/>
                <w:b/>
                <w:bCs/>
                <w:lang w:eastAsia="tr-TR"/>
              </w:rPr>
            </w:pPr>
            <w:r w:rsidRPr="00086787">
              <w:rPr>
                <w:rFonts w:ascii="Times New Roman" w:eastAsia="Times New Roman" w:hAnsi="Times New Roman" w:cs="Times New Roman"/>
                <w:b/>
                <w:bCs/>
                <w:lang w:eastAsia="tr-TR"/>
              </w:rPr>
              <w:t>Metrik</w:t>
            </w:r>
          </w:p>
        </w:tc>
        <w:tc>
          <w:tcPr>
            <w:tcW w:w="0" w:type="auto"/>
            <w:vAlign w:val="center"/>
            <w:hideMark/>
          </w:tcPr>
          <w:p w14:paraId="54CFF03F" w14:textId="77777777" w:rsidR="00534D97" w:rsidRPr="00086787" w:rsidRDefault="00534D97" w:rsidP="009B3338">
            <w:pPr>
              <w:spacing w:after="0" w:line="240" w:lineRule="auto"/>
              <w:jc w:val="center"/>
              <w:rPr>
                <w:rFonts w:ascii="Times New Roman" w:eastAsia="Times New Roman" w:hAnsi="Times New Roman" w:cs="Times New Roman"/>
                <w:b/>
                <w:bCs/>
                <w:lang w:eastAsia="tr-TR"/>
              </w:rPr>
            </w:pPr>
            <w:r w:rsidRPr="00086787">
              <w:rPr>
                <w:rFonts w:ascii="Times New Roman" w:eastAsia="Times New Roman" w:hAnsi="Times New Roman" w:cs="Times New Roman"/>
                <w:b/>
                <w:bCs/>
                <w:lang w:eastAsia="tr-TR"/>
              </w:rPr>
              <w:t>Sonuç</w:t>
            </w:r>
          </w:p>
        </w:tc>
      </w:tr>
      <w:tr w:rsidR="00534D97" w:rsidRPr="00086787" w14:paraId="52C83570" w14:textId="77777777" w:rsidTr="009B3338">
        <w:trPr>
          <w:trHeight w:val="337"/>
          <w:tblCellSpacing w:w="15" w:type="dxa"/>
        </w:trPr>
        <w:tc>
          <w:tcPr>
            <w:tcW w:w="0" w:type="auto"/>
            <w:vAlign w:val="center"/>
            <w:hideMark/>
          </w:tcPr>
          <w:p w14:paraId="7076D7C9"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Accuracy</w:t>
            </w:r>
          </w:p>
        </w:tc>
        <w:tc>
          <w:tcPr>
            <w:tcW w:w="0" w:type="auto"/>
            <w:vAlign w:val="center"/>
            <w:hideMark/>
          </w:tcPr>
          <w:p w14:paraId="1A41362E"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%94.2</w:t>
            </w:r>
          </w:p>
        </w:tc>
      </w:tr>
      <w:tr w:rsidR="00534D97" w:rsidRPr="00086787" w14:paraId="2700A883" w14:textId="77777777" w:rsidTr="009B3338">
        <w:trPr>
          <w:trHeight w:val="320"/>
          <w:tblCellSpacing w:w="15" w:type="dxa"/>
        </w:trPr>
        <w:tc>
          <w:tcPr>
            <w:tcW w:w="0" w:type="auto"/>
            <w:vAlign w:val="center"/>
            <w:hideMark/>
          </w:tcPr>
          <w:p w14:paraId="65B6E267"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Precision</w:t>
            </w:r>
          </w:p>
        </w:tc>
        <w:tc>
          <w:tcPr>
            <w:tcW w:w="0" w:type="auto"/>
            <w:vAlign w:val="center"/>
            <w:hideMark/>
          </w:tcPr>
          <w:p w14:paraId="341865A8"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%91.8</w:t>
            </w:r>
          </w:p>
        </w:tc>
      </w:tr>
      <w:tr w:rsidR="00534D97" w:rsidRPr="00086787" w14:paraId="0587D164" w14:textId="77777777" w:rsidTr="009B3338">
        <w:trPr>
          <w:trHeight w:val="337"/>
          <w:tblCellSpacing w:w="15" w:type="dxa"/>
        </w:trPr>
        <w:tc>
          <w:tcPr>
            <w:tcW w:w="0" w:type="auto"/>
            <w:vAlign w:val="center"/>
            <w:hideMark/>
          </w:tcPr>
          <w:p w14:paraId="5F4D7232"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Recall</w:t>
            </w:r>
          </w:p>
        </w:tc>
        <w:tc>
          <w:tcPr>
            <w:tcW w:w="0" w:type="auto"/>
            <w:vAlign w:val="center"/>
            <w:hideMark/>
          </w:tcPr>
          <w:p w14:paraId="3922C261"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%90.7</w:t>
            </w:r>
          </w:p>
        </w:tc>
      </w:tr>
      <w:tr w:rsidR="00534D97" w:rsidRPr="00086787" w14:paraId="3B874D5C" w14:textId="77777777" w:rsidTr="009B3338">
        <w:trPr>
          <w:trHeight w:val="320"/>
          <w:tblCellSpacing w:w="15" w:type="dxa"/>
        </w:trPr>
        <w:tc>
          <w:tcPr>
            <w:tcW w:w="0" w:type="auto"/>
            <w:vAlign w:val="center"/>
            <w:hideMark/>
          </w:tcPr>
          <w:p w14:paraId="4678AE1D"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F1-Score</w:t>
            </w:r>
          </w:p>
        </w:tc>
        <w:tc>
          <w:tcPr>
            <w:tcW w:w="0" w:type="auto"/>
            <w:vAlign w:val="center"/>
            <w:hideMark/>
          </w:tcPr>
          <w:p w14:paraId="1EBC5EA3" w14:textId="77777777" w:rsidR="00534D97" w:rsidRPr="00086787" w:rsidRDefault="00534D97" w:rsidP="009B3338">
            <w:pPr>
              <w:spacing w:after="0" w:line="240" w:lineRule="auto"/>
              <w:rPr>
                <w:rFonts w:ascii="Times New Roman" w:eastAsia="Times New Roman" w:hAnsi="Times New Roman" w:cs="Times New Roman"/>
                <w:lang w:eastAsia="tr-TR"/>
              </w:rPr>
            </w:pPr>
            <w:r w:rsidRPr="00086787">
              <w:rPr>
                <w:rFonts w:ascii="Times New Roman" w:eastAsia="Times New Roman" w:hAnsi="Times New Roman" w:cs="Times New Roman"/>
                <w:lang w:eastAsia="tr-TR"/>
              </w:rPr>
              <w:t>%91.2</w:t>
            </w:r>
          </w:p>
        </w:tc>
      </w:tr>
    </w:tbl>
    <w:p w14:paraId="50AF9A76" w14:textId="77777777" w:rsidR="00534D97" w:rsidRPr="00321AFE" w:rsidRDefault="00534D97" w:rsidP="00534D97">
      <w:pPr>
        <w:pStyle w:val="NormalWeb"/>
        <w:rPr>
          <w:rFonts w:ascii="Arial" w:hAnsi="Arial" w:cs="Arial"/>
        </w:rPr>
      </w:pPr>
      <w:r w:rsidRPr="00534D97">
        <w:rPr>
          <w:rFonts w:ascii="Arial" w:hAnsi="Arial" w:cs="Arial"/>
        </w:rPr>
        <w:lastRenderedPageBreak/>
        <w:t>Elde edilen performans sonuçları modelin Türkçe haber metinlerinde geçen varlıkları başarılı şekilde tespit edebildiğini göstermektedir. Özellikle F1-score değerinin yüksek olması, modelin precision ve recall açısından dengeli performans sergilediğini ortaya koymaktadır.</w:t>
      </w:r>
    </w:p>
    <w:p w14:paraId="4B3CC2C0" w14:textId="77777777" w:rsidR="00534D97" w:rsidRPr="00321AFE" w:rsidRDefault="00534D97" w:rsidP="00321AFE">
      <w:pPr>
        <w:pStyle w:val="NormalWeb"/>
        <w:rPr>
          <w:rFonts w:ascii="Arial" w:hAnsi="Arial" w:cs="Arial"/>
        </w:rPr>
      </w:pPr>
    </w:p>
    <w:p w14:paraId="14311813" w14:textId="762CB556" w:rsidR="00071B39" w:rsidRDefault="00071B39" w:rsidP="00071B39">
      <w:pPr>
        <w:pStyle w:val="NormalWeb"/>
        <w:rPr>
          <w:rFonts w:ascii="Arial" w:hAnsi="Arial" w:cs="Arial"/>
        </w:rPr>
      </w:pPr>
      <w:r w:rsidRPr="00321AFE">
        <w:rPr>
          <w:rFonts w:ascii="Arial" w:hAnsi="Arial" w:cs="Arial"/>
        </w:rPr>
        <w:drawing>
          <wp:inline distT="0" distB="0" distL="0" distR="0" wp14:anchorId="41B5B8ED" wp14:editId="73842B72">
            <wp:extent cx="5760720" cy="2247544"/>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1017" cy="2251561"/>
                    </a:xfrm>
                    <a:prstGeom prst="rect">
                      <a:avLst/>
                    </a:prstGeom>
                  </pic:spPr>
                </pic:pic>
              </a:graphicData>
            </a:graphic>
          </wp:inline>
        </w:drawing>
      </w:r>
    </w:p>
    <w:p w14:paraId="3A75511E" w14:textId="361BEF05" w:rsidR="00071B39" w:rsidRDefault="00071B39" w:rsidP="00071B39">
      <w:pPr>
        <w:pStyle w:val="NormalWeb"/>
        <w:ind w:left="720"/>
        <w:jc w:val="center"/>
        <w:rPr>
          <w:rFonts w:ascii="Arial" w:hAnsi="Arial" w:cs="Arial"/>
          <w:b/>
          <w:bCs/>
          <w:sz w:val="20"/>
          <w:szCs w:val="20"/>
        </w:rPr>
      </w:pPr>
      <w:r w:rsidRPr="00321AFE">
        <w:rPr>
          <w:rFonts w:ascii="Arial" w:hAnsi="Arial" w:cs="Arial"/>
          <w:b/>
          <w:bCs/>
          <w:sz w:val="20"/>
          <w:szCs w:val="20"/>
        </w:rPr>
        <w:t>Şekil 5. Eğ</w:t>
      </w:r>
      <w:r>
        <w:rPr>
          <w:rFonts w:ascii="Arial" w:hAnsi="Arial" w:cs="Arial"/>
          <w:b/>
          <w:bCs/>
          <w:sz w:val="20"/>
          <w:szCs w:val="20"/>
        </w:rPr>
        <w:t>i</w:t>
      </w:r>
      <w:r w:rsidRPr="00321AFE">
        <w:rPr>
          <w:rFonts w:ascii="Arial" w:hAnsi="Arial" w:cs="Arial"/>
          <w:b/>
          <w:bCs/>
          <w:sz w:val="20"/>
          <w:szCs w:val="20"/>
        </w:rPr>
        <w:t>tim değerleri</w:t>
      </w:r>
    </w:p>
    <w:p w14:paraId="1BF3E027" w14:textId="2690A13E" w:rsidR="00534D97" w:rsidRPr="00CB3A94" w:rsidRDefault="00534D97" w:rsidP="00534D97">
      <w:pPr>
        <w:pStyle w:val="NormalWeb"/>
        <w:jc w:val="both"/>
        <w:rPr>
          <w:rFonts w:ascii="Arial" w:hAnsi="Arial" w:cs="Arial"/>
        </w:rPr>
      </w:pPr>
      <w:r w:rsidRPr="00534D97">
        <w:rPr>
          <w:rFonts w:ascii="Arial" w:hAnsi="Arial" w:cs="Arial"/>
        </w:rPr>
        <w:t>Şekil 5 incelendiğinde eğitim süreci boyunca loss değerinin düzenli olarak azaldığı görülmektedir. Bu durum modelin veri setindeki örüntüleri başarılı şekilde öğrendiğini göstermektedir. Validation değerlerinin eğitim değerlerine yakın ilerlemesi, modelin aşırı ezberleme (overfitting) yapmadan genelleme yeteneğini koruyabildiğini göstermektedir. Ayrıca precision, recall ve F1-score değerlerinin yüksek seviyelerde olması modelin kişi, kurum ve lokasyon varlıklarını başarılı şekilde sınıflandırabildiğini ortaya koymaktadır.</w:t>
      </w:r>
    </w:p>
    <w:p w14:paraId="7A44BFCD" w14:textId="6809254F" w:rsidR="00321AFE" w:rsidRDefault="00071B39" w:rsidP="00071B39">
      <w:pPr>
        <w:pStyle w:val="NormalWeb"/>
        <w:jc w:val="center"/>
        <w:rPr>
          <w:rFonts w:ascii="Arial" w:hAnsi="Arial" w:cs="Arial"/>
        </w:rPr>
      </w:pPr>
      <w:r w:rsidRPr="00071B39">
        <w:rPr>
          <w:rFonts w:ascii="Arial" w:hAnsi="Arial" w:cs="Arial"/>
        </w:rPr>
        <w:drawing>
          <wp:inline distT="0" distB="0" distL="0" distR="0" wp14:anchorId="33351C0B" wp14:editId="5655232C">
            <wp:extent cx="5268008" cy="3152775"/>
            <wp:effectExtent l="0" t="0" r="889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8865" cy="3171242"/>
                    </a:xfrm>
                    <a:prstGeom prst="rect">
                      <a:avLst/>
                    </a:prstGeom>
                  </pic:spPr>
                </pic:pic>
              </a:graphicData>
            </a:graphic>
          </wp:inline>
        </w:drawing>
      </w:r>
    </w:p>
    <w:p w14:paraId="41E9414F" w14:textId="3A81CC06" w:rsidR="00071B39" w:rsidRDefault="00071B39" w:rsidP="00071B39">
      <w:pPr>
        <w:pStyle w:val="NormalWeb"/>
        <w:jc w:val="center"/>
        <w:rPr>
          <w:rFonts w:ascii="Arial" w:hAnsi="Arial" w:cs="Arial"/>
          <w:b/>
          <w:bCs/>
          <w:sz w:val="20"/>
          <w:szCs w:val="20"/>
        </w:rPr>
      </w:pPr>
      <w:r w:rsidRPr="00071B39">
        <w:rPr>
          <w:rFonts w:ascii="Arial" w:hAnsi="Arial" w:cs="Arial"/>
          <w:b/>
          <w:bCs/>
          <w:sz w:val="20"/>
          <w:szCs w:val="20"/>
        </w:rPr>
        <w:t xml:space="preserve">Şekil 6. </w:t>
      </w:r>
      <w:r w:rsidRPr="00321AFE">
        <w:rPr>
          <w:rFonts w:ascii="Arial" w:hAnsi="Arial" w:cs="Arial"/>
          <w:b/>
          <w:bCs/>
          <w:sz w:val="20"/>
          <w:szCs w:val="20"/>
        </w:rPr>
        <w:t>Confusion Matrix</w:t>
      </w:r>
    </w:p>
    <w:p w14:paraId="142BC894" w14:textId="77777777" w:rsidR="00534D97" w:rsidRPr="00534D97" w:rsidRDefault="00534D97" w:rsidP="00534D97">
      <w:pPr>
        <w:pStyle w:val="NormalWeb"/>
        <w:rPr>
          <w:rFonts w:ascii="Arial" w:hAnsi="Arial" w:cs="Arial"/>
        </w:rPr>
      </w:pPr>
      <w:r w:rsidRPr="00534D97">
        <w:rPr>
          <w:rFonts w:ascii="Arial" w:hAnsi="Arial" w:cs="Arial"/>
        </w:rPr>
        <w:lastRenderedPageBreak/>
        <w:t>Şekil 6’da verilen confusion matrix incelendiğinde modelin özellikle kişi (PER) ve kurum (ORG) etiketlerinde başarılı sonuçlar ürettiği görülmektedir. Bununla birlikte bazı lokasyon (LOC) ve tarih (DATE) etiketlerinde karışıklıklar oluştuğu gözlemlenmiştir. Bu durum Türkçenin eklemeli dil yapısından ve bazı zaman ifadelerinin bağlama göre farklı anlamlar taşıyabilmesinden kaynaklanmaktadır. Genel olarak değerlendirildiğinde modelin entity türlerini büyük ölçüde doğru şekilde ayırt edebildiği görülmektedir.</w:t>
      </w:r>
    </w:p>
    <w:p w14:paraId="207CDE92" w14:textId="77777777" w:rsidR="00534D97" w:rsidRPr="00321AFE" w:rsidRDefault="00534D97" w:rsidP="00534D97">
      <w:pPr>
        <w:pStyle w:val="NormalWeb"/>
        <w:rPr>
          <w:rFonts w:ascii="Arial" w:hAnsi="Arial" w:cs="Arial"/>
          <w:b/>
          <w:bCs/>
          <w:sz w:val="20"/>
          <w:szCs w:val="20"/>
        </w:rPr>
      </w:pPr>
    </w:p>
    <w:p w14:paraId="3A7F1C20" w14:textId="77777777" w:rsidR="00321AFE" w:rsidRPr="00071B39" w:rsidRDefault="00321AFE" w:rsidP="00071B39">
      <w:pPr>
        <w:pStyle w:val="Balk1"/>
        <w:rPr>
          <w:rFonts w:ascii="Arial" w:eastAsia="Times New Roman" w:hAnsi="Arial" w:cs="Arial"/>
          <w:b/>
          <w:bCs/>
          <w:color w:val="000000" w:themeColor="text1"/>
          <w:sz w:val="32"/>
          <w:szCs w:val="32"/>
        </w:rPr>
      </w:pPr>
      <w:r w:rsidRPr="00071B39">
        <w:rPr>
          <w:rFonts w:ascii="Arial" w:eastAsia="Times New Roman" w:hAnsi="Arial" w:cs="Arial"/>
          <w:b/>
          <w:bCs/>
          <w:color w:val="000000" w:themeColor="text1"/>
          <w:sz w:val="32"/>
          <w:szCs w:val="32"/>
        </w:rPr>
        <w:t>7. Test Senaryoları ve Gerçek Haber Analizi</w:t>
      </w:r>
    </w:p>
    <w:p w14:paraId="3966CCD2" w14:textId="77777777" w:rsidR="00321AFE" w:rsidRPr="00321AFE" w:rsidRDefault="00321AFE" w:rsidP="00321AFE">
      <w:pPr>
        <w:pStyle w:val="NormalWeb"/>
        <w:rPr>
          <w:rFonts w:ascii="Arial" w:hAnsi="Arial" w:cs="Arial"/>
        </w:rPr>
      </w:pPr>
      <w:r w:rsidRPr="00321AFE">
        <w:rPr>
          <w:rFonts w:ascii="Arial" w:hAnsi="Arial" w:cs="Arial"/>
        </w:rPr>
        <w:t>Model yalnızca eğitim verisi üzerinde değil, gerçek haber metinleri üzerinde de test edilmiştir. Bu testlerin amacı modelin gerçek dünya koşullarında nasıl davrandığını analiz etmektir.</w:t>
      </w:r>
    </w:p>
    <w:p w14:paraId="37CC5BEC" w14:textId="77777777" w:rsidR="00321AFE" w:rsidRPr="00321AFE" w:rsidRDefault="00321AFE" w:rsidP="00321AFE">
      <w:pPr>
        <w:pStyle w:val="NormalWeb"/>
        <w:rPr>
          <w:rFonts w:ascii="Arial" w:hAnsi="Arial" w:cs="Arial"/>
        </w:rPr>
      </w:pPr>
      <w:r w:rsidRPr="00321AFE">
        <w:rPr>
          <w:rFonts w:ascii="Arial" w:hAnsi="Arial" w:cs="Arial"/>
        </w:rPr>
        <w:t>Testlerde farklı haber kategorileri kullanılmıştır:</w:t>
      </w:r>
    </w:p>
    <w:p w14:paraId="35EF3916"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siyaset, </w:t>
      </w:r>
    </w:p>
    <w:p w14:paraId="356DDE5B"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ekonomi, </w:t>
      </w:r>
    </w:p>
    <w:p w14:paraId="52F808F9"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spor, </w:t>
      </w:r>
    </w:p>
    <w:p w14:paraId="107D0FFA"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diplomasi, </w:t>
      </w:r>
    </w:p>
    <w:p w14:paraId="28DAA34B"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teknoloji, </w:t>
      </w:r>
    </w:p>
    <w:p w14:paraId="66B733EF" w14:textId="77777777" w:rsidR="00321AFE" w:rsidRPr="00321AFE" w:rsidRDefault="00321AFE" w:rsidP="00160F6D">
      <w:pPr>
        <w:pStyle w:val="NormalWeb"/>
        <w:numPr>
          <w:ilvl w:val="0"/>
          <w:numId w:val="33"/>
        </w:numPr>
        <w:rPr>
          <w:rFonts w:ascii="Arial" w:hAnsi="Arial" w:cs="Arial"/>
        </w:rPr>
      </w:pPr>
      <w:r w:rsidRPr="00321AFE">
        <w:rPr>
          <w:rFonts w:ascii="Arial" w:hAnsi="Arial" w:cs="Arial"/>
        </w:rPr>
        <w:t xml:space="preserve">sağlık </w:t>
      </w:r>
    </w:p>
    <w:p w14:paraId="1D5040CD" w14:textId="77777777" w:rsidR="00321AFE" w:rsidRPr="00321AFE" w:rsidRDefault="00321AFE" w:rsidP="00321AFE">
      <w:pPr>
        <w:pStyle w:val="NormalWeb"/>
        <w:rPr>
          <w:rFonts w:ascii="Arial" w:hAnsi="Arial" w:cs="Arial"/>
        </w:rPr>
      </w:pPr>
      <w:r w:rsidRPr="00321AFE">
        <w:rPr>
          <w:rFonts w:ascii="Arial" w:hAnsi="Arial" w:cs="Arial"/>
        </w:rPr>
        <w:t>haberleri değerlendirilmiştir.</w:t>
      </w:r>
    </w:p>
    <w:p w14:paraId="2AD2BE4F"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7.1 Siyasi Haber Testleri</w:t>
      </w:r>
    </w:p>
    <w:p w14:paraId="71DB9B43" w14:textId="77777777" w:rsidR="00321AFE" w:rsidRPr="00321AFE" w:rsidRDefault="00321AFE" w:rsidP="00321AFE">
      <w:pPr>
        <w:pStyle w:val="NormalWeb"/>
        <w:rPr>
          <w:rFonts w:ascii="Arial" w:hAnsi="Arial" w:cs="Arial"/>
        </w:rPr>
      </w:pPr>
      <w:r w:rsidRPr="00321AFE">
        <w:rPr>
          <w:rFonts w:ascii="Arial" w:hAnsi="Arial" w:cs="Arial"/>
        </w:rPr>
        <w:t>Siyasi haberlerde modelin özellikle kişi ve kurum tanıma konusunda başarılı olduğu gözlemlenmiştir.</w:t>
      </w:r>
    </w:p>
    <w:p w14:paraId="10E04CE2" w14:textId="77777777" w:rsidR="00321AFE" w:rsidRPr="00321AFE" w:rsidRDefault="00321AFE" w:rsidP="00321AFE">
      <w:pPr>
        <w:pStyle w:val="NormalWeb"/>
        <w:rPr>
          <w:rFonts w:ascii="Arial" w:hAnsi="Arial" w:cs="Arial"/>
        </w:rPr>
      </w:pPr>
      <w:r w:rsidRPr="00321AFE">
        <w:rPr>
          <w:rFonts w:ascii="Arial" w:hAnsi="Arial" w:cs="Arial"/>
        </w:rPr>
        <w:t>Örneğin:</w:t>
      </w:r>
    </w:p>
    <w:p w14:paraId="07F2312D" w14:textId="77777777" w:rsidR="00321AFE" w:rsidRPr="00321AFE" w:rsidRDefault="00321AFE" w:rsidP="00160F6D">
      <w:pPr>
        <w:pStyle w:val="NormalWeb"/>
        <w:numPr>
          <w:ilvl w:val="0"/>
          <w:numId w:val="34"/>
        </w:numPr>
        <w:rPr>
          <w:rFonts w:ascii="Arial" w:hAnsi="Arial" w:cs="Arial"/>
        </w:rPr>
      </w:pPr>
      <w:r w:rsidRPr="00321AFE">
        <w:rPr>
          <w:rFonts w:ascii="Arial" w:hAnsi="Arial" w:cs="Arial"/>
        </w:rPr>
        <w:t xml:space="preserve">“Recep Tayyip Erdoğan” </w:t>
      </w:r>
    </w:p>
    <w:p w14:paraId="7155523A" w14:textId="77777777" w:rsidR="00321AFE" w:rsidRPr="00321AFE" w:rsidRDefault="00321AFE" w:rsidP="00160F6D">
      <w:pPr>
        <w:pStyle w:val="NormalWeb"/>
        <w:numPr>
          <w:ilvl w:val="0"/>
          <w:numId w:val="34"/>
        </w:numPr>
        <w:rPr>
          <w:rFonts w:ascii="Arial" w:hAnsi="Arial" w:cs="Arial"/>
        </w:rPr>
      </w:pPr>
      <w:r w:rsidRPr="00321AFE">
        <w:rPr>
          <w:rFonts w:ascii="Arial" w:hAnsi="Arial" w:cs="Arial"/>
        </w:rPr>
        <w:t xml:space="preserve">“Cumhuriyet Halk Partisi” </w:t>
      </w:r>
    </w:p>
    <w:p w14:paraId="714074D3" w14:textId="77777777" w:rsidR="00321AFE" w:rsidRPr="00321AFE" w:rsidRDefault="00321AFE" w:rsidP="00160F6D">
      <w:pPr>
        <w:pStyle w:val="NormalWeb"/>
        <w:numPr>
          <w:ilvl w:val="0"/>
          <w:numId w:val="34"/>
        </w:numPr>
        <w:rPr>
          <w:rFonts w:ascii="Arial" w:hAnsi="Arial" w:cs="Arial"/>
        </w:rPr>
      </w:pPr>
      <w:r w:rsidRPr="00321AFE">
        <w:rPr>
          <w:rFonts w:ascii="Arial" w:hAnsi="Arial" w:cs="Arial"/>
        </w:rPr>
        <w:t xml:space="preserve">“Mahmut Tanal” </w:t>
      </w:r>
    </w:p>
    <w:p w14:paraId="50CEC94C" w14:textId="77777777" w:rsidR="00321AFE" w:rsidRPr="00321AFE" w:rsidRDefault="00321AFE" w:rsidP="00321AFE">
      <w:pPr>
        <w:pStyle w:val="NormalWeb"/>
        <w:rPr>
          <w:rFonts w:ascii="Arial" w:hAnsi="Arial" w:cs="Arial"/>
        </w:rPr>
      </w:pPr>
      <w:r w:rsidRPr="00321AFE">
        <w:rPr>
          <w:rFonts w:ascii="Arial" w:hAnsi="Arial" w:cs="Arial"/>
        </w:rPr>
        <w:t>gibi entity yapıları başarılı şekilde tespit edilmiştir.</w:t>
      </w:r>
    </w:p>
    <w:p w14:paraId="280D522F" w14:textId="77777777" w:rsidR="00321AFE" w:rsidRPr="00321AFE" w:rsidRDefault="00321AFE" w:rsidP="00321AFE">
      <w:pPr>
        <w:pStyle w:val="NormalWeb"/>
        <w:rPr>
          <w:rFonts w:ascii="Arial" w:hAnsi="Arial" w:cs="Arial"/>
        </w:rPr>
      </w:pPr>
      <w:r w:rsidRPr="00321AFE">
        <w:rPr>
          <w:rFonts w:ascii="Arial" w:hAnsi="Arial" w:cs="Arial"/>
        </w:rPr>
        <w:t>Ancak bazı örneklerde:</w:t>
      </w:r>
    </w:p>
    <w:p w14:paraId="2216AC4B" w14:textId="77777777" w:rsidR="00321AFE" w:rsidRPr="00321AFE" w:rsidRDefault="00321AFE" w:rsidP="00160F6D">
      <w:pPr>
        <w:pStyle w:val="NormalWeb"/>
        <w:numPr>
          <w:ilvl w:val="0"/>
          <w:numId w:val="35"/>
        </w:numPr>
        <w:rPr>
          <w:rFonts w:ascii="Arial" w:hAnsi="Arial" w:cs="Arial"/>
        </w:rPr>
      </w:pPr>
      <w:r w:rsidRPr="00321AFE">
        <w:rPr>
          <w:rFonts w:ascii="Arial" w:hAnsi="Arial" w:cs="Arial"/>
        </w:rPr>
        <w:t xml:space="preserve">unvan-karışıklıkları, </w:t>
      </w:r>
    </w:p>
    <w:p w14:paraId="5ADC7D34" w14:textId="77777777" w:rsidR="00321AFE" w:rsidRPr="00321AFE" w:rsidRDefault="00321AFE" w:rsidP="00160F6D">
      <w:pPr>
        <w:pStyle w:val="NormalWeb"/>
        <w:numPr>
          <w:ilvl w:val="0"/>
          <w:numId w:val="35"/>
        </w:numPr>
        <w:rPr>
          <w:rFonts w:ascii="Arial" w:hAnsi="Arial" w:cs="Arial"/>
        </w:rPr>
      </w:pPr>
      <w:r w:rsidRPr="00321AFE">
        <w:rPr>
          <w:rFonts w:ascii="Arial" w:hAnsi="Arial" w:cs="Arial"/>
        </w:rPr>
        <w:t xml:space="preserve">çoklu kişi sınırları </w:t>
      </w:r>
    </w:p>
    <w:p w14:paraId="57BC2A6D" w14:textId="77777777" w:rsidR="00321AFE" w:rsidRPr="00321AFE" w:rsidRDefault="00321AFE" w:rsidP="00321AFE">
      <w:pPr>
        <w:pStyle w:val="NormalWeb"/>
        <w:rPr>
          <w:rFonts w:ascii="Arial" w:hAnsi="Arial" w:cs="Arial"/>
        </w:rPr>
      </w:pPr>
      <w:r w:rsidRPr="00321AFE">
        <w:rPr>
          <w:rFonts w:ascii="Arial" w:hAnsi="Arial" w:cs="Arial"/>
        </w:rPr>
        <w:t>gibi problemler gözlemlenmiştir.</w:t>
      </w:r>
    </w:p>
    <w:p w14:paraId="68B47F12"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lastRenderedPageBreak/>
        <w:t>7.2 Ekonomi Haberleri</w:t>
      </w:r>
    </w:p>
    <w:p w14:paraId="6F7BCFD2" w14:textId="77777777" w:rsidR="00321AFE" w:rsidRPr="00321AFE" w:rsidRDefault="00321AFE" w:rsidP="00321AFE">
      <w:pPr>
        <w:pStyle w:val="NormalWeb"/>
        <w:rPr>
          <w:rFonts w:ascii="Arial" w:hAnsi="Arial" w:cs="Arial"/>
        </w:rPr>
      </w:pPr>
      <w:r w:rsidRPr="00321AFE">
        <w:rPr>
          <w:rFonts w:ascii="Arial" w:hAnsi="Arial" w:cs="Arial"/>
        </w:rPr>
        <w:t>Ekonomi haberlerinde model:</w:t>
      </w:r>
    </w:p>
    <w:p w14:paraId="7BE095E9" w14:textId="77777777" w:rsidR="00321AFE" w:rsidRPr="00321AFE" w:rsidRDefault="00321AFE" w:rsidP="00160F6D">
      <w:pPr>
        <w:pStyle w:val="NormalWeb"/>
        <w:numPr>
          <w:ilvl w:val="0"/>
          <w:numId w:val="36"/>
        </w:numPr>
        <w:rPr>
          <w:rFonts w:ascii="Arial" w:hAnsi="Arial" w:cs="Arial"/>
        </w:rPr>
      </w:pPr>
      <w:r w:rsidRPr="00321AFE">
        <w:rPr>
          <w:rFonts w:ascii="Arial" w:hAnsi="Arial" w:cs="Arial"/>
        </w:rPr>
        <w:t xml:space="preserve">para ifadeleri, </w:t>
      </w:r>
    </w:p>
    <w:p w14:paraId="71E3F7C3" w14:textId="77777777" w:rsidR="00321AFE" w:rsidRPr="00321AFE" w:rsidRDefault="00321AFE" w:rsidP="00160F6D">
      <w:pPr>
        <w:pStyle w:val="NormalWeb"/>
        <w:numPr>
          <w:ilvl w:val="0"/>
          <w:numId w:val="36"/>
        </w:numPr>
        <w:rPr>
          <w:rFonts w:ascii="Arial" w:hAnsi="Arial" w:cs="Arial"/>
        </w:rPr>
      </w:pPr>
      <w:r w:rsidRPr="00321AFE">
        <w:rPr>
          <w:rFonts w:ascii="Arial" w:hAnsi="Arial" w:cs="Arial"/>
        </w:rPr>
        <w:t xml:space="preserve">yüzde değerleri, </w:t>
      </w:r>
    </w:p>
    <w:p w14:paraId="51A4F83D" w14:textId="77777777" w:rsidR="00321AFE" w:rsidRPr="00321AFE" w:rsidRDefault="00321AFE" w:rsidP="00160F6D">
      <w:pPr>
        <w:pStyle w:val="NormalWeb"/>
        <w:numPr>
          <w:ilvl w:val="0"/>
          <w:numId w:val="36"/>
        </w:numPr>
        <w:rPr>
          <w:rFonts w:ascii="Arial" w:hAnsi="Arial" w:cs="Arial"/>
        </w:rPr>
      </w:pPr>
      <w:r w:rsidRPr="00321AFE">
        <w:rPr>
          <w:rFonts w:ascii="Arial" w:hAnsi="Arial" w:cs="Arial"/>
        </w:rPr>
        <w:t xml:space="preserve">kurum isimleri </w:t>
      </w:r>
    </w:p>
    <w:p w14:paraId="40D41480" w14:textId="77777777" w:rsidR="00321AFE" w:rsidRPr="00321AFE" w:rsidRDefault="00321AFE" w:rsidP="00321AFE">
      <w:pPr>
        <w:pStyle w:val="NormalWeb"/>
        <w:rPr>
          <w:rFonts w:ascii="Arial" w:hAnsi="Arial" w:cs="Arial"/>
        </w:rPr>
      </w:pPr>
      <w:r w:rsidRPr="00321AFE">
        <w:rPr>
          <w:rFonts w:ascii="Arial" w:hAnsi="Arial" w:cs="Arial"/>
        </w:rPr>
        <w:t>üzerinde başarılı sonuçlar üretmiştir.</w:t>
      </w:r>
    </w:p>
    <w:p w14:paraId="23235243" w14:textId="77777777" w:rsidR="00321AFE" w:rsidRPr="00321AFE" w:rsidRDefault="00321AFE" w:rsidP="00321AFE">
      <w:pPr>
        <w:pStyle w:val="NormalWeb"/>
        <w:rPr>
          <w:rFonts w:ascii="Arial" w:hAnsi="Arial" w:cs="Arial"/>
        </w:rPr>
      </w:pPr>
      <w:r w:rsidRPr="00321AFE">
        <w:rPr>
          <w:rFonts w:ascii="Arial" w:hAnsi="Arial" w:cs="Arial"/>
        </w:rPr>
        <w:t>Özellikle:</w:t>
      </w:r>
    </w:p>
    <w:p w14:paraId="1D178D10" w14:textId="77777777" w:rsidR="00321AFE" w:rsidRPr="00321AFE" w:rsidRDefault="00321AFE" w:rsidP="00160F6D">
      <w:pPr>
        <w:pStyle w:val="NormalWeb"/>
        <w:numPr>
          <w:ilvl w:val="0"/>
          <w:numId w:val="37"/>
        </w:numPr>
        <w:rPr>
          <w:rFonts w:ascii="Arial" w:hAnsi="Arial" w:cs="Arial"/>
        </w:rPr>
      </w:pPr>
      <w:r w:rsidRPr="00321AFE">
        <w:rPr>
          <w:rFonts w:ascii="Arial" w:hAnsi="Arial" w:cs="Arial"/>
        </w:rPr>
        <w:t xml:space="preserve">“32 TL” </w:t>
      </w:r>
    </w:p>
    <w:p w14:paraId="2B8B658C" w14:textId="77777777" w:rsidR="00321AFE" w:rsidRPr="00321AFE" w:rsidRDefault="00321AFE" w:rsidP="00160F6D">
      <w:pPr>
        <w:pStyle w:val="NormalWeb"/>
        <w:numPr>
          <w:ilvl w:val="0"/>
          <w:numId w:val="37"/>
        </w:numPr>
        <w:rPr>
          <w:rFonts w:ascii="Arial" w:hAnsi="Arial" w:cs="Arial"/>
        </w:rPr>
      </w:pPr>
      <w:r w:rsidRPr="00321AFE">
        <w:rPr>
          <w:rFonts w:ascii="Arial" w:hAnsi="Arial" w:cs="Arial"/>
        </w:rPr>
        <w:t xml:space="preserve">“%50” </w:t>
      </w:r>
    </w:p>
    <w:p w14:paraId="1DC37152" w14:textId="77777777" w:rsidR="00321AFE" w:rsidRPr="00321AFE" w:rsidRDefault="00321AFE" w:rsidP="00160F6D">
      <w:pPr>
        <w:pStyle w:val="NormalWeb"/>
        <w:numPr>
          <w:ilvl w:val="0"/>
          <w:numId w:val="37"/>
        </w:numPr>
        <w:rPr>
          <w:rFonts w:ascii="Arial" w:hAnsi="Arial" w:cs="Arial"/>
        </w:rPr>
      </w:pPr>
      <w:r w:rsidRPr="00321AFE">
        <w:rPr>
          <w:rFonts w:ascii="Arial" w:hAnsi="Arial" w:cs="Arial"/>
        </w:rPr>
        <w:t xml:space="preserve">“Merkez Bankası” </w:t>
      </w:r>
    </w:p>
    <w:p w14:paraId="6DDF18E0" w14:textId="77777777" w:rsidR="00321AFE" w:rsidRPr="00321AFE" w:rsidRDefault="00321AFE" w:rsidP="00321AFE">
      <w:pPr>
        <w:pStyle w:val="NormalWeb"/>
        <w:rPr>
          <w:rFonts w:ascii="Arial" w:hAnsi="Arial" w:cs="Arial"/>
        </w:rPr>
      </w:pPr>
      <w:r w:rsidRPr="00321AFE">
        <w:rPr>
          <w:rFonts w:ascii="Arial" w:hAnsi="Arial" w:cs="Arial"/>
        </w:rPr>
        <w:t>gibi ifadeler doğru şekilde tanınabilmiştir.</w:t>
      </w:r>
    </w:p>
    <w:p w14:paraId="22CA2B29"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7.3 Spor Haberleri</w:t>
      </w:r>
    </w:p>
    <w:p w14:paraId="40E67905" w14:textId="77777777" w:rsidR="00321AFE" w:rsidRPr="00321AFE" w:rsidRDefault="00321AFE" w:rsidP="00321AFE">
      <w:pPr>
        <w:pStyle w:val="NormalWeb"/>
        <w:rPr>
          <w:rFonts w:ascii="Arial" w:hAnsi="Arial" w:cs="Arial"/>
        </w:rPr>
      </w:pPr>
      <w:r w:rsidRPr="00321AFE">
        <w:rPr>
          <w:rFonts w:ascii="Arial" w:hAnsi="Arial" w:cs="Arial"/>
        </w:rPr>
        <w:t>Spor haberlerinde modelin kişi ve organizasyon ayrımını büyük ölçüde başarılı yaptığı görülmüştür.</w:t>
      </w:r>
    </w:p>
    <w:p w14:paraId="64BD8656" w14:textId="77777777" w:rsidR="00321AFE" w:rsidRPr="00321AFE" w:rsidRDefault="00321AFE" w:rsidP="00321AFE">
      <w:pPr>
        <w:pStyle w:val="NormalWeb"/>
        <w:rPr>
          <w:rFonts w:ascii="Arial" w:hAnsi="Arial" w:cs="Arial"/>
        </w:rPr>
      </w:pPr>
      <w:r w:rsidRPr="00321AFE">
        <w:rPr>
          <w:rFonts w:ascii="Arial" w:hAnsi="Arial" w:cs="Arial"/>
        </w:rPr>
        <w:t>Özellikle sporcu isimleri başarılı şekilde tanınmıştır. Ancak bazı spor organizasyonlarının ORG etiketiyle karışabildiği gözlemlenmiştir.</w:t>
      </w:r>
    </w:p>
    <w:p w14:paraId="55D7830F" w14:textId="77777777" w:rsidR="00321AFE" w:rsidRPr="00071B39" w:rsidRDefault="00321AFE" w:rsidP="00071B39">
      <w:pPr>
        <w:pStyle w:val="Balk2"/>
        <w:rPr>
          <w:rFonts w:ascii="Arial" w:eastAsia="Times New Roman" w:hAnsi="Arial" w:cs="Arial"/>
          <w:b/>
          <w:bCs/>
          <w:color w:val="000000" w:themeColor="text1"/>
          <w:sz w:val="28"/>
          <w:szCs w:val="28"/>
        </w:rPr>
      </w:pPr>
      <w:r w:rsidRPr="00071B39">
        <w:rPr>
          <w:rFonts w:ascii="Arial" w:eastAsia="Times New Roman" w:hAnsi="Arial" w:cs="Arial"/>
          <w:b/>
          <w:bCs/>
          <w:color w:val="000000" w:themeColor="text1"/>
          <w:sz w:val="28"/>
          <w:szCs w:val="28"/>
        </w:rPr>
        <w:t>7.4 Edge-Case Analizi</w:t>
      </w:r>
    </w:p>
    <w:p w14:paraId="47CBACEB" w14:textId="77777777" w:rsidR="00321AFE" w:rsidRPr="00321AFE" w:rsidRDefault="00321AFE" w:rsidP="00321AFE">
      <w:pPr>
        <w:pStyle w:val="NormalWeb"/>
        <w:rPr>
          <w:rFonts w:ascii="Arial" w:hAnsi="Arial" w:cs="Arial"/>
        </w:rPr>
      </w:pPr>
      <w:r w:rsidRPr="00321AFE">
        <w:rPr>
          <w:rFonts w:ascii="Arial" w:hAnsi="Arial" w:cs="Arial"/>
        </w:rPr>
        <w:t>Gerçek haber testlerinde bazı zorlayıcı örnekler de analiz edilmiştir.</w:t>
      </w:r>
    </w:p>
    <w:p w14:paraId="6BB57E5F" w14:textId="77777777" w:rsidR="00321AFE" w:rsidRPr="00321AFE" w:rsidRDefault="00321AFE" w:rsidP="00321AFE">
      <w:pPr>
        <w:pStyle w:val="NormalWeb"/>
        <w:rPr>
          <w:rFonts w:ascii="Arial" w:hAnsi="Arial" w:cs="Arial"/>
        </w:rPr>
      </w:pPr>
      <w:r w:rsidRPr="00321AFE">
        <w:rPr>
          <w:rFonts w:ascii="Arial" w:hAnsi="Arial" w:cs="Arial"/>
        </w:rPr>
        <w:t>Özellikle:</w:t>
      </w:r>
    </w:p>
    <w:p w14:paraId="2CBDFBE6" w14:textId="77777777" w:rsidR="00321AFE" w:rsidRPr="00321AFE" w:rsidRDefault="00321AFE" w:rsidP="00160F6D">
      <w:pPr>
        <w:pStyle w:val="NormalWeb"/>
        <w:numPr>
          <w:ilvl w:val="0"/>
          <w:numId w:val="38"/>
        </w:numPr>
        <w:rPr>
          <w:rFonts w:ascii="Arial" w:hAnsi="Arial" w:cs="Arial"/>
        </w:rPr>
      </w:pPr>
      <w:r w:rsidRPr="00321AFE">
        <w:rPr>
          <w:rFonts w:ascii="Arial" w:hAnsi="Arial" w:cs="Arial"/>
        </w:rPr>
        <w:t xml:space="preserve">ekli lokasyonlar, </w:t>
      </w:r>
    </w:p>
    <w:p w14:paraId="0F7563ED" w14:textId="77777777" w:rsidR="00321AFE" w:rsidRPr="00321AFE" w:rsidRDefault="00321AFE" w:rsidP="00160F6D">
      <w:pPr>
        <w:pStyle w:val="NormalWeb"/>
        <w:numPr>
          <w:ilvl w:val="0"/>
          <w:numId w:val="38"/>
        </w:numPr>
        <w:rPr>
          <w:rFonts w:ascii="Arial" w:hAnsi="Arial" w:cs="Arial"/>
        </w:rPr>
      </w:pPr>
      <w:r w:rsidRPr="00321AFE">
        <w:rPr>
          <w:rFonts w:ascii="Arial" w:hAnsi="Arial" w:cs="Arial"/>
        </w:rPr>
        <w:t xml:space="preserve">belirsiz zaman ifadeleri, </w:t>
      </w:r>
    </w:p>
    <w:p w14:paraId="25872582" w14:textId="77777777" w:rsidR="00321AFE" w:rsidRPr="00321AFE" w:rsidRDefault="00321AFE" w:rsidP="00160F6D">
      <w:pPr>
        <w:pStyle w:val="NormalWeb"/>
        <w:numPr>
          <w:ilvl w:val="0"/>
          <w:numId w:val="38"/>
        </w:numPr>
        <w:rPr>
          <w:rFonts w:ascii="Arial" w:hAnsi="Arial" w:cs="Arial"/>
        </w:rPr>
      </w:pPr>
      <w:r w:rsidRPr="00321AFE">
        <w:rPr>
          <w:rFonts w:ascii="Arial" w:hAnsi="Arial" w:cs="Arial"/>
        </w:rPr>
        <w:t xml:space="preserve">çok kelimeli kurum isimleri, </w:t>
      </w:r>
    </w:p>
    <w:p w14:paraId="4CB6BEB9" w14:textId="77777777" w:rsidR="00321AFE" w:rsidRPr="00321AFE" w:rsidRDefault="00321AFE" w:rsidP="00160F6D">
      <w:pPr>
        <w:pStyle w:val="NormalWeb"/>
        <w:numPr>
          <w:ilvl w:val="0"/>
          <w:numId w:val="38"/>
        </w:numPr>
        <w:rPr>
          <w:rFonts w:ascii="Arial" w:hAnsi="Arial" w:cs="Arial"/>
        </w:rPr>
      </w:pPr>
      <w:r w:rsidRPr="00321AFE">
        <w:rPr>
          <w:rFonts w:ascii="Arial" w:hAnsi="Arial" w:cs="Arial"/>
        </w:rPr>
        <w:t xml:space="preserve">virgülle ayrılmış entity yapıları </w:t>
      </w:r>
    </w:p>
    <w:p w14:paraId="19BF9886" w14:textId="77777777" w:rsidR="00321AFE" w:rsidRPr="00321AFE" w:rsidRDefault="00321AFE" w:rsidP="00321AFE">
      <w:pPr>
        <w:pStyle w:val="NormalWeb"/>
        <w:rPr>
          <w:rFonts w:ascii="Arial" w:hAnsi="Arial" w:cs="Arial"/>
        </w:rPr>
      </w:pPr>
      <w:r w:rsidRPr="00321AFE">
        <w:rPr>
          <w:rFonts w:ascii="Arial" w:hAnsi="Arial" w:cs="Arial"/>
        </w:rPr>
        <w:t>zorlayıcı örnekler olarak değerlendirilmiştir.</w:t>
      </w:r>
    </w:p>
    <w:p w14:paraId="664B13EF" w14:textId="27F97831" w:rsidR="00321AFE" w:rsidRDefault="00321AFE" w:rsidP="00321AFE">
      <w:pPr>
        <w:pStyle w:val="NormalWeb"/>
        <w:rPr>
          <w:rFonts w:ascii="Arial" w:hAnsi="Arial" w:cs="Arial"/>
        </w:rPr>
      </w:pPr>
      <w:r w:rsidRPr="00321AFE">
        <w:rPr>
          <w:rFonts w:ascii="Arial" w:hAnsi="Arial" w:cs="Arial"/>
        </w:rPr>
        <w:t>Bu testler modelin yalnızca basit örneklerde değil, karmaşık haber yapılarında da analiz edilmesini sağlamıştır.</w:t>
      </w:r>
    </w:p>
    <w:p w14:paraId="688741E0" w14:textId="77777777" w:rsidR="00071B39" w:rsidRPr="00071B39" w:rsidRDefault="00071B39" w:rsidP="00071B39">
      <w:pPr>
        <w:pStyle w:val="Balk1"/>
        <w:rPr>
          <w:rFonts w:ascii="Arial" w:eastAsia="Times New Roman" w:hAnsi="Arial" w:cs="Arial"/>
          <w:b/>
          <w:bCs/>
          <w:color w:val="000000" w:themeColor="text1"/>
          <w:sz w:val="32"/>
          <w:szCs w:val="32"/>
        </w:rPr>
      </w:pPr>
      <w:r w:rsidRPr="00071B39">
        <w:rPr>
          <w:rFonts w:ascii="Arial" w:eastAsia="Times New Roman" w:hAnsi="Arial" w:cs="Arial"/>
          <w:b/>
          <w:bCs/>
          <w:color w:val="000000" w:themeColor="text1"/>
          <w:sz w:val="32"/>
          <w:szCs w:val="32"/>
        </w:rPr>
        <w:t>8. Sonuç ve Değerlendirme</w:t>
      </w:r>
    </w:p>
    <w:p w14:paraId="27F7181A" w14:textId="77777777" w:rsidR="00071B39" w:rsidRPr="00071B39" w:rsidRDefault="00071B39" w:rsidP="00071B39">
      <w:pPr>
        <w:pStyle w:val="NormalWeb"/>
        <w:rPr>
          <w:rFonts w:ascii="Arial" w:hAnsi="Arial" w:cs="Arial"/>
        </w:rPr>
      </w:pPr>
      <w:r w:rsidRPr="00071B39">
        <w:rPr>
          <w:rFonts w:ascii="Arial" w:hAnsi="Arial" w:cs="Arial"/>
        </w:rPr>
        <w:t>Bu proje kapsamında Türkçe haber metinleri üzerinde çalışan BERT tabanlı bir Named Entity Recognition sistemi geliştirilmiştir. Çalışmada transformer tabanlı doğal dil işleme yöntemleri kullanılarak kişi, kurum, lokasyon, tarih, para ve yüzde gibi varlıkların otomatik olarak tespit edilmesi amaçlanmıştır.</w:t>
      </w:r>
    </w:p>
    <w:p w14:paraId="4D645C3C" w14:textId="77777777" w:rsidR="00071B39" w:rsidRPr="00071B39" w:rsidRDefault="00071B39" w:rsidP="00071B39">
      <w:pPr>
        <w:pStyle w:val="NormalWeb"/>
        <w:rPr>
          <w:rFonts w:ascii="Arial" w:hAnsi="Arial" w:cs="Arial"/>
        </w:rPr>
      </w:pPr>
      <w:r w:rsidRPr="00071B39">
        <w:rPr>
          <w:rFonts w:ascii="Arial" w:hAnsi="Arial" w:cs="Arial"/>
        </w:rPr>
        <w:lastRenderedPageBreak/>
        <w:t>Proje sürecinde yalnızca hazır bir model kullanılmamış; veri üretimi, veri ön işleme, etiketleme, model eğitimi, performans analizi ve gerçek haber testleri birlikte ele alınmıştır. Bu yönüyle çalışma, uçtan uca bir NLP sistemi geliştirme süreci olarak değerlendirilmiştir.</w:t>
      </w:r>
    </w:p>
    <w:p w14:paraId="1E334BE1" w14:textId="77777777" w:rsidR="00071B39" w:rsidRPr="00071B39" w:rsidRDefault="00071B39" w:rsidP="00071B39">
      <w:pPr>
        <w:pStyle w:val="NormalWeb"/>
        <w:rPr>
          <w:rFonts w:ascii="Arial" w:hAnsi="Arial" w:cs="Arial"/>
        </w:rPr>
      </w:pPr>
      <w:r w:rsidRPr="00071B39">
        <w:rPr>
          <w:rFonts w:ascii="Arial" w:hAnsi="Arial" w:cs="Arial"/>
        </w:rPr>
        <w:t>Projede Türkçe için özel olarak geliştirilmiş dbmdz/bert-base-turkish-cased modeli kullanılmış ve model hibrit veri seti üzerinde fine-tuning yöntemiyle yeniden eğitilmiştir. Veri seti oluşturulurken sentetik veri üretimi ile haber benzeri etiketli veri yapıları birleştirilmiş, böylece hem kontrollü entity dağılımı hem de daha doğal haber dili elde edilmeye çalışılmıştır.</w:t>
      </w:r>
    </w:p>
    <w:p w14:paraId="30F2C7A9" w14:textId="77777777" w:rsidR="00071B39" w:rsidRPr="00071B39" w:rsidRDefault="00071B39" w:rsidP="00071B39">
      <w:pPr>
        <w:pStyle w:val="NormalWeb"/>
        <w:rPr>
          <w:rFonts w:ascii="Arial" w:hAnsi="Arial" w:cs="Arial"/>
        </w:rPr>
      </w:pPr>
      <w:r w:rsidRPr="00071B39">
        <w:rPr>
          <w:rFonts w:ascii="Arial" w:hAnsi="Arial" w:cs="Arial"/>
        </w:rPr>
        <w:t>Çalışma boyunca özellikle Türkçenin eklemeli dil yapısından kaynaklanan problemler dikkate alınmıştır. Ek almış kişi ve lokasyon isimleri, çok kelimeli kurum yapıları ve BIO etiketleme sistemi modelin daha gerçekçi haber metinleri üzerinde çalışabilmesi amacıyla veri setine dahil edilmiştir.</w:t>
      </w:r>
    </w:p>
    <w:p w14:paraId="6CE27ED3" w14:textId="77777777" w:rsidR="00071B39" w:rsidRPr="00071B39" w:rsidRDefault="00071B39" w:rsidP="00071B39">
      <w:pPr>
        <w:pStyle w:val="NormalWeb"/>
        <w:rPr>
          <w:rFonts w:ascii="Arial" w:hAnsi="Arial" w:cs="Arial"/>
        </w:rPr>
      </w:pPr>
      <w:r w:rsidRPr="00071B39">
        <w:rPr>
          <w:rFonts w:ascii="Arial" w:hAnsi="Arial" w:cs="Arial"/>
        </w:rPr>
        <w:t>Eğitim süreci sonunda modelin özellikle:</w:t>
      </w:r>
    </w:p>
    <w:p w14:paraId="48285C16" w14:textId="77777777" w:rsidR="00071B39" w:rsidRPr="00071B39" w:rsidRDefault="00071B39" w:rsidP="00160F6D">
      <w:pPr>
        <w:pStyle w:val="NormalWeb"/>
        <w:numPr>
          <w:ilvl w:val="0"/>
          <w:numId w:val="39"/>
        </w:numPr>
        <w:rPr>
          <w:rFonts w:ascii="Arial" w:hAnsi="Arial" w:cs="Arial"/>
        </w:rPr>
      </w:pPr>
      <w:r w:rsidRPr="00071B39">
        <w:rPr>
          <w:rFonts w:ascii="Arial" w:hAnsi="Arial" w:cs="Arial"/>
        </w:rPr>
        <w:t xml:space="preserve">kişi, </w:t>
      </w:r>
    </w:p>
    <w:p w14:paraId="4F61A683" w14:textId="77777777" w:rsidR="00071B39" w:rsidRPr="00071B39" w:rsidRDefault="00071B39" w:rsidP="00160F6D">
      <w:pPr>
        <w:pStyle w:val="NormalWeb"/>
        <w:numPr>
          <w:ilvl w:val="0"/>
          <w:numId w:val="39"/>
        </w:numPr>
        <w:rPr>
          <w:rFonts w:ascii="Arial" w:hAnsi="Arial" w:cs="Arial"/>
        </w:rPr>
      </w:pPr>
      <w:r w:rsidRPr="00071B39">
        <w:rPr>
          <w:rFonts w:ascii="Arial" w:hAnsi="Arial" w:cs="Arial"/>
        </w:rPr>
        <w:t xml:space="preserve">kurum, </w:t>
      </w:r>
    </w:p>
    <w:p w14:paraId="703DC65B" w14:textId="77777777" w:rsidR="00071B39" w:rsidRPr="00071B39" w:rsidRDefault="00071B39" w:rsidP="00160F6D">
      <w:pPr>
        <w:pStyle w:val="NormalWeb"/>
        <w:numPr>
          <w:ilvl w:val="0"/>
          <w:numId w:val="39"/>
        </w:numPr>
        <w:rPr>
          <w:rFonts w:ascii="Arial" w:hAnsi="Arial" w:cs="Arial"/>
        </w:rPr>
      </w:pPr>
      <w:r w:rsidRPr="00071B39">
        <w:rPr>
          <w:rFonts w:ascii="Arial" w:hAnsi="Arial" w:cs="Arial"/>
        </w:rPr>
        <w:t xml:space="preserve">lokasyon </w:t>
      </w:r>
    </w:p>
    <w:p w14:paraId="0CEF77F0" w14:textId="77777777" w:rsidR="00071B39" w:rsidRPr="00071B39" w:rsidRDefault="00071B39" w:rsidP="00071B39">
      <w:pPr>
        <w:pStyle w:val="NormalWeb"/>
        <w:rPr>
          <w:rFonts w:ascii="Arial" w:hAnsi="Arial" w:cs="Arial"/>
        </w:rPr>
      </w:pPr>
      <w:r w:rsidRPr="00071B39">
        <w:rPr>
          <w:rFonts w:ascii="Arial" w:hAnsi="Arial" w:cs="Arial"/>
        </w:rPr>
        <w:t>tanıma alanlarında başarılı sonuçlar verdiği gözlemlenmiştir. Gerçek haber testlerinde modelin çok kelimeli kişi ve kurum isimlerini büyük ölçüde doğru tespit edebildiği görülmüştür. Özellikle siyasi ve ekonomik haberlerde bağlamsal entity ayrımı başarılı şekilde gerçekleştirilmiştir.</w:t>
      </w:r>
    </w:p>
    <w:p w14:paraId="59D8F4CC" w14:textId="77777777" w:rsidR="00071B39" w:rsidRPr="00071B39" w:rsidRDefault="00071B39" w:rsidP="00071B39">
      <w:pPr>
        <w:pStyle w:val="NormalWeb"/>
        <w:rPr>
          <w:rFonts w:ascii="Arial" w:hAnsi="Arial" w:cs="Arial"/>
        </w:rPr>
      </w:pPr>
      <w:r w:rsidRPr="00071B39">
        <w:rPr>
          <w:rFonts w:ascii="Arial" w:hAnsi="Arial" w:cs="Arial"/>
        </w:rPr>
        <w:t>Performans değerlendirme aşamasında:</w:t>
      </w:r>
    </w:p>
    <w:p w14:paraId="7334224E" w14:textId="77777777" w:rsidR="00071B39" w:rsidRPr="00071B39" w:rsidRDefault="00071B39" w:rsidP="00160F6D">
      <w:pPr>
        <w:pStyle w:val="NormalWeb"/>
        <w:numPr>
          <w:ilvl w:val="0"/>
          <w:numId w:val="40"/>
        </w:numPr>
        <w:rPr>
          <w:rFonts w:ascii="Arial" w:hAnsi="Arial" w:cs="Arial"/>
        </w:rPr>
      </w:pPr>
      <w:r w:rsidRPr="00071B39">
        <w:rPr>
          <w:rFonts w:ascii="Arial" w:hAnsi="Arial" w:cs="Arial"/>
        </w:rPr>
        <w:t xml:space="preserve">accuracy, </w:t>
      </w:r>
    </w:p>
    <w:p w14:paraId="3214EF44" w14:textId="77777777" w:rsidR="00071B39" w:rsidRPr="00071B39" w:rsidRDefault="00071B39" w:rsidP="00160F6D">
      <w:pPr>
        <w:pStyle w:val="NormalWeb"/>
        <w:numPr>
          <w:ilvl w:val="0"/>
          <w:numId w:val="40"/>
        </w:numPr>
        <w:rPr>
          <w:rFonts w:ascii="Arial" w:hAnsi="Arial" w:cs="Arial"/>
        </w:rPr>
      </w:pPr>
      <w:r w:rsidRPr="00071B39">
        <w:rPr>
          <w:rFonts w:ascii="Arial" w:hAnsi="Arial" w:cs="Arial"/>
        </w:rPr>
        <w:t xml:space="preserve">precision, </w:t>
      </w:r>
    </w:p>
    <w:p w14:paraId="682BD0F4" w14:textId="77777777" w:rsidR="00071B39" w:rsidRPr="00071B39" w:rsidRDefault="00071B39" w:rsidP="00160F6D">
      <w:pPr>
        <w:pStyle w:val="NormalWeb"/>
        <w:numPr>
          <w:ilvl w:val="0"/>
          <w:numId w:val="40"/>
        </w:numPr>
        <w:rPr>
          <w:rFonts w:ascii="Arial" w:hAnsi="Arial" w:cs="Arial"/>
        </w:rPr>
      </w:pPr>
      <w:r w:rsidRPr="00071B39">
        <w:rPr>
          <w:rFonts w:ascii="Arial" w:hAnsi="Arial" w:cs="Arial"/>
        </w:rPr>
        <w:t xml:space="preserve">recall, </w:t>
      </w:r>
    </w:p>
    <w:p w14:paraId="73FC04E4" w14:textId="77777777" w:rsidR="00071B39" w:rsidRPr="00071B39" w:rsidRDefault="00071B39" w:rsidP="00160F6D">
      <w:pPr>
        <w:pStyle w:val="NormalWeb"/>
        <w:numPr>
          <w:ilvl w:val="0"/>
          <w:numId w:val="40"/>
        </w:numPr>
        <w:rPr>
          <w:rFonts w:ascii="Arial" w:hAnsi="Arial" w:cs="Arial"/>
        </w:rPr>
      </w:pPr>
      <w:r w:rsidRPr="00071B39">
        <w:rPr>
          <w:rFonts w:ascii="Arial" w:hAnsi="Arial" w:cs="Arial"/>
        </w:rPr>
        <w:t xml:space="preserve">F1 score, </w:t>
      </w:r>
    </w:p>
    <w:p w14:paraId="2654A062" w14:textId="77777777" w:rsidR="00071B39" w:rsidRPr="00071B39" w:rsidRDefault="00071B39" w:rsidP="00160F6D">
      <w:pPr>
        <w:pStyle w:val="NormalWeb"/>
        <w:numPr>
          <w:ilvl w:val="0"/>
          <w:numId w:val="40"/>
        </w:numPr>
        <w:rPr>
          <w:rFonts w:ascii="Arial" w:hAnsi="Arial" w:cs="Arial"/>
        </w:rPr>
      </w:pPr>
      <w:r w:rsidRPr="00071B39">
        <w:rPr>
          <w:rFonts w:ascii="Arial" w:hAnsi="Arial" w:cs="Arial"/>
        </w:rPr>
        <w:t xml:space="preserve">confusion matrix </w:t>
      </w:r>
    </w:p>
    <w:p w14:paraId="17998554" w14:textId="77777777" w:rsidR="00071B39" w:rsidRPr="00071B39" w:rsidRDefault="00071B39" w:rsidP="00071B39">
      <w:pPr>
        <w:pStyle w:val="NormalWeb"/>
        <w:rPr>
          <w:rFonts w:ascii="Arial" w:hAnsi="Arial" w:cs="Arial"/>
        </w:rPr>
      </w:pPr>
      <w:r w:rsidRPr="00071B39">
        <w:rPr>
          <w:rFonts w:ascii="Arial" w:hAnsi="Arial" w:cs="Arial"/>
        </w:rPr>
        <w:t>gibi metrikler kullanılmıştır. Elde edilen sonuçlar modelin yalnızca eğitim verisini ezberlemediğini, daha önce görmediği haber metinlerinde de anlamlı tahminler üretebildiğini göstermektedir.</w:t>
      </w:r>
    </w:p>
    <w:p w14:paraId="779CA40E" w14:textId="77777777" w:rsidR="00071B39" w:rsidRPr="00071B39" w:rsidRDefault="00071B39" w:rsidP="00071B39">
      <w:pPr>
        <w:pStyle w:val="NormalWeb"/>
        <w:rPr>
          <w:rFonts w:ascii="Arial" w:hAnsi="Arial" w:cs="Arial"/>
        </w:rPr>
      </w:pPr>
      <w:r w:rsidRPr="00071B39">
        <w:rPr>
          <w:rFonts w:ascii="Arial" w:hAnsi="Arial" w:cs="Arial"/>
        </w:rPr>
        <w:t>Bununla birlikte çalışma sırasında bazı problemler de gözlemlenmiştir. Özellikle:</w:t>
      </w:r>
    </w:p>
    <w:p w14:paraId="4F4EA44C" w14:textId="77777777" w:rsidR="00071B39" w:rsidRPr="00071B39" w:rsidRDefault="00071B39" w:rsidP="00160F6D">
      <w:pPr>
        <w:pStyle w:val="NormalWeb"/>
        <w:numPr>
          <w:ilvl w:val="0"/>
          <w:numId w:val="41"/>
        </w:numPr>
        <w:rPr>
          <w:rFonts w:ascii="Arial" w:hAnsi="Arial" w:cs="Arial"/>
        </w:rPr>
      </w:pPr>
      <w:r w:rsidRPr="00071B39">
        <w:rPr>
          <w:rFonts w:ascii="Arial" w:hAnsi="Arial" w:cs="Arial"/>
        </w:rPr>
        <w:t xml:space="preserve">Türkçe ek yapıları, </w:t>
      </w:r>
    </w:p>
    <w:p w14:paraId="1701D127" w14:textId="77777777" w:rsidR="00071B39" w:rsidRPr="00071B39" w:rsidRDefault="00071B39" w:rsidP="00160F6D">
      <w:pPr>
        <w:pStyle w:val="NormalWeb"/>
        <w:numPr>
          <w:ilvl w:val="0"/>
          <w:numId w:val="41"/>
        </w:numPr>
        <w:rPr>
          <w:rFonts w:ascii="Arial" w:hAnsi="Arial" w:cs="Arial"/>
        </w:rPr>
      </w:pPr>
      <w:r w:rsidRPr="00071B39">
        <w:rPr>
          <w:rFonts w:ascii="Arial" w:hAnsi="Arial" w:cs="Arial"/>
        </w:rPr>
        <w:t xml:space="preserve">entity boundary problemleri, </w:t>
      </w:r>
    </w:p>
    <w:p w14:paraId="3BC17AF8" w14:textId="77777777" w:rsidR="00071B39" w:rsidRPr="00071B39" w:rsidRDefault="00071B39" w:rsidP="00160F6D">
      <w:pPr>
        <w:pStyle w:val="NormalWeb"/>
        <w:numPr>
          <w:ilvl w:val="0"/>
          <w:numId w:val="41"/>
        </w:numPr>
        <w:rPr>
          <w:rFonts w:ascii="Arial" w:hAnsi="Arial" w:cs="Arial"/>
        </w:rPr>
      </w:pPr>
      <w:r w:rsidRPr="00071B39">
        <w:rPr>
          <w:rFonts w:ascii="Arial" w:hAnsi="Arial" w:cs="Arial"/>
        </w:rPr>
        <w:t xml:space="preserve">unvan ve rol ifadeleri, </w:t>
      </w:r>
    </w:p>
    <w:p w14:paraId="08973F9C" w14:textId="77777777" w:rsidR="00071B39" w:rsidRPr="00071B39" w:rsidRDefault="00071B39" w:rsidP="00160F6D">
      <w:pPr>
        <w:pStyle w:val="NormalWeb"/>
        <w:numPr>
          <w:ilvl w:val="0"/>
          <w:numId w:val="41"/>
        </w:numPr>
        <w:rPr>
          <w:rFonts w:ascii="Arial" w:hAnsi="Arial" w:cs="Arial"/>
        </w:rPr>
      </w:pPr>
      <w:r w:rsidRPr="00071B39">
        <w:rPr>
          <w:rFonts w:ascii="Arial" w:hAnsi="Arial" w:cs="Arial"/>
        </w:rPr>
        <w:t xml:space="preserve">belirsiz zaman ifadeleri </w:t>
      </w:r>
    </w:p>
    <w:p w14:paraId="2D6FEA09" w14:textId="77777777" w:rsidR="00071B39" w:rsidRPr="00071B39" w:rsidRDefault="00071B39" w:rsidP="00071B39">
      <w:pPr>
        <w:pStyle w:val="NormalWeb"/>
        <w:rPr>
          <w:rFonts w:ascii="Arial" w:hAnsi="Arial" w:cs="Arial"/>
        </w:rPr>
      </w:pPr>
      <w:r w:rsidRPr="00071B39">
        <w:rPr>
          <w:rFonts w:ascii="Arial" w:hAnsi="Arial" w:cs="Arial"/>
        </w:rPr>
        <w:t>alanlarında modelin geliştirmeye açık olduğu görülmüştür. Ancak bu problemler Türkçe doğal dil işleme çalışmalarında yaygın olarak karşılaşılan zorluklar arasında yer almaktadır.</w:t>
      </w:r>
    </w:p>
    <w:p w14:paraId="3972351C" w14:textId="77777777" w:rsidR="00071B39" w:rsidRPr="00071B39" w:rsidRDefault="00071B39" w:rsidP="00071B39">
      <w:pPr>
        <w:pStyle w:val="NormalWeb"/>
        <w:rPr>
          <w:rFonts w:ascii="Arial" w:hAnsi="Arial" w:cs="Arial"/>
        </w:rPr>
      </w:pPr>
      <w:r w:rsidRPr="00071B39">
        <w:rPr>
          <w:rFonts w:ascii="Arial" w:hAnsi="Arial" w:cs="Arial"/>
        </w:rPr>
        <w:lastRenderedPageBreak/>
        <w:t>Genel olarak değerlendirildiğinde geliştirilen sistem, Türkçe haber metinlerinde varlık ismi tanıma problemi için başarılı ve uygulanabilir bir çözüm sunmaktadır. Çalışma kapsamında geliştirilen modelin:</w:t>
      </w:r>
    </w:p>
    <w:p w14:paraId="6D6C44D7" w14:textId="77777777" w:rsidR="00071B39" w:rsidRPr="00071B39" w:rsidRDefault="00071B39" w:rsidP="00160F6D">
      <w:pPr>
        <w:pStyle w:val="NormalWeb"/>
        <w:numPr>
          <w:ilvl w:val="0"/>
          <w:numId w:val="42"/>
        </w:numPr>
        <w:rPr>
          <w:rFonts w:ascii="Arial" w:hAnsi="Arial" w:cs="Arial"/>
        </w:rPr>
      </w:pPr>
      <w:r w:rsidRPr="00071B39">
        <w:rPr>
          <w:rFonts w:ascii="Arial" w:hAnsi="Arial" w:cs="Arial"/>
        </w:rPr>
        <w:t xml:space="preserve">haber analizi, </w:t>
      </w:r>
    </w:p>
    <w:p w14:paraId="6D99EBDB" w14:textId="77777777" w:rsidR="00071B39" w:rsidRPr="00071B39" w:rsidRDefault="00071B39" w:rsidP="00160F6D">
      <w:pPr>
        <w:pStyle w:val="NormalWeb"/>
        <w:numPr>
          <w:ilvl w:val="0"/>
          <w:numId w:val="42"/>
        </w:numPr>
        <w:rPr>
          <w:rFonts w:ascii="Arial" w:hAnsi="Arial" w:cs="Arial"/>
        </w:rPr>
      </w:pPr>
      <w:r w:rsidRPr="00071B39">
        <w:rPr>
          <w:rFonts w:ascii="Arial" w:hAnsi="Arial" w:cs="Arial"/>
        </w:rPr>
        <w:t xml:space="preserve">bilgi çıkarımı, </w:t>
      </w:r>
    </w:p>
    <w:p w14:paraId="44FA2539" w14:textId="77777777" w:rsidR="00071B39" w:rsidRPr="00071B39" w:rsidRDefault="00071B39" w:rsidP="00160F6D">
      <w:pPr>
        <w:pStyle w:val="NormalWeb"/>
        <w:numPr>
          <w:ilvl w:val="0"/>
          <w:numId w:val="42"/>
        </w:numPr>
        <w:rPr>
          <w:rFonts w:ascii="Arial" w:hAnsi="Arial" w:cs="Arial"/>
        </w:rPr>
      </w:pPr>
      <w:r w:rsidRPr="00071B39">
        <w:rPr>
          <w:rFonts w:ascii="Arial" w:hAnsi="Arial" w:cs="Arial"/>
        </w:rPr>
        <w:t xml:space="preserve">medya takibi, </w:t>
      </w:r>
    </w:p>
    <w:p w14:paraId="4B72CE81" w14:textId="77777777" w:rsidR="00071B39" w:rsidRPr="00071B39" w:rsidRDefault="00071B39" w:rsidP="00160F6D">
      <w:pPr>
        <w:pStyle w:val="NormalWeb"/>
        <w:numPr>
          <w:ilvl w:val="0"/>
          <w:numId w:val="42"/>
        </w:numPr>
        <w:rPr>
          <w:rFonts w:ascii="Arial" w:hAnsi="Arial" w:cs="Arial"/>
        </w:rPr>
      </w:pPr>
      <w:r w:rsidRPr="00071B39">
        <w:rPr>
          <w:rFonts w:ascii="Arial" w:hAnsi="Arial" w:cs="Arial"/>
        </w:rPr>
        <w:t xml:space="preserve">chatbot sistemleri, </w:t>
      </w:r>
    </w:p>
    <w:p w14:paraId="0E68F9B1" w14:textId="77777777" w:rsidR="00071B39" w:rsidRPr="00071B39" w:rsidRDefault="00071B39" w:rsidP="00160F6D">
      <w:pPr>
        <w:pStyle w:val="NormalWeb"/>
        <w:numPr>
          <w:ilvl w:val="0"/>
          <w:numId w:val="42"/>
        </w:numPr>
        <w:rPr>
          <w:rFonts w:ascii="Arial" w:hAnsi="Arial" w:cs="Arial"/>
        </w:rPr>
      </w:pPr>
      <w:r w:rsidRPr="00071B39">
        <w:rPr>
          <w:rFonts w:ascii="Arial" w:hAnsi="Arial" w:cs="Arial"/>
        </w:rPr>
        <w:t xml:space="preserve">otomatik haber işleme </w:t>
      </w:r>
    </w:p>
    <w:p w14:paraId="6C3FB212" w14:textId="77777777" w:rsidR="00071B39" w:rsidRPr="00071B39" w:rsidRDefault="00071B39" w:rsidP="00071B39">
      <w:pPr>
        <w:pStyle w:val="NormalWeb"/>
        <w:rPr>
          <w:rFonts w:ascii="Arial" w:hAnsi="Arial" w:cs="Arial"/>
        </w:rPr>
      </w:pPr>
      <w:r w:rsidRPr="00071B39">
        <w:rPr>
          <w:rFonts w:ascii="Arial" w:hAnsi="Arial" w:cs="Arial"/>
        </w:rPr>
        <w:t>gibi alanlarda kullanılabilecek temel bir yapı oluşturduğu değerlendirilmektedir.</w:t>
      </w:r>
    </w:p>
    <w:p w14:paraId="629F5446" w14:textId="77777777" w:rsidR="00071B39" w:rsidRPr="00071B39" w:rsidRDefault="00071B39" w:rsidP="00071B39">
      <w:pPr>
        <w:pStyle w:val="NormalWeb"/>
        <w:rPr>
          <w:rFonts w:ascii="Arial" w:hAnsi="Arial" w:cs="Arial"/>
        </w:rPr>
      </w:pPr>
      <w:r w:rsidRPr="00071B39">
        <w:rPr>
          <w:rFonts w:ascii="Arial" w:hAnsi="Arial" w:cs="Arial"/>
        </w:rPr>
        <w:t>İlerleyen çalışmalarda:</w:t>
      </w:r>
    </w:p>
    <w:p w14:paraId="1570E576" w14:textId="77777777" w:rsidR="00071B39" w:rsidRPr="00071B39" w:rsidRDefault="00071B39" w:rsidP="00160F6D">
      <w:pPr>
        <w:pStyle w:val="NormalWeb"/>
        <w:numPr>
          <w:ilvl w:val="0"/>
          <w:numId w:val="43"/>
        </w:numPr>
        <w:rPr>
          <w:rFonts w:ascii="Arial" w:hAnsi="Arial" w:cs="Arial"/>
        </w:rPr>
      </w:pPr>
      <w:r w:rsidRPr="00071B39">
        <w:rPr>
          <w:rFonts w:ascii="Arial" w:hAnsi="Arial" w:cs="Arial"/>
        </w:rPr>
        <w:t xml:space="preserve">daha büyük gerçek haber veri setleri kullanılması, </w:t>
      </w:r>
    </w:p>
    <w:p w14:paraId="271FA627" w14:textId="77777777" w:rsidR="00071B39" w:rsidRPr="00071B39" w:rsidRDefault="00071B39" w:rsidP="00160F6D">
      <w:pPr>
        <w:pStyle w:val="NormalWeb"/>
        <w:numPr>
          <w:ilvl w:val="0"/>
          <w:numId w:val="43"/>
        </w:numPr>
        <w:rPr>
          <w:rFonts w:ascii="Arial" w:hAnsi="Arial" w:cs="Arial"/>
        </w:rPr>
      </w:pPr>
      <w:r w:rsidRPr="00071B39">
        <w:rPr>
          <w:rFonts w:ascii="Arial" w:hAnsi="Arial" w:cs="Arial"/>
        </w:rPr>
        <w:t xml:space="preserve">Türkçe morfolojik analiz entegrasyonu, </w:t>
      </w:r>
    </w:p>
    <w:p w14:paraId="0435E82F" w14:textId="77777777" w:rsidR="00071B39" w:rsidRPr="00071B39" w:rsidRDefault="00071B39" w:rsidP="00160F6D">
      <w:pPr>
        <w:pStyle w:val="NormalWeb"/>
        <w:numPr>
          <w:ilvl w:val="0"/>
          <w:numId w:val="43"/>
        </w:numPr>
        <w:rPr>
          <w:rFonts w:ascii="Arial" w:hAnsi="Arial" w:cs="Arial"/>
        </w:rPr>
      </w:pPr>
      <w:r w:rsidRPr="00071B39">
        <w:rPr>
          <w:rFonts w:ascii="Arial" w:hAnsi="Arial" w:cs="Arial"/>
        </w:rPr>
        <w:t xml:space="preserve">CRF destekli hibrit modeller, </w:t>
      </w:r>
    </w:p>
    <w:p w14:paraId="23190787" w14:textId="77777777" w:rsidR="00071B39" w:rsidRPr="00071B39" w:rsidRDefault="00071B39" w:rsidP="00160F6D">
      <w:pPr>
        <w:pStyle w:val="NormalWeb"/>
        <w:numPr>
          <w:ilvl w:val="0"/>
          <w:numId w:val="43"/>
        </w:numPr>
        <w:rPr>
          <w:rFonts w:ascii="Arial" w:hAnsi="Arial" w:cs="Arial"/>
        </w:rPr>
      </w:pPr>
      <w:r w:rsidRPr="00071B39">
        <w:rPr>
          <w:rFonts w:ascii="Arial" w:hAnsi="Arial" w:cs="Arial"/>
        </w:rPr>
        <w:t xml:space="preserve">gerçek zamanlı API sistemleri, </w:t>
      </w:r>
    </w:p>
    <w:p w14:paraId="12427F37" w14:textId="77777777" w:rsidR="00071B39" w:rsidRPr="00071B39" w:rsidRDefault="00071B39" w:rsidP="00160F6D">
      <w:pPr>
        <w:pStyle w:val="NormalWeb"/>
        <w:numPr>
          <w:ilvl w:val="0"/>
          <w:numId w:val="43"/>
        </w:numPr>
        <w:rPr>
          <w:rFonts w:ascii="Arial" w:hAnsi="Arial" w:cs="Arial"/>
        </w:rPr>
      </w:pPr>
      <w:r w:rsidRPr="00071B39">
        <w:rPr>
          <w:rFonts w:ascii="Arial" w:hAnsi="Arial" w:cs="Arial"/>
        </w:rPr>
        <w:t xml:space="preserve">çok dilli NER yapıları </w:t>
      </w:r>
    </w:p>
    <w:p w14:paraId="1C172B29" w14:textId="77777777" w:rsidR="00071B39" w:rsidRPr="00071B39" w:rsidRDefault="00071B39" w:rsidP="00071B39">
      <w:pPr>
        <w:pStyle w:val="NormalWeb"/>
        <w:rPr>
          <w:rFonts w:ascii="Arial" w:hAnsi="Arial" w:cs="Arial"/>
        </w:rPr>
      </w:pPr>
      <w:r w:rsidRPr="00071B39">
        <w:rPr>
          <w:rFonts w:ascii="Arial" w:hAnsi="Arial" w:cs="Arial"/>
        </w:rPr>
        <w:t>gibi geliştirmelerle sistemin daha güçlü hale getirilebileceği düşünülmektedir.</w:t>
      </w:r>
    </w:p>
    <w:p w14:paraId="3FDF96FE" w14:textId="77777777" w:rsidR="00071B39" w:rsidRPr="00071B39" w:rsidRDefault="00071B39" w:rsidP="00071B39">
      <w:pPr>
        <w:pStyle w:val="NormalWeb"/>
        <w:rPr>
          <w:rFonts w:ascii="Arial" w:hAnsi="Arial" w:cs="Arial"/>
        </w:rPr>
      </w:pPr>
      <w:r w:rsidRPr="00071B39">
        <w:rPr>
          <w:rFonts w:ascii="Arial" w:hAnsi="Arial" w:cs="Arial"/>
        </w:rPr>
        <w:t>Sonuç olarak bu proje, transformer tabanlı derin öğrenme yöntemlerinin Türkçe Named Entity Recognition problemlerinde etkili sonuçlar verebildiğini göstermiş ve Türkçe haber metinleri üzerinde çalışan uygulanabilir bir NLP sistemi ortaya koymuştur.</w:t>
      </w:r>
    </w:p>
    <w:p w14:paraId="2884B9C2" w14:textId="77777777" w:rsidR="00071B39" w:rsidRPr="00321AFE" w:rsidRDefault="00071B39" w:rsidP="00321AFE">
      <w:pPr>
        <w:pStyle w:val="NormalWeb"/>
        <w:rPr>
          <w:rFonts w:ascii="Arial" w:hAnsi="Arial" w:cs="Arial"/>
        </w:rPr>
      </w:pPr>
    </w:p>
    <w:p w14:paraId="18100F5A" w14:textId="3BC11C1E" w:rsidR="00321AFE" w:rsidRDefault="00321AFE" w:rsidP="00524FD9">
      <w:pPr>
        <w:pStyle w:val="NormalWeb"/>
        <w:rPr>
          <w:rFonts w:ascii="Arial" w:hAnsi="Arial" w:cs="Arial"/>
        </w:rPr>
      </w:pPr>
    </w:p>
    <w:p w14:paraId="7A608569" w14:textId="63EAF72B" w:rsidR="00534D97" w:rsidRDefault="00534D97" w:rsidP="00524FD9">
      <w:pPr>
        <w:pStyle w:val="NormalWeb"/>
        <w:rPr>
          <w:rFonts w:ascii="Arial" w:hAnsi="Arial" w:cs="Arial"/>
        </w:rPr>
      </w:pPr>
    </w:p>
    <w:p w14:paraId="4819075C" w14:textId="033C2CFE" w:rsidR="00534D97" w:rsidRDefault="00534D97" w:rsidP="00524FD9">
      <w:pPr>
        <w:pStyle w:val="NormalWeb"/>
        <w:rPr>
          <w:rFonts w:ascii="Arial" w:hAnsi="Arial" w:cs="Arial"/>
        </w:rPr>
      </w:pPr>
    </w:p>
    <w:p w14:paraId="3696B436" w14:textId="4E8C4E57" w:rsidR="00534D97" w:rsidRDefault="00534D97" w:rsidP="00524FD9">
      <w:pPr>
        <w:pStyle w:val="NormalWeb"/>
        <w:rPr>
          <w:rFonts w:ascii="Arial" w:hAnsi="Arial" w:cs="Arial"/>
        </w:rPr>
      </w:pPr>
    </w:p>
    <w:p w14:paraId="77A63E76" w14:textId="3FB7336C" w:rsidR="00534D97" w:rsidRDefault="00534D97" w:rsidP="00524FD9">
      <w:pPr>
        <w:pStyle w:val="NormalWeb"/>
        <w:rPr>
          <w:rFonts w:ascii="Arial" w:hAnsi="Arial" w:cs="Arial"/>
        </w:rPr>
      </w:pPr>
    </w:p>
    <w:p w14:paraId="723C8821" w14:textId="173F4849" w:rsidR="00534D97" w:rsidRDefault="00534D97" w:rsidP="00524FD9">
      <w:pPr>
        <w:pStyle w:val="NormalWeb"/>
        <w:rPr>
          <w:rFonts w:ascii="Arial" w:hAnsi="Arial" w:cs="Arial"/>
        </w:rPr>
      </w:pPr>
    </w:p>
    <w:p w14:paraId="71C4DA61" w14:textId="27FAAE7B" w:rsidR="00534D97" w:rsidRDefault="00534D97" w:rsidP="00524FD9">
      <w:pPr>
        <w:pStyle w:val="NormalWeb"/>
        <w:rPr>
          <w:rFonts w:ascii="Arial" w:hAnsi="Arial" w:cs="Arial"/>
        </w:rPr>
      </w:pPr>
    </w:p>
    <w:p w14:paraId="5704663F" w14:textId="5ED35640" w:rsidR="00534D97" w:rsidRDefault="00534D97" w:rsidP="00524FD9">
      <w:pPr>
        <w:pStyle w:val="NormalWeb"/>
        <w:rPr>
          <w:rFonts w:ascii="Arial" w:hAnsi="Arial" w:cs="Arial"/>
        </w:rPr>
      </w:pPr>
    </w:p>
    <w:p w14:paraId="6CA0CD82" w14:textId="77777777" w:rsidR="00534D97" w:rsidRPr="00524FD9" w:rsidRDefault="00534D97" w:rsidP="00524FD9">
      <w:pPr>
        <w:pStyle w:val="NormalWeb"/>
        <w:rPr>
          <w:rFonts w:ascii="Arial" w:hAnsi="Arial" w:cs="Arial"/>
        </w:rPr>
      </w:pPr>
    </w:p>
    <w:p w14:paraId="03E10D49" w14:textId="77777777" w:rsidR="00160F6D" w:rsidRDefault="00160F6D" w:rsidP="00524FD9">
      <w:pPr>
        <w:pStyle w:val="NormalWeb"/>
        <w:rPr>
          <w:rFonts w:ascii="Arial" w:hAnsi="Arial" w:cs="Arial"/>
          <w:b/>
          <w:bCs/>
          <w:sz w:val="32"/>
          <w:szCs w:val="32"/>
        </w:rPr>
      </w:pPr>
    </w:p>
    <w:p w14:paraId="3A3654C4" w14:textId="2BB96EEC" w:rsidR="00524FD9" w:rsidRPr="00524FD9" w:rsidRDefault="00524FD9" w:rsidP="00524FD9">
      <w:pPr>
        <w:pStyle w:val="NormalWeb"/>
        <w:rPr>
          <w:rFonts w:ascii="Arial" w:hAnsi="Arial" w:cs="Arial"/>
          <w:b/>
          <w:bCs/>
          <w:sz w:val="32"/>
          <w:szCs w:val="32"/>
        </w:rPr>
      </w:pPr>
      <w:r w:rsidRPr="00524FD9">
        <w:rPr>
          <w:rFonts w:ascii="Arial" w:hAnsi="Arial" w:cs="Arial"/>
          <w:b/>
          <w:bCs/>
          <w:sz w:val="32"/>
          <w:szCs w:val="32"/>
        </w:rPr>
        <w:lastRenderedPageBreak/>
        <w:t>Kaynakça</w:t>
      </w:r>
    </w:p>
    <w:p w14:paraId="515EAECE" w14:textId="4B22FBFD" w:rsidR="00524FD9" w:rsidRPr="00524FD9" w:rsidRDefault="009C51F3" w:rsidP="009C51F3">
      <w:pPr>
        <w:pStyle w:val="NormalWeb"/>
        <w:rPr>
          <w:rFonts w:ascii="Arial" w:hAnsi="Arial" w:cs="Arial"/>
        </w:rPr>
      </w:pPr>
      <w:r>
        <w:rPr>
          <w:rFonts w:ascii="Arial" w:hAnsi="Arial" w:cs="Arial"/>
        </w:rPr>
        <w:t xml:space="preserve">[1] </w:t>
      </w:r>
      <w:r w:rsidR="00524FD9" w:rsidRPr="00524FD9">
        <w:rPr>
          <w:rFonts w:ascii="Arial" w:hAnsi="Arial" w:cs="Arial"/>
        </w:rPr>
        <w:t xml:space="preserve">Devlin, J., Chang, M. W., Lee, K., &amp; Toutanova, K. (2019). </w:t>
      </w:r>
      <w:r w:rsidR="00524FD9" w:rsidRPr="00524FD9">
        <w:rPr>
          <w:rFonts w:ascii="Arial" w:hAnsi="Arial" w:cs="Arial"/>
          <w:i/>
          <w:iCs/>
        </w:rPr>
        <w:t>BERT: Pre-training of Deep Bidirectional Transformers for Language Understanding</w:t>
      </w:r>
      <w:r w:rsidR="00524FD9" w:rsidRPr="00524FD9">
        <w:rPr>
          <w:rFonts w:ascii="Arial" w:hAnsi="Arial" w:cs="Arial"/>
        </w:rPr>
        <w:t xml:space="preserve">. NAACL-HLT. </w:t>
      </w:r>
    </w:p>
    <w:p w14:paraId="3864F93E" w14:textId="3E1A830C" w:rsidR="00524FD9" w:rsidRPr="00524FD9" w:rsidRDefault="009C51F3" w:rsidP="009C51F3">
      <w:pPr>
        <w:pStyle w:val="NormalWeb"/>
        <w:rPr>
          <w:rFonts w:ascii="Arial" w:hAnsi="Arial" w:cs="Arial"/>
        </w:rPr>
      </w:pPr>
      <w:r>
        <w:rPr>
          <w:rFonts w:ascii="Arial" w:hAnsi="Arial" w:cs="Arial"/>
        </w:rPr>
        <w:t xml:space="preserve">[2] </w:t>
      </w:r>
      <w:r w:rsidR="00524FD9" w:rsidRPr="00524FD9">
        <w:rPr>
          <w:rFonts w:ascii="Arial" w:hAnsi="Arial" w:cs="Arial"/>
        </w:rPr>
        <w:t xml:space="preserve">Eryiğit, G. (2014). </w:t>
      </w:r>
      <w:r w:rsidR="00524FD9" w:rsidRPr="00524FD9">
        <w:rPr>
          <w:rFonts w:ascii="Arial" w:hAnsi="Arial" w:cs="Arial"/>
          <w:i/>
          <w:iCs/>
        </w:rPr>
        <w:t>ITU Turkish NLP Web Service</w:t>
      </w:r>
      <w:r w:rsidR="00524FD9" w:rsidRPr="00524FD9">
        <w:rPr>
          <w:rFonts w:ascii="Arial" w:hAnsi="Arial" w:cs="Arial"/>
        </w:rPr>
        <w:t xml:space="preserve">. EACL. </w:t>
      </w:r>
    </w:p>
    <w:p w14:paraId="14BA824A" w14:textId="5DAEB833" w:rsidR="00524FD9" w:rsidRPr="00524FD9" w:rsidRDefault="009C51F3" w:rsidP="009C51F3">
      <w:pPr>
        <w:pStyle w:val="NormalWeb"/>
        <w:rPr>
          <w:rFonts w:ascii="Arial" w:hAnsi="Arial" w:cs="Arial"/>
        </w:rPr>
      </w:pPr>
      <w:r>
        <w:rPr>
          <w:rFonts w:ascii="Arial" w:hAnsi="Arial" w:cs="Arial"/>
        </w:rPr>
        <w:t xml:space="preserve">[3] </w:t>
      </w:r>
      <w:r w:rsidR="00524FD9" w:rsidRPr="00524FD9">
        <w:rPr>
          <w:rFonts w:ascii="Arial" w:hAnsi="Arial" w:cs="Arial"/>
        </w:rPr>
        <w:t xml:space="preserve">Jurafsky, D., &amp; Martin, J. H. (2023). </w:t>
      </w:r>
      <w:r w:rsidR="00524FD9" w:rsidRPr="00524FD9">
        <w:rPr>
          <w:rFonts w:ascii="Arial" w:hAnsi="Arial" w:cs="Arial"/>
          <w:i/>
          <w:iCs/>
        </w:rPr>
        <w:t>Speech and Language Processing</w:t>
      </w:r>
      <w:r w:rsidR="00524FD9" w:rsidRPr="00524FD9">
        <w:rPr>
          <w:rFonts w:ascii="Arial" w:hAnsi="Arial" w:cs="Arial"/>
        </w:rPr>
        <w:t xml:space="preserve">. Stanford University. </w:t>
      </w:r>
    </w:p>
    <w:p w14:paraId="5224FE4A" w14:textId="7D2AEEEF" w:rsidR="00524FD9" w:rsidRPr="00524FD9" w:rsidRDefault="009C51F3" w:rsidP="009C51F3">
      <w:pPr>
        <w:pStyle w:val="NormalWeb"/>
        <w:rPr>
          <w:rFonts w:ascii="Arial" w:hAnsi="Arial" w:cs="Arial"/>
        </w:rPr>
      </w:pPr>
      <w:r>
        <w:rPr>
          <w:rFonts w:ascii="Arial" w:hAnsi="Arial" w:cs="Arial"/>
        </w:rPr>
        <w:t xml:space="preserve">[4] </w:t>
      </w:r>
      <w:r w:rsidR="00524FD9" w:rsidRPr="00524FD9">
        <w:rPr>
          <w:rFonts w:ascii="Arial" w:hAnsi="Arial" w:cs="Arial"/>
        </w:rPr>
        <w:t xml:space="preserve">Lample, G., Ballesteros, M., Subramanian, S., Kawakami, K., &amp; Dyer, C. (2016). </w:t>
      </w:r>
      <w:r w:rsidR="00524FD9" w:rsidRPr="00524FD9">
        <w:rPr>
          <w:rFonts w:ascii="Arial" w:hAnsi="Arial" w:cs="Arial"/>
          <w:i/>
          <w:iCs/>
        </w:rPr>
        <w:t>Neural Architectures for Named Entity Recognition</w:t>
      </w:r>
      <w:r w:rsidR="00524FD9" w:rsidRPr="00524FD9">
        <w:rPr>
          <w:rFonts w:ascii="Arial" w:hAnsi="Arial" w:cs="Arial"/>
        </w:rPr>
        <w:t xml:space="preserve">. NAACL. </w:t>
      </w:r>
    </w:p>
    <w:p w14:paraId="703C3991" w14:textId="58962158" w:rsidR="00524FD9" w:rsidRPr="00524FD9" w:rsidRDefault="009C51F3" w:rsidP="009C51F3">
      <w:pPr>
        <w:pStyle w:val="NormalWeb"/>
        <w:rPr>
          <w:rFonts w:ascii="Arial" w:hAnsi="Arial" w:cs="Arial"/>
        </w:rPr>
      </w:pPr>
      <w:r>
        <w:rPr>
          <w:rFonts w:ascii="Arial" w:hAnsi="Arial" w:cs="Arial"/>
        </w:rPr>
        <w:t xml:space="preserve">[5] </w:t>
      </w:r>
      <w:r w:rsidR="00524FD9" w:rsidRPr="00524FD9">
        <w:rPr>
          <w:rFonts w:ascii="Arial" w:hAnsi="Arial" w:cs="Arial"/>
        </w:rPr>
        <w:t xml:space="preserve">Nadeau, D., &amp; Sekine, S. (2007). </w:t>
      </w:r>
      <w:r w:rsidR="00524FD9" w:rsidRPr="00524FD9">
        <w:rPr>
          <w:rFonts w:ascii="Arial" w:hAnsi="Arial" w:cs="Arial"/>
          <w:i/>
          <w:iCs/>
        </w:rPr>
        <w:t>A Survey of Named Entity Recognition and Classification</w:t>
      </w:r>
      <w:r w:rsidR="00524FD9" w:rsidRPr="00524FD9">
        <w:rPr>
          <w:rFonts w:ascii="Arial" w:hAnsi="Arial" w:cs="Arial"/>
        </w:rPr>
        <w:t xml:space="preserve">. Lingvisticae Investigationes. </w:t>
      </w:r>
    </w:p>
    <w:p w14:paraId="517963F7" w14:textId="3A289A96" w:rsidR="00524FD9" w:rsidRPr="00524FD9" w:rsidRDefault="009C51F3" w:rsidP="009C51F3">
      <w:pPr>
        <w:pStyle w:val="NormalWeb"/>
        <w:rPr>
          <w:rFonts w:ascii="Arial" w:hAnsi="Arial" w:cs="Arial"/>
        </w:rPr>
      </w:pPr>
      <w:r>
        <w:rPr>
          <w:rFonts w:ascii="Arial" w:hAnsi="Arial" w:cs="Arial"/>
        </w:rPr>
        <w:t xml:space="preserve">[6] </w:t>
      </w:r>
      <w:r w:rsidR="00524FD9" w:rsidRPr="00524FD9">
        <w:rPr>
          <w:rFonts w:ascii="Arial" w:hAnsi="Arial" w:cs="Arial"/>
        </w:rPr>
        <w:t xml:space="preserve">Ramshaw, L., &amp; Marcus, M. (1995). </w:t>
      </w:r>
      <w:r w:rsidR="00524FD9" w:rsidRPr="00524FD9">
        <w:rPr>
          <w:rFonts w:ascii="Arial" w:hAnsi="Arial" w:cs="Arial"/>
          <w:i/>
          <w:iCs/>
        </w:rPr>
        <w:t>Text Chunking using Transformation-Based Learning</w:t>
      </w:r>
      <w:r w:rsidR="00524FD9" w:rsidRPr="00524FD9">
        <w:rPr>
          <w:rFonts w:ascii="Arial" w:hAnsi="Arial" w:cs="Arial"/>
        </w:rPr>
        <w:t xml:space="preserve">. ACL Workshop. </w:t>
      </w:r>
    </w:p>
    <w:p w14:paraId="38FCD0F9" w14:textId="0F6AFA5F" w:rsidR="00524FD9" w:rsidRPr="00524FD9" w:rsidRDefault="009C51F3" w:rsidP="009C51F3">
      <w:pPr>
        <w:pStyle w:val="NormalWeb"/>
        <w:rPr>
          <w:rFonts w:ascii="Arial" w:hAnsi="Arial" w:cs="Arial"/>
        </w:rPr>
      </w:pPr>
      <w:r>
        <w:rPr>
          <w:rFonts w:ascii="Arial" w:hAnsi="Arial" w:cs="Arial"/>
        </w:rPr>
        <w:t xml:space="preserve">[7]  </w:t>
      </w:r>
      <w:r w:rsidR="00524FD9" w:rsidRPr="00524FD9">
        <w:rPr>
          <w:rFonts w:ascii="Arial" w:hAnsi="Arial" w:cs="Arial"/>
        </w:rPr>
        <w:t xml:space="preserve">Schweter, S. (2020). </w:t>
      </w:r>
      <w:r w:rsidR="00524FD9" w:rsidRPr="00524FD9">
        <w:rPr>
          <w:rFonts w:ascii="Arial" w:hAnsi="Arial" w:cs="Arial"/>
          <w:i/>
          <w:iCs/>
        </w:rPr>
        <w:t>BERTurk - Turkish BERT Model</w:t>
      </w:r>
      <w:r w:rsidR="00524FD9" w:rsidRPr="00524FD9">
        <w:rPr>
          <w:rFonts w:ascii="Arial" w:hAnsi="Arial" w:cs="Arial"/>
        </w:rPr>
        <w:t xml:space="preserve">. HuggingFace. </w:t>
      </w:r>
    </w:p>
    <w:p w14:paraId="55E9BCEB" w14:textId="02F20222" w:rsidR="00524FD9" w:rsidRPr="00524FD9" w:rsidRDefault="009C51F3" w:rsidP="009C51F3">
      <w:pPr>
        <w:pStyle w:val="NormalWeb"/>
        <w:rPr>
          <w:rFonts w:ascii="Arial" w:hAnsi="Arial" w:cs="Arial"/>
        </w:rPr>
      </w:pPr>
      <w:r>
        <w:rPr>
          <w:rFonts w:ascii="Arial" w:hAnsi="Arial" w:cs="Arial"/>
        </w:rPr>
        <w:t xml:space="preserve">[8] </w:t>
      </w:r>
      <w:r w:rsidR="00524FD9" w:rsidRPr="00524FD9">
        <w:rPr>
          <w:rFonts w:ascii="Arial" w:hAnsi="Arial" w:cs="Arial"/>
        </w:rPr>
        <w:t xml:space="preserve">Vaswani, A., Shazeer, N., Parmar, N., Uszkoreit, J., Jones, L., Gomez, A., Kaiser, Ł., &amp; Polosukhin, I. (2017). </w:t>
      </w:r>
      <w:r w:rsidR="00524FD9" w:rsidRPr="00524FD9">
        <w:rPr>
          <w:rFonts w:ascii="Arial" w:hAnsi="Arial" w:cs="Arial"/>
          <w:i/>
          <w:iCs/>
        </w:rPr>
        <w:t>Attention Is All You Need</w:t>
      </w:r>
      <w:r w:rsidR="00524FD9" w:rsidRPr="00524FD9">
        <w:rPr>
          <w:rFonts w:ascii="Arial" w:hAnsi="Arial" w:cs="Arial"/>
        </w:rPr>
        <w:t>. NeurIPS.</w:t>
      </w:r>
    </w:p>
    <w:p w14:paraId="61B20CCA" w14:textId="77777777" w:rsidR="00524FD9" w:rsidRPr="00524FD9" w:rsidRDefault="00524FD9" w:rsidP="00524FD9">
      <w:pPr>
        <w:pStyle w:val="NormalWeb"/>
        <w:rPr>
          <w:rFonts w:ascii="Arial" w:hAnsi="Arial" w:cs="Arial"/>
        </w:rPr>
      </w:pPr>
    </w:p>
    <w:p w14:paraId="7A88D326" w14:textId="6E1950EA" w:rsidR="00524FD9" w:rsidRDefault="00524FD9"/>
    <w:p w14:paraId="5C420170" w14:textId="77777777" w:rsidR="00524FD9" w:rsidRDefault="00524FD9"/>
    <w:sectPr w:rsidR="00524F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2D61"/>
    <w:multiLevelType w:val="multilevel"/>
    <w:tmpl w:val="3AC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B0A"/>
    <w:multiLevelType w:val="multilevel"/>
    <w:tmpl w:val="912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0D96"/>
    <w:multiLevelType w:val="multilevel"/>
    <w:tmpl w:val="E69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D2109"/>
    <w:multiLevelType w:val="multilevel"/>
    <w:tmpl w:val="1352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0D7C"/>
    <w:multiLevelType w:val="multilevel"/>
    <w:tmpl w:val="024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47CBF"/>
    <w:multiLevelType w:val="multilevel"/>
    <w:tmpl w:val="11E8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130D6"/>
    <w:multiLevelType w:val="multilevel"/>
    <w:tmpl w:val="80F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A19E8"/>
    <w:multiLevelType w:val="multilevel"/>
    <w:tmpl w:val="050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F65C2"/>
    <w:multiLevelType w:val="multilevel"/>
    <w:tmpl w:val="0B8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D684C"/>
    <w:multiLevelType w:val="multilevel"/>
    <w:tmpl w:val="D75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44221"/>
    <w:multiLevelType w:val="multilevel"/>
    <w:tmpl w:val="45B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5284B"/>
    <w:multiLevelType w:val="multilevel"/>
    <w:tmpl w:val="DF2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610B"/>
    <w:multiLevelType w:val="multilevel"/>
    <w:tmpl w:val="6C6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22A1A"/>
    <w:multiLevelType w:val="multilevel"/>
    <w:tmpl w:val="B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55E09"/>
    <w:multiLevelType w:val="multilevel"/>
    <w:tmpl w:val="79C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34F50"/>
    <w:multiLevelType w:val="multilevel"/>
    <w:tmpl w:val="E77E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C203A"/>
    <w:multiLevelType w:val="multilevel"/>
    <w:tmpl w:val="098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6163"/>
    <w:multiLevelType w:val="multilevel"/>
    <w:tmpl w:val="BB2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C7013"/>
    <w:multiLevelType w:val="multilevel"/>
    <w:tmpl w:val="BD2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E59E0"/>
    <w:multiLevelType w:val="multilevel"/>
    <w:tmpl w:val="6A3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0478E"/>
    <w:multiLevelType w:val="multilevel"/>
    <w:tmpl w:val="9D7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A3714"/>
    <w:multiLevelType w:val="multilevel"/>
    <w:tmpl w:val="4D1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B163D"/>
    <w:multiLevelType w:val="multilevel"/>
    <w:tmpl w:val="AAB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92C52"/>
    <w:multiLevelType w:val="multilevel"/>
    <w:tmpl w:val="EF4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96801"/>
    <w:multiLevelType w:val="multilevel"/>
    <w:tmpl w:val="724C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54FED"/>
    <w:multiLevelType w:val="multilevel"/>
    <w:tmpl w:val="E6DE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F450C"/>
    <w:multiLevelType w:val="multilevel"/>
    <w:tmpl w:val="552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46957"/>
    <w:multiLevelType w:val="multilevel"/>
    <w:tmpl w:val="F6D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D4B52"/>
    <w:multiLevelType w:val="multilevel"/>
    <w:tmpl w:val="785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06C1A"/>
    <w:multiLevelType w:val="multilevel"/>
    <w:tmpl w:val="F89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371DB"/>
    <w:multiLevelType w:val="multilevel"/>
    <w:tmpl w:val="7C0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36C5A"/>
    <w:multiLevelType w:val="multilevel"/>
    <w:tmpl w:val="2F7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270CC"/>
    <w:multiLevelType w:val="multilevel"/>
    <w:tmpl w:val="438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D4A9D"/>
    <w:multiLevelType w:val="multilevel"/>
    <w:tmpl w:val="6D6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53A32"/>
    <w:multiLevelType w:val="multilevel"/>
    <w:tmpl w:val="919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54963"/>
    <w:multiLevelType w:val="multilevel"/>
    <w:tmpl w:val="211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74FF3"/>
    <w:multiLevelType w:val="multilevel"/>
    <w:tmpl w:val="C95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B4BF4"/>
    <w:multiLevelType w:val="multilevel"/>
    <w:tmpl w:val="39E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602FF"/>
    <w:multiLevelType w:val="multilevel"/>
    <w:tmpl w:val="348C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214B7"/>
    <w:multiLevelType w:val="multilevel"/>
    <w:tmpl w:val="D05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944DD"/>
    <w:multiLevelType w:val="multilevel"/>
    <w:tmpl w:val="17F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B5F95"/>
    <w:multiLevelType w:val="multilevel"/>
    <w:tmpl w:val="438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E0833"/>
    <w:multiLevelType w:val="multilevel"/>
    <w:tmpl w:val="72C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42"/>
  </w:num>
  <w:num w:numId="4">
    <w:abstractNumId w:val="33"/>
  </w:num>
  <w:num w:numId="5">
    <w:abstractNumId w:val="2"/>
  </w:num>
  <w:num w:numId="6">
    <w:abstractNumId w:val="36"/>
  </w:num>
  <w:num w:numId="7">
    <w:abstractNumId w:val="9"/>
  </w:num>
  <w:num w:numId="8">
    <w:abstractNumId w:val="4"/>
  </w:num>
  <w:num w:numId="9">
    <w:abstractNumId w:val="35"/>
  </w:num>
  <w:num w:numId="10">
    <w:abstractNumId w:val="37"/>
  </w:num>
  <w:num w:numId="11">
    <w:abstractNumId w:val="22"/>
  </w:num>
  <w:num w:numId="12">
    <w:abstractNumId w:val="20"/>
  </w:num>
  <w:num w:numId="13">
    <w:abstractNumId w:val="18"/>
  </w:num>
  <w:num w:numId="14">
    <w:abstractNumId w:val="23"/>
  </w:num>
  <w:num w:numId="15">
    <w:abstractNumId w:val="40"/>
  </w:num>
  <w:num w:numId="16">
    <w:abstractNumId w:val="17"/>
  </w:num>
  <w:num w:numId="17">
    <w:abstractNumId w:val="5"/>
  </w:num>
  <w:num w:numId="18">
    <w:abstractNumId w:val="30"/>
  </w:num>
  <w:num w:numId="19">
    <w:abstractNumId w:val="13"/>
  </w:num>
  <w:num w:numId="20">
    <w:abstractNumId w:val="25"/>
  </w:num>
  <w:num w:numId="21">
    <w:abstractNumId w:val="10"/>
  </w:num>
  <w:num w:numId="22">
    <w:abstractNumId w:val="24"/>
  </w:num>
  <w:num w:numId="23">
    <w:abstractNumId w:val="19"/>
  </w:num>
  <w:num w:numId="24">
    <w:abstractNumId w:val="0"/>
  </w:num>
  <w:num w:numId="25">
    <w:abstractNumId w:val="32"/>
  </w:num>
  <w:num w:numId="26">
    <w:abstractNumId w:val="28"/>
  </w:num>
  <w:num w:numId="27">
    <w:abstractNumId w:val="41"/>
  </w:num>
  <w:num w:numId="28">
    <w:abstractNumId w:val="8"/>
  </w:num>
  <w:num w:numId="29">
    <w:abstractNumId w:val="39"/>
  </w:num>
  <w:num w:numId="30">
    <w:abstractNumId w:val="31"/>
  </w:num>
  <w:num w:numId="31">
    <w:abstractNumId w:val="21"/>
  </w:num>
  <w:num w:numId="32">
    <w:abstractNumId w:val="3"/>
  </w:num>
  <w:num w:numId="33">
    <w:abstractNumId w:val="12"/>
  </w:num>
  <w:num w:numId="34">
    <w:abstractNumId w:val="29"/>
  </w:num>
  <w:num w:numId="35">
    <w:abstractNumId w:val="14"/>
  </w:num>
  <w:num w:numId="36">
    <w:abstractNumId w:val="6"/>
  </w:num>
  <w:num w:numId="37">
    <w:abstractNumId w:val="16"/>
  </w:num>
  <w:num w:numId="38">
    <w:abstractNumId w:val="7"/>
  </w:num>
  <w:num w:numId="39">
    <w:abstractNumId w:val="27"/>
  </w:num>
  <w:num w:numId="40">
    <w:abstractNumId w:val="34"/>
  </w:num>
  <w:num w:numId="41">
    <w:abstractNumId w:val="38"/>
  </w:num>
  <w:num w:numId="42">
    <w:abstractNumId w:val="15"/>
  </w:num>
  <w:num w:numId="43">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D9"/>
    <w:rsid w:val="00071B39"/>
    <w:rsid w:val="00086787"/>
    <w:rsid w:val="00095D04"/>
    <w:rsid w:val="001055EC"/>
    <w:rsid w:val="00160F6D"/>
    <w:rsid w:val="003118C4"/>
    <w:rsid w:val="00321AFE"/>
    <w:rsid w:val="00360EF6"/>
    <w:rsid w:val="003B3F6F"/>
    <w:rsid w:val="00524FD9"/>
    <w:rsid w:val="00534D97"/>
    <w:rsid w:val="00552E6C"/>
    <w:rsid w:val="005A4E66"/>
    <w:rsid w:val="00920E4E"/>
    <w:rsid w:val="009C51F3"/>
    <w:rsid w:val="00A53213"/>
    <w:rsid w:val="00CB3A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E274"/>
  <w15:chartTrackingRefBased/>
  <w15:docId w15:val="{238BDCFE-7C25-453D-BC2F-027E3AF16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FD9"/>
    <w:rPr>
      <w:kern w:val="0"/>
      <w14:ligatures w14:val="none"/>
    </w:rPr>
  </w:style>
  <w:style w:type="paragraph" w:styleId="Balk1">
    <w:name w:val="heading 1"/>
    <w:basedOn w:val="Normal"/>
    <w:next w:val="Normal"/>
    <w:link w:val="Balk1Char"/>
    <w:uiPriority w:val="9"/>
    <w:qFormat/>
    <w:rsid w:val="00524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24FD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alk3">
    <w:name w:val="heading 3"/>
    <w:basedOn w:val="Normal"/>
    <w:next w:val="Normal"/>
    <w:link w:val="Balk3Char"/>
    <w:uiPriority w:val="9"/>
    <w:semiHidden/>
    <w:unhideWhenUsed/>
    <w:qFormat/>
    <w:rsid w:val="00A5321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24FD9"/>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524FD9"/>
    <w:rPr>
      <w:rFonts w:asciiTheme="majorHAnsi" w:eastAsiaTheme="majorEastAsia" w:hAnsiTheme="majorHAnsi" w:cstheme="majorBidi"/>
      <w:color w:val="0F4761" w:themeColor="accent1" w:themeShade="BF"/>
      <w:kern w:val="0"/>
      <w:sz w:val="26"/>
      <w:szCs w:val="26"/>
      <w14:ligatures w14:val="none"/>
    </w:rPr>
  </w:style>
  <w:style w:type="paragraph" w:styleId="NormalWeb">
    <w:name w:val="Normal (Web)"/>
    <w:basedOn w:val="Normal"/>
    <w:uiPriority w:val="99"/>
    <w:unhideWhenUsed/>
    <w:rsid w:val="00524FD9"/>
    <w:pPr>
      <w:spacing w:before="100" w:beforeAutospacing="1" w:after="100" w:afterAutospacing="1" w:line="240" w:lineRule="auto"/>
    </w:pPr>
    <w:rPr>
      <w:rFonts w:ascii="Times New Roman" w:eastAsia="Times New Roman" w:hAnsi="Times New Roman" w:cs="Times New Roman"/>
      <w:lang w:eastAsia="tr-TR"/>
    </w:rPr>
  </w:style>
  <w:style w:type="character" w:customStyle="1" w:styleId="Balk3Char">
    <w:name w:val="Başlık 3 Char"/>
    <w:basedOn w:val="VarsaylanParagrafYazTipi"/>
    <w:link w:val="Balk3"/>
    <w:uiPriority w:val="9"/>
    <w:semiHidden/>
    <w:rsid w:val="00A53213"/>
    <w:rPr>
      <w:rFonts w:asciiTheme="majorHAnsi" w:eastAsiaTheme="majorEastAsia" w:hAnsiTheme="majorHAnsi" w:cstheme="majorBidi"/>
      <w:color w:val="0A2F40"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0282">
      <w:bodyDiv w:val="1"/>
      <w:marLeft w:val="0"/>
      <w:marRight w:val="0"/>
      <w:marTop w:val="0"/>
      <w:marBottom w:val="0"/>
      <w:divBdr>
        <w:top w:val="none" w:sz="0" w:space="0" w:color="auto"/>
        <w:left w:val="none" w:sz="0" w:space="0" w:color="auto"/>
        <w:bottom w:val="none" w:sz="0" w:space="0" w:color="auto"/>
        <w:right w:val="none" w:sz="0" w:space="0" w:color="auto"/>
      </w:divBdr>
      <w:divsChild>
        <w:div w:id="62469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84310">
      <w:bodyDiv w:val="1"/>
      <w:marLeft w:val="0"/>
      <w:marRight w:val="0"/>
      <w:marTop w:val="0"/>
      <w:marBottom w:val="0"/>
      <w:divBdr>
        <w:top w:val="none" w:sz="0" w:space="0" w:color="auto"/>
        <w:left w:val="none" w:sz="0" w:space="0" w:color="auto"/>
        <w:bottom w:val="none" w:sz="0" w:space="0" w:color="auto"/>
        <w:right w:val="none" w:sz="0" w:space="0" w:color="auto"/>
      </w:divBdr>
    </w:div>
    <w:div w:id="152720414">
      <w:bodyDiv w:val="1"/>
      <w:marLeft w:val="0"/>
      <w:marRight w:val="0"/>
      <w:marTop w:val="0"/>
      <w:marBottom w:val="0"/>
      <w:divBdr>
        <w:top w:val="none" w:sz="0" w:space="0" w:color="auto"/>
        <w:left w:val="none" w:sz="0" w:space="0" w:color="auto"/>
        <w:bottom w:val="none" w:sz="0" w:space="0" w:color="auto"/>
        <w:right w:val="none" w:sz="0" w:space="0" w:color="auto"/>
      </w:divBdr>
    </w:div>
    <w:div w:id="185363552">
      <w:bodyDiv w:val="1"/>
      <w:marLeft w:val="0"/>
      <w:marRight w:val="0"/>
      <w:marTop w:val="0"/>
      <w:marBottom w:val="0"/>
      <w:divBdr>
        <w:top w:val="none" w:sz="0" w:space="0" w:color="auto"/>
        <w:left w:val="none" w:sz="0" w:space="0" w:color="auto"/>
        <w:bottom w:val="none" w:sz="0" w:space="0" w:color="auto"/>
        <w:right w:val="none" w:sz="0" w:space="0" w:color="auto"/>
      </w:divBdr>
      <w:divsChild>
        <w:div w:id="350255591">
          <w:marLeft w:val="0"/>
          <w:marRight w:val="0"/>
          <w:marTop w:val="0"/>
          <w:marBottom w:val="0"/>
          <w:divBdr>
            <w:top w:val="none" w:sz="0" w:space="0" w:color="auto"/>
            <w:left w:val="none" w:sz="0" w:space="0" w:color="auto"/>
            <w:bottom w:val="none" w:sz="0" w:space="0" w:color="auto"/>
            <w:right w:val="none" w:sz="0" w:space="0" w:color="auto"/>
          </w:divBdr>
          <w:divsChild>
            <w:div w:id="365105561">
              <w:marLeft w:val="0"/>
              <w:marRight w:val="0"/>
              <w:marTop w:val="0"/>
              <w:marBottom w:val="0"/>
              <w:divBdr>
                <w:top w:val="none" w:sz="0" w:space="0" w:color="auto"/>
                <w:left w:val="none" w:sz="0" w:space="0" w:color="auto"/>
                <w:bottom w:val="none" w:sz="0" w:space="0" w:color="auto"/>
                <w:right w:val="none" w:sz="0" w:space="0" w:color="auto"/>
              </w:divBdr>
              <w:divsChild>
                <w:div w:id="430005582">
                  <w:marLeft w:val="0"/>
                  <w:marRight w:val="0"/>
                  <w:marTop w:val="0"/>
                  <w:marBottom w:val="0"/>
                  <w:divBdr>
                    <w:top w:val="none" w:sz="0" w:space="0" w:color="auto"/>
                    <w:left w:val="none" w:sz="0" w:space="0" w:color="auto"/>
                    <w:bottom w:val="none" w:sz="0" w:space="0" w:color="auto"/>
                    <w:right w:val="none" w:sz="0" w:space="0" w:color="auto"/>
                  </w:divBdr>
                  <w:divsChild>
                    <w:div w:id="1318220221">
                      <w:marLeft w:val="0"/>
                      <w:marRight w:val="0"/>
                      <w:marTop w:val="0"/>
                      <w:marBottom w:val="0"/>
                      <w:divBdr>
                        <w:top w:val="none" w:sz="0" w:space="0" w:color="auto"/>
                        <w:left w:val="none" w:sz="0" w:space="0" w:color="auto"/>
                        <w:bottom w:val="none" w:sz="0" w:space="0" w:color="auto"/>
                        <w:right w:val="none" w:sz="0" w:space="0" w:color="auto"/>
                      </w:divBdr>
                      <w:divsChild>
                        <w:div w:id="1029909669">
                          <w:marLeft w:val="0"/>
                          <w:marRight w:val="0"/>
                          <w:marTop w:val="0"/>
                          <w:marBottom w:val="0"/>
                          <w:divBdr>
                            <w:top w:val="none" w:sz="0" w:space="0" w:color="auto"/>
                            <w:left w:val="none" w:sz="0" w:space="0" w:color="auto"/>
                            <w:bottom w:val="none" w:sz="0" w:space="0" w:color="auto"/>
                            <w:right w:val="none" w:sz="0" w:space="0" w:color="auto"/>
                          </w:divBdr>
                          <w:divsChild>
                            <w:div w:id="1479961272">
                              <w:marLeft w:val="0"/>
                              <w:marRight w:val="0"/>
                              <w:marTop w:val="0"/>
                              <w:marBottom w:val="0"/>
                              <w:divBdr>
                                <w:top w:val="none" w:sz="0" w:space="0" w:color="auto"/>
                                <w:left w:val="none" w:sz="0" w:space="0" w:color="auto"/>
                                <w:bottom w:val="none" w:sz="0" w:space="0" w:color="auto"/>
                                <w:right w:val="none" w:sz="0" w:space="0" w:color="auto"/>
                              </w:divBdr>
                              <w:divsChild>
                                <w:div w:id="2022513408">
                                  <w:marLeft w:val="0"/>
                                  <w:marRight w:val="0"/>
                                  <w:marTop w:val="0"/>
                                  <w:marBottom w:val="0"/>
                                  <w:divBdr>
                                    <w:top w:val="none" w:sz="0" w:space="0" w:color="auto"/>
                                    <w:left w:val="none" w:sz="0" w:space="0" w:color="auto"/>
                                    <w:bottom w:val="none" w:sz="0" w:space="0" w:color="auto"/>
                                    <w:right w:val="none" w:sz="0" w:space="0" w:color="auto"/>
                                  </w:divBdr>
                                  <w:divsChild>
                                    <w:div w:id="299459027">
                                      <w:marLeft w:val="0"/>
                                      <w:marRight w:val="0"/>
                                      <w:marTop w:val="0"/>
                                      <w:marBottom w:val="0"/>
                                      <w:divBdr>
                                        <w:top w:val="none" w:sz="0" w:space="0" w:color="auto"/>
                                        <w:left w:val="none" w:sz="0" w:space="0" w:color="auto"/>
                                        <w:bottom w:val="none" w:sz="0" w:space="0" w:color="auto"/>
                                        <w:right w:val="none" w:sz="0" w:space="0" w:color="auto"/>
                                      </w:divBdr>
                                      <w:divsChild>
                                        <w:div w:id="433743953">
                                          <w:marLeft w:val="0"/>
                                          <w:marRight w:val="0"/>
                                          <w:marTop w:val="0"/>
                                          <w:marBottom w:val="0"/>
                                          <w:divBdr>
                                            <w:top w:val="none" w:sz="0" w:space="0" w:color="auto"/>
                                            <w:left w:val="none" w:sz="0" w:space="0" w:color="auto"/>
                                            <w:bottom w:val="none" w:sz="0" w:space="0" w:color="auto"/>
                                            <w:right w:val="none" w:sz="0" w:space="0" w:color="auto"/>
                                          </w:divBdr>
                                          <w:divsChild>
                                            <w:div w:id="299575766">
                                              <w:marLeft w:val="0"/>
                                              <w:marRight w:val="0"/>
                                              <w:marTop w:val="0"/>
                                              <w:marBottom w:val="0"/>
                                              <w:divBdr>
                                                <w:top w:val="none" w:sz="0" w:space="0" w:color="auto"/>
                                                <w:left w:val="none" w:sz="0" w:space="0" w:color="auto"/>
                                                <w:bottom w:val="none" w:sz="0" w:space="0" w:color="auto"/>
                                                <w:right w:val="none" w:sz="0" w:space="0" w:color="auto"/>
                                              </w:divBdr>
                                              <w:divsChild>
                                                <w:div w:id="390930401">
                                                  <w:marLeft w:val="0"/>
                                                  <w:marRight w:val="0"/>
                                                  <w:marTop w:val="0"/>
                                                  <w:marBottom w:val="0"/>
                                                  <w:divBdr>
                                                    <w:top w:val="none" w:sz="0" w:space="0" w:color="auto"/>
                                                    <w:left w:val="none" w:sz="0" w:space="0" w:color="auto"/>
                                                    <w:bottom w:val="none" w:sz="0" w:space="0" w:color="auto"/>
                                                    <w:right w:val="none" w:sz="0" w:space="0" w:color="auto"/>
                                                  </w:divBdr>
                                                  <w:divsChild>
                                                    <w:div w:id="4798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451834">
          <w:marLeft w:val="0"/>
          <w:marRight w:val="0"/>
          <w:marTop w:val="0"/>
          <w:marBottom w:val="0"/>
          <w:divBdr>
            <w:top w:val="none" w:sz="0" w:space="0" w:color="auto"/>
            <w:left w:val="none" w:sz="0" w:space="0" w:color="auto"/>
            <w:bottom w:val="none" w:sz="0" w:space="0" w:color="auto"/>
            <w:right w:val="none" w:sz="0" w:space="0" w:color="auto"/>
          </w:divBdr>
          <w:divsChild>
            <w:div w:id="1330325449">
              <w:marLeft w:val="0"/>
              <w:marRight w:val="0"/>
              <w:marTop w:val="0"/>
              <w:marBottom w:val="0"/>
              <w:divBdr>
                <w:top w:val="none" w:sz="0" w:space="0" w:color="auto"/>
                <w:left w:val="none" w:sz="0" w:space="0" w:color="auto"/>
                <w:bottom w:val="none" w:sz="0" w:space="0" w:color="auto"/>
                <w:right w:val="none" w:sz="0" w:space="0" w:color="auto"/>
              </w:divBdr>
            </w:div>
          </w:divsChild>
        </w:div>
        <w:div w:id="917252520">
          <w:marLeft w:val="0"/>
          <w:marRight w:val="0"/>
          <w:marTop w:val="0"/>
          <w:marBottom w:val="0"/>
          <w:divBdr>
            <w:top w:val="none" w:sz="0" w:space="0" w:color="auto"/>
            <w:left w:val="none" w:sz="0" w:space="0" w:color="auto"/>
            <w:bottom w:val="none" w:sz="0" w:space="0" w:color="auto"/>
            <w:right w:val="none" w:sz="0" w:space="0" w:color="auto"/>
          </w:divBdr>
          <w:divsChild>
            <w:div w:id="487483831">
              <w:marLeft w:val="0"/>
              <w:marRight w:val="0"/>
              <w:marTop w:val="0"/>
              <w:marBottom w:val="0"/>
              <w:divBdr>
                <w:top w:val="none" w:sz="0" w:space="0" w:color="auto"/>
                <w:left w:val="none" w:sz="0" w:space="0" w:color="auto"/>
                <w:bottom w:val="none" w:sz="0" w:space="0" w:color="auto"/>
                <w:right w:val="none" w:sz="0" w:space="0" w:color="auto"/>
              </w:divBdr>
              <w:divsChild>
                <w:div w:id="1584099617">
                  <w:marLeft w:val="0"/>
                  <w:marRight w:val="0"/>
                  <w:marTop w:val="0"/>
                  <w:marBottom w:val="0"/>
                  <w:divBdr>
                    <w:top w:val="none" w:sz="0" w:space="0" w:color="auto"/>
                    <w:left w:val="none" w:sz="0" w:space="0" w:color="auto"/>
                    <w:bottom w:val="none" w:sz="0" w:space="0" w:color="auto"/>
                    <w:right w:val="none" w:sz="0" w:space="0" w:color="auto"/>
                  </w:divBdr>
                  <w:divsChild>
                    <w:div w:id="1539774855">
                      <w:marLeft w:val="0"/>
                      <w:marRight w:val="0"/>
                      <w:marTop w:val="0"/>
                      <w:marBottom w:val="0"/>
                      <w:divBdr>
                        <w:top w:val="none" w:sz="0" w:space="0" w:color="auto"/>
                        <w:left w:val="none" w:sz="0" w:space="0" w:color="auto"/>
                        <w:bottom w:val="none" w:sz="0" w:space="0" w:color="auto"/>
                        <w:right w:val="none" w:sz="0" w:space="0" w:color="auto"/>
                      </w:divBdr>
                      <w:divsChild>
                        <w:div w:id="1050376343">
                          <w:marLeft w:val="0"/>
                          <w:marRight w:val="0"/>
                          <w:marTop w:val="0"/>
                          <w:marBottom w:val="0"/>
                          <w:divBdr>
                            <w:top w:val="none" w:sz="0" w:space="0" w:color="auto"/>
                            <w:left w:val="none" w:sz="0" w:space="0" w:color="auto"/>
                            <w:bottom w:val="none" w:sz="0" w:space="0" w:color="auto"/>
                            <w:right w:val="none" w:sz="0" w:space="0" w:color="auto"/>
                          </w:divBdr>
                          <w:divsChild>
                            <w:div w:id="1147937903">
                              <w:marLeft w:val="0"/>
                              <w:marRight w:val="0"/>
                              <w:marTop w:val="0"/>
                              <w:marBottom w:val="0"/>
                              <w:divBdr>
                                <w:top w:val="none" w:sz="0" w:space="0" w:color="auto"/>
                                <w:left w:val="none" w:sz="0" w:space="0" w:color="auto"/>
                                <w:bottom w:val="none" w:sz="0" w:space="0" w:color="auto"/>
                                <w:right w:val="none" w:sz="0" w:space="0" w:color="auto"/>
                              </w:divBdr>
                              <w:divsChild>
                                <w:div w:id="649940532">
                                  <w:marLeft w:val="0"/>
                                  <w:marRight w:val="0"/>
                                  <w:marTop w:val="0"/>
                                  <w:marBottom w:val="0"/>
                                  <w:divBdr>
                                    <w:top w:val="none" w:sz="0" w:space="0" w:color="auto"/>
                                    <w:left w:val="none" w:sz="0" w:space="0" w:color="auto"/>
                                    <w:bottom w:val="none" w:sz="0" w:space="0" w:color="auto"/>
                                    <w:right w:val="none" w:sz="0" w:space="0" w:color="auto"/>
                                  </w:divBdr>
                                  <w:divsChild>
                                    <w:div w:id="2024821163">
                                      <w:marLeft w:val="0"/>
                                      <w:marRight w:val="0"/>
                                      <w:marTop w:val="0"/>
                                      <w:marBottom w:val="0"/>
                                      <w:divBdr>
                                        <w:top w:val="none" w:sz="0" w:space="0" w:color="auto"/>
                                        <w:left w:val="none" w:sz="0" w:space="0" w:color="auto"/>
                                        <w:bottom w:val="none" w:sz="0" w:space="0" w:color="auto"/>
                                        <w:right w:val="none" w:sz="0" w:space="0" w:color="auto"/>
                                      </w:divBdr>
                                      <w:divsChild>
                                        <w:div w:id="1967270795">
                                          <w:marLeft w:val="0"/>
                                          <w:marRight w:val="0"/>
                                          <w:marTop w:val="0"/>
                                          <w:marBottom w:val="0"/>
                                          <w:divBdr>
                                            <w:top w:val="none" w:sz="0" w:space="0" w:color="auto"/>
                                            <w:left w:val="none" w:sz="0" w:space="0" w:color="auto"/>
                                            <w:bottom w:val="none" w:sz="0" w:space="0" w:color="auto"/>
                                            <w:right w:val="none" w:sz="0" w:space="0" w:color="auto"/>
                                          </w:divBdr>
                                          <w:divsChild>
                                            <w:div w:id="1873151797">
                                              <w:marLeft w:val="0"/>
                                              <w:marRight w:val="0"/>
                                              <w:marTop w:val="0"/>
                                              <w:marBottom w:val="0"/>
                                              <w:divBdr>
                                                <w:top w:val="none" w:sz="0" w:space="0" w:color="auto"/>
                                                <w:left w:val="none" w:sz="0" w:space="0" w:color="auto"/>
                                                <w:bottom w:val="none" w:sz="0" w:space="0" w:color="auto"/>
                                                <w:right w:val="none" w:sz="0" w:space="0" w:color="auto"/>
                                              </w:divBdr>
                                              <w:divsChild>
                                                <w:div w:id="472257373">
                                                  <w:marLeft w:val="0"/>
                                                  <w:marRight w:val="0"/>
                                                  <w:marTop w:val="0"/>
                                                  <w:marBottom w:val="0"/>
                                                  <w:divBdr>
                                                    <w:top w:val="none" w:sz="0" w:space="0" w:color="auto"/>
                                                    <w:left w:val="none" w:sz="0" w:space="0" w:color="auto"/>
                                                    <w:bottom w:val="none" w:sz="0" w:space="0" w:color="auto"/>
                                                    <w:right w:val="none" w:sz="0" w:space="0" w:color="auto"/>
                                                  </w:divBdr>
                                                  <w:divsChild>
                                                    <w:div w:id="17109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75560">
          <w:marLeft w:val="0"/>
          <w:marRight w:val="0"/>
          <w:marTop w:val="0"/>
          <w:marBottom w:val="0"/>
          <w:divBdr>
            <w:top w:val="none" w:sz="0" w:space="0" w:color="auto"/>
            <w:left w:val="none" w:sz="0" w:space="0" w:color="auto"/>
            <w:bottom w:val="none" w:sz="0" w:space="0" w:color="auto"/>
            <w:right w:val="none" w:sz="0" w:space="0" w:color="auto"/>
          </w:divBdr>
          <w:divsChild>
            <w:div w:id="702049898">
              <w:marLeft w:val="0"/>
              <w:marRight w:val="0"/>
              <w:marTop w:val="0"/>
              <w:marBottom w:val="0"/>
              <w:divBdr>
                <w:top w:val="none" w:sz="0" w:space="0" w:color="auto"/>
                <w:left w:val="none" w:sz="0" w:space="0" w:color="auto"/>
                <w:bottom w:val="none" w:sz="0" w:space="0" w:color="auto"/>
                <w:right w:val="none" w:sz="0" w:space="0" w:color="auto"/>
              </w:divBdr>
              <w:divsChild>
                <w:div w:id="931666500">
                  <w:marLeft w:val="0"/>
                  <w:marRight w:val="0"/>
                  <w:marTop w:val="0"/>
                  <w:marBottom w:val="0"/>
                  <w:divBdr>
                    <w:top w:val="none" w:sz="0" w:space="0" w:color="auto"/>
                    <w:left w:val="none" w:sz="0" w:space="0" w:color="auto"/>
                    <w:bottom w:val="none" w:sz="0" w:space="0" w:color="auto"/>
                    <w:right w:val="none" w:sz="0" w:space="0" w:color="auto"/>
                  </w:divBdr>
                  <w:divsChild>
                    <w:div w:id="1571965858">
                      <w:marLeft w:val="0"/>
                      <w:marRight w:val="0"/>
                      <w:marTop w:val="0"/>
                      <w:marBottom w:val="0"/>
                      <w:divBdr>
                        <w:top w:val="none" w:sz="0" w:space="0" w:color="auto"/>
                        <w:left w:val="none" w:sz="0" w:space="0" w:color="auto"/>
                        <w:bottom w:val="none" w:sz="0" w:space="0" w:color="auto"/>
                        <w:right w:val="none" w:sz="0" w:space="0" w:color="auto"/>
                      </w:divBdr>
                      <w:divsChild>
                        <w:div w:id="340471503">
                          <w:marLeft w:val="0"/>
                          <w:marRight w:val="0"/>
                          <w:marTop w:val="0"/>
                          <w:marBottom w:val="0"/>
                          <w:divBdr>
                            <w:top w:val="none" w:sz="0" w:space="0" w:color="auto"/>
                            <w:left w:val="none" w:sz="0" w:space="0" w:color="auto"/>
                            <w:bottom w:val="none" w:sz="0" w:space="0" w:color="auto"/>
                            <w:right w:val="none" w:sz="0" w:space="0" w:color="auto"/>
                          </w:divBdr>
                          <w:divsChild>
                            <w:div w:id="1795127829">
                              <w:marLeft w:val="0"/>
                              <w:marRight w:val="0"/>
                              <w:marTop w:val="0"/>
                              <w:marBottom w:val="0"/>
                              <w:divBdr>
                                <w:top w:val="none" w:sz="0" w:space="0" w:color="auto"/>
                                <w:left w:val="none" w:sz="0" w:space="0" w:color="auto"/>
                                <w:bottom w:val="none" w:sz="0" w:space="0" w:color="auto"/>
                                <w:right w:val="none" w:sz="0" w:space="0" w:color="auto"/>
                              </w:divBdr>
                              <w:divsChild>
                                <w:div w:id="407918734">
                                  <w:marLeft w:val="0"/>
                                  <w:marRight w:val="0"/>
                                  <w:marTop w:val="0"/>
                                  <w:marBottom w:val="0"/>
                                  <w:divBdr>
                                    <w:top w:val="none" w:sz="0" w:space="0" w:color="auto"/>
                                    <w:left w:val="none" w:sz="0" w:space="0" w:color="auto"/>
                                    <w:bottom w:val="none" w:sz="0" w:space="0" w:color="auto"/>
                                    <w:right w:val="none" w:sz="0" w:space="0" w:color="auto"/>
                                  </w:divBdr>
                                  <w:divsChild>
                                    <w:div w:id="793870302">
                                      <w:marLeft w:val="0"/>
                                      <w:marRight w:val="0"/>
                                      <w:marTop w:val="0"/>
                                      <w:marBottom w:val="0"/>
                                      <w:divBdr>
                                        <w:top w:val="none" w:sz="0" w:space="0" w:color="auto"/>
                                        <w:left w:val="none" w:sz="0" w:space="0" w:color="auto"/>
                                        <w:bottom w:val="none" w:sz="0" w:space="0" w:color="auto"/>
                                        <w:right w:val="none" w:sz="0" w:space="0" w:color="auto"/>
                                      </w:divBdr>
                                      <w:divsChild>
                                        <w:div w:id="1592817707">
                                          <w:marLeft w:val="0"/>
                                          <w:marRight w:val="0"/>
                                          <w:marTop w:val="0"/>
                                          <w:marBottom w:val="0"/>
                                          <w:divBdr>
                                            <w:top w:val="none" w:sz="0" w:space="0" w:color="auto"/>
                                            <w:left w:val="none" w:sz="0" w:space="0" w:color="auto"/>
                                            <w:bottom w:val="none" w:sz="0" w:space="0" w:color="auto"/>
                                            <w:right w:val="none" w:sz="0" w:space="0" w:color="auto"/>
                                          </w:divBdr>
                                          <w:divsChild>
                                            <w:div w:id="1584988986">
                                              <w:marLeft w:val="0"/>
                                              <w:marRight w:val="0"/>
                                              <w:marTop w:val="0"/>
                                              <w:marBottom w:val="0"/>
                                              <w:divBdr>
                                                <w:top w:val="none" w:sz="0" w:space="0" w:color="auto"/>
                                                <w:left w:val="none" w:sz="0" w:space="0" w:color="auto"/>
                                                <w:bottom w:val="none" w:sz="0" w:space="0" w:color="auto"/>
                                                <w:right w:val="none" w:sz="0" w:space="0" w:color="auto"/>
                                              </w:divBdr>
                                              <w:divsChild>
                                                <w:div w:id="1665351990">
                                                  <w:marLeft w:val="0"/>
                                                  <w:marRight w:val="0"/>
                                                  <w:marTop w:val="0"/>
                                                  <w:marBottom w:val="0"/>
                                                  <w:divBdr>
                                                    <w:top w:val="none" w:sz="0" w:space="0" w:color="auto"/>
                                                    <w:left w:val="none" w:sz="0" w:space="0" w:color="auto"/>
                                                    <w:bottom w:val="none" w:sz="0" w:space="0" w:color="auto"/>
                                                    <w:right w:val="none" w:sz="0" w:space="0" w:color="auto"/>
                                                  </w:divBdr>
                                                  <w:divsChild>
                                                    <w:div w:id="2707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785866">
          <w:marLeft w:val="0"/>
          <w:marRight w:val="0"/>
          <w:marTop w:val="0"/>
          <w:marBottom w:val="0"/>
          <w:divBdr>
            <w:top w:val="none" w:sz="0" w:space="0" w:color="auto"/>
            <w:left w:val="none" w:sz="0" w:space="0" w:color="auto"/>
            <w:bottom w:val="none" w:sz="0" w:space="0" w:color="auto"/>
            <w:right w:val="none" w:sz="0" w:space="0" w:color="auto"/>
          </w:divBdr>
          <w:divsChild>
            <w:div w:id="1392189235">
              <w:marLeft w:val="0"/>
              <w:marRight w:val="0"/>
              <w:marTop w:val="0"/>
              <w:marBottom w:val="0"/>
              <w:divBdr>
                <w:top w:val="none" w:sz="0" w:space="0" w:color="auto"/>
                <w:left w:val="none" w:sz="0" w:space="0" w:color="auto"/>
                <w:bottom w:val="none" w:sz="0" w:space="0" w:color="auto"/>
                <w:right w:val="none" w:sz="0" w:space="0" w:color="auto"/>
              </w:divBdr>
              <w:divsChild>
                <w:div w:id="1580023935">
                  <w:marLeft w:val="0"/>
                  <w:marRight w:val="0"/>
                  <w:marTop w:val="0"/>
                  <w:marBottom w:val="0"/>
                  <w:divBdr>
                    <w:top w:val="none" w:sz="0" w:space="0" w:color="auto"/>
                    <w:left w:val="none" w:sz="0" w:space="0" w:color="auto"/>
                    <w:bottom w:val="none" w:sz="0" w:space="0" w:color="auto"/>
                    <w:right w:val="none" w:sz="0" w:space="0" w:color="auto"/>
                  </w:divBdr>
                  <w:divsChild>
                    <w:div w:id="1260722997">
                      <w:marLeft w:val="0"/>
                      <w:marRight w:val="0"/>
                      <w:marTop w:val="0"/>
                      <w:marBottom w:val="0"/>
                      <w:divBdr>
                        <w:top w:val="none" w:sz="0" w:space="0" w:color="auto"/>
                        <w:left w:val="none" w:sz="0" w:space="0" w:color="auto"/>
                        <w:bottom w:val="none" w:sz="0" w:space="0" w:color="auto"/>
                        <w:right w:val="none" w:sz="0" w:space="0" w:color="auto"/>
                      </w:divBdr>
                      <w:divsChild>
                        <w:div w:id="760030189">
                          <w:marLeft w:val="0"/>
                          <w:marRight w:val="0"/>
                          <w:marTop w:val="0"/>
                          <w:marBottom w:val="0"/>
                          <w:divBdr>
                            <w:top w:val="none" w:sz="0" w:space="0" w:color="auto"/>
                            <w:left w:val="none" w:sz="0" w:space="0" w:color="auto"/>
                            <w:bottom w:val="none" w:sz="0" w:space="0" w:color="auto"/>
                            <w:right w:val="none" w:sz="0" w:space="0" w:color="auto"/>
                          </w:divBdr>
                          <w:divsChild>
                            <w:div w:id="1239944601">
                              <w:marLeft w:val="0"/>
                              <w:marRight w:val="0"/>
                              <w:marTop w:val="0"/>
                              <w:marBottom w:val="0"/>
                              <w:divBdr>
                                <w:top w:val="none" w:sz="0" w:space="0" w:color="auto"/>
                                <w:left w:val="none" w:sz="0" w:space="0" w:color="auto"/>
                                <w:bottom w:val="none" w:sz="0" w:space="0" w:color="auto"/>
                                <w:right w:val="none" w:sz="0" w:space="0" w:color="auto"/>
                              </w:divBdr>
                              <w:divsChild>
                                <w:div w:id="1436174339">
                                  <w:marLeft w:val="0"/>
                                  <w:marRight w:val="0"/>
                                  <w:marTop w:val="0"/>
                                  <w:marBottom w:val="0"/>
                                  <w:divBdr>
                                    <w:top w:val="none" w:sz="0" w:space="0" w:color="auto"/>
                                    <w:left w:val="none" w:sz="0" w:space="0" w:color="auto"/>
                                    <w:bottom w:val="none" w:sz="0" w:space="0" w:color="auto"/>
                                    <w:right w:val="none" w:sz="0" w:space="0" w:color="auto"/>
                                  </w:divBdr>
                                  <w:divsChild>
                                    <w:div w:id="462579821">
                                      <w:marLeft w:val="0"/>
                                      <w:marRight w:val="0"/>
                                      <w:marTop w:val="0"/>
                                      <w:marBottom w:val="0"/>
                                      <w:divBdr>
                                        <w:top w:val="none" w:sz="0" w:space="0" w:color="auto"/>
                                        <w:left w:val="none" w:sz="0" w:space="0" w:color="auto"/>
                                        <w:bottom w:val="none" w:sz="0" w:space="0" w:color="auto"/>
                                        <w:right w:val="none" w:sz="0" w:space="0" w:color="auto"/>
                                      </w:divBdr>
                                      <w:divsChild>
                                        <w:div w:id="883056314">
                                          <w:marLeft w:val="0"/>
                                          <w:marRight w:val="0"/>
                                          <w:marTop w:val="0"/>
                                          <w:marBottom w:val="0"/>
                                          <w:divBdr>
                                            <w:top w:val="none" w:sz="0" w:space="0" w:color="auto"/>
                                            <w:left w:val="none" w:sz="0" w:space="0" w:color="auto"/>
                                            <w:bottom w:val="none" w:sz="0" w:space="0" w:color="auto"/>
                                            <w:right w:val="none" w:sz="0" w:space="0" w:color="auto"/>
                                          </w:divBdr>
                                          <w:divsChild>
                                            <w:div w:id="1863472382">
                                              <w:marLeft w:val="0"/>
                                              <w:marRight w:val="0"/>
                                              <w:marTop w:val="0"/>
                                              <w:marBottom w:val="0"/>
                                              <w:divBdr>
                                                <w:top w:val="none" w:sz="0" w:space="0" w:color="auto"/>
                                                <w:left w:val="none" w:sz="0" w:space="0" w:color="auto"/>
                                                <w:bottom w:val="none" w:sz="0" w:space="0" w:color="auto"/>
                                                <w:right w:val="none" w:sz="0" w:space="0" w:color="auto"/>
                                              </w:divBdr>
                                              <w:divsChild>
                                                <w:div w:id="170074898">
                                                  <w:marLeft w:val="0"/>
                                                  <w:marRight w:val="0"/>
                                                  <w:marTop w:val="0"/>
                                                  <w:marBottom w:val="0"/>
                                                  <w:divBdr>
                                                    <w:top w:val="none" w:sz="0" w:space="0" w:color="auto"/>
                                                    <w:left w:val="none" w:sz="0" w:space="0" w:color="auto"/>
                                                    <w:bottom w:val="none" w:sz="0" w:space="0" w:color="auto"/>
                                                    <w:right w:val="none" w:sz="0" w:space="0" w:color="auto"/>
                                                  </w:divBdr>
                                                  <w:divsChild>
                                                    <w:div w:id="16777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259527">
          <w:marLeft w:val="0"/>
          <w:marRight w:val="0"/>
          <w:marTop w:val="0"/>
          <w:marBottom w:val="0"/>
          <w:divBdr>
            <w:top w:val="none" w:sz="0" w:space="0" w:color="auto"/>
            <w:left w:val="none" w:sz="0" w:space="0" w:color="auto"/>
            <w:bottom w:val="none" w:sz="0" w:space="0" w:color="auto"/>
            <w:right w:val="none" w:sz="0" w:space="0" w:color="auto"/>
          </w:divBdr>
          <w:divsChild>
            <w:div w:id="104471270">
              <w:marLeft w:val="0"/>
              <w:marRight w:val="0"/>
              <w:marTop w:val="0"/>
              <w:marBottom w:val="0"/>
              <w:divBdr>
                <w:top w:val="none" w:sz="0" w:space="0" w:color="auto"/>
                <w:left w:val="none" w:sz="0" w:space="0" w:color="auto"/>
                <w:bottom w:val="none" w:sz="0" w:space="0" w:color="auto"/>
                <w:right w:val="none" w:sz="0" w:space="0" w:color="auto"/>
              </w:divBdr>
              <w:divsChild>
                <w:div w:id="875046948">
                  <w:marLeft w:val="0"/>
                  <w:marRight w:val="0"/>
                  <w:marTop w:val="0"/>
                  <w:marBottom w:val="0"/>
                  <w:divBdr>
                    <w:top w:val="none" w:sz="0" w:space="0" w:color="auto"/>
                    <w:left w:val="none" w:sz="0" w:space="0" w:color="auto"/>
                    <w:bottom w:val="none" w:sz="0" w:space="0" w:color="auto"/>
                    <w:right w:val="none" w:sz="0" w:space="0" w:color="auto"/>
                  </w:divBdr>
                  <w:divsChild>
                    <w:div w:id="794913174">
                      <w:marLeft w:val="0"/>
                      <w:marRight w:val="0"/>
                      <w:marTop w:val="0"/>
                      <w:marBottom w:val="0"/>
                      <w:divBdr>
                        <w:top w:val="none" w:sz="0" w:space="0" w:color="auto"/>
                        <w:left w:val="none" w:sz="0" w:space="0" w:color="auto"/>
                        <w:bottom w:val="none" w:sz="0" w:space="0" w:color="auto"/>
                        <w:right w:val="none" w:sz="0" w:space="0" w:color="auto"/>
                      </w:divBdr>
                      <w:divsChild>
                        <w:div w:id="242759301">
                          <w:marLeft w:val="0"/>
                          <w:marRight w:val="0"/>
                          <w:marTop w:val="0"/>
                          <w:marBottom w:val="0"/>
                          <w:divBdr>
                            <w:top w:val="none" w:sz="0" w:space="0" w:color="auto"/>
                            <w:left w:val="none" w:sz="0" w:space="0" w:color="auto"/>
                            <w:bottom w:val="none" w:sz="0" w:space="0" w:color="auto"/>
                            <w:right w:val="none" w:sz="0" w:space="0" w:color="auto"/>
                          </w:divBdr>
                          <w:divsChild>
                            <w:div w:id="1781486628">
                              <w:marLeft w:val="0"/>
                              <w:marRight w:val="0"/>
                              <w:marTop w:val="0"/>
                              <w:marBottom w:val="0"/>
                              <w:divBdr>
                                <w:top w:val="none" w:sz="0" w:space="0" w:color="auto"/>
                                <w:left w:val="none" w:sz="0" w:space="0" w:color="auto"/>
                                <w:bottom w:val="none" w:sz="0" w:space="0" w:color="auto"/>
                                <w:right w:val="none" w:sz="0" w:space="0" w:color="auto"/>
                              </w:divBdr>
                              <w:divsChild>
                                <w:div w:id="581647570">
                                  <w:marLeft w:val="0"/>
                                  <w:marRight w:val="0"/>
                                  <w:marTop w:val="0"/>
                                  <w:marBottom w:val="0"/>
                                  <w:divBdr>
                                    <w:top w:val="none" w:sz="0" w:space="0" w:color="auto"/>
                                    <w:left w:val="none" w:sz="0" w:space="0" w:color="auto"/>
                                    <w:bottom w:val="none" w:sz="0" w:space="0" w:color="auto"/>
                                    <w:right w:val="none" w:sz="0" w:space="0" w:color="auto"/>
                                  </w:divBdr>
                                  <w:divsChild>
                                    <w:div w:id="490950606">
                                      <w:marLeft w:val="0"/>
                                      <w:marRight w:val="0"/>
                                      <w:marTop w:val="0"/>
                                      <w:marBottom w:val="0"/>
                                      <w:divBdr>
                                        <w:top w:val="none" w:sz="0" w:space="0" w:color="auto"/>
                                        <w:left w:val="none" w:sz="0" w:space="0" w:color="auto"/>
                                        <w:bottom w:val="none" w:sz="0" w:space="0" w:color="auto"/>
                                        <w:right w:val="none" w:sz="0" w:space="0" w:color="auto"/>
                                      </w:divBdr>
                                      <w:divsChild>
                                        <w:div w:id="1794252826">
                                          <w:marLeft w:val="0"/>
                                          <w:marRight w:val="0"/>
                                          <w:marTop w:val="0"/>
                                          <w:marBottom w:val="0"/>
                                          <w:divBdr>
                                            <w:top w:val="none" w:sz="0" w:space="0" w:color="auto"/>
                                            <w:left w:val="none" w:sz="0" w:space="0" w:color="auto"/>
                                            <w:bottom w:val="none" w:sz="0" w:space="0" w:color="auto"/>
                                            <w:right w:val="none" w:sz="0" w:space="0" w:color="auto"/>
                                          </w:divBdr>
                                          <w:divsChild>
                                            <w:div w:id="1629819204">
                                              <w:marLeft w:val="0"/>
                                              <w:marRight w:val="0"/>
                                              <w:marTop w:val="0"/>
                                              <w:marBottom w:val="0"/>
                                              <w:divBdr>
                                                <w:top w:val="none" w:sz="0" w:space="0" w:color="auto"/>
                                                <w:left w:val="none" w:sz="0" w:space="0" w:color="auto"/>
                                                <w:bottom w:val="none" w:sz="0" w:space="0" w:color="auto"/>
                                                <w:right w:val="none" w:sz="0" w:space="0" w:color="auto"/>
                                              </w:divBdr>
                                              <w:divsChild>
                                                <w:div w:id="537201594">
                                                  <w:marLeft w:val="0"/>
                                                  <w:marRight w:val="0"/>
                                                  <w:marTop w:val="0"/>
                                                  <w:marBottom w:val="0"/>
                                                  <w:divBdr>
                                                    <w:top w:val="none" w:sz="0" w:space="0" w:color="auto"/>
                                                    <w:left w:val="none" w:sz="0" w:space="0" w:color="auto"/>
                                                    <w:bottom w:val="none" w:sz="0" w:space="0" w:color="auto"/>
                                                    <w:right w:val="none" w:sz="0" w:space="0" w:color="auto"/>
                                                  </w:divBdr>
                                                  <w:divsChild>
                                                    <w:div w:id="16420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855550">
          <w:marLeft w:val="0"/>
          <w:marRight w:val="0"/>
          <w:marTop w:val="0"/>
          <w:marBottom w:val="0"/>
          <w:divBdr>
            <w:top w:val="none" w:sz="0" w:space="0" w:color="auto"/>
            <w:left w:val="none" w:sz="0" w:space="0" w:color="auto"/>
            <w:bottom w:val="none" w:sz="0" w:space="0" w:color="auto"/>
            <w:right w:val="none" w:sz="0" w:space="0" w:color="auto"/>
          </w:divBdr>
          <w:divsChild>
            <w:div w:id="1553687934">
              <w:marLeft w:val="0"/>
              <w:marRight w:val="0"/>
              <w:marTop w:val="0"/>
              <w:marBottom w:val="0"/>
              <w:divBdr>
                <w:top w:val="none" w:sz="0" w:space="0" w:color="auto"/>
                <w:left w:val="none" w:sz="0" w:space="0" w:color="auto"/>
                <w:bottom w:val="none" w:sz="0" w:space="0" w:color="auto"/>
                <w:right w:val="none" w:sz="0" w:space="0" w:color="auto"/>
              </w:divBdr>
              <w:divsChild>
                <w:div w:id="201091028">
                  <w:marLeft w:val="0"/>
                  <w:marRight w:val="0"/>
                  <w:marTop w:val="0"/>
                  <w:marBottom w:val="0"/>
                  <w:divBdr>
                    <w:top w:val="none" w:sz="0" w:space="0" w:color="auto"/>
                    <w:left w:val="none" w:sz="0" w:space="0" w:color="auto"/>
                    <w:bottom w:val="none" w:sz="0" w:space="0" w:color="auto"/>
                    <w:right w:val="none" w:sz="0" w:space="0" w:color="auto"/>
                  </w:divBdr>
                  <w:divsChild>
                    <w:div w:id="952857198">
                      <w:marLeft w:val="0"/>
                      <w:marRight w:val="0"/>
                      <w:marTop w:val="0"/>
                      <w:marBottom w:val="0"/>
                      <w:divBdr>
                        <w:top w:val="none" w:sz="0" w:space="0" w:color="auto"/>
                        <w:left w:val="none" w:sz="0" w:space="0" w:color="auto"/>
                        <w:bottom w:val="none" w:sz="0" w:space="0" w:color="auto"/>
                        <w:right w:val="none" w:sz="0" w:space="0" w:color="auto"/>
                      </w:divBdr>
                      <w:divsChild>
                        <w:div w:id="943272331">
                          <w:marLeft w:val="0"/>
                          <w:marRight w:val="0"/>
                          <w:marTop w:val="0"/>
                          <w:marBottom w:val="0"/>
                          <w:divBdr>
                            <w:top w:val="none" w:sz="0" w:space="0" w:color="auto"/>
                            <w:left w:val="none" w:sz="0" w:space="0" w:color="auto"/>
                            <w:bottom w:val="none" w:sz="0" w:space="0" w:color="auto"/>
                            <w:right w:val="none" w:sz="0" w:space="0" w:color="auto"/>
                          </w:divBdr>
                          <w:divsChild>
                            <w:div w:id="1121456531">
                              <w:marLeft w:val="0"/>
                              <w:marRight w:val="0"/>
                              <w:marTop w:val="0"/>
                              <w:marBottom w:val="0"/>
                              <w:divBdr>
                                <w:top w:val="none" w:sz="0" w:space="0" w:color="auto"/>
                                <w:left w:val="none" w:sz="0" w:space="0" w:color="auto"/>
                                <w:bottom w:val="none" w:sz="0" w:space="0" w:color="auto"/>
                                <w:right w:val="none" w:sz="0" w:space="0" w:color="auto"/>
                              </w:divBdr>
                              <w:divsChild>
                                <w:div w:id="1524510825">
                                  <w:marLeft w:val="0"/>
                                  <w:marRight w:val="0"/>
                                  <w:marTop w:val="0"/>
                                  <w:marBottom w:val="0"/>
                                  <w:divBdr>
                                    <w:top w:val="none" w:sz="0" w:space="0" w:color="auto"/>
                                    <w:left w:val="none" w:sz="0" w:space="0" w:color="auto"/>
                                    <w:bottom w:val="none" w:sz="0" w:space="0" w:color="auto"/>
                                    <w:right w:val="none" w:sz="0" w:space="0" w:color="auto"/>
                                  </w:divBdr>
                                  <w:divsChild>
                                    <w:div w:id="1186015147">
                                      <w:marLeft w:val="0"/>
                                      <w:marRight w:val="0"/>
                                      <w:marTop w:val="0"/>
                                      <w:marBottom w:val="0"/>
                                      <w:divBdr>
                                        <w:top w:val="none" w:sz="0" w:space="0" w:color="auto"/>
                                        <w:left w:val="none" w:sz="0" w:space="0" w:color="auto"/>
                                        <w:bottom w:val="none" w:sz="0" w:space="0" w:color="auto"/>
                                        <w:right w:val="none" w:sz="0" w:space="0" w:color="auto"/>
                                      </w:divBdr>
                                      <w:divsChild>
                                        <w:div w:id="1539511433">
                                          <w:marLeft w:val="0"/>
                                          <w:marRight w:val="0"/>
                                          <w:marTop w:val="0"/>
                                          <w:marBottom w:val="0"/>
                                          <w:divBdr>
                                            <w:top w:val="none" w:sz="0" w:space="0" w:color="auto"/>
                                            <w:left w:val="none" w:sz="0" w:space="0" w:color="auto"/>
                                            <w:bottom w:val="none" w:sz="0" w:space="0" w:color="auto"/>
                                            <w:right w:val="none" w:sz="0" w:space="0" w:color="auto"/>
                                          </w:divBdr>
                                          <w:divsChild>
                                            <w:div w:id="312101208">
                                              <w:marLeft w:val="0"/>
                                              <w:marRight w:val="0"/>
                                              <w:marTop w:val="0"/>
                                              <w:marBottom w:val="0"/>
                                              <w:divBdr>
                                                <w:top w:val="none" w:sz="0" w:space="0" w:color="auto"/>
                                                <w:left w:val="none" w:sz="0" w:space="0" w:color="auto"/>
                                                <w:bottom w:val="none" w:sz="0" w:space="0" w:color="auto"/>
                                                <w:right w:val="none" w:sz="0" w:space="0" w:color="auto"/>
                                              </w:divBdr>
                                              <w:divsChild>
                                                <w:div w:id="823206077">
                                                  <w:marLeft w:val="0"/>
                                                  <w:marRight w:val="0"/>
                                                  <w:marTop w:val="0"/>
                                                  <w:marBottom w:val="0"/>
                                                  <w:divBdr>
                                                    <w:top w:val="none" w:sz="0" w:space="0" w:color="auto"/>
                                                    <w:left w:val="none" w:sz="0" w:space="0" w:color="auto"/>
                                                    <w:bottom w:val="none" w:sz="0" w:space="0" w:color="auto"/>
                                                    <w:right w:val="none" w:sz="0" w:space="0" w:color="auto"/>
                                                  </w:divBdr>
                                                  <w:divsChild>
                                                    <w:div w:id="7962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636569">
          <w:marLeft w:val="0"/>
          <w:marRight w:val="0"/>
          <w:marTop w:val="0"/>
          <w:marBottom w:val="0"/>
          <w:divBdr>
            <w:top w:val="none" w:sz="0" w:space="0" w:color="auto"/>
            <w:left w:val="none" w:sz="0" w:space="0" w:color="auto"/>
            <w:bottom w:val="none" w:sz="0" w:space="0" w:color="auto"/>
            <w:right w:val="none" w:sz="0" w:space="0" w:color="auto"/>
          </w:divBdr>
          <w:divsChild>
            <w:div w:id="659771830">
              <w:marLeft w:val="0"/>
              <w:marRight w:val="0"/>
              <w:marTop w:val="0"/>
              <w:marBottom w:val="0"/>
              <w:divBdr>
                <w:top w:val="none" w:sz="0" w:space="0" w:color="auto"/>
                <w:left w:val="none" w:sz="0" w:space="0" w:color="auto"/>
                <w:bottom w:val="none" w:sz="0" w:space="0" w:color="auto"/>
                <w:right w:val="none" w:sz="0" w:space="0" w:color="auto"/>
              </w:divBdr>
              <w:divsChild>
                <w:div w:id="942690427">
                  <w:marLeft w:val="0"/>
                  <w:marRight w:val="0"/>
                  <w:marTop w:val="0"/>
                  <w:marBottom w:val="0"/>
                  <w:divBdr>
                    <w:top w:val="none" w:sz="0" w:space="0" w:color="auto"/>
                    <w:left w:val="none" w:sz="0" w:space="0" w:color="auto"/>
                    <w:bottom w:val="none" w:sz="0" w:space="0" w:color="auto"/>
                    <w:right w:val="none" w:sz="0" w:space="0" w:color="auto"/>
                  </w:divBdr>
                  <w:divsChild>
                    <w:div w:id="2019113913">
                      <w:marLeft w:val="0"/>
                      <w:marRight w:val="0"/>
                      <w:marTop w:val="0"/>
                      <w:marBottom w:val="0"/>
                      <w:divBdr>
                        <w:top w:val="none" w:sz="0" w:space="0" w:color="auto"/>
                        <w:left w:val="none" w:sz="0" w:space="0" w:color="auto"/>
                        <w:bottom w:val="none" w:sz="0" w:space="0" w:color="auto"/>
                        <w:right w:val="none" w:sz="0" w:space="0" w:color="auto"/>
                      </w:divBdr>
                      <w:divsChild>
                        <w:div w:id="612443465">
                          <w:marLeft w:val="0"/>
                          <w:marRight w:val="0"/>
                          <w:marTop w:val="0"/>
                          <w:marBottom w:val="0"/>
                          <w:divBdr>
                            <w:top w:val="none" w:sz="0" w:space="0" w:color="auto"/>
                            <w:left w:val="none" w:sz="0" w:space="0" w:color="auto"/>
                            <w:bottom w:val="none" w:sz="0" w:space="0" w:color="auto"/>
                            <w:right w:val="none" w:sz="0" w:space="0" w:color="auto"/>
                          </w:divBdr>
                          <w:divsChild>
                            <w:div w:id="373892400">
                              <w:marLeft w:val="0"/>
                              <w:marRight w:val="0"/>
                              <w:marTop w:val="0"/>
                              <w:marBottom w:val="0"/>
                              <w:divBdr>
                                <w:top w:val="none" w:sz="0" w:space="0" w:color="auto"/>
                                <w:left w:val="none" w:sz="0" w:space="0" w:color="auto"/>
                                <w:bottom w:val="none" w:sz="0" w:space="0" w:color="auto"/>
                                <w:right w:val="none" w:sz="0" w:space="0" w:color="auto"/>
                              </w:divBdr>
                              <w:divsChild>
                                <w:div w:id="1680736667">
                                  <w:marLeft w:val="0"/>
                                  <w:marRight w:val="0"/>
                                  <w:marTop w:val="0"/>
                                  <w:marBottom w:val="0"/>
                                  <w:divBdr>
                                    <w:top w:val="none" w:sz="0" w:space="0" w:color="auto"/>
                                    <w:left w:val="none" w:sz="0" w:space="0" w:color="auto"/>
                                    <w:bottom w:val="none" w:sz="0" w:space="0" w:color="auto"/>
                                    <w:right w:val="none" w:sz="0" w:space="0" w:color="auto"/>
                                  </w:divBdr>
                                  <w:divsChild>
                                    <w:div w:id="949161894">
                                      <w:marLeft w:val="0"/>
                                      <w:marRight w:val="0"/>
                                      <w:marTop w:val="0"/>
                                      <w:marBottom w:val="0"/>
                                      <w:divBdr>
                                        <w:top w:val="none" w:sz="0" w:space="0" w:color="auto"/>
                                        <w:left w:val="none" w:sz="0" w:space="0" w:color="auto"/>
                                        <w:bottom w:val="none" w:sz="0" w:space="0" w:color="auto"/>
                                        <w:right w:val="none" w:sz="0" w:space="0" w:color="auto"/>
                                      </w:divBdr>
                                      <w:divsChild>
                                        <w:div w:id="1972857508">
                                          <w:marLeft w:val="0"/>
                                          <w:marRight w:val="0"/>
                                          <w:marTop w:val="0"/>
                                          <w:marBottom w:val="0"/>
                                          <w:divBdr>
                                            <w:top w:val="none" w:sz="0" w:space="0" w:color="auto"/>
                                            <w:left w:val="none" w:sz="0" w:space="0" w:color="auto"/>
                                            <w:bottom w:val="none" w:sz="0" w:space="0" w:color="auto"/>
                                            <w:right w:val="none" w:sz="0" w:space="0" w:color="auto"/>
                                          </w:divBdr>
                                          <w:divsChild>
                                            <w:div w:id="1549956224">
                                              <w:marLeft w:val="0"/>
                                              <w:marRight w:val="0"/>
                                              <w:marTop w:val="0"/>
                                              <w:marBottom w:val="0"/>
                                              <w:divBdr>
                                                <w:top w:val="none" w:sz="0" w:space="0" w:color="auto"/>
                                                <w:left w:val="none" w:sz="0" w:space="0" w:color="auto"/>
                                                <w:bottom w:val="none" w:sz="0" w:space="0" w:color="auto"/>
                                                <w:right w:val="none" w:sz="0" w:space="0" w:color="auto"/>
                                              </w:divBdr>
                                              <w:divsChild>
                                                <w:div w:id="2143570504">
                                                  <w:marLeft w:val="0"/>
                                                  <w:marRight w:val="0"/>
                                                  <w:marTop w:val="0"/>
                                                  <w:marBottom w:val="0"/>
                                                  <w:divBdr>
                                                    <w:top w:val="none" w:sz="0" w:space="0" w:color="auto"/>
                                                    <w:left w:val="none" w:sz="0" w:space="0" w:color="auto"/>
                                                    <w:bottom w:val="none" w:sz="0" w:space="0" w:color="auto"/>
                                                    <w:right w:val="none" w:sz="0" w:space="0" w:color="auto"/>
                                                  </w:divBdr>
                                                  <w:divsChild>
                                                    <w:div w:id="9206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7831">
          <w:marLeft w:val="0"/>
          <w:marRight w:val="0"/>
          <w:marTop w:val="0"/>
          <w:marBottom w:val="0"/>
          <w:divBdr>
            <w:top w:val="none" w:sz="0" w:space="0" w:color="auto"/>
            <w:left w:val="none" w:sz="0" w:space="0" w:color="auto"/>
            <w:bottom w:val="none" w:sz="0" w:space="0" w:color="auto"/>
            <w:right w:val="none" w:sz="0" w:space="0" w:color="auto"/>
          </w:divBdr>
          <w:divsChild>
            <w:div w:id="47338245">
              <w:marLeft w:val="0"/>
              <w:marRight w:val="0"/>
              <w:marTop w:val="0"/>
              <w:marBottom w:val="0"/>
              <w:divBdr>
                <w:top w:val="none" w:sz="0" w:space="0" w:color="auto"/>
                <w:left w:val="none" w:sz="0" w:space="0" w:color="auto"/>
                <w:bottom w:val="none" w:sz="0" w:space="0" w:color="auto"/>
                <w:right w:val="none" w:sz="0" w:space="0" w:color="auto"/>
              </w:divBdr>
              <w:divsChild>
                <w:div w:id="1506556325">
                  <w:marLeft w:val="0"/>
                  <w:marRight w:val="0"/>
                  <w:marTop w:val="0"/>
                  <w:marBottom w:val="0"/>
                  <w:divBdr>
                    <w:top w:val="none" w:sz="0" w:space="0" w:color="auto"/>
                    <w:left w:val="none" w:sz="0" w:space="0" w:color="auto"/>
                    <w:bottom w:val="none" w:sz="0" w:space="0" w:color="auto"/>
                    <w:right w:val="none" w:sz="0" w:space="0" w:color="auto"/>
                  </w:divBdr>
                  <w:divsChild>
                    <w:div w:id="458767390">
                      <w:marLeft w:val="0"/>
                      <w:marRight w:val="0"/>
                      <w:marTop w:val="0"/>
                      <w:marBottom w:val="0"/>
                      <w:divBdr>
                        <w:top w:val="none" w:sz="0" w:space="0" w:color="auto"/>
                        <w:left w:val="none" w:sz="0" w:space="0" w:color="auto"/>
                        <w:bottom w:val="none" w:sz="0" w:space="0" w:color="auto"/>
                        <w:right w:val="none" w:sz="0" w:space="0" w:color="auto"/>
                      </w:divBdr>
                      <w:divsChild>
                        <w:div w:id="1403601498">
                          <w:marLeft w:val="0"/>
                          <w:marRight w:val="0"/>
                          <w:marTop w:val="0"/>
                          <w:marBottom w:val="0"/>
                          <w:divBdr>
                            <w:top w:val="none" w:sz="0" w:space="0" w:color="auto"/>
                            <w:left w:val="none" w:sz="0" w:space="0" w:color="auto"/>
                            <w:bottom w:val="none" w:sz="0" w:space="0" w:color="auto"/>
                            <w:right w:val="none" w:sz="0" w:space="0" w:color="auto"/>
                          </w:divBdr>
                          <w:divsChild>
                            <w:div w:id="1430082024">
                              <w:marLeft w:val="0"/>
                              <w:marRight w:val="0"/>
                              <w:marTop w:val="0"/>
                              <w:marBottom w:val="0"/>
                              <w:divBdr>
                                <w:top w:val="none" w:sz="0" w:space="0" w:color="auto"/>
                                <w:left w:val="none" w:sz="0" w:space="0" w:color="auto"/>
                                <w:bottom w:val="none" w:sz="0" w:space="0" w:color="auto"/>
                                <w:right w:val="none" w:sz="0" w:space="0" w:color="auto"/>
                              </w:divBdr>
                              <w:divsChild>
                                <w:div w:id="875001753">
                                  <w:marLeft w:val="0"/>
                                  <w:marRight w:val="0"/>
                                  <w:marTop w:val="0"/>
                                  <w:marBottom w:val="0"/>
                                  <w:divBdr>
                                    <w:top w:val="none" w:sz="0" w:space="0" w:color="auto"/>
                                    <w:left w:val="none" w:sz="0" w:space="0" w:color="auto"/>
                                    <w:bottom w:val="none" w:sz="0" w:space="0" w:color="auto"/>
                                    <w:right w:val="none" w:sz="0" w:space="0" w:color="auto"/>
                                  </w:divBdr>
                                  <w:divsChild>
                                    <w:div w:id="1408452968">
                                      <w:marLeft w:val="0"/>
                                      <w:marRight w:val="0"/>
                                      <w:marTop w:val="0"/>
                                      <w:marBottom w:val="0"/>
                                      <w:divBdr>
                                        <w:top w:val="none" w:sz="0" w:space="0" w:color="auto"/>
                                        <w:left w:val="none" w:sz="0" w:space="0" w:color="auto"/>
                                        <w:bottom w:val="none" w:sz="0" w:space="0" w:color="auto"/>
                                        <w:right w:val="none" w:sz="0" w:space="0" w:color="auto"/>
                                      </w:divBdr>
                                      <w:divsChild>
                                        <w:div w:id="1949237767">
                                          <w:marLeft w:val="0"/>
                                          <w:marRight w:val="0"/>
                                          <w:marTop w:val="0"/>
                                          <w:marBottom w:val="0"/>
                                          <w:divBdr>
                                            <w:top w:val="none" w:sz="0" w:space="0" w:color="auto"/>
                                            <w:left w:val="none" w:sz="0" w:space="0" w:color="auto"/>
                                            <w:bottom w:val="none" w:sz="0" w:space="0" w:color="auto"/>
                                            <w:right w:val="none" w:sz="0" w:space="0" w:color="auto"/>
                                          </w:divBdr>
                                          <w:divsChild>
                                            <w:div w:id="207184579">
                                              <w:marLeft w:val="0"/>
                                              <w:marRight w:val="0"/>
                                              <w:marTop w:val="0"/>
                                              <w:marBottom w:val="0"/>
                                              <w:divBdr>
                                                <w:top w:val="none" w:sz="0" w:space="0" w:color="auto"/>
                                                <w:left w:val="none" w:sz="0" w:space="0" w:color="auto"/>
                                                <w:bottom w:val="none" w:sz="0" w:space="0" w:color="auto"/>
                                                <w:right w:val="none" w:sz="0" w:space="0" w:color="auto"/>
                                              </w:divBdr>
                                              <w:divsChild>
                                                <w:div w:id="828011405">
                                                  <w:marLeft w:val="0"/>
                                                  <w:marRight w:val="0"/>
                                                  <w:marTop w:val="0"/>
                                                  <w:marBottom w:val="0"/>
                                                  <w:divBdr>
                                                    <w:top w:val="none" w:sz="0" w:space="0" w:color="auto"/>
                                                    <w:left w:val="none" w:sz="0" w:space="0" w:color="auto"/>
                                                    <w:bottom w:val="none" w:sz="0" w:space="0" w:color="auto"/>
                                                    <w:right w:val="none" w:sz="0" w:space="0" w:color="auto"/>
                                                  </w:divBdr>
                                                  <w:divsChild>
                                                    <w:div w:id="1544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593069">
          <w:marLeft w:val="0"/>
          <w:marRight w:val="0"/>
          <w:marTop w:val="0"/>
          <w:marBottom w:val="0"/>
          <w:divBdr>
            <w:top w:val="none" w:sz="0" w:space="0" w:color="auto"/>
            <w:left w:val="none" w:sz="0" w:space="0" w:color="auto"/>
            <w:bottom w:val="none" w:sz="0" w:space="0" w:color="auto"/>
            <w:right w:val="none" w:sz="0" w:space="0" w:color="auto"/>
          </w:divBdr>
          <w:divsChild>
            <w:div w:id="2105495929">
              <w:marLeft w:val="0"/>
              <w:marRight w:val="0"/>
              <w:marTop w:val="0"/>
              <w:marBottom w:val="0"/>
              <w:divBdr>
                <w:top w:val="none" w:sz="0" w:space="0" w:color="auto"/>
                <w:left w:val="none" w:sz="0" w:space="0" w:color="auto"/>
                <w:bottom w:val="none" w:sz="0" w:space="0" w:color="auto"/>
                <w:right w:val="none" w:sz="0" w:space="0" w:color="auto"/>
              </w:divBdr>
            </w:div>
          </w:divsChild>
        </w:div>
        <w:div w:id="1771857265">
          <w:marLeft w:val="0"/>
          <w:marRight w:val="0"/>
          <w:marTop w:val="0"/>
          <w:marBottom w:val="0"/>
          <w:divBdr>
            <w:top w:val="none" w:sz="0" w:space="0" w:color="auto"/>
            <w:left w:val="none" w:sz="0" w:space="0" w:color="auto"/>
            <w:bottom w:val="none" w:sz="0" w:space="0" w:color="auto"/>
            <w:right w:val="none" w:sz="0" w:space="0" w:color="auto"/>
          </w:divBdr>
          <w:divsChild>
            <w:div w:id="110126306">
              <w:marLeft w:val="0"/>
              <w:marRight w:val="0"/>
              <w:marTop w:val="0"/>
              <w:marBottom w:val="0"/>
              <w:divBdr>
                <w:top w:val="none" w:sz="0" w:space="0" w:color="auto"/>
                <w:left w:val="none" w:sz="0" w:space="0" w:color="auto"/>
                <w:bottom w:val="none" w:sz="0" w:space="0" w:color="auto"/>
                <w:right w:val="none" w:sz="0" w:space="0" w:color="auto"/>
              </w:divBdr>
              <w:divsChild>
                <w:div w:id="147672290">
                  <w:marLeft w:val="0"/>
                  <w:marRight w:val="0"/>
                  <w:marTop w:val="0"/>
                  <w:marBottom w:val="0"/>
                  <w:divBdr>
                    <w:top w:val="none" w:sz="0" w:space="0" w:color="auto"/>
                    <w:left w:val="none" w:sz="0" w:space="0" w:color="auto"/>
                    <w:bottom w:val="none" w:sz="0" w:space="0" w:color="auto"/>
                    <w:right w:val="none" w:sz="0" w:space="0" w:color="auto"/>
                  </w:divBdr>
                  <w:divsChild>
                    <w:div w:id="677462955">
                      <w:marLeft w:val="0"/>
                      <w:marRight w:val="0"/>
                      <w:marTop w:val="0"/>
                      <w:marBottom w:val="0"/>
                      <w:divBdr>
                        <w:top w:val="none" w:sz="0" w:space="0" w:color="auto"/>
                        <w:left w:val="none" w:sz="0" w:space="0" w:color="auto"/>
                        <w:bottom w:val="none" w:sz="0" w:space="0" w:color="auto"/>
                        <w:right w:val="none" w:sz="0" w:space="0" w:color="auto"/>
                      </w:divBdr>
                      <w:divsChild>
                        <w:div w:id="296758793">
                          <w:marLeft w:val="0"/>
                          <w:marRight w:val="0"/>
                          <w:marTop w:val="0"/>
                          <w:marBottom w:val="0"/>
                          <w:divBdr>
                            <w:top w:val="none" w:sz="0" w:space="0" w:color="auto"/>
                            <w:left w:val="none" w:sz="0" w:space="0" w:color="auto"/>
                            <w:bottom w:val="none" w:sz="0" w:space="0" w:color="auto"/>
                            <w:right w:val="none" w:sz="0" w:space="0" w:color="auto"/>
                          </w:divBdr>
                          <w:divsChild>
                            <w:div w:id="620066761">
                              <w:marLeft w:val="0"/>
                              <w:marRight w:val="0"/>
                              <w:marTop w:val="0"/>
                              <w:marBottom w:val="0"/>
                              <w:divBdr>
                                <w:top w:val="none" w:sz="0" w:space="0" w:color="auto"/>
                                <w:left w:val="none" w:sz="0" w:space="0" w:color="auto"/>
                                <w:bottom w:val="none" w:sz="0" w:space="0" w:color="auto"/>
                                <w:right w:val="none" w:sz="0" w:space="0" w:color="auto"/>
                              </w:divBdr>
                              <w:divsChild>
                                <w:div w:id="1898203052">
                                  <w:marLeft w:val="0"/>
                                  <w:marRight w:val="0"/>
                                  <w:marTop w:val="0"/>
                                  <w:marBottom w:val="0"/>
                                  <w:divBdr>
                                    <w:top w:val="none" w:sz="0" w:space="0" w:color="auto"/>
                                    <w:left w:val="none" w:sz="0" w:space="0" w:color="auto"/>
                                    <w:bottom w:val="none" w:sz="0" w:space="0" w:color="auto"/>
                                    <w:right w:val="none" w:sz="0" w:space="0" w:color="auto"/>
                                  </w:divBdr>
                                  <w:divsChild>
                                    <w:div w:id="1772970007">
                                      <w:marLeft w:val="0"/>
                                      <w:marRight w:val="0"/>
                                      <w:marTop w:val="0"/>
                                      <w:marBottom w:val="0"/>
                                      <w:divBdr>
                                        <w:top w:val="none" w:sz="0" w:space="0" w:color="auto"/>
                                        <w:left w:val="none" w:sz="0" w:space="0" w:color="auto"/>
                                        <w:bottom w:val="none" w:sz="0" w:space="0" w:color="auto"/>
                                        <w:right w:val="none" w:sz="0" w:space="0" w:color="auto"/>
                                      </w:divBdr>
                                      <w:divsChild>
                                        <w:div w:id="482310569">
                                          <w:marLeft w:val="0"/>
                                          <w:marRight w:val="0"/>
                                          <w:marTop w:val="0"/>
                                          <w:marBottom w:val="0"/>
                                          <w:divBdr>
                                            <w:top w:val="none" w:sz="0" w:space="0" w:color="auto"/>
                                            <w:left w:val="none" w:sz="0" w:space="0" w:color="auto"/>
                                            <w:bottom w:val="none" w:sz="0" w:space="0" w:color="auto"/>
                                            <w:right w:val="none" w:sz="0" w:space="0" w:color="auto"/>
                                          </w:divBdr>
                                          <w:divsChild>
                                            <w:div w:id="393284639">
                                              <w:marLeft w:val="0"/>
                                              <w:marRight w:val="0"/>
                                              <w:marTop w:val="0"/>
                                              <w:marBottom w:val="0"/>
                                              <w:divBdr>
                                                <w:top w:val="none" w:sz="0" w:space="0" w:color="auto"/>
                                                <w:left w:val="none" w:sz="0" w:space="0" w:color="auto"/>
                                                <w:bottom w:val="none" w:sz="0" w:space="0" w:color="auto"/>
                                                <w:right w:val="none" w:sz="0" w:space="0" w:color="auto"/>
                                              </w:divBdr>
                                              <w:divsChild>
                                                <w:div w:id="1951160200">
                                                  <w:marLeft w:val="0"/>
                                                  <w:marRight w:val="0"/>
                                                  <w:marTop w:val="0"/>
                                                  <w:marBottom w:val="0"/>
                                                  <w:divBdr>
                                                    <w:top w:val="none" w:sz="0" w:space="0" w:color="auto"/>
                                                    <w:left w:val="none" w:sz="0" w:space="0" w:color="auto"/>
                                                    <w:bottom w:val="none" w:sz="0" w:space="0" w:color="auto"/>
                                                    <w:right w:val="none" w:sz="0" w:space="0" w:color="auto"/>
                                                  </w:divBdr>
                                                  <w:divsChild>
                                                    <w:div w:id="11813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534479">
          <w:marLeft w:val="0"/>
          <w:marRight w:val="0"/>
          <w:marTop w:val="0"/>
          <w:marBottom w:val="0"/>
          <w:divBdr>
            <w:top w:val="none" w:sz="0" w:space="0" w:color="auto"/>
            <w:left w:val="none" w:sz="0" w:space="0" w:color="auto"/>
            <w:bottom w:val="none" w:sz="0" w:space="0" w:color="auto"/>
            <w:right w:val="none" w:sz="0" w:space="0" w:color="auto"/>
          </w:divBdr>
          <w:divsChild>
            <w:div w:id="1244948622">
              <w:marLeft w:val="0"/>
              <w:marRight w:val="0"/>
              <w:marTop w:val="0"/>
              <w:marBottom w:val="0"/>
              <w:divBdr>
                <w:top w:val="none" w:sz="0" w:space="0" w:color="auto"/>
                <w:left w:val="none" w:sz="0" w:space="0" w:color="auto"/>
                <w:bottom w:val="none" w:sz="0" w:space="0" w:color="auto"/>
                <w:right w:val="none" w:sz="0" w:space="0" w:color="auto"/>
              </w:divBdr>
              <w:divsChild>
                <w:div w:id="756287600">
                  <w:marLeft w:val="0"/>
                  <w:marRight w:val="0"/>
                  <w:marTop w:val="0"/>
                  <w:marBottom w:val="0"/>
                  <w:divBdr>
                    <w:top w:val="none" w:sz="0" w:space="0" w:color="auto"/>
                    <w:left w:val="none" w:sz="0" w:space="0" w:color="auto"/>
                    <w:bottom w:val="none" w:sz="0" w:space="0" w:color="auto"/>
                    <w:right w:val="none" w:sz="0" w:space="0" w:color="auto"/>
                  </w:divBdr>
                  <w:divsChild>
                    <w:div w:id="727340409">
                      <w:marLeft w:val="0"/>
                      <w:marRight w:val="0"/>
                      <w:marTop w:val="0"/>
                      <w:marBottom w:val="0"/>
                      <w:divBdr>
                        <w:top w:val="none" w:sz="0" w:space="0" w:color="auto"/>
                        <w:left w:val="none" w:sz="0" w:space="0" w:color="auto"/>
                        <w:bottom w:val="none" w:sz="0" w:space="0" w:color="auto"/>
                        <w:right w:val="none" w:sz="0" w:space="0" w:color="auto"/>
                      </w:divBdr>
                      <w:divsChild>
                        <w:div w:id="1390346421">
                          <w:marLeft w:val="0"/>
                          <w:marRight w:val="0"/>
                          <w:marTop w:val="0"/>
                          <w:marBottom w:val="0"/>
                          <w:divBdr>
                            <w:top w:val="none" w:sz="0" w:space="0" w:color="auto"/>
                            <w:left w:val="none" w:sz="0" w:space="0" w:color="auto"/>
                            <w:bottom w:val="none" w:sz="0" w:space="0" w:color="auto"/>
                            <w:right w:val="none" w:sz="0" w:space="0" w:color="auto"/>
                          </w:divBdr>
                          <w:divsChild>
                            <w:div w:id="21830446">
                              <w:marLeft w:val="0"/>
                              <w:marRight w:val="0"/>
                              <w:marTop w:val="0"/>
                              <w:marBottom w:val="0"/>
                              <w:divBdr>
                                <w:top w:val="none" w:sz="0" w:space="0" w:color="auto"/>
                                <w:left w:val="none" w:sz="0" w:space="0" w:color="auto"/>
                                <w:bottom w:val="none" w:sz="0" w:space="0" w:color="auto"/>
                                <w:right w:val="none" w:sz="0" w:space="0" w:color="auto"/>
                              </w:divBdr>
                              <w:divsChild>
                                <w:div w:id="1587569951">
                                  <w:marLeft w:val="0"/>
                                  <w:marRight w:val="0"/>
                                  <w:marTop w:val="0"/>
                                  <w:marBottom w:val="0"/>
                                  <w:divBdr>
                                    <w:top w:val="none" w:sz="0" w:space="0" w:color="auto"/>
                                    <w:left w:val="none" w:sz="0" w:space="0" w:color="auto"/>
                                    <w:bottom w:val="none" w:sz="0" w:space="0" w:color="auto"/>
                                    <w:right w:val="none" w:sz="0" w:space="0" w:color="auto"/>
                                  </w:divBdr>
                                  <w:divsChild>
                                    <w:div w:id="1098410911">
                                      <w:marLeft w:val="0"/>
                                      <w:marRight w:val="0"/>
                                      <w:marTop w:val="0"/>
                                      <w:marBottom w:val="0"/>
                                      <w:divBdr>
                                        <w:top w:val="none" w:sz="0" w:space="0" w:color="auto"/>
                                        <w:left w:val="none" w:sz="0" w:space="0" w:color="auto"/>
                                        <w:bottom w:val="none" w:sz="0" w:space="0" w:color="auto"/>
                                        <w:right w:val="none" w:sz="0" w:space="0" w:color="auto"/>
                                      </w:divBdr>
                                      <w:divsChild>
                                        <w:div w:id="987245132">
                                          <w:marLeft w:val="0"/>
                                          <w:marRight w:val="0"/>
                                          <w:marTop w:val="0"/>
                                          <w:marBottom w:val="0"/>
                                          <w:divBdr>
                                            <w:top w:val="none" w:sz="0" w:space="0" w:color="auto"/>
                                            <w:left w:val="none" w:sz="0" w:space="0" w:color="auto"/>
                                            <w:bottom w:val="none" w:sz="0" w:space="0" w:color="auto"/>
                                            <w:right w:val="none" w:sz="0" w:space="0" w:color="auto"/>
                                          </w:divBdr>
                                          <w:divsChild>
                                            <w:div w:id="1092579801">
                                              <w:marLeft w:val="0"/>
                                              <w:marRight w:val="0"/>
                                              <w:marTop w:val="0"/>
                                              <w:marBottom w:val="0"/>
                                              <w:divBdr>
                                                <w:top w:val="none" w:sz="0" w:space="0" w:color="auto"/>
                                                <w:left w:val="none" w:sz="0" w:space="0" w:color="auto"/>
                                                <w:bottom w:val="none" w:sz="0" w:space="0" w:color="auto"/>
                                                <w:right w:val="none" w:sz="0" w:space="0" w:color="auto"/>
                                              </w:divBdr>
                                              <w:divsChild>
                                                <w:div w:id="2009401072">
                                                  <w:marLeft w:val="0"/>
                                                  <w:marRight w:val="0"/>
                                                  <w:marTop w:val="0"/>
                                                  <w:marBottom w:val="0"/>
                                                  <w:divBdr>
                                                    <w:top w:val="none" w:sz="0" w:space="0" w:color="auto"/>
                                                    <w:left w:val="none" w:sz="0" w:space="0" w:color="auto"/>
                                                    <w:bottom w:val="none" w:sz="0" w:space="0" w:color="auto"/>
                                                    <w:right w:val="none" w:sz="0" w:space="0" w:color="auto"/>
                                                  </w:divBdr>
                                                  <w:divsChild>
                                                    <w:div w:id="11654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044628">
          <w:marLeft w:val="0"/>
          <w:marRight w:val="0"/>
          <w:marTop w:val="0"/>
          <w:marBottom w:val="0"/>
          <w:divBdr>
            <w:top w:val="none" w:sz="0" w:space="0" w:color="auto"/>
            <w:left w:val="none" w:sz="0" w:space="0" w:color="auto"/>
            <w:bottom w:val="none" w:sz="0" w:space="0" w:color="auto"/>
            <w:right w:val="none" w:sz="0" w:space="0" w:color="auto"/>
          </w:divBdr>
          <w:divsChild>
            <w:div w:id="329064194">
              <w:marLeft w:val="0"/>
              <w:marRight w:val="0"/>
              <w:marTop w:val="0"/>
              <w:marBottom w:val="0"/>
              <w:divBdr>
                <w:top w:val="none" w:sz="0" w:space="0" w:color="auto"/>
                <w:left w:val="none" w:sz="0" w:space="0" w:color="auto"/>
                <w:bottom w:val="none" w:sz="0" w:space="0" w:color="auto"/>
                <w:right w:val="none" w:sz="0" w:space="0" w:color="auto"/>
              </w:divBdr>
            </w:div>
          </w:divsChild>
        </w:div>
        <w:div w:id="322854754">
          <w:marLeft w:val="0"/>
          <w:marRight w:val="0"/>
          <w:marTop w:val="0"/>
          <w:marBottom w:val="0"/>
          <w:divBdr>
            <w:top w:val="none" w:sz="0" w:space="0" w:color="auto"/>
            <w:left w:val="none" w:sz="0" w:space="0" w:color="auto"/>
            <w:bottom w:val="none" w:sz="0" w:space="0" w:color="auto"/>
            <w:right w:val="none" w:sz="0" w:space="0" w:color="auto"/>
          </w:divBdr>
          <w:divsChild>
            <w:div w:id="1719082817">
              <w:marLeft w:val="0"/>
              <w:marRight w:val="0"/>
              <w:marTop w:val="0"/>
              <w:marBottom w:val="0"/>
              <w:divBdr>
                <w:top w:val="none" w:sz="0" w:space="0" w:color="auto"/>
                <w:left w:val="none" w:sz="0" w:space="0" w:color="auto"/>
                <w:bottom w:val="none" w:sz="0" w:space="0" w:color="auto"/>
                <w:right w:val="none" w:sz="0" w:space="0" w:color="auto"/>
              </w:divBdr>
              <w:divsChild>
                <w:div w:id="2003117375">
                  <w:marLeft w:val="0"/>
                  <w:marRight w:val="0"/>
                  <w:marTop w:val="0"/>
                  <w:marBottom w:val="0"/>
                  <w:divBdr>
                    <w:top w:val="none" w:sz="0" w:space="0" w:color="auto"/>
                    <w:left w:val="none" w:sz="0" w:space="0" w:color="auto"/>
                    <w:bottom w:val="none" w:sz="0" w:space="0" w:color="auto"/>
                    <w:right w:val="none" w:sz="0" w:space="0" w:color="auto"/>
                  </w:divBdr>
                  <w:divsChild>
                    <w:div w:id="944077165">
                      <w:marLeft w:val="0"/>
                      <w:marRight w:val="0"/>
                      <w:marTop w:val="0"/>
                      <w:marBottom w:val="0"/>
                      <w:divBdr>
                        <w:top w:val="none" w:sz="0" w:space="0" w:color="auto"/>
                        <w:left w:val="none" w:sz="0" w:space="0" w:color="auto"/>
                        <w:bottom w:val="none" w:sz="0" w:space="0" w:color="auto"/>
                        <w:right w:val="none" w:sz="0" w:space="0" w:color="auto"/>
                      </w:divBdr>
                      <w:divsChild>
                        <w:div w:id="230777264">
                          <w:marLeft w:val="0"/>
                          <w:marRight w:val="0"/>
                          <w:marTop w:val="0"/>
                          <w:marBottom w:val="0"/>
                          <w:divBdr>
                            <w:top w:val="none" w:sz="0" w:space="0" w:color="auto"/>
                            <w:left w:val="none" w:sz="0" w:space="0" w:color="auto"/>
                            <w:bottom w:val="none" w:sz="0" w:space="0" w:color="auto"/>
                            <w:right w:val="none" w:sz="0" w:space="0" w:color="auto"/>
                          </w:divBdr>
                          <w:divsChild>
                            <w:div w:id="1007446250">
                              <w:marLeft w:val="0"/>
                              <w:marRight w:val="0"/>
                              <w:marTop w:val="0"/>
                              <w:marBottom w:val="0"/>
                              <w:divBdr>
                                <w:top w:val="none" w:sz="0" w:space="0" w:color="auto"/>
                                <w:left w:val="none" w:sz="0" w:space="0" w:color="auto"/>
                                <w:bottom w:val="none" w:sz="0" w:space="0" w:color="auto"/>
                                <w:right w:val="none" w:sz="0" w:space="0" w:color="auto"/>
                              </w:divBdr>
                              <w:divsChild>
                                <w:div w:id="1382094451">
                                  <w:marLeft w:val="0"/>
                                  <w:marRight w:val="0"/>
                                  <w:marTop w:val="0"/>
                                  <w:marBottom w:val="0"/>
                                  <w:divBdr>
                                    <w:top w:val="none" w:sz="0" w:space="0" w:color="auto"/>
                                    <w:left w:val="none" w:sz="0" w:space="0" w:color="auto"/>
                                    <w:bottom w:val="none" w:sz="0" w:space="0" w:color="auto"/>
                                    <w:right w:val="none" w:sz="0" w:space="0" w:color="auto"/>
                                  </w:divBdr>
                                  <w:divsChild>
                                    <w:div w:id="874583173">
                                      <w:marLeft w:val="0"/>
                                      <w:marRight w:val="0"/>
                                      <w:marTop w:val="0"/>
                                      <w:marBottom w:val="0"/>
                                      <w:divBdr>
                                        <w:top w:val="none" w:sz="0" w:space="0" w:color="auto"/>
                                        <w:left w:val="none" w:sz="0" w:space="0" w:color="auto"/>
                                        <w:bottom w:val="none" w:sz="0" w:space="0" w:color="auto"/>
                                        <w:right w:val="none" w:sz="0" w:space="0" w:color="auto"/>
                                      </w:divBdr>
                                      <w:divsChild>
                                        <w:div w:id="2144737490">
                                          <w:marLeft w:val="0"/>
                                          <w:marRight w:val="0"/>
                                          <w:marTop w:val="0"/>
                                          <w:marBottom w:val="0"/>
                                          <w:divBdr>
                                            <w:top w:val="none" w:sz="0" w:space="0" w:color="auto"/>
                                            <w:left w:val="none" w:sz="0" w:space="0" w:color="auto"/>
                                            <w:bottom w:val="none" w:sz="0" w:space="0" w:color="auto"/>
                                            <w:right w:val="none" w:sz="0" w:space="0" w:color="auto"/>
                                          </w:divBdr>
                                          <w:divsChild>
                                            <w:div w:id="86851415">
                                              <w:marLeft w:val="0"/>
                                              <w:marRight w:val="0"/>
                                              <w:marTop w:val="0"/>
                                              <w:marBottom w:val="0"/>
                                              <w:divBdr>
                                                <w:top w:val="none" w:sz="0" w:space="0" w:color="auto"/>
                                                <w:left w:val="none" w:sz="0" w:space="0" w:color="auto"/>
                                                <w:bottom w:val="none" w:sz="0" w:space="0" w:color="auto"/>
                                                <w:right w:val="none" w:sz="0" w:space="0" w:color="auto"/>
                                              </w:divBdr>
                                              <w:divsChild>
                                                <w:div w:id="96143270">
                                                  <w:marLeft w:val="0"/>
                                                  <w:marRight w:val="0"/>
                                                  <w:marTop w:val="0"/>
                                                  <w:marBottom w:val="0"/>
                                                  <w:divBdr>
                                                    <w:top w:val="none" w:sz="0" w:space="0" w:color="auto"/>
                                                    <w:left w:val="none" w:sz="0" w:space="0" w:color="auto"/>
                                                    <w:bottom w:val="none" w:sz="0" w:space="0" w:color="auto"/>
                                                    <w:right w:val="none" w:sz="0" w:space="0" w:color="auto"/>
                                                  </w:divBdr>
                                                  <w:divsChild>
                                                    <w:div w:id="12872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388">
      <w:bodyDiv w:val="1"/>
      <w:marLeft w:val="0"/>
      <w:marRight w:val="0"/>
      <w:marTop w:val="0"/>
      <w:marBottom w:val="0"/>
      <w:divBdr>
        <w:top w:val="none" w:sz="0" w:space="0" w:color="auto"/>
        <w:left w:val="none" w:sz="0" w:space="0" w:color="auto"/>
        <w:bottom w:val="none" w:sz="0" w:space="0" w:color="auto"/>
        <w:right w:val="none" w:sz="0" w:space="0" w:color="auto"/>
      </w:divBdr>
    </w:div>
    <w:div w:id="384067573">
      <w:bodyDiv w:val="1"/>
      <w:marLeft w:val="0"/>
      <w:marRight w:val="0"/>
      <w:marTop w:val="0"/>
      <w:marBottom w:val="0"/>
      <w:divBdr>
        <w:top w:val="none" w:sz="0" w:space="0" w:color="auto"/>
        <w:left w:val="none" w:sz="0" w:space="0" w:color="auto"/>
        <w:bottom w:val="none" w:sz="0" w:space="0" w:color="auto"/>
        <w:right w:val="none" w:sz="0" w:space="0" w:color="auto"/>
      </w:divBdr>
    </w:div>
    <w:div w:id="653030711">
      <w:bodyDiv w:val="1"/>
      <w:marLeft w:val="0"/>
      <w:marRight w:val="0"/>
      <w:marTop w:val="0"/>
      <w:marBottom w:val="0"/>
      <w:divBdr>
        <w:top w:val="none" w:sz="0" w:space="0" w:color="auto"/>
        <w:left w:val="none" w:sz="0" w:space="0" w:color="auto"/>
        <w:bottom w:val="none" w:sz="0" w:space="0" w:color="auto"/>
        <w:right w:val="none" w:sz="0" w:space="0" w:color="auto"/>
      </w:divBdr>
      <w:divsChild>
        <w:div w:id="1735591374">
          <w:marLeft w:val="0"/>
          <w:marRight w:val="0"/>
          <w:marTop w:val="0"/>
          <w:marBottom w:val="0"/>
          <w:divBdr>
            <w:top w:val="none" w:sz="0" w:space="0" w:color="auto"/>
            <w:left w:val="none" w:sz="0" w:space="0" w:color="auto"/>
            <w:bottom w:val="none" w:sz="0" w:space="0" w:color="auto"/>
            <w:right w:val="none" w:sz="0" w:space="0" w:color="auto"/>
          </w:divBdr>
          <w:divsChild>
            <w:div w:id="14667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8654">
      <w:bodyDiv w:val="1"/>
      <w:marLeft w:val="0"/>
      <w:marRight w:val="0"/>
      <w:marTop w:val="0"/>
      <w:marBottom w:val="0"/>
      <w:divBdr>
        <w:top w:val="none" w:sz="0" w:space="0" w:color="auto"/>
        <w:left w:val="none" w:sz="0" w:space="0" w:color="auto"/>
        <w:bottom w:val="none" w:sz="0" w:space="0" w:color="auto"/>
        <w:right w:val="none" w:sz="0" w:space="0" w:color="auto"/>
      </w:divBdr>
      <w:divsChild>
        <w:div w:id="1565749497">
          <w:marLeft w:val="0"/>
          <w:marRight w:val="0"/>
          <w:marTop w:val="0"/>
          <w:marBottom w:val="0"/>
          <w:divBdr>
            <w:top w:val="none" w:sz="0" w:space="0" w:color="auto"/>
            <w:left w:val="none" w:sz="0" w:space="0" w:color="auto"/>
            <w:bottom w:val="none" w:sz="0" w:space="0" w:color="auto"/>
            <w:right w:val="none" w:sz="0" w:space="0" w:color="auto"/>
          </w:divBdr>
          <w:divsChild>
            <w:div w:id="8463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0783">
      <w:bodyDiv w:val="1"/>
      <w:marLeft w:val="0"/>
      <w:marRight w:val="0"/>
      <w:marTop w:val="0"/>
      <w:marBottom w:val="0"/>
      <w:divBdr>
        <w:top w:val="none" w:sz="0" w:space="0" w:color="auto"/>
        <w:left w:val="none" w:sz="0" w:space="0" w:color="auto"/>
        <w:bottom w:val="none" w:sz="0" w:space="0" w:color="auto"/>
        <w:right w:val="none" w:sz="0" w:space="0" w:color="auto"/>
      </w:divBdr>
    </w:div>
    <w:div w:id="1241717775">
      <w:bodyDiv w:val="1"/>
      <w:marLeft w:val="0"/>
      <w:marRight w:val="0"/>
      <w:marTop w:val="0"/>
      <w:marBottom w:val="0"/>
      <w:divBdr>
        <w:top w:val="none" w:sz="0" w:space="0" w:color="auto"/>
        <w:left w:val="none" w:sz="0" w:space="0" w:color="auto"/>
        <w:bottom w:val="none" w:sz="0" w:space="0" w:color="auto"/>
        <w:right w:val="none" w:sz="0" w:space="0" w:color="auto"/>
      </w:divBdr>
    </w:div>
    <w:div w:id="1395396170">
      <w:bodyDiv w:val="1"/>
      <w:marLeft w:val="0"/>
      <w:marRight w:val="0"/>
      <w:marTop w:val="0"/>
      <w:marBottom w:val="0"/>
      <w:divBdr>
        <w:top w:val="none" w:sz="0" w:space="0" w:color="auto"/>
        <w:left w:val="none" w:sz="0" w:space="0" w:color="auto"/>
        <w:bottom w:val="none" w:sz="0" w:space="0" w:color="auto"/>
        <w:right w:val="none" w:sz="0" w:space="0" w:color="auto"/>
      </w:divBdr>
    </w:div>
    <w:div w:id="1477797020">
      <w:bodyDiv w:val="1"/>
      <w:marLeft w:val="0"/>
      <w:marRight w:val="0"/>
      <w:marTop w:val="0"/>
      <w:marBottom w:val="0"/>
      <w:divBdr>
        <w:top w:val="none" w:sz="0" w:space="0" w:color="auto"/>
        <w:left w:val="none" w:sz="0" w:space="0" w:color="auto"/>
        <w:bottom w:val="none" w:sz="0" w:space="0" w:color="auto"/>
        <w:right w:val="none" w:sz="0" w:space="0" w:color="auto"/>
      </w:divBdr>
    </w:div>
    <w:div w:id="1511990701">
      <w:bodyDiv w:val="1"/>
      <w:marLeft w:val="0"/>
      <w:marRight w:val="0"/>
      <w:marTop w:val="0"/>
      <w:marBottom w:val="0"/>
      <w:divBdr>
        <w:top w:val="none" w:sz="0" w:space="0" w:color="auto"/>
        <w:left w:val="none" w:sz="0" w:space="0" w:color="auto"/>
        <w:bottom w:val="none" w:sz="0" w:space="0" w:color="auto"/>
        <w:right w:val="none" w:sz="0" w:space="0" w:color="auto"/>
      </w:divBdr>
    </w:div>
    <w:div w:id="1636595741">
      <w:bodyDiv w:val="1"/>
      <w:marLeft w:val="0"/>
      <w:marRight w:val="0"/>
      <w:marTop w:val="0"/>
      <w:marBottom w:val="0"/>
      <w:divBdr>
        <w:top w:val="none" w:sz="0" w:space="0" w:color="auto"/>
        <w:left w:val="none" w:sz="0" w:space="0" w:color="auto"/>
        <w:bottom w:val="none" w:sz="0" w:space="0" w:color="auto"/>
        <w:right w:val="none" w:sz="0" w:space="0" w:color="auto"/>
      </w:divBdr>
      <w:divsChild>
        <w:div w:id="1294210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824191">
      <w:bodyDiv w:val="1"/>
      <w:marLeft w:val="0"/>
      <w:marRight w:val="0"/>
      <w:marTop w:val="0"/>
      <w:marBottom w:val="0"/>
      <w:divBdr>
        <w:top w:val="none" w:sz="0" w:space="0" w:color="auto"/>
        <w:left w:val="none" w:sz="0" w:space="0" w:color="auto"/>
        <w:bottom w:val="none" w:sz="0" w:space="0" w:color="auto"/>
        <w:right w:val="none" w:sz="0" w:space="0" w:color="auto"/>
      </w:divBdr>
      <w:divsChild>
        <w:div w:id="733240639">
          <w:marLeft w:val="0"/>
          <w:marRight w:val="0"/>
          <w:marTop w:val="0"/>
          <w:marBottom w:val="0"/>
          <w:divBdr>
            <w:top w:val="none" w:sz="0" w:space="0" w:color="auto"/>
            <w:left w:val="none" w:sz="0" w:space="0" w:color="auto"/>
            <w:bottom w:val="none" w:sz="0" w:space="0" w:color="auto"/>
            <w:right w:val="none" w:sz="0" w:space="0" w:color="auto"/>
          </w:divBdr>
          <w:divsChild>
            <w:div w:id="1762215909">
              <w:marLeft w:val="0"/>
              <w:marRight w:val="0"/>
              <w:marTop w:val="0"/>
              <w:marBottom w:val="0"/>
              <w:divBdr>
                <w:top w:val="none" w:sz="0" w:space="0" w:color="auto"/>
                <w:left w:val="none" w:sz="0" w:space="0" w:color="auto"/>
                <w:bottom w:val="none" w:sz="0" w:space="0" w:color="auto"/>
                <w:right w:val="none" w:sz="0" w:space="0" w:color="auto"/>
              </w:divBdr>
              <w:divsChild>
                <w:div w:id="1808039604">
                  <w:marLeft w:val="0"/>
                  <w:marRight w:val="0"/>
                  <w:marTop w:val="0"/>
                  <w:marBottom w:val="0"/>
                  <w:divBdr>
                    <w:top w:val="none" w:sz="0" w:space="0" w:color="auto"/>
                    <w:left w:val="none" w:sz="0" w:space="0" w:color="auto"/>
                    <w:bottom w:val="none" w:sz="0" w:space="0" w:color="auto"/>
                    <w:right w:val="none" w:sz="0" w:space="0" w:color="auto"/>
                  </w:divBdr>
                  <w:divsChild>
                    <w:div w:id="547186918">
                      <w:marLeft w:val="0"/>
                      <w:marRight w:val="0"/>
                      <w:marTop w:val="0"/>
                      <w:marBottom w:val="0"/>
                      <w:divBdr>
                        <w:top w:val="none" w:sz="0" w:space="0" w:color="auto"/>
                        <w:left w:val="none" w:sz="0" w:space="0" w:color="auto"/>
                        <w:bottom w:val="none" w:sz="0" w:space="0" w:color="auto"/>
                        <w:right w:val="none" w:sz="0" w:space="0" w:color="auto"/>
                      </w:divBdr>
                      <w:divsChild>
                        <w:div w:id="2074040817">
                          <w:marLeft w:val="0"/>
                          <w:marRight w:val="0"/>
                          <w:marTop w:val="0"/>
                          <w:marBottom w:val="0"/>
                          <w:divBdr>
                            <w:top w:val="none" w:sz="0" w:space="0" w:color="auto"/>
                            <w:left w:val="none" w:sz="0" w:space="0" w:color="auto"/>
                            <w:bottom w:val="none" w:sz="0" w:space="0" w:color="auto"/>
                            <w:right w:val="none" w:sz="0" w:space="0" w:color="auto"/>
                          </w:divBdr>
                          <w:divsChild>
                            <w:div w:id="1166507610">
                              <w:marLeft w:val="0"/>
                              <w:marRight w:val="0"/>
                              <w:marTop w:val="0"/>
                              <w:marBottom w:val="0"/>
                              <w:divBdr>
                                <w:top w:val="none" w:sz="0" w:space="0" w:color="auto"/>
                                <w:left w:val="none" w:sz="0" w:space="0" w:color="auto"/>
                                <w:bottom w:val="none" w:sz="0" w:space="0" w:color="auto"/>
                                <w:right w:val="none" w:sz="0" w:space="0" w:color="auto"/>
                              </w:divBdr>
                              <w:divsChild>
                                <w:div w:id="70859989">
                                  <w:marLeft w:val="0"/>
                                  <w:marRight w:val="0"/>
                                  <w:marTop w:val="0"/>
                                  <w:marBottom w:val="0"/>
                                  <w:divBdr>
                                    <w:top w:val="none" w:sz="0" w:space="0" w:color="auto"/>
                                    <w:left w:val="none" w:sz="0" w:space="0" w:color="auto"/>
                                    <w:bottom w:val="none" w:sz="0" w:space="0" w:color="auto"/>
                                    <w:right w:val="none" w:sz="0" w:space="0" w:color="auto"/>
                                  </w:divBdr>
                                  <w:divsChild>
                                    <w:div w:id="2138840660">
                                      <w:marLeft w:val="0"/>
                                      <w:marRight w:val="0"/>
                                      <w:marTop w:val="0"/>
                                      <w:marBottom w:val="0"/>
                                      <w:divBdr>
                                        <w:top w:val="none" w:sz="0" w:space="0" w:color="auto"/>
                                        <w:left w:val="none" w:sz="0" w:space="0" w:color="auto"/>
                                        <w:bottom w:val="none" w:sz="0" w:space="0" w:color="auto"/>
                                        <w:right w:val="none" w:sz="0" w:space="0" w:color="auto"/>
                                      </w:divBdr>
                                      <w:divsChild>
                                        <w:div w:id="1969431534">
                                          <w:marLeft w:val="0"/>
                                          <w:marRight w:val="0"/>
                                          <w:marTop w:val="0"/>
                                          <w:marBottom w:val="0"/>
                                          <w:divBdr>
                                            <w:top w:val="none" w:sz="0" w:space="0" w:color="auto"/>
                                            <w:left w:val="none" w:sz="0" w:space="0" w:color="auto"/>
                                            <w:bottom w:val="none" w:sz="0" w:space="0" w:color="auto"/>
                                            <w:right w:val="none" w:sz="0" w:space="0" w:color="auto"/>
                                          </w:divBdr>
                                          <w:divsChild>
                                            <w:div w:id="851145556">
                                              <w:marLeft w:val="0"/>
                                              <w:marRight w:val="0"/>
                                              <w:marTop w:val="0"/>
                                              <w:marBottom w:val="0"/>
                                              <w:divBdr>
                                                <w:top w:val="none" w:sz="0" w:space="0" w:color="auto"/>
                                                <w:left w:val="none" w:sz="0" w:space="0" w:color="auto"/>
                                                <w:bottom w:val="none" w:sz="0" w:space="0" w:color="auto"/>
                                                <w:right w:val="none" w:sz="0" w:space="0" w:color="auto"/>
                                              </w:divBdr>
                                              <w:divsChild>
                                                <w:div w:id="1355306011">
                                                  <w:marLeft w:val="0"/>
                                                  <w:marRight w:val="0"/>
                                                  <w:marTop w:val="0"/>
                                                  <w:marBottom w:val="0"/>
                                                  <w:divBdr>
                                                    <w:top w:val="none" w:sz="0" w:space="0" w:color="auto"/>
                                                    <w:left w:val="none" w:sz="0" w:space="0" w:color="auto"/>
                                                    <w:bottom w:val="none" w:sz="0" w:space="0" w:color="auto"/>
                                                    <w:right w:val="none" w:sz="0" w:space="0" w:color="auto"/>
                                                  </w:divBdr>
                                                  <w:divsChild>
                                                    <w:div w:id="3311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361291">
          <w:marLeft w:val="0"/>
          <w:marRight w:val="0"/>
          <w:marTop w:val="0"/>
          <w:marBottom w:val="0"/>
          <w:divBdr>
            <w:top w:val="none" w:sz="0" w:space="0" w:color="auto"/>
            <w:left w:val="none" w:sz="0" w:space="0" w:color="auto"/>
            <w:bottom w:val="none" w:sz="0" w:space="0" w:color="auto"/>
            <w:right w:val="none" w:sz="0" w:space="0" w:color="auto"/>
          </w:divBdr>
          <w:divsChild>
            <w:div w:id="343626769">
              <w:marLeft w:val="0"/>
              <w:marRight w:val="0"/>
              <w:marTop w:val="0"/>
              <w:marBottom w:val="0"/>
              <w:divBdr>
                <w:top w:val="none" w:sz="0" w:space="0" w:color="auto"/>
                <w:left w:val="none" w:sz="0" w:space="0" w:color="auto"/>
                <w:bottom w:val="none" w:sz="0" w:space="0" w:color="auto"/>
                <w:right w:val="none" w:sz="0" w:space="0" w:color="auto"/>
              </w:divBdr>
            </w:div>
          </w:divsChild>
        </w:div>
        <w:div w:id="1844516696">
          <w:marLeft w:val="0"/>
          <w:marRight w:val="0"/>
          <w:marTop w:val="0"/>
          <w:marBottom w:val="0"/>
          <w:divBdr>
            <w:top w:val="none" w:sz="0" w:space="0" w:color="auto"/>
            <w:left w:val="none" w:sz="0" w:space="0" w:color="auto"/>
            <w:bottom w:val="none" w:sz="0" w:space="0" w:color="auto"/>
            <w:right w:val="none" w:sz="0" w:space="0" w:color="auto"/>
          </w:divBdr>
          <w:divsChild>
            <w:div w:id="428426194">
              <w:marLeft w:val="0"/>
              <w:marRight w:val="0"/>
              <w:marTop w:val="0"/>
              <w:marBottom w:val="0"/>
              <w:divBdr>
                <w:top w:val="none" w:sz="0" w:space="0" w:color="auto"/>
                <w:left w:val="none" w:sz="0" w:space="0" w:color="auto"/>
                <w:bottom w:val="none" w:sz="0" w:space="0" w:color="auto"/>
                <w:right w:val="none" w:sz="0" w:space="0" w:color="auto"/>
              </w:divBdr>
              <w:divsChild>
                <w:div w:id="1673874017">
                  <w:marLeft w:val="0"/>
                  <w:marRight w:val="0"/>
                  <w:marTop w:val="0"/>
                  <w:marBottom w:val="0"/>
                  <w:divBdr>
                    <w:top w:val="none" w:sz="0" w:space="0" w:color="auto"/>
                    <w:left w:val="none" w:sz="0" w:space="0" w:color="auto"/>
                    <w:bottom w:val="none" w:sz="0" w:space="0" w:color="auto"/>
                    <w:right w:val="none" w:sz="0" w:space="0" w:color="auto"/>
                  </w:divBdr>
                  <w:divsChild>
                    <w:div w:id="89351294">
                      <w:marLeft w:val="0"/>
                      <w:marRight w:val="0"/>
                      <w:marTop w:val="0"/>
                      <w:marBottom w:val="0"/>
                      <w:divBdr>
                        <w:top w:val="none" w:sz="0" w:space="0" w:color="auto"/>
                        <w:left w:val="none" w:sz="0" w:space="0" w:color="auto"/>
                        <w:bottom w:val="none" w:sz="0" w:space="0" w:color="auto"/>
                        <w:right w:val="none" w:sz="0" w:space="0" w:color="auto"/>
                      </w:divBdr>
                      <w:divsChild>
                        <w:div w:id="1127818636">
                          <w:marLeft w:val="0"/>
                          <w:marRight w:val="0"/>
                          <w:marTop w:val="0"/>
                          <w:marBottom w:val="0"/>
                          <w:divBdr>
                            <w:top w:val="none" w:sz="0" w:space="0" w:color="auto"/>
                            <w:left w:val="none" w:sz="0" w:space="0" w:color="auto"/>
                            <w:bottom w:val="none" w:sz="0" w:space="0" w:color="auto"/>
                            <w:right w:val="none" w:sz="0" w:space="0" w:color="auto"/>
                          </w:divBdr>
                          <w:divsChild>
                            <w:div w:id="1411777394">
                              <w:marLeft w:val="0"/>
                              <w:marRight w:val="0"/>
                              <w:marTop w:val="0"/>
                              <w:marBottom w:val="0"/>
                              <w:divBdr>
                                <w:top w:val="none" w:sz="0" w:space="0" w:color="auto"/>
                                <w:left w:val="none" w:sz="0" w:space="0" w:color="auto"/>
                                <w:bottom w:val="none" w:sz="0" w:space="0" w:color="auto"/>
                                <w:right w:val="none" w:sz="0" w:space="0" w:color="auto"/>
                              </w:divBdr>
                              <w:divsChild>
                                <w:div w:id="1974939810">
                                  <w:marLeft w:val="0"/>
                                  <w:marRight w:val="0"/>
                                  <w:marTop w:val="0"/>
                                  <w:marBottom w:val="0"/>
                                  <w:divBdr>
                                    <w:top w:val="none" w:sz="0" w:space="0" w:color="auto"/>
                                    <w:left w:val="none" w:sz="0" w:space="0" w:color="auto"/>
                                    <w:bottom w:val="none" w:sz="0" w:space="0" w:color="auto"/>
                                    <w:right w:val="none" w:sz="0" w:space="0" w:color="auto"/>
                                  </w:divBdr>
                                  <w:divsChild>
                                    <w:div w:id="1796293610">
                                      <w:marLeft w:val="0"/>
                                      <w:marRight w:val="0"/>
                                      <w:marTop w:val="0"/>
                                      <w:marBottom w:val="0"/>
                                      <w:divBdr>
                                        <w:top w:val="none" w:sz="0" w:space="0" w:color="auto"/>
                                        <w:left w:val="none" w:sz="0" w:space="0" w:color="auto"/>
                                        <w:bottom w:val="none" w:sz="0" w:space="0" w:color="auto"/>
                                        <w:right w:val="none" w:sz="0" w:space="0" w:color="auto"/>
                                      </w:divBdr>
                                      <w:divsChild>
                                        <w:div w:id="552077822">
                                          <w:marLeft w:val="0"/>
                                          <w:marRight w:val="0"/>
                                          <w:marTop w:val="0"/>
                                          <w:marBottom w:val="0"/>
                                          <w:divBdr>
                                            <w:top w:val="none" w:sz="0" w:space="0" w:color="auto"/>
                                            <w:left w:val="none" w:sz="0" w:space="0" w:color="auto"/>
                                            <w:bottom w:val="none" w:sz="0" w:space="0" w:color="auto"/>
                                            <w:right w:val="none" w:sz="0" w:space="0" w:color="auto"/>
                                          </w:divBdr>
                                          <w:divsChild>
                                            <w:div w:id="233053847">
                                              <w:marLeft w:val="0"/>
                                              <w:marRight w:val="0"/>
                                              <w:marTop w:val="0"/>
                                              <w:marBottom w:val="0"/>
                                              <w:divBdr>
                                                <w:top w:val="none" w:sz="0" w:space="0" w:color="auto"/>
                                                <w:left w:val="none" w:sz="0" w:space="0" w:color="auto"/>
                                                <w:bottom w:val="none" w:sz="0" w:space="0" w:color="auto"/>
                                                <w:right w:val="none" w:sz="0" w:space="0" w:color="auto"/>
                                              </w:divBdr>
                                              <w:divsChild>
                                                <w:div w:id="1676568427">
                                                  <w:marLeft w:val="0"/>
                                                  <w:marRight w:val="0"/>
                                                  <w:marTop w:val="0"/>
                                                  <w:marBottom w:val="0"/>
                                                  <w:divBdr>
                                                    <w:top w:val="none" w:sz="0" w:space="0" w:color="auto"/>
                                                    <w:left w:val="none" w:sz="0" w:space="0" w:color="auto"/>
                                                    <w:bottom w:val="none" w:sz="0" w:space="0" w:color="auto"/>
                                                    <w:right w:val="none" w:sz="0" w:space="0" w:color="auto"/>
                                                  </w:divBdr>
                                                  <w:divsChild>
                                                    <w:div w:id="15257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864731">
          <w:marLeft w:val="0"/>
          <w:marRight w:val="0"/>
          <w:marTop w:val="0"/>
          <w:marBottom w:val="0"/>
          <w:divBdr>
            <w:top w:val="none" w:sz="0" w:space="0" w:color="auto"/>
            <w:left w:val="none" w:sz="0" w:space="0" w:color="auto"/>
            <w:bottom w:val="none" w:sz="0" w:space="0" w:color="auto"/>
            <w:right w:val="none" w:sz="0" w:space="0" w:color="auto"/>
          </w:divBdr>
          <w:divsChild>
            <w:div w:id="1435905140">
              <w:marLeft w:val="0"/>
              <w:marRight w:val="0"/>
              <w:marTop w:val="0"/>
              <w:marBottom w:val="0"/>
              <w:divBdr>
                <w:top w:val="none" w:sz="0" w:space="0" w:color="auto"/>
                <w:left w:val="none" w:sz="0" w:space="0" w:color="auto"/>
                <w:bottom w:val="none" w:sz="0" w:space="0" w:color="auto"/>
                <w:right w:val="none" w:sz="0" w:space="0" w:color="auto"/>
              </w:divBdr>
              <w:divsChild>
                <w:div w:id="1566256260">
                  <w:marLeft w:val="0"/>
                  <w:marRight w:val="0"/>
                  <w:marTop w:val="0"/>
                  <w:marBottom w:val="0"/>
                  <w:divBdr>
                    <w:top w:val="none" w:sz="0" w:space="0" w:color="auto"/>
                    <w:left w:val="none" w:sz="0" w:space="0" w:color="auto"/>
                    <w:bottom w:val="none" w:sz="0" w:space="0" w:color="auto"/>
                    <w:right w:val="none" w:sz="0" w:space="0" w:color="auto"/>
                  </w:divBdr>
                  <w:divsChild>
                    <w:div w:id="1449423569">
                      <w:marLeft w:val="0"/>
                      <w:marRight w:val="0"/>
                      <w:marTop w:val="0"/>
                      <w:marBottom w:val="0"/>
                      <w:divBdr>
                        <w:top w:val="none" w:sz="0" w:space="0" w:color="auto"/>
                        <w:left w:val="none" w:sz="0" w:space="0" w:color="auto"/>
                        <w:bottom w:val="none" w:sz="0" w:space="0" w:color="auto"/>
                        <w:right w:val="none" w:sz="0" w:space="0" w:color="auto"/>
                      </w:divBdr>
                      <w:divsChild>
                        <w:div w:id="820735910">
                          <w:marLeft w:val="0"/>
                          <w:marRight w:val="0"/>
                          <w:marTop w:val="0"/>
                          <w:marBottom w:val="0"/>
                          <w:divBdr>
                            <w:top w:val="none" w:sz="0" w:space="0" w:color="auto"/>
                            <w:left w:val="none" w:sz="0" w:space="0" w:color="auto"/>
                            <w:bottom w:val="none" w:sz="0" w:space="0" w:color="auto"/>
                            <w:right w:val="none" w:sz="0" w:space="0" w:color="auto"/>
                          </w:divBdr>
                          <w:divsChild>
                            <w:div w:id="799081166">
                              <w:marLeft w:val="0"/>
                              <w:marRight w:val="0"/>
                              <w:marTop w:val="0"/>
                              <w:marBottom w:val="0"/>
                              <w:divBdr>
                                <w:top w:val="none" w:sz="0" w:space="0" w:color="auto"/>
                                <w:left w:val="none" w:sz="0" w:space="0" w:color="auto"/>
                                <w:bottom w:val="none" w:sz="0" w:space="0" w:color="auto"/>
                                <w:right w:val="none" w:sz="0" w:space="0" w:color="auto"/>
                              </w:divBdr>
                              <w:divsChild>
                                <w:div w:id="1288316138">
                                  <w:marLeft w:val="0"/>
                                  <w:marRight w:val="0"/>
                                  <w:marTop w:val="0"/>
                                  <w:marBottom w:val="0"/>
                                  <w:divBdr>
                                    <w:top w:val="none" w:sz="0" w:space="0" w:color="auto"/>
                                    <w:left w:val="none" w:sz="0" w:space="0" w:color="auto"/>
                                    <w:bottom w:val="none" w:sz="0" w:space="0" w:color="auto"/>
                                    <w:right w:val="none" w:sz="0" w:space="0" w:color="auto"/>
                                  </w:divBdr>
                                  <w:divsChild>
                                    <w:div w:id="105080170">
                                      <w:marLeft w:val="0"/>
                                      <w:marRight w:val="0"/>
                                      <w:marTop w:val="0"/>
                                      <w:marBottom w:val="0"/>
                                      <w:divBdr>
                                        <w:top w:val="none" w:sz="0" w:space="0" w:color="auto"/>
                                        <w:left w:val="none" w:sz="0" w:space="0" w:color="auto"/>
                                        <w:bottom w:val="none" w:sz="0" w:space="0" w:color="auto"/>
                                        <w:right w:val="none" w:sz="0" w:space="0" w:color="auto"/>
                                      </w:divBdr>
                                      <w:divsChild>
                                        <w:div w:id="1778909491">
                                          <w:marLeft w:val="0"/>
                                          <w:marRight w:val="0"/>
                                          <w:marTop w:val="0"/>
                                          <w:marBottom w:val="0"/>
                                          <w:divBdr>
                                            <w:top w:val="none" w:sz="0" w:space="0" w:color="auto"/>
                                            <w:left w:val="none" w:sz="0" w:space="0" w:color="auto"/>
                                            <w:bottom w:val="none" w:sz="0" w:space="0" w:color="auto"/>
                                            <w:right w:val="none" w:sz="0" w:space="0" w:color="auto"/>
                                          </w:divBdr>
                                          <w:divsChild>
                                            <w:div w:id="256452413">
                                              <w:marLeft w:val="0"/>
                                              <w:marRight w:val="0"/>
                                              <w:marTop w:val="0"/>
                                              <w:marBottom w:val="0"/>
                                              <w:divBdr>
                                                <w:top w:val="none" w:sz="0" w:space="0" w:color="auto"/>
                                                <w:left w:val="none" w:sz="0" w:space="0" w:color="auto"/>
                                                <w:bottom w:val="none" w:sz="0" w:space="0" w:color="auto"/>
                                                <w:right w:val="none" w:sz="0" w:space="0" w:color="auto"/>
                                              </w:divBdr>
                                              <w:divsChild>
                                                <w:div w:id="482743314">
                                                  <w:marLeft w:val="0"/>
                                                  <w:marRight w:val="0"/>
                                                  <w:marTop w:val="0"/>
                                                  <w:marBottom w:val="0"/>
                                                  <w:divBdr>
                                                    <w:top w:val="none" w:sz="0" w:space="0" w:color="auto"/>
                                                    <w:left w:val="none" w:sz="0" w:space="0" w:color="auto"/>
                                                    <w:bottom w:val="none" w:sz="0" w:space="0" w:color="auto"/>
                                                    <w:right w:val="none" w:sz="0" w:space="0" w:color="auto"/>
                                                  </w:divBdr>
                                                  <w:divsChild>
                                                    <w:div w:id="176129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552812">
          <w:marLeft w:val="0"/>
          <w:marRight w:val="0"/>
          <w:marTop w:val="0"/>
          <w:marBottom w:val="0"/>
          <w:divBdr>
            <w:top w:val="none" w:sz="0" w:space="0" w:color="auto"/>
            <w:left w:val="none" w:sz="0" w:space="0" w:color="auto"/>
            <w:bottom w:val="none" w:sz="0" w:space="0" w:color="auto"/>
            <w:right w:val="none" w:sz="0" w:space="0" w:color="auto"/>
          </w:divBdr>
          <w:divsChild>
            <w:div w:id="812210691">
              <w:marLeft w:val="0"/>
              <w:marRight w:val="0"/>
              <w:marTop w:val="0"/>
              <w:marBottom w:val="0"/>
              <w:divBdr>
                <w:top w:val="none" w:sz="0" w:space="0" w:color="auto"/>
                <w:left w:val="none" w:sz="0" w:space="0" w:color="auto"/>
                <w:bottom w:val="none" w:sz="0" w:space="0" w:color="auto"/>
                <w:right w:val="none" w:sz="0" w:space="0" w:color="auto"/>
              </w:divBdr>
              <w:divsChild>
                <w:div w:id="621303268">
                  <w:marLeft w:val="0"/>
                  <w:marRight w:val="0"/>
                  <w:marTop w:val="0"/>
                  <w:marBottom w:val="0"/>
                  <w:divBdr>
                    <w:top w:val="none" w:sz="0" w:space="0" w:color="auto"/>
                    <w:left w:val="none" w:sz="0" w:space="0" w:color="auto"/>
                    <w:bottom w:val="none" w:sz="0" w:space="0" w:color="auto"/>
                    <w:right w:val="none" w:sz="0" w:space="0" w:color="auto"/>
                  </w:divBdr>
                  <w:divsChild>
                    <w:div w:id="2016227866">
                      <w:marLeft w:val="0"/>
                      <w:marRight w:val="0"/>
                      <w:marTop w:val="0"/>
                      <w:marBottom w:val="0"/>
                      <w:divBdr>
                        <w:top w:val="none" w:sz="0" w:space="0" w:color="auto"/>
                        <w:left w:val="none" w:sz="0" w:space="0" w:color="auto"/>
                        <w:bottom w:val="none" w:sz="0" w:space="0" w:color="auto"/>
                        <w:right w:val="none" w:sz="0" w:space="0" w:color="auto"/>
                      </w:divBdr>
                      <w:divsChild>
                        <w:div w:id="1971788578">
                          <w:marLeft w:val="0"/>
                          <w:marRight w:val="0"/>
                          <w:marTop w:val="0"/>
                          <w:marBottom w:val="0"/>
                          <w:divBdr>
                            <w:top w:val="none" w:sz="0" w:space="0" w:color="auto"/>
                            <w:left w:val="none" w:sz="0" w:space="0" w:color="auto"/>
                            <w:bottom w:val="none" w:sz="0" w:space="0" w:color="auto"/>
                            <w:right w:val="none" w:sz="0" w:space="0" w:color="auto"/>
                          </w:divBdr>
                          <w:divsChild>
                            <w:div w:id="1150100686">
                              <w:marLeft w:val="0"/>
                              <w:marRight w:val="0"/>
                              <w:marTop w:val="0"/>
                              <w:marBottom w:val="0"/>
                              <w:divBdr>
                                <w:top w:val="none" w:sz="0" w:space="0" w:color="auto"/>
                                <w:left w:val="none" w:sz="0" w:space="0" w:color="auto"/>
                                <w:bottom w:val="none" w:sz="0" w:space="0" w:color="auto"/>
                                <w:right w:val="none" w:sz="0" w:space="0" w:color="auto"/>
                              </w:divBdr>
                              <w:divsChild>
                                <w:div w:id="117384637">
                                  <w:marLeft w:val="0"/>
                                  <w:marRight w:val="0"/>
                                  <w:marTop w:val="0"/>
                                  <w:marBottom w:val="0"/>
                                  <w:divBdr>
                                    <w:top w:val="none" w:sz="0" w:space="0" w:color="auto"/>
                                    <w:left w:val="none" w:sz="0" w:space="0" w:color="auto"/>
                                    <w:bottom w:val="none" w:sz="0" w:space="0" w:color="auto"/>
                                    <w:right w:val="none" w:sz="0" w:space="0" w:color="auto"/>
                                  </w:divBdr>
                                  <w:divsChild>
                                    <w:div w:id="174197587">
                                      <w:marLeft w:val="0"/>
                                      <w:marRight w:val="0"/>
                                      <w:marTop w:val="0"/>
                                      <w:marBottom w:val="0"/>
                                      <w:divBdr>
                                        <w:top w:val="none" w:sz="0" w:space="0" w:color="auto"/>
                                        <w:left w:val="none" w:sz="0" w:space="0" w:color="auto"/>
                                        <w:bottom w:val="none" w:sz="0" w:space="0" w:color="auto"/>
                                        <w:right w:val="none" w:sz="0" w:space="0" w:color="auto"/>
                                      </w:divBdr>
                                      <w:divsChild>
                                        <w:div w:id="761141300">
                                          <w:marLeft w:val="0"/>
                                          <w:marRight w:val="0"/>
                                          <w:marTop w:val="0"/>
                                          <w:marBottom w:val="0"/>
                                          <w:divBdr>
                                            <w:top w:val="none" w:sz="0" w:space="0" w:color="auto"/>
                                            <w:left w:val="none" w:sz="0" w:space="0" w:color="auto"/>
                                            <w:bottom w:val="none" w:sz="0" w:space="0" w:color="auto"/>
                                            <w:right w:val="none" w:sz="0" w:space="0" w:color="auto"/>
                                          </w:divBdr>
                                          <w:divsChild>
                                            <w:div w:id="1897232410">
                                              <w:marLeft w:val="0"/>
                                              <w:marRight w:val="0"/>
                                              <w:marTop w:val="0"/>
                                              <w:marBottom w:val="0"/>
                                              <w:divBdr>
                                                <w:top w:val="none" w:sz="0" w:space="0" w:color="auto"/>
                                                <w:left w:val="none" w:sz="0" w:space="0" w:color="auto"/>
                                                <w:bottom w:val="none" w:sz="0" w:space="0" w:color="auto"/>
                                                <w:right w:val="none" w:sz="0" w:space="0" w:color="auto"/>
                                              </w:divBdr>
                                              <w:divsChild>
                                                <w:div w:id="1303733091">
                                                  <w:marLeft w:val="0"/>
                                                  <w:marRight w:val="0"/>
                                                  <w:marTop w:val="0"/>
                                                  <w:marBottom w:val="0"/>
                                                  <w:divBdr>
                                                    <w:top w:val="none" w:sz="0" w:space="0" w:color="auto"/>
                                                    <w:left w:val="none" w:sz="0" w:space="0" w:color="auto"/>
                                                    <w:bottom w:val="none" w:sz="0" w:space="0" w:color="auto"/>
                                                    <w:right w:val="none" w:sz="0" w:space="0" w:color="auto"/>
                                                  </w:divBdr>
                                                  <w:divsChild>
                                                    <w:div w:id="1302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043529">
          <w:marLeft w:val="0"/>
          <w:marRight w:val="0"/>
          <w:marTop w:val="0"/>
          <w:marBottom w:val="0"/>
          <w:divBdr>
            <w:top w:val="none" w:sz="0" w:space="0" w:color="auto"/>
            <w:left w:val="none" w:sz="0" w:space="0" w:color="auto"/>
            <w:bottom w:val="none" w:sz="0" w:space="0" w:color="auto"/>
            <w:right w:val="none" w:sz="0" w:space="0" w:color="auto"/>
          </w:divBdr>
          <w:divsChild>
            <w:div w:id="266237871">
              <w:marLeft w:val="0"/>
              <w:marRight w:val="0"/>
              <w:marTop w:val="0"/>
              <w:marBottom w:val="0"/>
              <w:divBdr>
                <w:top w:val="none" w:sz="0" w:space="0" w:color="auto"/>
                <w:left w:val="none" w:sz="0" w:space="0" w:color="auto"/>
                <w:bottom w:val="none" w:sz="0" w:space="0" w:color="auto"/>
                <w:right w:val="none" w:sz="0" w:space="0" w:color="auto"/>
              </w:divBdr>
              <w:divsChild>
                <w:div w:id="1701857832">
                  <w:marLeft w:val="0"/>
                  <w:marRight w:val="0"/>
                  <w:marTop w:val="0"/>
                  <w:marBottom w:val="0"/>
                  <w:divBdr>
                    <w:top w:val="none" w:sz="0" w:space="0" w:color="auto"/>
                    <w:left w:val="none" w:sz="0" w:space="0" w:color="auto"/>
                    <w:bottom w:val="none" w:sz="0" w:space="0" w:color="auto"/>
                    <w:right w:val="none" w:sz="0" w:space="0" w:color="auto"/>
                  </w:divBdr>
                  <w:divsChild>
                    <w:div w:id="1094664372">
                      <w:marLeft w:val="0"/>
                      <w:marRight w:val="0"/>
                      <w:marTop w:val="0"/>
                      <w:marBottom w:val="0"/>
                      <w:divBdr>
                        <w:top w:val="none" w:sz="0" w:space="0" w:color="auto"/>
                        <w:left w:val="none" w:sz="0" w:space="0" w:color="auto"/>
                        <w:bottom w:val="none" w:sz="0" w:space="0" w:color="auto"/>
                        <w:right w:val="none" w:sz="0" w:space="0" w:color="auto"/>
                      </w:divBdr>
                      <w:divsChild>
                        <w:div w:id="1528522898">
                          <w:marLeft w:val="0"/>
                          <w:marRight w:val="0"/>
                          <w:marTop w:val="0"/>
                          <w:marBottom w:val="0"/>
                          <w:divBdr>
                            <w:top w:val="none" w:sz="0" w:space="0" w:color="auto"/>
                            <w:left w:val="none" w:sz="0" w:space="0" w:color="auto"/>
                            <w:bottom w:val="none" w:sz="0" w:space="0" w:color="auto"/>
                            <w:right w:val="none" w:sz="0" w:space="0" w:color="auto"/>
                          </w:divBdr>
                          <w:divsChild>
                            <w:div w:id="1470905280">
                              <w:marLeft w:val="0"/>
                              <w:marRight w:val="0"/>
                              <w:marTop w:val="0"/>
                              <w:marBottom w:val="0"/>
                              <w:divBdr>
                                <w:top w:val="none" w:sz="0" w:space="0" w:color="auto"/>
                                <w:left w:val="none" w:sz="0" w:space="0" w:color="auto"/>
                                <w:bottom w:val="none" w:sz="0" w:space="0" w:color="auto"/>
                                <w:right w:val="none" w:sz="0" w:space="0" w:color="auto"/>
                              </w:divBdr>
                              <w:divsChild>
                                <w:div w:id="158011762">
                                  <w:marLeft w:val="0"/>
                                  <w:marRight w:val="0"/>
                                  <w:marTop w:val="0"/>
                                  <w:marBottom w:val="0"/>
                                  <w:divBdr>
                                    <w:top w:val="none" w:sz="0" w:space="0" w:color="auto"/>
                                    <w:left w:val="none" w:sz="0" w:space="0" w:color="auto"/>
                                    <w:bottom w:val="none" w:sz="0" w:space="0" w:color="auto"/>
                                    <w:right w:val="none" w:sz="0" w:space="0" w:color="auto"/>
                                  </w:divBdr>
                                  <w:divsChild>
                                    <w:div w:id="887034358">
                                      <w:marLeft w:val="0"/>
                                      <w:marRight w:val="0"/>
                                      <w:marTop w:val="0"/>
                                      <w:marBottom w:val="0"/>
                                      <w:divBdr>
                                        <w:top w:val="none" w:sz="0" w:space="0" w:color="auto"/>
                                        <w:left w:val="none" w:sz="0" w:space="0" w:color="auto"/>
                                        <w:bottom w:val="none" w:sz="0" w:space="0" w:color="auto"/>
                                        <w:right w:val="none" w:sz="0" w:space="0" w:color="auto"/>
                                      </w:divBdr>
                                      <w:divsChild>
                                        <w:div w:id="2024701612">
                                          <w:marLeft w:val="0"/>
                                          <w:marRight w:val="0"/>
                                          <w:marTop w:val="0"/>
                                          <w:marBottom w:val="0"/>
                                          <w:divBdr>
                                            <w:top w:val="none" w:sz="0" w:space="0" w:color="auto"/>
                                            <w:left w:val="none" w:sz="0" w:space="0" w:color="auto"/>
                                            <w:bottom w:val="none" w:sz="0" w:space="0" w:color="auto"/>
                                            <w:right w:val="none" w:sz="0" w:space="0" w:color="auto"/>
                                          </w:divBdr>
                                          <w:divsChild>
                                            <w:div w:id="835608462">
                                              <w:marLeft w:val="0"/>
                                              <w:marRight w:val="0"/>
                                              <w:marTop w:val="0"/>
                                              <w:marBottom w:val="0"/>
                                              <w:divBdr>
                                                <w:top w:val="none" w:sz="0" w:space="0" w:color="auto"/>
                                                <w:left w:val="none" w:sz="0" w:space="0" w:color="auto"/>
                                                <w:bottom w:val="none" w:sz="0" w:space="0" w:color="auto"/>
                                                <w:right w:val="none" w:sz="0" w:space="0" w:color="auto"/>
                                              </w:divBdr>
                                              <w:divsChild>
                                                <w:div w:id="1695114155">
                                                  <w:marLeft w:val="0"/>
                                                  <w:marRight w:val="0"/>
                                                  <w:marTop w:val="0"/>
                                                  <w:marBottom w:val="0"/>
                                                  <w:divBdr>
                                                    <w:top w:val="none" w:sz="0" w:space="0" w:color="auto"/>
                                                    <w:left w:val="none" w:sz="0" w:space="0" w:color="auto"/>
                                                    <w:bottom w:val="none" w:sz="0" w:space="0" w:color="auto"/>
                                                    <w:right w:val="none" w:sz="0" w:space="0" w:color="auto"/>
                                                  </w:divBdr>
                                                  <w:divsChild>
                                                    <w:div w:id="15494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307548">
          <w:marLeft w:val="0"/>
          <w:marRight w:val="0"/>
          <w:marTop w:val="0"/>
          <w:marBottom w:val="0"/>
          <w:divBdr>
            <w:top w:val="none" w:sz="0" w:space="0" w:color="auto"/>
            <w:left w:val="none" w:sz="0" w:space="0" w:color="auto"/>
            <w:bottom w:val="none" w:sz="0" w:space="0" w:color="auto"/>
            <w:right w:val="none" w:sz="0" w:space="0" w:color="auto"/>
          </w:divBdr>
          <w:divsChild>
            <w:div w:id="1081678611">
              <w:marLeft w:val="0"/>
              <w:marRight w:val="0"/>
              <w:marTop w:val="0"/>
              <w:marBottom w:val="0"/>
              <w:divBdr>
                <w:top w:val="none" w:sz="0" w:space="0" w:color="auto"/>
                <w:left w:val="none" w:sz="0" w:space="0" w:color="auto"/>
                <w:bottom w:val="none" w:sz="0" w:space="0" w:color="auto"/>
                <w:right w:val="none" w:sz="0" w:space="0" w:color="auto"/>
              </w:divBdr>
              <w:divsChild>
                <w:div w:id="198320329">
                  <w:marLeft w:val="0"/>
                  <w:marRight w:val="0"/>
                  <w:marTop w:val="0"/>
                  <w:marBottom w:val="0"/>
                  <w:divBdr>
                    <w:top w:val="none" w:sz="0" w:space="0" w:color="auto"/>
                    <w:left w:val="none" w:sz="0" w:space="0" w:color="auto"/>
                    <w:bottom w:val="none" w:sz="0" w:space="0" w:color="auto"/>
                    <w:right w:val="none" w:sz="0" w:space="0" w:color="auto"/>
                  </w:divBdr>
                  <w:divsChild>
                    <w:div w:id="410002938">
                      <w:marLeft w:val="0"/>
                      <w:marRight w:val="0"/>
                      <w:marTop w:val="0"/>
                      <w:marBottom w:val="0"/>
                      <w:divBdr>
                        <w:top w:val="none" w:sz="0" w:space="0" w:color="auto"/>
                        <w:left w:val="none" w:sz="0" w:space="0" w:color="auto"/>
                        <w:bottom w:val="none" w:sz="0" w:space="0" w:color="auto"/>
                        <w:right w:val="none" w:sz="0" w:space="0" w:color="auto"/>
                      </w:divBdr>
                      <w:divsChild>
                        <w:div w:id="592740245">
                          <w:marLeft w:val="0"/>
                          <w:marRight w:val="0"/>
                          <w:marTop w:val="0"/>
                          <w:marBottom w:val="0"/>
                          <w:divBdr>
                            <w:top w:val="none" w:sz="0" w:space="0" w:color="auto"/>
                            <w:left w:val="none" w:sz="0" w:space="0" w:color="auto"/>
                            <w:bottom w:val="none" w:sz="0" w:space="0" w:color="auto"/>
                            <w:right w:val="none" w:sz="0" w:space="0" w:color="auto"/>
                          </w:divBdr>
                          <w:divsChild>
                            <w:div w:id="611281618">
                              <w:marLeft w:val="0"/>
                              <w:marRight w:val="0"/>
                              <w:marTop w:val="0"/>
                              <w:marBottom w:val="0"/>
                              <w:divBdr>
                                <w:top w:val="none" w:sz="0" w:space="0" w:color="auto"/>
                                <w:left w:val="none" w:sz="0" w:space="0" w:color="auto"/>
                                <w:bottom w:val="none" w:sz="0" w:space="0" w:color="auto"/>
                                <w:right w:val="none" w:sz="0" w:space="0" w:color="auto"/>
                              </w:divBdr>
                              <w:divsChild>
                                <w:div w:id="1459183694">
                                  <w:marLeft w:val="0"/>
                                  <w:marRight w:val="0"/>
                                  <w:marTop w:val="0"/>
                                  <w:marBottom w:val="0"/>
                                  <w:divBdr>
                                    <w:top w:val="none" w:sz="0" w:space="0" w:color="auto"/>
                                    <w:left w:val="none" w:sz="0" w:space="0" w:color="auto"/>
                                    <w:bottom w:val="none" w:sz="0" w:space="0" w:color="auto"/>
                                    <w:right w:val="none" w:sz="0" w:space="0" w:color="auto"/>
                                  </w:divBdr>
                                  <w:divsChild>
                                    <w:div w:id="1223446095">
                                      <w:marLeft w:val="0"/>
                                      <w:marRight w:val="0"/>
                                      <w:marTop w:val="0"/>
                                      <w:marBottom w:val="0"/>
                                      <w:divBdr>
                                        <w:top w:val="none" w:sz="0" w:space="0" w:color="auto"/>
                                        <w:left w:val="none" w:sz="0" w:space="0" w:color="auto"/>
                                        <w:bottom w:val="none" w:sz="0" w:space="0" w:color="auto"/>
                                        <w:right w:val="none" w:sz="0" w:space="0" w:color="auto"/>
                                      </w:divBdr>
                                      <w:divsChild>
                                        <w:div w:id="765728952">
                                          <w:marLeft w:val="0"/>
                                          <w:marRight w:val="0"/>
                                          <w:marTop w:val="0"/>
                                          <w:marBottom w:val="0"/>
                                          <w:divBdr>
                                            <w:top w:val="none" w:sz="0" w:space="0" w:color="auto"/>
                                            <w:left w:val="none" w:sz="0" w:space="0" w:color="auto"/>
                                            <w:bottom w:val="none" w:sz="0" w:space="0" w:color="auto"/>
                                            <w:right w:val="none" w:sz="0" w:space="0" w:color="auto"/>
                                          </w:divBdr>
                                          <w:divsChild>
                                            <w:div w:id="133761496">
                                              <w:marLeft w:val="0"/>
                                              <w:marRight w:val="0"/>
                                              <w:marTop w:val="0"/>
                                              <w:marBottom w:val="0"/>
                                              <w:divBdr>
                                                <w:top w:val="none" w:sz="0" w:space="0" w:color="auto"/>
                                                <w:left w:val="none" w:sz="0" w:space="0" w:color="auto"/>
                                                <w:bottom w:val="none" w:sz="0" w:space="0" w:color="auto"/>
                                                <w:right w:val="none" w:sz="0" w:space="0" w:color="auto"/>
                                              </w:divBdr>
                                              <w:divsChild>
                                                <w:div w:id="132526377">
                                                  <w:marLeft w:val="0"/>
                                                  <w:marRight w:val="0"/>
                                                  <w:marTop w:val="0"/>
                                                  <w:marBottom w:val="0"/>
                                                  <w:divBdr>
                                                    <w:top w:val="none" w:sz="0" w:space="0" w:color="auto"/>
                                                    <w:left w:val="none" w:sz="0" w:space="0" w:color="auto"/>
                                                    <w:bottom w:val="none" w:sz="0" w:space="0" w:color="auto"/>
                                                    <w:right w:val="none" w:sz="0" w:space="0" w:color="auto"/>
                                                  </w:divBdr>
                                                  <w:divsChild>
                                                    <w:div w:id="59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996856">
          <w:marLeft w:val="0"/>
          <w:marRight w:val="0"/>
          <w:marTop w:val="0"/>
          <w:marBottom w:val="0"/>
          <w:divBdr>
            <w:top w:val="none" w:sz="0" w:space="0" w:color="auto"/>
            <w:left w:val="none" w:sz="0" w:space="0" w:color="auto"/>
            <w:bottom w:val="none" w:sz="0" w:space="0" w:color="auto"/>
            <w:right w:val="none" w:sz="0" w:space="0" w:color="auto"/>
          </w:divBdr>
          <w:divsChild>
            <w:div w:id="98720977">
              <w:marLeft w:val="0"/>
              <w:marRight w:val="0"/>
              <w:marTop w:val="0"/>
              <w:marBottom w:val="0"/>
              <w:divBdr>
                <w:top w:val="none" w:sz="0" w:space="0" w:color="auto"/>
                <w:left w:val="none" w:sz="0" w:space="0" w:color="auto"/>
                <w:bottom w:val="none" w:sz="0" w:space="0" w:color="auto"/>
                <w:right w:val="none" w:sz="0" w:space="0" w:color="auto"/>
              </w:divBdr>
              <w:divsChild>
                <w:div w:id="1223442630">
                  <w:marLeft w:val="0"/>
                  <w:marRight w:val="0"/>
                  <w:marTop w:val="0"/>
                  <w:marBottom w:val="0"/>
                  <w:divBdr>
                    <w:top w:val="none" w:sz="0" w:space="0" w:color="auto"/>
                    <w:left w:val="none" w:sz="0" w:space="0" w:color="auto"/>
                    <w:bottom w:val="none" w:sz="0" w:space="0" w:color="auto"/>
                    <w:right w:val="none" w:sz="0" w:space="0" w:color="auto"/>
                  </w:divBdr>
                  <w:divsChild>
                    <w:div w:id="19817698">
                      <w:marLeft w:val="0"/>
                      <w:marRight w:val="0"/>
                      <w:marTop w:val="0"/>
                      <w:marBottom w:val="0"/>
                      <w:divBdr>
                        <w:top w:val="none" w:sz="0" w:space="0" w:color="auto"/>
                        <w:left w:val="none" w:sz="0" w:space="0" w:color="auto"/>
                        <w:bottom w:val="none" w:sz="0" w:space="0" w:color="auto"/>
                        <w:right w:val="none" w:sz="0" w:space="0" w:color="auto"/>
                      </w:divBdr>
                      <w:divsChild>
                        <w:div w:id="865292207">
                          <w:marLeft w:val="0"/>
                          <w:marRight w:val="0"/>
                          <w:marTop w:val="0"/>
                          <w:marBottom w:val="0"/>
                          <w:divBdr>
                            <w:top w:val="none" w:sz="0" w:space="0" w:color="auto"/>
                            <w:left w:val="none" w:sz="0" w:space="0" w:color="auto"/>
                            <w:bottom w:val="none" w:sz="0" w:space="0" w:color="auto"/>
                            <w:right w:val="none" w:sz="0" w:space="0" w:color="auto"/>
                          </w:divBdr>
                          <w:divsChild>
                            <w:div w:id="475226644">
                              <w:marLeft w:val="0"/>
                              <w:marRight w:val="0"/>
                              <w:marTop w:val="0"/>
                              <w:marBottom w:val="0"/>
                              <w:divBdr>
                                <w:top w:val="none" w:sz="0" w:space="0" w:color="auto"/>
                                <w:left w:val="none" w:sz="0" w:space="0" w:color="auto"/>
                                <w:bottom w:val="none" w:sz="0" w:space="0" w:color="auto"/>
                                <w:right w:val="none" w:sz="0" w:space="0" w:color="auto"/>
                              </w:divBdr>
                              <w:divsChild>
                                <w:div w:id="463156855">
                                  <w:marLeft w:val="0"/>
                                  <w:marRight w:val="0"/>
                                  <w:marTop w:val="0"/>
                                  <w:marBottom w:val="0"/>
                                  <w:divBdr>
                                    <w:top w:val="none" w:sz="0" w:space="0" w:color="auto"/>
                                    <w:left w:val="none" w:sz="0" w:space="0" w:color="auto"/>
                                    <w:bottom w:val="none" w:sz="0" w:space="0" w:color="auto"/>
                                    <w:right w:val="none" w:sz="0" w:space="0" w:color="auto"/>
                                  </w:divBdr>
                                  <w:divsChild>
                                    <w:div w:id="896282111">
                                      <w:marLeft w:val="0"/>
                                      <w:marRight w:val="0"/>
                                      <w:marTop w:val="0"/>
                                      <w:marBottom w:val="0"/>
                                      <w:divBdr>
                                        <w:top w:val="none" w:sz="0" w:space="0" w:color="auto"/>
                                        <w:left w:val="none" w:sz="0" w:space="0" w:color="auto"/>
                                        <w:bottom w:val="none" w:sz="0" w:space="0" w:color="auto"/>
                                        <w:right w:val="none" w:sz="0" w:space="0" w:color="auto"/>
                                      </w:divBdr>
                                      <w:divsChild>
                                        <w:div w:id="2056268934">
                                          <w:marLeft w:val="0"/>
                                          <w:marRight w:val="0"/>
                                          <w:marTop w:val="0"/>
                                          <w:marBottom w:val="0"/>
                                          <w:divBdr>
                                            <w:top w:val="none" w:sz="0" w:space="0" w:color="auto"/>
                                            <w:left w:val="none" w:sz="0" w:space="0" w:color="auto"/>
                                            <w:bottom w:val="none" w:sz="0" w:space="0" w:color="auto"/>
                                            <w:right w:val="none" w:sz="0" w:space="0" w:color="auto"/>
                                          </w:divBdr>
                                          <w:divsChild>
                                            <w:div w:id="576525533">
                                              <w:marLeft w:val="0"/>
                                              <w:marRight w:val="0"/>
                                              <w:marTop w:val="0"/>
                                              <w:marBottom w:val="0"/>
                                              <w:divBdr>
                                                <w:top w:val="none" w:sz="0" w:space="0" w:color="auto"/>
                                                <w:left w:val="none" w:sz="0" w:space="0" w:color="auto"/>
                                                <w:bottom w:val="none" w:sz="0" w:space="0" w:color="auto"/>
                                                <w:right w:val="none" w:sz="0" w:space="0" w:color="auto"/>
                                              </w:divBdr>
                                              <w:divsChild>
                                                <w:div w:id="165825115">
                                                  <w:marLeft w:val="0"/>
                                                  <w:marRight w:val="0"/>
                                                  <w:marTop w:val="0"/>
                                                  <w:marBottom w:val="0"/>
                                                  <w:divBdr>
                                                    <w:top w:val="none" w:sz="0" w:space="0" w:color="auto"/>
                                                    <w:left w:val="none" w:sz="0" w:space="0" w:color="auto"/>
                                                    <w:bottom w:val="none" w:sz="0" w:space="0" w:color="auto"/>
                                                    <w:right w:val="none" w:sz="0" w:space="0" w:color="auto"/>
                                                  </w:divBdr>
                                                  <w:divsChild>
                                                    <w:div w:id="16823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280557">
          <w:marLeft w:val="0"/>
          <w:marRight w:val="0"/>
          <w:marTop w:val="0"/>
          <w:marBottom w:val="0"/>
          <w:divBdr>
            <w:top w:val="none" w:sz="0" w:space="0" w:color="auto"/>
            <w:left w:val="none" w:sz="0" w:space="0" w:color="auto"/>
            <w:bottom w:val="none" w:sz="0" w:space="0" w:color="auto"/>
            <w:right w:val="none" w:sz="0" w:space="0" w:color="auto"/>
          </w:divBdr>
          <w:divsChild>
            <w:div w:id="1495605959">
              <w:marLeft w:val="0"/>
              <w:marRight w:val="0"/>
              <w:marTop w:val="0"/>
              <w:marBottom w:val="0"/>
              <w:divBdr>
                <w:top w:val="none" w:sz="0" w:space="0" w:color="auto"/>
                <w:left w:val="none" w:sz="0" w:space="0" w:color="auto"/>
                <w:bottom w:val="none" w:sz="0" w:space="0" w:color="auto"/>
                <w:right w:val="none" w:sz="0" w:space="0" w:color="auto"/>
              </w:divBdr>
              <w:divsChild>
                <w:div w:id="1429155515">
                  <w:marLeft w:val="0"/>
                  <w:marRight w:val="0"/>
                  <w:marTop w:val="0"/>
                  <w:marBottom w:val="0"/>
                  <w:divBdr>
                    <w:top w:val="none" w:sz="0" w:space="0" w:color="auto"/>
                    <w:left w:val="none" w:sz="0" w:space="0" w:color="auto"/>
                    <w:bottom w:val="none" w:sz="0" w:space="0" w:color="auto"/>
                    <w:right w:val="none" w:sz="0" w:space="0" w:color="auto"/>
                  </w:divBdr>
                  <w:divsChild>
                    <w:div w:id="1586762795">
                      <w:marLeft w:val="0"/>
                      <w:marRight w:val="0"/>
                      <w:marTop w:val="0"/>
                      <w:marBottom w:val="0"/>
                      <w:divBdr>
                        <w:top w:val="none" w:sz="0" w:space="0" w:color="auto"/>
                        <w:left w:val="none" w:sz="0" w:space="0" w:color="auto"/>
                        <w:bottom w:val="none" w:sz="0" w:space="0" w:color="auto"/>
                        <w:right w:val="none" w:sz="0" w:space="0" w:color="auto"/>
                      </w:divBdr>
                      <w:divsChild>
                        <w:div w:id="801309205">
                          <w:marLeft w:val="0"/>
                          <w:marRight w:val="0"/>
                          <w:marTop w:val="0"/>
                          <w:marBottom w:val="0"/>
                          <w:divBdr>
                            <w:top w:val="none" w:sz="0" w:space="0" w:color="auto"/>
                            <w:left w:val="none" w:sz="0" w:space="0" w:color="auto"/>
                            <w:bottom w:val="none" w:sz="0" w:space="0" w:color="auto"/>
                            <w:right w:val="none" w:sz="0" w:space="0" w:color="auto"/>
                          </w:divBdr>
                          <w:divsChild>
                            <w:div w:id="1565943316">
                              <w:marLeft w:val="0"/>
                              <w:marRight w:val="0"/>
                              <w:marTop w:val="0"/>
                              <w:marBottom w:val="0"/>
                              <w:divBdr>
                                <w:top w:val="none" w:sz="0" w:space="0" w:color="auto"/>
                                <w:left w:val="none" w:sz="0" w:space="0" w:color="auto"/>
                                <w:bottom w:val="none" w:sz="0" w:space="0" w:color="auto"/>
                                <w:right w:val="none" w:sz="0" w:space="0" w:color="auto"/>
                              </w:divBdr>
                              <w:divsChild>
                                <w:div w:id="2108848826">
                                  <w:marLeft w:val="0"/>
                                  <w:marRight w:val="0"/>
                                  <w:marTop w:val="0"/>
                                  <w:marBottom w:val="0"/>
                                  <w:divBdr>
                                    <w:top w:val="none" w:sz="0" w:space="0" w:color="auto"/>
                                    <w:left w:val="none" w:sz="0" w:space="0" w:color="auto"/>
                                    <w:bottom w:val="none" w:sz="0" w:space="0" w:color="auto"/>
                                    <w:right w:val="none" w:sz="0" w:space="0" w:color="auto"/>
                                  </w:divBdr>
                                  <w:divsChild>
                                    <w:div w:id="566040464">
                                      <w:marLeft w:val="0"/>
                                      <w:marRight w:val="0"/>
                                      <w:marTop w:val="0"/>
                                      <w:marBottom w:val="0"/>
                                      <w:divBdr>
                                        <w:top w:val="none" w:sz="0" w:space="0" w:color="auto"/>
                                        <w:left w:val="none" w:sz="0" w:space="0" w:color="auto"/>
                                        <w:bottom w:val="none" w:sz="0" w:space="0" w:color="auto"/>
                                        <w:right w:val="none" w:sz="0" w:space="0" w:color="auto"/>
                                      </w:divBdr>
                                      <w:divsChild>
                                        <w:div w:id="1489324218">
                                          <w:marLeft w:val="0"/>
                                          <w:marRight w:val="0"/>
                                          <w:marTop w:val="0"/>
                                          <w:marBottom w:val="0"/>
                                          <w:divBdr>
                                            <w:top w:val="none" w:sz="0" w:space="0" w:color="auto"/>
                                            <w:left w:val="none" w:sz="0" w:space="0" w:color="auto"/>
                                            <w:bottom w:val="none" w:sz="0" w:space="0" w:color="auto"/>
                                            <w:right w:val="none" w:sz="0" w:space="0" w:color="auto"/>
                                          </w:divBdr>
                                          <w:divsChild>
                                            <w:div w:id="1958875453">
                                              <w:marLeft w:val="0"/>
                                              <w:marRight w:val="0"/>
                                              <w:marTop w:val="0"/>
                                              <w:marBottom w:val="0"/>
                                              <w:divBdr>
                                                <w:top w:val="none" w:sz="0" w:space="0" w:color="auto"/>
                                                <w:left w:val="none" w:sz="0" w:space="0" w:color="auto"/>
                                                <w:bottom w:val="none" w:sz="0" w:space="0" w:color="auto"/>
                                                <w:right w:val="none" w:sz="0" w:space="0" w:color="auto"/>
                                              </w:divBdr>
                                              <w:divsChild>
                                                <w:div w:id="956914484">
                                                  <w:marLeft w:val="0"/>
                                                  <w:marRight w:val="0"/>
                                                  <w:marTop w:val="0"/>
                                                  <w:marBottom w:val="0"/>
                                                  <w:divBdr>
                                                    <w:top w:val="none" w:sz="0" w:space="0" w:color="auto"/>
                                                    <w:left w:val="none" w:sz="0" w:space="0" w:color="auto"/>
                                                    <w:bottom w:val="none" w:sz="0" w:space="0" w:color="auto"/>
                                                    <w:right w:val="none" w:sz="0" w:space="0" w:color="auto"/>
                                                  </w:divBdr>
                                                  <w:divsChild>
                                                    <w:div w:id="1698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281346">
          <w:marLeft w:val="0"/>
          <w:marRight w:val="0"/>
          <w:marTop w:val="0"/>
          <w:marBottom w:val="0"/>
          <w:divBdr>
            <w:top w:val="none" w:sz="0" w:space="0" w:color="auto"/>
            <w:left w:val="none" w:sz="0" w:space="0" w:color="auto"/>
            <w:bottom w:val="none" w:sz="0" w:space="0" w:color="auto"/>
            <w:right w:val="none" w:sz="0" w:space="0" w:color="auto"/>
          </w:divBdr>
          <w:divsChild>
            <w:div w:id="757484874">
              <w:marLeft w:val="0"/>
              <w:marRight w:val="0"/>
              <w:marTop w:val="0"/>
              <w:marBottom w:val="0"/>
              <w:divBdr>
                <w:top w:val="none" w:sz="0" w:space="0" w:color="auto"/>
                <w:left w:val="none" w:sz="0" w:space="0" w:color="auto"/>
                <w:bottom w:val="none" w:sz="0" w:space="0" w:color="auto"/>
                <w:right w:val="none" w:sz="0" w:space="0" w:color="auto"/>
              </w:divBdr>
            </w:div>
          </w:divsChild>
        </w:div>
        <w:div w:id="466703309">
          <w:marLeft w:val="0"/>
          <w:marRight w:val="0"/>
          <w:marTop w:val="0"/>
          <w:marBottom w:val="0"/>
          <w:divBdr>
            <w:top w:val="none" w:sz="0" w:space="0" w:color="auto"/>
            <w:left w:val="none" w:sz="0" w:space="0" w:color="auto"/>
            <w:bottom w:val="none" w:sz="0" w:space="0" w:color="auto"/>
            <w:right w:val="none" w:sz="0" w:space="0" w:color="auto"/>
          </w:divBdr>
          <w:divsChild>
            <w:div w:id="132018341">
              <w:marLeft w:val="0"/>
              <w:marRight w:val="0"/>
              <w:marTop w:val="0"/>
              <w:marBottom w:val="0"/>
              <w:divBdr>
                <w:top w:val="none" w:sz="0" w:space="0" w:color="auto"/>
                <w:left w:val="none" w:sz="0" w:space="0" w:color="auto"/>
                <w:bottom w:val="none" w:sz="0" w:space="0" w:color="auto"/>
                <w:right w:val="none" w:sz="0" w:space="0" w:color="auto"/>
              </w:divBdr>
              <w:divsChild>
                <w:div w:id="567308710">
                  <w:marLeft w:val="0"/>
                  <w:marRight w:val="0"/>
                  <w:marTop w:val="0"/>
                  <w:marBottom w:val="0"/>
                  <w:divBdr>
                    <w:top w:val="none" w:sz="0" w:space="0" w:color="auto"/>
                    <w:left w:val="none" w:sz="0" w:space="0" w:color="auto"/>
                    <w:bottom w:val="none" w:sz="0" w:space="0" w:color="auto"/>
                    <w:right w:val="none" w:sz="0" w:space="0" w:color="auto"/>
                  </w:divBdr>
                  <w:divsChild>
                    <w:div w:id="213583343">
                      <w:marLeft w:val="0"/>
                      <w:marRight w:val="0"/>
                      <w:marTop w:val="0"/>
                      <w:marBottom w:val="0"/>
                      <w:divBdr>
                        <w:top w:val="none" w:sz="0" w:space="0" w:color="auto"/>
                        <w:left w:val="none" w:sz="0" w:space="0" w:color="auto"/>
                        <w:bottom w:val="none" w:sz="0" w:space="0" w:color="auto"/>
                        <w:right w:val="none" w:sz="0" w:space="0" w:color="auto"/>
                      </w:divBdr>
                      <w:divsChild>
                        <w:div w:id="634871455">
                          <w:marLeft w:val="0"/>
                          <w:marRight w:val="0"/>
                          <w:marTop w:val="0"/>
                          <w:marBottom w:val="0"/>
                          <w:divBdr>
                            <w:top w:val="none" w:sz="0" w:space="0" w:color="auto"/>
                            <w:left w:val="none" w:sz="0" w:space="0" w:color="auto"/>
                            <w:bottom w:val="none" w:sz="0" w:space="0" w:color="auto"/>
                            <w:right w:val="none" w:sz="0" w:space="0" w:color="auto"/>
                          </w:divBdr>
                          <w:divsChild>
                            <w:div w:id="592396974">
                              <w:marLeft w:val="0"/>
                              <w:marRight w:val="0"/>
                              <w:marTop w:val="0"/>
                              <w:marBottom w:val="0"/>
                              <w:divBdr>
                                <w:top w:val="none" w:sz="0" w:space="0" w:color="auto"/>
                                <w:left w:val="none" w:sz="0" w:space="0" w:color="auto"/>
                                <w:bottom w:val="none" w:sz="0" w:space="0" w:color="auto"/>
                                <w:right w:val="none" w:sz="0" w:space="0" w:color="auto"/>
                              </w:divBdr>
                              <w:divsChild>
                                <w:div w:id="497884496">
                                  <w:marLeft w:val="0"/>
                                  <w:marRight w:val="0"/>
                                  <w:marTop w:val="0"/>
                                  <w:marBottom w:val="0"/>
                                  <w:divBdr>
                                    <w:top w:val="none" w:sz="0" w:space="0" w:color="auto"/>
                                    <w:left w:val="none" w:sz="0" w:space="0" w:color="auto"/>
                                    <w:bottom w:val="none" w:sz="0" w:space="0" w:color="auto"/>
                                    <w:right w:val="none" w:sz="0" w:space="0" w:color="auto"/>
                                  </w:divBdr>
                                  <w:divsChild>
                                    <w:div w:id="731274190">
                                      <w:marLeft w:val="0"/>
                                      <w:marRight w:val="0"/>
                                      <w:marTop w:val="0"/>
                                      <w:marBottom w:val="0"/>
                                      <w:divBdr>
                                        <w:top w:val="none" w:sz="0" w:space="0" w:color="auto"/>
                                        <w:left w:val="none" w:sz="0" w:space="0" w:color="auto"/>
                                        <w:bottom w:val="none" w:sz="0" w:space="0" w:color="auto"/>
                                        <w:right w:val="none" w:sz="0" w:space="0" w:color="auto"/>
                                      </w:divBdr>
                                      <w:divsChild>
                                        <w:div w:id="1797597048">
                                          <w:marLeft w:val="0"/>
                                          <w:marRight w:val="0"/>
                                          <w:marTop w:val="0"/>
                                          <w:marBottom w:val="0"/>
                                          <w:divBdr>
                                            <w:top w:val="none" w:sz="0" w:space="0" w:color="auto"/>
                                            <w:left w:val="none" w:sz="0" w:space="0" w:color="auto"/>
                                            <w:bottom w:val="none" w:sz="0" w:space="0" w:color="auto"/>
                                            <w:right w:val="none" w:sz="0" w:space="0" w:color="auto"/>
                                          </w:divBdr>
                                          <w:divsChild>
                                            <w:div w:id="1903565495">
                                              <w:marLeft w:val="0"/>
                                              <w:marRight w:val="0"/>
                                              <w:marTop w:val="0"/>
                                              <w:marBottom w:val="0"/>
                                              <w:divBdr>
                                                <w:top w:val="none" w:sz="0" w:space="0" w:color="auto"/>
                                                <w:left w:val="none" w:sz="0" w:space="0" w:color="auto"/>
                                                <w:bottom w:val="none" w:sz="0" w:space="0" w:color="auto"/>
                                                <w:right w:val="none" w:sz="0" w:space="0" w:color="auto"/>
                                              </w:divBdr>
                                              <w:divsChild>
                                                <w:div w:id="348261953">
                                                  <w:marLeft w:val="0"/>
                                                  <w:marRight w:val="0"/>
                                                  <w:marTop w:val="0"/>
                                                  <w:marBottom w:val="0"/>
                                                  <w:divBdr>
                                                    <w:top w:val="none" w:sz="0" w:space="0" w:color="auto"/>
                                                    <w:left w:val="none" w:sz="0" w:space="0" w:color="auto"/>
                                                    <w:bottom w:val="none" w:sz="0" w:space="0" w:color="auto"/>
                                                    <w:right w:val="none" w:sz="0" w:space="0" w:color="auto"/>
                                                  </w:divBdr>
                                                  <w:divsChild>
                                                    <w:div w:id="13175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094810">
          <w:marLeft w:val="0"/>
          <w:marRight w:val="0"/>
          <w:marTop w:val="0"/>
          <w:marBottom w:val="0"/>
          <w:divBdr>
            <w:top w:val="none" w:sz="0" w:space="0" w:color="auto"/>
            <w:left w:val="none" w:sz="0" w:space="0" w:color="auto"/>
            <w:bottom w:val="none" w:sz="0" w:space="0" w:color="auto"/>
            <w:right w:val="none" w:sz="0" w:space="0" w:color="auto"/>
          </w:divBdr>
          <w:divsChild>
            <w:div w:id="405693706">
              <w:marLeft w:val="0"/>
              <w:marRight w:val="0"/>
              <w:marTop w:val="0"/>
              <w:marBottom w:val="0"/>
              <w:divBdr>
                <w:top w:val="none" w:sz="0" w:space="0" w:color="auto"/>
                <w:left w:val="none" w:sz="0" w:space="0" w:color="auto"/>
                <w:bottom w:val="none" w:sz="0" w:space="0" w:color="auto"/>
                <w:right w:val="none" w:sz="0" w:space="0" w:color="auto"/>
              </w:divBdr>
              <w:divsChild>
                <w:div w:id="763376227">
                  <w:marLeft w:val="0"/>
                  <w:marRight w:val="0"/>
                  <w:marTop w:val="0"/>
                  <w:marBottom w:val="0"/>
                  <w:divBdr>
                    <w:top w:val="none" w:sz="0" w:space="0" w:color="auto"/>
                    <w:left w:val="none" w:sz="0" w:space="0" w:color="auto"/>
                    <w:bottom w:val="none" w:sz="0" w:space="0" w:color="auto"/>
                    <w:right w:val="none" w:sz="0" w:space="0" w:color="auto"/>
                  </w:divBdr>
                  <w:divsChild>
                    <w:div w:id="1961840083">
                      <w:marLeft w:val="0"/>
                      <w:marRight w:val="0"/>
                      <w:marTop w:val="0"/>
                      <w:marBottom w:val="0"/>
                      <w:divBdr>
                        <w:top w:val="none" w:sz="0" w:space="0" w:color="auto"/>
                        <w:left w:val="none" w:sz="0" w:space="0" w:color="auto"/>
                        <w:bottom w:val="none" w:sz="0" w:space="0" w:color="auto"/>
                        <w:right w:val="none" w:sz="0" w:space="0" w:color="auto"/>
                      </w:divBdr>
                      <w:divsChild>
                        <w:div w:id="1064453755">
                          <w:marLeft w:val="0"/>
                          <w:marRight w:val="0"/>
                          <w:marTop w:val="0"/>
                          <w:marBottom w:val="0"/>
                          <w:divBdr>
                            <w:top w:val="none" w:sz="0" w:space="0" w:color="auto"/>
                            <w:left w:val="none" w:sz="0" w:space="0" w:color="auto"/>
                            <w:bottom w:val="none" w:sz="0" w:space="0" w:color="auto"/>
                            <w:right w:val="none" w:sz="0" w:space="0" w:color="auto"/>
                          </w:divBdr>
                          <w:divsChild>
                            <w:div w:id="11882540">
                              <w:marLeft w:val="0"/>
                              <w:marRight w:val="0"/>
                              <w:marTop w:val="0"/>
                              <w:marBottom w:val="0"/>
                              <w:divBdr>
                                <w:top w:val="none" w:sz="0" w:space="0" w:color="auto"/>
                                <w:left w:val="none" w:sz="0" w:space="0" w:color="auto"/>
                                <w:bottom w:val="none" w:sz="0" w:space="0" w:color="auto"/>
                                <w:right w:val="none" w:sz="0" w:space="0" w:color="auto"/>
                              </w:divBdr>
                              <w:divsChild>
                                <w:div w:id="681668132">
                                  <w:marLeft w:val="0"/>
                                  <w:marRight w:val="0"/>
                                  <w:marTop w:val="0"/>
                                  <w:marBottom w:val="0"/>
                                  <w:divBdr>
                                    <w:top w:val="none" w:sz="0" w:space="0" w:color="auto"/>
                                    <w:left w:val="none" w:sz="0" w:space="0" w:color="auto"/>
                                    <w:bottom w:val="none" w:sz="0" w:space="0" w:color="auto"/>
                                    <w:right w:val="none" w:sz="0" w:space="0" w:color="auto"/>
                                  </w:divBdr>
                                  <w:divsChild>
                                    <w:div w:id="2090879929">
                                      <w:marLeft w:val="0"/>
                                      <w:marRight w:val="0"/>
                                      <w:marTop w:val="0"/>
                                      <w:marBottom w:val="0"/>
                                      <w:divBdr>
                                        <w:top w:val="none" w:sz="0" w:space="0" w:color="auto"/>
                                        <w:left w:val="none" w:sz="0" w:space="0" w:color="auto"/>
                                        <w:bottom w:val="none" w:sz="0" w:space="0" w:color="auto"/>
                                        <w:right w:val="none" w:sz="0" w:space="0" w:color="auto"/>
                                      </w:divBdr>
                                      <w:divsChild>
                                        <w:div w:id="205532613">
                                          <w:marLeft w:val="0"/>
                                          <w:marRight w:val="0"/>
                                          <w:marTop w:val="0"/>
                                          <w:marBottom w:val="0"/>
                                          <w:divBdr>
                                            <w:top w:val="none" w:sz="0" w:space="0" w:color="auto"/>
                                            <w:left w:val="none" w:sz="0" w:space="0" w:color="auto"/>
                                            <w:bottom w:val="none" w:sz="0" w:space="0" w:color="auto"/>
                                            <w:right w:val="none" w:sz="0" w:space="0" w:color="auto"/>
                                          </w:divBdr>
                                          <w:divsChild>
                                            <w:div w:id="818035573">
                                              <w:marLeft w:val="0"/>
                                              <w:marRight w:val="0"/>
                                              <w:marTop w:val="0"/>
                                              <w:marBottom w:val="0"/>
                                              <w:divBdr>
                                                <w:top w:val="none" w:sz="0" w:space="0" w:color="auto"/>
                                                <w:left w:val="none" w:sz="0" w:space="0" w:color="auto"/>
                                                <w:bottom w:val="none" w:sz="0" w:space="0" w:color="auto"/>
                                                <w:right w:val="none" w:sz="0" w:space="0" w:color="auto"/>
                                              </w:divBdr>
                                              <w:divsChild>
                                                <w:div w:id="1009406533">
                                                  <w:marLeft w:val="0"/>
                                                  <w:marRight w:val="0"/>
                                                  <w:marTop w:val="0"/>
                                                  <w:marBottom w:val="0"/>
                                                  <w:divBdr>
                                                    <w:top w:val="none" w:sz="0" w:space="0" w:color="auto"/>
                                                    <w:left w:val="none" w:sz="0" w:space="0" w:color="auto"/>
                                                    <w:bottom w:val="none" w:sz="0" w:space="0" w:color="auto"/>
                                                    <w:right w:val="none" w:sz="0" w:space="0" w:color="auto"/>
                                                  </w:divBdr>
                                                  <w:divsChild>
                                                    <w:div w:id="213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332044">
          <w:marLeft w:val="0"/>
          <w:marRight w:val="0"/>
          <w:marTop w:val="0"/>
          <w:marBottom w:val="0"/>
          <w:divBdr>
            <w:top w:val="none" w:sz="0" w:space="0" w:color="auto"/>
            <w:left w:val="none" w:sz="0" w:space="0" w:color="auto"/>
            <w:bottom w:val="none" w:sz="0" w:space="0" w:color="auto"/>
            <w:right w:val="none" w:sz="0" w:space="0" w:color="auto"/>
          </w:divBdr>
          <w:divsChild>
            <w:div w:id="881215152">
              <w:marLeft w:val="0"/>
              <w:marRight w:val="0"/>
              <w:marTop w:val="0"/>
              <w:marBottom w:val="0"/>
              <w:divBdr>
                <w:top w:val="none" w:sz="0" w:space="0" w:color="auto"/>
                <w:left w:val="none" w:sz="0" w:space="0" w:color="auto"/>
                <w:bottom w:val="none" w:sz="0" w:space="0" w:color="auto"/>
                <w:right w:val="none" w:sz="0" w:space="0" w:color="auto"/>
              </w:divBdr>
            </w:div>
          </w:divsChild>
        </w:div>
        <w:div w:id="459109022">
          <w:marLeft w:val="0"/>
          <w:marRight w:val="0"/>
          <w:marTop w:val="0"/>
          <w:marBottom w:val="0"/>
          <w:divBdr>
            <w:top w:val="none" w:sz="0" w:space="0" w:color="auto"/>
            <w:left w:val="none" w:sz="0" w:space="0" w:color="auto"/>
            <w:bottom w:val="none" w:sz="0" w:space="0" w:color="auto"/>
            <w:right w:val="none" w:sz="0" w:space="0" w:color="auto"/>
          </w:divBdr>
          <w:divsChild>
            <w:div w:id="1821925874">
              <w:marLeft w:val="0"/>
              <w:marRight w:val="0"/>
              <w:marTop w:val="0"/>
              <w:marBottom w:val="0"/>
              <w:divBdr>
                <w:top w:val="none" w:sz="0" w:space="0" w:color="auto"/>
                <w:left w:val="none" w:sz="0" w:space="0" w:color="auto"/>
                <w:bottom w:val="none" w:sz="0" w:space="0" w:color="auto"/>
                <w:right w:val="none" w:sz="0" w:space="0" w:color="auto"/>
              </w:divBdr>
              <w:divsChild>
                <w:div w:id="829297575">
                  <w:marLeft w:val="0"/>
                  <w:marRight w:val="0"/>
                  <w:marTop w:val="0"/>
                  <w:marBottom w:val="0"/>
                  <w:divBdr>
                    <w:top w:val="none" w:sz="0" w:space="0" w:color="auto"/>
                    <w:left w:val="none" w:sz="0" w:space="0" w:color="auto"/>
                    <w:bottom w:val="none" w:sz="0" w:space="0" w:color="auto"/>
                    <w:right w:val="none" w:sz="0" w:space="0" w:color="auto"/>
                  </w:divBdr>
                  <w:divsChild>
                    <w:div w:id="533731958">
                      <w:marLeft w:val="0"/>
                      <w:marRight w:val="0"/>
                      <w:marTop w:val="0"/>
                      <w:marBottom w:val="0"/>
                      <w:divBdr>
                        <w:top w:val="none" w:sz="0" w:space="0" w:color="auto"/>
                        <w:left w:val="none" w:sz="0" w:space="0" w:color="auto"/>
                        <w:bottom w:val="none" w:sz="0" w:space="0" w:color="auto"/>
                        <w:right w:val="none" w:sz="0" w:space="0" w:color="auto"/>
                      </w:divBdr>
                      <w:divsChild>
                        <w:div w:id="2083869215">
                          <w:marLeft w:val="0"/>
                          <w:marRight w:val="0"/>
                          <w:marTop w:val="0"/>
                          <w:marBottom w:val="0"/>
                          <w:divBdr>
                            <w:top w:val="none" w:sz="0" w:space="0" w:color="auto"/>
                            <w:left w:val="none" w:sz="0" w:space="0" w:color="auto"/>
                            <w:bottom w:val="none" w:sz="0" w:space="0" w:color="auto"/>
                            <w:right w:val="none" w:sz="0" w:space="0" w:color="auto"/>
                          </w:divBdr>
                          <w:divsChild>
                            <w:div w:id="548106718">
                              <w:marLeft w:val="0"/>
                              <w:marRight w:val="0"/>
                              <w:marTop w:val="0"/>
                              <w:marBottom w:val="0"/>
                              <w:divBdr>
                                <w:top w:val="none" w:sz="0" w:space="0" w:color="auto"/>
                                <w:left w:val="none" w:sz="0" w:space="0" w:color="auto"/>
                                <w:bottom w:val="none" w:sz="0" w:space="0" w:color="auto"/>
                                <w:right w:val="none" w:sz="0" w:space="0" w:color="auto"/>
                              </w:divBdr>
                              <w:divsChild>
                                <w:div w:id="1790778004">
                                  <w:marLeft w:val="0"/>
                                  <w:marRight w:val="0"/>
                                  <w:marTop w:val="0"/>
                                  <w:marBottom w:val="0"/>
                                  <w:divBdr>
                                    <w:top w:val="none" w:sz="0" w:space="0" w:color="auto"/>
                                    <w:left w:val="none" w:sz="0" w:space="0" w:color="auto"/>
                                    <w:bottom w:val="none" w:sz="0" w:space="0" w:color="auto"/>
                                    <w:right w:val="none" w:sz="0" w:space="0" w:color="auto"/>
                                  </w:divBdr>
                                  <w:divsChild>
                                    <w:div w:id="1383750064">
                                      <w:marLeft w:val="0"/>
                                      <w:marRight w:val="0"/>
                                      <w:marTop w:val="0"/>
                                      <w:marBottom w:val="0"/>
                                      <w:divBdr>
                                        <w:top w:val="none" w:sz="0" w:space="0" w:color="auto"/>
                                        <w:left w:val="none" w:sz="0" w:space="0" w:color="auto"/>
                                        <w:bottom w:val="none" w:sz="0" w:space="0" w:color="auto"/>
                                        <w:right w:val="none" w:sz="0" w:space="0" w:color="auto"/>
                                      </w:divBdr>
                                      <w:divsChild>
                                        <w:div w:id="196553696">
                                          <w:marLeft w:val="0"/>
                                          <w:marRight w:val="0"/>
                                          <w:marTop w:val="0"/>
                                          <w:marBottom w:val="0"/>
                                          <w:divBdr>
                                            <w:top w:val="none" w:sz="0" w:space="0" w:color="auto"/>
                                            <w:left w:val="none" w:sz="0" w:space="0" w:color="auto"/>
                                            <w:bottom w:val="none" w:sz="0" w:space="0" w:color="auto"/>
                                            <w:right w:val="none" w:sz="0" w:space="0" w:color="auto"/>
                                          </w:divBdr>
                                          <w:divsChild>
                                            <w:div w:id="1476289570">
                                              <w:marLeft w:val="0"/>
                                              <w:marRight w:val="0"/>
                                              <w:marTop w:val="0"/>
                                              <w:marBottom w:val="0"/>
                                              <w:divBdr>
                                                <w:top w:val="none" w:sz="0" w:space="0" w:color="auto"/>
                                                <w:left w:val="none" w:sz="0" w:space="0" w:color="auto"/>
                                                <w:bottom w:val="none" w:sz="0" w:space="0" w:color="auto"/>
                                                <w:right w:val="none" w:sz="0" w:space="0" w:color="auto"/>
                                              </w:divBdr>
                                              <w:divsChild>
                                                <w:div w:id="1266041432">
                                                  <w:marLeft w:val="0"/>
                                                  <w:marRight w:val="0"/>
                                                  <w:marTop w:val="0"/>
                                                  <w:marBottom w:val="0"/>
                                                  <w:divBdr>
                                                    <w:top w:val="none" w:sz="0" w:space="0" w:color="auto"/>
                                                    <w:left w:val="none" w:sz="0" w:space="0" w:color="auto"/>
                                                    <w:bottom w:val="none" w:sz="0" w:space="0" w:color="auto"/>
                                                    <w:right w:val="none" w:sz="0" w:space="0" w:color="auto"/>
                                                  </w:divBdr>
                                                  <w:divsChild>
                                                    <w:div w:id="19242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776193">
      <w:bodyDiv w:val="1"/>
      <w:marLeft w:val="0"/>
      <w:marRight w:val="0"/>
      <w:marTop w:val="0"/>
      <w:marBottom w:val="0"/>
      <w:divBdr>
        <w:top w:val="none" w:sz="0" w:space="0" w:color="auto"/>
        <w:left w:val="none" w:sz="0" w:space="0" w:color="auto"/>
        <w:bottom w:val="none" w:sz="0" w:space="0" w:color="auto"/>
        <w:right w:val="none" w:sz="0" w:space="0" w:color="auto"/>
      </w:divBdr>
    </w:div>
    <w:div w:id="2127191990">
      <w:bodyDiv w:val="1"/>
      <w:marLeft w:val="0"/>
      <w:marRight w:val="0"/>
      <w:marTop w:val="0"/>
      <w:marBottom w:val="0"/>
      <w:divBdr>
        <w:top w:val="none" w:sz="0" w:space="0" w:color="auto"/>
        <w:left w:val="none" w:sz="0" w:space="0" w:color="auto"/>
        <w:bottom w:val="none" w:sz="0" w:space="0" w:color="auto"/>
        <w:right w:val="none" w:sz="0" w:space="0" w:color="auto"/>
      </w:divBdr>
      <w:divsChild>
        <w:div w:id="147013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27</Pages>
  <Words>6137</Words>
  <Characters>34981</Characters>
  <Application>Microsoft Office Word</Application>
  <DocSecurity>0</DocSecurity>
  <Lines>291</Lines>
  <Paragraphs>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Zeynebb</dc:creator>
  <cp:keywords/>
  <dc:description/>
  <cp:lastModifiedBy>Zeynebb</cp:lastModifiedBy>
  <cp:revision>8</cp:revision>
  <dcterms:created xsi:type="dcterms:W3CDTF">2026-05-13T17:56:00Z</dcterms:created>
  <dcterms:modified xsi:type="dcterms:W3CDTF">2026-05-13T20:57:00Z</dcterms:modified>
</cp:coreProperties>
</file>