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A026" w14:textId="77777777" w:rsidR="007961CB" w:rsidRPr="00BF2822" w:rsidRDefault="007961CB" w:rsidP="007961CB">
      <w:pPr>
        <w:jc w:val="center"/>
        <w:rPr>
          <w:rFonts w:asciiTheme="minorHAnsi" w:hAnsiTheme="minorHAnsi"/>
          <w:bCs/>
          <w:color w:val="000000" w:themeColor="text1"/>
          <w:sz w:val="44"/>
          <w:szCs w:val="44"/>
        </w:rPr>
      </w:pPr>
      <w:r w:rsidRPr="00BF2822">
        <w:rPr>
          <w:rFonts w:asciiTheme="minorHAnsi" w:hAnsiTheme="minorHAnsi"/>
          <w:bCs/>
          <w:color w:val="000000" w:themeColor="text1"/>
          <w:sz w:val="44"/>
          <w:szCs w:val="44"/>
        </w:rPr>
        <w:t>MIS301H -- Spring 20</w:t>
      </w:r>
      <w:r w:rsidR="00E240E6" w:rsidRPr="00BF2822">
        <w:rPr>
          <w:rFonts w:asciiTheme="minorHAnsi" w:hAnsiTheme="minorHAnsi"/>
          <w:bCs/>
          <w:color w:val="000000" w:themeColor="text1"/>
          <w:sz w:val="44"/>
          <w:szCs w:val="44"/>
        </w:rPr>
        <w:t>XX</w:t>
      </w:r>
    </w:p>
    <w:p w14:paraId="010D8D60" w14:textId="77777777" w:rsidR="007961CB" w:rsidRPr="00BF2822" w:rsidRDefault="007961CB" w:rsidP="007961CB">
      <w:pPr>
        <w:jc w:val="center"/>
        <w:rPr>
          <w:rFonts w:asciiTheme="minorHAnsi" w:hAnsiTheme="minorHAnsi"/>
          <w:bCs/>
          <w:color w:val="000000" w:themeColor="text1"/>
          <w:sz w:val="44"/>
          <w:szCs w:val="44"/>
        </w:rPr>
      </w:pPr>
      <w:r w:rsidRPr="00BF2822">
        <w:rPr>
          <w:rFonts w:asciiTheme="minorHAnsi" w:hAnsiTheme="minorHAnsi"/>
          <w:bCs/>
          <w:color w:val="000000" w:themeColor="text1"/>
          <w:sz w:val="44"/>
          <w:szCs w:val="44"/>
        </w:rPr>
        <w:t>Introduction to MIS</w:t>
      </w:r>
    </w:p>
    <w:p w14:paraId="7FF55EDB" w14:textId="77777777" w:rsidR="007961CB" w:rsidRPr="00BF2822" w:rsidRDefault="007961CB" w:rsidP="007961CB">
      <w:pPr>
        <w:jc w:val="center"/>
        <w:rPr>
          <w:rFonts w:asciiTheme="minorHAnsi" w:hAnsiTheme="minorHAnsi"/>
          <w:bCs/>
          <w:color w:val="000000" w:themeColor="text1"/>
          <w:sz w:val="44"/>
          <w:szCs w:val="44"/>
        </w:rPr>
      </w:pPr>
      <w:r w:rsidRPr="00BF2822">
        <w:rPr>
          <w:rFonts w:asciiTheme="minorHAnsi" w:hAnsiTheme="minorHAnsi"/>
          <w:bCs/>
          <w:color w:val="000000" w:themeColor="text1"/>
          <w:sz w:val="44"/>
          <w:szCs w:val="44"/>
        </w:rPr>
        <w:t>Final Exam</w:t>
      </w:r>
    </w:p>
    <w:p w14:paraId="0345069A" w14:textId="77777777" w:rsidR="007961CB" w:rsidRPr="00BF2822" w:rsidRDefault="007961CB" w:rsidP="007961CB">
      <w:pPr>
        <w:rPr>
          <w:rFonts w:asciiTheme="minorHAnsi" w:hAnsiTheme="minorHAnsi"/>
          <w:color w:val="000000" w:themeColor="text1"/>
        </w:rPr>
      </w:pPr>
    </w:p>
    <w:p w14:paraId="0A1AF786" w14:textId="77777777" w:rsidR="007961CB" w:rsidRPr="00BF2822" w:rsidRDefault="007961CB" w:rsidP="007961CB">
      <w:pPr>
        <w:rPr>
          <w:rFonts w:asciiTheme="minorHAnsi" w:hAnsiTheme="minorHAnsi"/>
          <w:color w:val="000000" w:themeColor="text1"/>
        </w:rPr>
      </w:pPr>
    </w:p>
    <w:p w14:paraId="47967E4A" w14:textId="6C18E227" w:rsidR="007961CB" w:rsidRPr="00BF2822" w:rsidRDefault="007961CB" w:rsidP="007961CB">
      <w:pPr>
        <w:spacing w:line="360" w:lineRule="auto"/>
        <w:rPr>
          <w:rFonts w:asciiTheme="minorHAnsi" w:hAnsiTheme="minorHAnsi"/>
          <w:color w:val="000000" w:themeColor="text1"/>
        </w:rPr>
      </w:pPr>
      <w:r w:rsidRPr="00BF2822">
        <w:rPr>
          <w:rFonts w:asciiTheme="minorHAnsi" w:hAnsiTheme="minorHAnsi"/>
          <w:color w:val="000000" w:themeColor="text1"/>
        </w:rPr>
        <w:t xml:space="preserve">This exam is worth 50 points. You have exactly </w:t>
      </w:r>
      <w:proofErr w:type="gramStart"/>
      <w:r w:rsidR="00460EBC" w:rsidRPr="00BF2822">
        <w:rPr>
          <w:rFonts w:asciiTheme="minorHAnsi" w:hAnsiTheme="minorHAnsi"/>
          <w:color w:val="000000" w:themeColor="text1"/>
        </w:rPr>
        <w:t xml:space="preserve">70 </w:t>
      </w:r>
      <w:r w:rsidRPr="00BF2822">
        <w:rPr>
          <w:rFonts w:asciiTheme="minorHAnsi" w:hAnsiTheme="minorHAnsi"/>
          <w:color w:val="000000" w:themeColor="text1"/>
        </w:rPr>
        <w:t xml:space="preserve"> minutes</w:t>
      </w:r>
      <w:proofErr w:type="gramEnd"/>
      <w:r w:rsidRPr="00BF2822">
        <w:rPr>
          <w:rFonts w:asciiTheme="minorHAnsi" w:hAnsiTheme="minorHAnsi"/>
          <w:color w:val="000000" w:themeColor="text1"/>
        </w:rPr>
        <w:t xml:space="preserve"> to complete the exam. There are two parts to this exam: multiple choice (3</w:t>
      </w:r>
      <w:r w:rsidR="00FF7568" w:rsidRPr="00BF2822">
        <w:rPr>
          <w:rFonts w:asciiTheme="minorHAnsi" w:hAnsiTheme="minorHAnsi"/>
          <w:color w:val="000000" w:themeColor="text1"/>
        </w:rPr>
        <w:t>6</w:t>
      </w:r>
      <w:r w:rsidRPr="00BF2822">
        <w:rPr>
          <w:rFonts w:asciiTheme="minorHAnsi" w:hAnsiTheme="minorHAnsi"/>
          <w:color w:val="000000" w:themeColor="text1"/>
        </w:rPr>
        <w:t xml:space="preserve"> points – </w:t>
      </w:r>
      <w:r w:rsidR="00460EBC" w:rsidRPr="00BF2822">
        <w:rPr>
          <w:rFonts w:asciiTheme="minorHAnsi" w:hAnsiTheme="minorHAnsi"/>
          <w:color w:val="000000" w:themeColor="text1"/>
        </w:rPr>
        <w:t>30 -40</w:t>
      </w:r>
      <w:r w:rsidRPr="00BF2822">
        <w:rPr>
          <w:rFonts w:asciiTheme="minorHAnsi" w:hAnsiTheme="minorHAnsi"/>
          <w:color w:val="000000" w:themeColor="text1"/>
        </w:rPr>
        <w:t xml:space="preserve"> minutes) and </w:t>
      </w:r>
      <w:r w:rsidR="00460EBC" w:rsidRPr="00BF2822">
        <w:rPr>
          <w:rFonts w:asciiTheme="minorHAnsi" w:hAnsiTheme="minorHAnsi"/>
          <w:color w:val="000000" w:themeColor="text1"/>
        </w:rPr>
        <w:t xml:space="preserve">Short </w:t>
      </w:r>
      <w:proofErr w:type="gramStart"/>
      <w:r w:rsidR="00460EBC" w:rsidRPr="00BF2822">
        <w:rPr>
          <w:rFonts w:asciiTheme="minorHAnsi" w:hAnsiTheme="minorHAnsi"/>
          <w:color w:val="000000" w:themeColor="text1"/>
        </w:rPr>
        <w:t>Answers</w:t>
      </w:r>
      <w:r w:rsidRPr="00BF2822">
        <w:rPr>
          <w:rFonts w:asciiTheme="minorHAnsi" w:hAnsiTheme="minorHAnsi"/>
          <w:color w:val="000000" w:themeColor="text1"/>
        </w:rPr>
        <w:t xml:space="preserve">  (</w:t>
      </w:r>
      <w:proofErr w:type="gramEnd"/>
      <w:r w:rsidR="00460EBC" w:rsidRPr="00BF2822">
        <w:rPr>
          <w:rFonts w:asciiTheme="minorHAnsi" w:hAnsiTheme="minorHAnsi"/>
          <w:color w:val="000000" w:themeColor="text1"/>
        </w:rPr>
        <w:t>1</w:t>
      </w:r>
      <w:r w:rsidR="00FF7568" w:rsidRPr="00BF2822">
        <w:rPr>
          <w:rFonts w:asciiTheme="minorHAnsi" w:hAnsiTheme="minorHAnsi"/>
          <w:color w:val="000000" w:themeColor="text1"/>
        </w:rPr>
        <w:t>4</w:t>
      </w:r>
      <w:r w:rsidRPr="00BF2822">
        <w:rPr>
          <w:rFonts w:asciiTheme="minorHAnsi" w:hAnsiTheme="minorHAnsi"/>
          <w:color w:val="000000" w:themeColor="text1"/>
        </w:rPr>
        <w:t>points – 25-30 minutes).  Manage your time wisely. This is a closed book/notes exam</w:t>
      </w:r>
      <w:r w:rsidR="00460EBC" w:rsidRPr="00BF2822">
        <w:rPr>
          <w:rFonts w:asciiTheme="minorHAnsi" w:hAnsiTheme="minorHAnsi"/>
          <w:color w:val="000000" w:themeColor="text1"/>
        </w:rPr>
        <w:t xml:space="preserve">. </w:t>
      </w:r>
    </w:p>
    <w:p w14:paraId="7377A69A" w14:textId="77777777" w:rsidR="007961CB" w:rsidRPr="00BF2822" w:rsidRDefault="007961CB" w:rsidP="007961CB">
      <w:pPr>
        <w:spacing w:line="360" w:lineRule="auto"/>
        <w:rPr>
          <w:rFonts w:asciiTheme="minorHAnsi" w:hAnsiTheme="minorHAnsi"/>
          <w:color w:val="000000" w:themeColor="text1"/>
        </w:rPr>
      </w:pPr>
    </w:p>
    <w:p w14:paraId="503F48AC" w14:textId="77777777" w:rsidR="007961CB" w:rsidRPr="00BF2822" w:rsidRDefault="007961CB" w:rsidP="007961CB">
      <w:pPr>
        <w:spacing w:line="360" w:lineRule="auto"/>
        <w:jc w:val="center"/>
        <w:rPr>
          <w:rFonts w:asciiTheme="minorHAnsi" w:hAnsiTheme="minorHAnsi"/>
          <w:b/>
          <w:color w:val="000000" w:themeColor="text1"/>
        </w:rPr>
      </w:pPr>
      <w:r w:rsidRPr="00BF2822">
        <w:rPr>
          <w:rFonts w:asciiTheme="minorHAnsi" w:hAnsiTheme="minorHAnsi"/>
          <w:b/>
          <w:color w:val="000000" w:themeColor="text1"/>
        </w:rPr>
        <w:t>Circle the Section:</w:t>
      </w:r>
    </w:p>
    <w:p w14:paraId="26D3C986" w14:textId="77777777" w:rsidR="007961CB" w:rsidRPr="00BF2822" w:rsidRDefault="007961CB" w:rsidP="007961CB">
      <w:pPr>
        <w:spacing w:line="360" w:lineRule="auto"/>
        <w:jc w:val="center"/>
        <w:rPr>
          <w:rFonts w:asciiTheme="minorHAnsi" w:hAnsiTheme="minorHAnsi"/>
          <w:b/>
          <w:color w:val="000000" w:themeColor="text1"/>
        </w:rPr>
      </w:pPr>
    </w:p>
    <w:p w14:paraId="25E6E7C2" w14:textId="77777777" w:rsidR="007961CB" w:rsidRPr="00BF2822" w:rsidRDefault="007961CB" w:rsidP="007961CB">
      <w:pPr>
        <w:spacing w:line="360" w:lineRule="auto"/>
        <w:jc w:val="center"/>
        <w:rPr>
          <w:rFonts w:asciiTheme="minorHAnsi" w:hAnsiTheme="minorHAnsi"/>
          <w:b/>
          <w:color w:val="000000" w:themeColor="text1"/>
          <w:sz w:val="32"/>
        </w:rPr>
      </w:pPr>
      <w:r w:rsidRPr="00BF2822">
        <w:rPr>
          <w:rFonts w:asciiTheme="minorHAnsi" w:hAnsiTheme="minorHAnsi"/>
          <w:b/>
          <w:color w:val="000000" w:themeColor="text1"/>
          <w:sz w:val="32"/>
        </w:rPr>
        <w:t xml:space="preserve">9:30 – 10:45am </w:t>
      </w:r>
      <w:r w:rsidRPr="00BF2822">
        <w:rPr>
          <w:rFonts w:asciiTheme="minorHAnsi" w:hAnsiTheme="minorHAnsi"/>
          <w:b/>
          <w:color w:val="000000" w:themeColor="text1"/>
          <w:sz w:val="32"/>
        </w:rPr>
        <w:tab/>
      </w:r>
      <w:r w:rsidRPr="00BF2822">
        <w:rPr>
          <w:rFonts w:asciiTheme="minorHAnsi" w:hAnsiTheme="minorHAnsi"/>
          <w:b/>
          <w:color w:val="000000" w:themeColor="text1"/>
          <w:sz w:val="32"/>
        </w:rPr>
        <w:tab/>
        <w:t>11am – 12:15pm</w:t>
      </w:r>
      <w:r w:rsidRPr="00BF2822">
        <w:rPr>
          <w:rFonts w:asciiTheme="minorHAnsi" w:hAnsiTheme="minorHAnsi"/>
          <w:b/>
          <w:color w:val="000000" w:themeColor="text1"/>
          <w:sz w:val="32"/>
        </w:rPr>
        <w:tab/>
      </w:r>
      <w:r w:rsidRPr="00BF2822">
        <w:rPr>
          <w:rFonts w:asciiTheme="minorHAnsi" w:hAnsiTheme="minorHAnsi"/>
          <w:b/>
          <w:color w:val="000000" w:themeColor="text1"/>
          <w:sz w:val="32"/>
        </w:rPr>
        <w:tab/>
        <w:t>12:30pm – 1:45 pm</w:t>
      </w:r>
    </w:p>
    <w:p w14:paraId="2655BB4B" w14:textId="77777777" w:rsidR="007961CB" w:rsidRPr="00BF2822" w:rsidRDefault="007961CB" w:rsidP="007961CB">
      <w:pPr>
        <w:spacing w:line="360" w:lineRule="auto"/>
        <w:rPr>
          <w:rFonts w:asciiTheme="minorHAnsi" w:hAnsiTheme="minorHAnsi"/>
          <w:color w:val="000000" w:themeColor="text1"/>
        </w:rPr>
      </w:pPr>
    </w:p>
    <w:p w14:paraId="41FF0077" w14:textId="77777777" w:rsidR="007961CB" w:rsidRPr="00BF2822" w:rsidRDefault="007961CB" w:rsidP="007961CB">
      <w:pPr>
        <w:spacing w:line="360" w:lineRule="auto"/>
        <w:rPr>
          <w:rFonts w:asciiTheme="minorHAnsi" w:hAnsiTheme="minorHAnsi"/>
          <w:color w:val="000000" w:themeColor="text1"/>
        </w:rPr>
      </w:pPr>
    </w:p>
    <w:p w14:paraId="6EC1B55C" w14:textId="77777777" w:rsidR="007961CB" w:rsidRPr="00BF2822" w:rsidRDefault="007961CB" w:rsidP="007961CB">
      <w:pPr>
        <w:spacing w:line="360" w:lineRule="auto"/>
        <w:rPr>
          <w:rFonts w:asciiTheme="minorHAnsi" w:hAnsiTheme="minorHAnsi"/>
          <w:color w:val="000000" w:themeColor="text1"/>
        </w:rPr>
      </w:pPr>
      <w:proofErr w:type="gramStart"/>
      <w:r w:rsidRPr="00BF2822">
        <w:rPr>
          <w:rFonts w:asciiTheme="minorHAnsi" w:hAnsiTheme="minorHAnsi"/>
          <w:color w:val="000000" w:themeColor="text1"/>
        </w:rPr>
        <w:t>Name:_</w:t>
      </w:r>
      <w:proofErr w:type="gramEnd"/>
      <w:r w:rsidRPr="00BF2822">
        <w:rPr>
          <w:rFonts w:asciiTheme="minorHAnsi" w:hAnsiTheme="minorHAnsi"/>
          <w:color w:val="000000" w:themeColor="text1"/>
        </w:rPr>
        <w:t>______________________________________</w:t>
      </w:r>
      <w:r w:rsidRPr="00BF2822">
        <w:rPr>
          <w:rFonts w:asciiTheme="minorHAnsi" w:hAnsiTheme="minorHAnsi"/>
          <w:color w:val="000000" w:themeColor="text1"/>
        </w:rPr>
        <w:tab/>
      </w:r>
      <w:r w:rsidRPr="00BF2822">
        <w:rPr>
          <w:rFonts w:asciiTheme="minorHAnsi" w:hAnsiTheme="minorHAnsi"/>
          <w:color w:val="000000" w:themeColor="text1"/>
        </w:rPr>
        <w:tab/>
      </w:r>
    </w:p>
    <w:p w14:paraId="18578C5A" w14:textId="77777777" w:rsidR="007961CB" w:rsidRPr="00BF2822" w:rsidRDefault="007961CB" w:rsidP="007961CB">
      <w:pPr>
        <w:spacing w:line="360" w:lineRule="auto"/>
        <w:rPr>
          <w:rFonts w:asciiTheme="minorHAnsi" w:hAnsiTheme="minorHAnsi"/>
          <w:color w:val="000000" w:themeColor="text1"/>
        </w:rPr>
      </w:pPr>
    </w:p>
    <w:p w14:paraId="71B00AF8" w14:textId="77777777" w:rsidR="00BD2C35" w:rsidRPr="00BF2822" w:rsidRDefault="00BD2C35" w:rsidP="00F40007">
      <w:pPr>
        <w:contextualSpacing/>
        <w:rPr>
          <w:rFonts w:asciiTheme="minorHAnsi" w:hAnsiTheme="minorHAnsi" w:cstheme="minorHAnsi"/>
          <w:color w:val="000000" w:themeColor="text1"/>
        </w:rPr>
      </w:pPr>
    </w:p>
    <w:p w14:paraId="09A1C7BB" w14:textId="77777777" w:rsidR="00C8642C" w:rsidRPr="00BF2822" w:rsidRDefault="00C8642C" w:rsidP="00F40007">
      <w:pPr>
        <w:contextualSpacing/>
        <w:rPr>
          <w:rFonts w:asciiTheme="minorHAnsi" w:hAnsiTheme="minorHAnsi" w:cstheme="minorHAnsi"/>
          <w:color w:val="000000" w:themeColor="text1"/>
        </w:rPr>
      </w:pPr>
    </w:p>
    <w:p w14:paraId="1E77F953" w14:textId="77777777" w:rsidR="007961CB" w:rsidRPr="00BF2822" w:rsidRDefault="007961CB">
      <w:pPr>
        <w:rPr>
          <w:rFonts w:asciiTheme="minorHAnsi" w:hAnsiTheme="minorHAnsi" w:cstheme="minorHAnsi"/>
          <w:color w:val="000000" w:themeColor="text1"/>
        </w:rPr>
      </w:pPr>
      <w:r w:rsidRPr="00BF2822">
        <w:rPr>
          <w:rFonts w:asciiTheme="minorHAnsi" w:hAnsiTheme="minorHAnsi" w:cstheme="minorHAnsi"/>
          <w:color w:val="000000" w:themeColor="text1"/>
        </w:rPr>
        <w:br w:type="page"/>
      </w:r>
    </w:p>
    <w:p w14:paraId="7BA494F4" w14:textId="50EEBDE9" w:rsidR="00C8642C" w:rsidRPr="00BF2822" w:rsidRDefault="007961CB" w:rsidP="007961CB">
      <w:pPr>
        <w:pStyle w:val="Title"/>
        <w:rPr>
          <w:color w:val="000000" w:themeColor="text1"/>
          <w:u w:val="single"/>
        </w:rPr>
      </w:pPr>
      <w:r w:rsidRPr="00BF2822">
        <w:rPr>
          <w:color w:val="000000" w:themeColor="text1"/>
          <w:u w:val="single"/>
        </w:rPr>
        <w:lastRenderedPageBreak/>
        <w:t>Multiple Choice (3</w:t>
      </w:r>
      <w:r w:rsidR="00FF7568" w:rsidRPr="00BF2822">
        <w:rPr>
          <w:color w:val="000000" w:themeColor="text1"/>
          <w:u w:val="single"/>
        </w:rPr>
        <w:t>6</w:t>
      </w:r>
      <w:r w:rsidRPr="00BF2822">
        <w:rPr>
          <w:color w:val="000000" w:themeColor="text1"/>
          <w:u w:val="single"/>
        </w:rPr>
        <w:t xml:space="preserve"> points)</w:t>
      </w:r>
    </w:p>
    <w:p w14:paraId="5863FBB7" w14:textId="77777777" w:rsidR="007961CB" w:rsidRPr="00BF2822" w:rsidRDefault="007961CB" w:rsidP="00F40007">
      <w:pPr>
        <w:contextualSpacing/>
        <w:rPr>
          <w:rFonts w:asciiTheme="minorHAnsi" w:hAnsiTheme="minorHAnsi" w:cstheme="minorHAnsi"/>
          <w:color w:val="000000" w:themeColor="text1"/>
        </w:rPr>
      </w:pPr>
    </w:p>
    <w:p w14:paraId="0EBC84C2" w14:textId="77777777" w:rsidR="00F40007" w:rsidRPr="00BF2822" w:rsidRDefault="00F40007" w:rsidP="00F40007">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Blockchain is </w:t>
      </w:r>
      <w:r w:rsidR="00E240E6" w:rsidRPr="00BF2822">
        <w:rPr>
          <w:rFonts w:asciiTheme="minorHAnsi" w:hAnsiTheme="minorHAnsi" w:cstheme="minorHAnsi"/>
          <w:color w:val="000000" w:themeColor="text1"/>
        </w:rPr>
        <w:t>most</w:t>
      </w:r>
      <w:r w:rsidRPr="00BF2822">
        <w:rPr>
          <w:rFonts w:asciiTheme="minorHAnsi" w:hAnsiTheme="minorHAnsi" w:cstheme="minorHAnsi"/>
          <w:color w:val="000000" w:themeColor="text1"/>
        </w:rPr>
        <w:t xml:space="preserve"> relevant in these situations:</w:t>
      </w:r>
    </w:p>
    <w:p w14:paraId="713DC1D1" w14:textId="77777777" w:rsidR="00F40007" w:rsidRPr="00BF2822" w:rsidRDefault="00151101" w:rsidP="00F40007">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When any asset</w:t>
      </w:r>
      <w:r w:rsidR="00F40007" w:rsidRPr="00BF2822">
        <w:rPr>
          <w:rFonts w:asciiTheme="minorHAnsi" w:hAnsiTheme="minorHAnsi" w:cstheme="minorHAnsi"/>
          <w:color w:val="000000" w:themeColor="text1"/>
        </w:rPr>
        <w:t xml:space="preserve"> require</w:t>
      </w:r>
      <w:r w:rsidRPr="00BF2822">
        <w:rPr>
          <w:rFonts w:asciiTheme="minorHAnsi" w:hAnsiTheme="minorHAnsi" w:cstheme="minorHAnsi"/>
          <w:color w:val="000000" w:themeColor="text1"/>
        </w:rPr>
        <w:t>s</w:t>
      </w:r>
      <w:r w:rsidR="00F40007" w:rsidRPr="00BF2822">
        <w:rPr>
          <w:rFonts w:asciiTheme="minorHAnsi" w:hAnsiTheme="minorHAnsi" w:cstheme="minorHAnsi"/>
          <w:color w:val="000000" w:themeColor="text1"/>
        </w:rPr>
        <w:t xml:space="preserve"> authentication and immutability</w:t>
      </w:r>
    </w:p>
    <w:p w14:paraId="694169BB" w14:textId="77777777" w:rsidR="00F40007" w:rsidRPr="00BF2822" w:rsidRDefault="00F40007" w:rsidP="00F40007">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When privacy is </w:t>
      </w:r>
      <w:r w:rsidR="00E240E6" w:rsidRPr="00BF2822">
        <w:rPr>
          <w:rFonts w:asciiTheme="minorHAnsi" w:hAnsiTheme="minorHAnsi" w:cstheme="minorHAnsi"/>
          <w:color w:val="000000" w:themeColor="text1"/>
        </w:rPr>
        <w:t>not</w:t>
      </w:r>
      <w:r w:rsidRPr="00BF2822">
        <w:rPr>
          <w:rFonts w:asciiTheme="minorHAnsi" w:hAnsiTheme="minorHAnsi" w:cstheme="minorHAnsi"/>
          <w:color w:val="000000" w:themeColor="text1"/>
        </w:rPr>
        <w:t xml:space="preserve"> important </w:t>
      </w:r>
    </w:p>
    <w:p w14:paraId="0D82200D" w14:textId="77777777" w:rsidR="00F40007" w:rsidRPr="00BF2822" w:rsidRDefault="00F40007" w:rsidP="00F40007">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When a single entity requires control of </w:t>
      </w:r>
      <w:r w:rsidR="006871E8" w:rsidRPr="00BF2822">
        <w:rPr>
          <w:rFonts w:asciiTheme="minorHAnsi" w:hAnsiTheme="minorHAnsi" w:cstheme="minorHAnsi"/>
          <w:color w:val="000000" w:themeColor="text1"/>
        </w:rPr>
        <w:t xml:space="preserve">all of </w:t>
      </w:r>
      <w:r w:rsidRPr="00BF2822">
        <w:rPr>
          <w:rFonts w:asciiTheme="minorHAnsi" w:hAnsiTheme="minorHAnsi" w:cstheme="minorHAnsi"/>
          <w:color w:val="000000" w:themeColor="text1"/>
        </w:rPr>
        <w:t>the data</w:t>
      </w:r>
    </w:p>
    <w:p w14:paraId="54144287" w14:textId="77777777" w:rsidR="00F40007" w:rsidRPr="00BF2822" w:rsidRDefault="00F40007" w:rsidP="00F40007">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When third-party intermediaries settle transactions</w:t>
      </w:r>
    </w:p>
    <w:p w14:paraId="28490A8A" w14:textId="77777777" w:rsidR="00540227" w:rsidRPr="00BF2822" w:rsidRDefault="00540227" w:rsidP="00F40007">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Both (</w:t>
      </w:r>
      <w:r w:rsidR="00E240E6" w:rsidRPr="00BF2822">
        <w:rPr>
          <w:rFonts w:asciiTheme="minorHAnsi" w:hAnsiTheme="minorHAnsi" w:cstheme="minorHAnsi"/>
          <w:color w:val="000000" w:themeColor="text1"/>
        </w:rPr>
        <w:t>A</w:t>
      </w:r>
      <w:r w:rsidRPr="00BF2822">
        <w:rPr>
          <w:rFonts w:asciiTheme="minorHAnsi" w:hAnsiTheme="minorHAnsi" w:cstheme="minorHAnsi"/>
          <w:color w:val="000000" w:themeColor="text1"/>
        </w:rPr>
        <w:t>) and (D)</w:t>
      </w:r>
    </w:p>
    <w:p w14:paraId="15260D47" w14:textId="77777777" w:rsidR="00F40007" w:rsidRPr="00BF2822" w:rsidRDefault="00E240E6"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All</w:t>
      </w:r>
      <w:r w:rsidR="00F40007" w:rsidRPr="00BF2822">
        <w:rPr>
          <w:rFonts w:asciiTheme="minorHAnsi" w:hAnsiTheme="minorHAnsi" w:cstheme="minorHAnsi"/>
          <w:color w:val="000000" w:themeColor="text1"/>
        </w:rPr>
        <w:t xml:space="preserve"> of the above</w:t>
      </w:r>
    </w:p>
    <w:p w14:paraId="6FD818A8" w14:textId="77777777" w:rsidR="007961CB" w:rsidRPr="00BF2822" w:rsidRDefault="007961CB" w:rsidP="0042128C">
      <w:pPr>
        <w:contextualSpacing/>
        <w:rPr>
          <w:rFonts w:asciiTheme="minorHAnsi" w:hAnsiTheme="minorHAnsi" w:cstheme="minorHAnsi"/>
          <w:color w:val="000000" w:themeColor="text1"/>
        </w:rPr>
      </w:pPr>
    </w:p>
    <w:p w14:paraId="5036EA41" w14:textId="77777777" w:rsidR="007961CB" w:rsidRPr="00BF2822" w:rsidRDefault="007961CB" w:rsidP="007961CB">
      <w:pPr>
        <w:contextualSpacing/>
        <w:rPr>
          <w:rFonts w:asciiTheme="minorHAnsi" w:hAnsiTheme="minorHAnsi" w:cstheme="minorHAnsi"/>
          <w:color w:val="000000" w:themeColor="text1"/>
        </w:rPr>
      </w:pPr>
    </w:p>
    <w:p w14:paraId="65C597F4" w14:textId="77777777" w:rsidR="0042128C" w:rsidRPr="00BF2822" w:rsidRDefault="0042128C" w:rsidP="0042128C">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If you have a product with </w:t>
      </w:r>
      <w:r w:rsidR="00E240E6" w:rsidRPr="00BF2822">
        <w:rPr>
          <w:rFonts w:asciiTheme="minorHAnsi" w:hAnsiTheme="minorHAnsi" w:cstheme="minorHAnsi"/>
          <w:color w:val="000000" w:themeColor="text1"/>
        </w:rPr>
        <w:t>low</w:t>
      </w:r>
      <w:r w:rsidRPr="00BF2822">
        <w:rPr>
          <w:rFonts w:asciiTheme="minorHAnsi" w:hAnsiTheme="minorHAnsi" w:cstheme="minorHAnsi"/>
          <w:color w:val="000000" w:themeColor="text1"/>
        </w:rPr>
        <w:t xml:space="preserve"> margin and long product lifecycle</w:t>
      </w:r>
      <w:r w:rsidR="006F2F4C" w:rsidRPr="00BF2822">
        <w:rPr>
          <w:rFonts w:asciiTheme="minorHAnsi" w:hAnsiTheme="minorHAnsi" w:cstheme="minorHAnsi"/>
          <w:color w:val="000000" w:themeColor="text1"/>
        </w:rPr>
        <w:t>,</w:t>
      </w:r>
      <w:r w:rsidRPr="00BF2822">
        <w:rPr>
          <w:rFonts w:asciiTheme="minorHAnsi" w:hAnsiTheme="minorHAnsi" w:cstheme="minorHAnsi"/>
          <w:color w:val="000000" w:themeColor="text1"/>
        </w:rPr>
        <w:t xml:space="preserve"> you will likely benefit from:</w:t>
      </w:r>
    </w:p>
    <w:p w14:paraId="68634B66" w14:textId="77777777" w:rsidR="0042128C" w:rsidRPr="00BF2822" w:rsidRDefault="0042128C"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 responsive supply chain</w:t>
      </w:r>
    </w:p>
    <w:p w14:paraId="44506724" w14:textId="77777777" w:rsidR="0042128C" w:rsidRPr="00BF2822" w:rsidRDefault="0042128C"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An efficient supply chain</w:t>
      </w:r>
    </w:p>
    <w:p w14:paraId="5B9196CF" w14:textId="77777777" w:rsidR="00DD305B" w:rsidRPr="00BF2822" w:rsidRDefault="0042128C" w:rsidP="006F2F4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Economies of scale</w:t>
      </w:r>
    </w:p>
    <w:p w14:paraId="7B536F05" w14:textId="77777777" w:rsidR="0042128C" w:rsidRPr="00BF2822" w:rsidRDefault="006F2F4C"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w:t>
      </w:r>
      <w:r w:rsidR="00DD305B" w:rsidRPr="00BF2822">
        <w:rPr>
          <w:rFonts w:asciiTheme="minorHAnsi" w:hAnsiTheme="minorHAnsi" w:cstheme="minorHAnsi"/>
          <w:color w:val="000000" w:themeColor="text1"/>
        </w:rPr>
        <w:t>) and</w:t>
      </w:r>
      <w:r w:rsidR="0042128C" w:rsidRPr="00BF2822">
        <w:rPr>
          <w:rFonts w:asciiTheme="minorHAnsi" w:hAnsiTheme="minorHAnsi" w:cstheme="minorHAnsi"/>
          <w:color w:val="000000" w:themeColor="text1"/>
        </w:rPr>
        <w:t xml:space="preserve"> (C)</w:t>
      </w:r>
    </w:p>
    <w:p w14:paraId="4AD6FB44" w14:textId="77777777" w:rsidR="006F2F4C" w:rsidRPr="00BF2822" w:rsidRDefault="006F2F4C"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 and (C)</w:t>
      </w:r>
    </w:p>
    <w:p w14:paraId="347241A3" w14:textId="77777777" w:rsidR="007961CB" w:rsidRPr="00BF2822" w:rsidRDefault="006F2F4C" w:rsidP="007961CB">
      <w:pPr>
        <w:pStyle w:val="ListParagraph"/>
        <w:numPr>
          <w:ilvl w:val="1"/>
          <w:numId w:val="9"/>
        </w:numPr>
        <w:spacing w:line="480" w:lineRule="auto"/>
        <w:rPr>
          <w:rFonts w:asciiTheme="minorHAnsi" w:hAnsiTheme="minorHAnsi" w:cstheme="minorHAnsi"/>
          <w:color w:val="000000" w:themeColor="text1"/>
        </w:rPr>
      </w:pPr>
      <w:r w:rsidRPr="00BF2822">
        <w:rPr>
          <w:rFonts w:asciiTheme="minorHAnsi" w:hAnsiTheme="minorHAnsi" w:cstheme="minorHAnsi"/>
          <w:color w:val="000000" w:themeColor="text1"/>
        </w:rPr>
        <w:t>None of the above</w:t>
      </w:r>
    </w:p>
    <w:p w14:paraId="1E4CCD34" w14:textId="77777777" w:rsidR="00343EAB" w:rsidRPr="00BF2822" w:rsidRDefault="00343EAB" w:rsidP="00BD2C35">
      <w:pPr>
        <w:pStyle w:val="ListParagraph"/>
        <w:ind w:left="1080"/>
        <w:contextualSpacing/>
        <w:rPr>
          <w:rFonts w:asciiTheme="minorHAnsi" w:hAnsiTheme="minorHAnsi" w:cstheme="minorHAnsi"/>
          <w:color w:val="000000" w:themeColor="text1"/>
        </w:rPr>
      </w:pPr>
    </w:p>
    <w:p w14:paraId="03690635" w14:textId="77777777" w:rsidR="00343EAB" w:rsidRPr="00BF2822" w:rsidRDefault="00E240E6" w:rsidP="00BD2C35">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Cemex</w:t>
      </w:r>
      <w:r w:rsidR="00343EAB" w:rsidRPr="00BF2822">
        <w:rPr>
          <w:rFonts w:asciiTheme="minorHAnsi" w:hAnsiTheme="minorHAnsi" w:cstheme="minorHAnsi"/>
          <w:color w:val="000000" w:themeColor="text1"/>
        </w:rPr>
        <w:t xml:space="preserve"> has no bullwhip effect because</w:t>
      </w:r>
    </w:p>
    <w:p w14:paraId="6F1FC936" w14:textId="77777777" w:rsidR="00343EAB" w:rsidRPr="00BF2822" w:rsidRDefault="00343EAB" w:rsidP="00343EAB">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It is a pull system</w:t>
      </w:r>
    </w:p>
    <w:p w14:paraId="31771208" w14:textId="77777777" w:rsidR="00343EAB" w:rsidRPr="00BF2822" w:rsidRDefault="00343EAB" w:rsidP="00343EAB">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It is </w:t>
      </w:r>
      <w:r w:rsidR="00430D53" w:rsidRPr="00BF2822">
        <w:rPr>
          <w:rFonts w:asciiTheme="minorHAnsi" w:hAnsiTheme="minorHAnsi" w:cstheme="minorHAnsi"/>
          <w:color w:val="000000" w:themeColor="text1"/>
        </w:rPr>
        <w:t>vertically</w:t>
      </w:r>
      <w:r w:rsidRPr="00BF2822">
        <w:rPr>
          <w:rFonts w:asciiTheme="minorHAnsi" w:hAnsiTheme="minorHAnsi" w:cstheme="minorHAnsi"/>
          <w:color w:val="000000" w:themeColor="text1"/>
        </w:rPr>
        <w:t xml:space="preserve"> integrated</w:t>
      </w:r>
    </w:p>
    <w:p w14:paraId="3FFB88A9" w14:textId="77777777" w:rsidR="00343EAB" w:rsidRPr="00BF2822" w:rsidRDefault="00343EAB" w:rsidP="00343EAB">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Processes are designed to avoid bullwhip effect</w:t>
      </w:r>
    </w:p>
    <w:p w14:paraId="2FB68760" w14:textId="77777777" w:rsidR="00BD2C35" w:rsidRPr="00BF2822" w:rsidRDefault="00E240E6" w:rsidP="008519BD">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Customers</w:t>
      </w:r>
      <w:r w:rsidR="00BD2C35" w:rsidRPr="00BF2822">
        <w:rPr>
          <w:rFonts w:asciiTheme="minorHAnsi" w:hAnsiTheme="minorHAnsi" w:cstheme="minorHAnsi"/>
          <w:color w:val="000000" w:themeColor="text1"/>
        </w:rPr>
        <w:t xml:space="preserve"> order what they want</w:t>
      </w:r>
      <w:r w:rsidR="00343EAB" w:rsidRPr="00BF2822">
        <w:rPr>
          <w:rFonts w:asciiTheme="minorHAnsi" w:hAnsiTheme="minorHAnsi" w:cstheme="minorHAnsi"/>
          <w:color w:val="000000" w:themeColor="text1"/>
        </w:rPr>
        <w:t xml:space="preserve"> </w:t>
      </w:r>
    </w:p>
    <w:p w14:paraId="08742866" w14:textId="77777777" w:rsidR="00343EAB" w:rsidRPr="00BF2822" w:rsidRDefault="00343EAB" w:rsidP="008519BD">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All of the above</w:t>
      </w:r>
    </w:p>
    <w:p w14:paraId="6B3E7F35" w14:textId="77777777" w:rsidR="00343EAB" w:rsidRPr="00BF2822" w:rsidRDefault="00343EAB" w:rsidP="00343EAB">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None of the above</w:t>
      </w:r>
    </w:p>
    <w:p w14:paraId="57A31042" w14:textId="77777777" w:rsidR="0042128C" w:rsidRPr="00BF2822" w:rsidRDefault="0042128C" w:rsidP="0042128C">
      <w:pPr>
        <w:contextualSpacing/>
        <w:rPr>
          <w:rFonts w:asciiTheme="minorHAnsi" w:hAnsiTheme="minorHAnsi" w:cstheme="minorHAnsi"/>
          <w:color w:val="000000" w:themeColor="text1"/>
        </w:rPr>
      </w:pPr>
    </w:p>
    <w:p w14:paraId="25B3A57F" w14:textId="77777777" w:rsidR="007961CB" w:rsidRPr="00BF2822" w:rsidRDefault="007961CB">
      <w:pPr>
        <w:rPr>
          <w:rFonts w:asciiTheme="minorHAnsi" w:hAnsiTheme="minorHAnsi" w:cstheme="minorHAnsi"/>
          <w:color w:val="000000" w:themeColor="text1"/>
        </w:rPr>
      </w:pPr>
    </w:p>
    <w:p w14:paraId="77E0B3BA" w14:textId="77777777" w:rsidR="0042128C" w:rsidRPr="00BF2822" w:rsidRDefault="0042128C" w:rsidP="0042128C">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Benefits of RFID include</w:t>
      </w:r>
    </w:p>
    <w:p w14:paraId="025BE86D" w14:textId="77777777" w:rsidR="0042128C" w:rsidRPr="00BF2822" w:rsidRDefault="0042128C" w:rsidP="0042128C">
      <w:pPr>
        <w:pStyle w:val="ListParagraph"/>
        <w:numPr>
          <w:ilvl w:val="1"/>
          <w:numId w:val="25"/>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Lower shrink rates</w:t>
      </w:r>
    </w:p>
    <w:p w14:paraId="1AF048D5" w14:textId="77777777" w:rsidR="0042128C" w:rsidRPr="00BF2822" w:rsidRDefault="00E240E6" w:rsidP="0042128C">
      <w:pPr>
        <w:pStyle w:val="ListParagraph"/>
        <w:numPr>
          <w:ilvl w:val="1"/>
          <w:numId w:val="25"/>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Higher</w:t>
      </w:r>
      <w:r w:rsidR="0042128C" w:rsidRPr="00BF2822">
        <w:rPr>
          <w:rFonts w:asciiTheme="minorHAnsi" w:hAnsiTheme="minorHAnsi" w:cstheme="minorHAnsi"/>
          <w:color w:val="000000" w:themeColor="text1"/>
        </w:rPr>
        <w:t xml:space="preserve"> stock out situations</w:t>
      </w:r>
    </w:p>
    <w:p w14:paraId="0F26E5CE" w14:textId="77777777" w:rsidR="0042128C" w:rsidRPr="00BF2822" w:rsidRDefault="00E240E6" w:rsidP="0042128C">
      <w:pPr>
        <w:pStyle w:val="ListParagraph"/>
        <w:numPr>
          <w:ilvl w:val="1"/>
          <w:numId w:val="25"/>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Higher </w:t>
      </w:r>
      <w:r w:rsidR="0042128C" w:rsidRPr="00BF2822">
        <w:rPr>
          <w:rFonts w:asciiTheme="minorHAnsi" w:hAnsiTheme="minorHAnsi" w:cstheme="minorHAnsi"/>
          <w:color w:val="000000" w:themeColor="text1"/>
        </w:rPr>
        <w:t>risk of technology failure</w:t>
      </w:r>
    </w:p>
    <w:p w14:paraId="624AD2D2" w14:textId="77777777" w:rsidR="0042128C" w:rsidRPr="00BF2822" w:rsidRDefault="00540227" w:rsidP="0042128C">
      <w:pPr>
        <w:pStyle w:val="ListParagraph"/>
        <w:numPr>
          <w:ilvl w:val="1"/>
          <w:numId w:val="25"/>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Only (A) and (B)</w:t>
      </w:r>
    </w:p>
    <w:p w14:paraId="6B86AAF6" w14:textId="77777777" w:rsidR="0042128C" w:rsidRPr="00BF2822" w:rsidRDefault="00540227" w:rsidP="0042128C">
      <w:pPr>
        <w:pStyle w:val="ListParagraph"/>
        <w:numPr>
          <w:ilvl w:val="1"/>
          <w:numId w:val="25"/>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 (B), and (C)</w:t>
      </w:r>
    </w:p>
    <w:p w14:paraId="2859960E" w14:textId="77777777" w:rsidR="00540227" w:rsidRPr="00BF2822" w:rsidRDefault="00540227" w:rsidP="0042128C">
      <w:pPr>
        <w:pStyle w:val="ListParagraph"/>
        <w:numPr>
          <w:ilvl w:val="1"/>
          <w:numId w:val="25"/>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None of the above</w:t>
      </w:r>
    </w:p>
    <w:p w14:paraId="0FDE6623" w14:textId="77777777" w:rsidR="0042128C" w:rsidRPr="00BF2822" w:rsidRDefault="0042128C" w:rsidP="0042128C">
      <w:pPr>
        <w:rPr>
          <w:rFonts w:asciiTheme="minorHAnsi" w:hAnsiTheme="minorHAnsi" w:cstheme="minorHAnsi"/>
          <w:color w:val="000000" w:themeColor="text1"/>
        </w:rPr>
      </w:pPr>
    </w:p>
    <w:p w14:paraId="62011864" w14:textId="77777777" w:rsidR="0042128C" w:rsidRPr="00BF2822" w:rsidRDefault="0042128C" w:rsidP="0042128C">
      <w:pPr>
        <w:rPr>
          <w:rFonts w:asciiTheme="minorHAnsi" w:hAnsiTheme="minorHAnsi" w:cstheme="minorHAnsi"/>
          <w:color w:val="000000" w:themeColor="text1"/>
        </w:rPr>
      </w:pPr>
    </w:p>
    <w:p w14:paraId="5F119FB3" w14:textId="77777777" w:rsidR="0042128C" w:rsidRPr="00BF2822" w:rsidRDefault="0042128C" w:rsidP="0042128C">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Cluster analysis can be used for the following:</w:t>
      </w:r>
    </w:p>
    <w:p w14:paraId="42287B08" w14:textId="77777777" w:rsidR="0042128C" w:rsidRPr="00BF2822" w:rsidRDefault="00E240E6" w:rsidP="00BD2C35">
      <w:pPr>
        <w:pStyle w:val="ListParagraph"/>
        <w:numPr>
          <w:ilvl w:val="0"/>
          <w:numId w:val="3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Association</w:t>
      </w:r>
    </w:p>
    <w:p w14:paraId="2604B60D" w14:textId="77777777" w:rsidR="0042128C" w:rsidRPr="00BF2822" w:rsidRDefault="0042128C" w:rsidP="00BD2C35">
      <w:pPr>
        <w:pStyle w:val="ListParagraph"/>
        <w:numPr>
          <w:ilvl w:val="0"/>
          <w:numId w:val="3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Market basket analysis</w:t>
      </w:r>
    </w:p>
    <w:p w14:paraId="1DC8E9E4" w14:textId="77777777" w:rsidR="0042128C" w:rsidRPr="00BF2822" w:rsidRDefault="0042128C" w:rsidP="00BD2C35">
      <w:pPr>
        <w:pStyle w:val="ListParagraph"/>
        <w:numPr>
          <w:ilvl w:val="0"/>
          <w:numId w:val="3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Customer segmentation based on various characteristics</w:t>
      </w:r>
    </w:p>
    <w:p w14:paraId="3FC18926" w14:textId="77777777" w:rsidR="0042128C" w:rsidRPr="00BF2822" w:rsidRDefault="00540227" w:rsidP="00BD2C35">
      <w:pPr>
        <w:pStyle w:val="ListParagraph"/>
        <w:numPr>
          <w:ilvl w:val="0"/>
          <w:numId w:val="3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 and (B)</w:t>
      </w:r>
    </w:p>
    <w:p w14:paraId="7EB74EEB" w14:textId="77777777" w:rsidR="00540227" w:rsidRPr="00BF2822" w:rsidRDefault="00540227" w:rsidP="00BD2C35">
      <w:pPr>
        <w:pStyle w:val="ListParagraph"/>
        <w:numPr>
          <w:ilvl w:val="0"/>
          <w:numId w:val="3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 and (C)</w:t>
      </w:r>
    </w:p>
    <w:p w14:paraId="595B7E96" w14:textId="77777777" w:rsidR="0042128C" w:rsidRPr="00BF2822" w:rsidRDefault="00540227" w:rsidP="00BD2C35">
      <w:pPr>
        <w:pStyle w:val="ListParagraph"/>
        <w:numPr>
          <w:ilvl w:val="0"/>
          <w:numId w:val="3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lastRenderedPageBreak/>
        <w:t>(A), (B), and (C)</w:t>
      </w:r>
    </w:p>
    <w:p w14:paraId="26142C04" w14:textId="77777777" w:rsidR="00540227" w:rsidRPr="00BF2822" w:rsidRDefault="00540227" w:rsidP="00540227">
      <w:pPr>
        <w:pStyle w:val="ListParagraph"/>
        <w:ind w:left="1440"/>
        <w:contextualSpacing/>
        <w:rPr>
          <w:rFonts w:asciiTheme="minorHAnsi" w:hAnsiTheme="minorHAnsi" w:cstheme="minorHAnsi"/>
          <w:color w:val="000000" w:themeColor="text1"/>
        </w:rPr>
      </w:pPr>
    </w:p>
    <w:p w14:paraId="6EE96207" w14:textId="77777777" w:rsidR="0042128C" w:rsidRPr="00BF2822" w:rsidRDefault="0042128C" w:rsidP="0042128C">
      <w:pPr>
        <w:rPr>
          <w:rFonts w:asciiTheme="minorHAnsi" w:hAnsiTheme="minorHAnsi" w:cstheme="minorHAnsi"/>
          <w:color w:val="000000" w:themeColor="text1"/>
        </w:rPr>
      </w:pPr>
    </w:p>
    <w:p w14:paraId="0A6298D0" w14:textId="77777777" w:rsidR="0042128C" w:rsidRPr="00BF2822" w:rsidRDefault="0042128C" w:rsidP="0042128C">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Closeness centrality measures</w:t>
      </w:r>
    </w:p>
    <w:p w14:paraId="038D1731" w14:textId="77777777" w:rsidR="0042128C" w:rsidRPr="00BF2822" w:rsidRDefault="0042128C" w:rsidP="0042128C">
      <w:pPr>
        <w:pStyle w:val="ListParagraph"/>
        <w:numPr>
          <w:ilvl w:val="1"/>
          <w:numId w:val="16"/>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Number of other </w:t>
      </w:r>
      <w:r w:rsidR="00430D53" w:rsidRPr="00BF2822">
        <w:rPr>
          <w:rFonts w:asciiTheme="minorHAnsi" w:hAnsiTheme="minorHAnsi" w:cstheme="minorHAnsi"/>
          <w:color w:val="000000" w:themeColor="text1"/>
        </w:rPr>
        <w:t xml:space="preserve">nodes </w:t>
      </w:r>
      <w:r w:rsidRPr="00BF2822">
        <w:rPr>
          <w:rFonts w:asciiTheme="minorHAnsi" w:hAnsiTheme="minorHAnsi" w:cstheme="minorHAnsi"/>
          <w:color w:val="000000" w:themeColor="text1"/>
        </w:rPr>
        <w:t xml:space="preserve">associated with a </w:t>
      </w:r>
      <w:r w:rsidR="00430D53" w:rsidRPr="00BF2822">
        <w:rPr>
          <w:rFonts w:asciiTheme="minorHAnsi" w:hAnsiTheme="minorHAnsi" w:cstheme="minorHAnsi"/>
          <w:color w:val="000000" w:themeColor="text1"/>
        </w:rPr>
        <w:t xml:space="preserve">node </w:t>
      </w:r>
      <w:r w:rsidRPr="00BF2822">
        <w:rPr>
          <w:rFonts w:asciiTheme="minorHAnsi" w:hAnsiTheme="minorHAnsi" w:cstheme="minorHAnsi"/>
          <w:color w:val="000000" w:themeColor="text1"/>
        </w:rPr>
        <w:t xml:space="preserve">in </w:t>
      </w:r>
      <w:r w:rsidR="00430D53" w:rsidRPr="00BF2822">
        <w:rPr>
          <w:rFonts w:asciiTheme="minorHAnsi" w:hAnsiTheme="minorHAnsi" w:cstheme="minorHAnsi"/>
          <w:color w:val="000000" w:themeColor="text1"/>
        </w:rPr>
        <w:t xml:space="preserve">the </w:t>
      </w:r>
      <w:r w:rsidRPr="00BF2822">
        <w:rPr>
          <w:rFonts w:asciiTheme="minorHAnsi" w:hAnsiTheme="minorHAnsi" w:cstheme="minorHAnsi"/>
          <w:color w:val="000000" w:themeColor="text1"/>
        </w:rPr>
        <w:t>network</w:t>
      </w:r>
    </w:p>
    <w:p w14:paraId="56BF6C0C" w14:textId="77777777" w:rsidR="0042128C" w:rsidRPr="00BF2822" w:rsidRDefault="0042128C" w:rsidP="0042128C">
      <w:pPr>
        <w:pStyle w:val="ListParagraph"/>
        <w:numPr>
          <w:ilvl w:val="1"/>
          <w:numId w:val="16"/>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Total distance of a </w:t>
      </w:r>
      <w:r w:rsidR="00430D53" w:rsidRPr="00BF2822">
        <w:rPr>
          <w:rFonts w:asciiTheme="minorHAnsi" w:hAnsiTheme="minorHAnsi" w:cstheme="minorHAnsi"/>
          <w:color w:val="000000" w:themeColor="text1"/>
        </w:rPr>
        <w:t xml:space="preserve">node </w:t>
      </w:r>
      <w:r w:rsidRPr="00BF2822">
        <w:rPr>
          <w:rFonts w:asciiTheme="minorHAnsi" w:hAnsiTheme="minorHAnsi" w:cstheme="minorHAnsi"/>
          <w:color w:val="000000" w:themeColor="text1"/>
        </w:rPr>
        <w:t xml:space="preserve">from other </w:t>
      </w:r>
      <w:r w:rsidR="00430D53" w:rsidRPr="00BF2822">
        <w:rPr>
          <w:rFonts w:asciiTheme="minorHAnsi" w:hAnsiTheme="minorHAnsi" w:cstheme="minorHAnsi"/>
          <w:color w:val="000000" w:themeColor="text1"/>
        </w:rPr>
        <w:t xml:space="preserve">nodes </w:t>
      </w:r>
      <w:r w:rsidRPr="00BF2822">
        <w:rPr>
          <w:rFonts w:asciiTheme="minorHAnsi" w:hAnsiTheme="minorHAnsi" w:cstheme="minorHAnsi"/>
          <w:color w:val="000000" w:themeColor="text1"/>
        </w:rPr>
        <w:t xml:space="preserve">in </w:t>
      </w:r>
      <w:r w:rsidR="00430D53" w:rsidRPr="00BF2822">
        <w:rPr>
          <w:rFonts w:asciiTheme="minorHAnsi" w:hAnsiTheme="minorHAnsi" w:cstheme="minorHAnsi"/>
          <w:color w:val="000000" w:themeColor="text1"/>
        </w:rPr>
        <w:t>the</w:t>
      </w:r>
      <w:r w:rsidRPr="00BF2822">
        <w:rPr>
          <w:rFonts w:asciiTheme="minorHAnsi" w:hAnsiTheme="minorHAnsi" w:cstheme="minorHAnsi"/>
          <w:color w:val="000000" w:themeColor="text1"/>
        </w:rPr>
        <w:t xml:space="preserve"> network</w:t>
      </w:r>
    </w:p>
    <w:p w14:paraId="08A0D983" w14:textId="77777777" w:rsidR="0042128C" w:rsidRPr="00BF2822" w:rsidRDefault="0042128C" w:rsidP="0042128C">
      <w:pPr>
        <w:pStyle w:val="ListParagraph"/>
        <w:numPr>
          <w:ilvl w:val="1"/>
          <w:numId w:val="16"/>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Total number of </w:t>
      </w:r>
      <w:r w:rsidR="00430D53" w:rsidRPr="00BF2822">
        <w:rPr>
          <w:rFonts w:asciiTheme="minorHAnsi" w:hAnsiTheme="minorHAnsi" w:cstheme="minorHAnsi"/>
          <w:color w:val="000000" w:themeColor="text1"/>
        </w:rPr>
        <w:t xml:space="preserve">nodes </w:t>
      </w:r>
      <w:r w:rsidRPr="00BF2822">
        <w:rPr>
          <w:rFonts w:asciiTheme="minorHAnsi" w:hAnsiTheme="minorHAnsi" w:cstheme="minorHAnsi"/>
          <w:color w:val="000000" w:themeColor="text1"/>
        </w:rPr>
        <w:t>in a network</w:t>
      </w:r>
    </w:p>
    <w:p w14:paraId="1DC51F34" w14:textId="77777777" w:rsidR="0042128C" w:rsidRPr="00BF2822" w:rsidRDefault="007F4789" w:rsidP="0042128C">
      <w:pPr>
        <w:pStyle w:val="ListParagraph"/>
        <w:numPr>
          <w:ilvl w:val="1"/>
          <w:numId w:val="16"/>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 and (C)</w:t>
      </w:r>
    </w:p>
    <w:p w14:paraId="2E4AD29A" w14:textId="77777777" w:rsidR="0042128C" w:rsidRPr="00BF2822" w:rsidRDefault="0042128C" w:rsidP="0042128C">
      <w:pPr>
        <w:pStyle w:val="ListParagraph"/>
        <w:numPr>
          <w:ilvl w:val="1"/>
          <w:numId w:val="16"/>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None of the above</w:t>
      </w:r>
    </w:p>
    <w:p w14:paraId="077E2714" w14:textId="77777777" w:rsidR="007961CB" w:rsidRPr="00BF2822" w:rsidRDefault="007961CB" w:rsidP="007961CB">
      <w:pPr>
        <w:pStyle w:val="ListParagraph"/>
        <w:contextualSpacing/>
        <w:rPr>
          <w:rFonts w:asciiTheme="minorHAnsi" w:hAnsiTheme="minorHAnsi" w:cstheme="minorHAnsi"/>
          <w:color w:val="000000" w:themeColor="text1"/>
        </w:rPr>
      </w:pPr>
    </w:p>
    <w:p w14:paraId="0DADE889" w14:textId="375808B6" w:rsidR="0042128C" w:rsidRPr="00BF2822" w:rsidRDefault="0042128C" w:rsidP="0042128C">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Long tail phenomenon</w:t>
      </w:r>
      <w:r w:rsidR="00E240E6" w:rsidRPr="00BF2822">
        <w:rPr>
          <w:rFonts w:asciiTheme="minorHAnsi" w:hAnsiTheme="minorHAnsi" w:cstheme="minorHAnsi"/>
          <w:color w:val="000000" w:themeColor="text1"/>
        </w:rPr>
        <w:t xml:space="preserve"> does NOT </w:t>
      </w:r>
      <w:r w:rsidRPr="00BF2822">
        <w:rPr>
          <w:rFonts w:asciiTheme="minorHAnsi" w:hAnsiTheme="minorHAnsi" w:cstheme="minorHAnsi"/>
          <w:color w:val="000000" w:themeColor="text1"/>
        </w:rPr>
        <w:t>impl</w:t>
      </w:r>
      <w:r w:rsidR="00E240E6" w:rsidRPr="00BF2822">
        <w:rPr>
          <w:rFonts w:asciiTheme="minorHAnsi" w:hAnsiTheme="minorHAnsi" w:cstheme="minorHAnsi"/>
          <w:color w:val="000000" w:themeColor="text1"/>
        </w:rPr>
        <w:t>y</w:t>
      </w:r>
    </w:p>
    <w:p w14:paraId="63BE8112" w14:textId="77777777" w:rsidR="0042128C" w:rsidRPr="00BF2822" w:rsidRDefault="0042128C" w:rsidP="0042128C">
      <w:pPr>
        <w:pStyle w:val="ListParagraph"/>
        <w:numPr>
          <w:ilvl w:val="1"/>
          <w:numId w:val="17"/>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Blockbuster products have the highest sales</w:t>
      </w:r>
    </w:p>
    <w:p w14:paraId="1E6A7D50" w14:textId="07112228" w:rsidR="0042128C" w:rsidRPr="00BF2822" w:rsidRDefault="0042128C" w:rsidP="0042128C">
      <w:pPr>
        <w:pStyle w:val="ListParagraph"/>
        <w:numPr>
          <w:ilvl w:val="1"/>
          <w:numId w:val="17"/>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Products at the tail have the </w:t>
      </w:r>
      <w:r w:rsidR="00B05B37" w:rsidRPr="00BF2822">
        <w:rPr>
          <w:rFonts w:asciiTheme="minorHAnsi" w:hAnsiTheme="minorHAnsi" w:cstheme="minorHAnsi"/>
          <w:color w:val="000000" w:themeColor="text1"/>
        </w:rPr>
        <w:t xml:space="preserve">lowest </w:t>
      </w:r>
      <w:r w:rsidRPr="00BF2822">
        <w:rPr>
          <w:rFonts w:asciiTheme="minorHAnsi" w:hAnsiTheme="minorHAnsi" w:cstheme="minorHAnsi"/>
          <w:color w:val="000000" w:themeColor="text1"/>
        </w:rPr>
        <w:t>sales</w:t>
      </w:r>
    </w:p>
    <w:p w14:paraId="76561D82" w14:textId="7E7C713D" w:rsidR="0042128C" w:rsidRPr="00BF2822" w:rsidRDefault="0042128C" w:rsidP="0042128C">
      <w:pPr>
        <w:pStyle w:val="ListParagraph"/>
        <w:numPr>
          <w:ilvl w:val="1"/>
          <w:numId w:val="17"/>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Total sales for products in the </w:t>
      </w:r>
      <w:r w:rsidR="00B05B37" w:rsidRPr="00BF2822">
        <w:rPr>
          <w:rFonts w:asciiTheme="minorHAnsi" w:hAnsiTheme="minorHAnsi" w:cstheme="minorHAnsi"/>
          <w:color w:val="000000" w:themeColor="text1"/>
        </w:rPr>
        <w:t xml:space="preserve">head </w:t>
      </w:r>
      <w:r w:rsidRPr="00BF2822">
        <w:rPr>
          <w:rFonts w:asciiTheme="minorHAnsi" w:hAnsiTheme="minorHAnsi" w:cstheme="minorHAnsi"/>
          <w:color w:val="000000" w:themeColor="text1"/>
        </w:rPr>
        <w:t xml:space="preserve">may exceed the total sales for </w:t>
      </w:r>
      <w:r w:rsidR="00B05B37" w:rsidRPr="00BF2822">
        <w:rPr>
          <w:rFonts w:asciiTheme="minorHAnsi" w:hAnsiTheme="minorHAnsi" w:cstheme="minorHAnsi"/>
          <w:color w:val="000000" w:themeColor="text1"/>
        </w:rPr>
        <w:t>tail</w:t>
      </w:r>
      <w:r w:rsidRPr="00BF2822">
        <w:rPr>
          <w:rFonts w:asciiTheme="minorHAnsi" w:hAnsiTheme="minorHAnsi" w:cstheme="minorHAnsi"/>
          <w:color w:val="000000" w:themeColor="text1"/>
        </w:rPr>
        <w:t xml:space="preserve"> products</w:t>
      </w:r>
    </w:p>
    <w:p w14:paraId="60B6EDF3" w14:textId="77777777" w:rsidR="0042128C" w:rsidRPr="00BF2822" w:rsidRDefault="00540227" w:rsidP="0042128C">
      <w:pPr>
        <w:pStyle w:val="ListParagraph"/>
        <w:numPr>
          <w:ilvl w:val="1"/>
          <w:numId w:val="17"/>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 and (B)</w:t>
      </w:r>
    </w:p>
    <w:p w14:paraId="64D36881" w14:textId="77777777" w:rsidR="0042128C" w:rsidRPr="00BF2822" w:rsidRDefault="00540227" w:rsidP="0042128C">
      <w:pPr>
        <w:pStyle w:val="ListParagraph"/>
        <w:numPr>
          <w:ilvl w:val="1"/>
          <w:numId w:val="17"/>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 (B) and (C)</w:t>
      </w:r>
    </w:p>
    <w:p w14:paraId="1D5D05EA" w14:textId="77777777" w:rsidR="007961CB" w:rsidRPr="00BF2822" w:rsidRDefault="007961CB" w:rsidP="0042128C">
      <w:pPr>
        <w:pStyle w:val="ListParagraph"/>
        <w:numPr>
          <w:ilvl w:val="1"/>
          <w:numId w:val="17"/>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None of the above</w:t>
      </w:r>
    </w:p>
    <w:p w14:paraId="14B8AED0" w14:textId="77777777" w:rsidR="0042128C" w:rsidRPr="00BF2822" w:rsidRDefault="0042128C" w:rsidP="0042128C">
      <w:pPr>
        <w:pStyle w:val="ListParagraph"/>
        <w:ind w:left="1440"/>
        <w:rPr>
          <w:rFonts w:asciiTheme="minorHAnsi" w:hAnsiTheme="minorHAnsi" w:cstheme="minorHAnsi"/>
          <w:color w:val="000000" w:themeColor="text1"/>
        </w:rPr>
      </w:pPr>
    </w:p>
    <w:p w14:paraId="0C171C03" w14:textId="2FE86C71" w:rsidR="0042128C" w:rsidRPr="00BF2822" w:rsidRDefault="0042128C" w:rsidP="0042128C">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Th</w:t>
      </w:r>
      <w:r w:rsidR="00E240E6" w:rsidRPr="00BF2822">
        <w:rPr>
          <w:rFonts w:asciiTheme="minorHAnsi" w:hAnsiTheme="minorHAnsi" w:cstheme="minorHAnsi"/>
          <w:color w:val="000000" w:themeColor="text1"/>
        </w:rPr>
        <w:t>ese</w:t>
      </w:r>
      <w:r w:rsidRPr="00BF2822">
        <w:rPr>
          <w:rFonts w:asciiTheme="minorHAnsi" w:hAnsiTheme="minorHAnsi" w:cstheme="minorHAnsi"/>
          <w:color w:val="000000" w:themeColor="text1"/>
        </w:rPr>
        <w:t xml:space="preserve"> </w:t>
      </w:r>
      <w:r w:rsidR="00E240E6" w:rsidRPr="00BF2822">
        <w:rPr>
          <w:rFonts w:asciiTheme="minorHAnsi" w:hAnsiTheme="minorHAnsi" w:cstheme="minorHAnsi"/>
          <w:color w:val="000000" w:themeColor="text1"/>
        </w:rPr>
        <w:t>are</w:t>
      </w:r>
      <w:r w:rsidRPr="00BF2822">
        <w:rPr>
          <w:rFonts w:asciiTheme="minorHAnsi" w:hAnsiTheme="minorHAnsi" w:cstheme="minorHAnsi"/>
          <w:color w:val="000000" w:themeColor="text1"/>
        </w:rPr>
        <w:t xml:space="preserve"> the benefits of social media:</w:t>
      </w:r>
    </w:p>
    <w:p w14:paraId="6D9A4646" w14:textId="77777777" w:rsidR="0042128C" w:rsidRPr="00BF2822" w:rsidRDefault="0042128C"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Co-creation </w:t>
      </w:r>
    </w:p>
    <w:p w14:paraId="5286EB8E" w14:textId="77777777" w:rsidR="0042128C" w:rsidRPr="00BF2822" w:rsidRDefault="0042128C"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Customer targeting</w:t>
      </w:r>
    </w:p>
    <w:p w14:paraId="1D0797CE" w14:textId="77777777" w:rsidR="0042128C" w:rsidRPr="00BF2822" w:rsidRDefault="0042128C"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Social affiliation</w:t>
      </w:r>
    </w:p>
    <w:p w14:paraId="47577EEB" w14:textId="1481BDCC" w:rsidR="0042128C" w:rsidRPr="00BF2822" w:rsidRDefault="00E240E6"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 &amp; B</w:t>
      </w:r>
    </w:p>
    <w:p w14:paraId="02ACE959" w14:textId="47530017" w:rsidR="0042128C" w:rsidRPr="00BF2822" w:rsidRDefault="00E240E6" w:rsidP="0042128C">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w:t>
      </w:r>
      <w:r w:rsidR="00B05B37" w:rsidRPr="00BF2822">
        <w:rPr>
          <w:rFonts w:asciiTheme="minorHAnsi" w:hAnsiTheme="minorHAnsi" w:cstheme="minorHAnsi"/>
          <w:color w:val="000000" w:themeColor="text1"/>
        </w:rPr>
        <w:t xml:space="preserve"> </w:t>
      </w:r>
      <w:r w:rsidRPr="00BF2822">
        <w:rPr>
          <w:rFonts w:asciiTheme="minorHAnsi" w:hAnsiTheme="minorHAnsi" w:cstheme="minorHAnsi"/>
          <w:color w:val="000000" w:themeColor="text1"/>
        </w:rPr>
        <w:t>B &amp; C</w:t>
      </w:r>
    </w:p>
    <w:p w14:paraId="68467DD0" w14:textId="344AADE3" w:rsidR="0042128C" w:rsidRPr="00BF2822" w:rsidRDefault="0042128C" w:rsidP="0042128C">
      <w:pPr>
        <w:pStyle w:val="ListParagraph"/>
        <w:ind w:left="1440"/>
        <w:rPr>
          <w:rFonts w:asciiTheme="minorHAnsi" w:hAnsiTheme="minorHAnsi" w:cstheme="minorHAnsi"/>
          <w:color w:val="000000" w:themeColor="text1"/>
        </w:rPr>
      </w:pPr>
    </w:p>
    <w:p w14:paraId="3F74C2DF" w14:textId="77777777" w:rsidR="000E1298" w:rsidRPr="00BF2822" w:rsidRDefault="000E1298" w:rsidP="00B05B37">
      <w:pPr>
        <w:rPr>
          <w:rFonts w:asciiTheme="minorHAnsi" w:hAnsiTheme="minorHAnsi" w:cstheme="minorHAnsi"/>
          <w:color w:val="000000" w:themeColor="text1"/>
        </w:rPr>
      </w:pPr>
    </w:p>
    <w:p w14:paraId="7D64ABD1" w14:textId="4D1F8A02" w:rsidR="000E1298" w:rsidRPr="00BF2822" w:rsidRDefault="007961CB" w:rsidP="000E1298">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A Lift Ratio closer to </w:t>
      </w:r>
      <w:r w:rsidR="00B05B37" w:rsidRPr="00BF2822">
        <w:rPr>
          <w:rFonts w:asciiTheme="minorHAnsi" w:hAnsiTheme="minorHAnsi" w:cstheme="minorHAnsi"/>
          <w:color w:val="000000" w:themeColor="text1"/>
        </w:rPr>
        <w:t>one</w:t>
      </w:r>
      <w:r w:rsidR="000E1298" w:rsidRPr="00BF2822">
        <w:rPr>
          <w:rFonts w:asciiTheme="minorHAnsi" w:hAnsiTheme="minorHAnsi" w:cstheme="minorHAnsi"/>
          <w:color w:val="000000" w:themeColor="text1"/>
        </w:rPr>
        <w:t xml:space="preserve"> </w:t>
      </w:r>
      <w:r w:rsidR="000E1298" w:rsidRPr="00BF2822">
        <w:rPr>
          <w:rFonts w:asciiTheme="minorHAnsi" w:hAnsiTheme="minorHAnsi" w:cstheme="minorHAnsi"/>
          <w:color w:val="000000" w:themeColor="text1"/>
          <w:u w:val="single"/>
        </w:rPr>
        <w:t>may</w:t>
      </w:r>
      <w:r w:rsidR="000E1298" w:rsidRPr="00BF2822">
        <w:rPr>
          <w:rFonts w:asciiTheme="minorHAnsi" w:hAnsiTheme="minorHAnsi" w:cstheme="minorHAnsi"/>
          <w:color w:val="000000" w:themeColor="text1"/>
        </w:rPr>
        <w:t xml:space="preserve"> suggest</w:t>
      </w:r>
      <w:r w:rsidRPr="00BF2822">
        <w:rPr>
          <w:rFonts w:asciiTheme="minorHAnsi" w:hAnsiTheme="minorHAnsi" w:cstheme="minorHAnsi"/>
          <w:color w:val="000000" w:themeColor="text1"/>
        </w:rPr>
        <w:t>:</w:t>
      </w:r>
    </w:p>
    <w:p w14:paraId="1A2063B8" w14:textId="77777777" w:rsidR="000E1298" w:rsidRPr="00BF2822" w:rsidRDefault="000E1298" w:rsidP="00540227">
      <w:pPr>
        <w:pStyle w:val="ListParagraph"/>
        <w:numPr>
          <w:ilvl w:val="0"/>
          <w:numId w:val="33"/>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Products may be substitutes</w:t>
      </w:r>
    </w:p>
    <w:p w14:paraId="679E47CF" w14:textId="77777777" w:rsidR="000E1298" w:rsidRPr="00BF2822" w:rsidRDefault="000E1298" w:rsidP="00540227">
      <w:pPr>
        <w:pStyle w:val="ListParagraph"/>
        <w:numPr>
          <w:ilvl w:val="0"/>
          <w:numId w:val="33"/>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Products are complements</w:t>
      </w:r>
    </w:p>
    <w:p w14:paraId="3E35B25B" w14:textId="77777777" w:rsidR="000E1298" w:rsidRPr="00BF2822" w:rsidRDefault="000E1298" w:rsidP="00540227">
      <w:pPr>
        <w:pStyle w:val="ListParagraph"/>
        <w:numPr>
          <w:ilvl w:val="0"/>
          <w:numId w:val="33"/>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Products are bought together</w:t>
      </w:r>
    </w:p>
    <w:p w14:paraId="2D0824F3" w14:textId="77777777" w:rsidR="000E1298" w:rsidRPr="00BF2822" w:rsidRDefault="000E1298" w:rsidP="00540227">
      <w:pPr>
        <w:pStyle w:val="ListParagraph"/>
        <w:numPr>
          <w:ilvl w:val="0"/>
          <w:numId w:val="33"/>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Products are independent</w:t>
      </w:r>
    </w:p>
    <w:p w14:paraId="2C7E5A97" w14:textId="77777777" w:rsidR="000E1298" w:rsidRPr="00BF2822" w:rsidRDefault="000E1298" w:rsidP="00540227">
      <w:pPr>
        <w:pStyle w:val="ListParagraph"/>
        <w:numPr>
          <w:ilvl w:val="0"/>
          <w:numId w:val="33"/>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 or (C)</w:t>
      </w:r>
    </w:p>
    <w:p w14:paraId="7ECD08F9" w14:textId="77777777" w:rsidR="00AB1859" w:rsidRPr="00BF2822" w:rsidRDefault="000E1298" w:rsidP="00B05B37">
      <w:pPr>
        <w:pStyle w:val="ListParagraph"/>
        <w:numPr>
          <w:ilvl w:val="0"/>
          <w:numId w:val="33"/>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(A) or (D)</w:t>
      </w:r>
    </w:p>
    <w:p w14:paraId="6648952A" w14:textId="77777777" w:rsidR="00AB1859" w:rsidRPr="00BF2822" w:rsidRDefault="00AB1859" w:rsidP="00AB1859">
      <w:pPr>
        <w:contextualSpacing/>
        <w:rPr>
          <w:rFonts w:asciiTheme="minorHAnsi" w:hAnsiTheme="minorHAnsi" w:cstheme="minorHAnsi"/>
          <w:color w:val="000000" w:themeColor="text1"/>
        </w:rPr>
      </w:pPr>
    </w:p>
    <w:p w14:paraId="5A24ABDF" w14:textId="77777777" w:rsidR="00AB1859" w:rsidRPr="00BF2822" w:rsidRDefault="00AB1859" w:rsidP="00AB1859">
      <w:pPr>
        <w:contextualSpacing/>
        <w:rPr>
          <w:rFonts w:asciiTheme="minorHAnsi" w:hAnsiTheme="minorHAnsi" w:cstheme="minorHAnsi"/>
          <w:color w:val="000000" w:themeColor="text1"/>
        </w:rPr>
      </w:pPr>
    </w:p>
    <w:p w14:paraId="4BE26F8A" w14:textId="77777777" w:rsidR="00AB1859" w:rsidRPr="00BF2822" w:rsidRDefault="00AB1859" w:rsidP="00AB1859">
      <w:pPr>
        <w:pStyle w:val="ListParagraph"/>
        <w:numPr>
          <w:ilvl w:val="0"/>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In using K-Means clustering algorithm, we do the following first:</w:t>
      </w:r>
    </w:p>
    <w:p w14:paraId="48DDDFB1" w14:textId="77777777" w:rsidR="00AB1859" w:rsidRPr="00BF2822" w:rsidRDefault="00AB1859" w:rsidP="00AB1859">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Select the number of clusters, identify the variable to predict, identify relevant attributes, normalize data, and then run K-means clustering algorithm</w:t>
      </w:r>
    </w:p>
    <w:p w14:paraId="02DB6BFC" w14:textId="77777777" w:rsidR="00AB1859" w:rsidRPr="00BF2822" w:rsidRDefault="00AB1859" w:rsidP="00AB1859">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Select the number of clusters, identify relevant attributes and their importance, normalize data, and then run K-means clustering algorithm</w:t>
      </w:r>
    </w:p>
    <w:p w14:paraId="36CA5E7E" w14:textId="77777777" w:rsidR="00AB1859" w:rsidRPr="00BF2822" w:rsidRDefault="00AB1859" w:rsidP="00AB1859">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Identify the relevant attributes and their importance, normalize data, and then run K-means clustering algorithm </w:t>
      </w:r>
    </w:p>
    <w:p w14:paraId="0C97C73E" w14:textId="77777777" w:rsidR="00AB1859" w:rsidRPr="00BF2822" w:rsidRDefault="00AB1859" w:rsidP="00AB1859">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Select the number of clusters, use all available attributes, identify the importance of each attribute, normalize data and then run K-means clustering algorithm</w:t>
      </w:r>
    </w:p>
    <w:p w14:paraId="35C35A3C" w14:textId="77777777" w:rsidR="00AB1859" w:rsidRPr="00BF2822" w:rsidRDefault="00AB1859" w:rsidP="00AB1859">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Select the K dependent variables, identify relevant attributes and their importance, normalize data, and then run K-means clustering algorithm</w:t>
      </w:r>
    </w:p>
    <w:p w14:paraId="226978EE" w14:textId="77777777" w:rsidR="00AB1859" w:rsidRPr="00BF2822" w:rsidRDefault="00AB1859" w:rsidP="00AB1859">
      <w:pPr>
        <w:pStyle w:val="ListParagraph"/>
        <w:numPr>
          <w:ilvl w:val="1"/>
          <w:numId w:val="9"/>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lastRenderedPageBreak/>
        <w:t>None of the above</w:t>
      </w:r>
    </w:p>
    <w:p w14:paraId="797A2DE5" w14:textId="77777777" w:rsidR="00AB1859" w:rsidRPr="00BF2822" w:rsidRDefault="00AB1859" w:rsidP="00AB1859">
      <w:pPr>
        <w:contextualSpacing/>
        <w:rPr>
          <w:rFonts w:asciiTheme="minorHAnsi" w:hAnsiTheme="minorHAnsi" w:cstheme="minorHAnsi"/>
          <w:color w:val="000000" w:themeColor="text1"/>
        </w:rPr>
      </w:pPr>
    </w:p>
    <w:p w14:paraId="682BD0C1" w14:textId="3391142F" w:rsidR="00AB1859" w:rsidRPr="00BF2822" w:rsidRDefault="00AB1859" w:rsidP="00AB1859">
      <w:pPr>
        <w:pStyle w:val="ListParagraph"/>
        <w:numPr>
          <w:ilvl w:val="0"/>
          <w:numId w:val="9"/>
        </w:numPr>
        <w:rPr>
          <w:rFonts w:asciiTheme="minorHAnsi" w:hAnsiTheme="minorHAnsi" w:cstheme="minorHAnsi"/>
          <w:color w:val="000000" w:themeColor="text1"/>
        </w:rPr>
      </w:pPr>
      <w:r w:rsidRPr="00BF2822">
        <w:rPr>
          <w:rFonts w:asciiTheme="minorHAnsi" w:hAnsiTheme="minorHAnsi" w:cstheme="minorHAnsi"/>
          <w:color w:val="000000" w:themeColor="text1"/>
        </w:rPr>
        <w:t>Following is true when it comes to differentiation:</w:t>
      </w:r>
    </w:p>
    <w:p w14:paraId="2C423E49" w14:textId="77777777" w:rsidR="00AB1859" w:rsidRPr="00BF2822" w:rsidRDefault="00AB1859" w:rsidP="00AB1859">
      <w:pPr>
        <w:pStyle w:val="ListParagraph"/>
        <w:rPr>
          <w:rFonts w:asciiTheme="minorHAnsi" w:hAnsiTheme="minorHAnsi" w:cstheme="minorHAnsi"/>
          <w:color w:val="000000" w:themeColor="text1"/>
        </w:rPr>
      </w:pPr>
    </w:p>
    <w:p w14:paraId="04FBC4FB" w14:textId="57E0701E" w:rsidR="00AB1859" w:rsidRPr="00BF2822" w:rsidRDefault="00AB1859" w:rsidP="00AB1859">
      <w:pPr>
        <w:ind w:firstLine="360"/>
        <w:rPr>
          <w:rFonts w:asciiTheme="minorHAnsi" w:hAnsiTheme="minorHAnsi" w:cstheme="minorHAnsi"/>
          <w:color w:val="000000" w:themeColor="text1"/>
        </w:rPr>
      </w:pPr>
      <w:r w:rsidRPr="00BF2822">
        <w:rPr>
          <w:rFonts w:asciiTheme="minorHAnsi" w:hAnsiTheme="minorHAnsi" w:cstheme="minorHAnsi"/>
          <w:color w:val="000000" w:themeColor="text1"/>
        </w:rPr>
        <w:t xml:space="preserve"> A) None of the above</w:t>
      </w:r>
    </w:p>
    <w:p w14:paraId="49C08CC0" w14:textId="4D56F174" w:rsidR="00AB1859" w:rsidRPr="00BF2822" w:rsidRDefault="00AB1859" w:rsidP="00AB1859">
      <w:pPr>
        <w:ind w:firstLine="360"/>
        <w:rPr>
          <w:rFonts w:asciiTheme="minorHAnsi" w:hAnsiTheme="minorHAnsi" w:cstheme="minorHAnsi"/>
          <w:color w:val="000000" w:themeColor="text1"/>
        </w:rPr>
      </w:pPr>
      <w:r w:rsidRPr="00BF2822">
        <w:rPr>
          <w:rFonts w:asciiTheme="minorHAnsi" w:hAnsiTheme="minorHAnsi" w:cstheme="minorHAnsi"/>
          <w:color w:val="000000" w:themeColor="text1"/>
        </w:rPr>
        <w:t>B) Lack of differentiation can lead to a monopoly outcome for a regular product</w:t>
      </w:r>
    </w:p>
    <w:p w14:paraId="7AE48B19" w14:textId="6216C707" w:rsidR="00AB1859" w:rsidRPr="00BF2822" w:rsidRDefault="00AB1859" w:rsidP="00AB1859">
      <w:pPr>
        <w:ind w:firstLine="360"/>
        <w:rPr>
          <w:rFonts w:asciiTheme="minorHAnsi" w:hAnsiTheme="minorHAnsi" w:cstheme="minorHAnsi"/>
          <w:color w:val="000000" w:themeColor="text1"/>
        </w:rPr>
      </w:pPr>
      <w:r w:rsidRPr="00BF2822">
        <w:rPr>
          <w:rFonts w:asciiTheme="minorHAnsi" w:hAnsiTheme="minorHAnsi" w:cstheme="minorHAnsi"/>
          <w:color w:val="000000" w:themeColor="text1"/>
        </w:rPr>
        <w:t>C) Differentiation can lead to winner-take-all outcome for a regular product</w:t>
      </w:r>
    </w:p>
    <w:p w14:paraId="2CB926C2" w14:textId="62C8E81E" w:rsidR="00AB1859" w:rsidRPr="00BF2822" w:rsidRDefault="00AB1859" w:rsidP="00AB1859">
      <w:pPr>
        <w:ind w:firstLine="360"/>
        <w:rPr>
          <w:rFonts w:asciiTheme="minorHAnsi" w:hAnsiTheme="minorHAnsi" w:cstheme="minorHAnsi"/>
          <w:color w:val="000000" w:themeColor="text1"/>
        </w:rPr>
      </w:pPr>
      <w:r w:rsidRPr="00BF2822">
        <w:rPr>
          <w:rFonts w:asciiTheme="minorHAnsi" w:hAnsiTheme="minorHAnsi" w:cstheme="minorHAnsi"/>
          <w:color w:val="000000" w:themeColor="text1"/>
        </w:rPr>
        <w:t>D) Lack of differentiation can lead to a monopoly outcome for a platform</w:t>
      </w:r>
    </w:p>
    <w:p w14:paraId="6D12FB47" w14:textId="77777777" w:rsidR="00460EBC" w:rsidRPr="00BF2822" w:rsidRDefault="00AB1859" w:rsidP="00460EBC">
      <w:pPr>
        <w:ind w:firstLine="360"/>
        <w:rPr>
          <w:rFonts w:asciiTheme="minorHAnsi" w:hAnsiTheme="minorHAnsi" w:cstheme="minorHAnsi"/>
          <w:color w:val="000000" w:themeColor="text1"/>
        </w:rPr>
      </w:pPr>
      <w:r w:rsidRPr="00BF2822">
        <w:rPr>
          <w:rFonts w:asciiTheme="minorHAnsi" w:hAnsiTheme="minorHAnsi" w:cstheme="minorHAnsi"/>
          <w:color w:val="000000" w:themeColor="text1"/>
        </w:rPr>
        <w:t>E) Differentiation can lead to winner-take-all outcome for a platform</w:t>
      </w:r>
    </w:p>
    <w:p w14:paraId="61A44D35" w14:textId="77777777" w:rsidR="00460EBC" w:rsidRPr="00BF2822" w:rsidRDefault="00460EBC" w:rsidP="00460EBC">
      <w:pPr>
        <w:ind w:firstLine="360"/>
        <w:rPr>
          <w:rFonts w:asciiTheme="minorHAnsi" w:hAnsiTheme="minorHAnsi" w:cstheme="minorHAnsi"/>
          <w:color w:val="000000" w:themeColor="text1"/>
        </w:rPr>
      </w:pPr>
    </w:p>
    <w:p w14:paraId="769E8494" w14:textId="77777777" w:rsidR="00460EBC" w:rsidRPr="00BF2822" w:rsidRDefault="00460EBC" w:rsidP="00460EBC">
      <w:pPr>
        <w:ind w:firstLine="360"/>
        <w:rPr>
          <w:rFonts w:asciiTheme="minorHAnsi" w:hAnsiTheme="minorHAnsi" w:cstheme="minorHAnsi"/>
          <w:color w:val="000000" w:themeColor="text1"/>
        </w:rPr>
      </w:pPr>
    </w:p>
    <w:p w14:paraId="7CAD3D1E" w14:textId="3BCEAC7F" w:rsidR="00460EBC" w:rsidRPr="00BF2822" w:rsidRDefault="00460EBC" w:rsidP="00630A09">
      <w:pPr>
        <w:ind w:left="360"/>
        <w:rPr>
          <w:rFonts w:asciiTheme="minorHAnsi" w:hAnsiTheme="minorHAnsi" w:cstheme="minorHAnsi"/>
          <w:color w:val="000000" w:themeColor="text1"/>
        </w:rPr>
      </w:pPr>
      <w:r w:rsidRPr="00BF2822">
        <w:rPr>
          <w:rFonts w:asciiTheme="minorHAnsi" w:hAnsiTheme="minorHAnsi" w:cstheme="minorHAnsi"/>
          <w:color w:val="000000" w:themeColor="text1"/>
        </w:rPr>
        <w:t xml:space="preserve">12. </w:t>
      </w:r>
      <w:r w:rsidRPr="00BF2822">
        <w:rPr>
          <w:rFonts w:asciiTheme="minorHAnsi" w:hAnsiTheme="minorHAnsi" w:cstheme="minorHAnsi"/>
          <w:b/>
          <w:bCs/>
          <w:color w:val="000000" w:themeColor="text1"/>
        </w:rPr>
        <w:t xml:space="preserve"> An AI system generates reports but cannot take any action beyond responding to prompts. Why is it NOT considered agentic?</w:t>
      </w:r>
    </w:p>
    <w:p w14:paraId="1D0E9B24" w14:textId="77777777" w:rsidR="00460EBC" w:rsidRPr="00BF2822" w:rsidRDefault="00460EBC" w:rsidP="00630A09">
      <w:pPr>
        <w:ind w:left="360"/>
        <w:rPr>
          <w:rFonts w:asciiTheme="minorHAnsi" w:hAnsiTheme="minorHAnsi" w:cstheme="minorHAnsi"/>
          <w:color w:val="000000" w:themeColor="text1"/>
        </w:rPr>
      </w:pPr>
      <w:r w:rsidRPr="00BF2822">
        <w:rPr>
          <w:rFonts w:asciiTheme="minorHAnsi" w:hAnsiTheme="minorHAnsi" w:cstheme="minorHAnsi"/>
          <w:color w:val="000000" w:themeColor="text1"/>
        </w:rPr>
        <w:t>A. It lacks data inputs</w:t>
      </w:r>
      <w:r w:rsidRPr="00BF2822">
        <w:rPr>
          <w:rFonts w:asciiTheme="minorHAnsi" w:hAnsiTheme="minorHAnsi" w:cstheme="minorHAnsi"/>
          <w:color w:val="000000" w:themeColor="text1"/>
        </w:rPr>
        <w:br/>
        <w:t>B. It lacks reasoning ability</w:t>
      </w:r>
      <w:r w:rsidRPr="00BF2822">
        <w:rPr>
          <w:rFonts w:asciiTheme="minorHAnsi" w:hAnsiTheme="minorHAnsi" w:cstheme="minorHAnsi"/>
          <w:color w:val="000000" w:themeColor="text1"/>
        </w:rPr>
        <w:br/>
        <w:t>C. It does not take autonomous actions toward goals</w:t>
      </w:r>
      <w:r w:rsidRPr="00BF2822">
        <w:rPr>
          <w:rFonts w:asciiTheme="minorHAnsi" w:hAnsiTheme="minorHAnsi" w:cstheme="minorHAnsi"/>
          <w:color w:val="000000" w:themeColor="text1"/>
        </w:rPr>
        <w:br/>
        <w:t>D. It cannot store outputs</w:t>
      </w:r>
      <w:r w:rsidRPr="00BF2822">
        <w:rPr>
          <w:rFonts w:asciiTheme="minorHAnsi" w:hAnsiTheme="minorHAnsi" w:cstheme="minorHAnsi"/>
          <w:color w:val="000000" w:themeColor="text1"/>
        </w:rPr>
        <w:br/>
        <w:t>E. It lacks visualization capability</w:t>
      </w:r>
    </w:p>
    <w:p w14:paraId="315A9394" w14:textId="77777777" w:rsidR="00630A09" w:rsidRPr="00BF2822" w:rsidRDefault="00630A09" w:rsidP="00460EBC">
      <w:pPr>
        <w:rPr>
          <w:rFonts w:asciiTheme="minorHAnsi" w:hAnsiTheme="minorHAnsi" w:cstheme="minorHAnsi"/>
          <w:color w:val="000000" w:themeColor="text1"/>
        </w:rPr>
      </w:pPr>
    </w:p>
    <w:p w14:paraId="6B0451EC" w14:textId="1A742ECA" w:rsidR="00630A09" w:rsidRPr="00BF2822" w:rsidRDefault="00630A09" w:rsidP="00630A09">
      <w:pPr>
        <w:pStyle w:val="NormalWeb"/>
        <w:ind w:left="360"/>
        <w:rPr>
          <w:rFonts w:asciiTheme="minorHAnsi" w:hAnsiTheme="minorHAnsi" w:cstheme="minorHAnsi"/>
          <w:color w:val="000000" w:themeColor="text1"/>
        </w:rPr>
      </w:pPr>
      <w:r w:rsidRPr="00BF2822">
        <w:rPr>
          <w:rFonts w:asciiTheme="minorHAnsi" w:hAnsiTheme="minorHAnsi" w:cstheme="minorHAnsi"/>
          <w:color w:val="000000" w:themeColor="text1"/>
        </w:rPr>
        <w:t>13. A consulting firm uses GenAI to generate client reports. Some reports contain subtle inaccuracies that go unnoticed.</w:t>
      </w:r>
    </w:p>
    <w:p w14:paraId="1FC7BE47" w14:textId="77777777" w:rsidR="00630A09" w:rsidRPr="00BF2822" w:rsidRDefault="00630A09" w:rsidP="00630A09">
      <w:pPr>
        <w:pStyle w:val="NormalWeb"/>
        <w:ind w:left="360"/>
        <w:rPr>
          <w:rFonts w:asciiTheme="minorHAnsi" w:hAnsiTheme="minorHAnsi" w:cstheme="minorHAnsi"/>
          <w:color w:val="000000" w:themeColor="text1"/>
        </w:rPr>
      </w:pPr>
      <w:r w:rsidRPr="00BF2822">
        <w:rPr>
          <w:rFonts w:asciiTheme="minorHAnsi" w:hAnsiTheme="minorHAnsi" w:cstheme="minorHAnsi"/>
          <w:color w:val="000000" w:themeColor="text1"/>
        </w:rPr>
        <w:t>Which risks are illustrated?</w:t>
      </w:r>
      <w:r w:rsidRPr="00BF2822">
        <w:rPr>
          <w:rFonts w:asciiTheme="minorHAnsi" w:hAnsiTheme="minorHAnsi" w:cstheme="minorHAnsi"/>
          <w:color w:val="000000" w:themeColor="text1"/>
        </w:rPr>
        <w:br/>
        <w:t>A. Errors in AI outputs</w:t>
      </w:r>
      <w:r w:rsidRPr="00BF2822">
        <w:rPr>
          <w:rFonts w:asciiTheme="minorHAnsi" w:hAnsiTheme="minorHAnsi" w:cstheme="minorHAnsi"/>
          <w:color w:val="000000" w:themeColor="text1"/>
        </w:rPr>
        <w:br/>
        <w:t>B. Misinformation risk</w:t>
      </w:r>
      <w:r w:rsidRPr="00BF2822">
        <w:rPr>
          <w:rFonts w:asciiTheme="minorHAnsi" w:hAnsiTheme="minorHAnsi" w:cstheme="minorHAnsi"/>
          <w:color w:val="000000" w:themeColor="text1"/>
        </w:rPr>
        <w:br/>
        <w:t>C. Improved accuracy</w:t>
      </w:r>
      <w:r w:rsidRPr="00BF2822">
        <w:rPr>
          <w:rFonts w:asciiTheme="minorHAnsi" w:hAnsiTheme="minorHAnsi" w:cstheme="minorHAnsi"/>
          <w:color w:val="000000" w:themeColor="text1"/>
        </w:rPr>
        <w:br/>
        <w:t>D. A &amp; B</w:t>
      </w:r>
      <w:r w:rsidRPr="00BF2822">
        <w:rPr>
          <w:rFonts w:asciiTheme="minorHAnsi" w:hAnsiTheme="minorHAnsi" w:cstheme="minorHAnsi"/>
          <w:color w:val="000000" w:themeColor="text1"/>
        </w:rPr>
        <w:br/>
        <w:t>E. B &amp; C</w:t>
      </w:r>
    </w:p>
    <w:p w14:paraId="3F81944B" w14:textId="77777777" w:rsidR="00630A09" w:rsidRPr="00BF2822" w:rsidRDefault="00630A09" w:rsidP="00630A09">
      <w:pPr>
        <w:pStyle w:val="NormalWeb"/>
        <w:ind w:left="360"/>
        <w:rPr>
          <w:rFonts w:asciiTheme="minorHAnsi" w:hAnsiTheme="minorHAnsi" w:cstheme="minorHAnsi"/>
          <w:color w:val="000000" w:themeColor="text1"/>
        </w:rPr>
      </w:pPr>
    </w:p>
    <w:p w14:paraId="127D50FE" w14:textId="77777777" w:rsidR="00630A09" w:rsidRPr="00BF2822" w:rsidRDefault="00630A09" w:rsidP="00630A09">
      <w:pPr>
        <w:pStyle w:val="NormalWeb"/>
        <w:ind w:left="360"/>
        <w:rPr>
          <w:rFonts w:asciiTheme="minorHAnsi" w:hAnsiTheme="minorHAnsi" w:cstheme="minorHAnsi"/>
          <w:color w:val="000000" w:themeColor="text1"/>
        </w:rPr>
      </w:pPr>
      <w:r w:rsidRPr="00BF2822">
        <w:rPr>
          <w:rFonts w:asciiTheme="minorHAnsi" w:hAnsiTheme="minorHAnsi" w:cstheme="minorHAnsi"/>
          <w:color w:val="000000" w:themeColor="text1"/>
        </w:rPr>
        <w:t>14. After AI adoption, some employees significantly outperform others despite similar tools.</w:t>
      </w:r>
    </w:p>
    <w:p w14:paraId="6C98EDBF" w14:textId="77777777" w:rsidR="00630A09" w:rsidRPr="00BF2822" w:rsidRDefault="00630A09" w:rsidP="00630A09">
      <w:pPr>
        <w:pStyle w:val="NormalWeb"/>
        <w:ind w:left="360"/>
        <w:rPr>
          <w:rFonts w:asciiTheme="minorHAnsi" w:hAnsiTheme="minorHAnsi" w:cstheme="minorHAnsi"/>
          <w:color w:val="000000" w:themeColor="text1"/>
        </w:rPr>
      </w:pPr>
      <w:r w:rsidRPr="00BF2822">
        <w:rPr>
          <w:rFonts w:asciiTheme="minorHAnsi" w:hAnsiTheme="minorHAnsi" w:cstheme="minorHAnsi"/>
          <w:color w:val="000000" w:themeColor="text1"/>
        </w:rPr>
        <w:t>Which explanations are valid?</w:t>
      </w:r>
      <w:r w:rsidRPr="00BF2822">
        <w:rPr>
          <w:rFonts w:asciiTheme="minorHAnsi" w:hAnsiTheme="minorHAnsi" w:cstheme="minorHAnsi"/>
          <w:color w:val="000000" w:themeColor="text1"/>
        </w:rPr>
        <w:br/>
        <w:t>A. Differences in skill levels</w:t>
      </w:r>
      <w:r w:rsidRPr="00BF2822">
        <w:rPr>
          <w:rFonts w:asciiTheme="minorHAnsi" w:hAnsiTheme="minorHAnsi" w:cstheme="minorHAnsi"/>
          <w:color w:val="000000" w:themeColor="text1"/>
        </w:rPr>
        <w:br/>
        <w:t>B. Differences in AI usage capability</w:t>
      </w:r>
      <w:r w:rsidRPr="00BF2822">
        <w:rPr>
          <w:rFonts w:asciiTheme="minorHAnsi" w:hAnsiTheme="minorHAnsi" w:cstheme="minorHAnsi"/>
          <w:color w:val="000000" w:themeColor="text1"/>
        </w:rPr>
        <w:br/>
        <w:t>C. AI ensures equal outcomes</w:t>
      </w:r>
      <w:r w:rsidRPr="00BF2822">
        <w:rPr>
          <w:rFonts w:asciiTheme="minorHAnsi" w:hAnsiTheme="minorHAnsi" w:cstheme="minorHAnsi"/>
          <w:color w:val="000000" w:themeColor="text1"/>
        </w:rPr>
        <w:br/>
        <w:t>D. A &amp; B</w:t>
      </w:r>
      <w:r w:rsidRPr="00BF2822">
        <w:rPr>
          <w:rFonts w:asciiTheme="minorHAnsi" w:hAnsiTheme="minorHAnsi" w:cstheme="minorHAnsi"/>
          <w:color w:val="000000" w:themeColor="text1"/>
        </w:rPr>
        <w:br/>
        <w:t>E. B &amp; C</w:t>
      </w:r>
    </w:p>
    <w:p w14:paraId="788C548D" w14:textId="41E5B18C" w:rsidR="00630A09" w:rsidRPr="00BF2822" w:rsidRDefault="00630A09" w:rsidP="00630A09">
      <w:pPr>
        <w:pStyle w:val="NormalWeb"/>
        <w:rPr>
          <w:rFonts w:asciiTheme="minorHAnsi" w:hAnsiTheme="minorHAnsi" w:cstheme="minorHAnsi"/>
          <w:color w:val="000000" w:themeColor="text1"/>
        </w:rPr>
      </w:pPr>
    </w:p>
    <w:p w14:paraId="18478532" w14:textId="11103068" w:rsidR="00FF7568" w:rsidRPr="00BF2822" w:rsidRDefault="00FF7568" w:rsidP="00630A09">
      <w:pPr>
        <w:pStyle w:val="NormalWeb"/>
        <w:rPr>
          <w:rFonts w:asciiTheme="minorHAnsi" w:hAnsiTheme="minorHAnsi" w:cstheme="minorHAnsi"/>
          <w:color w:val="000000" w:themeColor="text1"/>
        </w:rPr>
      </w:pPr>
      <w:r w:rsidRPr="00BF2822">
        <w:rPr>
          <w:rFonts w:asciiTheme="minorHAnsi" w:hAnsiTheme="minorHAnsi" w:cstheme="minorHAnsi"/>
          <w:color w:val="000000" w:themeColor="text1"/>
        </w:rPr>
        <w:t xml:space="preserve">  15. Following is not true for same-sided network effects</w:t>
      </w:r>
    </w:p>
    <w:p w14:paraId="0D123B17" w14:textId="3EB852A9" w:rsidR="00FF7568" w:rsidRPr="00BF2822" w:rsidRDefault="00FF7568" w:rsidP="00630A09">
      <w:pPr>
        <w:pStyle w:val="NormalWeb"/>
        <w:rPr>
          <w:rFonts w:asciiTheme="minorHAnsi" w:hAnsiTheme="minorHAnsi" w:cstheme="minorHAnsi"/>
          <w:color w:val="000000" w:themeColor="text1"/>
        </w:rPr>
      </w:pPr>
      <w:r w:rsidRPr="00BF2822">
        <w:rPr>
          <w:rFonts w:asciiTheme="minorHAnsi" w:hAnsiTheme="minorHAnsi" w:cstheme="minorHAnsi"/>
          <w:color w:val="000000" w:themeColor="text1"/>
        </w:rPr>
        <w:t xml:space="preserve"> A. Network effects lead to economies of scale</w:t>
      </w:r>
    </w:p>
    <w:p w14:paraId="2097707E" w14:textId="6DDFC8C1" w:rsidR="00FF7568" w:rsidRPr="00BF2822" w:rsidRDefault="00FF7568" w:rsidP="00630A09">
      <w:pPr>
        <w:pStyle w:val="NormalWeb"/>
        <w:rPr>
          <w:rFonts w:asciiTheme="minorHAnsi" w:hAnsiTheme="minorHAnsi" w:cstheme="minorHAnsi"/>
          <w:color w:val="000000" w:themeColor="text1"/>
        </w:rPr>
      </w:pPr>
      <w:r w:rsidRPr="00BF2822">
        <w:rPr>
          <w:rFonts w:asciiTheme="minorHAnsi" w:hAnsiTheme="minorHAnsi" w:cstheme="minorHAnsi"/>
          <w:color w:val="000000" w:themeColor="text1"/>
        </w:rPr>
        <w:lastRenderedPageBreak/>
        <w:t xml:space="preserve">B. Network effects lead to economies of demand </w:t>
      </w:r>
    </w:p>
    <w:p w14:paraId="52195679" w14:textId="1375E941" w:rsidR="00FF7568" w:rsidRPr="00BF2822" w:rsidRDefault="00FF7568" w:rsidP="00630A09">
      <w:pPr>
        <w:pStyle w:val="NormalWeb"/>
        <w:rPr>
          <w:rFonts w:asciiTheme="minorHAnsi" w:hAnsiTheme="minorHAnsi" w:cstheme="minorHAnsi"/>
          <w:color w:val="000000" w:themeColor="text1"/>
        </w:rPr>
      </w:pPr>
      <w:r w:rsidRPr="00BF2822">
        <w:rPr>
          <w:rFonts w:asciiTheme="minorHAnsi" w:hAnsiTheme="minorHAnsi" w:cstheme="minorHAnsi"/>
          <w:color w:val="000000" w:themeColor="text1"/>
        </w:rPr>
        <w:t>C. Brand with large network effects is very popular</w:t>
      </w:r>
    </w:p>
    <w:p w14:paraId="750BC5B4" w14:textId="383AF5EC" w:rsidR="00FF7568" w:rsidRPr="00BF2822" w:rsidRDefault="00FF7568" w:rsidP="00630A09">
      <w:pPr>
        <w:pStyle w:val="NormalWeb"/>
        <w:rPr>
          <w:rFonts w:asciiTheme="minorHAnsi" w:hAnsiTheme="minorHAnsi" w:cstheme="minorHAnsi"/>
          <w:color w:val="000000" w:themeColor="text1"/>
        </w:rPr>
      </w:pPr>
      <w:r w:rsidRPr="00BF2822">
        <w:rPr>
          <w:rFonts w:asciiTheme="minorHAnsi" w:hAnsiTheme="minorHAnsi" w:cstheme="minorHAnsi"/>
          <w:color w:val="000000" w:themeColor="text1"/>
        </w:rPr>
        <w:t>D. Strength of network effects can vary</w:t>
      </w:r>
    </w:p>
    <w:p w14:paraId="1881192B" w14:textId="473EDD38" w:rsidR="00FF7568" w:rsidRPr="00BF2822" w:rsidRDefault="00FF7568" w:rsidP="00630A09">
      <w:pPr>
        <w:pStyle w:val="NormalWeb"/>
        <w:rPr>
          <w:rFonts w:asciiTheme="minorHAnsi" w:hAnsiTheme="minorHAnsi" w:cstheme="minorHAnsi"/>
          <w:color w:val="000000" w:themeColor="text1"/>
        </w:rPr>
      </w:pPr>
      <w:r w:rsidRPr="00BF2822">
        <w:rPr>
          <w:rFonts w:asciiTheme="minorHAnsi" w:hAnsiTheme="minorHAnsi" w:cstheme="minorHAnsi"/>
          <w:color w:val="000000" w:themeColor="text1"/>
        </w:rPr>
        <w:t xml:space="preserve">E. Network </w:t>
      </w:r>
      <w:proofErr w:type="gramStart"/>
      <w:r w:rsidRPr="00BF2822">
        <w:rPr>
          <w:rFonts w:asciiTheme="minorHAnsi" w:hAnsiTheme="minorHAnsi" w:cstheme="minorHAnsi"/>
          <w:color w:val="000000" w:themeColor="text1"/>
        </w:rPr>
        <w:t>effects  lead</w:t>
      </w:r>
      <w:proofErr w:type="gramEnd"/>
      <w:r w:rsidRPr="00BF2822">
        <w:rPr>
          <w:rFonts w:asciiTheme="minorHAnsi" w:hAnsiTheme="minorHAnsi" w:cstheme="minorHAnsi"/>
          <w:color w:val="000000" w:themeColor="text1"/>
        </w:rPr>
        <w:t xml:space="preserve"> to high switching costs.</w:t>
      </w:r>
    </w:p>
    <w:p w14:paraId="73305D23" w14:textId="77777777" w:rsidR="00630A09" w:rsidRPr="00BF2822" w:rsidRDefault="00630A09" w:rsidP="00460EBC">
      <w:pPr>
        <w:rPr>
          <w:rFonts w:asciiTheme="minorHAnsi" w:hAnsiTheme="minorHAnsi" w:cstheme="minorHAnsi"/>
          <w:color w:val="000000" w:themeColor="text1"/>
        </w:rPr>
      </w:pPr>
    </w:p>
    <w:p w14:paraId="33FFF02A" w14:textId="77777777" w:rsidR="00460EBC" w:rsidRPr="00BF2822" w:rsidRDefault="00460EBC" w:rsidP="00AB1859">
      <w:pPr>
        <w:ind w:firstLine="360"/>
        <w:rPr>
          <w:rFonts w:asciiTheme="minorHAnsi" w:hAnsiTheme="minorHAnsi" w:cstheme="minorHAnsi"/>
          <w:color w:val="000000" w:themeColor="text1"/>
        </w:rPr>
      </w:pPr>
    </w:p>
    <w:p w14:paraId="066A145F" w14:textId="39AE9440" w:rsidR="007961CB" w:rsidRPr="00BF2822" w:rsidRDefault="007961CB" w:rsidP="00AB1859">
      <w:p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br w:type="page"/>
      </w:r>
    </w:p>
    <w:p w14:paraId="103E93BA" w14:textId="4B7FAC14" w:rsidR="00925D73" w:rsidRPr="00BF2822" w:rsidRDefault="00925D73" w:rsidP="007961CB">
      <w:pPr>
        <w:pStyle w:val="Title"/>
        <w:rPr>
          <w:color w:val="000000" w:themeColor="text1"/>
        </w:rPr>
      </w:pPr>
      <w:r w:rsidRPr="00BF2822">
        <w:rPr>
          <w:color w:val="000000" w:themeColor="text1"/>
        </w:rPr>
        <w:lastRenderedPageBreak/>
        <w:t xml:space="preserve">Part II: </w:t>
      </w:r>
      <w:r w:rsidR="00925A2F" w:rsidRPr="00BF2822">
        <w:rPr>
          <w:color w:val="000000" w:themeColor="text1"/>
        </w:rPr>
        <w:t>Short Answers</w:t>
      </w:r>
      <w:r w:rsidRPr="00BF2822">
        <w:rPr>
          <w:color w:val="000000" w:themeColor="text1"/>
        </w:rPr>
        <w:t xml:space="preserve"> (1</w:t>
      </w:r>
      <w:r w:rsidR="00925A2F" w:rsidRPr="00BF2822">
        <w:rPr>
          <w:color w:val="000000" w:themeColor="text1"/>
        </w:rPr>
        <w:t>4</w:t>
      </w:r>
      <w:r w:rsidRPr="00BF2822">
        <w:rPr>
          <w:color w:val="000000" w:themeColor="text1"/>
        </w:rPr>
        <w:t xml:space="preserve"> points)</w:t>
      </w:r>
    </w:p>
    <w:p w14:paraId="4BB6031D" w14:textId="77777777" w:rsidR="00925D73" w:rsidRPr="00BF2822" w:rsidRDefault="00925D73" w:rsidP="00517D9C">
      <w:pPr>
        <w:rPr>
          <w:rFonts w:asciiTheme="minorHAnsi" w:hAnsiTheme="minorHAnsi" w:cstheme="minorHAnsi"/>
          <w:color w:val="000000" w:themeColor="text1"/>
        </w:rPr>
      </w:pPr>
    </w:p>
    <w:p w14:paraId="20A24063" w14:textId="77777777" w:rsidR="00507480" w:rsidRPr="00BF2822" w:rsidRDefault="00507480" w:rsidP="00517D9C">
      <w:pPr>
        <w:rPr>
          <w:rFonts w:asciiTheme="minorHAnsi" w:hAnsiTheme="minorHAnsi" w:cstheme="minorHAnsi"/>
          <w:color w:val="000000" w:themeColor="text1"/>
        </w:rPr>
      </w:pPr>
    </w:p>
    <w:p w14:paraId="0B8CC912" w14:textId="1FB79EB8" w:rsidR="00507480" w:rsidRPr="00BF2822" w:rsidRDefault="00507480" w:rsidP="00507480">
      <w:pPr>
        <w:pStyle w:val="ListParagraph"/>
        <w:numPr>
          <w:ilvl w:val="0"/>
          <w:numId w:val="35"/>
        </w:numPr>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You are given a sample set of random transactions from a </w:t>
      </w:r>
      <w:r w:rsidR="00570412" w:rsidRPr="00BF2822">
        <w:rPr>
          <w:rFonts w:asciiTheme="minorHAnsi" w:hAnsiTheme="minorHAnsi" w:cstheme="minorHAnsi"/>
          <w:color w:val="000000" w:themeColor="text1"/>
        </w:rPr>
        <w:t>retail</w:t>
      </w:r>
      <w:r w:rsidRPr="00BF2822">
        <w:rPr>
          <w:rFonts w:asciiTheme="minorHAnsi" w:hAnsiTheme="minorHAnsi" w:cstheme="minorHAnsi"/>
          <w:color w:val="000000" w:themeColor="text1"/>
        </w:rPr>
        <w:t xml:space="preserve"> store. Assume there are </w:t>
      </w:r>
      <w:r w:rsidR="008D7E11" w:rsidRPr="00BF2822">
        <w:rPr>
          <w:rFonts w:asciiTheme="minorHAnsi" w:hAnsiTheme="minorHAnsi" w:cstheme="minorHAnsi"/>
          <w:color w:val="000000" w:themeColor="text1"/>
        </w:rPr>
        <w:t xml:space="preserve">X </w:t>
      </w:r>
      <w:r w:rsidRPr="00BF2822">
        <w:rPr>
          <w:rFonts w:asciiTheme="minorHAnsi" w:hAnsiTheme="minorHAnsi" w:cstheme="minorHAnsi"/>
          <w:color w:val="000000" w:themeColor="text1"/>
        </w:rPr>
        <w:t xml:space="preserve">transactions in this sample set. This retail store sells </w:t>
      </w:r>
      <w:r w:rsidR="008417C9" w:rsidRPr="00BF2822">
        <w:rPr>
          <w:rFonts w:asciiTheme="minorHAnsi" w:hAnsiTheme="minorHAnsi" w:cstheme="minorHAnsi"/>
          <w:color w:val="000000" w:themeColor="text1"/>
        </w:rPr>
        <w:t>products M, N and O</w:t>
      </w:r>
      <w:r w:rsidRPr="00BF2822">
        <w:rPr>
          <w:rFonts w:asciiTheme="minorHAnsi" w:hAnsiTheme="minorHAnsi" w:cstheme="minorHAnsi"/>
          <w:color w:val="000000" w:themeColor="text1"/>
        </w:rPr>
        <w:t xml:space="preserve">. There were </w:t>
      </w:r>
      <w:r w:rsidR="00925D73" w:rsidRPr="00BF2822">
        <w:rPr>
          <w:rFonts w:asciiTheme="minorHAnsi" w:hAnsiTheme="minorHAnsi" w:cstheme="minorHAnsi"/>
          <w:color w:val="000000" w:themeColor="text1"/>
        </w:rPr>
        <w:t>8</w:t>
      </w:r>
      <w:r w:rsidRPr="00BF2822">
        <w:rPr>
          <w:rFonts w:asciiTheme="minorHAnsi" w:hAnsiTheme="minorHAnsi" w:cstheme="minorHAnsi"/>
          <w:color w:val="000000" w:themeColor="text1"/>
        </w:rPr>
        <w:t xml:space="preserve">00 transactions that had both </w:t>
      </w:r>
      <w:r w:rsidR="008D7E11" w:rsidRPr="00BF2822">
        <w:rPr>
          <w:rFonts w:asciiTheme="minorHAnsi" w:hAnsiTheme="minorHAnsi" w:cstheme="minorHAnsi"/>
          <w:b/>
          <w:color w:val="000000" w:themeColor="text1"/>
        </w:rPr>
        <w:t>M</w:t>
      </w:r>
      <w:r w:rsidRPr="00BF2822">
        <w:rPr>
          <w:rFonts w:asciiTheme="minorHAnsi" w:hAnsiTheme="minorHAnsi" w:cstheme="minorHAnsi"/>
          <w:color w:val="000000" w:themeColor="text1"/>
        </w:rPr>
        <w:t xml:space="preserve"> and </w:t>
      </w:r>
      <w:r w:rsidR="008D7E11" w:rsidRPr="00BF2822">
        <w:rPr>
          <w:rFonts w:asciiTheme="minorHAnsi" w:hAnsiTheme="minorHAnsi" w:cstheme="minorHAnsi"/>
          <w:color w:val="000000" w:themeColor="text1"/>
        </w:rPr>
        <w:t>O</w:t>
      </w:r>
      <w:r w:rsidRPr="00BF2822">
        <w:rPr>
          <w:rFonts w:asciiTheme="minorHAnsi" w:hAnsiTheme="minorHAnsi" w:cstheme="minorHAnsi"/>
          <w:color w:val="000000" w:themeColor="text1"/>
        </w:rPr>
        <w:t xml:space="preserve">. The number of transactions that had </w:t>
      </w:r>
      <w:r w:rsidR="008D7E11" w:rsidRPr="00BF2822">
        <w:rPr>
          <w:rFonts w:asciiTheme="minorHAnsi" w:hAnsiTheme="minorHAnsi" w:cstheme="minorHAnsi"/>
          <w:color w:val="000000" w:themeColor="text1"/>
        </w:rPr>
        <w:t xml:space="preserve">N </w:t>
      </w:r>
      <w:r w:rsidRPr="00BF2822">
        <w:rPr>
          <w:rFonts w:asciiTheme="minorHAnsi" w:hAnsiTheme="minorHAnsi" w:cstheme="minorHAnsi"/>
          <w:color w:val="000000" w:themeColor="text1"/>
        </w:rPr>
        <w:t xml:space="preserve">is </w:t>
      </w:r>
      <w:r w:rsidR="00925D73" w:rsidRPr="00BF2822">
        <w:rPr>
          <w:rFonts w:asciiTheme="minorHAnsi" w:hAnsiTheme="minorHAnsi" w:cstheme="minorHAnsi"/>
          <w:color w:val="000000" w:themeColor="text1"/>
        </w:rPr>
        <w:t>12</w:t>
      </w:r>
      <w:r w:rsidRPr="00BF2822">
        <w:rPr>
          <w:rFonts w:asciiTheme="minorHAnsi" w:hAnsiTheme="minorHAnsi" w:cstheme="minorHAnsi"/>
          <w:color w:val="000000" w:themeColor="text1"/>
        </w:rPr>
        <w:t xml:space="preserve">00 and the likelihood that someone would buy </w:t>
      </w:r>
      <w:r w:rsidR="008D7E11" w:rsidRPr="00BF2822">
        <w:rPr>
          <w:rFonts w:asciiTheme="minorHAnsi" w:hAnsiTheme="minorHAnsi" w:cstheme="minorHAnsi"/>
          <w:color w:val="000000" w:themeColor="text1"/>
        </w:rPr>
        <w:t>N</w:t>
      </w:r>
      <w:r w:rsidRPr="00BF2822">
        <w:rPr>
          <w:rFonts w:asciiTheme="minorHAnsi" w:hAnsiTheme="minorHAnsi" w:cstheme="minorHAnsi"/>
          <w:color w:val="000000" w:themeColor="text1"/>
        </w:rPr>
        <w:t xml:space="preserve"> is 0.30. Now, you are interested in knowing more about the following association rule: </w:t>
      </w:r>
      <w:r w:rsidR="00FF7568" w:rsidRPr="00BF2822">
        <w:rPr>
          <w:rFonts w:asciiTheme="minorHAnsi" w:hAnsiTheme="minorHAnsi" w:cstheme="minorHAnsi"/>
          <w:color w:val="000000" w:themeColor="text1"/>
        </w:rPr>
        <w:t>(</w:t>
      </w:r>
      <w:proofErr w:type="gramStart"/>
      <w:r w:rsidR="00FF7568" w:rsidRPr="00BF2822">
        <w:rPr>
          <w:rFonts w:asciiTheme="minorHAnsi" w:hAnsiTheme="minorHAnsi" w:cstheme="minorHAnsi"/>
          <w:color w:val="000000" w:themeColor="text1"/>
        </w:rPr>
        <w:t>4  points</w:t>
      </w:r>
      <w:proofErr w:type="gramEnd"/>
      <w:r w:rsidR="00FF7568" w:rsidRPr="00BF2822">
        <w:rPr>
          <w:rFonts w:asciiTheme="minorHAnsi" w:hAnsiTheme="minorHAnsi" w:cstheme="minorHAnsi"/>
          <w:color w:val="000000" w:themeColor="text1"/>
        </w:rPr>
        <w:t>)</w:t>
      </w:r>
    </w:p>
    <w:p w14:paraId="330A665F" w14:textId="77777777" w:rsidR="00507480" w:rsidRPr="00BF2822" w:rsidRDefault="00507480" w:rsidP="00507480">
      <w:pPr>
        <w:rPr>
          <w:rFonts w:asciiTheme="minorHAnsi" w:hAnsiTheme="minorHAnsi" w:cstheme="minorHAnsi"/>
          <w:color w:val="000000" w:themeColor="text1"/>
        </w:rPr>
      </w:pPr>
    </w:p>
    <w:p w14:paraId="31061225" w14:textId="632EE071" w:rsidR="00507480" w:rsidRPr="00BF2822" w:rsidRDefault="00507480" w:rsidP="00507480">
      <w:pPr>
        <w:ind w:left="360"/>
        <w:rPr>
          <w:rFonts w:asciiTheme="minorHAnsi" w:hAnsiTheme="minorHAnsi" w:cstheme="minorHAnsi"/>
          <w:color w:val="000000" w:themeColor="text1"/>
        </w:rPr>
      </w:pPr>
      <w:r w:rsidRPr="00BF2822">
        <w:rPr>
          <w:rFonts w:asciiTheme="minorHAnsi" w:hAnsiTheme="minorHAnsi" w:cstheme="minorHAnsi"/>
          <w:color w:val="000000" w:themeColor="text1"/>
        </w:rPr>
        <w:t xml:space="preserve">Rule A: IF a person buys </w:t>
      </w:r>
      <w:r w:rsidR="008417C9" w:rsidRPr="00BF2822">
        <w:rPr>
          <w:rFonts w:asciiTheme="minorHAnsi" w:hAnsiTheme="minorHAnsi" w:cstheme="minorHAnsi"/>
          <w:color w:val="000000" w:themeColor="text1"/>
        </w:rPr>
        <w:t>M</w:t>
      </w:r>
      <w:r w:rsidRPr="00BF2822">
        <w:rPr>
          <w:rFonts w:asciiTheme="minorHAnsi" w:hAnsiTheme="minorHAnsi" w:cstheme="minorHAnsi"/>
          <w:color w:val="000000" w:themeColor="text1"/>
        </w:rPr>
        <w:t xml:space="preserve"> then he/she is likely to buy </w:t>
      </w:r>
      <w:r w:rsidR="008417C9" w:rsidRPr="00BF2822">
        <w:rPr>
          <w:rFonts w:asciiTheme="minorHAnsi" w:hAnsiTheme="minorHAnsi" w:cstheme="minorHAnsi"/>
          <w:b/>
          <w:color w:val="000000" w:themeColor="text1"/>
        </w:rPr>
        <w:t>N</w:t>
      </w:r>
    </w:p>
    <w:p w14:paraId="10CD061C" w14:textId="77777777" w:rsidR="00507480" w:rsidRPr="00BF2822" w:rsidRDefault="00507480" w:rsidP="00507480">
      <w:pPr>
        <w:rPr>
          <w:rFonts w:asciiTheme="minorHAnsi" w:hAnsiTheme="minorHAnsi" w:cstheme="minorHAnsi"/>
          <w:color w:val="000000" w:themeColor="text1"/>
        </w:rPr>
      </w:pPr>
    </w:p>
    <w:p w14:paraId="24702016" w14:textId="77777777" w:rsidR="00507480" w:rsidRPr="00BF2822" w:rsidRDefault="00507480" w:rsidP="00507480">
      <w:pPr>
        <w:ind w:firstLine="360"/>
        <w:rPr>
          <w:rFonts w:asciiTheme="minorHAnsi" w:hAnsiTheme="minorHAnsi" w:cstheme="minorHAnsi"/>
          <w:color w:val="000000" w:themeColor="text1"/>
        </w:rPr>
      </w:pPr>
      <w:r w:rsidRPr="00BF2822">
        <w:rPr>
          <w:rFonts w:asciiTheme="minorHAnsi" w:hAnsiTheme="minorHAnsi" w:cstheme="minorHAnsi"/>
          <w:color w:val="000000" w:themeColor="text1"/>
        </w:rPr>
        <w:t xml:space="preserve">After running a data mining </w:t>
      </w:r>
      <w:proofErr w:type="gramStart"/>
      <w:r w:rsidRPr="00BF2822">
        <w:rPr>
          <w:rFonts w:asciiTheme="minorHAnsi" w:hAnsiTheme="minorHAnsi" w:cstheme="minorHAnsi"/>
          <w:color w:val="000000" w:themeColor="text1"/>
        </w:rPr>
        <w:t>software</w:t>
      </w:r>
      <w:proofErr w:type="gramEnd"/>
      <w:r w:rsidRPr="00BF2822">
        <w:rPr>
          <w:rFonts w:asciiTheme="minorHAnsi" w:hAnsiTheme="minorHAnsi" w:cstheme="minorHAnsi"/>
          <w:color w:val="000000" w:themeColor="text1"/>
        </w:rPr>
        <w:t xml:space="preserve"> you found the following information:</w:t>
      </w:r>
    </w:p>
    <w:p w14:paraId="7C8BC381" w14:textId="6424AAE3" w:rsidR="00507480" w:rsidRPr="00BF2822" w:rsidRDefault="00507480" w:rsidP="00507480">
      <w:pPr>
        <w:ind w:firstLine="360"/>
        <w:rPr>
          <w:rFonts w:asciiTheme="minorHAnsi" w:hAnsiTheme="minorHAnsi" w:cstheme="minorHAnsi"/>
          <w:color w:val="000000" w:themeColor="text1"/>
        </w:rPr>
      </w:pPr>
      <w:r w:rsidRPr="00BF2822">
        <w:rPr>
          <w:rFonts w:asciiTheme="minorHAnsi" w:hAnsiTheme="minorHAnsi" w:cstheme="minorHAnsi"/>
          <w:color w:val="000000" w:themeColor="text1"/>
        </w:rPr>
        <w:t>Rule A:</w:t>
      </w:r>
      <w:r w:rsidRPr="00BF2822">
        <w:rPr>
          <w:rFonts w:asciiTheme="minorHAnsi" w:hAnsiTheme="minorHAnsi" w:cstheme="minorHAnsi"/>
          <w:color w:val="000000" w:themeColor="text1"/>
        </w:rPr>
        <w:tab/>
      </w:r>
      <w:r w:rsidRPr="00BF2822">
        <w:rPr>
          <w:rFonts w:asciiTheme="minorHAnsi" w:hAnsiTheme="minorHAnsi" w:cstheme="minorHAnsi"/>
          <w:color w:val="000000" w:themeColor="text1"/>
        </w:rPr>
        <w:tab/>
        <w:t xml:space="preserve">Lift Ratio </w:t>
      </w:r>
      <w:r w:rsidRPr="00BF2822">
        <w:rPr>
          <w:rFonts w:asciiTheme="minorHAnsi" w:hAnsiTheme="minorHAnsi" w:cstheme="minorHAnsi"/>
          <w:color w:val="000000" w:themeColor="text1"/>
        </w:rPr>
        <w:sym w:font="Wingdings" w:char="F0E0"/>
      </w:r>
      <w:r w:rsidRPr="00BF2822">
        <w:rPr>
          <w:rFonts w:asciiTheme="minorHAnsi" w:hAnsiTheme="minorHAnsi" w:cstheme="minorHAnsi"/>
          <w:color w:val="000000" w:themeColor="text1"/>
        </w:rPr>
        <w:t xml:space="preserve"> </w:t>
      </w:r>
      <w:r w:rsidR="008417C9" w:rsidRPr="00BF2822">
        <w:rPr>
          <w:rFonts w:asciiTheme="minorHAnsi" w:hAnsiTheme="minorHAnsi" w:cstheme="minorHAnsi"/>
          <w:color w:val="000000" w:themeColor="text1"/>
        </w:rPr>
        <w:t>1</w:t>
      </w:r>
      <w:r w:rsidRPr="00BF2822">
        <w:rPr>
          <w:rFonts w:asciiTheme="minorHAnsi" w:hAnsiTheme="minorHAnsi" w:cstheme="minorHAnsi"/>
          <w:color w:val="000000" w:themeColor="text1"/>
        </w:rPr>
        <w:t>.</w:t>
      </w:r>
      <w:r w:rsidR="008417C9" w:rsidRPr="00BF2822">
        <w:rPr>
          <w:rFonts w:asciiTheme="minorHAnsi" w:hAnsiTheme="minorHAnsi" w:cstheme="minorHAnsi"/>
          <w:color w:val="000000" w:themeColor="text1"/>
        </w:rPr>
        <w:t>5</w:t>
      </w:r>
    </w:p>
    <w:p w14:paraId="39054F94" w14:textId="77777777" w:rsidR="00507480" w:rsidRPr="00BF2822" w:rsidRDefault="00507480" w:rsidP="00507480">
      <w:pPr>
        <w:rPr>
          <w:rFonts w:asciiTheme="minorHAnsi" w:hAnsiTheme="minorHAnsi" w:cstheme="minorHAnsi"/>
          <w:color w:val="000000" w:themeColor="text1"/>
        </w:rPr>
      </w:pPr>
    </w:p>
    <w:p w14:paraId="1BCAAA59" w14:textId="77777777" w:rsidR="00507480" w:rsidRPr="00BF2822" w:rsidRDefault="00507480" w:rsidP="00507480">
      <w:pPr>
        <w:rPr>
          <w:rFonts w:asciiTheme="minorHAnsi" w:hAnsiTheme="minorHAnsi" w:cstheme="minorHAnsi"/>
          <w:color w:val="000000" w:themeColor="text1"/>
        </w:rPr>
      </w:pPr>
      <w:r w:rsidRPr="00BF2822">
        <w:rPr>
          <w:rFonts w:asciiTheme="minorHAnsi" w:hAnsiTheme="minorHAnsi" w:cstheme="minorHAnsi"/>
          <w:color w:val="000000" w:themeColor="text1"/>
        </w:rPr>
        <w:t>Now, compute the following – show steps</w:t>
      </w:r>
    </w:p>
    <w:p w14:paraId="48F5DA0B" w14:textId="77777777" w:rsidR="00507480" w:rsidRPr="00BF2822" w:rsidRDefault="00507480" w:rsidP="00507480">
      <w:pPr>
        <w:rPr>
          <w:rFonts w:asciiTheme="minorHAnsi" w:hAnsiTheme="minorHAnsi" w:cstheme="minorHAnsi"/>
          <w:color w:val="000000" w:themeColor="text1"/>
        </w:rPr>
      </w:pPr>
    </w:p>
    <w:p w14:paraId="1ABABD4D" w14:textId="72007A2B" w:rsidR="00507480" w:rsidRPr="00BF2822" w:rsidRDefault="00507480" w:rsidP="00507480">
      <w:pPr>
        <w:numPr>
          <w:ilvl w:val="1"/>
          <w:numId w:val="34"/>
        </w:numPr>
        <w:ind w:left="720"/>
        <w:rPr>
          <w:rFonts w:asciiTheme="minorHAnsi" w:hAnsiTheme="minorHAnsi" w:cstheme="minorHAnsi"/>
          <w:color w:val="000000" w:themeColor="text1"/>
        </w:rPr>
      </w:pPr>
      <w:r w:rsidRPr="00BF2822">
        <w:rPr>
          <w:rFonts w:asciiTheme="minorHAnsi" w:hAnsiTheme="minorHAnsi" w:cstheme="minorHAnsi"/>
          <w:color w:val="000000" w:themeColor="text1"/>
        </w:rPr>
        <w:t xml:space="preserve">What </w:t>
      </w:r>
      <w:r w:rsidR="008417C9" w:rsidRPr="00BF2822">
        <w:rPr>
          <w:rFonts w:asciiTheme="minorHAnsi" w:hAnsiTheme="minorHAnsi" w:cstheme="minorHAnsi"/>
          <w:color w:val="000000" w:themeColor="text1"/>
        </w:rPr>
        <w:t>is the</w:t>
      </w:r>
      <w:r w:rsidRPr="00BF2822">
        <w:rPr>
          <w:rFonts w:asciiTheme="minorHAnsi" w:hAnsiTheme="minorHAnsi" w:cstheme="minorHAnsi"/>
          <w:color w:val="000000" w:themeColor="text1"/>
        </w:rPr>
        <w:t xml:space="preserve"> confidence level</w:t>
      </w:r>
      <w:r w:rsidR="008D7E11" w:rsidRPr="00BF2822">
        <w:rPr>
          <w:rFonts w:asciiTheme="minorHAnsi" w:hAnsiTheme="minorHAnsi" w:cstheme="minorHAnsi"/>
          <w:color w:val="000000" w:themeColor="text1"/>
        </w:rPr>
        <w:t xml:space="preserve"> </w:t>
      </w:r>
      <w:r w:rsidRPr="00BF2822">
        <w:rPr>
          <w:rFonts w:asciiTheme="minorHAnsi" w:hAnsiTheme="minorHAnsi" w:cstheme="minorHAnsi"/>
          <w:color w:val="000000" w:themeColor="text1"/>
        </w:rPr>
        <w:t>of Rule A and the # of transactions</w:t>
      </w:r>
      <w:r w:rsidR="001A2A0A" w:rsidRPr="00BF2822">
        <w:rPr>
          <w:rFonts w:asciiTheme="minorHAnsi" w:hAnsiTheme="minorHAnsi" w:cstheme="minorHAnsi"/>
          <w:color w:val="000000" w:themeColor="text1"/>
        </w:rPr>
        <w:t xml:space="preserve"> (X)</w:t>
      </w:r>
      <w:r w:rsidRPr="00BF2822">
        <w:rPr>
          <w:rFonts w:asciiTheme="minorHAnsi" w:hAnsiTheme="minorHAnsi" w:cstheme="minorHAnsi"/>
          <w:color w:val="000000" w:themeColor="text1"/>
        </w:rPr>
        <w:t xml:space="preserve"> in the database? (</w:t>
      </w:r>
      <w:r w:rsidR="00272BC1" w:rsidRPr="00BF2822">
        <w:rPr>
          <w:rFonts w:asciiTheme="minorHAnsi" w:hAnsiTheme="minorHAnsi" w:cstheme="minorHAnsi"/>
          <w:color w:val="000000" w:themeColor="text1"/>
        </w:rPr>
        <w:t xml:space="preserve">4 </w:t>
      </w:r>
      <w:r w:rsidRPr="00BF2822">
        <w:rPr>
          <w:rFonts w:asciiTheme="minorHAnsi" w:hAnsiTheme="minorHAnsi" w:cstheme="minorHAnsi"/>
          <w:color w:val="000000" w:themeColor="text1"/>
        </w:rPr>
        <w:t>points)</w:t>
      </w:r>
    </w:p>
    <w:p w14:paraId="175BC6C0" w14:textId="18EC18F4" w:rsidR="001A2A0A" w:rsidRPr="00BF2822" w:rsidRDefault="001A2A0A" w:rsidP="001A2A0A">
      <w:pPr>
        <w:ind w:left="360"/>
        <w:rPr>
          <w:rFonts w:asciiTheme="minorHAnsi" w:hAnsiTheme="minorHAnsi" w:cstheme="minorHAnsi"/>
          <w:color w:val="000000" w:themeColor="text1"/>
        </w:rPr>
      </w:pPr>
      <w:r w:rsidRPr="00BF2822">
        <w:rPr>
          <w:rFonts w:asciiTheme="minorHAnsi" w:hAnsiTheme="minorHAnsi" w:cstheme="minorHAnsi"/>
          <w:color w:val="000000" w:themeColor="text1"/>
        </w:rPr>
        <w:t>P(N) = 1200/</w:t>
      </w:r>
      <w:proofErr w:type="gramStart"/>
      <w:r w:rsidRPr="00BF2822">
        <w:rPr>
          <w:rFonts w:asciiTheme="minorHAnsi" w:hAnsiTheme="minorHAnsi" w:cstheme="minorHAnsi"/>
          <w:color w:val="000000" w:themeColor="text1"/>
        </w:rPr>
        <w:t>X  =</w:t>
      </w:r>
      <w:proofErr w:type="gramEnd"/>
      <w:r w:rsidRPr="00BF2822">
        <w:rPr>
          <w:rFonts w:asciiTheme="minorHAnsi" w:hAnsiTheme="minorHAnsi" w:cstheme="minorHAnsi"/>
          <w:color w:val="000000" w:themeColor="text1"/>
        </w:rPr>
        <w:t xml:space="preserve"> 0.3</w:t>
      </w:r>
    </w:p>
    <w:p w14:paraId="08FCFCA1" w14:textId="77777777" w:rsidR="00507480" w:rsidRPr="00BF2822" w:rsidRDefault="00507480" w:rsidP="00507480">
      <w:pPr>
        <w:ind w:left="720"/>
        <w:rPr>
          <w:rFonts w:asciiTheme="minorHAnsi" w:hAnsiTheme="minorHAnsi" w:cstheme="minorHAnsi"/>
          <w:color w:val="000000" w:themeColor="text1"/>
        </w:rPr>
      </w:pPr>
    </w:p>
    <w:p w14:paraId="4ABFD3CE" w14:textId="56861C82" w:rsidR="00507480" w:rsidRPr="00BF2822" w:rsidRDefault="001A2A0A" w:rsidP="00507480">
      <w:pPr>
        <w:rPr>
          <w:rFonts w:asciiTheme="minorHAnsi" w:hAnsiTheme="minorHAnsi" w:cstheme="minorHAnsi"/>
          <w:color w:val="000000" w:themeColor="text1"/>
        </w:rPr>
      </w:pPr>
      <w:r w:rsidRPr="00BF2822">
        <w:rPr>
          <w:rFonts w:asciiTheme="minorHAnsi" w:hAnsiTheme="minorHAnsi"/>
          <w:color w:val="000000" w:themeColor="text1"/>
          <w:sz w:val="20"/>
          <w:szCs w:val="20"/>
        </w:rPr>
        <w:t xml:space="preserve">X= </w:t>
      </w:r>
      <w:r w:rsidR="008D7E11" w:rsidRPr="00BF2822">
        <w:rPr>
          <w:rFonts w:asciiTheme="minorHAnsi" w:hAnsiTheme="minorHAnsi"/>
          <w:color w:val="000000" w:themeColor="text1"/>
          <w:sz w:val="20"/>
          <w:szCs w:val="20"/>
        </w:rPr>
        <w:t># of Transactions = 1200/0.3 = 4000</w:t>
      </w:r>
    </w:p>
    <w:p w14:paraId="3C2D4FF1" w14:textId="77777777" w:rsidR="00507480" w:rsidRPr="00BF2822" w:rsidRDefault="00507480" w:rsidP="00507480">
      <w:pPr>
        <w:ind w:left="720"/>
        <w:rPr>
          <w:rFonts w:asciiTheme="minorHAnsi" w:hAnsiTheme="minorHAnsi" w:cstheme="minorHAnsi"/>
          <w:color w:val="000000" w:themeColor="text1"/>
        </w:rPr>
      </w:pPr>
    </w:p>
    <w:p w14:paraId="31609CAE" w14:textId="3486070F" w:rsidR="00507480" w:rsidRPr="00BF2822" w:rsidRDefault="00507480" w:rsidP="00507480">
      <w:pPr>
        <w:rPr>
          <w:rFonts w:asciiTheme="minorHAnsi" w:hAnsiTheme="minorHAnsi" w:cstheme="minorHAnsi"/>
          <w:color w:val="000000" w:themeColor="text1"/>
        </w:rPr>
      </w:pPr>
    </w:p>
    <w:p w14:paraId="14C989B1" w14:textId="786FC01F" w:rsidR="001A2A0A" w:rsidRPr="00BF2822" w:rsidRDefault="001A2A0A" w:rsidP="00507480">
      <w:pPr>
        <w:rPr>
          <w:rFonts w:asciiTheme="minorHAnsi" w:hAnsiTheme="minorHAnsi" w:cstheme="minorHAnsi"/>
          <w:color w:val="000000" w:themeColor="text1"/>
        </w:rPr>
      </w:pPr>
      <w:r w:rsidRPr="00BF2822">
        <w:rPr>
          <w:rFonts w:asciiTheme="minorHAnsi" w:hAnsiTheme="minorHAnsi" w:cstheme="minorHAnsi"/>
          <w:color w:val="000000" w:themeColor="text1"/>
        </w:rPr>
        <w:t>LR = P(N/M) / P(N)</w:t>
      </w:r>
    </w:p>
    <w:p w14:paraId="626787AA" w14:textId="77777777" w:rsidR="00507480" w:rsidRPr="00BF2822" w:rsidRDefault="00507480" w:rsidP="00507480">
      <w:pPr>
        <w:ind w:left="720"/>
        <w:rPr>
          <w:rFonts w:asciiTheme="minorHAnsi" w:hAnsiTheme="minorHAnsi" w:cstheme="minorHAnsi"/>
          <w:color w:val="000000" w:themeColor="text1"/>
        </w:rPr>
      </w:pPr>
    </w:p>
    <w:p w14:paraId="38CC7766" w14:textId="77777777" w:rsidR="00507480" w:rsidRPr="00BF2822" w:rsidRDefault="00507480" w:rsidP="00507480">
      <w:pPr>
        <w:ind w:left="720"/>
        <w:rPr>
          <w:rFonts w:asciiTheme="minorHAnsi" w:hAnsiTheme="minorHAnsi" w:cstheme="minorHAnsi"/>
          <w:color w:val="000000" w:themeColor="text1"/>
        </w:rPr>
      </w:pPr>
    </w:p>
    <w:p w14:paraId="170D5A73" w14:textId="094A8B93" w:rsidR="00507480" w:rsidRPr="00BF2822" w:rsidRDefault="00507480" w:rsidP="00507480">
      <w:pPr>
        <w:ind w:left="720"/>
        <w:rPr>
          <w:rFonts w:asciiTheme="minorHAnsi" w:hAnsiTheme="minorHAnsi" w:cstheme="minorHAnsi"/>
          <w:color w:val="000000" w:themeColor="text1"/>
        </w:rPr>
      </w:pPr>
      <w:r w:rsidRPr="00BF2822">
        <w:rPr>
          <w:rFonts w:asciiTheme="minorHAnsi" w:hAnsiTheme="minorHAnsi" w:cstheme="minorHAnsi"/>
          <w:color w:val="000000" w:themeColor="text1"/>
        </w:rPr>
        <w:t xml:space="preserve">Confidence level of </w:t>
      </w:r>
      <w:r w:rsidR="001A2A0A" w:rsidRPr="00BF2822">
        <w:rPr>
          <w:rFonts w:asciiTheme="minorHAnsi" w:hAnsiTheme="minorHAnsi" w:cstheme="minorHAnsi"/>
          <w:color w:val="000000" w:themeColor="text1"/>
        </w:rPr>
        <w:t xml:space="preserve">Rule </w:t>
      </w:r>
      <w:r w:rsidRPr="00BF2822">
        <w:rPr>
          <w:rFonts w:asciiTheme="minorHAnsi" w:hAnsiTheme="minorHAnsi" w:cstheme="minorHAnsi"/>
          <w:color w:val="000000" w:themeColor="text1"/>
        </w:rPr>
        <w:t>A</w:t>
      </w:r>
      <w:r w:rsidR="008D7E11" w:rsidRPr="00BF2822">
        <w:rPr>
          <w:rFonts w:asciiTheme="minorHAnsi" w:hAnsiTheme="minorHAnsi" w:cstheme="minorHAnsi"/>
          <w:color w:val="000000" w:themeColor="text1"/>
        </w:rPr>
        <w:t xml:space="preserve"> = P(N/M) = 1.5 * P(N)</w:t>
      </w:r>
      <w:r w:rsidR="00452E52" w:rsidRPr="00BF2822">
        <w:rPr>
          <w:rFonts w:asciiTheme="minorHAnsi" w:hAnsiTheme="minorHAnsi" w:cstheme="minorHAnsi"/>
          <w:color w:val="000000" w:themeColor="text1"/>
        </w:rPr>
        <w:t xml:space="preserve"> = 1.5* 0.3 = 0.45</w:t>
      </w:r>
    </w:p>
    <w:p w14:paraId="7653B1CF" w14:textId="77777777" w:rsidR="00507480" w:rsidRPr="00BF2822" w:rsidRDefault="00507480" w:rsidP="00507480">
      <w:pPr>
        <w:ind w:left="720"/>
        <w:rPr>
          <w:rFonts w:asciiTheme="minorHAnsi" w:hAnsiTheme="minorHAnsi" w:cstheme="minorHAnsi"/>
          <w:color w:val="000000" w:themeColor="text1"/>
        </w:rPr>
      </w:pPr>
    </w:p>
    <w:p w14:paraId="03D94FB5" w14:textId="77777777" w:rsidR="00507480" w:rsidRPr="00BF2822" w:rsidRDefault="00507480" w:rsidP="00507480">
      <w:pPr>
        <w:ind w:left="720"/>
        <w:rPr>
          <w:rFonts w:asciiTheme="minorHAnsi" w:hAnsiTheme="minorHAnsi" w:cstheme="minorHAnsi"/>
          <w:color w:val="000000" w:themeColor="text1"/>
        </w:rPr>
      </w:pPr>
    </w:p>
    <w:p w14:paraId="42D38FD2" w14:textId="77777777" w:rsidR="00507480" w:rsidRPr="00BF2822" w:rsidRDefault="00507480" w:rsidP="00507480">
      <w:pPr>
        <w:ind w:left="720"/>
        <w:rPr>
          <w:rFonts w:asciiTheme="minorHAnsi" w:hAnsiTheme="minorHAnsi" w:cstheme="minorHAnsi"/>
          <w:color w:val="000000" w:themeColor="text1"/>
        </w:rPr>
      </w:pPr>
    </w:p>
    <w:p w14:paraId="4941468D" w14:textId="77777777" w:rsidR="00F84FD0" w:rsidRPr="00BF2822" w:rsidRDefault="00F84FD0" w:rsidP="00507480">
      <w:pPr>
        <w:ind w:left="720"/>
        <w:rPr>
          <w:rFonts w:asciiTheme="minorHAnsi" w:hAnsiTheme="minorHAnsi" w:cstheme="minorHAnsi"/>
          <w:color w:val="000000" w:themeColor="text1"/>
        </w:rPr>
      </w:pPr>
    </w:p>
    <w:p w14:paraId="71F60CB4" w14:textId="77777777" w:rsidR="00507480" w:rsidRPr="00BF2822" w:rsidRDefault="00507480" w:rsidP="00507480">
      <w:pPr>
        <w:ind w:left="720"/>
        <w:rPr>
          <w:rFonts w:asciiTheme="minorHAnsi" w:hAnsiTheme="minorHAnsi" w:cstheme="minorHAnsi"/>
          <w:color w:val="000000" w:themeColor="text1"/>
        </w:rPr>
      </w:pPr>
    </w:p>
    <w:p w14:paraId="05FB29C2" w14:textId="77777777" w:rsidR="00507480" w:rsidRPr="00BF2822" w:rsidRDefault="00507480" w:rsidP="00507480">
      <w:pPr>
        <w:ind w:left="360"/>
        <w:rPr>
          <w:rFonts w:asciiTheme="minorHAnsi" w:hAnsiTheme="minorHAnsi" w:cstheme="minorHAnsi"/>
          <w:color w:val="000000" w:themeColor="text1"/>
        </w:rPr>
      </w:pPr>
    </w:p>
    <w:p w14:paraId="0F7DAF60" w14:textId="77777777" w:rsidR="00925D73" w:rsidRPr="00BF2822" w:rsidRDefault="00925D73" w:rsidP="00925D73">
      <w:pPr>
        <w:pStyle w:val="ListParagraph"/>
        <w:numPr>
          <w:ilvl w:val="0"/>
          <w:numId w:val="35"/>
        </w:numPr>
        <w:spacing w:line="360" w:lineRule="auto"/>
        <w:contextualSpacing/>
        <w:rPr>
          <w:rFonts w:asciiTheme="minorHAnsi" w:hAnsiTheme="minorHAnsi" w:cstheme="minorHAnsi"/>
          <w:b/>
          <w:color w:val="000000" w:themeColor="text1"/>
        </w:rPr>
      </w:pPr>
      <w:r w:rsidRPr="00BF2822">
        <w:rPr>
          <w:rFonts w:asciiTheme="minorHAnsi" w:hAnsiTheme="minorHAnsi" w:cstheme="minorHAnsi"/>
          <w:b/>
          <w:color w:val="000000" w:themeColor="text1"/>
        </w:rPr>
        <w:t xml:space="preserve">(A) The following questions are based on Excel snapshot below.  </w:t>
      </w:r>
    </w:p>
    <w:p w14:paraId="63BDBCAE" w14:textId="77777777" w:rsidR="00925D73" w:rsidRPr="00BF2822" w:rsidRDefault="00925D73" w:rsidP="00925D73">
      <w:pPr>
        <w:pStyle w:val="ListParagraph"/>
        <w:spacing w:line="360" w:lineRule="auto"/>
        <w:ind w:left="360"/>
        <w:rPr>
          <w:rFonts w:asciiTheme="minorHAnsi" w:hAnsiTheme="minorHAnsi" w:cstheme="minorHAnsi"/>
          <w:b/>
          <w:color w:val="000000" w:themeColor="text1"/>
        </w:rPr>
      </w:pPr>
      <w:r w:rsidRPr="00BF2822">
        <w:rPr>
          <w:rFonts w:asciiTheme="minorHAnsi" w:hAnsiTheme="minorHAnsi" w:cstheme="minorHAnsi"/>
          <w:b/>
          <w:noProof/>
          <w:color w:val="000000" w:themeColor="text1"/>
        </w:rPr>
        <w:drawing>
          <wp:inline distT="0" distB="0" distL="0" distR="0" wp14:anchorId="13EAE3B7" wp14:editId="352E8CFE">
            <wp:extent cx="5943600" cy="1238250"/>
            <wp:effectExtent l="19050" t="0" r="0" b="0"/>
            <wp:docPr id="6" name="Picture 5" descr="C:\Temp\VMwareDnD\30d47c01\Pictur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emp\VMwareDnD\30d47c01\Picture 3.png"/>
                    <pic:cNvPicPr>
                      <a:picLocks noChangeAspect="1" noChangeArrowheads="1"/>
                    </pic:cNvPicPr>
                  </pic:nvPicPr>
                  <pic:blipFill>
                    <a:blip r:embed="rId7" cstate="print"/>
                    <a:srcRect/>
                    <a:stretch>
                      <a:fillRect/>
                    </a:stretch>
                  </pic:blipFill>
                  <pic:spPr bwMode="auto">
                    <a:xfrm>
                      <a:off x="0" y="0"/>
                      <a:ext cx="5943600" cy="1238250"/>
                    </a:xfrm>
                    <a:prstGeom prst="rect">
                      <a:avLst/>
                    </a:prstGeom>
                    <a:noFill/>
                    <a:ln w="9525">
                      <a:noFill/>
                      <a:miter lim="800000"/>
                      <a:headEnd/>
                      <a:tailEnd/>
                    </a:ln>
                  </pic:spPr>
                </pic:pic>
              </a:graphicData>
            </a:graphic>
          </wp:inline>
        </w:drawing>
      </w:r>
    </w:p>
    <w:p w14:paraId="00FC5201" w14:textId="77777777" w:rsidR="00925D73" w:rsidRPr="00BF2822" w:rsidRDefault="00925D73" w:rsidP="00925D73">
      <w:pPr>
        <w:spacing w:line="360" w:lineRule="auto"/>
        <w:rPr>
          <w:rFonts w:asciiTheme="minorHAnsi" w:hAnsiTheme="minorHAnsi" w:cstheme="minorHAnsi"/>
          <w:b/>
          <w:color w:val="000000" w:themeColor="text1"/>
        </w:rPr>
      </w:pPr>
    </w:p>
    <w:p w14:paraId="6AE2AE54" w14:textId="12DD15EC" w:rsidR="00925D73" w:rsidRPr="00BF2822" w:rsidRDefault="00925D73" w:rsidP="00925D73">
      <w:pPr>
        <w:spacing w:line="276" w:lineRule="auto"/>
        <w:rPr>
          <w:rFonts w:asciiTheme="minorHAnsi" w:hAnsiTheme="minorHAnsi" w:cstheme="minorHAnsi"/>
          <w:b/>
          <w:color w:val="000000" w:themeColor="text1"/>
        </w:rPr>
      </w:pPr>
      <w:r w:rsidRPr="00BF2822">
        <w:rPr>
          <w:rFonts w:asciiTheme="minorHAnsi" w:hAnsiTheme="minorHAnsi" w:cstheme="minorHAnsi"/>
          <w:b/>
          <w:color w:val="000000" w:themeColor="text1"/>
        </w:rPr>
        <w:t xml:space="preserve">Rule 1: Write a formula that assigns an “A” if a student gets at least 95 in both exams (i.e., Exam I and II), or at least 90 in all three (Exams I and II, and quiz score). If the student doesn’t satisfy criteria </w:t>
      </w:r>
      <w:r w:rsidRPr="00BF2822">
        <w:rPr>
          <w:rFonts w:asciiTheme="minorHAnsi" w:hAnsiTheme="minorHAnsi" w:cstheme="minorHAnsi"/>
          <w:b/>
          <w:color w:val="000000" w:themeColor="text1"/>
        </w:rPr>
        <w:lastRenderedPageBreak/>
        <w:t>for “A” but has any two scores &gt;= 90 s/he will receive a “B,” if not a “C.”   You should NOT use all combination of scores to find at least 95 or &gt;=90. You must use appropriate functions than enumerating all possible combinations. (</w:t>
      </w:r>
      <w:r w:rsidR="00FF7568" w:rsidRPr="00BF2822">
        <w:rPr>
          <w:rFonts w:asciiTheme="minorHAnsi" w:hAnsiTheme="minorHAnsi" w:cstheme="minorHAnsi"/>
          <w:b/>
          <w:color w:val="000000" w:themeColor="text1"/>
        </w:rPr>
        <w:t>3</w:t>
      </w:r>
      <w:r w:rsidRPr="00BF2822">
        <w:rPr>
          <w:rFonts w:asciiTheme="minorHAnsi" w:hAnsiTheme="minorHAnsi" w:cstheme="minorHAnsi"/>
          <w:b/>
          <w:color w:val="000000" w:themeColor="text1"/>
        </w:rPr>
        <w:t xml:space="preserve"> point)</w:t>
      </w:r>
    </w:p>
    <w:p w14:paraId="1546AEAD" w14:textId="77777777" w:rsidR="00925D73" w:rsidRPr="00BF2822" w:rsidRDefault="00925D73" w:rsidP="00925D73">
      <w:pPr>
        <w:rPr>
          <w:rFonts w:asciiTheme="minorHAnsi" w:hAnsiTheme="minorHAnsi" w:cstheme="minorHAnsi"/>
          <w:b/>
          <w:bCs/>
          <w:color w:val="000000" w:themeColor="text1"/>
          <w:u w:val="single"/>
        </w:rPr>
      </w:pPr>
    </w:p>
    <w:p w14:paraId="53A7DFEA" w14:textId="4A098F14" w:rsidR="00925D73" w:rsidRPr="00BF2822" w:rsidRDefault="00452E52" w:rsidP="00925D73">
      <w:pPr>
        <w:rPr>
          <w:rFonts w:asciiTheme="minorHAnsi" w:hAnsiTheme="minorHAnsi" w:cstheme="minorHAnsi"/>
          <w:b/>
          <w:bCs/>
          <w:color w:val="000000" w:themeColor="text1"/>
          <w:u w:val="single"/>
        </w:rPr>
      </w:pPr>
      <w:r w:rsidRPr="00BF2822">
        <w:rPr>
          <w:rFonts w:asciiTheme="minorHAnsi" w:hAnsiTheme="minorHAnsi" w:cstheme="minorHAnsi"/>
          <w:b/>
          <w:bCs/>
          <w:color w:val="000000" w:themeColor="text1"/>
          <w:u w:val="single"/>
        </w:rPr>
        <w:t>Hint: Use min &amp; large functions</w:t>
      </w:r>
    </w:p>
    <w:p w14:paraId="6A45EF45" w14:textId="77777777" w:rsidR="00925D73" w:rsidRPr="00BF2822" w:rsidRDefault="00925D73" w:rsidP="00925D73">
      <w:pPr>
        <w:rPr>
          <w:rFonts w:asciiTheme="minorHAnsi" w:hAnsiTheme="minorHAnsi" w:cstheme="minorHAnsi"/>
          <w:b/>
          <w:bCs/>
          <w:color w:val="000000" w:themeColor="text1"/>
          <w:u w:val="single"/>
        </w:rPr>
      </w:pPr>
    </w:p>
    <w:p w14:paraId="17F90D0D" w14:textId="77777777" w:rsidR="007961CB" w:rsidRPr="00BF2822" w:rsidRDefault="007961CB" w:rsidP="00925D73">
      <w:pPr>
        <w:rPr>
          <w:rFonts w:asciiTheme="minorHAnsi" w:hAnsiTheme="minorHAnsi" w:cstheme="minorHAnsi"/>
          <w:b/>
          <w:bCs/>
          <w:color w:val="000000" w:themeColor="text1"/>
          <w:u w:val="single"/>
        </w:rPr>
      </w:pPr>
    </w:p>
    <w:p w14:paraId="48765D2D" w14:textId="77777777" w:rsidR="00925D73" w:rsidRPr="00BF2822" w:rsidRDefault="00925D73" w:rsidP="00925D73">
      <w:pPr>
        <w:rPr>
          <w:rFonts w:asciiTheme="minorHAnsi" w:hAnsiTheme="minorHAnsi" w:cstheme="minorHAnsi"/>
          <w:b/>
          <w:bCs/>
          <w:color w:val="000000" w:themeColor="text1"/>
          <w:u w:val="single"/>
        </w:rPr>
      </w:pPr>
    </w:p>
    <w:p w14:paraId="7FE15CB0" w14:textId="77777777" w:rsidR="00925D73" w:rsidRPr="00BF2822" w:rsidRDefault="00925D73" w:rsidP="00925D73">
      <w:pPr>
        <w:rPr>
          <w:rFonts w:asciiTheme="minorHAnsi" w:hAnsiTheme="minorHAnsi" w:cstheme="minorHAnsi"/>
          <w:b/>
          <w:bCs/>
          <w:color w:val="000000" w:themeColor="text1"/>
          <w:u w:val="single"/>
        </w:rPr>
      </w:pPr>
    </w:p>
    <w:p w14:paraId="03ADC7DF" w14:textId="77777777" w:rsidR="00925D73" w:rsidRPr="00BF2822" w:rsidRDefault="00925D73" w:rsidP="00925D73">
      <w:pPr>
        <w:rPr>
          <w:rFonts w:asciiTheme="minorHAnsi" w:hAnsiTheme="minorHAnsi" w:cstheme="minorHAnsi"/>
          <w:b/>
          <w:bCs/>
          <w:color w:val="000000" w:themeColor="text1"/>
          <w:u w:val="single"/>
        </w:rPr>
      </w:pPr>
    </w:p>
    <w:p w14:paraId="3CD97A46" w14:textId="77777777" w:rsidR="00F84FD0" w:rsidRPr="00BF2822" w:rsidRDefault="00F84FD0" w:rsidP="00925D73">
      <w:pPr>
        <w:rPr>
          <w:rFonts w:asciiTheme="minorHAnsi" w:hAnsiTheme="minorHAnsi" w:cstheme="minorHAnsi"/>
          <w:b/>
          <w:bCs/>
          <w:color w:val="000000" w:themeColor="text1"/>
          <w:u w:val="single"/>
        </w:rPr>
      </w:pPr>
    </w:p>
    <w:p w14:paraId="7E34951C" w14:textId="582CC5AF" w:rsidR="00925D73" w:rsidRPr="00BF2822" w:rsidRDefault="00925D73" w:rsidP="00925D73">
      <w:pPr>
        <w:rPr>
          <w:rFonts w:asciiTheme="minorHAnsi" w:hAnsiTheme="minorHAnsi" w:cstheme="minorHAnsi"/>
          <w:b/>
          <w:bCs/>
          <w:color w:val="000000" w:themeColor="text1"/>
        </w:rPr>
      </w:pPr>
      <w:r w:rsidRPr="00BF2822">
        <w:rPr>
          <w:rFonts w:asciiTheme="minorHAnsi" w:hAnsiTheme="minorHAnsi" w:cstheme="minorHAnsi"/>
          <w:b/>
          <w:bCs/>
          <w:color w:val="000000" w:themeColor="text1"/>
        </w:rPr>
        <w:t xml:space="preserve">(B) </w:t>
      </w:r>
      <w:r w:rsidR="00BD4DA2" w:rsidRPr="00BF2822">
        <w:rPr>
          <w:rFonts w:asciiTheme="minorHAnsi" w:hAnsiTheme="minorHAnsi" w:cstheme="minorHAnsi"/>
          <w:b/>
          <w:bCs/>
          <w:color w:val="000000" w:themeColor="text1"/>
        </w:rPr>
        <w:t xml:space="preserve">Calculate Total Revenue in the East </w:t>
      </w:r>
      <w:proofErr w:type="gramStart"/>
      <w:r w:rsidR="00BD4DA2" w:rsidRPr="00BF2822">
        <w:rPr>
          <w:rFonts w:asciiTheme="minorHAnsi" w:hAnsiTheme="minorHAnsi" w:cstheme="minorHAnsi"/>
          <w:b/>
          <w:bCs/>
          <w:color w:val="000000" w:themeColor="text1"/>
        </w:rPr>
        <w:t>Region</w:t>
      </w:r>
      <w:r w:rsidRPr="00BF2822">
        <w:rPr>
          <w:rFonts w:asciiTheme="minorHAnsi" w:hAnsiTheme="minorHAnsi" w:cstheme="minorHAnsi"/>
          <w:b/>
          <w:bCs/>
          <w:color w:val="000000" w:themeColor="text1"/>
        </w:rPr>
        <w:t>(</w:t>
      </w:r>
      <w:proofErr w:type="gramEnd"/>
      <w:r w:rsidR="00FF7568" w:rsidRPr="00BF2822">
        <w:rPr>
          <w:rFonts w:asciiTheme="minorHAnsi" w:hAnsiTheme="minorHAnsi" w:cstheme="minorHAnsi"/>
          <w:b/>
          <w:bCs/>
          <w:color w:val="000000" w:themeColor="text1"/>
        </w:rPr>
        <w:t>3</w:t>
      </w:r>
      <w:r w:rsidR="00FB21A0" w:rsidRPr="00BF2822">
        <w:rPr>
          <w:rFonts w:asciiTheme="minorHAnsi" w:hAnsiTheme="minorHAnsi" w:cstheme="minorHAnsi"/>
          <w:b/>
          <w:bCs/>
          <w:color w:val="000000" w:themeColor="text1"/>
        </w:rPr>
        <w:t xml:space="preserve"> </w:t>
      </w:r>
      <w:r w:rsidRPr="00BF2822">
        <w:rPr>
          <w:rFonts w:asciiTheme="minorHAnsi" w:hAnsiTheme="minorHAnsi" w:cstheme="minorHAnsi"/>
          <w:b/>
          <w:bCs/>
          <w:color w:val="000000" w:themeColor="text1"/>
        </w:rPr>
        <w:t>point</w:t>
      </w:r>
      <w:r w:rsidR="00FF7568" w:rsidRPr="00BF2822">
        <w:rPr>
          <w:rFonts w:asciiTheme="minorHAnsi" w:hAnsiTheme="minorHAnsi" w:cstheme="minorHAnsi"/>
          <w:b/>
          <w:bCs/>
          <w:color w:val="000000" w:themeColor="text1"/>
        </w:rPr>
        <w:t>s</w:t>
      </w:r>
      <w:r w:rsidRPr="00BF2822">
        <w:rPr>
          <w:rFonts w:asciiTheme="minorHAnsi" w:hAnsiTheme="minorHAnsi" w:cstheme="minorHAnsi"/>
          <w:b/>
          <w:bCs/>
          <w:color w:val="000000" w:themeColor="text1"/>
        </w:rPr>
        <w:t>)</w:t>
      </w:r>
    </w:p>
    <w:p w14:paraId="42495087" w14:textId="77777777" w:rsidR="00925D73" w:rsidRPr="00BF2822" w:rsidRDefault="00925D73" w:rsidP="00925D73">
      <w:pPr>
        <w:rPr>
          <w:rFonts w:asciiTheme="minorHAnsi" w:hAnsiTheme="minorHAnsi" w:cstheme="minorHAnsi"/>
          <w:b/>
          <w:bCs/>
          <w:color w:val="000000" w:themeColor="text1"/>
          <w:u w:val="single"/>
        </w:rPr>
      </w:pPr>
    </w:p>
    <w:p w14:paraId="11A3208A" w14:textId="684CBF56" w:rsidR="00925D73" w:rsidRPr="00BF2822" w:rsidRDefault="00BD4DA2" w:rsidP="00925D73">
      <w:pPr>
        <w:rPr>
          <w:rFonts w:asciiTheme="minorHAnsi" w:hAnsiTheme="minorHAnsi" w:cstheme="minorHAnsi"/>
          <w:b/>
          <w:bCs/>
          <w:color w:val="000000" w:themeColor="text1"/>
          <w:u w:val="single"/>
        </w:rPr>
      </w:pPr>
      <w:r w:rsidRPr="00BF2822">
        <w:rPr>
          <w:rFonts w:asciiTheme="minorHAnsi" w:hAnsiTheme="minorHAnsi" w:cstheme="minorHAnsi"/>
          <w:b/>
          <w:bCs/>
          <w:noProof/>
          <w:color w:val="000000" w:themeColor="text1"/>
          <w:u w:val="single"/>
        </w:rPr>
        <w:drawing>
          <wp:inline distT="0" distB="0" distL="0" distR="0" wp14:anchorId="63553BCE" wp14:editId="24E2110E">
            <wp:extent cx="4702866" cy="4361815"/>
            <wp:effectExtent l="0" t="0" r="0" b="0"/>
            <wp:docPr id="7475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9830" name=""/>
                    <pic:cNvPicPr/>
                  </pic:nvPicPr>
                  <pic:blipFill>
                    <a:blip r:embed="rId8"/>
                    <a:stretch>
                      <a:fillRect/>
                    </a:stretch>
                  </pic:blipFill>
                  <pic:spPr>
                    <a:xfrm>
                      <a:off x="0" y="0"/>
                      <a:ext cx="4726279" cy="4383530"/>
                    </a:xfrm>
                    <a:prstGeom prst="rect">
                      <a:avLst/>
                    </a:prstGeom>
                  </pic:spPr>
                </pic:pic>
              </a:graphicData>
            </a:graphic>
          </wp:inline>
        </w:drawing>
      </w:r>
    </w:p>
    <w:p w14:paraId="3A240B46" w14:textId="77777777" w:rsidR="00925D73" w:rsidRPr="00BF2822" w:rsidRDefault="00925D73" w:rsidP="00925D73">
      <w:pPr>
        <w:rPr>
          <w:rFonts w:asciiTheme="minorHAnsi" w:hAnsiTheme="minorHAnsi" w:cstheme="minorHAnsi"/>
          <w:b/>
          <w:bCs/>
          <w:color w:val="000000" w:themeColor="text1"/>
          <w:u w:val="single"/>
        </w:rPr>
      </w:pPr>
    </w:p>
    <w:p w14:paraId="13D15EAA" w14:textId="77777777" w:rsidR="00925D73" w:rsidRPr="00BF2822" w:rsidRDefault="00925D73" w:rsidP="00925D73">
      <w:pPr>
        <w:rPr>
          <w:rFonts w:asciiTheme="minorHAnsi" w:hAnsiTheme="minorHAnsi" w:cstheme="minorHAnsi"/>
          <w:b/>
          <w:bCs/>
          <w:color w:val="000000" w:themeColor="text1"/>
          <w:u w:val="single"/>
        </w:rPr>
      </w:pPr>
    </w:p>
    <w:p w14:paraId="7C52991F" w14:textId="3B9A0A93" w:rsidR="00452E52" w:rsidRPr="00BF2822" w:rsidRDefault="00452E52" w:rsidP="00452E52">
      <w:pPr>
        <w:rPr>
          <w:rFonts w:asciiTheme="minorHAnsi" w:hAnsiTheme="minorHAnsi" w:cstheme="minorHAnsi"/>
          <w:b/>
          <w:bCs/>
          <w:color w:val="000000" w:themeColor="text1"/>
          <w:u w:val="single"/>
        </w:rPr>
      </w:pPr>
      <w:r w:rsidRPr="00BF2822">
        <w:rPr>
          <w:rFonts w:asciiTheme="minorHAnsi" w:hAnsiTheme="minorHAnsi" w:cstheme="minorHAnsi"/>
          <w:b/>
          <w:bCs/>
          <w:color w:val="000000" w:themeColor="text1"/>
          <w:u w:val="single"/>
        </w:rPr>
        <w:t xml:space="preserve">Hint: </w:t>
      </w:r>
      <w:r w:rsidR="00BD4DA2" w:rsidRPr="00BF2822">
        <w:rPr>
          <w:rFonts w:asciiTheme="minorHAnsi" w:hAnsiTheme="minorHAnsi" w:cstheme="minorHAnsi"/>
          <w:b/>
          <w:bCs/>
          <w:color w:val="000000" w:themeColor="text1"/>
          <w:u w:val="single"/>
        </w:rPr>
        <w:t xml:space="preserve">Use </w:t>
      </w:r>
      <w:proofErr w:type="spellStart"/>
      <w:r w:rsidR="00BD4DA2" w:rsidRPr="00BF2822">
        <w:rPr>
          <w:rFonts w:asciiTheme="minorHAnsi" w:hAnsiTheme="minorHAnsi" w:cstheme="minorHAnsi"/>
          <w:b/>
          <w:bCs/>
          <w:color w:val="000000" w:themeColor="text1"/>
          <w:u w:val="single"/>
        </w:rPr>
        <w:t>XLookup</w:t>
      </w:r>
      <w:proofErr w:type="spellEnd"/>
      <w:r w:rsidR="00BD4DA2" w:rsidRPr="00BF2822">
        <w:rPr>
          <w:rFonts w:asciiTheme="minorHAnsi" w:hAnsiTheme="minorHAnsi" w:cstheme="minorHAnsi"/>
          <w:b/>
          <w:bCs/>
          <w:color w:val="000000" w:themeColor="text1"/>
          <w:u w:val="single"/>
        </w:rPr>
        <w:t xml:space="preserve"> and </w:t>
      </w:r>
      <w:proofErr w:type="spellStart"/>
      <w:r w:rsidR="00BD4DA2" w:rsidRPr="00BF2822">
        <w:rPr>
          <w:rFonts w:asciiTheme="minorHAnsi" w:hAnsiTheme="minorHAnsi" w:cstheme="minorHAnsi"/>
          <w:b/>
          <w:bCs/>
          <w:color w:val="000000" w:themeColor="text1"/>
          <w:u w:val="single"/>
        </w:rPr>
        <w:t>SumProduct</w:t>
      </w:r>
      <w:proofErr w:type="spellEnd"/>
    </w:p>
    <w:p w14:paraId="62295841" w14:textId="77777777" w:rsidR="00925D73" w:rsidRPr="00BF2822" w:rsidRDefault="00925D73" w:rsidP="00925D73">
      <w:pPr>
        <w:rPr>
          <w:rFonts w:asciiTheme="minorHAnsi" w:hAnsiTheme="minorHAnsi" w:cstheme="minorHAnsi"/>
          <w:b/>
          <w:bCs/>
          <w:color w:val="000000" w:themeColor="text1"/>
          <w:u w:val="single"/>
        </w:rPr>
      </w:pPr>
    </w:p>
    <w:p w14:paraId="672B8DCD" w14:textId="77777777" w:rsidR="007961CB" w:rsidRPr="00BF2822" w:rsidRDefault="007961CB">
      <w:pPr>
        <w:rPr>
          <w:rFonts w:asciiTheme="minorHAnsi" w:hAnsiTheme="minorHAnsi" w:cstheme="minorHAnsi"/>
          <w:b/>
          <w:color w:val="000000" w:themeColor="text1"/>
        </w:rPr>
      </w:pPr>
      <w:r w:rsidRPr="00BF2822">
        <w:rPr>
          <w:rFonts w:asciiTheme="minorHAnsi" w:hAnsiTheme="minorHAnsi" w:cstheme="minorHAnsi"/>
          <w:b/>
          <w:color w:val="000000" w:themeColor="text1"/>
        </w:rPr>
        <w:br w:type="page"/>
      </w:r>
    </w:p>
    <w:p w14:paraId="0CEBE9A9" w14:textId="77777777" w:rsidR="007961CB" w:rsidRPr="00BF2822" w:rsidRDefault="007961CB" w:rsidP="00925D73">
      <w:pPr>
        <w:spacing w:line="360" w:lineRule="auto"/>
        <w:rPr>
          <w:rFonts w:asciiTheme="minorHAnsi" w:hAnsiTheme="minorHAnsi" w:cstheme="minorHAnsi"/>
          <w:b/>
          <w:color w:val="000000" w:themeColor="text1"/>
        </w:rPr>
      </w:pPr>
    </w:p>
    <w:p w14:paraId="516FB95B" w14:textId="77777777" w:rsidR="007961CB" w:rsidRPr="00BF2822" w:rsidRDefault="007961CB" w:rsidP="00925D73">
      <w:pPr>
        <w:spacing w:line="360" w:lineRule="auto"/>
        <w:rPr>
          <w:rFonts w:asciiTheme="minorHAnsi" w:hAnsiTheme="minorHAnsi" w:cstheme="minorHAnsi"/>
          <w:b/>
          <w:color w:val="000000" w:themeColor="text1"/>
        </w:rPr>
      </w:pPr>
    </w:p>
    <w:p w14:paraId="4626C468" w14:textId="77777777" w:rsidR="007961CB" w:rsidRPr="00BF2822" w:rsidRDefault="007961CB" w:rsidP="00925D73">
      <w:pPr>
        <w:spacing w:line="360" w:lineRule="auto"/>
        <w:rPr>
          <w:rFonts w:asciiTheme="minorHAnsi" w:hAnsiTheme="minorHAnsi" w:cstheme="minorHAnsi"/>
          <w:b/>
          <w:color w:val="000000" w:themeColor="text1"/>
        </w:rPr>
      </w:pPr>
    </w:p>
    <w:p w14:paraId="58499648" w14:textId="6C5C236B" w:rsidR="00925D73" w:rsidRPr="00BF2822" w:rsidRDefault="00925D73" w:rsidP="00925D73">
      <w:pPr>
        <w:spacing w:line="360" w:lineRule="auto"/>
        <w:rPr>
          <w:rFonts w:asciiTheme="minorHAnsi" w:hAnsiTheme="minorHAnsi" w:cstheme="minorHAnsi"/>
          <w:b/>
          <w:color w:val="000000" w:themeColor="text1"/>
        </w:rPr>
      </w:pPr>
      <w:r w:rsidRPr="00BF2822">
        <w:rPr>
          <w:rFonts w:asciiTheme="minorHAnsi" w:hAnsiTheme="minorHAnsi" w:cstheme="minorHAnsi"/>
          <w:b/>
          <w:color w:val="000000" w:themeColor="text1"/>
        </w:rPr>
        <w:t xml:space="preserve">(C) Consider the following </w:t>
      </w:r>
      <w:r w:rsidR="00BD4DA2" w:rsidRPr="00BF2822">
        <w:rPr>
          <w:rFonts w:asciiTheme="minorHAnsi" w:hAnsiTheme="minorHAnsi" w:cstheme="minorHAnsi"/>
          <w:b/>
          <w:color w:val="000000" w:themeColor="text1"/>
        </w:rPr>
        <w:t>case and answer related questions</w:t>
      </w:r>
      <w:r w:rsidR="00FF7568" w:rsidRPr="00BF2822">
        <w:rPr>
          <w:rFonts w:asciiTheme="minorHAnsi" w:hAnsiTheme="minorHAnsi" w:cstheme="minorHAnsi"/>
          <w:b/>
          <w:color w:val="000000" w:themeColor="text1"/>
        </w:rPr>
        <w:t xml:space="preserve"> (4 points)</w:t>
      </w:r>
      <w:r w:rsidRPr="00BF2822">
        <w:rPr>
          <w:rFonts w:asciiTheme="minorHAnsi" w:hAnsiTheme="minorHAnsi" w:cstheme="minorHAnsi"/>
          <w:b/>
          <w:color w:val="000000" w:themeColor="text1"/>
        </w:rPr>
        <w:t>:</w:t>
      </w:r>
    </w:p>
    <w:p w14:paraId="1A173375" w14:textId="3FC07BA3" w:rsidR="00925D73" w:rsidRPr="00BF2822" w:rsidRDefault="00925D73" w:rsidP="00925D73">
      <w:pPr>
        <w:pStyle w:val="ListParagraph"/>
        <w:spacing w:line="360" w:lineRule="auto"/>
        <w:ind w:left="360"/>
        <w:rPr>
          <w:rFonts w:asciiTheme="minorHAnsi" w:hAnsiTheme="minorHAnsi" w:cstheme="minorHAnsi"/>
          <w:b/>
          <w:color w:val="000000" w:themeColor="text1"/>
        </w:rPr>
      </w:pPr>
    </w:p>
    <w:p w14:paraId="25DD5A69" w14:textId="0EA2E882" w:rsidR="00BD4DA2" w:rsidRPr="00BF2822" w:rsidRDefault="00BD4DA2" w:rsidP="00FF7568">
      <w:pPr>
        <w:spacing w:line="360" w:lineRule="auto"/>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A large e-commerce company, </w:t>
      </w:r>
      <w:proofErr w:type="spellStart"/>
      <w:r w:rsidRPr="00BF2822">
        <w:rPr>
          <w:rFonts w:asciiTheme="minorHAnsi" w:hAnsiTheme="minorHAnsi" w:cstheme="minorHAnsi"/>
          <w:color w:val="000000" w:themeColor="text1"/>
        </w:rPr>
        <w:t>ShopEase</w:t>
      </w:r>
      <w:proofErr w:type="spellEnd"/>
      <w:r w:rsidRPr="00BF2822">
        <w:rPr>
          <w:rFonts w:asciiTheme="minorHAnsi" w:hAnsiTheme="minorHAnsi" w:cstheme="minorHAnsi"/>
          <w:color w:val="000000" w:themeColor="text1"/>
        </w:rPr>
        <w:t>, has recently deployed an AI-powered customer service agent that can autonomously handle customer inquiries, process refunds, recommend products, and resolve complaints. The system uses past customer data, company policies, and real-time interactions to make decisions and take actions without human intervention in most cases. While the system has significantly improved response times and reduced operational costs, several issues have emerged. Some customers have received incorrect refunds, and in a few cases, the AI denied legitimate claims due to biased or incomplete data. Additionally, concerns have been raised about how customer data is being used and whether the AI’s decisions are transparent and accountable. Senior management is now debating whether to scale the system further or introduce stricter governance and human oversight.</w:t>
      </w:r>
    </w:p>
    <w:p w14:paraId="6CDFB698" w14:textId="77777777" w:rsidR="00BD4DA2" w:rsidRPr="00BF2822" w:rsidRDefault="00BD4DA2" w:rsidP="00BD4DA2">
      <w:pPr>
        <w:spacing w:line="360" w:lineRule="auto"/>
        <w:contextualSpacing/>
        <w:rPr>
          <w:rFonts w:asciiTheme="minorHAnsi" w:hAnsiTheme="minorHAnsi" w:cstheme="minorHAnsi"/>
          <w:color w:val="000000" w:themeColor="text1"/>
        </w:rPr>
      </w:pPr>
    </w:p>
    <w:p w14:paraId="0C3EDF93" w14:textId="4BA2577A" w:rsidR="00FF7568" w:rsidRPr="00BF2822" w:rsidRDefault="00FF7568" w:rsidP="00BD4DA2">
      <w:pPr>
        <w:spacing w:line="360" w:lineRule="auto"/>
        <w:contextualSpacing/>
        <w:rPr>
          <w:rFonts w:asciiTheme="minorHAnsi" w:hAnsiTheme="minorHAnsi" w:cstheme="minorHAnsi"/>
          <w:color w:val="000000" w:themeColor="text1"/>
        </w:rPr>
      </w:pPr>
      <w:r w:rsidRPr="00BF2822">
        <w:rPr>
          <w:rFonts w:asciiTheme="minorHAnsi" w:hAnsiTheme="minorHAnsi" w:cstheme="minorHAnsi"/>
          <w:color w:val="000000" w:themeColor="text1"/>
        </w:rPr>
        <w:t>Based on the case, what characteristics make the system an example of Agentic AI, and how does it differ from a purely generative AI system?</w:t>
      </w:r>
    </w:p>
    <w:p w14:paraId="26360CE6" w14:textId="77777777" w:rsidR="00FF7568" w:rsidRPr="00BF2822" w:rsidRDefault="00FF7568" w:rsidP="00BD4DA2">
      <w:pPr>
        <w:spacing w:line="360" w:lineRule="auto"/>
        <w:contextualSpacing/>
        <w:rPr>
          <w:rFonts w:asciiTheme="minorHAnsi" w:hAnsiTheme="minorHAnsi" w:cstheme="minorHAnsi"/>
          <w:color w:val="000000" w:themeColor="text1"/>
        </w:rPr>
      </w:pPr>
    </w:p>
    <w:p w14:paraId="13507AFD" w14:textId="0176762A" w:rsidR="00BD4DA2" w:rsidRPr="00BF2822" w:rsidRDefault="00BD4DA2" w:rsidP="00BD4DA2">
      <w:pPr>
        <w:spacing w:line="360" w:lineRule="auto"/>
        <w:contextualSpacing/>
        <w:rPr>
          <w:rFonts w:asciiTheme="minorHAnsi" w:hAnsiTheme="minorHAnsi" w:cstheme="minorHAnsi"/>
          <w:color w:val="000000" w:themeColor="text1"/>
        </w:rPr>
      </w:pPr>
      <w:r w:rsidRPr="00BF2822">
        <w:rPr>
          <w:rFonts w:asciiTheme="minorHAnsi" w:hAnsiTheme="minorHAnsi" w:cstheme="minorHAnsi"/>
          <w:color w:val="000000" w:themeColor="text1"/>
        </w:rPr>
        <w:t xml:space="preserve">What are the key governance and risk </w:t>
      </w:r>
      <w:proofErr w:type="gramStart"/>
      <w:r w:rsidRPr="00BF2822">
        <w:rPr>
          <w:rFonts w:asciiTheme="minorHAnsi" w:hAnsiTheme="minorHAnsi" w:cstheme="minorHAnsi"/>
          <w:color w:val="000000" w:themeColor="text1"/>
        </w:rPr>
        <w:t>challenges</w:t>
      </w:r>
      <w:proofErr w:type="gramEnd"/>
      <w:r w:rsidRPr="00BF2822">
        <w:rPr>
          <w:rFonts w:asciiTheme="minorHAnsi" w:hAnsiTheme="minorHAnsi" w:cstheme="minorHAnsi"/>
          <w:color w:val="000000" w:themeColor="text1"/>
        </w:rPr>
        <w:t xml:space="preserve"> the company is facing, and what controls or mechanisms would you recommend </w:t>
      </w:r>
      <w:proofErr w:type="gramStart"/>
      <w:r w:rsidRPr="00BF2822">
        <w:rPr>
          <w:rFonts w:asciiTheme="minorHAnsi" w:hAnsiTheme="minorHAnsi" w:cstheme="minorHAnsi"/>
          <w:color w:val="000000" w:themeColor="text1"/>
        </w:rPr>
        <w:t>to address</w:t>
      </w:r>
      <w:proofErr w:type="gramEnd"/>
      <w:r w:rsidRPr="00BF2822">
        <w:rPr>
          <w:rFonts w:asciiTheme="minorHAnsi" w:hAnsiTheme="minorHAnsi" w:cstheme="minorHAnsi"/>
          <w:color w:val="000000" w:themeColor="text1"/>
        </w:rPr>
        <w:t xml:space="preserve"> them?</w:t>
      </w:r>
    </w:p>
    <w:p w14:paraId="1231B816" w14:textId="77777777" w:rsidR="00925D73" w:rsidRPr="00BF2822" w:rsidRDefault="00925D73" w:rsidP="00925D73">
      <w:pPr>
        <w:spacing w:line="360" w:lineRule="auto"/>
        <w:contextualSpacing/>
        <w:rPr>
          <w:rFonts w:asciiTheme="minorHAnsi" w:hAnsiTheme="minorHAnsi" w:cstheme="minorHAnsi"/>
          <w:color w:val="000000" w:themeColor="text1"/>
        </w:rPr>
      </w:pPr>
    </w:p>
    <w:p w14:paraId="186FD4B3" w14:textId="77777777" w:rsidR="00507480" w:rsidRPr="00BF2822" w:rsidRDefault="00507480" w:rsidP="00517D9C">
      <w:pPr>
        <w:rPr>
          <w:rFonts w:asciiTheme="minorHAnsi" w:hAnsiTheme="minorHAnsi" w:cstheme="minorHAnsi"/>
          <w:color w:val="000000" w:themeColor="text1"/>
        </w:rPr>
      </w:pPr>
    </w:p>
    <w:sectPr w:rsidR="00507480" w:rsidRPr="00BF2822" w:rsidSect="007961CB">
      <w:footerReference w:type="even" r:id="rId9"/>
      <w:footerReference w:type="default" r:id="rId10"/>
      <w:pgSz w:w="12240" w:h="15840"/>
      <w:pgMar w:top="1152" w:right="1008"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8FC2" w14:textId="77777777" w:rsidR="00796DBA" w:rsidRDefault="00796DBA" w:rsidP="007961CB">
      <w:r>
        <w:separator/>
      </w:r>
    </w:p>
  </w:endnote>
  <w:endnote w:type="continuationSeparator" w:id="0">
    <w:p w14:paraId="7EB43013" w14:textId="77777777" w:rsidR="00796DBA" w:rsidRDefault="00796DBA" w:rsidP="00796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notTrueType/>
    <w:pitch w:val="default"/>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3232786"/>
      <w:docPartObj>
        <w:docPartGallery w:val="Page Numbers (Bottom of Page)"/>
        <w:docPartUnique/>
      </w:docPartObj>
    </w:sdtPr>
    <w:sdtContent>
      <w:p w14:paraId="2E8CF9EC" w14:textId="77777777" w:rsidR="007961CB" w:rsidRDefault="007961CB" w:rsidP="00B860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5C9B56" w14:textId="77777777" w:rsidR="007961CB" w:rsidRDefault="007961CB" w:rsidP="007961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1336111"/>
      <w:docPartObj>
        <w:docPartGallery w:val="Page Numbers (Bottom of Page)"/>
        <w:docPartUnique/>
      </w:docPartObj>
    </w:sdtPr>
    <w:sdtContent>
      <w:p w14:paraId="506A7070" w14:textId="77777777" w:rsidR="007961CB" w:rsidRDefault="007961CB" w:rsidP="00B860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E6863D6" w14:textId="77777777" w:rsidR="007961CB" w:rsidRDefault="007961CB" w:rsidP="007961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34C8A" w14:textId="77777777" w:rsidR="00796DBA" w:rsidRDefault="00796DBA" w:rsidP="007961CB">
      <w:r>
        <w:separator/>
      </w:r>
    </w:p>
  </w:footnote>
  <w:footnote w:type="continuationSeparator" w:id="0">
    <w:p w14:paraId="08FF9E0C" w14:textId="77777777" w:rsidR="00796DBA" w:rsidRDefault="00796DBA" w:rsidP="007961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D11"/>
    <w:multiLevelType w:val="hybridMultilevel"/>
    <w:tmpl w:val="D9E48F92"/>
    <w:lvl w:ilvl="0" w:tplc="0409000F">
      <w:start w:val="1"/>
      <w:numFmt w:val="decimal"/>
      <w:lvlText w:val="%1."/>
      <w:lvlJc w:val="left"/>
      <w:pPr>
        <w:ind w:left="720" w:hanging="360"/>
      </w:pPr>
      <w:rPr>
        <w:rFonts w:hint="default"/>
      </w:r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9784A"/>
    <w:multiLevelType w:val="hybridMultilevel"/>
    <w:tmpl w:val="D9E48F92"/>
    <w:lvl w:ilvl="0" w:tplc="0409000F">
      <w:start w:val="1"/>
      <w:numFmt w:val="decimal"/>
      <w:lvlText w:val="%1."/>
      <w:lvlJc w:val="left"/>
      <w:pPr>
        <w:ind w:left="720" w:hanging="360"/>
      </w:pPr>
      <w:rPr>
        <w:rFonts w:hint="default"/>
      </w:r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C2C8F"/>
    <w:multiLevelType w:val="hybridMultilevel"/>
    <w:tmpl w:val="CF1E585A"/>
    <w:lvl w:ilvl="0" w:tplc="04090017">
      <w:start w:val="1"/>
      <w:numFmt w:val="lowerLetter"/>
      <w:lvlText w:val="%1)"/>
      <w:lvlJc w:val="left"/>
      <w:pPr>
        <w:ind w:left="180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8907CD"/>
    <w:multiLevelType w:val="hybridMultilevel"/>
    <w:tmpl w:val="08DE9050"/>
    <w:lvl w:ilvl="0" w:tplc="0409000F">
      <w:start w:val="1"/>
      <w:numFmt w:val="decimal"/>
      <w:lvlText w:val="%1."/>
      <w:lvlJc w:val="left"/>
      <w:pPr>
        <w:tabs>
          <w:tab w:val="num" w:pos="720"/>
        </w:tabs>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4667D9"/>
    <w:multiLevelType w:val="hybridMultilevel"/>
    <w:tmpl w:val="F77CD480"/>
    <w:lvl w:ilvl="0" w:tplc="0409000F">
      <w:start w:val="1"/>
      <w:numFmt w:val="decimal"/>
      <w:lvlText w:val="%1."/>
      <w:lvlJc w:val="left"/>
      <w:pPr>
        <w:tabs>
          <w:tab w:val="num" w:pos="720"/>
        </w:tabs>
        <w:ind w:left="72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BF2D1D"/>
    <w:multiLevelType w:val="hybridMultilevel"/>
    <w:tmpl w:val="D61A280C"/>
    <w:lvl w:ilvl="0" w:tplc="8F38DF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2C4EB5"/>
    <w:multiLevelType w:val="hybridMultilevel"/>
    <w:tmpl w:val="559CD0EC"/>
    <w:lvl w:ilvl="0" w:tplc="9968C9C6">
      <w:start w:val="1"/>
      <w:numFmt w:val="decimal"/>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2D6C63"/>
    <w:multiLevelType w:val="hybridMultilevel"/>
    <w:tmpl w:val="DCB829F2"/>
    <w:lvl w:ilvl="0" w:tplc="BFA82E0C">
      <w:start w:val="1"/>
      <w:numFmt w:val="upp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D619EE"/>
    <w:multiLevelType w:val="hybridMultilevel"/>
    <w:tmpl w:val="5DBEA4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8F2841E">
      <w:start w:val="8"/>
      <w:numFmt w:val="decimal"/>
      <w:lvlText w:val="%3"/>
      <w:lvlJc w:val="left"/>
      <w:pPr>
        <w:tabs>
          <w:tab w:val="num" w:pos="1980"/>
        </w:tabs>
        <w:ind w:left="1980" w:hanging="360"/>
      </w:pPr>
      <w:rPr>
        <w:rFonts w:hint="default"/>
      </w:rPr>
    </w:lvl>
    <w:lvl w:ilvl="3" w:tplc="E7A08CBC">
      <w:start w:val="1"/>
      <w:numFmt w:val="lowerLetter"/>
      <w:lvlText w:val="%4)"/>
      <w:lvlJc w:val="left"/>
      <w:pPr>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01A31DA"/>
    <w:multiLevelType w:val="hybridMultilevel"/>
    <w:tmpl w:val="1422CD92"/>
    <w:lvl w:ilvl="0" w:tplc="04090017">
      <w:start w:val="1"/>
      <w:numFmt w:val="lowerLetter"/>
      <w:lvlText w:val="%1)"/>
      <w:lvlJc w:val="left"/>
      <w:pPr>
        <w:ind w:left="180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3385DB0"/>
    <w:multiLevelType w:val="hybridMultilevel"/>
    <w:tmpl w:val="061CB228"/>
    <w:lvl w:ilvl="0" w:tplc="04090017">
      <w:start w:val="1"/>
      <w:numFmt w:val="lowerLetter"/>
      <w:lvlText w:val="%1)"/>
      <w:lvlJc w:val="left"/>
      <w:pPr>
        <w:ind w:left="1440" w:hanging="360"/>
      </w:pPr>
    </w:lvl>
    <w:lvl w:ilvl="1" w:tplc="BFA82E0C">
      <w:start w:val="1"/>
      <w:numFmt w:val="upperLetter"/>
      <w:lvlText w:val="%2)"/>
      <w:lvlJc w:val="left"/>
      <w:pPr>
        <w:ind w:left="1080" w:hanging="360"/>
      </w:pPr>
      <w:rPr>
        <w:rFonts w:hint="default"/>
      </w:rPr>
    </w:lvl>
    <w:lvl w:ilvl="2" w:tplc="F6662872">
      <w:start w:val="1"/>
      <w:numFmt w:val="low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4AB7CEC"/>
    <w:multiLevelType w:val="hybridMultilevel"/>
    <w:tmpl w:val="D5A46C80"/>
    <w:lvl w:ilvl="0" w:tplc="AB5200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522D94"/>
    <w:multiLevelType w:val="hybridMultilevel"/>
    <w:tmpl w:val="7B143BC8"/>
    <w:lvl w:ilvl="0" w:tplc="014AD5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B86C9B"/>
    <w:multiLevelType w:val="hybridMultilevel"/>
    <w:tmpl w:val="7DD6D7AC"/>
    <w:lvl w:ilvl="0" w:tplc="04090017">
      <w:start w:val="1"/>
      <w:numFmt w:val="lowerLetter"/>
      <w:lvlText w:val="%1)"/>
      <w:lvlJc w:val="left"/>
      <w:pPr>
        <w:ind w:left="144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BE10A38"/>
    <w:multiLevelType w:val="hybridMultilevel"/>
    <w:tmpl w:val="B9FA4AE0"/>
    <w:lvl w:ilvl="0" w:tplc="C38EA1CA">
      <w:start w:val="1"/>
      <w:numFmt w:val="upperLetter"/>
      <w:lvlText w:val="%1)"/>
      <w:lvlJc w:val="left"/>
      <w:pPr>
        <w:tabs>
          <w:tab w:val="num" w:pos="1080"/>
        </w:tabs>
        <w:ind w:left="1080" w:hanging="360"/>
      </w:pPr>
      <w:rPr>
        <w:rFonts w:ascii="Times New Roman" w:eastAsia="Times New Roman" w:hAnsi="Times New Roman" w:cs="Times New Roman"/>
      </w:rPr>
    </w:lvl>
    <w:lvl w:ilvl="1" w:tplc="67743F5A">
      <w:start w:val="1"/>
      <w:numFmt w:val="bullet"/>
      <w:lvlText w:val="•"/>
      <w:lvlJc w:val="left"/>
      <w:pPr>
        <w:tabs>
          <w:tab w:val="num" w:pos="1800"/>
        </w:tabs>
        <w:ind w:left="1800" w:hanging="360"/>
      </w:pPr>
      <w:rPr>
        <w:rFonts w:ascii="Arial" w:hAnsi="Arial" w:hint="default"/>
      </w:rPr>
    </w:lvl>
    <w:lvl w:ilvl="2" w:tplc="E65AB34E" w:tentative="1">
      <w:start w:val="1"/>
      <w:numFmt w:val="bullet"/>
      <w:lvlText w:val="•"/>
      <w:lvlJc w:val="left"/>
      <w:pPr>
        <w:tabs>
          <w:tab w:val="num" w:pos="2520"/>
        </w:tabs>
        <w:ind w:left="2520" w:hanging="360"/>
      </w:pPr>
      <w:rPr>
        <w:rFonts w:ascii="Arial" w:hAnsi="Arial" w:hint="default"/>
      </w:rPr>
    </w:lvl>
    <w:lvl w:ilvl="3" w:tplc="5AB2BA80" w:tentative="1">
      <w:start w:val="1"/>
      <w:numFmt w:val="bullet"/>
      <w:lvlText w:val="•"/>
      <w:lvlJc w:val="left"/>
      <w:pPr>
        <w:tabs>
          <w:tab w:val="num" w:pos="3240"/>
        </w:tabs>
        <w:ind w:left="3240" w:hanging="360"/>
      </w:pPr>
      <w:rPr>
        <w:rFonts w:ascii="Arial" w:hAnsi="Arial" w:hint="default"/>
      </w:rPr>
    </w:lvl>
    <w:lvl w:ilvl="4" w:tplc="67547C3E" w:tentative="1">
      <w:start w:val="1"/>
      <w:numFmt w:val="bullet"/>
      <w:lvlText w:val="•"/>
      <w:lvlJc w:val="left"/>
      <w:pPr>
        <w:tabs>
          <w:tab w:val="num" w:pos="3960"/>
        </w:tabs>
        <w:ind w:left="3960" w:hanging="360"/>
      </w:pPr>
      <w:rPr>
        <w:rFonts w:ascii="Arial" w:hAnsi="Arial" w:hint="default"/>
      </w:rPr>
    </w:lvl>
    <w:lvl w:ilvl="5" w:tplc="E758C84C" w:tentative="1">
      <w:start w:val="1"/>
      <w:numFmt w:val="bullet"/>
      <w:lvlText w:val="•"/>
      <w:lvlJc w:val="left"/>
      <w:pPr>
        <w:tabs>
          <w:tab w:val="num" w:pos="4680"/>
        </w:tabs>
        <w:ind w:left="4680" w:hanging="360"/>
      </w:pPr>
      <w:rPr>
        <w:rFonts w:ascii="Arial" w:hAnsi="Arial" w:hint="default"/>
      </w:rPr>
    </w:lvl>
    <w:lvl w:ilvl="6" w:tplc="88862458" w:tentative="1">
      <w:start w:val="1"/>
      <w:numFmt w:val="bullet"/>
      <w:lvlText w:val="•"/>
      <w:lvlJc w:val="left"/>
      <w:pPr>
        <w:tabs>
          <w:tab w:val="num" w:pos="5400"/>
        </w:tabs>
        <w:ind w:left="5400" w:hanging="360"/>
      </w:pPr>
      <w:rPr>
        <w:rFonts w:ascii="Arial" w:hAnsi="Arial" w:hint="default"/>
      </w:rPr>
    </w:lvl>
    <w:lvl w:ilvl="7" w:tplc="AAE80E92" w:tentative="1">
      <w:start w:val="1"/>
      <w:numFmt w:val="bullet"/>
      <w:lvlText w:val="•"/>
      <w:lvlJc w:val="left"/>
      <w:pPr>
        <w:tabs>
          <w:tab w:val="num" w:pos="6120"/>
        </w:tabs>
        <w:ind w:left="6120" w:hanging="360"/>
      </w:pPr>
      <w:rPr>
        <w:rFonts w:ascii="Arial" w:hAnsi="Arial" w:hint="default"/>
      </w:rPr>
    </w:lvl>
    <w:lvl w:ilvl="8" w:tplc="457AD9CE" w:tentative="1">
      <w:start w:val="1"/>
      <w:numFmt w:val="bullet"/>
      <w:lvlText w:val="•"/>
      <w:lvlJc w:val="left"/>
      <w:pPr>
        <w:tabs>
          <w:tab w:val="num" w:pos="6840"/>
        </w:tabs>
        <w:ind w:left="6840" w:hanging="360"/>
      </w:pPr>
      <w:rPr>
        <w:rFonts w:ascii="Arial" w:hAnsi="Arial" w:hint="default"/>
      </w:rPr>
    </w:lvl>
  </w:abstractNum>
  <w:abstractNum w:abstractNumId="15" w15:restartNumberingAfterBreak="0">
    <w:nsid w:val="2BEF396F"/>
    <w:multiLevelType w:val="hybridMultilevel"/>
    <w:tmpl w:val="EF2ACAC4"/>
    <w:lvl w:ilvl="0" w:tplc="BFA82E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3700C1F"/>
    <w:multiLevelType w:val="hybridMultilevel"/>
    <w:tmpl w:val="E8360E8E"/>
    <w:lvl w:ilvl="0" w:tplc="0F70AB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AF6C3B"/>
    <w:multiLevelType w:val="hybridMultilevel"/>
    <w:tmpl w:val="2932ACA4"/>
    <w:lvl w:ilvl="0" w:tplc="0409000F">
      <w:start w:val="1"/>
      <w:numFmt w:val="decimal"/>
      <w:lvlText w:val="%1."/>
      <w:lvlJc w:val="left"/>
      <w:pPr>
        <w:tabs>
          <w:tab w:val="num" w:pos="720"/>
        </w:tabs>
        <w:ind w:left="72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FA5D4A"/>
    <w:multiLevelType w:val="hybridMultilevel"/>
    <w:tmpl w:val="56DA4AD6"/>
    <w:lvl w:ilvl="0" w:tplc="04090017">
      <w:start w:val="1"/>
      <w:numFmt w:val="lowerLetter"/>
      <w:lvlText w:val="%1)"/>
      <w:lvlJc w:val="left"/>
      <w:pPr>
        <w:ind w:left="180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0C92391"/>
    <w:multiLevelType w:val="hybridMultilevel"/>
    <w:tmpl w:val="71C89890"/>
    <w:lvl w:ilvl="0" w:tplc="AB520024">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EA5D85"/>
    <w:multiLevelType w:val="hybridMultilevel"/>
    <w:tmpl w:val="38C2E91E"/>
    <w:lvl w:ilvl="0" w:tplc="BFA82E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5E354E9"/>
    <w:multiLevelType w:val="hybridMultilevel"/>
    <w:tmpl w:val="7B143BC8"/>
    <w:lvl w:ilvl="0" w:tplc="014AD5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CF381A"/>
    <w:multiLevelType w:val="hybridMultilevel"/>
    <w:tmpl w:val="6732776C"/>
    <w:lvl w:ilvl="0" w:tplc="A27A99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0E00D9"/>
    <w:multiLevelType w:val="hybridMultilevel"/>
    <w:tmpl w:val="C71E4500"/>
    <w:lvl w:ilvl="0" w:tplc="BFA82E0C">
      <w:start w:val="1"/>
      <w:numFmt w:val="upp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E931141"/>
    <w:multiLevelType w:val="hybridMultilevel"/>
    <w:tmpl w:val="66FC54BE"/>
    <w:lvl w:ilvl="0" w:tplc="0409000F">
      <w:start w:val="1"/>
      <w:numFmt w:val="decimal"/>
      <w:lvlText w:val="%1."/>
      <w:lvlJc w:val="left"/>
      <w:pPr>
        <w:tabs>
          <w:tab w:val="num" w:pos="720"/>
        </w:tabs>
        <w:ind w:left="72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1CC4CE0"/>
    <w:multiLevelType w:val="hybridMultilevel"/>
    <w:tmpl w:val="4B16235C"/>
    <w:lvl w:ilvl="0" w:tplc="C49E99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181274"/>
    <w:multiLevelType w:val="hybridMultilevel"/>
    <w:tmpl w:val="D9E48F92"/>
    <w:lvl w:ilvl="0" w:tplc="0409000F">
      <w:start w:val="1"/>
      <w:numFmt w:val="decimal"/>
      <w:lvlText w:val="%1."/>
      <w:lvlJc w:val="left"/>
      <w:pPr>
        <w:ind w:left="720" w:hanging="360"/>
      </w:pPr>
      <w:rPr>
        <w:rFonts w:hint="default"/>
      </w:r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B839CD"/>
    <w:multiLevelType w:val="hybridMultilevel"/>
    <w:tmpl w:val="80969892"/>
    <w:lvl w:ilvl="0" w:tplc="0409000F">
      <w:start w:val="1"/>
      <w:numFmt w:val="decimal"/>
      <w:lvlText w:val="%1."/>
      <w:lvlJc w:val="left"/>
      <w:pPr>
        <w:tabs>
          <w:tab w:val="num" w:pos="720"/>
        </w:tabs>
        <w:ind w:left="720" w:hanging="360"/>
      </w:pPr>
    </w:lvl>
    <w:lvl w:ilvl="1" w:tplc="BFA82E0C">
      <w:start w:val="1"/>
      <w:numFmt w:val="upperLetter"/>
      <w:lvlText w:val="%2)"/>
      <w:lvlJc w:val="left"/>
      <w:pPr>
        <w:ind w:left="1080" w:hanging="360"/>
      </w:pPr>
      <w:rPr>
        <w:rFonts w:hint="default"/>
      </w:rPr>
    </w:lvl>
    <w:lvl w:ilvl="2" w:tplc="A4FA8A1A">
      <w:start w:val="1"/>
      <w:numFmt w:val="lowerRoman"/>
      <w:lvlText w:val="%3."/>
      <w:lvlJc w:val="left"/>
      <w:pPr>
        <w:ind w:left="2700" w:hanging="720"/>
      </w:pPr>
      <w:rPr>
        <w:rFonts w:hint="default"/>
      </w:rPr>
    </w:lvl>
    <w:lvl w:ilvl="3" w:tplc="3634CCE2">
      <w:start w:val="2"/>
      <w:numFmt w:val="upperLetter"/>
      <w:lvlText w:val="(%4)"/>
      <w:lvlJc w:val="left"/>
      <w:pPr>
        <w:ind w:left="2880" w:hanging="360"/>
      </w:pPr>
      <w:rPr>
        <w:rFonts w:hint="default"/>
        <w:b w:val="0"/>
      </w:rPr>
    </w:lvl>
    <w:lvl w:ilvl="4" w:tplc="7E88AC24">
      <w:start w:val="2"/>
      <w:numFmt w:val="lowerLetter"/>
      <w:lvlText w:val="%5."/>
      <w:lvlJc w:val="left"/>
      <w:pPr>
        <w:ind w:left="3600" w:hanging="360"/>
      </w:pPr>
      <w:rPr>
        <w:rFonts w:hint="default"/>
        <w:b w:val="0"/>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2755FF8"/>
    <w:multiLevelType w:val="hybridMultilevel"/>
    <w:tmpl w:val="6BF03D70"/>
    <w:lvl w:ilvl="0" w:tplc="0409000F">
      <w:start w:val="1"/>
      <w:numFmt w:val="decimal"/>
      <w:lvlText w:val="%1."/>
      <w:lvlJc w:val="left"/>
      <w:pPr>
        <w:tabs>
          <w:tab w:val="num" w:pos="720"/>
        </w:tabs>
        <w:ind w:left="72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6C371C"/>
    <w:multiLevelType w:val="hybridMultilevel"/>
    <w:tmpl w:val="E618C0E0"/>
    <w:lvl w:ilvl="0" w:tplc="0409000F">
      <w:start w:val="1"/>
      <w:numFmt w:val="decimal"/>
      <w:lvlText w:val="%1."/>
      <w:lvlJc w:val="left"/>
      <w:pPr>
        <w:tabs>
          <w:tab w:val="num" w:pos="720"/>
        </w:tabs>
        <w:ind w:left="72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A231287"/>
    <w:multiLevelType w:val="hybridMultilevel"/>
    <w:tmpl w:val="CB0077D8"/>
    <w:lvl w:ilvl="0" w:tplc="BFA82E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E0B58E9"/>
    <w:multiLevelType w:val="hybridMultilevel"/>
    <w:tmpl w:val="68D2CC90"/>
    <w:lvl w:ilvl="0" w:tplc="BFA82E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1739F7"/>
    <w:multiLevelType w:val="hybridMultilevel"/>
    <w:tmpl w:val="EB048ECA"/>
    <w:lvl w:ilvl="0" w:tplc="0409000F">
      <w:start w:val="1"/>
      <w:numFmt w:val="decimal"/>
      <w:lvlText w:val="%1."/>
      <w:lvlJc w:val="left"/>
      <w:pPr>
        <w:tabs>
          <w:tab w:val="num" w:pos="720"/>
        </w:tabs>
        <w:ind w:left="720" w:hanging="360"/>
      </w:pPr>
    </w:lvl>
    <w:lvl w:ilvl="1" w:tplc="BFA82E0C">
      <w:start w:val="1"/>
      <w:numFmt w:val="upp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6B8556C"/>
    <w:multiLevelType w:val="hybridMultilevel"/>
    <w:tmpl w:val="47FE72DE"/>
    <w:lvl w:ilvl="0" w:tplc="04090017">
      <w:start w:val="1"/>
      <w:numFmt w:val="lowerLetter"/>
      <w:lvlText w:val="%1)"/>
      <w:lvlJc w:val="left"/>
      <w:pPr>
        <w:ind w:left="1080" w:hanging="360"/>
      </w:p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F13DA0"/>
    <w:multiLevelType w:val="hybridMultilevel"/>
    <w:tmpl w:val="80662C20"/>
    <w:lvl w:ilvl="0" w:tplc="72C43C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5158F2"/>
    <w:multiLevelType w:val="hybridMultilevel"/>
    <w:tmpl w:val="62F81B00"/>
    <w:lvl w:ilvl="0" w:tplc="BFA82E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DFE3EEF"/>
    <w:multiLevelType w:val="hybridMultilevel"/>
    <w:tmpl w:val="0E648B4C"/>
    <w:lvl w:ilvl="0" w:tplc="BFA82E0C">
      <w:start w:val="1"/>
      <w:numFmt w:val="upperLetter"/>
      <w:lvlText w:val="%1)"/>
      <w:lvlJc w:val="left"/>
      <w:pPr>
        <w:ind w:left="1080" w:hanging="360"/>
      </w:pPr>
      <w:rPr>
        <w:rFonts w:hint="default"/>
      </w:rPr>
    </w:lvl>
    <w:lvl w:ilvl="1" w:tplc="BFA82E0C">
      <w:start w:val="1"/>
      <w:numFmt w:val="upperLetter"/>
      <w:lvlText w:val="%2)"/>
      <w:lvlJc w:val="left"/>
      <w:pPr>
        <w:ind w:left="108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E350B5F"/>
    <w:multiLevelType w:val="hybridMultilevel"/>
    <w:tmpl w:val="FBCECC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FD90E60"/>
    <w:multiLevelType w:val="hybridMultilevel"/>
    <w:tmpl w:val="090A39C2"/>
    <w:lvl w:ilvl="0" w:tplc="04090017">
      <w:start w:val="1"/>
      <w:numFmt w:val="lowerLetter"/>
      <w:lvlText w:val="%1)"/>
      <w:lvlJc w:val="left"/>
      <w:pPr>
        <w:ind w:left="360" w:hanging="360"/>
      </w:pPr>
      <w:rPr>
        <w:rFonts w:hint="default"/>
      </w:rPr>
    </w:lvl>
    <w:lvl w:ilvl="1" w:tplc="679E9FEE">
      <w:start w:val="1"/>
      <w:numFmt w:val="lowerLetter"/>
      <w:lvlText w:val="(%2)"/>
      <w:lvlJc w:val="left"/>
      <w:pPr>
        <w:tabs>
          <w:tab w:val="num" w:pos="1080"/>
        </w:tabs>
        <w:ind w:left="1080" w:hanging="360"/>
      </w:pPr>
      <w:rPr>
        <w:rFonts w:hint="default"/>
      </w:rPr>
    </w:lvl>
    <w:lvl w:ilvl="2" w:tplc="2292A3E6">
      <w:start w:val="1"/>
      <w:numFmt w:val="lowerRoman"/>
      <w:lvlText w:val="%3)"/>
      <w:lvlJc w:val="left"/>
      <w:pPr>
        <w:ind w:left="2340" w:hanging="72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7475602">
    <w:abstractNumId w:val="15"/>
  </w:num>
  <w:num w:numId="2" w16cid:durableId="642656217">
    <w:abstractNumId w:val="11"/>
  </w:num>
  <w:num w:numId="3" w16cid:durableId="625820579">
    <w:abstractNumId w:val="25"/>
  </w:num>
  <w:num w:numId="4" w16cid:durableId="1041711975">
    <w:abstractNumId w:val="21"/>
  </w:num>
  <w:num w:numId="5" w16cid:durableId="1570262053">
    <w:abstractNumId w:val="16"/>
  </w:num>
  <w:num w:numId="6" w16cid:durableId="1697152238">
    <w:abstractNumId w:val="34"/>
  </w:num>
  <w:num w:numId="7" w16cid:durableId="1448423896">
    <w:abstractNumId w:val="5"/>
  </w:num>
  <w:num w:numId="8" w16cid:durableId="1195994299">
    <w:abstractNumId w:val="22"/>
  </w:num>
  <w:num w:numId="9" w16cid:durableId="218051717">
    <w:abstractNumId w:val="0"/>
  </w:num>
  <w:num w:numId="10" w16cid:durableId="1737436700">
    <w:abstractNumId w:val="27"/>
  </w:num>
  <w:num w:numId="11" w16cid:durableId="234828676">
    <w:abstractNumId w:val="10"/>
  </w:num>
  <w:num w:numId="12" w16cid:durableId="1614938177">
    <w:abstractNumId w:val="12"/>
  </w:num>
  <w:num w:numId="13" w16cid:durableId="2112971405">
    <w:abstractNumId w:val="4"/>
  </w:num>
  <w:num w:numId="14" w16cid:durableId="1069039849">
    <w:abstractNumId w:val="19"/>
  </w:num>
  <w:num w:numId="15" w16cid:durableId="281766178">
    <w:abstractNumId w:val="32"/>
  </w:num>
  <w:num w:numId="16" w16cid:durableId="1327660914">
    <w:abstractNumId w:val="17"/>
  </w:num>
  <w:num w:numId="17" w16cid:durableId="57830948">
    <w:abstractNumId w:val="13"/>
  </w:num>
  <w:num w:numId="18" w16cid:durableId="1002009485">
    <w:abstractNumId w:val="24"/>
  </w:num>
  <w:num w:numId="19" w16cid:durableId="543566210">
    <w:abstractNumId w:val="28"/>
  </w:num>
  <w:num w:numId="20" w16cid:durableId="976951203">
    <w:abstractNumId w:val="33"/>
  </w:num>
  <w:num w:numId="21" w16cid:durableId="389691043">
    <w:abstractNumId w:val="29"/>
  </w:num>
  <w:num w:numId="22" w16cid:durableId="1636989424">
    <w:abstractNumId w:val="9"/>
  </w:num>
  <w:num w:numId="23" w16cid:durableId="28800249">
    <w:abstractNumId w:val="2"/>
  </w:num>
  <w:num w:numId="24" w16cid:durableId="1562060102">
    <w:abstractNumId w:val="3"/>
  </w:num>
  <w:num w:numId="25" w16cid:durableId="1561867247">
    <w:abstractNumId w:val="18"/>
  </w:num>
  <w:num w:numId="26" w16cid:durableId="924388171">
    <w:abstractNumId w:val="20"/>
  </w:num>
  <w:num w:numId="27" w16cid:durableId="848133250">
    <w:abstractNumId w:val="30"/>
  </w:num>
  <w:num w:numId="28" w16cid:durableId="901256349">
    <w:abstractNumId w:val="23"/>
  </w:num>
  <w:num w:numId="29" w16cid:durableId="1709180766">
    <w:abstractNumId w:val="37"/>
  </w:num>
  <w:num w:numId="30" w16cid:durableId="1277952734">
    <w:abstractNumId w:val="7"/>
  </w:num>
  <w:num w:numId="31" w16cid:durableId="283772538">
    <w:abstractNumId w:val="14"/>
  </w:num>
  <w:num w:numId="32" w16cid:durableId="449278338">
    <w:abstractNumId w:val="35"/>
  </w:num>
  <w:num w:numId="33" w16cid:durableId="769542639">
    <w:abstractNumId w:val="31"/>
  </w:num>
  <w:num w:numId="34" w16cid:durableId="467361735">
    <w:abstractNumId w:val="8"/>
  </w:num>
  <w:num w:numId="35" w16cid:durableId="1411736738">
    <w:abstractNumId w:val="6"/>
  </w:num>
  <w:num w:numId="36" w16cid:durableId="1684474890">
    <w:abstractNumId w:val="26"/>
  </w:num>
  <w:num w:numId="37" w16cid:durableId="1820343184">
    <w:abstractNumId w:val="38"/>
  </w:num>
  <w:num w:numId="38" w16cid:durableId="809443114">
    <w:abstractNumId w:val="1"/>
  </w:num>
  <w:num w:numId="39" w16cid:durableId="148747177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C"/>
    <w:rsid w:val="000E1298"/>
    <w:rsid w:val="000E2FE2"/>
    <w:rsid w:val="00113B3E"/>
    <w:rsid w:val="00151101"/>
    <w:rsid w:val="001A2A0A"/>
    <w:rsid w:val="00244B20"/>
    <w:rsid w:val="00272BC1"/>
    <w:rsid w:val="002A329C"/>
    <w:rsid w:val="002D5F06"/>
    <w:rsid w:val="0030684E"/>
    <w:rsid w:val="00320563"/>
    <w:rsid w:val="00343EAB"/>
    <w:rsid w:val="003444D9"/>
    <w:rsid w:val="00351146"/>
    <w:rsid w:val="00354614"/>
    <w:rsid w:val="0037760B"/>
    <w:rsid w:val="00383A56"/>
    <w:rsid w:val="0042128C"/>
    <w:rsid w:val="00430D53"/>
    <w:rsid w:val="004429E5"/>
    <w:rsid w:val="00452E52"/>
    <w:rsid w:val="00460EBC"/>
    <w:rsid w:val="004B0416"/>
    <w:rsid w:val="004E2FCD"/>
    <w:rsid w:val="00503163"/>
    <w:rsid w:val="00507480"/>
    <w:rsid w:val="00517D9C"/>
    <w:rsid w:val="00540227"/>
    <w:rsid w:val="00570412"/>
    <w:rsid w:val="005802A0"/>
    <w:rsid w:val="00595ADC"/>
    <w:rsid w:val="005969C1"/>
    <w:rsid w:val="005B1EFB"/>
    <w:rsid w:val="005B2448"/>
    <w:rsid w:val="00615DAF"/>
    <w:rsid w:val="00630A09"/>
    <w:rsid w:val="00642B6F"/>
    <w:rsid w:val="006871E8"/>
    <w:rsid w:val="006A2D2D"/>
    <w:rsid w:val="006F2F4C"/>
    <w:rsid w:val="007327B9"/>
    <w:rsid w:val="00750B46"/>
    <w:rsid w:val="00770E31"/>
    <w:rsid w:val="00790995"/>
    <w:rsid w:val="007961CB"/>
    <w:rsid w:val="00796DBA"/>
    <w:rsid w:val="007F2371"/>
    <w:rsid w:val="007F4789"/>
    <w:rsid w:val="008417C9"/>
    <w:rsid w:val="008D5DA6"/>
    <w:rsid w:val="008D7E11"/>
    <w:rsid w:val="00913234"/>
    <w:rsid w:val="00925A2F"/>
    <w:rsid w:val="00925D73"/>
    <w:rsid w:val="009278E6"/>
    <w:rsid w:val="00966648"/>
    <w:rsid w:val="00982D9B"/>
    <w:rsid w:val="00A01B32"/>
    <w:rsid w:val="00A44B48"/>
    <w:rsid w:val="00A57081"/>
    <w:rsid w:val="00AB1859"/>
    <w:rsid w:val="00AD206F"/>
    <w:rsid w:val="00B05B37"/>
    <w:rsid w:val="00B308C7"/>
    <w:rsid w:val="00B75F4E"/>
    <w:rsid w:val="00BA4D46"/>
    <w:rsid w:val="00BD2C35"/>
    <w:rsid w:val="00BD4DA2"/>
    <w:rsid w:val="00BD534C"/>
    <w:rsid w:val="00BF1A6A"/>
    <w:rsid w:val="00BF2822"/>
    <w:rsid w:val="00C42320"/>
    <w:rsid w:val="00C82DC2"/>
    <w:rsid w:val="00C8642C"/>
    <w:rsid w:val="00CB5DA5"/>
    <w:rsid w:val="00D052A3"/>
    <w:rsid w:val="00D3462C"/>
    <w:rsid w:val="00D51BA4"/>
    <w:rsid w:val="00D60790"/>
    <w:rsid w:val="00DC55C4"/>
    <w:rsid w:val="00DD305B"/>
    <w:rsid w:val="00E10F77"/>
    <w:rsid w:val="00E240E6"/>
    <w:rsid w:val="00E4454C"/>
    <w:rsid w:val="00ED5D6A"/>
    <w:rsid w:val="00F25DFC"/>
    <w:rsid w:val="00F34BA4"/>
    <w:rsid w:val="00F40007"/>
    <w:rsid w:val="00F41629"/>
    <w:rsid w:val="00F4419C"/>
    <w:rsid w:val="00F84FD0"/>
    <w:rsid w:val="00FB21A0"/>
    <w:rsid w:val="00FD7030"/>
    <w:rsid w:val="00FF7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563A"/>
  <w14:defaultImageDpi w14:val="32767"/>
  <w15:chartTrackingRefBased/>
  <w15:docId w15:val="{4E9C0EAD-05F4-B64B-8AED-763AC17F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61CB"/>
    <w:rPr>
      <w:rFonts w:ascii="Times New Roman" w:eastAsia="Times New Roman" w:hAnsi="Times New Roman" w:cs="Times New Roman"/>
    </w:rPr>
  </w:style>
  <w:style w:type="paragraph" w:styleId="Heading1">
    <w:name w:val="heading 1"/>
    <w:basedOn w:val="Normal"/>
    <w:next w:val="Normal"/>
    <w:link w:val="Heading1Char"/>
    <w:qFormat/>
    <w:rsid w:val="00925D7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7961C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28C"/>
    <w:pPr>
      <w:ind w:left="720"/>
    </w:pPr>
  </w:style>
  <w:style w:type="character" w:customStyle="1" w:styleId="Heading1Char">
    <w:name w:val="Heading 1 Char"/>
    <w:basedOn w:val="DefaultParagraphFont"/>
    <w:link w:val="Heading1"/>
    <w:rsid w:val="00925D73"/>
    <w:rPr>
      <w:rFonts w:ascii="Arial" w:eastAsia="Times New Roman" w:hAnsi="Arial" w:cs="Arial"/>
      <w:b/>
      <w:bCs/>
      <w:kern w:val="32"/>
      <w:sz w:val="32"/>
      <w:szCs w:val="32"/>
    </w:rPr>
  </w:style>
  <w:style w:type="paragraph" w:styleId="BalloonText">
    <w:name w:val="Balloon Text"/>
    <w:basedOn w:val="Normal"/>
    <w:link w:val="BalloonTextChar"/>
    <w:uiPriority w:val="99"/>
    <w:semiHidden/>
    <w:unhideWhenUsed/>
    <w:rsid w:val="00272BC1"/>
    <w:rPr>
      <w:sz w:val="18"/>
      <w:szCs w:val="18"/>
    </w:rPr>
  </w:style>
  <w:style w:type="character" w:customStyle="1" w:styleId="BalloonTextChar">
    <w:name w:val="Balloon Text Char"/>
    <w:basedOn w:val="DefaultParagraphFont"/>
    <w:link w:val="BalloonText"/>
    <w:uiPriority w:val="99"/>
    <w:semiHidden/>
    <w:rsid w:val="00272BC1"/>
    <w:rPr>
      <w:rFonts w:ascii="Times New Roman" w:eastAsia="Times New Roman" w:hAnsi="Times New Roman" w:cs="Times New Roman"/>
      <w:sz w:val="18"/>
      <w:szCs w:val="18"/>
    </w:rPr>
  </w:style>
  <w:style w:type="paragraph" w:styleId="Title">
    <w:name w:val="Title"/>
    <w:basedOn w:val="Normal"/>
    <w:next w:val="Normal"/>
    <w:link w:val="TitleChar"/>
    <w:uiPriority w:val="10"/>
    <w:qFormat/>
    <w:rsid w:val="007961C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1C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961CB"/>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7961CB"/>
    <w:pPr>
      <w:tabs>
        <w:tab w:val="center" w:pos="4680"/>
        <w:tab w:val="right" w:pos="9360"/>
      </w:tabs>
    </w:pPr>
  </w:style>
  <w:style w:type="character" w:customStyle="1" w:styleId="FooterChar">
    <w:name w:val="Footer Char"/>
    <w:basedOn w:val="DefaultParagraphFont"/>
    <w:link w:val="Footer"/>
    <w:uiPriority w:val="99"/>
    <w:rsid w:val="007961CB"/>
    <w:rPr>
      <w:rFonts w:ascii="Times New Roman" w:eastAsia="Times New Roman" w:hAnsi="Times New Roman" w:cs="Times New Roman"/>
    </w:rPr>
  </w:style>
  <w:style w:type="character" w:styleId="PageNumber">
    <w:name w:val="page number"/>
    <w:basedOn w:val="DefaultParagraphFont"/>
    <w:uiPriority w:val="99"/>
    <w:semiHidden/>
    <w:unhideWhenUsed/>
    <w:rsid w:val="007961CB"/>
  </w:style>
  <w:style w:type="character" w:styleId="Strong">
    <w:name w:val="Strong"/>
    <w:basedOn w:val="DefaultParagraphFont"/>
    <w:uiPriority w:val="22"/>
    <w:qFormat/>
    <w:rsid w:val="00630A09"/>
    <w:rPr>
      <w:b/>
      <w:bCs/>
    </w:rPr>
  </w:style>
  <w:style w:type="paragraph" w:styleId="NormalWeb">
    <w:name w:val="Normal (Web)"/>
    <w:basedOn w:val="Normal"/>
    <w:uiPriority w:val="99"/>
    <w:semiHidden/>
    <w:unhideWhenUsed/>
    <w:rsid w:val="00630A0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425421">
      <w:bodyDiv w:val="1"/>
      <w:marLeft w:val="0"/>
      <w:marRight w:val="0"/>
      <w:marTop w:val="0"/>
      <w:marBottom w:val="0"/>
      <w:divBdr>
        <w:top w:val="none" w:sz="0" w:space="0" w:color="auto"/>
        <w:left w:val="none" w:sz="0" w:space="0" w:color="auto"/>
        <w:bottom w:val="none" w:sz="0" w:space="0" w:color="auto"/>
        <w:right w:val="none" w:sz="0" w:space="0" w:color="auto"/>
      </w:divBdr>
      <w:divsChild>
        <w:div w:id="1116098938">
          <w:marLeft w:val="274"/>
          <w:marRight w:val="0"/>
          <w:marTop w:val="0"/>
          <w:marBottom w:val="0"/>
          <w:divBdr>
            <w:top w:val="none" w:sz="0" w:space="0" w:color="auto"/>
            <w:left w:val="none" w:sz="0" w:space="0" w:color="auto"/>
            <w:bottom w:val="none" w:sz="0" w:space="0" w:color="auto"/>
            <w:right w:val="none" w:sz="0" w:space="0" w:color="auto"/>
          </w:divBdr>
        </w:div>
        <w:div w:id="404029613">
          <w:marLeft w:val="274"/>
          <w:marRight w:val="0"/>
          <w:marTop w:val="0"/>
          <w:marBottom w:val="0"/>
          <w:divBdr>
            <w:top w:val="none" w:sz="0" w:space="0" w:color="auto"/>
            <w:left w:val="none" w:sz="0" w:space="0" w:color="auto"/>
            <w:bottom w:val="none" w:sz="0" w:space="0" w:color="auto"/>
            <w:right w:val="none" w:sz="0" w:space="0" w:color="auto"/>
          </w:divBdr>
        </w:div>
        <w:div w:id="2007512997">
          <w:marLeft w:val="274"/>
          <w:marRight w:val="0"/>
          <w:marTop w:val="0"/>
          <w:marBottom w:val="0"/>
          <w:divBdr>
            <w:top w:val="none" w:sz="0" w:space="0" w:color="auto"/>
            <w:left w:val="none" w:sz="0" w:space="0" w:color="auto"/>
            <w:bottom w:val="none" w:sz="0" w:space="0" w:color="auto"/>
            <w:right w:val="none" w:sz="0" w:space="0" w:color="auto"/>
          </w:divBdr>
        </w:div>
        <w:div w:id="1365597148">
          <w:marLeft w:val="274"/>
          <w:marRight w:val="0"/>
          <w:marTop w:val="0"/>
          <w:marBottom w:val="0"/>
          <w:divBdr>
            <w:top w:val="none" w:sz="0" w:space="0" w:color="auto"/>
            <w:left w:val="none" w:sz="0" w:space="0" w:color="auto"/>
            <w:bottom w:val="none" w:sz="0" w:space="0" w:color="auto"/>
            <w:right w:val="none" w:sz="0" w:space="0" w:color="auto"/>
          </w:divBdr>
        </w:div>
      </w:divsChild>
    </w:div>
    <w:div w:id="841116902">
      <w:bodyDiv w:val="1"/>
      <w:marLeft w:val="0"/>
      <w:marRight w:val="0"/>
      <w:marTop w:val="0"/>
      <w:marBottom w:val="0"/>
      <w:divBdr>
        <w:top w:val="none" w:sz="0" w:space="0" w:color="auto"/>
        <w:left w:val="none" w:sz="0" w:space="0" w:color="auto"/>
        <w:bottom w:val="none" w:sz="0" w:space="0" w:color="auto"/>
        <w:right w:val="none" w:sz="0" w:space="0" w:color="auto"/>
      </w:divBdr>
    </w:div>
    <w:div w:id="864445004">
      <w:bodyDiv w:val="1"/>
      <w:marLeft w:val="0"/>
      <w:marRight w:val="0"/>
      <w:marTop w:val="0"/>
      <w:marBottom w:val="0"/>
      <w:divBdr>
        <w:top w:val="none" w:sz="0" w:space="0" w:color="auto"/>
        <w:left w:val="none" w:sz="0" w:space="0" w:color="auto"/>
        <w:bottom w:val="none" w:sz="0" w:space="0" w:color="auto"/>
        <w:right w:val="none" w:sz="0" w:space="0" w:color="auto"/>
      </w:divBdr>
    </w:div>
    <w:div w:id="1269703882">
      <w:bodyDiv w:val="1"/>
      <w:marLeft w:val="0"/>
      <w:marRight w:val="0"/>
      <w:marTop w:val="0"/>
      <w:marBottom w:val="0"/>
      <w:divBdr>
        <w:top w:val="none" w:sz="0" w:space="0" w:color="auto"/>
        <w:left w:val="none" w:sz="0" w:space="0" w:color="auto"/>
        <w:bottom w:val="none" w:sz="0" w:space="0" w:color="auto"/>
        <w:right w:val="none" w:sz="0" w:space="0" w:color="auto"/>
      </w:divBdr>
      <w:divsChild>
        <w:div w:id="1214656274">
          <w:marLeft w:val="0"/>
          <w:marRight w:val="0"/>
          <w:marTop w:val="360"/>
          <w:marBottom w:val="360"/>
          <w:divBdr>
            <w:top w:val="none" w:sz="0" w:space="0" w:color="auto"/>
            <w:left w:val="none" w:sz="0" w:space="0" w:color="auto"/>
            <w:bottom w:val="none" w:sz="0" w:space="0" w:color="auto"/>
            <w:right w:val="none" w:sz="0" w:space="0" w:color="auto"/>
          </w:divBdr>
        </w:div>
        <w:div w:id="358941942">
          <w:marLeft w:val="0"/>
          <w:marRight w:val="0"/>
          <w:marTop w:val="0"/>
          <w:marBottom w:val="0"/>
          <w:divBdr>
            <w:top w:val="none" w:sz="0" w:space="0" w:color="auto"/>
            <w:left w:val="none" w:sz="0" w:space="0" w:color="auto"/>
            <w:bottom w:val="none" w:sz="0" w:space="0" w:color="auto"/>
            <w:right w:val="none" w:sz="0" w:space="0" w:color="auto"/>
          </w:divBdr>
          <w:divsChild>
            <w:div w:id="750977540">
              <w:marLeft w:val="0"/>
              <w:marRight w:val="0"/>
              <w:marTop w:val="0"/>
              <w:marBottom w:val="0"/>
              <w:divBdr>
                <w:top w:val="single" w:sz="6" w:space="4" w:color="DDDDDD"/>
                <w:left w:val="none" w:sz="0" w:space="0" w:color="auto"/>
                <w:bottom w:val="none" w:sz="0" w:space="0" w:color="auto"/>
                <w:right w:val="none" w:sz="0" w:space="0" w:color="auto"/>
              </w:divBdr>
              <w:divsChild>
                <w:div w:id="1599873618">
                  <w:marLeft w:val="0"/>
                  <w:marRight w:val="0"/>
                  <w:marTop w:val="0"/>
                  <w:marBottom w:val="0"/>
                  <w:divBdr>
                    <w:top w:val="none" w:sz="0" w:space="0" w:color="auto"/>
                    <w:left w:val="none" w:sz="0" w:space="0" w:color="auto"/>
                    <w:bottom w:val="none" w:sz="0" w:space="0" w:color="auto"/>
                    <w:right w:val="none" w:sz="0" w:space="0" w:color="auto"/>
                  </w:divBdr>
                </w:div>
              </w:divsChild>
            </w:div>
            <w:div w:id="90325131">
              <w:marLeft w:val="0"/>
              <w:marRight w:val="0"/>
              <w:marTop w:val="0"/>
              <w:marBottom w:val="0"/>
              <w:divBdr>
                <w:top w:val="single" w:sz="6" w:space="4" w:color="DDDDDD"/>
                <w:left w:val="none" w:sz="0" w:space="0" w:color="auto"/>
                <w:bottom w:val="none" w:sz="0" w:space="0" w:color="auto"/>
                <w:right w:val="none" w:sz="0" w:space="0" w:color="auto"/>
              </w:divBdr>
              <w:divsChild>
                <w:div w:id="1782457417">
                  <w:marLeft w:val="0"/>
                  <w:marRight w:val="0"/>
                  <w:marTop w:val="0"/>
                  <w:marBottom w:val="0"/>
                  <w:divBdr>
                    <w:top w:val="none" w:sz="0" w:space="0" w:color="auto"/>
                    <w:left w:val="none" w:sz="0" w:space="0" w:color="auto"/>
                    <w:bottom w:val="none" w:sz="0" w:space="0" w:color="auto"/>
                    <w:right w:val="none" w:sz="0" w:space="0" w:color="auto"/>
                  </w:divBdr>
                </w:div>
              </w:divsChild>
            </w:div>
            <w:div w:id="612247519">
              <w:marLeft w:val="0"/>
              <w:marRight w:val="0"/>
              <w:marTop w:val="0"/>
              <w:marBottom w:val="0"/>
              <w:divBdr>
                <w:top w:val="single" w:sz="6" w:space="4" w:color="DDDDDD"/>
                <w:left w:val="none" w:sz="0" w:space="0" w:color="auto"/>
                <w:bottom w:val="none" w:sz="0" w:space="0" w:color="auto"/>
                <w:right w:val="none" w:sz="0" w:space="0" w:color="auto"/>
              </w:divBdr>
              <w:divsChild>
                <w:div w:id="653340633">
                  <w:marLeft w:val="0"/>
                  <w:marRight w:val="0"/>
                  <w:marTop w:val="0"/>
                  <w:marBottom w:val="0"/>
                  <w:divBdr>
                    <w:top w:val="none" w:sz="0" w:space="0" w:color="auto"/>
                    <w:left w:val="none" w:sz="0" w:space="0" w:color="auto"/>
                    <w:bottom w:val="none" w:sz="0" w:space="0" w:color="auto"/>
                    <w:right w:val="none" w:sz="0" w:space="0" w:color="auto"/>
                  </w:divBdr>
                </w:div>
              </w:divsChild>
            </w:div>
            <w:div w:id="527252842">
              <w:marLeft w:val="0"/>
              <w:marRight w:val="0"/>
              <w:marTop w:val="0"/>
              <w:marBottom w:val="0"/>
              <w:divBdr>
                <w:top w:val="single" w:sz="6" w:space="4" w:color="DDDDDD"/>
                <w:left w:val="none" w:sz="0" w:space="0" w:color="auto"/>
                <w:bottom w:val="none" w:sz="0" w:space="0" w:color="auto"/>
                <w:right w:val="none" w:sz="0" w:space="0" w:color="auto"/>
              </w:divBdr>
              <w:divsChild>
                <w:div w:id="432290787">
                  <w:marLeft w:val="0"/>
                  <w:marRight w:val="0"/>
                  <w:marTop w:val="0"/>
                  <w:marBottom w:val="0"/>
                  <w:divBdr>
                    <w:top w:val="none" w:sz="0" w:space="0" w:color="auto"/>
                    <w:left w:val="none" w:sz="0" w:space="0" w:color="auto"/>
                    <w:bottom w:val="none" w:sz="0" w:space="0" w:color="auto"/>
                    <w:right w:val="none" w:sz="0" w:space="0" w:color="auto"/>
                  </w:divBdr>
                </w:div>
              </w:divsChild>
            </w:div>
            <w:div w:id="1748651581">
              <w:marLeft w:val="0"/>
              <w:marRight w:val="0"/>
              <w:marTop w:val="0"/>
              <w:marBottom w:val="0"/>
              <w:divBdr>
                <w:top w:val="single" w:sz="6" w:space="4" w:color="DDDDDD"/>
                <w:left w:val="none" w:sz="0" w:space="0" w:color="auto"/>
                <w:bottom w:val="none" w:sz="0" w:space="4" w:color="auto"/>
                <w:right w:val="none" w:sz="0" w:space="0" w:color="auto"/>
              </w:divBdr>
              <w:divsChild>
                <w:div w:id="70467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2764">
      <w:bodyDiv w:val="1"/>
      <w:marLeft w:val="0"/>
      <w:marRight w:val="0"/>
      <w:marTop w:val="0"/>
      <w:marBottom w:val="0"/>
      <w:divBdr>
        <w:top w:val="none" w:sz="0" w:space="0" w:color="auto"/>
        <w:left w:val="none" w:sz="0" w:space="0" w:color="auto"/>
        <w:bottom w:val="none" w:sz="0" w:space="0" w:color="auto"/>
        <w:right w:val="none" w:sz="0" w:space="0" w:color="auto"/>
      </w:divBdr>
    </w:div>
    <w:div w:id="191597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Prabhudev Konana</dc:creator>
  <cp:keywords/>
  <dc:description/>
  <cp:lastModifiedBy>Zhang, Dawson D</cp:lastModifiedBy>
  <cp:revision>2</cp:revision>
  <cp:lastPrinted>2018-05-09T14:40:00Z</cp:lastPrinted>
  <dcterms:created xsi:type="dcterms:W3CDTF">2026-04-23T01:08:00Z</dcterms:created>
  <dcterms:modified xsi:type="dcterms:W3CDTF">2026-04-23T01:08:00Z</dcterms:modified>
</cp:coreProperties>
</file>