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D3AC" w14:textId="77777777" w:rsidR="007F1CF6" w:rsidRDefault="007F1CF6" w:rsidP="007F1CF6">
      <w:pPr>
        <w:spacing w:line="259" w:lineRule="auto"/>
        <w:jc w:val="center"/>
        <w:rPr>
          <w:rFonts w:cs="Times New Roman"/>
          <w:b/>
          <w:bCs/>
          <w:sz w:val="40"/>
          <w:szCs w:val="40"/>
        </w:rPr>
      </w:pPr>
      <w:r w:rsidRPr="00320A49">
        <w:rPr>
          <w:rFonts w:cs="Times New Roman"/>
          <w:b/>
          <w:bCs/>
          <w:sz w:val="40"/>
          <w:szCs w:val="40"/>
        </w:rPr>
        <w:t xml:space="preserve">Pandemic Polity-Building: </w:t>
      </w:r>
    </w:p>
    <w:p w14:paraId="02373E90" w14:textId="77777777" w:rsidR="007F1CF6" w:rsidRPr="00320A49" w:rsidRDefault="007F1CF6" w:rsidP="007F1CF6">
      <w:pPr>
        <w:spacing w:line="259" w:lineRule="auto"/>
        <w:jc w:val="center"/>
        <w:rPr>
          <w:rFonts w:cs="Times New Roman"/>
          <w:b/>
          <w:bCs/>
          <w:sz w:val="40"/>
          <w:szCs w:val="40"/>
        </w:rPr>
      </w:pPr>
      <w:r w:rsidRPr="00320A49">
        <w:rPr>
          <w:rFonts w:cs="Times New Roman"/>
          <w:b/>
          <w:bCs/>
          <w:sz w:val="40"/>
          <w:szCs w:val="40"/>
        </w:rPr>
        <w:t xml:space="preserve">How </w:t>
      </w:r>
      <w:r>
        <w:rPr>
          <w:rFonts w:cs="Times New Roman"/>
          <w:b/>
          <w:bCs/>
          <w:sz w:val="40"/>
          <w:szCs w:val="40"/>
        </w:rPr>
        <w:t>Covid-19</w:t>
      </w:r>
      <w:r w:rsidRPr="00320A49">
        <w:rPr>
          <w:rFonts w:cs="Times New Roman"/>
          <w:b/>
          <w:bCs/>
          <w:sz w:val="40"/>
          <w:szCs w:val="40"/>
          <w:lang w:val="en-US"/>
        </w:rPr>
        <w:t xml:space="preserve"> </w:t>
      </w:r>
      <w:r w:rsidRPr="00320A49">
        <w:rPr>
          <w:rFonts w:cs="Times New Roman"/>
          <w:b/>
          <w:bCs/>
          <w:sz w:val="40"/>
          <w:szCs w:val="40"/>
        </w:rPr>
        <w:t>Shaped the European Union</w:t>
      </w:r>
    </w:p>
    <w:p w14:paraId="1C67BBF5" w14:textId="77777777" w:rsidR="007F1CF6" w:rsidRPr="00320A49" w:rsidRDefault="007F1CF6" w:rsidP="007F1CF6">
      <w:pPr>
        <w:pStyle w:val="NormalWeb"/>
        <w:rPr>
          <w:rFonts w:ascii="TimesNewRomanPS" w:hAnsi="TimesNewRomanPS"/>
          <w:b/>
          <w:bCs/>
          <w:sz w:val="40"/>
          <w:szCs w:val="40"/>
          <w:lang w:val="en-US"/>
        </w:rPr>
      </w:pPr>
    </w:p>
    <w:p w14:paraId="52A26ED6" w14:textId="77777777" w:rsidR="007F1CF6" w:rsidRDefault="007F1CF6" w:rsidP="007F1CF6">
      <w:pPr>
        <w:pStyle w:val="NormalWeb"/>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F1CF6" w14:paraId="0004DD8F" w14:textId="77777777" w:rsidTr="007F1CF6">
        <w:tc>
          <w:tcPr>
            <w:tcW w:w="4505" w:type="dxa"/>
          </w:tcPr>
          <w:p w14:paraId="3C82E780" w14:textId="77777777" w:rsidR="007F1CF6" w:rsidRPr="006D4966" w:rsidRDefault="007F1CF6" w:rsidP="002D0518">
            <w:pPr>
              <w:pStyle w:val="NormalWeb"/>
              <w:spacing w:before="0" w:beforeAutospacing="0" w:after="0" w:afterAutospacing="0"/>
              <w:jc w:val="center"/>
              <w:rPr>
                <w:b/>
                <w:bCs/>
                <w:sz w:val="32"/>
                <w:szCs w:val="32"/>
              </w:rPr>
            </w:pPr>
            <w:r w:rsidRPr="006D4966">
              <w:rPr>
                <w:b/>
                <w:bCs/>
                <w:sz w:val="32"/>
                <w:szCs w:val="32"/>
              </w:rPr>
              <w:t xml:space="preserve">Zbigniew </w:t>
            </w:r>
            <w:proofErr w:type="spellStart"/>
            <w:r w:rsidRPr="006D4966">
              <w:rPr>
                <w:b/>
                <w:bCs/>
                <w:sz w:val="32"/>
                <w:szCs w:val="32"/>
              </w:rPr>
              <w:t>Truchlewski</w:t>
            </w:r>
            <w:proofErr w:type="spellEnd"/>
          </w:p>
          <w:p w14:paraId="04F7F897" w14:textId="77777777" w:rsidR="007F1CF6" w:rsidRPr="006D4966" w:rsidRDefault="007F1CF6" w:rsidP="002D0518">
            <w:pPr>
              <w:pStyle w:val="NormalWeb"/>
              <w:spacing w:before="0" w:beforeAutospacing="0" w:after="0" w:afterAutospacing="0"/>
              <w:jc w:val="center"/>
              <w:rPr>
                <w:sz w:val="32"/>
                <w:szCs w:val="32"/>
              </w:rPr>
            </w:pPr>
            <w:r w:rsidRPr="006D4966">
              <w:rPr>
                <w:sz w:val="32"/>
                <w:szCs w:val="32"/>
              </w:rPr>
              <w:t>University of Amsterdam</w:t>
            </w:r>
          </w:p>
        </w:tc>
        <w:tc>
          <w:tcPr>
            <w:tcW w:w="4505" w:type="dxa"/>
          </w:tcPr>
          <w:p w14:paraId="3808593A" w14:textId="77777777" w:rsidR="007F1CF6" w:rsidRPr="007F1CF6" w:rsidRDefault="007F1CF6" w:rsidP="002D0518">
            <w:pPr>
              <w:pStyle w:val="NormalWeb"/>
              <w:spacing w:before="0" w:beforeAutospacing="0" w:after="0" w:afterAutospacing="0"/>
              <w:jc w:val="center"/>
              <w:rPr>
                <w:b/>
                <w:bCs/>
                <w:sz w:val="32"/>
                <w:szCs w:val="32"/>
                <w:lang w:val="it-CH"/>
              </w:rPr>
            </w:pPr>
            <w:r w:rsidRPr="007F1CF6">
              <w:rPr>
                <w:b/>
                <w:bCs/>
                <w:sz w:val="32"/>
                <w:szCs w:val="32"/>
                <w:lang w:val="it-CH"/>
              </w:rPr>
              <w:t>Ioana-Elena Oana</w:t>
            </w:r>
          </w:p>
          <w:p w14:paraId="3353CB88" w14:textId="77777777" w:rsidR="007F1CF6" w:rsidRPr="007F1CF6" w:rsidRDefault="007F1CF6" w:rsidP="002D0518">
            <w:pPr>
              <w:pStyle w:val="NormalWeb"/>
              <w:spacing w:before="0" w:beforeAutospacing="0" w:after="0" w:afterAutospacing="0"/>
              <w:jc w:val="center"/>
              <w:rPr>
                <w:sz w:val="32"/>
                <w:szCs w:val="32"/>
                <w:lang w:val="it-CH"/>
              </w:rPr>
            </w:pPr>
            <w:r w:rsidRPr="007F1CF6">
              <w:rPr>
                <w:sz w:val="32"/>
                <w:szCs w:val="32"/>
                <w:lang w:val="it-CH"/>
              </w:rPr>
              <w:t>European University Institute</w:t>
            </w:r>
          </w:p>
          <w:p w14:paraId="30B3E27F" w14:textId="77777777" w:rsidR="007F1CF6" w:rsidRPr="007F1CF6" w:rsidRDefault="007F1CF6" w:rsidP="002D0518">
            <w:pPr>
              <w:pStyle w:val="NormalWeb"/>
              <w:spacing w:before="0" w:beforeAutospacing="0" w:after="0" w:afterAutospacing="0"/>
              <w:jc w:val="center"/>
              <w:rPr>
                <w:sz w:val="32"/>
                <w:szCs w:val="32"/>
                <w:lang w:val="it-CH"/>
              </w:rPr>
            </w:pPr>
          </w:p>
        </w:tc>
      </w:tr>
      <w:tr w:rsidR="007F1CF6" w14:paraId="2A7A6366" w14:textId="77777777" w:rsidTr="007F1CF6">
        <w:tc>
          <w:tcPr>
            <w:tcW w:w="4505" w:type="dxa"/>
          </w:tcPr>
          <w:p w14:paraId="55B46BFF" w14:textId="77777777" w:rsidR="007F1CF6" w:rsidRPr="007F1CF6" w:rsidRDefault="007F1CF6" w:rsidP="002D0518">
            <w:pPr>
              <w:pStyle w:val="NormalWeb"/>
              <w:spacing w:before="0" w:beforeAutospacing="0" w:after="0" w:afterAutospacing="0"/>
              <w:jc w:val="center"/>
              <w:rPr>
                <w:b/>
                <w:bCs/>
                <w:sz w:val="32"/>
                <w:szCs w:val="32"/>
                <w:lang w:val="fr-CH"/>
              </w:rPr>
            </w:pPr>
            <w:r w:rsidRPr="007F1CF6">
              <w:rPr>
                <w:b/>
                <w:bCs/>
                <w:sz w:val="32"/>
                <w:szCs w:val="32"/>
                <w:lang w:val="fr-CH"/>
              </w:rPr>
              <w:t>Alexandru D. Moise</w:t>
            </w:r>
          </w:p>
          <w:p w14:paraId="05A0068F" w14:textId="77777777" w:rsidR="007F1CF6" w:rsidRPr="007F1CF6" w:rsidRDefault="007F1CF6" w:rsidP="002D0518">
            <w:pPr>
              <w:pStyle w:val="NormalWeb"/>
              <w:spacing w:before="0" w:beforeAutospacing="0" w:after="0" w:afterAutospacing="0"/>
              <w:jc w:val="center"/>
              <w:rPr>
                <w:sz w:val="32"/>
                <w:szCs w:val="32"/>
                <w:lang w:val="fr-CH"/>
              </w:rPr>
            </w:pPr>
            <w:proofErr w:type="spellStart"/>
            <w:r w:rsidRPr="007F1CF6">
              <w:rPr>
                <w:sz w:val="32"/>
                <w:szCs w:val="32"/>
                <w:lang w:val="fr-CH"/>
              </w:rPr>
              <w:t>European</w:t>
            </w:r>
            <w:proofErr w:type="spellEnd"/>
            <w:r w:rsidRPr="007F1CF6">
              <w:rPr>
                <w:sz w:val="32"/>
                <w:szCs w:val="32"/>
                <w:lang w:val="fr-CH"/>
              </w:rPr>
              <w:t xml:space="preserve"> </w:t>
            </w:r>
            <w:proofErr w:type="spellStart"/>
            <w:r w:rsidRPr="007F1CF6">
              <w:rPr>
                <w:sz w:val="32"/>
                <w:szCs w:val="32"/>
                <w:lang w:val="fr-CH"/>
              </w:rPr>
              <w:t>University</w:t>
            </w:r>
            <w:proofErr w:type="spellEnd"/>
            <w:r w:rsidRPr="007F1CF6">
              <w:rPr>
                <w:sz w:val="32"/>
                <w:szCs w:val="32"/>
                <w:lang w:val="fr-CH"/>
              </w:rPr>
              <w:t xml:space="preserve"> Institute</w:t>
            </w:r>
          </w:p>
          <w:p w14:paraId="67285305" w14:textId="77777777" w:rsidR="007F1CF6" w:rsidRPr="007F1CF6" w:rsidRDefault="007F1CF6" w:rsidP="002D0518">
            <w:pPr>
              <w:pStyle w:val="NormalWeb"/>
              <w:spacing w:before="0" w:beforeAutospacing="0" w:after="0" w:afterAutospacing="0"/>
              <w:jc w:val="center"/>
              <w:rPr>
                <w:sz w:val="32"/>
                <w:szCs w:val="32"/>
                <w:lang w:val="fr-CH"/>
              </w:rPr>
            </w:pPr>
          </w:p>
        </w:tc>
        <w:tc>
          <w:tcPr>
            <w:tcW w:w="4505" w:type="dxa"/>
          </w:tcPr>
          <w:p w14:paraId="1105D411" w14:textId="77777777" w:rsidR="007F1CF6" w:rsidRPr="006D4966" w:rsidRDefault="007F1CF6" w:rsidP="002D0518">
            <w:pPr>
              <w:pStyle w:val="NormalWeb"/>
              <w:spacing w:before="0" w:beforeAutospacing="0" w:after="0" w:afterAutospacing="0"/>
              <w:jc w:val="center"/>
              <w:rPr>
                <w:b/>
                <w:bCs/>
                <w:sz w:val="32"/>
                <w:szCs w:val="32"/>
              </w:rPr>
            </w:pPr>
            <w:proofErr w:type="spellStart"/>
            <w:r w:rsidRPr="006D4966">
              <w:rPr>
                <w:b/>
                <w:bCs/>
                <w:sz w:val="32"/>
                <w:szCs w:val="32"/>
              </w:rPr>
              <w:t>Hanspeter</w:t>
            </w:r>
            <w:proofErr w:type="spellEnd"/>
            <w:r w:rsidRPr="006D4966">
              <w:rPr>
                <w:b/>
                <w:bCs/>
                <w:sz w:val="32"/>
                <w:szCs w:val="32"/>
              </w:rPr>
              <w:t xml:space="preserve"> </w:t>
            </w:r>
            <w:proofErr w:type="spellStart"/>
            <w:r w:rsidRPr="006D4966">
              <w:rPr>
                <w:b/>
                <w:bCs/>
                <w:sz w:val="32"/>
                <w:szCs w:val="32"/>
              </w:rPr>
              <w:t>Kriesi</w:t>
            </w:r>
            <w:proofErr w:type="spellEnd"/>
          </w:p>
          <w:p w14:paraId="27A53D36" w14:textId="77777777" w:rsidR="007F1CF6" w:rsidRPr="006D4966" w:rsidRDefault="007F1CF6" w:rsidP="002D0518">
            <w:pPr>
              <w:pStyle w:val="NormalWeb"/>
              <w:spacing w:before="0" w:beforeAutospacing="0" w:after="0" w:afterAutospacing="0"/>
              <w:jc w:val="center"/>
              <w:rPr>
                <w:sz w:val="32"/>
                <w:szCs w:val="32"/>
              </w:rPr>
            </w:pPr>
            <w:r w:rsidRPr="006D4966">
              <w:rPr>
                <w:sz w:val="32"/>
                <w:szCs w:val="32"/>
              </w:rPr>
              <w:t>European University Institute</w:t>
            </w:r>
          </w:p>
          <w:p w14:paraId="0929FA77" w14:textId="77777777" w:rsidR="007F1CF6" w:rsidRPr="006D4966" w:rsidRDefault="007F1CF6" w:rsidP="002D0518">
            <w:pPr>
              <w:pStyle w:val="NormalWeb"/>
              <w:spacing w:before="0" w:beforeAutospacing="0" w:after="0" w:afterAutospacing="0"/>
              <w:jc w:val="center"/>
              <w:rPr>
                <w:sz w:val="32"/>
                <w:szCs w:val="32"/>
              </w:rPr>
            </w:pPr>
          </w:p>
        </w:tc>
      </w:tr>
    </w:tbl>
    <w:p w14:paraId="3444146D" w14:textId="77777777" w:rsidR="007F1CF6" w:rsidRDefault="007F1CF6" w:rsidP="007F1CF6">
      <w:pPr>
        <w:pStyle w:val="NormalWeb"/>
      </w:pPr>
    </w:p>
    <w:p w14:paraId="32D0614E" w14:textId="77777777" w:rsidR="007F1CF6" w:rsidRDefault="007F1CF6" w:rsidP="007F1CF6">
      <w:pPr>
        <w:pStyle w:val="NormalWeb"/>
        <w:jc w:val="center"/>
        <w:rPr>
          <w:rFonts w:ascii="TimesNewRomanPS" w:hAnsi="TimesNewRomanPS"/>
          <w:b/>
          <w:bCs/>
          <w:sz w:val="32"/>
          <w:szCs w:val="32"/>
        </w:rPr>
      </w:pPr>
    </w:p>
    <w:p w14:paraId="7F31C0A7" w14:textId="77777777" w:rsidR="007F1CF6" w:rsidRDefault="007F1CF6" w:rsidP="007F1CF6">
      <w:pPr>
        <w:pStyle w:val="NormalWeb"/>
        <w:jc w:val="center"/>
        <w:rPr>
          <w:rFonts w:ascii="TimesNewRomanPS" w:hAnsi="TimesNewRomanPS"/>
          <w:b/>
          <w:bCs/>
          <w:sz w:val="32"/>
          <w:szCs w:val="32"/>
        </w:rPr>
      </w:pPr>
    </w:p>
    <w:p w14:paraId="32B8C646" w14:textId="77777777" w:rsidR="007F1CF6" w:rsidRPr="00260366" w:rsidRDefault="007F1CF6" w:rsidP="007F1CF6">
      <w:pPr>
        <w:pStyle w:val="NormalWeb"/>
        <w:jc w:val="center"/>
        <w:rPr>
          <w:rFonts w:ascii="TimesNewRomanPS" w:hAnsi="TimesNewRomanPS"/>
          <w:b/>
          <w:bCs/>
          <w:sz w:val="32"/>
          <w:szCs w:val="32"/>
          <w:lang w:val="en-US"/>
        </w:rPr>
      </w:pPr>
      <w:r>
        <w:rPr>
          <w:rFonts w:ascii="TimesNewRomanPS" w:hAnsi="TimesNewRomanPS"/>
          <w:b/>
          <w:bCs/>
          <w:sz w:val="32"/>
          <w:szCs w:val="32"/>
          <w:lang w:val="en-US"/>
        </w:rPr>
        <w:t>This Version: October 1</w:t>
      </w:r>
      <w:r w:rsidRPr="00260366">
        <w:rPr>
          <w:rFonts w:ascii="TimesNewRomanPS" w:hAnsi="TimesNewRomanPS"/>
          <w:b/>
          <w:bCs/>
          <w:sz w:val="32"/>
          <w:szCs w:val="32"/>
          <w:vertAlign w:val="superscript"/>
          <w:lang w:val="en-US"/>
        </w:rPr>
        <w:t>st</w:t>
      </w:r>
      <w:r>
        <w:rPr>
          <w:rFonts w:ascii="TimesNewRomanPS" w:hAnsi="TimesNewRomanPS"/>
          <w:b/>
          <w:bCs/>
          <w:sz w:val="32"/>
          <w:szCs w:val="32"/>
          <w:lang w:val="en-US"/>
        </w:rPr>
        <w:t>, 2023</w:t>
      </w:r>
    </w:p>
    <w:p w14:paraId="759B2BCA" w14:textId="77777777" w:rsidR="007F1CF6" w:rsidRPr="007F1CF6" w:rsidRDefault="007F1CF6" w:rsidP="007F1CF6">
      <w:pPr>
        <w:pStyle w:val="NormalWeb"/>
        <w:jc w:val="center"/>
        <w:rPr>
          <w:b/>
          <w:bCs/>
          <w:sz w:val="32"/>
          <w:szCs w:val="32"/>
          <w:u w:val="single"/>
        </w:rPr>
      </w:pPr>
    </w:p>
    <w:p w14:paraId="5CEBE5B5" w14:textId="4B4F95CB" w:rsidR="007F1CF6" w:rsidRPr="007F1CF6" w:rsidRDefault="007F1CF6" w:rsidP="007F1CF6">
      <w:pPr>
        <w:jc w:val="center"/>
        <w:rPr>
          <w:b/>
          <w:bCs/>
          <w:sz w:val="32"/>
          <w:szCs w:val="32"/>
          <w:u w:val="single"/>
          <w:lang w:val="en-US"/>
        </w:rPr>
      </w:pPr>
      <w:r w:rsidRPr="007F1CF6">
        <w:rPr>
          <w:b/>
          <w:bCs/>
          <w:sz w:val="32"/>
          <w:szCs w:val="32"/>
          <w:u w:val="single"/>
          <w:lang w:val="en-US"/>
        </w:rPr>
        <w:t>ONLINE BOOK APPENDIX</w:t>
      </w:r>
    </w:p>
    <w:p w14:paraId="73F25606" w14:textId="77777777" w:rsidR="007F1CF6" w:rsidRDefault="007F1CF6" w:rsidP="007F1CF6">
      <w:pPr>
        <w:rPr>
          <w:lang w:val="en-US"/>
        </w:rPr>
      </w:pPr>
    </w:p>
    <w:p w14:paraId="197A7319" w14:textId="77777777" w:rsidR="007F1CF6" w:rsidRDefault="007F1CF6" w:rsidP="007F1CF6">
      <w:pPr>
        <w:rPr>
          <w:lang w:val="en-US"/>
        </w:rPr>
      </w:pPr>
    </w:p>
    <w:p w14:paraId="155DDCC6" w14:textId="77777777" w:rsidR="007F1CF6" w:rsidRDefault="007F1CF6" w:rsidP="007F1CF6">
      <w:pPr>
        <w:rPr>
          <w:lang w:val="en-US"/>
        </w:rPr>
      </w:pPr>
    </w:p>
    <w:p w14:paraId="7851569E" w14:textId="77777777" w:rsidR="007F1CF6" w:rsidRDefault="007F1CF6" w:rsidP="007F1CF6">
      <w:pPr>
        <w:rPr>
          <w:lang w:val="en-US"/>
        </w:rPr>
      </w:pPr>
    </w:p>
    <w:p w14:paraId="1423CB4A" w14:textId="77777777" w:rsidR="007F1CF6" w:rsidRDefault="007F1CF6" w:rsidP="007F1CF6">
      <w:pPr>
        <w:rPr>
          <w:lang w:val="en-US"/>
        </w:rPr>
      </w:pPr>
    </w:p>
    <w:p w14:paraId="2D5278FB" w14:textId="77777777" w:rsidR="007F1CF6" w:rsidRDefault="007F1CF6" w:rsidP="007F1CF6">
      <w:pPr>
        <w:rPr>
          <w:lang w:val="en-US"/>
        </w:rPr>
      </w:pPr>
    </w:p>
    <w:p w14:paraId="7ADB058C" w14:textId="77777777" w:rsidR="007F1CF6" w:rsidRDefault="007F1CF6" w:rsidP="007F1CF6">
      <w:pPr>
        <w:rPr>
          <w:lang w:val="en-US"/>
        </w:rPr>
      </w:pPr>
    </w:p>
    <w:p w14:paraId="62ED0F07" w14:textId="77777777" w:rsidR="007F1CF6" w:rsidRDefault="007F1CF6" w:rsidP="007F1CF6">
      <w:pPr>
        <w:rPr>
          <w:lang w:val="en-US"/>
        </w:rPr>
      </w:pPr>
    </w:p>
    <w:p w14:paraId="657EFCB9" w14:textId="77777777" w:rsidR="007F1CF6" w:rsidRDefault="007F1CF6" w:rsidP="007F1CF6">
      <w:pPr>
        <w:rPr>
          <w:lang w:val="en-US"/>
        </w:rPr>
      </w:pPr>
    </w:p>
    <w:p w14:paraId="746EF4BE" w14:textId="77777777" w:rsidR="007F1CF6" w:rsidRDefault="007F1CF6" w:rsidP="007F1CF6">
      <w:pPr>
        <w:rPr>
          <w:lang w:val="en-US"/>
        </w:rPr>
      </w:pPr>
    </w:p>
    <w:p w14:paraId="011EFA1A" w14:textId="77777777" w:rsidR="007F1CF6" w:rsidRDefault="007F1CF6" w:rsidP="007F1CF6">
      <w:pPr>
        <w:rPr>
          <w:lang w:val="en-US"/>
        </w:rPr>
      </w:pPr>
    </w:p>
    <w:p w14:paraId="2C2A573B" w14:textId="77777777" w:rsidR="007F1CF6" w:rsidRDefault="007F1CF6" w:rsidP="007F1CF6">
      <w:pPr>
        <w:rPr>
          <w:lang w:val="en-US"/>
        </w:rPr>
      </w:pPr>
    </w:p>
    <w:p w14:paraId="7DABD53B" w14:textId="77777777" w:rsidR="007F1CF6" w:rsidRDefault="007F1CF6" w:rsidP="007F1CF6">
      <w:pPr>
        <w:rPr>
          <w:lang w:val="en-US"/>
        </w:rPr>
      </w:pPr>
    </w:p>
    <w:p w14:paraId="21DC25F7" w14:textId="77777777" w:rsidR="007F1CF6" w:rsidRDefault="007F1CF6" w:rsidP="007F1CF6">
      <w:pPr>
        <w:rPr>
          <w:lang w:val="en-US"/>
        </w:rPr>
      </w:pPr>
    </w:p>
    <w:p w14:paraId="1918C128" w14:textId="77777777" w:rsidR="007F1CF6" w:rsidRDefault="007F1CF6" w:rsidP="007F1CF6">
      <w:pPr>
        <w:rPr>
          <w:lang w:val="en-US"/>
        </w:rPr>
      </w:pPr>
    </w:p>
    <w:p w14:paraId="32DC9E21" w14:textId="77777777" w:rsidR="007F1CF6" w:rsidRDefault="007F1CF6" w:rsidP="007F1CF6">
      <w:pPr>
        <w:rPr>
          <w:lang w:val="en-US"/>
        </w:rPr>
      </w:pPr>
    </w:p>
    <w:p w14:paraId="468984DA" w14:textId="77777777" w:rsidR="007F1CF6" w:rsidRDefault="007F1CF6" w:rsidP="007F1CF6">
      <w:pPr>
        <w:rPr>
          <w:lang w:val="en-US"/>
        </w:rPr>
      </w:pPr>
    </w:p>
    <w:p w14:paraId="208002EB" w14:textId="77777777" w:rsidR="007F1CF6" w:rsidRDefault="007F1CF6" w:rsidP="007F1CF6">
      <w:pPr>
        <w:rPr>
          <w:lang w:val="en-US"/>
        </w:rPr>
      </w:pPr>
    </w:p>
    <w:p w14:paraId="1EF06C1D" w14:textId="77777777" w:rsidR="007F1CF6" w:rsidRDefault="007F1CF6" w:rsidP="007F1CF6">
      <w:pPr>
        <w:rPr>
          <w:lang w:val="en-US"/>
        </w:rPr>
      </w:pPr>
    </w:p>
    <w:p w14:paraId="5ACE9B7D" w14:textId="28359D2A" w:rsidR="007F1CF6" w:rsidRDefault="003E0264" w:rsidP="003E0264">
      <w:pPr>
        <w:pStyle w:val="Heading1"/>
        <w:rPr>
          <w:lang w:val="en-US"/>
        </w:rPr>
      </w:pPr>
      <w:r>
        <w:rPr>
          <w:lang w:val="en-US"/>
        </w:rPr>
        <w:lastRenderedPageBreak/>
        <w:t>Appendix: Chapter 11.</w:t>
      </w:r>
    </w:p>
    <w:p w14:paraId="1FAD58EA" w14:textId="77777777" w:rsidR="007F1CF6" w:rsidRPr="007F1CF6" w:rsidRDefault="007F1CF6" w:rsidP="007F1CF6">
      <w:pPr>
        <w:rPr>
          <w:lang w:val="en-US"/>
        </w:rPr>
      </w:pPr>
    </w:p>
    <w:p w14:paraId="0F48B4C0" w14:textId="77777777"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1</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Random Effects Satisfaction with EU Handling of COVID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3212"/>
      </w:tblGrid>
      <w:tr w:rsidR="003E0264" w:rsidRPr="0028719A" w14:paraId="1C7FCFF1" w14:textId="77777777" w:rsidTr="002D0518">
        <w:trPr>
          <w:tblCellSpacing w:w="15" w:type="dxa"/>
        </w:trPr>
        <w:tc>
          <w:tcPr>
            <w:tcW w:w="0" w:type="auto"/>
            <w:gridSpan w:val="2"/>
            <w:tcBorders>
              <w:bottom w:val="single" w:sz="6" w:space="0" w:color="000000"/>
            </w:tcBorders>
            <w:vAlign w:val="center"/>
            <w:hideMark/>
          </w:tcPr>
          <w:p w14:paraId="734AED55"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13108B47" w14:textId="77777777" w:rsidTr="002D0518">
        <w:trPr>
          <w:tblCellSpacing w:w="15" w:type="dxa"/>
        </w:trPr>
        <w:tc>
          <w:tcPr>
            <w:tcW w:w="0" w:type="auto"/>
            <w:vAlign w:val="center"/>
            <w:hideMark/>
          </w:tcPr>
          <w:p w14:paraId="6E58FF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6119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22E9B69D" w14:textId="77777777" w:rsidTr="002D0518">
        <w:trPr>
          <w:tblCellSpacing w:w="15" w:type="dxa"/>
        </w:trPr>
        <w:tc>
          <w:tcPr>
            <w:tcW w:w="0" w:type="auto"/>
            <w:vAlign w:val="center"/>
            <w:hideMark/>
          </w:tcPr>
          <w:p w14:paraId="7CBBDCC9" w14:textId="77777777" w:rsidR="003E0264" w:rsidRPr="0028719A" w:rsidRDefault="003E0264" w:rsidP="002D0518">
            <w:pPr>
              <w:rPr>
                <w:rFonts w:asciiTheme="minorHAnsi" w:eastAsia="Times New Roman" w:hAnsiTheme="minorHAnsi" w:cstheme="minorHAnsi"/>
                <w:sz w:val="20"/>
                <w:szCs w:val="20"/>
              </w:rPr>
            </w:pPr>
          </w:p>
        </w:tc>
        <w:tc>
          <w:tcPr>
            <w:tcW w:w="0" w:type="auto"/>
            <w:tcBorders>
              <w:bottom w:val="single" w:sz="6" w:space="0" w:color="000000"/>
            </w:tcBorders>
            <w:vAlign w:val="center"/>
            <w:hideMark/>
          </w:tcPr>
          <w:p w14:paraId="4E11FB7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E8F0C06" w14:textId="77777777" w:rsidTr="002D0518">
        <w:trPr>
          <w:tblCellSpacing w:w="15" w:type="dxa"/>
        </w:trPr>
        <w:tc>
          <w:tcPr>
            <w:tcW w:w="0" w:type="auto"/>
            <w:vAlign w:val="center"/>
            <w:hideMark/>
          </w:tcPr>
          <w:p w14:paraId="7B0F74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AF39B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Satisfaction with EU handling of COVID</w:t>
            </w:r>
          </w:p>
        </w:tc>
      </w:tr>
      <w:tr w:rsidR="003E0264" w:rsidRPr="0028719A" w14:paraId="74F87D2C" w14:textId="77777777" w:rsidTr="002D0518">
        <w:trPr>
          <w:tblCellSpacing w:w="15" w:type="dxa"/>
        </w:trPr>
        <w:tc>
          <w:tcPr>
            <w:tcW w:w="0" w:type="auto"/>
            <w:gridSpan w:val="2"/>
            <w:tcBorders>
              <w:bottom w:val="single" w:sz="6" w:space="0" w:color="000000"/>
            </w:tcBorders>
            <w:vAlign w:val="center"/>
            <w:hideMark/>
          </w:tcPr>
          <w:p w14:paraId="20CD09A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401474" w14:textId="77777777" w:rsidTr="002D0518">
        <w:trPr>
          <w:tblCellSpacing w:w="15" w:type="dxa"/>
        </w:trPr>
        <w:tc>
          <w:tcPr>
            <w:tcW w:w="0" w:type="auto"/>
            <w:vAlign w:val="center"/>
            <w:hideMark/>
          </w:tcPr>
          <w:p w14:paraId="7BE6E6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6428EE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-0.112</w:t>
            </w:r>
            <w:r w:rsidRPr="0028719A">
              <w:rPr>
                <w:rFonts w:asciiTheme="minorHAnsi" w:eastAsia="Times New Roman" w:hAnsiTheme="minorHAnsi" w:cstheme="minorHAnsi"/>
                <w:sz w:val="20"/>
                <w:szCs w:val="20"/>
                <w:vertAlign w:val="superscript"/>
              </w:rPr>
              <w:t>***</w:t>
            </w:r>
          </w:p>
        </w:tc>
      </w:tr>
      <w:tr w:rsidR="003E0264" w:rsidRPr="0028719A" w14:paraId="5334D6DC" w14:textId="77777777" w:rsidTr="002D0518">
        <w:trPr>
          <w:tblCellSpacing w:w="15" w:type="dxa"/>
        </w:trPr>
        <w:tc>
          <w:tcPr>
            <w:tcW w:w="0" w:type="auto"/>
            <w:vAlign w:val="center"/>
            <w:hideMark/>
          </w:tcPr>
          <w:p w14:paraId="625D696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4A258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2F45198A" w14:textId="77777777" w:rsidTr="002D0518">
        <w:trPr>
          <w:tblCellSpacing w:w="15" w:type="dxa"/>
        </w:trPr>
        <w:tc>
          <w:tcPr>
            <w:tcW w:w="0" w:type="auto"/>
            <w:vAlign w:val="center"/>
            <w:hideMark/>
          </w:tcPr>
          <w:p w14:paraId="2D2386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EA8D8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CDCD822" w14:textId="77777777" w:rsidTr="002D0518">
        <w:trPr>
          <w:tblCellSpacing w:w="15" w:type="dxa"/>
        </w:trPr>
        <w:tc>
          <w:tcPr>
            <w:tcW w:w="0" w:type="auto"/>
            <w:vAlign w:val="center"/>
            <w:hideMark/>
          </w:tcPr>
          <w:p w14:paraId="08F189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352BD0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0.032</w:t>
            </w:r>
            <w:r w:rsidRPr="0028719A">
              <w:rPr>
                <w:rFonts w:asciiTheme="minorHAnsi" w:eastAsia="Times New Roman" w:hAnsiTheme="minorHAnsi" w:cstheme="minorHAnsi"/>
                <w:sz w:val="20"/>
                <w:szCs w:val="20"/>
                <w:vertAlign w:val="superscript"/>
              </w:rPr>
              <w:t>***</w:t>
            </w:r>
          </w:p>
        </w:tc>
      </w:tr>
      <w:tr w:rsidR="003E0264" w:rsidRPr="0028719A" w14:paraId="1D834714" w14:textId="77777777" w:rsidTr="002D0518">
        <w:trPr>
          <w:tblCellSpacing w:w="15" w:type="dxa"/>
        </w:trPr>
        <w:tc>
          <w:tcPr>
            <w:tcW w:w="0" w:type="auto"/>
            <w:vAlign w:val="center"/>
            <w:hideMark/>
          </w:tcPr>
          <w:p w14:paraId="6F5C6F2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2063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267EA7C4" w14:textId="77777777" w:rsidTr="002D0518">
        <w:trPr>
          <w:tblCellSpacing w:w="15" w:type="dxa"/>
        </w:trPr>
        <w:tc>
          <w:tcPr>
            <w:tcW w:w="0" w:type="auto"/>
            <w:vAlign w:val="center"/>
            <w:hideMark/>
          </w:tcPr>
          <w:p w14:paraId="504A8D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72AF82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8E390F9" w14:textId="77777777" w:rsidTr="002D0518">
        <w:trPr>
          <w:tblCellSpacing w:w="15" w:type="dxa"/>
        </w:trPr>
        <w:tc>
          <w:tcPr>
            <w:tcW w:w="0" w:type="auto"/>
            <w:vAlign w:val="center"/>
            <w:hideMark/>
          </w:tcPr>
          <w:p w14:paraId="63F6DB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104F9A6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r w:rsidRPr="0028719A">
              <w:rPr>
                <w:rFonts w:asciiTheme="minorHAnsi" w:eastAsia="Times New Roman" w:hAnsiTheme="minorHAnsi" w:cstheme="minorHAnsi"/>
                <w:sz w:val="20"/>
                <w:szCs w:val="20"/>
                <w:vertAlign w:val="superscript"/>
              </w:rPr>
              <w:t>***</w:t>
            </w:r>
          </w:p>
        </w:tc>
      </w:tr>
      <w:tr w:rsidR="003E0264" w:rsidRPr="0028719A" w14:paraId="45555BDB" w14:textId="77777777" w:rsidTr="002D0518">
        <w:trPr>
          <w:tblCellSpacing w:w="15" w:type="dxa"/>
        </w:trPr>
        <w:tc>
          <w:tcPr>
            <w:tcW w:w="0" w:type="auto"/>
            <w:vAlign w:val="center"/>
            <w:hideMark/>
          </w:tcPr>
          <w:p w14:paraId="2D3D90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E5009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602E2263" w14:textId="77777777" w:rsidTr="002D0518">
        <w:trPr>
          <w:tblCellSpacing w:w="15" w:type="dxa"/>
        </w:trPr>
        <w:tc>
          <w:tcPr>
            <w:tcW w:w="0" w:type="auto"/>
            <w:vAlign w:val="center"/>
            <w:hideMark/>
          </w:tcPr>
          <w:p w14:paraId="76B1ABB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915461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DD133C5" w14:textId="77777777" w:rsidTr="002D0518">
        <w:trPr>
          <w:tblCellSpacing w:w="15" w:type="dxa"/>
        </w:trPr>
        <w:tc>
          <w:tcPr>
            <w:tcW w:w="0" w:type="auto"/>
            <w:vAlign w:val="center"/>
            <w:hideMark/>
          </w:tcPr>
          <w:p w14:paraId="64EA27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0607A1A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r>
      <w:tr w:rsidR="003E0264" w:rsidRPr="0028719A" w14:paraId="096FFE13" w14:textId="77777777" w:rsidTr="002D0518">
        <w:trPr>
          <w:tblCellSpacing w:w="15" w:type="dxa"/>
        </w:trPr>
        <w:tc>
          <w:tcPr>
            <w:tcW w:w="0" w:type="auto"/>
            <w:vAlign w:val="center"/>
            <w:hideMark/>
          </w:tcPr>
          <w:p w14:paraId="0DBBFDF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098C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6A4F6BB9" w14:textId="77777777" w:rsidTr="002D0518">
        <w:trPr>
          <w:tblCellSpacing w:w="15" w:type="dxa"/>
        </w:trPr>
        <w:tc>
          <w:tcPr>
            <w:tcW w:w="0" w:type="auto"/>
            <w:vAlign w:val="center"/>
            <w:hideMark/>
          </w:tcPr>
          <w:p w14:paraId="2872C53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03C95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BF9144" w14:textId="77777777" w:rsidTr="002D0518">
        <w:trPr>
          <w:tblCellSpacing w:w="15" w:type="dxa"/>
        </w:trPr>
        <w:tc>
          <w:tcPr>
            <w:tcW w:w="0" w:type="auto"/>
            <w:vAlign w:val="center"/>
            <w:hideMark/>
          </w:tcPr>
          <w:p w14:paraId="03E4966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 - Incumbent</w:t>
            </w:r>
          </w:p>
        </w:tc>
        <w:tc>
          <w:tcPr>
            <w:tcW w:w="0" w:type="auto"/>
            <w:vAlign w:val="center"/>
            <w:hideMark/>
          </w:tcPr>
          <w:p w14:paraId="736A29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r w:rsidRPr="0028719A">
              <w:rPr>
                <w:rFonts w:asciiTheme="minorHAnsi" w:eastAsia="Times New Roman" w:hAnsiTheme="minorHAnsi" w:cstheme="minorHAnsi"/>
                <w:sz w:val="20"/>
                <w:szCs w:val="20"/>
                <w:vertAlign w:val="superscript"/>
              </w:rPr>
              <w:t>***</w:t>
            </w:r>
          </w:p>
        </w:tc>
      </w:tr>
      <w:tr w:rsidR="003E0264" w:rsidRPr="0028719A" w14:paraId="757F1BBC" w14:textId="77777777" w:rsidTr="002D0518">
        <w:trPr>
          <w:tblCellSpacing w:w="15" w:type="dxa"/>
        </w:trPr>
        <w:tc>
          <w:tcPr>
            <w:tcW w:w="0" w:type="auto"/>
            <w:vAlign w:val="center"/>
            <w:hideMark/>
          </w:tcPr>
          <w:p w14:paraId="3234C8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F044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631BF9EB" w14:textId="77777777" w:rsidTr="002D0518">
        <w:trPr>
          <w:tblCellSpacing w:w="15" w:type="dxa"/>
        </w:trPr>
        <w:tc>
          <w:tcPr>
            <w:tcW w:w="0" w:type="auto"/>
            <w:vAlign w:val="center"/>
            <w:hideMark/>
          </w:tcPr>
          <w:p w14:paraId="2857F6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91D81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0F1C1F6" w14:textId="77777777" w:rsidTr="002D0518">
        <w:trPr>
          <w:tblCellSpacing w:w="15" w:type="dxa"/>
        </w:trPr>
        <w:tc>
          <w:tcPr>
            <w:tcW w:w="0" w:type="auto"/>
            <w:vAlign w:val="center"/>
            <w:hideMark/>
          </w:tcPr>
          <w:p w14:paraId="434F87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 - None</w:t>
            </w:r>
          </w:p>
        </w:tc>
        <w:tc>
          <w:tcPr>
            <w:tcW w:w="0" w:type="auto"/>
            <w:vAlign w:val="center"/>
            <w:hideMark/>
          </w:tcPr>
          <w:p w14:paraId="5CFF15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6809FFDF" w14:textId="77777777" w:rsidTr="002D0518">
        <w:trPr>
          <w:tblCellSpacing w:w="15" w:type="dxa"/>
        </w:trPr>
        <w:tc>
          <w:tcPr>
            <w:tcW w:w="0" w:type="auto"/>
            <w:vAlign w:val="center"/>
            <w:hideMark/>
          </w:tcPr>
          <w:p w14:paraId="15AACD1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48AB3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336C81F6" w14:textId="77777777" w:rsidTr="002D0518">
        <w:trPr>
          <w:tblCellSpacing w:w="15" w:type="dxa"/>
        </w:trPr>
        <w:tc>
          <w:tcPr>
            <w:tcW w:w="0" w:type="auto"/>
            <w:vAlign w:val="center"/>
            <w:hideMark/>
          </w:tcPr>
          <w:p w14:paraId="62AA05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9CF4E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87AAAF6" w14:textId="77777777" w:rsidTr="002D0518">
        <w:trPr>
          <w:tblCellSpacing w:w="15" w:type="dxa"/>
        </w:trPr>
        <w:tc>
          <w:tcPr>
            <w:tcW w:w="0" w:type="auto"/>
            <w:vAlign w:val="center"/>
            <w:hideMark/>
          </w:tcPr>
          <w:p w14:paraId="64C282B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Satisf. Life</w:t>
            </w:r>
          </w:p>
        </w:tc>
        <w:tc>
          <w:tcPr>
            <w:tcW w:w="0" w:type="auto"/>
            <w:vAlign w:val="center"/>
            <w:hideMark/>
          </w:tcPr>
          <w:p w14:paraId="151EC5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0.121</w:t>
            </w:r>
            <w:r w:rsidRPr="0028719A">
              <w:rPr>
                <w:rFonts w:asciiTheme="minorHAnsi" w:eastAsia="Times New Roman" w:hAnsiTheme="minorHAnsi" w:cstheme="minorHAnsi"/>
                <w:sz w:val="20"/>
                <w:szCs w:val="20"/>
                <w:vertAlign w:val="superscript"/>
              </w:rPr>
              <w:t>***</w:t>
            </w:r>
          </w:p>
        </w:tc>
      </w:tr>
      <w:tr w:rsidR="003E0264" w:rsidRPr="0028719A" w14:paraId="564930DF" w14:textId="77777777" w:rsidTr="002D0518">
        <w:trPr>
          <w:tblCellSpacing w:w="15" w:type="dxa"/>
        </w:trPr>
        <w:tc>
          <w:tcPr>
            <w:tcW w:w="0" w:type="auto"/>
            <w:vAlign w:val="center"/>
            <w:hideMark/>
          </w:tcPr>
          <w:p w14:paraId="74FD896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8C9B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3E568ADD" w14:textId="77777777" w:rsidTr="002D0518">
        <w:trPr>
          <w:tblCellSpacing w:w="15" w:type="dxa"/>
        </w:trPr>
        <w:tc>
          <w:tcPr>
            <w:tcW w:w="0" w:type="auto"/>
            <w:vAlign w:val="center"/>
            <w:hideMark/>
          </w:tcPr>
          <w:p w14:paraId="50E4AD6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DE4DA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879B15" w14:textId="77777777" w:rsidTr="002D0518">
        <w:trPr>
          <w:tblCellSpacing w:w="15" w:type="dxa"/>
        </w:trPr>
        <w:tc>
          <w:tcPr>
            <w:tcW w:w="0" w:type="auto"/>
            <w:vAlign w:val="center"/>
            <w:hideMark/>
          </w:tcPr>
          <w:p w14:paraId="191A0F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Interp. Trust</w:t>
            </w:r>
          </w:p>
        </w:tc>
        <w:tc>
          <w:tcPr>
            <w:tcW w:w="0" w:type="auto"/>
            <w:vAlign w:val="center"/>
            <w:hideMark/>
          </w:tcPr>
          <w:p w14:paraId="17DC61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r>
      <w:tr w:rsidR="003E0264" w:rsidRPr="0028719A" w14:paraId="2055939E" w14:textId="77777777" w:rsidTr="002D0518">
        <w:trPr>
          <w:tblCellSpacing w:w="15" w:type="dxa"/>
        </w:trPr>
        <w:tc>
          <w:tcPr>
            <w:tcW w:w="0" w:type="auto"/>
            <w:vAlign w:val="center"/>
            <w:hideMark/>
          </w:tcPr>
          <w:p w14:paraId="7955823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7269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13D8A2A8" w14:textId="77777777" w:rsidTr="002D0518">
        <w:trPr>
          <w:tblCellSpacing w:w="15" w:type="dxa"/>
        </w:trPr>
        <w:tc>
          <w:tcPr>
            <w:tcW w:w="0" w:type="auto"/>
            <w:vAlign w:val="center"/>
            <w:hideMark/>
          </w:tcPr>
          <w:p w14:paraId="0E0CDFE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F7648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4736459" w14:textId="77777777" w:rsidTr="002D0518">
        <w:trPr>
          <w:tblCellSpacing w:w="15" w:type="dxa"/>
        </w:trPr>
        <w:tc>
          <w:tcPr>
            <w:tcW w:w="0" w:type="auto"/>
            <w:vAlign w:val="center"/>
            <w:hideMark/>
          </w:tcPr>
          <w:p w14:paraId="78E4B4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Covid-Fear</w:t>
            </w:r>
          </w:p>
        </w:tc>
        <w:tc>
          <w:tcPr>
            <w:tcW w:w="0" w:type="auto"/>
            <w:vAlign w:val="center"/>
            <w:hideMark/>
          </w:tcPr>
          <w:p w14:paraId="78DCAA0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r>
      <w:tr w:rsidR="003E0264" w:rsidRPr="0028719A" w14:paraId="245C074C" w14:textId="77777777" w:rsidTr="002D0518">
        <w:trPr>
          <w:tblCellSpacing w:w="15" w:type="dxa"/>
        </w:trPr>
        <w:tc>
          <w:tcPr>
            <w:tcW w:w="0" w:type="auto"/>
            <w:vAlign w:val="center"/>
            <w:hideMark/>
          </w:tcPr>
          <w:p w14:paraId="19DD7EC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5566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1A4D08D" w14:textId="77777777" w:rsidTr="002D0518">
        <w:trPr>
          <w:tblCellSpacing w:w="15" w:type="dxa"/>
        </w:trPr>
        <w:tc>
          <w:tcPr>
            <w:tcW w:w="0" w:type="auto"/>
            <w:vAlign w:val="center"/>
            <w:hideMark/>
          </w:tcPr>
          <w:p w14:paraId="7990A1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9E580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A57B2DC" w14:textId="77777777" w:rsidTr="002D0518">
        <w:trPr>
          <w:tblCellSpacing w:w="15" w:type="dxa"/>
        </w:trPr>
        <w:tc>
          <w:tcPr>
            <w:tcW w:w="0" w:type="auto"/>
            <w:vAlign w:val="center"/>
            <w:hideMark/>
          </w:tcPr>
          <w:p w14:paraId="4AE185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Covid-Hope</w:t>
            </w:r>
          </w:p>
        </w:tc>
        <w:tc>
          <w:tcPr>
            <w:tcW w:w="0" w:type="auto"/>
            <w:vAlign w:val="center"/>
            <w:hideMark/>
          </w:tcPr>
          <w:p w14:paraId="48C3607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0.064</w:t>
            </w:r>
            <w:r w:rsidRPr="0028719A">
              <w:rPr>
                <w:rFonts w:asciiTheme="minorHAnsi" w:eastAsia="Times New Roman" w:hAnsiTheme="minorHAnsi" w:cstheme="minorHAnsi"/>
                <w:sz w:val="20"/>
                <w:szCs w:val="20"/>
                <w:vertAlign w:val="superscript"/>
              </w:rPr>
              <w:t>***</w:t>
            </w:r>
          </w:p>
        </w:tc>
      </w:tr>
      <w:tr w:rsidR="003E0264" w:rsidRPr="0028719A" w14:paraId="20675306" w14:textId="77777777" w:rsidTr="002D0518">
        <w:trPr>
          <w:tblCellSpacing w:w="15" w:type="dxa"/>
        </w:trPr>
        <w:tc>
          <w:tcPr>
            <w:tcW w:w="0" w:type="auto"/>
            <w:vAlign w:val="center"/>
            <w:hideMark/>
          </w:tcPr>
          <w:p w14:paraId="617553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097F5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361E04F2" w14:textId="77777777" w:rsidTr="002D0518">
        <w:trPr>
          <w:tblCellSpacing w:w="15" w:type="dxa"/>
        </w:trPr>
        <w:tc>
          <w:tcPr>
            <w:tcW w:w="0" w:type="auto"/>
            <w:vAlign w:val="center"/>
            <w:hideMark/>
          </w:tcPr>
          <w:p w14:paraId="36E8D0F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A6628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196AA23" w14:textId="77777777" w:rsidTr="002D0518">
        <w:trPr>
          <w:tblCellSpacing w:w="15" w:type="dxa"/>
        </w:trPr>
        <w:tc>
          <w:tcPr>
            <w:tcW w:w="0" w:type="auto"/>
            <w:vAlign w:val="center"/>
            <w:hideMark/>
          </w:tcPr>
          <w:p w14:paraId="38B08B1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Covid-Anger</w:t>
            </w:r>
          </w:p>
        </w:tc>
        <w:tc>
          <w:tcPr>
            <w:tcW w:w="0" w:type="auto"/>
            <w:vAlign w:val="center"/>
            <w:hideMark/>
          </w:tcPr>
          <w:p w14:paraId="67D496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r>
      <w:tr w:rsidR="003E0264" w:rsidRPr="0028719A" w14:paraId="6A7D5E01" w14:textId="77777777" w:rsidTr="002D0518">
        <w:trPr>
          <w:tblCellSpacing w:w="15" w:type="dxa"/>
        </w:trPr>
        <w:tc>
          <w:tcPr>
            <w:tcW w:w="0" w:type="auto"/>
            <w:vAlign w:val="center"/>
            <w:hideMark/>
          </w:tcPr>
          <w:p w14:paraId="6C09FA5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5D5146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2DE62CC" w14:textId="77777777" w:rsidTr="002D0518">
        <w:trPr>
          <w:tblCellSpacing w:w="15" w:type="dxa"/>
        </w:trPr>
        <w:tc>
          <w:tcPr>
            <w:tcW w:w="0" w:type="auto"/>
            <w:vAlign w:val="center"/>
            <w:hideMark/>
          </w:tcPr>
          <w:p w14:paraId="668C465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73931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DFA202" w14:textId="77777777" w:rsidTr="002D0518">
        <w:trPr>
          <w:tblCellSpacing w:w="15" w:type="dxa"/>
        </w:trPr>
        <w:tc>
          <w:tcPr>
            <w:tcW w:w="0" w:type="auto"/>
            <w:vAlign w:val="center"/>
            <w:hideMark/>
          </w:tcPr>
          <w:p w14:paraId="488101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Conspiracy</w:t>
            </w:r>
          </w:p>
        </w:tc>
        <w:tc>
          <w:tcPr>
            <w:tcW w:w="0" w:type="auto"/>
            <w:vAlign w:val="center"/>
            <w:hideMark/>
          </w:tcPr>
          <w:p w14:paraId="182754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-0.050</w:t>
            </w:r>
            <w:r w:rsidRPr="0028719A">
              <w:rPr>
                <w:rFonts w:asciiTheme="minorHAnsi" w:eastAsia="Times New Roman" w:hAnsiTheme="minorHAnsi" w:cstheme="minorHAnsi"/>
                <w:sz w:val="20"/>
                <w:szCs w:val="20"/>
                <w:vertAlign w:val="superscript"/>
              </w:rPr>
              <w:t>***</w:t>
            </w:r>
          </w:p>
        </w:tc>
      </w:tr>
      <w:tr w:rsidR="003E0264" w:rsidRPr="0028719A" w14:paraId="142BC266" w14:textId="77777777" w:rsidTr="002D0518">
        <w:trPr>
          <w:tblCellSpacing w:w="15" w:type="dxa"/>
        </w:trPr>
        <w:tc>
          <w:tcPr>
            <w:tcW w:w="0" w:type="auto"/>
            <w:vAlign w:val="center"/>
            <w:hideMark/>
          </w:tcPr>
          <w:p w14:paraId="195705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7E23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5DA379F9" w14:textId="77777777" w:rsidTr="002D0518">
        <w:trPr>
          <w:tblCellSpacing w:w="15" w:type="dxa"/>
        </w:trPr>
        <w:tc>
          <w:tcPr>
            <w:tcW w:w="0" w:type="auto"/>
            <w:vAlign w:val="center"/>
            <w:hideMark/>
          </w:tcPr>
          <w:p w14:paraId="6DCD840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4E79C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A1D833D" w14:textId="77777777" w:rsidTr="002D0518">
        <w:trPr>
          <w:tblCellSpacing w:w="15" w:type="dxa"/>
        </w:trPr>
        <w:tc>
          <w:tcPr>
            <w:tcW w:w="0" w:type="auto"/>
            <w:vAlign w:val="center"/>
            <w:hideMark/>
          </w:tcPr>
          <w:p w14:paraId="638B30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Covid Sat. Gov.</w:t>
            </w:r>
          </w:p>
        </w:tc>
        <w:tc>
          <w:tcPr>
            <w:tcW w:w="0" w:type="auto"/>
            <w:vAlign w:val="center"/>
            <w:hideMark/>
          </w:tcPr>
          <w:p w14:paraId="6DDA488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0.153</w:t>
            </w:r>
            <w:r w:rsidRPr="0028719A">
              <w:rPr>
                <w:rFonts w:asciiTheme="minorHAnsi" w:eastAsia="Times New Roman" w:hAnsiTheme="minorHAnsi" w:cstheme="minorHAnsi"/>
                <w:sz w:val="20"/>
                <w:szCs w:val="20"/>
                <w:vertAlign w:val="superscript"/>
              </w:rPr>
              <w:t>***</w:t>
            </w:r>
          </w:p>
        </w:tc>
      </w:tr>
      <w:tr w:rsidR="003E0264" w:rsidRPr="0028719A" w14:paraId="1F802A6A" w14:textId="77777777" w:rsidTr="002D0518">
        <w:trPr>
          <w:tblCellSpacing w:w="15" w:type="dxa"/>
        </w:trPr>
        <w:tc>
          <w:tcPr>
            <w:tcW w:w="0" w:type="auto"/>
            <w:vAlign w:val="center"/>
            <w:hideMark/>
          </w:tcPr>
          <w:p w14:paraId="0940A25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A09B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78AC6B59" w14:textId="77777777" w:rsidTr="002D0518">
        <w:trPr>
          <w:tblCellSpacing w:w="15" w:type="dxa"/>
        </w:trPr>
        <w:tc>
          <w:tcPr>
            <w:tcW w:w="0" w:type="auto"/>
            <w:vAlign w:val="center"/>
            <w:hideMark/>
          </w:tcPr>
          <w:p w14:paraId="12E7E8B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5D6B36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AFB214E" w14:textId="77777777" w:rsidTr="002D0518">
        <w:trPr>
          <w:tblCellSpacing w:w="15" w:type="dxa"/>
        </w:trPr>
        <w:tc>
          <w:tcPr>
            <w:tcW w:w="0" w:type="auto"/>
            <w:vAlign w:val="center"/>
            <w:hideMark/>
          </w:tcPr>
          <w:p w14:paraId="099F30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Too Much</w:t>
            </w:r>
          </w:p>
        </w:tc>
        <w:tc>
          <w:tcPr>
            <w:tcW w:w="0" w:type="auto"/>
            <w:vAlign w:val="center"/>
            <w:hideMark/>
          </w:tcPr>
          <w:p w14:paraId="3B1DA2C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-0.020</w:t>
            </w:r>
            <w:r w:rsidRPr="0028719A">
              <w:rPr>
                <w:rFonts w:asciiTheme="minorHAnsi" w:eastAsia="Times New Roman" w:hAnsiTheme="minorHAnsi" w:cstheme="minorHAnsi"/>
                <w:sz w:val="20"/>
                <w:szCs w:val="20"/>
                <w:vertAlign w:val="superscript"/>
              </w:rPr>
              <w:t>***</w:t>
            </w:r>
          </w:p>
        </w:tc>
      </w:tr>
      <w:tr w:rsidR="003E0264" w:rsidRPr="0028719A" w14:paraId="4A421E10" w14:textId="77777777" w:rsidTr="002D0518">
        <w:trPr>
          <w:tblCellSpacing w:w="15" w:type="dxa"/>
        </w:trPr>
        <w:tc>
          <w:tcPr>
            <w:tcW w:w="0" w:type="auto"/>
            <w:vAlign w:val="center"/>
            <w:hideMark/>
          </w:tcPr>
          <w:p w14:paraId="0F39AC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8F9B3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3E6F18D1" w14:textId="77777777" w:rsidTr="002D0518">
        <w:trPr>
          <w:tblCellSpacing w:w="15" w:type="dxa"/>
        </w:trPr>
        <w:tc>
          <w:tcPr>
            <w:tcW w:w="0" w:type="auto"/>
            <w:vAlign w:val="center"/>
            <w:hideMark/>
          </w:tcPr>
          <w:p w14:paraId="6588358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57AADE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B3EDCC6" w14:textId="77777777" w:rsidTr="002D0518">
        <w:trPr>
          <w:tblCellSpacing w:w="15" w:type="dxa"/>
        </w:trPr>
        <w:tc>
          <w:tcPr>
            <w:tcW w:w="0" w:type="auto"/>
            <w:vAlign w:val="center"/>
            <w:hideMark/>
          </w:tcPr>
          <w:p w14:paraId="4717DA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Too Little</w:t>
            </w:r>
          </w:p>
        </w:tc>
        <w:tc>
          <w:tcPr>
            <w:tcW w:w="0" w:type="auto"/>
            <w:vAlign w:val="center"/>
            <w:hideMark/>
          </w:tcPr>
          <w:p w14:paraId="793397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r>
      <w:tr w:rsidR="003E0264" w:rsidRPr="0028719A" w14:paraId="256CA798" w14:textId="77777777" w:rsidTr="002D0518">
        <w:trPr>
          <w:tblCellSpacing w:w="15" w:type="dxa"/>
        </w:trPr>
        <w:tc>
          <w:tcPr>
            <w:tcW w:w="0" w:type="auto"/>
            <w:vAlign w:val="center"/>
            <w:hideMark/>
          </w:tcPr>
          <w:p w14:paraId="45A8864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3500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5279FAA3" w14:textId="77777777" w:rsidTr="002D0518">
        <w:trPr>
          <w:tblCellSpacing w:w="15" w:type="dxa"/>
        </w:trPr>
        <w:tc>
          <w:tcPr>
            <w:tcW w:w="0" w:type="auto"/>
            <w:vAlign w:val="center"/>
            <w:hideMark/>
          </w:tcPr>
          <w:p w14:paraId="5466341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E8D68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F902AB9" w14:textId="77777777" w:rsidTr="002D0518">
        <w:trPr>
          <w:tblCellSpacing w:w="15" w:type="dxa"/>
        </w:trPr>
        <w:tc>
          <w:tcPr>
            <w:tcW w:w="0" w:type="auto"/>
            <w:vAlign w:val="center"/>
            <w:hideMark/>
          </w:tcPr>
          <w:p w14:paraId="2C912F1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GOV-ECO DK</w:t>
            </w:r>
          </w:p>
        </w:tc>
        <w:tc>
          <w:tcPr>
            <w:tcW w:w="0" w:type="auto"/>
            <w:vAlign w:val="center"/>
            <w:hideMark/>
          </w:tcPr>
          <w:p w14:paraId="58C819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r w:rsidRPr="0028719A">
              <w:rPr>
                <w:rFonts w:asciiTheme="minorHAnsi" w:eastAsia="Times New Roman" w:hAnsiTheme="minorHAnsi" w:cstheme="minorHAnsi"/>
                <w:sz w:val="20"/>
                <w:szCs w:val="20"/>
                <w:vertAlign w:val="superscript"/>
              </w:rPr>
              <w:t>*</w:t>
            </w:r>
          </w:p>
        </w:tc>
      </w:tr>
      <w:tr w:rsidR="003E0264" w:rsidRPr="0028719A" w14:paraId="690B4575" w14:textId="77777777" w:rsidTr="002D0518">
        <w:trPr>
          <w:tblCellSpacing w:w="15" w:type="dxa"/>
        </w:trPr>
        <w:tc>
          <w:tcPr>
            <w:tcW w:w="0" w:type="auto"/>
            <w:vAlign w:val="center"/>
            <w:hideMark/>
          </w:tcPr>
          <w:p w14:paraId="28C3C4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55BB9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4FD3ECA" w14:textId="77777777" w:rsidTr="002D0518">
        <w:trPr>
          <w:tblCellSpacing w:w="15" w:type="dxa"/>
        </w:trPr>
        <w:tc>
          <w:tcPr>
            <w:tcW w:w="0" w:type="auto"/>
            <w:vAlign w:val="center"/>
            <w:hideMark/>
          </w:tcPr>
          <w:p w14:paraId="707488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9324F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EF7FA7" w14:textId="77777777" w:rsidTr="002D0518">
        <w:trPr>
          <w:tblCellSpacing w:w="15" w:type="dxa"/>
        </w:trPr>
        <w:tc>
          <w:tcPr>
            <w:tcW w:w="0" w:type="auto"/>
            <w:vAlign w:val="center"/>
            <w:hideMark/>
          </w:tcPr>
          <w:p w14:paraId="425EB44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Too Much</w:t>
            </w:r>
          </w:p>
        </w:tc>
        <w:tc>
          <w:tcPr>
            <w:tcW w:w="0" w:type="auto"/>
            <w:vAlign w:val="center"/>
            <w:hideMark/>
          </w:tcPr>
          <w:p w14:paraId="463713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-0.023</w:t>
            </w:r>
            <w:r w:rsidRPr="0028719A">
              <w:rPr>
                <w:rFonts w:asciiTheme="minorHAnsi" w:eastAsia="Times New Roman" w:hAnsiTheme="minorHAnsi" w:cstheme="minorHAnsi"/>
                <w:sz w:val="20"/>
                <w:szCs w:val="20"/>
                <w:vertAlign w:val="superscript"/>
              </w:rPr>
              <w:t>***</w:t>
            </w:r>
          </w:p>
        </w:tc>
      </w:tr>
      <w:tr w:rsidR="003E0264" w:rsidRPr="0028719A" w14:paraId="6E594EF7" w14:textId="77777777" w:rsidTr="002D0518">
        <w:trPr>
          <w:tblCellSpacing w:w="15" w:type="dxa"/>
        </w:trPr>
        <w:tc>
          <w:tcPr>
            <w:tcW w:w="0" w:type="auto"/>
            <w:vAlign w:val="center"/>
            <w:hideMark/>
          </w:tcPr>
          <w:p w14:paraId="0400F6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3FC3A6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(0.004)</w:t>
            </w:r>
          </w:p>
        </w:tc>
      </w:tr>
      <w:tr w:rsidR="003E0264" w:rsidRPr="0028719A" w14:paraId="7FBA32B5" w14:textId="77777777" w:rsidTr="002D0518">
        <w:trPr>
          <w:tblCellSpacing w:w="15" w:type="dxa"/>
        </w:trPr>
        <w:tc>
          <w:tcPr>
            <w:tcW w:w="0" w:type="auto"/>
            <w:vAlign w:val="center"/>
            <w:hideMark/>
          </w:tcPr>
          <w:p w14:paraId="733759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7F17A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FDC890" w14:textId="77777777" w:rsidTr="002D0518">
        <w:trPr>
          <w:tblCellSpacing w:w="15" w:type="dxa"/>
        </w:trPr>
        <w:tc>
          <w:tcPr>
            <w:tcW w:w="0" w:type="auto"/>
            <w:vAlign w:val="center"/>
            <w:hideMark/>
          </w:tcPr>
          <w:p w14:paraId="253844F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Too Little</w:t>
            </w:r>
          </w:p>
        </w:tc>
        <w:tc>
          <w:tcPr>
            <w:tcW w:w="0" w:type="auto"/>
            <w:vAlign w:val="center"/>
            <w:hideMark/>
          </w:tcPr>
          <w:p w14:paraId="7AB9765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r w:rsidRPr="0028719A">
              <w:rPr>
                <w:rFonts w:asciiTheme="minorHAnsi" w:eastAsia="Times New Roman" w:hAnsiTheme="minorHAnsi" w:cstheme="minorHAnsi"/>
                <w:sz w:val="20"/>
                <w:szCs w:val="20"/>
                <w:vertAlign w:val="superscript"/>
              </w:rPr>
              <w:t>***</w:t>
            </w:r>
          </w:p>
        </w:tc>
      </w:tr>
      <w:tr w:rsidR="003E0264" w:rsidRPr="0028719A" w14:paraId="2F8AD617" w14:textId="77777777" w:rsidTr="002D0518">
        <w:trPr>
          <w:tblCellSpacing w:w="15" w:type="dxa"/>
        </w:trPr>
        <w:tc>
          <w:tcPr>
            <w:tcW w:w="0" w:type="auto"/>
            <w:vAlign w:val="center"/>
            <w:hideMark/>
          </w:tcPr>
          <w:p w14:paraId="1E0417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1E4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r>
      <w:tr w:rsidR="003E0264" w:rsidRPr="0028719A" w14:paraId="55B4DB20" w14:textId="77777777" w:rsidTr="002D0518">
        <w:trPr>
          <w:tblCellSpacing w:w="15" w:type="dxa"/>
        </w:trPr>
        <w:tc>
          <w:tcPr>
            <w:tcW w:w="0" w:type="auto"/>
            <w:vAlign w:val="center"/>
            <w:hideMark/>
          </w:tcPr>
          <w:p w14:paraId="7C4406D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C697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24AAB5" w14:textId="77777777" w:rsidTr="002D0518">
        <w:trPr>
          <w:tblCellSpacing w:w="15" w:type="dxa"/>
        </w:trPr>
        <w:tc>
          <w:tcPr>
            <w:tcW w:w="0" w:type="auto"/>
            <w:vAlign w:val="center"/>
            <w:hideMark/>
          </w:tcPr>
          <w:p w14:paraId="164745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GOV-HLT DK</w:t>
            </w:r>
          </w:p>
        </w:tc>
        <w:tc>
          <w:tcPr>
            <w:tcW w:w="0" w:type="auto"/>
            <w:vAlign w:val="center"/>
            <w:hideMark/>
          </w:tcPr>
          <w:p w14:paraId="473B4D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991B91F" w14:textId="77777777" w:rsidTr="002D0518">
        <w:trPr>
          <w:tblCellSpacing w:w="15" w:type="dxa"/>
        </w:trPr>
        <w:tc>
          <w:tcPr>
            <w:tcW w:w="0" w:type="auto"/>
            <w:vAlign w:val="center"/>
            <w:hideMark/>
          </w:tcPr>
          <w:p w14:paraId="1EB5B7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4F4E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151C23DA" w14:textId="77777777" w:rsidTr="002D0518">
        <w:trPr>
          <w:tblCellSpacing w:w="15" w:type="dxa"/>
        </w:trPr>
        <w:tc>
          <w:tcPr>
            <w:tcW w:w="0" w:type="auto"/>
            <w:vAlign w:val="center"/>
            <w:hideMark/>
          </w:tcPr>
          <w:p w14:paraId="7677BA9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3F2FD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429D637" w14:textId="77777777" w:rsidTr="002D0518">
        <w:trPr>
          <w:tblCellSpacing w:w="15" w:type="dxa"/>
        </w:trPr>
        <w:tc>
          <w:tcPr>
            <w:tcW w:w="0" w:type="auto"/>
            <w:vAlign w:val="center"/>
            <w:hideMark/>
          </w:tcPr>
          <w:p w14:paraId="739831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30B468E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0.300</w:t>
            </w:r>
            <w:r w:rsidRPr="0028719A">
              <w:rPr>
                <w:rFonts w:asciiTheme="minorHAnsi" w:eastAsia="Times New Roman" w:hAnsiTheme="minorHAnsi" w:cstheme="minorHAnsi"/>
                <w:sz w:val="20"/>
                <w:szCs w:val="20"/>
                <w:vertAlign w:val="superscript"/>
              </w:rPr>
              <w:t>***</w:t>
            </w:r>
          </w:p>
        </w:tc>
      </w:tr>
      <w:tr w:rsidR="003E0264" w:rsidRPr="0028719A" w14:paraId="7846218B" w14:textId="77777777" w:rsidTr="002D0518">
        <w:trPr>
          <w:tblCellSpacing w:w="15" w:type="dxa"/>
        </w:trPr>
        <w:tc>
          <w:tcPr>
            <w:tcW w:w="0" w:type="auto"/>
            <w:vAlign w:val="center"/>
            <w:hideMark/>
          </w:tcPr>
          <w:p w14:paraId="240BC37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566A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A37F836" w14:textId="77777777" w:rsidTr="002D0518">
        <w:trPr>
          <w:tblCellSpacing w:w="15" w:type="dxa"/>
        </w:trPr>
        <w:tc>
          <w:tcPr>
            <w:tcW w:w="0" w:type="auto"/>
            <w:vAlign w:val="center"/>
            <w:hideMark/>
          </w:tcPr>
          <w:p w14:paraId="3581B7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573FD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E3057AD" w14:textId="77777777" w:rsidTr="002D0518">
        <w:trPr>
          <w:tblCellSpacing w:w="15" w:type="dxa"/>
        </w:trPr>
        <w:tc>
          <w:tcPr>
            <w:tcW w:w="0" w:type="auto"/>
            <w:gridSpan w:val="2"/>
            <w:tcBorders>
              <w:bottom w:val="single" w:sz="6" w:space="0" w:color="000000"/>
            </w:tcBorders>
            <w:vAlign w:val="center"/>
            <w:hideMark/>
          </w:tcPr>
          <w:p w14:paraId="603A0DC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B14E59E" w14:textId="77777777" w:rsidTr="002D0518">
        <w:trPr>
          <w:tblCellSpacing w:w="15" w:type="dxa"/>
        </w:trPr>
        <w:tc>
          <w:tcPr>
            <w:tcW w:w="0" w:type="auto"/>
            <w:vAlign w:val="center"/>
            <w:hideMark/>
          </w:tcPr>
          <w:p w14:paraId="0FA058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156BFE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24,516</w:t>
            </w:r>
          </w:p>
        </w:tc>
      </w:tr>
      <w:tr w:rsidR="003E0264" w:rsidRPr="0028719A" w14:paraId="20AB3C8C" w14:textId="77777777" w:rsidTr="002D0518">
        <w:trPr>
          <w:tblCellSpacing w:w="15" w:type="dxa"/>
        </w:trPr>
        <w:tc>
          <w:tcPr>
            <w:tcW w:w="0" w:type="auto"/>
            <w:vAlign w:val="center"/>
            <w:hideMark/>
          </w:tcPr>
          <w:p w14:paraId="1BB9CA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41A98D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0.199</w:t>
            </w:r>
          </w:p>
        </w:tc>
      </w:tr>
      <w:tr w:rsidR="003E0264" w:rsidRPr="0028719A" w14:paraId="0D85652F" w14:textId="77777777" w:rsidTr="002D0518">
        <w:trPr>
          <w:tblCellSpacing w:w="15" w:type="dxa"/>
        </w:trPr>
        <w:tc>
          <w:tcPr>
            <w:tcW w:w="0" w:type="auto"/>
            <w:vAlign w:val="center"/>
            <w:hideMark/>
          </w:tcPr>
          <w:p w14:paraId="643E7F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4CA5BE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0.199</w:t>
            </w:r>
          </w:p>
        </w:tc>
      </w:tr>
      <w:tr w:rsidR="003E0264" w:rsidRPr="0028719A" w14:paraId="33DB9E73" w14:textId="77777777" w:rsidTr="002D0518">
        <w:trPr>
          <w:tblCellSpacing w:w="15" w:type="dxa"/>
        </w:trPr>
        <w:tc>
          <w:tcPr>
            <w:tcW w:w="0" w:type="auto"/>
            <w:vAlign w:val="center"/>
            <w:hideMark/>
          </w:tcPr>
          <w:p w14:paraId="51877CA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55C64F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4,553.518</w:t>
            </w:r>
            <w:r w:rsidRPr="0028719A">
              <w:rPr>
                <w:rFonts w:asciiTheme="minorHAnsi" w:eastAsia="Times New Roman" w:hAnsiTheme="minorHAnsi" w:cstheme="minorHAnsi"/>
                <w:sz w:val="20"/>
                <w:szCs w:val="20"/>
                <w:vertAlign w:val="superscript"/>
              </w:rPr>
              <w:t>***</w:t>
            </w:r>
          </w:p>
        </w:tc>
      </w:tr>
      <w:tr w:rsidR="003E0264" w:rsidRPr="0028719A" w14:paraId="25DB5563" w14:textId="77777777" w:rsidTr="002D0518">
        <w:trPr>
          <w:tblCellSpacing w:w="15" w:type="dxa"/>
        </w:trPr>
        <w:tc>
          <w:tcPr>
            <w:tcW w:w="0" w:type="auto"/>
            <w:gridSpan w:val="2"/>
            <w:tcBorders>
              <w:bottom w:val="single" w:sz="6" w:space="0" w:color="000000"/>
            </w:tcBorders>
            <w:vAlign w:val="center"/>
            <w:hideMark/>
          </w:tcPr>
          <w:p w14:paraId="0B5A64D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0B00C85" w14:textId="77777777" w:rsidTr="002D0518">
        <w:trPr>
          <w:tblCellSpacing w:w="15" w:type="dxa"/>
        </w:trPr>
        <w:tc>
          <w:tcPr>
            <w:tcW w:w="0" w:type="auto"/>
            <w:vAlign w:val="center"/>
            <w:hideMark/>
          </w:tcPr>
          <w:p w14:paraId="6A6783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vAlign w:val="center"/>
            <w:hideMark/>
          </w:tcPr>
          <w:p w14:paraId="201FD8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7CDCFAB7" w14:textId="77777777" w:rsidR="003E0264" w:rsidRPr="0028719A" w:rsidRDefault="003E0264" w:rsidP="003E0264">
      <w:pPr>
        <w:pStyle w:val="Caption"/>
        <w:rPr>
          <w:rFonts w:asciiTheme="minorHAnsi" w:hAnsiTheme="minorHAnsi" w:cstheme="minorHAnsi"/>
          <w:sz w:val="20"/>
          <w:szCs w:val="20"/>
        </w:rPr>
      </w:pPr>
    </w:p>
    <w:p w14:paraId="448B4BB9" w14:textId="77777777" w:rsidR="003E0264" w:rsidRPr="0028719A" w:rsidRDefault="003E0264" w:rsidP="003E0264">
      <w:pPr>
        <w:pStyle w:val="Caption"/>
        <w:keepNext/>
        <w:rPr>
          <w:rFonts w:asciiTheme="minorHAnsi" w:hAnsiTheme="minorHAnsi" w:cstheme="minorHAnsi"/>
          <w:i w:val="0"/>
          <w:iCs w:val="0"/>
          <w:color w:val="auto"/>
          <w:sz w:val="20"/>
          <w:szCs w:val="20"/>
        </w:rPr>
      </w:pPr>
    </w:p>
    <w:p w14:paraId="2EE4C635" w14:textId="77777777" w:rsidR="003E0264" w:rsidRPr="0028719A" w:rsidRDefault="003E0264" w:rsidP="003E0264">
      <w:pPr>
        <w:pStyle w:val="Caption"/>
        <w:keepNext/>
        <w:rPr>
          <w:rFonts w:asciiTheme="minorHAnsi" w:hAnsiTheme="minorHAnsi" w:cstheme="minorHAnsi"/>
          <w:i w:val="0"/>
          <w:iCs w:val="0"/>
          <w:color w:val="auto"/>
          <w:sz w:val="20"/>
          <w:szCs w:val="20"/>
        </w:rPr>
      </w:pPr>
    </w:p>
    <w:p w14:paraId="396502B2" w14:textId="77777777" w:rsidR="003E0264" w:rsidRDefault="003E0264">
      <w:pPr>
        <w:rPr>
          <w:rFonts w:asciiTheme="minorHAnsi" w:hAnsiTheme="minorHAnsi" w:cstheme="minorHAnsi"/>
          <w:b/>
          <w:bCs/>
          <w:kern w:val="0"/>
          <w:sz w:val="20"/>
          <w:szCs w:val="20"/>
          <w:lang w:val="en-US"/>
          <w14:ligatures w14:val="none"/>
        </w:rPr>
      </w:pPr>
      <w:r>
        <w:rPr>
          <w:rFonts w:asciiTheme="minorHAnsi" w:hAnsiTheme="minorHAnsi" w:cstheme="minorHAnsi"/>
          <w:b/>
          <w:bCs/>
          <w:i/>
          <w:iCs/>
          <w:sz w:val="20"/>
          <w:szCs w:val="20"/>
        </w:rPr>
        <w:br w:type="page"/>
      </w:r>
    </w:p>
    <w:p w14:paraId="1994BC78" w14:textId="5E09CF5D"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lastRenderedPageBreak/>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2</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Satisfaction with EU by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885"/>
        <w:gridCol w:w="1866"/>
        <w:gridCol w:w="1765"/>
        <w:gridCol w:w="1780"/>
      </w:tblGrid>
      <w:tr w:rsidR="003E0264" w:rsidRPr="0028719A" w14:paraId="2B8935CD" w14:textId="77777777" w:rsidTr="002D0518">
        <w:trPr>
          <w:tblCellSpacing w:w="15" w:type="dxa"/>
        </w:trPr>
        <w:tc>
          <w:tcPr>
            <w:tcW w:w="0" w:type="auto"/>
            <w:gridSpan w:val="5"/>
            <w:tcBorders>
              <w:bottom w:val="single" w:sz="6" w:space="0" w:color="000000"/>
            </w:tcBorders>
            <w:vAlign w:val="center"/>
            <w:hideMark/>
          </w:tcPr>
          <w:p w14:paraId="7A0EF991"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6442B303" w14:textId="77777777" w:rsidTr="002D0518">
        <w:trPr>
          <w:tblCellSpacing w:w="15" w:type="dxa"/>
        </w:trPr>
        <w:tc>
          <w:tcPr>
            <w:tcW w:w="0" w:type="auto"/>
            <w:vAlign w:val="center"/>
            <w:hideMark/>
          </w:tcPr>
          <w:p w14:paraId="49E1B231" w14:textId="77777777" w:rsidR="003E0264" w:rsidRPr="0028719A" w:rsidRDefault="003E0264" w:rsidP="002D0518">
            <w:pPr>
              <w:rPr>
                <w:rFonts w:asciiTheme="minorHAnsi" w:eastAsia="Times New Roman" w:hAnsiTheme="minorHAnsi" w:cstheme="minorHAnsi"/>
                <w:sz w:val="20"/>
                <w:szCs w:val="20"/>
              </w:rPr>
            </w:pPr>
          </w:p>
        </w:tc>
        <w:tc>
          <w:tcPr>
            <w:tcW w:w="0" w:type="auto"/>
            <w:gridSpan w:val="4"/>
            <w:vAlign w:val="center"/>
            <w:hideMark/>
          </w:tcPr>
          <w:p w14:paraId="727DEEE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78B23B4F" w14:textId="77777777" w:rsidTr="002D0518">
        <w:trPr>
          <w:tblCellSpacing w:w="15" w:type="dxa"/>
        </w:trPr>
        <w:tc>
          <w:tcPr>
            <w:tcW w:w="0" w:type="auto"/>
            <w:vAlign w:val="center"/>
            <w:hideMark/>
          </w:tcPr>
          <w:p w14:paraId="6DDA629D" w14:textId="77777777" w:rsidR="003E0264" w:rsidRPr="0028719A" w:rsidRDefault="003E0264" w:rsidP="002D0518">
            <w:pPr>
              <w:rPr>
                <w:rFonts w:asciiTheme="minorHAnsi" w:eastAsia="Times New Roman" w:hAnsiTheme="minorHAnsi" w:cstheme="minorHAnsi"/>
                <w:sz w:val="20"/>
                <w:szCs w:val="20"/>
              </w:rPr>
            </w:pPr>
          </w:p>
        </w:tc>
        <w:tc>
          <w:tcPr>
            <w:tcW w:w="0" w:type="auto"/>
            <w:gridSpan w:val="4"/>
            <w:tcBorders>
              <w:bottom w:val="single" w:sz="6" w:space="0" w:color="000000"/>
            </w:tcBorders>
            <w:vAlign w:val="center"/>
            <w:hideMark/>
          </w:tcPr>
          <w:p w14:paraId="6E0609C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10F67C1" w14:textId="77777777" w:rsidTr="002D0518">
        <w:trPr>
          <w:tblCellSpacing w:w="15" w:type="dxa"/>
        </w:trPr>
        <w:tc>
          <w:tcPr>
            <w:tcW w:w="0" w:type="auto"/>
            <w:vAlign w:val="center"/>
            <w:hideMark/>
          </w:tcPr>
          <w:p w14:paraId="689A37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F3F5A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Vaccination</w:t>
            </w:r>
          </w:p>
        </w:tc>
        <w:tc>
          <w:tcPr>
            <w:tcW w:w="0" w:type="auto"/>
            <w:vAlign w:val="center"/>
            <w:hideMark/>
          </w:tcPr>
          <w:p w14:paraId="3C76F3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Economy</w:t>
            </w:r>
          </w:p>
        </w:tc>
        <w:tc>
          <w:tcPr>
            <w:tcW w:w="0" w:type="auto"/>
            <w:vAlign w:val="center"/>
            <w:hideMark/>
          </w:tcPr>
          <w:p w14:paraId="3A7272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Borders</w:t>
            </w:r>
          </w:p>
        </w:tc>
        <w:tc>
          <w:tcPr>
            <w:tcW w:w="0" w:type="auto"/>
            <w:vAlign w:val="center"/>
            <w:hideMark/>
          </w:tcPr>
          <w:p w14:paraId="53AD0E6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Medical Equip.</w:t>
            </w:r>
          </w:p>
        </w:tc>
      </w:tr>
      <w:tr w:rsidR="003E0264" w:rsidRPr="0028719A" w14:paraId="650B96EC" w14:textId="77777777" w:rsidTr="002D0518">
        <w:trPr>
          <w:tblCellSpacing w:w="15" w:type="dxa"/>
        </w:trPr>
        <w:tc>
          <w:tcPr>
            <w:tcW w:w="0" w:type="auto"/>
            <w:vAlign w:val="center"/>
            <w:hideMark/>
          </w:tcPr>
          <w:p w14:paraId="370C302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99F33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w:t>
            </w:r>
          </w:p>
        </w:tc>
        <w:tc>
          <w:tcPr>
            <w:tcW w:w="0" w:type="auto"/>
            <w:vAlign w:val="center"/>
            <w:hideMark/>
          </w:tcPr>
          <w:p w14:paraId="1B9093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w:t>
            </w:r>
          </w:p>
        </w:tc>
        <w:tc>
          <w:tcPr>
            <w:tcW w:w="0" w:type="auto"/>
            <w:vAlign w:val="center"/>
            <w:hideMark/>
          </w:tcPr>
          <w:p w14:paraId="147D5E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(3)</w:t>
            </w:r>
          </w:p>
        </w:tc>
        <w:tc>
          <w:tcPr>
            <w:tcW w:w="0" w:type="auto"/>
            <w:vAlign w:val="center"/>
            <w:hideMark/>
          </w:tcPr>
          <w:p w14:paraId="289130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(4)</w:t>
            </w:r>
          </w:p>
        </w:tc>
      </w:tr>
      <w:tr w:rsidR="003E0264" w:rsidRPr="0028719A" w14:paraId="755F0F44" w14:textId="77777777" w:rsidTr="002D0518">
        <w:trPr>
          <w:tblCellSpacing w:w="15" w:type="dxa"/>
        </w:trPr>
        <w:tc>
          <w:tcPr>
            <w:tcW w:w="0" w:type="auto"/>
            <w:gridSpan w:val="5"/>
            <w:tcBorders>
              <w:bottom w:val="single" w:sz="6" w:space="0" w:color="000000"/>
            </w:tcBorders>
            <w:vAlign w:val="center"/>
            <w:hideMark/>
          </w:tcPr>
          <w:p w14:paraId="08A9CE6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0A90503" w14:textId="77777777" w:rsidTr="002D0518">
        <w:trPr>
          <w:tblCellSpacing w:w="15" w:type="dxa"/>
        </w:trPr>
        <w:tc>
          <w:tcPr>
            <w:tcW w:w="0" w:type="auto"/>
            <w:vAlign w:val="center"/>
            <w:hideMark/>
          </w:tcPr>
          <w:p w14:paraId="5AD98E1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Sat.GoV-Health</w:t>
            </w:r>
          </w:p>
        </w:tc>
        <w:tc>
          <w:tcPr>
            <w:tcW w:w="0" w:type="auto"/>
            <w:vAlign w:val="center"/>
            <w:hideMark/>
          </w:tcPr>
          <w:p w14:paraId="672D52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0.241</w:t>
            </w:r>
            <w:r w:rsidRPr="0028719A">
              <w:rPr>
                <w:rFonts w:asciiTheme="minorHAnsi" w:eastAsia="Times New Roman" w:hAnsiTheme="minorHAnsi" w:cstheme="minorHAnsi"/>
                <w:sz w:val="20"/>
                <w:szCs w:val="20"/>
                <w:vertAlign w:val="superscript"/>
              </w:rPr>
              <w:t>***</w:t>
            </w:r>
          </w:p>
        </w:tc>
        <w:tc>
          <w:tcPr>
            <w:tcW w:w="0" w:type="auto"/>
            <w:vAlign w:val="center"/>
            <w:hideMark/>
          </w:tcPr>
          <w:p w14:paraId="50C627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0.146</w:t>
            </w:r>
            <w:r w:rsidRPr="0028719A">
              <w:rPr>
                <w:rFonts w:asciiTheme="minorHAnsi" w:eastAsia="Times New Roman" w:hAnsiTheme="minorHAnsi" w:cstheme="minorHAnsi"/>
                <w:sz w:val="20"/>
                <w:szCs w:val="20"/>
                <w:vertAlign w:val="superscript"/>
              </w:rPr>
              <w:t>***</w:t>
            </w:r>
          </w:p>
        </w:tc>
        <w:tc>
          <w:tcPr>
            <w:tcW w:w="0" w:type="auto"/>
            <w:vAlign w:val="center"/>
            <w:hideMark/>
          </w:tcPr>
          <w:p w14:paraId="5CF384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0.274</w:t>
            </w:r>
            <w:r w:rsidRPr="0028719A">
              <w:rPr>
                <w:rFonts w:asciiTheme="minorHAnsi" w:eastAsia="Times New Roman" w:hAnsiTheme="minorHAnsi" w:cstheme="minorHAnsi"/>
                <w:sz w:val="20"/>
                <w:szCs w:val="20"/>
                <w:vertAlign w:val="superscript"/>
              </w:rPr>
              <w:t>***</w:t>
            </w:r>
          </w:p>
        </w:tc>
        <w:tc>
          <w:tcPr>
            <w:tcW w:w="0" w:type="auto"/>
            <w:vAlign w:val="center"/>
            <w:hideMark/>
          </w:tcPr>
          <w:p w14:paraId="0520A6B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0.235</w:t>
            </w:r>
            <w:r w:rsidRPr="0028719A">
              <w:rPr>
                <w:rFonts w:asciiTheme="minorHAnsi" w:eastAsia="Times New Roman" w:hAnsiTheme="minorHAnsi" w:cstheme="minorHAnsi"/>
                <w:sz w:val="20"/>
                <w:szCs w:val="20"/>
                <w:vertAlign w:val="superscript"/>
              </w:rPr>
              <w:t>***</w:t>
            </w:r>
          </w:p>
        </w:tc>
      </w:tr>
      <w:tr w:rsidR="003E0264" w:rsidRPr="0028719A" w14:paraId="089B5CC3" w14:textId="77777777" w:rsidTr="002D0518">
        <w:trPr>
          <w:tblCellSpacing w:w="15" w:type="dxa"/>
        </w:trPr>
        <w:tc>
          <w:tcPr>
            <w:tcW w:w="0" w:type="auto"/>
            <w:vAlign w:val="center"/>
            <w:hideMark/>
          </w:tcPr>
          <w:p w14:paraId="7F321CF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08DA6D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154562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21D68E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3F24FA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082A5C1B" w14:textId="77777777" w:rsidTr="002D0518">
        <w:trPr>
          <w:tblCellSpacing w:w="15" w:type="dxa"/>
        </w:trPr>
        <w:tc>
          <w:tcPr>
            <w:tcW w:w="0" w:type="auto"/>
            <w:vAlign w:val="center"/>
            <w:hideMark/>
          </w:tcPr>
          <w:p w14:paraId="4B4269D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E38ED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EB7B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FC8C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ABDC2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F35E4D" w14:textId="77777777" w:rsidTr="002D0518">
        <w:trPr>
          <w:tblCellSpacing w:w="15" w:type="dxa"/>
        </w:trPr>
        <w:tc>
          <w:tcPr>
            <w:tcW w:w="0" w:type="auto"/>
            <w:vAlign w:val="center"/>
            <w:hideMark/>
          </w:tcPr>
          <w:p w14:paraId="5C1C1C4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Sat.Gov-Econ</w:t>
            </w:r>
          </w:p>
        </w:tc>
        <w:tc>
          <w:tcPr>
            <w:tcW w:w="0" w:type="auto"/>
            <w:vAlign w:val="center"/>
            <w:hideMark/>
          </w:tcPr>
          <w:p w14:paraId="3D767B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0.167</w:t>
            </w:r>
            <w:r w:rsidRPr="0028719A">
              <w:rPr>
                <w:rFonts w:asciiTheme="minorHAnsi" w:eastAsia="Times New Roman" w:hAnsiTheme="minorHAnsi" w:cstheme="minorHAnsi"/>
                <w:sz w:val="20"/>
                <w:szCs w:val="20"/>
                <w:vertAlign w:val="superscript"/>
              </w:rPr>
              <w:t>***</w:t>
            </w:r>
          </w:p>
        </w:tc>
        <w:tc>
          <w:tcPr>
            <w:tcW w:w="0" w:type="auto"/>
            <w:vAlign w:val="center"/>
            <w:hideMark/>
          </w:tcPr>
          <w:p w14:paraId="055BB4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0.266</w:t>
            </w:r>
            <w:r w:rsidRPr="0028719A">
              <w:rPr>
                <w:rFonts w:asciiTheme="minorHAnsi" w:eastAsia="Times New Roman" w:hAnsiTheme="minorHAnsi" w:cstheme="minorHAnsi"/>
                <w:sz w:val="20"/>
                <w:szCs w:val="20"/>
                <w:vertAlign w:val="superscript"/>
              </w:rPr>
              <w:t>***</w:t>
            </w:r>
          </w:p>
        </w:tc>
        <w:tc>
          <w:tcPr>
            <w:tcW w:w="0" w:type="auto"/>
            <w:vAlign w:val="center"/>
            <w:hideMark/>
          </w:tcPr>
          <w:p w14:paraId="2A17737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0.167</w:t>
            </w:r>
            <w:r w:rsidRPr="0028719A">
              <w:rPr>
                <w:rFonts w:asciiTheme="minorHAnsi" w:eastAsia="Times New Roman" w:hAnsiTheme="minorHAnsi" w:cstheme="minorHAnsi"/>
                <w:sz w:val="20"/>
                <w:szCs w:val="20"/>
                <w:vertAlign w:val="superscript"/>
              </w:rPr>
              <w:t>***</w:t>
            </w:r>
          </w:p>
        </w:tc>
        <w:tc>
          <w:tcPr>
            <w:tcW w:w="0" w:type="auto"/>
            <w:vAlign w:val="center"/>
            <w:hideMark/>
          </w:tcPr>
          <w:p w14:paraId="60B5C2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0.185</w:t>
            </w:r>
            <w:r w:rsidRPr="0028719A">
              <w:rPr>
                <w:rFonts w:asciiTheme="minorHAnsi" w:eastAsia="Times New Roman" w:hAnsiTheme="minorHAnsi" w:cstheme="minorHAnsi"/>
                <w:sz w:val="20"/>
                <w:szCs w:val="20"/>
                <w:vertAlign w:val="superscript"/>
              </w:rPr>
              <w:t>***</w:t>
            </w:r>
          </w:p>
        </w:tc>
      </w:tr>
      <w:tr w:rsidR="003E0264" w:rsidRPr="0028719A" w14:paraId="45B76886" w14:textId="77777777" w:rsidTr="002D0518">
        <w:trPr>
          <w:tblCellSpacing w:w="15" w:type="dxa"/>
        </w:trPr>
        <w:tc>
          <w:tcPr>
            <w:tcW w:w="0" w:type="auto"/>
            <w:vAlign w:val="center"/>
            <w:hideMark/>
          </w:tcPr>
          <w:p w14:paraId="0E7573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ADC28C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7B150D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71BE10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2381CD8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0AE1A5E5" w14:textId="77777777" w:rsidTr="002D0518">
        <w:trPr>
          <w:tblCellSpacing w:w="15" w:type="dxa"/>
        </w:trPr>
        <w:tc>
          <w:tcPr>
            <w:tcW w:w="0" w:type="auto"/>
            <w:vAlign w:val="center"/>
            <w:hideMark/>
          </w:tcPr>
          <w:p w14:paraId="2831AF6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22CA4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B6C0A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0AF0E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C9E84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F1E835C" w14:textId="77777777" w:rsidTr="002D0518">
        <w:trPr>
          <w:tblCellSpacing w:w="15" w:type="dxa"/>
        </w:trPr>
        <w:tc>
          <w:tcPr>
            <w:tcW w:w="0" w:type="auto"/>
            <w:vAlign w:val="center"/>
            <w:hideMark/>
          </w:tcPr>
          <w:p w14:paraId="0DA606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355255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32B356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50FCD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6A461E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1F1D7D23" w14:textId="77777777" w:rsidTr="002D0518">
        <w:trPr>
          <w:tblCellSpacing w:w="15" w:type="dxa"/>
        </w:trPr>
        <w:tc>
          <w:tcPr>
            <w:tcW w:w="0" w:type="auto"/>
            <w:vAlign w:val="center"/>
            <w:hideMark/>
          </w:tcPr>
          <w:p w14:paraId="70A218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9468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796E9F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23F0BB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655C40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4B89744" w14:textId="77777777" w:rsidTr="002D0518">
        <w:trPr>
          <w:tblCellSpacing w:w="15" w:type="dxa"/>
        </w:trPr>
        <w:tc>
          <w:tcPr>
            <w:tcW w:w="0" w:type="auto"/>
            <w:vAlign w:val="center"/>
            <w:hideMark/>
          </w:tcPr>
          <w:p w14:paraId="4956634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22BAA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038FF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B021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100548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792E2B3" w14:textId="77777777" w:rsidTr="002D0518">
        <w:trPr>
          <w:tblCellSpacing w:w="15" w:type="dxa"/>
        </w:trPr>
        <w:tc>
          <w:tcPr>
            <w:tcW w:w="0" w:type="auto"/>
            <w:vAlign w:val="center"/>
            <w:hideMark/>
          </w:tcPr>
          <w:p w14:paraId="588FD0B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2046BB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-0.057</w:t>
            </w:r>
            <w:r w:rsidRPr="0028719A">
              <w:rPr>
                <w:rFonts w:asciiTheme="minorHAnsi" w:eastAsia="Times New Roman" w:hAnsiTheme="minorHAnsi" w:cstheme="minorHAnsi"/>
                <w:sz w:val="20"/>
                <w:szCs w:val="20"/>
                <w:vertAlign w:val="superscript"/>
              </w:rPr>
              <w:t>***</w:t>
            </w:r>
          </w:p>
        </w:tc>
        <w:tc>
          <w:tcPr>
            <w:tcW w:w="0" w:type="auto"/>
            <w:vAlign w:val="center"/>
            <w:hideMark/>
          </w:tcPr>
          <w:p w14:paraId="548568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-0.060</w:t>
            </w:r>
            <w:r w:rsidRPr="0028719A">
              <w:rPr>
                <w:rFonts w:asciiTheme="minorHAnsi" w:eastAsia="Times New Roman" w:hAnsiTheme="minorHAnsi" w:cstheme="minorHAnsi"/>
                <w:sz w:val="20"/>
                <w:szCs w:val="20"/>
                <w:vertAlign w:val="superscript"/>
              </w:rPr>
              <w:t>***</w:t>
            </w:r>
          </w:p>
        </w:tc>
        <w:tc>
          <w:tcPr>
            <w:tcW w:w="0" w:type="auto"/>
            <w:vAlign w:val="center"/>
            <w:hideMark/>
          </w:tcPr>
          <w:p w14:paraId="1D0336F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1F5FC1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r>
      <w:tr w:rsidR="003E0264" w:rsidRPr="0028719A" w14:paraId="2001D33E" w14:textId="77777777" w:rsidTr="002D0518">
        <w:trPr>
          <w:tblCellSpacing w:w="15" w:type="dxa"/>
        </w:trPr>
        <w:tc>
          <w:tcPr>
            <w:tcW w:w="0" w:type="auto"/>
            <w:vAlign w:val="center"/>
            <w:hideMark/>
          </w:tcPr>
          <w:p w14:paraId="190FB7E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0E1E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7A8DD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434E5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5C50BA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1A939223" w14:textId="77777777" w:rsidTr="002D0518">
        <w:trPr>
          <w:tblCellSpacing w:w="15" w:type="dxa"/>
        </w:trPr>
        <w:tc>
          <w:tcPr>
            <w:tcW w:w="0" w:type="auto"/>
            <w:vAlign w:val="center"/>
            <w:hideMark/>
          </w:tcPr>
          <w:p w14:paraId="0111B50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5AE70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D5C9E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5388B7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4C48D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869C6C0" w14:textId="77777777" w:rsidTr="002D0518">
        <w:trPr>
          <w:tblCellSpacing w:w="15" w:type="dxa"/>
        </w:trPr>
        <w:tc>
          <w:tcPr>
            <w:tcW w:w="0" w:type="auto"/>
            <w:vAlign w:val="center"/>
            <w:hideMark/>
          </w:tcPr>
          <w:p w14:paraId="2A5A12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5C7F8F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-0.286</w:t>
            </w:r>
            <w:r w:rsidRPr="0028719A">
              <w:rPr>
                <w:rFonts w:asciiTheme="minorHAnsi" w:eastAsia="Times New Roman" w:hAnsiTheme="minorHAnsi" w:cstheme="minorHAnsi"/>
                <w:sz w:val="20"/>
                <w:szCs w:val="20"/>
                <w:vertAlign w:val="superscript"/>
              </w:rPr>
              <w:t>***</w:t>
            </w:r>
          </w:p>
        </w:tc>
        <w:tc>
          <w:tcPr>
            <w:tcW w:w="0" w:type="auto"/>
            <w:vAlign w:val="center"/>
            <w:hideMark/>
          </w:tcPr>
          <w:p w14:paraId="24A52BF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-0.287</w:t>
            </w:r>
            <w:r w:rsidRPr="0028719A">
              <w:rPr>
                <w:rFonts w:asciiTheme="minorHAnsi" w:eastAsia="Times New Roman" w:hAnsiTheme="minorHAnsi" w:cstheme="minorHAnsi"/>
                <w:sz w:val="20"/>
                <w:szCs w:val="20"/>
                <w:vertAlign w:val="superscript"/>
              </w:rPr>
              <w:t>***</w:t>
            </w:r>
          </w:p>
        </w:tc>
        <w:tc>
          <w:tcPr>
            <w:tcW w:w="0" w:type="auto"/>
            <w:vAlign w:val="center"/>
            <w:hideMark/>
          </w:tcPr>
          <w:p w14:paraId="6F952C9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-0.234</w:t>
            </w:r>
            <w:r w:rsidRPr="0028719A">
              <w:rPr>
                <w:rFonts w:asciiTheme="minorHAnsi" w:eastAsia="Times New Roman" w:hAnsiTheme="minorHAnsi" w:cstheme="minorHAnsi"/>
                <w:sz w:val="20"/>
                <w:szCs w:val="20"/>
                <w:vertAlign w:val="superscript"/>
              </w:rPr>
              <w:t>***</w:t>
            </w:r>
          </w:p>
        </w:tc>
        <w:tc>
          <w:tcPr>
            <w:tcW w:w="0" w:type="auto"/>
            <w:vAlign w:val="center"/>
            <w:hideMark/>
          </w:tcPr>
          <w:p w14:paraId="48DBEE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-0.247</w:t>
            </w:r>
            <w:r w:rsidRPr="0028719A">
              <w:rPr>
                <w:rFonts w:asciiTheme="minorHAnsi" w:eastAsia="Times New Roman" w:hAnsiTheme="minorHAnsi" w:cstheme="minorHAnsi"/>
                <w:sz w:val="20"/>
                <w:szCs w:val="20"/>
                <w:vertAlign w:val="superscript"/>
              </w:rPr>
              <w:t>***</w:t>
            </w:r>
          </w:p>
        </w:tc>
      </w:tr>
      <w:tr w:rsidR="003E0264" w:rsidRPr="0028719A" w14:paraId="67C79F7F" w14:textId="77777777" w:rsidTr="002D0518">
        <w:trPr>
          <w:tblCellSpacing w:w="15" w:type="dxa"/>
        </w:trPr>
        <w:tc>
          <w:tcPr>
            <w:tcW w:w="0" w:type="auto"/>
            <w:vAlign w:val="center"/>
            <w:hideMark/>
          </w:tcPr>
          <w:p w14:paraId="4CFA869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0B578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482ABB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2A6BD4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05CB6A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732694DE" w14:textId="77777777" w:rsidTr="002D0518">
        <w:trPr>
          <w:tblCellSpacing w:w="15" w:type="dxa"/>
        </w:trPr>
        <w:tc>
          <w:tcPr>
            <w:tcW w:w="0" w:type="auto"/>
            <w:vAlign w:val="center"/>
            <w:hideMark/>
          </w:tcPr>
          <w:p w14:paraId="703EBD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1FD91F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D4BD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6DB7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14C71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87FEB5" w14:textId="77777777" w:rsidTr="002D0518">
        <w:trPr>
          <w:tblCellSpacing w:w="15" w:type="dxa"/>
        </w:trPr>
        <w:tc>
          <w:tcPr>
            <w:tcW w:w="0" w:type="auto"/>
            <w:vAlign w:val="center"/>
            <w:hideMark/>
          </w:tcPr>
          <w:p w14:paraId="2A2A0E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2A885A9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c>
          <w:tcPr>
            <w:tcW w:w="0" w:type="auto"/>
            <w:vAlign w:val="center"/>
            <w:hideMark/>
          </w:tcPr>
          <w:p w14:paraId="4C0869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0.065</w:t>
            </w:r>
            <w:r w:rsidRPr="0028719A">
              <w:rPr>
                <w:rFonts w:asciiTheme="minorHAnsi" w:eastAsia="Times New Roman" w:hAnsiTheme="minorHAnsi" w:cstheme="minorHAnsi"/>
                <w:sz w:val="20"/>
                <w:szCs w:val="20"/>
                <w:vertAlign w:val="superscript"/>
              </w:rPr>
              <w:t>***</w:t>
            </w:r>
          </w:p>
        </w:tc>
        <w:tc>
          <w:tcPr>
            <w:tcW w:w="0" w:type="auto"/>
            <w:vAlign w:val="center"/>
            <w:hideMark/>
          </w:tcPr>
          <w:p w14:paraId="79B731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0.053</w:t>
            </w:r>
            <w:r w:rsidRPr="0028719A">
              <w:rPr>
                <w:rFonts w:asciiTheme="minorHAnsi" w:eastAsia="Times New Roman" w:hAnsiTheme="minorHAnsi" w:cstheme="minorHAnsi"/>
                <w:sz w:val="20"/>
                <w:szCs w:val="20"/>
                <w:vertAlign w:val="superscript"/>
              </w:rPr>
              <w:t>***</w:t>
            </w:r>
          </w:p>
        </w:tc>
        <w:tc>
          <w:tcPr>
            <w:tcW w:w="0" w:type="auto"/>
            <w:vAlign w:val="center"/>
            <w:hideMark/>
          </w:tcPr>
          <w:p w14:paraId="0404DC6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r>
      <w:tr w:rsidR="003E0264" w:rsidRPr="0028719A" w14:paraId="64E75965" w14:textId="77777777" w:rsidTr="002D0518">
        <w:trPr>
          <w:tblCellSpacing w:w="15" w:type="dxa"/>
        </w:trPr>
        <w:tc>
          <w:tcPr>
            <w:tcW w:w="0" w:type="auto"/>
            <w:vAlign w:val="center"/>
            <w:hideMark/>
          </w:tcPr>
          <w:p w14:paraId="014354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18F7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BD3C2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5D0EE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0B58B3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69CD1188" w14:textId="77777777" w:rsidTr="002D0518">
        <w:trPr>
          <w:tblCellSpacing w:w="15" w:type="dxa"/>
        </w:trPr>
        <w:tc>
          <w:tcPr>
            <w:tcW w:w="0" w:type="auto"/>
            <w:vAlign w:val="center"/>
            <w:hideMark/>
          </w:tcPr>
          <w:p w14:paraId="1A5D75E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7FC1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2995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5E05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099CB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A6C5C9" w14:textId="77777777" w:rsidTr="002D0518">
        <w:trPr>
          <w:tblCellSpacing w:w="15" w:type="dxa"/>
        </w:trPr>
        <w:tc>
          <w:tcPr>
            <w:tcW w:w="0" w:type="auto"/>
            <w:vAlign w:val="center"/>
            <w:hideMark/>
          </w:tcPr>
          <w:p w14:paraId="7B2689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107651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r w:rsidRPr="0028719A">
              <w:rPr>
                <w:rFonts w:asciiTheme="minorHAnsi" w:eastAsia="Times New Roman" w:hAnsiTheme="minorHAnsi" w:cstheme="minorHAnsi"/>
                <w:sz w:val="20"/>
                <w:szCs w:val="20"/>
                <w:vertAlign w:val="superscript"/>
              </w:rPr>
              <w:t>***</w:t>
            </w:r>
          </w:p>
        </w:tc>
        <w:tc>
          <w:tcPr>
            <w:tcW w:w="0" w:type="auto"/>
            <w:vAlign w:val="center"/>
            <w:hideMark/>
          </w:tcPr>
          <w:p w14:paraId="261390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57A696D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c>
          <w:tcPr>
            <w:tcW w:w="0" w:type="auto"/>
            <w:vAlign w:val="center"/>
            <w:hideMark/>
          </w:tcPr>
          <w:p w14:paraId="2CF64AF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r>
      <w:tr w:rsidR="003E0264" w:rsidRPr="0028719A" w14:paraId="6BF781B1" w14:textId="77777777" w:rsidTr="002D0518">
        <w:trPr>
          <w:tblCellSpacing w:w="15" w:type="dxa"/>
        </w:trPr>
        <w:tc>
          <w:tcPr>
            <w:tcW w:w="0" w:type="auto"/>
            <w:vAlign w:val="center"/>
            <w:hideMark/>
          </w:tcPr>
          <w:p w14:paraId="3BFEAA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3F215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692FEA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E36B0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31A88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79A9363" w14:textId="77777777" w:rsidTr="002D0518">
        <w:trPr>
          <w:tblCellSpacing w:w="15" w:type="dxa"/>
        </w:trPr>
        <w:tc>
          <w:tcPr>
            <w:tcW w:w="0" w:type="auto"/>
            <w:vAlign w:val="center"/>
            <w:hideMark/>
          </w:tcPr>
          <w:p w14:paraId="113745E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81B09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61875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9235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09234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00C39C4" w14:textId="77777777" w:rsidTr="002D0518">
        <w:trPr>
          <w:tblCellSpacing w:w="15" w:type="dxa"/>
        </w:trPr>
        <w:tc>
          <w:tcPr>
            <w:tcW w:w="0" w:type="auto"/>
            <w:vAlign w:val="center"/>
            <w:hideMark/>
          </w:tcPr>
          <w:p w14:paraId="701512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7380555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0.115</w:t>
            </w:r>
            <w:r w:rsidRPr="0028719A">
              <w:rPr>
                <w:rFonts w:asciiTheme="minorHAnsi" w:eastAsia="Times New Roman" w:hAnsiTheme="minorHAnsi" w:cstheme="minorHAnsi"/>
                <w:sz w:val="20"/>
                <w:szCs w:val="20"/>
                <w:vertAlign w:val="superscript"/>
              </w:rPr>
              <w:t>***</w:t>
            </w:r>
          </w:p>
        </w:tc>
        <w:tc>
          <w:tcPr>
            <w:tcW w:w="0" w:type="auto"/>
            <w:vAlign w:val="center"/>
            <w:hideMark/>
          </w:tcPr>
          <w:p w14:paraId="1D579E7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4567E2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0.045</w:t>
            </w:r>
            <w:r w:rsidRPr="0028719A">
              <w:rPr>
                <w:rFonts w:asciiTheme="minorHAnsi" w:eastAsia="Times New Roman" w:hAnsiTheme="minorHAnsi" w:cstheme="minorHAnsi"/>
                <w:sz w:val="20"/>
                <w:szCs w:val="20"/>
                <w:vertAlign w:val="superscript"/>
              </w:rPr>
              <w:t>***</w:t>
            </w:r>
          </w:p>
        </w:tc>
        <w:tc>
          <w:tcPr>
            <w:tcW w:w="0" w:type="auto"/>
            <w:vAlign w:val="center"/>
            <w:hideMark/>
          </w:tcPr>
          <w:p w14:paraId="3D7582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r>
      <w:tr w:rsidR="003E0264" w:rsidRPr="0028719A" w14:paraId="63612595" w14:textId="77777777" w:rsidTr="002D0518">
        <w:trPr>
          <w:tblCellSpacing w:w="15" w:type="dxa"/>
        </w:trPr>
        <w:tc>
          <w:tcPr>
            <w:tcW w:w="0" w:type="auto"/>
            <w:vAlign w:val="center"/>
            <w:hideMark/>
          </w:tcPr>
          <w:p w14:paraId="501101B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77CEBA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4E695B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AF1DF2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6C0A54B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A63E94A" w14:textId="77777777" w:rsidTr="002D0518">
        <w:trPr>
          <w:tblCellSpacing w:w="15" w:type="dxa"/>
        </w:trPr>
        <w:tc>
          <w:tcPr>
            <w:tcW w:w="0" w:type="auto"/>
            <w:vAlign w:val="center"/>
            <w:hideMark/>
          </w:tcPr>
          <w:p w14:paraId="20EBA0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669F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3401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8D794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72A65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0F3A7A2" w14:textId="77777777" w:rsidTr="002D0518">
        <w:trPr>
          <w:tblCellSpacing w:w="15" w:type="dxa"/>
        </w:trPr>
        <w:tc>
          <w:tcPr>
            <w:tcW w:w="0" w:type="auto"/>
            <w:vAlign w:val="center"/>
            <w:hideMark/>
          </w:tcPr>
          <w:p w14:paraId="45F990A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122E34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11A78F9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c>
          <w:tcPr>
            <w:tcW w:w="0" w:type="auto"/>
            <w:vAlign w:val="center"/>
            <w:hideMark/>
          </w:tcPr>
          <w:p w14:paraId="643B626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c>
          <w:tcPr>
            <w:tcW w:w="0" w:type="auto"/>
            <w:vAlign w:val="center"/>
            <w:hideMark/>
          </w:tcPr>
          <w:p w14:paraId="553BC4A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0.037</w:t>
            </w:r>
            <w:r w:rsidRPr="0028719A">
              <w:rPr>
                <w:rFonts w:asciiTheme="minorHAnsi" w:eastAsia="Times New Roman" w:hAnsiTheme="minorHAnsi" w:cstheme="minorHAnsi"/>
                <w:sz w:val="20"/>
                <w:szCs w:val="20"/>
                <w:vertAlign w:val="superscript"/>
              </w:rPr>
              <w:t>***</w:t>
            </w:r>
          </w:p>
        </w:tc>
      </w:tr>
      <w:tr w:rsidR="003E0264" w:rsidRPr="0028719A" w14:paraId="35B6F6E3" w14:textId="77777777" w:rsidTr="002D0518">
        <w:trPr>
          <w:tblCellSpacing w:w="15" w:type="dxa"/>
        </w:trPr>
        <w:tc>
          <w:tcPr>
            <w:tcW w:w="0" w:type="auto"/>
            <w:vAlign w:val="center"/>
            <w:hideMark/>
          </w:tcPr>
          <w:p w14:paraId="4E72ECC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F39D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01FCDB6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5C7961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7A0FA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6D2A0596" w14:textId="77777777" w:rsidTr="002D0518">
        <w:trPr>
          <w:tblCellSpacing w:w="15" w:type="dxa"/>
        </w:trPr>
        <w:tc>
          <w:tcPr>
            <w:tcW w:w="0" w:type="auto"/>
            <w:vAlign w:val="center"/>
            <w:hideMark/>
          </w:tcPr>
          <w:p w14:paraId="472A3C0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4CCE8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9BD48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36185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4F8EE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8071BC" w14:textId="77777777" w:rsidTr="002D0518">
        <w:trPr>
          <w:tblCellSpacing w:w="15" w:type="dxa"/>
        </w:trPr>
        <w:tc>
          <w:tcPr>
            <w:tcW w:w="0" w:type="auto"/>
            <w:vAlign w:val="center"/>
            <w:hideMark/>
          </w:tcPr>
          <w:p w14:paraId="00254B4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31C47E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5A29CA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0.025</w:t>
            </w:r>
            <w:r w:rsidRPr="0028719A">
              <w:rPr>
                <w:rFonts w:asciiTheme="minorHAnsi" w:eastAsia="Times New Roman" w:hAnsiTheme="minorHAnsi" w:cstheme="minorHAnsi"/>
                <w:sz w:val="20"/>
                <w:szCs w:val="20"/>
                <w:vertAlign w:val="superscript"/>
              </w:rPr>
              <w:t>**</w:t>
            </w:r>
          </w:p>
        </w:tc>
        <w:tc>
          <w:tcPr>
            <w:tcW w:w="0" w:type="auto"/>
            <w:vAlign w:val="center"/>
            <w:hideMark/>
          </w:tcPr>
          <w:p w14:paraId="103D5D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1D2AE4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r>
      <w:tr w:rsidR="003E0264" w:rsidRPr="0028719A" w14:paraId="4234245D" w14:textId="77777777" w:rsidTr="002D0518">
        <w:trPr>
          <w:tblCellSpacing w:w="15" w:type="dxa"/>
        </w:trPr>
        <w:tc>
          <w:tcPr>
            <w:tcW w:w="0" w:type="auto"/>
            <w:vAlign w:val="center"/>
            <w:hideMark/>
          </w:tcPr>
          <w:p w14:paraId="0797F58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B38A7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61D407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1E3233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06E2B48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5725C816" w14:textId="77777777" w:rsidTr="002D0518">
        <w:trPr>
          <w:tblCellSpacing w:w="15" w:type="dxa"/>
        </w:trPr>
        <w:tc>
          <w:tcPr>
            <w:tcW w:w="0" w:type="auto"/>
            <w:vAlign w:val="center"/>
            <w:hideMark/>
          </w:tcPr>
          <w:p w14:paraId="6563D9A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A1BBA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A8C34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258F4F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9BB07C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1E3A5A8" w14:textId="77777777" w:rsidTr="002D0518">
        <w:trPr>
          <w:tblCellSpacing w:w="15" w:type="dxa"/>
        </w:trPr>
        <w:tc>
          <w:tcPr>
            <w:tcW w:w="0" w:type="auto"/>
            <w:vAlign w:val="center"/>
            <w:hideMark/>
          </w:tcPr>
          <w:p w14:paraId="5F79E4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6246EE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0.102</w:t>
            </w:r>
            <w:r w:rsidRPr="0028719A">
              <w:rPr>
                <w:rFonts w:asciiTheme="minorHAnsi" w:eastAsia="Times New Roman" w:hAnsiTheme="minorHAnsi" w:cstheme="minorHAnsi"/>
                <w:sz w:val="20"/>
                <w:szCs w:val="20"/>
                <w:vertAlign w:val="superscript"/>
              </w:rPr>
              <w:t>***</w:t>
            </w:r>
          </w:p>
        </w:tc>
        <w:tc>
          <w:tcPr>
            <w:tcW w:w="0" w:type="auto"/>
            <w:vAlign w:val="center"/>
            <w:hideMark/>
          </w:tcPr>
          <w:p w14:paraId="563C92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0.100</w:t>
            </w:r>
            <w:r w:rsidRPr="0028719A">
              <w:rPr>
                <w:rFonts w:asciiTheme="minorHAnsi" w:eastAsia="Times New Roman" w:hAnsiTheme="minorHAnsi" w:cstheme="minorHAnsi"/>
                <w:sz w:val="20"/>
                <w:szCs w:val="20"/>
                <w:vertAlign w:val="superscript"/>
              </w:rPr>
              <w:t>***</w:t>
            </w:r>
          </w:p>
        </w:tc>
        <w:tc>
          <w:tcPr>
            <w:tcW w:w="0" w:type="auto"/>
            <w:vAlign w:val="center"/>
            <w:hideMark/>
          </w:tcPr>
          <w:p w14:paraId="6CD736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0.082</w:t>
            </w:r>
            <w:r w:rsidRPr="0028719A">
              <w:rPr>
                <w:rFonts w:asciiTheme="minorHAnsi" w:eastAsia="Times New Roman" w:hAnsiTheme="minorHAnsi" w:cstheme="minorHAnsi"/>
                <w:sz w:val="20"/>
                <w:szCs w:val="20"/>
                <w:vertAlign w:val="superscript"/>
              </w:rPr>
              <w:t>***</w:t>
            </w:r>
          </w:p>
        </w:tc>
        <w:tc>
          <w:tcPr>
            <w:tcW w:w="0" w:type="auto"/>
            <w:vAlign w:val="center"/>
            <w:hideMark/>
          </w:tcPr>
          <w:p w14:paraId="1756A4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0.074</w:t>
            </w:r>
            <w:r w:rsidRPr="0028719A">
              <w:rPr>
                <w:rFonts w:asciiTheme="minorHAnsi" w:eastAsia="Times New Roman" w:hAnsiTheme="minorHAnsi" w:cstheme="minorHAnsi"/>
                <w:sz w:val="20"/>
                <w:szCs w:val="20"/>
                <w:vertAlign w:val="superscript"/>
              </w:rPr>
              <w:t>***</w:t>
            </w:r>
          </w:p>
        </w:tc>
      </w:tr>
      <w:tr w:rsidR="003E0264" w:rsidRPr="0028719A" w14:paraId="599333E7" w14:textId="77777777" w:rsidTr="002D0518">
        <w:trPr>
          <w:tblCellSpacing w:w="15" w:type="dxa"/>
        </w:trPr>
        <w:tc>
          <w:tcPr>
            <w:tcW w:w="0" w:type="auto"/>
            <w:vAlign w:val="center"/>
            <w:hideMark/>
          </w:tcPr>
          <w:p w14:paraId="4557212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9FD06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00BB7B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7C93EA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519EF1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2132599A" w14:textId="77777777" w:rsidTr="002D0518">
        <w:trPr>
          <w:tblCellSpacing w:w="15" w:type="dxa"/>
        </w:trPr>
        <w:tc>
          <w:tcPr>
            <w:tcW w:w="0" w:type="auto"/>
            <w:vAlign w:val="center"/>
            <w:hideMark/>
          </w:tcPr>
          <w:p w14:paraId="7F3B022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CD84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5A6A5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AEBE6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CA9E9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7F6AD08" w14:textId="77777777" w:rsidTr="002D0518">
        <w:trPr>
          <w:tblCellSpacing w:w="15" w:type="dxa"/>
        </w:trPr>
        <w:tc>
          <w:tcPr>
            <w:tcW w:w="0" w:type="auto"/>
            <w:vAlign w:val="center"/>
            <w:hideMark/>
          </w:tcPr>
          <w:p w14:paraId="23A427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6B8C99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0.042</w:t>
            </w:r>
            <w:r w:rsidRPr="0028719A">
              <w:rPr>
                <w:rFonts w:asciiTheme="minorHAnsi" w:eastAsia="Times New Roman" w:hAnsiTheme="minorHAnsi" w:cstheme="minorHAnsi"/>
                <w:sz w:val="20"/>
                <w:szCs w:val="20"/>
                <w:vertAlign w:val="superscript"/>
              </w:rPr>
              <w:t>***</w:t>
            </w:r>
          </w:p>
        </w:tc>
        <w:tc>
          <w:tcPr>
            <w:tcW w:w="0" w:type="auto"/>
            <w:vAlign w:val="center"/>
            <w:hideMark/>
          </w:tcPr>
          <w:p w14:paraId="0BF3D17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23B887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0.048</w:t>
            </w:r>
            <w:r w:rsidRPr="0028719A">
              <w:rPr>
                <w:rFonts w:asciiTheme="minorHAnsi" w:eastAsia="Times New Roman" w:hAnsiTheme="minorHAnsi" w:cstheme="minorHAnsi"/>
                <w:sz w:val="20"/>
                <w:szCs w:val="20"/>
                <w:vertAlign w:val="superscript"/>
              </w:rPr>
              <w:t>***</w:t>
            </w:r>
          </w:p>
        </w:tc>
        <w:tc>
          <w:tcPr>
            <w:tcW w:w="0" w:type="auto"/>
            <w:vAlign w:val="center"/>
            <w:hideMark/>
          </w:tcPr>
          <w:p w14:paraId="793E59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0.035</w:t>
            </w:r>
            <w:r w:rsidRPr="0028719A">
              <w:rPr>
                <w:rFonts w:asciiTheme="minorHAnsi" w:eastAsia="Times New Roman" w:hAnsiTheme="minorHAnsi" w:cstheme="minorHAnsi"/>
                <w:sz w:val="20"/>
                <w:szCs w:val="20"/>
                <w:vertAlign w:val="superscript"/>
              </w:rPr>
              <w:t>***</w:t>
            </w:r>
          </w:p>
        </w:tc>
      </w:tr>
      <w:tr w:rsidR="003E0264" w:rsidRPr="0028719A" w14:paraId="6E7B5E9E" w14:textId="77777777" w:rsidTr="002D0518">
        <w:trPr>
          <w:tblCellSpacing w:w="15" w:type="dxa"/>
        </w:trPr>
        <w:tc>
          <w:tcPr>
            <w:tcW w:w="0" w:type="auto"/>
            <w:vAlign w:val="center"/>
            <w:hideMark/>
          </w:tcPr>
          <w:p w14:paraId="7D58F5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DF86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2294B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55379C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516D705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6266B8DA" w14:textId="77777777" w:rsidTr="002D0518">
        <w:trPr>
          <w:tblCellSpacing w:w="15" w:type="dxa"/>
        </w:trPr>
        <w:tc>
          <w:tcPr>
            <w:tcW w:w="0" w:type="auto"/>
            <w:vAlign w:val="center"/>
            <w:hideMark/>
          </w:tcPr>
          <w:p w14:paraId="0DE9C9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DADE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982DB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1FDB8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1353CB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49839D5" w14:textId="77777777" w:rsidTr="002D0518">
        <w:trPr>
          <w:tblCellSpacing w:w="15" w:type="dxa"/>
        </w:trPr>
        <w:tc>
          <w:tcPr>
            <w:tcW w:w="0" w:type="auto"/>
            <w:vAlign w:val="center"/>
            <w:hideMark/>
          </w:tcPr>
          <w:p w14:paraId="19CE7F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220C97C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-0.071</w:t>
            </w:r>
            <w:r w:rsidRPr="0028719A">
              <w:rPr>
                <w:rFonts w:asciiTheme="minorHAnsi" w:eastAsia="Times New Roman" w:hAnsiTheme="minorHAnsi" w:cstheme="minorHAnsi"/>
                <w:sz w:val="20"/>
                <w:szCs w:val="20"/>
                <w:vertAlign w:val="superscript"/>
              </w:rPr>
              <w:t>***</w:t>
            </w:r>
          </w:p>
        </w:tc>
        <w:tc>
          <w:tcPr>
            <w:tcW w:w="0" w:type="auto"/>
            <w:vAlign w:val="center"/>
            <w:hideMark/>
          </w:tcPr>
          <w:p w14:paraId="582895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-0.060</w:t>
            </w:r>
            <w:r w:rsidRPr="0028719A">
              <w:rPr>
                <w:rFonts w:asciiTheme="minorHAnsi" w:eastAsia="Times New Roman" w:hAnsiTheme="minorHAnsi" w:cstheme="minorHAnsi"/>
                <w:sz w:val="20"/>
                <w:szCs w:val="20"/>
                <w:vertAlign w:val="superscript"/>
              </w:rPr>
              <w:t>***</w:t>
            </w:r>
          </w:p>
        </w:tc>
        <w:tc>
          <w:tcPr>
            <w:tcW w:w="0" w:type="auto"/>
            <w:vAlign w:val="center"/>
            <w:hideMark/>
          </w:tcPr>
          <w:p w14:paraId="27ECC3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410414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-0.045</w:t>
            </w:r>
            <w:r w:rsidRPr="0028719A">
              <w:rPr>
                <w:rFonts w:asciiTheme="minorHAnsi" w:eastAsia="Times New Roman" w:hAnsiTheme="minorHAnsi" w:cstheme="minorHAnsi"/>
                <w:sz w:val="20"/>
                <w:szCs w:val="20"/>
                <w:vertAlign w:val="superscript"/>
              </w:rPr>
              <w:t>***</w:t>
            </w:r>
          </w:p>
        </w:tc>
      </w:tr>
      <w:tr w:rsidR="003E0264" w:rsidRPr="0028719A" w14:paraId="0BB1EF26" w14:textId="77777777" w:rsidTr="002D0518">
        <w:trPr>
          <w:tblCellSpacing w:w="15" w:type="dxa"/>
        </w:trPr>
        <w:tc>
          <w:tcPr>
            <w:tcW w:w="0" w:type="auto"/>
            <w:vAlign w:val="center"/>
            <w:hideMark/>
          </w:tcPr>
          <w:p w14:paraId="6EEF75F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38CAF6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773147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88363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237CF43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7B6929A1" w14:textId="77777777" w:rsidTr="002D0518">
        <w:trPr>
          <w:tblCellSpacing w:w="15" w:type="dxa"/>
        </w:trPr>
        <w:tc>
          <w:tcPr>
            <w:tcW w:w="0" w:type="auto"/>
            <w:vAlign w:val="center"/>
            <w:hideMark/>
          </w:tcPr>
          <w:p w14:paraId="443040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2265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4AA91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EA06A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32155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4C101EB" w14:textId="77777777" w:rsidTr="002D0518">
        <w:trPr>
          <w:tblCellSpacing w:w="15" w:type="dxa"/>
        </w:trPr>
        <w:tc>
          <w:tcPr>
            <w:tcW w:w="0" w:type="auto"/>
            <w:vAlign w:val="center"/>
            <w:hideMark/>
          </w:tcPr>
          <w:p w14:paraId="0C6EF7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182940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01A975D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5D1A64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c>
          <w:tcPr>
            <w:tcW w:w="0" w:type="auto"/>
            <w:vAlign w:val="center"/>
            <w:hideMark/>
          </w:tcPr>
          <w:p w14:paraId="5893AF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-0.057</w:t>
            </w:r>
            <w:r w:rsidRPr="0028719A">
              <w:rPr>
                <w:rFonts w:asciiTheme="minorHAnsi" w:eastAsia="Times New Roman" w:hAnsiTheme="minorHAnsi" w:cstheme="minorHAnsi"/>
                <w:sz w:val="20"/>
                <w:szCs w:val="20"/>
                <w:vertAlign w:val="superscript"/>
              </w:rPr>
              <w:t>***</w:t>
            </w:r>
          </w:p>
        </w:tc>
      </w:tr>
      <w:tr w:rsidR="003E0264" w:rsidRPr="0028719A" w14:paraId="0B037732" w14:textId="77777777" w:rsidTr="002D0518">
        <w:trPr>
          <w:tblCellSpacing w:w="15" w:type="dxa"/>
        </w:trPr>
        <w:tc>
          <w:tcPr>
            <w:tcW w:w="0" w:type="auto"/>
            <w:vAlign w:val="center"/>
            <w:hideMark/>
          </w:tcPr>
          <w:p w14:paraId="6B73593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33303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171A21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6092D9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7CBD73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62EFDC36" w14:textId="77777777" w:rsidTr="002D0518">
        <w:trPr>
          <w:tblCellSpacing w:w="15" w:type="dxa"/>
        </w:trPr>
        <w:tc>
          <w:tcPr>
            <w:tcW w:w="0" w:type="auto"/>
            <w:vAlign w:val="center"/>
            <w:hideMark/>
          </w:tcPr>
          <w:p w14:paraId="1F00804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45BF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BCB4CF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55900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A82472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0F811FB" w14:textId="77777777" w:rsidTr="002D0518">
        <w:trPr>
          <w:tblCellSpacing w:w="15" w:type="dxa"/>
        </w:trPr>
        <w:tc>
          <w:tcPr>
            <w:tcW w:w="0" w:type="auto"/>
            <w:vAlign w:val="center"/>
            <w:hideMark/>
          </w:tcPr>
          <w:p w14:paraId="26DFDC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Income-Diff</w:t>
            </w:r>
          </w:p>
        </w:tc>
        <w:tc>
          <w:tcPr>
            <w:tcW w:w="0" w:type="auto"/>
            <w:vAlign w:val="center"/>
            <w:hideMark/>
          </w:tcPr>
          <w:p w14:paraId="752B84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-0.023</w:t>
            </w:r>
            <w:r w:rsidRPr="0028719A">
              <w:rPr>
                <w:rFonts w:asciiTheme="minorHAnsi" w:eastAsia="Times New Roman" w:hAnsiTheme="minorHAnsi" w:cstheme="minorHAnsi"/>
                <w:sz w:val="20"/>
                <w:szCs w:val="20"/>
                <w:vertAlign w:val="superscript"/>
              </w:rPr>
              <w:t>*</w:t>
            </w:r>
          </w:p>
        </w:tc>
        <w:tc>
          <w:tcPr>
            <w:tcW w:w="0" w:type="auto"/>
            <w:vAlign w:val="center"/>
            <w:hideMark/>
          </w:tcPr>
          <w:p w14:paraId="2176E9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-0.062</w:t>
            </w:r>
            <w:r w:rsidRPr="0028719A">
              <w:rPr>
                <w:rFonts w:asciiTheme="minorHAnsi" w:eastAsia="Times New Roman" w:hAnsiTheme="minorHAnsi" w:cstheme="minorHAnsi"/>
                <w:sz w:val="20"/>
                <w:szCs w:val="20"/>
                <w:vertAlign w:val="superscript"/>
              </w:rPr>
              <w:t>***</w:t>
            </w:r>
          </w:p>
        </w:tc>
        <w:tc>
          <w:tcPr>
            <w:tcW w:w="0" w:type="auto"/>
            <w:vAlign w:val="center"/>
            <w:hideMark/>
          </w:tcPr>
          <w:p w14:paraId="69E8C5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-0.031</w:t>
            </w:r>
            <w:r w:rsidRPr="0028719A">
              <w:rPr>
                <w:rFonts w:asciiTheme="minorHAnsi" w:eastAsia="Times New Roman" w:hAnsiTheme="minorHAnsi" w:cstheme="minorHAnsi"/>
                <w:sz w:val="20"/>
                <w:szCs w:val="20"/>
                <w:vertAlign w:val="superscript"/>
              </w:rPr>
              <w:t>***</w:t>
            </w:r>
          </w:p>
        </w:tc>
        <w:tc>
          <w:tcPr>
            <w:tcW w:w="0" w:type="auto"/>
            <w:vAlign w:val="center"/>
            <w:hideMark/>
          </w:tcPr>
          <w:p w14:paraId="21EC4A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-0.046</w:t>
            </w:r>
            <w:r w:rsidRPr="0028719A">
              <w:rPr>
                <w:rFonts w:asciiTheme="minorHAnsi" w:eastAsia="Times New Roman" w:hAnsiTheme="minorHAnsi" w:cstheme="minorHAnsi"/>
                <w:sz w:val="20"/>
                <w:szCs w:val="20"/>
                <w:vertAlign w:val="superscript"/>
              </w:rPr>
              <w:t>***</w:t>
            </w:r>
          </w:p>
        </w:tc>
      </w:tr>
      <w:tr w:rsidR="003E0264" w:rsidRPr="0028719A" w14:paraId="45552A10" w14:textId="77777777" w:rsidTr="002D0518">
        <w:trPr>
          <w:tblCellSpacing w:w="15" w:type="dxa"/>
        </w:trPr>
        <w:tc>
          <w:tcPr>
            <w:tcW w:w="0" w:type="auto"/>
            <w:vAlign w:val="center"/>
            <w:hideMark/>
          </w:tcPr>
          <w:p w14:paraId="47D677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9B6B88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1D285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446723B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3D109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26B831D1" w14:textId="77777777" w:rsidTr="002D0518">
        <w:trPr>
          <w:tblCellSpacing w:w="15" w:type="dxa"/>
        </w:trPr>
        <w:tc>
          <w:tcPr>
            <w:tcW w:w="0" w:type="auto"/>
            <w:vAlign w:val="center"/>
            <w:hideMark/>
          </w:tcPr>
          <w:p w14:paraId="6F3B88B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7E92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B985B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64BAEE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826DB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160CF81" w14:textId="77777777" w:rsidTr="002D0518">
        <w:trPr>
          <w:tblCellSpacing w:w="15" w:type="dxa"/>
        </w:trPr>
        <w:tc>
          <w:tcPr>
            <w:tcW w:w="0" w:type="auto"/>
            <w:vAlign w:val="center"/>
            <w:hideMark/>
          </w:tcPr>
          <w:p w14:paraId="035BF0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Interested in Pol.</w:t>
            </w:r>
          </w:p>
        </w:tc>
        <w:tc>
          <w:tcPr>
            <w:tcW w:w="0" w:type="auto"/>
            <w:vAlign w:val="center"/>
            <w:hideMark/>
          </w:tcPr>
          <w:p w14:paraId="7915E36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c>
          <w:tcPr>
            <w:tcW w:w="0" w:type="auto"/>
            <w:vAlign w:val="center"/>
            <w:hideMark/>
          </w:tcPr>
          <w:p w14:paraId="57C0D39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1B825E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736053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4913E967" w14:textId="77777777" w:rsidTr="002D0518">
        <w:trPr>
          <w:tblCellSpacing w:w="15" w:type="dxa"/>
        </w:trPr>
        <w:tc>
          <w:tcPr>
            <w:tcW w:w="0" w:type="auto"/>
            <w:vAlign w:val="center"/>
            <w:hideMark/>
          </w:tcPr>
          <w:p w14:paraId="0A0577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C9624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ECCEF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77043F5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78FE266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59C3D211" w14:textId="77777777" w:rsidTr="002D0518">
        <w:trPr>
          <w:tblCellSpacing w:w="15" w:type="dxa"/>
        </w:trPr>
        <w:tc>
          <w:tcPr>
            <w:tcW w:w="0" w:type="auto"/>
            <w:vAlign w:val="center"/>
            <w:hideMark/>
          </w:tcPr>
          <w:p w14:paraId="1BEDDFE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B2447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4F9EDB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3204B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90ED9B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0A675DE" w14:textId="77777777" w:rsidTr="002D0518">
        <w:trPr>
          <w:tblCellSpacing w:w="15" w:type="dxa"/>
        </w:trPr>
        <w:tc>
          <w:tcPr>
            <w:tcW w:w="0" w:type="auto"/>
            <w:vAlign w:val="center"/>
            <w:hideMark/>
          </w:tcPr>
          <w:p w14:paraId="485ECF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783965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4CFAF2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523F7FB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6912C89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r>
      <w:tr w:rsidR="003E0264" w:rsidRPr="0028719A" w14:paraId="52B03713" w14:textId="77777777" w:rsidTr="002D0518">
        <w:trPr>
          <w:tblCellSpacing w:w="15" w:type="dxa"/>
        </w:trPr>
        <w:tc>
          <w:tcPr>
            <w:tcW w:w="0" w:type="auto"/>
            <w:vAlign w:val="center"/>
            <w:hideMark/>
          </w:tcPr>
          <w:p w14:paraId="5D0488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20057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3220BA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2C9213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7B06E5F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1015B233" w14:textId="77777777" w:rsidTr="002D0518">
        <w:trPr>
          <w:tblCellSpacing w:w="15" w:type="dxa"/>
        </w:trPr>
        <w:tc>
          <w:tcPr>
            <w:tcW w:w="0" w:type="auto"/>
            <w:vAlign w:val="center"/>
            <w:hideMark/>
          </w:tcPr>
          <w:p w14:paraId="4D3DBCB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47E09D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24BF7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756B8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FEDA9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B89008F" w14:textId="77777777" w:rsidTr="002D0518">
        <w:trPr>
          <w:tblCellSpacing w:w="15" w:type="dxa"/>
        </w:trPr>
        <w:tc>
          <w:tcPr>
            <w:tcW w:w="0" w:type="auto"/>
            <w:vAlign w:val="center"/>
            <w:hideMark/>
          </w:tcPr>
          <w:p w14:paraId="2B61F6F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Education-Low</w:t>
            </w:r>
          </w:p>
        </w:tc>
        <w:tc>
          <w:tcPr>
            <w:tcW w:w="0" w:type="auto"/>
            <w:vAlign w:val="center"/>
            <w:hideMark/>
          </w:tcPr>
          <w:p w14:paraId="684D250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c>
          <w:tcPr>
            <w:tcW w:w="0" w:type="auto"/>
            <w:vAlign w:val="center"/>
            <w:hideMark/>
          </w:tcPr>
          <w:p w14:paraId="72930EB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0EA8FF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046AAD5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-0.005</w:t>
            </w:r>
          </w:p>
        </w:tc>
      </w:tr>
      <w:tr w:rsidR="003E0264" w:rsidRPr="0028719A" w14:paraId="2D325BC8" w14:textId="77777777" w:rsidTr="002D0518">
        <w:trPr>
          <w:tblCellSpacing w:w="15" w:type="dxa"/>
        </w:trPr>
        <w:tc>
          <w:tcPr>
            <w:tcW w:w="0" w:type="auto"/>
            <w:vAlign w:val="center"/>
            <w:hideMark/>
          </w:tcPr>
          <w:p w14:paraId="21E71D8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64AA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4300C22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0F24C03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0FEDB4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6A0F6AAE" w14:textId="77777777" w:rsidTr="002D0518">
        <w:trPr>
          <w:tblCellSpacing w:w="15" w:type="dxa"/>
        </w:trPr>
        <w:tc>
          <w:tcPr>
            <w:tcW w:w="0" w:type="auto"/>
            <w:vAlign w:val="center"/>
            <w:hideMark/>
          </w:tcPr>
          <w:p w14:paraId="7FF7D3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1876E5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3A114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9BD6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74633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67FE4DC" w14:textId="77777777" w:rsidTr="002D0518">
        <w:trPr>
          <w:tblCellSpacing w:w="15" w:type="dxa"/>
        </w:trPr>
        <w:tc>
          <w:tcPr>
            <w:tcW w:w="0" w:type="auto"/>
            <w:vAlign w:val="center"/>
            <w:hideMark/>
          </w:tcPr>
          <w:p w14:paraId="6C7C81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Education-High</w:t>
            </w:r>
          </w:p>
        </w:tc>
        <w:tc>
          <w:tcPr>
            <w:tcW w:w="0" w:type="auto"/>
            <w:vAlign w:val="center"/>
            <w:hideMark/>
          </w:tcPr>
          <w:p w14:paraId="7F80379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0.001</w:t>
            </w:r>
          </w:p>
        </w:tc>
        <w:tc>
          <w:tcPr>
            <w:tcW w:w="0" w:type="auto"/>
            <w:vAlign w:val="center"/>
            <w:hideMark/>
          </w:tcPr>
          <w:p w14:paraId="74E118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7A69A0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414B080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2338FE28" w14:textId="77777777" w:rsidTr="002D0518">
        <w:trPr>
          <w:tblCellSpacing w:w="15" w:type="dxa"/>
        </w:trPr>
        <w:tc>
          <w:tcPr>
            <w:tcW w:w="0" w:type="auto"/>
            <w:vAlign w:val="center"/>
            <w:hideMark/>
          </w:tcPr>
          <w:p w14:paraId="237BB07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B2E090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101CD0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3C719D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6DB065A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1D51EAB4" w14:textId="77777777" w:rsidTr="002D0518">
        <w:trPr>
          <w:tblCellSpacing w:w="15" w:type="dxa"/>
        </w:trPr>
        <w:tc>
          <w:tcPr>
            <w:tcW w:w="0" w:type="auto"/>
            <w:vAlign w:val="center"/>
            <w:hideMark/>
          </w:tcPr>
          <w:p w14:paraId="5C7AFE7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806B4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A0530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9E952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5CCCFF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65868B9" w14:textId="77777777" w:rsidTr="002D0518">
        <w:trPr>
          <w:tblCellSpacing w:w="15" w:type="dxa"/>
        </w:trPr>
        <w:tc>
          <w:tcPr>
            <w:tcW w:w="0" w:type="auto"/>
            <w:vAlign w:val="center"/>
            <w:hideMark/>
          </w:tcPr>
          <w:p w14:paraId="6AA5BDE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737412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-0.114</w:t>
            </w:r>
            <w:r w:rsidRPr="0028719A">
              <w:rPr>
                <w:rFonts w:asciiTheme="minorHAnsi" w:eastAsia="Times New Roman" w:hAnsiTheme="minorHAnsi" w:cstheme="minorHAnsi"/>
                <w:sz w:val="20"/>
                <w:szCs w:val="20"/>
                <w:vertAlign w:val="superscript"/>
              </w:rPr>
              <w:t>***</w:t>
            </w:r>
          </w:p>
        </w:tc>
        <w:tc>
          <w:tcPr>
            <w:tcW w:w="0" w:type="auto"/>
            <w:vAlign w:val="center"/>
            <w:hideMark/>
          </w:tcPr>
          <w:p w14:paraId="46EFE3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-0.035</w:t>
            </w:r>
            <w:r w:rsidRPr="0028719A">
              <w:rPr>
                <w:rFonts w:asciiTheme="minorHAnsi" w:eastAsia="Times New Roman" w:hAnsiTheme="minorHAnsi" w:cstheme="minorHAnsi"/>
                <w:sz w:val="20"/>
                <w:szCs w:val="20"/>
                <w:vertAlign w:val="superscript"/>
              </w:rPr>
              <w:t>***</w:t>
            </w:r>
          </w:p>
        </w:tc>
        <w:tc>
          <w:tcPr>
            <w:tcW w:w="0" w:type="auto"/>
            <w:vAlign w:val="center"/>
            <w:hideMark/>
          </w:tcPr>
          <w:p w14:paraId="7BEC0E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0.041</w:t>
            </w:r>
            <w:r w:rsidRPr="0028719A">
              <w:rPr>
                <w:rFonts w:asciiTheme="minorHAnsi" w:eastAsia="Times New Roman" w:hAnsiTheme="minorHAnsi" w:cstheme="minorHAnsi"/>
                <w:sz w:val="20"/>
                <w:szCs w:val="20"/>
                <w:vertAlign w:val="superscript"/>
              </w:rPr>
              <w:t>***</w:t>
            </w:r>
          </w:p>
        </w:tc>
        <w:tc>
          <w:tcPr>
            <w:tcW w:w="0" w:type="auto"/>
            <w:vAlign w:val="center"/>
            <w:hideMark/>
          </w:tcPr>
          <w:p w14:paraId="29FC7D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4ECCCC35" w14:textId="77777777" w:rsidTr="002D0518">
        <w:trPr>
          <w:tblCellSpacing w:w="15" w:type="dxa"/>
        </w:trPr>
        <w:tc>
          <w:tcPr>
            <w:tcW w:w="0" w:type="auto"/>
            <w:vAlign w:val="center"/>
            <w:hideMark/>
          </w:tcPr>
          <w:p w14:paraId="18B65AF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CCCD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9E77B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607612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CB5A0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6E618EC4" w14:textId="77777777" w:rsidTr="002D0518">
        <w:trPr>
          <w:tblCellSpacing w:w="15" w:type="dxa"/>
        </w:trPr>
        <w:tc>
          <w:tcPr>
            <w:tcW w:w="0" w:type="auto"/>
            <w:vAlign w:val="center"/>
            <w:hideMark/>
          </w:tcPr>
          <w:p w14:paraId="21C2EC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EEAC7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5B412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FE01D0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C7ADC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FC68C94" w14:textId="77777777" w:rsidTr="002D0518">
        <w:trPr>
          <w:tblCellSpacing w:w="15" w:type="dxa"/>
        </w:trPr>
        <w:tc>
          <w:tcPr>
            <w:tcW w:w="0" w:type="auto"/>
            <w:vAlign w:val="center"/>
            <w:hideMark/>
          </w:tcPr>
          <w:p w14:paraId="2FAEE44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CountryHungary</w:t>
            </w:r>
          </w:p>
        </w:tc>
        <w:tc>
          <w:tcPr>
            <w:tcW w:w="0" w:type="auto"/>
            <w:vAlign w:val="center"/>
            <w:hideMark/>
          </w:tcPr>
          <w:p w14:paraId="637726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0.183</w:t>
            </w:r>
            <w:r w:rsidRPr="0028719A">
              <w:rPr>
                <w:rFonts w:asciiTheme="minorHAnsi" w:eastAsia="Times New Roman" w:hAnsiTheme="minorHAnsi" w:cstheme="minorHAnsi"/>
                <w:sz w:val="20"/>
                <w:szCs w:val="20"/>
                <w:vertAlign w:val="superscript"/>
              </w:rPr>
              <w:t>***</w:t>
            </w:r>
          </w:p>
        </w:tc>
        <w:tc>
          <w:tcPr>
            <w:tcW w:w="0" w:type="auto"/>
            <w:vAlign w:val="center"/>
            <w:hideMark/>
          </w:tcPr>
          <w:p w14:paraId="6CFC4A9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0.147</w:t>
            </w:r>
            <w:r w:rsidRPr="0028719A">
              <w:rPr>
                <w:rFonts w:asciiTheme="minorHAnsi" w:eastAsia="Times New Roman" w:hAnsiTheme="minorHAnsi" w:cstheme="minorHAnsi"/>
                <w:sz w:val="20"/>
                <w:szCs w:val="20"/>
                <w:vertAlign w:val="superscript"/>
              </w:rPr>
              <w:t>***</w:t>
            </w:r>
          </w:p>
        </w:tc>
        <w:tc>
          <w:tcPr>
            <w:tcW w:w="0" w:type="auto"/>
            <w:vAlign w:val="center"/>
            <w:hideMark/>
          </w:tcPr>
          <w:p w14:paraId="25C588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0.237</w:t>
            </w:r>
            <w:r w:rsidRPr="0028719A">
              <w:rPr>
                <w:rFonts w:asciiTheme="minorHAnsi" w:eastAsia="Times New Roman" w:hAnsiTheme="minorHAnsi" w:cstheme="minorHAnsi"/>
                <w:sz w:val="20"/>
                <w:szCs w:val="20"/>
                <w:vertAlign w:val="superscript"/>
              </w:rPr>
              <w:t>***</w:t>
            </w:r>
          </w:p>
        </w:tc>
        <w:tc>
          <w:tcPr>
            <w:tcW w:w="0" w:type="auto"/>
            <w:vAlign w:val="center"/>
            <w:hideMark/>
          </w:tcPr>
          <w:p w14:paraId="2606D9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0.156</w:t>
            </w:r>
            <w:r w:rsidRPr="0028719A">
              <w:rPr>
                <w:rFonts w:asciiTheme="minorHAnsi" w:eastAsia="Times New Roman" w:hAnsiTheme="minorHAnsi" w:cstheme="minorHAnsi"/>
                <w:sz w:val="20"/>
                <w:szCs w:val="20"/>
                <w:vertAlign w:val="superscript"/>
              </w:rPr>
              <w:t>***</w:t>
            </w:r>
          </w:p>
        </w:tc>
      </w:tr>
      <w:tr w:rsidR="003E0264" w:rsidRPr="0028719A" w14:paraId="42720A05" w14:textId="77777777" w:rsidTr="002D0518">
        <w:trPr>
          <w:tblCellSpacing w:w="15" w:type="dxa"/>
        </w:trPr>
        <w:tc>
          <w:tcPr>
            <w:tcW w:w="0" w:type="auto"/>
            <w:vAlign w:val="center"/>
            <w:hideMark/>
          </w:tcPr>
          <w:p w14:paraId="2F0C05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B4C07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ED5025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3CC8AC6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798A1C7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7A3210E" w14:textId="77777777" w:rsidTr="002D0518">
        <w:trPr>
          <w:tblCellSpacing w:w="15" w:type="dxa"/>
        </w:trPr>
        <w:tc>
          <w:tcPr>
            <w:tcW w:w="0" w:type="auto"/>
            <w:vAlign w:val="center"/>
            <w:hideMark/>
          </w:tcPr>
          <w:p w14:paraId="2BF73C1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C9AC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FBE72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DE87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F1A71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2FF92B0" w14:textId="77777777" w:rsidTr="002D0518">
        <w:trPr>
          <w:tblCellSpacing w:w="15" w:type="dxa"/>
        </w:trPr>
        <w:tc>
          <w:tcPr>
            <w:tcW w:w="0" w:type="auto"/>
            <w:vAlign w:val="center"/>
            <w:hideMark/>
          </w:tcPr>
          <w:p w14:paraId="1837BC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2D4561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0.034</w:t>
            </w:r>
            <w:r w:rsidRPr="0028719A">
              <w:rPr>
                <w:rFonts w:asciiTheme="minorHAnsi" w:eastAsia="Times New Roman" w:hAnsiTheme="minorHAnsi" w:cstheme="minorHAnsi"/>
                <w:sz w:val="20"/>
                <w:szCs w:val="20"/>
                <w:vertAlign w:val="superscript"/>
              </w:rPr>
              <w:t>***</w:t>
            </w:r>
          </w:p>
        </w:tc>
        <w:tc>
          <w:tcPr>
            <w:tcW w:w="0" w:type="auto"/>
            <w:vAlign w:val="center"/>
            <w:hideMark/>
          </w:tcPr>
          <w:p w14:paraId="59BEBC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c>
          <w:tcPr>
            <w:tcW w:w="0" w:type="auto"/>
            <w:vAlign w:val="center"/>
            <w:hideMark/>
          </w:tcPr>
          <w:p w14:paraId="0541D7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c>
          <w:tcPr>
            <w:tcW w:w="0" w:type="auto"/>
            <w:vAlign w:val="center"/>
            <w:hideMark/>
          </w:tcPr>
          <w:p w14:paraId="4A0593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0.054</w:t>
            </w:r>
            <w:r w:rsidRPr="0028719A">
              <w:rPr>
                <w:rFonts w:asciiTheme="minorHAnsi" w:eastAsia="Times New Roman" w:hAnsiTheme="minorHAnsi" w:cstheme="minorHAnsi"/>
                <w:sz w:val="20"/>
                <w:szCs w:val="20"/>
                <w:vertAlign w:val="superscript"/>
              </w:rPr>
              <w:t>***</w:t>
            </w:r>
          </w:p>
        </w:tc>
      </w:tr>
      <w:tr w:rsidR="003E0264" w:rsidRPr="0028719A" w14:paraId="31914EA5" w14:textId="77777777" w:rsidTr="002D0518">
        <w:trPr>
          <w:tblCellSpacing w:w="15" w:type="dxa"/>
        </w:trPr>
        <w:tc>
          <w:tcPr>
            <w:tcW w:w="0" w:type="auto"/>
            <w:vAlign w:val="center"/>
            <w:hideMark/>
          </w:tcPr>
          <w:p w14:paraId="31AB5C4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5FFF0A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6C0F1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02F878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13ECE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79523906" w14:textId="77777777" w:rsidTr="002D0518">
        <w:trPr>
          <w:tblCellSpacing w:w="15" w:type="dxa"/>
        </w:trPr>
        <w:tc>
          <w:tcPr>
            <w:tcW w:w="0" w:type="auto"/>
            <w:vAlign w:val="center"/>
            <w:hideMark/>
          </w:tcPr>
          <w:p w14:paraId="2E82E03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DF7FE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39D0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0FF2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1DBD39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7C83272" w14:textId="77777777" w:rsidTr="002D0518">
        <w:trPr>
          <w:tblCellSpacing w:w="15" w:type="dxa"/>
        </w:trPr>
        <w:tc>
          <w:tcPr>
            <w:tcW w:w="0" w:type="auto"/>
            <w:vAlign w:val="center"/>
            <w:hideMark/>
          </w:tcPr>
          <w:p w14:paraId="6262993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7B9C74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0.028</w:t>
            </w:r>
            <w:r w:rsidRPr="0028719A">
              <w:rPr>
                <w:rFonts w:asciiTheme="minorHAnsi" w:eastAsia="Times New Roman" w:hAnsiTheme="minorHAnsi" w:cstheme="minorHAnsi"/>
                <w:sz w:val="20"/>
                <w:szCs w:val="20"/>
                <w:vertAlign w:val="superscript"/>
              </w:rPr>
              <w:t>**</w:t>
            </w:r>
          </w:p>
        </w:tc>
        <w:tc>
          <w:tcPr>
            <w:tcW w:w="0" w:type="auto"/>
            <w:vAlign w:val="center"/>
            <w:hideMark/>
          </w:tcPr>
          <w:p w14:paraId="3C1BE7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159FBE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0.093</w:t>
            </w:r>
            <w:r w:rsidRPr="0028719A">
              <w:rPr>
                <w:rFonts w:asciiTheme="minorHAnsi" w:eastAsia="Times New Roman" w:hAnsiTheme="minorHAnsi" w:cstheme="minorHAnsi"/>
                <w:sz w:val="20"/>
                <w:szCs w:val="20"/>
                <w:vertAlign w:val="superscript"/>
              </w:rPr>
              <w:t>***</w:t>
            </w:r>
          </w:p>
        </w:tc>
        <w:tc>
          <w:tcPr>
            <w:tcW w:w="0" w:type="auto"/>
            <w:vAlign w:val="center"/>
            <w:hideMark/>
          </w:tcPr>
          <w:p w14:paraId="2C6132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0.044</w:t>
            </w:r>
            <w:r w:rsidRPr="0028719A">
              <w:rPr>
                <w:rFonts w:asciiTheme="minorHAnsi" w:eastAsia="Times New Roman" w:hAnsiTheme="minorHAnsi" w:cstheme="minorHAnsi"/>
                <w:sz w:val="20"/>
                <w:szCs w:val="20"/>
                <w:vertAlign w:val="superscript"/>
              </w:rPr>
              <w:t>***</w:t>
            </w:r>
          </w:p>
        </w:tc>
      </w:tr>
      <w:tr w:rsidR="003E0264" w:rsidRPr="0028719A" w14:paraId="7097F850" w14:textId="77777777" w:rsidTr="002D0518">
        <w:trPr>
          <w:tblCellSpacing w:w="15" w:type="dxa"/>
        </w:trPr>
        <w:tc>
          <w:tcPr>
            <w:tcW w:w="0" w:type="auto"/>
            <w:vAlign w:val="center"/>
            <w:hideMark/>
          </w:tcPr>
          <w:p w14:paraId="464410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3393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1B524E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D5639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FF1F6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DD1AFFE" w14:textId="77777777" w:rsidTr="002D0518">
        <w:trPr>
          <w:tblCellSpacing w:w="15" w:type="dxa"/>
        </w:trPr>
        <w:tc>
          <w:tcPr>
            <w:tcW w:w="0" w:type="auto"/>
            <w:vAlign w:val="center"/>
            <w:hideMark/>
          </w:tcPr>
          <w:p w14:paraId="111DFD3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87EC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97AC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0BC34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F43F9C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2887B56" w14:textId="77777777" w:rsidTr="002D0518">
        <w:trPr>
          <w:tblCellSpacing w:w="15" w:type="dxa"/>
        </w:trPr>
        <w:tc>
          <w:tcPr>
            <w:tcW w:w="0" w:type="auto"/>
            <w:vAlign w:val="center"/>
            <w:hideMark/>
          </w:tcPr>
          <w:p w14:paraId="30596A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715013A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0.221</w:t>
            </w:r>
            <w:r w:rsidRPr="0028719A">
              <w:rPr>
                <w:rFonts w:asciiTheme="minorHAnsi" w:eastAsia="Times New Roman" w:hAnsiTheme="minorHAnsi" w:cstheme="minorHAnsi"/>
                <w:sz w:val="20"/>
                <w:szCs w:val="20"/>
                <w:vertAlign w:val="superscript"/>
              </w:rPr>
              <w:t>***</w:t>
            </w:r>
          </w:p>
        </w:tc>
        <w:tc>
          <w:tcPr>
            <w:tcW w:w="0" w:type="auto"/>
            <w:vAlign w:val="center"/>
            <w:hideMark/>
          </w:tcPr>
          <w:p w14:paraId="280F5F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0.145</w:t>
            </w:r>
            <w:r w:rsidRPr="0028719A">
              <w:rPr>
                <w:rFonts w:asciiTheme="minorHAnsi" w:eastAsia="Times New Roman" w:hAnsiTheme="minorHAnsi" w:cstheme="minorHAnsi"/>
                <w:sz w:val="20"/>
                <w:szCs w:val="20"/>
                <w:vertAlign w:val="superscript"/>
              </w:rPr>
              <w:t>***</w:t>
            </w:r>
          </w:p>
        </w:tc>
        <w:tc>
          <w:tcPr>
            <w:tcW w:w="0" w:type="auto"/>
            <w:vAlign w:val="center"/>
            <w:hideMark/>
          </w:tcPr>
          <w:p w14:paraId="70BFB2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0.283</w:t>
            </w:r>
            <w:r w:rsidRPr="0028719A">
              <w:rPr>
                <w:rFonts w:asciiTheme="minorHAnsi" w:eastAsia="Times New Roman" w:hAnsiTheme="minorHAnsi" w:cstheme="minorHAnsi"/>
                <w:sz w:val="20"/>
                <w:szCs w:val="20"/>
                <w:vertAlign w:val="superscript"/>
              </w:rPr>
              <w:t>***</w:t>
            </w:r>
          </w:p>
        </w:tc>
        <w:tc>
          <w:tcPr>
            <w:tcW w:w="0" w:type="auto"/>
            <w:vAlign w:val="center"/>
            <w:hideMark/>
          </w:tcPr>
          <w:p w14:paraId="0526F4C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0.209</w:t>
            </w:r>
            <w:r w:rsidRPr="0028719A">
              <w:rPr>
                <w:rFonts w:asciiTheme="minorHAnsi" w:eastAsia="Times New Roman" w:hAnsiTheme="minorHAnsi" w:cstheme="minorHAnsi"/>
                <w:sz w:val="20"/>
                <w:szCs w:val="20"/>
                <w:vertAlign w:val="superscript"/>
              </w:rPr>
              <w:t>***</w:t>
            </w:r>
          </w:p>
        </w:tc>
      </w:tr>
      <w:tr w:rsidR="003E0264" w:rsidRPr="0028719A" w14:paraId="07D0A4DB" w14:textId="77777777" w:rsidTr="002D0518">
        <w:trPr>
          <w:tblCellSpacing w:w="15" w:type="dxa"/>
        </w:trPr>
        <w:tc>
          <w:tcPr>
            <w:tcW w:w="0" w:type="auto"/>
            <w:vAlign w:val="center"/>
            <w:hideMark/>
          </w:tcPr>
          <w:p w14:paraId="08F0695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04D8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76E29C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6E9728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7F9DE4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7A371DB9" w14:textId="77777777" w:rsidTr="002D0518">
        <w:trPr>
          <w:tblCellSpacing w:w="15" w:type="dxa"/>
        </w:trPr>
        <w:tc>
          <w:tcPr>
            <w:tcW w:w="0" w:type="auto"/>
            <w:vAlign w:val="center"/>
            <w:hideMark/>
          </w:tcPr>
          <w:p w14:paraId="6A512A5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D2421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3D66B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991F9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5EB44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AB18CE3" w14:textId="77777777" w:rsidTr="002D0518">
        <w:trPr>
          <w:tblCellSpacing w:w="15" w:type="dxa"/>
        </w:trPr>
        <w:tc>
          <w:tcPr>
            <w:tcW w:w="0" w:type="auto"/>
            <w:vAlign w:val="center"/>
            <w:hideMark/>
          </w:tcPr>
          <w:p w14:paraId="2F7C2DC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49F60B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0.111</w:t>
            </w:r>
            <w:r w:rsidRPr="0028719A">
              <w:rPr>
                <w:rFonts w:asciiTheme="minorHAnsi" w:eastAsia="Times New Roman" w:hAnsiTheme="minorHAnsi" w:cstheme="minorHAnsi"/>
                <w:sz w:val="20"/>
                <w:szCs w:val="20"/>
                <w:vertAlign w:val="superscript"/>
              </w:rPr>
              <w:t>***</w:t>
            </w:r>
          </w:p>
        </w:tc>
        <w:tc>
          <w:tcPr>
            <w:tcW w:w="0" w:type="auto"/>
            <w:vAlign w:val="center"/>
            <w:hideMark/>
          </w:tcPr>
          <w:p w14:paraId="7F1F76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0.074</w:t>
            </w:r>
            <w:r w:rsidRPr="0028719A">
              <w:rPr>
                <w:rFonts w:asciiTheme="minorHAnsi" w:eastAsia="Times New Roman" w:hAnsiTheme="minorHAnsi" w:cstheme="minorHAnsi"/>
                <w:sz w:val="20"/>
                <w:szCs w:val="20"/>
                <w:vertAlign w:val="superscript"/>
              </w:rPr>
              <w:t>***</w:t>
            </w:r>
          </w:p>
        </w:tc>
        <w:tc>
          <w:tcPr>
            <w:tcW w:w="0" w:type="auto"/>
            <w:vAlign w:val="center"/>
            <w:hideMark/>
          </w:tcPr>
          <w:p w14:paraId="750D67E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0.103</w:t>
            </w:r>
            <w:r w:rsidRPr="0028719A">
              <w:rPr>
                <w:rFonts w:asciiTheme="minorHAnsi" w:eastAsia="Times New Roman" w:hAnsiTheme="minorHAnsi" w:cstheme="minorHAnsi"/>
                <w:sz w:val="20"/>
                <w:szCs w:val="20"/>
                <w:vertAlign w:val="superscript"/>
              </w:rPr>
              <w:t>***</w:t>
            </w:r>
          </w:p>
        </w:tc>
        <w:tc>
          <w:tcPr>
            <w:tcW w:w="0" w:type="auto"/>
            <w:vAlign w:val="center"/>
            <w:hideMark/>
          </w:tcPr>
          <w:p w14:paraId="1E576B0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0.047</w:t>
            </w:r>
            <w:r w:rsidRPr="0028719A">
              <w:rPr>
                <w:rFonts w:asciiTheme="minorHAnsi" w:eastAsia="Times New Roman" w:hAnsiTheme="minorHAnsi" w:cstheme="minorHAnsi"/>
                <w:sz w:val="20"/>
                <w:szCs w:val="20"/>
                <w:vertAlign w:val="superscript"/>
              </w:rPr>
              <w:t>***</w:t>
            </w:r>
          </w:p>
        </w:tc>
      </w:tr>
      <w:tr w:rsidR="003E0264" w:rsidRPr="0028719A" w14:paraId="585AFA5B" w14:textId="77777777" w:rsidTr="002D0518">
        <w:trPr>
          <w:tblCellSpacing w:w="15" w:type="dxa"/>
        </w:trPr>
        <w:tc>
          <w:tcPr>
            <w:tcW w:w="0" w:type="auto"/>
            <w:vAlign w:val="center"/>
            <w:hideMark/>
          </w:tcPr>
          <w:p w14:paraId="2876B3C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DBFF4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EDC6D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79668D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6E4E99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271D4B2" w14:textId="77777777" w:rsidTr="002D0518">
        <w:trPr>
          <w:tblCellSpacing w:w="15" w:type="dxa"/>
        </w:trPr>
        <w:tc>
          <w:tcPr>
            <w:tcW w:w="0" w:type="auto"/>
            <w:vAlign w:val="center"/>
            <w:hideMark/>
          </w:tcPr>
          <w:p w14:paraId="35434C8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DAA3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BA10F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296FA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AE369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84C8369" w14:textId="77777777" w:rsidTr="002D0518">
        <w:trPr>
          <w:tblCellSpacing w:w="15" w:type="dxa"/>
        </w:trPr>
        <w:tc>
          <w:tcPr>
            <w:tcW w:w="0" w:type="auto"/>
            <w:vAlign w:val="center"/>
            <w:hideMark/>
          </w:tcPr>
          <w:p w14:paraId="63F951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6EC62A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0.040</w:t>
            </w:r>
            <w:r w:rsidRPr="0028719A">
              <w:rPr>
                <w:rFonts w:asciiTheme="minorHAnsi" w:eastAsia="Times New Roman" w:hAnsiTheme="minorHAnsi" w:cstheme="minorHAnsi"/>
                <w:sz w:val="20"/>
                <w:szCs w:val="20"/>
                <w:vertAlign w:val="superscript"/>
              </w:rPr>
              <w:t>***</w:t>
            </w:r>
          </w:p>
        </w:tc>
        <w:tc>
          <w:tcPr>
            <w:tcW w:w="0" w:type="auto"/>
            <w:vAlign w:val="center"/>
            <w:hideMark/>
          </w:tcPr>
          <w:p w14:paraId="4351EA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-0.073</w:t>
            </w:r>
            <w:r w:rsidRPr="0028719A">
              <w:rPr>
                <w:rFonts w:asciiTheme="minorHAnsi" w:eastAsia="Times New Roman" w:hAnsiTheme="minorHAnsi" w:cstheme="minorHAnsi"/>
                <w:sz w:val="20"/>
                <w:szCs w:val="20"/>
                <w:vertAlign w:val="superscript"/>
              </w:rPr>
              <w:t>***</w:t>
            </w:r>
          </w:p>
        </w:tc>
        <w:tc>
          <w:tcPr>
            <w:tcW w:w="0" w:type="auto"/>
            <w:vAlign w:val="center"/>
            <w:hideMark/>
          </w:tcPr>
          <w:p w14:paraId="38AA57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79DD42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1D88B000" w14:textId="77777777" w:rsidTr="002D0518">
        <w:trPr>
          <w:tblCellSpacing w:w="15" w:type="dxa"/>
        </w:trPr>
        <w:tc>
          <w:tcPr>
            <w:tcW w:w="0" w:type="auto"/>
            <w:vAlign w:val="center"/>
            <w:hideMark/>
          </w:tcPr>
          <w:p w14:paraId="6A5A306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100CB4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682F1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87F65D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A731F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C12645E" w14:textId="77777777" w:rsidTr="002D0518">
        <w:trPr>
          <w:tblCellSpacing w:w="15" w:type="dxa"/>
        </w:trPr>
        <w:tc>
          <w:tcPr>
            <w:tcW w:w="0" w:type="auto"/>
            <w:vAlign w:val="center"/>
            <w:hideMark/>
          </w:tcPr>
          <w:p w14:paraId="1FD4B3F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E08B48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02F99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2EA9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2CF07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C5DC3C9" w14:textId="77777777" w:rsidTr="002D0518">
        <w:trPr>
          <w:tblCellSpacing w:w="15" w:type="dxa"/>
        </w:trPr>
        <w:tc>
          <w:tcPr>
            <w:tcW w:w="0" w:type="auto"/>
            <w:vAlign w:val="center"/>
            <w:hideMark/>
          </w:tcPr>
          <w:p w14:paraId="78A141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D4CD7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0.085</w:t>
            </w:r>
            <w:r w:rsidRPr="0028719A">
              <w:rPr>
                <w:rFonts w:asciiTheme="minorHAnsi" w:eastAsia="Times New Roman" w:hAnsiTheme="minorHAnsi" w:cstheme="minorHAnsi"/>
                <w:sz w:val="20"/>
                <w:szCs w:val="20"/>
                <w:vertAlign w:val="superscript"/>
              </w:rPr>
              <w:t>***</w:t>
            </w:r>
          </w:p>
        </w:tc>
        <w:tc>
          <w:tcPr>
            <w:tcW w:w="0" w:type="auto"/>
            <w:vAlign w:val="center"/>
            <w:hideMark/>
          </w:tcPr>
          <w:p w14:paraId="67F3FFA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0.168</w:t>
            </w:r>
            <w:r w:rsidRPr="0028719A">
              <w:rPr>
                <w:rFonts w:asciiTheme="minorHAnsi" w:eastAsia="Times New Roman" w:hAnsiTheme="minorHAnsi" w:cstheme="minorHAnsi"/>
                <w:sz w:val="20"/>
                <w:szCs w:val="20"/>
                <w:vertAlign w:val="superscript"/>
              </w:rPr>
              <w:t>***</w:t>
            </w:r>
          </w:p>
        </w:tc>
        <w:tc>
          <w:tcPr>
            <w:tcW w:w="0" w:type="auto"/>
            <w:vAlign w:val="center"/>
            <w:hideMark/>
          </w:tcPr>
          <w:p w14:paraId="16A44FD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0.029</w:t>
            </w:r>
          </w:p>
        </w:tc>
        <w:tc>
          <w:tcPr>
            <w:tcW w:w="0" w:type="auto"/>
            <w:vAlign w:val="center"/>
            <w:hideMark/>
          </w:tcPr>
          <w:p w14:paraId="3897A3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0.184</w:t>
            </w:r>
            <w:r w:rsidRPr="0028719A">
              <w:rPr>
                <w:rFonts w:asciiTheme="minorHAnsi" w:eastAsia="Times New Roman" w:hAnsiTheme="minorHAnsi" w:cstheme="minorHAnsi"/>
                <w:sz w:val="20"/>
                <w:szCs w:val="20"/>
                <w:vertAlign w:val="superscript"/>
              </w:rPr>
              <w:t>***</w:t>
            </w:r>
          </w:p>
        </w:tc>
      </w:tr>
      <w:tr w:rsidR="003E0264" w:rsidRPr="0028719A" w14:paraId="1D9C0BDD" w14:textId="77777777" w:rsidTr="002D0518">
        <w:trPr>
          <w:tblCellSpacing w:w="15" w:type="dxa"/>
        </w:trPr>
        <w:tc>
          <w:tcPr>
            <w:tcW w:w="0" w:type="auto"/>
            <w:vAlign w:val="center"/>
            <w:hideMark/>
          </w:tcPr>
          <w:p w14:paraId="242CB61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25229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04FEE23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c>
          <w:tcPr>
            <w:tcW w:w="0" w:type="auto"/>
            <w:vAlign w:val="center"/>
            <w:hideMark/>
          </w:tcPr>
          <w:p w14:paraId="4139652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51EA1E5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13E796E7" w14:textId="77777777" w:rsidTr="002D0518">
        <w:trPr>
          <w:tblCellSpacing w:w="15" w:type="dxa"/>
        </w:trPr>
        <w:tc>
          <w:tcPr>
            <w:tcW w:w="0" w:type="auto"/>
            <w:vAlign w:val="center"/>
            <w:hideMark/>
          </w:tcPr>
          <w:p w14:paraId="067FDF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B1C0E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4253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83AFA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F5A5D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519108D" w14:textId="77777777" w:rsidTr="002D0518">
        <w:trPr>
          <w:tblCellSpacing w:w="15" w:type="dxa"/>
        </w:trPr>
        <w:tc>
          <w:tcPr>
            <w:tcW w:w="0" w:type="auto"/>
            <w:gridSpan w:val="5"/>
            <w:tcBorders>
              <w:bottom w:val="single" w:sz="6" w:space="0" w:color="000000"/>
            </w:tcBorders>
            <w:vAlign w:val="center"/>
            <w:hideMark/>
          </w:tcPr>
          <w:p w14:paraId="3694CA1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E4C6626" w14:textId="77777777" w:rsidTr="002D0518">
        <w:trPr>
          <w:tblCellSpacing w:w="15" w:type="dxa"/>
        </w:trPr>
        <w:tc>
          <w:tcPr>
            <w:tcW w:w="0" w:type="auto"/>
            <w:vAlign w:val="center"/>
            <w:hideMark/>
          </w:tcPr>
          <w:p w14:paraId="2D9C95F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6B30F22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6,589</w:t>
            </w:r>
          </w:p>
        </w:tc>
        <w:tc>
          <w:tcPr>
            <w:tcW w:w="0" w:type="auto"/>
            <w:vAlign w:val="center"/>
            <w:hideMark/>
          </w:tcPr>
          <w:p w14:paraId="4FC787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6,517</w:t>
            </w:r>
          </w:p>
        </w:tc>
        <w:tc>
          <w:tcPr>
            <w:tcW w:w="0" w:type="auto"/>
            <w:vAlign w:val="center"/>
            <w:hideMark/>
          </w:tcPr>
          <w:p w14:paraId="34B7932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6,801</w:t>
            </w:r>
          </w:p>
        </w:tc>
        <w:tc>
          <w:tcPr>
            <w:tcW w:w="0" w:type="auto"/>
            <w:vAlign w:val="center"/>
            <w:hideMark/>
          </w:tcPr>
          <w:p w14:paraId="01950E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6,504</w:t>
            </w:r>
          </w:p>
        </w:tc>
      </w:tr>
      <w:tr w:rsidR="003E0264" w:rsidRPr="0028719A" w14:paraId="43229E2D" w14:textId="77777777" w:rsidTr="002D0518">
        <w:trPr>
          <w:tblCellSpacing w:w="15" w:type="dxa"/>
        </w:trPr>
        <w:tc>
          <w:tcPr>
            <w:tcW w:w="0" w:type="auto"/>
            <w:vAlign w:val="center"/>
            <w:hideMark/>
          </w:tcPr>
          <w:p w14:paraId="63F7AF4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300CE6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0.310</w:t>
            </w:r>
          </w:p>
        </w:tc>
        <w:tc>
          <w:tcPr>
            <w:tcW w:w="0" w:type="auto"/>
            <w:vAlign w:val="center"/>
            <w:hideMark/>
          </w:tcPr>
          <w:p w14:paraId="79FB57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0.319</w:t>
            </w:r>
          </w:p>
        </w:tc>
        <w:tc>
          <w:tcPr>
            <w:tcW w:w="0" w:type="auto"/>
            <w:vAlign w:val="center"/>
            <w:hideMark/>
          </w:tcPr>
          <w:p w14:paraId="3A46F7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0.266</w:t>
            </w:r>
          </w:p>
        </w:tc>
        <w:tc>
          <w:tcPr>
            <w:tcW w:w="0" w:type="auto"/>
            <w:vAlign w:val="center"/>
            <w:hideMark/>
          </w:tcPr>
          <w:p w14:paraId="4F9932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0.270</w:t>
            </w:r>
          </w:p>
        </w:tc>
      </w:tr>
      <w:tr w:rsidR="003E0264" w:rsidRPr="0028719A" w14:paraId="3156E1EA" w14:textId="77777777" w:rsidTr="002D0518">
        <w:trPr>
          <w:tblCellSpacing w:w="15" w:type="dxa"/>
        </w:trPr>
        <w:tc>
          <w:tcPr>
            <w:tcW w:w="0" w:type="auto"/>
            <w:vAlign w:val="center"/>
            <w:hideMark/>
          </w:tcPr>
          <w:p w14:paraId="221B02A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0142C15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0.308</w:t>
            </w:r>
          </w:p>
        </w:tc>
        <w:tc>
          <w:tcPr>
            <w:tcW w:w="0" w:type="auto"/>
            <w:vAlign w:val="center"/>
            <w:hideMark/>
          </w:tcPr>
          <w:p w14:paraId="790061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0.317</w:t>
            </w:r>
          </w:p>
        </w:tc>
        <w:tc>
          <w:tcPr>
            <w:tcW w:w="0" w:type="auto"/>
            <w:vAlign w:val="center"/>
            <w:hideMark/>
          </w:tcPr>
          <w:p w14:paraId="1EBC7EB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0.263</w:t>
            </w:r>
          </w:p>
        </w:tc>
        <w:tc>
          <w:tcPr>
            <w:tcW w:w="0" w:type="auto"/>
            <w:vAlign w:val="center"/>
            <w:hideMark/>
          </w:tcPr>
          <w:p w14:paraId="4055A99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0.267</w:t>
            </w:r>
          </w:p>
        </w:tc>
      </w:tr>
      <w:tr w:rsidR="003E0264" w:rsidRPr="0028719A" w14:paraId="0718357C" w14:textId="77777777" w:rsidTr="002D0518">
        <w:trPr>
          <w:tblCellSpacing w:w="15" w:type="dxa"/>
        </w:trPr>
        <w:tc>
          <w:tcPr>
            <w:tcW w:w="0" w:type="auto"/>
            <w:vAlign w:val="center"/>
            <w:hideMark/>
          </w:tcPr>
          <w:p w14:paraId="6D25975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562C9DF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0.244 (df = 6562)</w:t>
            </w:r>
          </w:p>
        </w:tc>
        <w:tc>
          <w:tcPr>
            <w:tcW w:w="0" w:type="auto"/>
            <w:vAlign w:val="center"/>
            <w:hideMark/>
          </w:tcPr>
          <w:p w14:paraId="08B48B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0.218 (df = 6490)</w:t>
            </w:r>
          </w:p>
        </w:tc>
        <w:tc>
          <w:tcPr>
            <w:tcW w:w="0" w:type="auto"/>
            <w:vAlign w:val="center"/>
            <w:hideMark/>
          </w:tcPr>
          <w:p w14:paraId="11511E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0.251 (df = 6774)</w:t>
            </w:r>
          </w:p>
        </w:tc>
        <w:tc>
          <w:tcPr>
            <w:tcW w:w="0" w:type="auto"/>
            <w:vAlign w:val="center"/>
            <w:hideMark/>
          </w:tcPr>
          <w:p w14:paraId="700190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0.233 (df = 6477)</w:t>
            </w:r>
          </w:p>
        </w:tc>
      </w:tr>
      <w:tr w:rsidR="003E0264" w:rsidRPr="0028719A" w14:paraId="135CBEFE" w14:textId="77777777" w:rsidTr="002D0518">
        <w:trPr>
          <w:tblCellSpacing w:w="15" w:type="dxa"/>
        </w:trPr>
        <w:tc>
          <w:tcPr>
            <w:tcW w:w="0" w:type="auto"/>
            <w:vAlign w:val="center"/>
            <w:hideMark/>
          </w:tcPr>
          <w:p w14:paraId="46C89A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18DA4E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113.553</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6562)</w:t>
            </w:r>
          </w:p>
        </w:tc>
        <w:tc>
          <w:tcPr>
            <w:tcW w:w="0" w:type="auto"/>
            <w:vAlign w:val="center"/>
            <w:hideMark/>
          </w:tcPr>
          <w:p w14:paraId="09F3F06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117.145</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6490)</w:t>
            </w:r>
          </w:p>
        </w:tc>
        <w:tc>
          <w:tcPr>
            <w:tcW w:w="0" w:type="auto"/>
            <w:vAlign w:val="center"/>
            <w:hideMark/>
          </w:tcPr>
          <w:p w14:paraId="6E5969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94.464</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6774)</w:t>
            </w:r>
          </w:p>
        </w:tc>
        <w:tc>
          <w:tcPr>
            <w:tcW w:w="0" w:type="auto"/>
            <w:vAlign w:val="center"/>
            <w:hideMark/>
          </w:tcPr>
          <w:p w14:paraId="771FA07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92.110</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26; 6477)</w:t>
            </w:r>
          </w:p>
        </w:tc>
      </w:tr>
      <w:tr w:rsidR="003E0264" w:rsidRPr="0028719A" w14:paraId="75F3C1C7" w14:textId="77777777" w:rsidTr="002D0518">
        <w:trPr>
          <w:tblCellSpacing w:w="15" w:type="dxa"/>
        </w:trPr>
        <w:tc>
          <w:tcPr>
            <w:tcW w:w="0" w:type="auto"/>
            <w:gridSpan w:val="5"/>
            <w:tcBorders>
              <w:bottom w:val="single" w:sz="6" w:space="0" w:color="000000"/>
            </w:tcBorders>
            <w:vAlign w:val="center"/>
            <w:hideMark/>
          </w:tcPr>
          <w:p w14:paraId="6817D92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B5C7256" w14:textId="77777777" w:rsidTr="002D0518">
        <w:trPr>
          <w:tblCellSpacing w:w="15" w:type="dxa"/>
        </w:trPr>
        <w:tc>
          <w:tcPr>
            <w:tcW w:w="0" w:type="auto"/>
            <w:vAlign w:val="center"/>
            <w:hideMark/>
          </w:tcPr>
          <w:p w14:paraId="235DEA1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gridSpan w:val="4"/>
            <w:vAlign w:val="center"/>
            <w:hideMark/>
          </w:tcPr>
          <w:p w14:paraId="64EAB6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449AFC5F" w14:textId="77777777" w:rsidR="003E0264" w:rsidRPr="0028719A" w:rsidRDefault="003E0264" w:rsidP="003E0264">
      <w:pPr>
        <w:rPr>
          <w:rFonts w:asciiTheme="minorHAnsi" w:hAnsiTheme="minorHAnsi" w:cstheme="minorHAnsi"/>
          <w:b/>
          <w:bCs/>
          <w:sz w:val="20"/>
          <w:szCs w:val="20"/>
        </w:rPr>
      </w:pPr>
    </w:p>
    <w:p w14:paraId="08D0AC05" w14:textId="77777777" w:rsidR="003E0264" w:rsidRPr="0028719A" w:rsidRDefault="003E0264" w:rsidP="003E0264">
      <w:pPr>
        <w:rPr>
          <w:rFonts w:asciiTheme="minorHAnsi" w:hAnsiTheme="minorHAnsi" w:cstheme="minorHAnsi"/>
          <w:b/>
          <w:bCs/>
          <w:sz w:val="20"/>
          <w:szCs w:val="20"/>
        </w:rPr>
      </w:pPr>
    </w:p>
    <w:p w14:paraId="744887A4" w14:textId="77777777" w:rsidR="003E0264" w:rsidRDefault="003E0264">
      <w:pPr>
        <w:rPr>
          <w:rFonts w:asciiTheme="minorHAnsi" w:hAnsiTheme="minorHAnsi" w:cstheme="minorHAnsi"/>
          <w:b/>
          <w:bCs/>
          <w:kern w:val="0"/>
          <w:sz w:val="20"/>
          <w:szCs w:val="20"/>
          <w:lang w:val="en-US"/>
          <w14:ligatures w14:val="none"/>
        </w:rPr>
      </w:pPr>
      <w:r>
        <w:rPr>
          <w:rFonts w:asciiTheme="minorHAnsi" w:hAnsiTheme="minorHAnsi" w:cstheme="minorHAnsi"/>
          <w:b/>
          <w:bCs/>
          <w:i/>
          <w:iCs/>
          <w:sz w:val="20"/>
          <w:szCs w:val="20"/>
        </w:rPr>
        <w:br w:type="page"/>
      </w:r>
    </w:p>
    <w:p w14:paraId="4863F7AF" w14:textId="73252D52" w:rsidR="003E0264" w:rsidRPr="0028719A" w:rsidRDefault="003E0264" w:rsidP="003E0264">
      <w:pPr>
        <w:pStyle w:val="Caption"/>
        <w:keepNext/>
        <w:rPr>
          <w:rFonts w:asciiTheme="minorHAnsi" w:hAnsiTheme="minorHAnsi" w:cstheme="minorHAnsi"/>
          <w:i w:val="0"/>
          <w:iCs w:val="0"/>
          <w:color w:val="auto"/>
          <w:sz w:val="20"/>
          <w:szCs w:val="20"/>
        </w:rPr>
      </w:pPr>
      <w:r w:rsidRPr="0028719A">
        <w:rPr>
          <w:rFonts w:asciiTheme="minorHAnsi" w:hAnsiTheme="minorHAnsi" w:cstheme="minorHAnsi"/>
          <w:b/>
          <w:bCs/>
          <w:i w:val="0"/>
          <w:iCs w:val="0"/>
          <w:color w:val="auto"/>
          <w:sz w:val="20"/>
          <w:szCs w:val="20"/>
        </w:rPr>
        <w:lastRenderedPageBreak/>
        <w:t>Table A11.</w:t>
      </w:r>
      <w:r w:rsidRPr="0028719A">
        <w:rPr>
          <w:rFonts w:asciiTheme="minorHAnsi" w:hAnsiTheme="minorHAnsi" w:cstheme="minorHAnsi"/>
          <w:b/>
          <w:bCs/>
          <w:i w:val="0"/>
          <w:iCs w:val="0"/>
          <w:color w:val="auto"/>
          <w:sz w:val="20"/>
          <w:szCs w:val="20"/>
        </w:rPr>
        <w:fldChar w:fldCharType="begin"/>
      </w:r>
      <w:r w:rsidRPr="0028719A">
        <w:rPr>
          <w:rFonts w:asciiTheme="minorHAnsi" w:hAnsiTheme="minorHAnsi" w:cstheme="minorHAnsi"/>
          <w:b/>
          <w:bCs/>
          <w:i w:val="0"/>
          <w:iCs w:val="0"/>
          <w:color w:val="auto"/>
          <w:sz w:val="20"/>
          <w:szCs w:val="20"/>
        </w:rPr>
        <w:instrText xml:space="preserve"> SEQ Table_A11. \* ARABIC </w:instrText>
      </w:r>
      <w:r w:rsidRPr="0028719A">
        <w:rPr>
          <w:rFonts w:asciiTheme="minorHAnsi" w:hAnsiTheme="minorHAnsi" w:cstheme="minorHAnsi"/>
          <w:b/>
          <w:bCs/>
          <w:i w:val="0"/>
          <w:iCs w:val="0"/>
          <w:color w:val="auto"/>
          <w:sz w:val="20"/>
          <w:szCs w:val="20"/>
        </w:rPr>
        <w:fldChar w:fldCharType="separate"/>
      </w:r>
      <w:r w:rsidRPr="0028719A">
        <w:rPr>
          <w:rFonts w:asciiTheme="minorHAnsi" w:hAnsiTheme="minorHAnsi" w:cstheme="minorHAnsi"/>
          <w:b/>
          <w:bCs/>
          <w:i w:val="0"/>
          <w:iCs w:val="0"/>
          <w:noProof/>
          <w:color w:val="auto"/>
          <w:sz w:val="20"/>
          <w:szCs w:val="20"/>
        </w:rPr>
        <w:t>3</w:t>
      </w:r>
      <w:r w:rsidRPr="0028719A">
        <w:rPr>
          <w:rFonts w:asciiTheme="minorHAnsi" w:hAnsiTheme="minorHAnsi" w:cstheme="minorHAnsi"/>
          <w:b/>
          <w:bCs/>
          <w:i w:val="0"/>
          <w:iCs w:val="0"/>
          <w:color w:val="auto"/>
          <w:sz w:val="20"/>
          <w:szCs w:val="20"/>
        </w:rPr>
        <w:fldChar w:fldCharType="end"/>
      </w:r>
      <w:r w:rsidRPr="0028719A">
        <w:rPr>
          <w:rFonts w:asciiTheme="minorHAnsi" w:hAnsiTheme="minorHAnsi" w:cstheme="minorHAnsi"/>
          <w:b/>
          <w:bCs/>
          <w:i w:val="0"/>
          <w:iCs w:val="0"/>
          <w:color w:val="auto"/>
          <w:sz w:val="20"/>
          <w:szCs w:val="20"/>
        </w:rPr>
        <w:t>:</w:t>
      </w:r>
      <w:r w:rsidRPr="0028719A">
        <w:rPr>
          <w:rFonts w:asciiTheme="minorHAnsi" w:hAnsiTheme="minorHAnsi" w:cstheme="minorHAnsi"/>
          <w:i w:val="0"/>
          <w:iCs w:val="0"/>
          <w:color w:val="auto"/>
          <w:sz w:val="20"/>
          <w:szCs w:val="20"/>
        </w:rPr>
        <w:t xml:space="preserve"> Model for Empathy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142"/>
      </w:tblGrid>
      <w:tr w:rsidR="003E0264" w:rsidRPr="0028719A" w14:paraId="32B92184" w14:textId="77777777" w:rsidTr="002D0518">
        <w:trPr>
          <w:tblCellSpacing w:w="15" w:type="dxa"/>
        </w:trPr>
        <w:tc>
          <w:tcPr>
            <w:tcW w:w="0" w:type="auto"/>
            <w:gridSpan w:val="2"/>
            <w:tcBorders>
              <w:bottom w:val="single" w:sz="6" w:space="0" w:color="000000"/>
            </w:tcBorders>
            <w:vAlign w:val="center"/>
            <w:hideMark/>
          </w:tcPr>
          <w:p w14:paraId="3E21D36F"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2252D6F7" w14:textId="77777777" w:rsidTr="002D0518">
        <w:trPr>
          <w:tblCellSpacing w:w="15" w:type="dxa"/>
        </w:trPr>
        <w:tc>
          <w:tcPr>
            <w:tcW w:w="0" w:type="auto"/>
            <w:vAlign w:val="center"/>
            <w:hideMark/>
          </w:tcPr>
          <w:p w14:paraId="034796C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70114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05ADA67F" w14:textId="77777777" w:rsidTr="002D0518">
        <w:trPr>
          <w:tblCellSpacing w:w="15" w:type="dxa"/>
        </w:trPr>
        <w:tc>
          <w:tcPr>
            <w:tcW w:w="0" w:type="auto"/>
            <w:vAlign w:val="center"/>
            <w:hideMark/>
          </w:tcPr>
          <w:p w14:paraId="5F0D7ECC" w14:textId="77777777" w:rsidR="003E0264" w:rsidRPr="0028719A" w:rsidRDefault="003E0264" w:rsidP="002D0518">
            <w:pPr>
              <w:rPr>
                <w:rFonts w:asciiTheme="minorHAnsi" w:eastAsia="Times New Roman" w:hAnsiTheme="minorHAnsi" w:cstheme="minorHAnsi"/>
                <w:sz w:val="20"/>
                <w:szCs w:val="20"/>
              </w:rPr>
            </w:pPr>
          </w:p>
        </w:tc>
        <w:tc>
          <w:tcPr>
            <w:tcW w:w="0" w:type="auto"/>
            <w:tcBorders>
              <w:bottom w:val="single" w:sz="6" w:space="0" w:color="000000"/>
            </w:tcBorders>
            <w:vAlign w:val="center"/>
            <w:hideMark/>
          </w:tcPr>
          <w:p w14:paraId="23C6336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10BD72C" w14:textId="77777777" w:rsidTr="002D0518">
        <w:trPr>
          <w:tblCellSpacing w:w="15" w:type="dxa"/>
        </w:trPr>
        <w:tc>
          <w:tcPr>
            <w:tcW w:w="0" w:type="auto"/>
            <w:vAlign w:val="center"/>
            <w:hideMark/>
          </w:tcPr>
          <w:p w14:paraId="71D907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0501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Empathy</w:t>
            </w:r>
          </w:p>
        </w:tc>
      </w:tr>
      <w:tr w:rsidR="003E0264" w:rsidRPr="0028719A" w14:paraId="5AD305CD" w14:textId="77777777" w:rsidTr="002D0518">
        <w:trPr>
          <w:tblCellSpacing w:w="15" w:type="dxa"/>
        </w:trPr>
        <w:tc>
          <w:tcPr>
            <w:tcW w:w="0" w:type="auto"/>
            <w:gridSpan w:val="2"/>
            <w:tcBorders>
              <w:bottom w:val="single" w:sz="6" w:space="0" w:color="000000"/>
            </w:tcBorders>
            <w:vAlign w:val="center"/>
            <w:hideMark/>
          </w:tcPr>
          <w:p w14:paraId="0E4A7E1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BF47057" w14:textId="77777777" w:rsidTr="002D0518">
        <w:trPr>
          <w:tblCellSpacing w:w="15" w:type="dxa"/>
        </w:trPr>
        <w:tc>
          <w:tcPr>
            <w:tcW w:w="0" w:type="auto"/>
            <w:vAlign w:val="center"/>
            <w:hideMark/>
          </w:tcPr>
          <w:p w14:paraId="6C9269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47D61BC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0.046</w:t>
            </w:r>
            <w:r w:rsidRPr="0028719A">
              <w:rPr>
                <w:rFonts w:asciiTheme="minorHAnsi" w:eastAsia="Times New Roman" w:hAnsiTheme="minorHAnsi" w:cstheme="minorHAnsi"/>
                <w:sz w:val="20"/>
                <w:szCs w:val="20"/>
                <w:vertAlign w:val="superscript"/>
              </w:rPr>
              <w:t>***</w:t>
            </w:r>
          </w:p>
        </w:tc>
      </w:tr>
      <w:tr w:rsidR="003E0264" w:rsidRPr="0028719A" w14:paraId="7C3F1623" w14:textId="77777777" w:rsidTr="002D0518">
        <w:trPr>
          <w:tblCellSpacing w:w="15" w:type="dxa"/>
        </w:trPr>
        <w:tc>
          <w:tcPr>
            <w:tcW w:w="0" w:type="auto"/>
            <w:vAlign w:val="center"/>
            <w:hideMark/>
          </w:tcPr>
          <w:p w14:paraId="6B86AB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73C45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308E887" w14:textId="77777777" w:rsidTr="002D0518">
        <w:trPr>
          <w:tblCellSpacing w:w="15" w:type="dxa"/>
        </w:trPr>
        <w:tc>
          <w:tcPr>
            <w:tcW w:w="0" w:type="auto"/>
            <w:vAlign w:val="center"/>
            <w:hideMark/>
          </w:tcPr>
          <w:p w14:paraId="1B413E3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0FBB2D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3025FF9" w14:textId="77777777" w:rsidTr="002D0518">
        <w:trPr>
          <w:tblCellSpacing w:w="15" w:type="dxa"/>
        </w:trPr>
        <w:tc>
          <w:tcPr>
            <w:tcW w:w="0" w:type="auto"/>
            <w:vAlign w:val="center"/>
            <w:hideMark/>
          </w:tcPr>
          <w:p w14:paraId="47CD57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2BA7E4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5E569EDB" w14:textId="77777777" w:rsidTr="002D0518">
        <w:trPr>
          <w:tblCellSpacing w:w="15" w:type="dxa"/>
        </w:trPr>
        <w:tc>
          <w:tcPr>
            <w:tcW w:w="0" w:type="auto"/>
            <w:vAlign w:val="center"/>
            <w:hideMark/>
          </w:tcPr>
          <w:p w14:paraId="6D28ADD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A12D6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F0858E9" w14:textId="77777777" w:rsidTr="002D0518">
        <w:trPr>
          <w:tblCellSpacing w:w="15" w:type="dxa"/>
        </w:trPr>
        <w:tc>
          <w:tcPr>
            <w:tcW w:w="0" w:type="auto"/>
            <w:vAlign w:val="center"/>
            <w:hideMark/>
          </w:tcPr>
          <w:p w14:paraId="3C190F6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86FAB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E2E9F5" w14:textId="77777777" w:rsidTr="002D0518">
        <w:trPr>
          <w:tblCellSpacing w:w="15" w:type="dxa"/>
        </w:trPr>
        <w:tc>
          <w:tcPr>
            <w:tcW w:w="0" w:type="auto"/>
            <w:vAlign w:val="center"/>
            <w:hideMark/>
          </w:tcPr>
          <w:p w14:paraId="5E47CD1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0394D6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-0.131</w:t>
            </w:r>
            <w:r w:rsidRPr="0028719A">
              <w:rPr>
                <w:rFonts w:asciiTheme="minorHAnsi" w:eastAsia="Times New Roman" w:hAnsiTheme="minorHAnsi" w:cstheme="minorHAnsi"/>
                <w:sz w:val="20"/>
                <w:szCs w:val="20"/>
                <w:vertAlign w:val="superscript"/>
              </w:rPr>
              <w:t>***</w:t>
            </w:r>
          </w:p>
        </w:tc>
      </w:tr>
      <w:tr w:rsidR="003E0264" w:rsidRPr="0028719A" w14:paraId="35268908" w14:textId="77777777" w:rsidTr="002D0518">
        <w:trPr>
          <w:tblCellSpacing w:w="15" w:type="dxa"/>
        </w:trPr>
        <w:tc>
          <w:tcPr>
            <w:tcW w:w="0" w:type="auto"/>
            <w:vAlign w:val="center"/>
            <w:hideMark/>
          </w:tcPr>
          <w:p w14:paraId="3F36570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2B5D7D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r>
      <w:tr w:rsidR="003E0264" w:rsidRPr="0028719A" w14:paraId="6BDC3586" w14:textId="77777777" w:rsidTr="002D0518">
        <w:trPr>
          <w:tblCellSpacing w:w="15" w:type="dxa"/>
        </w:trPr>
        <w:tc>
          <w:tcPr>
            <w:tcW w:w="0" w:type="auto"/>
            <w:vAlign w:val="center"/>
            <w:hideMark/>
          </w:tcPr>
          <w:p w14:paraId="2263D2A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A94DC8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56A89C7" w14:textId="77777777" w:rsidTr="002D0518">
        <w:trPr>
          <w:tblCellSpacing w:w="15" w:type="dxa"/>
        </w:trPr>
        <w:tc>
          <w:tcPr>
            <w:tcW w:w="0" w:type="auto"/>
            <w:vAlign w:val="center"/>
            <w:hideMark/>
          </w:tcPr>
          <w:p w14:paraId="79FE4E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2C207D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0.058</w:t>
            </w:r>
            <w:r w:rsidRPr="0028719A">
              <w:rPr>
                <w:rFonts w:asciiTheme="minorHAnsi" w:eastAsia="Times New Roman" w:hAnsiTheme="minorHAnsi" w:cstheme="minorHAnsi"/>
                <w:sz w:val="20"/>
                <w:szCs w:val="20"/>
                <w:vertAlign w:val="superscript"/>
              </w:rPr>
              <w:t>***</w:t>
            </w:r>
          </w:p>
        </w:tc>
      </w:tr>
      <w:tr w:rsidR="003E0264" w:rsidRPr="0028719A" w14:paraId="7BD8EB52" w14:textId="77777777" w:rsidTr="002D0518">
        <w:trPr>
          <w:tblCellSpacing w:w="15" w:type="dxa"/>
        </w:trPr>
        <w:tc>
          <w:tcPr>
            <w:tcW w:w="0" w:type="auto"/>
            <w:vAlign w:val="center"/>
            <w:hideMark/>
          </w:tcPr>
          <w:p w14:paraId="133495A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5CD8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69A5D0C9" w14:textId="77777777" w:rsidTr="002D0518">
        <w:trPr>
          <w:tblCellSpacing w:w="15" w:type="dxa"/>
        </w:trPr>
        <w:tc>
          <w:tcPr>
            <w:tcW w:w="0" w:type="auto"/>
            <w:vAlign w:val="center"/>
            <w:hideMark/>
          </w:tcPr>
          <w:p w14:paraId="4BC8940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E30E3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3A699B9" w14:textId="77777777" w:rsidTr="002D0518">
        <w:trPr>
          <w:tblCellSpacing w:w="15" w:type="dxa"/>
        </w:trPr>
        <w:tc>
          <w:tcPr>
            <w:tcW w:w="0" w:type="auto"/>
            <w:vAlign w:val="center"/>
            <w:hideMark/>
          </w:tcPr>
          <w:p w14:paraId="1947A9A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6D4538F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r w:rsidRPr="0028719A">
              <w:rPr>
                <w:rFonts w:asciiTheme="minorHAnsi" w:eastAsia="Times New Roman" w:hAnsiTheme="minorHAnsi" w:cstheme="minorHAnsi"/>
                <w:sz w:val="20"/>
                <w:szCs w:val="20"/>
                <w:vertAlign w:val="superscript"/>
              </w:rPr>
              <w:t>**</w:t>
            </w:r>
          </w:p>
        </w:tc>
      </w:tr>
      <w:tr w:rsidR="003E0264" w:rsidRPr="0028719A" w14:paraId="7BDC1B96" w14:textId="77777777" w:rsidTr="002D0518">
        <w:trPr>
          <w:tblCellSpacing w:w="15" w:type="dxa"/>
        </w:trPr>
        <w:tc>
          <w:tcPr>
            <w:tcW w:w="0" w:type="auto"/>
            <w:vAlign w:val="center"/>
            <w:hideMark/>
          </w:tcPr>
          <w:p w14:paraId="796400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7EE9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5F54E523" w14:textId="77777777" w:rsidTr="002D0518">
        <w:trPr>
          <w:tblCellSpacing w:w="15" w:type="dxa"/>
        </w:trPr>
        <w:tc>
          <w:tcPr>
            <w:tcW w:w="0" w:type="auto"/>
            <w:vAlign w:val="center"/>
            <w:hideMark/>
          </w:tcPr>
          <w:p w14:paraId="461B399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D7CFF2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D7B5E9" w14:textId="77777777" w:rsidTr="002D0518">
        <w:trPr>
          <w:tblCellSpacing w:w="15" w:type="dxa"/>
        </w:trPr>
        <w:tc>
          <w:tcPr>
            <w:tcW w:w="0" w:type="auto"/>
            <w:vAlign w:val="center"/>
            <w:hideMark/>
          </w:tcPr>
          <w:p w14:paraId="56E760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056D36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423F4EE9" w14:textId="77777777" w:rsidTr="002D0518">
        <w:trPr>
          <w:tblCellSpacing w:w="15" w:type="dxa"/>
        </w:trPr>
        <w:tc>
          <w:tcPr>
            <w:tcW w:w="0" w:type="auto"/>
            <w:vAlign w:val="center"/>
            <w:hideMark/>
          </w:tcPr>
          <w:p w14:paraId="736A796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C0EC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244D512" w14:textId="77777777" w:rsidTr="002D0518">
        <w:trPr>
          <w:tblCellSpacing w:w="15" w:type="dxa"/>
        </w:trPr>
        <w:tc>
          <w:tcPr>
            <w:tcW w:w="0" w:type="auto"/>
            <w:vAlign w:val="center"/>
            <w:hideMark/>
          </w:tcPr>
          <w:p w14:paraId="11C3264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9F246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96D921C" w14:textId="77777777" w:rsidTr="002D0518">
        <w:trPr>
          <w:tblCellSpacing w:w="15" w:type="dxa"/>
        </w:trPr>
        <w:tc>
          <w:tcPr>
            <w:tcW w:w="0" w:type="auto"/>
            <w:vAlign w:val="center"/>
            <w:hideMark/>
          </w:tcPr>
          <w:p w14:paraId="45AECF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5E68E6D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-0.071</w:t>
            </w:r>
            <w:r w:rsidRPr="0028719A">
              <w:rPr>
                <w:rFonts w:asciiTheme="minorHAnsi" w:eastAsia="Times New Roman" w:hAnsiTheme="minorHAnsi" w:cstheme="minorHAnsi"/>
                <w:sz w:val="20"/>
                <w:szCs w:val="20"/>
                <w:vertAlign w:val="superscript"/>
              </w:rPr>
              <w:t>***</w:t>
            </w:r>
          </w:p>
        </w:tc>
      </w:tr>
      <w:tr w:rsidR="003E0264" w:rsidRPr="0028719A" w14:paraId="622BFABE" w14:textId="77777777" w:rsidTr="002D0518">
        <w:trPr>
          <w:tblCellSpacing w:w="15" w:type="dxa"/>
        </w:trPr>
        <w:tc>
          <w:tcPr>
            <w:tcW w:w="0" w:type="auto"/>
            <w:vAlign w:val="center"/>
            <w:hideMark/>
          </w:tcPr>
          <w:p w14:paraId="7B8B369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BAAA8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23638A4A" w14:textId="77777777" w:rsidTr="002D0518">
        <w:trPr>
          <w:tblCellSpacing w:w="15" w:type="dxa"/>
        </w:trPr>
        <w:tc>
          <w:tcPr>
            <w:tcW w:w="0" w:type="auto"/>
            <w:vAlign w:val="center"/>
            <w:hideMark/>
          </w:tcPr>
          <w:p w14:paraId="4C3F29B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30DB8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0105E85" w14:textId="77777777" w:rsidTr="002D0518">
        <w:trPr>
          <w:tblCellSpacing w:w="15" w:type="dxa"/>
        </w:trPr>
        <w:tc>
          <w:tcPr>
            <w:tcW w:w="0" w:type="auto"/>
            <w:vAlign w:val="center"/>
            <w:hideMark/>
          </w:tcPr>
          <w:p w14:paraId="3CBCF91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38AD01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6C46C458" w14:textId="77777777" w:rsidTr="002D0518">
        <w:trPr>
          <w:tblCellSpacing w:w="15" w:type="dxa"/>
        </w:trPr>
        <w:tc>
          <w:tcPr>
            <w:tcW w:w="0" w:type="auto"/>
            <w:vAlign w:val="center"/>
            <w:hideMark/>
          </w:tcPr>
          <w:p w14:paraId="6F06FBD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9F94E8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778B3DF3" w14:textId="77777777" w:rsidTr="002D0518">
        <w:trPr>
          <w:tblCellSpacing w:w="15" w:type="dxa"/>
        </w:trPr>
        <w:tc>
          <w:tcPr>
            <w:tcW w:w="0" w:type="auto"/>
            <w:vAlign w:val="center"/>
            <w:hideMark/>
          </w:tcPr>
          <w:p w14:paraId="71E7576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1213B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610BB36" w14:textId="77777777" w:rsidTr="002D0518">
        <w:trPr>
          <w:tblCellSpacing w:w="15" w:type="dxa"/>
        </w:trPr>
        <w:tc>
          <w:tcPr>
            <w:tcW w:w="0" w:type="auto"/>
            <w:vAlign w:val="center"/>
            <w:hideMark/>
          </w:tcPr>
          <w:p w14:paraId="33D497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7DCE7F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0.144</w:t>
            </w:r>
            <w:r w:rsidRPr="0028719A">
              <w:rPr>
                <w:rFonts w:asciiTheme="minorHAnsi" w:eastAsia="Times New Roman" w:hAnsiTheme="minorHAnsi" w:cstheme="minorHAnsi"/>
                <w:sz w:val="20"/>
                <w:szCs w:val="20"/>
                <w:vertAlign w:val="superscript"/>
              </w:rPr>
              <w:t>***</w:t>
            </w:r>
          </w:p>
        </w:tc>
      </w:tr>
      <w:tr w:rsidR="003E0264" w:rsidRPr="0028719A" w14:paraId="0CD8977E" w14:textId="77777777" w:rsidTr="002D0518">
        <w:trPr>
          <w:tblCellSpacing w:w="15" w:type="dxa"/>
        </w:trPr>
        <w:tc>
          <w:tcPr>
            <w:tcW w:w="0" w:type="auto"/>
            <w:vAlign w:val="center"/>
            <w:hideMark/>
          </w:tcPr>
          <w:p w14:paraId="7AEB108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6E727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48A9EE8" w14:textId="77777777" w:rsidTr="002D0518">
        <w:trPr>
          <w:tblCellSpacing w:w="15" w:type="dxa"/>
        </w:trPr>
        <w:tc>
          <w:tcPr>
            <w:tcW w:w="0" w:type="auto"/>
            <w:vAlign w:val="center"/>
            <w:hideMark/>
          </w:tcPr>
          <w:p w14:paraId="6C3871D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73763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3AAD7D" w14:textId="77777777" w:rsidTr="002D0518">
        <w:trPr>
          <w:tblCellSpacing w:w="15" w:type="dxa"/>
        </w:trPr>
        <w:tc>
          <w:tcPr>
            <w:tcW w:w="0" w:type="auto"/>
            <w:vAlign w:val="center"/>
            <w:hideMark/>
          </w:tcPr>
          <w:p w14:paraId="54FEE0F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5109C7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0.056</w:t>
            </w:r>
            <w:r w:rsidRPr="0028719A">
              <w:rPr>
                <w:rFonts w:asciiTheme="minorHAnsi" w:eastAsia="Times New Roman" w:hAnsiTheme="minorHAnsi" w:cstheme="minorHAnsi"/>
                <w:sz w:val="20"/>
                <w:szCs w:val="20"/>
                <w:vertAlign w:val="superscript"/>
              </w:rPr>
              <w:t>***</w:t>
            </w:r>
          </w:p>
        </w:tc>
      </w:tr>
      <w:tr w:rsidR="003E0264" w:rsidRPr="0028719A" w14:paraId="5D35D674" w14:textId="77777777" w:rsidTr="002D0518">
        <w:trPr>
          <w:tblCellSpacing w:w="15" w:type="dxa"/>
        </w:trPr>
        <w:tc>
          <w:tcPr>
            <w:tcW w:w="0" w:type="auto"/>
            <w:vAlign w:val="center"/>
            <w:hideMark/>
          </w:tcPr>
          <w:p w14:paraId="091E99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4950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221D5C1C" w14:textId="77777777" w:rsidTr="002D0518">
        <w:trPr>
          <w:tblCellSpacing w:w="15" w:type="dxa"/>
        </w:trPr>
        <w:tc>
          <w:tcPr>
            <w:tcW w:w="0" w:type="auto"/>
            <w:vAlign w:val="center"/>
            <w:hideMark/>
          </w:tcPr>
          <w:p w14:paraId="757100B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B3598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6153BF5" w14:textId="77777777" w:rsidTr="002D0518">
        <w:trPr>
          <w:tblCellSpacing w:w="15" w:type="dxa"/>
        </w:trPr>
        <w:tc>
          <w:tcPr>
            <w:tcW w:w="0" w:type="auto"/>
            <w:vAlign w:val="center"/>
            <w:hideMark/>
          </w:tcPr>
          <w:p w14:paraId="5B6367C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0F9018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0.142</w:t>
            </w:r>
            <w:r w:rsidRPr="0028719A">
              <w:rPr>
                <w:rFonts w:asciiTheme="minorHAnsi" w:eastAsia="Times New Roman" w:hAnsiTheme="minorHAnsi" w:cstheme="minorHAnsi"/>
                <w:sz w:val="20"/>
                <w:szCs w:val="20"/>
                <w:vertAlign w:val="superscript"/>
              </w:rPr>
              <w:t>***</w:t>
            </w:r>
          </w:p>
        </w:tc>
      </w:tr>
      <w:tr w:rsidR="003E0264" w:rsidRPr="0028719A" w14:paraId="7AEF8D15" w14:textId="77777777" w:rsidTr="002D0518">
        <w:trPr>
          <w:tblCellSpacing w:w="15" w:type="dxa"/>
        </w:trPr>
        <w:tc>
          <w:tcPr>
            <w:tcW w:w="0" w:type="auto"/>
            <w:vAlign w:val="center"/>
            <w:hideMark/>
          </w:tcPr>
          <w:p w14:paraId="17A9EFA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5BEF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27145F2" w14:textId="77777777" w:rsidTr="002D0518">
        <w:trPr>
          <w:tblCellSpacing w:w="15" w:type="dxa"/>
        </w:trPr>
        <w:tc>
          <w:tcPr>
            <w:tcW w:w="0" w:type="auto"/>
            <w:vAlign w:val="center"/>
            <w:hideMark/>
          </w:tcPr>
          <w:p w14:paraId="53044F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75B3E4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A902137" w14:textId="77777777" w:rsidTr="002D0518">
        <w:trPr>
          <w:tblCellSpacing w:w="15" w:type="dxa"/>
        </w:trPr>
        <w:tc>
          <w:tcPr>
            <w:tcW w:w="0" w:type="auto"/>
            <w:vAlign w:val="center"/>
            <w:hideMark/>
          </w:tcPr>
          <w:p w14:paraId="3E951D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Mismanaged</w:t>
            </w:r>
          </w:p>
        </w:tc>
        <w:tc>
          <w:tcPr>
            <w:tcW w:w="0" w:type="auto"/>
            <w:vAlign w:val="center"/>
            <w:hideMark/>
          </w:tcPr>
          <w:p w14:paraId="7989124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-0.120</w:t>
            </w:r>
            <w:r w:rsidRPr="0028719A">
              <w:rPr>
                <w:rFonts w:asciiTheme="minorHAnsi" w:eastAsia="Times New Roman" w:hAnsiTheme="minorHAnsi" w:cstheme="minorHAnsi"/>
                <w:sz w:val="20"/>
                <w:szCs w:val="20"/>
                <w:vertAlign w:val="superscript"/>
              </w:rPr>
              <w:t>***</w:t>
            </w:r>
          </w:p>
        </w:tc>
      </w:tr>
      <w:tr w:rsidR="003E0264" w:rsidRPr="0028719A" w14:paraId="53FCB5A6" w14:textId="77777777" w:rsidTr="002D0518">
        <w:trPr>
          <w:tblCellSpacing w:w="15" w:type="dxa"/>
        </w:trPr>
        <w:tc>
          <w:tcPr>
            <w:tcW w:w="0" w:type="auto"/>
            <w:vAlign w:val="center"/>
            <w:hideMark/>
          </w:tcPr>
          <w:p w14:paraId="2656FD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24B760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A71D851" w14:textId="77777777" w:rsidTr="002D0518">
        <w:trPr>
          <w:tblCellSpacing w:w="15" w:type="dxa"/>
        </w:trPr>
        <w:tc>
          <w:tcPr>
            <w:tcW w:w="0" w:type="auto"/>
            <w:vAlign w:val="center"/>
            <w:hideMark/>
          </w:tcPr>
          <w:p w14:paraId="20D194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34ADFA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74A0A12" w14:textId="77777777" w:rsidTr="002D0518">
        <w:trPr>
          <w:tblCellSpacing w:w="15" w:type="dxa"/>
        </w:trPr>
        <w:tc>
          <w:tcPr>
            <w:tcW w:w="0" w:type="auto"/>
            <w:vAlign w:val="center"/>
            <w:hideMark/>
          </w:tcPr>
          <w:p w14:paraId="4C84511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0B2721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0.123</w:t>
            </w:r>
            <w:r w:rsidRPr="0028719A">
              <w:rPr>
                <w:rFonts w:asciiTheme="minorHAnsi" w:eastAsia="Times New Roman" w:hAnsiTheme="minorHAnsi" w:cstheme="minorHAnsi"/>
                <w:sz w:val="20"/>
                <w:szCs w:val="20"/>
                <w:vertAlign w:val="superscript"/>
              </w:rPr>
              <w:t>***</w:t>
            </w:r>
          </w:p>
        </w:tc>
      </w:tr>
      <w:tr w:rsidR="003E0264" w:rsidRPr="0028719A" w14:paraId="59651917" w14:textId="77777777" w:rsidTr="002D0518">
        <w:trPr>
          <w:tblCellSpacing w:w="15" w:type="dxa"/>
        </w:trPr>
        <w:tc>
          <w:tcPr>
            <w:tcW w:w="0" w:type="auto"/>
            <w:vAlign w:val="center"/>
            <w:hideMark/>
          </w:tcPr>
          <w:p w14:paraId="6E7153F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B010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63957B69" w14:textId="77777777" w:rsidTr="002D0518">
        <w:trPr>
          <w:tblCellSpacing w:w="15" w:type="dxa"/>
        </w:trPr>
        <w:tc>
          <w:tcPr>
            <w:tcW w:w="0" w:type="auto"/>
            <w:vAlign w:val="center"/>
            <w:hideMark/>
          </w:tcPr>
          <w:p w14:paraId="16807B0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D403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62D304" w14:textId="77777777" w:rsidTr="002D0518">
        <w:trPr>
          <w:tblCellSpacing w:w="15" w:type="dxa"/>
        </w:trPr>
        <w:tc>
          <w:tcPr>
            <w:tcW w:w="0" w:type="auto"/>
            <w:vAlign w:val="center"/>
            <w:hideMark/>
          </w:tcPr>
          <w:p w14:paraId="78AC47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 - Diff</w:t>
            </w:r>
          </w:p>
        </w:tc>
        <w:tc>
          <w:tcPr>
            <w:tcW w:w="0" w:type="auto"/>
            <w:vAlign w:val="center"/>
            <w:hideMark/>
          </w:tcPr>
          <w:p w14:paraId="044104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-0.061</w:t>
            </w:r>
            <w:r w:rsidRPr="0028719A">
              <w:rPr>
                <w:rFonts w:asciiTheme="minorHAnsi" w:eastAsia="Times New Roman" w:hAnsiTheme="minorHAnsi" w:cstheme="minorHAnsi"/>
                <w:sz w:val="20"/>
                <w:szCs w:val="20"/>
                <w:vertAlign w:val="superscript"/>
              </w:rPr>
              <w:t>***</w:t>
            </w:r>
          </w:p>
        </w:tc>
      </w:tr>
      <w:tr w:rsidR="003E0264" w:rsidRPr="0028719A" w14:paraId="145DC520" w14:textId="77777777" w:rsidTr="002D0518">
        <w:trPr>
          <w:tblCellSpacing w:w="15" w:type="dxa"/>
        </w:trPr>
        <w:tc>
          <w:tcPr>
            <w:tcW w:w="0" w:type="auto"/>
            <w:vAlign w:val="center"/>
            <w:hideMark/>
          </w:tcPr>
          <w:p w14:paraId="63461B6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969E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68894C08" w14:textId="77777777" w:rsidTr="002D0518">
        <w:trPr>
          <w:tblCellSpacing w:w="15" w:type="dxa"/>
        </w:trPr>
        <w:tc>
          <w:tcPr>
            <w:tcW w:w="0" w:type="auto"/>
            <w:vAlign w:val="center"/>
            <w:hideMark/>
          </w:tcPr>
          <w:p w14:paraId="6C600A1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70917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9D50CA3" w14:textId="77777777" w:rsidTr="002D0518">
        <w:trPr>
          <w:tblCellSpacing w:w="15" w:type="dxa"/>
        </w:trPr>
        <w:tc>
          <w:tcPr>
            <w:tcW w:w="0" w:type="auto"/>
            <w:vAlign w:val="center"/>
            <w:hideMark/>
          </w:tcPr>
          <w:p w14:paraId="7636CB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Pol. Interest</w:t>
            </w:r>
          </w:p>
        </w:tc>
        <w:tc>
          <w:tcPr>
            <w:tcW w:w="0" w:type="auto"/>
            <w:vAlign w:val="center"/>
            <w:hideMark/>
          </w:tcPr>
          <w:p w14:paraId="2F389C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0.085</w:t>
            </w:r>
            <w:r w:rsidRPr="0028719A">
              <w:rPr>
                <w:rFonts w:asciiTheme="minorHAnsi" w:eastAsia="Times New Roman" w:hAnsiTheme="minorHAnsi" w:cstheme="minorHAnsi"/>
                <w:sz w:val="20"/>
                <w:szCs w:val="20"/>
                <w:vertAlign w:val="superscript"/>
              </w:rPr>
              <w:t>***</w:t>
            </w:r>
          </w:p>
        </w:tc>
      </w:tr>
      <w:tr w:rsidR="003E0264" w:rsidRPr="0028719A" w14:paraId="4959553A" w14:textId="77777777" w:rsidTr="002D0518">
        <w:trPr>
          <w:tblCellSpacing w:w="15" w:type="dxa"/>
        </w:trPr>
        <w:tc>
          <w:tcPr>
            <w:tcW w:w="0" w:type="auto"/>
            <w:vAlign w:val="center"/>
            <w:hideMark/>
          </w:tcPr>
          <w:p w14:paraId="6D528E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29E5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50C51C16" w14:textId="77777777" w:rsidTr="002D0518">
        <w:trPr>
          <w:tblCellSpacing w:w="15" w:type="dxa"/>
        </w:trPr>
        <w:tc>
          <w:tcPr>
            <w:tcW w:w="0" w:type="auto"/>
            <w:vAlign w:val="center"/>
            <w:hideMark/>
          </w:tcPr>
          <w:p w14:paraId="032772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B636FC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77636D2" w14:textId="77777777" w:rsidTr="002D0518">
        <w:trPr>
          <w:tblCellSpacing w:w="15" w:type="dxa"/>
        </w:trPr>
        <w:tc>
          <w:tcPr>
            <w:tcW w:w="0" w:type="auto"/>
            <w:vAlign w:val="center"/>
            <w:hideMark/>
          </w:tcPr>
          <w:p w14:paraId="34D358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2AEB7F0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32D15A3F" w14:textId="77777777" w:rsidTr="002D0518">
        <w:trPr>
          <w:tblCellSpacing w:w="15" w:type="dxa"/>
        </w:trPr>
        <w:tc>
          <w:tcPr>
            <w:tcW w:w="0" w:type="auto"/>
            <w:vAlign w:val="center"/>
            <w:hideMark/>
          </w:tcPr>
          <w:p w14:paraId="7D21DDF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4E52F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8E24032" w14:textId="77777777" w:rsidTr="002D0518">
        <w:trPr>
          <w:tblCellSpacing w:w="15" w:type="dxa"/>
        </w:trPr>
        <w:tc>
          <w:tcPr>
            <w:tcW w:w="0" w:type="auto"/>
            <w:vAlign w:val="center"/>
            <w:hideMark/>
          </w:tcPr>
          <w:p w14:paraId="247FE32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3B095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5A6661B" w14:textId="77777777" w:rsidTr="002D0518">
        <w:trPr>
          <w:tblCellSpacing w:w="15" w:type="dxa"/>
        </w:trPr>
        <w:tc>
          <w:tcPr>
            <w:tcW w:w="0" w:type="auto"/>
            <w:vAlign w:val="center"/>
            <w:hideMark/>
          </w:tcPr>
          <w:p w14:paraId="2AC5A6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Low Ed.</w:t>
            </w:r>
          </w:p>
        </w:tc>
        <w:tc>
          <w:tcPr>
            <w:tcW w:w="0" w:type="auto"/>
            <w:vAlign w:val="center"/>
            <w:hideMark/>
          </w:tcPr>
          <w:p w14:paraId="7B8197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3CF7F63C" w14:textId="77777777" w:rsidTr="002D0518">
        <w:trPr>
          <w:tblCellSpacing w:w="15" w:type="dxa"/>
        </w:trPr>
        <w:tc>
          <w:tcPr>
            <w:tcW w:w="0" w:type="auto"/>
            <w:vAlign w:val="center"/>
            <w:hideMark/>
          </w:tcPr>
          <w:p w14:paraId="4BA7E1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28ED7C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33FAB240" w14:textId="77777777" w:rsidTr="002D0518">
        <w:trPr>
          <w:tblCellSpacing w:w="15" w:type="dxa"/>
        </w:trPr>
        <w:tc>
          <w:tcPr>
            <w:tcW w:w="0" w:type="auto"/>
            <w:vAlign w:val="center"/>
            <w:hideMark/>
          </w:tcPr>
          <w:p w14:paraId="0FAE1D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5B1E06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379B238" w14:textId="77777777" w:rsidTr="002D0518">
        <w:trPr>
          <w:tblCellSpacing w:w="15" w:type="dxa"/>
        </w:trPr>
        <w:tc>
          <w:tcPr>
            <w:tcW w:w="0" w:type="auto"/>
            <w:vAlign w:val="center"/>
            <w:hideMark/>
          </w:tcPr>
          <w:p w14:paraId="33950B2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High Ed</w:t>
            </w:r>
          </w:p>
        </w:tc>
        <w:tc>
          <w:tcPr>
            <w:tcW w:w="0" w:type="auto"/>
            <w:vAlign w:val="center"/>
            <w:hideMark/>
          </w:tcPr>
          <w:p w14:paraId="77D8CE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1D7423A" w14:textId="77777777" w:rsidTr="002D0518">
        <w:trPr>
          <w:tblCellSpacing w:w="15" w:type="dxa"/>
        </w:trPr>
        <w:tc>
          <w:tcPr>
            <w:tcW w:w="0" w:type="auto"/>
            <w:vAlign w:val="center"/>
            <w:hideMark/>
          </w:tcPr>
          <w:p w14:paraId="7EB6FF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827B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1C6002F4" w14:textId="77777777" w:rsidTr="002D0518">
        <w:trPr>
          <w:tblCellSpacing w:w="15" w:type="dxa"/>
        </w:trPr>
        <w:tc>
          <w:tcPr>
            <w:tcW w:w="0" w:type="auto"/>
            <w:vAlign w:val="center"/>
            <w:hideMark/>
          </w:tcPr>
          <w:p w14:paraId="5A147C9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EFC9EA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EFD1A18" w14:textId="77777777" w:rsidTr="002D0518">
        <w:trPr>
          <w:tblCellSpacing w:w="15" w:type="dxa"/>
        </w:trPr>
        <w:tc>
          <w:tcPr>
            <w:tcW w:w="0" w:type="auto"/>
            <w:vAlign w:val="center"/>
            <w:hideMark/>
          </w:tcPr>
          <w:p w14:paraId="2A5E15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76712D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-0.068</w:t>
            </w:r>
            <w:r w:rsidRPr="0028719A">
              <w:rPr>
                <w:rFonts w:asciiTheme="minorHAnsi" w:eastAsia="Times New Roman" w:hAnsiTheme="minorHAnsi" w:cstheme="minorHAnsi"/>
                <w:sz w:val="20"/>
                <w:szCs w:val="20"/>
                <w:vertAlign w:val="superscript"/>
              </w:rPr>
              <w:t>***</w:t>
            </w:r>
          </w:p>
        </w:tc>
      </w:tr>
      <w:tr w:rsidR="003E0264" w:rsidRPr="0028719A" w14:paraId="2F19993D" w14:textId="77777777" w:rsidTr="002D0518">
        <w:trPr>
          <w:tblCellSpacing w:w="15" w:type="dxa"/>
        </w:trPr>
        <w:tc>
          <w:tcPr>
            <w:tcW w:w="0" w:type="auto"/>
            <w:vAlign w:val="center"/>
            <w:hideMark/>
          </w:tcPr>
          <w:p w14:paraId="7EDF01E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59E10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0442C4B" w14:textId="77777777" w:rsidTr="002D0518">
        <w:trPr>
          <w:tblCellSpacing w:w="15" w:type="dxa"/>
        </w:trPr>
        <w:tc>
          <w:tcPr>
            <w:tcW w:w="0" w:type="auto"/>
            <w:vAlign w:val="center"/>
            <w:hideMark/>
          </w:tcPr>
          <w:p w14:paraId="041883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7EF32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42C7830" w14:textId="77777777" w:rsidTr="002D0518">
        <w:trPr>
          <w:tblCellSpacing w:w="15" w:type="dxa"/>
        </w:trPr>
        <w:tc>
          <w:tcPr>
            <w:tcW w:w="0" w:type="auto"/>
            <w:vAlign w:val="center"/>
            <w:hideMark/>
          </w:tcPr>
          <w:p w14:paraId="2263E10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lastRenderedPageBreak/>
              <w:t>CountryHungary</w:t>
            </w:r>
          </w:p>
        </w:tc>
        <w:tc>
          <w:tcPr>
            <w:tcW w:w="0" w:type="auto"/>
            <w:vAlign w:val="center"/>
            <w:hideMark/>
          </w:tcPr>
          <w:p w14:paraId="6CBCDB0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0.038</w:t>
            </w:r>
            <w:r w:rsidRPr="0028719A">
              <w:rPr>
                <w:rFonts w:asciiTheme="minorHAnsi" w:eastAsia="Times New Roman" w:hAnsiTheme="minorHAnsi" w:cstheme="minorHAnsi"/>
                <w:sz w:val="20"/>
                <w:szCs w:val="20"/>
                <w:vertAlign w:val="superscript"/>
              </w:rPr>
              <w:t>***</w:t>
            </w:r>
          </w:p>
        </w:tc>
      </w:tr>
      <w:tr w:rsidR="003E0264" w:rsidRPr="0028719A" w14:paraId="44699CC3" w14:textId="77777777" w:rsidTr="002D0518">
        <w:trPr>
          <w:tblCellSpacing w:w="15" w:type="dxa"/>
        </w:trPr>
        <w:tc>
          <w:tcPr>
            <w:tcW w:w="0" w:type="auto"/>
            <w:vAlign w:val="center"/>
            <w:hideMark/>
          </w:tcPr>
          <w:p w14:paraId="590B83A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C6A30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1B9F739" w14:textId="77777777" w:rsidTr="002D0518">
        <w:trPr>
          <w:tblCellSpacing w:w="15" w:type="dxa"/>
        </w:trPr>
        <w:tc>
          <w:tcPr>
            <w:tcW w:w="0" w:type="auto"/>
            <w:vAlign w:val="center"/>
            <w:hideMark/>
          </w:tcPr>
          <w:p w14:paraId="22AFAE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C326F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3ACA465" w14:textId="77777777" w:rsidTr="002D0518">
        <w:trPr>
          <w:tblCellSpacing w:w="15" w:type="dxa"/>
        </w:trPr>
        <w:tc>
          <w:tcPr>
            <w:tcW w:w="0" w:type="auto"/>
            <w:vAlign w:val="center"/>
            <w:hideMark/>
          </w:tcPr>
          <w:p w14:paraId="564DE8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05F06D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0.096</w:t>
            </w:r>
            <w:r w:rsidRPr="0028719A">
              <w:rPr>
                <w:rFonts w:asciiTheme="minorHAnsi" w:eastAsia="Times New Roman" w:hAnsiTheme="minorHAnsi" w:cstheme="minorHAnsi"/>
                <w:sz w:val="20"/>
                <w:szCs w:val="20"/>
                <w:vertAlign w:val="superscript"/>
              </w:rPr>
              <w:t>***</w:t>
            </w:r>
          </w:p>
        </w:tc>
      </w:tr>
      <w:tr w:rsidR="003E0264" w:rsidRPr="0028719A" w14:paraId="31BAC3D9" w14:textId="77777777" w:rsidTr="002D0518">
        <w:trPr>
          <w:tblCellSpacing w:w="15" w:type="dxa"/>
        </w:trPr>
        <w:tc>
          <w:tcPr>
            <w:tcW w:w="0" w:type="auto"/>
            <w:vAlign w:val="center"/>
            <w:hideMark/>
          </w:tcPr>
          <w:p w14:paraId="412B9E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59EB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63CC8570" w14:textId="77777777" w:rsidTr="002D0518">
        <w:trPr>
          <w:tblCellSpacing w:w="15" w:type="dxa"/>
        </w:trPr>
        <w:tc>
          <w:tcPr>
            <w:tcW w:w="0" w:type="auto"/>
            <w:vAlign w:val="center"/>
            <w:hideMark/>
          </w:tcPr>
          <w:p w14:paraId="64F81C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D6FC45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00CAA7D" w14:textId="77777777" w:rsidTr="002D0518">
        <w:trPr>
          <w:tblCellSpacing w:w="15" w:type="dxa"/>
        </w:trPr>
        <w:tc>
          <w:tcPr>
            <w:tcW w:w="0" w:type="auto"/>
            <w:vAlign w:val="center"/>
            <w:hideMark/>
          </w:tcPr>
          <w:p w14:paraId="3828043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723756D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0F05D520" w14:textId="77777777" w:rsidTr="002D0518">
        <w:trPr>
          <w:tblCellSpacing w:w="15" w:type="dxa"/>
        </w:trPr>
        <w:tc>
          <w:tcPr>
            <w:tcW w:w="0" w:type="auto"/>
            <w:vAlign w:val="center"/>
            <w:hideMark/>
          </w:tcPr>
          <w:p w14:paraId="10F5527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690C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0800152" w14:textId="77777777" w:rsidTr="002D0518">
        <w:trPr>
          <w:tblCellSpacing w:w="15" w:type="dxa"/>
        </w:trPr>
        <w:tc>
          <w:tcPr>
            <w:tcW w:w="0" w:type="auto"/>
            <w:vAlign w:val="center"/>
            <w:hideMark/>
          </w:tcPr>
          <w:p w14:paraId="6DCDE2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E85725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B4780D2" w14:textId="77777777" w:rsidTr="002D0518">
        <w:trPr>
          <w:tblCellSpacing w:w="15" w:type="dxa"/>
        </w:trPr>
        <w:tc>
          <w:tcPr>
            <w:tcW w:w="0" w:type="auto"/>
            <w:vAlign w:val="center"/>
            <w:hideMark/>
          </w:tcPr>
          <w:p w14:paraId="39BF63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7E5844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0.114</w:t>
            </w:r>
            <w:r w:rsidRPr="0028719A">
              <w:rPr>
                <w:rFonts w:asciiTheme="minorHAnsi" w:eastAsia="Times New Roman" w:hAnsiTheme="minorHAnsi" w:cstheme="minorHAnsi"/>
                <w:sz w:val="20"/>
                <w:szCs w:val="20"/>
                <w:vertAlign w:val="superscript"/>
              </w:rPr>
              <w:t>***</w:t>
            </w:r>
          </w:p>
        </w:tc>
      </w:tr>
      <w:tr w:rsidR="003E0264" w:rsidRPr="0028719A" w14:paraId="41269B73" w14:textId="77777777" w:rsidTr="002D0518">
        <w:trPr>
          <w:tblCellSpacing w:w="15" w:type="dxa"/>
        </w:trPr>
        <w:tc>
          <w:tcPr>
            <w:tcW w:w="0" w:type="auto"/>
            <w:vAlign w:val="center"/>
            <w:hideMark/>
          </w:tcPr>
          <w:p w14:paraId="2125A7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A5D6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05D25254" w14:textId="77777777" w:rsidTr="002D0518">
        <w:trPr>
          <w:tblCellSpacing w:w="15" w:type="dxa"/>
        </w:trPr>
        <w:tc>
          <w:tcPr>
            <w:tcW w:w="0" w:type="auto"/>
            <w:vAlign w:val="center"/>
            <w:hideMark/>
          </w:tcPr>
          <w:p w14:paraId="01266B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A05A68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803C68C" w14:textId="77777777" w:rsidTr="002D0518">
        <w:trPr>
          <w:tblCellSpacing w:w="15" w:type="dxa"/>
        </w:trPr>
        <w:tc>
          <w:tcPr>
            <w:tcW w:w="0" w:type="auto"/>
            <w:vAlign w:val="center"/>
            <w:hideMark/>
          </w:tcPr>
          <w:p w14:paraId="70AD11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3A916CB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r>
      <w:tr w:rsidR="003E0264" w:rsidRPr="0028719A" w14:paraId="2CA0BB12" w14:textId="77777777" w:rsidTr="002D0518">
        <w:trPr>
          <w:tblCellSpacing w:w="15" w:type="dxa"/>
        </w:trPr>
        <w:tc>
          <w:tcPr>
            <w:tcW w:w="0" w:type="auto"/>
            <w:vAlign w:val="center"/>
            <w:hideMark/>
          </w:tcPr>
          <w:p w14:paraId="43E4D9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7AD74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19F5F2F" w14:textId="77777777" w:rsidTr="002D0518">
        <w:trPr>
          <w:tblCellSpacing w:w="15" w:type="dxa"/>
        </w:trPr>
        <w:tc>
          <w:tcPr>
            <w:tcW w:w="0" w:type="auto"/>
            <w:vAlign w:val="center"/>
            <w:hideMark/>
          </w:tcPr>
          <w:p w14:paraId="2D356EF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DDF6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75F7139" w14:textId="77777777" w:rsidTr="002D0518">
        <w:trPr>
          <w:tblCellSpacing w:w="15" w:type="dxa"/>
        </w:trPr>
        <w:tc>
          <w:tcPr>
            <w:tcW w:w="0" w:type="auto"/>
            <w:vAlign w:val="center"/>
            <w:hideMark/>
          </w:tcPr>
          <w:p w14:paraId="1A136AE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75F948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-0.115</w:t>
            </w:r>
            <w:r w:rsidRPr="0028719A">
              <w:rPr>
                <w:rFonts w:asciiTheme="minorHAnsi" w:eastAsia="Times New Roman" w:hAnsiTheme="minorHAnsi" w:cstheme="minorHAnsi"/>
                <w:sz w:val="20"/>
                <w:szCs w:val="20"/>
                <w:vertAlign w:val="superscript"/>
              </w:rPr>
              <w:t>***</w:t>
            </w:r>
          </w:p>
        </w:tc>
      </w:tr>
      <w:tr w:rsidR="003E0264" w:rsidRPr="0028719A" w14:paraId="0AF2BEA9" w14:textId="77777777" w:rsidTr="002D0518">
        <w:trPr>
          <w:tblCellSpacing w:w="15" w:type="dxa"/>
        </w:trPr>
        <w:tc>
          <w:tcPr>
            <w:tcW w:w="0" w:type="auto"/>
            <w:vAlign w:val="center"/>
            <w:hideMark/>
          </w:tcPr>
          <w:p w14:paraId="23879B5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45FD17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47D190C7" w14:textId="77777777" w:rsidTr="002D0518">
        <w:trPr>
          <w:tblCellSpacing w:w="15" w:type="dxa"/>
        </w:trPr>
        <w:tc>
          <w:tcPr>
            <w:tcW w:w="0" w:type="auto"/>
            <w:vAlign w:val="center"/>
            <w:hideMark/>
          </w:tcPr>
          <w:p w14:paraId="1D890E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F9161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13FDD95" w14:textId="77777777" w:rsidTr="002D0518">
        <w:trPr>
          <w:tblCellSpacing w:w="15" w:type="dxa"/>
        </w:trPr>
        <w:tc>
          <w:tcPr>
            <w:tcW w:w="0" w:type="auto"/>
            <w:vAlign w:val="center"/>
            <w:hideMark/>
          </w:tcPr>
          <w:p w14:paraId="4DABF80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9565D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0.124</w:t>
            </w:r>
            <w:r w:rsidRPr="0028719A">
              <w:rPr>
                <w:rFonts w:asciiTheme="minorHAnsi" w:eastAsia="Times New Roman" w:hAnsiTheme="minorHAnsi" w:cstheme="minorHAnsi"/>
                <w:sz w:val="20"/>
                <w:szCs w:val="20"/>
                <w:vertAlign w:val="superscript"/>
              </w:rPr>
              <w:t>***</w:t>
            </w:r>
          </w:p>
        </w:tc>
      </w:tr>
      <w:tr w:rsidR="003E0264" w:rsidRPr="0028719A" w14:paraId="05E0F8A1" w14:textId="77777777" w:rsidTr="002D0518">
        <w:trPr>
          <w:tblCellSpacing w:w="15" w:type="dxa"/>
        </w:trPr>
        <w:tc>
          <w:tcPr>
            <w:tcW w:w="0" w:type="auto"/>
            <w:vAlign w:val="center"/>
            <w:hideMark/>
          </w:tcPr>
          <w:p w14:paraId="6A247D1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E08F2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p>
        </w:tc>
      </w:tr>
      <w:tr w:rsidR="003E0264" w:rsidRPr="0028719A" w14:paraId="6DCDA6ED" w14:textId="77777777" w:rsidTr="002D0518">
        <w:trPr>
          <w:tblCellSpacing w:w="15" w:type="dxa"/>
        </w:trPr>
        <w:tc>
          <w:tcPr>
            <w:tcW w:w="0" w:type="auto"/>
            <w:vAlign w:val="center"/>
            <w:hideMark/>
          </w:tcPr>
          <w:p w14:paraId="22AEFF1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7C336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EA9DB86" w14:textId="77777777" w:rsidTr="002D0518">
        <w:trPr>
          <w:tblCellSpacing w:w="15" w:type="dxa"/>
        </w:trPr>
        <w:tc>
          <w:tcPr>
            <w:tcW w:w="0" w:type="auto"/>
            <w:gridSpan w:val="2"/>
            <w:tcBorders>
              <w:bottom w:val="single" w:sz="6" w:space="0" w:color="000000"/>
            </w:tcBorders>
            <w:vAlign w:val="center"/>
            <w:hideMark/>
          </w:tcPr>
          <w:p w14:paraId="0589B32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845142" w14:textId="77777777" w:rsidTr="002D0518">
        <w:trPr>
          <w:tblCellSpacing w:w="15" w:type="dxa"/>
        </w:trPr>
        <w:tc>
          <w:tcPr>
            <w:tcW w:w="0" w:type="auto"/>
            <w:vAlign w:val="center"/>
            <w:hideMark/>
          </w:tcPr>
          <w:p w14:paraId="255751B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21E594A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6,581</w:t>
            </w:r>
          </w:p>
        </w:tc>
      </w:tr>
      <w:tr w:rsidR="003E0264" w:rsidRPr="0028719A" w14:paraId="5342D0BC" w14:textId="77777777" w:rsidTr="002D0518">
        <w:trPr>
          <w:tblCellSpacing w:w="15" w:type="dxa"/>
        </w:trPr>
        <w:tc>
          <w:tcPr>
            <w:tcW w:w="0" w:type="auto"/>
            <w:vAlign w:val="center"/>
            <w:hideMark/>
          </w:tcPr>
          <w:p w14:paraId="122E50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15D6247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0.211</w:t>
            </w:r>
          </w:p>
        </w:tc>
      </w:tr>
      <w:tr w:rsidR="003E0264" w:rsidRPr="0028719A" w14:paraId="548DA4B5" w14:textId="77777777" w:rsidTr="002D0518">
        <w:trPr>
          <w:tblCellSpacing w:w="15" w:type="dxa"/>
        </w:trPr>
        <w:tc>
          <w:tcPr>
            <w:tcW w:w="0" w:type="auto"/>
            <w:vAlign w:val="center"/>
            <w:hideMark/>
          </w:tcPr>
          <w:p w14:paraId="454EA9C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75D3AC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0.208</w:t>
            </w:r>
          </w:p>
        </w:tc>
      </w:tr>
      <w:tr w:rsidR="003E0264" w:rsidRPr="0028719A" w14:paraId="33178AC9" w14:textId="77777777" w:rsidTr="002D0518">
        <w:trPr>
          <w:tblCellSpacing w:w="15" w:type="dxa"/>
        </w:trPr>
        <w:tc>
          <w:tcPr>
            <w:tcW w:w="0" w:type="auto"/>
            <w:vAlign w:val="center"/>
            <w:hideMark/>
          </w:tcPr>
          <w:p w14:paraId="58F4977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3A6440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0.264 (df = 6555)</w:t>
            </w:r>
          </w:p>
        </w:tc>
      </w:tr>
      <w:tr w:rsidR="003E0264" w:rsidRPr="0028719A" w14:paraId="79C92A5F" w14:textId="77777777" w:rsidTr="002D0518">
        <w:trPr>
          <w:tblCellSpacing w:w="15" w:type="dxa"/>
        </w:trPr>
        <w:tc>
          <w:tcPr>
            <w:tcW w:w="0" w:type="auto"/>
            <w:vAlign w:val="center"/>
            <w:hideMark/>
          </w:tcPr>
          <w:p w14:paraId="29341A5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4EE31C8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70.133</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25; 6555)</w:t>
            </w:r>
          </w:p>
        </w:tc>
      </w:tr>
      <w:tr w:rsidR="003E0264" w:rsidRPr="0028719A" w14:paraId="75C6DCCC" w14:textId="77777777" w:rsidTr="002D0518">
        <w:trPr>
          <w:tblCellSpacing w:w="15" w:type="dxa"/>
        </w:trPr>
        <w:tc>
          <w:tcPr>
            <w:tcW w:w="0" w:type="auto"/>
            <w:gridSpan w:val="2"/>
            <w:tcBorders>
              <w:bottom w:val="single" w:sz="6" w:space="0" w:color="000000"/>
            </w:tcBorders>
            <w:vAlign w:val="center"/>
            <w:hideMark/>
          </w:tcPr>
          <w:p w14:paraId="356B707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F5EDB31" w14:textId="77777777" w:rsidTr="002D0518">
        <w:trPr>
          <w:tblCellSpacing w:w="15" w:type="dxa"/>
        </w:trPr>
        <w:tc>
          <w:tcPr>
            <w:tcW w:w="0" w:type="auto"/>
            <w:vAlign w:val="center"/>
            <w:hideMark/>
          </w:tcPr>
          <w:p w14:paraId="69116E3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vAlign w:val="center"/>
            <w:hideMark/>
          </w:tcPr>
          <w:p w14:paraId="5CBD908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250BD792" w14:textId="77777777" w:rsidR="003E0264" w:rsidRPr="0028719A" w:rsidRDefault="003E0264" w:rsidP="003E0264">
      <w:pPr>
        <w:rPr>
          <w:rFonts w:asciiTheme="minorHAnsi" w:hAnsiTheme="minorHAnsi" w:cstheme="minorHAnsi"/>
          <w:b/>
          <w:bCs/>
          <w:sz w:val="20"/>
          <w:szCs w:val="20"/>
        </w:rPr>
      </w:pPr>
    </w:p>
    <w:p w14:paraId="5259BDC0" w14:textId="77777777" w:rsidR="003E0264" w:rsidRDefault="003E0264" w:rsidP="003E0264">
      <w:pPr>
        <w:rPr>
          <w:rFonts w:asciiTheme="minorHAnsi" w:hAnsiTheme="minorHAnsi" w:cstheme="minorHAnsi"/>
          <w:b/>
          <w:bCs/>
          <w:sz w:val="20"/>
          <w:szCs w:val="20"/>
        </w:rPr>
      </w:pPr>
    </w:p>
    <w:p w14:paraId="57D1540D" w14:textId="77777777" w:rsidR="003E0264" w:rsidRDefault="003E0264" w:rsidP="003E0264">
      <w:pPr>
        <w:rPr>
          <w:rFonts w:asciiTheme="minorHAnsi" w:hAnsiTheme="minorHAnsi" w:cstheme="minorHAnsi"/>
          <w:b/>
          <w:bCs/>
          <w:sz w:val="20"/>
          <w:szCs w:val="20"/>
        </w:rPr>
      </w:pPr>
    </w:p>
    <w:p w14:paraId="149266BE" w14:textId="77777777" w:rsidR="003E0264" w:rsidRDefault="003E0264" w:rsidP="003E0264">
      <w:pPr>
        <w:rPr>
          <w:rFonts w:asciiTheme="minorHAnsi" w:hAnsiTheme="minorHAnsi" w:cstheme="minorHAnsi"/>
          <w:b/>
          <w:bCs/>
          <w:sz w:val="20"/>
          <w:szCs w:val="20"/>
        </w:rPr>
      </w:pPr>
    </w:p>
    <w:p w14:paraId="4F7C4FB4" w14:textId="77777777" w:rsidR="003E0264" w:rsidRDefault="003E0264" w:rsidP="003E0264">
      <w:pPr>
        <w:rPr>
          <w:rFonts w:asciiTheme="minorHAnsi" w:hAnsiTheme="minorHAnsi" w:cstheme="minorHAnsi"/>
          <w:b/>
          <w:bCs/>
          <w:sz w:val="20"/>
          <w:szCs w:val="20"/>
        </w:rPr>
      </w:pPr>
    </w:p>
    <w:p w14:paraId="6F0A8D92" w14:textId="77777777" w:rsidR="003E0264" w:rsidRPr="0028719A" w:rsidRDefault="003E0264" w:rsidP="003E0264">
      <w:pPr>
        <w:rPr>
          <w:rFonts w:asciiTheme="minorHAnsi" w:hAnsiTheme="minorHAnsi" w:cstheme="minorHAnsi"/>
          <w:b/>
          <w:bCs/>
          <w:sz w:val="20"/>
          <w:szCs w:val="20"/>
        </w:rPr>
      </w:pPr>
    </w:p>
    <w:p w14:paraId="1A4F124A" w14:textId="77777777" w:rsidR="003E0264" w:rsidRDefault="003E0264">
      <w:pPr>
        <w:rPr>
          <w:rFonts w:asciiTheme="minorHAnsi" w:hAnsiTheme="minorHAnsi" w:cstheme="minorHAnsi"/>
          <w:b/>
          <w:bCs/>
          <w:sz w:val="20"/>
          <w:szCs w:val="20"/>
        </w:rPr>
      </w:pPr>
      <w:r>
        <w:rPr>
          <w:rFonts w:asciiTheme="minorHAnsi" w:hAnsiTheme="minorHAnsi" w:cstheme="minorHAnsi"/>
          <w:b/>
          <w:bCs/>
          <w:sz w:val="20"/>
          <w:szCs w:val="20"/>
        </w:rPr>
        <w:br w:type="page"/>
      </w:r>
    </w:p>
    <w:p w14:paraId="02E60A70" w14:textId="1D888B27" w:rsidR="003E0264" w:rsidRPr="0028719A" w:rsidRDefault="003E0264" w:rsidP="003E0264">
      <w:pPr>
        <w:rPr>
          <w:rFonts w:asciiTheme="minorHAnsi" w:hAnsiTheme="minorHAnsi" w:cstheme="minorHAnsi"/>
          <w:sz w:val="20"/>
          <w:szCs w:val="20"/>
        </w:rPr>
      </w:pPr>
      <w:r w:rsidRPr="0028719A">
        <w:rPr>
          <w:rFonts w:asciiTheme="minorHAnsi" w:hAnsiTheme="minorHAnsi" w:cstheme="minorHAnsi"/>
          <w:b/>
          <w:bCs/>
          <w:sz w:val="20"/>
          <w:szCs w:val="20"/>
        </w:rPr>
        <w:lastRenderedPageBreak/>
        <w:t>Table A11.</w:t>
      </w:r>
      <w:r w:rsidRPr="0028719A">
        <w:rPr>
          <w:rFonts w:asciiTheme="minorHAnsi" w:hAnsiTheme="minorHAnsi" w:cstheme="minorHAnsi"/>
          <w:b/>
          <w:bCs/>
          <w:i/>
          <w:iCs/>
          <w:sz w:val="20"/>
          <w:szCs w:val="20"/>
        </w:rPr>
        <w:fldChar w:fldCharType="begin"/>
      </w:r>
      <w:r w:rsidRPr="0028719A">
        <w:rPr>
          <w:rFonts w:asciiTheme="minorHAnsi" w:hAnsiTheme="minorHAnsi" w:cstheme="minorHAnsi"/>
          <w:b/>
          <w:bCs/>
          <w:sz w:val="20"/>
          <w:szCs w:val="20"/>
        </w:rPr>
        <w:instrText xml:space="preserve"> SEQ Table_A11. \* ARABIC </w:instrText>
      </w:r>
      <w:r w:rsidRPr="0028719A">
        <w:rPr>
          <w:rFonts w:asciiTheme="minorHAnsi" w:hAnsiTheme="minorHAnsi" w:cstheme="minorHAnsi"/>
          <w:b/>
          <w:bCs/>
          <w:i/>
          <w:iCs/>
          <w:sz w:val="20"/>
          <w:szCs w:val="20"/>
        </w:rPr>
        <w:fldChar w:fldCharType="separate"/>
      </w:r>
      <w:r w:rsidRPr="0028719A">
        <w:rPr>
          <w:rFonts w:asciiTheme="minorHAnsi" w:hAnsiTheme="minorHAnsi" w:cstheme="minorHAnsi"/>
          <w:b/>
          <w:bCs/>
          <w:noProof/>
          <w:sz w:val="20"/>
          <w:szCs w:val="20"/>
        </w:rPr>
        <w:t>4</w:t>
      </w:r>
      <w:r w:rsidRPr="0028719A">
        <w:rPr>
          <w:rFonts w:asciiTheme="minorHAnsi" w:hAnsiTheme="minorHAnsi" w:cstheme="minorHAnsi"/>
          <w:b/>
          <w:bCs/>
          <w:i/>
          <w:iCs/>
          <w:sz w:val="20"/>
          <w:szCs w:val="20"/>
        </w:rPr>
        <w:fldChar w:fldCharType="end"/>
      </w:r>
      <w:r w:rsidRPr="0028719A">
        <w:rPr>
          <w:rFonts w:asciiTheme="minorHAnsi" w:hAnsiTheme="minorHAnsi" w:cstheme="minorHAnsi"/>
          <w:b/>
          <w:bCs/>
          <w:sz w:val="20"/>
          <w:szCs w:val="20"/>
        </w:rPr>
        <w:t>:</w:t>
      </w:r>
      <w:r w:rsidRPr="0028719A">
        <w:rPr>
          <w:rFonts w:asciiTheme="minorHAnsi" w:hAnsiTheme="minorHAnsi" w:cstheme="minorHAnsi"/>
          <w:sz w:val="20"/>
          <w:szCs w:val="20"/>
        </w:rPr>
        <w:t xml:space="preserve"> Models for Recovery Fund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2143"/>
        <w:gridCol w:w="2057"/>
      </w:tblGrid>
      <w:tr w:rsidR="003E0264" w:rsidRPr="0028719A" w14:paraId="6417A6A0" w14:textId="77777777" w:rsidTr="002D0518">
        <w:trPr>
          <w:tblCellSpacing w:w="15" w:type="dxa"/>
        </w:trPr>
        <w:tc>
          <w:tcPr>
            <w:tcW w:w="0" w:type="auto"/>
            <w:gridSpan w:val="3"/>
            <w:tcBorders>
              <w:bottom w:val="single" w:sz="6" w:space="0" w:color="000000"/>
            </w:tcBorders>
            <w:vAlign w:val="center"/>
            <w:hideMark/>
          </w:tcPr>
          <w:p w14:paraId="4E2B097C" w14:textId="77777777" w:rsidR="003E0264" w:rsidRPr="0028719A" w:rsidRDefault="003E0264" w:rsidP="002D0518">
            <w:pPr>
              <w:rPr>
                <w:rFonts w:asciiTheme="minorHAnsi" w:eastAsiaTheme="minorEastAsia" w:hAnsiTheme="minorHAnsi" w:cstheme="minorHAnsi"/>
                <w:sz w:val="20"/>
                <w:szCs w:val="20"/>
              </w:rPr>
            </w:pPr>
          </w:p>
        </w:tc>
      </w:tr>
      <w:tr w:rsidR="003E0264" w:rsidRPr="0028719A" w14:paraId="2DF39FA7" w14:textId="77777777" w:rsidTr="002D0518">
        <w:trPr>
          <w:tblCellSpacing w:w="15" w:type="dxa"/>
        </w:trPr>
        <w:tc>
          <w:tcPr>
            <w:tcW w:w="0" w:type="auto"/>
            <w:vAlign w:val="center"/>
            <w:hideMark/>
          </w:tcPr>
          <w:p w14:paraId="7A602B07"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vAlign w:val="center"/>
            <w:hideMark/>
          </w:tcPr>
          <w:p w14:paraId="565FA2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Dependent variable:</w:t>
            </w:r>
          </w:p>
        </w:tc>
      </w:tr>
      <w:tr w:rsidR="003E0264" w:rsidRPr="0028719A" w14:paraId="49D0BAA1" w14:textId="77777777" w:rsidTr="002D0518">
        <w:trPr>
          <w:tblCellSpacing w:w="15" w:type="dxa"/>
        </w:trPr>
        <w:tc>
          <w:tcPr>
            <w:tcW w:w="0" w:type="auto"/>
            <w:vAlign w:val="center"/>
            <w:hideMark/>
          </w:tcPr>
          <w:p w14:paraId="7640A5D4"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tcBorders>
              <w:bottom w:val="single" w:sz="6" w:space="0" w:color="000000"/>
            </w:tcBorders>
            <w:vAlign w:val="center"/>
            <w:hideMark/>
          </w:tcPr>
          <w:p w14:paraId="29269FE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B5136A9" w14:textId="77777777" w:rsidTr="002D0518">
        <w:trPr>
          <w:tblCellSpacing w:w="15" w:type="dxa"/>
        </w:trPr>
        <w:tc>
          <w:tcPr>
            <w:tcW w:w="0" w:type="auto"/>
            <w:vAlign w:val="center"/>
            <w:hideMark/>
          </w:tcPr>
          <w:p w14:paraId="6794934B" w14:textId="77777777" w:rsidR="003E0264" w:rsidRPr="0028719A" w:rsidRDefault="003E0264" w:rsidP="002D0518">
            <w:pPr>
              <w:rPr>
                <w:rFonts w:asciiTheme="minorHAnsi" w:eastAsia="Times New Roman" w:hAnsiTheme="minorHAnsi" w:cstheme="minorHAnsi"/>
                <w:sz w:val="20"/>
                <w:szCs w:val="20"/>
              </w:rPr>
            </w:pPr>
          </w:p>
        </w:tc>
        <w:tc>
          <w:tcPr>
            <w:tcW w:w="0" w:type="auto"/>
            <w:gridSpan w:val="2"/>
            <w:vAlign w:val="center"/>
            <w:hideMark/>
          </w:tcPr>
          <w:p w14:paraId="49E3982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Support, Recovery Fund Permanent</w:t>
            </w:r>
          </w:p>
        </w:tc>
      </w:tr>
      <w:tr w:rsidR="003E0264" w:rsidRPr="0028719A" w14:paraId="0986CAE4" w14:textId="77777777" w:rsidTr="002D0518">
        <w:trPr>
          <w:tblCellSpacing w:w="15" w:type="dxa"/>
        </w:trPr>
        <w:tc>
          <w:tcPr>
            <w:tcW w:w="0" w:type="auto"/>
            <w:vAlign w:val="center"/>
            <w:hideMark/>
          </w:tcPr>
          <w:p w14:paraId="35AABC1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FEE89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w:t>
            </w:r>
          </w:p>
        </w:tc>
        <w:tc>
          <w:tcPr>
            <w:tcW w:w="0" w:type="auto"/>
            <w:vAlign w:val="center"/>
            <w:hideMark/>
          </w:tcPr>
          <w:p w14:paraId="5B2DDD1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(2)</w:t>
            </w:r>
          </w:p>
        </w:tc>
      </w:tr>
      <w:tr w:rsidR="003E0264" w:rsidRPr="0028719A" w14:paraId="2617CA58" w14:textId="77777777" w:rsidTr="002D0518">
        <w:trPr>
          <w:tblCellSpacing w:w="15" w:type="dxa"/>
        </w:trPr>
        <w:tc>
          <w:tcPr>
            <w:tcW w:w="0" w:type="auto"/>
            <w:gridSpan w:val="3"/>
            <w:tcBorders>
              <w:bottom w:val="single" w:sz="6" w:space="0" w:color="000000"/>
            </w:tcBorders>
            <w:vAlign w:val="center"/>
            <w:hideMark/>
          </w:tcPr>
          <w:p w14:paraId="13224E0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F6B7909" w14:textId="77777777" w:rsidTr="002D0518">
        <w:trPr>
          <w:tblCellSpacing w:w="15" w:type="dxa"/>
        </w:trPr>
        <w:tc>
          <w:tcPr>
            <w:tcW w:w="0" w:type="auto"/>
            <w:vAlign w:val="center"/>
            <w:hideMark/>
          </w:tcPr>
          <w:p w14:paraId="79BA521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Voter-Incumbent</w:t>
            </w:r>
          </w:p>
        </w:tc>
        <w:tc>
          <w:tcPr>
            <w:tcW w:w="0" w:type="auto"/>
            <w:vAlign w:val="center"/>
            <w:hideMark/>
          </w:tcPr>
          <w:p w14:paraId="7BECC23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44E424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0.025</w:t>
            </w:r>
            <w:r w:rsidRPr="0028719A">
              <w:rPr>
                <w:rFonts w:asciiTheme="minorHAnsi" w:eastAsia="Times New Roman" w:hAnsiTheme="minorHAnsi" w:cstheme="minorHAnsi"/>
                <w:sz w:val="20"/>
                <w:szCs w:val="20"/>
                <w:vertAlign w:val="superscript"/>
              </w:rPr>
              <w:t>***</w:t>
            </w:r>
          </w:p>
        </w:tc>
      </w:tr>
      <w:tr w:rsidR="003E0264" w:rsidRPr="0028719A" w14:paraId="2906500A" w14:textId="77777777" w:rsidTr="002D0518">
        <w:trPr>
          <w:tblCellSpacing w:w="15" w:type="dxa"/>
        </w:trPr>
        <w:tc>
          <w:tcPr>
            <w:tcW w:w="0" w:type="auto"/>
            <w:vAlign w:val="center"/>
            <w:hideMark/>
          </w:tcPr>
          <w:p w14:paraId="590F55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C5EDC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1E4A72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05FBB398" w14:textId="77777777" w:rsidTr="002D0518">
        <w:trPr>
          <w:tblCellSpacing w:w="15" w:type="dxa"/>
        </w:trPr>
        <w:tc>
          <w:tcPr>
            <w:tcW w:w="0" w:type="auto"/>
            <w:vAlign w:val="center"/>
            <w:hideMark/>
          </w:tcPr>
          <w:p w14:paraId="7239580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F256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F7516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4D40B29" w14:textId="77777777" w:rsidTr="002D0518">
        <w:trPr>
          <w:tblCellSpacing w:w="15" w:type="dxa"/>
        </w:trPr>
        <w:tc>
          <w:tcPr>
            <w:tcW w:w="0" w:type="auto"/>
            <w:vAlign w:val="center"/>
            <w:hideMark/>
          </w:tcPr>
          <w:p w14:paraId="24257E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Voter-None</w:t>
            </w:r>
          </w:p>
        </w:tc>
        <w:tc>
          <w:tcPr>
            <w:tcW w:w="0" w:type="auto"/>
            <w:vAlign w:val="center"/>
            <w:hideMark/>
          </w:tcPr>
          <w:p w14:paraId="4D6EE1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r w:rsidRPr="0028719A">
              <w:rPr>
                <w:rFonts w:asciiTheme="minorHAnsi" w:eastAsia="Times New Roman" w:hAnsiTheme="minorHAnsi" w:cstheme="minorHAnsi"/>
                <w:sz w:val="20"/>
                <w:szCs w:val="20"/>
                <w:vertAlign w:val="superscript"/>
              </w:rPr>
              <w:t>**</w:t>
            </w:r>
          </w:p>
        </w:tc>
        <w:tc>
          <w:tcPr>
            <w:tcW w:w="0" w:type="auto"/>
            <w:vAlign w:val="center"/>
            <w:hideMark/>
          </w:tcPr>
          <w:p w14:paraId="31BB987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-0.036</w:t>
            </w:r>
            <w:r w:rsidRPr="0028719A">
              <w:rPr>
                <w:rFonts w:asciiTheme="minorHAnsi" w:eastAsia="Times New Roman" w:hAnsiTheme="minorHAnsi" w:cstheme="minorHAnsi"/>
                <w:sz w:val="20"/>
                <w:szCs w:val="20"/>
                <w:vertAlign w:val="superscript"/>
              </w:rPr>
              <w:t>***</w:t>
            </w:r>
          </w:p>
        </w:tc>
      </w:tr>
      <w:tr w:rsidR="003E0264" w:rsidRPr="0028719A" w14:paraId="58580664" w14:textId="77777777" w:rsidTr="002D0518">
        <w:trPr>
          <w:tblCellSpacing w:w="15" w:type="dxa"/>
        </w:trPr>
        <w:tc>
          <w:tcPr>
            <w:tcW w:w="0" w:type="auto"/>
            <w:vAlign w:val="center"/>
            <w:hideMark/>
          </w:tcPr>
          <w:p w14:paraId="55BCCA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6BC3EE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EC64BD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4D1AAE1E" w14:textId="77777777" w:rsidTr="002D0518">
        <w:trPr>
          <w:tblCellSpacing w:w="15" w:type="dxa"/>
        </w:trPr>
        <w:tc>
          <w:tcPr>
            <w:tcW w:w="0" w:type="auto"/>
            <w:vAlign w:val="center"/>
            <w:hideMark/>
          </w:tcPr>
          <w:p w14:paraId="43FA064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9CF33A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CFE269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2F2B3C8" w14:textId="77777777" w:rsidTr="002D0518">
        <w:trPr>
          <w:tblCellSpacing w:w="15" w:type="dxa"/>
        </w:trPr>
        <w:tc>
          <w:tcPr>
            <w:tcW w:w="0" w:type="auto"/>
            <w:vAlign w:val="center"/>
            <w:hideMark/>
          </w:tcPr>
          <w:p w14:paraId="139691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Incumbent-HU/PL</w:t>
            </w:r>
          </w:p>
        </w:tc>
        <w:tc>
          <w:tcPr>
            <w:tcW w:w="0" w:type="auto"/>
            <w:vAlign w:val="center"/>
            <w:hideMark/>
          </w:tcPr>
          <w:p w14:paraId="124AB63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-0.081</w:t>
            </w:r>
            <w:r w:rsidRPr="0028719A">
              <w:rPr>
                <w:rFonts w:asciiTheme="minorHAnsi" w:eastAsia="Times New Roman" w:hAnsiTheme="minorHAnsi" w:cstheme="minorHAnsi"/>
                <w:sz w:val="20"/>
                <w:szCs w:val="20"/>
                <w:vertAlign w:val="superscript"/>
              </w:rPr>
              <w:t>***</w:t>
            </w:r>
          </w:p>
        </w:tc>
        <w:tc>
          <w:tcPr>
            <w:tcW w:w="0" w:type="auto"/>
            <w:vAlign w:val="center"/>
            <w:hideMark/>
          </w:tcPr>
          <w:p w14:paraId="573C64C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-0.185</w:t>
            </w:r>
            <w:r w:rsidRPr="0028719A">
              <w:rPr>
                <w:rFonts w:asciiTheme="minorHAnsi" w:eastAsia="Times New Roman" w:hAnsiTheme="minorHAnsi" w:cstheme="minorHAnsi"/>
                <w:sz w:val="20"/>
                <w:szCs w:val="20"/>
                <w:vertAlign w:val="superscript"/>
              </w:rPr>
              <w:t>***</w:t>
            </w:r>
          </w:p>
        </w:tc>
      </w:tr>
      <w:tr w:rsidR="003E0264" w:rsidRPr="0028719A" w14:paraId="70CBD372" w14:textId="77777777" w:rsidTr="002D0518">
        <w:trPr>
          <w:tblCellSpacing w:w="15" w:type="dxa"/>
        </w:trPr>
        <w:tc>
          <w:tcPr>
            <w:tcW w:w="0" w:type="auto"/>
            <w:vAlign w:val="center"/>
            <w:hideMark/>
          </w:tcPr>
          <w:p w14:paraId="73E7CDC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CF42F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10498D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2F4C3FB6" w14:textId="77777777" w:rsidTr="002D0518">
        <w:trPr>
          <w:tblCellSpacing w:w="15" w:type="dxa"/>
        </w:trPr>
        <w:tc>
          <w:tcPr>
            <w:tcW w:w="0" w:type="auto"/>
            <w:vAlign w:val="center"/>
            <w:hideMark/>
          </w:tcPr>
          <w:p w14:paraId="567BBAD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BACE3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873D6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FE7F25E" w14:textId="77777777" w:rsidTr="002D0518">
        <w:trPr>
          <w:tblCellSpacing w:w="15" w:type="dxa"/>
        </w:trPr>
        <w:tc>
          <w:tcPr>
            <w:tcW w:w="0" w:type="auto"/>
            <w:vAlign w:val="center"/>
            <w:hideMark/>
          </w:tcPr>
          <w:p w14:paraId="1B34FD0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Left</w:t>
            </w:r>
          </w:p>
        </w:tc>
        <w:tc>
          <w:tcPr>
            <w:tcW w:w="0" w:type="auto"/>
            <w:vAlign w:val="center"/>
            <w:hideMark/>
          </w:tcPr>
          <w:p w14:paraId="5ADC2C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0.064</w:t>
            </w:r>
            <w:r w:rsidRPr="0028719A">
              <w:rPr>
                <w:rFonts w:asciiTheme="minorHAnsi" w:eastAsia="Times New Roman" w:hAnsiTheme="minorHAnsi" w:cstheme="minorHAnsi"/>
                <w:sz w:val="20"/>
                <w:szCs w:val="20"/>
                <w:vertAlign w:val="superscript"/>
              </w:rPr>
              <w:t>***</w:t>
            </w:r>
          </w:p>
        </w:tc>
        <w:tc>
          <w:tcPr>
            <w:tcW w:w="0" w:type="auto"/>
            <w:vAlign w:val="center"/>
            <w:hideMark/>
          </w:tcPr>
          <w:p w14:paraId="4BB312E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0.089</w:t>
            </w:r>
            <w:r w:rsidRPr="0028719A">
              <w:rPr>
                <w:rFonts w:asciiTheme="minorHAnsi" w:eastAsia="Times New Roman" w:hAnsiTheme="minorHAnsi" w:cstheme="minorHAnsi"/>
                <w:sz w:val="20"/>
                <w:szCs w:val="20"/>
                <w:vertAlign w:val="superscript"/>
              </w:rPr>
              <w:t>***</w:t>
            </w:r>
          </w:p>
        </w:tc>
      </w:tr>
      <w:tr w:rsidR="003E0264" w:rsidRPr="0028719A" w14:paraId="7EDF8972" w14:textId="77777777" w:rsidTr="002D0518">
        <w:trPr>
          <w:tblCellSpacing w:w="15" w:type="dxa"/>
        </w:trPr>
        <w:tc>
          <w:tcPr>
            <w:tcW w:w="0" w:type="auto"/>
            <w:vAlign w:val="center"/>
            <w:hideMark/>
          </w:tcPr>
          <w:p w14:paraId="7049D59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B92F83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049160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47D3F47E" w14:textId="77777777" w:rsidTr="002D0518">
        <w:trPr>
          <w:tblCellSpacing w:w="15" w:type="dxa"/>
        </w:trPr>
        <w:tc>
          <w:tcPr>
            <w:tcW w:w="0" w:type="auto"/>
            <w:vAlign w:val="center"/>
            <w:hideMark/>
          </w:tcPr>
          <w:p w14:paraId="60A8D85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81750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9735015"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F7F5AD4" w14:textId="77777777" w:rsidTr="002D0518">
        <w:trPr>
          <w:tblCellSpacing w:w="15" w:type="dxa"/>
        </w:trPr>
        <w:tc>
          <w:tcPr>
            <w:tcW w:w="0" w:type="auto"/>
            <w:vAlign w:val="center"/>
            <w:hideMark/>
          </w:tcPr>
          <w:p w14:paraId="29576E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Ideology - Neither</w:t>
            </w:r>
          </w:p>
        </w:tc>
        <w:tc>
          <w:tcPr>
            <w:tcW w:w="0" w:type="auto"/>
            <w:vAlign w:val="center"/>
            <w:hideMark/>
          </w:tcPr>
          <w:p w14:paraId="1A43617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0.030</w:t>
            </w:r>
            <w:r w:rsidRPr="0028719A">
              <w:rPr>
                <w:rFonts w:asciiTheme="minorHAnsi" w:eastAsia="Times New Roman" w:hAnsiTheme="minorHAnsi" w:cstheme="minorHAnsi"/>
                <w:sz w:val="20"/>
                <w:szCs w:val="20"/>
                <w:vertAlign w:val="superscript"/>
              </w:rPr>
              <w:t>***</w:t>
            </w:r>
          </w:p>
        </w:tc>
        <w:tc>
          <w:tcPr>
            <w:tcW w:w="0" w:type="auto"/>
            <w:vAlign w:val="center"/>
            <w:hideMark/>
          </w:tcPr>
          <w:p w14:paraId="25FE7FF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0.040</w:t>
            </w:r>
            <w:r w:rsidRPr="0028719A">
              <w:rPr>
                <w:rFonts w:asciiTheme="minorHAnsi" w:eastAsia="Times New Roman" w:hAnsiTheme="minorHAnsi" w:cstheme="minorHAnsi"/>
                <w:sz w:val="20"/>
                <w:szCs w:val="20"/>
                <w:vertAlign w:val="superscript"/>
              </w:rPr>
              <w:t>***</w:t>
            </w:r>
          </w:p>
        </w:tc>
      </w:tr>
      <w:tr w:rsidR="003E0264" w:rsidRPr="0028719A" w14:paraId="2D8A97AD" w14:textId="77777777" w:rsidTr="002D0518">
        <w:trPr>
          <w:tblCellSpacing w:w="15" w:type="dxa"/>
        </w:trPr>
        <w:tc>
          <w:tcPr>
            <w:tcW w:w="0" w:type="auto"/>
            <w:vAlign w:val="center"/>
            <w:hideMark/>
          </w:tcPr>
          <w:p w14:paraId="43CC50C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043D3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15104D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2C16B773" w14:textId="77777777" w:rsidTr="002D0518">
        <w:trPr>
          <w:tblCellSpacing w:w="15" w:type="dxa"/>
        </w:trPr>
        <w:tc>
          <w:tcPr>
            <w:tcW w:w="0" w:type="auto"/>
            <w:vAlign w:val="center"/>
            <w:hideMark/>
          </w:tcPr>
          <w:p w14:paraId="38E9971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45760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72B1D7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E60628E" w14:textId="77777777" w:rsidTr="002D0518">
        <w:trPr>
          <w:tblCellSpacing w:w="15" w:type="dxa"/>
        </w:trPr>
        <w:tc>
          <w:tcPr>
            <w:tcW w:w="0" w:type="auto"/>
            <w:vAlign w:val="center"/>
            <w:hideMark/>
          </w:tcPr>
          <w:p w14:paraId="7E88805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EU</w:t>
            </w:r>
          </w:p>
        </w:tc>
        <w:tc>
          <w:tcPr>
            <w:tcW w:w="0" w:type="auto"/>
            <w:vAlign w:val="center"/>
            <w:hideMark/>
          </w:tcPr>
          <w:p w14:paraId="55B10B2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0.063</w:t>
            </w:r>
            <w:r w:rsidRPr="0028719A">
              <w:rPr>
                <w:rFonts w:asciiTheme="minorHAnsi" w:eastAsia="Times New Roman" w:hAnsiTheme="minorHAnsi" w:cstheme="minorHAnsi"/>
                <w:sz w:val="20"/>
                <w:szCs w:val="20"/>
                <w:vertAlign w:val="superscript"/>
              </w:rPr>
              <w:t>***</w:t>
            </w:r>
          </w:p>
        </w:tc>
        <w:tc>
          <w:tcPr>
            <w:tcW w:w="0" w:type="auto"/>
            <w:vAlign w:val="center"/>
            <w:hideMark/>
          </w:tcPr>
          <w:p w14:paraId="0404FC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0.092</w:t>
            </w:r>
            <w:r w:rsidRPr="0028719A">
              <w:rPr>
                <w:rFonts w:asciiTheme="minorHAnsi" w:eastAsia="Times New Roman" w:hAnsiTheme="minorHAnsi" w:cstheme="minorHAnsi"/>
                <w:sz w:val="20"/>
                <w:szCs w:val="20"/>
                <w:vertAlign w:val="superscript"/>
              </w:rPr>
              <w:t>***</w:t>
            </w:r>
          </w:p>
        </w:tc>
      </w:tr>
      <w:tr w:rsidR="003E0264" w:rsidRPr="0028719A" w14:paraId="24E17AF6" w14:textId="77777777" w:rsidTr="002D0518">
        <w:trPr>
          <w:tblCellSpacing w:w="15" w:type="dxa"/>
        </w:trPr>
        <w:tc>
          <w:tcPr>
            <w:tcW w:w="0" w:type="auto"/>
            <w:vAlign w:val="center"/>
            <w:hideMark/>
          </w:tcPr>
          <w:p w14:paraId="62B1CC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9FF78C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8C97D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50D132D0" w14:textId="77777777" w:rsidTr="002D0518">
        <w:trPr>
          <w:tblCellSpacing w:w="15" w:type="dxa"/>
        </w:trPr>
        <w:tc>
          <w:tcPr>
            <w:tcW w:w="0" w:type="auto"/>
            <w:vAlign w:val="center"/>
            <w:hideMark/>
          </w:tcPr>
          <w:p w14:paraId="7936FD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DB41B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93091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7C9D71" w14:textId="77777777" w:rsidTr="002D0518">
        <w:trPr>
          <w:tblCellSpacing w:w="15" w:type="dxa"/>
        </w:trPr>
        <w:tc>
          <w:tcPr>
            <w:tcW w:w="0" w:type="auto"/>
            <w:vAlign w:val="center"/>
            <w:hideMark/>
          </w:tcPr>
          <w:p w14:paraId="049745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Identity - Neither</w:t>
            </w:r>
          </w:p>
        </w:tc>
        <w:tc>
          <w:tcPr>
            <w:tcW w:w="0" w:type="auto"/>
            <w:vAlign w:val="center"/>
            <w:hideMark/>
          </w:tcPr>
          <w:p w14:paraId="3A60AD4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29E4E6F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0AD67ECA" w14:textId="77777777" w:rsidTr="002D0518">
        <w:trPr>
          <w:tblCellSpacing w:w="15" w:type="dxa"/>
        </w:trPr>
        <w:tc>
          <w:tcPr>
            <w:tcW w:w="0" w:type="auto"/>
            <w:vAlign w:val="center"/>
            <w:hideMark/>
          </w:tcPr>
          <w:p w14:paraId="40B0D57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AFAE34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c>
          <w:tcPr>
            <w:tcW w:w="0" w:type="auto"/>
            <w:vAlign w:val="center"/>
            <w:hideMark/>
          </w:tcPr>
          <w:p w14:paraId="65EE87A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(0.015)</w:t>
            </w:r>
          </w:p>
        </w:tc>
      </w:tr>
      <w:tr w:rsidR="003E0264" w:rsidRPr="0028719A" w14:paraId="42272D6B" w14:textId="77777777" w:rsidTr="002D0518">
        <w:trPr>
          <w:tblCellSpacing w:w="15" w:type="dxa"/>
        </w:trPr>
        <w:tc>
          <w:tcPr>
            <w:tcW w:w="0" w:type="auto"/>
            <w:vAlign w:val="center"/>
            <w:hideMark/>
          </w:tcPr>
          <w:p w14:paraId="61CAC78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B56409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F8CEE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D921489" w14:textId="77777777" w:rsidTr="002D0518">
        <w:trPr>
          <w:tblCellSpacing w:w="15" w:type="dxa"/>
        </w:trPr>
        <w:tc>
          <w:tcPr>
            <w:tcW w:w="0" w:type="auto"/>
            <w:vAlign w:val="center"/>
            <w:hideMark/>
          </w:tcPr>
          <w:p w14:paraId="74063B1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Vaccinated</w:t>
            </w:r>
          </w:p>
        </w:tc>
        <w:tc>
          <w:tcPr>
            <w:tcW w:w="0" w:type="auto"/>
            <w:vAlign w:val="center"/>
            <w:hideMark/>
          </w:tcPr>
          <w:p w14:paraId="2E1687D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0.042</w:t>
            </w:r>
            <w:r w:rsidRPr="0028719A">
              <w:rPr>
                <w:rFonts w:asciiTheme="minorHAnsi" w:eastAsia="Times New Roman" w:hAnsiTheme="minorHAnsi" w:cstheme="minorHAnsi"/>
                <w:sz w:val="20"/>
                <w:szCs w:val="20"/>
                <w:vertAlign w:val="superscript"/>
              </w:rPr>
              <w:t>***</w:t>
            </w:r>
          </w:p>
        </w:tc>
        <w:tc>
          <w:tcPr>
            <w:tcW w:w="0" w:type="auto"/>
            <w:vAlign w:val="center"/>
            <w:hideMark/>
          </w:tcPr>
          <w:p w14:paraId="31657D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0.076</w:t>
            </w:r>
            <w:r w:rsidRPr="0028719A">
              <w:rPr>
                <w:rFonts w:asciiTheme="minorHAnsi" w:eastAsia="Times New Roman" w:hAnsiTheme="minorHAnsi" w:cstheme="minorHAnsi"/>
                <w:sz w:val="20"/>
                <w:szCs w:val="20"/>
                <w:vertAlign w:val="superscript"/>
              </w:rPr>
              <w:t>***</w:t>
            </w:r>
          </w:p>
        </w:tc>
      </w:tr>
      <w:tr w:rsidR="003E0264" w:rsidRPr="0028719A" w14:paraId="7362D5F3" w14:textId="77777777" w:rsidTr="002D0518">
        <w:trPr>
          <w:tblCellSpacing w:w="15" w:type="dxa"/>
        </w:trPr>
        <w:tc>
          <w:tcPr>
            <w:tcW w:w="0" w:type="auto"/>
            <w:vAlign w:val="center"/>
            <w:hideMark/>
          </w:tcPr>
          <w:p w14:paraId="082A8D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37CCD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c>
          <w:tcPr>
            <w:tcW w:w="0" w:type="auto"/>
            <w:vAlign w:val="center"/>
            <w:hideMark/>
          </w:tcPr>
          <w:p w14:paraId="45DABB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(0.010)</w:t>
            </w:r>
          </w:p>
        </w:tc>
      </w:tr>
      <w:tr w:rsidR="003E0264" w:rsidRPr="0028719A" w14:paraId="66FA7601" w14:textId="77777777" w:rsidTr="002D0518">
        <w:trPr>
          <w:tblCellSpacing w:w="15" w:type="dxa"/>
        </w:trPr>
        <w:tc>
          <w:tcPr>
            <w:tcW w:w="0" w:type="auto"/>
            <w:vAlign w:val="center"/>
            <w:hideMark/>
          </w:tcPr>
          <w:p w14:paraId="31B6B38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91128D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57A24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EB66C41" w14:textId="77777777" w:rsidTr="002D0518">
        <w:trPr>
          <w:tblCellSpacing w:w="15" w:type="dxa"/>
        </w:trPr>
        <w:tc>
          <w:tcPr>
            <w:tcW w:w="0" w:type="auto"/>
            <w:vAlign w:val="center"/>
            <w:hideMark/>
          </w:tcPr>
          <w:p w14:paraId="318E053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CovImpact-Health</w:t>
            </w:r>
          </w:p>
        </w:tc>
        <w:tc>
          <w:tcPr>
            <w:tcW w:w="0" w:type="auto"/>
            <w:vAlign w:val="center"/>
            <w:hideMark/>
          </w:tcPr>
          <w:p w14:paraId="306BDF2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355DE8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0.087</w:t>
            </w:r>
            <w:r w:rsidRPr="0028719A">
              <w:rPr>
                <w:rFonts w:asciiTheme="minorHAnsi" w:eastAsia="Times New Roman" w:hAnsiTheme="minorHAnsi" w:cstheme="minorHAnsi"/>
                <w:sz w:val="20"/>
                <w:szCs w:val="20"/>
                <w:vertAlign w:val="superscript"/>
              </w:rPr>
              <w:t>***</w:t>
            </w:r>
          </w:p>
        </w:tc>
      </w:tr>
      <w:tr w:rsidR="003E0264" w:rsidRPr="0028719A" w14:paraId="630C609C" w14:textId="77777777" w:rsidTr="002D0518">
        <w:trPr>
          <w:tblCellSpacing w:w="15" w:type="dxa"/>
        </w:trPr>
        <w:tc>
          <w:tcPr>
            <w:tcW w:w="0" w:type="auto"/>
            <w:vAlign w:val="center"/>
            <w:hideMark/>
          </w:tcPr>
          <w:p w14:paraId="6763F26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057056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25770B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02EA51F8" w14:textId="77777777" w:rsidTr="002D0518">
        <w:trPr>
          <w:tblCellSpacing w:w="15" w:type="dxa"/>
        </w:trPr>
        <w:tc>
          <w:tcPr>
            <w:tcW w:w="0" w:type="auto"/>
            <w:vAlign w:val="center"/>
            <w:hideMark/>
          </w:tcPr>
          <w:p w14:paraId="6CE31E2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009BEE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0EE597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415BBB7" w14:textId="77777777" w:rsidTr="002D0518">
        <w:trPr>
          <w:tblCellSpacing w:w="15" w:type="dxa"/>
        </w:trPr>
        <w:tc>
          <w:tcPr>
            <w:tcW w:w="0" w:type="auto"/>
            <w:vAlign w:val="center"/>
            <w:hideMark/>
          </w:tcPr>
          <w:p w14:paraId="72574B9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CovImpact-Financial</w:t>
            </w:r>
          </w:p>
        </w:tc>
        <w:tc>
          <w:tcPr>
            <w:tcW w:w="0" w:type="auto"/>
            <w:vAlign w:val="center"/>
            <w:hideMark/>
          </w:tcPr>
          <w:p w14:paraId="19FCD2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1333C4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7B33C7C0" w14:textId="77777777" w:rsidTr="002D0518">
        <w:trPr>
          <w:tblCellSpacing w:w="15" w:type="dxa"/>
        </w:trPr>
        <w:tc>
          <w:tcPr>
            <w:tcW w:w="0" w:type="auto"/>
            <w:vAlign w:val="center"/>
            <w:hideMark/>
          </w:tcPr>
          <w:p w14:paraId="10CF479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AFABCE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002DE19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DC4EEBF" w14:textId="77777777" w:rsidTr="002D0518">
        <w:trPr>
          <w:tblCellSpacing w:w="15" w:type="dxa"/>
        </w:trPr>
        <w:tc>
          <w:tcPr>
            <w:tcW w:w="0" w:type="auto"/>
            <w:vAlign w:val="center"/>
            <w:hideMark/>
          </w:tcPr>
          <w:p w14:paraId="0C82FA8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7D2C7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C373A51"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52D0313" w14:textId="77777777" w:rsidTr="002D0518">
        <w:trPr>
          <w:tblCellSpacing w:w="15" w:type="dxa"/>
        </w:trPr>
        <w:tc>
          <w:tcPr>
            <w:tcW w:w="0" w:type="auto"/>
            <w:vAlign w:val="center"/>
            <w:hideMark/>
          </w:tcPr>
          <w:p w14:paraId="4707ED8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Empathy</w:t>
            </w:r>
          </w:p>
        </w:tc>
        <w:tc>
          <w:tcPr>
            <w:tcW w:w="0" w:type="auto"/>
            <w:vAlign w:val="center"/>
            <w:hideMark/>
          </w:tcPr>
          <w:p w14:paraId="162F38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0.190</w:t>
            </w:r>
            <w:r w:rsidRPr="0028719A">
              <w:rPr>
                <w:rFonts w:asciiTheme="minorHAnsi" w:eastAsia="Times New Roman" w:hAnsiTheme="minorHAnsi" w:cstheme="minorHAnsi"/>
                <w:sz w:val="20"/>
                <w:szCs w:val="20"/>
                <w:vertAlign w:val="superscript"/>
              </w:rPr>
              <w:t>***</w:t>
            </w:r>
          </w:p>
        </w:tc>
        <w:tc>
          <w:tcPr>
            <w:tcW w:w="0" w:type="auto"/>
            <w:vAlign w:val="center"/>
            <w:hideMark/>
          </w:tcPr>
          <w:p w14:paraId="2C9FAFE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90129EF" w14:textId="77777777" w:rsidTr="002D0518">
        <w:trPr>
          <w:tblCellSpacing w:w="15" w:type="dxa"/>
        </w:trPr>
        <w:tc>
          <w:tcPr>
            <w:tcW w:w="0" w:type="auto"/>
            <w:vAlign w:val="center"/>
            <w:hideMark/>
          </w:tcPr>
          <w:p w14:paraId="2ADB999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9F02D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003D415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AA97172" w14:textId="77777777" w:rsidTr="002D0518">
        <w:trPr>
          <w:tblCellSpacing w:w="15" w:type="dxa"/>
        </w:trPr>
        <w:tc>
          <w:tcPr>
            <w:tcW w:w="0" w:type="auto"/>
            <w:vAlign w:val="center"/>
            <w:hideMark/>
          </w:tcPr>
          <w:p w14:paraId="4CB2828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47437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3F35F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C45477" w14:textId="77777777" w:rsidTr="002D0518">
        <w:trPr>
          <w:tblCellSpacing w:w="15" w:type="dxa"/>
        </w:trPr>
        <w:tc>
          <w:tcPr>
            <w:tcW w:w="0" w:type="auto"/>
            <w:vAlign w:val="center"/>
            <w:hideMark/>
          </w:tcPr>
          <w:p w14:paraId="4171EBD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No control</w:t>
            </w:r>
          </w:p>
        </w:tc>
        <w:tc>
          <w:tcPr>
            <w:tcW w:w="0" w:type="auto"/>
            <w:vAlign w:val="center"/>
            <w:hideMark/>
          </w:tcPr>
          <w:p w14:paraId="4A71979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02D202D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0.088</w:t>
            </w:r>
            <w:r w:rsidRPr="0028719A">
              <w:rPr>
                <w:rFonts w:asciiTheme="minorHAnsi" w:eastAsia="Times New Roman" w:hAnsiTheme="minorHAnsi" w:cstheme="minorHAnsi"/>
                <w:sz w:val="20"/>
                <w:szCs w:val="20"/>
                <w:vertAlign w:val="superscript"/>
              </w:rPr>
              <w:t>***</w:t>
            </w:r>
          </w:p>
        </w:tc>
      </w:tr>
      <w:tr w:rsidR="003E0264" w:rsidRPr="0028719A" w14:paraId="76A9FC02" w14:textId="77777777" w:rsidTr="002D0518">
        <w:trPr>
          <w:tblCellSpacing w:w="15" w:type="dxa"/>
        </w:trPr>
        <w:tc>
          <w:tcPr>
            <w:tcW w:w="0" w:type="auto"/>
            <w:vAlign w:val="center"/>
            <w:hideMark/>
          </w:tcPr>
          <w:p w14:paraId="7FE928F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D513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c>
          <w:tcPr>
            <w:tcW w:w="0" w:type="auto"/>
            <w:vAlign w:val="center"/>
            <w:hideMark/>
          </w:tcPr>
          <w:p w14:paraId="3F60911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2CBB7472" w14:textId="77777777" w:rsidTr="002D0518">
        <w:trPr>
          <w:tblCellSpacing w:w="15" w:type="dxa"/>
        </w:trPr>
        <w:tc>
          <w:tcPr>
            <w:tcW w:w="0" w:type="auto"/>
            <w:vAlign w:val="center"/>
            <w:hideMark/>
          </w:tcPr>
          <w:p w14:paraId="7235D9D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F272A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E256C5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3838925" w14:textId="77777777" w:rsidTr="002D0518">
        <w:trPr>
          <w:tblCellSpacing w:w="15" w:type="dxa"/>
        </w:trPr>
        <w:tc>
          <w:tcPr>
            <w:tcW w:w="0" w:type="auto"/>
            <w:vAlign w:val="center"/>
            <w:hideMark/>
          </w:tcPr>
          <w:p w14:paraId="2E6EFD8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MS Mismanaged</w:t>
            </w:r>
          </w:p>
        </w:tc>
        <w:tc>
          <w:tcPr>
            <w:tcW w:w="0" w:type="auto"/>
            <w:vAlign w:val="center"/>
            <w:hideMark/>
          </w:tcPr>
          <w:p w14:paraId="7300DB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c>
          <w:tcPr>
            <w:tcW w:w="0" w:type="auto"/>
            <w:vAlign w:val="center"/>
            <w:hideMark/>
          </w:tcPr>
          <w:p w14:paraId="02FCB39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-0.049</w:t>
            </w:r>
            <w:r w:rsidRPr="0028719A">
              <w:rPr>
                <w:rFonts w:asciiTheme="minorHAnsi" w:eastAsia="Times New Roman" w:hAnsiTheme="minorHAnsi" w:cstheme="minorHAnsi"/>
                <w:sz w:val="20"/>
                <w:szCs w:val="20"/>
                <w:vertAlign w:val="superscript"/>
              </w:rPr>
              <w:t>***</w:t>
            </w:r>
          </w:p>
        </w:tc>
      </w:tr>
      <w:tr w:rsidR="003E0264" w:rsidRPr="0028719A" w14:paraId="36CDC0EB" w14:textId="77777777" w:rsidTr="002D0518">
        <w:trPr>
          <w:tblCellSpacing w:w="15" w:type="dxa"/>
        </w:trPr>
        <w:tc>
          <w:tcPr>
            <w:tcW w:w="0" w:type="auto"/>
            <w:vAlign w:val="center"/>
            <w:hideMark/>
          </w:tcPr>
          <w:p w14:paraId="583114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DF13A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5A52D54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51D5ED52" w14:textId="77777777" w:rsidTr="002D0518">
        <w:trPr>
          <w:tblCellSpacing w:w="15" w:type="dxa"/>
        </w:trPr>
        <w:tc>
          <w:tcPr>
            <w:tcW w:w="0" w:type="auto"/>
            <w:vAlign w:val="center"/>
            <w:hideMark/>
          </w:tcPr>
          <w:p w14:paraId="0E6EB7F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9421D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5E4491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040ADF4" w14:textId="77777777" w:rsidTr="002D0518">
        <w:trPr>
          <w:tblCellSpacing w:w="15" w:type="dxa"/>
        </w:trPr>
        <w:tc>
          <w:tcPr>
            <w:tcW w:w="0" w:type="auto"/>
            <w:vAlign w:val="center"/>
            <w:hideMark/>
          </w:tcPr>
          <w:p w14:paraId="16FE528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Sat.EU-Health</w:t>
            </w:r>
          </w:p>
        </w:tc>
        <w:tc>
          <w:tcPr>
            <w:tcW w:w="0" w:type="auto"/>
            <w:vAlign w:val="center"/>
            <w:hideMark/>
          </w:tcPr>
          <w:p w14:paraId="35B0186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0.121</w:t>
            </w:r>
            <w:r w:rsidRPr="0028719A">
              <w:rPr>
                <w:rFonts w:asciiTheme="minorHAnsi" w:eastAsia="Times New Roman" w:hAnsiTheme="minorHAnsi" w:cstheme="minorHAnsi"/>
                <w:sz w:val="20"/>
                <w:szCs w:val="20"/>
                <w:vertAlign w:val="superscript"/>
              </w:rPr>
              <w:t>***</w:t>
            </w:r>
          </w:p>
        </w:tc>
        <w:tc>
          <w:tcPr>
            <w:tcW w:w="0" w:type="auto"/>
            <w:vAlign w:val="center"/>
            <w:hideMark/>
          </w:tcPr>
          <w:p w14:paraId="3FA4CC5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8E21328" w14:textId="77777777" w:rsidTr="002D0518">
        <w:trPr>
          <w:tblCellSpacing w:w="15" w:type="dxa"/>
        </w:trPr>
        <w:tc>
          <w:tcPr>
            <w:tcW w:w="0" w:type="auto"/>
            <w:vAlign w:val="center"/>
            <w:hideMark/>
          </w:tcPr>
          <w:p w14:paraId="3C5E3CE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652A2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2B39F11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79B3A44" w14:textId="77777777" w:rsidTr="002D0518">
        <w:trPr>
          <w:tblCellSpacing w:w="15" w:type="dxa"/>
        </w:trPr>
        <w:tc>
          <w:tcPr>
            <w:tcW w:w="0" w:type="auto"/>
            <w:vAlign w:val="center"/>
            <w:hideMark/>
          </w:tcPr>
          <w:p w14:paraId="4405DAA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FA1C21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BA081A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5411135" w14:textId="77777777" w:rsidTr="002D0518">
        <w:trPr>
          <w:tblCellSpacing w:w="15" w:type="dxa"/>
        </w:trPr>
        <w:tc>
          <w:tcPr>
            <w:tcW w:w="0" w:type="auto"/>
            <w:vAlign w:val="center"/>
            <w:hideMark/>
          </w:tcPr>
          <w:p w14:paraId="6916FE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Sat.EU-Econ</w:t>
            </w:r>
          </w:p>
        </w:tc>
        <w:tc>
          <w:tcPr>
            <w:tcW w:w="0" w:type="auto"/>
            <w:vAlign w:val="center"/>
            <w:hideMark/>
          </w:tcPr>
          <w:p w14:paraId="323105E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0.163</w:t>
            </w:r>
            <w:r w:rsidRPr="0028719A">
              <w:rPr>
                <w:rFonts w:asciiTheme="minorHAnsi" w:eastAsia="Times New Roman" w:hAnsiTheme="minorHAnsi" w:cstheme="minorHAnsi"/>
                <w:sz w:val="20"/>
                <w:szCs w:val="20"/>
                <w:vertAlign w:val="superscript"/>
              </w:rPr>
              <w:t>***</w:t>
            </w:r>
          </w:p>
        </w:tc>
        <w:tc>
          <w:tcPr>
            <w:tcW w:w="0" w:type="auto"/>
            <w:vAlign w:val="center"/>
            <w:hideMark/>
          </w:tcPr>
          <w:p w14:paraId="1DBC20BF"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AA63891" w14:textId="77777777" w:rsidTr="002D0518">
        <w:trPr>
          <w:tblCellSpacing w:w="15" w:type="dxa"/>
        </w:trPr>
        <w:tc>
          <w:tcPr>
            <w:tcW w:w="0" w:type="auto"/>
            <w:vAlign w:val="center"/>
            <w:hideMark/>
          </w:tcPr>
          <w:p w14:paraId="3C3E059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268EB1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(0.020)</w:t>
            </w:r>
          </w:p>
        </w:tc>
        <w:tc>
          <w:tcPr>
            <w:tcW w:w="0" w:type="auto"/>
            <w:vAlign w:val="center"/>
            <w:hideMark/>
          </w:tcPr>
          <w:p w14:paraId="7E10840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159A8589" w14:textId="77777777" w:rsidTr="002D0518">
        <w:trPr>
          <w:tblCellSpacing w:w="15" w:type="dxa"/>
        </w:trPr>
        <w:tc>
          <w:tcPr>
            <w:tcW w:w="0" w:type="auto"/>
            <w:vAlign w:val="center"/>
            <w:hideMark/>
          </w:tcPr>
          <w:p w14:paraId="35D4F0B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5234E6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682DE6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D223ED" w14:textId="77777777" w:rsidTr="002D0518">
        <w:trPr>
          <w:tblCellSpacing w:w="15" w:type="dxa"/>
        </w:trPr>
        <w:tc>
          <w:tcPr>
            <w:tcW w:w="0" w:type="auto"/>
            <w:vAlign w:val="center"/>
            <w:hideMark/>
          </w:tcPr>
          <w:p w14:paraId="64019F2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Sat.Gov-Health</w:t>
            </w:r>
          </w:p>
        </w:tc>
        <w:tc>
          <w:tcPr>
            <w:tcW w:w="0" w:type="auto"/>
            <w:vAlign w:val="center"/>
            <w:hideMark/>
          </w:tcPr>
          <w:p w14:paraId="2D427DF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0.073</w:t>
            </w:r>
            <w:r w:rsidRPr="0028719A">
              <w:rPr>
                <w:rFonts w:asciiTheme="minorHAnsi" w:eastAsia="Times New Roman" w:hAnsiTheme="minorHAnsi" w:cstheme="minorHAnsi"/>
                <w:sz w:val="20"/>
                <w:szCs w:val="20"/>
                <w:vertAlign w:val="superscript"/>
              </w:rPr>
              <w:t>***</w:t>
            </w:r>
          </w:p>
        </w:tc>
        <w:tc>
          <w:tcPr>
            <w:tcW w:w="0" w:type="auto"/>
            <w:vAlign w:val="center"/>
            <w:hideMark/>
          </w:tcPr>
          <w:p w14:paraId="6AE769C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0.155</w:t>
            </w:r>
            <w:r w:rsidRPr="0028719A">
              <w:rPr>
                <w:rFonts w:asciiTheme="minorHAnsi" w:eastAsia="Times New Roman" w:hAnsiTheme="minorHAnsi" w:cstheme="minorHAnsi"/>
                <w:sz w:val="20"/>
                <w:szCs w:val="20"/>
                <w:vertAlign w:val="superscript"/>
              </w:rPr>
              <w:t>***</w:t>
            </w:r>
          </w:p>
        </w:tc>
      </w:tr>
      <w:tr w:rsidR="003E0264" w:rsidRPr="0028719A" w14:paraId="22465833" w14:textId="77777777" w:rsidTr="002D0518">
        <w:trPr>
          <w:tblCellSpacing w:w="15" w:type="dxa"/>
        </w:trPr>
        <w:tc>
          <w:tcPr>
            <w:tcW w:w="0" w:type="auto"/>
            <w:vAlign w:val="center"/>
            <w:hideMark/>
          </w:tcPr>
          <w:p w14:paraId="7AB928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C44EBC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c>
          <w:tcPr>
            <w:tcW w:w="0" w:type="auto"/>
            <w:vAlign w:val="center"/>
            <w:hideMark/>
          </w:tcPr>
          <w:p w14:paraId="6B15115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(0.017)</w:t>
            </w:r>
          </w:p>
        </w:tc>
      </w:tr>
      <w:tr w:rsidR="003E0264" w:rsidRPr="0028719A" w14:paraId="0041E17D" w14:textId="77777777" w:rsidTr="002D0518">
        <w:trPr>
          <w:tblCellSpacing w:w="15" w:type="dxa"/>
        </w:trPr>
        <w:tc>
          <w:tcPr>
            <w:tcW w:w="0" w:type="auto"/>
            <w:vAlign w:val="center"/>
            <w:hideMark/>
          </w:tcPr>
          <w:p w14:paraId="7FB255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7777F3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E593B3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B0D9EC" w14:textId="77777777" w:rsidTr="002D0518">
        <w:trPr>
          <w:tblCellSpacing w:w="15" w:type="dxa"/>
        </w:trPr>
        <w:tc>
          <w:tcPr>
            <w:tcW w:w="0" w:type="auto"/>
            <w:vAlign w:val="center"/>
            <w:hideMark/>
          </w:tcPr>
          <w:p w14:paraId="7A741B7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Sat.Gov-Econ</w:t>
            </w:r>
          </w:p>
        </w:tc>
        <w:tc>
          <w:tcPr>
            <w:tcW w:w="0" w:type="auto"/>
            <w:vAlign w:val="center"/>
            <w:hideMark/>
          </w:tcPr>
          <w:p w14:paraId="534EF17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c>
          <w:tcPr>
            <w:tcW w:w="0" w:type="auto"/>
            <w:vAlign w:val="center"/>
            <w:hideMark/>
          </w:tcPr>
          <w:p w14:paraId="169211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0.134</w:t>
            </w:r>
            <w:r w:rsidRPr="0028719A">
              <w:rPr>
                <w:rFonts w:asciiTheme="minorHAnsi" w:eastAsia="Times New Roman" w:hAnsiTheme="minorHAnsi" w:cstheme="minorHAnsi"/>
                <w:sz w:val="20"/>
                <w:szCs w:val="20"/>
                <w:vertAlign w:val="superscript"/>
              </w:rPr>
              <w:t>***</w:t>
            </w:r>
          </w:p>
        </w:tc>
      </w:tr>
      <w:tr w:rsidR="003E0264" w:rsidRPr="0028719A" w14:paraId="47AC3AE3" w14:textId="77777777" w:rsidTr="002D0518">
        <w:trPr>
          <w:tblCellSpacing w:w="15" w:type="dxa"/>
        </w:trPr>
        <w:tc>
          <w:tcPr>
            <w:tcW w:w="0" w:type="auto"/>
            <w:vAlign w:val="center"/>
            <w:hideMark/>
          </w:tcPr>
          <w:p w14:paraId="27A53B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8E1E4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(0.019)</w:t>
            </w:r>
          </w:p>
        </w:tc>
        <w:tc>
          <w:tcPr>
            <w:tcW w:w="0" w:type="auto"/>
            <w:vAlign w:val="center"/>
            <w:hideMark/>
          </w:tcPr>
          <w:p w14:paraId="5D05EEE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(0.018)</w:t>
            </w:r>
          </w:p>
        </w:tc>
      </w:tr>
      <w:tr w:rsidR="003E0264" w:rsidRPr="0028719A" w14:paraId="4F25D2A2" w14:textId="77777777" w:rsidTr="002D0518">
        <w:trPr>
          <w:tblCellSpacing w:w="15" w:type="dxa"/>
        </w:trPr>
        <w:tc>
          <w:tcPr>
            <w:tcW w:w="0" w:type="auto"/>
            <w:vAlign w:val="center"/>
            <w:hideMark/>
          </w:tcPr>
          <w:p w14:paraId="355BFE2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5327A1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C8255E4"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CF9CC72" w14:textId="77777777" w:rsidTr="002D0518">
        <w:trPr>
          <w:tblCellSpacing w:w="15" w:type="dxa"/>
        </w:trPr>
        <w:tc>
          <w:tcPr>
            <w:tcW w:w="0" w:type="auto"/>
            <w:vAlign w:val="center"/>
            <w:hideMark/>
          </w:tcPr>
          <w:p w14:paraId="790E83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Age</w:t>
            </w:r>
          </w:p>
        </w:tc>
        <w:tc>
          <w:tcPr>
            <w:tcW w:w="0" w:type="auto"/>
            <w:vAlign w:val="center"/>
            <w:hideMark/>
          </w:tcPr>
          <w:p w14:paraId="3CDD0EE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-0.053</w:t>
            </w:r>
            <w:r w:rsidRPr="0028719A">
              <w:rPr>
                <w:rFonts w:asciiTheme="minorHAnsi" w:eastAsia="Times New Roman" w:hAnsiTheme="minorHAnsi" w:cstheme="minorHAnsi"/>
                <w:sz w:val="20"/>
                <w:szCs w:val="20"/>
                <w:vertAlign w:val="superscript"/>
              </w:rPr>
              <w:t>***</w:t>
            </w:r>
          </w:p>
        </w:tc>
        <w:tc>
          <w:tcPr>
            <w:tcW w:w="0" w:type="auto"/>
            <w:vAlign w:val="center"/>
            <w:hideMark/>
          </w:tcPr>
          <w:p w14:paraId="0791BC8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469C291E" w14:textId="77777777" w:rsidTr="002D0518">
        <w:trPr>
          <w:tblCellSpacing w:w="15" w:type="dxa"/>
        </w:trPr>
        <w:tc>
          <w:tcPr>
            <w:tcW w:w="0" w:type="auto"/>
            <w:vAlign w:val="center"/>
            <w:hideMark/>
          </w:tcPr>
          <w:p w14:paraId="16252FF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BAE0E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c>
          <w:tcPr>
            <w:tcW w:w="0" w:type="auto"/>
            <w:vAlign w:val="center"/>
            <w:hideMark/>
          </w:tcPr>
          <w:p w14:paraId="4F81EE3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(0.016)</w:t>
            </w:r>
          </w:p>
        </w:tc>
      </w:tr>
      <w:tr w:rsidR="003E0264" w:rsidRPr="0028719A" w14:paraId="4A0BC515" w14:textId="77777777" w:rsidTr="002D0518">
        <w:trPr>
          <w:tblCellSpacing w:w="15" w:type="dxa"/>
        </w:trPr>
        <w:tc>
          <w:tcPr>
            <w:tcW w:w="0" w:type="auto"/>
            <w:vAlign w:val="center"/>
            <w:hideMark/>
          </w:tcPr>
          <w:p w14:paraId="6FE230C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37603B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1790042"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ADAF81F" w14:textId="77777777" w:rsidTr="002D0518">
        <w:trPr>
          <w:tblCellSpacing w:w="15" w:type="dxa"/>
        </w:trPr>
        <w:tc>
          <w:tcPr>
            <w:tcW w:w="0" w:type="auto"/>
            <w:vAlign w:val="center"/>
            <w:hideMark/>
          </w:tcPr>
          <w:p w14:paraId="4094A00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Income - Diff</w:t>
            </w:r>
          </w:p>
        </w:tc>
        <w:tc>
          <w:tcPr>
            <w:tcW w:w="0" w:type="auto"/>
            <w:vAlign w:val="center"/>
            <w:hideMark/>
          </w:tcPr>
          <w:p w14:paraId="20CD025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c>
          <w:tcPr>
            <w:tcW w:w="0" w:type="auto"/>
            <w:vAlign w:val="center"/>
            <w:hideMark/>
          </w:tcPr>
          <w:p w14:paraId="73E09C59"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6F718F41" w14:textId="77777777" w:rsidTr="002D0518">
        <w:trPr>
          <w:tblCellSpacing w:w="15" w:type="dxa"/>
        </w:trPr>
        <w:tc>
          <w:tcPr>
            <w:tcW w:w="0" w:type="auto"/>
            <w:vAlign w:val="center"/>
            <w:hideMark/>
          </w:tcPr>
          <w:p w14:paraId="0D6D85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A430A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5EEAC41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r>
      <w:tr w:rsidR="003E0264" w:rsidRPr="0028719A" w14:paraId="38647873" w14:textId="77777777" w:rsidTr="002D0518">
        <w:trPr>
          <w:tblCellSpacing w:w="15" w:type="dxa"/>
        </w:trPr>
        <w:tc>
          <w:tcPr>
            <w:tcW w:w="0" w:type="auto"/>
            <w:vAlign w:val="center"/>
            <w:hideMark/>
          </w:tcPr>
          <w:p w14:paraId="729195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62E423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7AFA54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C640FC2" w14:textId="77777777" w:rsidTr="002D0518">
        <w:trPr>
          <w:tblCellSpacing w:w="15" w:type="dxa"/>
        </w:trPr>
        <w:tc>
          <w:tcPr>
            <w:tcW w:w="0" w:type="auto"/>
            <w:vAlign w:val="center"/>
            <w:hideMark/>
          </w:tcPr>
          <w:p w14:paraId="016D9D9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Pol. Interest</w:t>
            </w:r>
          </w:p>
        </w:tc>
        <w:tc>
          <w:tcPr>
            <w:tcW w:w="0" w:type="auto"/>
            <w:vAlign w:val="center"/>
            <w:hideMark/>
          </w:tcPr>
          <w:p w14:paraId="654333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0.003</w:t>
            </w:r>
          </w:p>
        </w:tc>
        <w:tc>
          <w:tcPr>
            <w:tcW w:w="0" w:type="auto"/>
            <w:vAlign w:val="center"/>
            <w:hideMark/>
          </w:tcPr>
          <w:p w14:paraId="5E24FF5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0.024</w:t>
            </w:r>
            <w:r w:rsidRPr="0028719A">
              <w:rPr>
                <w:rFonts w:asciiTheme="minorHAnsi" w:eastAsia="Times New Roman" w:hAnsiTheme="minorHAnsi" w:cstheme="minorHAnsi"/>
                <w:sz w:val="20"/>
                <w:szCs w:val="20"/>
                <w:vertAlign w:val="superscript"/>
              </w:rPr>
              <w:t>*</w:t>
            </w:r>
          </w:p>
        </w:tc>
      </w:tr>
      <w:tr w:rsidR="003E0264" w:rsidRPr="0028719A" w14:paraId="24895748" w14:textId="77777777" w:rsidTr="002D0518">
        <w:trPr>
          <w:tblCellSpacing w:w="15" w:type="dxa"/>
        </w:trPr>
        <w:tc>
          <w:tcPr>
            <w:tcW w:w="0" w:type="auto"/>
            <w:vAlign w:val="center"/>
            <w:hideMark/>
          </w:tcPr>
          <w:p w14:paraId="35BD61F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6313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1CF2AA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787A25D" w14:textId="77777777" w:rsidTr="002D0518">
        <w:trPr>
          <w:tblCellSpacing w:w="15" w:type="dxa"/>
        </w:trPr>
        <w:tc>
          <w:tcPr>
            <w:tcW w:w="0" w:type="auto"/>
            <w:vAlign w:val="center"/>
            <w:hideMark/>
          </w:tcPr>
          <w:p w14:paraId="43E628BE"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FB5D4B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DAE6C9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A946B2A" w14:textId="77777777" w:rsidTr="002D0518">
        <w:trPr>
          <w:tblCellSpacing w:w="15" w:type="dxa"/>
        </w:trPr>
        <w:tc>
          <w:tcPr>
            <w:tcW w:w="0" w:type="auto"/>
            <w:vAlign w:val="center"/>
            <w:hideMark/>
          </w:tcPr>
          <w:p w14:paraId="496C794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Female</w:t>
            </w:r>
          </w:p>
        </w:tc>
        <w:tc>
          <w:tcPr>
            <w:tcW w:w="0" w:type="auto"/>
            <w:vAlign w:val="center"/>
            <w:hideMark/>
          </w:tcPr>
          <w:p w14:paraId="6175EBD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03E6714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-0.009</w:t>
            </w:r>
          </w:p>
        </w:tc>
      </w:tr>
      <w:tr w:rsidR="003E0264" w:rsidRPr="0028719A" w14:paraId="2CC233DA" w14:textId="77777777" w:rsidTr="002D0518">
        <w:trPr>
          <w:tblCellSpacing w:w="15" w:type="dxa"/>
        </w:trPr>
        <w:tc>
          <w:tcPr>
            <w:tcW w:w="0" w:type="auto"/>
            <w:vAlign w:val="center"/>
            <w:hideMark/>
          </w:tcPr>
          <w:p w14:paraId="6ADFF0D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C2745F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c>
          <w:tcPr>
            <w:tcW w:w="0" w:type="auto"/>
            <w:vAlign w:val="center"/>
            <w:hideMark/>
          </w:tcPr>
          <w:p w14:paraId="79B4EBA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(0.006)</w:t>
            </w:r>
          </w:p>
        </w:tc>
      </w:tr>
      <w:tr w:rsidR="003E0264" w:rsidRPr="0028719A" w14:paraId="3ABDE420" w14:textId="77777777" w:rsidTr="002D0518">
        <w:trPr>
          <w:tblCellSpacing w:w="15" w:type="dxa"/>
        </w:trPr>
        <w:tc>
          <w:tcPr>
            <w:tcW w:w="0" w:type="auto"/>
            <w:vAlign w:val="center"/>
            <w:hideMark/>
          </w:tcPr>
          <w:p w14:paraId="314BEA2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863416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2D0AE5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AB69FFA" w14:textId="77777777" w:rsidTr="002D0518">
        <w:trPr>
          <w:tblCellSpacing w:w="15" w:type="dxa"/>
        </w:trPr>
        <w:tc>
          <w:tcPr>
            <w:tcW w:w="0" w:type="auto"/>
            <w:vAlign w:val="center"/>
            <w:hideMark/>
          </w:tcPr>
          <w:p w14:paraId="21E57E4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Low Ed.</w:t>
            </w:r>
          </w:p>
        </w:tc>
        <w:tc>
          <w:tcPr>
            <w:tcW w:w="0" w:type="auto"/>
            <w:vAlign w:val="center"/>
            <w:hideMark/>
          </w:tcPr>
          <w:p w14:paraId="7C29939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-0.002</w:t>
            </w:r>
          </w:p>
        </w:tc>
        <w:tc>
          <w:tcPr>
            <w:tcW w:w="0" w:type="auto"/>
            <w:vAlign w:val="center"/>
            <w:hideMark/>
          </w:tcPr>
          <w:p w14:paraId="62113F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074AEF9E" w14:textId="77777777" w:rsidTr="002D0518">
        <w:trPr>
          <w:tblCellSpacing w:w="15" w:type="dxa"/>
        </w:trPr>
        <w:tc>
          <w:tcPr>
            <w:tcW w:w="0" w:type="auto"/>
            <w:vAlign w:val="center"/>
            <w:hideMark/>
          </w:tcPr>
          <w:p w14:paraId="5B24115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B9F01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253BEEF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r>
      <w:tr w:rsidR="003E0264" w:rsidRPr="0028719A" w14:paraId="449100A7" w14:textId="77777777" w:rsidTr="002D0518">
        <w:trPr>
          <w:tblCellSpacing w:w="15" w:type="dxa"/>
        </w:trPr>
        <w:tc>
          <w:tcPr>
            <w:tcW w:w="0" w:type="auto"/>
            <w:vAlign w:val="center"/>
            <w:hideMark/>
          </w:tcPr>
          <w:p w14:paraId="60D7463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DAE2A5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D9BFEF6"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5A9A0CF1" w14:textId="77777777" w:rsidTr="002D0518">
        <w:trPr>
          <w:tblCellSpacing w:w="15" w:type="dxa"/>
        </w:trPr>
        <w:tc>
          <w:tcPr>
            <w:tcW w:w="0" w:type="auto"/>
            <w:vAlign w:val="center"/>
            <w:hideMark/>
          </w:tcPr>
          <w:p w14:paraId="09D2E5F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High Ed</w:t>
            </w:r>
          </w:p>
        </w:tc>
        <w:tc>
          <w:tcPr>
            <w:tcW w:w="0" w:type="auto"/>
            <w:vAlign w:val="center"/>
            <w:hideMark/>
          </w:tcPr>
          <w:p w14:paraId="7ACD83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-0.008</w:t>
            </w:r>
          </w:p>
        </w:tc>
        <w:tc>
          <w:tcPr>
            <w:tcW w:w="0" w:type="auto"/>
            <w:vAlign w:val="center"/>
            <w:hideMark/>
          </w:tcPr>
          <w:p w14:paraId="3938FEF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-0.011</w:t>
            </w:r>
          </w:p>
        </w:tc>
      </w:tr>
      <w:tr w:rsidR="003E0264" w:rsidRPr="0028719A" w14:paraId="35FD0575" w14:textId="77777777" w:rsidTr="002D0518">
        <w:trPr>
          <w:tblCellSpacing w:w="15" w:type="dxa"/>
        </w:trPr>
        <w:tc>
          <w:tcPr>
            <w:tcW w:w="0" w:type="auto"/>
            <w:vAlign w:val="center"/>
            <w:hideMark/>
          </w:tcPr>
          <w:p w14:paraId="62EF50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1FA598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c>
          <w:tcPr>
            <w:tcW w:w="0" w:type="auto"/>
            <w:vAlign w:val="center"/>
            <w:hideMark/>
          </w:tcPr>
          <w:p w14:paraId="4C49603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(0.007)</w:t>
            </w:r>
          </w:p>
        </w:tc>
      </w:tr>
      <w:tr w:rsidR="003E0264" w:rsidRPr="0028719A" w14:paraId="45293C4D" w14:textId="77777777" w:rsidTr="002D0518">
        <w:trPr>
          <w:tblCellSpacing w:w="15" w:type="dxa"/>
        </w:trPr>
        <w:tc>
          <w:tcPr>
            <w:tcW w:w="0" w:type="auto"/>
            <w:vAlign w:val="center"/>
            <w:hideMark/>
          </w:tcPr>
          <w:p w14:paraId="46C72D6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22672DB"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811279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E957EE7" w14:textId="77777777" w:rsidTr="002D0518">
        <w:trPr>
          <w:tblCellSpacing w:w="15" w:type="dxa"/>
        </w:trPr>
        <w:tc>
          <w:tcPr>
            <w:tcW w:w="0" w:type="auto"/>
            <w:vAlign w:val="center"/>
            <w:hideMark/>
          </w:tcPr>
          <w:p w14:paraId="59FB2B7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CountryGermany</w:t>
            </w:r>
          </w:p>
        </w:tc>
        <w:tc>
          <w:tcPr>
            <w:tcW w:w="0" w:type="auto"/>
            <w:vAlign w:val="center"/>
            <w:hideMark/>
          </w:tcPr>
          <w:p w14:paraId="13BF57B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E95A98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-0.033</w:t>
            </w:r>
            <w:r w:rsidRPr="0028719A">
              <w:rPr>
                <w:rFonts w:asciiTheme="minorHAnsi" w:eastAsia="Times New Roman" w:hAnsiTheme="minorHAnsi" w:cstheme="minorHAnsi"/>
                <w:sz w:val="20"/>
                <w:szCs w:val="20"/>
                <w:vertAlign w:val="superscript"/>
              </w:rPr>
              <w:t>**</w:t>
            </w:r>
          </w:p>
        </w:tc>
      </w:tr>
      <w:tr w:rsidR="003E0264" w:rsidRPr="0028719A" w14:paraId="75BF1BED" w14:textId="77777777" w:rsidTr="002D0518">
        <w:trPr>
          <w:tblCellSpacing w:w="15" w:type="dxa"/>
        </w:trPr>
        <w:tc>
          <w:tcPr>
            <w:tcW w:w="0" w:type="auto"/>
            <w:vAlign w:val="center"/>
            <w:hideMark/>
          </w:tcPr>
          <w:p w14:paraId="08323C1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A38CFF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40902A9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750BA9E6" w14:textId="77777777" w:rsidTr="002D0518">
        <w:trPr>
          <w:tblCellSpacing w:w="15" w:type="dxa"/>
        </w:trPr>
        <w:tc>
          <w:tcPr>
            <w:tcW w:w="0" w:type="auto"/>
            <w:vAlign w:val="center"/>
            <w:hideMark/>
          </w:tcPr>
          <w:p w14:paraId="3F9F45F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C4BD9B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4ED0CA9"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02654992" w14:textId="77777777" w:rsidTr="002D0518">
        <w:trPr>
          <w:tblCellSpacing w:w="15" w:type="dxa"/>
        </w:trPr>
        <w:tc>
          <w:tcPr>
            <w:tcW w:w="0" w:type="auto"/>
            <w:vAlign w:val="center"/>
            <w:hideMark/>
          </w:tcPr>
          <w:p w14:paraId="5B81DC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CountryHungary</w:t>
            </w:r>
          </w:p>
        </w:tc>
        <w:tc>
          <w:tcPr>
            <w:tcW w:w="0" w:type="auto"/>
            <w:vAlign w:val="center"/>
            <w:hideMark/>
          </w:tcPr>
          <w:p w14:paraId="1FE4F15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0.102</w:t>
            </w:r>
            <w:r w:rsidRPr="0028719A">
              <w:rPr>
                <w:rFonts w:asciiTheme="minorHAnsi" w:eastAsia="Times New Roman" w:hAnsiTheme="minorHAnsi" w:cstheme="minorHAnsi"/>
                <w:sz w:val="20"/>
                <w:szCs w:val="20"/>
                <w:vertAlign w:val="superscript"/>
              </w:rPr>
              <w:t>***</w:t>
            </w:r>
          </w:p>
        </w:tc>
        <w:tc>
          <w:tcPr>
            <w:tcW w:w="0" w:type="auto"/>
            <w:vAlign w:val="center"/>
            <w:hideMark/>
          </w:tcPr>
          <w:p w14:paraId="2D0A62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0.155</w:t>
            </w:r>
            <w:r w:rsidRPr="0028719A">
              <w:rPr>
                <w:rFonts w:asciiTheme="minorHAnsi" w:eastAsia="Times New Roman" w:hAnsiTheme="minorHAnsi" w:cstheme="minorHAnsi"/>
                <w:sz w:val="20"/>
                <w:szCs w:val="20"/>
                <w:vertAlign w:val="superscript"/>
              </w:rPr>
              <w:t>***</w:t>
            </w:r>
          </w:p>
        </w:tc>
      </w:tr>
      <w:tr w:rsidR="003E0264" w:rsidRPr="0028719A" w14:paraId="419C5D4E" w14:textId="77777777" w:rsidTr="002D0518">
        <w:trPr>
          <w:tblCellSpacing w:w="15" w:type="dxa"/>
        </w:trPr>
        <w:tc>
          <w:tcPr>
            <w:tcW w:w="0" w:type="auto"/>
            <w:vAlign w:val="center"/>
            <w:hideMark/>
          </w:tcPr>
          <w:p w14:paraId="02C404C4"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34F7727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13EE8CC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2CD9553" w14:textId="77777777" w:rsidTr="002D0518">
        <w:trPr>
          <w:tblCellSpacing w:w="15" w:type="dxa"/>
        </w:trPr>
        <w:tc>
          <w:tcPr>
            <w:tcW w:w="0" w:type="auto"/>
            <w:vAlign w:val="center"/>
            <w:hideMark/>
          </w:tcPr>
          <w:p w14:paraId="26B4421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C58548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3AEC523"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490B800" w14:textId="77777777" w:rsidTr="002D0518">
        <w:trPr>
          <w:tblCellSpacing w:w="15" w:type="dxa"/>
        </w:trPr>
        <w:tc>
          <w:tcPr>
            <w:tcW w:w="0" w:type="auto"/>
            <w:vAlign w:val="center"/>
            <w:hideMark/>
          </w:tcPr>
          <w:p w14:paraId="13E6612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CountryItaly</w:t>
            </w:r>
          </w:p>
        </w:tc>
        <w:tc>
          <w:tcPr>
            <w:tcW w:w="0" w:type="auto"/>
            <w:vAlign w:val="center"/>
            <w:hideMark/>
          </w:tcPr>
          <w:p w14:paraId="082AD4E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r w:rsidRPr="0028719A">
              <w:rPr>
                <w:rFonts w:asciiTheme="minorHAnsi" w:eastAsia="Times New Roman" w:hAnsiTheme="minorHAnsi" w:cstheme="minorHAnsi"/>
                <w:sz w:val="20"/>
                <w:szCs w:val="20"/>
                <w:vertAlign w:val="superscript"/>
              </w:rPr>
              <w:t>*</w:t>
            </w:r>
          </w:p>
        </w:tc>
        <w:tc>
          <w:tcPr>
            <w:tcW w:w="0" w:type="auto"/>
            <w:vAlign w:val="center"/>
            <w:hideMark/>
          </w:tcPr>
          <w:p w14:paraId="6E35E4A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0.044</w:t>
            </w:r>
            <w:r w:rsidRPr="0028719A">
              <w:rPr>
                <w:rFonts w:asciiTheme="minorHAnsi" w:eastAsia="Times New Roman" w:hAnsiTheme="minorHAnsi" w:cstheme="minorHAnsi"/>
                <w:sz w:val="20"/>
                <w:szCs w:val="20"/>
                <w:vertAlign w:val="superscript"/>
              </w:rPr>
              <w:t>***</w:t>
            </w:r>
          </w:p>
        </w:tc>
      </w:tr>
      <w:tr w:rsidR="003E0264" w:rsidRPr="0028719A" w14:paraId="5E222984" w14:textId="77777777" w:rsidTr="002D0518">
        <w:trPr>
          <w:tblCellSpacing w:w="15" w:type="dxa"/>
        </w:trPr>
        <w:tc>
          <w:tcPr>
            <w:tcW w:w="0" w:type="auto"/>
            <w:vAlign w:val="center"/>
            <w:hideMark/>
          </w:tcPr>
          <w:p w14:paraId="5EEFA4CD"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A922D4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(0.012)</w:t>
            </w:r>
          </w:p>
        </w:tc>
        <w:tc>
          <w:tcPr>
            <w:tcW w:w="0" w:type="auto"/>
            <w:vAlign w:val="center"/>
            <w:hideMark/>
          </w:tcPr>
          <w:p w14:paraId="44DFF0B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7153946B" w14:textId="77777777" w:rsidTr="002D0518">
        <w:trPr>
          <w:tblCellSpacing w:w="15" w:type="dxa"/>
        </w:trPr>
        <w:tc>
          <w:tcPr>
            <w:tcW w:w="0" w:type="auto"/>
            <w:vAlign w:val="center"/>
            <w:hideMark/>
          </w:tcPr>
          <w:p w14:paraId="5F9F9E0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97E0355"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527B5E"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ype="dxa"/>
        </w:trPr>
        <w:tc>
          <w:tcPr>
            <w:tcW w:w="0" w:type="auto"/>
            <w:vAlign w:val="center"/>
            <w:hideMark/>
          </w:tcPr>
          <w:p w14:paraId="2E71D3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CountryNetherlands</w:t>
            </w:r>
          </w:p>
        </w:tc>
        <w:tc>
          <w:tcPr>
            <w:tcW w:w="0" w:type="auto"/>
            <w:vAlign w:val="center"/>
            <w:hideMark/>
          </w:tcPr>
          <w:p w14:paraId="5FD7D8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0.027</w:t>
            </w:r>
            <w:r w:rsidRPr="0028719A">
              <w:rPr>
                <w:rFonts w:asciiTheme="minorHAnsi" w:eastAsia="Times New Roman" w:hAnsiTheme="minorHAnsi" w:cstheme="minorHAnsi"/>
                <w:sz w:val="20"/>
                <w:szCs w:val="20"/>
                <w:vertAlign w:val="superscript"/>
              </w:rPr>
              <w:t>**</w:t>
            </w:r>
          </w:p>
        </w:tc>
        <w:tc>
          <w:tcPr>
            <w:tcW w:w="0" w:type="auto"/>
            <w:vAlign w:val="center"/>
            <w:hideMark/>
          </w:tcPr>
          <w:p w14:paraId="7686B1D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0.031</w:t>
            </w:r>
            <w:r w:rsidRPr="0028719A">
              <w:rPr>
                <w:rFonts w:asciiTheme="minorHAnsi" w:eastAsia="Times New Roman" w:hAnsiTheme="minorHAnsi" w:cstheme="minorHAnsi"/>
                <w:sz w:val="20"/>
                <w:szCs w:val="20"/>
                <w:vertAlign w:val="superscript"/>
              </w:rPr>
              <w:t>**</w:t>
            </w:r>
          </w:p>
        </w:tc>
      </w:tr>
      <w:tr w:rsidR="003E0264" w:rsidRPr="0028719A" w14:paraId="3DF2B867" w14:textId="77777777" w:rsidTr="002D0518">
        <w:trPr>
          <w:tblCellSpacing w:w="15" w:type="dxa"/>
        </w:trPr>
        <w:tc>
          <w:tcPr>
            <w:tcW w:w="0" w:type="auto"/>
            <w:vAlign w:val="center"/>
            <w:hideMark/>
          </w:tcPr>
          <w:p w14:paraId="207767B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D200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5666B9C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CB2CC94" w14:textId="77777777" w:rsidTr="002D0518">
        <w:trPr>
          <w:tblCellSpacing w:w="15" w:type="dxa"/>
        </w:trPr>
        <w:tc>
          <w:tcPr>
            <w:tcW w:w="0" w:type="auto"/>
            <w:vAlign w:val="center"/>
            <w:hideMark/>
          </w:tcPr>
          <w:p w14:paraId="23991379"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28CCA7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2E3F47D0"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67F12F9" w14:textId="77777777" w:rsidTr="002D0518">
        <w:trPr>
          <w:tblCellSpacing w:w="15" w:type="dxa"/>
        </w:trPr>
        <w:tc>
          <w:tcPr>
            <w:tcW w:w="0" w:type="auto"/>
            <w:vAlign w:val="center"/>
            <w:hideMark/>
          </w:tcPr>
          <w:p w14:paraId="025F37B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CountryPoland</w:t>
            </w:r>
          </w:p>
        </w:tc>
        <w:tc>
          <w:tcPr>
            <w:tcW w:w="0" w:type="auto"/>
            <w:vAlign w:val="center"/>
            <w:hideMark/>
          </w:tcPr>
          <w:p w14:paraId="19E8205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0.051</w:t>
            </w:r>
            <w:r w:rsidRPr="0028719A">
              <w:rPr>
                <w:rFonts w:asciiTheme="minorHAnsi" w:eastAsia="Times New Roman" w:hAnsiTheme="minorHAnsi" w:cstheme="minorHAnsi"/>
                <w:sz w:val="20"/>
                <w:szCs w:val="20"/>
                <w:vertAlign w:val="superscript"/>
              </w:rPr>
              <w:t>***</w:t>
            </w:r>
          </w:p>
        </w:tc>
        <w:tc>
          <w:tcPr>
            <w:tcW w:w="0" w:type="auto"/>
            <w:vAlign w:val="center"/>
            <w:hideMark/>
          </w:tcPr>
          <w:p w14:paraId="792CCB4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0.116</w:t>
            </w:r>
            <w:r w:rsidRPr="0028719A">
              <w:rPr>
                <w:rFonts w:asciiTheme="minorHAnsi" w:eastAsia="Times New Roman" w:hAnsiTheme="minorHAnsi" w:cstheme="minorHAnsi"/>
                <w:sz w:val="20"/>
                <w:szCs w:val="20"/>
                <w:vertAlign w:val="superscript"/>
              </w:rPr>
              <w:t>***</w:t>
            </w:r>
          </w:p>
        </w:tc>
      </w:tr>
      <w:tr w:rsidR="003E0264" w:rsidRPr="0028719A" w14:paraId="12D28C00" w14:textId="77777777" w:rsidTr="002D0518">
        <w:trPr>
          <w:tblCellSpacing w:w="15" w:type="dxa"/>
        </w:trPr>
        <w:tc>
          <w:tcPr>
            <w:tcW w:w="0" w:type="auto"/>
            <w:vAlign w:val="center"/>
            <w:hideMark/>
          </w:tcPr>
          <w:p w14:paraId="1407AC82"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0571A6B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c>
          <w:tcPr>
            <w:tcW w:w="0" w:type="auto"/>
            <w:vAlign w:val="center"/>
            <w:hideMark/>
          </w:tcPr>
          <w:p w14:paraId="741633EA"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(0.014)</w:t>
            </w:r>
          </w:p>
        </w:tc>
      </w:tr>
      <w:tr w:rsidR="003E0264" w:rsidRPr="0028719A" w14:paraId="32D72BB7" w14:textId="77777777" w:rsidTr="002D0518">
        <w:trPr>
          <w:tblCellSpacing w:w="15" w:type="dxa"/>
        </w:trPr>
        <w:tc>
          <w:tcPr>
            <w:tcW w:w="0" w:type="auto"/>
            <w:vAlign w:val="center"/>
            <w:hideMark/>
          </w:tcPr>
          <w:p w14:paraId="3251965F"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F028117"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E1F539B"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D2A94B5" w14:textId="77777777" w:rsidTr="002D0518">
        <w:trPr>
          <w:tblCellSpacing w:w="15" w:type="dxa"/>
        </w:trPr>
        <w:tc>
          <w:tcPr>
            <w:tcW w:w="0" w:type="auto"/>
            <w:vAlign w:val="center"/>
            <w:hideMark/>
          </w:tcPr>
          <w:p w14:paraId="03B4CD1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CountrySpain</w:t>
            </w:r>
          </w:p>
        </w:tc>
        <w:tc>
          <w:tcPr>
            <w:tcW w:w="0" w:type="auto"/>
            <w:vAlign w:val="center"/>
            <w:hideMark/>
          </w:tcPr>
          <w:p w14:paraId="4A2DD63C"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0.117</w:t>
            </w:r>
            <w:r w:rsidRPr="0028719A">
              <w:rPr>
                <w:rFonts w:asciiTheme="minorHAnsi" w:eastAsia="Times New Roman" w:hAnsiTheme="minorHAnsi" w:cstheme="minorHAnsi"/>
                <w:sz w:val="20"/>
                <w:szCs w:val="20"/>
                <w:vertAlign w:val="superscript"/>
              </w:rPr>
              <w:t>***</w:t>
            </w:r>
          </w:p>
        </w:tc>
        <w:tc>
          <w:tcPr>
            <w:tcW w:w="0" w:type="auto"/>
            <w:vAlign w:val="center"/>
            <w:hideMark/>
          </w:tcPr>
          <w:p w14:paraId="5B80899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0.140</w:t>
            </w:r>
            <w:r w:rsidRPr="0028719A">
              <w:rPr>
                <w:rFonts w:asciiTheme="minorHAnsi" w:eastAsia="Times New Roman" w:hAnsiTheme="minorHAnsi" w:cstheme="minorHAnsi"/>
                <w:sz w:val="20"/>
                <w:szCs w:val="20"/>
                <w:vertAlign w:val="superscript"/>
              </w:rPr>
              <w:t>***</w:t>
            </w:r>
          </w:p>
        </w:tc>
      </w:tr>
      <w:tr w:rsidR="003E0264" w:rsidRPr="0028719A" w14:paraId="10C41CF9" w14:textId="77777777" w:rsidTr="002D0518">
        <w:trPr>
          <w:tblCellSpacing w:w="15" w:type="dxa"/>
        </w:trPr>
        <w:tc>
          <w:tcPr>
            <w:tcW w:w="0" w:type="auto"/>
            <w:vAlign w:val="center"/>
            <w:hideMark/>
          </w:tcPr>
          <w:p w14:paraId="1597C876"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7AF20F23"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333B9B5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1AC594BA" w14:textId="77777777" w:rsidTr="002D0518">
        <w:trPr>
          <w:tblCellSpacing w:w="15" w:type="dxa"/>
        </w:trPr>
        <w:tc>
          <w:tcPr>
            <w:tcW w:w="0" w:type="auto"/>
            <w:vAlign w:val="center"/>
            <w:hideMark/>
          </w:tcPr>
          <w:p w14:paraId="4E983C4C"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4E0028"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6868E27C"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2D15152" w14:textId="77777777" w:rsidTr="002D0518">
        <w:trPr>
          <w:tblCellSpacing w:w="15" w:type="dxa"/>
        </w:trPr>
        <w:tc>
          <w:tcPr>
            <w:tcW w:w="0" w:type="auto"/>
            <w:vAlign w:val="center"/>
            <w:hideMark/>
          </w:tcPr>
          <w:p w14:paraId="28E769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CountrySweden</w:t>
            </w:r>
          </w:p>
        </w:tc>
        <w:tc>
          <w:tcPr>
            <w:tcW w:w="0" w:type="auto"/>
            <w:vAlign w:val="center"/>
            <w:hideMark/>
          </w:tcPr>
          <w:p w14:paraId="50CEF8D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-0.086</w:t>
            </w:r>
            <w:r w:rsidRPr="0028719A">
              <w:rPr>
                <w:rFonts w:asciiTheme="minorHAnsi" w:eastAsia="Times New Roman" w:hAnsiTheme="minorHAnsi" w:cstheme="minorHAnsi"/>
                <w:sz w:val="20"/>
                <w:szCs w:val="20"/>
                <w:vertAlign w:val="superscript"/>
              </w:rPr>
              <w:t>***</w:t>
            </w:r>
          </w:p>
        </w:tc>
        <w:tc>
          <w:tcPr>
            <w:tcW w:w="0" w:type="auto"/>
            <w:vAlign w:val="center"/>
            <w:hideMark/>
          </w:tcPr>
          <w:p w14:paraId="2F2CC01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-0.122</w:t>
            </w:r>
            <w:r w:rsidRPr="0028719A">
              <w:rPr>
                <w:rFonts w:asciiTheme="minorHAnsi" w:eastAsia="Times New Roman" w:hAnsiTheme="minorHAnsi" w:cstheme="minorHAnsi"/>
                <w:sz w:val="20"/>
                <w:szCs w:val="20"/>
                <w:vertAlign w:val="superscript"/>
              </w:rPr>
              <w:t>***</w:t>
            </w:r>
          </w:p>
        </w:tc>
      </w:tr>
      <w:tr w:rsidR="003E0264" w:rsidRPr="0028719A" w14:paraId="0D06373F" w14:textId="77777777" w:rsidTr="002D0518">
        <w:trPr>
          <w:tblCellSpacing w:w="15" w:type="dxa"/>
        </w:trPr>
        <w:tc>
          <w:tcPr>
            <w:tcW w:w="0" w:type="auto"/>
            <w:vAlign w:val="center"/>
            <w:hideMark/>
          </w:tcPr>
          <w:p w14:paraId="1329AE6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1136ED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c>
          <w:tcPr>
            <w:tcW w:w="0" w:type="auto"/>
            <w:vAlign w:val="center"/>
            <w:hideMark/>
          </w:tcPr>
          <w:p w14:paraId="218F2EE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(0.013)</w:t>
            </w:r>
          </w:p>
        </w:tc>
      </w:tr>
      <w:tr w:rsidR="003E0264" w:rsidRPr="0028719A" w14:paraId="40C9E416" w14:textId="77777777" w:rsidTr="002D0518">
        <w:trPr>
          <w:tblCellSpacing w:w="15" w:type="dxa"/>
        </w:trPr>
        <w:tc>
          <w:tcPr>
            <w:tcW w:w="0" w:type="auto"/>
            <w:vAlign w:val="center"/>
            <w:hideMark/>
          </w:tcPr>
          <w:p w14:paraId="428226A1"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610D7EA"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F37F54A"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7ABAF893" w14:textId="77777777" w:rsidTr="002D0518">
        <w:trPr>
          <w:tblCellSpacing w:w="15" w:type="dxa"/>
        </w:trPr>
        <w:tc>
          <w:tcPr>
            <w:tcW w:w="0" w:type="auto"/>
            <w:vAlign w:val="center"/>
            <w:hideMark/>
          </w:tcPr>
          <w:p w14:paraId="1C3FEF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Constant</w:t>
            </w:r>
          </w:p>
        </w:tc>
        <w:tc>
          <w:tcPr>
            <w:tcW w:w="0" w:type="auto"/>
            <w:vAlign w:val="center"/>
            <w:hideMark/>
          </w:tcPr>
          <w:p w14:paraId="5BD0A407"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0.143</w:t>
            </w:r>
            <w:r w:rsidRPr="0028719A">
              <w:rPr>
                <w:rFonts w:asciiTheme="minorHAnsi" w:eastAsia="Times New Roman" w:hAnsiTheme="minorHAnsi" w:cstheme="minorHAnsi"/>
                <w:sz w:val="20"/>
                <w:szCs w:val="20"/>
                <w:vertAlign w:val="superscript"/>
              </w:rPr>
              <w:t>***</w:t>
            </w:r>
          </w:p>
        </w:tc>
        <w:tc>
          <w:tcPr>
            <w:tcW w:w="0" w:type="auto"/>
            <w:vAlign w:val="center"/>
            <w:hideMark/>
          </w:tcPr>
          <w:p w14:paraId="6E31774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0.183</w:t>
            </w:r>
            <w:r w:rsidRPr="0028719A">
              <w:rPr>
                <w:rFonts w:asciiTheme="minorHAnsi" w:eastAsia="Times New Roman" w:hAnsiTheme="minorHAnsi" w:cstheme="minorHAnsi"/>
                <w:sz w:val="20"/>
                <w:szCs w:val="20"/>
                <w:vertAlign w:val="superscript"/>
              </w:rPr>
              <w:t>***</w:t>
            </w:r>
          </w:p>
        </w:tc>
      </w:tr>
      <w:tr w:rsidR="003E0264" w:rsidRPr="0028719A" w14:paraId="20DB1C89" w14:textId="77777777" w:rsidTr="002D0518">
        <w:trPr>
          <w:tblCellSpacing w:w="15" w:type="dxa"/>
        </w:trPr>
        <w:tc>
          <w:tcPr>
            <w:tcW w:w="0" w:type="auto"/>
            <w:vAlign w:val="center"/>
            <w:hideMark/>
          </w:tcPr>
          <w:p w14:paraId="71DF0860"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1451372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(0.021)</w:t>
            </w:r>
          </w:p>
        </w:tc>
        <w:tc>
          <w:tcPr>
            <w:tcW w:w="0" w:type="auto"/>
            <w:vAlign w:val="center"/>
            <w:hideMark/>
          </w:tcPr>
          <w:p w14:paraId="0ABD726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(0.022)</w:t>
            </w:r>
          </w:p>
        </w:tc>
      </w:tr>
      <w:tr w:rsidR="003E0264" w:rsidRPr="0028719A" w14:paraId="0AFE3706" w14:textId="77777777" w:rsidTr="002D0518">
        <w:trPr>
          <w:tblCellSpacing w:w="15" w:type="dxa"/>
        </w:trPr>
        <w:tc>
          <w:tcPr>
            <w:tcW w:w="0" w:type="auto"/>
            <w:vAlign w:val="center"/>
            <w:hideMark/>
          </w:tcPr>
          <w:p w14:paraId="10E266F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58942E13" w14:textId="77777777" w:rsidR="003E0264" w:rsidRPr="0028719A" w:rsidRDefault="003E0264" w:rsidP="002D0518">
            <w:pPr>
              <w:rPr>
                <w:rFonts w:asciiTheme="minorHAnsi" w:eastAsia="Times New Roman" w:hAnsiTheme="minorHAnsi" w:cstheme="minorHAnsi"/>
                <w:sz w:val="20"/>
                <w:szCs w:val="20"/>
              </w:rPr>
            </w:pPr>
          </w:p>
        </w:tc>
        <w:tc>
          <w:tcPr>
            <w:tcW w:w="0" w:type="auto"/>
            <w:vAlign w:val="center"/>
            <w:hideMark/>
          </w:tcPr>
          <w:p w14:paraId="47B878C7"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4D00C2B4" w14:textId="77777777" w:rsidTr="002D0518">
        <w:trPr>
          <w:tblCellSpacing w:w="15" w:type="dxa"/>
        </w:trPr>
        <w:tc>
          <w:tcPr>
            <w:tcW w:w="0" w:type="auto"/>
            <w:gridSpan w:val="3"/>
            <w:tcBorders>
              <w:bottom w:val="single" w:sz="6" w:space="0" w:color="000000"/>
            </w:tcBorders>
            <w:vAlign w:val="center"/>
            <w:hideMark/>
          </w:tcPr>
          <w:p w14:paraId="559194A8"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307DF48A" w14:textId="77777777" w:rsidTr="002D0518">
        <w:trPr>
          <w:tblCellSpacing w:w="15" w:type="dxa"/>
        </w:trPr>
        <w:tc>
          <w:tcPr>
            <w:tcW w:w="0" w:type="auto"/>
            <w:vAlign w:val="center"/>
            <w:hideMark/>
          </w:tcPr>
          <w:p w14:paraId="313A4CC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Observations</w:t>
            </w:r>
          </w:p>
        </w:tc>
        <w:tc>
          <w:tcPr>
            <w:tcW w:w="0" w:type="auto"/>
            <w:vAlign w:val="center"/>
            <w:hideMark/>
          </w:tcPr>
          <w:p w14:paraId="24A062E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6,348</w:t>
            </w:r>
          </w:p>
        </w:tc>
        <w:tc>
          <w:tcPr>
            <w:tcW w:w="0" w:type="auto"/>
            <w:vAlign w:val="center"/>
            <w:hideMark/>
          </w:tcPr>
          <w:p w14:paraId="37FE43DB"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6,738</w:t>
            </w:r>
          </w:p>
        </w:tc>
      </w:tr>
      <w:tr w:rsidR="003E0264" w:rsidRPr="0028719A" w14:paraId="2FAFAAB5" w14:textId="77777777" w:rsidTr="002D0518">
        <w:trPr>
          <w:tblCellSpacing w:w="15" w:type="dxa"/>
        </w:trPr>
        <w:tc>
          <w:tcPr>
            <w:tcW w:w="0" w:type="auto"/>
            <w:vAlign w:val="center"/>
            <w:hideMark/>
          </w:tcPr>
          <w:p w14:paraId="6B1B0CA6"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w:t>
            </w:r>
            <w:r w:rsidRPr="0028719A">
              <w:rPr>
                <w:rFonts w:asciiTheme="minorHAnsi" w:eastAsia="Times New Roman" w:hAnsiTheme="minorHAnsi" w:cstheme="minorHAnsi"/>
                <w:sz w:val="20"/>
                <w:szCs w:val="20"/>
                <w:vertAlign w:val="superscript"/>
              </w:rPr>
              <w:t>2</w:t>
            </w:r>
          </w:p>
        </w:tc>
        <w:tc>
          <w:tcPr>
            <w:tcW w:w="0" w:type="auto"/>
            <w:vAlign w:val="center"/>
            <w:hideMark/>
          </w:tcPr>
          <w:p w14:paraId="07C1373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0.329</w:t>
            </w:r>
          </w:p>
        </w:tc>
        <w:tc>
          <w:tcPr>
            <w:tcW w:w="0" w:type="auto"/>
            <w:vAlign w:val="center"/>
            <w:hideMark/>
          </w:tcPr>
          <w:p w14:paraId="1A6F0215"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0.253</w:t>
            </w:r>
          </w:p>
        </w:tc>
      </w:tr>
      <w:tr w:rsidR="003E0264" w:rsidRPr="0028719A" w14:paraId="53A45170" w14:textId="77777777" w:rsidTr="002D0518">
        <w:trPr>
          <w:tblCellSpacing w:w="15" w:type="dxa"/>
        </w:trPr>
        <w:tc>
          <w:tcPr>
            <w:tcW w:w="0" w:type="auto"/>
            <w:vAlign w:val="center"/>
            <w:hideMark/>
          </w:tcPr>
          <w:p w14:paraId="0134BBBF"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Adjusted R</w:t>
            </w:r>
            <w:r w:rsidRPr="0028719A">
              <w:rPr>
                <w:rFonts w:asciiTheme="minorHAnsi" w:eastAsia="Times New Roman" w:hAnsiTheme="minorHAnsi" w:cstheme="minorHAnsi"/>
                <w:sz w:val="20"/>
                <w:szCs w:val="20"/>
                <w:vertAlign w:val="superscript"/>
              </w:rPr>
              <w:t>2</w:t>
            </w:r>
          </w:p>
        </w:tc>
        <w:tc>
          <w:tcPr>
            <w:tcW w:w="0" w:type="auto"/>
            <w:vAlign w:val="center"/>
            <w:hideMark/>
          </w:tcPr>
          <w:p w14:paraId="5F1347A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0.326</w:t>
            </w:r>
          </w:p>
        </w:tc>
        <w:tc>
          <w:tcPr>
            <w:tcW w:w="0" w:type="auto"/>
            <w:vAlign w:val="center"/>
            <w:hideMark/>
          </w:tcPr>
          <w:p w14:paraId="01AFE301"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0.250</w:t>
            </w:r>
          </w:p>
        </w:tc>
      </w:tr>
      <w:tr w:rsidR="003E0264" w:rsidRPr="0028719A" w14:paraId="27D8869D" w14:textId="77777777" w:rsidTr="002D0518">
        <w:trPr>
          <w:tblCellSpacing w:w="15" w:type="dxa"/>
        </w:trPr>
        <w:tc>
          <w:tcPr>
            <w:tcW w:w="0" w:type="auto"/>
            <w:vAlign w:val="center"/>
            <w:hideMark/>
          </w:tcPr>
          <w:p w14:paraId="61D518BE"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Residual Std. Error</w:t>
            </w:r>
          </w:p>
        </w:tc>
        <w:tc>
          <w:tcPr>
            <w:tcW w:w="0" w:type="auto"/>
            <w:vAlign w:val="center"/>
            <w:hideMark/>
          </w:tcPr>
          <w:p w14:paraId="472326D0"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0.243 (df = 6317)</w:t>
            </w:r>
          </w:p>
        </w:tc>
        <w:tc>
          <w:tcPr>
            <w:tcW w:w="0" w:type="auto"/>
            <w:vAlign w:val="center"/>
            <w:hideMark/>
          </w:tcPr>
          <w:p w14:paraId="2A94C1B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0.257 (df = 6710)</w:t>
            </w:r>
          </w:p>
        </w:tc>
      </w:tr>
      <w:tr w:rsidR="003E0264" w:rsidRPr="0028719A" w14:paraId="2D1FA184" w14:textId="77777777" w:rsidTr="002D0518">
        <w:trPr>
          <w:tblCellSpacing w:w="15" w:type="dxa"/>
        </w:trPr>
        <w:tc>
          <w:tcPr>
            <w:tcW w:w="0" w:type="auto"/>
            <w:vAlign w:val="center"/>
            <w:hideMark/>
          </w:tcPr>
          <w:p w14:paraId="38B0F58D"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F Statistic</w:t>
            </w:r>
          </w:p>
        </w:tc>
        <w:tc>
          <w:tcPr>
            <w:tcW w:w="0" w:type="auto"/>
            <w:vAlign w:val="center"/>
            <w:hideMark/>
          </w:tcPr>
          <w:p w14:paraId="77C8E4C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103.452</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30; 6317)</w:t>
            </w:r>
          </w:p>
        </w:tc>
        <w:tc>
          <w:tcPr>
            <w:tcW w:w="0" w:type="auto"/>
            <w:vAlign w:val="center"/>
            <w:hideMark/>
          </w:tcPr>
          <w:p w14:paraId="70FCCBB4"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sz w:val="20"/>
                <w:szCs w:val="20"/>
              </w:rPr>
              <w:t>84.020</w:t>
            </w:r>
            <w:r w:rsidRPr="0028719A">
              <w:rPr>
                <w:rFonts w:asciiTheme="minorHAnsi" w:eastAsia="Times New Roman" w:hAnsiTheme="minorHAnsi" w:cstheme="minorHAnsi"/>
                <w:sz w:val="20"/>
                <w:szCs w:val="20"/>
                <w:vertAlign w:val="superscript"/>
              </w:rPr>
              <w:t>***</w:t>
            </w:r>
            <w:r w:rsidRPr="0028719A">
              <w:rPr>
                <w:rFonts w:asciiTheme="minorHAnsi" w:eastAsia="Times New Roman" w:hAnsiTheme="minorHAnsi" w:cstheme="minorHAnsi"/>
                <w:sz w:val="20"/>
                <w:szCs w:val="20"/>
              </w:rPr>
              <w:t xml:space="preserve"> (df = 27; 6710)</w:t>
            </w:r>
          </w:p>
        </w:tc>
      </w:tr>
      <w:tr w:rsidR="003E0264" w:rsidRPr="0028719A" w14:paraId="33B82DC4" w14:textId="77777777" w:rsidTr="002D0518">
        <w:trPr>
          <w:tblCellSpacing w:w="15" w:type="dxa"/>
        </w:trPr>
        <w:tc>
          <w:tcPr>
            <w:tcW w:w="0" w:type="auto"/>
            <w:gridSpan w:val="3"/>
            <w:tcBorders>
              <w:bottom w:val="single" w:sz="6" w:space="0" w:color="000000"/>
            </w:tcBorders>
            <w:vAlign w:val="center"/>
            <w:hideMark/>
          </w:tcPr>
          <w:p w14:paraId="318418CD" w14:textId="77777777" w:rsidR="003E0264" w:rsidRPr="0028719A" w:rsidRDefault="003E0264" w:rsidP="002D0518">
            <w:pPr>
              <w:rPr>
                <w:rFonts w:asciiTheme="minorHAnsi" w:eastAsia="Times New Roman" w:hAnsiTheme="minorHAnsi" w:cstheme="minorHAnsi"/>
                <w:sz w:val="20"/>
                <w:szCs w:val="20"/>
              </w:rPr>
            </w:pPr>
          </w:p>
        </w:tc>
      </w:tr>
      <w:tr w:rsidR="003E0264" w:rsidRPr="0028719A" w14:paraId="6A31D1E8" w14:textId="77777777" w:rsidTr="002D0518">
        <w:trPr>
          <w:tblCellSpacing w:w="15" w:type="dxa"/>
        </w:trPr>
        <w:tc>
          <w:tcPr>
            <w:tcW w:w="0" w:type="auto"/>
            <w:vAlign w:val="center"/>
            <w:hideMark/>
          </w:tcPr>
          <w:p w14:paraId="3BC08202"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eastAsia="Times New Roman" w:hAnsiTheme="minorHAnsi" w:cstheme="minorHAnsi"/>
                <w:i/>
                <w:iCs/>
                <w:sz w:val="20"/>
                <w:szCs w:val="20"/>
              </w:rPr>
              <w:t>Note:</w:t>
            </w:r>
          </w:p>
        </w:tc>
        <w:tc>
          <w:tcPr>
            <w:tcW w:w="0" w:type="auto"/>
            <w:gridSpan w:val="2"/>
            <w:vAlign w:val="center"/>
            <w:hideMark/>
          </w:tcPr>
          <w:p w14:paraId="63485D58" w14:textId="77777777" w:rsidR="003E0264" w:rsidRPr="0028719A" w:rsidRDefault="003E0264" w:rsidP="002D0518">
            <w:pPr>
              <w:rPr>
                <w:rFonts w:asciiTheme="minorHAnsi" w:eastAsia="Times New Roman" w:hAnsiTheme="minorHAnsi" w:cstheme="minorHAnsi"/>
                <w:sz w:val="20"/>
                <w:szCs w:val="20"/>
              </w:rPr>
            </w:pP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p&lt;0.05</w:t>
            </w:r>
            <w:r w:rsidRPr="0028719A">
              <w:rPr>
                <w:rFonts w:asciiTheme="minorHAnsi" w:hAnsiTheme="minorHAnsi" w:cstheme="minorHAnsi"/>
                <w:sz w:val="20"/>
                <w:szCs w:val="20"/>
                <w:vertAlign w:val="superscript"/>
              </w:rPr>
              <w:t>***</w:t>
            </w:r>
            <w:r w:rsidRPr="0028719A">
              <w:rPr>
                <w:rFonts w:asciiTheme="minorHAnsi" w:hAnsiTheme="minorHAnsi" w:cstheme="minorHAnsi"/>
                <w:sz w:val="20"/>
                <w:szCs w:val="20"/>
              </w:rPr>
              <w:t>p&lt;0.01</w:t>
            </w:r>
          </w:p>
        </w:tc>
      </w:tr>
    </w:tbl>
    <w:p w14:paraId="144EA26D" w14:textId="77777777" w:rsidR="003E0264" w:rsidRDefault="003E0264" w:rsidP="003E0264">
      <w:pPr>
        <w:spacing w:line="480" w:lineRule="auto"/>
        <w:rPr>
          <w:rFonts w:cs="Times New Roman"/>
          <w:b/>
          <w:bCs/>
        </w:rPr>
      </w:pPr>
    </w:p>
    <w:p w14:paraId="27B9EDB7" w14:textId="77777777" w:rsidR="003E0264" w:rsidRDefault="003E0264" w:rsidP="003E0264">
      <w:pPr>
        <w:spacing w:line="480" w:lineRule="auto"/>
        <w:rPr>
          <w:rFonts w:cs="Times New Roman"/>
          <w:b/>
          <w:bCs/>
        </w:rPr>
      </w:pPr>
    </w:p>
    <w:p w14:paraId="38A89A44" w14:textId="51F2789C" w:rsidR="003E0264" w:rsidRDefault="003E0264" w:rsidP="003E0264">
      <w:pPr>
        <w:pStyle w:val="Caption"/>
        <w:keepNext/>
        <w:spacing w:line="480" w:lineRule="auto"/>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1</w:t>
      </w:r>
      <w:r w:rsidRPr="00210ED9">
        <w:rPr>
          <w:b/>
          <w:bCs/>
          <w:i w:val="0"/>
          <w:iCs w:val="0"/>
          <w:color w:val="auto"/>
          <w:sz w:val="24"/>
          <w:szCs w:val="24"/>
        </w:rPr>
        <w:fldChar w:fldCharType="end"/>
      </w:r>
      <w:r w:rsidRPr="00210ED9">
        <w:rPr>
          <w:b/>
          <w:bCs/>
          <w:i w:val="0"/>
          <w:iCs w:val="0"/>
          <w:color w:val="auto"/>
          <w:sz w:val="24"/>
          <w:szCs w:val="24"/>
        </w:rPr>
        <w:t>:</w:t>
      </w:r>
      <w:r w:rsidRPr="00B30C8D">
        <w:rPr>
          <w:i w:val="0"/>
          <w:iCs w:val="0"/>
          <w:color w:val="auto"/>
          <w:sz w:val="24"/>
          <w:szCs w:val="24"/>
        </w:rPr>
        <w:t xml:space="preserve"> Encoding of theoretical assumptions</w:t>
      </w:r>
      <w:r>
        <w:rPr>
          <w:noProof/>
        </w:rPr>
        <w:drawing>
          <wp:inline distT="0" distB="0" distL="0" distR="0" wp14:anchorId="6CD3AA1B" wp14:editId="0F31AF12">
            <wp:extent cx="4888871" cy="4888871"/>
            <wp:effectExtent l="0" t="0" r="6985" b="6985"/>
            <wp:docPr id="472301789"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01789" name="Picture 4" descr="A diagram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302" cy="4891302"/>
                    </a:xfrm>
                    <a:prstGeom prst="rect">
                      <a:avLst/>
                    </a:prstGeom>
                    <a:noFill/>
                    <a:ln>
                      <a:noFill/>
                    </a:ln>
                  </pic:spPr>
                </pic:pic>
              </a:graphicData>
            </a:graphic>
          </wp:inline>
        </w:drawing>
      </w:r>
    </w:p>
    <w:p w14:paraId="3732FFC4" w14:textId="77777777" w:rsidR="003E0264" w:rsidRPr="00E60731" w:rsidRDefault="003E0264" w:rsidP="003E0264">
      <w:pPr>
        <w:rPr>
          <w:sz w:val="20"/>
          <w:szCs w:val="20"/>
        </w:rPr>
      </w:pPr>
      <w:r w:rsidRPr="00E60731">
        <w:rPr>
          <w:sz w:val="20"/>
          <w:szCs w:val="20"/>
        </w:rPr>
        <w:t xml:space="preserve">Note: </w:t>
      </w:r>
      <w:r w:rsidRPr="00E60731">
        <w:rPr>
          <w:i/>
          <w:iCs/>
          <w:sz w:val="20"/>
          <w:szCs w:val="20"/>
        </w:rPr>
        <w:t xml:space="preserve">Ideol – </w:t>
      </w:r>
      <w:r w:rsidRPr="00E60731">
        <w:rPr>
          <w:sz w:val="20"/>
          <w:szCs w:val="20"/>
        </w:rPr>
        <w:t xml:space="preserve">Ideology; </w:t>
      </w:r>
      <w:r w:rsidRPr="00E60731">
        <w:rPr>
          <w:i/>
          <w:iCs/>
          <w:sz w:val="20"/>
          <w:szCs w:val="20"/>
        </w:rPr>
        <w:t xml:space="preserve">Demog – </w:t>
      </w:r>
      <w:r w:rsidRPr="00E60731">
        <w:rPr>
          <w:sz w:val="20"/>
          <w:szCs w:val="20"/>
        </w:rPr>
        <w:t xml:space="preserve">Demographics (Age, Gender, Income, etc); </w:t>
      </w:r>
      <w:r w:rsidRPr="00E60731">
        <w:rPr>
          <w:i/>
          <w:iCs/>
          <w:sz w:val="20"/>
          <w:szCs w:val="20"/>
        </w:rPr>
        <w:t xml:space="preserve">SatGov – </w:t>
      </w:r>
      <w:r w:rsidRPr="00E60731">
        <w:rPr>
          <w:sz w:val="20"/>
          <w:szCs w:val="20"/>
        </w:rPr>
        <w:t xml:space="preserve">Satisfaction with national government policy; </w:t>
      </w:r>
      <w:r w:rsidRPr="00E60731">
        <w:rPr>
          <w:i/>
          <w:iCs/>
          <w:sz w:val="20"/>
          <w:szCs w:val="20"/>
        </w:rPr>
        <w:t xml:space="preserve">Vote – </w:t>
      </w:r>
      <w:r w:rsidRPr="00E60731">
        <w:rPr>
          <w:sz w:val="20"/>
          <w:szCs w:val="20"/>
        </w:rPr>
        <w:t xml:space="preserve">voting for incumbents, opposition, or note; </w:t>
      </w:r>
      <w:r w:rsidRPr="00E60731">
        <w:rPr>
          <w:i/>
          <w:iCs/>
          <w:sz w:val="20"/>
          <w:szCs w:val="20"/>
        </w:rPr>
        <w:t xml:space="preserve">CovImp – </w:t>
      </w:r>
      <w:r w:rsidRPr="00E60731">
        <w:rPr>
          <w:sz w:val="20"/>
          <w:szCs w:val="20"/>
        </w:rPr>
        <w:t xml:space="preserve">the health and financial impact of COVID on individuals; </w:t>
      </w:r>
      <w:r w:rsidRPr="00E60731">
        <w:rPr>
          <w:i/>
          <w:iCs/>
          <w:sz w:val="20"/>
          <w:szCs w:val="20"/>
        </w:rPr>
        <w:t>MsCntr</w:t>
      </w:r>
      <w:r w:rsidRPr="00E60731">
        <w:rPr>
          <w:sz w:val="20"/>
          <w:szCs w:val="20"/>
        </w:rPr>
        <w:t xml:space="preserve"> – whether individuals perceive member states to be responsible for the pandemic; </w:t>
      </w:r>
      <w:r w:rsidRPr="00E60731">
        <w:rPr>
          <w:i/>
          <w:iCs/>
          <w:sz w:val="20"/>
          <w:szCs w:val="20"/>
        </w:rPr>
        <w:t xml:space="preserve">SatEU – </w:t>
      </w:r>
      <w:r w:rsidRPr="00E60731">
        <w:rPr>
          <w:sz w:val="20"/>
          <w:szCs w:val="20"/>
        </w:rPr>
        <w:t xml:space="preserve">satisfaction with EU COVID policy; </w:t>
      </w:r>
      <w:r w:rsidRPr="00E60731">
        <w:rPr>
          <w:i/>
          <w:iCs/>
          <w:sz w:val="20"/>
          <w:szCs w:val="20"/>
        </w:rPr>
        <w:t xml:space="preserve">EUID – </w:t>
      </w:r>
      <w:r w:rsidRPr="00E60731">
        <w:rPr>
          <w:sz w:val="20"/>
          <w:szCs w:val="20"/>
        </w:rPr>
        <w:t xml:space="preserve">European Identity; </w:t>
      </w:r>
      <w:r w:rsidRPr="00E60731">
        <w:rPr>
          <w:i/>
          <w:iCs/>
          <w:sz w:val="20"/>
          <w:szCs w:val="20"/>
        </w:rPr>
        <w:t xml:space="preserve">Empat – </w:t>
      </w:r>
      <w:r w:rsidRPr="00E60731">
        <w:rPr>
          <w:sz w:val="20"/>
          <w:szCs w:val="20"/>
        </w:rPr>
        <w:t xml:space="preserve">Empathy to other EU citizens; </w:t>
      </w:r>
      <w:r w:rsidRPr="00E60731">
        <w:rPr>
          <w:i/>
          <w:iCs/>
          <w:sz w:val="20"/>
          <w:szCs w:val="20"/>
        </w:rPr>
        <w:t xml:space="preserve">Solid – </w:t>
      </w:r>
      <w:r w:rsidRPr="00E60731">
        <w:rPr>
          <w:sz w:val="20"/>
          <w:szCs w:val="20"/>
        </w:rPr>
        <w:t>support for solidaristic policy.</w:t>
      </w:r>
    </w:p>
    <w:p w14:paraId="61F01214" w14:textId="77777777" w:rsidR="003E0264" w:rsidRDefault="003E0264" w:rsidP="003E0264">
      <w:pPr>
        <w:spacing w:line="480" w:lineRule="auto"/>
        <w:rPr>
          <w:i/>
          <w:iCs/>
        </w:rPr>
      </w:pPr>
    </w:p>
    <w:p w14:paraId="3A8ACC9C" w14:textId="187F2D0D" w:rsidR="003E0264" w:rsidRDefault="003E0264" w:rsidP="003E0264">
      <w:pPr>
        <w:spacing w:line="480" w:lineRule="auto"/>
      </w:pPr>
      <w:r w:rsidRPr="00E60731">
        <w:rPr>
          <w:i/>
          <w:iCs/>
        </w:rPr>
        <w:t>Figure</w:t>
      </w:r>
      <w:r>
        <w:rPr>
          <w:i/>
          <w:iCs/>
        </w:rPr>
        <w:t xml:space="preserve"> A11.1 </w:t>
      </w:r>
      <w:r>
        <w:t xml:space="preserve">shows the DAG encoding the relationships between the most important variables in our analysis. Each node represents a variable (or set of variables), and each arrow represents our causal assumption about the relationships between variables. The blue nodes represent our three mechanisms, while the red node represents our outcome, support for solidaristic policy. Following our theoretical section, we model satisfaction with the EU as determined by national policy (satisfaction with government handling of COVID), cues from elites (voting and ideology) and the independent impact of COVID on individuals (CovImp). </w:t>
      </w:r>
      <w:r>
        <w:lastRenderedPageBreak/>
        <w:t xml:space="preserve">We also expect EU identity to impact satisfaction with the EU. Identity is more heavily entrenched and therefore comes first in the causal chain. Identity is primarily considered to be shaped by ideology and demographic characteristics. Identity in turn affects empathy since it determines the width of the circle of the in-group. Empathy is further determined by two important factors, the personal impact of COVID and whether individuals believe that member states were responsible for COVID. </w:t>
      </w:r>
    </w:p>
    <w:p w14:paraId="79D83E4E" w14:textId="77777777" w:rsidR="003E0264" w:rsidRDefault="003E0264" w:rsidP="003E0264">
      <w:pPr>
        <w:spacing w:line="480" w:lineRule="auto"/>
      </w:pPr>
      <w:r>
        <w:t>The DAG presents several important insights which guide the approach to analysis. Since satisfaction with the national government is partially an outcome of voting, the effect of voting needs to be estimated without the inclusion of satisfaction with government policy. Likewise, the effects of identity needs to be estimated without including its descendants, satisfaction and empathy. In the main Figures in the text we present models including all factors for simplicity of presentation, and we discuss the effects of individual variables estimated correctly.</w:t>
      </w:r>
    </w:p>
    <w:p w14:paraId="77DB3B08" w14:textId="77777777" w:rsidR="003E0264" w:rsidRDefault="003E0264" w:rsidP="003E0264">
      <w:pPr>
        <w:spacing w:line="480" w:lineRule="auto"/>
        <w:rPr>
          <w:i/>
          <w:iCs/>
        </w:rPr>
      </w:pPr>
    </w:p>
    <w:p w14:paraId="3074961F" w14:textId="77777777" w:rsidR="003E0264" w:rsidRDefault="003E0264" w:rsidP="003E0264">
      <w:pPr>
        <w:spacing w:line="480" w:lineRule="auto"/>
      </w:pPr>
    </w:p>
    <w:p w14:paraId="03AFF29D" w14:textId="77777777" w:rsidR="003E0264" w:rsidRPr="00513D81"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2</w:t>
      </w:r>
      <w:r w:rsidRPr="00210ED9">
        <w:rPr>
          <w:b/>
          <w:bCs/>
          <w:i w:val="0"/>
          <w:iCs w:val="0"/>
          <w:color w:val="auto"/>
          <w:sz w:val="24"/>
          <w:szCs w:val="24"/>
        </w:rPr>
        <w:fldChar w:fldCharType="end"/>
      </w:r>
      <w:r w:rsidRPr="00210ED9">
        <w:rPr>
          <w:b/>
          <w:bCs/>
          <w:i w:val="0"/>
          <w:iCs w:val="0"/>
          <w:color w:val="auto"/>
          <w:sz w:val="24"/>
          <w:szCs w:val="24"/>
        </w:rPr>
        <w:t>:</w:t>
      </w:r>
      <w:r w:rsidRPr="00513D81">
        <w:rPr>
          <w:i w:val="0"/>
          <w:iCs w:val="0"/>
          <w:color w:val="auto"/>
          <w:sz w:val="24"/>
          <w:szCs w:val="24"/>
        </w:rPr>
        <w:t xml:space="preserve"> Satisfaction with EU COVID Policy, by Country and Round</w:t>
      </w:r>
    </w:p>
    <w:p w14:paraId="0FFB323A" w14:textId="77777777" w:rsidR="003E0264" w:rsidRDefault="003E0264" w:rsidP="003E0264">
      <w:pPr>
        <w:spacing w:line="480" w:lineRule="auto"/>
      </w:pPr>
      <w:r>
        <w:rPr>
          <w:noProof/>
        </w:rPr>
        <w:drawing>
          <wp:inline distT="0" distB="0" distL="0" distR="0" wp14:anchorId="0015F02D" wp14:editId="64ABAF62">
            <wp:extent cx="5942330" cy="3752850"/>
            <wp:effectExtent l="0" t="0" r="1270" b="0"/>
            <wp:docPr id="1640415016" name="Picture 1" descr="A graph with colorfu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5016" name="Picture 1" descr="A graph with colorful do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330" cy="3752850"/>
                    </a:xfrm>
                    <a:prstGeom prst="rect">
                      <a:avLst/>
                    </a:prstGeom>
                    <a:noFill/>
                    <a:ln>
                      <a:noFill/>
                    </a:ln>
                  </pic:spPr>
                </pic:pic>
              </a:graphicData>
            </a:graphic>
          </wp:inline>
        </w:drawing>
      </w:r>
    </w:p>
    <w:p w14:paraId="32C28F99" w14:textId="77777777" w:rsidR="003E0264" w:rsidRDefault="003E0264" w:rsidP="003E0264">
      <w:pPr>
        <w:spacing w:line="480" w:lineRule="auto"/>
      </w:pPr>
    </w:p>
    <w:p w14:paraId="6D0BA0B8" w14:textId="77777777" w:rsidR="003E0264" w:rsidRPr="00A57FAB"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3</w:t>
      </w:r>
      <w:r w:rsidRPr="00210ED9">
        <w:rPr>
          <w:b/>
          <w:bCs/>
          <w:i w:val="0"/>
          <w:iCs w:val="0"/>
          <w:color w:val="auto"/>
          <w:sz w:val="24"/>
          <w:szCs w:val="24"/>
        </w:rPr>
        <w:fldChar w:fldCharType="end"/>
      </w:r>
      <w:r w:rsidRPr="00210ED9">
        <w:rPr>
          <w:b/>
          <w:bCs/>
          <w:i w:val="0"/>
          <w:iCs w:val="0"/>
          <w:color w:val="auto"/>
          <w:sz w:val="24"/>
          <w:szCs w:val="24"/>
        </w:rPr>
        <w:t>:</w:t>
      </w:r>
      <w:r w:rsidRPr="00A57FAB">
        <w:rPr>
          <w:i w:val="0"/>
          <w:iCs w:val="0"/>
          <w:color w:val="auto"/>
          <w:sz w:val="24"/>
          <w:szCs w:val="24"/>
        </w:rPr>
        <w:t xml:space="preserve"> Satisfaction with National Government Handling of COVID</w:t>
      </w:r>
    </w:p>
    <w:p w14:paraId="72219F43" w14:textId="77777777" w:rsidR="003E0264" w:rsidRPr="00CF382B" w:rsidRDefault="003E0264" w:rsidP="003E0264">
      <w:pPr>
        <w:spacing w:line="480" w:lineRule="auto"/>
      </w:pPr>
      <w:r>
        <w:rPr>
          <w:noProof/>
        </w:rPr>
        <w:drawing>
          <wp:inline distT="0" distB="0" distL="0" distR="0" wp14:anchorId="297435EB" wp14:editId="6A454E63">
            <wp:extent cx="5943600" cy="4457700"/>
            <wp:effectExtent l="0" t="0" r="0" b="0"/>
            <wp:docPr id="853606936" name="Picture 4" descr="A grid of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6936" name="Picture 4" descr="A grid of lin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E7C740" w14:textId="77777777" w:rsidR="003E0264" w:rsidRPr="00CF5934" w:rsidRDefault="003E0264" w:rsidP="003E0264">
      <w:pPr>
        <w:pStyle w:val="Caption"/>
        <w:keepNext/>
        <w:spacing w:line="480" w:lineRule="auto"/>
        <w:rPr>
          <w:i w:val="0"/>
          <w:iCs w:val="0"/>
          <w:color w:val="auto"/>
          <w:sz w:val="24"/>
          <w:szCs w:val="24"/>
        </w:rPr>
      </w:pPr>
      <w:r w:rsidRPr="00210ED9">
        <w:rPr>
          <w:b/>
          <w:bCs/>
          <w:i w:val="0"/>
          <w:iCs w:val="0"/>
          <w:color w:val="auto"/>
          <w:sz w:val="24"/>
          <w:szCs w:val="24"/>
        </w:rPr>
        <w:lastRenderedPageBreak/>
        <w:t>Figure A11.</w:t>
      </w:r>
      <w:r w:rsidRPr="00210ED9">
        <w:rPr>
          <w:b/>
          <w:bCs/>
          <w:i w:val="0"/>
          <w:iCs w:val="0"/>
          <w:color w:val="auto"/>
          <w:sz w:val="24"/>
          <w:szCs w:val="24"/>
        </w:rPr>
        <w:fldChar w:fldCharType="begin"/>
      </w:r>
      <w:r w:rsidRPr="00210ED9">
        <w:rPr>
          <w:b/>
          <w:bCs/>
          <w:i w:val="0"/>
          <w:iCs w:val="0"/>
          <w:color w:val="auto"/>
          <w:sz w:val="24"/>
          <w:szCs w:val="24"/>
        </w:rPr>
        <w:instrText xml:space="preserve"> SEQ Figure_A11. \* ARABIC </w:instrText>
      </w:r>
      <w:r w:rsidRPr="00210ED9">
        <w:rPr>
          <w:b/>
          <w:bCs/>
          <w:i w:val="0"/>
          <w:iCs w:val="0"/>
          <w:color w:val="auto"/>
          <w:sz w:val="24"/>
          <w:szCs w:val="24"/>
        </w:rPr>
        <w:fldChar w:fldCharType="separate"/>
      </w:r>
      <w:r w:rsidRPr="00210ED9">
        <w:rPr>
          <w:b/>
          <w:bCs/>
          <w:i w:val="0"/>
          <w:iCs w:val="0"/>
          <w:noProof/>
          <w:color w:val="auto"/>
          <w:sz w:val="24"/>
          <w:szCs w:val="24"/>
        </w:rPr>
        <w:t>4</w:t>
      </w:r>
      <w:r w:rsidRPr="00210ED9">
        <w:rPr>
          <w:b/>
          <w:bCs/>
          <w:i w:val="0"/>
          <w:iCs w:val="0"/>
          <w:color w:val="auto"/>
          <w:sz w:val="24"/>
          <w:szCs w:val="24"/>
        </w:rPr>
        <w:fldChar w:fldCharType="end"/>
      </w:r>
      <w:r w:rsidRPr="00210ED9">
        <w:rPr>
          <w:b/>
          <w:bCs/>
          <w:i w:val="0"/>
          <w:iCs w:val="0"/>
          <w:color w:val="auto"/>
          <w:sz w:val="24"/>
          <w:szCs w:val="24"/>
        </w:rPr>
        <w:t>:</w:t>
      </w:r>
      <w:r w:rsidRPr="00CF5934">
        <w:rPr>
          <w:i w:val="0"/>
          <w:iCs w:val="0"/>
          <w:color w:val="auto"/>
          <w:sz w:val="24"/>
          <w:szCs w:val="24"/>
        </w:rPr>
        <w:t xml:space="preserve"> View of EU improved and EU </w:t>
      </w:r>
      <w:proofErr w:type="gramStart"/>
      <w:r w:rsidRPr="00CF5934">
        <w:rPr>
          <w:i w:val="0"/>
          <w:iCs w:val="0"/>
          <w:color w:val="auto"/>
          <w:sz w:val="24"/>
          <w:szCs w:val="24"/>
        </w:rPr>
        <w:t>integration</w:t>
      </w:r>
      <w:proofErr w:type="gramEnd"/>
    </w:p>
    <w:p w14:paraId="6B22A56F" w14:textId="77CBDAFC" w:rsidR="00000000" w:rsidRPr="003E0264" w:rsidRDefault="003E0264">
      <w:pPr>
        <w:rPr>
          <w:lang w:val="en-US"/>
        </w:rPr>
      </w:pPr>
      <w:r>
        <w:rPr>
          <w:rFonts w:cs="Times New Roman"/>
          <w:noProof/>
        </w:rPr>
        <w:drawing>
          <wp:inline distT="0" distB="0" distL="0" distR="0" wp14:anchorId="629CE557" wp14:editId="381714BF">
            <wp:extent cx="4476750" cy="3352780"/>
            <wp:effectExtent l="0" t="0" r="0" b="635"/>
            <wp:docPr id="76909171" name="Picture 7" descr="A grid of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171" name="Picture 7" descr="A grid of whit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9887" cy="3355129"/>
                    </a:xfrm>
                    <a:prstGeom prst="rect">
                      <a:avLst/>
                    </a:prstGeom>
                    <a:noFill/>
                    <a:ln>
                      <a:noFill/>
                    </a:ln>
                  </pic:spPr>
                </pic:pic>
              </a:graphicData>
            </a:graphic>
          </wp:inline>
        </w:drawing>
      </w:r>
    </w:p>
    <w:sectPr w:rsidR="006913E6" w:rsidRPr="003E0264" w:rsidSect="002F255C">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8812" w14:textId="77777777" w:rsidR="00A85EF8" w:rsidRDefault="00A85EF8" w:rsidP="003E0264">
      <w:r>
        <w:separator/>
      </w:r>
    </w:p>
  </w:endnote>
  <w:endnote w:type="continuationSeparator" w:id="0">
    <w:p w14:paraId="1093DCB7" w14:textId="77777777" w:rsidR="00A85EF8" w:rsidRDefault="00A85EF8" w:rsidP="003E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5938" w14:textId="77777777" w:rsidR="00A85EF8" w:rsidRDefault="00A85EF8" w:rsidP="003E0264">
      <w:r>
        <w:separator/>
      </w:r>
    </w:p>
  </w:footnote>
  <w:footnote w:type="continuationSeparator" w:id="0">
    <w:p w14:paraId="5BA9DE12" w14:textId="77777777" w:rsidR="00A85EF8" w:rsidRDefault="00A85EF8" w:rsidP="003E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3652369"/>
      <w:docPartObj>
        <w:docPartGallery w:val="Page Numbers (Top of Page)"/>
        <w:docPartUnique/>
      </w:docPartObj>
    </w:sdtPr>
    <w:sdtContent>
      <w:p w14:paraId="46140C09" w14:textId="542AF6E6" w:rsidR="003E0264" w:rsidRDefault="003E0264" w:rsidP="00A21C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D402F" w14:textId="77777777" w:rsidR="003E0264" w:rsidRDefault="003E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699996"/>
      <w:docPartObj>
        <w:docPartGallery w:val="Page Numbers (Top of Page)"/>
        <w:docPartUnique/>
      </w:docPartObj>
    </w:sdtPr>
    <w:sdtContent>
      <w:p w14:paraId="67A72821" w14:textId="591A1CB1" w:rsidR="003E0264" w:rsidRDefault="003E0264" w:rsidP="00A21C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718FD1" w14:textId="77777777" w:rsidR="003E0264" w:rsidRDefault="003E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EF9"/>
    <w:multiLevelType w:val="hybridMultilevel"/>
    <w:tmpl w:val="8BB29A1A"/>
    <w:lvl w:ilvl="0" w:tplc="A6BCFD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E3985"/>
    <w:multiLevelType w:val="hybridMultilevel"/>
    <w:tmpl w:val="56EAE2E8"/>
    <w:lvl w:ilvl="0" w:tplc="4AF2A884">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E4C33"/>
    <w:multiLevelType w:val="hybridMultilevel"/>
    <w:tmpl w:val="B6F2F834"/>
    <w:lvl w:ilvl="0" w:tplc="19124AD8">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4139E"/>
    <w:multiLevelType w:val="hybridMultilevel"/>
    <w:tmpl w:val="E71236C0"/>
    <w:lvl w:ilvl="0" w:tplc="18A244BA">
      <w:start w:val="1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2F3BE3"/>
    <w:multiLevelType w:val="hybridMultilevel"/>
    <w:tmpl w:val="1DA4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48790">
    <w:abstractNumId w:val="0"/>
  </w:num>
  <w:num w:numId="2" w16cid:durableId="885680626">
    <w:abstractNumId w:val="1"/>
  </w:num>
  <w:num w:numId="3" w16cid:durableId="247662198">
    <w:abstractNumId w:val="4"/>
  </w:num>
  <w:num w:numId="4" w16cid:durableId="608780935">
    <w:abstractNumId w:val="2"/>
  </w:num>
  <w:num w:numId="5" w16cid:durableId="16467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F6"/>
    <w:rsid w:val="00156A30"/>
    <w:rsid w:val="00283FDF"/>
    <w:rsid w:val="002F255C"/>
    <w:rsid w:val="003E0264"/>
    <w:rsid w:val="007F1CF6"/>
    <w:rsid w:val="00A85EF8"/>
    <w:rsid w:val="00C3544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6EA1FBE"/>
  <w15:chartTrackingRefBased/>
  <w15:docId w15:val="{53A6CA53-A467-7A40-A244-8527CE54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CF6"/>
    <w:rPr>
      <w:rFonts w:ascii="Times New Roman" w:hAnsi="Times New Roman"/>
    </w:rPr>
  </w:style>
  <w:style w:type="paragraph" w:styleId="Heading1">
    <w:name w:val="heading 1"/>
    <w:basedOn w:val="Normal"/>
    <w:next w:val="Normal"/>
    <w:link w:val="Heading1Char"/>
    <w:uiPriority w:val="9"/>
    <w:qFormat/>
    <w:rsid w:val="003E0264"/>
    <w:pPr>
      <w:keepNext/>
      <w:keepLines/>
      <w:spacing w:before="240" w:line="48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E0264"/>
    <w:pPr>
      <w:keepNext/>
      <w:keepLines/>
      <w:spacing w:before="40" w:line="259" w:lineRule="auto"/>
      <w:outlineLvl w:val="1"/>
    </w:pPr>
    <w:rPr>
      <w:rFonts w:eastAsiaTheme="majorEastAsia" w:cstheme="majorBidi"/>
      <w:b/>
      <w:color w:val="000000" w:themeColor="text1"/>
      <w:kern w:val="0"/>
      <w:szCs w:val="26"/>
      <w:lang w:val="en-US"/>
      <w14:ligatures w14:val="none"/>
    </w:rPr>
  </w:style>
  <w:style w:type="paragraph" w:styleId="Heading3">
    <w:name w:val="heading 3"/>
    <w:basedOn w:val="Normal"/>
    <w:next w:val="Normal"/>
    <w:link w:val="Heading3Char"/>
    <w:uiPriority w:val="9"/>
    <w:unhideWhenUsed/>
    <w:qFormat/>
    <w:rsid w:val="003E0264"/>
    <w:pPr>
      <w:keepNext/>
      <w:keepLines/>
      <w:spacing w:before="40" w:line="259" w:lineRule="auto"/>
      <w:outlineLvl w:val="2"/>
    </w:pPr>
    <w:rPr>
      <w:rFonts w:asciiTheme="majorHAnsi" w:eastAsiaTheme="majorEastAsia" w:hAnsiTheme="majorHAnsi" w:cstheme="majorBidi"/>
      <w:color w:val="1F3763" w:themeColor="accent1" w:themeShade="7F"/>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CF6"/>
    <w:pPr>
      <w:spacing w:before="100" w:beforeAutospacing="1" w:after="100" w:afterAutospacing="1"/>
    </w:pPr>
    <w:rPr>
      <w:rFonts w:eastAsia="Times New Roman" w:cs="Times New Roman"/>
      <w:kern w:val="0"/>
      <w:lang w:eastAsia="en-GB"/>
      <w14:ligatures w14:val="none"/>
    </w:rPr>
  </w:style>
  <w:style w:type="table" w:styleId="TableGrid">
    <w:name w:val="Table Grid"/>
    <w:basedOn w:val="TableNormal"/>
    <w:uiPriority w:val="59"/>
    <w:rsid w:val="007F1CF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0264"/>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3E0264"/>
    <w:rPr>
      <w:rFonts w:ascii="Times New Roman" w:eastAsiaTheme="majorEastAsia" w:hAnsi="Times New Roman" w:cstheme="majorBidi"/>
      <w:b/>
      <w:color w:val="000000" w:themeColor="text1"/>
      <w:kern w:val="0"/>
      <w:szCs w:val="26"/>
      <w:lang w:val="en-US"/>
      <w14:ligatures w14:val="none"/>
    </w:rPr>
  </w:style>
  <w:style w:type="character" w:customStyle="1" w:styleId="Heading3Char">
    <w:name w:val="Heading 3 Char"/>
    <w:basedOn w:val="DefaultParagraphFont"/>
    <w:link w:val="Heading3"/>
    <w:uiPriority w:val="9"/>
    <w:rsid w:val="003E0264"/>
    <w:rPr>
      <w:rFonts w:asciiTheme="majorHAnsi" w:eastAsiaTheme="majorEastAsia" w:hAnsiTheme="majorHAnsi" w:cstheme="majorBidi"/>
      <w:color w:val="1F3763" w:themeColor="accent1" w:themeShade="7F"/>
      <w:kern w:val="0"/>
      <w:lang w:val="en-US"/>
      <w14:ligatures w14:val="none"/>
    </w:rPr>
  </w:style>
  <w:style w:type="paragraph" w:styleId="ListParagraph">
    <w:name w:val="List Paragraph"/>
    <w:basedOn w:val="Normal"/>
    <w:uiPriority w:val="34"/>
    <w:qFormat/>
    <w:rsid w:val="003E0264"/>
    <w:pPr>
      <w:spacing w:after="160" w:line="259" w:lineRule="auto"/>
      <w:ind w:left="720"/>
      <w:contextualSpacing/>
    </w:pPr>
    <w:rPr>
      <w:kern w:val="0"/>
      <w:szCs w:val="22"/>
      <w:lang w:val="en-US"/>
      <w14:ligatures w14:val="none"/>
    </w:rPr>
  </w:style>
  <w:style w:type="paragraph" w:styleId="Caption">
    <w:name w:val="caption"/>
    <w:basedOn w:val="Normal"/>
    <w:next w:val="Normal"/>
    <w:uiPriority w:val="35"/>
    <w:unhideWhenUsed/>
    <w:qFormat/>
    <w:rsid w:val="003E0264"/>
    <w:pPr>
      <w:spacing w:after="200"/>
    </w:pPr>
    <w:rPr>
      <w:i/>
      <w:iCs/>
      <w:color w:val="44546A" w:themeColor="text2"/>
      <w:kern w:val="0"/>
      <w:sz w:val="18"/>
      <w:szCs w:val="18"/>
      <w:lang w:val="en-US"/>
      <w14:ligatures w14:val="none"/>
    </w:rPr>
  </w:style>
  <w:style w:type="paragraph" w:styleId="Header">
    <w:name w:val="header"/>
    <w:basedOn w:val="Normal"/>
    <w:link w:val="HeaderChar"/>
    <w:uiPriority w:val="99"/>
    <w:unhideWhenUsed/>
    <w:rsid w:val="003E0264"/>
    <w:pPr>
      <w:tabs>
        <w:tab w:val="center" w:pos="4680"/>
        <w:tab w:val="right" w:pos="9360"/>
      </w:tabs>
    </w:pPr>
    <w:rPr>
      <w:kern w:val="0"/>
      <w:szCs w:val="22"/>
      <w:lang w:val="en-US"/>
      <w14:ligatures w14:val="none"/>
    </w:rPr>
  </w:style>
  <w:style w:type="character" w:customStyle="1" w:styleId="HeaderChar">
    <w:name w:val="Header Char"/>
    <w:basedOn w:val="DefaultParagraphFont"/>
    <w:link w:val="Header"/>
    <w:uiPriority w:val="99"/>
    <w:rsid w:val="003E0264"/>
    <w:rPr>
      <w:rFonts w:ascii="Times New Roman" w:hAnsi="Times New Roman"/>
      <w:kern w:val="0"/>
      <w:szCs w:val="22"/>
      <w:lang w:val="en-US"/>
      <w14:ligatures w14:val="none"/>
    </w:rPr>
  </w:style>
  <w:style w:type="paragraph" w:styleId="Footer">
    <w:name w:val="footer"/>
    <w:basedOn w:val="Normal"/>
    <w:link w:val="FooterChar"/>
    <w:uiPriority w:val="99"/>
    <w:unhideWhenUsed/>
    <w:rsid w:val="003E0264"/>
    <w:pPr>
      <w:tabs>
        <w:tab w:val="center" w:pos="4680"/>
        <w:tab w:val="right" w:pos="9360"/>
      </w:tabs>
    </w:pPr>
    <w:rPr>
      <w:kern w:val="0"/>
      <w:szCs w:val="22"/>
      <w:lang w:val="en-US"/>
      <w14:ligatures w14:val="none"/>
    </w:rPr>
  </w:style>
  <w:style w:type="character" w:customStyle="1" w:styleId="FooterChar">
    <w:name w:val="Footer Char"/>
    <w:basedOn w:val="DefaultParagraphFont"/>
    <w:link w:val="Footer"/>
    <w:uiPriority w:val="99"/>
    <w:rsid w:val="003E0264"/>
    <w:rPr>
      <w:rFonts w:ascii="Times New Roman" w:hAnsi="Times New Roman"/>
      <w:kern w:val="0"/>
      <w:szCs w:val="22"/>
      <w:lang w:val="en-US"/>
      <w14:ligatures w14:val="none"/>
    </w:rPr>
  </w:style>
  <w:style w:type="character" w:styleId="CommentReference">
    <w:name w:val="annotation reference"/>
    <w:basedOn w:val="DefaultParagraphFont"/>
    <w:uiPriority w:val="99"/>
    <w:semiHidden/>
    <w:unhideWhenUsed/>
    <w:rsid w:val="003E0264"/>
    <w:rPr>
      <w:sz w:val="16"/>
      <w:szCs w:val="16"/>
    </w:rPr>
  </w:style>
  <w:style w:type="paragraph" w:styleId="CommentText">
    <w:name w:val="annotation text"/>
    <w:basedOn w:val="Normal"/>
    <w:link w:val="CommentTextChar"/>
    <w:uiPriority w:val="99"/>
    <w:unhideWhenUsed/>
    <w:rsid w:val="003E0264"/>
    <w:pPr>
      <w:spacing w:after="160"/>
    </w:pPr>
    <w:rPr>
      <w:kern w:val="0"/>
      <w:sz w:val="20"/>
      <w:szCs w:val="20"/>
      <w:lang w:val="en-US"/>
      <w14:ligatures w14:val="none"/>
    </w:rPr>
  </w:style>
  <w:style w:type="character" w:customStyle="1" w:styleId="CommentTextChar">
    <w:name w:val="Comment Text Char"/>
    <w:basedOn w:val="DefaultParagraphFont"/>
    <w:link w:val="CommentText"/>
    <w:uiPriority w:val="99"/>
    <w:rsid w:val="003E0264"/>
    <w:rPr>
      <w:rFonts w:ascii="Times New Roman" w:hAnsi="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3E0264"/>
    <w:rPr>
      <w:b/>
      <w:bCs/>
    </w:rPr>
  </w:style>
  <w:style w:type="character" w:customStyle="1" w:styleId="CommentSubjectChar">
    <w:name w:val="Comment Subject Char"/>
    <w:basedOn w:val="CommentTextChar"/>
    <w:link w:val="CommentSubject"/>
    <w:uiPriority w:val="99"/>
    <w:semiHidden/>
    <w:rsid w:val="003E0264"/>
    <w:rPr>
      <w:rFonts w:ascii="Times New Roman" w:hAnsi="Times New Roman"/>
      <w:b/>
      <w:bCs/>
      <w:kern w:val="0"/>
      <w:sz w:val="20"/>
      <w:szCs w:val="20"/>
      <w:lang w:val="en-US"/>
      <w14:ligatures w14:val="none"/>
    </w:rPr>
  </w:style>
  <w:style w:type="paragraph" w:styleId="FootnoteText">
    <w:name w:val="footnote text"/>
    <w:basedOn w:val="Normal"/>
    <w:link w:val="FootnoteTextChar"/>
    <w:uiPriority w:val="99"/>
    <w:semiHidden/>
    <w:unhideWhenUsed/>
    <w:rsid w:val="003E0264"/>
    <w:rPr>
      <w:kern w:val="0"/>
      <w:sz w:val="20"/>
      <w:szCs w:val="20"/>
      <w:lang w:val="en-US"/>
      <w14:ligatures w14:val="none"/>
    </w:rPr>
  </w:style>
  <w:style w:type="character" w:customStyle="1" w:styleId="FootnoteTextChar">
    <w:name w:val="Footnote Text Char"/>
    <w:basedOn w:val="DefaultParagraphFont"/>
    <w:link w:val="FootnoteText"/>
    <w:uiPriority w:val="99"/>
    <w:semiHidden/>
    <w:rsid w:val="003E0264"/>
    <w:rPr>
      <w:rFonts w:ascii="Times New Roman" w:hAnsi="Times New Roman"/>
      <w:kern w:val="0"/>
      <w:sz w:val="20"/>
      <w:szCs w:val="20"/>
      <w:lang w:val="en-US"/>
      <w14:ligatures w14:val="none"/>
    </w:rPr>
  </w:style>
  <w:style w:type="character" w:styleId="FootnoteReference">
    <w:name w:val="footnote reference"/>
    <w:basedOn w:val="DefaultParagraphFont"/>
    <w:uiPriority w:val="99"/>
    <w:semiHidden/>
    <w:unhideWhenUsed/>
    <w:rsid w:val="003E0264"/>
    <w:rPr>
      <w:vertAlign w:val="superscript"/>
    </w:rPr>
  </w:style>
  <w:style w:type="paragraph" w:styleId="Bibliography">
    <w:name w:val="Bibliography"/>
    <w:basedOn w:val="Normal"/>
    <w:next w:val="Normal"/>
    <w:uiPriority w:val="37"/>
    <w:unhideWhenUsed/>
    <w:rsid w:val="003E0264"/>
    <w:pPr>
      <w:spacing w:line="480" w:lineRule="auto"/>
      <w:ind w:left="720" w:hanging="720"/>
    </w:pPr>
    <w:rPr>
      <w:kern w:val="0"/>
      <w:szCs w:val="22"/>
      <w:lang w:val="en-US"/>
      <w14:ligatures w14:val="none"/>
    </w:rPr>
  </w:style>
  <w:style w:type="paragraph" w:styleId="Title">
    <w:name w:val="Title"/>
    <w:basedOn w:val="Normal"/>
    <w:next w:val="Normal"/>
    <w:link w:val="TitleChar"/>
    <w:uiPriority w:val="10"/>
    <w:qFormat/>
    <w:rsid w:val="003E0264"/>
    <w:pPr>
      <w:contextualSpacing/>
    </w:pPr>
    <w:rPr>
      <w:rFonts w:asciiTheme="majorHAnsi" w:eastAsiaTheme="majorEastAsia" w:hAnsiTheme="majorHAnsi" w:cstheme="majorBidi"/>
      <w:spacing w:val="-10"/>
      <w:kern w:val="28"/>
      <w:sz w:val="56"/>
      <w:szCs w:val="56"/>
      <w:lang w:val="en-US"/>
      <w14:ligatures w14:val="none"/>
    </w:rPr>
  </w:style>
  <w:style w:type="character" w:customStyle="1" w:styleId="TitleChar">
    <w:name w:val="Title Char"/>
    <w:basedOn w:val="DefaultParagraphFont"/>
    <w:link w:val="Title"/>
    <w:uiPriority w:val="10"/>
    <w:rsid w:val="003E0264"/>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99"/>
    <w:unhideWhenUsed/>
    <w:rsid w:val="003E0264"/>
    <w:pPr>
      <w:spacing w:after="120" w:line="259" w:lineRule="auto"/>
    </w:pPr>
    <w:rPr>
      <w:kern w:val="0"/>
      <w:szCs w:val="22"/>
      <w:lang w:val="en-US"/>
      <w14:ligatures w14:val="none"/>
    </w:rPr>
  </w:style>
  <w:style w:type="character" w:customStyle="1" w:styleId="BodyTextChar">
    <w:name w:val="Body Text Char"/>
    <w:basedOn w:val="DefaultParagraphFont"/>
    <w:link w:val="BodyText"/>
    <w:uiPriority w:val="99"/>
    <w:rsid w:val="003E0264"/>
    <w:rPr>
      <w:rFonts w:ascii="Times New Roman" w:hAnsi="Times New Roman"/>
      <w:kern w:val="0"/>
      <w:szCs w:val="22"/>
      <w:lang w:val="en-US"/>
      <w14:ligatures w14:val="none"/>
    </w:rPr>
  </w:style>
  <w:style w:type="paragraph" w:styleId="Revision">
    <w:name w:val="Revision"/>
    <w:hidden/>
    <w:uiPriority w:val="99"/>
    <w:semiHidden/>
    <w:rsid w:val="003E0264"/>
    <w:rPr>
      <w:rFonts w:ascii="Times New Roman" w:hAnsi="Times New Roman"/>
      <w:kern w:val="0"/>
      <w:szCs w:val="22"/>
      <w:lang w:val="en-US"/>
      <w14:ligatures w14:val="none"/>
    </w:rPr>
  </w:style>
  <w:style w:type="character" w:styleId="Hyperlink">
    <w:name w:val="Hyperlink"/>
    <w:basedOn w:val="DefaultParagraphFont"/>
    <w:uiPriority w:val="99"/>
    <w:unhideWhenUsed/>
    <w:rsid w:val="003E0264"/>
    <w:rPr>
      <w:color w:val="0563C1" w:themeColor="hyperlink"/>
      <w:u w:val="single"/>
    </w:rPr>
  </w:style>
  <w:style w:type="character" w:styleId="UnresolvedMention">
    <w:name w:val="Unresolved Mention"/>
    <w:basedOn w:val="DefaultParagraphFont"/>
    <w:uiPriority w:val="99"/>
    <w:semiHidden/>
    <w:unhideWhenUsed/>
    <w:rsid w:val="003E0264"/>
    <w:rPr>
      <w:color w:val="605E5C"/>
      <w:shd w:val="clear" w:color="auto" w:fill="E1DFDD"/>
    </w:rPr>
  </w:style>
  <w:style w:type="character" w:styleId="PageNumber">
    <w:name w:val="page number"/>
    <w:basedOn w:val="DefaultParagraphFont"/>
    <w:uiPriority w:val="99"/>
    <w:semiHidden/>
    <w:unhideWhenUsed/>
    <w:rsid w:val="003E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Truchlewski</dc:creator>
  <cp:keywords/>
  <dc:description/>
  <cp:lastModifiedBy>Zbigniew Truchlewski</cp:lastModifiedBy>
  <cp:revision>2</cp:revision>
  <dcterms:created xsi:type="dcterms:W3CDTF">2023-10-01T18:06:00Z</dcterms:created>
  <dcterms:modified xsi:type="dcterms:W3CDTF">2023-10-01T18:10:00Z</dcterms:modified>
</cp:coreProperties>
</file>