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41FCB8A1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速录宝软件功能的介绍参考速录宝的说明书。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需要注意的是，本方案和其他并击方案</w:t>
      </w:r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)/zh/ch/sh/r/z/c/s/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lastRenderedPageBreak/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h/zh/l/m/r/c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r w:rsidR="00D2498A">
        <w:rPr>
          <w:rFonts w:ascii="黑体" w:eastAsia="黑体" w:hAnsi="黑体"/>
          <w:sz w:val="28"/>
          <w:szCs w:val="28"/>
        </w:rPr>
        <w:t>ch/n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。除零声母外，四声时声调区不按键。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，4声不按键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3EA1BD77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68EB1635" w14:textId="6FFF32AA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（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，一级字</w:t>
      </w:r>
      <w:r w:rsidR="00AB497D">
        <w:rPr>
          <w:rFonts w:ascii="黑体" w:eastAsia="黑体" w:hAnsi="黑体" w:hint="eastAsia"/>
          <w:sz w:val="28"/>
          <w:szCs w:val="28"/>
        </w:rPr>
        <w:t>不能用二级字打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2C2B35">
        <w:rPr>
          <w:rFonts w:ascii="黑体" w:eastAsia="黑体" w:hAnsi="黑体" w:hint="eastAsia"/>
          <w:sz w:val="28"/>
          <w:szCs w:val="28"/>
        </w:rPr>
        <w:t>通过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</w:t>
      </w:r>
      <w:r w:rsidR="00AB497D">
        <w:rPr>
          <w:rFonts w:ascii="黑体" w:eastAsia="黑体" w:hAnsi="黑体" w:hint="eastAsia"/>
          <w:sz w:val="28"/>
          <w:szCs w:val="28"/>
        </w:rPr>
        <w:t>（包括一级字和二级字）</w:t>
      </w:r>
      <w:r w:rsidR="0047224F">
        <w:rPr>
          <w:rFonts w:ascii="黑体" w:eastAsia="黑体" w:hAnsi="黑体" w:hint="eastAsia"/>
          <w:sz w:val="28"/>
          <w:szCs w:val="28"/>
        </w:rPr>
        <w:t>出</w:t>
      </w:r>
      <w:r w:rsidR="0019546D">
        <w:rPr>
          <w:rFonts w:ascii="黑体" w:eastAsia="黑体" w:hAnsi="黑体" w:hint="eastAsia"/>
          <w:sz w:val="28"/>
          <w:szCs w:val="28"/>
        </w:rPr>
        <w:t>三级字</w:t>
      </w:r>
      <w:r w:rsidR="00F50283">
        <w:rPr>
          <w:rFonts w:ascii="黑体" w:eastAsia="黑体" w:hAnsi="黑体" w:hint="eastAsia"/>
          <w:sz w:val="28"/>
          <w:szCs w:val="28"/>
        </w:rPr>
        <w:t>（7</w:t>
      </w:r>
      <w:r w:rsidR="00F50283">
        <w:rPr>
          <w:rFonts w:ascii="黑体" w:eastAsia="黑体" w:hAnsi="黑体"/>
          <w:sz w:val="28"/>
          <w:szCs w:val="28"/>
        </w:rPr>
        <w:t>495</w:t>
      </w:r>
      <w:r w:rsidR="00F50283">
        <w:rPr>
          <w:rFonts w:ascii="黑体" w:eastAsia="黑体" w:hAnsi="黑体" w:hint="eastAsia"/>
          <w:sz w:val="28"/>
          <w:szCs w:val="28"/>
        </w:rPr>
        <w:t>个）</w:t>
      </w:r>
      <w:r w:rsidR="0019546D">
        <w:rPr>
          <w:rFonts w:ascii="黑体" w:eastAsia="黑体" w:hAnsi="黑体" w:hint="eastAsia"/>
          <w:sz w:val="28"/>
          <w:szCs w:val="28"/>
        </w:rPr>
        <w:t>后，</w:t>
      </w:r>
      <w:r w:rsidR="00B31222">
        <w:rPr>
          <w:rFonts w:ascii="黑体" w:eastAsia="黑体" w:hAnsi="黑体" w:hint="eastAsia"/>
          <w:sz w:val="28"/>
          <w:szCs w:val="28"/>
        </w:rPr>
        <w:t>剩余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2C2B35">
        <w:rPr>
          <w:rFonts w:ascii="黑体" w:eastAsia="黑体" w:hAnsi="黑体" w:hint="eastAsia"/>
          <w:sz w:val="28"/>
          <w:szCs w:val="28"/>
        </w:rPr>
        <w:t>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50283">
        <w:rPr>
          <w:rFonts w:ascii="黑体" w:eastAsia="黑体" w:hAnsi="黑体" w:hint="eastAsia"/>
          <w:sz w:val="28"/>
          <w:szCs w:val="28"/>
        </w:rPr>
        <w:t>（1</w:t>
      </w:r>
      <w:r w:rsidR="00F50283">
        <w:rPr>
          <w:rFonts w:ascii="黑体" w:eastAsia="黑体" w:hAnsi="黑体"/>
          <w:sz w:val="28"/>
          <w:szCs w:val="28"/>
        </w:rPr>
        <w:t>674</w:t>
      </w:r>
      <w:r w:rsidR="00F50283">
        <w:rPr>
          <w:rFonts w:ascii="黑体" w:eastAsia="黑体" w:hAnsi="黑体" w:hint="eastAsia"/>
          <w:sz w:val="28"/>
          <w:szCs w:val="28"/>
        </w:rPr>
        <w:t>个首选，6</w:t>
      </w:r>
      <w:r w:rsidR="00F50283">
        <w:rPr>
          <w:rFonts w:ascii="黑体" w:eastAsia="黑体" w:hAnsi="黑体"/>
          <w:sz w:val="28"/>
          <w:szCs w:val="28"/>
        </w:rPr>
        <w:t>5</w:t>
      </w:r>
      <w:r w:rsidR="00F50283">
        <w:rPr>
          <w:rFonts w:ascii="黑体" w:eastAsia="黑体" w:hAnsi="黑体" w:hint="eastAsia"/>
          <w:sz w:val="28"/>
          <w:szCs w:val="28"/>
        </w:rPr>
        <w:t>个非首选）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AB497D">
        <w:rPr>
          <w:rFonts w:ascii="黑体" w:eastAsia="黑体" w:hAnsi="黑体" w:hint="eastAsia"/>
          <w:sz w:val="28"/>
          <w:szCs w:val="28"/>
        </w:rPr>
        <w:t>从二级字到三级字不采用出简不出全的策略，是考虑到一</w:t>
      </w:r>
      <w:r w:rsidR="00247934">
        <w:rPr>
          <w:rFonts w:ascii="黑体" w:eastAsia="黑体" w:hAnsi="黑体" w:hint="eastAsia"/>
          <w:sz w:val="28"/>
          <w:szCs w:val="28"/>
        </w:rPr>
        <w:t>、</w:t>
      </w:r>
      <w:r w:rsidR="00AB497D">
        <w:rPr>
          <w:rFonts w:ascii="黑体" w:eastAsia="黑体" w:hAnsi="黑体" w:hint="eastAsia"/>
          <w:sz w:val="28"/>
          <w:szCs w:val="28"/>
        </w:rPr>
        <w:t>二级字数量太多，用户不一定能记全，三级字</w:t>
      </w:r>
      <w:r w:rsidR="006A0217">
        <w:rPr>
          <w:rFonts w:ascii="黑体" w:eastAsia="黑体" w:hAnsi="黑体" w:hint="eastAsia"/>
          <w:sz w:val="28"/>
          <w:szCs w:val="28"/>
        </w:rPr>
        <w:t>出</w:t>
      </w:r>
      <w:r w:rsidR="00AB497D">
        <w:rPr>
          <w:rFonts w:ascii="黑体" w:eastAsia="黑体" w:hAnsi="黑体" w:hint="eastAsia"/>
          <w:sz w:val="28"/>
          <w:szCs w:val="28"/>
        </w:rPr>
        <w:t>所有字的首选更通用</w:t>
      </w:r>
      <w:r w:rsidR="002C2521">
        <w:rPr>
          <w:rFonts w:ascii="黑体" w:eastAsia="黑体" w:hAnsi="黑体" w:hint="eastAsia"/>
          <w:sz w:val="28"/>
          <w:szCs w:val="28"/>
        </w:rPr>
        <w:t>，并且在用户</w:t>
      </w:r>
      <w:r w:rsidR="000C1CEE">
        <w:rPr>
          <w:rFonts w:ascii="黑体" w:eastAsia="黑体" w:hAnsi="黑体" w:hint="eastAsia"/>
          <w:sz w:val="28"/>
          <w:szCs w:val="28"/>
        </w:rPr>
        <w:t>自定义</w:t>
      </w:r>
      <w:r w:rsidR="00247934">
        <w:rPr>
          <w:rFonts w:ascii="黑体" w:eastAsia="黑体" w:hAnsi="黑体" w:hint="eastAsia"/>
          <w:sz w:val="28"/>
          <w:szCs w:val="28"/>
        </w:rPr>
        <w:t>一、</w:t>
      </w:r>
      <w:r w:rsidR="002C2521">
        <w:rPr>
          <w:rFonts w:ascii="黑体" w:eastAsia="黑体" w:hAnsi="黑体" w:hint="eastAsia"/>
          <w:sz w:val="28"/>
          <w:szCs w:val="28"/>
        </w:rPr>
        <w:t>二级字的时候，对应的三级字、四级字也不需要变动。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77777777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针对不会写的字，可以在第一击输入音节后看编码提示确定形码。4码字提示两码，3码字提示一码。每码用两个字符表示，其中1</w:t>
      </w:r>
      <w:r w:rsidRPr="0099051B">
        <w:rPr>
          <w:rFonts w:ascii="黑体" w:eastAsia="黑体" w:hAnsi="黑体"/>
          <w:sz w:val="28"/>
          <w:szCs w:val="28"/>
        </w:rPr>
        <w:t>2345</w:t>
      </w:r>
      <w:r w:rsidRPr="0099051B">
        <w:rPr>
          <w:rFonts w:ascii="黑体" w:eastAsia="黑体" w:hAnsi="黑体" w:hint="eastAsia"/>
          <w:sz w:val="28"/>
          <w:szCs w:val="28"/>
        </w:rPr>
        <w:t>表示横竖撇点折，_表示单笔画。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16EE2F39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4EB67F9B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trl+space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75E858FF" w14:textId="39AA3667" w:rsidR="0066232B" w:rsidRDefault="0066232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左s</w:t>
      </w:r>
      <w:r>
        <w:rPr>
          <w:rFonts w:ascii="黑体" w:eastAsia="黑体" w:hAnsi="黑体"/>
          <w:sz w:val="28"/>
          <w:szCs w:val="28"/>
        </w:rPr>
        <w:t>hift</w:t>
      </w:r>
      <w:r>
        <w:rPr>
          <w:rFonts w:ascii="黑体" w:eastAsia="黑体" w:hAnsi="黑体" w:hint="eastAsia"/>
          <w:sz w:val="28"/>
          <w:szCs w:val="28"/>
        </w:rPr>
        <w:t>：2选</w:t>
      </w:r>
    </w:p>
    <w:p w14:paraId="51F5E7A2" w14:textId="2A014CA1" w:rsidR="0066232B" w:rsidRDefault="0066232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右s</w:t>
      </w:r>
      <w:r>
        <w:rPr>
          <w:rFonts w:ascii="黑体" w:eastAsia="黑体" w:hAnsi="黑体"/>
          <w:sz w:val="28"/>
          <w:szCs w:val="28"/>
        </w:rPr>
        <w:t>hift</w:t>
      </w:r>
      <w:r>
        <w:rPr>
          <w:rFonts w:ascii="黑体" w:eastAsia="黑体" w:hAnsi="黑体" w:hint="eastAsia"/>
          <w:sz w:val="28"/>
          <w:szCs w:val="28"/>
        </w:rPr>
        <w:t>：3选</w:t>
      </w:r>
    </w:p>
    <w:sectPr w:rsidR="0066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9733" w14:textId="77777777" w:rsidR="00CF0AB0" w:rsidRDefault="00CF0AB0" w:rsidP="002E039E">
      <w:r>
        <w:separator/>
      </w:r>
    </w:p>
  </w:endnote>
  <w:endnote w:type="continuationSeparator" w:id="0">
    <w:p w14:paraId="06D76DC0" w14:textId="77777777" w:rsidR="00CF0AB0" w:rsidRDefault="00CF0AB0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7CEC" w14:textId="77777777" w:rsidR="00CF0AB0" w:rsidRDefault="00CF0AB0" w:rsidP="002E039E">
      <w:r>
        <w:separator/>
      </w:r>
    </w:p>
  </w:footnote>
  <w:footnote w:type="continuationSeparator" w:id="0">
    <w:p w14:paraId="41EE3A7A" w14:textId="77777777" w:rsidR="00CF0AB0" w:rsidRDefault="00CF0AB0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1CEE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51B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505</cp:revision>
  <cp:lastPrinted>2022-07-14T16:23:00Z</cp:lastPrinted>
  <dcterms:created xsi:type="dcterms:W3CDTF">2021-07-22T09:02:00Z</dcterms:created>
  <dcterms:modified xsi:type="dcterms:W3CDTF">2023-02-15T04:31:00Z</dcterms:modified>
</cp:coreProperties>
</file>