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center"/>
        <w:rPr>
          <w:rFonts w:hint="eastAsia" w:ascii="华文行楷" w:hAnsi="华文行楷" w:eastAsia="华文行楷" w:cs="华文行楷"/>
          <w:b/>
          <w:bCs/>
          <w:i w:val="0"/>
          <w:caps w:val="0"/>
          <w:color w:val="333333"/>
          <w:spacing w:val="0"/>
          <w:sz w:val="52"/>
          <w:szCs w:val="52"/>
        </w:rPr>
      </w:pPr>
      <w:r>
        <w:rPr>
          <w:rFonts w:hint="eastAsia" w:ascii="华文行楷" w:hAnsi="华文行楷" w:eastAsia="华文行楷" w:cs="华文行楷"/>
          <w:b/>
          <w:bCs/>
          <w:i w:val="0"/>
          <w:caps w:val="0"/>
          <w:color w:val="333333"/>
          <w:spacing w:val="0"/>
          <w:kern w:val="0"/>
          <w:sz w:val="52"/>
          <w:szCs w:val="52"/>
          <w:shd w:val="clear" w:fill="FFFFFF"/>
          <w:lang w:val="en-US" w:eastAsia="zh-CN" w:bidi="ar"/>
        </w:rPr>
        <w:t>太乙救苦护身妙经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尔时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"https://baike.baidu.com/item/%E5%85%83%E5%A7%8B%E5%A4%A9%E5%B0%8A"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元始天尊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"https://baike.baidu.com/item/%E7%8E%84%E6%99%AF"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玄景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之上。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"https://baike.baidu.com/item/%E6%B8%85%E5%BE%AE"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清微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天中。九色玉堂。升七宝座。放大光明。普集万灵。与天教化。十方天尊。道君老 君。帝君元君。丈人圣人。万万仙众。俱来诣座。听宣妙法。於是梵王称善。帝释欣歌。仙乐自响。随光而至。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是时太上老君。身离玉座。步蹑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"https://baike.baidu.com/item/%E8%8E%B2%E8%8A%B1/25496"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莲花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。真人侍於左右。玉女扶於曳裾。至天尊前。奏曰。臣等蒙师开化。受福天堂。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"https://baike.baidu.com/item/%E6%96%BD%E5%8A%9F"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施功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无极。恩不可量。臣观三界之中。苦海之 内。无量众生。横遭厄难。罪网牵缠。异类羣情。难逃生化。臣不可住於太清。欲仗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"https://baike.baidu.com/item/%E5%A8%81%E5%85%89"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威光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。分身三界。救度羣情。唯望至尊。观心慈愍。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於是元始天尊。微起法身。告老君曰。善哉。汝离玉座。惊怖万天。救苦救生。不须汝言。可还座中。吾为宣说。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天尊曰。万物吾生。万灵吾化。遭苦遭厄。当须救之。不须汝威力。化身救度。此东方长乐世界。有大慈仁者。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"https://baike.baidu.com/item/%E5%A4%AA%E4%B9%99%E6%95%91%E8%8B%A6%E5%A4%A9%E5%B0%8A"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太乙救苦天尊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。化身如恒沙数。物随声应。或住天 宫。或降人间。或居地狱。或摄群邪。或为仙童玉女。或为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"https://baike.baidu.com/item/%E5%B8%9D%E5%90%9B"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帝君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圣人。或为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"https://baike.baidu.com/item/%E5%A4%A9%E5%B0%8A/5137195"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天尊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"https://baike.baidu.com/item/%E7%9C%9F%E4%BA%BA"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真人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。或为金刚神王。或为魔王力士。或为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"https://baike.baidu.com/item/%E5%A4%A9%E5%B8%88"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天师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道士。或为皇人老君。或为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"https://baike.baidu.com/item/%E5%A4%A9%E5%8C%BB"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天医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"https://baike.baidu.com/item/%E5%8A%9F%E6%9B%B9"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功曹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。或为男子女子。或为文武官宰。或为都大元帅。或为教师禅师。或为风师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"https://baike.baidu.com/item/%E9%9B%A8%E5%B8%88/2866207"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雨师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。神通无量。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"https://baike.baidu.com/item/%E5%8A%9F%E8%A1%8C/10875555"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功行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无穷。寻声救苦。应物随机。今告汝知。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老君重奏曰。此之威神。有无量变化。如何得至我师御前。 天尊告老君曰。汝可举声。唱太乙之名。使仙官齐咏。自然应化现身。於是老君众仙等。尊其教旨。齐声称咏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"https://baike.baidu.com/item/%E5%A4%AA%E4%B9%99%E6%95%91%E8%8B%A6%E5%A4%A9%E5%B0%8A"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太乙救苦天尊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之名。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忽见。帝君班中。有童子一人。步步蹑於莲花。稽首至天尊前。奏曰。臣乃太乙。为我师开化说法。臣集相聚形。听宣妙音。天中快乐一时。地下动经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"https://baike.baidu.com/item/%E4%B8%87%E5%8A%AB"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万劫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。三界之中。群生受苦。高声呼唤。苦哉苦哉。旋绕天尊礼拜。俯伏乞下天关。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於是众仙见童子奏对。泣泪滴衣。哽噎叹言。天上快乐。地下受灾。轮回报对。何时清闲。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天尊告太乙曰：汝行愿慈悲。众生受苦。依汝行愿。分身救之。童子喜笑。再拜而退。众仙观见童子化一天尊。足蹑莲花。圆光照耀。手执柳枝净水。九头狮子左右 从随。乘空而去。又见天尊化一帝君。蹑莲花。手执如意。圆光照耀。九头狮子左右从随。乘空而去。又见帝君化一真人。足蹑莲花。手放神光。上通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"https://baike.baidu.com/item/%E4%B9%9D%E5%A4%A9"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九天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。下通九 地。九头狮子左右从随。乘空而去。又见真人化一女子。身著火锦衬衣。披发跣足。蹑於莲花。手执金剑。圆光照耀。九头狮子口吐火焰。绕於身形。乘空而去。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老君奏天尊曰。此圣威德。变化救生。从何而有。甚劫修行。惟愿应机。为众宣说。天尊曰：此圣在天呼为太乙福神。在世呼为大慈行者。在地狱呼为日耀帝君。在 外道摄邪呼为狮子明王。在水府呼为洞渊帝君。汝是吾之气。吾是汝之根。汝知吾知此。是九阳之精。甚灵甚灵。汝可秘之。不可尽述。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是时老君闻天尊言。闭目定神。弹指叩头。咒曰。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元元之祖气 。妙化九阳精 。威德布十方 。恍恍现其真 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三九扬风出 。徘徊离始青。 恭敬生琼液 。奉之免渴饥 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万灵当信礼 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"https://baike.baidu.com/item/%E5%85%AB%E8%8B%A6"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八苦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不能随 。积行持科戒 。提携证玉京。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尔时。天尊重告老君及诸仙曰。若有众生。时遭疾疫病痛缠绵。可以焚香。念诵圣号。看转此经。疾患退散。克获安宁。若有众生。求官觅职。奸佞妄生。但当念诵圣 号。看转此经。自然嫉妒不生。高迁禄秩。若有众生。泛涉江海。波浪所惊。鱼龙欲伤。可以存思念诵圣号。使得达岸。无有害伤。若有众生。值雷霹雳。风雨惊怖。 但当存思念诵圣号。神气亦清。魂魄不动。若有众生。父母师资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"https://baike.baidu.com/item/%E5%85%AD%E4%BA%B2%E4%B8%8D%E5%92%8C"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六亲不和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。兄弟乖逆。但当存思念诵圣号。看转此经。自感六亲和睦。父慈子孝。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"https://baike.baidu.com/item/%E5%85%84%E5%8F%8B%E5%BC%9F%E6%81%AD"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兄友弟恭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。若有帝 王国主。朝生叛臣。兵火作乱。风雨不调。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"https://baike.baidu.com/item/%E4%B8%87%E6%B0%91%E6%B6%82%E7%82%AD"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万民涂炭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。怨地尤天。但当持斋念诵。看转此经。风雨便得顺时。叛臣败露。国泰民安。若有众生。为邪精鬼贼妄来所 伤。但存思念诵圣号。妖魅自止。鬼贼灭亡。若有众生。山林往来。被虫蛇禽兽奔夺所伤。但当存思念诵圣号。禽虫自退。不敢来害。若有女人。怀受胎孕。临产艰 难。但当存思念诵圣号。自感真气佑护。无痛无伤。便生智慧之男。有相之女。六根具足。母子团圆。若有男子女子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"https://baike.baidu.com/item/%E6%85%95%E9%81%93"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慕道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求仙。在家出家。养性养命。但当存思念诵 圣号。看转此经。便得功行圆满。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"https://baike.baidu.com/item/%E7%99%BD%E6%97%A5%E5%8D%87%E5%A4%A9"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白日升天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。若有众生。频遭百锁牢狱之中。呻吟难诉。但当存思念诵圣号。便得解脱。出离囹圄。若有众生为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"https://baike.baidu.com/item/%E4%B8%83%E7%A5%96"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七祖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九先门人同学。夫妻男女。身殁之後。流滞寒庭。未得托生。但当存思念 诵圣号。自然出离阴境。便得生天。若有众生为冤家牵引。复连相缠。但当存思念诵圣号。冤家解释。後连断除。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於是。天尊告老君曰。此圣最尊最贵。最圣最灵。每月三九日。多降人间。常於净室中。焚香礼拜。柳枝净水。时花药苗。如法供养。自然寿满一百二十。五福常臻。八难远离。切忌灶下灰烬。石榴秽物。此为不洁。勿令触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天尊说经毕竟。大会之中。羣仙唱善。狮子能语。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"https://baike.baidu.com/item/%E5%87%A4%E5%87%B0/5433"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凤凰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能言。鱼龙成人。枯朽还生。蠢动含情。福资皆遍。巍巍堂堂。皆得升仙。於是道君老君。无量众真。同声赞叹。今闻妙音。大获利益。奉辞而退。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"https://baike.baidu.com/item/%E5%A4%AA%E4%B9%99%E6%95%91%E8%8B%A6%E5%A4%A9%E5%B0%8A"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太乙救苦天尊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，是道教信奉的诸神之一。太乙，又作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"https://baike.baidu.com/item/%E5%A4%AA%E4%B8%80/811842"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太一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。道经说：太乙天尊居天界妙严宫，是专门拯救堕入地狱之人的大神，若人回心向善，只要诚心祈 祷，并默诵“寻声赴感太乙救苦天尊”圣号，即能得到解脱和救 助。道教在举行“超度”道场时，均要悬挂救苦天尊神像，以示接引，救济苦难。救苦宝诰，见《玄门日诵早晚功课经》内。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太乙救苦宝诰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青华长乐界，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"https://baike.baidu.com/item/%E4%B8%9C%E6%9E%81%E5%A6%99%E4%B8%A5%E5%AE%AB/5317214"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东极妙严宫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，七宝芳骞林，九色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"https://baike.baidu.com/item/%E8%8E%B2%E8%8A%B1%E5%BA%A7/9923910"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莲花座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，万真环拱内，百亿 瑞光中，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"https://baike.baidu.com/item/%E7%8E%89%E6%B8%85"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玉清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灵宝尊，应化玄元始，浩劫垂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"https://baike.baidu.com/item/%E6%85%88%E6%B5%8E/4335419"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慈济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，大千甘露门。妙道真 身，紫金瑞相，随机赴感，誓愿无边，大圣大慈，大悲大愿，十方化号， 普度众生，亿亿劫中，度人无量，寻声赴感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"https://baike.baidu.com/item/%E5%A4%AA%E4%B9%99%E6%95%91%E8%8B%A6%E5%A4%A9%E5%B0%8A"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太乙救苦天尊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"https://baike.baidu.com/item/%E9%9D%92%E7%8E%84%E4%B9%9D%E9%98%B3%E4%B8%8A%E5%B8%9D/4160248" \t "https://baike.baidu.com/item/%E5%A4%AA%E4%B9%99%E6%95%91%E8%8B%A6%E6%8A%A4%E8%BA%AB%E5%A6%99%E7%BB%8F/_blank"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30"/>
          <w:szCs w:val="30"/>
          <w:u w:val="none"/>
          <w:shd w:val="clear" w:fill="FFFFFF"/>
        </w:rPr>
        <w:t>青玄九阳上帝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。(三叩首)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粗篆繁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010F8"/>
    <w:rsid w:val="61E11B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乾坤同壽</cp:lastModifiedBy>
  <dcterms:modified xsi:type="dcterms:W3CDTF">2018-03-29T11:06:56Z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