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8A62" w14:textId="0D7CF72B" w:rsidR="003A4229" w:rsidRPr="00A51817" w:rsidRDefault="003A4229">
      <w:pPr>
        <w:rPr>
          <w:b/>
          <w:bCs/>
        </w:rPr>
      </w:pPr>
      <w:r w:rsidRPr="00A51817">
        <w:rPr>
          <w:rFonts w:hint="eastAsia"/>
          <w:b/>
          <w:bCs/>
        </w:rPr>
        <w:t>环境：</w:t>
      </w:r>
      <w:r w:rsidR="00F8211C" w:rsidRPr="00A51817">
        <w:rPr>
          <w:rFonts w:hint="eastAsia"/>
          <w:b/>
          <w:bCs/>
        </w:rPr>
        <w:t>Window</w:t>
      </w:r>
      <w:r w:rsidR="00F8211C" w:rsidRPr="00A51817">
        <w:rPr>
          <w:b/>
          <w:bCs/>
        </w:rPr>
        <w:t>s</w:t>
      </w:r>
      <w:r w:rsidR="00F8211C" w:rsidRPr="00A51817">
        <w:rPr>
          <w:rFonts w:hint="eastAsia"/>
          <w:b/>
          <w:bCs/>
        </w:rPr>
        <w:t>、docker</w:t>
      </w:r>
    </w:p>
    <w:p w14:paraId="07973E14" w14:textId="51C1F50E" w:rsidR="003A4229" w:rsidRPr="00A51817" w:rsidRDefault="003A4229">
      <w:pPr>
        <w:rPr>
          <w:b/>
          <w:bCs/>
        </w:rPr>
      </w:pPr>
      <w:r w:rsidRPr="00A51817">
        <w:rPr>
          <w:b/>
          <w:bCs/>
        </w:rPr>
        <w:t>1.</w:t>
      </w:r>
      <w:r w:rsidRPr="00A51817">
        <w:rPr>
          <w:rFonts w:hint="eastAsia"/>
          <w:b/>
          <w:bCs/>
        </w:rPr>
        <w:t>：吞吐</w:t>
      </w:r>
      <w:r w:rsidR="0091604E" w:rsidRPr="00A51817">
        <w:rPr>
          <w:rFonts w:hint="eastAsia"/>
          <w:b/>
          <w:bCs/>
        </w:rPr>
        <w:t>量优先</w:t>
      </w:r>
    </w:p>
    <w:p w14:paraId="2DD8433A" w14:textId="222F31D3" w:rsidR="00C233CF" w:rsidRDefault="00C1314F">
      <w:r w:rsidRPr="00C1314F">
        <w:t>-Xms256m -Xmx256m -Xmn125m -XX:MetaspaceSize=128m -Xss512k -XX:+UseParallelGC -XX:+UseParallelOldGC</w:t>
      </w:r>
    </w:p>
    <w:p w14:paraId="6BF3E7F4" w14:textId="26583E5B" w:rsidR="00C1314F" w:rsidRDefault="003A4229">
      <w:r>
        <w:rPr>
          <w:rFonts w:hint="eastAsia"/>
        </w:rPr>
        <w:t>R</w:t>
      </w:r>
      <w:r>
        <w:t>T</w:t>
      </w:r>
      <w:r>
        <w:rPr>
          <w:rFonts w:hint="eastAsia"/>
        </w:rPr>
        <w:t>、T</w:t>
      </w:r>
      <w:r>
        <w:t>PS</w:t>
      </w:r>
    </w:p>
    <w:p w14:paraId="02079CE9" w14:textId="5035313F" w:rsidR="00C1314F" w:rsidRDefault="003A4229">
      <w:r>
        <w:rPr>
          <w:noProof/>
        </w:rPr>
        <w:drawing>
          <wp:inline distT="0" distB="0" distL="0" distR="0" wp14:anchorId="00521192" wp14:editId="4FCCF1FA">
            <wp:extent cx="5274310" cy="42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2FA1" w14:textId="2C681D04" w:rsidR="003A4229" w:rsidRDefault="003A4229">
      <w:r>
        <w:rPr>
          <w:rFonts w:hint="eastAsia"/>
        </w:rPr>
        <w:t>G</w:t>
      </w:r>
      <w:r>
        <w:t>C</w:t>
      </w:r>
      <w:r>
        <w:rPr>
          <w:rFonts w:hint="eastAsia"/>
        </w:rPr>
        <w:t>信息</w:t>
      </w:r>
      <w:r w:rsidR="00F8211C">
        <w:rPr>
          <w:rFonts w:hint="eastAsia"/>
        </w:rPr>
        <w:t>和堆信息</w:t>
      </w:r>
    </w:p>
    <w:p w14:paraId="0DBAE35C" w14:textId="352F7E69" w:rsidR="003A4229" w:rsidRDefault="003A4229">
      <w:r>
        <w:rPr>
          <w:noProof/>
        </w:rPr>
        <w:drawing>
          <wp:inline distT="0" distB="0" distL="0" distR="0" wp14:anchorId="7C87EC8C" wp14:editId="34763080">
            <wp:extent cx="5274310" cy="1831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48CC" w14:textId="117A7E45" w:rsidR="003A4229" w:rsidRDefault="003A4229">
      <w:r>
        <w:rPr>
          <w:noProof/>
        </w:rPr>
        <w:drawing>
          <wp:inline distT="0" distB="0" distL="0" distR="0" wp14:anchorId="27130339" wp14:editId="41CDDBEA">
            <wp:extent cx="5274310" cy="245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3E0" w14:textId="15548550" w:rsidR="003A4229" w:rsidRPr="00A51817" w:rsidRDefault="0091604E">
      <w:pPr>
        <w:rPr>
          <w:b/>
          <w:bCs/>
        </w:rPr>
      </w:pPr>
      <w:r w:rsidRPr="00A51817">
        <w:rPr>
          <w:rFonts w:hint="eastAsia"/>
          <w:b/>
          <w:bCs/>
        </w:rPr>
        <w:t>2：响应时间优先</w:t>
      </w:r>
    </w:p>
    <w:p w14:paraId="5B06CE31" w14:textId="5DD4F3E2" w:rsidR="0091604E" w:rsidRDefault="0091604E" w:rsidP="0091604E">
      <w:r w:rsidRPr="00C1314F">
        <w:t>-Xms256m -Xmx256m -Xmn125m -XX:MetaspaceSize=128m -Xss512k -XX:+UsePar</w:t>
      </w:r>
      <w:r>
        <w:t>N</w:t>
      </w:r>
      <w:r>
        <w:rPr>
          <w:rFonts w:hint="eastAsia"/>
        </w:rPr>
        <w:t>ew</w:t>
      </w:r>
      <w:r w:rsidRPr="00C1314F">
        <w:t>GC -XX:+Use</w:t>
      </w:r>
      <w:r>
        <w:t>ConcMarkSweep</w:t>
      </w:r>
      <w:r w:rsidRPr="00C1314F">
        <w:t>GC</w:t>
      </w:r>
    </w:p>
    <w:p w14:paraId="668B1CA9" w14:textId="14AA46C3" w:rsidR="0091604E" w:rsidRDefault="00B50A91">
      <w:r>
        <w:rPr>
          <w:rFonts w:hint="eastAsia"/>
        </w:rPr>
        <w:t>R</w:t>
      </w:r>
      <w:r>
        <w:t>T</w:t>
      </w:r>
      <w:r>
        <w:rPr>
          <w:rFonts w:hint="eastAsia"/>
        </w:rPr>
        <w:t>、T</w:t>
      </w:r>
      <w:r>
        <w:t>PS</w:t>
      </w:r>
    </w:p>
    <w:p w14:paraId="63696434" w14:textId="1C9066AE" w:rsidR="00B50A91" w:rsidRDefault="00B50A91">
      <w:r>
        <w:rPr>
          <w:noProof/>
        </w:rPr>
        <w:drawing>
          <wp:inline distT="0" distB="0" distL="0" distR="0" wp14:anchorId="6ABFF4FA" wp14:editId="0C4E5A6D">
            <wp:extent cx="5274310" cy="432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B08" w14:textId="77777777" w:rsidR="00F8211C" w:rsidRDefault="00F8211C" w:rsidP="00F8211C">
      <w:r>
        <w:rPr>
          <w:rFonts w:hint="eastAsia"/>
        </w:rPr>
        <w:t>G</w:t>
      </w:r>
      <w:r>
        <w:t>C</w:t>
      </w:r>
      <w:r>
        <w:rPr>
          <w:rFonts w:hint="eastAsia"/>
        </w:rPr>
        <w:t>信息和堆信息</w:t>
      </w:r>
    </w:p>
    <w:p w14:paraId="1D2EFB3B" w14:textId="34EFC09E" w:rsidR="0091604E" w:rsidRDefault="0091604E"/>
    <w:p w14:paraId="6CBD5000" w14:textId="60CDAD2B" w:rsidR="00B50A91" w:rsidRDefault="00B50A91">
      <w:r>
        <w:rPr>
          <w:noProof/>
        </w:rPr>
        <w:lastRenderedPageBreak/>
        <w:drawing>
          <wp:inline distT="0" distB="0" distL="0" distR="0" wp14:anchorId="4D7928F5" wp14:editId="0559072D">
            <wp:extent cx="5274310" cy="1712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A0D" w14:textId="43750CA2" w:rsidR="00B50A91" w:rsidRDefault="00B50A91"/>
    <w:p w14:paraId="7C728108" w14:textId="16C1D856" w:rsidR="00B50A91" w:rsidRDefault="00B50A91">
      <w:r>
        <w:rPr>
          <w:noProof/>
        </w:rPr>
        <w:drawing>
          <wp:inline distT="0" distB="0" distL="0" distR="0" wp14:anchorId="259524C0" wp14:editId="57A8B166">
            <wp:extent cx="5274310" cy="2494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1E82" w14:textId="77777777" w:rsidR="00B50A91" w:rsidRDefault="00B50A91">
      <w:pPr>
        <w:rPr>
          <w:rFonts w:hint="eastAsia"/>
        </w:rPr>
      </w:pPr>
    </w:p>
    <w:p w14:paraId="04F87711" w14:textId="5BC02204" w:rsidR="0091604E" w:rsidRPr="00A51817" w:rsidRDefault="0091604E">
      <w:pPr>
        <w:rPr>
          <w:b/>
          <w:bCs/>
        </w:rPr>
      </w:pPr>
      <w:r w:rsidRPr="00A51817">
        <w:rPr>
          <w:rFonts w:hint="eastAsia"/>
          <w:b/>
          <w:bCs/>
        </w:rPr>
        <w:t>3</w:t>
      </w:r>
      <w:r w:rsidRPr="00A51817">
        <w:rPr>
          <w:b/>
          <w:bCs/>
        </w:rPr>
        <w:t xml:space="preserve"> </w:t>
      </w:r>
      <w:r w:rsidRPr="00A51817">
        <w:rPr>
          <w:rFonts w:hint="eastAsia"/>
          <w:b/>
          <w:bCs/>
        </w:rPr>
        <w:t>全功能G</w:t>
      </w:r>
      <w:r w:rsidRPr="00A51817">
        <w:rPr>
          <w:b/>
          <w:bCs/>
        </w:rPr>
        <w:t>1</w:t>
      </w:r>
    </w:p>
    <w:p w14:paraId="2513F9FE" w14:textId="78D78EB7" w:rsidR="0091604E" w:rsidRDefault="0091604E" w:rsidP="0091604E">
      <w:r w:rsidRPr="00C1314F">
        <w:t>-Xms2</w:t>
      </w:r>
      <w:r w:rsidR="00520B29">
        <w:rPr>
          <w:rFonts w:hint="eastAsia"/>
        </w:rPr>
        <w:t>g</w:t>
      </w:r>
      <w:r w:rsidRPr="00C1314F">
        <w:t xml:space="preserve"> -Xmx2</w:t>
      </w:r>
      <w:r w:rsidR="00520B29">
        <w:t>g</w:t>
      </w:r>
      <w:r w:rsidRPr="00C1314F">
        <w:t>-XX:MetaspaceSize=128m -Xss512k -XX:+Use</w:t>
      </w:r>
      <w:r w:rsidR="00520B29">
        <w:t>G1GC</w:t>
      </w:r>
    </w:p>
    <w:p w14:paraId="74E5EB56" w14:textId="5FA64F9E" w:rsidR="0091604E" w:rsidRDefault="00F8211C">
      <w:r>
        <w:rPr>
          <w:rFonts w:hint="eastAsia"/>
        </w:rPr>
        <w:t>R</w:t>
      </w:r>
      <w:r>
        <w:t>T</w:t>
      </w:r>
      <w:r>
        <w:rPr>
          <w:rFonts w:hint="eastAsia"/>
        </w:rPr>
        <w:t>、T</w:t>
      </w:r>
      <w:r>
        <w:t>PS</w:t>
      </w:r>
    </w:p>
    <w:p w14:paraId="47FD32A1" w14:textId="1C00D903" w:rsidR="00B435DE" w:rsidRDefault="00B435DE">
      <w:r>
        <w:rPr>
          <w:noProof/>
        </w:rPr>
        <w:drawing>
          <wp:inline distT="0" distB="0" distL="0" distR="0" wp14:anchorId="486B144A" wp14:editId="2FC7B894">
            <wp:extent cx="5274310" cy="409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AB69" w14:textId="77777777" w:rsidR="00F8211C" w:rsidRDefault="00F8211C" w:rsidP="00F8211C">
      <w:r>
        <w:rPr>
          <w:rFonts w:hint="eastAsia"/>
        </w:rPr>
        <w:t>G</w:t>
      </w:r>
      <w:r>
        <w:t>C</w:t>
      </w:r>
      <w:r>
        <w:rPr>
          <w:rFonts w:hint="eastAsia"/>
        </w:rPr>
        <w:t>信息和堆信息</w:t>
      </w:r>
    </w:p>
    <w:p w14:paraId="67921A5C" w14:textId="6B0A2631" w:rsidR="00B435DE" w:rsidRDefault="00B435DE"/>
    <w:p w14:paraId="7F681FC8" w14:textId="176479B4" w:rsidR="00B435DE" w:rsidRDefault="00B435DE">
      <w:r>
        <w:rPr>
          <w:noProof/>
        </w:rPr>
        <w:drawing>
          <wp:inline distT="0" distB="0" distL="0" distR="0" wp14:anchorId="049D9CC6" wp14:editId="092C91DA">
            <wp:extent cx="5274310" cy="1735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BCF" w14:textId="6D516885" w:rsidR="00B435DE" w:rsidRDefault="00B435DE">
      <w:r>
        <w:rPr>
          <w:noProof/>
        </w:rPr>
        <w:lastRenderedPageBreak/>
        <w:drawing>
          <wp:inline distT="0" distB="0" distL="0" distR="0" wp14:anchorId="67239686" wp14:editId="2FC499B8">
            <wp:extent cx="5274310" cy="2499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C6D" w14:textId="35F14D1A" w:rsidR="00B435DE" w:rsidRDefault="00B435DE">
      <w:pPr>
        <w:rPr>
          <w:rFonts w:hint="eastAsia"/>
        </w:rPr>
      </w:pPr>
      <w:r>
        <w:rPr>
          <w:noProof/>
        </w:rPr>
        <w:drawing>
          <wp:inline distT="0" distB="0" distL="0" distR="0" wp14:anchorId="0527AB53" wp14:editId="5BD59675">
            <wp:extent cx="5274310" cy="885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8E"/>
    <w:rsid w:val="003A4229"/>
    <w:rsid w:val="00520B29"/>
    <w:rsid w:val="0091604E"/>
    <w:rsid w:val="0097498E"/>
    <w:rsid w:val="00A51817"/>
    <w:rsid w:val="00B435DE"/>
    <w:rsid w:val="00B50A91"/>
    <w:rsid w:val="00C1314F"/>
    <w:rsid w:val="00C233CF"/>
    <w:rsid w:val="00F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84BF"/>
  <w15:chartTrackingRefBased/>
  <w15:docId w15:val="{CF9D74F1-4A97-4708-9F4D-C39382B0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zhangtangzhao</dc:creator>
  <cp:keywords/>
  <dc:description/>
  <cp:lastModifiedBy>zhangtangzhao</cp:lastModifiedBy>
  <cp:revision>30</cp:revision>
  <dcterms:created xsi:type="dcterms:W3CDTF">2022-09-12T12:44:00Z</dcterms:created>
  <dcterms:modified xsi:type="dcterms:W3CDTF">2022-09-12T13:50:00Z</dcterms:modified>
</cp:coreProperties>
</file>