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8A83D" w14:textId="1B488E02" w:rsidR="00A01111" w:rsidRDefault="00A01111" w:rsidP="00A01111">
      <w:pPr>
        <w:rPr>
          <w:rFonts w:hint="eastAsia"/>
        </w:rPr>
      </w:pPr>
      <w:r>
        <w:t>A</w:t>
      </w:r>
      <w:r>
        <w:rPr>
          <w:rFonts w:hint="eastAsia"/>
        </w:rPr>
        <w:t>进程</w:t>
      </w:r>
    </w:p>
    <w:p w14:paraId="759255D6" w14:textId="68E7EEC3" w:rsidR="004F1745" w:rsidRDefault="00D63EAF" w:rsidP="00A011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读取一段视频数据</w:t>
      </w:r>
    </w:p>
    <w:p w14:paraId="715A493E" w14:textId="2486ACBC" w:rsidR="00D63EAF" w:rsidRDefault="00D63EAF" w:rsidP="00A01111">
      <w:pPr>
        <w:ind w:firstLineChars="200" w:firstLine="420"/>
      </w:pPr>
      <w:r>
        <w:rPr>
          <w:rFonts w:hint="eastAsia"/>
        </w:rPr>
        <w:t>将视频数据按帧分割，便于传输和处理，视频传输数据较为庞大，为了减少传输</w:t>
      </w:r>
      <w:r w:rsidR="00A01111">
        <w:rPr>
          <w:rFonts w:hint="eastAsia"/>
        </w:rPr>
        <w:t>带</w:t>
      </w:r>
      <w:r>
        <w:rPr>
          <w:rFonts w:hint="eastAsia"/>
        </w:rPr>
        <w:t>宽和存储空间，对视频进行压缩处理。</w:t>
      </w:r>
    </w:p>
    <w:p w14:paraId="5C656E03" w14:textId="3A4C3451" w:rsidR="00D63EAF" w:rsidRDefault="00D63EAF" w:rsidP="00A011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将视频传送给B进程</w:t>
      </w:r>
    </w:p>
    <w:p w14:paraId="2FD1D1ED" w14:textId="42949929" w:rsidR="00D63EAF" w:rsidRDefault="00D63EAF" w:rsidP="00A01111">
      <w:pPr>
        <w:ind w:firstLineChars="200" w:firstLine="420"/>
      </w:pPr>
      <w:r>
        <w:rPr>
          <w:rFonts w:hint="eastAsia"/>
        </w:rPr>
        <w:t>将压缩处理后的视频数据通过T</w:t>
      </w:r>
      <w:r>
        <w:t>CP/UDP</w:t>
      </w:r>
      <w:r>
        <w:rPr>
          <w:rFonts w:hint="eastAsia"/>
        </w:rPr>
        <w:t>协议进行传输，传输给B进程。</w:t>
      </w:r>
    </w:p>
    <w:p w14:paraId="6319FF59" w14:textId="40CCAFB1" w:rsidR="00D63EAF" w:rsidRDefault="00D63EAF" w:rsidP="00A011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响应B进程的指令</w:t>
      </w:r>
    </w:p>
    <w:p w14:paraId="618826BA" w14:textId="7F4B6A2C" w:rsidR="00D63EAF" w:rsidRDefault="00D63EAF" w:rsidP="00D63EA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="00844F46">
        <w:rPr>
          <w:rFonts w:hint="eastAsia"/>
        </w:rPr>
        <w:t>采用y</w:t>
      </w:r>
      <w:r w:rsidR="00844F46">
        <w:t>olov5</w:t>
      </w:r>
      <w:r w:rsidR="00844F46">
        <w:rPr>
          <w:rFonts w:hint="eastAsia"/>
        </w:rPr>
        <w:t>算法对视频中的障碍物类型进行批量检测，对检测结果进行分析。</w:t>
      </w:r>
    </w:p>
    <w:p w14:paraId="01706D71" w14:textId="77777777" w:rsidR="00A01111" w:rsidRPr="00A01111" w:rsidRDefault="00A01111" w:rsidP="00A01111"/>
    <w:p w14:paraId="2047603A" w14:textId="254FCC33" w:rsidR="00A01111" w:rsidRDefault="00A01111" w:rsidP="00A01111">
      <w:r>
        <w:rPr>
          <w:rFonts w:hint="eastAsia"/>
        </w:rPr>
        <w:t>B</w:t>
      </w:r>
      <w:r>
        <w:t>进程:</w:t>
      </w:r>
      <w:r>
        <w:br/>
        <w:t>1.</w:t>
      </w:r>
      <w:r>
        <w:t xml:space="preserve">  </w:t>
      </w:r>
      <w:r>
        <w:t>接受并播放视频数据</w:t>
      </w:r>
      <w:r>
        <w:br/>
      </w:r>
      <w:r>
        <w:rPr>
          <w:rFonts w:hint="eastAsia"/>
        </w:rPr>
        <w:t xml:space="preserve"> </w:t>
      </w:r>
      <w:r>
        <w:t xml:space="preserve">   </w:t>
      </w:r>
      <w:r>
        <w:t>接收后台传入的将要识别的视频文件，在这里我们也会将获取到的视频资源展示给用户端，进行实时播放。</w:t>
      </w:r>
      <w:r>
        <w:br/>
        <w:t>2.</w:t>
      </w:r>
      <w:r>
        <w:t xml:space="preserve">  </w:t>
      </w:r>
      <w:r>
        <w:t>发识别指令</w:t>
      </w:r>
      <w:r>
        <w:br/>
      </w:r>
      <w:r>
        <w:rPr>
          <w:rFonts w:hint="eastAsia"/>
        </w:rPr>
        <w:t xml:space="preserve"> </w:t>
      </w:r>
      <w:r>
        <w:t xml:space="preserve">   </w:t>
      </w:r>
      <w:r>
        <w:t>以上只是基础功能，前台进程还扮演了一个至关重要的角色，就是发出识别命令指挥后台进行识别----不同的识别物有不同的命令，用以控制模型的识别。</w:t>
      </w:r>
    </w:p>
    <w:p w14:paraId="645BC724" w14:textId="77777777" w:rsidR="00A01111" w:rsidRDefault="00A01111" w:rsidP="00A01111"/>
    <w:p w14:paraId="2D4C7604" w14:textId="39F94810" w:rsidR="00A01111" w:rsidRDefault="00A01111" w:rsidP="00A01111">
      <w:r>
        <w:rPr>
          <w:rFonts w:hint="eastAsia"/>
        </w:rPr>
        <w:t>功能框图</w:t>
      </w:r>
    </w:p>
    <w:p w14:paraId="77983E1B" w14:textId="6F612039" w:rsidR="00A01111" w:rsidRDefault="00A01111" w:rsidP="00A01111">
      <w:pPr>
        <w:rPr>
          <w:rFonts w:hint="eastAsia"/>
        </w:rPr>
      </w:pPr>
      <w:r>
        <w:rPr>
          <w:noProof/>
        </w:rPr>
        <w:drawing>
          <wp:inline distT="0" distB="0" distL="0" distR="0" wp14:anchorId="38CE431E" wp14:editId="51C87448">
            <wp:extent cx="5274310" cy="2755900"/>
            <wp:effectExtent l="0" t="0" r="2540" b="6350"/>
            <wp:docPr id="439876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1FF1"/>
    <w:multiLevelType w:val="hybridMultilevel"/>
    <w:tmpl w:val="4D60BA6A"/>
    <w:lvl w:ilvl="0" w:tplc="387C5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6634279"/>
    <w:multiLevelType w:val="hybridMultilevel"/>
    <w:tmpl w:val="DCF6779A"/>
    <w:lvl w:ilvl="0" w:tplc="F9CC9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3425347">
    <w:abstractNumId w:val="0"/>
  </w:num>
  <w:num w:numId="2" w16cid:durableId="433717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48"/>
    <w:rsid w:val="004F1745"/>
    <w:rsid w:val="00844F46"/>
    <w:rsid w:val="00A01111"/>
    <w:rsid w:val="00D63EAF"/>
    <w:rsid w:val="00F3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67B4"/>
  <w15:chartTrackingRefBased/>
  <w15:docId w15:val="{94653D26-2EA9-43F3-AB37-8793E23D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E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丹</dc:creator>
  <cp:keywords/>
  <dc:description/>
  <cp:lastModifiedBy>郑 丹</cp:lastModifiedBy>
  <cp:revision>4</cp:revision>
  <dcterms:created xsi:type="dcterms:W3CDTF">2023-07-25T15:45:00Z</dcterms:created>
  <dcterms:modified xsi:type="dcterms:W3CDTF">2023-07-26T04:54:00Z</dcterms:modified>
</cp:coreProperties>
</file>