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EECE7">
    <v:background id="_x0000_s1025" o:bwmode="white" fillcolor="#ceece7">
      <v:fill r:id="rId2" o:title="B10" type="tile"/>
    </v:background>
  </w:background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2405"/>
        <w:gridCol w:w="1984"/>
        <w:gridCol w:w="142"/>
        <w:gridCol w:w="1989"/>
        <w:gridCol w:w="1464"/>
        <w:gridCol w:w="2720"/>
      </w:tblGrid>
      <w:tr w:rsidR="00CF6C20" w:rsidRPr="0042130E" w:rsidTr="00F116CB">
        <w:tc>
          <w:tcPr>
            <w:tcW w:w="2689" w:type="dxa"/>
            <w:gridSpan w:val="2"/>
            <w:tcBorders>
              <w:bottom w:val="single" w:sz="48" w:space="0" w:color="2FC5E9"/>
            </w:tcBorders>
          </w:tcPr>
          <w:p w:rsidR="00F116CB" w:rsidRPr="0042130E" w:rsidRDefault="00F116CB" w:rsidP="00F116CB">
            <w:pPr>
              <w:snapToGrid w:val="0"/>
              <w:rPr>
                <w:rFonts w:ascii="微软雅黑" w:eastAsia="微软雅黑" w:hAnsi="微软雅黑"/>
                <w:b/>
                <w:color w:val="2FC5E9"/>
                <w:sz w:val="52"/>
                <w:szCs w:val="52"/>
              </w:rPr>
            </w:pPr>
            <w:r>
              <w:rPr>
                <w:rFonts w:ascii="微软雅黑" w:eastAsia="微软雅黑" w:hAnsi="微软雅黑" w:hint="eastAsia"/>
                <w:b/>
                <w:color w:val="2FC5E9"/>
                <w:sz w:val="52"/>
                <w:szCs w:val="52"/>
              </w:rPr>
              <w:t>五百丁</w:t>
            </w:r>
          </w:p>
        </w:tc>
        <w:tc>
          <w:tcPr>
            <w:tcW w:w="8299" w:type="dxa"/>
            <w:gridSpan w:val="5"/>
            <w:tcBorders>
              <w:bottom w:val="single" w:sz="48" w:space="0" w:color="2FC5E9"/>
            </w:tcBorders>
          </w:tcPr>
          <w:p w:rsidR="00CF6C20" w:rsidRPr="00277356" w:rsidRDefault="00CF6C20" w:rsidP="00277356">
            <w:pPr>
              <w:snapToGrid w:val="0"/>
              <w:spacing w:before="320"/>
              <w:jc w:val="left"/>
              <w:rPr>
                <w:rFonts w:ascii="微软雅黑" w:eastAsia="微软雅黑" w:hAnsi="微软雅黑"/>
                <w:color w:val="2FC5E9"/>
                <w:sz w:val="28"/>
                <w:szCs w:val="28"/>
              </w:rPr>
            </w:pPr>
            <w:r w:rsidRPr="00277356">
              <w:rPr>
                <w:rFonts w:ascii="微软雅黑" w:eastAsia="微软雅黑" w:hAnsi="微软雅黑" w:hint="eastAsia"/>
                <w:color w:val="2FC5E9"/>
                <w:sz w:val="28"/>
                <w:szCs w:val="28"/>
              </w:rPr>
              <w:t>求职目标：五百丁市场专员</w:t>
            </w:r>
          </w:p>
        </w:tc>
      </w:tr>
      <w:tr w:rsidR="00CF6C20" w:rsidRPr="0042130E" w:rsidTr="00F116CB">
        <w:trPr>
          <w:trHeight w:val="126"/>
        </w:trPr>
        <w:tc>
          <w:tcPr>
            <w:tcW w:w="2689" w:type="dxa"/>
            <w:gridSpan w:val="2"/>
            <w:tcBorders>
              <w:top w:val="single" w:sz="48" w:space="0" w:color="2FC5E9"/>
            </w:tcBorders>
          </w:tcPr>
          <w:p w:rsidR="00CF6C20" w:rsidRPr="0042130E" w:rsidRDefault="00CF6C20" w:rsidP="00D840B8">
            <w:pPr>
              <w:snapToGrid w:val="0"/>
              <w:jc w:val="left"/>
              <w:rPr>
                <w:rFonts w:ascii="微软雅黑" w:eastAsia="微软雅黑" w:hAnsi="微软雅黑"/>
                <w:color w:val="8C8C8C"/>
                <w:sz w:val="2"/>
                <w:szCs w:val="2"/>
              </w:rPr>
            </w:pPr>
          </w:p>
        </w:tc>
        <w:tc>
          <w:tcPr>
            <w:tcW w:w="8299" w:type="dxa"/>
            <w:gridSpan w:val="5"/>
            <w:tcBorders>
              <w:top w:val="single" w:sz="48" w:space="0" w:color="2FC5E9"/>
            </w:tcBorders>
          </w:tcPr>
          <w:p w:rsidR="00CF6C20" w:rsidRPr="0042130E" w:rsidRDefault="00CF6C20" w:rsidP="0063274A">
            <w:pPr>
              <w:snapToGrid w:val="0"/>
              <w:rPr>
                <w:rFonts w:ascii="微软雅黑" w:eastAsia="微软雅黑" w:hAnsi="微软雅黑"/>
                <w:b/>
                <w:color w:val="2FC5E9"/>
                <w:sz w:val="2"/>
                <w:szCs w:val="2"/>
              </w:rPr>
            </w:pPr>
          </w:p>
        </w:tc>
      </w:tr>
      <w:tr w:rsidR="00F116CB" w:rsidRPr="0042130E" w:rsidTr="00F116CB">
        <w:trPr>
          <w:trHeight w:val="624"/>
        </w:trPr>
        <w:tc>
          <w:tcPr>
            <w:tcW w:w="284" w:type="dxa"/>
          </w:tcPr>
          <w:p w:rsidR="00F116CB" w:rsidRPr="00F116CB" w:rsidRDefault="00F116CB" w:rsidP="00D840B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42130E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anchor distT="0" distB="0" distL="114300" distR="114300" simplePos="0" relativeHeight="251658240" behindDoc="0" locked="0" layoutInCell="1" allowOverlap="1" wp14:anchorId="49A431A7" wp14:editId="3B11AEA2">
                  <wp:simplePos x="0" y="0"/>
                  <wp:positionH relativeFrom="column">
                    <wp:posOffset>-46152</wp:posOffset>
                  </wp:positionH>
                  <wp:positionV relativeFrom="paragraph">
                    <wp:posOffset>204470</wp:posOffset>
                  </wp:positionV>
                  <wp:extent cx="133985" cy="133985"/>
                  <wp:effectExtent l="0" t="0" r="0" b="0"/>
                  <wp:wrapNone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出生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85" cy="133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F116CB" w:rsidRPr="00F116CB" w:rsidRDefault="00F116CB" w:rsidP="00F116CB">
            <w:pPr>
              <w:snapToGrid w:val="0"/>
              <w:spacing w:before="240"/>
              <w:jc w:val="left"/>
              <w:rPr>
                <w:rFonts w:ascii="微软雅黑" w:eastAsia="微软雅黑" w:hAnsi="微软雅黑"/>
                <w:color w:val="2FC5E9"/>
              </w:rPr>
            </w:pPr>
            <w:r w:rsidRPr="00F116CB">
              <w:rPr>
                <w:rFonts w:ascii="微软雅黑" w:eastAsia="微软雅黑" w:hAnsi="微软雅黑" w:hint="eastAsia"/>
                <w:color w:val="2FC5E9"/>
              </w:rPr>
              <w:t>24岁</w:t>
            </w:r>
          </w:p>
        </w:tc>
        <w:tc>
          <w:tcPr>
            <w:tcW w:w="8299" w:type="dxa"/>
            <w:gridSpan w:val="5"/>
            <w:vAlign w:val="bottom"/>
          </w:tcPr>
          <w:p w:rsidR="00F116CB" w:rsidRPr="0042130E" w:rsidRDefault="00F116CB" w:rsidP="0063274A">
            <w:pPr>
              <w:snapToGrid w:val="0"/>
              <w:rPr>
                <w:rFonts w:ascii="微软雅黑" w:eastAsia="微软雅黑" w:hAnsi="微软雅黑"/>
                <w:b/>
                <w:color w:val="8C8C8C"/>
                <w:sz w:val="28"/>
                <w:szCs w:val="28"/>
              </w:rPr>
            </w:pPr>
            <w:r w:rsidRPr="0042130E">
              <w:rPr>
                <w:rFonts w:ascii="微软雅黑" w:eastAsia="微软雅黑" w:hAnsi="微软雅黑" w:hint="eastAsia"/>
                <w:b/>
                <w:color w:val="2FC5E9"/>
                <w:sz w:val="28"/>
                <w:szCs w:val="28"/>
              </w:rPr>
              <w:t>教育背景</w:t>
            </w:r>
          </w:p>
        </w:tc>
      </w:tr>
      <w:tr w:rsidR="00F116CB" w:rsidRPr="0042130E" w:rsidTr="003920F2">
        <w:trPr>
          <w:trHeight w:val="81"/>
        </w:trPr>
        <w:tc>
          <w:tcPr>
            <w:tcW w:w="284" w:type="dxa"/>
          </w:tcPr>
          <w:p w:rsidR="00F116CB" w:rsidRPr="00F116CB" w:rsidRDefault="00F116CB" w:rsidP="00D840B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42130E">
              <w:rPr>
                <w:rFonts w:ascii="微软雅黑" w:eastAsia="微软雅黑" w:hAnsi="微软雅黑" w:hint="eastAsia"/>
                <w:noProof/>
                <w:color w:val="2FC5E9"/>
              </w:rPr>
              <w:drawing>
                <wp:anchor distT="0" distB="0" distL="114300" distR="114300" simplePos="0" relativeHeight="251659264" behindDoc="0" locked="0" layoutInCell="1" allowOverlap="1" wp14:anchorId="1A36FBF5" wp14:editId="4A6C9968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41478</wp:posOffset>
                  </wp:positionV>
                  <wp:extent cx="138430" cy="149860"/>
                  <wp:effectExtent l="0" t="0" r="0" b="2540"/>
                  <wp:wrapNone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地址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" cy="14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2130E">
              <w:rPr>
                <w:rFonts w:ascii="微软雅黑" w:eastAsia="微软雅黑" w:hAnsi="微软雅黑"/>
                <w:noProof/>
                <w:color w:val="2FC5E9"/>
                <w:sz w:val="22"/>
              </w:rPr>
              <w:drawing>
                <wp:anchor distT="0" distB="0" distL="114300" distR="114300" simplePos="0" relativeHeight="251661312" behindDoc="0" locked="0" layoutInCell="1" allowOverlap="1" wp14:anchorId="2CF92B52" wp14:editId="6DFFA8DA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547370</wp:posOffset>
                  </wp:positionV>
                  <wp:extent cx="137160" cy="92710"/>
                  <wp:effectExtent l="0" t="0" r="0" b="2540"/>
                  <wp:wrapNone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邮箱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92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2130E">
              <w:rPr>
                <w:rFonts w:ascii="微软雅黑" w:eastAsia="微软雅黑" w:hAnsi="微软雅黑"/>
                <w:noProof/>
                <w:color w:val="2FC5E9"/>
              </w:rPr>
              <w:drawing>
                <wp:anchor distT="0" distB="0" distL="114300" distR="114300" simplePos="0" relativeHeight="251660288" behindDoc="0" locked="0" layoutInCell="1" allowOverlap="1" wp14:anchorId="03FD98A7" wp14:editId="32D5F00C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275590</wp:posOffset>
                  </wp:positionV>
                  <wp:extent cx="121920" cy="121920"/>
                  <wp:effectExtent l="0" t="0" r="0" b="0"/>
                  <wp:wrapNone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电话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405" w:type="dxa"/>
          </w:tcPr>
          <w:p w:rsidR="00F116CB" w:rsidRPr="00F116CB" w:rsidRDefault="00F116CB" w:rsidP="00D840B8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F116CB">
              <w:rPr>
                <w:rFonts w:ascii="微软雅黑" w:eastAsia="微软雅黑" w:hAnsi="微软雅黑" w:hint="eastAsia"/>
                <w:color w:val="2FC5E9"/>
              </w:rPr>
              <w:t>广东省广州市</w:t>
            </w:r>
          </w:p>
        </w:tc>
        <w:tc>
          <w:tcPr>
            <w:tcW w:w="2126" w:type="dxa"/>
            <w:gridSpan w:val="2"/>
            <w:vAlign w:val="bottom"/>
          </w:tcPr>
          <w:p w:rsidR="00F116CB" w:rsidRPr="0042130E" w:rsidRDefault="00F116CB" w:rsidP="00B3521C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2008.09-2012.07</w:t>
            </w:r>
          </w:p>
        </w:tc>
        <w:tc>
          <w:tcPr>
            <w:tcW w:w="1989" w:type="dxa"/>
            <w:vAlign w:val="bottom"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华南理工</w:t>
            </w:r>
          </w:p>
        </w:tc>
        <w:tc>
          <w:tcPr>
            <w:tcW w:w="4184" w:type="dxa"/>
            <w:gridSpan w:val="2"/>
            <w:vAlign w:val="bottom"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市场营销</w:t>
            </w:r>
          </w:p>
        </w:tc>
      </w:tr>
      <w:tr w:rsidR="00F116CB" w:rsidRPr="0042130E" w:rsidTr="00F116CB">
        <w:trPr>
          <w:trHeight w:val="369"/>
        </w:trPr>
        <w:tc>
          <w:tcPr>
            <w:tcW w:w="284" w:type="dxa"/>
          </w:tcPr>
          <w:p w:rsidR="00F116CB" w:rsidRP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</w:tc>
        <w:tc>
          <w:tcPr>
            <w:tcW w:w="2405" w:type="dxa"/>
          </w:tcPr>
          <w:p w:rsidR="00F116CB" w:rsidRP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F116CB">
              <w:rPr>
                <w:rFonts w:ascii="微软雅黑" w:eastAsia="微软雅黑" w:hAnsi="微软雅黑" w:hint="eastAsia"/>
                <w:color w:val="2FC5E9"/>
              </w:rPr>
              <w:t>13500135000</w:t>
            </w:r>
          </w:p>
        </w:tc>
        <w:tc>
          <w:tcPr>
            <w:tcW w:w="8299" w:type="dxa"/>
            <w:gridSpan w:val="5"/>
            <w:vMerge w:val="restart"/>
          </w:tcPr>
          <w:p w:rsidR="00F116CB" w:rsidRPr="0042130E" w:rsidRDefault="00F116CB" w:rsidP="00F45EFE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hint="eastAsia"/>
                <w:color w:val="8C8C8C"/>
              </w:rPr>
              <w:t>主修课程</w:t>
            </w:r>
            <w:r w:rsidRPr="0042130E">
              <w:rPr>
                <w:rFonts w:ascii="微软雅黑" w:eastAsia="微软雅黑" w:hAnsi="微软雅黑" w:hint="eastAsia"/>
                <w:color w:val="8C8C8C"/>
              </w:rPr>
              <w:br/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 w:rsidR="00F116CB" w:rsidRPr="0042130E" w:rsidTr="00F116CB">
        <w:trPr>
          <w:trHeight w:val="367"/>
        </w:trPr>
        <w:tc>
          <w:tcPr>
            <w:tcW w:w="284" w:type="dxa"/>
          </w:tcPr>
          <w:p w:rsidR="00F116CB" w:rsidRP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</w:tc>
        <w:tc>
          <w:tcPr>
            <w:tcW w:w="2405" w:type="dxa"/>
          </w:tcPr>
          <w:p w:rsidR="00F116CB" w:rsidRP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 w:rsidRPr="00F116CB">
              <w:rPr>
                <w:rFonts w:ascii="微软雅黑" w:eastAsia="微软雅黑" w:hAnsi="微软雅黑" w:hint="eastAsia"/>
                <w:color w:val="2FC5E9"/>
              </w:rPr>
              <w:t>service@500d.me</w:t>
            </w:r>
          </w:p>
        </w:tc>
        <w:tc>
          <w:tcPr>
            <w:tcW w:w="8299" w:type="dxa"/>
            <w:gridSpan w:val="5"/>
            <w:vMerge/>
          </w:tcPr>
          <w:p w:rsidR="00F116CB" w:rsidRPr="0042130E" w:rsidRDefault="00F116CB" w:rsidP="00F45EFE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</w:tr>
      <w:tr w:rsidR="00F116CB" w:rsidRPr="0042130E" w:rsidTr="003920F2">
        <w:trPr>
          <w:trHeight w:val="1097"/>
        </w:trPr>
        <w:tc>
          <w:tcPr>
            <w:tcW w:w="2689" w:type="dxa"/>
            <w:gridSpan w:val="2"/>
            <w:vMerge w:val="restart"/>
          </w:tcPr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</w:p>
          <w:p w:rsidR="00F116CB" w:rsidRPr="0042130E" w:rsidRDefault="00404336" w:rsidP="00F116CB">
            <w:pPr>
              <w:snapToGrid w:val="0"/>
              <w:jc w:val="left"/>
              <w:rPr>
                <w:rFonts w:ascii="微软雅黑" w:eastAsia="微软雅黑" w:hAnsi="微软雅黑"/>
                <w:color w:val="2FC5E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2D8B4B9" wp14:editId="1E99D34F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144780</wp:posOffset>
                  </wp:positionV>
                  <wp:extent cx="1066800" cy="1409700"/>
                  <wp:effectExtent l="38100" t="38100" r="38100" b="38100"/>
                  <wp:wrapNone/>
                  <wp:docPr id="79" name="图片5" descr="测试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09700"/>
                          </a:xfrm>
                          <a:prstGeom prst="rect">
                            <a:avLst/>
                          </a:prstGeom>
                          <a:ln w="28575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F116CB" w:rsidRPr="0042130E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</w:p>
          <w:p w:rsidR="00F116CB" w:rsidRDefault="00F116CB" w:rsidP="00F116CB">
            <w:pPr>
              <w:snapToGrid w:val="0"/>
              <w:jc w:val="left"/>
              <w:rPr>
                <w:rFonts w:ascii="微软雅黑" w:eastAsia="微软雅黑" w:hAnsi="微软雅黑"/>
                <w:b/>
                <w:color w:val="2FC5E9"/>
                <w:sz w:val="52"/>
                <w:szCs w:val="52"/>
              </w:rPr>
            </w:pPr>
          </w:p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Merge/>
          </w:tcPr>
          <w:p w:rsidR="00F116CB" w:rsidRPr="0042130E" w:rsidRDefault="00F116CB" w:rsidP="00F45EFE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</w:tr>
      <w:tr w:rsidR="00F116CB" w:rsidRPr="0042130E" w:rsidTr="00EF66FD">
        <w:trPr>
          <w:trHeight w:val="624"/>
        </w:trPr>
        <w:tc>
          <w:tcPr>
            <w:tcW w:w="2689" w:type="dxa"/>
            <w:gridSpan w:val="2"/>
            <w:vMerge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 w:rsidR="00F116CB" w:rsidRPr="0042130E" w:rsidRDefault="00F116CB" w:rsidP="002176CF">
            <w:pPr>
              <w:snapToGrid w:val="0"/>
              <w:rPr>
                <w:rFonts w:ascii="微软雅黑" w:eastAsia="微软雅黑" w:hAnsi="微软雅黑"/>
                <w:b/>
                <w:color w:val="8C8C8C"/>
                <w:sz w:val="28"/>
                <w:szCs w:val="28"/>
              </w:rPr>
            </w:pPr>
            <w:r w:rsidRPr="0042130E">
              <w:rPr>
                <w:rFonts w:ascii="微软雅黑" w:eastAsia="微软雅黑" w:hAnsi="微软雅黑" w:hint="eastAsia"/>
                <w:b/>
                <w:color w:val="2FC5E9"/>
                <w:sz w:val="28"/>
                <w:szCs w:val="28"/>
              </w:rPr>
              <w:t>工作经验</w:t>
            </w:r>
            <w:bookmarkStart w:id="0" w:name="_GoBack"/>
            <w:bookmarkEnd w:id="0"/>
          </w:p>
        </w:tc>
      </w:tr>
      <w:tr w:rsidR="00F116CB" w:rsidRPr="0042130E" w:rsidTr="00EF66FD">
        <w:trPr>
          <w:trHeight w:val="454"/>
        </w:trPr>
        <w:tc>
          <w:tcPr>
            <w:tcW w:w="2689" w:type="dxa"/>
            <w:gridSpan w:val="2"/>
            <w:vMerge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2013.10至今</w:t>
            </w:r>
          </w:p>
        </w:tc>
        <w:tc>
          <w:tcPr>
            <w:tcW w:w="3595" w:type="dxa"/>
            <w:gridSpan w:val="3"/>
            <w:vAlign w:val="bottom"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Cs w:val="21"/>
                <w:lang w:val="zh-CN"/>
              </w:rPr>
              <w:t>卓望信息科技有限公司</w:t>
            </w:r>
          </w:p>
        </w:tc>
        <w:tc>
          <w:tcPr>
            <w:tcW w:w="2720" w:type="dxa"/>
            <w:vAlign w:val="bottom"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营运推广主管</w:t>
            </w:r>
          </w:p>
        </w:tc>
      </w:tr>
      <w:tr w:rsidR="00F116CB" w:rsidRPr="0042130E" w:rsidTr="00095DA1">
        <w:tc>
          <w:tcPr>
            <w:tcW w:w="2689" w:type="dxa"/>
            <w:gridSpan w:val="2"/>
            <w:vMerge/>
          </w:tcPr>
          <w:p w:rsidR="00F116CB" w:rsidRPr="0042130E" w:rsidRDefault="00F116CB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F116CB" w:rsidRPr="0042130E" w:rsidRDefault="00F116CB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1、负责社会化媒体营销团队的搭建工作，制定相关运营策略和指标，带领团队实施计划；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2、网站常态运营活动规划和推进执行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3、相关数据报告和统计，为公司决策层提供决策依据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4、轻量级产品和应用的策划，统筹产品、技术团队成员实施。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工作成果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社会化媒体账号总共涨粉67万（包含QQ空间，人人网，新浪微博，腾讯微博）日均互动量相比接手前提升1000%，评论转发量级达到百千级</w:t>
            </w:r>
          </w:p>
        </w:tc>
      </w:tr>
      <w:tr w:rsidR="00CF6C20" w:rsidRPr="0042130E" w:rsidTr="00EF66FD">
        <w:trPr>
          <w:trHeight w:val="454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1984" w:type="dxa"/>
            <w:vAlign w:val="bottom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2012.08-2013.09</w:t>
            </w:r>
          </w:p>
        </w:tc>
        <w:tc>
          <w:tcPr>
            <w:tcW w:w="3595" w:type="dxa"/>
            <w:gridSpan w:val="3"/>
            <w:vAlign w:val="bottom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Cs w:val="21"/>
                <w:lang w:val="zh-CN"/>
              </w:rPr>
              <w:t>广州灵心沙文化活动有限公司</w:t>
            </w:r>
          </w:p>
        </w:tc>
        <w:tc>
          <w:tcPr>
            <w:tcW w:w="2720" w:type="dxa"/>
            <w:vAlign w:val="bottom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/>
                <w:color w:val="8C8C8C"/>
              </w:rPr>
              <w:t>市场推广专员</w:t>
            </w:r>
          </w:p>
        </w:tc>
      </w:tr>
      <w:tr w:rsidR="00CF6C20" w:rsidRPr="0042130E" w:rsidTr="003920F2">
        <w:trPr>
          <w:trHeight w:val="1786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CF6C20" w:rsidRPr="0042130E" w:rsidRDefault="00CF6C20" w:rsidP="00380BE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1、网络推广渠道搭建维护，包括QQ空间、微博、豆瓣等；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2、负责软硬广投放，网络舆情监控，公关稿撰写，事件营销策划；</w:t>
            </w: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br/>
              <w:t>3、标书制作和撰写，甲方沟通工作。</w:t>
            </w:r>
          </w:p>
        </w:tc>
      </w:tr>
      <w:tr w:rsidR="00CF6C20" w:rsidRPr="0042130E" w:rsidTr="00EF66FD">
        <w:trPr>
          <w:trHeight w:val="624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 w:rsidR="00CF6C20" w:rsidRPr="0042130E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 w:rsidRPr="0042130E">
              <w:rPr>
                <w:rFonts w:ascii="微软雅黑" w:eastAsia="微软雅黑" w:hAnsi="微软雅黑" w:cs="微软雅黑" w:hint="eastAsia"/>
                <w:b/>
                <w:color w:val="2FC5E9"/>
                <w:kern w:val="0"/>
                <w:sz w:val="28"/>
                <w:szCs w:val="28"/>
                <w:lang w:val="zh-CN"/>
              </w:rPr>
              <w:t>技能证书</w:t>
            </w:r>
          </w:p>
        </w:tc>
      </w:tr>
      <w:tr w:rsidR="00CF6C20" w:rsidRPr="0042130E" w:rsidTr="003920F2">
        <w:trPr>
          <w:trHeight w:val="1778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BA5BD0" w:rsidRPr="0042130E" w:rsidRDefault="00CF6C20" w:rsidP="00DE491F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/>
                <w:color w:val="8C8C8C"/>
              </w:rPr>
            </w:pP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 w:val="20"/>
                <w:szCs w:val="20"/>
                <w:lang w:val="zh-CN"/>
              </w:rPr>
              <w:t>CET-6，优秀的听说写能力</w:t>
            </w: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计算机二级，熟悉计算机各项操作</w:t>
            </w:r>
            <w:r w:rsidRPr="0042130E">
              <w:rPr>
                <w:rFonts w:ascii="微软雅黑" w:eastAsia="微软雅黑" w:hAnsi="微软雅黑" w:cs="微软雅黑"/>
                <w:color w:val="8C8C8C"/>
                <w:kern w:val="0"/>
                <w:sz w:val="20"/>
                <w:szCs w:val="20"/>
                <w:lang w:val="zh-CN"/>
              </w:rPr>
              <w:br/>
              <w:t>高级营销员，国家职业资格四级</w:t>
            </w:r>
          </w:p>
        </w:tc>
      </w:tr>
      <w:tr w:rsidR="00CF6C20" w:rsidRPr="0042130E" w:rsidTr="00EF66FD">
        <w:trPr>
          <w:trHeight w:val="624"/>
        </w:trPr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  <w:vAlign w:val="bottom"/>
          </w:tcPr>
          <w:p w:rsidR="00CF6C20" w:rsidRPr="0042130E" w:rsidRDefault="00CF6C20" w:rsidP="00327BA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b/>
                <w:color w:val="8C8C8C"/>
                <w:kern w:val="0"/>
                <w:sz w:val="28"/>
                <w:szCs w:val="28"/>
                <w:lang w:val="zh-CN"/>
              </w:rPr>
            </w:pPr>
            <w:r w:rsidRPr="0042130E">
              <w:rPr>
                <w:rFonts w:ascii="微软雅黑" w:eastAsia="微软雅黑" w:hAnsi="微软雅黑" w:cs="微软雅黑"/>
                <w:b/>
                <w:color w:val="2FC5E9"/>
                <w:kern w:val="0"/>
                <w:sz w:val="28"/>
                <w:szCs w:val="28"/>
                <w:lang w:val="zh-CN"/>
              </w:rPr>
              <w:t>自我评价</w:t>
            </w:r>
          </w:p>
        </w:tc>
      </w:tr>
      <w:tr w:rsidR="00CF6C20" w:rsidRPr="0042130E" w:rsidTr="00095DA1">
        <w:tc>
          <w:tcPr>
            <w:tcW w:w="2689" w:type="dxa"/>
            <w:gridSpan w:val="2"/>
          </w:tcPr>
          <w:p w:rsidR="00CF6C20" w:rsidRPr="0042130E" w:rsidRDefault="00CF6C20" w:rsidP="00327BA8">
            <w:pPr>
              <w:snapToGrid w:val="0"/>
              <w:rPr>
                <w:rFonts w:ascii="微软雅黑" w:eastAsia="微软雅黑" w:hAnsi="微软雅黑"/>
                <w:color w:val="8C8C8C"/>
              </w:rPr>
            </w:pPr>
          </w:p>
        </w:tc>
        <w:tc>
          <w:tcPr>
            <w:tcW w:w="8299" w:type="dxa"/>
            <w:gridSpan w:val="5"/>
          </w:tcPr>
          <w:p w:rsidR="00CF6C20" w:rsidRPr="0042130E" w:rsidRDefault="00CF6C20" w:rsidP="00C217B0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微软雅黑" w:eastAsia="微软雅黑" w:hAnsi="微软雅黑" w:cs="微软雅黑"/>
                <w:color w:val="8C8C8C"/>
                <w:kern w:val="0"/>
                <w:szCs w:val="21"/>
                <w:lang w:val="zh-CN"/>
              </w:rPr>
            </w:pPr>
            <w:r w:rsidRPr="0042130E">
              <w:rPr>
                <w:rFonts w:ascii="微软雅黑" w:eastAsia="微软雅黑" w:hAnsi="微软雅黑" w:cs="微软雅黑" w:hint="eastAsia"/>
                <w:color w:val="8C8C8C"/>
                <w:kern w:val="0"/>
                <w:szCs w:val="21"/>
                <w:lang w:val="zh-CN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</w:tbl>
    <w:p w:rsidR="00884269" w:rsidRPr="0042130E" w:rsidRDefault="004912C4" w:rsidP="00327BA8">
      <w:pPr>
        <w:snapToGrid w:val="0"/>
        <w:rPr>
          <w:rFonts w:ascii="微软雅黑" w:eastAsia="微软雅黑" w:hAnsi="微软雅黑"/>
          <w:color w:val="8C8C8C"/>
        </w:rPr>
      </w:pPr>
      <w:r w:rsidRPr="0042130E">
        <w:rPr>
          <w:rFonts w:ascii="微软雅黑" w:eastAsia="微软雅黑" w:hAnsi="微软雅黑" w:hint="eastAsia"/>
          <w:color w:val="8C8C8C"/>
          <w:sz w:val="2"/>
          <w:szCs w:val="2"/>
        </w:rPr>
        <w:t xml:space="preserve"> </w:t>
      </w:r>
    </w:p>
    <w:sectPr w:rsidR="00884269" w:rsidRPr="0042130E" w:rsidSect="006A05B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1FC" w:rsidRDefault="00EB51FC" w:rsidP="006A05B1">
      <w:r>
        <w:separator/>
      </w:r>
    </w:p>
  </w:endnote>
  <w:endnote w:type="continuationSeparator" w:id="0">
    <w:p w:rsidR="00EB51FC" w:rsidRDefault="00EB51FC" w:rsidP="006A0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1FC" w:rsidRDefault="00EB51FC" w:rsidP="006A05B1">
      <w:r>
        <w:separator/>
      </w:r>
    </w:p>
  </w:footnote>
  <w:footnote w:type="continuationSeparator" w:id="0">
    <w:p w:rsidR="00EB51FC" w:rsidRDefault="00EB51FC" w:rsidP="006A0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B1E"/>
    <w:rsid w:val="00033B1E"/>
    <w:rsid w:val="00053A0B"/>
    <w:rsid w:val="00095DA1"/>
    <w:rsid w:val="00096E79"/>
    <w:rsid w:val="000B12C3"/>
    <w:rsid w:val="000E4B0D"/>
    <w:rsid w:val="00174D3D"/>
    <w:rsid w:val="002176CF"/>
    <w:rsid w:val="00242F2B"/>
    <w:rsid w:val="00277356"/>
    <w:rsid w:val="002C0B2A"/>
    <w:rsid w:val="00327BA8"/>
    <w:rsid w:val="00380BEF"/>
    <w:rsid w:val="003920F2"/>
    <w:rsid w:val="003958E7"/>
    <w:rsid w:val="003E5024"/>
    <w:rsid w:val="003F16B6"/>
    <w:rsid w:val="00404336"/>
    <w:rsid w:val="0042130E"/>
    <w:rsid w:val="004912C4"/>
    <w:rsid w:val="004E3953"/>
    <w:rsid w:val="00545128"/>
    <w:rsid w:val="0063274A"/>
    <w:rsid w:val="006A05B1"/>
    <w:rsid w:val="00712FAA"/>
    <w:rsid w:val="00733848"/>
    <w:rsid w:val="00743367"/>
    <w:rsid w:val="007558E7"/>
    <w:rsid w:val="007A03B5"/>
    <w:rsid w:val="00824C53"/>
    <w:rsid w:val="00843E09"/>
    <w:rsid w:val="00884269"/>
    <w:rsid w:val="00930E4D"/>
    <w:rsid w:val="00A057EA"/>
    <w:rsid w:val="00A462E2"/>
    <w:rsid w:val="00A604F7"/>
    <w:rsid w:val="00A9444C"/>
    <w:rsid w:val="00B00936"/>
    <w:rsid w:val="00B3521C"/>
    <w:rsid w:val="00B44586"/>
    <w:rsid w:val="00B97A2E"/>
    <w:rsid w:val="00BA5BD0"/>
    <w:rsid w:val="00BB10F7"/>
    <w:rsid w:val="00C217B0"/>
    <w:rsid w:val="00C44459"/>
    <w:rsid w:val="00C56C6A"/>
    <w:rsid w:val="00CE6AC3"/>
    <w:rsid w:val="00CF202E"/>
    <w:rsid w:val="00CF6C20"/>
    <w:rsid w:val="00D840B8"/>
    <w:rsid w:val="00DE491F"/>
    <w:rsid w:val="00E81827"/>
    <w:rsid w:val="00EB51FC"/>
    <w:rsid w:val="00EE0826"/>
    <w:rsid w:val="00EF66FD"/>
    <w:rsid w:val="00F116CB"/>
    <w:rsid w:val="00F45EFE"/>
    <w:rsid w:val="00F7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f1f1"/>
    </o:shapedefaults>
    <o:shapelayout v:ext="edit">
      <o:idmap v:ext="edit" data="1"/>
    </o:shapelayout>
  </w:shapeDefaults>
  <w:decimalSymbol w:val="."/>
  <w:listSeparator w:val=","/>
  <w15:chartTrackingRefBased/>
  <w15:docId w15:val="{3ED0E6D7-A94B-44BB-AD03-A57139C68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A0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A05B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A0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A05B1"/>
    <w:rPr>
      <w:sz w:val="18"/>
      <w:szCs w:val="18"/>
    </w:rPr>
  </w:style>
  <w:style w:type="table" w:styleId="a6">
    <w:name w:val="Table Grid"/>
    <w:basedOn w:val="a1"/>
    <w:uiPriority w:val="39"/>
    <w:rsid w:val="00B009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500d简历</dc:title>
  <dc:creator>500d</dc:creator>
  <cp:lastModifiedBy>lixue</cp:lastModifiedBy>
  <cp:revision>39</cp:revision>
  <dcterms:created xsi:type="dcterms:W3CDTF">2014-10-11T03:44:00Z</dcterms:created>
  <dcterms:modified xsi:type="dcterms:W3CDTF">2015-03-25T06:41:00Z</dcterms:modified>
</cp:coreProperties>
</file>