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6624C1" w14:textId="7D95A654" w:rsidR="005E43F8" w:rsidRPr="005E43F8" w:rsidRDefault="005E43F8" w:rsidP="005E43F8">
      <w:pPr>
        <w:pStyle w:val="1"/>
        <w:rPr>
          <w:rFonts w:ascii="KaiTi" w:eastAsia="KaiTi" w:hAnsi="KaiTi"/>
        </w:rPr>
      </w:pPr>
      <w:r w:rsidRPr="005E43F8">
        <w:rPr>
          <w:rFonts w:ascii="KaiTi" w:eastAsia="KaiTi" w:hAnsi="KaiTi" w:hint="eastAsia"/>
        </w:rPr>
        <w:t>贝叶斯算法</w:t>
      </w:r>
    </w:p>
    <w:p w14:paraId="4432A015" w14:textId="17AC6C7A" w:rsidR="00334AB2" w:rsidRPr="00334AB2" w:rsidRDefault="00334AB2" w:rsidP="00334AB2">
      <w:pPr>
        <w:pStyle w:val="2"/>
      </w:pPr>
      <w:r>
        <w:rPr>
          <w:rFonts w:hint="eastAsia"/>
        </w:rPr>
        <w:t>1 垃圾邮件处理模型</w:t>
      </w:r>
    </w:p>
    <w:p w14:paraId="711ADAD3" w14:textId="37EAEEF8" w:rsidR="005E43F8" w:rsidRDefault="005E43F8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以预测垃圾邮件为例子，介绍贝叶斯算法。词库中有5000个单词。我们有输入x，</w:t>
      </w:r>
      <w:r w:rsidRPr="005E43F8">
        <w:rPr>
          <w:rFonts w:ascii="KaiTi" w:eastAsia="KaiTi" w:hAnsi="KaiTi"/>
          <w:noProof/>
        </w:rPr>
        <w:drawing>
          <wp:inline distT="0" distB="0" distL="0" distR="0" wp14:anchorId="72688E70" wp14:editId="302D45B7">
            <wp:extent cx="812800" cy="228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，是一个50000维的向量，其中</w:t>
      </w:r>
      <w:r w:rsidRPr="005E43F8">
        <w:rPr>
          <w:rFonts w:ascii="KaiTi" w:eastAsia="KaiTi" w:hAnsi="KaiTi"/>
          <w:noProof/>
        </w:rPr>
        <w:drawing>
          <wp:inline distT="0" distB="0" distL="0" distR="0" wp14:anchorId="7C3812A8" wp14:editId="0E30A986">
            <wp:extent cx="152400" cy="20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为1表示词库中第</w:t>
      </w:r>
      <w:proofErr w:type="spellStart"/>
      <w:r>
        <w:rPr>
          <w:rFonts w:ascii="KaiTi" w:eastAsia="KaiTi" w:hAnsi="KaiTi" w:hint="eastAsia"/>
        </w:rPr>
        <w:t>i</w:t>
      </w:r>
      <w:proofErr w:type="spellEnd"/>
      <w:r>
        <w:rPr>
          <w:rFonts w:ascii="KaiTi" w:eastAsia="KaiTi" w:hAnsi="KaiTi" w:hint="eastAsia"/>
        </w:rPr>
        <w:t>个单次在该邮件中出现，为0表示词库中第</w:t>
      </w:r>
      <w:proofErr w:type="spellStart"/>
      <w:r>
        <w:rPr>
          <w:rFonts w:ascii="KaiTi" w:eastAsia="KaiTi" w:hAnsi="KaiTi" w:hint="eastAsia"/>
        </w:rPr>
        <w:t>i</w:t>
      </w:r>
      <w:proofErr w:type="spellEnd"/>
      <w:r>
        <w:rPr>
          <w:rFonts w:ascii="KaiTi" w:eastAsia="KaiTi" w:hAnsi="KaiTi" w:hint="eastAsia"/>
        </w:rPr>
        <w:t>个单次在该邮件中没有出现。</w:t>
      </w:r>
    </w:p>
    <w:p w14:paraId="4ADE6999" w14:textId="07B02A48" w:rsidR="005E43F8" w:rsidRDefault="005E43F8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已经邮件是否为邮件,样本</w:t>
      </w:r>
      <w:r w:rsidRPr="005E43F8">
        <w:rPr>
          <w:rFonts w:ascii="KaiTi" w:eastAsia="KaiTi" w:hAnsi="KaiTi"/>
          <w:noProof/>
        </w:rPr>
        <w:drawing>
          <wp:inline distT="0" distB="0" distL="0" distR="0" wp14:anchorId="7D2B70BE" wp14:editId="06911BBE">
            <wp:extent cx="774700" cy="2032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出现的概率为</w:t>
      </w:r>
      <w:r w:rsidRPr="005E43F8">
        <w:rPr>
          <w:rFonts w:ascii="KaiTi" w:eastAsia="KaiTi" w:hAnsi="KaiTi"/>
          <w:noProof/>
        </w:rPr>
        <w:drawing>
          <wp:inline distT="0" distB="0" distL="0" distR="0" wp14:anchorId="4D195BE7" wp14:editId="60E79764">
            <wp:extent cx="1028700" cy="2032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AB2">
        <w:rPr>
          <w:rFonts w:ascii="KaiTi" w:eastAsia="KaiTi" w:hAnsi="KaiTi" w:hint="eastAsia"/>
        </w:rPr>
        <w:t>，可以定义为下式:</w:t>
      </w:r>
    </w:p>
    <w:p w14:paraId="2FA7B570" w14:textId="2B53642F" w:rsidR="005E43F8" w:rsidRDefault="00334AB2" w:rsidP="005E43F8">
      <w:pPr>
        <w:rPr>
          <w:rFonts w:ascii="KaiTi" w:eastAsia="KaiTi" w:hAnsi="KaiTi"/>
        </w:rPr>
      </w:pPr>
      <w:r w:rsidRPr="00334AB2">
        <w:rPr>
          <w:rFonts w:ascii="KaiTi" w:eastAsia="KaiTi" w:hAnsi="KaiTi"/>
          <w:noProof/>
        </w:rPr>
        <w:drawing>
          <wp:inline distT="0" distB="0" distL="0" distR="0" wp14:anchorId="39372F66" wp14:editId="15222B1B">
            <wp:extent cx="3797300" cy="2032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9D91" w14:textId="36A30C4D" w:rsidR="00334AB2" w:rsidRDefault="00334AB2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注: 上式很好理解。右侧第一个式子为已知y，x1出现的概率。第二个为一直y和x1出现x2的概率。因此两个式子相乘表示一直y初选(x1,x2)的概率。依次类推，可以得到这个公式。</w:t>
      </w:r>
    </w:p>
    <w:p w14:paraId="6B33A08C" w14:textId="24B7AE5F" w:rsidR="00334AB2" w:rsidRDefault="00334AB2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接下来我们做个假设，即表示每个词在邮件中出现不影响其他词在邮件中出现，这些时间是独立的。这样就可以得到下式:</w:t>
      </w:r>
    </w:p>
    <w:p w14:paraId="24E9498F" w14:textId="59639E8E" w:rsidR="00334AB2" w:rsidRDefault="00334AB2" w:rsidP="005E43F8">
      <w:pPr>
        <w:rPr>
          <w:rFonts w:ascii="KaiTi" w:eastAsia="KaiTi" w:hAnsi="KaiTi"/>
        </w:rPr>
      </w:pPr>
      <w:r w:rsidRPr="00334AB2">
        <w:rPr>
          <w:rFonts w:ascii="KaiTi" w:eastAsia="KaiTi" w:hAnsi="KaiTi"/>
          <w:noProof/>
        </w:rPr>
        <w:drawing>
          <wp:inline distT="0" distB="0" distL="0" distR="0" wp14:anchorId="5DC69908" wp14:editId="26E9B3E1">
            <wp:extent cx="3797300" cy="4318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8EC2" w14:textId="77777777" w:rsidR="00334AB2" w:rsidRDefault="00334AB2" w:rsidP="005E43F8">
      <w:pPr>
        <w:rPr>
          <w:rFonts w:ascii="KaiTi" w:eastAsia="KaiTi" w:hAnsi="KaiTi"/>
        </w:rPr>
      </w:pPr>
    </w:p>
    <w:p w14:paraId="4CCA40B6" w14:textId="6754FAB6" w:rsidR="00334AB2" w:rsidRDefault="00334AB2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2 公式推导</w:t>
      </w:r>
    </w:p>
    <w:p w14:paraId="535FE3B5" w14:textId="61FD767B" w:rsidR="00334AB2" w:rsidRDefault="00334AB2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这里求最大释然函数，我们设</w:t>
      </w:r>
      <w:r w:rsidR="00F64AF6" w:rsidRPr="00F64AF6">
        <w:rPr>
          <w:rFonts w:ascii="KaiTi" w:eastAsia="KaiTi" w:hAnsi="KaiTi"/>
          <w:noProof/>
        </w:rPr>
        <w:drawing>
          <wp:inline distT="0" distB="0" distL="0" distR="0" wp14:anchorId="537E0BB2" wp14:editId="259393D1">
            <wp:extent cx="800100" cy="2286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AF6">
        <w:rPr>
          <w:rFonts w:ascii="KaiTi" w:eastAsia="KaiTi" w:hAnsi="KaiTi" w:hint="eastAsia"/>
        </w:rPr>
        <w:t>,</w:t>
      </w:r>
      <w:r w:rsidR="00F64AF6" w:rsidRPr="00F64AF6">
        <w:rPr>
          <w:rFonts w:ascii="KaiTi" w:eastAsia="KaiTi" w:hAnsi="KaiTi"/>
          <w:noProof/>
        </w:rPr>
        <w:drawing>
          <wp:inline distT="0" distB="0" distL="0" distR="0" wp14:anchorId="08C5E7EC" wp14:editId="2B5F0D98">
            <wp:extent cx="1333500" cy="2286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AF6">
        <w:rPr>
          <w:rFonts w:ascii="KaiTi" w:eastAsia="KaiTi" w:hAnsi="KaiTi" w:hint="eastAsia"/>
        </w:rPr>
        <w:t>,</w:t>
      </w:r>
      <w:r w:rsidR="00F64AF6" w:rsidRPr="00F64AF6">
        <w:rPr>
          <w:rFonts w:ascii="KaiTi" w:eastAsia="KaiTi" w:hAnsi="KaiTi"/>
          <w:noProof/>
        </w:rPr>
        <w:drawing>
          <wp:inline distT="0" distB="0" distL="0" distR="0" wp14:anchorId="31EA5396" wp14:editId="05957CE9">
            <wp:extent cx="1371600" cy="228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866">
        <w:rPr>
          <w:rFonts w:ascii="KaiTi" w:eastAsia="KaiTi" w:hAnsi="KaiTi" w:hint="eastAsia"/>
        </w:rPr>
        <w:t>。</w:t>
      </w:r>
    </w:p>
    <w:p w14:paraId="7B10B21F" w14:textId="3FE319C0" w:rsidR="00334AB2" w:rsidRDefault="00C51866" w:rsidP="005E43F8">
      <w:pPr>
        <w:rPr>
          <w:rFonts w:ascii="KaiTi" w:eastAsia="KaiTi" w:hAnsi="KaiTi"/>
        </w:rPr>
      </w:pPr>
      <w:r w:rsidRPr="00C51866">
        <w:rPr>
          <w:rFonts w:ascii="KaiTi" w:eastAsia="KaiTi" w:hAnsi="KaiTi"/>
          <w:noProof/>
        </w:rPr>
        <w:drawing>
          <wp:inline distT="0" distB="0" distL="0" distR="0" wp14:anchorId="065FBB69" wp14:editId="21A56AC3">
            <wp:extent cx="3314700" cy="4318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3D00" w14:textId="186EFDE2" w:rsidR="00C51866" w:rsidRDefault="00C51866" w:rsidP="005E43F8">
      <w:pPr>
        <w:rPr>
          <w:rFonts w:ascii="KaiTi" w:eastAsia="KaiTi" w:hAnsi="KaiTi"/>
        </w:rPr>
      </w:pPr>
      <w:r w:rsidRPr="00C51866">
        <w:rPr>
          <w:rFonts w:ascii="KaiTi" w:eastAsia="KaiTi" w:hAnsi="KaiTi"/>
          <w:noProof/>
        </w:rPr>
        <w:drawing>
          <wp:inline distT="0" distB="0" distL="0" distR="0" wp14:anchorId="750E7AF3" wp14:editId="10628C6A">
            <wp:extent cx="5270500" cy="35814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176D" w14:textId="170D8C87" w:rsidR="00875279" w:rsidRDefault="00875279" w:rsidP="005E43F8">
      <w:pPr>
        <w:rPr>
          <w:rFonts w:ascii="KaiTi" w:eastAsia="KaiTi" w:hAnsi="KaiTi"/>
        </w:rPr>
      </w:pPr>
      <w:r w:rsidRPr="00875279">
        <w:rPr>
          <w:rFonts w:ascii="KaiTi" w:eastAsia="KaiTi" w:hAnsi="KaiTi"/>
          <w:noProof/>
        </w:rPr>
        <w:drawing>
          <wp:inline distT="0" distB="0" distL="0" distR="0" wp14:anchorId="7DD4D05C" wp14:editId="08AAC711">
            <wp:extent cx="5270500" cy="302895"/>
            <wp:effectExtent l="0" t="0" r="1270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80D7" w14:textId="650AD99D" w:rsidR="00875279" w:rsidRDefault="00875279" w:rsidP="005E43F8">
      <w:pPr>
        <w:rPr>
          <w:rFonts w:ascii="KaiTi" w:eastAsia="KaiTi" w:hAnsi="KaiTi"/>
        </w:rPr>
      </w:pPr>
      <w:r w:rsidRPr="00875279">
        <w:rPr>
          <w:rFonts w:ascii="KaiTi" w:eastAsia="KaiTi" w:hAnsi="KaiTi"/>
          <w:noProof/>
        </w:rPr>
        <w:drawing>
          <wp:inline distT="0" distB="0" distL="0" distR="0" wp14:anchorId="6C4B580A" wp14:editId="2374DE9E">
            <wp:extent cx="5270500" cy="26289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0D34" w14:textId="0EA4DDC7" w:rsidR="00875279" w:rsidRDefault="00875279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然后我们对</w:t>
      </w:r>
      <w:r w:rsidRPr="00875279">
        <w:rPr>
          <w:rFonts w:ascii="KaiTi" w:eastAsia="KaiTi" w:hAnsi="KaiTi"/>
          <w:noProof/>
        </w:rPr>
        <w:drawing>
          <wp:inline distT="0" distB="0" distL="0" distR="0" wp14:anchorId="4CB3B6C9" wp14:editId="257815BD">
            <wp:extent cx="165100" cy="22860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求偏导数：</w:t>
      </w:r>
    </w:p>
    <w:p w14:paraId="593CDADB" w14:textId="348C4E23" w:rsidR="00875279" w:rsidRDefault="00875279" w:rsidP="005E43F8">
      <w:pPr>
        <w:rPr>
          <w:rFonts w:ascii="KaiTi" w:eastAsia="KaiTi" w:hAnsi="KaiTi"/>
        </w:rPr>
      </w:pPr>
      <w:r w:rsidRPr="00875279">
        <w:rPr>
          <w:rFonts w:ascii="KaiTi" w:eastAsia="KaiTi" w:hAnsi="KaiTi"/>
          <w:noProof/>
        </w:rPr>
        <w:drawing>
          <wp:inline distT="0" distB="0" distL="0" distR="0" wp14:anchorId="059E6006" wp14:editId="27D66859">
            <wp:extent cx="4584700" cy="4826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F193" w14:textId="20C88327" w:rsidR="00875279" w:rsidRDefault="00875279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所以有:</w:t>
      </w:r>
    </w:p>
    <w:p w14:paraId="523A4727" w14:textId="370EAE1B" w:rsidR="00875279" w:rsidRDefault="00875279" w:rsidP="005E43F8">
      <w:pPr>
        <w:rPr>
          <w:rFonts w:ascii="KaiTi" w:eastAsia="KaiTi" w:hAnsi="KaiTi"/>
        </w:rPr>
      </w:pPr>
      <w:r w:rsidRPr="00875279">
        <w:rPr>
          <w:rFonts w:ascii="KaiTi" w:eastAsia="KaiTi" w:hAnsi="KaiTi"/>
          <w:noProof/>
        </w:rPr>
        <w:drawing>
          <wp:inline distT="0" distB="0" distL="0" distR="0" wp14:anchorId="493A0DA3" wp14:editId="5329F929">
            <wp:extent cx="1181100" cy="4445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C314" w14:textId="5EC95B67" w:rsidR="00875279" w:rsidRDefault="00875279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然后我们对</w:t>
      </w:r>
    </w:p>
    <w:p w14:paraId="2EEF303A" w14:textId="60B60C7D" w:rsidR="00C44AC8" w:rsidRDefault="00C44AC8" w:rsidP="005E43F8">
      <w:pPr>
        <w:rPr>
          <w:rFonts w:ascii="KaiTi" w:eastAsia="KaiTi" w:hAnsi="KaiTi"/>
        </w:rPr>
      </w:pPr>
      <w:r w:rsidRPr="00C44AC8">
        <w:rPr>
          <w:rFonts w:ascii="KaiTi" w:eastAsia="KaiTi" w:hAnsi="KaiTi"/>
          <w:noProof/>
        </w:rPr>
        <w:drawing>
          <wp:inline distT="0" distB="0" distL="0" distR="0" wp14:anchorId="4309F2BF" wp14:editId="6FB27355">
            <wp:extent cx="4521200" cy="508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7DF0" w14:textId="76C9F65F" w:rsidR="00C44AC8" w:rsidRDefault="00C44AC8" w:rsidP="005E43F8">
      <w:pPr>
        <w:rPr>
          <w:rFonts w:ascii="KaiTi" w:eastAsia="KaiTi" w:hAnsi="KaiTi"/>
        </w:rPr>
      </w:pPr>
      <w:r w:rsidRPr="00C44AC8">
        <w:rPr>
          <w:rFonts w:ascii="KaiTi" w:eastAsia="KaiTi" w:hAnsi="KaiTi"/>
          <w:noProof/>
        </w:rPr>
        <w:drawing>
          <wp:inline distT="0" distB="0" distL="0" distR="0" wp14:anchorId="3CFDA44E" wp14:editId="69951FAC">
            <wp:extent cx="3187700" cy="48260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F370" w14:textId="5ABC7E76" w:rsidR="00C44AC8" w:rsidRDefault="00C44AC8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所以有:</w:t>
      </w:r>
    </w:p>
    <w:p w14:paraId="303ACC4D" w14:textId="183BBAC6" w:rsidR="00C44AC8" w:rsidRDefault="00C44AC8" w:rsidP="005E43F8">
      <w:pPr>
        <w:rPr>
          <w:rFonts w:ascii="KaiTi" w:eastAsia="KaiTi" w:hAnsi="KaiTi"/>
        </w:rPr>
      </w:pPr>
      <w:r w:rsidRPr="00C44AC8">
        <w:rPr>
          <w:rFonts w:ascii="KaiTi" w:eastAsia="KaiTi" w:hAnsi="KaiTi"/>
          <w:noProof/>
        </w:rPr>
        <w:drawing>
          <wp:inline distT="0" distB="0" distL="0" distR="0" wp14:anchorId="4678F91F" wp14:editId="29FA0722">
            <wp:extent cx="1752600" cy="850900"/>
            <wp:effectExtent l="0" t="0" r="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5A16" w14:textId="5006CE51" w:rsidR="00C44AC8" w:rsidRDefault="00C44AC8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如果一个单词不再训练样本中，就会出现0/0的现象。避免这个事件发生，引入拉普拉斯平滑。</w:t>
      </w:r>
    </w:p>
    <w:p w14:paraId="3EE62311" w14:textId="6947435E" w:rsidR="00C44AC8" w:rsidRDefault="00C44AC8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同理有:</w:t>
      </w:r>
    </w:p>
    <w:p w14:paraId="3A22EF68" w14:textId="044C27A7" w:rsidR="00C44AC8" w:rsidRDefault="00C44AC8" w:rsidP="005E43F8">
      <w:pPr>
        <w:rPr>
          <w:rFonts w:ascii="KaiTi" w:eastAsia="KaiTi" w:hAnsi="KaiTi"/>
        </w:rPr>
      </w:pPr>
      <w:r w:rsidRPr="00C44AC8">
        <w:rPr>
          <w:rFonts w:ascii="KaiTi" w:eastAsia="KaiTi" w:hAnsi="KaiTi"/>
          <w:noProof/>
        </w:rPr>
        <w:drawing>
          <wp:inline distT="0" distB="0" distL="0" distR="0" wp14:anchorId="7899D7F4" wp14:editId="40FEA4E0">
            <wp:extent cx="1790700" cy="850900"/>
            <wp:effectExtent l="0" t="0" r="1270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7C55" w14:textId="099856B6" w:rsidR="00E80A73" w:rsidRDefault="00E80A73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注:试分析这样的公式</w:t>
      </w:r>
      <w:r w:rsidR="003A0812">
        <w:rPr>
          <w:rFonts w:ascii="KaiTi" w:eastAsia="KaiTi" w:hAnsi="KaiTi" w:hint="eastAsia"/>
        </w:rPr>
        <w:t>，</w:t>
      </w:r>
      <w:r w:rsidR="003A0812" w:rsidRPr="003A0812">
        <w:rPr>
          <w:rFonts w:ascii="KaiTi" w:eastAsia="KaiTi" w:hAnsi="KaiTi"/>
          <w:noProof/>
        </w:rPr>
        <w:drawing>
          <wp:inline distT="0" distB="0" distL="0" distR="0" wp14:anchorId="244FC25E" wp14:editId="22E065A5">
            <wp:extent cx="165100" cy="228600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12">
        <w:rPr>
          <w:rFonts w:ascii="KaiTi" w:eastAsia="KaiTi" w:hAnsi="KaiTi" w:hint="eastAsia"/>
        </w:rPr>
        <w:t>就是总的垃圾邮件数目除以从样本数。</w:t>
      </w:r>
      <w:r w:rsidR="003A0812" w:rsidRPr="003A0812">
        <w:rPr>
          <w:rFonts w:ascii="KaiTi" w:eastAsia="KaiTi" w:hAnsi="KaiTi"/>
          <w:noProof/>
        </w:rPr>
        <w:drawing>
          <wp:inline distT="0" distB="0" distL="0" distR="0" wp14:anchorId="076F486F" wp14:editId="533A8FB5">
            <wp:extent cx="292100" cy="22860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12">
        <w:rPr>
          <w:rFonts w:ascii="KaiTi" w:eastAsia="KaiTi" w:hAnsi="KaiTi" w:hint="eastAsia"/>
        </w:rPr>
        <w:t>就是所有垃圾邮件中出现</w:t>
      </w:r>
      <w:r w:rsidR="003A0812" w:rsidRPr="003A0812">
        <w:rPr>
          <w:rFonts w:ascii="KaiTi" w:eastAsia="KaiTi" w:hAnsi="KaiTi"/>
          <w:noProof/>
        </w:rPr>
        <w:drawing>
          <wp:inline distT="0" distB="0" distL="0" distR="0" wp14:anchorId="543982CF" wp14:editId="3D5C2AB9">
            <wp:extent cx="165100" cy="254000"/>
            <wp:effectExtent l="0" t="0" r="1270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12">
        <w:rPr>
          <w:rFonts w:ascii="KaiTi" w:eastAsia="KaiTi" w:hAnsi="KaiTi" w:hint="eastAsia"/>
        </w:rPr>
        <w:t>对应的单词的数目除以所有垃圾邮件的数目。实际上这是个很容理解的道理。当然这就是数学的魅力，即便很简单的公司都是有着其理论依据的。</w:t>
      </w:r>
    </w:p>
    <w:p w14:paraId="778A241D" w14:textId="77777777" w:rsidR="003A0812" w:rsidRDefault="003A0812" w:rsidP="005E43F8">
      <w:pPr>
        <w:rPr>
          <w:rFonts w:ascii="KaiTi" w:eastAsia="KaiTi" w:hAnsi="KaiTi"/>
        </w:rPr>
      </w:pPr>
    </w:p>
    <w:p w14:paraId="3443466E" w14:textId="33C149EB" w:rsidR="003A0812" w:rsidRDefault="003A0812" w:rsidP="003A0812">
      <w:pPr>
        <w:pStyle w:val="2"/>
      </w:pPr>
      <w:r>
        <w:rPr>
          <w:rFonts w:hint="eastAsia"/>
        </w:rPr>
        <w:t>2 另一种垃圾邮件的模型</w:t>
      </w:r>
    </w:p>
    <w:p w14:paraId="193D879A" w14:textId="2DF33974" w:rsidR="003A0812" w:rsidRDefault="003A0812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下面采用另外一种方式进行建模。对于</w:t>
      </w:r>
      <w:r w:rsidRPr="003A0812">
        <w:rPr>
          <w:rFonts w:ascii="KaiTi" w:eastAsia="KaiTi" w:hAnsi="KaiTi"/>
          <w:noProof/>
        </w:rPr>
        <w:drawing>
          <wp:inline distT="0" distB="0" distL="0" distR="0" wp14:anchorId="09488976" wp14:editId="3ECE1FB3">
            <wp:extent cx="1104900" cy="228600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。其中</w:t>
      </w:r>
      <w:r w:rsidRPr="003A0812">
        <w:rPr>
          <w:rFonts w:ascii="KaiTi" w:eastAsia="KaiTi" w:hAnsi="KaiTi"/>
          <w:noProof/>
        </w:rPr>
        <w:drawing>
          <wp:inline distT="0" distB="0" distL="0" distR="0" wp14:anchorId="007D3ABF" wp14:editId="5F435161">
            <wp:extent cx="368300" cy="203200"/>
            <wp:effectExtent l="0" t="0" r="1270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代表邮件的第一个单词在词库中的索引为1。仍然有如下公式</w:t>
      </w:r>
    </w:p>
    <w:p w14:paraId="12A496F3" w14:textId="2511B66A" w:rsidR="003A0812" w:rsidRDefault="003A0812" w:rsidP="005E43F8">
      <w:pPr>
        <w:rPr>
          <w:rFonts w:ascii="KaiTi" w:eastAsia="KaiTi" w:hAnsi="KaiTi"/>
        </w:rPr>
      </w:pPr>
      <w:r w:rsidRPr="003A0812">
        <w:rPr>
          <w:rFonts w:ascii="KaiTi" w:eastAsia="KaiTi" w:hAnsi="KaiTi"/>
          <w:noProof/>
        </w:rPr>
        <w:drawing>
          <wp:inline distT="0" distB="0" distL="0" distR="0" wp14:anchorId="338FC525" wp14:editId="2D8ADE9B">
            <wp:extent cx="1866900" cy="43180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A2B2" w14:textId="7D157517" w:rsidR="003A0812" w:rsidRDefault="003A0812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我们设置</w:t>
      </w:r>
      <w:r w:rsidRPr="00F64AF6">
        <w:rPr>
          <w:rFonts w:ascii="KaiTi" w:eastAsia="KaiTi" w:hAnsi="KaiTi"/>
          <w:noProof/>
        </w:rPr>
        <w:drawing>
          <wp:inline distT="0" distB="0" distL="0" distR="0" wp14:anchorId="444ED888" wp14:editId="1FD5B9FE">
            <wp:extent cx="800100" cy="228600"/>
            <wp:effectExtent l="0" t="0" r="1270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，</w:t>
      </w:r>
      <w:r w:rsidRPr="003A0812">
        <w:rPr>
          <w:rFonts w:ascii="KaiTi" w:eastAsia="KaiTi" w:hAnsi="KaiTi"/>
          <w:noProof/>
        </w:rPr>
        <w:drawing>
          <wp:inline distT="0" distB="0" distL="0" distR="0" wp14:anchorId="47E534DE" wp14:editId="3F29FC45">
            <wp:extent cx="1460500" cy="228600"/>
            <wp:effectExtent l="0" t="0" r="1270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。</w:t>
      </w:r>
    </w:p>
    <w:p w14:paraId="48BFB1D1" w14:textId="3FE4BB9F" w:rsidR="003A0812" w:rsidRDefault="003A0812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然后求最大释然函数</w:t>
      </w:r>
    </w:p>
    <w:p w14:paraId="591C0288" w14:textId="44310112" w:rsidR="005A7589" w:rsidRDefault="00FE1EAB" w:rsidP="005E43F8">
      <w:pPr>
        <w:rPr>
          <w:rFonts w:ascii="KaiTi" w:eastAsia="KaiTi" w:hAnsi="KaiTi"/>
        </w:rPr>
      </w:pPr>
      <w:r w:rsidRPr="00FE1EAB">
        <w:rPr>
          <w:rFonts w:ascii="KaiTi" w:eastAsia="KaiTi" w:hAnsi="KaiTi"/>
          <w:noProof/>
        </w:rPr>
        <w:drawing>
          <wp:inline distT="0" distB="0" distL="0" distR="0" wp14:anchorId="2702EF99" wp14:editId="36AE952D">
            <wp:extent cx="3505200" cy="4318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9723" w14:textId="3A66B257" w:rsidR="005A7589" w:rsidRDefault="00FE1EAB" w:rsidP="005E43F8">
      <w:pPr>
        <w:rPr>
          <w:rFonts w:ascii="KaiTi" w:eastAsia="KaiTi" w:hAnsi="KaiTi"/>
        </w:rPr>
      </w:pPr>
      <w:r w:rsidRPr="00FE1EAB">
        <w:rPr>
          <w:rFonts w:ascii="KaiTi" w:eastAsia="KaiTi" w:hAnsi="KaiTi"/>
          <w:noProof/>
        </w:rPr>
        <w:drawing>
          <wp:inline distT="0" distB="0" distL="0" distR="0" wp14:anchorId="10D49790" wp14:editId="46C72EA0">
            <wp:extent cx="4508500" cy="431800"/>
            <wp:effectExtent l="0" t="0" r="1270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3E75" w14:textId="3EF3F354" w:rsidR="005A7589" w:rsidRDefault="00FE1EAB" w:rsidP="005E43F8">
      <w:pPr>
        <w:rPr>
          <w:rFonts w:ascii="KaiTi" w:eastAsia="KaiTi" w:hAnsi="KaiTi"/>
        </w:rPr>
      </w:pPr>
      <w:r w:rsidRPr="00FE1EAB">
        <w:rPr>
          <w:rFonts w:ascii="KaiTi" w:eastAsia="KaiTi" w:hAnsi="KaiTi"/>
          <w:noProof/>
        </w:rPr>
        <w:drawing>
          <wp:inline distT="0" distB="0" distL="0" distR="0" wp14:anchorId="2FCAA958" wp14:editId="7DFC4AFC">
            <wp:extent cx="5270500" cy="431800"/>
            <wp:effectExtent l="0" t="0" r="1270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4C97" w14:textId="6E5CB4F0" w:rsidR="00FE1EAB" w:rsidRDefault="0020782F" w:rsidP="005E43F8">
      <w:pPr>
        <w:rPr>
          <w:rFonts w:ascii="KaiTi" w:eastAsia="KaiTi" w:hAnsi="KaiTi" w:hint="eastAsia"/>
        </w:rPr>
      </w:pPr>
      <w:r w:rsidRPr="0020782F">
        <w:rPr>
          <w:rFonts w:ascii="KaiTi" w:eastAsia="KaiTi" w:hAnsi="KaiTi"/>
        </w:rPr>
        <w:drawing>
          <wp:inline distT="0" distB="0" distL="0" distR="0" wp14:anchorId="75965E9C" wp14:editId="2F3D5E81">
            <wp:extent cx="5270500" cy="39052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2532" w14:textId="02337789" w:rsidR="00FE1EAB" w:rsidRDefault="00FE1EAB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我们对</w:t>
      </w:r>
      <w:r w:rsidRPr="00FE1EAB">
        <w:rPr>
          <w:rFonts w:ascii="KaiTi" w:eastAsia="KaiTi" w:hAnsi="KaiTi"/>
          <w:noProof/>
        </w:rPr>
        <w:drawing>
          <wp:inline distT="0" distB="0" distL="0" distR="0" wp14:anchorId="3F5AF112" wp14:editId="1EDF266B">
            <wp:extent cx="165100" cy="228600"/>
            <wp:effectExtent l="0" t="0" r="1270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求偏导数，与之前相同，这里直接写出：</w:t>
      </w:r>
    </w:p>
    <w:p w14:paraId="0B96CCAF" w14:textId="54740CFE" w:rsidR="00FE1EAB" w:rsidRDefault="00FE1EAB" w:rsidP="005E43F8">
      <w:pPr>
        <w:rPr>
          <w:rFonts w:ascii="KaiTi" w:eastAsia="KaiTi" w:hAnsi="KaiTi"/>
        </w:rPr>
      </w:pPr>
      <w:r w:rsidRPr="00875279">
        <w:rPr>
          <w:rFonts w:ascii="KaiTi" w:eastAsia="KaiTi" w:hAnsi="KaiTi"/>
          <w:noProof/>
        </w:rPr>
        <w:drawing>
          <wp:inline distT="0" distB="0" distL="0" distR="0" wp14:anchorId="03236237" wp14:editId="7F7B87B5">
            <wp:extent cx="1181100" cy="444500"/>
            <wp:effectExtent l="0" t="0" r="12700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1FA5" w14:textId="60C51720" w:rsidR="00FE1EAB" w:rsidRDefault="00FE1EAB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我们对</w:t>
      </w:r>
      <w:r w:rsidR="0020782F" w:rsidRPr="0020782F">
        <w:rPr>
          <w:rFonts w:ascii="KaiTi" w:eastAsia="KaiTi" w:hAnsi="KaiTi"/>
        </w:rPr>
        <w:drawing>
          <wp:inline distT="0" distB="0" distL="0" distR="0" wp14:anchorId="0414FF92" wp14:editId="349D2875">
            <wp:extent cx="406400" cy="228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求偏导数，如下：</w:t>
      </w:r>
    </w:p>
    <w:p w14:paraId="26EE9AE3" w14:textId="19AB551F" w:rsidR="00FE1EAB" w:rsidRDefault="00AA4948" w:rsidP="005E43F8">
      <w:pPr>
        <w:rPr>
          <w:rFonts w:ascii="KaiTi" w:eastAsia="KaiTi" w:hAnsi="KaiTi"/>
        </w:rPr>
      </w:pPr>
      <w:r w:rsidRPr="00AA4948">
        <w:rPr>
          <w:rFonts w:ascii="KaiTi" w:eastAsia="KaiTi" w:hAnsi="KaiTi"/>
        </w:rPr>
        <w:drawing>
          <wp:inline distT="0" distB="0" distL="0" distR="0" wp14:anchorId="5CED4B58" wp14:editId="16705AF1">
            <wp:extent cx="3251200" cy="68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3E47" w14:textId="79B1A128" w:rsidR="005F5664" w:rsidRDefault="00AA4948" w:rsidP="005E43F8">
      <w:pPr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其中</w:t>
      </w:r>
      <w:r w:rsidR="00E54A93">
        <w:rPr>
          <w:rFonts w:ascii="KaiTi" w:eastAsia="KaiTi" w:hAnsi="KaiTi" w:hint="eastAsia"/>
        </w:rPr>
        <w:t>有：</w:t>
      </w:r>
    </w:p>
    <w:p w14:paraId="2E643574" w14:textId="57B2939C" w:rsidR="00E54A93" w:rsidRDefault="00E54A93" w:rsidP="005E43F8">
      <w:pPr>
        <w:rPr>
          <w:rFonts w:ascii="KaiTi" w:eastAsia="KaiTi" w:hAnsi="KaiTi" w:hint="eastAsia"/>
        </w:rPr>
      </w:pPr>
      <w:r w:rsidRPr="00E54A93">
        <w:rPr>
          <w:rFonts w:ascii="KaiTi" w:eastAsia="KaiTi" w:hAnsi="KaiTi"/>
        </w:rPr>
        <w:drawing>
          <wp:inline distT="0" distB="0" distL="0" distR="0" wp14:anchorId="78D5B60A" wp14:editId="39B58CD4">
            <wp:extent cx="3873500" cy="292100"/>
            <wp:effectExtent l="0" t="0" r="1270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4BA6" w14:textId="11E02DC2" w:rsidR="00E54A93" w:rsidRDefault="00E54A93" w:rsidP="005E43F8">
      <w:pPr>
        <w:rPr>
          <w:rFonts w:ascii="KaiTi" w:eastAsia="KaiTi" w:hAnsi="KaiTi" w:hint="eastAsia"/>
        </w:rPr>
      </w:pPr>
      <w:r w:rsidRPr="00E54A93">
        <w:rPr>
          <w:rFonts w:ascii="KaiTi" w:eastAsia="KaiTi" w:hAnsi="KaiTi"/>
        </w:rPr>
        <w:drawing>
          <wp:inline distT="0" distB="0" distL="0" distR="0" wp14:anchorId="604815E2" wp14:editId="487C77F6">
            <wp:extent cx="3873500" cy="25400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9C1F" w14:textId="0E251B00" w:rsidR="00E54A93" w:rsidRDefault="00E54A93" w:rsidP="005E43F8">
      <w:pPr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所以有：</w:t>
      </w:r>
    </w:p>
    <w:p w14:paraId="4598B358" w14:textId="61FE4CED" w:rsidR="00E54A93" w:rsidRDefault="00E54A93" w:rsidP="005E43F8">
      <w:pPr>
        <w:rPr>
          <w:rFonts w:ascii="KaiTi" w:eastAsia="KaiTi" w:hAnsi="KaiTi" w:hint="eastAsia"/>
        </w:rPr>
      </w:pPr>
      <w:r w:rsidRPr="00E54A93">
        <w:rPr>
          <w:rFonts w:ascii="KaiTi" w:eastAsia="KaiTi" w:hAnsi="KaiTi"/>
        </w:rPr>
        <w:drawing>
          <wp:inline distT="0" distB="0" distL="0" distR="0" wp14:anchorId="73DA131C" wp14:editId="101C1269">
            <wp:extent cx="3581400" cy="482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D369" w14:textId="037CB954" w:rsidR="00E54A93" w:rsidRDefault="00E54A93" w:rsidP="005E43F8">
      <w:pPr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所以最后得到:</w:t>
      </w:r>
    </w:p>
    <w:p w14:paraId="2E806B67" w14:textId="028B8016" w:rsidR="00E54A93" w:rsidRDefault="00E54A93" w:rsidP="005E43F8">
      <w:pPr>
        <w:rPr>
          <w:rFonts w:ascii="KaiTi" w:eastAsia="KaiTi" w:hAnsi="KaiTi" w:hint="eastAsia"/>
        </w:rPr>
      </w:pPr>
      <w:r w:rsidRPr="00E54A93">
        <w:rPr>
          <w:rFonts w:ascii="KaiTi" w:eastAsia="KaiTi" w:hAnsi="KaiTi"/>
        </w:rPr>
        <w:drawing>
          <wp:inline distT="0" distB="0" distL="0" distR="0" wp14:anchorId="3CBD835D" wp14:editId="4D65698B">
            <wp:extent cx="1854200" cy="863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807D" w14:textId="17E0E699" w:rsidR="00E54A93" w:rsidRDefault="00E54A93" w:rsidP="005E43F8">
      <w:pPr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同理有:</w:t>
      </w:r>
    </w:p>
    <w:p w14:paraId="1A53B203" w14:textId="53850995" w:rsidR="00E54A93" w:rsidRPr="005E43F8" w:rsidRDefault="00E54A93" w:rsidP="005E43F8">
      <w:pPr>
        <w:rPr>
          <w:rFonts w:ascii="KaiTi" w:eastAsia="KaiTi" w:hAnsi="KaiTi" w:hint="eastAsia"/>
        </w:rPr>
      </w:pPr>
      <w:r w:rsidRPr="00E54A93">
        <w:rPr>
          <w:rFonts w:ascii="KaiTi" w:eastAsia="KaiTi" w:hAnsi="KaiTi"/>
        </w:rPr>
        <w:drawing>
          <wp:inline distT="0" distB="0" distL="0" distR="0" wp14:anchorId="31CD8075" wp14:editId="33C5CE7D">
            <wp:extent cx="1905000" cy="8636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4A93" w:rsidRPr="005E43F8" w:rsidSect="00F74A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E22164"/>
    <w:multiLevelType w:val="hybridMultilevel"/>
    <w:tmpl w:val="7A8CE306"/>
    <w:lvl w:ilvl="0" w:tplc="B62074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F3C"/>
    <w:rsid w:val="0020782F"/>
    <w:rsid w:val="00331889"/>
    <w:rsid w:val="00334AB2"/>
    <w:rsid w:val="003A0812"/>
    <w:rsid w:val="00440F3C"/>
    <w:rsid w:val="005A7589"/>
    <w:rsid w:val="005E43F8"/>
    <w:rsid w:val="005F5664"/>
    <w:rsid w:val="00875279"/>
    <w:rsid w:val="009230D4"/>
    <w:rsid w:val="00995BA1"/>
    <w:rsid w:val="00AA4948"/>
    <w:rsid w:val="00C44AC8"/>
    <w:rsid w:val="00C51866"/>
    <w:rsid w:val="00E54A93"/>
    <w:rsid w:val="00E80A73"/>
    <w:rsid w:val="00F64AF6"/>
    <w:rsid w:val="00F74AE4"/>
    <w:rsid w:val="00FE1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FE7A9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43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34A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5E43F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34AB2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334AB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6.emf"/><Relationship Id="rId21" Type="http://schemas.openxmlformats.org/officeDocument/2006/relationships/image" Target="media/image17.emf"/><Relationship Id="rId22" Type="http://schemas.openxmlformats.org/officeDocument/2006/relationships/image" Target="media/image18.emf"/><Relationship Id="rId23" Type="http://schemas.openxmlformats.org/officeDocument/2006/relationships/image" Target="media/image19.emf"/><Relationship Id="rId24" Type="http://schemas.openxmlformats.org/officeDocument/2006/relationships/image" Target="media/image20.emf"/><Relationship Id="rId25" Type="http://schemas.openxmlformats.org/officeDocument/2006/relationships/image" Target="media/image21.emf"/><Relationship Id="rId26" Type="http://schemas.openxmlformats.org/officeDocument/2006/relationships/image" Target="media/image22.emf"/><Relationship Id="rId27" Type="http://schemas.openxmlformats.org/officeDocument/2006/relationships/image" Target="media/image23.emf"/><Relationship Id="rId28" Type="http://schemas.openxmlformats.org/officeDocument/2006/relationships/image" Target="media/image24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30" Type="http://schemas.openxmlformats.org/officeDocument/2006/relationships/image" Target="media/image26.emf"/><Relationship Id="rId31" Type="http://schemas.openxmlformats.org/officeDocument/2006/relationships/image" Target="media/image27.emf"/><Relationship Id="rId32" Type="http://schemas.openxmlformats.org/officeDocument/2006/relationships/image" Target="media/image28.emf"/><Relationship Id="rId9" Type="http://schemas.openxmlformats.org/officeDocument/2006/relationships/image" Target="media/image5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33" Type="http://schemas.openxmlformats.org/officeDocument/2006/relationships/image" Target="media/image29.emf"/><Relationship Id="rId34" Type="http://schemas.openxmlformats.org/officeDocument/2006/relationships/image" Target="media/image30.emf"/><Relationship Id="rId35" Type="http://schemas.openxmlformats.org/officeDocument/2006/relationships/image" Target="media/image31.emf"/><Relationship Id="rId36" Type="http://schemas.openxmlformats.org/officeDocument/2006/relationships/image" Target="media/image32.emf"/><Relationship Id="rId10" Type="http://schemas.openxmlformats.org/officeDocument/2006/relationships/image" Target="media/image6.emf"/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emf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image" Target="media/image15.emf"/><Relationship Id="rId37" Type="http://schemas.openxmlformats.org/officeDocument/2006/relationships/image" Target="media/image33.emf"/><Relationship Id="rId38" Type="http://schemas.openxmlformats.org/officeDocument/2006/relationships/image" Target="media/image34.emf"/><Relationship Id="rId39" Type="http://schemas.openxmlformats.org/officeDocument/2006/relationships/image" Target="media/image35.emf"/><Relationship Id="rId40" Type="http://schemas.openxmlformats.org/officeDocument/2006/relationships/image" Target="media/image36.emf"/><Relationship Id="rId41" Type="http://schemas.openxmlformats.org/officeDocument/2006/relationships/image" Target="media/image37.emf"/><Relationship Id="rId42" Type="http://schemas.openxmlformats.org/officeDocument/2006/relationships/image" Target="media/image38.emf"/><Relationship Id="rId43" Type="http://schemas.openxmlformats.org/officeDocument/2006/relationships/image" Target="media/image39.emf"/><Relationship Id="rId44" Type="http://schemas.openxmlformats.org/officeDocument/2006/relationships/image" Target="media/image40.emf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103</Words>
  <Characters>589</Characters>
  <Application>Microsoft Macintosh Word</Application>
  <DocSecurity>0</DocSecurity>
  <Lines>4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贝叶斯算法</vt:lpstr>
      <vt:lpstr>    1 垃圾邮件处理模型</vt:lpstr>
      <vt:lpstr>    2 另一种垃圾邮件的模型</vt:lpstr>
    </vt:vector>
  </TitlesOfParts>
  <LinksUpToDate>false</LinksUpToDate>
  <CharactersWithSpaces>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zheng814750291@qq.com</dc:creator>
  <cp:keywords/>
  <dc:description/>
  <cp:lastModifiedBy>zheng814750291@qq.com</cp:lastModifiedBy>
  <cp:revision>7</cp:revision>
  <dcterms:created xsi:type="dcterms:W3CDTF">2017-07-30T14:16:00Z</dcterms:created>
  <dcterms:modified xsi:type="dcterms:W3CDTF">2017-08-01T05:01:00Z</dcterms:modified>
</cp:coreProperties>
</file>