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0B" w:rsidRDefault="00355216">
      <w:r>
        <w:rPr>
          <w:rFonts w:hint="eastAsia"/>
        </w:rPr>
        <w:t>封面：</w:t>
      </w:r>
    </w:p>
    <w:p w:rsidR="002B46C7" w:rsidRDefault="005D300B" w:rsidP="005D300B">
      <w:pPr>
        <w:pStyle w:val="a3"/>
      </w:pPr>
      <w:r>
        <w:t>X</w:t>
      </w:r>
      <w:r w:rsidR="00246C0D">
        <w:rPr>
          <w:rFonts w:hint="eastAsia"/>
        </w:rPr>
        <w:t>XXXXXXXXX</w:t>
      </w:r>
      <w:r>
        <w:rPr>
          <w:rFonts w:hint="eastAsia"/>
        </w:rPr>
        <w:t>项目</w:t>
      </w:r>
    </w:p>
    <w:p w:rsidR="005D300B" w:rsidRDefault="0030445F" w:rsidP="00087885">
      <w:pPr>
        <w:pStyle w:val="a3"/>
        <w:outlineLvl w:val="9"/>
      </w:pPr>
      <w:r>
        <w:rPr>
          <w:rFonts w:hint="eastAsia"/>
        </w:rPr>
        <w:t>功能</w:t>
      </w:r>
      <w:r w:rsidR="005D300B">
        <w:rPr>
          <w:rFonts w:hint="eastAsia"/>
        </w:rPr>
        <w:t>设计文档</w:t>
      </w:r>
    </w:p>
    <w:p w:rsidR="005D300B" w:rsidRDefault="005D300B" w:rsidP="00087885">
      <w:pPr>
        <w:pStyle w:val="a4"/>
        <w:outlineLvl w:val="9"/>
      </w:pPr>
      <w:r>
        <w:rPr>
          <w:rFonts w:hint="eastAsia"/>
        </w:rPr>
        <w:t>（</w:t>
      </w:r>
      <w:r w:rsidR="00E057B3">
        <w:rPr>
          <w:rFonts w:hint="eastAsia"/>
        </w:rPr>
        <w:t>第</w:t>
      </w:r>
      <w:r w:rsidR="00E057B3">
        <w:rPr>
          <w:rFonts w:hint="eastAsia"/>
        </w:rPr>
        <w:t>1.0</w:t>
      </w:r>
      <w:r w:rsidR="00E057B3">
        <w:rPr>
          <w:rFonts w:hint="eastAsia"/>
        </w:rPr>
        <w:t>版</w:t>
      </w:r>
      <w:r>
        <w:rPr>
          <w:rFonts w:hint="eastAsia"/>
        </w:rPr>
        <w:t>）</w:t>
      </w:r>
    </w:p>
    <w:p w:rsidR="00B43C4B" w:rsidRDefault="00B43C4B" w:rsidP="00B43C4B"/>
    <w:p w:rsidR="00B43C4B" w:rsidRDefault="00B43C4B" w:rsidP="00087885">
      <w:pPr>
        <w:pStyle w:val="a3"/>
        <w:outlineLvl w:val="9"/>
      </w:pPr>
      <w:r>
        <w:rPr>
          <w:rFonts w:hint="eastAsia"/>
        </w:rPr>
        <w:t>长春易申软件公司</w:t>
      </w:r>
    </w:p>
    <w:p w:rsidR="00512500" w:rsidRDefault="00512500" w:rsidP="00512500">
      <w:pPr>
        <w:jc w:val="center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512500" w:rsidRDefault="002F1E41" w:rsidP="00512500">
      <w:r>
        <w:rPr>
          <w:rFonts w:hint="eastAsia"/>
        </w:rPr>
        <w:t>修订历史：</w:t>
      </w:r>
    </w:p>
    <w:p w:rsidR="002F1E41" w:rsidRDefault="00B140D1" w:rsidP="00512500">
      <w:r>
        <w:rPr>
          <w:rFonts w:hint="eastAsia"/>
        </w:rPr>
        <w:t>目录：</w:t>
      </w:r>
    </w:p>
    <w:p w:rsidR="00B140D1" w:rsidRDefault="00B140D1" w:rsidP="00512500"/>
    <w:p w:rsidR="0030560A" w:rsidRDefault="005513A7" w:rsidP="00512500">
      <w:r>
        <w:rPr>
          <w:rFonts w:hint="eastAsia"/>
        </w:rPr>
        <w:t>正文：</w:t>
      </w:r>
    </w:p>
    <w:p w:rsidR="002323BA" w:rsidRDefault="00DA1338" w:rsidP="004D24D4">
      <w:pPr>
        <w:pStyle w:val="1"/>
        <w:numPr>
          <w:ilvl w:val="0"/>
          <w:numId w:val="5"/>
        </w:numPr>
      </w:pPr>
      <w:r>
        <w:rPr>
          <w:rFonts w:hint="eastAsia"/>
        </w:rPr>
        <w:t>一般规定</w:t>
      </w:r>
    </w:p>
    <w:p w:rsidR="00993672" w:rsidRDefault="00993672" w:rsidP="00011D7B">
      <w:pPr>
        <w:pStyle w:val="2"/>
        <w:numPr>
          <w:ilvl w:val="1"/>
          <w:numId w:val="5"/>
        </w:numPr>
      </w:pPr>
      <w:r>
        <w:rPr>
          <w:rFonts w:hint="eastAsia"/>
        </w:rPr>
        <w:t>系统分层</w:t>
      </w:r>
    </w:p>
    <w:p w:rsidR="0087688D" w:rsidRDefault="0087688D" w:rsidP="0087688D">
      <w:r>
        <w:rPr>
          <w:rFonts w:hint="eastAsia"/>
        </w:rPr>
        <w:t>前台使用</w:t>
      </w:r>
      <w:r>
        <w:rPr>
          <w:rFonts w:hint="eastAsia"/>
        </w:rPr>
        <w:t>jsp</w:t>
      </w:r>
      <w:r>
        <w:rPr>
          <w:rFonts w:hint="eastAsia"/>
        </w:rPr>
        <w:t>，</w:t>
      </w:r>
      <w:r>
        <w:rPr>
          <w:rFonts w:hint="eastAsia"/>
        </w:rPr>
        <w:t>tiles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jquery</w:t>
      </w:r>
    </w:p>
    <w:p w:rsidR="0087688D" w:rsidRDefault="0087688D" w:rsidP="0087688D">
      <w:r>
        <w:rPr>
          <w:rFonts w:hint="eastAsia"/>
        </w:rPr>
        <w:t>后台使用</w:t>
      </w:r>
      <w:r>
        <w:rPr>
          <w:rFonts w:hint="eastAsia"/>
        </w:rPr>
        <w:t xml:space="preserve">Spring mvc, </w:t>
      </w:r>
      <w:r>
        <w:rPr>
          <w:rFonts w:hint="eastAsia"/>
        </w:rPr>
        <w:t>即控制层、业务层、数据访问层及实体层</w:t>
      </w:r>
    </w:p>
    <w:p w:rsidR="00032E8D" w:rsidRPr="0087688D" w:rsidRDefault="00032E8D" w:rsidP="0087688D">
      <w:r>
        <w:rPr>
          <w:rFonts w:hint="eastAsia"/>
        </w:rPr>
        <w:t>业务层及数据访问层不使用接口</w:t>
      </w:r>
      <w:r w:rsidR="000153A5">
        <w:rPr>
          <w:rFonts w:hint="eastAsia"/>
        </w:rPr>
        <w:t>，原因：</w:t>
      </w:r>
      <w:r w:rsidR="00680FD3">
        <w:rPr>
          <w:rFonts w:hint="eastAsia"/>
        </w:rPr>
        <w:t>没发现使用接口的必要性，可以减少一倍的文件数，避免了方法注释写在接口中在实现类中看着不太方便的问题</w:t>
      </w:r>
      <w:r w:rsidR="004271F1">
        <w:rPr>
          <w:rFonts w:hint="eastAsia"/>
        </w:rPr>
        <w:t>，便于代码的跟踪、调试</w:t>
      </w:r>
    </w:p>
    <w:p w:rsidR="00DF12DA" w:rsidRDefault="00DF12DA" w:rsidP="00011D7B">
      <w:pPr>
        <w:pStyle w:val="2"/>
        <w:numPr>
          <w:ilvl w:val="1"/>
          <w:numId w:val="5"/>
        </w:numPr>
      </w:pPr>
      <w:r>
        <w:rPr>
          <w:rFonts w:hint="eastAsia"/>
        </w:rPr>
        <w:t>命名规范</w:t>
      </w:r>
    </w:p>
    <w:p w:rsidR="00980159" w:rsidRDefault="00980159" w:rsidP="0098015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总体原则</w:t>
      </w:r>
    </w:p>
    <w:p w:rsidR="00980159" w:rsidRDefault="00980159" w:rsidP="002D1790">
      <w:pPr>
        <w:ind w:firstLineChars="200" w:firstLine="42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 w:rsidR="00841D53">
        <w:rPr>
          <w:rFonts w:hint="eastAsia"/>
        </w:rPr>
        <w:t>控制层、</w:t>
      </w:r>
      <w:r>
        <w:rPr>
          <w:rFonts w:hint="eastAsia"/>
        </w:rPr>
        <w:t>菜单</w:t>
      </w:r>
      <w:r w:rsidR="00B73BC6">
        <w:rPr>
          <w:rFonts w:hint="eastAsia"/>
        </w:rPr>
        <w:t>三者的层次结构应当保持一致</w:t>
      </w:r>
      <w:r w:rsidR="00672FC9">
        <w:rPr>
          <w:rFonts w:hint="eastAsia"/>
        </w:rPr>
        <w:t>。</w:t>
      </w:r>
    </w:p>
    <w:p w:rsidR="00EB5AF4" w:rsidRDefault="00EB5AF4" w:rsidP="00EB5AF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命名规范</w:t>
      </w:r>
    </w:p>
    <w:p w:rsidR="00410051" w:rsidRDefault="00EB5AF4" w:rsidP="008E495A">
      <w:pPr>
        <w:ind w:firstLineChars="200" w:firstLine="420"/>
      </w:pPr>
      <w:r>
        <w:rPr>
          <w:rFonts w:hint="eastAsia"/>
        </w:rPr>
        <w:t>目录、文件名中如果包含多个单词</w:t>
      </w:r>
      <w:r>
        <w:rPr>
          <w:rFonts w:hint="eastAsia"/>
        </w:rPr>
        <w:t>/</w:t>
      </w:r>
      <w:r>
        <w:rPr>
          <w:rFonts w:hint="eastAsia"/>
        </w:rPr>
        <w:t>拼音</w:t>
      </w:r>
      <w:r w:rsidR="00AA6A25">
        <w:rPr>
          <w:rFonts w:hint="eastAsia"/>
        </w:rPr>
        <w:t>，则使用“</w:t>
      </w:r>
      <w:r w:rsidR="00AA6A25">
        <w:rPr>
          <w:rFonts w:hint="eastAsia"/>
        </w:rPr>
        <w:t>_</w:t>
      </w:r>
      <w:r w:rsidR="00AA6A25">
        <w:rPr>
          <w:rFonts w:hint="eastAsia"/>
        </w:rPr>
        <w:t>”进行连接。</w:t>
      </w:r>
      <w:r w:rsidR="00250104">
        <w:rPr>
          <w:rFonts w:hint="eastAsia"/>
        </w:rPr>
        <w:t>同一模块的所有</w:t>
      </w:r>
      <w:r w:rsidR="00250104">
        <w:rPr>
          <w:rFonts w:hint="eastAsia"/>
        </w:rPr>
        <w:t>jsp</w:t>
      </w:r>
      <w:r w:rsidR="00250104">
        <w:rPr>
          <w:rFonts w:hint="eastAsia"/>
        </w:rPr>
        <w:t>文件都放在该模块目录下，</w:t>
      </w:r>
      <w:r w:rsidR="00410051">
        <w:rPr>
          <w:rFonts w:hint="eastAsia"/>
        </w:rPr>
        <w:t>例如，对于系统管理</w:t>
      </w:r>
      <w:r w:rsidR="00410051">
        <w:rPr>
          <w:rFonts w:hint="eastAsia"/>
        </w:rPr>
        <w:t>/</w:t>
      </w:r>
      <w:r w:rsidR="00410051">
        <w:rPr>
          <w:rFonts w:hint="eastAsia"/>
        </w:rPr>
        <w:t>数据管理</w:t>
      </w:r>
      <w:r w:rsidR="00410051">
        <w:rPr>
          <w:rFonts w:hint="eastAsia"/>
        </w:rPr>
        <w:t>/</w:t>
      </w:r>
      <w:r w:rsidR="00410051">
        <w:rPr>
          <w:rFonts w:hint="eastAsia"/>
        </w:rPr>
        <w:t>基础数据导入，相应的</w:t>
      </w:r>
      <w:r w:rsidR="00410051">
        <w:rPr>
          <w:rFonts w:hint="eastAsia"/>
        </w:rPr>
        <w:t>jsp</w:t>
      </w:r>
      <w:r w:rsidR="00410051">
        <w:rPr>
          <w:rFonts w:hint="eastAsia"/>
        </w:rPr>
        <w:t>文件应该放在</w:t>
      </w:r>
      <w:r w:rsidR="00410051">
        <w:rPr>
          <w:rFonts w:hint="eastAsia"/>
        </w:rPr>
        <w:t>system/data/import</w:t>
      </w:r>
      <w:r w:rsidR="00410051">
        <w:rPr>
          <w:rFonts w:hint="eastAsia"/>
        </w:rPr>
        <w:t>目录下，文件名可以是</w:t>
      </w:r>
      <w:r w:rsidR="00410051">
        <w:rPr>
          <w:rFonts w:hint="eastAsia"/>
        </w:rPr>
        <w:t>import.jsp</w:t>
      </w:r>
      <w:r w:rsidR="00410051">
        <w:rPr>
          <w:rFonts w:hint="eastAsia"/>
        </w:rPr>
        <w:t>，即完全限定名（</w:t>
      </w:r>
      <w:r w:rsidR="00410051">
        <w:rPr>
          <w:rFonts w:hint="eastAsia"/>
        </w:rPr>
        <w:t>fully qualified name</w:t>
      </w:r>
      <w:r w:rsidR="00410051">
        <w:rPr>
          <w:rFonts w:hint="eastAsia"/>
        </w:rPr>
        <w:t>）为</w:t>
      </w:r>
      <w:r w:rsidR="00410051">
        <w:rPr>
          <w:rFonts w:hint="eastAsia"/>
        </w:rPr>
        <w:t>system/data/import/import.jsp</w:t>
      </w:r>
      <w:r w:rsidR="005D2CED">
        <w:rPr>
          <w:rFonts w:hint="eastAsia"/>
        </w:rPr>
        <w:t>；</w:t>
      </w:r>
      <w:r w:rsidR="00410051">
        <w:rPr>
          <w:rFonts w:hint="eastAsia"/>
        </w:rPr>
        <w:t>再如，对于基础信息维护</w:t>
      </w:r>
      <w:r w:rsidR="00410051">
        <w:rPr>
          <w:rFonts w:hint="eastAsia"/>
        </w:rPr>
        <w:t>/</w:t>
      </w:r>
      <w:r w:rsidR="00410051">
        <w:rPr>
          <w:rFonts w:hint="eastAsia"/>
        </w:rPr>
        <w:t>低保户管理，完全限定名可以为</w:t>
      </w:r>
      <w:r w:rsidR="00410051">
        <w:rPr>
          <w:rFonts w:hint="eastAsia"/>
        </w:rPr>
        <w:t>data/low/low_main.jsp</w:t>
      </w:r>
      <w:r w:rsidR="00410051">
        <w:rPr>
          <w:rFonts w:hint="eastAsia"/>
        </w:rPr>
        <w:t>，</w:t>
      </w:r>
      <w:r w:rsidR="00410051">
        <w:rPr>
          <w:rFonts w:hint="eastAsia"/>
        </w:rPr>
        <w:t>data</w:t>
      </w:r>
      <w:r w:rsidR="00410051">
        <w:rPr>
          <w:rFonts w:hint="eastAsia"/>
        </w:rPr>
        <w:t>代表基础信息维护，</w:t>
      </w:r>
      <w:r w:rsidR="00410051">
        <w:rPr>
          <w:rFonts w:hint="eastAsia"/>
        </w:rPr>
        <w:t>low</w:t>
      </w:r>
      <w:r w:rsidR="00410051">
        <w:rPr>
          <w:rFonts w:hint="eastAsia"/>
        </w:rPr>
        <w:t>代表低保户管理，</w:t>
      </w:r>
      <w:r w:rsidR="00410051">
        <w:rPr>
          <w:rFonts w:hint="eastAsia"/>
        </w:rPr>
        <w:t>low_main.jsp</w:t>
      </w:r>
      <w:r w:rsidR="00410051">
        <w:rPr>
          <w:rFonts w:hint="eastAsia"/>
        </w:rPr>
        <w:t>代表低保户管理主页面，</w:t>
      </w:r>
      <w:r w:rsidR="000E4B56">
        <w:rPr>
          <w:rFonts w:hint="eastAsia"/>
        </w:rPr>
        <w:t>而</w:t>
      </w:r>
      <w:r w:rsidR="00410051">
        <w:rPr>
          <w:rFonts w:hint="eastAsia"/>
        </w:rPr>
        <w:t>低保户变动页面的完全限定名为</w:t>
      </w:r>
      <w:r w:rsidR="00410051">
        <w:rPr>
          <w:rFonts w:hint="eastAsia"/>
        </w:rPr>
        <w:t>data/low/low_change.jsp</w:t>
      </w:r>
    </w:p>
    <w:p w:rsidR="008E495A" w:rsidRDefault="008E495A" w:rsidP="008E495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命名规范</w:t>
      </w:r>
    </w:p>
    <w:p w:rsidR="00410051" w:rsidRDefault="007A77F6" w:rsidP="00CA0CAE">
      <w:pPr>
        <w:ind w:firstLineChars="200" w:firstLine="420"/>
      </w:pPr>
      <w:r>
        <w:rPr>
          <w:rFonts w:hint="eastAsia"/>
        </w:rPr>
        <w:t>同</w:t>
      </w:r>
      <w:r>
        <w:rPr>
          <w:rFonts w:hint="eastAsia"/>
        </w:rPr>
        <w:t>jsp</w:t>
      </w:r>
      <w:r>
        <w:rPr>
          <w:rFonts w:hint="eastAsia"/>
        </w:rPr>
        <w:t>命名规范一样，如果</w:t>
      </w:r>
      <w:r>
        <w:rPr>
          <w:rFonts w:hint="eastAsia"/>
        </w:rPr>
        <w:t>url</w:t>
      </w:r>
      <w:r w:rsidR="00DC3F69">
        <w:rPr>
          <w:rFonts w:hint="eastAsia"/>
        </w:rPr>
        <w:t>中如果包含多个单词</w:t>
      </w:r>
      <w:r w:rsidR="00DC3F69">
        <w:rPr>
          <w:rFonts w:hint="eastAsia"/>
        </w:rPr>
        <w:t>/</w:t>
      </w:r>
      <w:r w:rsidR="00DC3F69">
        <w:rPr>
          <w:rFonts w:hint="eastAsia"/>
        </w:rPr>
        <w:t>拼音，则使用“</w:t>
      </w:r>
      <w:r w:rsidR="00DC3F69">
        <w:rPr>
          <w:rFonts w:hint="eastAsia"/>
        </w:rPr>
        <w:t>_</w:t>
      </w:r>
      <w:r w:rsidR="00DC3F69">
        <w:rPr>
          <w:rFonts w:hint="eastAsia"/>
        </w:rPr>
        <w:t>”进行连接。</w:t>
      </w:r>
      <w:r w:rsidR="00410051">
        <w:rPr>
          <w:rFonts w:hint="eastAsia"/>
        </w:rPr>
        <w:t>查</w:t>
      </w:r>
      <w:r w:rsidR="00410051">
        <w:rPr>
          <w:rFonts w:hint="eastAsia"/>
        </w:rPr>
        <w:lastRenderedPageBreak/>
        <w:t>看、编辑</w:t>
      </w:r>
      <w:r w:rsidR="00410051">
        <w:rPr>
          <w:rFonts w:hint="eastAsia"/>
        </w:rPr>
        <w:t>url</w:t>
      </w:r>
      <w:r w:rsidR="00410051">
        <w:rPr>
          <w:rFonts w:hint="eastAsia"/>
        </w:rPr>
        <w:t>使用</w:t>
      </w:r>
      <w:r w:rsidR="00410051">
        <w:rPr>
          <w:rFonts w:hint="eastAsia"/>
        </w:rPr>
        <w:t>restful</w:t>
      </w:r>
      <w:r w:rsidR="00410051">
        <w:rPr>
          <w:rFonts w:hint="eastAsia"/>
        </w:rPr>
        <w:t>风格</w:t>
      </w:r>
      <w:r w:rsidR="00DA0139">
        <w:rPr>
          <w:rFonts w:hint="eastAsia"/>
        </w:rPr>
        <w:t>，即将所请求的对象的</w:t>
      </w:r>
      <w:r w:rsidR="00DA0139">
        <w:rPr>
          <w:rFonts w:hint="eastAsia"/>
        </w:rPr>
        <w:t>id</w:t>
      </w:r>
      <w:r w:rsidR="00DA0139">
        <w:rPr>
          <w:rFonts w:hint="eastAsia"/>
        </w:rPr>
        <w:t>编织到</w:t>
      </w:r>
      <w:r w:rsidR="00DA0139">
        <w:rPr>
          <w:rFonts w:hint="eastAsia"/>
        </w:rPr>
        <w:t>url</w:t>
      </w:r>
      <w:r w:rsidR="00DA0139">
        <w:rPr>
          <w:rFonts w:hint="eastAsia"/>
        </w:rPr>
        <w:t>中</w:t>
      </w:r>
      <w:r w:rsidR="00CB7C7F">
        <w:rPr>
          <w:rFonts w:hint="eastAsia"/>
        </w:rPr>
        <w:t>。</w:t>
      </w:r>
      <w:r w:rsidR="005C41C1">
        <w:t>A</w:t>
      </w:r>
      <w:r w:rsidR="005C41C1">
        <w:rPr>
          <w:rFonts w:hint="eastAsia"/>
        </w:rPr>
        <w:t>jax</w:t>
      </w:r>
      <w:r w:rsidR="005C41C1">
        <w:rPr>
          <w:rFonts w:hint="eastAsia"/>
        </w:rPr>
        <w:t>请求以</w:t>
      </w:r>
      <w:r w:rsidR="005C41C1">
        <w:rPr>
          <w:rFonts w:hint="eastAsia"/>
        </w:rPr>
        <w:t>ajax_</w:t>
      </w:r>
      <w:r w:rsidR="005C41C1">
        <w:rPr>
          <w:rFonts w:hint="eastAsia"/>
        </w:rPr>
        <w:t>开头</w:t>
      </w:r>
    </w:p>
    <w:p w:rsidR="00412E6B" w:rsidRDefault="00036552" w:rsidP="0003655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控制</w:t>
      </w:r>
      <w:r w:rsidR="00354EA7">
        <w:rPr>
          <w:rFonts w:hint="eastAsia"/>
        </w:rPr>
        <w:t>层</w:t>
      </w:r>
      <w:r w:rsidR="00C44C61">
        <w:rPr>
          <w:rFonts w:hint="eastAsia"/>
        </w:rPr>
        <w:t>命名规范</w:t>
      </w:r>
    </w:p>
    <w:p w:rsidR="00430B80" w:rsidRDefault="00EF4755" w:rsidP="00430B80">
      <w:pPr>
        <w:ind w:firstLineChars="200" w:firstLine="420"/>
      </w:pPr>
      <w:r>
        <w:rPr>
          <w:rFonts w:hint="eastAsia"/>
        </w:rPr>
        <w:t>类名</w:t>
      </w:r>
      <w:r w:rsidR="00FD700A">
        <w:rPr>
          <w:rFonts w:hint="eastAsia"/>
        </w:rPr>
        <w:t>：与菜单一致，例如：对于基础信息维护</w:t>
      </w:r>
      <w:r w:rsidR="00FD700A">
        <w:rPr>
          <w:rFonts w:hint="eastAsia"/>
        </w:rPr>
        <w:t>/</w:t>
      </w:r>
      <w:r w:rsidR="00FD700A">
        <w:rPr>
          <w:rFonts w:hint="eastAsia"/>
        </w:rPr>
        <w:t>低保户管理</w:t>
      </w:r>
    </w:p>
    <w:p w:rsidR="000042F7" w:rsidRDefault="000042F7" w:rsidP="00430B80">
      <w:pPr>
        <w:ind w:firstLineChars="200" w:firstLine="420"/>
      </w:pPr>
      <w:r>
        <w:rPr>
          <w:rFonts w:hint="eastAsia"/>
        </w:rPr>
        <w:t>方法名：</w:t>
      </w:r>
      <w:r w:rsidR="00762E63">
        <w:rPr>
          <w:rFonts w:hint="eastAsia"/>
        </w:rPr>
        <w:t>与</w:t>
      </w:r>
      <w:r w:rsidR="00762E63">
        <w:rPr>
          <w:rFonts w:hint="eastAsia"/>
        </w:rPr>
        <w:t>url</w:t>
      </w:r>
      <w:r w:rsidR="00762E63">
        <w:rPr>
          <w:rFonts w:hint="eastAsia"/>
        </w:rPr>
        <w:t>一致，如</w:t>
      </w:r>
      <w:r w:rsidR="00762E63">
        <w:rPr>
          <w:rFonts w:hint="eastAsia"/>
        </w:rPr>
        <w:t>/data/low_family/change</w:t>
      </w:r>
      <w:r w:rsidR="00762E63">
        <w:rPr>
          <w:rFonts w:hint="eastAsia"/>
        </w:rPr>
        <w:t>，则方法名为</w:t>
      </w:r>
      <w:r w:rsidR="00762E63">
        <w:rPr>
          <w:rFonts w:hint="eastAsia"/>
        </w:rPr>
        <w:t>change</w:t>
      </w:r>
    </w:p>
    <w:p w:rsidR="00036552" w:rsidRDefault="00354EA7" w:rsidP="0003655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业务层</w:t>
      </w:r>
      <w:r w:rsidR="00036552">
        <w:rPr>
          <w:rFonts w:hint="eastAsia"/>
        </w:rPr>
        <w:t>命名规范</w:t>
      </w:r>
      <w:r w:rsidR="005D2EE8">
        <w:rPr>
          <w:rFonts w:hint="eastAsia"/>
        </w:rPr>
        <w:t>：与实体、数据库一致</w:t>
      </w:r>
    </w:p>
    <w:p w:rsidR="00B01C6E" w:rsidRDefault="00B01C6E" w:rsidP="0003655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实体命名规范</w:t>
      </w:r>
      <w:r w:rsidR="005D2EE8">
        <w:rPr>
          <w:rFonts w:hint="eastAsia"/>
        </w:rPr>
        <w:t>：与数据库一致</w:t>
      </w:r>
    </w:p>
    <w:p w:rsidR="00370670" w:rsidRDefault="00370670" w:rsidP="0003655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综合示例</w:t>
      </w:r>
    </w:p>
    <w:p w:rsidR="007705C1" w:rsidRDefault="007705C1" w:rsidP="007705C1">
      <w:r>
        <w:rPr>
          <w:rFonts w:hint="eastAsia"/>
        </w:rPr>
        <w:t>模块：低保户管理</w:t>
      </w:r>
    </w:p>
    <w:p w:rsidR="007705C1" w:rsidRDefault="007705C1" w:rsidP="007705C1">
      <w:r>
        <w:rPr>
          <w:rFonts w:hint="eastAsia"/>
        </w:rPr>
        <w:t>菜单：</w:t>
      </w:r>
      <w:r w:rsidR="00A52B9B">
        <w:rPr>
          <w:rFonts w:hint="eastAsia"/>
        </w:rPr>
        <w:t>社会救助</w:t>
      </w:r>
      <w:r w:rsidR="00A52B9B">
        <w:rPr>
          <w:rFonts w:hint="eastAsia"/>
        </w:rPr>
        <w:t>/</w:t>
      </w:r>
      <w:r>
        <w:rPr>
          <w:rFonts w:hint="eastAsia"/>
        </w:rPr>
        <w:t>基础信息维护</w:t>
      </w:r>
      <w:r>
        <w:rPr>
          <w:rFonts w:hint="eastAsia"/>
        </w:rPr>
        <w:t>/</w:t>
      </w:r>
      <w:r>
        <w:rPr>
          <w:rFonts w:hint="eastAsia"/>
        </w:rPr>
        <w:t>低保户管理</w:t>
      </w:r>
    </w:p>
    <w:p w:rsidR="00AE51EA" w:rsidRDefault="00AE51EA" w:rsidP="007705C1">
      <w:r>
        <w:rPr>
          <w:rFonts w:hint="eastAsia"/>
        </w:rPr>
        <w:t>主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A961EF">
        <w:rPr>
          <w:rFonts w:hint="eastAsia"/>
        </w:rPr>
        <w:t>/help/</w:t>
      </w:r>
      <w:r>
        <w:rPr>
          <w:rFonts w:hint="eastAsia"/>
        </w:rPr>
        <w:t>data/low</w:t>
      </w:r>
      <w:r w:rsidR="00C2316B">
        <w:rPr>
          <w:rFonts w:hint="eastAsia"/>
        </w:rPr>
        <w:t>_family</w:t>
      </w:r>
    </w:p>
    <w:p w:rsidR="003C51F8" w:rsidRDefault="003C51F8" w:rsidP="007705C1">
      <w:r>
        <w:rPr>
          <w:rFonts w:hint="eastAsia"/>
        </w:rPr>
        <w:t>控制器：</w:t>
      </w:r>
      <w:r w:rsidR="00A961EF">
        <w:rPr>
          <w:rFonts w:hint="eastAsia"/>
        </w:rPr>
        <w:t>Help</w:t>
      </w:r>
      <w:r w:rsidR="00110CF0">
        <w:rPr>
          <w:rFonts w:hint="eastAsia"/>
        </w:rPr>
        <w:t>DataLow</w:t>
      </w:r>
      <w:r w:rsidR="00C2316B">
        <w:rPr>
          <w:rFonts w:hint="eastAsia"/>
        </w:rPr>
        <w:t>Family</w:t>
      </w:r>
      <w:r w:rsidR="00110CF0">
        <w:rPr>
          <w:rFonts w:hint="eastAsia"/>
        </w:rPr>
        <w:t>Controller</w:t>
      </w:r>
    </w:p>
    <w:p w:rsidR="007705C1" w:rsidRDefault="000F2283" w:rsidP="007705C1">
      <w:r>
        <w:rPr>
          <w:rFonts w:hint="eastAsia"/>
        </w:rPr>
        <w:t>业务类：</w:t>
      </w:r>
      <w:r w:rsidR="00B5141A">
        <w:rPr>
          <w:rFonts w:hint="eastAsia"/>
        </w:rPr>
        <w:t>HelpLowFamily</w:t>
      </w:r>
    </w:p>
    <w:p w:rsidR="00A961EF" w:rsidRDefault="00A961EF" w:rsidP="007705C1">
      <w:r>
        <w:rPr>
          <w:rFonts w:hint="eastAsia"/>
        </w:rPr>
        <w:t>表：</w:t>
      </w:r>
      <w:r w:rsidR="00B5141A">
        <w:rPr>
          <w:rFonts w:hint="eastAsia"/>
        </w:rPr>
        <w:t>help_low_family</w:t>
      </w:r>
    </w:p>
    <w:p w:rsidR="00C82BC8" w:rsidRDefault="00C82BC8" w:rsidP="00C82BC8"/>
    <w:p w:rsidR="00C82BC8" w:rsidRDefault="00C82BC8" w:rsidP="00C82BC8"/>
    <w:p w:rsidR="00410051" w:rsidRDefault="00FA4747" w:rsidP="00410051">
      <w:r>
        <w:t>A</w:t>
      </w:r>
      <w:r>
        <w:rPr>
          <w:rFonts w:hint="eastAsia"/>
        </w:rPr>
        <w:t>jax</w:t>
      </w:r>
      <w:r>
        <w:rPr>
          <w:rFonts w:hint="eastAsia"/>
        </w:rPr>
        <w:t>方法异常不用捕获，由框架来处理；如果有逻辑校验，则返回</w:t>
      </w:r>
      <w:r>
        <w:rPr>
          <w:rFonts w:hint="eastAsia"/>
        </w:rPr>
        <w:t>AjaxResult</w:t>
      </w:r>
      <w:r>
        <w:rPr>
          <w:rFonts w:hint="eastAsia"/>
        </w:rPr>
        <w:t>，否则，直接返回数据</w:t>
      </w:r>
    </w:p>
    <w:p w:rsidR="00976F65" w:rsidRDefault="006123D0" w:rsidP="00976F65">
      <w:pPr>
        <w:pStyle w:val="2"/>
        <w:numPr>
          <w:ilvl w:val="1"/>
          <w:numId w:val="5"/>
        </w:numPr>
      </w:pPr>
      <w:r>
        <w:t>J</w:t>
      </w:r>
      <w:r w:rsidR="00976F65">
        <w:rPr>
          <w:rFonts w:hint="eastAsia"/>
        </w:rPr>
        <w:t>sp</w:t>
      </w:r>
    </w:p>
    <w:p w:rsidR="006123D0" w:rsidRDefault="00134D01" w:rsidP="00786DA9">
      <w:pPr>
        <w:pStyle w:val="3"/>
        <w:numPr>
          <w:ilvl w:val="2"/>
          <w:numId w:val="5"/>
        </w:numPr>
      </w:pPr>
      <w:r>
        <w:rPr>
          <w:rFonts w:hint="eastAsia"/>
        </w:rPr>
        <w:t>文件</w:t>
      </w:r>
      <w:r w:rsidR="006123D0">
        <w:rPr>
          <w:rFonts w:hint="eastAsia"/>
        </w:rPr>
        <w:t>命名</w:t>
      </w:r>
    </w:p>
    <w:p w:rsidR="006123D0" w:rsidRDefault="006123D0" w:rsidP="00786DA9">
      <w:pPr>
        <w:ind w:firstLine="420"/>
      </w:pPr>
      <w:r>
        <w:rPr>
          <w:rFonts w:hint="eastAsia"/>
        </w:rPr>
        <w:t>目录、文件名中如果包含多个单词</w:t>
      </w:r>
      <w:r>
        <w:rPr>
          <w:rFonts w:hint="eastAsia"/>
        </w:rPr>
        <w:t>/</w:t>
      </w:r>
      <w:r>
        <w:rPr>
          <w:rFonts w:hint="eastAsia"/>
        </w:rPr>
        <w:t>拼音，则使用“</w:t>
      </w:r>
      <w:r>
        <w:rPr>
          <w:rFonts w:hint="eastAsia"/>
        </w:rPr>
        <w:t>_</w:t>
      </w:r>
      <w:r>
        <w:rPr>
          <w:rFonts w:hint="eastAsia"/>
        </w:rPr>
        <w:t>”进行连接。同一模块的所有</w:t>
      </w:r>
      <w:r>
        <w:rPr>
          <w:rFonts w:hint="eastAsia"/>
        </w:rPr>
        <w:t>jsp</w:t>
      </w:r>
      <w:r>
        <w:rPr>
          <w:rFonts w:hint="eastAsia"/>
        </w:rPr>
        <w:t>文件都放在该模块目录下，例如，对于系统管理</w:t>
      </w:r>
      <w:r>
        <w:rPr>
          <w:rFonts w:hint="eastAsia"/>
        </w:rPr>
        <w:t>/</w:t>
      </w:r>
      <w:r>
        <w:rPr>
          <w:rFonts w:hint="eastAsia"/>
        </w:rPr>
        <w:t>数据管理</w:t>
      </w:r>
      <w:r>
        <w:rPr>
          <w:rFonts w:hint="eastAsia"/>
        </w:rPr>
        <w:t>/</w:t>
      </w:r>
      <w:r>
        <w:rPr>
          <w:rFonts w:hint="eastAsia"/>
        </w:rPr>
        <w:t>基础数据导入，相应的</w:t>
      </w:r>
      <w:r>
        <w:rPr>
          <w:rFonts w:hint="eastAsia"/>
        </w:rPr>
        <w:t>jsp</w:t>
      </w:r>
      <w:r>
        <w:rPr>
          <w:rFonts w:hint="eastAsia"/>
        </w:rPr>
        <w:t>文件应该放在</w:t>
      </w:r>
      <w:r>
        <w:rPr>
          <w:rFonts w:hint="eastAsia"/>
        </w:rPr>
        <w:t>system/data/import</w:t>
      </w:r>
      <w:r>
        <w:rPr>
          <w:rFonts w:hint="eastAsia"/>
        </w:rPr>
        <w:t>目录下，文件名可以是</w:t>
      </w:r>
      <w:r>
        <w:rPr>
          <w:rFonts w:hint="eastAsia"/>
        </w:rPr>
        <w:t>import.jsp</w:t>
      </w:r>
      <w:r>
        <w:rPr>
          <w:rFonts w:hint="eastAsia"/>
        </w:rPr>
        <w:t>，即完全限定名（</w:t>
      </w:r>
      <w:r>
        <w:rPr>
          <w:rFonts w:hint="eastAsia"/>
        </w:rPr>
        <w:t>fully qualified name</w:t>
      </w:r>
      <w:r>
        <w:rPr>
          <w:rFonts w:hint="eastAsia"/>
        </w:rPr>
        <w:t>）为</w:t>
      </w:r>
      <w:r>
        <w:rPr>
          <w:rFonts w:hint="eastAsia"/>
        </w:rPr>
        <w:t>system/data/import/import.jsp</w:t>
      </w:r>
      <w:r>
        <w:rPr>
          <w:rFonts w:hint="eastAsia"/>
        </w:rPr>
        <w:t>；再如，对于基础信息维护</w:t>
      </w:r>
      <w:r>
        <w:rPr>
          <w:rFonts w:hint="eastAsia"/>
        </w:rPr>
        <w:t>/</w:t>
      </w:r>
      <w:r>
        <w:rPr>
          <w:rFonts w:hint="eastAsia"/>
        </w:rPr>
        <w:t>低保户管理，完全限定名可以为</w:t>
      </w:r>
      <w:r>
        <w:rPr>
          <w:rFonts w:hint="eastAsia"/>
        </w:rPr>
        <w:t>data/low/low_main.jsp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代表基础信息维护，</w:t>
      </w:r>
      <w:r>
        <w:rPr>
          <w:rFonts w:hint="eastAsia"/>
        </w:rPr>
        <w:t>low</w:t>
      </w:r>
      <w:r>
        <w:rPr>
          <w:rFonts w:hint="eastAsia"/>
        </w:rPr>
        <w:t>代表低保户管理，</w:t>
      </w:r>
      <w:r>
        <w:rPr>
          <w:rFonts w:hint="eastAsia"/>
        </w:rPr>
        <w:t>low_main.jsp</w:t>
      </w:r>
      <w:r>
        <w:rPr>
          <w:rFonts w:hint="eastAsia"/>
        </w:rPr>
        <w:t>代表低保户管理主页面，而低保户变动页面的完全限定名为</w:t>
      </w:r>
      <w:r>
        <w:rPr>
          <w:rFonts w:hint="eastAsia"/>
        </w:rPr>
        <w:t>data/low/low_change.jsp</w:t>
      </w:r>
    </w:p>
    <w:p w:rsidR="006123D0" w:rsidRPr="006123D0" w:rsidRDefault="00C76985" w:rsidP="00C76985">
      <w:pPr>
        <w:pStyle w:val="3"/>
        <w:numPr>
          <w:ilvl w:val="2"/>
          <w:numId w:val="5"/>
        </w:numPr>
      </w:pPr>
      <w:r>
        <w:rPr>
          <w:rFonts w:hint="eastAsia"/>
        </w:rPr>
        <w:t>页面导航</w:t>
      </w:r>
    </w:p>
    <w:p w:rsidR="00C74711" w:rsidRDefault="00F701F2" w:rsidP="008344F9">
      <w:pPr>
        <w:pStyle w:val="a6"/>
      </w:pPr>
      <w:r>
        <w:rPr>
          <w:rFonts w:hint="eastAsia"/>
        </w:rPr>
        <w:t>如果页面内容比较多，则跳转到新页面，</w:t>
      </w:r>
      <w:r w:rsidR="00C74711">
        <w:rPr>
          <w:rFonts w:hint="eastAsia"/>
        </w:rPr>
        <w:t>使用“保存”按钮保存信息并回到</w:t>
      </w:r>
      <w:r w:rsidR="00A71B97">
        <w:rPr>
          <w:rFonts w:hint="eastAsia"/>
        </w:rPr>
        <w:t>之前的</w:t>
      </w:r>
      <w:r w:rsidR="00C74711">
        <w:rPr>
          <w:rFonts w:hint="eastAsia"/>
        </w:rPr>
        <w:t>页面，使用“返回”按钮放弃保存信息并返回到</w:t>
      </w:r>
      <w:r w:rsidR="00A71B97">
        <w:rPr>
          <w:rFonts w:hint="eastAsia"/>
        </w:rPr>
        <w:t>之前的</w:t>
      </w:r>
      <w:r w:rsidR="00C74711">
        <w:rPr>
          <w:rFonts w:hint="eastAsia"/>
        </w:rPr>
        <w:t>页面；</w:t>
      </w:r>
      <w:r>
        <w:rPr>
          <w:rFonts w:hint="eastAsia"/>
        </w:rPr>
        <w:t>否则，使用</w:t>
      </w:r>
      <w:r>
        <w:rPr>
          <w:rFonts w:hint="eastAsia"/>
        </w:rPr>
        <w:t>jquery</w:t>
      </w:r>
      <w:r>
        <w:rPr>
          <w:rFonts w:hint="eastAsia"/>
        </w:rPr>
        <w:t>对话框的方式</w:t>
      </w:r>
      <w:r w:rsidR="00C74711">
        <w:rPr>
          <w:rFonts w:hint="eastAsia"/>
        </w:rPr>
        <w:t>，使用“确定”按钮保存信息并关闭对话框，使用“取消”按钮放弃保存信息并关闭对话框。</w:t>
      </w:r>
    </w:p>
    <w:p w:rsidR="00C74711" w:rsidRDefault="00C76985" w:rsidP="008344F9">
      <w:pPr>
        <w:pStyle w:val="a6"/>
      </w:pPr>
      <w:r>
        <w:rPr>
          <w:rFonts w:hint="eastAsia"/>
        </w:rPr>
        <w:t>对于</w:t>
      </w:r>
      <w:r w:rsidR="008344F9">
        <w:rPr>
          <w:rFonts w:hint="eastAsia"/>
        </w:rPr>
        <w:t>查看页面</w:t>
      </w:r>
      <w:r>
        <w:rPr>
          <w:rFonts w:hint="eastAsia"/>
        </w:rPr>
        <w:t>，</w:t>
      </w:r>
      <w:r w:rsidR="00C74711">
        <w:rPr>
          <w:rFonts w:hint="eastAsia"/>
        </w:rPr>
        <w:t>使用“关闭”按钮关闭对话框</w:t>
      </w:r>
      <w:r w:rsidR="000B2F54">
        <w:rPr>
          <w:rFonts w:hint="eastAsia"/>
        </w:rPr>
        <w:t>，使用“返回”按钮返回到</w:t>
      </w:r>
      <w:r w:rsidR="008B32DD">
        <w:rPr>
          <w:rFonts w:hint="eastAsia"/>
        </w:rPr>
        <w:t>之前的</w:t>
      </w:r>
      <w:r w:rsidR="000B2F54">
        <w:rPr>
          <w:rFonts w:hint="eastAsia"/>
        </w:rPr>
        <w:t>页面</w:t>
      </w:r>
    </w:p>
    <w:p w:rsidR="00513A7C" w:rsidRDefault="00513A7C" w:rsidP="00513A7C">
      <w:pPr>
        <w:pStyle w:val="3"/>
        <w:numPr>
          <w:ilvl w:val="2"/>
          <w:numId w:val="5"/>
        </w:numPr>
      </w:pPr>
      <w:r>
        <w:rPr>
          <w:rFonts w:hint="eastAsia"/>
        </w:rPr>
        <w:t>提示与确认</w:t>
      </w:r>
    </w:p>
    <w:p w:rsidR="00DA01EC" w:rsidRDefault="00DA01EC" w:rsidP="00513A7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的方式取代浏览器自带的</w:t>
      </w:r>
      <w:r>
        <w:rPr>
          <w:rFonts w:hint="eastAsia"/>
        </w:rPr>
        <w:t>alert</w:t>
      </w:r>
      <w:r>
        <w:rPr>
          <w:rFonts w:hint="eastAsia"/>
        </w:rPr>
        <w:t>和</w:t>
      </w:r>
      <w:r>
        <w:rPr>
          <w:rFonts w:hint="eastAsia"/>
        </w:rPr>
        <w:t>confirm</w:t>
      </w:r>
    </w:p>
    <w:p w:rsidR="00513A7C" w:rsidRDefault="00513A7C" w:rsidP="00513A7C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页面冻结</w:t>
      </w:r>
    </w:p>
    <w:p w:rsidR="00D7106B" w:rsidRDefault="00D7106B" w:rsidP="008130F3">
      <w:pPr>
        <w:ind w:firstLine="420"/>
      </w:pPr>
      <w:r>
        <w:rPr>
          <w:rFonts w:hint="eastAsia"/>
        </w:rPr>
        <w:t>发送请求之后，应该使用</w:t>
      </w:r>
      <w:r>
        <w:rPr>
          <w:rFonts w:hint="eastAsia"/>
        </w:rPr>
        <w:t>$.blockUI()</w:t>
      </w:r>
      <w:r>
        <w:rPr>
          <w:rFonts w:hint="eastAsia"/>
        </w:rPr>
        <w:t>冻结页面，以等待服务器的响应</w:t>
      </w:r>
      <w:r w:rsidR="00C85CF1">
        <w:rPr>
          <w:rFonts w:hint="eastAsia"/>
        </w:rPr>
        <w:t>，服务器发回响应后，接触页面冻结。</w:t>
      </w:r>
    </w:p>
    <w:p w:rsidR="00A916BB" w:rsidRDefault="00386B5D" w:rsidP="00A916BB">
      <w:pPr>
        <w:pStyle w:val="3"/>
        <w:numPr>
          <w:ilvl w:val="2"/>
          <w:numId w:val="5"/>
        </w:numPr>
      </w:pPr>
      <w:r>
        <w:rPr>
          <w:rFonts w:hint="eastAsia"/>
        </w:rPr>
        <w:t>只读字段的</w:t>
      </w:r>
      <w:r w:rsidR="00A916BB">
        <w:rPr>
          <w:rFonts w:hint="eastAsia"/>
        </w:rPr>
        <w:t>显示</w:t>
      </w:r>
    </w:p>
    <w:p w:rsidR="00386B5D" w:rsidRDefault="00386B5D" w:rsidP="00DB0462">
      <w:pPr>
        <w:ind w:firstLine="420"/>
      </w:pPr>
      <w:r>
        <w:rPr>
          <w:rFonts w:hint="eastAsia"/>
        </w:rPr>
        <w:t>查看页面中的字段，以及编辑页面中的某些字段需要以只读的方式显示；</w:t>
      </w:r>
      <w:r w:rsidR="00337C66">
        <w:rPr>
          <w:rFonts w:hint="eastAsia"/>
        </w:rPr>
        <w:t>要求在显示这些字段时，直接把字段值作为文本输出，而不使用任何控件；必要的话，可以在显示之前进行翻译。</w:t>
      </w:r>
    </w:p>
    <w:p w:rsidR="00DB0462" w:rsidRDefault="0048671E" w:rsidP="00DB0462">
      <w:pPr>
        <w:pStyle w:val="3"/>
        <w:numPr>
          <w:ilvl w:val="2"/>
          <w:numId w:val="5"/>
        </w:numPr>
      </w:pPr>
      <w:r>
        <w:rPr>
          <w:rFonts w:hint="eastAsia"/>
        </w:rPr>
        <w:t>动态字段的</w:t>
      </w:r>
      <w:r w:rsidR="00DB0462">
        <w:rPr>
          <w:rFonts w:hint="eastAsia"/>
        </w:rPr>
        <w:t>处理</w:t>
      </w:r>
    </w:p>
    <w:p w:rsidR="0048671E" w:rsidRDefault="009D3BB2" w:rsidP="00DB0462">
      <w:pPr>
        <w:ind w:firstLine="420"/>
      </w:pPr>
      <w:r>
        <w:rPr>
          <w:rFonts w:hint="eastAsia"/>
        </w:rPr>
        <w:t>有些字段在其他字段的取值满足一定条件时有效，否则无效。为了避免页面布局的混乱，要求这些字段始终显示在页面上，但是需要使用</w:t>
      </w:r>
      <w:r>
        <w:rPr>
          <w:rFonts w:hint="eastAsia"/>
        </w:rPr>
        <w:t>disable</w:t>
      </w:r>
      <w:r>
        <w:rPr>
          <w:rFonts w:hint="eastAsia"/>
        </w:rPr>
        <w:t>来控制其是否有效</w:t>
      </w:r>
      <w:r w:rsidR="00FB371D">
        <w:rPr>
          <w:rFonts w:hint="eastAsia"/>
        </w:rPr>
        <w:t>，如果设置为无效，则需同时清空其内容。</w:t>
      </w:r>
    </w:p>
    <w:p w:rsidR="007C6138" w:rsidRDefault="007C6138" w:rsidP="00B5574C">
      <w:pPr>
        <w:pStyle w:val="3"/>
        <w:numPr>
          <w:ilvl w:val="2"/>
          <w:numId w:val="5"/>
        </w:numPr>
      </w:pPr>
      <w:r>
        <w:rPr>
          <w:rFonts w:hint="eastAsia"/>
        </w:rPr>
        <w:t>验证</w:t>
      </w:r>
    </w:p>
    <w:p w:rsidR="007C6138" w:rsidRDefault="00FA1664" w:rsidP="007C6138">
      <w:r>
        <w:rPr>
          <w:rFonts w:hint="eastAsia"/>
        </w:rPr>
        <w:t>首先，使用</w:t>
      </w:r>
      <w:r>
        <w:rPr>
          <w:rFonts w:hint="eastAsia"/>
        </w:rPr>
        <w:t>jquery.validate</w:t>
      </w:r>
      <w:r>
        <w:rPr>
          <w:rFonts w:hint="eastAsia"/>
        </w:rPr>
        <w:t>框架对字段进行基本的验证，如果验证通过，</w:t>
      </w:r>
      <w:r w:rsidR="00440E0A">
        <w:rPr>
          <w:rFonts w:hint="eastAsia"/>
        </w:rPr>
        <w:t>再对多个字段间的逻辑进行验证，必要的情况下，可以使用</w:t>
      </w:r>
      <w:r w:rsidR="00440E0A">
        <w:rPr>
          <w:rFonts w:hint="eastAsia"/>
        </w:rPr>
        <w:t>ajax</w:t>
      </w:r>
      <w:r w:rsidR="00440E0A">
        <w:rPr>
          <w:rFonts w:hint="eastAsia"/>
        </w:rPr>
        <w:t>方式到后台进行验证，主要用在需要从数据库读取数据的情况下。</w:t>
      </w:r>
      <w:r w:rsidR="00E045AD">
        <w:rPr>
          <w:rFonts w:hint="eastAsia"/>
        </w:rPr>
        <w:t>如果使用</w:t>
      </w:r>
      <w:r w:rsidR="00E045AD">
        <w:rPr>
          <w:rFonts w:hint="eastAsia"/>
        </w:rPr>
        <w:t>ajax</w:t>
      </w:r>
      <w:r w:rsidR="00E045AD">
        <w:rPr>
          <w:rFonts w:hint="eastAsia"/>
        </w:rPr>
        <w:t>方式，需要设置为同步请求方式</w:t>
      </w:r>
      <w:r w:rsidR="00A76614">
        <w:rPr>
          <w:rFonts w:hint="eastAsia"/>
        </w:rPr>
        <w:t>；如果涉及到多个</w:t>
      </w:r>
      <w:r w:rsidR="00A76614">
        <w:rPr>
          <w:rFonts w:hint="eastAsia"/>
        </w:rPr>
        <w:t>ajax</w:t>
      </w:r>
      <w:r w:rsidR="00A76614">
        <w:rPr>
          <w:rFonts w:hint="eastAsia"/>
        </w:rPr>
        <w:t>请求，应该使用串行的方式，而不要使用嵌套的方式。</w:t>
      </w:r>
    </w:p>
    <w:p w:rsidR="00134D01" w:rsidRDefault="00134D01" w:rsidP="00134D01">
      <w:pPr>
        <w:pStyle w:val="3"/>
        <w:numPr>
          <w:ilvl w:val="2"/>
          <w:numId w:val="5"/>
        </w:numPr>
      </w:pPr>
      <w:r>
        <w:rPr>
          <w:rFonts w:hint="eastAsia"/>
        </w:rPr>
        <w:t>变量命名</w:t>
      </w:r>
    </w:p>
    <w:p w:rsidR="00B5574C" w:rsidRDefault="00B5574C" w:rsidP="00B5574C">
      <w:pPr>
        <w:pStyle w:val="3"/>
        <w:numPr>
          <w:ilvl w:val="2"/>
          <w:numId w:val="5"/>
        </w:numPr>
      </w:pPr>
      <w:r>
        <w:rPr>
          <w:rFonts w:hint="eastAsia"/>
        </w:rPr>
        <w:t>其他</w:t>
      </w:r>
    </w:p>
    <w:p w:rsidR="00B5574C" w:rsidRDefault="00B5574C" w:rsidP="00B5574C">
      <w:pPr>
        <w:pStyle w:val="a6"/>
        <w:ind w:left="425" w:firstLineChars="0" w:firstLine="0"/>
      </w:pPr>
      <w:r>
        <w:rPr>
          <w:rFonts w:hint="eastAsia"/>
        </w:rPr>
        <w:t>查询结果列表中的多个操作之间使用</w:t>
      </w:r>
      <w:r>
        <w:rPr>
          <w:rFonts w:hint="eastAsia"/>
        </w:rPr>
        <w:t>&amp;nbsp;</w:t>
      </w:r>
      <w:r>
        <w:rPr>
          <w:rFonts w:hint="eastAsia"/>
        </w:rPr>
        <w:t>进行分隔</w:t>
      </w:r>
    </w:p>
    <w:p w:rsidR="00B5574C" w:rsidRDefault="00B5574C" w:rsidP="007C6138"/>
    <w:p w:rsidR="002B09FC" w:rsidRDefault="002B09FC" w:rsidP="002B09FC">
      <w:pPr>
        <w:pStyle w:val="2"/>
        <w:numPr>
          <w:ilvl w:val="1"/>
          <w:numId w:val="9"/>
        </w:numPr>
      </w:pPr>
      <w:r>
        <w:rPr>
          <w:rFonts w:hint="eastAsia"/>
        </w:rPr>
        <w:t>字典</w:t>
      </w:r>
    </w:p>
    <w:p w:rsidR="005D38EC" w:rsidRPr="009C1F1E" w:rsidRDefault="005D38EC" w:rsidP="0012117C">
      <w:pPr>
        <w:ind w:left="420"/>
      </w:pPr>
    </w:p>
    <w:p w:rsidR="00DA1338" w:rsidRDefault="00DA1338" w:rsidP="008344F9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基本操作</w:t>
      </w:r>
    </w:p>
    <w:p w:rsidR="00046C88" w:rsidRDefault="00666586" w:rsidP="008344F9">
      <w:pPr>
        <w:pStyle w:val="2"/>
        <w:numPr>
          <w:ilvl w:val="1"/>
          <w:numId w:val="8"/>
        </w:numPr>
      </w:pPr>
      <w:r>
        <w:rPr>
          <w:rFonts w:hint="eastAsia"/>
        </w:rPr>
        <w:t>分页</w:t>
      </w:r>
      <w:r w:rsidR="00D61BDD">
        <w:rPr>
          <w:rFonts w:hint="eastAsia"/>
        </w:rPr>
        <w:t>查询</w:t>
      </w:r>
    </w:p>
    <w:p w:rsidR="00AB14BA" w:rsidRDefault="00AB14BA" w:rsidP="00AB14BA">
      <w:pPr>
        <w:pStyle w:val="3"/>
        <w:numPr>
          <w:ilvl w:val="2"/>
          <w:numId w:val="8"/>
        </w:numPr>
      </w:pPr>
      <w:r>
        <w:rPr>
          <w:rFonts w:hint="eastAsia"/>
        </w:rPr>
        <w:t>一般规定</w:t>
      </w:r>
    </w:p>
    <w:p w:rsidR="00AB14BA" w:rsidRDefault="00AB14BA" w:rsidP="00AB14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1052C">
        <w:rPr>
          <w:rFonts w:hint="eastAsia"/>
        </w:rPr>
        <w:t>url:</w:t>
      </w:r>
      <w:r w:rsidRPr="0021052C">
        <w:rPr>
          <w:rFonts w:hint="eastAsia"/>
        </w:rPr>
        <w:t>无</w:t>
      </w:r>
    </w:p>
    <w:p w:rsidR="00AB14BA" w:rsidRDefault="00AB14BA" w:rsidP="00AB14B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、方法名：</w:t>
      </w:r>
      <w:r>
        <w:rPr>
          <w:rFonts w:hint="eastAsia"/>
        </w:rPr>
        <w:t>queryPage</w:t>
      </w:r>
    </w:p>
    <w:p w:rsidR="00AB14BA" w:rsidRDefault="00AB14BA" w:rsidP="00AB14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、业务逻辑：</w:t>
      </w:r>
    </w:p>
    <w:p w:rsidR="00AB14BA" w:rsidRDefault="00AB14BA" w:rsidP="00AB14B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处理默认值</w:t>
      </w:r>
    </w:p>
    <w:p w:rsidR="00AB14BA" w:rsidRDefault="00AB14BA" w:rsidP="00AB14BA">
      <w:pPr>
        <w:ind w:firstLine="420"/>
      </w:pPr>
      <w:r>
        <w:rPr>
          <w:rFonts w:hint="eastAsia"/>
        </w:rPr>
        <w:t>页面初始化时，可以设置默认值：</w:t>
      </w:r>
    </w:p>
    <w:p w:rsidR="00AB14BA" w:rsidRDefault="00AB14BA" w:rsidP="00AB14BA">
      <w:pPr>
        <w:ind w:firstLine="420"/>
      </w:pPr>
      <w:r>
        <w:rPr>
          <w:rFonts w:hint="eastAsia"/>
        </w:rPr>
        <w:t>例如：</w:t>
      </w:r>
    </w:p>
    <w:p w:rsidR="00AB14BA" w:rsidRDefault="00AB14BA" w:rsidP="00AB14BA">
      <w:r>
        <w:t>I</w:t>
      </w:r>
      <w:r>
        <w:rPr>
          <w:rFonts w:hint="eastAsia"/>
        </w:rPr>
        <w:t>f(form.isEmpty()){</w:t>
      </w:r>
    </w:p>
    <w:p w:rsidR="00AB14BA" w:rsidRDefault="00AB14BA" w:rsidP="00AB14BA">
      <w:pPr>
        <w:ind w:firstLine="420"/>
      </w:pPr>
      <w:r>
        <w:rPr>
          <w:rFonts w:hint="eastAsia"/>
        </w:rPr>
        <w:t>form.put(</w:t>
      </w:r>
      <w:r>
        <w:t>“</w:t>
      </w:r>
      <w:r>
        <w:rPr>
          <w:rFonts w:hint="eastAsia"/>
        </w:rPr>
        <w:t>areaCode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220104</w:t>
      </w:r>
      <w:r>
        <w:t>”</w:t>
      </w:r>
      <w:r>
        <w:rPr>
          <w:rFonts w:hint="eastAsia"/>
        </w:rPr>
        <w:t>);</w:t>
      </w:r>
    </w:p>
    <w:p w:rsidR="00AB14BA" w:rsidRDefault="00AB14BA" w:rsidP="00AB14BA">
      <w:r>
        <w:rPr>
          <w:rFonts w:hint="eastAsia"/>
        </w:rPr>
        <w:t>}</w:t>
      </w:r>
    </w:p>
    <w:p w:rsidR="00AB14BA" w:rsidRDefault="00AB14BA" w:rsidP="00AB14B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处理隐含条件</w:t>
      </w:r>
    </w:p>
    <w:p w:rsidR="00AB14BA" w:rsidRDefault="00AB14BA" w:rsidP="00AB14BA">
      <w:r>
        <w:rPr>
          <w:rFonts w:hint="eastAsia"/>
        </w:rPr>
        <w:t>例如：低保户查询的查询结果应当只包含未脱保的低保户，则需要通过</w:t>
      </w:r>
      <w:r>
        <w:rPr>
          <w:rFonts w:hint="eastAsia"/>
        </w:rPr>
        <w:t>SearchForm#addFormEntry(</w:t>
      </w:r>
      <w:r>
        <w:t>‘</w:t>
      </w:r>
      <w:r>
        <w:rPr>
          <w:rFonts w:hint="eastAsia"/>
        </w:rPr>
        <w:t>isOutOfLowSecurity</w:t>
      </w:r>
      <w:r>
        <w:t>’</w:t>
      </w:r>
      <w:r>
        <w:rPr>
          <w:rFonts w:hint="eastAsia"/>
        </w:rPr>
        <w:t>, YesOrNo.NO)</w:t>
      </w:r>
      <w:r>
        <w:rPr>
          <w:rFonts w:hint="eastAsia"/>
        </w:rPr>
        <w:t>方法添加一个条件</w:t>
      </w:r>
    </w:p>
    <w:p w:rsidR="00AB14BA" w:rsidRDefault="00AB14BA" w:rsidP="00AB14B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简拼查询</w:t>
      </w:r>
    </w:p>
    <w:p w:rsidR="00AB14BA" w:rsidRDefault="00AB14BA" w:rsidP="00AB14BA">
      <w:r>
        <w:rPr>
          <w:rFonts w:hint="eastAsia"/>
        </w:rPr>
        <w:t>对可能需要使用简拼来查询的条件，需要判断条件值的首字符是否为字母，如果是，则需要将相应的条件字段换成相应的简拼字段名加上“</w:t>
      </w:r>
      <w:r>
        <w:rPr>
          <w:rFonts w:hint="eastAsia"/>
        </w:rPr>
        <w:t>_eq</w:t>
      </w:r>
      <w:r>
        <w:rPr>
          <w:rFonts w:hint="eastAsia"/>
        </w:rPr>
        <w:t>”，这样做应该会比使用</w:t>
      </w:r>
      <w:r>
        <w:rPr>
          <w:rFonts w:hint="eastAsia"/>
        </w:rPr>
        <w:t>or</w:t>
      </w:r>
      <w:r>
        <w:rPr>
          <w:rFonts w:hint="eastAsia"/>
        </w:rPr>
        <w:t>的方式快一些</w:t>
      </w:r>
    </w:p>
    <w:p w:rsidR="00AB14BA" w:rsidRDefault="00AB14BA" w:rsidP="00AB14B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设置排序</w:t>
      </w:r>
    </w:p>
    <w:p w:rsidR="00AB14BA" w:rsidRDefault="00AB14BA" w:rsidP="00AB14BA">
      <w:r>
        <w:rPr>
          <w:rFonts w:hint="eastAsia"/>
        </w:rPr>
        <w:t>setOrderBy/order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addOrder</w:t>
      </w:r>
      <w:r>
        <w:rPr>
          <w:rFonts w:hint="eastAsia"/>
        </w:rPr>
        <w:t>方法增加排序字段</w:t>
      </w:r>
    </w:p>
    <w:p w:rsidR="00AB14BA" w:rsidRDefault="00AB14BA" w:rsidP="00AB14B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执行查询</w:t>
      </w:r>
    </w:p>
    <w:p w:rsidR="00AB14BA" w:rsidRDefault="00AB14BA" w:rsidP="00AB14BA">
      <w:r>
        <w:rPr>
          <w:rFonts w:hint="eastAsia"/>
        </w:rPr>
        <w:t>Page page = findPage(searchForm)</w:t>
      </w:r>
    </w:p>
    <w:p w:rsidR="00AB14BA" w:rsidRDefault="00AB14BA" w:rsidP="00AB14B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处理结果</w:t>
      </w:r>
    </w:p>
    <w:p w:rsidR="00AB14BA" w:rsidRDefault="00AB14BA" w:rsidP="00AB14BA">
      <w:r>
        <w:t>P</w:t>
      </w:r>
      <w:r>
        <w:rPr>
          <w:rFonts w:hint="eastAsia"/>
        </w:rPr>
        <w:t>age = DictionaryHelper.decodePage();</w:t>
      </w:r>
    </w:p>
    <w:p w:rsidR="00AB14BA" w:rsidRDefault="00AB14BA" w:rsidP="00AB14BA">
      <w:r>
        <w:rPr>
          <w:rFonts w:hint="eastAsia"/>
        </w:rPr>
        <w:t>decodePage()</w:t>
      </w:r>
      <w:r>
        <w:rPr>
          <w:rFonts w:hint="eastAsia"/>
        </w:rPr>
        <w:t>方法内部调用</w:t>
      </w:r>
      <w:r>
        <w:rPr>
          <w:rFonts w:hint="eastAsia"/>
        </w:rPr>
        <w:t>decodeBean()</w:t>
      </w:r>
      <w:r>
        <w:rPr>
          <w:rFonts w:hint="eastAsia"/>
        </w:rPr>
        <w:t>方法，但是目前</w:t>
      </w:r>
      <w:r>
        <w:rPr>
          <w:rFonts w:hint="eastAsia"/>
        </w:rPr>
        <w:t>decodeBean()</w:t>
      </w:r>
      <w:r>
        <w:rPr>
          <w:rFonts w:hint="eastAsia"/>
        </w:rPr>
        <w:t>方法似乎会将对象类型的属性处理成一个代表对象的字符串，因此建议使用反射的</w:t>
      </w:r>
      <w:r>
        <w:rPr>
          <w:rFonts w:hint="eastAsia"/>
        </w:rPr>
        <w:t>Field.getValue()</w:t>
      </w:r>
      <w:r>
        <w:rPr>
          <w:rFonts w:hint="eastAsia"/>
        </w:rPr>
        <w:t>方法获取原对象的属性值</w:t>
      </w:r>
    </w:p>
    <w:p w:rsidR="00AB14BA" w:rsidRDefault="00AB14BA" w:rsidP="00AB14BA">
      <w:r>
        <w:rPr>
          <w:rFonts w:hint="eastAsia"/>
        </w:rPr>
        <w:t>AreaHelper.decodePage()</w:t>
      </w:r>
      <w:r>
        <w:rPr>
          <w:rFonts w:hint="eastAsia"/>
        </w:rPr>
        <w:t>（目前无此方法）</w:t>
      </w:r>
    </w:p>
    <w:p w:rsidR="00AB14BA" w:rsidRDefault="00AB14BA" w:rsidP="00AB14BA"/>
    <w:p w:rsidR="00922362" w:rsidRPr="00CE1D7A" w:rsidRDefault="004B26B1" w:rsidP="0021052C">
      <w:pPr>
        <w:pStyle w:val="3"/>
        <w:numPr>
          <w:ilvl w:val="2"/>
          <w:numId w:val="8"/>
        </w:numPr>
      </w:pPr>
      <w:r>
        <w:rPr>
          <w:rFonts w:hint="eastAsia"/>
        </w:rPr>
        <w:t>具体</w:t>
      </w:r>
      <w:r w:rsidR="005D38EC">
        <w:rPr>
          <w:rFonts w:hint="eastAsia"/>
        </w:rPr>
        <w:t>模块设计部分</w:t>
      </w:r>
      <w:r w:rsidR="00922362">
        <w:rPr>
          <w:rFonts w:hint="eastAsia"/>
        </w:rPr>
        <w:t>需要指出以下信息：</w:t>
      </w:r>
    </w:p>
    <w:p w:rsidR="00922362" w:rsidRDefault="00922362" w:rsidP="0092236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查询条件</w:t>
      </w:r>
    </w:p>
    <w:p w:rsidR="00922362" w:rsidRDefault="00922362" w:rsidP="00922362">
      <w:pPr>
        <w:pStyle w:val="a6"/>
        <w:ind w:left="360" w:firstLineChars="0" w:firstLine="0"/>
      </w:pPr>
      <w:r>
        <w:rPr>
          <w:rFonts w:hint="eastAsia"/>
        </w:rPr>
        <w:t>标题、条件名、默认值、是否必填、控件、排序（升、降、无）</w:t>
      </w:r>
    </w:p>
    <w:p w:rsidR="00922362" w:rsidRDefault="00922362" w:rsidP="0092236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查询结果</w:t>
      </w:r>
    </w:p>
    <w:p w:rsidR="00922362" w:rsidRDefault="00922362" w:rsidP="00922362">
      <w:pPr>
        <w:pStyle w:val="a6"/>
        <w:ind w:left="360" w:firstLineChars="0" w:firstLine="0"/>
      </w:pPr>
      <w:r>
        <w:rPr>
          <w:rFonts w:hint="eastAsia"/>
        </w:rPr>
        <w:t>标题、字段、翻译、操作及条件；多个操作之间使用</w:t>
      </w:r>
      <w:r>
        <w:rPr>
          <w:rFonts w:hint="eastAsia"/>
        </w:rPr>
        <w:t>&amp;nbsp;</w:t>
      </w:r>
      <w:r>
        <w:rPr>
          <w:rFonts w:hint="eastAsia"/>
        </w:rPr>
        <w:t>进行分隔；常用的、不危险的操作放在这里，最多不能超过三个，一般包括编辑、查看</w:t>
      </w:r>
    </w:p>
    <w:p w:rsidR="00F96F2B" w:rsidRDefault="00F96F2B" w:rsidP="00EF277D"/>
    <w:p w:rsidR="00DA7E3D" w:rsidRDefault="00CC5F6B" w:rsidP="008344F9">
      <w:pPr>
        <w:pStyle w:val="2"/>
        <w:numPr>
          <w:ilvl w:val="1"/>
          <w:numId w:val="8"/>
        </w:numPr>
      </w:pPr>
      <w:r>
        <w:rPr>
          <w:rFonts w:hint="eastAsia"/>
        </w:rPr>
        <w:t>增加</w:t>
      </w:r>
    </w:p>
    <w:p w:rsidR="00743C10" w:rsidRDefault="00743C10" w:rsidP="00DA7E3D">
      <w:r>
        <w:rPr>
          <w:rFonts w:hint="eastAsia"/>
        </w:rPr>
        <w:t>初始化增加页面（可选）</w:t>
      </w:r>
    </w:p>
    <w:p w:rsidR="00DA7E3D" w:rsidRDefault="001F2752" w:rsidP="00DA7E3D">
      <w:r>
        <w:rPr>
          <w:rFonts w:hint="eastAsia"/>
        </w:rPr>
        <w:t>url</w:t>
      </w:r>
      <w:r w:rsidR="00830515">
        <w:rPr>
          <w:rFonts w:hint="eastAsia"/>
        </w:rPr>
        <w:t>：</w:t>
      </w:r>
      <w:r>
        <w:rPr>
          <w:rFonts w:hint="eastAsia"/>
        </w:rPr>
        <w:t>(ajax_)add, method=GET</w:t>
      </w:r>
    </w:p>
    <w:p w:rsidR="001F2752" w:rsidRDefault="001F2752" w:rsidP="00DA7E3D">
      <w:r>
        <w:rPr>
          <w:rFonts w:hint="eastAsia"/>
        </w:rPr>
        <w:t>方法</w:t>
      </w:r>
      <w:r w:rsidR="00BD603B">
        <w:rPr>
          <w:rFonts w:hint="eastAsia"/>
        </w:rPr>
        <w:t>：</w:t>
      </w:r>
      <w:r w:rsidR="00BD603B">
        <w:rPr>
          <w:rFonts w:hint="eastAsia"/>
        </w:rPr>
        <w:t>add</w:t>
      </w:r>
    </w:p>
    <w:p w:rsidR="003D3858" w:rsidRDefault="003D3858" w:rsidP="00DA7E3D"/>
    <w:p w:rsidR="0090382F" w:rsidRDefault="0090382F" w:rsidP="00DA7E3D">
      <w:r>
        <w:rPr>
          <w:rFonts w:hint="eastAsia"/>
        </w:rPr>
        <w:t>页面验证：</w:t>
      </w:r>
    </w:p>
    <w:p w:rsidR="0090382F" w:rsidRDefault="0090382F" w:rsidP="00DA7E3D"/>
    <w:p w:rsidR="003D3858" w:rsidRDefault="003D3858" w:rsidP="00DA7E3D">
      <w:r>
        <w:rPr>
          <w:rFonts w:hint="eastAsia"/>
        </w:rPr>
        <w:t>保存增加的对象</w:t>
      </w:r>
    </w:p>
    <w:p w:rsidR="003D3858" w:rsidRDefault="003D3858" w:rsidP="00DA7E3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add, method=POST</w:t>
      </w:r>
    </w:p>
    <w:p w:rsidR="003D3858" w:rsidRDefault="003D3858" w:rsidP="00DA7E3D">
      <w:r>
        <w:rPr>
          <w:rFonts w:hint="eastAsia"/>
        </w:rPr>
        <w:t>方法：</w:t>
      </w:r>
      <w:r>
        <w:rPr>
          <w:rFonts w:hint="eastAsia"/>
        </w:rPr>
        <w:t>add</w:t>
      </w:r>
    </w:p>
    <w:p w:rsidR="00381823" w:rsidRDefault="00BE1269" w:rsidP="00DA7E3D">
      <w:r>
        <w:rPr>
          <w:rFonts w:hint="eastAsia"/>
        </w:rPr>
        <w:t>不从页面录入的字段的处理。</w:t>
      </w:r>
    </w:p>
    <w:p w:rsidR="007F561A" w:rsidRDefault="007F561A" w:rsidP="007F561A">
      <w:pPr>
        <w:pStyle w:val="2"/>
        <w:numPr>
          <w:ilvl w:val="1"/>
          <w:numId w:val="8"/>
        </w:numPr>
      </w:pPr>
      <w:r>
        <w:rPr>
          <w:rFonts w:hint="eastAsia"/>
        </w:rPr>
        <w:t>修改</w:t>
      </w:r>
    </w:p>
    <w:p w:rsidR="007F561A" w:rsidRDefault="007F561A" w:rsidP="007F561A">
      <w:r>
        <w:rPr>
          <w:rFonts w:hint="eastAsia"/>
        </w:rPr>
        <w:t>初始化</w:t>
      </w:r>
      <w:r w:rsidR="00E3562B">
        <w:rPr>
          <w:rFonts w:hint="eastAsia"/>
        </w:rPr>
        <w:t>修改</w:t>
      </w:r>
      <w:r>
        <w:rPr>
          <w:rFonts w:hint="eastAsia"/>
        </w:rPr>
        <w:t>页面</w:t>
      </w:r>
    </w:p>
    <w:p w:rsidR="007F561A" w:rsidRDefault="007F561A" w:rsidP="007F56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(ajax_)</w:t>
      </w:r>
      <w:r w:rsidR="00E3562B">
        <w:rPr>
          <w:rFonts w:hint="eastAsia"/>
        </w:rPr>
        <w:t>edit</w:t>
      </w:r>
      <w:r>
        <w:rPr>
          <w:rFonts w:hint="eastAsia"/>
        </w:rPr>
        <w:t>, method=GET</w:t>
      </w:r>
    </w:p>
    <w:p w:rsidR="007F561A" w:rsidRDefault="007F561A" w:rsidP="007F561A">
      <w:r>
        <w:rPr>
          <w:rFonts w:hint="eastAsia"/>
        </w:rPr>
        <w:t>方法：</w:t>
      </w:r>
      <w:r w:rsidR="00D85EDF">
        <w:rPr>
          <w:rFonts w:hint="eastAsia"/>
        </w:rPr>
        <w:t>edit</w:t>
      </w:r>
    </w:p>
    <w:p w:rsidR="000E0E8C" w:rsidRDefault="000E0E8C" w:rsidP="007F561A"/>
    <w:p w:rsidR="00A764A6" w:rsidRDefault="00A764A6" w:rsidP="007F561A"/>
    <w:p w:rsidR="000E0E8C" w:rsidRDefault="000E0E8C" w:rsidP="000E0E8C">
      <w:r>
        <w:rPr>
          <w:rFonts w:hint="eastAsia"/>
        </w:rPr>
        <w:t>业务逻辑：根据</w:t>
      </w:r>
      <w:r>
        <w:rPr>
          <w:rFonts w:hint="eastAsia"/>
        </w:rPr>
        <w:t>id</w:t>
      </w:r>
      <w:r>
        <w:rPr>
          <w:rFonts w:hint="eastAsia"/>
        </w:rPr>
        <w:t>查询要查看的对象</w:t>
      </w:r>
    </w:p>
    <w:p w:rsidR="000E0E8C" w:rsidRDefault="000E0E8C" w:rsidP="000E0E8C">
      <w:r>
        <w:rPr>
          <w:rFonts w:hint="eastAsia"/>
        </w:rPr>
        <w:t>使用</w:t>
      </w:r>
      <w:r>
        <w:rPr>
          <w:rFonts w:hint="eastAsia"/>
        </w:rPr>
        <w:t>EntityManager.detach</w:t>
      </w:r>
      <w:r>
        <w:rPr>
          <w:rFonts w:hint="eastAsia"/>
        </w:rPr>
        <w:t>将对象与持久化上下文脱离</w:t>
      </w:r>
    </w:p>
    <w:p w:rsidR="000E0E8C" w:rsidRDefault="000E0E8C" w:rsidP="000E0E8C">
      <w:r>
        <w:rPr>
          <w:rFonts w:hint="eastAsia"/>
        </w:rPr>
        <w:t>使用</w:t>
      </w:r>
      <w:r>
        <w:rPr>
          <w:rFonts w:hint="eastAsia"/>
        </w:rPr>
        <w:t>DictionaryHelper.convert()</w:t>
      </w:r>
      <w:r>
        <w:rPr>
          <w:rFonts w:hint="eastAsia"/>
        </w:rPr>
        <w:t>对对象的某些字段进行处理</w:t>
      </w:r>
    </w:p>
    <w:p w:rsidR="000E0E8C" w:rsidRDefault="000E0E8C" w:rsidP="000E0E8C">
      <w:r>
        <w:rPr>
          <w:rFonts w:hint="eastAsia"/>
        </w:rPr>
        <w:t>使用</w:t>
      </w:r>
      <w:r>
        <w:rPr>
          <w:rFonts w:hint="eastAsia"/>
        </w:rPr>
        <w:t>AreaHelper.convert()</w:t>
      </w:r>
      <w:r>
        <w:rPr>
          <w:rFonts w:hint="eastAsia"/>
        </w:rPr>
        <w:t>对对象进行处理</w:t>
      </w:r>
    </w:p>
    <w:p w:rsidR="007F561A" w:rsidRDefault="007F561A" w:rsidP="007F561A"/>
    <w:p w:rsidR="007F561A" w:rsidRDefault="007F561A" w:rsidP="007F561A">
      <w:r>
        <w:rPr>
          <w:rFonts w:hint="eastAsia"/>
        </w:rPr>
        <w:t>保存</w:t>
      </w:r>
      <w:r w:rsidR="00D85EDF">
        <w:rPr>
          <w:rFonts w:hint="eastAsia"/>
        </w:rPr>
        <w:t>修改后</w:t>
      </w:r>
      <w:r>
        <w:rPr>
          <w:rFonts w:hint="eastAsia"/>
        </w:rPr>
        <w:t>的对象</w:t>
      </w:r>
    </w:p>
    <w:p w:rsidR="007F561A" w:rsidRDefault="007F561A" w:rsidP="007F561A">
      <w:r>
        <w:rPr>
          <w:rFonts w:hint="eastAsia"/>
        </w:rPr>
        <w:t>url</w:t>
      </w:r>
      <w:r>
        <w:rPr>
          <w:rFonts w:hint="eastAsia"/>
        </w:rPr>
        <w:t>：</w:t>
      </w:r>
      <w:r w:rsidR="00D85EDF">
        <w:rPr>
          <w:rFonts w:hint="eastAsia"/>
        </w:rPr>
        <w:t>edit</w:t>
      </w:r>
      <w:r>
        <w:rPr>
          <w:rFonts w:hint="eastAsia"/>
        </w:rPr>
        <w:t>, method=POST</w:t>
      </w:r>
    </w:p>
    <w:p w:rsidR="007F561A" w:rsidRDefault="007F561A" w:rsidP="007F561A">
      <w:r>
        <w:rPr>
          <w:rFonts w:hint="eastAsia"/>
        </w:rPr>
        <w:t>方法：</w:t>
      </w:r>
      <w:r w:rsidR="00D85EDF">
        <w:rPr>
          <w:rFonts w:hint="eastAsia"/>
        </w:rPr>
        <w:t>edit</w:t>
      </w:r>
    </w:p>
    <w:p w:rsidR="00006419" w:rsidRDefault="00006419" w:rsidP="00006419">
      <w:r>
        <w:rPr>
          <w:rFonts w:hint="eastAsia"/>
        </w:rPr>
        <w:t>不从页面录入的字段的处理。</w:t>
      </w:r>
    </w:p>
    <w:p w:rsidR="00BC7ADA" w:rsidRDefault="00BC7ADA" w:rsidP="00BC7ADA"/>
    <w:p w:rsidR="00B436C8" w:rsidRDefault="00701DB7" w:rsidP="00B436C8">
      <w:pPr>
        <w:pStyle w:val="2"/>
        <w:numPr>
          <w:ilvl w:val="1"/>
          <w:numId w:val="8"/>
        </w:numPr>
      </w:pPr>
      <w:r>
        <w:rPr>
          <w:rFonts w:hint="eastAsia"/>
        </w:rPr>
        <w:t>查看</w:t>
      </w:r>
    </w:p>
    <w:p w:rsidR="00B436C8" w:rsidRDefault="00B436C8" w:rsidP="00B436C8">
      <w:r>
        <w:rPr>
          <w:rFonts w:hint="eastAsia"/>
        </w:rPr>
        <w:t>初始化修改页面</w:t>
      </w:r>
    </w:p>
    <w:p w:rsidR="00B436C8" w:rsidRDefault="00B436C8" w:rsidP="00B436C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(ajax_)</w:t>
      </w:r>
      <w:r w:rsidR="0033557F">
        <w:rPr>
          <w:rFonts w:hint="eastAsia"/>
        </w:rPr>
        <w:t>view</w:t>
      </w:r>
      <w:r>
        <w:rPr>
          <w:rFonts w:hint="eastAsia"/>
        </w:rPr>
        <w:t>, method=GET</w:t>
      </w:r>
    </w:p>
    <w:p w:rsidR="00B436C8" w:rsidRDefault="00B436C8" w:rsidP="00B436C8">
      <w:r>
        <w:rPr>
          <w:rFonts w:hint="eastAsia"/>
        </w:rPr>
        <w:t>方法：</w:t>
      </w:r>
      <w:r w:rsidR="0033557F">
        <w:rPr>
          <w:rFonts w:hint="eastAsia"/>
        </w:rPr>
        <w:t>view</w:t>
      </w:r>
    </w:p>
    <w:p w:rsidR="00B436C8" w:rsidRDefault="00596D13" w:rsidP="00BC7ADA">
      <w:r>
        <w:rPr>
          <w:rFonts w:hint="eastAsia"/>
        </w:rPr>
        <w:t>业务逻辑：根据</w:t>
      </w:r>
      <w:r>
        <w:rPr>
          <w:rFonts w:hint="eastAsia"/>
        </w:rPr>
        <w:t>id</w:t>
      </w:r>
      <w:r>
        <w:rPr>
          <w:rFonts w:hint="eastAsia"/>
        </w:rPr>
        <w:t>查询要查看的</w:t>
      </w:r>
      <w:r w:rsidR="00F807BE">
        <w:rPr>
          <w:rFonts w:hint="eastAsia"/>
        </w:rPr>
        <w:t>对象</w:t>
      </w:r>
    </w:p>
    <w:p w:rsidR="00F807BE" w:rsidRDefault="00F807BE" w:rsidP="00BC7ADA">
      <w:r>
        <w:rPr>
          <w:rFonts w:hint="eastAsia"/>
        </w:rPr>
        <w:t>使用</w:t>
      </w:r>
      <w:r>
        <w:rPr>
          <w:rFonts w:hint="eastAsia"/>
        </w:rPr>
        <w:t>EntityManager.detach</w:t>
      </w:r>
      <w:r>
        <w:rPr>
          <w:rFonts w:hint="eastAsia"/>
        </w:rPr>
        <w:t>将对象与</w:t>
      </w:r>
      <w:r w:rsidR="00455AE6">
        <w:rPr>
          <w:rFonts w:hint="eastAsia"/>
        </w:rPr>
        <w:t>持久化上下文脱离</w:t>
      </w:r>
    </w:p>
    <w:p w:rsidR="00455AE6" w:rsidRDefault="00455AE6" w:rsidP="00BC7ADA">
      <w:r>
        <w:rPr>
          <w:rFonts w:hint="eastAsia"/>
        </w:rPr>
        <w:t>使用</w:t>
      </w:r>
      <w:r>
        <w:rPr>
          <w:rFonts w:hint="eastAsia"/>
        </w:rPr>
        <w:t>DictionaryHelper.decodeBean()</w:t>
      </w:r>
      <w:r>
        <w:rPr>
          <w:rFonts w:hint="eastAsia"/>
        </w:rPr>
        <w:t>对对象进行处理</w:t>
      </w:r>
    </w:p>
    <w:p w:rsidR="00455AE6" w:rsidRDefault="00455AE6" w:rsidP="00BC7ADA">
      <w:r>
        <w:rPr>
          <w:rFonts w:hint="eastAsia"/>
        </w:rPr>
        <w:t>使用</w:t>
      </w:r>
      <w:r>
        <w:rPr>
          <w:rFonts w:hint="eastAsia"/>
        </w:rPr>
        <w:t>AreaHelper.convert()</w:t>
      </w:r>
      <w:r>
        <w:rPr>
          <w:rFonts w:hint="eastAsia"/>
        </w:rPr>
        <w:t>对对象进行处理</w:t>
      </w:r>
    </w:p>
    <w:p w:rsidR="00B436C8" w:rsidRDefault="00B436C8" w:rsidP="00B436C8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删除</w:t>
      </w:r>
    </w:p>
    <w:p w:rsidR="00B436C8" w:rsidRDefault="00B436C8" w:rsidP="00B436C8">
      <w:r>
        <w:rPr>
          <w:rFonts w:hint="eastAsia"/>
        </w:rPr>
        <w:t>初始化修改页面</w:t>
      </w:r>
    </w:p>
    <w:p w:rsidR="00B436C8" w:rsidRDefault="00B436C8" w:rsidP="00B436C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(ajax_)</w:t>
      </w:r>
      <w:r w:rsidR="00A70251">
        <w:rPr>
          <w:rFonts w:hint="eastAsia"/>
        </w:rPr>
        <w:t>remove</w:t>
      </w:r>
      <w:r>
        <w:rPr>
          <w:rFonts w:hint="eastAsia"/>
        </w:rPr>
        <w:t>, method=GET</w:t>
      </w:r>
    </w:p>
    <w:p w:rsidR="00B436C8" w:rsidRDefault="00B436C8" w:rsidP="00B436C8">
      <w:r>
        <w:rPr>
          <w:rFonts w:hint="eastAsia"/>
        </w:rPr>
        <w:t>方法：</w:t>
      </w:r>
      <w:r w:rsidR="00A70251">
        <w:rPr>
          <w:rFonts w:hint="eastAsia"/>
        </w:rPr>
        <w:t>remove</w:t>
      </w:r>
    </w:p>
    <w:p w:rsidR="00B436C8" w:rsidRPr="00BC7ADA" w:rsidRDefault="00B436C8" w:rsidP="00BC7ADA"/>
    <w:p w:rsidR="00DA1338" w:rsidRDefault="00DA1338" w:rsidP="008344F9">
      <w:pPr>
        <w:pStyle w:val="1"/>
        <w:numPr>
          <w:ilvl w:val="0"/>
          <w:numId w:val="8"/>
        </w:numPr>
      </w:pPr>
      <w:r>
        <w:rPr>
          <w:rFonts w:hint="eastAsia"/>
        </w:rPr>
        <w:t>功能模块</w:t>
      </w:r>
    </w:p>
    <w:p w:rsidR="005513A7" w:rsidRDefault="008B1AD7" w:rsidP="008344F9">
      <w:pPr>
        <w:pStyle w:val="2"/>
        <w:numPr>
          <w:ilvl w:val="1"/>
          <w:numId w:val="8"/>
        </w:numPr>
      </w:pPr>
      <w:r>
        <w:rPr>
          <w:rFonts w:hint="eastAsia"/>
        </w:rPr>
        <w:t>低保户管理</w:t>
      </w:r>
    </w:p>
    <w:p w:rsidR="00001084" w:rsidRDefault="00001084" w:rsidP="008344F9">
      <w:pPr>
        <w:pStyle w:val="3"/>
        <w:numPr>
          <w:ilvl w:val="2"/>
          <w:numId w:val="8"/>
        </w:numPr>
      </w:pPr>
      <w:r>
        <w:rPr>
          <w:rFonts w:hint="eastAsia"/>
        </w:rPr>
        <w:t>控制器</w:t>
      </w:r>
    </w:p>
    <w:p w:rsidR="00FA0F59" w:rsidRDefault="00FA0F59" w:rsidP="00001084">
      <w:r>
        <w:t>P</w:t>
      </w:r>
      <w:r>
        <w:rPr>
          <w:rFonts w:hint="eastAsia"/>
        </w:rPr>
        <w:t>ackage com.ccesun.minz.web.controller;</w:t>
      </w:r>
    </w:p>
    <w:p w:rsidR="00FA0F59" w:rsidRDefault="00FA0F59" w:rsidP="00001084"/>
    <w:p w:rsidR="00FA0F59" w:rsidRDefault="00FA0F59" w:rsidP="00001084">
      <w:r>
        <w:rPr>
          <w:rFonts w:hint="eastAsia"/>
        </w:rPr>
        <w:t>@Controller</w:t>
      </w:r>
    </w:p>
    <w:p w:rsidR="00FA0F59" w:rsidRDefault="00FA0F59" w:rsidP="00FA0F59"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 xml:space="preserve"> /help/data/low</w:t>
      </w:r>
      <w:r>
        <w:t>”</w:t>
      </w:r>
      <w:r>
        <w:rPr>
          <w:rFonts w:hint="eastAsia"/>
        </w:rPr>
        <w:t>)</w:t>
      </w:r>
    </w:p>
    <w:p w:rsidR="002847AC" w:rsidRDefault="00FA0F59" w:rsidP="00001084">
      <w:r>
        <w:rPr>
          <w:rFonts w:hint="eastAsia"/>
        </w:rPr>
        <w:t xml:space="preserve">public class </w:t>
      </w:r>
      <w:r w:rsidR="002847AC">
        <w:rPr>
          <w:rFonts w:hint="eastAsia"/>
        </w:rPr>
        <w:t>LowController</w:t>
      </w:r>
      <w:r w:rsidR="00545AEF">
        <w:rPr>
          <w:rFonts w:hint="eastAsia"/>
        </w:rPr>
        <w:t xml:space="preserve"> extends BaseController {</w:t>
      </w:r>
    </w:p>
    <w:p w:rsidR="00545AEF" w:rsidRDefault="00545AEF" w:rsidP="00001084"/>
    <w:p w:rsidR="00545AEF" w:rsidRDefault="00545AEF" w:rsidP="00A20D5A">
      <w:pPr>
        <w:ind w:leftChars="100" w:left="210"/>
      </w:pPr>
      <w:r>
        <w:rPr>
          <w:rFonts w:hint="eastAsia"/>
        </w:rPr>
        <w:t>/**</w:t>
      </w:r>
    </w:p>
    <w:p w:rsidR="00545AEF" w:rsidRDefault="00545AEF" w:rsidP="00A20D5A">
      <w:pPr>
        <w:ind w:leftChars="100" w:left="210"/>
      </w:pPr>
      <w:r>
        <w:rPr>
          <w:rFonts w:hint="eastAsia"/>
        </w:rPr>
        <w:t xml:space="preserve"> * </w:t>
      </w:r>
      <w:r>
        <w:rPr>
          <w:rFonts w:hint="eastAsia"/>
        </w:rPr>
        <w:t>分页查询</w:t>
      </w:r>
    </w:p>
    <w:p w:rsidR="00D90E97" w:rsidRDefault="00D90E97" w:rsidP="00A20D5A">
      <w:pPr>
        <w:ind w:leftChars="100" w:left="210"/>
      </w:pPr>
      <w:r>
        <w:rPr>
          <w:rFonts w:hint="eastAsia"/>
        </w:rPr>
        <w:t xml:space="preserve"> */</w:t>
      </w:r>
    </w:p>
    <w:p w:rsidR="00545AEF" w:rsidRDefault="00545AEF" w:rsidP="00A20D5A">
      <w:pPr>
        <w:ind w:leftChars="100" w:left="210"/>
      </w:pPr>
      <w:r>
        <w:t>public</w:t>
      </w:r>
      <w:r>
        <w:rPr>
          <w:rFonts w:hint="eastAsia"/>
        </w:rPr>
        <w:t xml:space="preserve"> String list(</w:t>
      </w:r>
      <w:r w:rsidRPr="00FA0F59">
        <w:t>@ModelAttribute SearchForm searchForm, Model model</w:t>
      </w:r>
      <w:r>
        <w:rPr>
          <w:rFonts w:hint="eastAsia"/>
        </w:rPr>
        <w:t>) {</w:t>
      </w:r>
    </w:p>
    <w:p w:rsidR="00545AEF" w:rsidRDefault="00545AEF" w:rsidP="00A20D5A">
      <w:pPr>
        <w:ind w:leftChars="100" w:left="210"/>
      </w:pPr>
      <w:r>
        <w:rPr>
          <w:rFonts w:hint="eastAsia"/>
        </w:rPr>
        <w:tab/>
      </w:r>
      <w:r>
        <w:t>…</w:t>
      </w:r>
    </w:p>
    <w:p w:rsidR="00545AEF" w:rsidRDefault="00545AEF" w:rsidP="00A20D5A">
      <w:pPr>
        <w:ind w:leftChars="100" w:left="210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>
        <w:t>“”</w:t>
      </w:r>
      <w:r>
        <w:rPr>
          <w:rFonts w:hint="eastAsia"/>
        </w:rPr>
        <w:t>;</w:t>
      </w:r>
    </w:p>
    <w:p w:rsidR="00545AEF" w:rsidRDefault="00545AEF" w:rsidP="00A20D5A">
      <w:pPr>
        <w:ind w:leftChars="100" w:left="210"/>
      </w:pPr>
      <w:r>
        <w:rPr>
          <w:rFonts w:hint="eastAsia"/>
        </w:rPr>
        <w:t>}</w:t>
      </w:r>
    </w:p>
    <w:p w:rsidR="0076764C" w:rsidRDefault="0076764C" w:rsidP="0076764C"/>
    <w:p w:rsidR="0076764C" w:rsidRDefault="0076764C" w:rsidP="0076764C">
      <w:pPr>
        <w:ind w:leftChars="100" w:left="210"/>
      </w:pPr>
      <w:r>
        <w:rPr>
          <w:rFonts w:hint="eastAsia"/>
        </w:rPr>
        <w:t>/**</w:t>
      </w:r>
    </w:p>
    <w:p w:rsidR="0076764C" w:rsidRDefault="0076764C" w:rsidP="0076764C">
      <w:pPr>
        <w:ind w:leftChars="100" w:left="210"/>
      </w:pPr>
      <w:r>
        <w:rPr>
          <w:rFonts w:hint="eastAsia"/>
        </w:rPr>
        <w:t xml:space="preserve"> * </w:t>
      </w:r>
      <w:r>
        <w:rPr>
          <w:rFonts w:hint="eastAsia"/>
        </w:rPr>
        <w:t>初始化</w:t>
      </w:r>
      <w:r w:rsidR="00950769">
        <w:rPr>
          <w:rFonts w:hint="eastAsia"/>
        </w:rPr>
        <w:t>低保户</w:t>
      </w:r>
      <w:r>
        <w:rPr>
          <w:rFonts w:hint="eastAsia"/>
        </w:rPr>
        <w:t>新增页面</w:t>
      </w:r>
    </w:p>
    <w:p w:rsidR="0076764C" w:rsidRDefault="0076764C" w:rsidP="004819A2">
      <w:pPr>
        <w:ind w:firstLineChars="100" w:firstLine="210"/>
      </w:pPr>
      <w:r>
        <w:rPr>
          <w:rFonts w:hint="eastAsia"/>
        </w:rPr>
        <w:t xml:space="preserve"> */</w:t>
      </w:r>
    </w:p>
    <w:p w:rsidR="0076764C" w:rsidRDefault="0076764C" w:rsidP="0076764C">
      <w:pPr>
        <w:ind w:firstLine="210"/>
      </w:pP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 xml:space="preserve"> add</w:t>
      </w:r>
      <w:r>
        <w:t>”</w:t>
      </w:r>
      <w:r>
        <w:rPr>
          <w:rFonts w:hint="eastAsia"/>
        </w:rPr>
        <w:t>, method=GET)</w:t>
      </w:r>
    </w:p>
    <w:p w:rsidR="0076764C" w:rsidRDefault="0076764C" w:rsidP="0076764C">
      <w:pPr>
        <w:ind w:leftChars="100" w:left="210"/>
      </w:pPr>
      <w:r>
        <w:t>public</w:t>
      </w:r>
      <w:r>
        <w:rPr>
          <w:rFonts w:hint="eastAsia"/>
        </w:rPr>
        <w:t xml:space="preserve"> String add(</w:t>
      </w:r>
      <w:r w:rsidRPr="00FA0F59">
        <w:t>Model model</w:t>
      </w:r>
      <w:r>
        <w:rPr>
          <w:rFonts w:hint="eastAsia"/>
        </w:rPr>
        <w:t>) {</w:t>
      </w:r>
    </w:p>
    <w:p w:rsidR="00E96633" w:rsidRDefault="00E96633" w:rsidP="0076764C">
      <w:pPr>
        <w:ind w:leftChars="100" w:left="210"/>
      </w:pPr>
      <w:r>
        <w:rPr>
          <w:rFonts w:hint="eastAsia"/>
        </w:rPr>
        <w:tab/>
        <w:t>LowSecurityFamily family = new LowSecurityFamily();</w:t>
      </w:r>
    </w:p>
    <w:p w:rsidR="00E96633" w:rsidRDefault="00E96633" w:rsidP="0076764C">
      <w:pPr>
        <w:ind w:leftChars="100" w:left="210"/>
      </w:pPr>
      <w:r>
        <w:rPr>
          <w:rFonts w:hint="eastAsia"/>
        </w:rPr>
        <w:tab/>
      </w:r>
      <w:r>
        <w:t>family</w:t>
      </w:r>
      <w:r>
        <w:rPr>
          <w:rFonts w:hint="eastAsia"/>
        </w:rPr>
        <w:t>.set</w:t>
      </w:r>
      <w:r>
        <w:t>…</w:t>
      </w:r>
    </w:p>
    <w:p w:rsidR="0076764C" w:rsidRDefault="0076764C" w:rsidP="0076764C">
      <w:pPr>
        <w:ind w:leftChars="100" w:left="210"/>
      </w:pPr>
      <w:r>
        <w:rPr>
          <w:rFonts w:hint="eastAsia"/>
        </w:rPr>
        <w:tab/>
      </w:r>
      <w:r>
        <w:t>…</w:t>
      </w:r>
    </w:p>
    <w:p w:rsidR="0076764C" w:rsidRDefault="0076764C" w:rsidP="0076764C">
      <w:pPr>
        <w:ind w:leftChars="100" w:left="210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>
        <w:t>“”</w:t>
      </w:r>
      <w:r>
        <w:rPr>
          <w:rFonts w:hint="eastAsia"/>
        </w:rPr>
        <w:t>;</w:t>
      </w:r>
    </w:p>
    <w:p w:rsidR="0076764C" w:rsidRDefault="0076764C" w:rsidP="0076764C">
      <w:pPr>
        <w:ind w:leftChars="100" w:left="210"/>
      </w:pPr>
      <w:r>
        <w:rPr>
          <w:rFonts w:hint="eastAsia"/>
        </w:rPr>
        <w:t>}</w:t>
      </w:r>
    </w:p>
    <w:p w:rsidR="00950769" w:rsidRPr="00001084" w:rsidRDefault="00950769" w:rsidP="0076764C">
      <w:pPr>
        <w:ind w:leftChars="100" w:left="210"/>
      </w:pPr>
    </w:p>
    <w:p w:rsidR="00950769" w:rsidRDefault="00950769" w:rsidP="00950769">
      <w:pPr>
        <w:ind w:leftChars="100" w:left="210"/>
      </w:pPr>
      <w:r>
        <w:rPr>
          <w:rFonts w:hint="eastAsia"/>
        </w:rPr>
        <w:t>/**</w:t>
      </w:r>
    </w:p>
    <w:p w:rsidR="00950769" w:rsidRDefault="00950769" w:rsidP="00950769">
      <w:pPr>
        <w:ind w:leftChars="100" w:left="210"/>
      </w:pPr>
      <w:r>
        <w:rPr>
          <w:rFonts w:hint="eastAsia"/>
        </w:rPr>
        <w:t xml:space="preserve"> * </w:t>
      </w:r>
      <w:r w:rsidR="004819A2">
        <w:rPr>
          <w:rFonts w:hint="eastAsia"/>
        </w:rPr>
        <w:t>将新增的低保户信息保存到数据库</w:t>
      </w:r>
    </w:p>
    <w:p w:rsidR="00950769" w:rsidRDefault="00950769" w:rsidP="00950769">
      <w:r>
        <w:rPr>
          <w:rFonts w:hint="eastAsia"/>
        </w:rPr>
        <w:lastRenderedPageBreak/>
        <w:t xml:space="preserve"> </w:t>
      </w:r>
      <w:r w:rsidR="004819A2">
        <w:rPr>
          <w:rFonts w:hint="eastAsia"/>
        </w:rPr>
        <w:t xml:space="preserve">  </w:t>
      </w:r>
      <w:r>
        <w:rPr>
          <w:rFonts w:hint="eastAsia"/>
        </w:rPr>
        <w:t>*/</w:t>
      </w:r>
    </w:p>
    <w:p w:rsidR="00950769" w:rsidRDefault="00950769" w:rsidP="00950769">
      <w:pPr>
        <w:ind w:firstLine="210"/>
      </w:pP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 xml:space="preserve"> add</w:t>
      </w:r>
      <w:r>
        <w:t>”</w:t>
      </w:r>
      <w:r>
        <w:rPr>
          <w:rFonts w:hint="eastAsia"/>
        </w:rPr>
        <w:t>, method=</w:t>
      </w:r>
      <w:r w:rsidR="007B58A7">
        <w:rPr>
          <w:rFonts w:hint="eastAsia"/>
        </w:rPr>
        <w:t>POST</w:t>
      </w:r>
      <w:r>
        <w:rPr>
          <w:rFonts w:hint="eastAsia"/>
        </w:rPr>
        <w:t>)</w:t>
      </w:r>
    </w:p>
    <w:p w:rsidR="00950769" w:rsidRDefault="00950769" w:rsidP="00950769">
      <w:pPr>
        <w:ind w:leftChars="100" w:left="210"/>
      </w:pPr>
      <w:r>
        <w:t>public</w:t>
      </w:r>
      <w:r>
        <w:rPr>
          <w:rFonts w:hint="eastAsia"/>
        </w:rPr>
        <w:t xml:space="preserve"> String add(</w:t>
      </w:r>
      <w:r w:rsidRPr="00FA0F59">
        <w:t>@ModelAttribute SearchForm searchForm, Model model</w:t>
      </w:r>
      <w:r>
        <w:rPr>
          <w:rFonts w:hint="eastAsia"/>
        </w:rPr>
        <w:t>) {</w:t>
      </w:r>
    </w:p>
    <w:p w:rsidR="00950769" w:rsidRDefault="00950769" w:rsidP="00950769">
      <w:pPr>
        <w:ind w:leftChars="100" w:left="210"/>
      </w:pPr>
      <w:r>
        <w:rPr>
          <w:rFonts w:hint="eastAsia"/>
        </w:rPr>
        <w:tab/>
      </w:r>
      <w:r>
        <w:t>…</w:t>
      </w:r>
    </w:p>
    <w:p w:rsidR="00950769" w:rsidRDefault="00950769" w:rsidP="00950769">
      <w:pPr>
        <w:ind w:leftChars="100" w:left="210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>
        <w:t>“”</w:t>
      </w:r>
      <w:r>
        <w:rPr>
          <w:rFonts w:hint="eastAsia"/>
        </w:rPr>
        <w:t>;</w:t>
      </w:r>
    </w:p>
    <w:p w:rsidR="00950769" w:rsidRPr="00001084" w:rsidRDefault="00950769" w:rsidP="00950769">
      <w:pPr>
        <w:ind w:leftChars="100" w:left="210"/>
      </w:pPr>
      <w:r>
        <w:rPr>
          <w:rFonts w:hint="eastAsia"/>
        </w:rPr>
        <w:t>}</w:t>
      </w:r>
    </w:p>
    <w:p w:rsidR="0076764C" w:rsidRPr="00001084" w:rsidRDefault="0076764C" w:rsidP="00A20D5A">
      <w:pPr>
        <w:ind w:leftChars="100" w:left="210"/>
      </w:pPr>
    </w:p>
    <w:p w:rsidR="00492E8C" w:rsidRDefault="00A20D5A" w:rsidP="00001084">
      <w:r>
        <w:rPr>
          <w:rFonts w:hint="eastAsia"/>
        </w:rPr>
        <w:t>}</w:t>
      </w:r>
    </w:p>
    <w:p w:rsidR="00803508" w:rsidRDefault="00803508" w:rsidP="008344F9">
      <w:pPr>
        <w:pStyle w:val="3"/>
        <w:numPr>
          <w:ilvl w:val="2"/>
          <w:numId w:val="8"/>
        </w:numPr>
      </w:pPr>
      <w:r>
        <w:rPr>
          <w:rFonts w:hint="eastAsia"/>
        </w:rPr>
        <w:t>主页面</w:t>
      </w:r>
    </w:p>
    <w:p w:rsidR="008B1AD7" w:rsidRDefault="007B136A" w:rsidP="002E41C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C40A0E">
        <w:rPr>
          <w:rFonts w:hint="eastAsia"/>
        </w:rPr>
        <w:t>help/data/low</w:t>
      </w:r>
    </w:p>
    <w:p w:rsidR="00DF4EA0" w:rsidRDefault="009F356C" w:rsidP="002E41C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jsp: </w:t>
      </w:r>
      <w:r w:rsidR="006D0C4B">
        <w:rPr>
          <w:rFonts w:hint="eastAsia"/>
        </w:rPr>
        <w:t xml:space="preserve"> </w:t>
      </w:r>
      <w:r>
        <w:rPr>
          <w:rFonts w:hint="eastAsia"/>
        </w:rPr>
        <w:t>/help/data/low/low_main.jsp</w:t>
      </w:r>
    </w:p>
    <w:p w:rsidR="00C25A83" w:rsidRDefault="00C25A83" w:rsidP="002E41C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页面布局（可选）</w:t>
      </w:r>
    </w:p>
    <w:p w:rsidR="009D5A2D" w:rsidRDefault="00492E8C" w:rsidP="008344F9">
      <w:pPr>
        <w:pStyle w:val="4"/>
        <w:numPr>
          <w:ilvl w:val="3"/>
          <w:numId w:val="8"/>
        </w:numPr>
      </w:pPr>
      <w:r>
        <w:rPr>
          <w:rFonts w:hint="eastAsia"/>
        </w:rPr>
        <w:t>分页</w:t>
      </w:r>
      <w:r w:rsidR="00EC1704">
        <w:rPr>
          <w:rFonts w:hint="eastAsia"/>
        </w:rPr>
        <w:t>查询</w:t>
      </w:r>
    </w:p>
    <w:p w:rsidR="00DA119D" w:rsidRDefault="00690770" w:rsidP="0069077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119D">
        <w:rPr>
          <w:rFonts w:hint="eastAsia"/>
        </w:rPr>
        <w:t>查询条件：</w:t>
      </w:r>
    </w:p>
    <w:p w:rsidR="003E670E" w:rsidRDefault="003E670E" w:rsidP="00DA11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6"/>
        <w:gridCol w:w="1567"/>
        <w:gridCol w:w="1476"/>
        <w:gridCol w:w="636"/>
        <w:gridCol w:w="2780"/>
        <w:gridCol w:w="636"/>
      </w:tblGrid>
      <w:tr w:rsidR="00400711" w:rsidTr="00400711"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标题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必填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控件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排序</w:t>
            </w:r>
          </w:p>
        </w:tc>
      </w:tr>
      <w:tr w:rsidR="00400711" w:rsidTr="00400711"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地区代码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areaCode_lk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当前用户</w:t>
            </w:r>
          </w:p>
          <w:p w:rsidR="00400711" w:rsidRDefault="00400711" w:rsidP="00DA119D">
            <w:r>
              <w:rPr>
                <w:rFonts w:hint="eastAsia"/>
              </w:rPr>
              <w:t>所属单位代码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地区树</w:t>
            </w:r>
          </w:p>
        </w:tc>
        <w:tc>
          <w:tcPr>
            <w:tcW w:w="0" w:type="auto"/>
          </w:tcPr>
          <w:p w:rsidR="00400711" w:rsidRDefault="00400711" w:rsidP="00DA119D"/>
        </w:tc>
      </w:tr>
      <w:tr w:rsidR="00400711" w:rsidTr="00400711"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户主姓名</w:t>
            </w:r>
          </w:p>
        </w:tc>
        <w:tc>
          <w:tcPr>
            <w:tcW w:w="0" w:type="auto"/>
          </w:tcPr>
          <w:p w:rsidR="00400711" w:rsidRDefault="00400711" w:rsidP="00860EE8">
            <w:r>
              <w:rPr>
                <w:rFonts w:hint="eastAsia"/>
              </w:rPr>
              <w:t>masterName_lk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空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文本框</w:t>
            </w:r>
          </w:p>
        </w:tc>
        <w:tc>
          <w:tcPr>
            <w:tcW w:w="0" w:type="auto"/>
          </w:tcPr>
          <w:p w:rsidR="00400711" w:rsidRDefault="00400711" w:rsidP="00DA119D"/>
        </w:tc>
      </w:tr>
      <w:tr w:rsidR="00400711" w:rsidTr="00400711"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保障类别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type_eq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空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400711" w:rsidRDefault="00400711" w:rsidP="00DA119D">
            <w:r>
              <w:rPr>
                <w:rFonts w:hint="eastAsia"/>
              </w:rPr>
              <w:t>下拉列表</w:t>
            </w:r>
          </w:p>
          <w:p w:rsidR="00400711" w:rsidRDefault="00400711" w:rsidP="00DA119D">
            <w:r>
              <w:rPr>
                <w:rFonts w:hint="eastAsia"/>
              </w:rPr>
              <w:t>LOW_SECURITY_FAMILY_TYPE</w:t>
            </w:r>
          </w:p>
        </w:tc>
        <w:tc>
          <w:tcPr>
            <w:tcW w:w="0" w:type="auto"/>
          </w:tcPr>
          <w:p w:rsidR="00400711" w:rsidRDefault="00400711" w:rsidP="00DA119D"/>
        </w:tc>
      </w:tr>
    </w:tbl>
    <w:p w:rsidR="00690770" w:rsidRDefault="00690770" w:rsidP="00DA119D"/>
    <w:p w:rsidR="00C7198F" w:rsidRDefault="00690770" w:rsidP="00DA119D">
      <w:r>
        <w:rPr>
          <w:rFonts w:hint="eastAsia"/>
        </w:rPr>
        <w:t>2</w:t>
      </w:r>
      <w:r>
        <w:rPr>
          <w:rFonts w:hint="eastAsia"/>
        </w:rPr>
        <w:t>、</w:t>
      </w:r>
      <w:r w:rsidR="00653E97">
        <w:rPr>
          <w:rFonts w:hint="eastAsia"/>
        </w:rPr>
        <w:t>查询结果：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194B" w:rsidTr="00F0194B">
        <w:tc>
          <w:tcPr>
            <w:tcW w:w="2840" w:type="dxa"/>
          </w:tcPr>
          <w:p w:rsidR="00F0194B" w:rsidRDefault="00F0194B" w:rsidP="00DA119D">
            <w:r>
              <w:rPr>
                <w:rFonts w:hint="eastAsia"/>
              </w:rPr>
              <w:t>标题</w:t>
            </w:r>
          </w:p>
        </w:tc>
        <w:tc>
          <w:tcPr>
            <w:tcW w:w="2841" w:type="dxa"/>
          </w:tcPr>
          <w:p w:rsidR="00F0194B" w:rsidRDefault="00F0194B" w:rsidP="00DA119D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0194B" w:rsidRDefault="00F87DE3" w:rsidP="00DA119D">
            <w:r>
              <w:rPr>
                <w:rFonts w:hint="eastAsia"/>
              </w:rPr>
              <w:t>翻译</w:t>
            </w:r>
          </w:p>
        </w:tc>
      </w:tr>
      <w:tr w:rsidR="00F0194B" w:rsidTr="00F0194B">
        <w:tc>
          <w:tcPr>
            <w:tcW w:w="2840" w:type="dxa"/>
          </w:tcPr>
          <w:p w:rsidR="00F0194B" w:rsidRDefault="00F87DE3" w:rsidP="00DA119D">
            <w:r>
              <w:rPr>
                <w:rFonts w:hint="eastAsia"/>
              </w:rPr>
              <w:t>所属地区</w:t>
            </w:r>
          </w:p>
        </w:tc>
        <w:tc>
          <w:tcPr>
            <w:tcW w:w="2841" w:type="dxa"/>
          </w:tcPr>
          <w:p w:rsidR="00F0194B" w:rsidRDefault="00013B1D" w:rsidP="00DA119D">
            <w:r>
              <w:rPr>
                <w:rFonts w:hint="eastAsia"/>
              </w:rPr>
              <w:t>areaCode</w:t>
            </w:r>
          </w:p>
        </w:tc>
        <w:tc>
          <w:tcPr>
            <w:tcW w:w="2841" w:type="dxa"/>
          </w:tcPr>
          <w:p w:rsidR="00F0194B" w:rsidRDefault="00013B1D" w:rsidP="00DA119D">
            <w:r>
              <w:rPr>
                <w:rFonts w:hint="eastAsia"/>
              </w:rPr>
              <w:t>地区表</w:t>
            </w:r>
          </w:p>
        </w:tc>
      </w:tr>
      <w:tr w:rsidR="00F0194B" w:rsidTr="00F0194B">
        <w:tc>
          <w:tcPr>
            <w:tcW w:w="2840" w:type="dxa"/>
          </w:tcPr>
          <w:p w:rsidR="00F0194B" w:rsidRDefault="00013B1D" w:rsidP="00DA119D">
            <w:r>
              <w:rPr>
                <w:rFonts w:hint="eastAsia"/>
              </w:rPr>
              <w:t>户主姓名</w:t>
            </w:r>
          </w:p>
        </w:tc>
        <w:tc>
          <w:tcPr>
            <w:tcW w:w="2841" w:type="dxa"/>
          </w:tcPr>
          <w:p w:rsidR="00F0194B" w:rsidRDefault="00013B1D" w:rsidP="00DA119D">
            <w:r>
              <w:rPr>
                <w:rFonts w:hint="eastAsia"/>
              </w:rPr>
              <w:t>masterName</w:t>
            </w:r>
          </w:p>
        </w:tc>
        <w:tc>
          <w:tcPr>
            <w:tcW w:w="2841" w:type="dxa"/>
          </w:tcPr>
          <w:p w:rsidR="00F0194B" w:rsidRDefault="00F0194B" w:rsidP="00DA119D"/>
        </w:tc>
      </w:tr>
      <w:tr w:rsidR="00F0194B" w:rsidTr="00F0194B">
        <w:tc>
          <w:tcPr>
            <w:tcW w:w="2840" w:type="dxa"/>
          </w:tcPr>
          <w:p w:rsidR="00F0194B" w:rsidRDefault="00013B1D" w:rsidP="00DA119D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F0194B" w:rsidRDefault="00013B1D" w:rsidP="00DA119D">
            <w:r>
              <w:rPr>
                <w:rFonts w:hint="eastAsia"/>
              </w:rPr>
              <w:t>gender</w:t>
            </w:r>
          </w:p>
        </w:tc>
        <w:tc>
          <w:tcPr>
            <w:tcW w:w="2841" w:type="dxa"/>
          </w:tcPr>
          <w:p w:rsidR="00F0194B" w:rsidRDefault="00013B1D" w:rsidP="00DA119D">
            <w:r>
              <w:rPr>
                <w:rFonts w:hint="eastAsia"/>
              </w:rPr>
              <w:t>GENDER</w:t>
            </w:r>
          </w:p>
        </w:tc>
      </w:tr>
      <w:tr w:rsidR="00013B1D" w:rsidTr="00F0194B">
        <w:tc>
          <w:tcPr>
            <w:tcW w:w="2840" w:type="dxa"/>
          </w:tcPr>
          <w:p w:rsidR="00013B1D" w:rsidRDefault="00013B1D" w:rsidP="00DA119D">
            <w:r>
              <w:rPr>
                <w:rFonts w:hint="eastAsia"/>
              </w:rPr>
              <w:t>最近更新用户</w:t>
            </w:r>
          </w:p>
        </w:tc>
        <w:tc>
          <w:tcPr>
            <w:tcW w:w="2841" w:type="dxa"/>
          </w:tcPr>
          <w:p w:rsidR="00013B1D" w:rsidRDefault="00AB2C56" w:rsidP="00DA119D">
            <w:r>
              <w:rPr>
                <w:rFonts w:hint="eastAsia"/>
              </w:rPr>
              <w:t>updateUserFid</w:t>
            </w:r>
          </w:p>
        </w:tc>
        <w:tc>
          <w:tcPr>
            <w:tcW w:w="2841" w:type="dxa"/>
          </w:tcPr>
          <w:p w:rsidR="00013B1D" w:rsidRDefault="00AB2C56" w:rsidP="00DA119D">
            <w:r>
              <w:rPr>
                <w:rFonts w:hint="eastAsia"/>
              </w:rPr>
              <w:t>ConsUser#name</w:t>
            </w:r>
          </w:p>
        </w:tc>
      </w:tr>
      <w:tr w:rsidR="002D3472" w:rsidTr="00F0194B">
        <w:tc>
          <w:tcPr>
            <w:tcW w:w="2840" w:type="dxa"/>
          </w:tcPr>
          <w:p w:rsidR="002D3472" w:rsidRDefault="002D3472" w:rsidP="00DA119D">
            <w:r>
              <w:rPr>
                <w:rFonts w:hint="eastAsia"/>
              </w:rPr>
              <w:t>操作</w:t>
            </w:r>
          </w:p>
        </w:tc>
        <w:tc>
          <w:tcPr>
            <w:tcW w:w="2841" w:type="dxa"/>
          </w:tcPr>
          <w:p w:rsidR="002D3472" w:rsidRDefault="002D3472" w:rsidP="00DA119D">
            <w:r>
              <w:rPr>
                <w:rFonts w:hint="eastAsia"/>
              </w:rPr>
              <w:t>所有情况下：</w:t>
            </w:r>
          </w:p>
          <w:p w:rsidR="002D3472" w:rsidRDefault="002D3472" w:rsidP="00DA119D">
            <w:r>
              <w:rPr>
                <w:rFonts w:hint="eastAsia"/>
              </w:rPr>
              <w:t>编辑、查看</w:t>
            </w:r>
          </w:p>
        </w:tc>
        <w:tc>
          <w:tcPr>
            <w:tcW w:w="2841" w:type="dxa"/>
          </w:tcPr>
          <w:p w:rsidR="002D3472" w:rsidRDefault="002D3472" w:rsidP="00DA119D"/>
        </w:tc>
      </w:tr>
    </w:tbl>
    <w:p w:rsidR="00653E97" w:rsidRPr="00DA119D" w:rsidRDefault="00653E97" w:rsidP="00DA119D"/>
    <w:p w:rsidR="00C74CA0" w:rsidRDefault="0020651B" w:rsidP="008344F9">
      <w:pPr>
        <w:pStyle w:val="4"/>
        <w:numPr>
          <w:ilvl w:val="3"/>
          <w:numId w:val="8"/>
        </w:numPr>
      </w:pPr>
      <w:r>
        <w:rPr>
          <w:rFonts w:hint="eastAsia"/>
        </w:rPr>
        <w:t>新增</w:t>
      </w:r>
    </w:p>
    <w:p w:rsidR="00AD4B18" w:rsidRPr="00AD4B18" w:rsidRDefault="00AD4B18" w:rsidP="00AD4B18">
      <w:r>
        <w:rPr>
          <w:rFonts w:hint="eastAsia"/>
        </w:rPr>
        <w:t>转到新增页面</w:t>
      </w:r>
    </w:p>
    <w:p w:rsidR="0020651B" w:rsidRDefault="0020651B" w:rsidP="008344F9">
      <w:pPr>
        <w:pStyle w:val="4"/>
        <w:numPr>
          <w:ilvl w:val="3"/>
          <w:numId w:val="8"/>
        </w:numPr>
      </w:pPr>
      <w:r>
        <w:rPr>
          <w:rFonts w:hint="eastAsia"/>
        </w:rPr>
        <w:lastRenderedPageBreak/>
        <w:t>脱保</w:t>
      </w:r>
    </w:p>
    <w:p w:rsidR="003C561D" w:rsidRPr="003C561D" w:rsidRDefault="003C561D" w:rsidP="003C561D">
      <w:r>
        <w:rPr>
          <w:rFonts w:hint="eastAsia"/>
        </w:rPr>
        <w:t>转到脱保页面</w:t>
      </w:r>
    </w:p>
    <w:p w:rsidR="0020651B" w:rsidRDefault="0020651B" w:rsidP="008344F9">
      <w:pPr>
        <w:pStyle w:val="4"/>
        <w:numPr>
          <w:ilvl w:val="3"/>
          <w:numId w:val="8"/>
        </w:numPr>
      </w:pPr>
      <w:r>
        <w:rPr>
          <w:rFonts w:hint="eastAsia"/>
        </w:rPr>
        <w:t>变动</w:t>
      </w:r>
    </w:p>
    <w:p w:rsidR="003C561D" w:rsidRPr="003C561D" w:rsidRDefault="003C561D" w:rsidP="003C561D">
      <w:r>
        <w:rPr>
          <w:rFonts w:hint="eastAsia"/>
        </w:rPr>
        <w:t>转到变动页面</w:t>
      </w:r>
    </w:p>
    <w:p w:rsidR="0020651B" w:rsidRDefault="0020651B" w:rsidP="008344F9">
      <w:pPr>
        <w:pStyle w:val="4"/>
        <w:numPr>
          <w:ilvl w:val="3"/>
          <w:numId w:val="8"/>
        </w:numPr>
      </w:pPr>
      <w:r>
        <w:rPr>
          <w:rFonts w:hint="eastAsia"/>
        </w:rPr>
        <w:t>编辑</w:t>
      </w:r>
    </w:p>
    <w:p w:rsidR="0020651B" w:rsidRPr="0020651B" w:rsidRDefault="0020651B" w:rsidP="008344F9">
      <w:pPr>
        <w:pStyle w:val="4"/>
        <w:numPr>
          <w:ilvl w:val="3"/>
          <w:numId w:val="8"/>
        </w:numPr>
      </w:pPr>
      <w:r>
        <w:rPr>
          <w:rFonts w:hint="eastAsia"/>
        </w:rPr>
        <w:t>查看</w:t>
      </w:r>
    </w:p>
    <w:p w:rsidR="009D5A2D" w:rsidRDefault="00CF6B67" w:rsidP="008344F9">
      <w:pPr>
        <w:pStyle w:val="3"/>
        <w:numPr>
          <w:ilvl w:val="2"/>
          <w:numId w:val="8"/>
        </w:numPr>
      </w:pPr>
      <w:r>
        <w:rPr>
          <w:rFonts w:hint="eastAsia"/>
        </w:rPr>
        <w:t>新增</w:t>
      </w:r>
      <w:r w:rsidR="003E49A5">
        <w:rPr>
          <w:rFonts w:hint="eastAsia"/>
        </w:rPr>
        <w:t>页面</w:t>
      </w:r>
    </w:p>
    <w:p w:rsidR="00CF6B67" w:rsidRDefault="00163B39" w:rsidP="00DF4EA0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/help/data/low/add</w:t>
      </w:r>
    </w:p>
    <w:p w:rsidR="00163B39" w:rsidRDefault="00163B39" w:rsidP="00DF4EA0">
      <w:r>
        <w:rPr>
          <w:rFonts w:hint="eastAsia"/>
        </w:rPr>
        <w:t>jsp: /help/data/low/low_add.jsp</w:t>
      </w:r>
    </w:p>
    <w:p w:rsidR="00163B39" w:rsidRDefault="00163B39" w:rsidP="00DF4EA0"/>
    <w:p w:rsidR="00163B39" w:rsidRDefault="00331038" w:rsidP="00DF4EA0">
      <w:r>
        <w:rPr>
          <w:rFonts w:hint="eastAsia"/>
        </w:rPr>
        <w:t>url: /help/data/low/save_add</w:t>
      </w:r>
    </w:p>
    <w:p w:rsidR="00331038" w:rsidRDefault="00331038" w:rsidP="00DF4EA0">
      <w:r>
        <w:rPr>
          <w:rFonts w:hint="eastAsia"/>
        </w:rPr>
        <w:t>jsp: none</w:t>
      </w:r>
    </w:p>
    <w:p w:rsidR="00E5222E" w:rsidRDefault="00E5222E" w:rsidP="008344F9">
      <w:pPr>
        <w:pStyle w:val="3"/>
        <w:numPr>
          <w:ilvl w:val="2"/>
          <w:numId w:val="8"/>
        </w:numPr>
      </w:pPr>
      <w:r>
        <w:rPr>
          <w:rFonts w:hint="eastAsia"/>
        </w:rPr>
        <w:t>脱保页面</w:t>
      </w:r>
    </w:p>
    <w:p w:rsidR="00E5222E" w:rsidRDefault="00E5222E" w:rsidP="008344F9">
      <w:pPr>
        <w:pStyle w:val="3"/>
        <w:numPr>
          <w:ilvl w:val="2"/>
          <w:numId w:val="8"/>
        </w:numPr>
      </w:pPr>
      <w:r>
        <w:rPr>
          <w:rFonts w:hint="eastAsia"/>
        </w:rPr>
        <w:t>变动页面</w:t>
      </w:r>
    </w:p>
    <w:p w:rsidR="00E5222E" w:rsidRDefault="00E5222E" w:rsidP="008344F9">
      <w:pPr>
        <w:pStyle w:val="3"/>
        <w:numPr>
          <w:ilvl w:val="2"/>
          <w:numId w:val="8"/>
        </w:numPr>
      </w:pPr>
      <w:r>
        <w:rPr>
          <w:rFonts w:hint="eastAsia"/>
        </w:rPr>
        <w:t>编辑页面</w:t>
      </w:r>
    </w:p>
    <w:p w:rsidR="00E5222E" w:rsidRDefault="00E5222E" w:rsidP="008344F9">
      <w:pPr>
        <w:pStyle w:val="3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查看页面</w:t>
      </w:r>
    </w:p>
    <w:p w:rsidR="00402A98" w:rsidRPr="00402A98" w:rsidRDefault="00402A98" w:rsidP="00402A98">
      <w:r>
        <w:rPr>
          <w:rFonts w:hint="eastAsia"/>
        </w:rPr>
        <w:t>老年卡</w:t>
      </w:r>
      <w:bookmarkStart w:id="0" w:name="_GoBack"/>
      <w:bookmarkEnd w:id="0"/>
    </w:p>
    <w:sectPr w:rsidR="00402A98" w:rsidRPr="0040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84" w:rsidRDefault="00015084" w:rsidP="0076764C">
      <w:r>
        <w:separator/>
      </w:r>
    </w:p>
  </w:endnote>
  <w:endnote w:type="continuationSeparator" w:id="0">
    <w:p w:rsidR="00015084" w:rsidRDefault="00015084" w:rsidP="0076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84" w:rsidRDefault="00015084" w:rsidP="0076764C">
      <w:r>
        <w:separator/>
      </w:r>
    </w:p>
  </w:footnote>
  <w:footnote w:type="continuationSeparator" w:id="0">
    <w:p w:rsidR="00015084" w:rsidRDefault="00015084" w:rsidP="00767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20E"/>
    <w:multiLevelType w:val="hybridMultilevel"/>
    <w:tmpl w:val="73BA2D3E"/>
    <w:lvl w:ilvl="0" w:tplc="0152E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C245F"/>
    <w:multiLevelType w:val="hybridMultilevel"/>
    <w:tmpl w:val="18828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511D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A247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19746CC"/>
    <w:multiLevelType w:val="hybridMultilevel"/>
    <w:tmpl w:val="270E9E2E"/>
    <w:lvl w:ilvl="0" w:tplc="1B86382A">
      <w:start w:val="2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51A1529F"/>
    <w:multiLevelType w:val="hybridMultilevel"/>
    <w:tmpl w:val="B61A80BC"/>
    <w:lvl w:ilvl="0" w:tplc="C2140C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5338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265CB3"/>
    <w:multiLevelType w:val="hybridMultilevel"/>
    <w:tmpl w:val="4734E316"/>
    <w:lvl w:ilvl="0" w:tplc="B77A6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BC5C59"/>
    <w:multiLevelType w:val="hybridMultilevel"/>
    <w:tmpl w:val="AEDA75E6"/>
    <w:lvl w:ilvl="0" w:tplc="17545E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CF0A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5AA54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D4"/>
    <w:rsid w:val="00001084"/>
    <w:rsid w:val="000042F7"/>
    <w:rsid w:val="00006419"/>
    <w:rsid w:val="00011D7B"/>
    <w:rsid w:val="00013B1D"/>
    <w:rsid w:val="00015084"/>
    <w:rsid w:val="000153A5"/>
    <w:rsid w:val="00025B19"/>
    <w:rsid w:val="00032E8D"/>
    <w:rsid w:val="00036552"/>
    <w:rsid w:val="00042070"/>
    <w:rsid w:val="000462C1"/>
    <w:rsid w:val="00046C88"/>
    <w:rsid w:val="00087885"/>
    <w:rsid w:val="00097514"/>
    <w:rsid w:val="000B2F54"/>
    <w:rsid w:val="000C5A0F"/>
    <w:rsid w:val="000E04D3"/>
    <w:rsid w:val="000E0E8C"/>
    <w:rsid w:val="000E4B56"/>
    <w:rsid w:val="000F2283"/>
    <w:rsid w:val="000F2507"/>
    <w:rsid w:val="00110CF0"/>
    <w:rsid w:val="00114673"/>
    <w:rsid w:val="0012117C"/>
    <w:rsid w:val="00121BF1"/>
    <w:rsid w:val="00122BF7"/>
    <w:rsid w:val="00130B1C"/>
    <w:rsid w:val="00134D01"/>
    <w:rsid w:val="00136AE0"/>
    <w:rsid w:val="00162CCE"/>
    <w:rsid w:val="00163B39"/>
    <w:rsid w:val="0018193C"/>
    <w:rsid w:val="001844C2"/>
    <w:rsid w:val="001B38FC"/>
    <w:rsid w:val="001D522C"/>
    <w:rsid w:val="001F2752"/>
    <w:rsid w:val="0020651B"/>
    <w:rsid w:val="0021052C"/>
    <w:rsid w:val="00215E22"/>
    <w:rsid w:val="002323BA"/>
    <w:rsid w:val="00242A5C"/>
    <w:rsid w:val="00246C0D"/>
    <w:rsid w:val="00250104"/>
    <w:rsid w:val="002550E6"/>
    <w:rsid w:val="00261892"/>
    <w:rsid w:val="00267942"/>
    <w:rsid w:val="002847AC"/>
    <w:rsid w:val="0029385F"/>
    <w:rsid w:val="002A3131"/>
    <w:rsid w:val="002B09FC"/>
    <w:rsid w:val="002B46C7"/>
    <w:rsid w:val="002C77B0"/>
    <w:rsid w:val="002D0B5A"/>
    <w:rsid w:val="002D1790"/>
    <w:rsid w:val="002D3472"/>
    <w:rsid w:val="002E41CA"/>
    <w:rsid w:val="002F1E41"/>
    <w:rsid w:val="0030445F"/>
    <w:rsid w:val="0030560A"/>
    <w:rsid w:val="003160E1"/>
    <w:rsid w:val="003227EC"/>
    <w:rsid w:val="00331038"/>
    <w:rsid w:val="0033557F"/>
    <w:rsid w:val="00337C66"/>
    <w:rsid w:val="00343D9F"/>
    <w:rsid w:val="00354EA7"/>
    <w:rsid w:val="00355216"/>
    <w:rsid w:val="00363C93"/>
    <w:rsid w:val="00370670"/>
    <w:rsid w:val="0037162A"/>
    <w:rsid w:val="00381823"/>
    <w:rsid w:val="003856A7"/>
    <w:rsid w:val="00386B5D"/>
    <w:rsid w:val="003C51F8"/>
    <w:rsid w:val="003C561D"/>
    <w:rsid w:val="003C7C7F"/>
    <w:rsid w:val="003D3858"/>
    <w:rsid w:val="003E49A5"/>
    <w:rsid w:val="003E670E"/>
    <w:rsid w:val="00400711"/>
    <w:rsid w:val="00402A98"/>
    <w:rsid w:val="00410051"/>
    <w:rsid w:val="00412E6B"/>
    <w:rsid w:val="00413883"/>
    <w:rsid w:val="004271F1"/>
    <w:rsid w:val="00430B80"/>
    <w:rsid w:val="00434EBF"/>
    <w:rsid w:val="00440E0A"/>
    <w:rsid w:val="00455AE6"/>
    <w:rsid w:val="004635B1"/>
    <w:rsid w:val="004819A2"/>
    <w:rsid w:val="0048671E"/>
    <w:rsid w:val="00492E8C"/>
    <w:rsid w:val="004B01E4"/>
    <w:rsid w:val="004B26B1"/>
    <w:rsid w:val="004B6FB2"/>
    <w:rsid w:val="004D24D4"/>
    <w:rsid w:val="00512500"/>
    <w:rsid w:val="00513A7C"/>
    <w:rsid w:val="00545AEF"/>
    <w:rsid w:val="005471AE"/>
    <w:rsid w:val="005513A7"/>
    <w:rsid w:val="00592007"/>
    <w:rsid w:val="00596D13"/>
    <w:rsid w:val="005A5F55"/>
    <w:rsid w:val="005C1E73"/>
    <w:rsid w:val="005C3F51"/>
    <w:rsid w:val="005C41C1"/>
    <w:rsid w:val="005D2CED"/>
    <w:rsid w:val="005D2EE8"/>
    <w:rsid w:val="005D300B"/>
    <w:rsid w:val="005D38EC"/>
    <w:rsid w:val="005D44D4"/>
    <w:rsid w:val="005F07D9"/>
    <w:rsid w:val="006123D0"/>
    <w:rsid w:val="00653E97"/>
    <w:rsid w:val="00666586"/>
    <w:rsid w:val="00672FC9"/>
    <w:rsid w:val="0067305E"/>
    <w:rsid w:val="00680FD3"/>
    <w:rsid w:val="00684790"/>
    <w:rsid w:val="00690770"/>
    <w:rsid w:val="0069478A"/>
    <w:rsid w:val="006B1816"/>
    <w:rsid w:val="006D0C4B"/>
    <w:rsid w:val="00701DB7"/>
    <w:rsid w:val="007145F7"/>
    <w:rsid w:val="0072241B"/>
    <w:rsid w:val="00741A25"/>
    <w:rsid w:val="00743C10"/>
    <w:rsid w:val="00756AE9"/>
    <w:rsid w:val="00762E63"/>
    <w:rsid w:val="0076764C"/>
    <w:rsid w:val="007705C1"/>
    <w:rsid w:val="007856D4"/>
    <w:rsid w:val="00786DA9"/>
    <w:rsid w:val="00791462"/>
    <w:rsid w:val="00792A84"/>
    <w:rsid w:val="007A77F6"/>
    <w:rsid w:val="007B136A"/>
    <w:rsid w:val="007B58A7"/>
    <w:rsid w:val="007C6138"/>
    <w:rsid w:val="007D6FB8"/>
    <w:rsid w:val="007F561A"/>
    <w:rsid w:val="00803508"/>
    <w:rsid w:val="008130F3"/>
    <w:rsid w:val="00830515"/>
    <w:rsid w:val="008344F9"/>
    <w:rsid w:val="00841D53"/>
    <w:rsid w:val="008473F1"/>
    <w:rsid w:val="00860EE8"/>
    <w:rsid w:val="00863A14"/>
    <w:rsid w:val="0086484B"/>
    <w:rsid w:val="00873C4B"/>
    <w:rsid w:val="0087688D"/>
    <w:rsid w:val="008854A5"/>
    <w:rsid w:val="008B1AD7"/>
    <w:rsid w:val="008B32DD"/>
    <w:rsid w:val="008D543D"/>
    <w:rsid w:val="008E495A"/>
    <w:rsid w:val="008F377D"/>
    <w:rsid w:val="0090382F"/>
    <w:rsid w:val="00916966"/>
    <w:rsid w:val="00922362"/>
    <w:rsid w:val="00943902"/>
    <w:rsid w:val="00950769"/>
    <w:rsid w:val="009515A1"/>
    <w:rsid w:val="00961594"/>
    <w:rsid w:val="00973671"/>
    <w:rsid w:val="00976F65"/>
    <w:rsid w:val="00980159"/>
    <w:rsid w:val="00993672"/>
    <w:rsid w:val="009A528C"/>
    <w:rsid w:val="009B1701"/>
    <w:rsid w:val="009C1F1E"/>
    <w:rsid w:val="009D3BB2"/>
    <w:rsid w:val="009D5A2D"/>
    <w:rsid w:val="009F0293"/>
    <w:rsid w:val="009F356C"/>
    <w:rsid w:val="00A20D5A"/>
    <w:rsid w:val="00A24105"/>
    <w:rsid w:val="00A52B9B"/>
    <w:rsid w:val="00A5470A"/>
    <w:rsid w:val="00A60A63"/>
    <w:rsid w:val="00A70251"/>
    <w:rsid w:val="00A71B97"/>
    <w:rsid w:val="00A750C4"/>
    <w:rsid w:val="00A764A6"/>
    <w:rsid w:val="00A76614"/>
    <w:rsid w:val="00A7677D"/>
    <w:rsid w:val="00A916BB"/>
    <w:rsid w:val="00A961EF"/>
    <w:rsid w:val="00AA6A25"/>
    <w:rsid w:val="00AA7528"/>
    <w:rsid w:val="00AB14BA"/>
    <w:rsid w:val="00AB2C56"/>
    <w:rsid w:val="00AC4499"/>
    <w:rsid w:val="00AD0263"/>
    <w:rsid w:val="00AD2117"/>
    <w:rsid w:val="00AD2634"/>
    <w:rsid w:val="00AD4B18"/>
    <w:rsid w:val="00AE51EA"/>
    <w:rsid w:val="00B01C6E"/>
    <w:rsid w:val="00B1025C"/>
    <w:rsid w:val="00B140D1"/>
    <w:rsid w:val="00B436C8"/>
    <w:rsid w:val="00B43C4B"/>
    <w:rsid w:val="00B5141A"/>
    <w:rsid w:val="00B5574C"/>
    <w:rsid w:val="00B67588"/>
    <w:rsid w:val="00B73BC6"/>
    <w:rsid w:val="00B941C7"/>
    <w:rsid w:val="00BA31C8"/>
    <w:rsid w:val="00BC1239"/>
    <w:rsid w:val="00BC7ADA"/>
    <w:rsid w:val="00BD603B"/>
    <w:rsid w:val="00BE1269"/>
    <w:rsid w:val="00BF75A8"/>
    <w:rsid w:val="00C2316B"/>
    <w:rsid w:val="00C25A83"/>
    <w:rsid w:val="00C322E3"/>
    <w:rsid w:val="00C34DAF"/>
    <w:rsid w:val="00C40A0E"/>
    <w:rsid w:val="00C44C61"/>
    <w:rsid w:val="00C603DB"/>
    <w:rsid w:val="00C60FB9"/>
    <w:rsid w:val="00C657AA"/>
    <w:rsid w:val="00C7198F"/>
    <w:rsid w:val="00C74711"/>
    <w:rsid w:val="00C74CA0"/>
    <w:rsid w:val="00C76985"/>
    <w:rsid w:val="00C82BC8"/>
    <w:rsid w:val="00C85CF1"/>
    <w:rsid w:val="00C92FC8"/>
    <w:rsid w:val="00C94080"/>
    <w:rsid w:val="00CA0CAE"/>
    <w:rsid w:val="00CA66C4"/>
    <w:rsid w:val="00CB7C7F"/>
    <w:rsid w:val="00CC5F6B"/>
    <w:rsid w:val="00CD3CA3"/>
    <w:rsid w:val="00CE1D7A"/>
    <w:rsid w:val="00CF6B67"/>
    <w:rsid w:val="00D045AE"/>
    <w:rsid w:val="00D12B53"/>
    <w:rsid w:val="00D35877"/>
    <w:rsid w:val="00D457CC"/>
    <w:rsid w:val="00D603D7"/>
    <w:rsid w:val="00D61BDD"/>
    <w:rsid w:val="00D658AA"/>
    <w:rsid w:val="00D7106B"/>
    <w:rsid w:val="00D85EDF"/>
    <w:rsid w:val="00D90E97"/>
    <w:rsid w:val="00D92EBC"/>
    <w:rsid w:val="00D933C4"/>
    <w:rsid w:val="00D93993"/>
    <w:rsid w:val="00DA0139"/>
    <w:rsid w:val="00DA01EC"/>
    <w:rsid w:val="00DA119D"/>
    <w:rsid w:val="00DA1338"/>
    <w:rsid w:val="00DA7E3D"/>
    <w:rsid w:val="00DB0462"/>
    <w:rsid w:val="00DC3F69"/>
    <w:rsid w:val="00DF12DA"/>
    <w:rsid w:val="00DF2CFA"/>
    <w:rsid w:val="00DF4EA0"/>
    <w:rsid w:val="00E045AD"/>
    <w:rsid w:val="00E057B3"/>
    <w:rsid w:val="00E3562B"/>
    <w:rsid w:val="00E46334"/>
    <w:rsid w:val="00E5222E"/>
    <w:rsid w:val="00E53A06"/>
    <w:rsid w:val="00E63CA6"/>
    <w:rsid w:val="00E90081"/>
    <w:rsid w:val="00E9572F"/>
    <w:rsid w:val="00E96633"/>
    <w:rsid w:val="00E96B1B"/>
    <w:rsid w:val="00EB5AF4"/>
    <w:rsid w:val="00EC1704"/>
    <w:rsid w:val="00EC73DB"/>
    <w:rsid w:val="00ED436E"/>
    <w:rsid w:val="00EE0469"/>
    <w:rsid w:val="00EE1CC3"/>
    <w:rsid w:val="00EF277D"/>
    <w:rsid w:val="00EF4755"/>
    <w:rsid w:val="00F0194B"/>
    <w:rsid w:val="00F45015"/>
    <w:rsid w:val="00F45378"/>
    <w:rsid w:val="00F55A64"/>
    <w:rsid w:val="00F63905"/>
    <w:rsid w:val="00F701F2"/>
    <w:rsid w:val="00F807BE"/>
    <w:rsid w:val="00F842DA"/>
    <w:rsid w:val="00F87DE3"/>
    <w:rsid w:val="00F96F2B"/>
    <w:rsid w:val="00FA0F59"/>
    <w:rsid w:val="00FA1664"/>
    <w:rsid w:val="00FA3D20"/>
    <w:rsid w:val="00FA4747"/>
    <w:rsid w:val="00FA737A"/>
    <w:rsid w:val="00FB371D"/>
    <w:rsid w:val="00FD0C2F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7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D30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D30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51250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12500"/>
  </w:style>
  <w:style w:type="character" w:customStyle="1" w:styleId="1Char">
    <w:name w:val="标题 1 Char"/>
    <w:basedOn w:val="a0"/>
    <w:link w:val="1"/>
    <w:uiPriority w:val="9"/>
    <w:rsid w:val="00DF4EA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23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5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5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70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7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unhideWhenUsed/>
    <w:rsid w:val="0076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6764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6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6764C"/>
    <w:rPr>
      <w:sz w:val="18"/>
      <w:szCs w:val="18"/>
    </w:rPr>
  </w:style>
  <w:style w:type="character" w:styleId="aa">
    <w:name w:val="Hyperlink"/>
    <w:basedOn w:val="a0"/>
    <w:uiPriority w:val="99"/>
    <w:unhideWhenUsed/>
    <w:rsid w:val="00162C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7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D30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D30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51250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12500"/>
  </w:style>
  <w:style w:type="character" w:customStyle="1" w:styleId="1Char">
    <w:name w:val="标题 1 Char"/>
    <w:basedOn w:val="a0"/>
    <w:link w:val="1"/>
    <w:uiPriority w:val="9"/>
    <w:rsid w:val="00DF4EA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323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5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5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70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7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unhideWhenUsed/>
    <w:rsid w:val="0076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6764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6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6764C"/>
    <w:rPr>
      <w:sz w:val="18"/>
      <w:szCs w:val="18"/>
    </w:rPr>
  </w:style>
  <w:style w:type="character" w:styleId="aa">
    <w:name w:val="Hyperlink"/>
    <w:basedOn w:val="a0"/>
    <w:uiPriority w:val="99"/>
    <w:unhideWhenUsed/>
    <w:rsid w:val="00162C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647</Words>
  <Characters>3691</Characters>
  <Application>Microsoft Office Word</Application>
  <DocSecurity>0</DocSecurity>
  <Lines>30</Lines>
  <Paragraphs>8</Paragraphs>
  <ScaleCrop>false</ScaleCrop>
  <Company>3C02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294</cp:revision>
  <dcterms:created xsi:type="dcterms:W3CDTF">2013-12-25T03:06:00Z</dcterms:created>
  <dcterms:modified xsi:type="dcterms:W3CDTF">2014-01-17T02:10:00Z</dcterms:modified>
</cp:coreProperties>
</file>