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215</w:t>
      </w:r>
    </w:p>
    <w:p>
      <w:r>
        <w:t>青蛇</w:t>
      </w:r>
    </w:p>
    <w:p>
      <w:r>
        <w:t>豆瓣链接:https://movie.douban.com/subject/1303394/</w:t>
      </w:r>
    </w:p>
    <w:p>
      <w:r>
        <w:t>豆瓣评分:无</w:t>
      </w:r>
    </w:p>
    <w:p>
      <w:r>
        <w:t>评分人数:无</w:t>
      </w:r>
    </w:p>
    <w:p>
      <w:r>
        <w:t>影片信息：导演 : 徐克 编剧 : 李碧华 / 徐克 主演 : 张曼玉 / 王祖贤 / 赵文卓 / 吴兴国 / 马精武 / 田丰 / 刘洵 类型: 剧情 / 爱情 / 奇幻 / 古装 制片国家/地区: 中国香港 / 中国大陆 语言: 粤语 / 汉语普通话 上映日期: 2025-08-23(中国大陆) / 1993-11-04(中国香港) 片长: 99分钟 又名: Green Snake IMDb: tt0106559</w:t>
      </w:r>
    </w:p>
    <w:p>
      <w:r>
        <w:t>青蛇 影片简介:</w:t>
        <w:br/>
        <w:t>南宋是一个人妖难分的时期，法海和尚（赵文卓 饰）到处收服妖精，也扰乱了在西湖底修炼的白青二蛇。青（张曼玉 饰）曾获白（王祖贤 饰）相救，二者便以姐妹相称。姐妹俩受惑佯装成人生活在民间，白更嫁于老实书生许仙，青也同时看上了许仙，便常常以媚态勾引许仙，无奈许仙只深爱白一个。白开设了药店，以为可以自此过上安定的生活，可许仙却受不了青的百般挑逗，更发现了青白二蛇的真实身份，可他却不舍得离开家中的天姿国色。法海得知了青白二蛇的下落，更抓走了许仙。原来白为了爱情放弃修成正果，更怀有了身孕。为了救回丈夫，二蛇与法海展开了搏斗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