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陸居民臺灣正體字講義》一簡多繁辨析之「簑、蓑」→「蓑」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簑、蓑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」是指用草或棕櫚葉做成之雨衣（同「蓑」），如「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等。而「蓑」則是草名、用草或棕櫚葉做成之雨具、以草覆蓋，如「蓑草」（禾本科「擬金茅」、「龍鬚草」的別名）、「荷（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蓑」（披著簑衣）、「蓑笠」（簑衣與箬帽）、「煙蓑雨笠」（比喻隱士）、「蓑衣丈人」（動物名，節肢動物門昆蟲綱鱗翅目結草蟲科，也稱為「結草蟲」、「簑蟲」）等。現代語境中區分「簑」和「蓑」，只要記住除「簑衣」和「簑蟲」外一律用「蓑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A645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2024-02-22T23:28:11Z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F859B1DB055D2D6FBA02B365F37DAA76_43</vt:lpwstr>
  </property>
</Properties>
</file>