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58AB" w:rsidRPr="00176A33" w:rsidRDefault="00000000" w:rsidP="00640504">
      <w:pPr>
        <w:spacing w:line="360" w:lineRule="auto"/>
        <w:jc w:val="center"/>
        <w:rPr>
          <w:sz w:val="21"/>
          <w:szCs w:val="21"/>
        </w:rPr>
      </w:pPr>
      <w:r w:rsidRPr="00176A33">
        <w:rPr>
          <w:rFonts w:hint="eastAsia"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11582400</wp:posOffset>
            </wp:positionH>
            <wp:positionV relativeFrom="topMargin">
              <wp:posOffset>12153900</wp:posOffset>
            </wp:positionV>
            <wp:extent cx="266700" cy="292100"/>
            <wp:effectExtent l="0" t="0" r="0" b="0"/>
            <wp:wrapNone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04355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6A33">
        <w:rPr>
          <w:rFonts w:hint="eastAsia"/>
          <w:sz w:val="21"/>
          <w:szCs w:val="21"/>
        </w:rPr>
        <w:t>动量守恒在子弹打木块模型和板块模型中的应用练习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 w:hint="eastAsia"/>
        </w:rPr>
        <w:t>一、选择题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1．质量为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的木块在光滑水平面上以速度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  <w:vertAlign w:val="subscript"/>
        </w:rPr>
        <w:t>1</w:t>
      </w:r>
      <w:r w:rsidRPr="00176A33">
        <w:rPr>
          <w:rFonts w:ascii="华文中宋" w:eastAsia="华文中宋" w:hAnsi="华文中宋" w:cs="Times New Roman"/>
        </w:rPr>
        <w:t>向右运动，质量为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的子弹以速度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  <w:vertAlign w:val="subscript"/>
        </w:rPr>
        <w:t>2</w:t>
      </w:r>
      <w:r w:rsidRPr="00176A33">
        <w:rPr>
          <w:rFonts w:ascii="华文中宋" w:eastAsia="华文中宋" w:hAnsi="华文中宋" w:cs="Times New Roman"/>
        </w:rPr>
        <w:t>水平向左射入木块，要使木块停下来，必须使发射子弹的数目为(子弹均留在木块中不穿出)(　　)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A.</w:t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f(</w:instrText>
      </w:r>
      <w:r w:rsidRPr="00176A33">
        <w:rPr>
          <w:rFonts w:ascii="华文中宋" w:eastAsia="华文中宋" w:hAnsi="华文中宋" w:cs="Times New Roman"/>
        </w:rPr>
        <w:sym w:font="Symbol" w:char="F028"/>
      </w:r>
      <w:r w:rsidRPr="00176A33">
        <w:rPr>
          <w:rFonts w:ascii="华文中宋" w:eastAsia="华文中宋" w:hAnsi="华文中宋" w:cs="Times New Roman"/>
          <w:i/>
        </w:rPr>
        <w:instrText>M</w:instrText>
      </w:r>
      <w:r w:rsidRPr="00176A33">
        <w:rPr>
          <w:rFonts w:ascii="华文中宋" w:eastAsia="华文中宋" w:hAnsi="华文中宋" w:cs="Times New Roman"/>
        </w:rPr>
        <w:instrText>－</w:instrText>
      </w:r>
      <w:r w:rsidRPr="00176A33">
        <w:rPr>
          <w:rFonts w:ascii="华文中宋" w:eastAsia="华文中宋" w:hAnsi="华文中宋" w:cs="Times New Roman"/>
          <w:i/>
        </w:rPr>
        <w:instrText>m</w:instrText>
      </w:r>
      <w:r w:rsidRPr="00176A33">
        <w:rPr>
          <w:rFonts w:ascii="华文中宋" w:eastAsia="华文中宋" w:hAnsi="华文中宋" w:cs="Times New Roman"/>
        </w:rPr>
        <w:sym w:font="Symbol" w:char="F029"/>
      </w:r>
      <w:r w:rsidRPr="00176A33">
        <w:rPr>
          <w:rFonts w:ascii="华文中宋" w:eastAsia="华文中宋" w:hAnsi="华文中宋" w:cs="Times New Roman"/>
          <w:i/>
        </w:rPr>
        <w:instrText>v</w:instrText>
      </w:r>
      <w:r w:rsidRPr="00176A33">
        <w:rPr>
          <w:rFonts w:ascii="华文中宋" w:eastAsia="华文中宋" w:hAnsi="华文中宋" w:cs="Times New Roman"/>
          <w:vertAlign w:val="subscript"/>
        </w:rPr>
        <w:instrText>1</w:instrText>
      </w:r>
      <w:r w:rsidRPr="00176A33">
        <w:rPr>
          <w:rFonts w:ascii="华文中宋" w:eastAsia="华文中宋" w:hAnsi="华文中宋" w:cs="Times New Roman"/>
          <w:i/>
        </w:rPr>
        <w:instrText>,mv</w:instrText>
      </w:r>
      <w:r w:rsidRPr="00176A33">
        <w:rPr>
          <w:rFonts w:ascii="华文中宋" w:eastAsia="华文中宋" w:hAnsi="华文中宋" w:cs="Times New Roman"/>
          <w:vertAlign w:val="subscript"/>
        </w:rPr>
        <w:instrText>2</w:instrText>
      </w:r>
      <w:r w:rsidRPr="00176A33">
        <w:rPr>
          <w:rFonts w:ascii="华文中宋" w:eastAsia="华文中宋" w:hAnsi="华文中宋" w:cs="Times New Roman"/>
        </w:rPr>
        <w:instrText>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  <w:r w:rsidRPr="00176A33">
        <w:rPr>
          <w:rFonts w:ascii="华文中宋" w:eastAsia="华文中宋" w:hAnsi="华文中宋" w:cs="Times New Roman"/>
        </w:rPr>
        <w:t xml:space="preserve">  </w:t>
      </w:r>
      <w:r w:rsidRPr="00176A33">
        <w:rPr>
          <w:rFonts w:ascii="华文中宋" w:eastAsia="华文中宋" w:hAnsi="华文中宋" w:cs="Times New Roman"/>
        </w:rPr>
        <w:tab/>
        <w:t>B.</w:t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f(</w:instrText>
      </w:r>
      <w:r w:rsidRPr="00176A33">
        <w:rPr>
          <w:rFonts w:ascii="华文中宋" w:eastAsia="华文中宋" w:hAnsi="华文中宋" w:cs="Times New Roman"/>
          <w:i/>
        </w:rPr>
        <w:instrText>Mv</w:instrText>
      </w:r>
      <w:r w:rsidRPr="00176A33">
        <w:rPr>
          <w:rFonts w:ascii="华文中宋" w:eastAsia="华文中宋" w:hAnsi="华文中宋" w:cs="Times New Roman"/>
          <w:vertAlign w:val="subscript"/>
        </w:rPr>
        <w:instrText>1</w:instrText>
      </w:r>
      <w:r w:rsidRPr="00176A33">
        <w:rPr>
          <w:rFonts w:ascii="华文中宋" w:eastAsia="华文中宋" w:hAnsi="华文中宋" w:cs="Times New Roman"/>
          <w:i/>
        </w:rPr>
        <w:instrText>,</w:instrText>
      </w:r>
      <w:r w:rsidRPr="00176A33">
        <w:rPr>
          <w:rFonts w:ascii="华文中宋" w:eastAsia="华文中宋" w:hAnsi="华文中宋" w:cs="Times New Roman"/>
        </w:rPr>
        <w:sym w:font="Symbol" w:char="F028"/>
      </w:r>
      <w:r w:rsidRPr="00176A33">
        <w:rPr>
          <w:rFonts w:ascii="华文中宋" w:eastAsia="华文中宋" w:hAnsi="华文中宋" w:cs="Times New Roman"/>
          <w:i/>
        </w:rPr>
        <w:instrText>M</w:instrText>
      </w:r>
      <w:r w:rsidRPr="00176A33">
        <w:rPr>
          <w:rFonts w:ascii="华文中宋" w:eastAsia="华文中宋" w:hAnsi="华文中宋" w:cs="Times New Roman"/>
        </w:rPr>
        <w:instrText>＋</w:instrText>
      </w:r>
      <w:r w:rsidRPr="00176A33">
        <w:rPr>
          <w:rFonts w:ascii="华文中宋" w:eastAsia="华文中宋" w:hAnsi="华文中宋" w:cs="Times New Roman"/>
          <w:i/>
        </w:rPr>
        <w:instrText>m</w:instrText>
      </w:r>
      <w:r w:rsidRPr="00176A33">
        <w:rPr>
          <w:rFonts w:ascii="华文中宋" w:eastAsia="华文中宋" w:hAnsi="华文中宋" w:cs="Times New Roman"/>
        </w:rPr>
        <w:sym w:font="Symbol" w:char="F029"/>
      </w:r>
      <w:r w:rsidRPr="00176A33">
        <w:rPr>
          <w:rFonts w:ascii="华文中宋" w:eastAsia="华文中宋" w:hAnsi="华文中宋" w:cs="Times New Roman"/>
          <w:i/>
        </w:rPr>
        <w:instrText>v</w:instrText>
      </w:r>
      <w:r w:rsidRPr="00176A33">
        <w:rPr>
          <w:rFonts w:ascii="华文中宋" w:eastAsia="华文中宋" w:hAnsi="华文中宋" w:cs="Times New Roman"/>
          <w:vertAlign w:val="subscript"/>
        </w:rPr>
        <w:instrText>2</w:instrText>
      </w:r>
      <w:r w:rsidRPr="00176A33">
        <w:rPr>
          <w:rFonts w:ascii="华文中宋" w:eastAsia="华文中宋" w:hAnsi="华文中宋" w:cs="Times New Roman"/>
        </w:rPr>
        <w:instrText>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C.</w:t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f(</w:instrText>
      </w:r>
      <w:r w:rsidRPr="00176A33">
        <w:rPr>
          <w:rFonts w:ascii="华文中宋" w:eastAsia="华文中宋" w:hAnsi="华文中宋" w:cs="Times New Roman"/>
          <w:i/>
        </w:rPr>
        <w:instrText>Mv</w:instrText>
      </w:r>
      <w:r w:rsidRPr="00176A33">
        <w:rPr>
          <w:rFonts w:ascii="华文中宋" w:eastAsia="华文中宋" w:hAnsi="华文中宋" w:cs="Times New Roman"/>
          <w:vertAlign w:val="subscript"/>
        </w:rPr>
        <w:instrText>1</w:instrText>
      </w:r>
      <w:r w:rsidRPr="00176A33">
        <w:rPr>
          <w:rFonts w:ascii="华文中宋" w:eastAsia="华文中宋" w:hAnsi="华文中宋" w:cs="Times New Roman"/>
          <w:i/>
        </w:rPr>
        <w:instrText>,mv</w:instrText>
      </w:r>
      <w:r w:rsidRPr="00176A33">
        <w:rPr>
          <w:rFonts w:ascii="华文中宋" w:eastAsia="华文中宋" w:hAnsi="华文中宋" w:cs="Times New Roman"/>
          <w:vertAlign w:val="subscript"/>
        </w:rPr>
        <w:instrText>2</w:instrText>
      </w:r>
      <w:r w:rsidRPr="00176A33">
        <w:rPr>
          <w:rFonts w:ascii="华文中宋" w:eastAsia="华文中宋" w:hAnsi="华文中宋" w:cs="Times New Roman"/>
        </w:rPr>
        <w:instrText>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  <w:r w:rsidRPr="00176A33">
        <w:rPr>
          <w:rFonts w:ascii="华文中宋" w:eastAsia="华文中宋" w:hAnsi="华文中宋" w:cs="Times New Roman"/>
        </w:rPr>
        <w:t xml:space="preserve">  </w:t>
      </w:r>
      <w:r w:rsidRPr="00176A33">
        <w:rPr>
          <w:rFonts w:ascii="华文中宋" w:eastAsia="华文中宋" w:hAnsi="华文中宋" w:cs="Times New Roman"/>
        </w:rPr>
        <w:tab/>
        <w:t>D.</w:t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f(</w:instrText>
      </w:r>
      <w:r w:rsidRPr="00176A33">
        <w:rPr>
          <w:rFonts w:ascii="华文中宋" w:eastAsia="华文中宋" w:hAnsi="华文中宋" w:cs="Times New Roman"/>
          <w:i/>
        </w:rPr>
        <w:instrText>mv</w:instrText>
      </w:r>
      <w:r w:rsidRPr="00176A33">
        <w:rPr>
          <w:rFonts w:ascii="华文中宋" w:eastAsia="华文中宋" w:hAnsi="华文中宋" w:cs="Times New Roman"/>
          <w:vertAlign w:val="subscript"/>
        </w:rPr>
        <w:instrText>1</w:instrText>
      </w:r>
      <w:r w:rsidRPr="00176A33">
        <w:rPr>
          <w:rFonts w:ascii="华文中宋" w:eastAsia="华文中宋" w:hAnsi="华文中宋" w:cs="Times New Roman"/>
          <w:i/>
        </w:rPr>
        <w:instrText>,Mv</w:instrText>
      </w:r>
      <w:r w:rsidRPr="00176A33">
        <w:rPr>
          <w:rFonts w:ascii="华文中宋" w:eastAsia="华文中宋" w:hAnsi="华文中宋" w:cs="Times New Roman"/>
          <w:vertAlign w:val="subscript"/>
        </w:rPr>
        <w:instrText>2</w:instrText>
      </w:r>
      <w:r w:rsidRPr="00176A33">
        <w:rPr>
          <w:rFonts w:ascii="华文中宋" w:eastAsia="华文中宋" w:hAnsi="华文中宋" w:cs="Times New Roman"/>
        </w:rPr>
        <w:instrText>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2．(多选)如图所示，质量为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的木块放在光滑的水平面上，质量为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的子弹以水平速度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  <w:vertAlign w:val="subscript"/>
        </w:rPr>
        <w:t>0</w:t>
      </w:r>
      <w:r w:rsidRPr="00176A33">
        <w:rPr>
          <w:rFonts w:ascii="华文中宋" w:eastAsia="华文中宋" w:hAnsi="华文中宋" w:cs="Times New Roman"/>
        </w:rPr>
        <w:t>射中木块，并最终留在木块中与木块一起以速度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</w:rPr>
        <w:t>运动，已知当子弹相对木块静止时，木块前进距离</w:t>
      </w:r>
      <w:r w:rsidRPr="00176A33">
        <w:rPr>
          <w:rFonts w:ascii="华文中宋" w:eastAsia="华文中宋" w:hAnsi="华文中宋" w:cs="Times New Roman"/>
          <w:i/>
        </w:rPr>
        <w:t>L</w:t>
      </w:r>
      <w:r w:rsidRPr="00176A33">
        <w:rPr>
          <w:rFonts w:ascii="华文中宋" w:eastAsia="华文中宋" w:hAnsi="华文中宋" w:cs="Times New Roman"/>
        </w:rPr>
        <w:t>，子弹进入木块的深度为</w:t>
      </w:r>
      <w:r w:rsidRPr="00176A33">
        <w:rPr>
          <w:rFonts w:ascii="华文中宋" w:eastAsia="华文中宋" w:hAnsi="华文中宋" w:cs="Times New Roman"/>
          <w:i/>
        </w:rPr>
        <w:t>s</w:t>
      </w:r>
      <w:r w:rsidRPr="00176A33">
        <w:rPr>
          <w:rFonts w:ascii="华文中宋" w:eastAsia="华文中宋" w:hAnsi="华文中宋" w:cs="Times New Roman"/>
        </w:rPr>
        <w:t>，此过程经历的时间为</w:t>
      </w:r>
      <w:r w:rsidRPr="00176A33">
        <w:rPr>
          <w:rFonts w:ascii="华文中宋" w:eastAsia="华文中宋" w:hAnsi="华文中宋" w:cs="Times New Roman"/>
          <w:i/>
        </w:rPr>
        <w:t>t</w:t>
      </w:r>
      <w:r w:rsidRPr="00176A33">
        <w:rPr>
          <w:rFonts w:ascii="华文中宋" w:eastAsia="华文中宋" w:hAnsi="华文中宋" w:cs="Times New Roman"/>
        </w:rPr>
        <w:t>.若木块对子弹的阻力大小</w:t>
      </w:r>
      <w:r w:rsidRPr="00176A33">
        <w:rPr>
          <w:rFonts w:ascii="华文中宋" w:eastAsia="华文中宋" w:hAnsi="华文中宋" w:cs="Times New Roman"/>
          <w:i/>
        </w:rPr>
        <w:t>F</w:t>
      </w:r>
      <w:r w:rsidRPr="00176A33">
        <w:rPr>
          <w:rFonts w:ascii="华文中宋" w:eastAsia="华文中宋" w:hAnsi="华文中宋" w:cs="Times New Roman"/>
          <w:vertAlign w:val="subscript"/>
        </w:rPr>
        <w:t>f</w:t>
      </w:r>
      <w:r w:rsidRPr="00176A33">
        <w:rPr>
          <w:rFonts w:ascii="华文中宋" w:eastAsia="华文中宋" w:hAnsi="华文中宋" w:cs="Times New Roman"/>
        </w:rPr>
        <w:t>视为恒定，则下列关系式中正确的是(</w:t>
      </w:r>
      <w:r w:rsidR="00176A33" w:rsidRPr="00176A33">
        <w:rPr>
          <w:rFonts w:ascii="华文中宋" w:eastAsia="华文中宋" w:hAnsi="华文中宋" w:cs="Times New Roman"/>
        </w:rPr>
        <w:t xml:space="preserve">         </w:t>
      </w:r>
      <w:r w:rsidRPr="00176A33">
        <w:rPr>
          <w:rFonts w:ascii="华文中宋" w:eastAsia="华文中宋" w:hAnsi="华文中宋" w:cs="Times New Roman"/>
        </w:rPr>
        <w:t>)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jc w:val="center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  <w:noProof/>
        </w:rPr>
        <w:drawing>
          <wp:inline distT="0" distB="0" distL="0" distR="0">
            <wp:extent cx="1514475" cy="323850"/>
            <wp:effectExtent l="19050" t="0" r="9525" b="0"/>
            <wp:docPr id="1" name="图片 1" descr="C:\Users\Administrator\Desktop\2023步步高大一轮\全书完整的Word版文档\7-5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83548" name="Picture 1" descr="C:\Users\Administrator\Desktop\2023步步高大一轮\全书完整的Word版文档\7-57.T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A．</w:t>
      </w:r>
      <w:proofErr w:type="spellStart"/>
      <w:r w:rsidRPr="00176A33">
        <w:rPr>
          <w:rFonts w:ascii="华文中宋" w:eastAsia="华文中宋" w:hAnsi="华文中宋" w:cs="Times New Roman"/>
          <w:i/>
        </w:rPr>
        <w:t>F</w:t>
      </w:r>
      <w:r w:rsidRPr="00176A33">
        <w:rPr>
          <w:rFonts w:ascii="华文中宋" w:eastAsia="华文中宋" w:hAnsi="华文中宋" w:cs="Times New Roman"/>
          <w:vertAlign w:val="subscript"/>
        </w:rPr>
        <w:t>f</w:t>
      </w:r>
      <w:r w:rsidRPr="00176A33">
        <w:rPr>
          <w:rFonts w:ascii="华文中宋" w:eastAsia="华文中宋" w:hAnsi="华文中宋" w:cs="Times New Roman"/>
          <w:i/>
        </w:rPr>
        <w:t>L</w:t>
      </w:r>
      <w:proofErr w:type="spellEnd"/>
      <w:r w:rsidRPr="00176A33">
        <w:rPr>
          <w:rFonts w:ascii="华文中宋" w:eastAsia="华文中宋" w:hAnsi="华文中宋" w:cs="Times New Roman"/>
        </w:rPr>
        <w:t>＝</w:t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f(1</w:instrText>
      </w:r>
      <w:r w:rsidRPr="00176A33">
        <w:rPr>
          <w:rFonts w:ascii="华文中宋" w:eastAsia="华文中宋" w:hAnsi="华文中宋" w:cs="Times New Roman"/>
          <w:i/>
        </w:rPr>
        <w:instrText>,</w:instrText>
      </w:r>
      <w:r w:rsidRPr="00176A33">
        <w:rPr>
          <w:rFonts w:ascii="华文中宋" w:eastAsia="华文中宋" w:hAnsi="华文中宋" w:cs="Times New Roman"/>
        </w:rPr>
        <w:instrText>2)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  <w:r w:rsidRPr="00176A33">
        <w:rPr>
          <w:rFonts w:ascii="华文中宋" w:eastAsia="华文中宋" w:hAnsi="华文中宋" w:cs="Times New Roman"/>
          <w:i/>
        </w:rPr>
        <w:t>Mv</w:t>
      </w:r>
      <w:r w:rsidRPr="00176A33">
        <w:rPr>
          <w:rFonts w:ascii="华文中宋" w:eastAsia="华文中宋" w:hAnsi="华文中宋" w:cs="Times New Roman"/>
          <w:vertAlign w:val="superscript"/>
        </w:rPr>
        <w:t>2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B．</w:t>
      </w:r>
      <w:proofErr w:type="spellStart"/>
      <w:r w:rsidRPr="00176A33">
        <w:rPr>
          <w:rFonts w:ascii="华文中宋" w:eastAsia="华文中宋" w:hAnsi="华文中宋" w:cs="Times New Roman"/>
          <w:i/>
        </w:rPr>
        <w:t>F</w:t>
      </w:r>
      <w:r w:rsidRPr="00176A33">
        <w:rPr>
          <w:rFonts w:ascii="华文中宋" w:eastAsia="华文中宋" w:hAnsi="华文中宋" w:cs="Times New Roman"/>
          <w:vertAlign w:val="subscript"/>
        </w:rPr>
        <w:t>f</w:t>
      </w:r>
      <w:r w:rsidRPr="00176A33">
        <w:rPr>
          <w:rFonts w:ascii="华文中宋" w:eastAsia="华文中宋" w:hAnsi="华文中宋" w:cs="Times New Roman"/>
          <w:i/>
        </w:rPr>
        <w:t>t</w:t>
      </w:r>
      <w:proofErr w:type="spellEnd"/>
      <w:r w:rsidRPr="00176A33">
        <w:rPr>
          <w:rFonts w:ascii="华文中宋" w:eastAsia="华文中宋" w:hAnsi="华文中宋" w:cs="Times New Roman"/>
        </w:rPr>
        <w:t>＝</w:t>
      </w:r>
      <w:r w:rsidRPr="00176A33">
        <w:rPr>
          <w:rFonts w:ascii="华文中宋" w:eastAsia="华文中宋" w:hAnsi="华文中宋" w:cs="Times New Roman"/>
          <w:i/>
        </w:rPr>
        <w:t>mv</w:t>
      </w:r>
      <w:r w:rsidRPr="00176A33">
        <w:rPr>
          <w:rFonts w:ascii="华文中宋" w:eastAsia="华文中宋" w:hAnsi="华文中宋" w:cs="Times New Roman"/>
          <w:vertAlign w:val="subscript"/>
        </w:rPr>
        <w:t>0</w:t>
      </w:r>
      <w:r w:rsidRPr="00176A33">
        <w:rPr>
          <w:rFonts w:ascii="华文中宋" w:eastAsia="华文中宋" w:hAnsi="华文中宋" w:cs="Times New Roman"/>
        </w:rPr>
        <w:t>－</w:t>
      </w:r>
      <w:r w:rsidRPr="00176A33">
        <w:rPr>
          <w:rFonts w:ascii="华文中宋" w:eastAsia="华文中宋" w:hAnsi="华文中宋" w:cs="Times New Roman"/>
          <w:i/>
        </w:rPr>
        <w:t>mv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C．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</w:rPr>
        <w:t>＝</w:t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f(</w:instrText>
      </w:r>
      <w:r w:rsidRPr="00176A33">
        <w:rPr>
          <w:rFonts w:ascii="华文中宋" w:eastAsia="华文中宋" w:hAnsi="华文中宋" w:cs="Times New Roman"/>
          <w:i/>
        </w:rPr>
        <w:instrText>mv</w:instrText>
      </w:r>
      <w:r w:rsidRPr="00176A33">
        <w:rPr>
          <w:rFonts w:ascii="华文中宋" w:eastAsia="华文中宋" w:hAnsi="华文中宋" w:cs="Times New Roman"/>
          <w:vertAlign w:val="subscript"/>
        </w:rPr>
        <w:instrText>0</w:instrText>
      </w:r>
      <w:r w:rsidRPr="00176A33">
        <w:rPr>
          <w:rFonts w:ascii="华文中宋" w:eastAsia="华文中宋" w:hAnsi="华文中宋" w:cs="Times New Roman"/>
          <w:i/>
        </w:rPr>
        <w:instrText>,M</w:instrText>
      </w:r>
      <w:r w:rsidRPr="00176A33">
        <w:rPr>
          <w:rFonts w:ascii="华文中宋" w:eastAsia="华文中宋" w:hAnsi="华文中宋" w:cs="Times New Roman"/>
        </w:rPr>
        <w:instrText>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D．</w:t>
      </w:r>
      <w:r w:rsidRPr="00176A33">
        <w:rPr>
          <w:rFonts w:ascii="华文中宋" w:eastAsia="华文中宋" w:hAnsi="华文中宋" w:cs="Times New Roman"/>
          <w:i/>
        </w:rPr>
        <w:t>F</w:t>
      </w:r>
      <w:r w:rsidRPr="00176A33">
        <w:rPr>
          <w:rFonts w:ascii="华文中宋" w:eastAsia="华文中宋" w:hAnsi="华文中宋" w:cs="Times New Roman"/>
          <w:vertAlign w:val="subscript"/>
        </w:rPr>
        <w:t>f</w:t>
      </w:r>
      <w:r w:rsidRPr="00176A33">
        <w:rPr>
          <w:rFonts w:ascii="华文中宋" w:eastAsia="华文中宋" w:hAnsi="华文中宋" w:cs="Times New Roman"/>
          <w:i/>
        </w:rPr>
        <w:t>s</w:t>
      </w:r>
      <w:r w:rsidRPr="00176A33">
        <w:rPr>
          <w:rFonts w:ascii="华文中宋" w:eastAsia="华文中宋" w:hAnsi="华文中宋" w:cs="Times New Roman"/>
        </w:rPr>
        <w:t>＝</w:t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f(1</w:instrText>
      </w:r>
      <w:r w:rsidRPr="00176A33">
        <w:rPr>
          <w:rFonts w:ascii="华文中宋" w:eastAsia="华文中宋" w:hAnsi="华文中宋" w:cs="Times New Roman"/>
          <w:i/>
        </w:rPr>
        <w:instrText>,</w:instrText>
      </w:r>
      <w:r w:rsidRPr="00176A33">
        <w:rPr>
          <w:rFonts w:ascii="华文中宋" w:eastAsia="华文中宋" w:hAnsi="华文中宋" w:cs="Times New Roman"/>
        </w:rPr>
        <w:instrText>2)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  <w:r w:rsidRPr="00176A33">
        <w:rPr>
          <w:rFonts w:ascii="华文中宋" w:eastAsia="华文中宋" w:hAnsi="华文中宋" w:cs="Times New Roman"/>
          <w:i/>
        </w:rPr>
        <w:t>mv</w:t>
      </w:r>
      <w:r w:rsidRPr="00176A33">
        <w:rPr>
          <w:rFonts w:ascii="华文中宋" w:eastAsia="华文中宋" w:hAnsi="华文中宋" w:cs="Times New Roman"/>
          <w:vertAlign w:val="subscript"/>
        </w:rPr>
        <w:t>0</w:t>
      </w:r>
      <w:r w:rsidRPr="00176A33">
        <w:rPr>
          <w:rFonts w:ascii="华文中宋" w:eastAsia="华文中宋" w:hAnsi="华文中宋" w:cs="Times New Roman"/>
          <w:vertAlign w:val="superscript"/>
        </w:rPr>
        <w:t>2</w:t>
      </w:r>
      <w:r w:rsidRPr="00176A33">
        <w:rPr>
          <w:rFonts w:ascii="华文中宋" w:eastAsia="华文中宋" w:hAnsi="华文中宋" w:cs="Times New Roman"/>
        </w:rPr>
        <w:t>－</w:t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f(1</w:instrText>
      </w:r>
      <w:r w:rsidRPr="00176A33">
        <w:rPr>
          <w:rFonts w:ascii="华文中宋" w:eastAsia="华文中宋" w:hAnsi="华文中宋" w:cs="Times New Roman"/>
          <w:i/>
        </w:rPr>
        <w:instrText>,</w:instrText>
      </w:r>
      <w:r w:rsidRPr="00176A33">
        <w:rPr>
          <w:rFonts w:ascii="华文中宋" w:eastAsia="华文中宋" w:hAnsi="华文中宋" w:cs="Times New Roman"/>
        </w:rPr>
        <w:instrText>2)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  <w:r w:rsidRPr="00176A33">
        <w:rPr>
          <w:rFonts w:ascii="华文中宋" w:eastAsia="华文中宋" w:hAnsi="华文中宋" w:cs="Times New Roman"/>
          <w:i/>
        </w:rPr>
        <w:t>mv</w:t>
      </w:r>
      <w:r w:rsidRPr="00176A33">
        <w:rPr>
          <w:rFonts w:ascii="华文中宋" w:eastAsia="华文中宋" w:hAnsi="华文中宋" w:cs="Times New Roman"/>
          <w:vertAlign w:val="superscript"/>
        </w:rPr>
        <w:t>2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3.(多选)如图所示，一个质量为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的木箱静止在光滑水平面上，木箱内粗糙的底板上放着一个质量为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的小木块．现使木箱瞬间获得一个水平向左的初速度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  <w:vertAlign w:val="subscript"/>
        </w:rPr>
        <w:t>0</w:t>
      </w:r>
      <w:r w:rsidRPr="00176A33">
        <w:rPr>
          <w:rFonts w:ascii="华文中宋" w:eastAsia="华文中宋" w:hAnsi="华文中宋" w:cs="Times New Roman"/>
        </w:rPr>
        <w:t>，下列说法中正确的是(　　)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jc w:val="center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  <w:noProof/>
        </w:rPr>
        <w:drawing>
          <wp:inline distT="0" distB="0" distL="0" distR="0">
            <wp:extent cx="1152525" cy="419100"/>
            <wp:effectExtent l="19050" t="0" r="9525" b="0"/>
            <wp:docPr id="2" name="图片 2" descr="C:\Users\Administrator\Desktop\2023步步高大一轮\全书完整的Word版文档\去年7-7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52047" name="Picture 2" descr="C:\Users\Administrator\Desktop\2023步步高大一轮\全书完整的Word版文档\去年7-76.T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A．最终小木块和木箱都将静止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B．最终小木块和木箱组成的系统损失的机械能为</w:t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f(</w:instrText>
      </w:r>
      <w:r w:rsidRPr="00176A33">
        <w:rPr>
          <w:rFonts w:ascii="华文中宋" w:eastAsia="华文中宋" w:hAnsi="华文中宋" w:cs="Times New Roman"/>
          <w:i/>
        </w:rPr>
        <w:instrText>Mv</w:instrText>
      </w:r>
      <w:r w:rsidRPr="00176A33">
        <w:rPr>
          <w:rFonts w:ascii="华文中宋" w:eastAsia="华文中宋" w:hAnsi="华文中宋" w:cs="Times New Roman"/>
          <w:vertAlign w:val="subscript"/>
        </w:rPr>
        <w:instrText>0</w:instrText>
      </w:r>
      <w:r w:rsidRPr="00176A33">
        <w:rPr>
          <w:rFonts w:ascii="华文中宋" w:eastAsia="华文中宋" w:hAnsi="华文中宋" w:cs="Times New Roman"/>
          <w:vertAlign w:val="superscript"/>
        </w:rPr>
        <w:instrText>2</w:instrText>
      </w:r>
      <w:r w:rsidRPr="00176A33">
        <w:rPr>
          <w:rFonts w:ascii="华文中宋" w:eastAsia="华文中宋" w:hAnsi="华文中宋" w:cs="Times New Roman"/>
          <w:i/>
        </w:rPr>
        <w:instrText>,</w:instrText>
      </w:r>
      <w:r w:rsidRPr="00176A33">
        <w:rPr>
          <w:rFonts w:ascii="华文中宋" w:eastAsia="华文中宋" w:hAnsi="华文中宋" w:cs="Times New Roman"/>
        </w:rPr>
        <w:instrText>2)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  <w:r w:rsidRPr="00176A33">
        <w:rPr>
          <w:rFonts w:ascii="华文中宋" w:eastAsia="华文中宋" w:hAnsi="华文中宋" w:cs="Times New Roman"/>
        </w:rPr>
        <w:t>－</w:t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f(</w:instrText>
      </w:r>
      <w:r w:rsidRPr="00176A33">
        <w:rPr>
          <w:rFonts w:ascii="华文中宋" w:eastAsia="华文中宋" w:hAnsi="华文中宋" w:cs="Times New Roman"/>
        </w:rPr>
        <w:sym w:font="Symbol" w:char="F028"/>
      </w:r>
      <w:r w:rsidRPr="00176A33">
        <w:rPr>
          <w:rFonts w:ascii="华文中宋" w:eastAsia="华文中宋" w:hAnsi="华文中宋" w:cs="Times New Roman"/>
          <w:i/>
        </w:rPr>
        <w:instrText>Mv</w:instrText>
      </w:r>
      <w:r w:rsidRPr="00176A33">
        <w:rPr>
          <w:rFonts w:ascii="华文中宋" w:eastAsia="华文中宋" w:hAnsi="华文中宋" w:cs="Times New Roman"/>
          <w:vertAlign w:val="subscript"/>
        </w:rPr>
        <w:instrText>0</w:instrText>
      </w:r>
      <w:r w:rsidRPr="00176A33">
        <w:rPr>
          <w:rFonts w:ascii="华文中宋" w:eastAsia="华文中宋" w:hAnsi="华文中宋" w:cs="Times New Roman"/>
        </w:rPr>
        <w:sym w:font="Symbol" w:char="F029"/>
      </w:r>
      <w:r w:rsidRPr="00176A33">
        <w:rPr>
          <w:rFonts w:ascii="华文中宋" w:eastAsia="华文中宋" w:hAnsi="华文中宋" w:cs="Times New Roman"/>
          <w:vertAlign w:val="superscript"/>
        </w:rPr>
        <w:instrText>2</w:instrText>
      </w:r>
      <w:r w:rsidRPr="00176A33">
        <w:rPr>
          <w:rFonts w:ascii="华文中宋" w:eastAsia="华文中宋" w:hAnsi="华文中宋" w:cs="Times New Roman"/>
          <w:i/>
        </w:rPr>
        <w:instrText>,</w:instrText>
      </w:r>
      <w:r w:rsidRPr="00176A33">
        <w:rPr>
          <w:rFonts w:ascii="华文中宋" w:eastAsia="华文中宋" w:hAnsi="华文中宋" w:cs="Times New Roman"/>
        </w:rPr>
        <w:instrText>2</w:instrText>
      </w:r>
      <w:r w:rsidRPr="00176A33">
        <w:rPr>
          <w:rFonts w:ascii="华文中宋" w:eastAsia="华文中宋" w:hAnsi="华文中宋" w:cs="Times New Roman"/>
        </w:rPr>
        <w:sym w:font="Symbol" w:char="F028"/>
      </w:r>
      <w:r w:rsidRPr="00176A33">
        <w:rPr>
          <w:rFonts w:ascii="华文中宋" w:eastAsia="华文中宋" w:hAnsi="华文中宋" w:cs="Times New Roman"/>
          <w:i/>
        </w:rPr>
        <w:instrText>M</w:instrText>
      </w:r>
      <w:r w:rsidRPr="00176A33">
        <w:rPr>
          <w:rFonts w:ascii="华文中宋" w:eastAsia="华文中宋" w:hAnsi="华文中宋" w:cs="Times New Roman"/>
        </w:rPr>
        <w:instrText>＋</w:instrText>
      </w:r>
      <w:r w:rsidRPr="00176A33">
        <w:rPr>
          <w:rFonts w:ascii="华文中宋" w:eastAsia="华文中宋" w:hAnsi="华文中宋" w:cs="Times New Roman"/>
          <w:i/>
        </w:rPr>
        <w:instrText>m</w:instrText>
      </w:r>
      <w:r w:rsidRPr="00176A33">
        <w:rPr>
          <w:rFonts w:ascii="华文中宋" w:eastAsia="华文中宋" w:hAnsi="华文中宋" w:cs="Times New Roman"/>
        </w:rPr>
        <w:sym w:font="Symbol" w:char="F029"/>
      </w:r>
      <w:r w:rsidRPr="00176A33">
        <w:rPr>
          <w:rFonts w:ascii="华文中宋" w:eastAsia="华文中宋" w:hAnsi="华文中宋" w:cs="Times New Roman"/>
        </w:rPr>
        <w:instrText>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C．木箱速度为</w:t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f(</w:instrText>
      </w:r>
      <w:r w:rsidRPr="00176A33">
        <w:rPr>
          <w:rFonts w:ascii="华文中宋" w:eastAsia="华文中宋" w:hAnsi="华文中宋" w:cs="Times New Roman"/>
          <w:i/>
        </w:rPr>
        <w:instrText>v</w:instrText>
      </w:r>
      <w:r w:rsidRPr="00176A33">
        <w:rPr>
          <w:rFonts w:ascii="华文中宋" w:eastAsia="华文中宋" w:hAnsi="华文中宋" w:cs="Times New Roman"/>
          <w:vertAlign w:val="subscript"/>
        </w:rPr>
        <w:instrText>0</w:instrText>
      </w:r>
      <w:r w:rsidRPr="00176A33">
        <w:rPr>
          <w:rFonts w:ascii="华文中宋" w:eastAsia="华文中宋" w:hAnsi="华文中宋" w:cs="Times New Roman"/>
          <w:i/>
        </w:rPr>
        <w:instrText>,</w:instrText>
      </w:r>
      <w:r w:rsidRPr="00176A33">
        <w:rPr>
          <w:rFonts w:ascii="华文中宋" w:eastAsia="华文中宋" w:hAnsi="华文中宋" w:cs="Times New Roman"/>
        </w:rPr>
        <w:instrText>3)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  <w:r w:rsidRPr="00176A33">
        <w:rPr>
          <w:rFonts w:ascii="华文中宋" w:eastAsia="华文中宋" w:hAnsi="华文中宋" w:cs="Times New Roman"/>
        </w:rPr>
        <w:t>时，小木块的速度为</w:t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f(2</w:instrText>
      </w:r>
      <w:r w:rsidRPr="00176A33">
        <w:rPr>
          <w:rFonts w:ascii="华文中宋" w:eastAsia="华文中宋" w:hAnsi="华文中宋" w:cs="Times New Roman"/>
          <w:i/>
        </w:rPr>
        <w:instrText>Mv</w:instrText>
      </w:r>
      <w:r w:rsidRPr="00176A33">
        <w:rPr>
          <w:rFonts w:ascii="华文中宋" w:eastAsia="华文中宋" w:hAnsi="华文中宋" w:cs="Times New Roman"/>
          <w:vertAlign w:val="subscript"/>
        </w:rPr>
        <w:instrText>0</w:instrText>
      </w:r>
      <w:r w:rsidRPr="00176A33">
        <w:rPr>
          <w:rFonts w:ascii="华文中宋" w:eastAsia="华文中宋" w:hAnsi="华文中宋" w:cs="Times New Roman"/>
          <w:i/>
        </w:rPr>
        <w:instrText>,</w:instrText>
      </w:r>
      <w:r w:rsidRPr="00176A33">
        <w:rPr>
          <w:rFonts w:ascii="华文中宋" w:eastAsia="华文中宋" w:hAnsi="华文中宋" w:cs="Times New Roman"/>
        </w:rPr>
        <w:instrText>3</w:instrText>
      </w:r>
      <w:r w:rsidRPr="00176A33">
        <w:rPr>
          <w:rFonts w:ascii="华文中宋" w:eastAsia="华文中宋" w:hAnsi="华文中宋" w:cs="Times New Roman"/>
          <w:i/>
        </w:rPr>
        <w:instrText>m</w:instrText>
      </w:r>
      <w:r w:rsidRPr="00176A33">
        <w:rPr>
          <w:rFonts w:ascii="华文中宋" w:eastAsia="华文中宋" w:hAnsi="华文中宋" w:cs="Times New Roman"/>
        </w:rPr>
        <w:instrText>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lastRenderedPageBreak/>
        <w:t>D．最终小木块速度为</w:t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f(</w:instrText>
      </w:r>
      <w:r w:rsidRPr="00176A33">
        <w:rPr>
          <w:rFonts w:ascii="华文中宋" w:eastAsia="华文中宋" w:hAnsi="华文中宋" w:cs="Times New Roman"/>
          <w:i/>
        </w:rPr>
        <w:instrText>Mv</w:instrText>
      </w:r>
      <w:r w:rsidRPr="00176A33">
        <w:rPr>
          <w:rFonts w:ascii="华文中宋" w:eastAsia="华文中宋" w:hAnsi="华文中宋" w:cs="Times New Roman"/>
          <w:vertAlign w:val="subscript"/>
        </w:rPr>
        <w:instrText>0</w:instrText>
      </w:r>
      <w:r w:rsidRPr="00176A33">
        <w:rPr>
          <w:rFonts w:ascii="华文中宋" w:eastAsia="华文中宋" w:hAnsi="华文中宋" w:cs="Times New Roman"/>
          <w:i/>
        </w:rPr>
        <w:instrText>,m</w:instrText>
      </w:r>
      <w:r w:rsidRPr="00176A33">
        <w:rPr>
          <w:rFonts w:ascii="华文中宋" w:eastAsia="华文中宋" w:hAnsi="华文中宋" w:cs="Times New Roman"/>
        </w:rPr>
        <w:instrText>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4.如图所示，光滑水平面上有一矩形长木板，木板左端放一小物块，已知木板质量大于物块质量，</w:t>
      </w:r>
      <w:r w:rsidRPr="00176A33">
        <w:rPr>
          <w:rFonts w:ascii="华文中宋" w:eastAsia="华文中宋" w:hAnsi="华文中宋" w:cs="Times New Roman"/>
          <w:i/>
        </w:rPr>
        <w:t>t</w:t>
      </w:r>
      <w:r w:rsidRPr="00176A33">
        <w:rPr>
          <w:rFonts w:ascii="华文中宋" w:eastAsia="华文中宋" w:hAnsi="华文中宋" w:cs="Times New Roman"/>
        </w:rPr>
        <w:t>＝0时两者从图中位置以相同的水平速度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  <w:vertAlign w:val="subscript"/>
        </w:rPr>
        <w:t>0</w:t>
      </w:r>
      <w:r w:rsidRPr="00176A33">
        <w:rPr>
          <w:rFonts w:ascii="华文中宋" w:eastAsia="华文中宋" w:hAnsi="华文中宋" w:cs="Times New Roman"/>
        </w:rPr>
        <w:t>向右运动，碰到右面的竖直挡板后木板以与原来等大反向的速度被反弹回来，运动过程中物块一直未离开木板，则关于物块运动的速度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</w:rPr>
        <w:t>随时间</w:t>
      </w:r>
      <w:r w:rsidRPr="00176A33">
        <w:rPr>
          <w:rFonts w:ascii="华文中宋" w:eastAsia="华文中宋" w:hAnsi="华文中宋" w:cs="Times New Roman"/>
          <w:i/>
        </w:rPr>
        <w:t>t</w:t>
      </w:r>
      <w:r w:rsidRPr="00176A33">
        <w:rPr>
          <w:rFonts w:ascii="华文中宋" w:eastAsia="华文中宋" w:hAnsi="华文中宋" w:cs="Times New Roman"/>
        </w:rPr>
        <w:t>变化的图像可能正确的是(　　)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jc w:val="center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  <w:noProof/>
        </w:rPr>
        <w:drawing>
          <wp:inline distT="0" distB="0" distL="0" distR="0">
            <wp:extent cx="1133475" cy="285750"/>
            <wp:effectExtent l="19050" t="0" r="9525" b="0"/>
            <wp:docPr id="3" name="图片 3" descr="C:\Users\Administrator\Desktop\2023步步高大一轮\全书完整的Word版文档\7-59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66227" name="Picture 3" descr="C:\Users\Administrator\Desktop\2023步步高大一轮\全书完整的Word版文档\7-59.T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jc w:val="center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  <w:noProof/>
        </w:rPr>
        <w:drawing>
          <wp:inline distT="0" distB="0" distL="0" distR="0">
            <wp:extent cx="2324100" cy="2181225"/>
            <wp:effectExtent l="19050" t="0" r="0" b="0"/>
            <wp:docPr id="4" name="图片 4" descr="C:\Users\Administrator\Desktop\2023步步高大一轮\全书完整的Word版文档\7-6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60297" name="Picture 4" descr="C:\Users\Administrator\Desktop\2023步步高大一轮\全书完整的Word版文档\7-60.TI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5.如图所示，放在光滑水平面上的矩形滑块是由不同材料的上、下两层粘在一起组成的．质量为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的子弹(可视为质点)以速度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</w:rPr>
        <w:t>水平射向滑块，若击中上层，则子弹刚好不穿出；若击中下层，则子弹嵌入其中部．比较这两种情况，以下说法中不正确的是(　　)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jc w:val="center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  <w:noProof/>
        </w:rPr>
        <w:drawing>
          <wp:inline distT="0" distB="0" distL="0" distR="0">
            <wp:extent cx="1390650" cy="342900"/>
            <wp:effectExtent l="19050" t="0" r="0" b="0"/>
            <wp:docPr id="5" name="图片 5" descr="C:\Users\Administrator\Desktop\2023步步高大一轮\全书完整的Word版文档\7-6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96823" name="Picture 5" descr="C:\Users\Administrator\Desktop\2023步步高大一轮\全书完整的Word版文档\7-62.T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A．滑块对子弹的阻力一样大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B．子弹对滑块做的功一样多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C．滑块受到的冲量一样大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D．系统产生的热量一样多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6.(多选)如图所示，</w:t>
      </w:r>
      <w:proofErr w:type="gramStart"/>
      <w:r w:rsidRPr="00176A33">
        <w:rPr>
          <w:rFonts w:ascii="华文中宋" w:eastAsia="华文中宋" w:hAnsi="华文中宋" w:cs="Times New Roman"/>
        </w:rPr>
        <w:t>一</w:t>
      </w:r>
      <w:proofErr w:type="gramEnd"/>
      <w:r w:rsidRPr="00176A33">
        <w:rPr>
          <w:rFonts w:ascii="华文中宋" w:eastAsia="华文中宋" w:hAnsi="华文中宋" w:cs="Times New Roman"/>
        </w:rPr>
        <w:t>质量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＝8.0 kg的长方形木板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>放在光滑水平地面上，在其右端放一个质量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 xml:space="preserve">＝2.0 kg的小木块 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．给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和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>以大小均为5.0 m/s、方向相反的初速度，使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开始向左运动，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>开始向右运动，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始终没有滑离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>板，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、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>之间的动摩擦因数是0.5，重力加速度</w:t>
      </w:r>
      <w:r w:rsidRPr="00176A33">
        <w:rPr>
          <w:rFonts w:ascii="华文中宋" w:eastAsia="华文中宋" w:hAnsi="华文中宋" w:cs="Times New Roman"/>
          <w:i/>
        </w:rPr>
        <w:t>g</w:t>
      </w:r>
      <w:r w:rsidRPr="00176A33">
        <w:rPr>
          <w:rFonts w:ascii="华文中宋" w:eastAsia="华文中宋" w:hAnsi="华文中宋" w:cs="Times New Roman"/>
        </w:rPr>
        <w:t>取10 m/s</w:t>
      </w:r>
      <w:r w:rsidRPr="00176A33">
        <w:rPr>
          <w:rFonts w:ascii="华文中宋" w:eastAsia="华文中宋" w:hAnsi="华文中宋" w:cs="Times New Roman"/>
          <w:vertAlign w:val="superscript"/>
        </w:rPr>
        <w:t>2</w:t>
      </w:r>
      <w:r w:rsidRPr="00176A33">
        <w:rPr>
          <w:rFonts w:ascii="华文中宋" w:eastAsia="华文中宋" w:hAnsi="华文中宋" w:cs="Times New Roman"/>
        </w:rPr>
        <w:t>.则在整个过程中，下列说法正确的是(　　)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jc w:val="center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  <w:noProof/>
        </w:rPr>
        <w:drawing>
          <wp:inline distT="0" distB="0" distL="0" distR="0">
            <wp:extent cx="1333500" cy="323850"/>
            <wp:effectExtent l="19050" t="0" r="0" b="0"/>
            <wp:docPr id="6" name="图片 6" descr="C:\Users\Administrator\Desktop\2023步步高大一轮\全书完整的Word版文档\7-6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68768" name="Picture 6" descr="C:\Users\Administrator\Desktop\2023步步高大一轮\全书完整的Word版文档\7-63.TI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A．小木块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 xml:space="preserve">的速度减为零时，长木板 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 xml:space="preserve"> 的速度大小为3.75 m/s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lastRenderedPageBreak/>
        <w:t>B．小木块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的速度方向一直向左，不可能为零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C．小木块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与长木板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>共速时速度大小为3 m/s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D．长木板的长度可能为10 m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 w:hint="eastAsia"/>
        </w:rPr>
        <w:t>7.</w:t>
      </w:r>
      <w:r w:rsidRPr="00176A33">
        <w:rPr>
          <w:rFonts w:ascii="华文中宋" w:eastAsia="华文中宋" w:hAnsi="华文中宋" w:cs="Times New Roman"/>
        </w:rPr>
        <w:t>．(多选)将一长木板静止放在光滑的水平面上，如图甲所示，一个滑块(可视为质点)以水平速度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  <w:vertAlign w:val="subscript"/>
        </w:rPr>
        <w:t>0</w:t>
      </w:r>
      <w:r w:rsidRPr="00176A33">
        <w:rPr>
          <w:rFonts w:ascii="华文中宋" w:eastAsia="华文中宋" w:hAnsi="华文中宋" w:cs="Times New Roman"/>
        </w:rPr>
        <w:t>沿木板从左端向右端滑动，到达右端时恰能与木板保持相对静止，现将木板分成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和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>两段，如图乙所示，并紧挨着放在水平面上，让滑块仍以初速度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  <w:vertAlign w:val="subscript"/>
        </w:rPr>
        <w:t>0</w:t>
      </w:r>
      <w:r w:rsidRPr="00176A33">
        <w:rPr>
          <w:rFonts w:ascii="华文中宋" w:eastAsia="华文中宋" w:hAnsi="华文中宋" w:cs="Times New Roman"/>
        </w:rPr>
        <w:t>从木板左端向右端滑动，滑块与木板间的动摩擦因数处处相同，在以后的整个过程中下列说法正确的是(　　)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jc w:val="center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  <w:noProof/>
        </w:rPr>
        <w:drawing>
          <wp:inline distT="0" distB="0" distL="0" distR="0">
            <wp:extent cx="2152650" cy="523875"/>
            <wp:effectExtent l="19050" t="0" r="0" b="0"/>
            <wp:docPr id="9" name="图片 9" descr="C:\Users\Administrator\Desktop\2023步步高大一轮\全书完整的Word版文档\7-6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18990" name="Picture 9" descr="C:\Users\Administrator\Desktop\2023步步高大一轮\全书完整的Word版文档\7-67.TIF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A．甲、乙两图中，滑块克服摩擦力做的功一样多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B．系统因摩擦产生的热量甲图比乙图多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C．最终甲、乙两图中滑块受到合外力的冲量相同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D．图乙过程中滑块与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>一定不会分离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 w:hint="eastAsia"/>
        </w:rPr>
        <w:t>8.</w:t>
      </w:r>
      <w:r w:rsidRPr="00176A33">
        <w:rPr>
          <w:rFonts w:ascii="华文中宋" w:eastAsia="华文中宋" w:hAnsi="华文中宋" w:cs="Times New Roman"/>
        </w:rPr>
        <w:t xml:space="preserve"> (多选)长木板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放在光滑的水平面上，质量为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＝2 kg的另一物体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>以水平速度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  <w:vertAlign w:val="subscript"/>
        </w:rPr>
        <w:t>0</w:t>
      </w:r>
      <w:r w:rsidRPr="00176A33">
        <w:rPr>
          <w:rFonts w:ascii="华文中宋" w:eastAsia="华文中宋" w:hAnsi="华文中宋" w:cs="Times New Roman"/>
        </w:rPr>
        <w:t>＝2 m/s滑上原来静止的长木板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的上表面，由于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、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>间存在摩擦，之后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、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>速度随时间变化情况如图所示，</w:t>
      </w:r>
      <w:r w:rsidRPr="00176A33">
        <w:rPr>
          <w:rFonts w:ascii="华文中宋" w:eastAsia="华文中宋" w:hAnsi="华文中宋" w:cs="Times New Roman"/>
          <w:i/>
        </w:rPr>
        <w:t>g</w:t>
      </w:r>
      <w:r w:rsidRPr="00176A33">
        <w:rPr>
          <w:rFonts w:ascii="华文中宋" w:eastAsia="华文中宋" w:hAnsi="华文中宋" w:cs="Times New Roman"/>
        </w:rPr>
        <w:t>＝10 m/s</w:t>
      </w:r>
      <w:r w:rsidRPr="00176A33">
        <w:rPr>
          <w:rFonts w:ascii="华文中宋" w:eastAsia="华文中宋" w:hAnsi="华文中宋" w:cs="Times New Roman"/>
          <w:vertAlign w:val="superscript"/>
        </w:rPr>
        <w:t>2</w:t>
      </w:r>
      <w:r w:rsidRPr="00176A33">
        <w:rPr>
          <w:rFonts w:ascii="华文中宋" w:eastAsia="华文中宋" w:hAnsi="华文中宋" w:cs="Times New Roman"/>
        </w:rPr>
        <w:t>.则下列说法正确的是(　　)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jc w:val="center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  <w:noProof/>
        </w:rPr>
        <w:drawing>
          <wp:inline distT="0" distB="0" distL="0" distR="0">
            <wp:extent cx="2257425" cy="828675"/>
            <wp:effectExtent l="19050" t="0" r="9525" b="0"/>
            <wp:docPr id="204" name="图片 204" descr="C:\Users\Administrator\Desktop\2023步步高大一轮\全书完整的Word版文档\7-5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85850" name="Picture 204" descr="C:\Users\Administrator\Desktop\2023步步高大一轮\全书完整的Word版文档\7-54.TIF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A．木板获得的动能为1 J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B．系统损失的机械能为2 J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C．木板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的最小长度为2 m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D．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、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>间的动摩擦因数为0.1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 w:hint="eastAsia"/>
        </w:rPr>
        <w:t>9.</w:t>
      </w:r>
      <w:r w:rsidRPr="00176A33">
        <w:rPr>
          <w:rFonts w:ascii="华文中宋" w:eastAsia="华文中宋" w:hAnsi="华文中宋" w:cs="Times New Roman"/>
        </w:rPr>
        <w:t>如图所示，质量为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的木块放在水平面上，子弹沿水平方向射入木块并留在其中，测出木块在水平面上滑行的距离为</w:t>
      </w:r>
      <w:r w:rsidRPr="00176A33">
        <w:rPr>
          <w:rFonts w:ascii="华文中宋" w:eastAsia="华文中宋" w:hAnsi="华文中宋" w:cs="Times New Roman"/>
          <w:i/>
        </w:rPr>
        <w:t>s</w:t>
      </w:r>
      <w:r w:rsidRPr="00176A33">
        <w:rPr>
          <w:rFonts w:ascii="华文中宋" w:eastAsia="华文中宋" w:hAnsi="华文中宋" w:cs="Times New Roman"/>
        </w:rPr>
        <w:t>，已知木块与水平面间的动摩擦因数为</w:t>
      </w:r>
      <w:r w:rsidRPr="00176A33">
        <w:rPr>
          <w:rFonts w:ascii="华文中宋" w:eastAsia="华文中宋" w:hAnsi="华文中宋" w:cs="Times New Roman"/>
          <w:i/>
        </w:rPr>
        <w:t>μ</w:t>
      </w:r>
      <w:r w:rsidRPr="00176A33">
        <w:rPr>
          <w:rFonts w:ascii="华文中宋" w:eastAsia="华文中宋" w:hAnsi="华文中宋" w:cs="Times New Roman"/>
        </w:rPr>
        <w:t>，子弹的质量为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，重力加速度为</w:t>
      </w:r>
      <w:r w:rsidRPr="00176A33">
        <w:rPr>
          <w:rFonts w:ascii="华文中宋" w:eastAsia="华文中宋" w:hAnsi="华文中宋" w:cs="Times New Roman"/>
          <w:i/>
        </w:rPr>
        <w:t>g</w:t>
      </w:r>
      <w:r w:rsidRPr="00176A33">
        <w:rPr>
          <w:rFonts w:ascii="华文中宋" w:eastAsia="华文中宋" w:hAnsi="华文中宋" w:cs="Times New Roman"/>
        </w:rPr>
        <w:t>，空气阻力可忽略不计，则子弹射入木块前的速度大小为(　　)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jc w:val="center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  <w:noProof/>
        </w:rPr>
        <w:drawing>
          <wp:inline distT="0" distB="0" distL="0" distR="0">
            <wp:extent cx="1162050" cy="257175"/>
            <wp:effectExtent l="19050" t="0" r="0" b="0"/>
            <wp:docPr id="209" name="图片 209" descr="C:\Users\Administrator\Desktop\2023步步高大一轮\全书完整的Word版文档\7-49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36757" name="Picture 209" descr="C:\Users\Administrator\Desktop\2023步步高大一轮\全书完整的Word版文档\7-49.TIF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A.</w:t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f(</w:instrText>
      </w:r>
      <w:r w:rsidRPr="00176A33">
        <w:rPr>
          <w:rFonts w:ascii="华文中宋" w:eastAsia="华文中宋" w:hAnsi="华文中宋" w:cs="Times New Roman"/>
          <w:i/>
        </w:rPr>
        <w:instrText>m</w:instrText>
      </w:r>
      <w:r w:rsidRPr="00176A33">
        <w:rPr>
          <w:rFonts w:ascii="华文中宋" w:eastAsia="华文中宋" w:hAnsi="华文中宋" w:cs="Times New Roman"/>
        </w:rPr>
        <w:instrText>＋</w:instrText>
      </w:r>
      <w:r w:rsidRPr="00176A33">
        <w:rPr>
          <w:rFonts w:ascii="华文中宋" w:eastAsia="华文中宋" w:hAnsi="华文中宋" w:cs="Times New Roman"/>
          <w:i/>
        </w:rPr>
        <w:instrText>M,m</w:instrText>
      </w:r>
      <w:r w:rsidRPr="00176A33">
        <w:rPr>
          <w:rFonts w:ascii="华文中宋" w:eastAsia="华文中宋" w:hAnsi="华文中宋" w:cs="Times New Roman"/>
        </w:rPr>
        <w:instrText>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r(2</w:instrText>
      </w:r>
      <w:r w:rsidRPr="00176A33">
        <w:rPr>
          <w:rFonts w:ascii="华文中宋" w:eastAsia="华文中宋" w:hAnsi="华文中宋" w:cs="Times New Roman"/>
          <w:i/>
        </w:rPr>
        <w:instrText>μgs</w:instrText>
      </w:r>
      <w:r w:rsidRPr="00176A33">
        <w:rPr>
          <w:rFonts w:ascii="华文中宋" w:eastAsia="华文中宋" w:hAnsi="华文中宋" w:cs="Times New Roman"/>
        </w:rPr>
        <w:instrText>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  <w:r w:rsidRPr="00176A33">
        <w:rPr>
          <w:rFonts w:ascii="华文中宋" w:eastAsia="华文中宋" w:hAnsi="华文中宋" w:cs="Times New Roman"/>
        </w:rPr>
        <w:t xml:space="preserve">  </w:t>
      </w:r>
      <w:r w:rsidRPr="00176A33">
        <w:rPr>
          <w:rFonts w:ascii="华文中宋" w:eastAsia="华文中宋" w:hAnsi="华文中宋" w:cs="Times New Roman"/>
        </w:rPr>
        <w:tab/>
        <w:t>B.</w:t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f(</w:instrText>
      </w:r>
      <w:r w:rsidRPr="00176A33">
        <w:rPr>
          <w:rFonts w:ascii="华文中宋" w:eastAsia="华文中宋" w:hAnsi="华文中宋" w:cs="Times New Roman"/>
          <w:i/>
        </w:rPr>
        <w:instrText>M</w:instrText>
      </w:r>
      <w:r w:rsidRPr="00176A33">
        <w:rPr>
          <w:rFonts w:ascii="华文中宋" w:eastAsia="华文中宋" w:hAnsi="华文中宋" w:cs="Times New Roman"/>
        </w:rPr>
        <w:instrText>－</w:instrText>
      </w:r>
      <w:r w:rsidRPr="00176A33">
        <w:rPr>
          <w:rFonts w:ascii="华文中宋" w:eastAsia="华文中宋" w:hAnsi="华文中宋" w:cs="Times New Roman"/>
          <w:i/>
        </w:rPr>
        <w:instrText>m,m</w:instrText>
      </w:r>
      <w:r w:rsidRPr="00176A33">
        <w:rPr>
          <w:rFonts w:ascii="华文中宋" w:eastAsia="华文中宋" w:hAnsi="华文中宋" w:cs="Times New Roman"/>
        </w:rPr>
        <w:instrText>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r(2</w:instrText>
      </w:r>
      <w:r w:rsidRPr="00176A33">
        <w:rPr>
          <w:rFonts w:ascii="华文中宋" w:eastAsia="华文中宋" w:hAnsi="华文中宋" w:cs="Times New Roman"/>
          <w:i/>
        </w:rPr>
        <w:instrText>μgs</w:instrText>
      </w:r>
      <w:r w:rsidRPr="00176A33">
        <w:rPr>
          <w:rFonts w:ascii="华文中宋" w:eastAsia="华文中宋" w:hAnsi="华文中宋" w:cs="Times New Roman"/>
        </w:rPr>
        <w:instrText>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lastRenderedPageBreak/>
        <w:t>C.</w:t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f(</w:instrText>
      </w:r>
      <w:r w:rsidRPr="00176A33">
        <w:rPr>
          <w:rFonts w:ascii="华文中宋" w:eastAsia="华文中宋" w:hAnsi="华文中宋" w:cs="Times New Roman"/>
          <w:i/>
        </w:rPr>
        <w:instrText>m,m</w:instrText>
      </w:r>
      <w:r w:rsidRPr="00176A33">
        <w:rPr>
          <w:rFonts w:ascii="华文中宋" w:eastAsia="华文中宋" w:hAnsi="华文中宋" w:cs="Times New Roman"/>
        </w:rPr>
        <w:instrText>＋</w:instrText>
      </w:r>
      <w:r w:rsidRPr="00176A33">
        <w:rPr>
          <w:rFonts w:ascii="华文中宋" w:eastAsia="华文中宋" w:hAnsi="华文中宋" w:cs="Times New Roman"/>
          <w:i/>
        </w:rPr>
        <w:instrText>M</w:instrText>
      </w:r>
      <w:r w:rsidRPr="00176A33">
        <w:rPr>
          <w:rFonts w:ascii="华文中宋" w:eastAsia="华文中宋" w:hAnsi="华文中宋" w:cs="Times New Roman"/>
        </w:rPr>
        <w:instrText>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r(</w:instrText>
      </w:r>
      <w:r w:rsidRPr="00176A33">
        <w:rPr>
          <w:rFonts w:ascii="华文中宋" w:eastAsia="华文中宋" w:hAnsi="华文中宋" w:cs="Times New Roman"/>
          <w:i/>
        </w:rPr>
        <w:instrText>μgs</w:instrText>
      </w:r>
      <w:r w:rsidRPr="00176A33">
        <w:rPr>
          <w:rFonts w:ascii="华文中宋" w:eastAsia="华文中宋" w:hAnsi="华文中宋" w:cs="Times New Roman"/>
        </w:rPr>
        <w:instrText>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  <w:r w:rsidRPr="00176A33">
        <w:rPr>
          <w:rFonts w:ascii="华文中宋" w:eastAsia="华文中宋" w:hAnsi="华文中宋" w:cs="Times New Roman"/>
        </w:rPr>
        <w:t xml:space="preserve">  </w:t>
      </w:r>
      <w:r w:rsidRPr="00176A33">
        <w:rPr>
          <w:rFonts w:ascii="华文中宋" w:eastAsia="华文中宋" w:hAnsi="华文中宋" w:cs="Times New Roman"/>
        </w:rPr>
        <w:tab/>
        <w:t>D.</w:t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f(</w:instrText>
      </w:r>
      <w:r w:rsidRPr="00176A33">
        <w:rPr>
          <w:rFonts w:ascii="华文中宋" w:eastAsia="华文中宋" w:hAnsi="华文中宋" w:cs="Times New Roman"/>
          <w:i/>
        </w:rPr>
        <w:instrText>m,M</w:instrText>
      </w:r>
      <w:r w:rsidRPr="00176A33">
        <w:rPr>
          <w:rFonts w:ascii="华文中宋" w:eastAsia="华文中宋" w:hAnsi="华文中宋" w:cs="Times New Roman"/>
        </w:rPr>
        <w:instrText>－</w:instrText>
      </w:r>
      <w:r w:rsidRPr="00176A33">
        <w:rPr>
          <w:rFonts w:ascii="华文中宋" w:eastAsia="华文中宋" w:hAnsi="华文中宋" w:cs="Times New Roman"/>
          <w:i/>
        </w:rPr>
        <w:instrText>m</w:instrText>
      </w:r>
      <w:r w:rsidRPr="00176A33">
        <w:rPr>
          <w:rFonts w:ascii="华文中宋" w:eastAsia="华文中宋" w:hAnsi="华文中宋" w:cs="Times New Roman"/>
        </w:rPr>
        <w:instrText>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r(</w:instrText>
      </w:r>
      <w:r w:rsidRPr="00176A33">
        <w:rPr>
          <w:rFonts w:ascii="华文中宋" w:eastAsia="华文中宋" w:hAnsi="华文中宋" w:cs="Times New Roman"/>
          <w:i/>
        </w:rPr>
        <w:instrText>μgs</w:instrText>
      </w:r>
      <w:r w:rsidRPr="00176A33">
        <w:rPr>
          <w:rFonts w:ascii="华文中宋" w:eastAsia="华文中宋" w:hAnsi="华文中宋" w:cs="Times New Roman"/>
        </w:rPr>
        <w:instrText>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 w:hint="eastAsia"/>
        </w:rPr>
        <w:t>10.</w:t>
      </w:r>
      <w:r w:rsidRPr="00176A33">
        <w:rPr>
          <w:rFonts w:ascii="华文中宋" w:eastAsia="华文中宋" w:hAnsi="华文中宋" w:cs="Times New Roman"/>
        </w:rPr>
        <w:t>如图所示，在固定的水平杆上，套有质量为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的光滑圆环，轻绳一端系在环上，另一端系着质量为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的木块，现有质量为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  <w:vertAlign w:val="subscript"/>
        </w:rPr>
        <w:t>0</w:t>
      </w:r>
      <w:r w:rsidRPr="00176A33">
        <w:rPr>
          <w:rFonts w:ascii="华文中宋" w:eastAsia="华文中宋" w:hAnsi="华文中宋" w:cs="Times New Roman"/>
        </w:rPr>
        <w:t>的子弹以大小为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  <w:vertAlign w:val="subscript"/>
        </w:rPr>
        <w:t>0</w:t>
      </w:r>
      <w:r w:rsidRPr="00176A33">
        <w:rPr>
          <w:rFonts w:ascii="华文中宋" w:eastAsia="华文中宋" w:hAnsi="华文中宋" w:cs="Times New Roman"/>
        </w:rPr>
        <w:t>的水平速度射入木块并留在木块中，重力加速度为</w:t>
      </w:r>
      <w:r w:rsidRPr="00176A33">
        <w:rPr>
          <w:rFonts w:ascii="华文中宋" w:eastAsia="华文中宋" w:hAnsi="华文中宋" w:cs="Times New Roman"/>
          <w:i/>
        </w:rPr>
        <w:t>g</w:t>
      </w:r>
      <w:r w:rsidRPr="00176A33">
        <w:rPr>
          <w:rFonts w:ascii="华文中宋" w:eastAsia="华文中宋" w:hAnsi="华文中宋" w:cs="Times New Roman"/>
        </w:rPr>
        <w:t>，下列说法正确的是(　　)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jc w:val="center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  <w:noProof/>
        </w:rPr>
        <w:drawing>
          <wp:inline distT="0" distB="0" distL="0" distR="0">
            <wp:extent cx="1266825" cy="723900"/>
            <wp:effectExtent l="19050" t="0" r="9525" b="0"/>
            <wp:docPr id="210" name="图片 210" descr="C:\Users\Administrator\Desktop\2023步步高大一轮\全书完整的Word版文档\7-5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50613" name="Picture 210" descr="C:\Users\Administrator\Desktop\2023步步高大一轮\全书完整的Word版文档\7-51.TIF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A．子弹射入木块后的瞬间，速度大小为</w:t>
      </w:r>
      <w:r w:rsidRPr="00176A33">
        <w:rPr>
          <w:rFonts w:ascii="华文中宋" w:eastAsia="华文中宋" w:hAnsi="华文中宋" w:cs="宋体-方正超大字符集"/>
        </w:rPr>
        <w:fldChar w:fldCharType="begin"/>
      </w:r>
      <w:r w:rsidRPr="00176A33">
        <w:rPr>
          <w:rFonts w:ascii="华文中宋" w:eastAsia="华文中宋" w:hAnsi="华文中宋" w:cs="宋体-方正超大字符集" w:hint="eastAsia"/>
        </w:rPr>
        <w:instrText>eq \</w:instrText>
      </w:r>
      <w:r w:rsidRPr="00176A33">
        <w:rPr>
          <w:rFonts w:ascii="华文中宋" w:eastAsia="华文中宋" w:hAnsi="华文中宋" w:cs="Times New Roman"/>
        </w:rPr>
        <w:instrText>f(</w:instrText>
      </w:r>
      <w:r w:rsidRPr="00176A33">
        <w:rPr>
          <w:rFonts w:ascii="华文中宋" w:eastAsia="华文中宋" w:hAnsi="华文中宋" w:cs="Times New Roman"/>
          <w:i/>
        </w:rPr>
        <w:instrText>m</w:instrText>
      </w:r>
      <w:r w:rsidRPr="00176A33">
        <w:rPr>
          <w:rFonts w:ascii="华文中宋" w:eastAsia="华文中宋" w:hAnsi="华文中宋" w:cs="Times New Roman"/>
          <w:vertAlign w:val="subscript"/>
        </w:rPr>
        <w:instrText>0</w:instrText>
      </w:r>
      <w:r w:rsidRPr="00176A33">
        <w:rPr>
          <w:rFonts w:ascii="华文中宋" w:eastAsia="华文中宋" w:hAnsi="华文中宋" w:cs="Times New Roman"/>
          <w:i/>
        </w:rPr>
        <w:instrText>v</w:instrText>
      </w:r>
      <w:r w:rsidRPr="00176A33">
        <w:rPr>
          <w:rFonts w:ascii="华文中宋" w:eastAsia="华文中宋" w:hAnsi="华文中宋" w:cs="Times New Roman"/>
          <w:vertAlign w:val="subscript"/>
        </w:rPr>
        <w:instrText>0</w:instrText>
      </w:r>
      <w:r w:rsidRPr="00176A33">
        <w:rPr>
          <w:rFonts w:ascii="华文中宋" w:eastAsia="华文中宋" w:hAnsi="华文中宋" w:cs="Times New Roman"/>
          <w:i/>
        </w:rPr>
        <w:instrText>,m</w:instrText>
      </w:r>
      <w:r w:rsidRPr="00176A33">
        <w:rPr>
          <w:rFonts w:ascii="华文中宋" w:eastAsia="华文中宋" w:hAnsi="华文中宋" w:cs="Times New Roman"/>
          <w:vertAlign w:val="subscript"/>
        </w:rPr>
        <w:instrText>0</w:instrText>
      </w:r>
      <w:r w:rsidRPr="00176A33">
        <w:rPr>
          <w:rFonts w:ascii="华文中宋" w:eastAsia="华文中宋" w:hAnsi="华文中宋" w:cs="Times New Roman"/>
        </w:rPr>
        <w:instrText>＋</w:instrText>
      </w:r>
      <w:r w:rsidRPr="00176A33">
        <w:rPr>
          <w:rFonts w:ascii="华文中宋" w:eastAsia="华文中宋" w:hAnsi="华文中宋" w:cs="Times New Roman"/>
          <w:i/>
        </w:rPr>
        <w:instrText>m</w:instrText>
      </w:r>
      <w:r w:rsidRPr="00176A33">
        <w:rPr>
          <w:rFonts w:ascii="华文中宋" w:eastAsia="华文中宋" w:hAnsi="华文中宋" w:cs="Times New Roman"/>
        </w:rPr>
        <w:instrText>＋</w:instrText>
      </w:r>
      <w:r w:rsidRPr="00176A33">
        <w:rPr>
          <w:rFonts w:ascii="华文中宋" w:eastAsia="华文中宋" w:hAnsi="华文中宋" w:cs="Times New Roman"/>
          <w:i/>
        </w:rPr>
        <w:instrText>M</w:instrText>
      </w:r>
      <w:r w:rsidRPr="00176A33">
        <w:rPr>
          <w:rFonts w:ascii="华文中宋" w:eastAsia="华文中宋" w:hAnsi="华文中宋" w:cs="Times New Roman"/>
        </w:rPr>
        <w:instrText>)</w:instrText>
      </w:r>
      <w:r>
        <w:rPr>
          <w:rFonts w:ascii="华文中宋" w:eastAsia="华文中宋" w:hAnsi="华文中宋" w:cs="宋体-方正超大字符集"/>
        </w:rPr>
        <w:fldChar w:fldCharType="separate"/>
      </w:r>
      <w:r w:rsidRPr="00176A33">
        <w:rPr>
          <w:rFonts w:ascii="华文中宋" w:eastAsia="华文中宋" w:hAnsi="华文中宋" w:cs="宋体-方正超大字符集"/>
        </w:rPr>
        <w:fldChar w:fldCharType="end"/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B．子弹射入木块后的瞬间，绳子拉力等于(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＋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  <w:vertAlign w:val="subscript"/>
        </w:rPr>
        <w:t>0</w:t>
      </w:r>
      <w:r w:rsidRPr="00176A33">
        <w:rPr>
          <w:rFonts w:ascii="华文中宋" w:eastAsia="华文中宋" w:hAnsi="华文中宋" w:cs="Times New Roman"/>
        </w:rPr>
        <w:t>)</w:t>
      </w:r>
      <w:r w:rsidRPr="00176A33">
        <w:rPr>
          <w:rFonts w:ascii="华文中宋" w:eastAsia="华文中宋" w:hAnsi="华文中宋" w:cs="Times New Roman"/>
          <w:i/>
        </w:rPr>
        <w:t>g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C．子弹射入木块后的瞬间，环对轻杆的压力大于(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＋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＋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  <w:vertAlign w:val="subscript"/>
        </w:rPr>
        <w:t>0</w:t>
      </w:r>
      <w:r w:rsidRPr="00176A33">
        <w:rPr>
          <w:rFonts w:ascii="华文中宋" w:eastAsia="华文中宋" w:hAnsi="华文中宋" w:cs="Times New Roman"/>
        </w:rPr>
        <w:t>)</w:t>
      </w:r>
      <w:r w:rsidRPr="00176A33">
        <w:rPr>
          <w:rFonts w:ascii="华文中宋" w:eastAsia="华文中宋" w:hAnsi="华文中宋" w:cs="Times New Roman"/>
          <w:i/>
        </w:rPr>
        <w:t>g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D．子弹射入木块之后，圆环、木块和子弹构成的系统动量守恒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 w:hint="eastAsia"/>
        </w:rPr>
        <w:t>二、非选择题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 w:hint="eastAsia"/>
        </w:rPr>
        <w:t>11</w:t>
      </w:r>
      <w:r w:rsidRPr="00176A33">
        <w:rPr>
          <w:rFonts w:ascii="华文中宋" w:eastAsia="华文中宋" w:hAnsi="华文中宋" w:cs="Times New Roman"/>
        </w:rPr>
        <w:t>.如图所示，质量为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的物块静止在光滑桌面边缘，桌面距离水平地面的高度为</w:t>
      </w:r>
      <w:r w:rsidRPr="00176A33">
        <w:rPr>
          <w:rFonts w:ascii="华文中宋" w:eastAsia="华文中宋" w:hAnsi="华文中宋" w:cs="Times New Roman"/>
          <w:i/>
        </w:rPr>
        <w:t>h</w:t>
      </w:r>
      <w:r w:rsidRPr="00176A33">
        <w:rPr>
          <w:rFonts w:ascii="华文中宋" w:eastAsia="华文中宋" w:hAnsi="华文中宋" w:cs="Times New Roman"/>
        </w:rPr>
        <w:t>，质量为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的子弹以水平速度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  <w:vertAlign w:val="subscript"/>
        </w:rPr>
        <w:t>0</w:t>
      </w:r>
      <w:proofErr w:type="gramStart"/>
      <w:r w:rsidRPr="00176A33">
        <w:rPr>
          <w:rFonts w:ascii="华文中宋" w:eastAsia="华文中宋" w:hAnsi="华文中宋" w:cs="Times New Roman"/>
        </w:rPr>
        <w:t>射入物</w:t>
      </w:r>
      <w:proofErr w:type="gramEnd"/>
      <w:r w:rsidRPr="00176A33">
        <w:rPr>
          <w:rFonts w:ascii="华文中宋" w:eastAsia="华文中宋" w:hAnsi="华文中宋" w:cs="Times New Roman"/>
        </w:rPr>
        <w:t>块后，没有从物块射出．重力加速度为</w:t>
      </w:r>
      <w:r w:rsidRPr="00176A33">
        <w:rPr>
          <w:rFonts w:ascii="华文中宋" w:eastAsia="华文中宋" w:hAnsi="华文中宋" w:cs="Times New Roman"/>
          <w:i/>
        </w:rPr>
        <w:t>g</w:t>
      </w:r>
      <w:r w:rsidRPr="00176A33">
        <w:rPr>
          <w:rFonts w:ascii="华文中宋" w:eastAsia="华文中宋" w:hAnsi="华文中宋" w:cs="Times New Roman"/>
        </w:rPr>
        <w:t>.求：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jc w:val="center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  <w:noProof/>
        </w:rPr>
        <w:drawing>
          <wp:inline distT="0" distB="0" distL="0" distR="0">
            <wp:extent cx="1257300" cy="647700"/>
            <wp:effectExtent l="19050" t="0" r="0" b="0"/>
            <wp:docPr id="7" name="图片 7" descr="C:\Users\Administrator\Desktop\2023步步高大一轮\全书完整的Word版文档\7-6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1478" name="Picture 7" descr="C:\Users\Administrator\Desktop\2023步步高大一轮\全书完整的Word版文档\7-65.TIF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(1)物块落地点离桌面边缘的水平距离；</w:t>
      </w:r>
    </w:p>
    <w:p w:rsid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(2)子弹</w:t>
      </w:r>
      <w:proofErr w:type="gramStart"/>
      <w:r w:rsidRPr="00176A33">
        <w:rPr>
          <w:rFonts w:ascii="华文中宋" w:eastAsia="华文中宋" w:hAnsi="华文中宋" w:cs="Times New Roman"/>
        </w:rPr>
        <w:t>射入物块过程</w:t>
      </w:r>
      <w:proofErr w:type="gramEnd"/>
      <w:r w:rsidRPr="00176A33">
        <w:rPr>
          <w:rFonts w:ascii="华文中宋" w:eastAsia="华文中宋" w:hAnsi="华文中宋" w:cs="Times New Roman"/>
        </w:rPr>
        <w:t>中系统损失的机械能．</w:t>
      </w:r>
    </w:p>
    <w:p w:rsidR="00176A33" w:rsidRDefault="00176A33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</w:p>
    <w:p w:rsidR="00176A33" w:rsidRDefault="00176A33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</w:p>
    <w:p w:rsidR="00176A33" w:rsidRDefault="00176A33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</w:p>
    <w:p w:rsidR="00176A33" w:rsidRPr="00176A33" w:rsidRDefault="00176A33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 w:hint="eastAsia"/>
        </w:rPr>
        <w:t>12</w:t>
      </w:r>
      <w:r w:rsidRPr="00176A33">
        <w:rPr>
          <w:rFonts w:ascii="华文中宋" w:eastAsia="华文中宋" w:hAnsi="华文中宋" w:cs="Times New Roman"/>
        </w:rPr>
        <w:t>．如图所示，</w:t>
      </w:r>
      <w:proofErr w:type="gramStart"/>
      <w:r w:rsidRPr="00176A33">
        <w:rPr>
          <w:rFonts w:ascii="华文中宋" w:eastAsia="华文中宋" w:hAnsi="华文中宋" w:cs="Times New Roman"/>
        </w:rPr>
        <w:t>一</w:t>
      </w:r>
      <w:proofErr w:type="gramEnd"/>
      <w:r w:rsidRPr="00176A33">
        <w:rPr>
          <w:rFonts w:ascii="华文中宋" w:eastAsia="华文中宋" w:hAnsi="华文中宋" w:cs="Times New Roman"/>
        </w:rPr>
        <w:t>质量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  <w:vertAlign w:val="subscript"/>
        </w:rPr>
        <w:t>1</w:t>
      </w:r>
      <w:r w:rsidRPr="00176A33">
        <w:rPr>
          <w:rFonts w:ascii="华文中宋" w:eastAsia="华文中宋" w:hAnsi="华文中宋" w:cs="Times New Roman"/>
        </w:rPr>
        <w:t>＝0.45 kg的平板小车静止在光滑的水平轨道上．车顶右端放</w:t>
      </w:r>
      <w:proofErr w:type="gramStart"/>
      <w:r w:rsidRPr="00176A33">
        <w:rPr>
          <w:rFonts w:ascii="华文中宋" w:eastAsia="华文中宋" w:hAnsi="华文中宋" w:cs="Times New Roman"/>
        </w:rPr>
        <w:t>一</w:t>
      </w:r>
      <w:proofErr w:type="gramEnd"/>
      <w:r w:rsidRPr="00176A33">
        <w:rPr>
          <w:rFonts w:ascii="华文中宋" w:eastAsia="华文中宋" w:hAnsi="华文中宋" w:cs="Times New Roman"/>
        </w:rPr>
        <w:t>质量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  <w:vertAlign w:val="subscript"/>
        </w:rPr>
        <w:t>2</w:t>
      </w:r>
      <w:r w:rsidRPr="00176A33">
        <w:rPr>
          <w:rFonts w:ascii="华文中宋" w:eastAsia="华文中宋" w:hAnsi="华文中宋" w:cs="Times New Roman"/>
        </w:rPr>
        <w:t>＝0.5 kg的小物块，小物块可视为质点，小物块与小车上表面之间的动摩擦因数</w:t>
      </w:r>
      <w:r w:rsidRPr="00176A33">
        <w:rPr>
          <w:rFonts w:ascii="华文中宋" w:eastAsia="华文中宋" w:hAnsi="华文中宋" w:cs="Times New Roman"/>
          <w:i/>
        </w:rPr>
        <w:t>μ</w:t>
      </w:r>
      <w:r w:rsidRPr="00176A33">
        <w:rPr>
          <w:rFonts w:ascii="华文中宋" w:eastAsia="华文中宋" w:hAnsi="华文中宋" w:cs="Times New Roman"/>
        </w:rPr>
        <w:t>＝0.5.现有</w:t>
      </w:r>
      <w:proofErr w:type="gramStart"/>
      <w:r w:rsidRPr="00176A33">
        <w:rPr>
          <w:rFonts w:ascii="华文中宋" w:eastAsia="华文中宋" w:hAnsi="华文中宋" w:cs="Times New Roman"/>
        </w:rPr>
        <w:t>一</w:t>
      </w:r>
      <w:proofErr w:type="gramEnd"/>
      <w:r w:rsidRPr="00176A33">
        <w:rPr>
          <w:rFonts w:ascii="华文中宋" w:eastAsia="华文中宋" w:hAnsi="华文中宋" w:cs="Times New Roman"/>
        </w:rPr>
        <w:t>质量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  <w:vertAlign w:val="subscript"/>
        </w:rPr>
        <w:t>0</w:t>
      </w:r>
      <w:r w:rsidRPr="00176A33">
        <w:rPr>
          <w:rFonts w:ascii="华文中宋" w:eastAsia="华文中宋" w:hAnsi="华文中宋" w:cs="Times New Roman"/>
        </w:rPr>
        <w:t>＝0.05 kg的子弹以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  <w:vertAlign w:val="subscript"/>
        </w:rPr>
        <w:t>0</w:t>
      </w:r>
      <w:r w:rsidRPr="00176A33">
        <w:rPr>
          <w:rFonts w:ascii="华文中宋" w:eastAsia="华文中宋" w:hAnsi="华文中宋" w:cs="Times New Roman"/>
        </w:rPr>
        <w:t>＝100 m/s的水平速度射中小车左端，并留在小车中，子弹与小车相互作用时间很短．</w:t>
      </w:r>
      <w:r w:rsidRPr="00176A33">
        <w:rPr>
          <w:rFonts w:ascii="华文中宋" w:eastAsia="华文中宋" w:hAnsi="华文中宋" w:cs="Times New Roman"/>
          <w:i/>
        </w:rPr>
        <w:t>g</w:t>
      </w:r>
      <w:r w:rsidRPr="00176A33">
        <w:rPr>
          <w:rFonts w:ascii="华文中宋" w:eastAsia="华文中宋" w:hAnsi="华文中宋" w:cs="Times New Roman"/>
        </w:rPr>
        <w:t>取10 m/s</w:t>
      </w:r>
      <w:r w:rsidRPr="00176A33">
        <w:rPr>
          <w:rFonts w:ascii="华文中宋" w:eastAsia="华文中宋" w:hAnsi="华文中宋" w:cs="Times New Roman"/>
          <w:vertAlign w:val="superscript"/>
        </w:rPr>
        <w:t>2</w:t>
      </w:r>
      <w:r w:rsidRPr="00176A33">
        <w:rPr>
          <w:rFonts w:ascii="华文中宋" w:eastAsia="华文中宋" w:hAnsi="华文中宋" w:cs="Times New Roman"/>
        </w:rPr>
        <w:t>，求：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jc w:val="center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  <w:noProof/>
        </w:rPr>
        <w:drawing>
          <wp:inline distT="0" distB="0" distL="0" distR="0">
            <wp:extent cx="1562100" cy="419100"/>
            <wp:effectExtent l="19050" t="0" r="0" b="0"/>
            <wp:docPr id="8" name="图片 8" descr="C:\Users\Administrator\Desktop\2023步步高大一轮\全书完整的Word版文档\7-6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09377" name="Picture 8" descr="C:\Users\Administrator\Desktop\2023步步高大一轮\全书完整的Word版文档\7-66.TIF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lastRenderedPageBreak/>
        <w:t>(1)子弹刚射入小车后，小车的速度大小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  <w:vertAlign w:val="subscript"/>
        </w:rPr>
        <w:t>1</w:t>
      </w:r>
      <w:r w:rsidRPr="00176A33">
        <w:rPr>
          <w:rFonts w:ascii="华文中宋" w:eastAsia="华文中宋" w:hAnsi="华文中宋" w:cs="Times New Roman"/>
        </w:rPr>
        <w:t>；</w:t>
      </w:r>
    </w:p>
    <w:p w:rsid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(2)要使小物块不脱离小车，小车的长度至少为多少．</w:t>
      </w:r>
    </w:p>
    <w:p w:rsidR="00176A33" w:rsidRDefault="00176A33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</w:p>
    <w:p w:rsidR="00176A33" w:rsidRDefault="00176A33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</w:p>
    <w:p w:rsidR="00176A33" w:rsidRDefault="00176A33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</w:p>
    <w:p w:rsidR="00176A33" w:rsidRDefault="00176A33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</w:p>
    <w:p w:rsidR="00176A33" w:rsidRDefault="00176A33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</w:p>
    <w:p w:rsidR="00176A33" w:rsidRPr="00176A33" w:rsidRDefault="00176A33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 w:hint="eastAsia"/>
        </w:rPr>
        <w:t>13.</w:t>
      </w:r>
      <w:r w:rsidRPr="00176A33">
        <w:rPr>
          <w:rFonts w:ascii="华文中宋" w:eastAsia="华文中宋" w:hAnsi="华文中宋" w:cs="Times New Roman"/>
        </w:rPr>
        <w:t>质量为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＝1.0 kg的长木板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在光滑水平面上以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  <w:vertAlign w:val="subscript"/>
        </w:rPr>
        <w:t>1</w:t>
      </w:r>
      <w:r w:rsidRPr="00176A33">
        <w:rPr>
          <w:rFonts w:ascii="华文中宋" w:eastAsia="华文中宋" w:hAnsi="华文中宋" w:cs="Times New Roman"/>
        </w:rPr>
        <w:t>＝0.5 m/s的速度向左运动，某时刻质量为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＝0.5 kg的小木块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>以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  <w:vertAlign w:val="subscript"/>
        </w:rPr>
        <w:t>2</w:t>
      </w:r>
      <w:r w:rsidRPr="00176A33">
        <w:rPr>
          <w:rFonts w:ascii="华文中宋" w:eastAsia="华文中宋" w:hAnsi="华文中宋" w:cs="Times New Roman"/>
        </w:rPr>
        <w:t>＝4 m/s的速度从左端向右滑上长木板，经过时间</w:t>
      </w:r>
      <w:r w:rsidRPr="00176A33">
        <w:rPr>
          <w:rFonts w:ascii="华文中宋" w:eastAsia="华文中宋" w:hAnsi="华文中宋" w:cs="Times New Roman"/>
          <w:i/>
        </w:rPr>
        <w:t>t</w:t>
      </w:r>
      <w:r w:rsidRPr="00176A33">
        <w:rPr>
          <w:rFonts w:ascii="华文中宋" w:eastAsia="华文中宋" w:hAnsi="华文中宋" w:cs="Times New Roman"/>
        </w:rPr>
        <w:t>＝0.6 s小木块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>相对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静止，求：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jc w:val="center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  <w:noProof/>
        </w:rPr>
        <w:drawing>
          <wp:inline distT="0" distB="0" distL="0" distR="0">
            <wp:extent cx="2085975" cy="323850"/>
            <wp:effectExtent l="19050" t="0" r="9525" b="0"/>
            <wp:docPr id="190" name="图片 190" descr="C:\Users\Administrator\Desktop\2023步步高大一轮\全书完整的Word版文档\7-5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64455" name="Picture 190" descr="C:\Users\Administrator\Desktop\2023步步高大一轮\全书完整的Word版文档\7-55.TIF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(1)两者相对静止时的运动速度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</w:rPr>
        <w:t>；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(2)从木块滑上木板到相对木板静止的过程中，木板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的动量变化量的大小；</w:t>
      </w:r>
    </w:p>
    <w:p w:rsid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(3)小木块与长木板间的动摩擦因数</w:t>
      </w:r>
      <w:r w:rsidRPr="00176A33">
        <w:rPr>
          <w:rFonts w:ascii="华文中宋" w:eastAsia="华文中宋" w:hAnsi="华文中宋" w:cs="Times New Roman"/>
          <w:i/>
        </w:rPr>
        <w:t>μ</w:t>
      </w:r>
      <w:r w:rsidRPr="00176A33">
        <w:rPr>
          <w:rFonts w:ascii="华文中宋" w:eastAsia="华文中宋" w:hAnsi="华文中宋" w:cs="Times New Roman"/>
        </w:rPr>
        <w:t>.</w:t>
      </w:r>
    </w:p>
    <w:p w:rsidR="00176A33" w:rsidRDefault="00176A33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</w:p>
    <w:p w:rsidR="00176A33" w:rsidRDefault="00176A33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</w:p>
    <w:p w:rsidR="00176A33" w:rsidRDefault="00176A33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</w:p>
    <w:p w:rsidR="00176A33" w:rsidRDefault="00176A33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</w:p>
    <w:p w:rsidR="00176A33" w:rsidRPr="00176A33" w:rsidRDefault="00176A33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 w:hint="eastAsia"/>
        </w:rPr>
        <w:t>14.</w:t>
      </w:r>
      <w:r w:rsidRPr="00176A33">
        <w:rPr>
          <w:rFonts w:ascii="华文中宋" w:eastAsia="华文中宋" w:hAnsi="华文中宋" w:cs="Times New Roman"/>
        </w:rPr>
        <w:t>如图所示，可看成质点的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物体叠放在上表面光滑的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>物体上，一起以</w:t>
      </w:r>
      <w:r w:rsidRPr="00176A33">
        <w:rPr>
          <w:rFonts w:ascii="华文中宋" w:eastAsia="华文中宋" w:hAnsi="华文中宋" w:cs="Times New Roman"/>
          <w:i/>
        </w:rPr>
        <w:t>v</w:t>
      </w:r>
      <w:r w:rsidRPr="00176A33">
        <w:rPr>
          <w:rFonts w:ascii="华文中宋" w:eastAsia="华文中宋" w:hAnsi="华文中宋" w:cs="Times New Roman"/>
          <w:vertAlign w:val="subscript"/>
        </w:rPr>
        <w:t>0</w:t>
      </w:r>
      <w:r w:rsidRPr="00176A33">
        <w:rPr>
          <w:rFonts w:ascii="华文中宋" w:eastAsia="华文中宋" w:hAnsi="华文中宋" w:cs="Times New Roman"/>
        </w:rPr>
        <w:t>的速度沿光滑的水平轨道匀速运动，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>与静止在同一光滑水平轨道上的木板</w:t>
      </w:r>
      <w:r w:rsidRPr="00176A33">
        <w:rPr>
          <w:rFonts w:ascii="华文中宋" w:eastAsia="华文中宋" w:hAnsi="华文中宋" w:cs="Times New Roman"/>
          <w:i/>
        </w:rPr>
        <w:t>C</w:t>
      </w:r>
      <w:r w:rsidRPr="00176A33">
        <w:rPr>
          <w:rFonts w:ascii="华文中宋" w:eastAsia="华文中宋" w:hAnsi="华文中宋" w:cs="Times New Roman"/>
        </w:rPr>
        <w:t>发生完全非弹性碰撞，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>、</w:t>
      </w:r>
      <w:r w:rsidRPr="00176A33">
        <w:rPr>
          <w:rFonts w:ascii="华文中宋" w:eastAsia="华文中宋" w:hAnsi="华文中宋" w:cs="Times New Roman"/>
          <w:i/>
        </w:rPr>
        <w:t>C</w:t>
      </w:r>
      <w:r w:rsidRPr="00176A33">
        <w:rPr>
          <w:rFonts w:ascii="华文中宋" w:eastAsia="华文中宋" w:hAnsi="华文中宋" w:cs="Times New Roman"/>
        </w:rPr>
        <w:t>的上表面相平且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>、</w:t>
      </w:r>
      <w:r w:rsidRPr="00176A33">
        <w:rPr>
          <w:rFonts w:ascii="华文中宋" w:eastAsia="华文中宋" w:hAnsi="华文中宋" w:cs="Times New Roman"/>
          <w:i/>
        </w:rPr>
        <w:t>C</w:t>
      </w:r>
      <w:r w:rsidRPr="00176A33">
        <w:rPr>
          <w:rFonts w:ascii="华文中宋" w:eastAsia="华文中宋" w:hAnsi="华文中宋" w:cs="Times New Roman"/>
        </w:rPr>
        <w:t>不粘连，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滑上</w:t>
      </w:r>
      <w:r w:rsidRPr="00176A33">
        <w:rPr>
          <w:rFonts w:ascii="华文中宋" w:eastAsia="华文中宋" w:hAnsi="华文中宋" w:cs="Times New Roman"/>
          <w:i/>
        </w:rPr>
        <w:t>C</w:t>
      </w:r>
      <w:r w:rsidRPr="00176A33">
        <w:rPr>
          <w:rFonts w:ascii="华文中宋" w:eastAsia="华文中宋" w:hAnsi="华文中宋" w:cs="Times New Roman"/>
        </w:rPr>
        <w:t>后恰好能到达</w:t>
      </w:r>
      <w:r w:rsidRPr="00176A33">
        <w:rPr>
          <w:rFonts w:ascii="华文中宋" w:eastAsia="华文中宋" w:hAnsi="华文中宋" w:cs="Times New Roman"/>
          <w:i/>
        </w:rPr>
        <w:t>C</w:t>
      </w:r>
      <w:r w:rsidRPr="00176A33">
        <w:rPr>
          <w:rFonts w:ascii="华文中宋" w:eastAsia="华文中宋" w:hAnsi="华文中宋" w:cs="Times New Roman"/>
        </w:rPr>
        <w:t>板的最右端，已知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、</w:t>
      </w:r>
      <w:r w:rsidRPr="00176A33">
        <w:rPr>
          <w:rFonts w:ascii="华文中宋" w:eastAsia="华文中宋" w:hAnsi="华文中宋" w:cs="Times New Roman"/>
          <w:i/>
        </w:rPr>
        <w:t>B</w:t>
      </w:r>
      <w:r w:rsidRPr="00176A33">
        <w:rPr>
          <w:rFonts w:ascii="华文中宋" w:eastAsia="华文中宋" w:hAnsi="华文中宋" w:cs="Times New Roman"/>
        </w:rPr>
        <w:t>、</w:t>
      </w:r>
      <w:r w:rsidRPr="00176A33">
        <w:rPr>
          <w:rFonts w:ascii="华文中宋" w:eastAsia="华文中宋" w:hAnsi="华文中宋" w:cs="Times New Roman"/>
          <w:i/>
        </w:rPr>
        <w:t>C</w:t>
      </w:r>
      <w:r w:rsidRPr="00176A33">
        <w:rPr>
          <w:rFonts w:ascii="华文中宋" w:eastAsia="华文中宋" w:hAnsi="华文中宋" w:cs="Times New Roman"/>
        </w:rPr>
        <w:t>质量均相等，且为</w:t>
      </w:r>
      <w:r w:rsidRPr="00176A33">
        <w:rPr>
          <w:rFonts w:ascii="华文中宋" w:eastAsia="华文中宋" w:hAnsi="华文中宋" w:cs="Times New Roman"/>
          <w:i/>
        </w:rPr>
        <w:t>m</w:t>
      </w:r>
      <w:r w:rsidRPr="00176A33">
        <w:rPr>
          <w:rFonts w:ascii="华文中宋" w:eastAsia="华文中宋" w:hAnsi="华文中宋" w:cs="Times New Roman"/>
        </w:rPr>
        <w:t>，木板</w:t>
      </w:r>
      <w:r w:rsidRPr="00176A33">
        <w:rPr>
          <w:rFonts w:ascii="华文中宋" w:eastAsia="华文中宋" w:hAnsi="华文中宋" w:cs="Times New Roman"/>
          <w:i/>
        </w:rPr>
        <w:t>C</w:t>
      </w:r>
      <w:r w:rsidRPr="00176A33">
        <w:rPr>
          <w:rFonts w:ascii="华文中宋" w:eastAsia="华文中宋" w:hAnsi="华文中宋" w:cs="Times New Roman"/>
        </w:rPr>
        <w:t>长为</w:t>
      </w:r>
      <w:r w:rsidRPr="00176A33">
        <w:rPr>
          <w:rFonts w:ascii="华文中宋" w:eastAsia="华文中宋" w:hAnsi="华文中宋" w:cs="Times New Roman"/>
          <w:i/>
        </w:rPr>
        <w:t>L</w:t>
      </w:r>
      <w:r w:rsidRPr="00176A33">
        <w:rPr>
          <w:rFonts w:ascii="华文中宋" w:eastAsia="华文中宋" w:hAnsi="华文中宋" w:cs="Times New Roman"/>
        </w:rPr>
        <w:t>，求：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jc w:val="center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  <w:noProof/>
        </w:rPr>
        <w:drawing>
          <wp:inline distT="0" distB="0" distL="0" distR="0">
            <wp:extent cx="1162050" cy="285750"/>
            <wp:effectExtent l="19050" t="0" r="0" b="0"/>
            <wp:docPr id="191" name="图片 191" descr="C:\Users\Administrator\Desktop\2023步步高大一轮\全书完整的Word版文档\7-5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00643" name="Picture 191" descr="C:\Users\Administrator\Desktop\2023步步高大一轮\全书完整的Word版文档\7-56.TIF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(1)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物体的最终速度的大小；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(2)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、</w:t>
      </w:r>
      <w:r w:rsidRPr="00176A33">
        <w:rPr>
          <w:rFonts w:ascii="华文中宋" w:eastAsia="华文中宋" w:hAnsi="华文中宋" w:cs="Times New Roman"/>
          <w:i/>
        </w:rPr>
        <w:t>C</w:t>
      </w:r>
      <w:r w:rsidRPr="00176A33">
        <w:rPr>
          <w:rFonts w:ascii="华文中宋" w:eastAsia="华文中宋" w:hAnsi="华文中宋" w:cs="Times New Roman"/>
        </w:rPr>
        <w:t>之间的摩擦力的大小；</w:t>
      </w:r>
    </w:p>
    <w:p w:rsid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(3)</w:t>
      </w:r>
      <w:r w:rsidRPr="00176A33">
        <w:rPr>
          <w:rFonts w:ascii="华文中宋" w:eastAsia="华文中宋" w:hAnsi="华文中宋" w:cs="Times New Roman"/>
          <w:i/>
        </w:rPr>
        <w:t>A</w:t>
      </w:r>
      <w:r w:rsidRPr="00176A33">
        <w:rPr>
          <w:rFonts w:ascii="华文中宋" w:eastAsia="华文中宋" w:hAnsi="华文中宋" w:cs="Times New Roman"/>
        </w:rPr>
        <w:t>在木板</w:t>
      </w:r>
      <w:r w:rsidRPr="00176A33">
        <w:rPr>
          <w:rFonts w:ascii="华文中宋" w:eastAsia="华文中宋" w:hAnsi="华文中宋" w:cs="Times New Roman"/>
          <w:i/>
        </w:rPr>
        <w:t>C</w:t>
      </w:r>
      <w:r w:rsidRPr="00176A33">
        <w:rPr>
          <w:rFonts w:ascii="华文中宋" w:eastAsia="华文中宋" w:hAnsi="华文中宋" w:cs="Times New Roman"/>
        </w:rPr>
        <w:t>上滑行的时间</w:t>
      </w:r>
      <w:r w:rsidRPr="00176A33">
        <w:rPr>
          <w:rFonts w:ascii="华文中宋" w:eastAsia="华文中宋" w:hAnsi="华文中宋" w:cs="Times New Roman"/>
          <w:i/>
        </w:rPr>
        <w:t>t</w:t>
      </w:r>
      <w:r w:rsidRPr="00176A33">
        <w:rPr>
          <w:rFonts w:ascii="华文中宋" w:eastAsia="华文中宋" w:hAnsi="华文中宋" w:cs="Times New Roman"/>
        </w:rPr>
        <w:t>.</w:t>
      </w:r>
    </w:p>
    <w:p w:rsidR="00176A33" w:rsidRPr="00176A33" w:rsidRDefault="00176A33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 w:hint="eastAsia"/>
        </w:rPr>
        <w:lastRenderedPageBreak/>
        <w:t>15.</w:t>
      </w:r>
      <w:r w:rsidRPr="00176A33">
        <w:rPr>
          <w:rFonts w:ascii="华文中宋" w:eastAsia="华文中宋" w:hAnsi="华文中宋" w:cs="Times New Roman"/>
        </w:rPr>
        <w:t>如图所示，在光滑的水平桌面上静止放置一个质量为980 g的长方形匀质木块，现有一颗质量为20 g的子弹以大小为300 m/s的水平速度沿木块的中心轴线射向木块，最终留在木块中没有射出，和木块一起以共同的速度运动．已知木块沿子弹运动方向的长度为10 cm，子弹打进木块的深度为6 cm.设木块对子弹的阻力保持不变．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jc w:val="center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  <w:noProof/>
        </w:rPr>
        <w:drawing>
          <wp:inline distT="0" distB="0" distL="0" distR="0">
            <wp:extent cx="1000125" cy="314325"/>
            <wp:effectExtent l="19050" t="0" r="9525" b="0"/>
            <wp:docPr id="223" name="图片 223" descr="C:\Users\Administrator\Desktop\2023步步高大一轮\全书完整的Word版文档\7-5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92411" name="Picture 223" descr="C:\Users\Administrator\Desktop\2023步步高大一轮\全书完整的Word版文档\7-52.TIF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(1)求子弹和木块的共同速度以及它们在此过程中所产生的内能．</w:t>
      </w: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华文中宋" w:eastAsia="华文中宋" w:hAnsi="华文中宋" w:cs="Times New Roman"/>
        </w:rPr>
      </w:pPr>
      <w:r w:rsidRPr="00176A33">
        <w:rPr>
          <w:rFonts w:ascii="华文中宋" w:eastAsia="华文中宋" w:hAnsi="华文中宋" w:cs="Times New Roman"/>
        </w:rPr>
        <w:t>(2)若子弹是以大小为400 m/s的水平速度从同一方向水平射向该木块，则在射中木块后能否射穿该木块？</w:t>
      </w:r>
    </w:p>
    <w:p w:rsidR="00640504" w:rsidRPr="00176A33" w:rsidRDefault="00640504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640504" w:rsidRPr="00176A33" w:rsidRDefault="00640504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640504" w:rsidRPr="00176A33" w:rsidRDefault="00640504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640504" w:rsidRPr="00176A33" w:rsidRDefault="00640504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640504" w:rsidRPr="00176A33" w:rsidRDefault="00640504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640504" w:rsidRPr="00176A33" w:rsidRDefault="00640504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640504" w:rsidRPr="00176A33" w:rsidRDefault="00640504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FC7347" w:rsidRDefault="00FC7347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176A33" w:rsidRPr="00176A33" w:rsidRDefault="00176A3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AB5C43" w:rsidRDefault="00AB5C4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AB5C43" w:rsidRDefault="00AB5C4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AB5C43" w:rsidRDefault="00AB5C4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AB5C43" w:rsidRDefault="00AB5C4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AB5C43" w:rsidRDefault="00AB5C4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AB5C43" w:rsidRDefault="00AB5C4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AB5C43" w:rsidRDefault="00AB5C4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AB5C43" w:rsidRDefault="00AB5C4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AB5C43" w:rsidRDefault="00AB5C4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AB5C43" w:rsidRDefault="00AB5C4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AB5C43" w:rsidRDefault="00AB5C4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 w:hint="eastAsia"/>
        </w:rPr>
      </w:pPr>
    </w:p>
    <w:p w:rsidR="00AB5C43" w:rsidRDefault="00AB5C4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AB5C43" w:rsidRDefault="00AB5C4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AB5C43" w:rsidRDefault="00AB5C4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AB5C43" w:rsidRDefault="00AB5C4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AB5C43" w:rsidRDefault="00AB5C4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AB5C43" w:rsidRDefault="00AB5C4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AB5C43" w:rsidRDefault="00AB5C4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AB5C43" w:rsidRDefault="00AB5C43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</w:rPr>
      </w:pPr>
    </w:p>
    <w:p w:rsidR="00640504" w:rsidRPr="00176A33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176A33">
        <w:rPr>
          <w:rFonts w:ascii="Times New Roman" w:eastAsia="黑体" w:hAnsi="Times New Roman" w:cs="Times New Roman"/>
        </w:rPr>
        <w:lastRenderedPageBreak/>
        <w:t>答案</w:t>
      </w:r>
    </w:p>
    <w:p w:rsidR="00640504" w:rsidRP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hAnsi="Times New Roman" w:cs="Times New Roman"/>
          <w:sz w:val="28"/>
          <w:szCs w:val="28"/>
        </w:rPr>
        <w:t>1</w:t>
      </w:r>
      <w:r w:rsidRPr="00640504">
        <w:rPr>
          <w:rFonts w:ascii="Times New Roman" w:hAnsi="Times New Roman" w:cs="Times New Roman"/>
          <w:sz w:val="28"/>
          <w:szCs w:val="28"/>
        </w:rPr>
        <w:t>．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640504">
        <w:rPr>
          <w:rFonts w:ascii="Times New Roman" w:hAnsi="Times New Roman" w:cs="Times New Roman"/>
          <w:sz w:val="28"/>
          <w:szCs w:val="28"/>
        </w:rPr>
        <w:t>C</w:t>
      </w:r>
    </w:p>
    <w:p w:rsidR="00640504" w:rsidRP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hAnsi="Times New Roman" w:cs="Times New Roman"/>
          <w:sz w:val="28"/>
          <w:szCs w:val="28"/>
        </w:rPr>
        <w:t>2</w:t>
      </w:r>
      <w:r w:rsidRPr="00640504">
        <w:rPr>
          <w:rFonts w:ascii="Times New Roman" w:hAnsi="Times New Roman" w:cs="Times New Roman"/>
          <w:sz w:val="28"/>
          <w:szCs w:val="28"/>
        </w:rPr>
        <w:t>．</w:t>
      </w:r>
      <w:r>
        <w:rPr>
          <w:rFonts w:ascii="Times New Roman" w:eastAsia="楷体_GB2312" w:hAnsi="Times New Roman" w:cs="Times New Roman" w:hint="eastAsia"/>
          <w:sz w:val="28"/>
          <w:szCs w:val="28"/>
        </w:rPr>
        <w:t xml:space="preserve"> </w:t>
      </w:r>
      <w:r w:rsidRPr="00640504">
        <w:rPr>
          <w:rFonts w:ascii="Times New Roman" w:hAnsi="Times New Roman" w:cs="Times New Roman"/>
          <w:sz w:val="28"/>
          <w:szCs w:val="28"/>
        </w:rPr>
        <w:t>AB</w:t>
      </w:r>
    </w:p>
    <w:p w:rsidR="00640504" w:rsidRP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eastAsia="楷体_GB2312" w:hAnsi="Times New Roman" w:cs="Times New Roman" w:hint="eastAsia"/>
          <w:sz w:val="28"/>
          <w:szCs w:val="28"/>
        </w:rPr>
        <w:t xml:space="preserve"> </w:t>
      </w:r>
      <w:r w:rsidRPr="00640504">
        <w:rPr>
          <w:rFonts w:ascii="Times New Roman" w:hAnsi="Times New Roman" w:cs="Times New Roman"/>
          <w:sz w:val="28"/>
          <w:szCs w:val="28"/>
        </w:rPr>
        <w:t>BC</w:t>
      </w:r>
    </w:p>
    <w:p w:rsidR="00640504" w:rsidRP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640504">
        <w:rPr>
          <w:rFonts w:ascii="Times New Roman" w:hAnsi="Times New Roman" w:cs="Times New Roman"/>
          <w:sz w:val="28"/>
          <w:szCs w:val="28"/>
        </w:rPr>
        <w:t>A</w:t>
      </w:r>
    </w:p>
    <w:p w:rsidR="00640504" w:rsidRP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640504">
        <w:rPr>
          <w:rFonts w:ascii="Times New Roman" w:hAnsi="Times New Roman" w:cs="Times New Roman"/>
          <w:sz w:val="28"/>
          <w:szCs w:val="28"/>
        </w:rPr>
        <w:t>A</w:t>
      </w:r>
    </w:p>
    <w:p w:rsidR="00640504" w:rsidRP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eastAsia="楷体_GB2312" w:hAnsi="Times New Roman" w:cs="Times New Roman" w:hint="eastAsia"/>
          <w:sz w:val="28"/>
          <w:szCs w:val="28"/>
        </w:rPr>
        <w:t xml:space="preserve"> </w:t>
      </w:r>
      <w:r w:rsidRPr="00640504">
        <w:rPr>
          <w:rFonts w:ascii="Times New Roman" w:hAnsi="Times New Roman" w:cs="Times New Roman"/>
          <w:sz w:val="28"/>
          <w:szCs w:val="28"/>
        </w:rPr>
        <w:t>ACD</w:t>
      </w:r>
    </w:p>
    <w:p w:rsidR="00640504" w:rsidRP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hAnsi="Times New Roman" w:cs="Times New Roman" w:hint="eastAsia"/>
          <w:sz w:val="28"/>
          <w:szCs w:val="28"/>
        </w:rPr>
        <w:t>7.</w:t>
      </w:r>
      <w:r w:rsidRPr="00640504">
        <w:rPr>
          <w:rFonts w:ascii="Times New Roman" w:hAnsi="Times New Roman" w:cs="Times New Roman"/>
          <w:sz w:val="28"/>
          <w:szCs w:val="28"/>
        </w:rPr>
        <w:t>BD</w:t>
      </w:r>
    </w:p>
    <w:p w:rsidR="00640504" w:rsidRP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eastAsia="黑体" w:hAnsi="Times New Roman" w:cs="Times New Roman" w:hint="eastAsia"/>
          <w:sz w:val="28"/>
          <w:szCs w:val="28"/>
        </w:rPr>
        <w:t>8.</w:t>
      </w:r>
      <w:r w:rsidRPr="00640504">
        <w:rPr>
          <w:rFonts w:ascii="Times New Roman" w:eastAsia="楷体_GB2312" w:hAnsi="Times New Roman" w:cs="Times New Roman"/>
          <w:sz w:val="28"/>
          <w:szCs w:val="28"/>
        </w:rPr>
        <w:t xml:space="preserve"> </w:t>
      </w:r>
      <w:r>
        <w:rPr>
          <w:rFonts w:ascii="Times New Roman" w:eastAsia="楷体_GB2312" w:hAnsi="Times New Roman" w:cs="Times New Roman" w:hint="eastAsia"/>
          <w:sz w:val="28"/>
          <w:szCs w:val="28"/>
        </w:rPr>
        <w:t xml:space="preserve"> </w:t>
      </w:r>
      <w:r w:rsidRPr="00640504">
        <w:rPr>
          <w:rFonts w:ascii="Times New Roman" w:hAnsi="Times New Roman" w:cs="Times New Roman"/>
          <w:sz w:val="28"/>
          <w:szCs w:val="28"/>
        </w:rPr>
        <w:t>ABD</w:t>
      </w:r>
    </w:p>
    <w:p w:rsidR="00640504" w:rsidRP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eastAsia="黑体" w:hAnsi="Times New Roman" w:cs="Times New Roman" w:hint="eastAsia"/>
          <w:sz w:val="28"/>
          <w:szCs w:val="28"/>
        </w:rPr>
        <w:t>9.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640504">
        <w:rPr>
          <w:rFonts w:ascii="Times New Roman" w:hAnsi="Times New Roman" w:cs="Times New Roman"/>
          <w:sz w:val="28"/>
          <w:szCs w:val="28"/>
        </w:rPr>
        <w:t>A</w:t>
      </w:r>
    </w:p>
    <w:p w:rsidR="00640504" w:rsidRP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eastAsia="黑体" w:hAnsi="Times New Roman" w:cs="Times New Roman" w:hint="eastAsia"/>
          <w:sz w:val="28"/>
          <w:szCs w:val="28"/>
        </w:rPr>
        <w:t>10.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640504">
        <w:rPr>
          <w:rFonts w:ascii="Times New Roman" w:hAnsi="Times New Roman" w:cs="Times New Roman"/>
          <w:sz w:val="28"/>
          <w:szCs w:val="28"/>
        </w:rPr>
        <w:t>C</w:t>
      </w:r>
    </w:p>
    <w:p w:rsid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hAnsi="Times New Roman" w:cs="Times New Roman" w:hint="eastAsia"/>
          <w:sz w:val="28"/>
          <w:szCs w:val="28"/>
        </w:rPr>
        <w:t>11</w:t>
      </w:r>
      <w:r w:rsidRPr="0064050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640504">
        <w:rPr>
          <w:rFonts w:ascii="Times New Roman" w:hAnsi="Times New Roman" w:cs="Times New Roman"/>
          <w:sz w:val="28"/>
          <w:szCs w:val="28"/>
        </w:rPr>
        <w:t>(1)</w:t>
      </w:r>
      <w:r w:rsidRPr="00640504">
        <w:rPr>
          <w:rFonts w:ascii="宋体-方正超大字符集" w:eastAsia="宋体-方正超大字符集" w:hAnsi="宋体-方正超大字符集" w:cs="宋体-方正超大字符集"/>
          <w:sz w:val="28"/>
          <w:szCs w:val="28"/>
        </w:rPr>
        <w:fldChar w:fldCharType="begin"/>
      </w:r>
      <w:r w:rsidRPr="00640504">
        <w:rPr>
          <w:rFonts w:ascii="宋体-方正超大字符集" w:eastAsia="宋体-方正超大字符集" w:hAnsi="宋体-方正超大字符集" w:cs="宋体-方正超大字符集" w:hint="eastAsia"/>
          <w:sz w:val="28"/>
          <w:szCs w:val="28"/>
        </w:rPr>
        <w:instrText>eq \</w:instrText>
      </w:r>
      <w:r w:rsidRPr="00640504">
        <w:rPr>
          <w:rFonts w:ascii="Times New Roman" w:hAnsi="Times New Roman" w:cs="Times New Roman"/>
          <w:sz w:val="28"/>
          <w:szCs w:val="28"/>
        </w:rPr>
        <w:instrText>f(</w:instrText>
      </w:r>
      <w:r w:rsidRPr="00640504">
        <w:rPr>
          <w:rFonts w:ascii="Times New Roman" w:hAnsi="Times New Roman" w:cs="Times New Roman"/>
          <w:i/>
          <w:sz w:val="28"/>
          <w:szCs w:val="28"/>
        </w:rPr>
        <w:instrText>m</w:instrText>
      </w:r>
      <w:r w:rsidRPr="00640504">
        <w:rPr>
          <w:rFonts w:ascii="Book Antiqua" w:hAnsi="Book Antiqua" w:cs="Times New Roman"/>
          <w:i/>
          <w:sz w:val="28"/>
          <w:szCs w:val="28"/>
        </w:rPr>
        <w:instrText>v</w:instrText>
      </w:r>
      <w:r w:rsidRPr="00640504">
        <w:rPr>
          <w:rFonts w:ascii="Times New Roman" w:hAnsi="Times New Roman" w:cs="Times New Roman"/>
          <w:sz w:val="28"/>
          <w:szCs w:val="28"/>
          <w:vertAlign w:val="subscript"/>
        </w:rPr>
        <w:instrText>0</w:instrText>
      </w:r>
      <w:r w:rsidRPr="00640504">
        <w:rPr>
          <w:rFonts w:ascii="Times New Roman" w:hAnsi="Times New Roman" w:cs="Times New Roman"/>
          <w:i/>
          <w:sz w:val="28"/>
          <w:szCs w:val="28"/>
        </w:rPr>
        <w:instrText>,M</w:instrText>
      </w:r>
      <w:r w:rsidRPr="00640504">
        <w:rPr>
          <w:rFonts w:ascii="Times New Roman" w:hAnsi="Times New Roman" w:cs="Times New Roman"/>
          <w:sz w:val="28"/>
          <w:szCs w:val="28"/>
        </w:rPr>
        <w:instrText>＋</w:instrText>
      </w:r>
      <w:r w:rsidRPr="00640504">
        <w:rPr>
          <w:rFonts w:ascii="Times New Roman" w:hAnsi="Times New Roman" w:cs="Times New Roman"/>
          <w:i/>
          <w:sz w:val="28"/>
          <w:szCs w:val="28"/>
        </w:rPr>
        <w:instrText>m</w:instrText>
      </w:r>
      <w:r w:rsidRPr="00640504">
        <w:rPr>
          <w:rFonts w:ascii="Times New Roman" w:hAnsi="Times New Roman" w:cs="Times New Roman"/>
          <w:sz w:val="28"/>
          <w:szCs w:val="28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  <w:sz w:val="28"/>
          <w:szCs w:val="28"/>
        </w:rPr>
        <w:fldChar w:fldCharType="separate"/>
      </w:r>
      <w:r w:rsidRPr="00640504">
        <w:rPr>
          <w:rFonts w:ascii="宋体-方正超大字符集" w:eastAsia="宋体-方正超大字符集" w:hAnsi="宋体-方正超大字符集" w:cs="宋体-方正超大字符集"/>
          <w:sz w:val="28"/>
          <w:szCs w:val="28"/>
        </w:rPr>
        <w:fldChar w:fldCharType="end"/>
      </w:r>
      <w:r w:rsidRPr="00640504">
        <w:rPr>
          <w:rFonts w:ascii="宋体-方正超大字符集" w:eastAsia="宋体-方正超大字符集" w:hAnsi="宋体-方正超大字符集" w:cs="宋体-方正超大字符集"/>
          <w:sz w:val="28"/>
          <w:szCs w:val="28"/>
        </w:rPr>
        <w:fldChar w:fldCharType="begin"/>
      </w:r>
      <w:r w:rsidRPr="00640504">
        <w:rPr>
          <w:rFonts w:ascii="宋体-方正超大字符集" w:eastAsia="宋体-方正超大字符集" w:hAnsi="宋体-方正超大字符集" w:cs="宋体-方正超大字符集" w:hint="eastAsia"/>
          <w:sz w:val="28"/>
          <w:szCs w:val="28"/>
        </w:rPr>
        <w:instrText>eq \</w:instrText>
      </w:r>
      <w:r w:rsidRPr="00640504">
        <w:rPr>
          <w:rFonts w:ascii="Times New Roman" w:hAnsi="Times New Roman" w:cs="Times New Roman"/>
          <w:sz w:val="28"/>
          <w:szCs w:val="28"/>
        </w:rPr>
        <w:instrText>r(\f(2</w:instrText>
      </w:r>
      <w:r w:rsidRPr="00640504">
        <w:rPr>
          <w:rFonts w:ascii="Times New Roman" w:hAnsi="Times New Roman" w:cs="Times New Roman"/>
          <w:i/>
          <w:sz w:val="28"/>
          <w:szCs w:val="28"/>
        </w:rPr>
        <w:instrText>h,g</w:instrText>
      </w:r>
      <w:r w:rsidRPr="00640504">
        <w:rPr>
          <w:rFonts w:ascii="Times New Roman" w:hAnsi="Times New Roman" w:cs="Times New Roman"/>
          <w:sz w:val="28"/>
          <w:szCs w:val="28"/>
        </w:rPr>
        <w:instrText>))</w:instrText>
      </w:r>
      <w:r>
        <w:rPr>
          <w:rFonts w:ascii="宋体-方正超大字符集" w:eastAsia="宋体-方正超大字符集" w:hAnsi="宋体-方正超大字符集" w:cs="宋体-方正超大字符集"/>
          <w:sz w:val="28"/>
          <w:szCs w:val="28"/>
        </w:rPr>
        <w:fldChar w:fldCharType="separate"/>
      </w:r>
      <w:r w:rsidRPr="00640504">
        <w:rPr>
          <w:rFonts w:ascii="宋体-方正超大字符集" w:eastAsia="宋体-方正超大字符集" w:hAnsi="宋体-方正超大字符集" w:cs="宋体-方正超大字符集"/>
          <w:sz w:val="28"/>
          <w:szCs w:val="28"/>
        </w:rPr>
        <w:fldChar w:fldCharType="end"/>
      </w:r>
      <w:r w:rsidRPr="00640504">
        <w:rPr>
          <w:rFonts w:ascii="Times New Roman" w:hAnsi="Times New Roman" w:cs="Times New Roman"/>
          <w:sz w:val="28"/>
          <w:szCs w:val="28"/>
        </w:rPr>
        <w:t xml:space="preserve">　</w:t>
      </w:r>
    </w:p>
    <w:p w:rsidR="00640504" w:rsidRP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hAnsi="Times New Roman" w:cs="Times New Roman"/>
          <w:sz w:val="28"/>
          <w:szCs w:val="28"/>
        </w:rPr>
        <w:t>(2)</w:t>
      </w:r>
      <w:r w:rsidRPr="00640504">
        <w:rPr>
          <w:rFonts w:ascii="宋体-方正超大字符集" w:eastAsia="宋体-方正超大字符集" w:hAnsi="宋体-方正超大字符集" w:cs="宋体-方正超大字符集"/>
          <w:sz w:val="28"/>
          <w:szCs w:val="28"/>
        </w:rPr>
        <w:fldChar w:fldCharType="begin"/>
      </w:r>
      <w:r w:rsidRPr="00640504">
        <w:rPr>
          <w:rFonts w:ascii="宋体-方正超大字符集" w:eastAsia="宋体-方正超大字符集" w:hAnsi="宋体-方正超大字符集" w:cs="宋体-方正超大字符集" w:hint="eastAsia"/>
          <w:sz w:val="28"/>
          <w:szCs w:val="28"/>
        </w:rPr>
        <w:instrText>eq \</w:instrText>
      </w:r>
      <w:r w:rsidRPr="00640504">
        <w:rPr>
          <w:rFonts w:ascii="Times New Roman" w:hAnsi="Times New Roman" w:cs="Times New Roman"/>
          <w:sz w:val="28"/>
          <w:szCs w:val="28"/>
        </w:rPr>
        <w:instrText>f(</w:instrText>
      </w:r>
      <w:r w:rsidRPr="00640504">
        <w:rPr>
          <w:rFonts w:ascii="Times New Roman" w:hAnsi="Times New Roman" w:cs="Times New Roman"/>
          <w:i/>
          <w:sz w:val="28"/>
          <w:szCs w:val="28"/>
        </w:rPr>
        <w:instrText>Mm</w:instrText>
      </w:r>
      <w:r w:rsidRPr="00640504">
        <w:rPr>
          <w:rFonts w:ascii="Book Antiqua" w:hAnsi="Book Antiqua" w:cs="Times New Roman"/>
          <w:i/>
          <w:sz w:val="28"/>
          <w:szCs w:val="28"/>
        </w:rPr>
        <w:instrText>v</w:instrText>
      </w:r>
      <w:r w:rsidRPr="00640504">
        <w:rPr>
          <w:rFonts w:ascii="Times New Roman" w:hAnsi="Times New Roman" w:cs="Times New Roman"/>
          <w:sz w:val="28"/>
          <w:szCs w:val="28"/>
          <w:vertAlign w:val="subscript"/>
        </w:rPr>
        <w:instrText>0</w:instrText>
      </w:r>
      <w:r w:rsidRPr="00640504">
        <w:rPr>
          <w:rFonts w:ascii="Times New Roman" w:hAnsi="Times New Roman" w:cs="Times New Roman"/>
          <w:sz w:val="28"/>
          <w:szCs w:val="28"/>
          <w:vertAlign w:val="superscript"/>
        </w:rPr>
        <w:instrText>2</w:instrText>
      </w:r>
      <w:r w:rsidRPr="00640504">
        <w:rPr>
          <w:rFonts w:ascii="Times New Roman" w:hAnsi="Times New Roman" w:cs="Times New Roman"/>
          <w:i/>
          <w:sz w:val="28"/>
          <w:szCs w:val="28"/>
        </w:rPr>
        <w:instrText>,</w:instrText>
      </w:r>
      <w:r w:rsidRPr="00640504">
        <w:rPr>
          <w:rFonts w:ascii="Times New Roman" w:hAnsi="Times New Roman" w:cs="Times New Roman"/>
          <w:sz w:val="28"/>
          <w:szCs w:val="28"/>
        </w:rPr>
        <w:instrText>2</w:instrText>
      </w:r>
      <w:r w:rsidRPr="00640504">
        <w:rPr>
          <w:rFonts w:ascii="Symbol" w:hAnsi="Symbol" w:cs="Times New Roman"/>
          <w:sz w:val="28"/>
          <w:szCs w:val="28"/>
        </w:rPr>
        <w:sym w:font="Symbol" w:char="F028"/>
      </w:r>
      <w:r w:rsidRPr="00640504">
        <w:rPr>
          <w:rFonts w:ascii="Times New Roman" w:hAnsi="Times New Roman" w:cs="Times New Roman"/>
          <w:i/>
          <w:sz w:val="28"/>
          <w:szCs w:val="28"/>
        </w:rPr>
        <w:instrText>M</w:instrText>
      </w:r>
      <w:r w:rsidRPr="00640504">
        <w:rPr>
          <w:rFonts w:ascii="Times New Roman" w:hAnsi="Times New Roman" w:cs="Times New Roman"/>
          <w:sz w:val="28"/>
          <w:szCs w:val="28"/>
        </w:rPr>
        <w:instrText>＋</w:instrText>
      </w:r>
      <w:r w:rsidRPr="00640504">
        <w:rPr>
          <w:rFonts w:ascii="Times New Roman" w:hAnsi="Times New Roman" w:cs="Times New Roman"/>
          <w:i/>
          <w:sz w:val="28"/>
          <w:szCs w:val="28"/>
        </w:rPr>
        <w:instrText>m</w:instrText>
      </w:r>
      <w:r w:rsidRPr="00640504">
        <w:rPr>
          <w:rFonts w:ascii="Symbol" w:hAnsi="Symbol" w:cs="Times New Roman"/>
          <w:sz w:val="28"/>
          <w:szCs w:val="28"/>
        </w:rPr>
        <w:sym w:font="Symbol" w:char="F029"/>
      </w:r>
      <w:r w:rsidRPr="00640504">
        <w:rPr>
          <w:rFonts w:ascii="Times New Roman" w:hAnsi="Times New Roman" w:cs="Times New Roman"/>
          <w:sz w:val="28"/>
          <w:szCs w:val="28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  <w:sz w:val="28"/>
          <w:szCs w:val="28"/>
        </w:rPr>
        <w:fldChar w:fldCharType="separate"/>
      </w:r>
      <w:r w:rsidRPr="00640504">
        <w:rPr>
          <w:rFonts w:ascii="宋体-方正超大字符集" w:eastAsia="宋体-方正超大字符集" w:hAnsi="宋体-方正超大字符集" w:cs="宋体-方正超大字符集"/>
          <w:sz w:val="28"/>
          <w:szCs w:val="28"/>
        </w:rPr>
        <w:fldChar w:fldCharType="end"/>
      </w:r>
    </w:p>
    <w:p w:rsid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hAnsi="Times New Roman" w:cs="Times New Roman" w:hint="eastAsia"/>
          <w:sz w:val="28"/>
          <w:szCs w:val="28"/>
        </w:rPr>
        <w:t>12</w:t>
      </w:r>
      <w:r w:rsidRPr="00640504">
        <w:rPr>
          <w:rFonts w:ascii="Times New Roman" w:hAnsi="Times New Roman" w:cs="Times New Roman"/>
          <w:sz w:val="28"/>
          <w:szCs w:val="28"/>
        </w:rPr>
        <w:t>．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640504">
        <w:rPr>
          <w:rFonts w:ascii="Times New Roman" w:hAnsi="Times New Roman" w:cs="Times New Roman"/>
          <w:sz w:val="28"/>
          <w:szCs w:val="28"/>
        </w:rPr>
        <w:t>(1)10 m/s</w:t>
      </w:r>
      <w:r w:rsidRPr="00640504">
        <w:rPr>
          <w:rFonts w:ascii="Times New Roman" w:hAnsi="Times New Roman" w:cs="Times New Roman"/>
          <w:sz w:val="28"/>
          <w:szCs w:val="28"/>
        </w:rPr>
        <w:t xml:space="preserve">　</w:t>
      </w:r>
    </w:p>
    <w:p w:rsidR="00640504" w:rsidRP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hAnsi="Times New Roman" w:cs="Times New Roman"/>
          <w:sz w:val="28"/>
          <w:szCs w:val="28"/>
        </w:rPr>
        <w:t>(2)5 m</w:t>
      </w:r>
    </w:p>
    <w:p w:rsid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hAnsi="Times New Roman" w:cs="Times New Roman" w:hint="eastAsia"/>
          <w:sz w:val="28"/>
          <w:szCs w:val="28"/>
        </w:rPr>
        <w:t>13.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640504">
        <w:rPr>
          <w:rFonts w:ascii="Times New Roman" w:hAnsi="Times New Roman" w:cs="Times New Roman"/>
          <w:sz w:val="28"/>
          <w:szCs w:val="28"/>
        </w:rPr>
        <w:t>(1)1 m/s</w:t>
      </w:r>
      <w:r w:rsidRPr="00640504">
        <w:rPr>
          <w:rFonts w:ascii="Times New Roman" w:hAnsi="Times New Roman" w:cs="Times New Roman"/>
          <w:sz w:val="28"/>
          <w:szCs w:val="28"/>
        </w:rPr>
        <w:t xml:space="preserve">，方向水平向右　</w:t>
      </w:r>
    </w:p>
    <w:p w:rsid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hAnsi="Times New Roman" w:cs="Times New Roman"/>
          <w:sz w:val="28"/>
          <w:szCs w:val="28"/>
        </w:rPr>
        <w:t xml:space="preserve">(2)1.5 </w:t>
      </w:r>
      <w:proofErr w:type="spellStart"/>
      <w:r w:rsidRPr="00640504">
        <w:rPr>
          <w:rFonts w:ascii="Times New Roman" w:hAnsi="Times New Roman" w:cs="Times New Roman"/>
          <w:sz w:val="28"/>
          <w:szCs w:val="28"/>
        </w:rPr>
        <w:t>kg·m</w:t>
      </w:r>
      <w:proofErr w:type="spellEnd"/>
      <w:r w:rsidRPr="00640504">
        <w:rPr>
          <w:rFonts w:ascii="Times New Roman" w:hAnsi="Times New Roman" w:cs="Times New Roman"/>
          <w:sz w:val="28"/>
          <w:szCs w:val="28"/>
        </w:rPr>
        <w:t>/s</w:t>
      </w:r>
      <w:r w:rsidRPr="00640504">
        <w:rPr>
          <w:rFonts w:ascii="Times New Roman" w:hAnsi="Times New Roman" w:cs="Times New Roman"/>
          <w:sz w:val="28"/>
          <w:szCs w:val="28"/>
        </w:rPr>
        <w:t xml:space="preserve">　</w:t>
      </w:r>
    </w:p>
    <w:p w:rsidR="00640504" w:rsidRP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hAnsi="Times New Roman" w:cs="Times New Roman"/>
          <w:sz w:val="28"/>
          <w:szCs w:val="28"/>
        </w:rPr>
        <w:t>(3)0.5</w:t>
      </w:r>
    </w:p>
    <w:p w:rsid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hAnsi="Times New Roman" w:cs="Times New Roman" w:hint="eastAsia"/>
          <w:sz w:val="28"/>
          <w:szCs w:val="28"/>
        </w:rPr>
        <w:t>14.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640504">
        <w:rPr>
          <w:rFonts w:ascii="Times New Roman" w:hAnsi="Times New Roman" w:cs="Times New Roman"/>
          <w:sz w:val="28"/>
          <w:szCs w:val="28"/>
        </w:rPr>
        <w:t>(1)</w:t>
      </w:r>
      <w:r w:rsidRPr="00640504">
        <w:rPr>
          <w:rFonts w:ascii="宋体-方正超大字符集" w:eastAsia="宋体-方正超大字符集" w:hAnsi="宋体-方正超大字符集" w:cs="宋体-方正超大字符集"/>
          <w:sz w:val="28"/>
          <w:szCs w:val="28"/>
        </w:rPr>
        <w:fldChar w:fldCharType="begin"/>
      </w:r>
      <w:r w:rsidRPr="00640504">
        <w:rPr>
          <w:rFonts w:ascii="宋体-方正超大字符集" w:eastAsia="宋体-方正超大字符集" w:hAnsi="宋体-方正超大字符集" w:cs="宋体-方正超大字符集" w:hint="eastAsia"/>
          <w:sz w:val="28"/>
          <w:szCs w:val="28"/>
        </w:rPr>
        <w:instrText>eq \</w:instrText>
      </w:r>
      <w:r w:rsidRPr="00640504">
        <w:rPr>
          <w:rFonts w:ascii="Times New Roman" w:hAnsi="Times New Roman" w:cs="Times New Roman"/>
          <w:sz w:val="28"/>
          <w:szCs w:val="28"/>
        </w:rPr>
        <w:instrText>f(3</w:instrText>
      </w:r>
      <w:r w:rsidRPr="00640504">
        <w:rPr>
          <w:rFonts w:ascii="Times New Roman" w:hAnsi="Times New Roman" w:cs="Times New Roman"/>
          <w:i/>
          <w:sz w:val="28"/>
          <w:szCs w:val="28"/>
        </w:rPr>
        <w:instrText>,</w:instrText>
      </w:r>
      <w:r w:rsidRPr="00640504">
        <w:rPr>
          <w:rFonts w:ascii="Times New Roman" w:hAnsi="Times New Roman" w:cs="Times New Roman"/>
          <w:sz w:val="28"/>
          <w:szCs w:val="28"/>
        </w:rPr>
        <w:instrText>4)</w:instrText>
      </w:r>
      <w:r>
        <w:rPr>
          <w:rFonts w:ascii="宋体-方正超大字符集" w:eastAsia="宋体-方正超大字符集" w:hAnsi="宋体-方正超大字符集" w:cs="宋体-方正超大字符集"/>
          <w:sz w:val="28"/>
          <w:szCs w:val="28"/>
        </w:rPr>
        <w:fldChar w:fldCharType="separate"/>
      </w:r>
      <w:r w:rsidRPr="00640504">
        <w:rPr>
          <w:rFonts w:ascii="宋体-方正超大字符集" w:eastAsia="宋体-方正超大字符集" w:hAnsi="宋体-方正超大字符集" w:cs="宋体-方正超大字符集"/>
          <w:sz w:val="28"/>
          <w:szCs w:val="28"/>
        </w:rPr>
        <w:fldChar w:fldCharType="end"/>
      </w:r>
      <w:r w:rsidRPr="00640504">
        <w:rPr>
          <w:rFonts w:ascii="Book Antiqua" w:hAnsi="Book Antiqua" w:cs="Times New Roman"/>
          <w:i/>
          <w:sz w:val="28"/>
          <w:szCs w:val="28"/>
        </w:rPr>
        <w:t>v</w:t>
      </w:r>
      <w:r w:rsidRPr="0064050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640504">
        <w:rPr>
          <w:rFonts w:ascii="Times New Roman" w:hAnsi="Times New Roman" w:cs="Times New Roman"/>
          <w:sz w:val="28"/>
          <w:szCs w:val="28"/>
        </w:rPr>
        <w:t xml:space="preserve">　</w:t>
      </w:r>
    </w:p>
    <w:p w:rsid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hAnsi="Times New Roman" w:cs="Times New Roman"/>
          <w:sz w:val="28"/>
          <w:szCs w:val="28"/>
        </w:rPr>
        <w:t>(2)</w:t>
      </w:r>
      <w:r w:rsidRPr="00640504">
        <w:rPr>
          <w:rFonts w:ascii="宋体-方正超大字符集" w:eastAsia="宋体-方正超大字符集" w:hAnsi="宋体-方正超大字符集" w:cs="宋体-方正超大字符集"/>
          <w:sz w:val="28"/>
          <w:szCs w:val="28"/>
        </w:rPr>
        <w:fldChar w:fldCharType="begin"/>
      </w:r>
      <w:r w:rsidRPr="00640504">
        <w:rPr>
          <w:rFonts w:ascii="宋体-方正超大字符集" w:eastAsia="宋体-方正超大字符集" w:hAnsi="宋体-方正超大字符集" w:cs="宋体-方正超大字符集" w:hint="eastAsia"/>
          <w:sz w:val="28"/>
          <w:szCs w:val="28"/>
        </w:rPr>
        <w:instrText>eq \</w:instrText>
      </w:r>
      <w:r w:rsidRPr="00640504">
        <w:rPr>
          <w:rFonts w:ascii="Times New Roman" w:hAnsi="Times New Roman" w:cs="Times New Roman"/>
          <w:sz w:val="28"/>
          <w:szCs w:val="28"/>
        </w:rPr>
        <w:instrText>f(</w:instrText>
      </w:r>
      <w:r w:rsidRPr="00640504">
        <w:rPr>
          <w:rFonts w:ascii="Times New Roman" w:hAnsi="Times New Roman" w:cs="Times New Roman"/>
          <w:i/>
          <w:sz w:val="28"/>
          <w:szCs w:val="28"/>
        </w:rPr>
        <w:instrText>m</w:instrText>
      </w:r>
      <w:r w:rsidRPr="00640504">
        <w:rPr>
          <w:rFonts w:ascii="Book Antiqua" w:hAnsi="Book Antiqua" w:cs="Times New Roman"/>
          <w:i/>
          <w:sz w:val="28"/>
          <w:szCs w:val="28"/>
        </w:rPr>
        <w:instrText>v</w:instrText>
      </w:r>
      <w:r w:rsidRPr="00640504">
        <w:rPr>
          <w:rFonts w:ascii="Times New Roman" w:hAnsi="Times New Roman" w:cs="Times New Roman"/>
          <w:sz w:val="28"/>
          <w:szCs w:val="28"/>
          <w:vertAlign w:val="subscript"/>
        </w:rPr>
        <w:instrText>0</w:instrText>
      </w:r>
      <w:r w:rsidRPr="00640504">
        <w:rPr>
          <w:rFonts w:ascii="Times New Roman" w:hAnsi="Times New Roman" w:cs="Times New Roman"/>
          <w:sz w:val="28"/>
          <w:szCs w:val="28"/>
          <w:vertAlign w:val="superscript"/>
        </w:rPr>
        <w:instrText>2</w:instrText>
      </w:r>
      <w:r w:rsidRPr="00640504">
        <w:rPr>
          <w:rFonts w:ascii="Times New Roman" w:hAnsi="Times New Roman" w:cs="Times New Roman"/>
          <w:i/>
          <w:sz w:val="28"/>
          <w:szCs w:val="28"/>
        </w:rPr>
        <w:instrText>,</w:instrText>
      </w:r>
      <w:r w:rsidRPr="00640504">
        <w:rPr>
          <w:rFonts w:ascii="Times New Roman" w:hAnsi="Times New Roman" w:cs="Times New Roman"/>
          <w:sz w:val="28"/>
          <w:szCs w:val="28"/>
        </w:rPr>
        <w:instrText>16</w:instrText>
      </w:r>
      <w:r w:rsidRPr="00640504">
        <w:rPr>
          <w:rFonts w:ascii="Times New Roman" w:hAnsi="Times New Roman" w:cs="Times New Roman"/>
          <w:i/>
          <w:sz w:val="28"/>
          <w:szCs w:val="28"/>
        </w:rPr>
        <w:instrText>L</w:instrText>
      </w:r>
      <w:r w:rsidRPr="00640504">
        <w:rPr>
          <w:rFonts w:ascii="Times New Roman" w:hAnsi="Times New Roman" w:cs="Times New Roman"/>
          <w:sz w:val="28"/>
          <w:szCs w:val="28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  <w:sz w:val="28"/>
          <w:szCs w:val="28"/>
        </w:rPr>
        <w:fldChar w:fldCharType="separate"/>
      </w:r>
      <w:r w:rsidRPr="00640504">
        <w:rPr>
          <w:rFonts w:ascii="宋体-方正超大字符集" w:eastAsia="宋体-方正超大字符集" w:hAnsi="宋体-方正超大字符集" w:cs="宋体-方正超大字符集"/>
          <w:sz w:val="28"/>
          <w:szCs w:val="28"/>
        </w:rPr>
        <w:fldChar w:fldCharType="end"/>
      </w:r>
      <w:r w:rsidRPr="00640504">
        <w:rPr>
          <w:rFonts w:ascii="Times New Roman" w:hAnsi="Times New Roman" w:cs="Times New Roman"/>
          <w:sz w:val="28"/>
          <w:szCs w:val="28"/>
        </w:rPr>
        <w:t xml:space="preserve">　</w:t>
      </w:r>
    </w:p>
    <w:p w:rsidR="00640504" w:rsidRP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hAnsi="Times New Roman" w:cs="Times New Roman"/>
          <w:sz w:val="28"/>
          <w:szCs w:val="28"/>
        </w:rPr>
        <w:t>(3)</w:t>
      </w:r>
      <w:r w:rsidRPr="00640504">
        <w:rPr>
          <w:rFonts w:ascii="宋体-方正超大字符集" w:eastAsia="宋体-方正超大字符集" w:hAnsi="宋体-方正超大字符集" w:cs="宋体-方正超大字符集"/>
          <w:sz w:val="28"/>
          <w:szCs w:val="28"/>
        </w:rPr>
        <w:fldChar w:fldCharType="begin"/>
      </w:r>
      <w:r w:rsidRPr="00640504">
        <w:rPr>
          <w:rFonts w:ascii="宋体-方正超大字符集" w:eastAsia="宋体-方正超大字符集" w:hAnsi="宋体-方正超大字符集" w:cs="宋体-方正超大字符集" w:hint="eastAsia"/>
          <w:sz w:val="28"/>
          <w:szCs w:val="28"/>
        </w:rPr>
        <w:instrText>eq \</w:instrText>
      </w:r>
      <w:r w:rsidRPr="00640504">
        <w:rPr>
          <w:rFonts w:ascii="Times New Roman" w:hAnsi="Times New Roman" w:cs="Times New Roman"/>
          <w:sz w:val="28"/>
          <w:szCs w:val="28"/>
        </w:rPr>
        <w:instrText>f(4</w:instrText>
      </w:r>
      <w:r w:rsidRPr="00640504">
        <w:rPr>
          <w:rFonts w:ascii="Times New Roman" w:hAnsi="Times New Roman" w:cs="Times New Roman"/>
          <w:i/>
          <w:sz w:val="28"/>
          <w:szCs w:val="28"/>
        </w:rPr>
        <w:instrText>L,</w:instrText>
      </w:r>
      <w:r w:rsidRPr="00640504">
        <w:rPr>
          <w:rFonts w:ascii="Book Antiqua" w:hAnsi="Book Antiqua" w:cs="Times New Roman"/>
          <w:i/>
          <w:sz w:val="28"/>
          <w:szCs w:val="28"/>
        </w:rPr>
        <w:instrText>v</w:instrText>
      </w:r>
      <w:r w:rsidRPr="00640504">
        <w:rPr>
          <w:rFonts w:ascii="Times New Roman" w:hAnsi="Times New Roman" w:cs="Times New Roman"/>
          <w:sz w:val="28"/>
          <w:szCs w:val="28"/>
          <w:vertAlign w:val="subscript"/>
        </w:rPr>
        <w:instrText>0</w:instrText>
      </w:r>
      <w:r w:rsidRPr="00640504">
        <w:rPr>
          <w:rFonts w:ascii="Times New Roman" w:hAnsi="Times New Roman" w:cs="Times New Roman"/>
          <w:sz w:val="28"/>
          <w:szCs w:val="28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  <w:sz w:val="28"/>
          <w:szCs w:val="28"/>
        </w:rPr>
        <w:fldChar w:fldCharType="separate"/>
      </w:r>
      <w:r w:rsidRPr="00640504">
        <w:rPr>
          <w:rFonts w:ascii="宋体-方正超大字符集" w:eastAsia="宋体-方正超大字符集" w:hAnsi="宋体-方正超大字符集" w:cs="宋体-方正超大字符集"/>
          <w:sz w:val="28"/>
          <w:szCs w:val="28"/>
        </w:rPr>
        <w:fldChar w:fldCharType="end"/>
      </w:r>
    </w:p>
    <w:p w:rsid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504">
        <w:rPr>
          <w:rFonts w:ascii="Times New Roman" w:eastAsia="黑体" w:hAnsi="Times New Roman" w:cs="Times New Roman" w:hint="eastAsia"/>
          <w:sz w:val="28"/>
          <w:szCs w:val="28"/>
        </w:rPr>
        <w:t>15.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640504">
        <w:rPr>
          <w:rFonts w:ascii="Times New Roman" w:hAnsi="Times New Roman" w:cs="Times New Roman"/>
          <w:sz w:val="28"/>
          <w:szCs w:val="28"/>
        </w:rPr>
        <w:t>(1)6 m/s</w:t>
      </w:r>
      <w:r w:rsidRPr="00640504">
        <w:rPr>
          <w:rFonts w:ascii="Times New Roman" w:hAnsi="Times New Roman" w:cs="Times New Roman"/>
          <w:sz w:val="28"/>
          <w:szCs w:val="28"/>
        </w:rPr>
        <w:t xml:space="preserve">　</w:t>
      </w:r>
      <w:r w:rsidRPr="00640504">
        <w:rPr>
          <w:rFonts w:ascii="Times New Roman" w:hAnsi="Times New Roman" w:cs="Times New Roman"/>
          <w:sz w:val="28"/>
          <w:szCs w:val="28"/>
        </w:rPr>
        <w:t>882 J</w:t>
      </w:r>
      <w:r w:rsidRPr="00640504">
        <w:rPr>
          <w:rFonts w:ascii="Times New Roman" w:hAnsi="Times New Roman" w:cs="Times New Roman"/>
          <w:sz w:val="28"/>
          <w:szCs w:val="28"/>
        </w:rPr>
        <w:t xml:space="preserve">　</w:t>
      </w:r>
    </w:p>
    <w:p w:rsidR="00640504" w:rsidRPr="00640504" w:rsidRDefault="00000000" w:rsidP="00640504">
      <w:pPr>
        <w:pStyle w:val="a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8"/>
          <w:szCs w:val="28"/>
        </w:rPr>
        <w:sectPr w:rsidR="00640504" w:rsidRPr="00640504" w:rsidSect="004358AB">
          <w:headerReference w:type="default" r:id="rId22"/>
          <w:footerReference w:type="default" r:id="rId23"/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  <w:r w:rsidRPr="00640504">
        <w:rPr>
          <w:rFonts w:ascii="Times New Roman" w:hAnsi="Times New Roman" w:cs="Times New Roman"/>
          <w:sz w:val="28"/>
          <w:szCs w:val="28"/>
        </w:rPr>
        <w:t>(2)</w:t>
      </w:r>
      <w:r w:rsidRPr="00640504">
        <w:rPr>
          <w:rFonts w:ascii="Times New Roman" w:hAnsi="Times New Roman" w:cs="Times New Roman"/>
          <w:sz w:val="28"/>
          <w:szCs w:val="28"/>
        </w:rPr>
        <w:t>能</w:t>
      </w:r>
    </w:p>
    <w:p w:rsidR="00F325B6" w:rsidRDefault="00F325B6"/>
    <w:sectPr w:rsidR="00F325B6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7C85" w:rsidRDefault="00E97C85">
      <w:pPr>
        <w:spacing w:after="0"/>
      </w:pPr>
      <w:r>
        <w:separator/>
      </w:r>
    </w:p>
  </w:endnote>
  <w:endnote w:type="continuationSeparator" w:id="0">
    <w:p w:rsidR="00E97C85" w:rsidRDefault="00E97C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-方正超大字符集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Book Antiqua">
    <w:altName w:val="Palatino Linotype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Default="00000000">
    <w:pPr>
      <w:widowControl w:val="0"/>
      <w:tabs>
        <w:tab w:val="center" w:pos="4153"/>
        <w:tab w:val="right" w:pos="8306"/>
      </w:tabs>
      <w:adjustRightInd/>
      <w:spacing w:after="0"/>
      <w:rPr>
        <w:rFonts w:ascii="Times New Roman" w:eastAsia="宋体" w:hAnsi="Times New Roman" w:cs="Times New Roman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5" type="#_x0000_t136" alt="学科网 zxxk.com" style="position:absolute;margin-left:158.95pt;margin-top:407.9pt;width:2.85pt;height:2.85pt;rotation:315;z-index:-251658240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76" type="#_x0000_t75" alt="学科网 zxxk.com" style="position:absolute;margin-left:64.05pt;margin-top:-20.75pt;width:.05pt;height:.05pt;z-index:251660288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7C85" w:rsidRDefault="00E97C85">
      <w:pPr>
        <w:spacing w:after="0"/>
      </w:pPr>
      <w:r>
        <w:separator/>
      </w:r>
    </w:p>
  </w:footnote>
  <w:footnote w:type="continuationSeparator" w:id="0">
    <w:p w:rsidR="00E97C85" w:rsidRDefault="00E97C8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Default="00000000">
    <w:pPr>
      <w:widowControl w:val="0"/>
      <w:pBdr>
        <w:bottom w:val="none" w:sz="0" w:space="1" w:color="auto"/>
      </w:pBdr>
      <w:adjustRightInd/>
      <w:spacing w:after="0"/>
      <w:jc w:val="both"/>
      <w:rPr>
        <w:rFonts w:ascii="Times New Roman" w:eastAsia="宋体" w:hAnsi="Times New Roman" w:cs="Times New Roman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3" type="#_x0000_t75" alt="学科网 zxxk.com" style="position:absolute;left:0;text-align:left;margin-left:351pt;margin-top:8.45pt;width:.75pt;height:.75pt;z-index:251659264">
          <v:imagedata r:id="rId1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1pt;height:1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077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176A33"/>
    <w:rsid w:val="00323B43"/>
    <w:rsid w:val="003D37D8"/>
    <w:rsid w:val="004151FC"/>
    <w:rsid w:val="00426133"/>
    <w:rsid w:val="004358AB"/>
    <w:rsid w:val="00640504"/>
    <w:rsid w:val="00677779"/>
    <w:rsid w:val="008B7726"/>
    <w:rsid w:val="00AB5C43"/>
    <w:rsid w:val="00C02FC6"/>
    <w:rsid w:val="00CA3D26"/>
    <w:rsid w:val="00D31D50"/>
    <w:rsid w:val="00D6045B"/>
    <w:rsid w:val="00E97C85"/>
    <w:rsid w:val="00F325B6"/>
    <w:rsid w:val="00FC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7"/>
    <o:shapelayout v:ext="edit">
      <o:idmap v:ext="edit" data="2"/>
    </o:shapelayout>
  </w:shapeDefaults>
  <w:decimalSymbol w:val="."/>
  <w:listSeparator w:val=","/>
  <w14:docId w14:val="6295F520"/>
  <w15:docId w15:val="{87D489B3-327A-401C-9FCB-7F43E1E10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640504"/>
    <w:pPr>
      <w:widowControl w:val="0"/>
      <w:adjustRightInd/>
      <w:snapToGrid/>
      <w:spacing w:after="0"/>
      <w:jc w:val="both"/>
    </w:pPr>
    <w:rPr>
      <w:rFonts w:ascii="宋体" w:eastAsia="宋体" w:hAnsi="Courier New" w:cs="Courier New"/>
      <w:kern w:val="2"/>
      <w:sz w:val="21"/>
      <w:szCs w:val="21"/>
    </w:rPr>
  </w:style>
  <w:style w:type="character" w:customStyle="1" w:styleId="a4">
    <w:name w:val="纯文本 字符"/>
    <w:basedOn w:val="a0"/>
    <w:link w:val="a3"/>
    <w:rsid w:val="00640504"/>
    <w:rPr>
      <w:rFonts w:ascii="宋体" w:eastAsia="宋体" w:hAnsi="Courier New" w:cs="Courier New"/>
      <w:kern w:val="2"/>
      <w:sz w:val="21"/>
      <w:szCs w:val="21"/>
    </w:rPr>
  </w:style>
  <w:style w:type="paragraph" w:styleId="a5">
    <w:name w:val="Balloon Text"/>
    <w:basedOn w:val="a"/>
    <w:link w:val="a6"/>
    <w:uiPriority w:val="99"/>
    <w:semiHidden/>
    <w:unhideWhenUsed/>
    <w:rsid w:val="00640504"/>
    <w:pPr>
      <w:spacing w:after="0"/>
    </w:pPr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640504"/>
    <w:rPr>
      <w:rFonts w:ascii="Tahoma" w:hAnsi="Tahoma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adjustRightInd/>
      <w:spacing w:after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semiHidden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widowControl w:val="0"/>
      <w:tabs>
        <w:tab w:val="center" w:pos="4153"/>
        <w:tab w:val="right" w:pos="8306"/>
      </w:tabs>
      <w:adjustRightInd/>
      <w:spacing w:after="0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a">
    <w:name w:val="页脚 字符"/>
    <w:link w:val="a9"/>
    <w:uiPriority w:val="99"/>
    <w:semiHidden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钟 放</cp:lastModifiedBy>
  <cp:revision>8</cp:revision>
  <dcterms:created xsi:type="dcterms:W3CDTF">2008-09-11T17:20:00Z</dcterms:created>
  <dcterms:modified xsi:type="dcterms:W3CDTF">2023-02-22T05:21:00Z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