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00F68" w14:textId="0251BE85" w:rsidR="00192454" w:rsidRPr="00192454" w:rsidRDefault="006D3CB2" w:rsidP="00192454">
      <w:pPr>
        <w:widowControl/>
        <w:jc w:val="left"/>
        <w:rPr>
          <w:rFonts w:ascii="FangSong" w:eastAsia="FangSong" w:hAnsi="FangSong" w:cs="Times New Roman"/>
          <w:b/>
          <w:color w:val="000000" w:themeColor="text1"/>
          <w:kern w:val="0"/>
        </w:rPr>
      </w:pPr>
      <w:r w:rsidRPr="006D3CB2">
        <w:rPr>
          <w:rFonts w:ascii="FangSong" w:eastAsia="FangSong" w:hAnsi="FangSong" w:cs="MS Mincho" w:hint="eastAsia"/>
          <w:b/>
          <w:color w:val="000000" w:themeColor="text1"/>
          <w:kern w:val="0"/>
          <w:shd w:val="clear" w:color="auto" w:fill="FFFFFF"/>
        </w:rPr>
        <w:t>问题：</w:t>
      </w:r>
      <w:r w:rsidR="00192454" w:rsidRPr="00192454">
        <w:rPr>
          <w:rFonts w:ascii="FangSong" w:eastAsia="FangSong" w:hAnsi="FangSong" w:cs="MS Mincho"/>
          <w:b/>
          <w:color w:val="000000" w:themeColor="text1"/>
          <w:kern w:val="0"/>
          <w:shd w:val="clear" w:color="auto" w:fill="FFFFFF"/>
        </w:rPr>
        <w:t>使用</w:t>
      </w:r>
      <w:r w:rsidR="00192454" w:rsidRPr="00192454">
        <w:rPr>
          <w:rFonts w:ascii="FangSong" w:eastAsia="FangSong" w:hAnsi="FangSong" w:cs="Times New Roman"/>
          <w:b/>
          <w:color w:val="000000" w:themeColor="text1"/>
          <w:kern w:val="0"/>
          <w:shd w:val="clear" w:color="auto" w:fill="FFFFFF"/>
        </w:rPr>
        <w:t>HTTPS</w:t>
      </w:r>
      <w:r w:rsidR="00192454" w:rsidRPr="00192454">
        <w:rPr>
          <w:rFonts w:ascii="FangSong" w:eastAsia="FangSong" w:hAnsi="FangSong" w:cs="SimSun"/>
          <w:b/>
          <w:color w:val="000000" w:themeColor="text1"/>
          <w:kern w:val="0"/>
          <w:shd w:val="clear" w:color="auto" w:fill="FFFFFF"/>
        </w:rPr>
        <w:t>协议，用户登录功能，在提交时，分析数据包前端加密和后端加密的优缺点</w:t>
      </w:r>
      <w:r w:rsidR="00192454" w:rsidRPr="00192454">
        <w:rPr>
          <w:rFonts w:ascii="FangSong" w:eastAsia="FangSong" w:hAnsi="FangSong" w:cs="MS Mincho"/>
          <w:b/>
          <w:color w:val="000000" w:themeColor="text1"/>
          <w:kern w:val="0"/>
          <w:shd w:val="clear" w:color="auto" w:fill="FFFFFF"/>
        </w:rPr>
        <w:t>。</w:t>
      </w:r>
    </w:p>
    <w:p w14:paraId="012B0611" w14:textId="77777777" w:rsidR="00A60CB1" w:rsidRDefault="00A60CB1" w:rsidP="00A60CB1">
      <w:pPr>
        <w:widowControl/>
        <w:jc w:val="left"/>
        <w:rPr>
          <w:rFonts w:ascii="MS Mincho" w:eastAsia="MS Mincho" w:hAnsi="MS Mincho" w:cs="MS Mincho" w:hint="eastAsia"/>
          <w:color w:val="1A1A1A"/>
          <w:kern w:val="0"/>
          <w:sz w:val="23"/>
          <w:szCs w:val="23"/>
          <w:shd w:val="clear" w:color="auto" w:fill="FFFFFF"/>
        </w:rPr>
      </w:pPr>
    </w:p>
    <w:p w14:paraId="2CF0320F" w14:textId="0D96C690" w:rsidR="00A60CB1" w:rsidRPr="00FD03FA" w:rsidRDefault="00A60CB1" w:rsidP="00FD03FA">
      <w:pPr>
        <w:rPr>
          <w:rFonts w:ascii="FangSong" w:eastAsia="FangSong" w:hAnsi="FangSong" w:hint="eastAsia"/>
          <w:b/>
          <w:color w:val="000000" w:themeColor="text1"/>
        </w:rPr>
      </w:pPr>
      <w:r w:rsidRPr="00FD03FA">
        <w:rPr>
          <w:rFonts w:ascii="FangSong" w:eastAsia="FangSong" w:hAnsi="FangSong" w:hint="eastAsia"/>
          <w:b/>
          <w:color w:val="000000" w:themeColor="text1"/>
        </w:rPr>
        <w:t>前端加密的</w:t>
      </w:r>
      <w:r w:rsidRPr="00FD03FA">
        <w:rPr>
          <w:rFonts w:ascii="FangSong" w:eastAsia="FangSong" w:hAnsi="FangSong"/>
          <w:b/>
          <w:color w:val="000000" w:themeColor="text1"/>
        </w:rPr>
        <w:t>优</w:t>
      </w:r>
      <w:r w:rsidRPr="00FD03FA">
        <w:rPr>
          <w:rFonts w:ascii="FangSong" w:eastAsia="FangSong" w:hAnsi="FangSong" w:hint="eastAsia"/>
          <w:b/>
          <w:color w:val="000000" w:themeColor="text1"/>
        </w:rPr>
        <w:t>点</w:t>
      </w:r>
      <w:bookmarkStart w:id="0" w:name="_GoBack"/>
      <w:bookmarkEnd w:id="0"/>
    </w:p>
    <w:p w14:paraId="2C6936B7" w14:textId="77777777" w:rsidR="00A60CB1" w:rsidRDefault="00A60CB1" w:rsidP="00A60CB1">
      <w:pPr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/>
          <w:color w:val="000000" w:themeColor="text1"/>
        </w:rPr>
        <w:t>前端加密，</w:t>
      </w:r>
      <w:r w:rsidRPr="00A60CB1">
        <w:rPr>
          <w:rFonts w:ascii="FangSong" w:eastAsia="FangSong" w:hAnsi="FangSong"/>
          <w:color w:val="000000" w:themeColor="text1"/>
        </w:rPr>
        <w:t>即在数据发送前，将数据进行哈希或使用公钥加密。</w:t>
      </w:r>
      <w:r>
        <w:rPr>
          <w:rFonts w:ascii="FangSong" w:eastAsia="FangSong" w:hAnsi="FangSong"/>
          <w:color w:val="000000" w:themeColor="text1"/>
        </w:rPr>
        <w:t>如果数据被中间人获取，</w:t>
      </w:r>
      <w:r w:rsidRPr="00A60CB1">
        <w:rPr>
          <w:rFonts w:ascii="FangSong" w:eastAsia="FangSong" w:hAnsi="FangSong"/>
          <w:color w:val="000000" w:themeColor="text1"/>
        </w:rPr>
        <w:t>拿到的则不再是明文。</w:t>
      </w:r>
    </w:p>
    <w:p w14:paraId="074C894E" w14:textId="304100E3" w:rsidR="00452075" w:rsidRDefault="00A60CB1" w:rsidP="00A60CB1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color w:val="000000" w:themeColor="text1"/>
        </w:rPr>
      </w:pPr>
      <w:r w:rsidRPr="00A60CB1">
        <w:rPr>
          <w:rFonts w:ascii="FangSong" w:eastAsia="FangSong" w:hAnsi="FangSong" w:hint="eastAsia"/>
          <w:color w:val="000000" w:themeColor="text1"/>
        </w:rPr>
        <w:t>前端加密可以帮助后端</w:t>
      </w:r>
      <w:r>
        <w:rPr>
          <w:rFonts w:ascii="FangSong" w:eastAsia="FangSong" w:hAnsi="FangSong" w:hint="eastAsia"/>
          <w:color w:val="000000" w:themeColor="text1"/>
        </w:rPr>
        <w:t>分担计算压力</w:t>
      </w:r>
    </w:p>
    <w:p w14:paraId="6CA25F44" w14:textId="77777777" w:rsidR="00FD03FA" w:rsidRDefault="00A60CB1" w:rsidP="00FD03FA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增加撞库成本</w:t>
      </w:r>
    </w:p>
    <w:p w14:paraId="1B981FD0" w14:textId="2C2DB6AE" w:rsidR="008D5607" w:rsidRDefault="008D5607" w:rsidP="00FD03FA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color w:val="000000" w:themeColor="text1"/>
        </w:rPr>
      </w:pPr>
      <w:r w:rsidRPr="00FD03FA">
        <w:rPr>
          <w:rFonts w:ascii="FangSong" w:eastAsia="FangSong" w:hAnsi="FangSong" w:hint="eastAsia"/>
          <w:color w:val="000000" w:themeColor="text1"/>
        </w:rPr>
        <w:t>即使信息被截获，</w:t>
      </w:r>
      <w:r w:rsidRPr="00FD03FA">
        <w:rPr>
          <w:rFonts w:ascii="FangSong" w:eastAsia="FangSong" w:hAnsi="FangSong"/>
          <w:color w:val="000000" w:themeColor="text1"/>
        </w:rPr>
        <w:t>中间人</w:t>
      </w:r>
      <w:r w:rsidRPr="00FD03FA">
        <w:rPr>
          <w:rFonts w:ascii="FangSong" w:eastAsia="FangSong" w:hAnsi="FangSong" w:hint="eastAsia"/>
          <w:color w:val="000000" w:themeColor="text1"/>
        </w:rPr>
        <w:t>也</w:t>
      </w:r>
      <w:r w:rsidRPr="00FD03FA">
        <w:rPr>
          <w:rFonts w:ascii="FangSong" w:eastAsia="FangSong" w:hAnsi="FangSong"/>
          <w:color w:val="000000" w:themeColor="text1"/>
        </w:rPr>
        <w:t>无法从截取的数据中得知用户的密码信息</w:t>
      </w:r>
    </w:p>
    <w:p w14:paraId="5A510523" w14:textId="0EFFEADD" w:rsidR="00DE3B4A" w:rsidRDefault="00DE3B4A" w:rsidP="00FD03FA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结合验证码进行前端加密较为安全，</w:t>
      </w:r>
      <w:r w:rsidR="006433A6" w:rsidRPr="006433A6">
        <w:rPr>
          <w:rFonts w:ascii="FangSong" w:eastAsia="FangSong" w:hAnsi="FangSong"/>
          <w:color w:val="000000" w:themeColor="text1"/>
        </w:rPr>
        <w:t>保证了密码在传输过程中的资料安全，即使攻击者拿到了数据也无法重放</w:t>
      </w:r>
    </w:p>
    <w:p w14:paraId="77E7AE18" w14:textId="77777777" w:rsidR="006C30D8" w:rsidRPr="006C30D8" w:rsidRDefault="006C30D8" w:rsidP="006C30D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6C30D8">
        <w:rPr>
          <w:rFonts w:ascii="FangSong" w:eastAsia="FangSong" w:hAnsi="FangSong"/>
          <w:color w:val="000000" w:themeColor="text1"/>
        </w:rPr>
        <w:t>前端加密不是决定性的保护措施，但却是一种有意义的低成本安全增强方案。</w:t>
      </w:r>
    </w:p>
    <w:p w14:paraId="3BB8070B" w14:textId="77777777" w:rsidR="000B3F08" w:rsidRPr="000B3F08" w:rsidRDefault="000B3F08" w:rsidP="000B3F0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FangSong" w:eastAsia="FangSong" w:hAnsi="FangSong"/>
          <w:color w:val="000000" w:themeColor="text1"/>
        </w:rPr>
      </w:pPr>
      <w:r w:rsidRPr="000B3F08">
        <w:rPr>
          <w:rFonts w:ascii="FangSong" w:eastAsia="FangSong" w:hAnsi="FangSong"/>
          <w:color w:val="000000" w:themeColor="text1"/>
        </w:rPr>
        <w:t>如果东西已经丢了，那么丢了密文总比丢了明文强</w:t>
      </w:r>
    </w:p>
    <w:p w14:paraId="4A2D562A" w14:textId="3DA2867D" w:rsidR="00AD7C2F" w:rsidRPr="00F23FF3" w:rsidRDefault="00AD7C2F" w:rsidP="00AD7C2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FangSong" w:eastAsia="FangSong" w:hAnsi="FangSong"/>
          <w:color w:val="000000" w:themeColor="text1"/>
        </w:rPr>
      </w:pPr>
      <w:r w:rsidRPr="00F23FF3">
        <w:rPr>
          <w:rFonts w:ascii="FangSong" w:eastAsia="FangSong" w:hAnsi="FangSong"/>
          <w:color w:val="000000" w:themeColor="text1"/>
        </w:rPr>
        <w:t>保证后端日志等不会记录明文密码（也可以防止内鬼盗窃）</w:t>
      </w:r>
    </w:p>
    <w:p w14:paraId="2E99CBFD" w14:textId="77777777" w:rsidR="00AD7C2F" w:rsidRPr="00F23FF3" w:rsidRDefault="00AD7C2F" w:rsidP="00AD7C2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FangSong" w:eastAsia="FangSong" w:hAnsi="FangSong"/>
          <w:color w:val="000000" w:themeColor="text1"/>
        </w:rPr>
      </w:pPr>
      <w:r w:rsidRPr="00F23FF3">
        <w:rPr>
          <w:rFonts w:ascii="FangSong" w:eastAsia="FangSong" w:hAnsi="FangSong"/>
          <w:color w:val="000000" w:themeColor="text1"/>
        </w:rPr>
        <w:t>保证后端内存中无用户明文密码，在 dump 等情况发生时不会出现泄露问题</w:t>
      </w:r>
    </w:p>
    <w:p w14:paraId="180A925A" w14:textId="6DBF04F0" w:rsidR="006C30D8" w:rsidRPr="00481887" w:rsidRDefault="00AD7C2F" w:rsidP="0048188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FangSong" w:eastAsia="FangSong" w:hAnsi="FangSong" w:hint="eastAsia"/>
          <w:color w:val="000000" w:themeColor="text1"/>
        </w:rPr>
      </w:pPr>
      <w:r w:rsidRPr="00F23FF3">
        <w:rPr>
          <w:rFonts w:ascii="FangSong" w:eastAsia="FangSong" w:hAnsi="FangSong"/>
          <w:color w:val="000000" w:themeColor="text1"/>
        </w:rPr>
        <w:t>与 HTTPS 的流程相比，在前端散列一下几乎不影响网站响应速度和用户体验</w:t>
      </w:r>
    </w:p>
    <w:p w14:paraId="59A0F0D1" w14:textId="77777777" w:rsidR="00FD03FA" w:rsidRDefault="00FD03FA" w:rsidP="00FD03FA">
      <w:pPr>
        <w:rPr>
          <w:rFonts w:ascii="FangSong" w:eastAsia="FangSong" w:hAnsi="FangSong" w:hint="eastAsia"/>
          <w:color w:val="000000" w:themeColor="text1"/>
        </w:rPr>
      </w:pPr>
    </w:p>
    <w:p w14:paraId="0061A519" w14:textId="6C587A44" w:rsidR="00FD03FA" w:rsidRPr="00481887" w:rsidRDefault="00481887" w:rsidP="00FD03FA">
      <w:pPr>
        <w:rPr>
          <w:rFonts w:ascii="FangSong" w:eastAsia="FangSong" w:hAnsi="FangSong" w:hint="eastAsia"/>
          <w:b/>
          <w:color w:val="000000" w:themeColor="text1"/>
        </w:rPr>
      </w:pPr>
      <w:r w:rsidRPr="00481887">
        <w:rPr>
          <w:rFonts w:ascii="FangSong" w:eastAsia="FangSong" w:hAnsi="FangSong" w:hint="eastAsia"/>
          <w:b/>
          <w:color w:val="000000" w:themeColor="text1"/>
        </w:rPr>
        <w:t>前端加密的</w:t>
      </w:r>
      <w:r w:rsidR="00FD03FA" w:rsidRPr="00481887">
        <w:rPr>
          <w:rFonts w:ascii="FangSong" w:eastAsia="FangSong" w:hAnsi="FangSong" w:hint="eastAsia"/>
          <w:b/>
          <w:color w:val="000000" w:themeColor="text1"/>
        </w:rPr>
        <w:t>缺点：</w:t>
      </w:r>
    </w:p>
    <w:p w14:paraId="5F0E527F" w14:textId="099B3D34" w:rsidR="00F23FF3" w:rsidRPr="00481887" w:rsidRDefault="00F23FF3" w:rsidP="00481887">
      <w:pPr>
        <w:pStyle w:val="a3"/>
        <w:numPr>
          <w:ilvl w:val="0"/>
          <w:numId w:val="9"/>
        </w:numPr>
        <w:ind w:firstLineChars="0"/>
        <w:rPr>
          <w:rFonts w:ascii="FangSong" w:eastAsia="FangSong" w:hAnsi="FangSong"/>
          <w:color w:val="000000" w:themeColor="text1"/>
        </w:rPr>
      </w:pPr>
      <w:r w:rsidRPr="00481887">
        <w:rPr>
          <w:rFonts w:ascii="FangSong" w:eastAsia="FangSong" w:hAnsi="FangSong" w:hint="eastAsia"/>
          <w:color w:val="000000" w:themeColor="text1"/>
        </w:rPr>
        <w:t>由于</w:t>
      </w:r>
      <w:r w:rsidRPr="00481887">
        <w:rPr>
          <w:rFonts w:ascii="FangSong" w:eastAsia="FangSong" w:hAnsi="FangSong"/>
          <w:color w:val="000000" w:themeColor="text1"/>
        </w:rPr>
        <w:t>黑客知道密码是在前端进行哈希的，所以他不需要爆破出该md5对应的原文是什么，而是直接修改客户端向服务器发出的请求，把密码字段换成数据库中MD5就可以了，由于与数据库中记录一致，直接就会登录成功。这跟直接存储明文密码没有任何区别</w:t>
      </w:r>
    </w:p>
    <w:p w14:paraId="3AC0D837" w14:textId="77777777" w:rsidR="00481887" w:rsidRPr="00481887" w:rsidRDefault="00481887" w:rsidP="00481887">
      <w:pPr>
        <w:pStyle w:val="a3"/>
        <w:numPr>
          <w:ilvl w:val="0"/>
          <w:numId w:val="9"/>
        </w:numPr>
        <w:ind w:firstLineChars="0"/>
        <w:rPr>
          <w:rFonts w:ascii="FangSong" w:eastAsia="FangSong" w:hAnsi="FangSong"/>
          <w:color w:val="000000" w:themeColor="text1"/>
        </w:rPr>
      </w:pPr>
      <w:r w:rsidRPr="00481887">
        <w:rPr>
          <w:rFonts w:ascii="FangSong" w:eastAsia="FangSong" w:hAnsi="FangSong"/>
          <w:color w:val="000000" w:themeColor="text1"/>
        </w:rPr>
        <w:t>窃听者根本不需要原始密码，只要通过哈希结果就可以伪造请求登录系统</w:t>
      </w:r>
    </w:p>
    <w:p w14:paraId="0DA805F6" w14:textId="1331AC96" w:rsidR="00FD03FA" w:rsidRDefault="00481887" w:rsidP="00481887">
      <w:pPr>
        <w:pStyle w:val="a3"/>
        <w:numPr>
          <w:ilvl w:val="0"/>
          <w:numId w:val="9"/>
        </w:numPr>
        <w:ind w:firstLineChars="0"/>
        <w:rPr>
          <w:rFonts w:ascii="FangSong" w:eastAsia="FangSong" w:hAnsi="FangSong" w:hint="eastAsia"/>
          <w:color w:val="000000" w:themeColor="text1"/>
        </w:rPr>
      </w:pPr>
      <w:r>
        <w:rPr>
          <w:rFonts w:ascii="FangSong" w:eastAsia="FangSong" w:hAnsi="FangSong" w:hint="eastAsia"/>
          <w:color w:val="000000" w:themeColor="text1"/>
        </w:rPr>
        <w:t>并不能真正意义上改善网站的安全性</w:t>
      </w:r>
    </w:p>
    <w:p w14:paraId="1BE77C70" w14:textId="77777777" w:rsidR="00481887" w:rsidRPr="00481887" w:rsidRDefault="00481887" w:rsidP="00481887">
      <w:pPr>
        <w:pStyle w:val="a3"/>
        <w:numPr>
          <w:ilvl w:val="0"/>
          <w:numId w:val="9"/>
        </w:numPr>
        <w:ind w:firstLineChars="0"/>
        <w:rPr>
          <w:rFonts w:ascii="FangSong" w:eastAsia="FangSong" w:hAnsi="FangSong"/>
          <w:color w:val="000000" w:themeColor="text1"/>
        </w:rPr>
      </w:pPr>
      <w:r w:rsidRPr="00481887">
        <w:rPr>
          <w:rFonts w:ascii="FangSong" w:eastAsia="FangSong" w:hAnsi="FangSong"/>
          <w:color w:val="000000" w:themeColor="text1"/>
        </w:rPr>
        <w:t>前端进行加密会造成页面需要</w:t>
      </w:r>
      <w:proofErr w:type="spellStart"/>
      <w:r w:rsidRPr="00481887">
        <w:rPr>
          <w:rFonts w:ascii="FangSong" w:eastAsia="FangSong" w:hAnsi="FangSong"/>
          <w:color w:val="000000" w:themeColor="text1"/>
        </w:rPr>
        <w:t>js</w:t>
      </w:r>
      <w:proofErr w:type="spellEnd"/>
      <w:r w:rsidRPr="00481887">
        <w:rPr>
          <w:rFonts w:ascii="FangSong" w:eastAsia="FangSong" w:hAnsi="FangSong"/>
          <w:color w:val="000000" w:themeColor="text1"/>
        </w:rPr>
        <w:t>脚本才能运行，那么假设你的系统需要兼容不能运行</w:t>
      </w:r>
      <w:proofErr w:type="spellStart"/>
      <w:r w:rsidRPr="00481887">
        <w:rPr>
          <w:rFonts w:ascii="FangSong" w:eastAsia="FangSong" w:hAnsi="FangSong"/>
          <w:color w:val="000000" w:themeColor="text1"/>
        </w:rPr>
        <w:t>js</w:t>
      </w:r>
      <w:proofErr w:type="spellEnd"/>
      <w:r w:rsidRPr="00481887">
        <w:rPr>
          <w:rFonts w:ascii="FangSong" w:eastAsia="FangSong" w:hAnsi="FangSong"/>
          <w:color w:val="000000" w:themeColor="text1"/>
        </w:rPr>
        <w:t>的客户端，就必须再设计一个使用原文的登录接口。</w:t>
      </w:r>
    </w:p>
    <w:p w14:paraId="1A7F47F8" w14:textId="4C9AFE9C" w:rsidR="00F23FF3" w:rsidRPr="00481887" w:rsidRDefault="00481887" w:rsidP="00481887">
      <w:pPr>
        <w:pStyle w:val="a3"/>
        <w:numPr>
          <w:ilvl w:val="0"/>
          <w:numId w:val="9"/>
        </w:numPr>
        <w:ind w:firstLineChars="0"/>
        <w:rPr>
          <w:rFonts w:ascii="FangSong" w:eastAsia="FangSong" w:hAnsi="FangSong" w:hint="eastAsia"/>
          <w:color w:val="000000" w:themeColor="text1"/>
        </w:rPr>
      </w:pPr>
      <w:r w:rsidRPr="00481887">
        <w:rPr>
          <w:rFonts w:ascii="FangSong" w:eastAsia="FangSong" w:hAnsi="FangSong"/>
          <w:color w:val="000000" w:themeColor="text1"/>
        </w:rPr>
        <w:t>由于前端是不是加密，所有安全机制都必须照常应用，所以为系统增加这样的复杂性是完全没必要的，即使传输明文密码</w:t>
      </w:r>
    </w:p>
    <w:p w14:paraId="41BAA30D" w14:textId="0D2AA465" w:rsidR="00096563" w:rsidRPr="00481887" w:rsidRDefault="00096563" w:rsidP="00FD03FA">
      <w:pPr>
        <w:rPr>
          <w:rFonts w:ascii="FangSong" w:eastAsia="FangSong" w:hAnsi="FangSong" w:hint="eastAsia"/>
          <w:b/>
          <w:color w:val="000000" w:themeColor="text1"/>
        </w:rPr>
      </w:pPr>
      <w:r w:rsidRPr="00481887">
        <w:rPr>
          <w:rFonts w:ascii="FangSong" w:eastAsia="FangSong" w:hAnsi="FangSong" w:hint="eastAsia"/>
          <w:b/>
          <w:color w:val="000000" w:themeColor="text1"/>
        </w:rPr>
        <w:t>后端加密</w:t>
      </w:r>
      <w:r w:rsidR="00481887" w:rsidRPr="00481887">
        <w:rPr>
          <w:rFonts w:ascii="FangSong" w:eastAsia="FangSong" w:hAnsi="FangSong" w:hint="eastAsia"/>
          <w:b/>
          <w:color w:val="000000" w:themeColor="text1"/>
        </w:rPr>
        <w:t>缺点</w:t>
      </w:r>
      <w:r w:rsidRPr="00481887">
        <w:rPr>
          <w:rFonts w:ascii="FangSong" w:eastAsia="FangSong" w:hAnsi="FangSong" w:hint="eastAsia"/>
          <w:b/>
          <w:color w:val="000000" w:themeColor="text1"/>
        </w:rPr>
        <w:t>：</w:t>
      </w:r>
    </w:p>
    <w:p w14:paraId="5272F0F6" w14:textId="77777777" w:rsidR="00096563" w:rsidRPr="00F23FF3" w:rsidRDefault="00096563" w:rsidP="00096563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FangSong" w:eastAsia="FangSong" w:hAnsi="FangSong"/>
          <w:color w:val="000000" w:themeColor="text1"/>
        </w:rPr>
      </w:pPr>
      <w:r w:rsidRPr="00F23FF3">
        <w:rPr>
          <w:rFonts w:ascii="FangSong" w:eastAsia="FangSong" w:hAnsi="FangSong"/>
          <w:color w:val="000000" w:themeColor="text1"/>
        </w:rPr>
        <w:t>HTTPS只保证通信过程的安全，不保证服务器上数据的隐秘性</w:t>
      </w:r>
    </w:p>
    <w:p w14:paraId="4D4D6E94" w14:textId="77777777" w:rsidR="00E05C52" w:rsidRPr="00E05C52" w:rsidRDefault="00E05C52" w:rsidP="00E05C5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FangSong" w:eastAsia="FangSong" w:hAnsi="FangSong"/>
          <w:color w:val="000000" w:themeColor="text1"/>
        </w:rPr>
      </w:pPr>
      <w:r w:rsidRPr="00E05C52">
        <w:rPr>
          <w:rFonts w:ascii="FangSong" w:eastAsia="FangSong" w:hAnsi="FangSong"/>
          <w:color w:val="000000" w:themeColor="text1"/>
        </w:rPr>
        <w:lastRenderedPageBreak/>
        <w:t>使用TLS会导致客户端和服务端的性能下降。这些性能瓶颈在</w:t>
      </w:r>
      <w:proofErr w:type="spellStart"/>
      <w:r w:rsidRPr="00E05C52">
        <w:rPr>
          <w:rFonts w:ascii="FangSong" w:eastAsia="FangSong" w:hAnsi="FangSong"/>
          <w:color w:val="000000" w:themeColor="text1"/>
        </w:rPr>
        <w:t>IoT</w:t>
      </w:r>
      <w:proofErr w:type="spellEnd"/>
      <w:r w:rsidRPr="00E05C52">
        <w:rPr>
          <w:rFonts w:ascii="FangSong" w:eastAsia="FangSong" w:hAnsi="FangSong"/>
          <w:color w:val="000000" w:themeColor="text1"/>
        </w:rPr>
        <w:t>设备，RFID设备上较为明显。</w:t>
      </w:r>
    </w:p>
    <w:p w14:paraId="2E981476" w14:textId="77777777" w:rsidR="00E05C52" w:rsidRDefault="00E05C52" w:rsidP="00E05C5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FangSong" w:eastAsia="FangSong" w:hAnsi="FangSong" w:hint="eastAsia"/>
          <w:color w:val="000000" w:themeColor="text1"/>
        </w:rPr>
      </w:pPr>
      <w:r w:rsidRPr="00E05C52">
        <w:rPr>
          <w:rFonts w:ascii="FangSong" w:eastAsia="FangSong" w:hAnsi="FangSong"/>
          <w:color w:val="000000" w:themeColor="text1"/>
        </w:rPr>
        <w:t>我们无法完全信任服务器</w:t>
      </w:r>
    </w:p>
    <w:p w14:paraId="37F17D46" w14:textId="502BB4CE" w:rsidR="00481887" w:rsidRPr="00481887" w:rsidRDefault="00481887" w:rsidP="00481887">
      <w:pPr>
        <w:rPr>
          <w:rFonts w:ascii="FangSong" w:eastAsia="FangSong" w:hAnsi="FangSong" w:hint="eastAsia"/>
          <w:color w:val="000000" w:themeColor="text1"/>
        </w:rPr>
      </w:pPr>
      <w:r w:rsidRPr="00481887">
        <w:rPr>
          <w:rFonts w:ascii="FangSong" w:eastAsia="FangSong" w:hAnsi="FangSong" w:hint="eastAsia"/>
          <w:b/>
          <w:color w:val="000000" w:themeColor="text1"/>
        </w:rPr>
        <w:t>后端加密优点</w:t>
      </w:r>
      <w:r w:rsidRPr="00481887">
        <w:rPr>
          <w:rFonts w:ascii="FangSong" w:eastAsia="FangSong" w:hAnsi="FangSong" w:hint="eastAsia"/>
          <w:color w:val="000000" w:themeColor="text1"/>
        </w:rPr>
        <w:t>：</w:t>
      </w:r>
    </w:p>
    <w:p w14:paraId="18DF6CC9" w14:textId="77777777" w:rsidR="00481887" w:rsidRDefault="00481887" w:rsidP="00481887">
      <w:pPr>
        <w:pStyle w:val="a3"/>
        <w:numPr>
          <w:ilvl w:val="0"/>
          <w:numId w:val="8"/>
        </w:numPr>
        <w:ind w:firstLineChars="0"/>
        <w:rPr>
          <w:rFonts w:ascii="FangSong" w:eastAsia="FangSong" w:hAnsi="FangSong" w:hint="eastAsia"/>
          <w:color w:val="000000" w:themeColor="text1"/>
        </w:rPr>
      </w:pPr>
      <w:r w:rsidRPr="00481887">
        <w:rPr>
          <w:rFonts w:ascii="FangSong" w:eastAsia="FangSong" w:hAnsi="FangSong"/>
          <w:color w:val="000000" w:themeColor="text1"/>
        </w:rPr>
        <w:t>不管前端是不是加密了密码，使用HTTPS安全连接进行登录都是非常有必要的</w:t>
      </w:r>
    </w:p>
    <w:p w14:paraId="4FBD2768" w14:textId="4E5D1BAF" w:rsidR="00481887" w:rsidRPr="00481887" w:rsidRDefault="00481887" w:rsidP="00481887">
      <w:pPr>
        <w:pStyle w:val="a3"/>
        <w:numPr>
          <w:ilvl w:val="0"/>
          <w:numId w:val="8"/>
        </w:numPr>
        <w:ind w:firstLineChars="0"/>
        <w:rPr>
          <w:rFonts w:ascii="FangSong" w:eastAsia="FangSong" w:hAnsi="FangSong"/>
          <w:color w:val="000000" w:themeColor="text1"/>
        </w:rPr>
      </w:pPr>
      <w:r w:rsidRPr="00481887">
        <w:rPr>
          <w:rFonts w:ascii="FangSong" w:eastAsia="FangSong" w:hAnsi="FangSong"/>
          <w:color w:val="000000" w:themeColor="text1"/>
        </w:rPr>
        <w:t>只要正确使用了HTTPS连接和服务器端安全的哈希算法，密码系统都可以是很安全的</w:t>
      </w:r>
    </w:p>
    <w:p w14:paraId="33AAC011" w14:textId="2AAA44AA" w:rsidR="00452075" w:rsidRPr="00481887" w:rsidRDefault="00452075" w:rsidP="00481887">
      <w:pPr>
        <w:rPr>
          <w:rFonts w:ascii="FangSong" w:eastAsia="FangSong" w:hAnsi="FangSong" w:hint="eastAsia"/>
          <w:color w:val="000000" w:themeColor="text1"/>
        </w:rPr>
      </w:pPr>
    </w:p>
    <w:sectPr w:rsidR="00452075" w:rsidRPr="00481887" w:rsidSect="00F96DCB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C694D" w14:textId="77777777" w:rsidR="005541AE" w:rsidRDefault="005541AE" w:rsidP="00481887">
      <w:r>
        <w:separator/>
      </w:r>
    </w:p>
  </w:endnote>
  <w:endnote w:type="continuationSeparator" w:id="0">
    <w:p w14:paraId="39EC5185" w14:textId="77777777" w:rsidR="005541AE" w:rsidRDefault="005541AE" w:rsidP="0048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975D0" w14:textId="77777777" w:rsidR="005541AE" w:rsidRDefault="005541AE" w:rsidP="00481887">
      <w:r>
        <w:separator/>
      </w:r>
    </w:p>
  </w:footnote>
  <w:footnote w:type="continuationSeparator" w:id="0">
    <w:p w14:paraId="3802D33B" w14:textId="77777777" w:rsidR="005541AE" w:rsidRDefault="005541AE" w:rsidP="004818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CB3DE" w14:textId="700EE839" w:rsidR="00481887" w:rsidRDefault="00481887" w:rsidP="00481887">
    <w:pPr>
      <w:pStyle w:val="a4"/>
      <w:jc w:val="right"/>
      <w:rPr>
        <w:rFonts w:hint="eastAsia"/>
      </w:rPr>
    </w:pPr>
    <w:r>
      <w:rPr>
        <w:rFonts w:hint="eastAsia"/>
      </w:rPr>
      <w:t>张欣童_1801210734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A1137"/>
    <w:multiLevelType w:val="hybridMultilevel"/>
    <w:tmpl w:val="0BF2C6DA"/>
    <w:lvl w:ilvl="0" w:tplc="AFE2FB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057C92"/>
    <w:multiLevelType w:val="hybridMultilevel"/>
    <w:tmpl w:val="C1788C8A"/>
    <w:lvl w:ilvl="0" w:tplc="0F56D7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87276C"/>
    <w:multiLevelType w:val="hybridMultilevel"/>
    <w:tmpl w:val="A6DA9E14"/>
    <w:lvl w:ilvl="0" w:tplc="08701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0A106A"/>
    <w:multiLevelType w:val="hybridMultilevel"/>
    <w:tmpl w:val="07385CF2"/>
    <w:lvl w:ilvl="0" w:tplc="2F60C81E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/>
        <w:color w:val="1A1A1A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702F15"/>
    <w:multiLevelType w:val="hybridMultilevel"/>
    <w:tmpl w:val="44FCCC9C"/>
    <w:lvl w:ilvl="0" w:tplc="574EDC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C37A1B"/>
    <w:multiLevelType w:val="hybridMultilevel"/>
    <w:tmpl w:val="89005A26"/>
    <w:lvl w:ilvl="0" w:tplc="FD0AFF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F14F70"/>
    <w:multiLevelType w:val="hybridMultilevel"/>
    <w:tmpl w:val="B4467A96"/>
    <w:lvl w:ilvl="0" w:tplc="663A19DE">
      <w:start w:val="1"/>
      <w:numFmt w:val="decimal"/>
      <w:lvlText w:val="%1."/>
      <w:lvlJc w:val="left"/>
      <w:pPr>
        <w:ind w:left="360" w:hanging="360"/>
      </w:pPr>
      <w:rPr>
        <w:rFonts w:ascii="MS Mincho" w:eastAsia="MS Mincho" w:hAnsi="MS Mincho" w:cs="MS Mincho" w:hint="eastAsia"/>
        <w:color w:val="1A1A1A"/>
        <w:sz w:val="23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920544"/>
    <w:multiLevelType w:val="multilevel"/>
    <w:tmpl w:val="51A4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2B02B0"/>
    <w:multiLevelType w:val="hybridMultilevel"/>
    <w:tmpl w:val="37449F9C"/>
    <w:lvl w:ilvl="0" w:tplc="DCB6AC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54"/>
    <w:rsid w:val="00096563"/>
    <w:rsid w:val="000B3F08"/>
    <w:rsid w:val="00192454"/>
    <w:rsid w:val="00452075"/>
    <w:rsid w:val="00481887"/>
    <w:rsid w:val="005541AE"/>
    <w:rsid w:val="006433A6"/>
    <w:rsid w:val="006C30D8"/>
    <w:rsid w:val="006C43F2"/>
    <w:rsid w:val="006D3CB2"/>
    <w:rsid w:val="008D5607"/>
    <w:rsid w:val="00A60CB1"/>
    <w:rsid w:val="00AD7C2F"/>
    <w:rsid w:val="00DE3B4A"/>
    <w:rsid w:val="00E05C52"/>
    <w:rsid w:val="00F23FF3"/>
    <w:rsid w:val="00F96DCB"/>
    <w:rsid w:val="00F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0D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0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1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818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1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81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H9289</dc:creator>
  <cp:keywords/>
  <dc:description/>
  <cp:lastModifiedBy>H9289</cp:lastModifiedBy>
  <cp:revision>2</cp:revision>
  <dcterms:created xsi:type="dcterms:W3CDTF">2019-03-28T04:26:00Z</dcterms:created>
  <dcterms:modified xsi:type="dcterms:W3CDTF">2019-03-28T05:47:00Z</dcterms:modified>
</cp:coreProperties>
</file>