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E02" w:rsidRPr="00190C28" w:rsidRDefault="0031229F" w:rsidP="00190C28">
      <w:pPr>
        <w:jc w:val="center"/>
        <w:rPr>
          <w:rFonts w:cstheme="minorHAnsi"/>
          <w:b/>
          <w:sz w:val="24"/>
          <w:szCs w:val="24"/>
        </w:rPr>
      </w:pPr>
      <w:r w:rsidRPr="00190C28">
        <w:rPr>
          <w:rFonts w:cstheme="minorHAnsi"/>
          <w:b/>
          <w:sz w:val="24"/>
          <w:szCs w:val="24"/>
        </w:rPr>
        <w:t>Vnější paměti</w:t>
      </w:r>
    </w:p>
    <w:p w:rsidR="0031229F" w:rsidRPr="00190C28" w:rsidRDefault="0031229F">
      <w:pPr>
        <w:rPr>
          <w:rFonts w:cstheme="minorHAnsi"/>
          <w:sz w:val="24"/>
          <w:szCs w:val="24"/>
        </w:rPr>
      </w:pPr>
      <w:r w:rsidRPr="00190C28">
        <w:rPr>
          <w:rFonts w:cstheme="minorHAnsi"/>
          <w:sz w:val="24"/>
          <w:szCs w:val="24"/>
        </w:rPr>
        <w:t>Slouží k dlouhodobému a trvalému uložení dat,</w:t>
      </w:r>
      <w:r w:rsidRPr="00190C28">
        <w:rPr>
          <w:rFonts w:cstheme="minorHAnsi"/>
          <w:sz w:val="24"/>
          <w:szCs w:val="24"/>
        </w:rPr>
        <w:t xml:space="preserve"> ale</w:t>
      </w:r>
      <w:r w:rsidRPr="00190C28">
        <w:rPr>
          <w:rFonts w:cstheme="minorHAnsi"/>
          <w:sz w:val="24"/>
          <w:szCs w:val="24"/>
        </w:rPr>
        <w:t xml:space="preserve"> také k přenosu dat</w:t>
      </w:r>
      <w:r w:rsidRPr="00190C28">
        <w:rPr>
          <w:rFonts w:cstheme="minorHAnsi"/>
          <w:sz w:val="24"/>
          <w:szCs w:val="24"/>
        </w:rPr>
        <w:t xml:space="preserve"> (externí)</w:t>
      </w:r>
      <w:r w:rsidRPr="00190C28">
        <w:rPr>
          <w:rFonts w:cstheme="minorHAnsi"/>
          <w:sz w:val="24"/>
          <w:szCs w:val="24"/>
        </w:rPr>
        <w:t>.</w:t>
      </w:r>
    </w:p>
    <w:p w:rsidR="0031229F" w:rsidRPr="00190C28" w:rsidRDefault="0031229F">
      <w:pPr>
        <w:rPr>
          <w:rFonts w:cstheme="minorHAnsi"/>
          <w:sz w:val="24"/>
          <w:szCs w:val="24"/>
        </w:rPr>
      </w:pPr>
      <w:r w:rsidRPr="00190C28">
        <w:rPr>
          <w:rFonts w:cstheme="minorHAnsi"/>
          <w:sz w:val="24"/>
          <w:szCs w:val="24"/>
        </w:rPr>
        <w:t>J</w:t>
      </w:r>
      <w:r w:rsidRPr="00190C28">
        <w:rPr>
          <w:rFonts w:cstheme="minorHAnsi"/>
          <w:sz w:val="24"/>
          <w:szCs w:val="24"/>
        </w:rPr>
        <w:t>e</w:t>
      </w:r>
      <w:r w:rsidRPr="00190C28">
        <w:rPr>
          <w:rFonts w:cstheme="minorHAnsi"/>
          <w:sz w:val="24"/>
          <w:szCs w:val="24"/>
        </w:rPr>
        <w:t xml:space="preserve"> </w:t>
      </w:r>
      <w:r w:rsidRPr="00190C28">
        <w:rPr>
          <w:rFonts w:cstheme="minorHAnsi"/>
          <w:sz w:val="24"/>
          <w:szCs w:val="24"/>
        </w:rPr>
        <w:t xml:space="preserve">mnohem </w:t>
      </w:r>
      <w:r w:rsidRPr="00190C28">
        <w:rPr>
          <w:rFonts w:cstheme="minorHAnsi"/>
          <w:sz w:val="24"/>
          <w:szCs w:val="24"/>
        </w:rPr>
        <w:t xml:space="preserve">pomalejší než paměti vnitřní, </w:t>
      </w:r>
      <w:r w:rsidRPr="00190C28">
        <w:rPr>
          <w:rFonts w:cstheme="minorHAnsi"/>
          <w:sz w:val="24"/>
          <w:szCs w:val="24"/>
        </w:rPr>
        <w:t>ale</w:t>
      </w:r>
      <w:r w:rsidRPr="00190C28">
        <w:rPr>
          <w:rFonts w:cstheme="minorHAnsi"/>
          <w:sz w:val="24"/>
          <w:szCs w:val="24"/>
        </w:rPr>
        <w:t xml:space="preserve"> umožňují dlouhodobé uchování velkých objemů dat a programů, a to trvale i po vypnutí počítače</w:t>
      </w:r>
    </w:p>
    <w:p w:rsidR="0031229F" w:rsidRPr="00190C28" w:rsidRDefault="0031229F">
      <w:pPr>
        <w:rPr>
          <w:rFonts w:cstheme="minorHAnsi"/>
          <w:sz w:val="24"/>
          <w:szCs w:val="24"/>
        </w:rPr>
      </w:pPr>
      <w:r w:rsidRPr="00190C28">
        <w:rPr>
          <w:rFonts w:cstheme="minorHAnsi"/>
          <w:sz w:val="24"/>
          <w:szCs w:val="24"/>
        </w:rPr>
        <w:t xml:space="preserve">Z vnější paměti </w:t>
      </w:r>
      <w:r w:rsidRPr="00190C28">
        <w:rPr>
          <w:rFonts w:cstheme="minorHAnsi"/>
          <w:sz w:val="24"/>
          <w:szCs w:val="24"/>
        </w:rPr>
        <w:t>se</w:t>
      </w:r>
      <w:r w:rsidRPr="00190C28">
        <w:rPr>
          <w:rFonts w:cstheme="minorHAnsi"/>
          <w:sz w:val="24"/>
          <w:szCs w:val="24"/>
        </w:rPr>
        <w:t xml:space="preserve"> načítá operační systém a další </w:t>
      </w:r>
      <w:r w:rsidRPr="00190C28">
        <w:rPr>
          <w:rFonts w:cstheme="minorHAnsi"/>
          <w:sz w:val="24"/>
          <w:szCs w:val="24"/>
        </w:rPr>
        <w:t>(</w:t>
      </w:r>
      <w:r w:rsidRPr="00190C28">
        <w:rPr>
          <w:rFonts w:cstheme="minorHAnsi"/>
          <w:sz w:val="24"/>
          <w:szCs w:val="24"/>
        </w:rPr>
        <w:t>programy a data</w:t>
      </w:r>
      <w:r w:rsidRPr="00190C28">
        <w:rPr>
          <w:rFonts w:cstheme="minorHAnsi"/>
          <w:sz w:val="24"/>
          <w:szCs w:val="24"/>
        </w:rPr>
        <w:t>).</w:t>
      </w:r>
      <w:r w:rsidRPr="00190C28">
        <w:rPr>
          <w:rFonts w:cstheme="minorHAnsi"/>
          <w:sz w:val="24"/>
          <w:szCs w:val="24"/>
        </w:rPr>
        <w:t xml:space="preserve"> </w:t>
      </w:r>
    </w:p>
    <w:p w:rsidR="0031229F" w:rsidRPr="00190C28" w:rsidRDefault="0031229F">
      <w:pPr>
        <w:rPr>
          <w:rFonts w:cstheme="minorHAnsi"/>
          <w:sz w:val="24"/>
          <w:szCs w:val="24"/>
        </w:rPr>
      </w:pPr>
      <w:r w:rsidRPr="00190C28">
        <w:rPr>
          <w:rFonts w:cstheme="minorHAnsi"/>
          <w:sz w:val="24"/>
          <w:szCs w:val="24"/>
        </w:rPr>
        <w:t xml:space="preserve">Do vnější paměti jsou </w:t>
      </w:r>
      <w:r w:rsidRPr="00190C28">
        <w:rPr>
          <w:rFonts w:cstheme="minorHAnsi"/>
          <w:sz w:val="24"/>
          <w:szCs w:val="24"/>
        </w:rPr>
        <w:t>př</w:t>
      </w:r>
      <w:r w:rsidRPr="00190C28">
        <w:rPr>
          <w:rFonts w:cstheme="minorHAnsi"/>
          <w:sz w:val="24"/>
          <w:szCs w:val="24"/>
        </w:rPr>
        <w:t xml:space="preserve">ehrávána data z operační paměti, </w:t>
      </w:r>
      <w:r w:rsidRPr="00190C28">
        <w:rPr>
          <w:rFonts w:cstheme="minorHAnsi"/>
          <w:sz w:val="24"/>
          <w:szCs w:val="24"/>
        </w:rPr>
        <w:t>kter</w:t>
      </w:r>
      <w:r w:rsidRPr="00190C28">
        <w:rPr>
          <w:rFonts w:cstheme="minorHAnsi"/>
          <w:sz w:val="24"/>
          <w:szCs w:val="24"/>
        </w:rPr>
        <w:t>é</w:t>
      </w:r>
      <w:r w:rsidRPr="00190C28">
        <w:rPr>
          <w:rFonts w:cstheme="minorHAnsi"/>
          <w:sz w:val="24"/>
          <w:szCs w:val="24"/>
        </w:rPr>
        <w:t xml:space="preserve"> chceme uchovat i po vypnutí</w:t>
      </w:r>
      <w:r w:rsidRPr="00190C28">
        <w:rPr>
          <w:rFonts w:cstheme="minorHAnsi"/>
          <w:sz w:val="24"/>
          <w:szCs w:val="24"/>
        </w:rPr>
        <w:t xml:space="preserve"> počítače</w:t>
      </w:r>
      <w:r w:rsidRPr="00190C28">
        <w:rPr>
          <w:rFonts w:cstheme="minorHAnsi"/>
          <w:sz w:val="24"/>
          <w:szCs w:val="24"/>
        </w:rPr>
        <w:t xml:space="preserve">. </w:t>
      </w:r>
    </w:p>
    <w:p w:rsidR="0031229F" w:rsidRPr="00190C28" w:rsidRDefault="0031229F" w:rsidP="00190C28">
      <w:pPr>
        <w:jc w:val="center"/>
        <w:rPr>
          <w:rFonts w:cstheme="minorHAnsi"/>
          <w:b/>
          <w:sz w:val="24"/>
          <w:szCs w:val="24"/>
        </w:rPr>
      </w:pPr>
      <w:r w:rsidRPr="00190C28">
        <w:rPr>
          <w:rFonts w:cstheme="minorHAnsi"/>
          <w:b/>
          <w:sz w:val="24"/>
          <w:szCs w:val="24"/>
        </w:rPr>
        <w:t>HDD</w:t>
      </w:r>
      <w:r w:rsidR="00425740" w:rsidRPr="00190C28">
        <w:rPr>
          <w:rFonts w:cstheme="minorHAnsi"/>
          <w:b/>
          <w:sz w:val="24"/>
          <w:szCs w:val="24"/>
        </w:rPr>
        <w:t xml:space="preserve"> - </w:t>
      </w:r>
      <w:r w:rsidR="00425740" w:rsidRPr="00190C28">
        <w:rPr>
          <w:rFonts w:cstheme="minorHAnsi"/>
          <w:b/>
          <w:color w:val="222222"/>
          <w:sz w:val="24"/>
          <w:szCs w:val="24"/>
          <w:shd w:val="clear" w:color="auto" w:fill="FFFFFF"/>
        </w:rPr>
        <w:t>H</w:t>
      </w:r>
      <w:r w:rsidR="00425740" w:rsidRPr="00190C28">
        <w:rPr>
          <w:rFonts w:cstheme="minorHAnsi"/>
          <w:b/>
          <w:color w:val="222222"/>
          <w:sz w:val="24"/>
          <w:szCs w:val="24"/>
          <w:shd w:val="clear" w:color="auto" w:fill="FFFFFF"/>
        </w:rPr>
        <w:t xml:space="preserve">ard </w:t>
      </w:r>
      <w:r w:rsidR="00425740" w:rsidRPr="00190C28">
        <w:rPr>
          <w:rFonts w:cstheme="minorHAnsi"/>
          <w:b/>
          <w:color w:val="222222"/>
          <w:sz w:val="24"/>
          <w:szCs w:val="24"/>
          <w:shd w:val="clear" w:color="auto" w:fill="FFFFFF"/>
        </w:rPr>
        <w:t>D</w:t>
      </w:r>
      <w:r w:rsidR="00425740" w:rsidRPr="00190C28">
        <w:rPr>
          <w:rFonts w:cstheme="minorHAnsi"/>
          <w:b/>
          <w:color w:val="222222"/>
          <w:sz w:val="24"/>
          <w:szCs w:val="24"/>
          <w:shd w:val="clear" w:color="auto" w:fill="FFFFFF"/>
        </w:rPr>
        <w:t xml:space="preserve">isk </w:t>
      </w:r>
      <w:r w:rsidR="00425740" w:rsidRPr="00190C28">
        <w:rPr>
          <w:rFonts w:cstheme="minorHAnsi"/>
          <w:b/>
          <w:color w:val="222222"/>
          <w:sz w:val="24"/>
          <w:szCs w:val="24"/>
          <w:shd w:val="clear" w:color="auto" w:fill="FFFFFF"/>
        </w:rPr>
        <w:t>D</w:t>
      </w:r>
      <w:r w:rsidR="00425740" w:rsidRPr="00190C28">
        <w:rPr>
          <w:rFonts w:cstheme="minorHAnsi"/>
          <w:b/>
          <w:color w:val="222222"/>
          <w:sz w:val="24"/>
          <w:szCs w:val="24"/>
          <w:shd w:val="clear" w:color="auto" w:fill="FFFFFF"/>
        </w:rPr>
        <w:t>rive</w:t>
      </w:r>
    </w:p>
    <w:p w:rsidR="0031229F" w:rsidRPr="00190C28" w:rsidRDefault="0031229F">
      <w:pPr>
        <w:rPr>
          <w:rFonts w:cstheme="minorHAnsi"/>
          <w:b/>
          <w:sz w:val="24"/>
          <w:szCs w:val="24"/>
        </w:rPr>
      </w:pPr>
      <w:r w:rsidRPr="00190C28">
        <w:rPr>
          <w:rFonts w:cstheme="minorHAnsi"/>
          <w:b/>
          <w:sz w:val="24"/>
          <w:szCs w:val="24"/>
        </w:rPr>
        <w:t>Struktura</w:t>
      </w:r>
    </w:p>
    <w:p w:rsidR="0031229F" w:rsidRPr="00190C28" w:rsidRDefault="0031229F">
      <w:pPr>
        <w:rPr>
          <w:rFonts w:cstheme="minorHAnsi"/>
          <w:b/>
          <w:sz w:val="24"/>
          <w:szCs w:val="24"/>
        </w:rPr>
      </w:pPr>
      <w:r w:rsidRPr="00190C28">
        <w:rPr>
          <w:rFonts w:cstheme="minorHAnsi"/>
          <w:b/>
          <w:sz w:val="24"/>
          <w:szCs w:val="24"/>
        </w:rPr>
        <w:t>Dělení</w:t>
      </w:r>
    </w:p>
    <w:p w:rsidR="0031229F" w:rsidRPr="00190C28" w:rsidRDefault="0031229F">
      <w:pPr>
        <w:rPr>
          <w:rFonts w:cstheme="minorHAnsi"/>
          <w:sz w:val="24"/>
          <w:szCs w:val="24"/>
        </w:rPr>
      </w:pPr>
      <w:r w:rsidRPr="00190C28">
        <w:rPr>
          <w:rFonts w:cstheme="minorHAnsi"/>
          <w:noProof/>
          <w:sz w:val="24"/>
          <w:szCs w:val="24"/>
          <w:lang w:eastAsia="cs-CZ"/>
        </w:rPr>
        <w:drawing>
          <wp:inline distT="0" distB="0" distL="0" distR="0" wp14:anchorId="269B13B4" wp14:editId="264FA9D2">
            <wp:extent cx="4269851" cy="1817424"/>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73882" cy="1819140"/>
                    </a:xfrm>
                    <a:prstGeom prst="rect">
                      <a:avLst/>
                    </a:prstGeom>
                  </pic:spPr>
                </pic:pic>
              </a:graphicData>
            </a:graphic>
          </wp:inline>
        </w:drawing>
      </w:r>
    </w:p>
    <w:p w:rsidR="0031229F" w:rsidRPr="00190C28" w:rsidRDefault="0031229F">
      <w:pPr>
        <w:rPr>
          <w:rFonts w:cstheme="minorHAnsi"/>
          <w:b/>
          <w:sz w:val="24"/>
          <w:szCs w:val="24"/>
        </w:rPr>
      </w:pPr>
      <w:r w:rsidRPr="00190C28">
        <w:rPr>
          <w:rFonts w:cstheme="minorHAnsi"/>
          <w:b/>
          <w:sz w:val="24"/>
          <w:szCs w:val="24"/>
        </w:rPr>
        <w:t xml:space="preserve">Schéma </w:t>
      </w:r>
    </w:p>
    <w:p w:rsidR="0031229F" w:rsidRPr="00190C28" w:rsidRDefault="0031229F">
      <w:pPr>
        <w:rPr>
          <w:rFonts w:cstheme="minorHAnsi"/>
          <w:sz w:val="24"/>
          <w:szCs w:val="24"/>
        </w:rPr>
      </w:pPr>
      <w:r w:rsidRPr="00190C28">
        <w:rPr>
          <w:rFonts w:cstheme="minorHAnsi"/>
          <w:noProof/>
          <w:sz w:val="24"/>
          <w:szCs w:val="24"/>
          <w:lang w:eastAsia="cs-CZ"/>
        </w:rPr>
        <w:drawing>
          <wp:inline distT="0" distB="0" distL="0" distR="0" wp14:anchorId="5932B76D" wp14:editId="09B3BE25">
            <wp:extent cx="5136543" cy="3278739"/>
            <wp:effectExtent l="0" t="0" r="698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42661" cy="3282644"/>
                    </a:xfrm>
                    <a:prstGeom prst="rect">
                      <a:avLst/>
                    </a:prstGeom>
                  </pic:spPr>
                </pic:pic>
              </a:graphicData>
            </a:graphic>
          </wp:inline>
        </w:drawing>
      </w:r>
    </w:p>
    <w:p w:rsidR="0031229F" w:rsidRPr="00190C28" w:rsidRDefault="007D0F44">
      <w:pPr>
        <w:rPr>
          <w:rFonts w:cstheme="minorHAnsi"/>
          <w:sz w:val="24"/>
          <w:szCs w:val="24"/>
        </w:rPr>
      </w:pPr>
      <w:r w:rsidRPr="00190C28">
        <w:rPr>
          <w:rFonts w:cstheme="minorHAnsi"/>
          <w:sz w:val="24"/>
          <w:szCs w:val="24"/>
        </w:rPr>
        <w:lastRenderedPageBreak/>
        <w:t>Z</w:t>
      </w:r>
      <w:r w:rsidRPr="00190C28">
        <w:rPr>
          <w:rFonts w:cstheme="minorHAnsi"/>
          <w:sz w:val="24"/>
          <w:szCs w:val="24"/>
        </w:rPr>
        <w:t>ákladem pevného disku je přibližně 1mm silná lehká plotna</w:t>
      </w:r>
      <w:r w:rsidRPr="00190C28">
        <w:rPr>
          <w:rFonts w:cstheme="minorHAnsi"/>
          <w:sz w:val="24"/>
          <w:szCs w:val="24"/>
        </w:rPr>
        <w:t xml:space="preserve"> ve tvaru disku, vyrobená větši</w:t>
      </w:r>
      <w:r w:rsidRPr="00190C28">
        <w:rPr>
          <w:rFonts w:cstheme="minorHAnsi"/>
          <w:sz w:val="24"/>
          <w:szCs w:val="24"/>
        </w:rPr>
        <w:t>nou ze slitin hliníku. Na této plotně se nachází magnetická vrstva a na ní je ještě nanesena tenká vrstva maziva, chránící magnetickou vrstvu před poškozením. Nad těmito vrstvami pluje na vzduchovém polštáři v nepatrné výšce čtecí a zápisová hlava. Při zápisu dat na pevný disk prochází čtecí a zápisovou hlavou proud, který zmagnetizuje magnetickou vrstvu. Při čtení pak tato magnetická vrstva indukuje v hlavě proud, který je snímán, zesilován a zpracováván dalšími obvody (ne u MR hlav). Magnetická vrs</w:t>
      </w:r>
      <w:r w:rsidRPr="00190C28">
        <w:rPr>
          <w:rFonts w:cstheme="minorHAnsi"/>
          <w:sz w:val="24"/>
          <w:szCs w:val="24"/>
        </w:rPr>
        <w:t>tva se nanáší z obou stran plot</w:t>
      </w:r>
      <w:r w:rsidRPr="00190C28">
        <w:rPr>
          <w:rFonts w:cstheme="minorHAnsi"/>
          <w:sz w:val="24"/>
          <w:szCs w:val="24"/>
        </w:rPr>
        <w:t xml:space="preserve">ny, </w:t>
      </w:r>
      <w:proofErr w:type="gramStart"/>
      <w:r w:rsidRPr="00190C28">
        <w:rPr>
          <w:rFonts w:cstheme="minorHAnsi"/>
          <w:sz w:val="24"/>
          <w:szCs w:val="24"/>
        </w:rPr>
        <w:t>tzn.</w:t>
      </w:r>
      <w:proofErr w:type="gramEnd"/>
      <w:r w:rsidRPr="00190C28">
        <w:rPr>
          <w:rFonts w:cstheme="minorHAnsi"/>
          <w:sz w:val="24"/>
          <w:szCs w:val="24"/>
        </w:rPr>
        <w:t xml:space="preserve"> každé plotně </w:t>
      </w:r>
      <w:proofErr w:type="gramStart"/>
      <w:r w:rsidRPr="00190C28">
        <w:rPr>
          <w:rFonts w:cstheme="minorHAnsi"/>
          <w:sz w:val="24"/>
          <w:szCs w:val="24"/>
        </w:rPr>
        <w:t>přísluší</w:t>
      </w:r>
      <w:proofErr w:type="gramEnd"/>
      <w:r w:rsidRPr="00190C28">
        <w:rPr>
          <w:rFonts w:cstheme="minorHAnsi"/>
          <w:sz w:val="24"/>
          <w:szCs w:val="24"/>
        </w:rPr>
        <w:t xml:space="preserve"> dvě hlavy. Do disku se většinou dává více ploten, které jsou spojeny středem disku (vřetenem) do svazku. Tím dochází ke </w:t>
      </w:r>
      <w:r w:rsidRPr="00190C28">
        <w:rPr>
          <w:rFonts w:cstheme="minorHAnsi"/>
          <w:sz w:val="24"/>
          <w:szCs w:val="24"/>
        </w:rPr>
        <w:t>zvýšení kapacity pevného dis</w:t>
      </w:r>
      <w:r w:rsidRPr="00190C28">
        <w:rPr>
          <w:rFonts w:cstheme="minorHAnsi"/>
          <w:sz w:val="24"/>
          <w:szCs w:val="24"/>
        </w:rPr>
        <w:t>ku. Otáčení svazku ploten umožňuje motor v jádru vřetene nebo na povrchu jednotky.</w:t>
      </w:r>
    </w:p>
    <w:p w:rsidR="00B20184" w:rsidRPr="00190C28" w:rsidRDefault="00B20184">
      <w:pPr>
        <w:rPr>
          <w:rFonts w:cstheme="minorHAnsi"/>
          <w:sz w:val="24"/>
          <w:szCs w:val="24"/>
        </w:rPr>
      </w:pPr>
    </w:p>
    <w:p w:rsidR="00B20184" w:rsidRPr="00190C28" w:rsidRDefault="00B20184" w:rsidP="00B20184">
      <w:pPr>
        <w:jc w:val="center"/>
        <w:rPr>
          <w:rFonts w:cstheme="minorHAnsi"/>
          <w:b/>
          <w:sz w:val="24"/>
          <w:szCs w:val="24"/>
        </w:rPr>
      </w:pPr>
      <w:r w:rsidRPr="00190C28">
        <w:rPr>
          <w:rFonts w:cstheme="minorHAnsi"/>
          <w:b/>
          <w:sz w:val="24"/>
          <w:szCs w:val="24"/>
        </w:rPr>
        <w:t>Princip</w:t>
      </w:r>
    </w:p>
    <w:p w:rsidR="007437A6" w:rsidRPr="00190C28" w:rsidRDefault="007437A6" w:rsidP="007437A6">
      <w:pPr>
        <w:rPr>
          <w:rFonts w:cstheme="minorHAnsi"/>
          <w:sz w:val="24"/>
          <w:szCs w:val="24"/>
        </w:rPr>
      </w:pPr>
      <w:r w:rsidRPr="00190C28">
        <w:rPr>
          <w:rFonts w:cstheme="minorHAnsi"/>
          <w:sz w:val="24"/>
          <w:szCs w:val="24"/>
        </w:rPr>
        <w:t>Data jsou zapsány na disk se nejdříve převodu na bity a pomocí elektromagnetu</w:t>
      </w:r>
      <w:r w:rsidR="00190C28" w:rsidRPr="00190C28">
        <w:rPr>
          <w:rFonts w:cstheme="minorHAnsi"/>
          <w:sz w:val="24"/>
          <w:szCs w:val="24"/>
        </w:rPr>
        <w:t xml:space="preserve">, která generuje elektromagnetické pole dost silné na to, aby </w:t>
      </w:r>
      <w:proofErr w:type="gramStart"/>
      <w:r w:rsidR="00190C28" w:rsidRPr="00190C28">
        <w:rPr>
          <w:rFonts w:cstheme="minorHAnsi"/>
          <w:sz w:val="24"/>
          <w:szCs w:val="24"/>
        </w:rPr>
        <w:t>změnilo</w:t>
      </w:r>
      <w:proofErr w:type="gramEnd"/>
      <w:r w:rsidR="00190C28" w:rsidRPr="00190C28">
        <w:rPr>
          <w:rFonts w:cstheme="minorHAnsi"/>
          <w:sz w:val="24"/>
          <w:szCs w:val="24"/>
        </w:rPr>
        <w:t xml:space="preserve"> směr magnetizace </w:t>
      </w:r>
      <w:proofErr w:type="gramStart"/>
      <w:r w:rsidRPr="00190C28">
        <w:rPr>
          <w:rFonts w:cstheme="minorHAnsi"/>
          <w:sz w:val="24"/>
          <w:szCs w:val="24"/>
        </w:rPr>
        <w:t>jsou</w:t>
      </w:r>
      <w:proofErr w:type="gramEnd"/>
      <w:r w:rsidRPr="00190C28">
        <w:rPr>
          <w:rFonts w:cstheme="minorHAnsi"/>
          <w:sz w:val="24"/>
          <w:szCs w:val="24"/>
        </w:rPr>
        <w:t xml:space="preserve"> zapsány do skupin “zrn“ a ty jsou zmagnetizovány </w:t>
      </w:r>
      <w:r w:rsidR="00190C28" w:rsidRPr="00190C28">
        <w:rPr>
          <w:rFonts w:cstheme="minorHAnsi"/>
          <w:sz w:val="24"/>
          <w:szCs w:val="24"/>
        </w:rPr>
        <w:t>na 0 nebo 1</w:t>
      </w:r>
    </w:p>
    <w:p w:rsidR="00190C28" w:rsidRPr="00190C28" w:rsidRDefault="00190C28" w:rsidP="007437A6">
      <w:pPr>
        <w:rPr>
          <w:rFonts w:cstheme="minorHAnsi"/>
          <w:sz w:val="24"/>
          <w:szCs w:val="24"/>
        </w:rPr>
      </w:pPr>
      <w:r w:rsidRPr="00190C28">
        <w:rPr>
          <w:rFonts w:cstheme="minorHAnsi"/>
          <w:sz w:val="24"/>
          <w:szCs w:val="24"/>
        </w:rPr>
        <w:t>Čtení je pomocí magnetického čtecího senzoru</w:t>
      </w:r>
    </w:p>
    <w:p w:rsidR="00B20184" w:rsidRPr="00190C28" w:rsidRDefault="00D677D7" w:rsidP="00190C28">
      <w:pPr>
        <w:jc w:val="center"/>
        <w:rPr>
          <w:rFonts w:cstheme="minorHAnsi"/>
          <w:b/>
          <w:sz w:val="24"/>
          <w:szCs w:val="24"/>
        </w:rPr>
      </w:pPr>
      <w:r w:rsidRPr="00190C28">
        <w:rPr>
          <w:rFonts w:cstheme="minorHAnsi"/>
          <w:b/>
          <w:sz w:val="24"/>
          <w:szCs w:val="24"/>
        </w:rPr>
        <w:t>Elektromechanické části</w:t>
      </w:r>
    </w:p>
    <w:p w:rsidR="00D677D7" w:rsidRPr="00190C28" w:rsidRDefault="00D677D7" w:rsidP="00D677D7">
      <w:pPr>
        <w:rPr>
          <w:rFonts w:cstheme="minorHAnsi"/>
          <w:sz w:val="24"/>
          <w:szCs w:val="24"/>
        </w:rPr>
      </w:pPr>
    </w:p>
    <w:p w:rsidR="00B20184" w:rsidRPr="00190C28" w:rsidRDefault="00B20184" w:rsidP="00190C28">
      <w:pPr>
        <w:rPr>
          <w:rFonts w:cstheme="minorHAnsi"/>
          <w:b/>
          <w:sz w:val="24"/>
          <w:szCs w:val="24"/>
        </w:rPr>
      </w:pPr>
      <w:r w:rsidRPr="00190C28">
        <w:rPr>
          <w:rFonts w:cstheme="minorHAnsi"/>
          <w:b/>
          <w:sz w:val="24"/>
          <w:szCs w:val="24"/>
        </w:rPr>
        <w:t>Disková hlava</w:t>
      </w:r>
    </w:p>
    <w:p w:rsidR="00B20184" w:rsidRPr="00190C28" w:rsidRDefault="00B20184">
      <w:pPr>
        <w:rPr>
          <w:rFonts w:cstheme="minorHAnsi"/>
          <w:sz w:val="24"/>
          <w:szCs w:val="24"/>
        </w:rPr>
      </w:pPr>
      <w:r w:rsidRPr="00190C28">
        <w:rPr>
          <w:rFonts w:cstheme="minorHAnsi"/>
          <w:sz w:val="24"/>
          <w:szCs w:val="24"/>
        </w:rPr>
        <w:t>umístěna na pohyblivém raménku vystavovacího mechanizmu</w:t>
      </w:r>
    </w:p>
    <w:p w:rsidR="00B20184" w:rsidRPr="00190C28" w:rsidRDefault="00B20184">
      <w:pPr>
        <w:rPr>
          <w:rFonts w:cstheme="minorHAnsi"/>
          <w:sz w:val="24"/>
          <w:szCs w:val="24"/>
        </w:rPr>
      </w:pPr>
      <w:r w:rsidRPr="00190C28">
        <w:rPr>
          <w:rFonts w:cstheme="minorHAnsi"/>
          <w:sz w:val="24"/>
          <w:szCs w:val="24"/>
        </w:rPr>
        <w:t>pohybuje</w:t>
      </w:r>
      <w:r w:rsidRPr="00190C28">
        <w:rPr>
          <w:rFonts w:cstheme="minorHAnsi"/>
          <w:sz w:val="24"/>
          <w:szCs w:val="24"/>
        </w:rPr>
        <w:t xml:space="preserve"> se</w:t>
      </w:r>
      <w:r w:rsidRPr="00190C28">
        <w:rPr>
          <w:rFonts w:cstheme="minorHAnsi"/>
          <w:sz w:val="24"/>
          <w:szCs w:val="24"/>
        </w:rPr>
        <w:t xml:space="preserve"> ve vzdálenosti řádu desetin mikronu nad povrchem disku</w:t>
      </w:r>
    </w:p>
    <w:p w:rsidR="00B20184" w:rsidRPr="00190C28" w:rsidRDefault="00B20184">
      <w:pPr>
        <w:rPr>
          <w:rFonts w:cstheme="minorHAnsi"/>
          <w:sz w:val="24"/>
          <w:szCs w:val="24"/>
        </w:rPr>
      </w:pPr>
      <w:r w:rsidRPr="00190C28">
        <w:rPr>
          <w:rFonts w:cstheme="minorHAnsi"/>
          <w:sz w:val="24"/>
          <w:szCs w:val="24"/>
        </w:rPr>
        <w:t>U starších disků a disket se pro čtení i zápis používají hlavy založené na principu magnetické indukce.</w:t>
      </w:r>
    </w:p>
    <w:p w:rsidR="00B20184" w:rsidRPr="00190C28" w:rsidRDefault="00B20184">
      <w:pPr>
        <w:rPr>
          <w:rFonts w:cstheme="minorHAnsi"/>
          <w:sz w:val="24"/>
          <w:szCs w:val="24"/>
        </w:rPr>
      </w:pPr>
      <w:r w:rsidRPr="00190C28">
        <w:rPr>
          <w:rFonts w:cstheme="minorHAnsi"/>
          <w:sz w:val="24"/>
          <w:szCs w:val="24"/>
        </w:rPr>
        <w:t xml:space="preserve">Dnes se u disků používají </w:t>
      </w:r>
      <w:proofErr w:type="spellStart"/>
      <w:r w:rsidRPr="00190C28">
        <w:rPr>
          <w:rFonts w:cstheme="minorHAnsi"/>
          <w:sz w:val="24"/>
          <w:szCs w:val="24"/>
        </w:rPr>
        <w:t>magnetorezistivní</w:t>
      </w:r>
      <w:proofErr w:type="spellEnd"/>
      <w:r w:rsidRPr="00190C28">
        <w:rPr>
          <w:rFonts w:cstheme="minorHAnsi"/>
          <w:sz w:val="24"/>
          <w:szCs w:val="24"/>
        </w:rPr>
        <w:t xml:space="preserve"> - MR hlavy</w:t>
      </w:r>
    </w:p>
    <w:p w:rsidR="00B20184" w:rsidRPr="00190C28" w:rsidRDefault="00B20184">
      <w:pPr>
        <w:rPr>
          <w:rFonts w:cstheme="minorHAnsi"/>
          <w:sz w:val="24"/>
          <w:szCs w:val="24"/>
        </w:rPr>
      </w:pPr>
      <w:r w:rsidRPr="00190C28">
        <w:rPr>
          <w:rFonts w:cstheme="minorHAnsi"/>
          <w:sz w:val="24"/>
          <w:szCs w:val="24"/>
        </w:rPr>
        <w:t>Indukční hlavu používá pouze pro zápis, pro čtení se používá prvek založený na změně elektrického odporu při vystavení magnetickému poli</w:t>
      </w:r>
    </w:p>
    <w:p w:rsidR="00B20184" w:rsidRPr="00190C28" w:rsidRDefault="00B20184">
      <w:pPr>
        <w:rPr>
          <w:rFonts w:cstheme="minorHAnsi"/>
          <w:sz w:val="24"/>
          <w:szCs w:val="24"/>
        </w:rPr>
      </w:pPr>
      <w:r w:rsidRPr="00190C28">
        <w:rPr>
          <w:rFonts w:cstheme="minorHAnsi"/>
          <w:noProof/>
          <w:sz w:val="24"/>
          <w:szCs w:val="24"/>
          <w:lang w:eastAsia="cs-CZ"/>
        </w:rPr>
        <w:lastRenderedPageBreak/>
        <w:drawing>
          <wp:inline distT="0" distB="0" distL="0" distR="0" wp14:anchorId="4F925A59" wp14:editId="3CA0D80E">
            <wp:extent cx="2941876" cy="18762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9878" cy="1875001"/>
                    </a:xfrm>
                    <a:prstGeom prst="rect">
                      <a:avLst/>
                    </a:prstGeom>
                  </pic:spPr>
                </pic:pic>
              </a:graphicData>
            </a:graphic>
          </wp:inline>
        </w:drawing>
      </w:r>
    </w:p>
    <w:p w:rsidR="00B20184" w:rsidRPr="00190C28" w:rsidRDefault="00B20184">
      <w:pPr>
        <w:rPr>
          <w:rFonts w:cstheme="minorHAnsi"/>
          <w:sz w:val="24"/>
          <w:szCs w:val="24"/>
        </w:rPr>
      </w:pPr>
      <w:r w:rsidRPr="00190C28">
        <w:rPr>
          <w:rFonts w:cstheme="minorHAnsi"/>
          <w:sz w:val="24"/>
          <w:szCs w:val="24"/>
        </w:rPr>
        <w:t>Indukční prvek zapíše bity informace jako zmagnetizované oblasti ve stopách, které jsou později čteny MR-senzorem.</w:t>
      </w:r>
    </w:p>
    <w:p w:rsidR="00B20184" w:rsidRPr="00190C28" w:rsidRDefault="00B20184">
      <w:pPr>
        <w:rPr>
          <w:rFonts w:cstheme="minorHAnsi"/>
          <w:sz w:val="24"/>
          <w:szCs w:val="24"/>
        </w:rPr>
      </w:pPr>
      <w:r w:rsidRPr="00190C28">
        <w:rPr>
          <w:rFonts w:cstheme="minorHAnsi"/>
          <w:sz w:val="24"/>
          <w:szCs w:val="24"/>
        </w:rPr>
        <w:t>Ke zvýšení hustoty záznamu se přešlo z podélného záznamu na kolmý.</w:t>
      </w:r>
    </w:p>
    <w:p w:rsidR="00B20184" w:rsidRPr="00190C28" w:rsidRDefault="00B20184">
      <w:pPr>
        <w:rPr>
          <w:rFonts w:cstheme="minorHAnsi"/>
          <w:sz w:val="24"/>
          <w:szCs w:val="24"/>
        </w:rPr>
      </w:pPr>
      <w:r w:rsidRPr="00190C28">
        <w:rPr>
          <w:rFonts w:cstheme="minorHAnsi"/>
          <w:noProof/>
          <w:sz w:val="24"/>
          <w:szCs w:val="24"/>
          <w:lang w:eastAsia="cs-CZ"/>
        </w:rPr>
        <w:drawing>
          <wp:inline distT="0" distB="0" distL="0" distR="0" wp14:anchorId="018D751F" wp14:editId="2AD2C62F">
            <wp:extent cx="5760720" cy="1687304"/>
            <wp:effectExtent l="0" t="0" r="0" b="825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687304"/>
                    </a:xfrm>
                    <a:prstGeom prst="rect">
                      <a:avLst/>
                    </a:prstGeom>
                  </pic:spPr>
                </pic:pic>
              </a:graphicData>
            </a:graphic>
          </wp:inline>
        </w:drawing>
      </w:r>
    </w:p>
    <w:p w:rsidR="00B20184" w:rsidRPr="00190C28" w:rsidRDefault="007450DE">
      <w:pPr>
        <w:rPr>
          <w:rFonts w:cstheme="minorHAnsi"/>
          <w:sz w:val="24"/>
          <w:szCs w:val="24"/>
        </w:rPr>
      </w:pPr>
      <w:r w:rsidRPr="00190C28">
        <w:rPr>
          <w:rFonts w:cstheme="minorHAnsi"/>
          <w:sz w:val="24"/>
          <w:szCs w:val="24"/>
        </w:rPr>
        <w:t>Kolmý zápis nahrazuje padesát let používaný podélný, u něhož byl klíčovým prvkem prstencový elektromagnet, mezi jehož póly bylo vyvoláváno pole, které procházelo (na obrázku znázorněno siločarami) také magnetizovatelnou látkou, kterou orientovalo vhodným směrem.</w:t>
      </w:r>
    </w:p>
    <w:p w:rsidR="007450DE" w:rsidRPr="00190C28" w:rsidRDefault="007450DE">
      <w:pPr>
        <w:rPr>
          <w:rFonts w:cstheme="minorHAnsi"/>
          <w:sz w:val="24"/>
          <w:szCs w:val="24"/>
        </w:rPr>
      </w:pPr>
    </w:p>
    <w:p w:rsidR="007450DE" w:rsidRPr="00190C28" w:rsidRDefault="007450DE">
      <w:pPr>
        <w:rPr>
          <w:rFonts w:cstheme="minorHAnsi"/>
          <w:sz w:val="24"/>
          <w:szCs w:val="24"/>
        </w:rPr>
      </w:pPr>
      <w:r w:rsidRPr="00190C28">
        <w:rPr>
          <w:rFonts w:cstheme="minorHAnsi"/>
          <w:sz w:val="24"/>
          <w:szCs w:val="24"/>
        </w:rPr>
        <w:t xml:space="preserve">Díky kolmému záznamu je možné dosáhnout </w:t>
      </w:r>
      <w:r w:rsidR="00AC3FE7" w:rsidRPr="00190C28">
        <w:rPr>
          <w:rFonts w:cstheme="minorHAnsi"/>
          <w:sz w:val="24"/>
          <w:szCs w:val="24"/>
        </w:rPr>
        <w:t>několika násobně větší kapacity</w:t>
      </w:r>
    </w:p>
    <w:p w:rsidR="007450DE" w:rsidRPr="00190C28" w:rsidRDefault="007450DE">
      <w:pPr>
        <w:rPr>
          <w:rFonts w:cstheme="minorHAnsi"/>
          <w:sz w:val="24"/>
          <w:szCs w:val="24"/>
        </w:rPr>
      </w:pPr>
      <w:r w:rsidRPr="00190C28">
        <w:rPr>
          <w:rFonts w:cstheme="minorHAnsi"/>
          <w:sz w:val="24"/>
          <w:szCs w:val="24"/>
          <w:u w:val="single"/>
        </w:rPr>
        <w:t>Zajímavost</w:t>
      </w:r>
      <w:r w:rsidRPr="00190C28">
        <w:rPr>
          <w:rFonts w:cstheme="minorHAnsi"/>
          <w:sz w:val="24"/>
          <w:szCs w:val="24"/>
        </w:rPr>
        <w:t xml:space="preserve">: Když byla maximální velikost záznamu bitů na palec kotouče u 100Gbits/palec^2 (12.5GB/palec^2), tím že </w:t>
      </w:r>
      <w:proofErr w:type="gramStart"/>
      <w:r w:rsidRPr="00190C28">
        <w:rPr>
          <w:rFonts w:cstheme="minorHAnsi"/>
          <w:sz w:val="24"/>
          <w:szCs w:val="24"/>
        </w:rPr>
        <w:t>ze zmenšily</w:t>
      </w:r>
      <w:proofErr w:type="gramEnd"/>
      <w:r w:rsidRPr="00190C28">
        <w:rPr>
          <w:rFonts w:cstheme="minorHAnsi"/>
          <w:sz w:val="24"/>
          <w:szCs w:val="24"/>
        </w:rPr>
        <w:t xml:space="preserve"> skupiny mikroskopických kovových “zrn“ </w:t>
      </w:r>
      <w:r w:rsidR="00AC3FE7" w:rsidRPr="00190C28">
        <w:rPr>
          <w:rFonts w:cstheme="minorHAnsi"/>
          <w:sz w:val="24"/>
          <w:szCs w:val="24"/>
        </w:rPr>
        <w:t>nebo se zmenšily zrna. Skupina = 1bit. T</w:t>
      </w:r>
      <w:r w:rsidRPr="00190C28">
        <w:rPr>
          <w:rFonts w:cstheme="minorHAnsi"/>
          <w:sz w:val="24"/>
          <w:szCs w:val="24"/>
        </w:rPr>
        <w:t>ak vznikl problém s názvem “</w:t>
      </w:r>
      <w:proofErr w:type="spellStart"/>
      <w:r w:rsidRPr="00190C28">
        <w:rPr>
          <w:rFonts w:cstheme="minorHAnsi"/>
          <w:sz w:val="24"/>
          <w:szCs w:val="24"/>
        </w:rPr>
        <w:t>superparamagnetic</w:t>
      </w:r>
      <w:proofErr w:type="spellEnd"/>
      <w:r w:rsidRPr="00190C28">
        <w:rPr>
          <w:rFonts w:cstheme="minorHAnsi"/>
          <w:sz w:val="24"/>
          <w:szCs w:val="24"/>
        </w:rPr>
        <w:t xml:space="preserve"> </w:t>
      </w:r>
      <w:proofErr w:type="spellStart"/>
      <w:r w:rsidRPr="00190C28">
        <w:rPr>
          <w:rFonts w:cstheme="minorHAnsi"/>
          <w:sz w:val="24"/>
          <w:szCs w:val="24"/>
        </w:rPr>
        <w:t>effect</w:t>
      </w:r>
      <w:proofErr w:type="spellEnd"/>
      <w:r w:rsidRPr="00190C28">
        <w:rPr>
          <w:rFonts w:cstheme="minorHAnsi"/>
          <w:sz w:val="24"/>
          <w:szCs w:val="24"/>
        </w:rPr>
        <w:t>“</w:t>
      </w:r>
      <w:r w:rsidR="00AC3FE7" w:rsidRPr="00190C28">
        <w:rPr>
          <w:rFonts w:cstheme="minorHAnsi"/>
          <w:sz w:val="24"/>
          <w:szCs w:val="24"/>
        </w:rPr>
        <w:t>. Magnetizace skupin mohla být lehko narušena tepelnou energií a to vedlo ke změně bitů a poté ztrátě dat. To bylo vyřešeno pomocí kolmého záznamu, který zvětšil velikost záznamu na 1000Gbit/palec^2</w:t>
      </w:r>
    </w:p>
    <w:p w:rsidR="0027384A" w:rsidRPr="00190C28" w:rsidRDefault="0027384A" w:rsidP="00190C28">
      <w:pPr>
        <w:rPr>
          <w:rFonts w:cstheme="minorHAnsi"/>
          <w:b/>
          <w:sz w:val="24"/>
          <w:szCs w:val="24"/>
        </w:rPr>
      </w:pPr>
      <w:r w:rsidRPr="00190C28">
        <w:rPr>
          <w:rFonts w:cstheme="minorHAnsi"/>
          <w:b/>
          <w:sz w:val="24"/>
          <w:szCs w:val="24"/>
        </w:rPr>
        <w:t>Pohon disku, hřídel</w:t>
      </w:r>
    </w:p>
    <w:p w:rsidR="0027384A" w:rsidRPr="00190C28" w:rsidRDefault="0027384A" w:rsidP="0027384A">
      <w:pPr>
        <w:rPr>
          <w:rFonts w:cstheme="minorHAnsi"/>
          <w:sz w:val="24"/>
          <w:szCs w:val="24"/>
        </w:rPr>
      </w:pPr>
      <w:r w:rsidRPr="00190C28">
        <w:rPr>
          <w:rFonts w:cstheme="minorHAnsi"/>
          <w:sz w:val="24"/>
          <w:szCs w:val="24"/>
        </w:rPr>
        <w:t>na společné hřídeli je umístěno několik diskových kotoučů</w:t>
      </w:r>
    </w:p>
    <w:p w:rsidR="0027384A" w:rsidRPr="00190C28" w:rsidRDefault="0027384A" w:rsidP="0027384A">
      <w:pPr>
        <w:rPr>
          <w:rFonts w:cstheme="minorHAnsi"/>
          <w:sz w:val="24"/>
          <w:szCs w:val="24"/>
        </w:rPr>
      </w:pPr>
      <w:r w:rsidRPr="00190C28">
        <w:rPr>
          <w:rFonts w:cstheme="minorHAnsi"/>
          <w:sz w:val="24"/>
          <w:szCs w:val="24"/>
        </w:rPr>
        <w:lastRenderedPageBreak/>
        <w:t>Na pohonu disku, otáčkách hřídele, je závislá průměrná čekací doba. Čím jsou otáčky větší, tím je čekací doba menší. Vyšší rychlost otáčení disku ještě nemusí znamenat přínos.</w:t>
      </w:r>
    </w:p>
    <w:p w:rsidR="0027384A" w:rsidRPr="00190C28" w:rsidRDefault="0027384A" w:rsidP="0027384A">
      <w:pPr>
        <w:rPr>
          <w:rFonts w:cstheme="minorHAnsi"/>
          <w:sz w:val="24"/>
          <w:szCs w:val="24"/>
        </w:rPr>
      </w:pPr>
      <w:r w:rsidRPr="00190C28">
        <w:rPr>
          <w:rFonts w:cstheme="minorHAnsi"/>
          <w:sz w:val="24"/>
          <w:szCs w:val="24"/>
        </w:rPr>
        <w:t>Mezi rychlostí otáčení a provozními podmínkami platí: Čím více otáček, tím horší provozní podmínky. S rostoucím počtem otáček roste tvorba tepla uvnitř pouzdra disku, což zvyšuje nároky na ventilaci. Pokud tedy nemá takový disk dokonalou ventilaci, vede to k častějšímu výskytu chyb a tím i ke snížení životnosti.</w:t>
      </w:r>
    </w:p>
    <w:p w:rsidR="0027384A" w:rsidRPr="00190C28" w:rsidRDefault="0027384A" w:rsidP="0027384A">
      <w:pPr>
        <w:rPr>
          <w:rFonts w:cstheme="minorHAnsi"/>
          <w:sz w:val="24"/>
          <w:szCs w:val="24"/>
        </w:rPr>
      </w:pPr>
      <w:r w:rsidRPr="00190C28">
        <w:rPr>
          <w:rFonts w:cstheme="minorHAnsi"/>
          <w:sz w:val="24"/>
          <w:szCs w:val="24"/>
        </w:rPr>
        <w:t>Nejčastější 5400, 7200 (Seagate 5900) otáček/minuta. Také existují menší nebo 10000 a 15000 (ale u vyšších je hluk, teplota, vibrace trochu problém)</w:t>
      </w:r>
    </w:p>
    <w:p w:rsidR="0027384A" w:rsidRPr="00190C28" w:rsidRDefault="0027384A" w:rsidP="0027384A">
      <w:pPr>
        <w:rPr>
          <w:rFonts w:cstheme="minorHAnsi"/>
          <w:sz w:val="24"/>
          <w:szCs w:val="24"/>
        </w:rPr>
      </w:pPr>
      <w:r w:rsidRPr="00190C28">
        <w:rPr>
          <w:rFonts w:cstheme="minorHAnsi"/>
          <w:sz w:val="24"/>
          <w:szCs w:val="24"/>
        </w:rPr>
        <w:t>Důležité tedy je, aby jeho pouzdro motorku pohánějícího plotny bylo vyrobeno z nemagnetické látky, která zajistí magnetické stínění motoru.</w:t>
      </w:r>
    </w:p>
    <w:p w:rsidR="0027384A" w:rsidRPr="00190C28" w:rsidRDefault="0027384A" w:rsidP="00190C28">
      <w:pPr>
        <w:rPr>
          <w:rFonts w:cstheme="minorHAnsi"/>
          <w:b/>
          <w:sz w:val="24"/>
          <w:szCs w:val="24"/>
        </w:rPr>
      </w:pPr>
      <w:r w:rsidRPr="00190C28">
        <w:rPr>
          <w:rFonts w:cstheme="minorHAnsi"/>
          <w:b/>
          <w:sz w:val="24"/>
          <w:szCs w:val="24"/>
        </w:rPr>
        <w:t>Diskové kotouče (plotny)</w:t>
      </w:r>
    </w:p>
    <w:p w:rsidR="0027384A" w:rsidRPr="00190C28" w:rsidRDefault="0027384A" w:rsidP="0027384A">
      <w:pPr>
        <w:rPr>
          <w:rFonts w:cstheme="minorHAnsi"/>
          <w:sz w:val="24"/>
          <w:szCs w:val="24"/>
        </w:rPr>
      </w:pPr>
      <w:r w:rsidRPr="00190C28">
        <w:rPr>
          <w:rFonts w:cstheme="minorHAnsi"/>
          <w:sz w:val="24"/>
          <w:szCs w:val="24"/>
        </w:rPr>
        <w:t>jsou nejdůležitější částí disku, protože právě na nich jsou uložena data</w:t>
      </w:r>
    </w:p>
    <w:p w:rsidR="0027384A" w:rsidRPr="00190C28" w:rsidRDefault="0027384A" w:rsidP="0027384A">
      <w:pPr>
        <w:rPr>
          <w:rFonts w:cstheme="minorHAnsi"/>
          <w:sz w:val="24"/>
          <w:szCs w:val="24"/>
        </w:rPr>
      </w:pPr>
      <w:r w:rsidRPr="00190C28">
        <w:rPr>
          <w:rFonts w:cstheme="minorHAnsi"/>
          <w:sz w:val="24"/>
          <w:szCs w:val="24"/>
        </w:rPr>
        <w:t>dnes jsou plotny velké 3.5" a 2.5"</w:t>
      </w:r>
    </w:p>
    <w:p w:rsidR="007E6D5A" w:rsidRPr="00190C28" w:rsidRDefault="007E6D5A" w:rsidP="0027384A">
      <w:pPr>
        <w:rPr>
          <w:rFonts w:cstheme="minorHAnsi"/>
          <w:sz w:val="24"/>
          <w:szCs w:val="24"/>
        </w:rPr>
      </w:pPr>
      <w:r w:rsidRPr="00190C28">
        <w:rPr>
          <w:rFonts w:cstheme="minorHAnsi"/>
          <w:sz w:val="24"/>
          <w:szCs w:val="24"/>
        </w:rPr>
        <w:t>Plotny jsou většinou vyrobeny z hliníkových slitin.</w:t>
      </w:r>
      <w:r w:rsidRPr="00190C28">
        <w:rPr>
          <w:rFonts w:cstheme="minorHAnsi"/>
          <w:sz w:val="24"/>
          <w:szCs w:val="24"/>
        </w:rPr>
        <w:t xml:space="preserve"> Výjimka je </w:t>
      </w:r>
      <w:proofErr w:type="spellStart"/>
      <w:r w:rsidRPr="00190C28">
        <w:rPr>
          <w:rFonts w:cstheme="minorHAnsi"/>
          <w:sz w:val="24"/>
          <w:szCs w:val="24"/>
        </w:rPr>
        <w:t>Hitachi</w:t>
      </w:r>
      <w:proofErr w:type="spellEnd"/>
      <w:r w:rsidRPr="00190C28">
        <w:rPr>
          <w:rFonts w:cstheme="minorHAnsi"/>
          <w:sz w:val="24"/>
          <w:szCs w:val="24"/>
        </w:rPr>
        <w:t xml:space="preserve">, ta vyrábí plotny se </w:t>
      </w:r>
      <w:proofErr w:type="gramStart"/>
      <w:r w:rsidRPr="00190C28">
        <w:rPr>
          <w:rFonts w:cstheme="minorHAnsi"/>
          <w:sz w:val="24"/>
          <w:szCs w:val="24"/>
        </w:rPr>
        <w:t>skla</w:t>
      </w:r>
      <w:proofErr w:type="gramEnd"/>
      <w:r w:rsidRPr="00190C28">
        <w:rPr>
          <w:rFonts w:cstheme="minorHAnsi"/>
          <w:sz w:val="24"/>
          <w:szCs w:val="24"/>
        </w:rPr>
        <w:t>.</w:t>
      </w:r>
    </w:p>
    <w:p w:rsidR="0027384A" w:rsidRPr="00190C28" w:rsidRDefault="0027384A" w:rsidP="0027384A">
      <w:pPr>
        <w:rPr>
          <w:rFonts w:cstheme="minorHAnsi"/>
          <w:sz w:val="24"/>
          <w:szCs w:val="24"/>
        </w:rPr>
      </w:pPr>
      <w:r w:rsidRPr="00190C28">
        <w:rPr>
          <w:rFonts w:cstheme="minorHAnsi"/>
          <w:sz w:val="24"/>
          <w:szCs w:val="24"/>
        </w:rPr>
        <w:t>Menší průměr vede ke snížení kapacity disku, ale vede k úspoře energie, zmenšení hmotnosti</w:t>
      </w:r>
    </w:p>
    <w:p w:rsidR="007E6D5A" w:rsidRPr="00190C28" w:rsidRDefault="007E6D5A" w:rsidP="0027384A">
      <w:pPr>
        <w:rPr>
          <w:rFonts w:cstheme="minorHAnsi"/>
          <w:sz w:val="24"/>
          <w:szCs w:val="24"/>
        </w:rPr>
      </w:pPr>
      <w:r w:rsidRPr="00190C28">
        <w:rPr>
          <w:rFonts w:cstheme="minorHAnsi"/>
          <w:sz w:val="24"/>
          <w:szCs w:val="24"/>
        </w:rPr>
        <w:t>Dnešní disky 1-3 plotny, ale</w:t>
      </w:r>
      <w:r w:rsidRPr="00190C28">
        <w:rPr>
          <w:rFonts w:cstheme="minorHAnsi"/>
          <w:sz w:val="24"/>
          <w:szCs w:val="24"/>
        </w:rPr>
        <w:t xml:space="preserve"> některé serverové řady disků mají kvůli kapacitě až 10 ploten</w:t>
      </w:r>
    </w:p>
    <w:p w:rsidR="007E6D5A" w:rsidRPr="00190C28" w:rsidRDefault="007E6D5A" w:rsidP="0027384A">
      <w:pPr>
        <w:rPr>
          <w:rFonts w:cstheme="minorHAnsi"/>
          <w:sz w:val="24"/>
          <w:szCs w:val="24"/>
        </w:rPr>
      </w:pPr>
      <w:r w:rsidRPr="00190C28">
        <w:rPr>
          <w:rFonts w:cstheme="minorHAnsi"/>
          <w:sz w:val="24"/>
          <w:szCs w:val="24"/>
        </w:rPr>
        <w:t>Každá plotna má dva povrchy, na kterých mohou být uložena data a každý povrch má svojí čtecí / zapisovací hlavu.</w:t>
      </w:r>
    </w:p>
    <w:p w:rsidR="007E6D5A" w:rsidRPr="00190C28" w:rsidRDefault="007E6D5A" w:rsidP="0027384A">
      <w:pPr>
        <w:rPr>
          <w:rFonts w:cstheme="minorHAnsi"/>
          <w:sz w:val="24"/>
          <w:szCs w:val="24"/>
        </w:rPr>
      </w:pPr>
      <w:r w:rsidRPr="00190C28">
        <w:rPr>
          <w:rFonts w:cstheme="minorHAnsi"/>
          <w:sz w:val="24"/>
          <w:szCs w:val="24"/>
        </w:rPr>
        <w:t xml:space="preserve">Čím méně ploten disk má, tím lépe. Pokud má disk více ploten, je většinou hlučnější, více vibruje a pomaleji se roztáčí. Proto se výrobci disků snaží, aby měl pevný disk co největší kapacitu na plotnu a co nejméně ploten. </w:t>
      </w:r>
    </w:p>
    <w:p w:rsidR="007E6D5A" w:rsidRPr="00190C28" w:rsidRDefault="007E6D5A" w:rsidP="0027384A">
      <w:pPr>
        <w:rPr>
          <w:rFonts w:cstheme="minorHAnsi"/>
          <w:sz w:val="24"/>
          <w:szCs w:val="24"/>
        </w:rPr>
      </w:pPr>
      <w:r w:rsidRPr="00190C28">
        <w:rPr>
          <w:rFonts w:cstheme="minorHAnsi"/>
          <w:sz w:val="24"/>
          <w:szCs w:val="24"/>
        </w:rPr>
        <w:t xml:space="preserve">Magnetická vrstva nanesená na plotnu je buď z oxidu </w:t>
      </w:r>
      <w:r w:rsidRPr="00190C28">
        <w:rPr>
          <w:rFonts w:cstheme="minorHAnsi"/>
          <w:sz w:val="24"/>
          <w:szCs w:val="24"/>
        </w:rPr>
        <w:t>železa, nebo</w:t>
      </w:r>
      <w:r w:rsidRPr="00190C28">
        <w:rPr>
          <w:rFonts w:cstheme="minorHAnsi"/>
          <w:sz w:val="24"/>
          <w:szCs w:val="24"/>
        </w:rPr>
        <w:t xml:space="preserve"> z velmi slabě naneseného magnetického substrátu, který je lepší pro dnešní vysokokapacitní disky</w:t>
      </w:r>
    </w:p>
    <w:p w:rsidR="007E6D5A" w:rsidRPr="00190C28" w:rsidRDefault="007E6D5A" w:rsidP="00190C28">
      <w:pPr>
        <w:rPr>
          <w:rFonts w:cstheme="minorHAnsi"/>
          <w:b/>
          <w:sz w:val="24"/>
          <w:szCs w:val="24"/>
        </w:rPr>
      </w:pPr>
      <w:r w:rsidRPr="00190C28">
        <w:rPr>
          <w:rFonts w:cstheme="minorHAnsi"/>
          <w:b/>
          <w:sz w:val="24"/>
          <w:szCs w:val="24"/>
        </w:rPr>
        <w:t>Vystavovací mechanizmus</w:t>
      </w:r>
    </w:p>
    <w:p w:rsidR="007E6D5A" w:rsidRPr="00190C28" w:rsidRDefault="007E6D5A" w:rsidP="007E6D5A">
      <w:pPr>
        <w:rPr>
          <w:rFonts w:cstheme="minorHAnsi"/>
          <w:sz w:val="24"/>
          <w:szCs w:val="24"/>
        </w:rPr>
      </w:pPr>
      <w:r w:rsidRPr="00190C28">
        <w:rPr>
          <w:rFonts w:cstheme="minorHAnsi"/>
          <w:sz w:val="24"/>
          <w:szCs w:val="24"/>
        </w:rPr>
        <w:t>jeho úkolem je vystavit hlavy nad požadovanou stopu. Důležitý je jeho pohon, který je dnes proveden pomocí kmitající cívky</w:t>
      </w:r>
    </w:p>
    <w:p w:rsidR="00D677D7" w:rsidRPr="00190C28" w:rsidRDefault="00D677D7" w:rsidP="007E6D5A">
      <w:pPr>
        <w:rPr>
          <w:rFonts w:cstheme="minorHAnsi"/>
          <w:sz w:val="24"/>
          <w:szCs w:val="24"/>
        </w:rPr>
      </w:pPr>
      <w:r w:rsidRPr="00190C28">
        <w:rPr>
          <w:rFonts w:cstheme="minorHAnsi"/>
          <w:sz w:val="24"/>
          <w:szCs w:val="24"/>
        </w:rPr>
        <w:t xml:space="preserve">Dvě cívky jsou umístěny v silném magnetickém poli permanentních magnetů. Přivedením elektrického proudu do cívek, vzniká jejich vlastní pole. Vzájemným silovým účinkem obou polí dochází k pohybu cívek i s raménkem, na jehož konci jsou hlavičky. K orientaci využívá zpětnou vazbu. </w:t>
      </w:r>
    </w:p>
    <w:p w:rsidR="007E6D5A" w:rsidRPr="00190C28" w:rsidRDefault="00D677D7" w:rsidP="007E6D5A">
      <w:pPr>
        <w:rPr>
          <w:rFonts w:cstheme="minorHAnsi"/>
          <w:sz w:val="24"/>
          <w:szCs w:val="24"/>
        </w:rPr>
      </w:pPr>
      <w:r w:rsidRPr="00190C28">
        <w:rPr>
          <w:rFonts w:cstheme="minorHAnsi"/>
          <w:sz w:val="24"/>
          <w:szCs w:val="24"/>
        </w:rPr>
        <w:lastRenderedPageBreak/>
        <w:t>Při ukončení práce s diskem a vypnutí počítače se hlavy musí přesunout do takzvané parkovací zóny, kde po zastavení ploten dosednou na jejich povrch. Pro parkovací zónu bývá většinou vyčleněna nejvnitřnější stopa disku.</w:t>
      </w:r>
    </w:p>
    <w:p w:rsidR="007E6D5A" w:rsidRPr="00190C28" w:rsidRDefault="00D677D7" w:rsidP="00D677D7">
      <w:pPr>
        <w:jc w:val="center"/>
        <w:rPr>
          <w:rFonts w:cstheme="minorHAnsi"/>
          <w:b/>
          <w:sz w:val="24"/>
          <w:szCs w:val="24"/>
        </w:rPr>
      </w:pPr>
      <w:r w:rsidRPr="00190C28">
        <w:rPr>
          <w:rFonts w:cstheme="minorHAnsi"/>
          <w:b/>
          <w:sz w:val="24"/>
          <w:szCs w:val="24"/>
        </w:rPr>
        <w:t>Elektronické části HDD</w:t>
      </w:r>
    </w:p>
    <w:p w:rsidR="00D677D7" w:rsidRPr="00190C28" w:rsidRDefault="00D677D7" w:rsidP="00D677D7">
      <w:pPr>
        <w:rPr>
          <w:rFonts w:cstheme="minorHAnsi"/>
          <w:sz w:val="24"/>
          <w:szCs w:val="24"/>
        </w:rPr>
      </w:pPr>
      <w:r w:rsidRPr="00190C28">
        <w:rPr>
          <w:rFonts w:cstheme="minorHAnsi"/>
          <w:sz w:val="24"/>
          <w:szCs w:val="24"/>
        </w:rPr>
        <w:t xml:space="preserve">Řídícím centrem pevného disku je jeho elektronika. </w:t>
      </w:r>
    </w:p>
    <w:p w:rsidR="00D677D7" w:rsidRPr="00190C28" w:rsidRDefault="00D677D7" w:rsidP="00D677D7">
      <w:pPr>
        <w:rPr>
          <w:rFonts w:cstheme="minorHAnsi"/>
          <w:sz w:val="24"/>
          <w:szCs w:val="24"/>
        </w:rPr>
      </w:pPr>
      <w:r w:rsidRPr="00190C28">
        <w:rPr>
          <w:rFonts w:cstheme="minorHAnsi"/>
          <w:sz w:val="24"/>
          <w:szCs w:val="24"/>
        </w:rPr>
        <w:t>(</w:t>
      </w:r>
      <w:r w:rsidRPr="00190C28">
        <w:rPr>
          <w:rFonts w:cstheme="minorHAnsi"/>
          <w:sz w:val="24"/>
          <w:szCs w:val="24"/>
        </w:rPr>
        <w:t>První pevné disky neměly v podstatě žádnou elektroniku</w:t>
      </w:r>
      <w:r w:rsidRPr="00190C28">
        <w:rPr>
          <w:rFonts w:cstheme="minorHAnsi"/>
          <w:sz w:val="24"/>
          <w:szCs w:val="24"/>
        </w:rPr>
        <w:t>)</w:t>
      </w:r>
    </w:p>
    <w:p w:rsidR="00D677D7" w:rsidRPr="00190C28" w:rsidRDefault="00D677D7" w:rsidP="00D677D7">
      <w:pPr>
        <w:rPr>
          <w:rFonts w:cstheme="minorHAnsi"/>
          <w:sz w:val="24"/>
          <w:szCs w:val="24"/>
        </w:rPr>
      </w:pPr>
      <w:r w:rsidRPr="00190C28">
        <w:rPr>
          <w:rFonts w:cstheme="minorHAnsi"/>
          <w:sz w:val="24"/>
          <w:szCs w:val="24"/>
        </w:rPr>
        <w:t>příchod IDE (</w:t>
      </w:r>
      <w:proofErr w:type="spellStart"/>
      <w:r w:rsidRPr="00190C28">
        <w:rPr>
          <w:rFonts w:cstheme="minorHAnsi"/>
          <w:sz w:val="24"/>
          <w:szCs w:val="24"/>
        </w:rPr>
        <w:t>Integrated</w:t>
      </w:r>
      <w:proofErr w:type="spellEnd"/>
      <w:r w:rsidRPr="00190C28">
        <w:rPr>
          <w:rFonts w:cstheme="minorHAnsi"/>
          <w:sz w:val="24"/>
          <w:szCs w:val="24"/>
        </w:rPr>
        <w:t xml:space="preserve"> Drive </w:t>
      </w:r>
      <w:proofErr w:type="spellStart"/>
      <w:r w:rsidRPr="00190C28">
        <w:rPr>
          <w:rFonts w:cstheme="minorHAnsi"/>
          <w:sz w:val="24"/>
          <w:szCs w:val="24"/>
        </w:rPr>
        <w:t>Electronics</w:t>
      </w:r>
      <w:proofErr w:type="spellEnd"/>
      <w:r w:rsidRPr="00190C28">
        <w:rPr>
          <w:rFonts w:cstheme="minorHAnsi"/>
          <w:sz w:val="24"/>
          <w:szCs w:val="24"/>
        </w:rPr>
        <w:t xml:space="preserve">) - </w:t>
      </w:r>
      <w:r w:rsidRPr="00190C28">
        <w:rPr>
          <w:rFonts w:cstheme="minorHAnsi"/>
          <w:sz w:val="24"/>
          <w:szCs w:val="24"/>
        </w:rPr>
        <w:t>disky už mají řadič integrován v</w:t>
      </w:r>
      <w:r w:rsidRPr="00190C28">
        <w:rPr>
          <w:rFonts w:cstheme="minorHAnsi"/>
          <w:sz w:val="24"/>
          <w:szCs w:val="24"/>
        </w:rPr>
        <w:t> </w:t>
      </w:r>
      <w:r w:rsidRPr="00190C28">
        <w:rPr>
          <w:rFonts w:cstheme="minorHAnsi"/>
          <w:sz w:val="24"/>
          <w:szCs w:val="24"/>
        </w:rPr>
        <w:t>sobě</w:t>
      </w:r>
    </w:p>
    <w:p w:rsidR="00D677D7" w:rsidRPr="00190C28" w:rsidRDefault="00D677D7" w:rsidP="00D677D7">
      <w:pPr>
        <w:rPr>
          <w:rFonts w:cstheme="minorHAnsi"/>
          <w:sz w:val="24"/>
          <w:szCs w:val="24"/>
        </w:rPr>
      </w:pPr>
      <w:r w:rsidRPr="00190C28">
        <w:rPr>
          <w:rFonts w:cstheme="minorHAnsi"/>
          <w:sz w:val="24"/>
          <w:szCs w:val="24"/>
        </w:rPr>
        <w:t xml:space="preserve">Elektronika sestává z desky s plošnými spoji, kde se nacházejí: řadič (mikroprocesor), paměti RAM (registry, </w:t>
      </w:r>
      <w:proofErr w:type="spellStart"/>
      <w:r w:rsidRPr="00190C28">
        <w:rPr>
          <w:rFonts w:cstheme="minorHAnsi"/>
          <w:sz w:val="24"/>
          <w:szCs w:val="24"/>
        </w:rPr>
        <w:t>cache</w:t>
      </w:r>
      <w:proofErr w:type="spellEnd"/>
      <w:r w:rsidRPr="00190C28">
        <w:rPr>
          <w:rFonts w:cstheme="minorHAnsi"/>
          <w:sz w:val="24"/>
          <w:szCs w:val="24"/>
        </w:rPr>
        <w:t>), ROM, obvody rozhraní, konektory, konfigurační přepínače.</w:t>
      </w:r>
    </w:p>
    <w:p w:rsidR="00D677D7" w:rsidRPr="00190C28" w:rsidRDefault="00D677D7" w:rsidP="00D677D7">
      <w:pPr>
        <w:rPr>
          <w:rFonts w:cstheme="minorHAnsi"/>
          <w:sz w:val="24"/>
          <w:szCs w:val="24"/>
        </w:rPr>
      </w:pPr>
      <w:r w:rsidRPr="00190C28">
        <w:rPr>
          <w:rFonts w:cstheme="minorHAnsi"/>
          <w:sz w:val="24"/>
          <w:szCs w:val="24"/>
        </w:rPr>
        <w:t>Hlavními funkcemi elektroniky jsou</w:t>
      </w:r>
      <w:r w:rsidRPr="00190C28">
        <w:rPr>
          <w:rFonts w:cstheme="minorHAnsi"/>
          <w:sz w:val="24"/>
          <w:szCs w:val="24"/>
        </w:rPr>
        <w:t xml:space="preserve">: </w:t>
      </w:r>
    </w:p>
    <w:p w:rsidR="00D677D7" w:rsidRPr="00190C28" w:rsidRDefault="00D677D7" w:rsidP="00D677D7">
      <w:pPr>
        <w:pStyle w:val="Odstavecseseznamem"/>
        <w:numPr>
          <w:ilvl w:val="0"/>
          <w:numId w:val="3"/>
        </w:numPr>
        <w:rPr>
          <w:rFonts w:cstheme="minorHAnsi"/>
          <w:sz w:val="24"/>
          <w:szCs w:val="24"/>
        </w:rPr>
      </w:pPr>
      <w:r w:rsidRPr="00190C28">
        <w:rPr>
          <w:rFonts w:cstheme="minorHAnsi"/>
          <w:sz w:val="24"/>
          <w:szCs w:val="24"/>
        </w:rPr>
        <w:t>kontrola rychlosti otáčení disku.</w:t>
      </w:r>
    </w:p>
    <w:p w:rsidR="00D677D7" w:rsidRPr="00190C28" w:rsidRDefault="00D677D7" w:rsidP="00D677D7">
      <w:pPr>
        <w:pStyle w:val="Odstavecseseznamem"/>
        <w:numPr>
          <w:ilvl w:val="0"/>
          <w:numId w:val="3"/>
        </w:numPr>
        <w:rPr>
          <w:rFonts w:cstheme="minorHAnsi"/>
          <w:sz w:val="24"/>
          <w:szCs w:val="24"/>
        </w:rPr>
      </w:pPr>
      <w:r w:rsidRPr="00190C28">
        <w:rPr>
          <w:rFonts w:cstheme="minorHAnsi"/>
          <w:sz w:val="24"/>
          <w:szCs w:val="24"/>
        </w:rPr>
        <w:t>kontrola přesunu hlav nad plotnami.</w:t>
      </w:r>
    </w:p>
    <w:p w:rsidR="00D677D7" w:rsidRPr="00190C28" w:rsidRDefault="00D677D7" w:rsidP="00D677D7">
      <w:pPr>
        <w:pStyle w:val="Odstavecseseznamem"/>
        <w:numPr>
          <w:ilvl w:val="0"/>
          <w:numId w:val="3"/>
        </w:numPr>
        <w:rPr>
          <w:rFonts w:cstheme="minorHAnsi"/>
          <w:sz w:val="24"/>
          <w:szCs w:val="24"/>
        </w:rPr>
      </w:pPr>
      <w:r w:rsidRPr="00190C28">
        <w:rPr>
          <w:rFonts w:cstheme="minorHAnsi"/>
          <w:sz w:val="24"/>
          <w:szCs w:val="24"/>
        </w:rPr>
        <w:t>zprostředkování všech operací čtení nebo zápis</w:t>
      </w:r>
      <w:r w:rsidRPr="00190C28">
        <w:rPr>
          <w:rFonts w:cstheme="minorHAnsi"/>
          <w:sz w:val="24"/>
          <w:szCs w:val="24"/>
        </w:rPr>
        <w:t>.</w:t>
      </w:r>
    </w:p>
    <w:p w:rsidR="00D677D7" w:rsidRPr="00190C28" w:rsidRDefault="00D677D7" w:rsidP="00D677D7">
      <w:pPr>
        <w:pStyle w:val="Odstavecseseznamem"/>
        <w:numPr>
          <w:ilvl w:val="0"/>
          <w:numId w:val="3"/>
        </w:numPr>
        <w:rPr>
          <w:rFonts w:cstheme="minorHAnsi"/>
          <w:sz w:val="24"/>
          <w:szCs w:val="24"/>
        </w:rPr>
      </w:pPr>
      <w:r w:rsidRPr="00190C28">
        <w:rPr>
          <w:rFonts w:cstheme="minorHAnsi"/>
          <w:sz w:val="24"/>
          <w:szCs w:val="24"/>
        </w:rPr>
        <w:t>„překlad“ geometrie disku.</w:t>
      </w:r>
    </w:p>
    <w:p w:rsidR="00D677D7" w:rsidRPr="00190C28" w:rsidRDefault="00D677D7" w:rsidP="00D677D7">
      <w:pPr>
        <w:pStyle w:val="Odstavecseseznamem"/>
        <w:numPr>
          <w:ilvl w:val="0"/>
          <w:numId w:val="3"/>
        </w:numPr>
        <w:rPr>
          <w:rFonts w:cstheme="minorHAnsi"/>
          <w:sz w:val="24"/>
          <w:szCs w:val="24"/>
        </w:rPr>
      </w:pPr>
      <w:r w:rsidRPr="00190C28">
        <w:rPr>
          <w:rFonts w:cstheme="minorHAnsi"/>
          <w:sz w:val="24"/>
          <w:szCs w:val="24"/>
        </w:rPr>
        <w:t>spravování vyrovnávací paměti (</w:t>
      </w:r>
      <w:proofErr w:type="spellStart"/>
      <w:r w:rsidRPr="00190C28">
        <w:rPr>
          <w:rFonts w:cstheme="minorHAnsi"/>
          <w:sz w:val="24"/>
          <w:szCs w:val="24"/>
        </w:rPr>
        <w:t>cache</w:t>
      </w:r>
      <w:proofErr w:type="spellEnd"/>
      <w:r w:rsidRPr="00190C28">
        <w:rPr>
          <w:rFonts w:cstheme="minorHAnsi"/>
          <w:sz w:val="24"/>
          <w:szCs w:val="24"/>
        </w:rPr>
        <w:t>) a její optimalizace</w:t>
      </w:r>
      <w:r w:rsidRPr="00190C28">
        <w:rPr>
          <w:rFonts w:cstheme="minorHAnsi"/>
          <w:sz w:val="24"/>
          <w:szCs w:val="24"/>
        </w:rPr>
        <w:t>.</w:t>
      </w:r>
    </w:p>
    <w:p w:rsidR="00D677D7" w:rsidRPr="00190C28" w:rsidRDefault="00D677D7" w:rsidP="00D677D7">
      <w:pPr>
        <w:pStyle w:val="Odstavecseseznamem"/>
        <w:numPr>
          <w:ilvl w:val="0"/>
          <w:numId w:val="3"/>
        </w:numPr>
        <w:rPr>
          <w:rFonts w:cstheme="minorHAnsi"/>
          <w:sz w:val="24"/>
          <w:szCs w:val="24"/>
        </w:rPr>
      </w:pPr>
      <w:r w:rsidRPr="00190C28">
        <w:rPr>
          <w:rFonts w:cstheme="minorHAnsi"/>
          <w:sz w:val="24"/>
          <w:szCs w:val="24"/>
        </w:rPr>
        <w:t>doplnění pokročilých funkcí pro zvýšení rychlosti a spolehlivosti.</w:t>
      </w:r>
    </w:p>
    <w:p w:rsidR="00D677D7" w:rsidRPr="00190C28" w:rsidRDefault="00D677D7" w:rsidP="00D677D7">
      <w:pPr>
        <w:pStyle w:val="Odstavecseseznamem"/>
        <w:numPr>
          <w:ilvl w:val="0"/>
          <w:numId w:val="3"/>
        </w:numPr>
        <w:rPr>
          <w:rFonts w:cstheme="minorHAnsi"/>
          <w:sz w:val="24"/>
          <w:szCs w:val="24"/>
        </w:rPr>
      </w:pPr>
      <w:r w:rsidRPr="00190C28">
        <w:rPr>
          <w:rFonts w:cstheme="minorHAnsi"/>
          <w:sz w:val="24"/>
          <w:szCs w:val="24"/>
        </w:rPr>
        <w:t>zesilování signálů jdoucí z hlav a jejich převedení na „jedničky a nuly“ a naopak.</w:t>
      </w:r>
    </w:p>
    <w:p w:rsidR="00D677D7" w:rsidRPr="00190C28" w:rsidRDefault="00D677D7" w:rsidP="00D677D7">
      <w:pPr>
        <w:pStyle w:val="Odstavecseseznamem"/>
        <w:numPr>
          <w:ilvl w:val="0"/>
          <w:numId w:val="3"/>
        </w:numPr>
        <w:rPr>
          <w:rFonts w:cstheme="minorHAnsi"/>
          <w:sz w:val="24"/>
          <w:szCs w:val="24"/>
        </w:rPr>
      </w:pPr>
      <w:r w:rsidRPr="00190C28">
        <w:rPr>
          <w:rFonts w:cstheme="minorHAnsi"/>
          <w:sz w:val="24"/>
          <w:szCs w:val="24"/>
        </w:rPr>
        <w:t>řízení toku informací z/do disku.</w:t>
      </w:r>
    </w:p>
    <w:p w:rsidR="00D677D7" w:rsidRPr="00190C28" w:rsidRDefault="00D677D7" w:rsidP="00D677D7">
      <w:pPr>
        <w:pStyle w:val="Odstavecseseznamem"/>
        <w:numPr>
          <w:ilvl w:val="0"/>
          <w:numId w:val="3"/>
        </w:numPr>
        <w:rPr>
          <w:rFonts w:cstheme="minorHAnsi"/>
          <w:sz w:val="24"/>
          <w:szCs w:val="24"/>
        </w:rPr>
      </w:pPr>
      <w:r w:rsidRPr="00190C28">
        <w:rPr>
          <w:rFonts w:cstheme="minorHAnsi"/>
          <w:sz w:val="24"/>
          <w:szCs w:val="24"/>
        </w:rPr>
        <w:t>optimalizace pořadí požadavků na čtení a zápis (pro rychlejší vykonání).</w:t>
      </w:r>
    </w:p>
    <w:p w:rsidR="00D75569" w:rsidRPr="00190C28" w:rsidRDefault="00D75569" w:rsidP="00980222">
      <w:pPr>
        <w:rPr>
          <w:rFonts w:cstheme="minorHAnsi"/>
          <w:sz w:val="24"/>
          <w:szCs w:val="24"/>
        </w:rPr>
      </w:pPr>
      <w:r w:rsidRPr="00190C28">
        <w:rPr>
          <w:rFonts w:cstheme="minorHAnsi"/>
          <w:b/>
          <w:sz w:val="24"/>
          <w:szCs w:val="24"/>
        </w:rPr>
        <w:t>Řadič</w:t>
      </w:r>
      <w:r w:rsidRPr="00190C28">
        <w:rPr>
          <w:rFonts w:cstheme="minorHAnsi"/>
          <w:sz w:val="24"/>
          <w:szCs w:val="24"/>
        </w:rPr>
        <w:t xml:space="preserve"> – jeho úkolem je na základě vnějších požadavků (instrukcí) řídit čtení/zápis dat na HDD. Svými řídícími impulsy rovněž koordinuje činnost všech částí HDD. Programy (</w:t>
      </w:r>
      <w:proofErr w:type="spellStart"/>
      <w:r w:rsidRPr="00190C28">
        <w:rPr>
          <w:rFonts w:cstheme="minorHAnsi"/>
          <w:sz w:val="24"/>
          <w:szCs w:val="24"/>
        </w:rPr>
        <w:t>mikrokód</w:t>
      </w:r>
      <w:proofErr w:type="spellEnd"/>
      <w:r w:rsidRPr="00190C28">
        <w:rPr>
          <w:rFonts w:cstheme="minorHAnsi"/>
          <w:sz w:val="24"/>
          <w:szCs w:val="24"/>
        </w:rPr>
        <w:t xml:space="preserve">) podle kterých </w:t>
      </w:r>
      <w:proofErr w:type="gramStart"/>
      <w:r w:rsidRPr="00190C28">
        <w:rPr>
          <w:rFonts w:cstheme="minorHAnsi"/>
          <w:sz w:val="24"/>
          <w:szCs w:val="24"/>
        </w:rPr>
        <w:t>pracuje</w:t>
      </w:r>
      <w:proofErr w:type="gramEnd"/>
      <w:r w:rsidRPr="00190C28">
        <w:rPr>
          <w:rFonts w:cstheme="minorHAnsi"/>
          <w:sz w:val="24"/>
          <w:szCs w:val="24"/>
        </w:rPr>
        <w:t xml:space="preserve"> se </w:t>
      </w:r>
      <w:proofErr w:type="gramStart"/>
      <w:r w:rsidRPr="00190C28">
        <w:rPr>
          <w:rFonts w:cstheme="minorHAnsi"/>
          <w:sz w:val="24"/>
          <w:szCs w:val="24"/>
        </w:rPr>
        <w:t>nacházejí</w:t>
      </w:r>
      <w:proofErr w:type="gramEnd"/>
      <w:r w:rsidRPr="00190C28">
        <w:rPr>
          <w:rFonts w:cstheme="minorHAnsi"/>
          <w:sz w:val="24"/>
          <w:szCs w:val="24"/>
        </w:rPr>
        <w:t xml:space="preserve"> v paměti ROM</w:t>
      </w:r>
      <w:r w:rsidRPr="00190C28">
        <w:rPr>
          <w:rFonts w:cstheme="minorHAnsi"/>
          <w:sz w:val="24"/>
          <w:szCs w:val="24"/>
        </w:rPr>
        <w:t xml:space="preserve"> (</w:t>
      </w:r>
      <w:proofErr w:type="spellStart"/>
      <w:r w:rsidRPr="00190C28">
        <w:rPr>
          <w:rFonts w:cstheme="minorHAnsi"/>
          <w:sz w:val="24"/>
          <w:szCs w:val="24"/>
        </w:rPr>
        <w:t>Read</w:t>
      </w:r>
      <w:proofErr w:type="spellEnd"/>
      <w:r w:rsidRPr="00190C28">
        <w:rPr>
          <w:rFonts w:cstheme="minorHAnsi"/>
          <w:sz w:val="24"/>
          <w:szCs w:val="24"/>
        </w:rPr>
        <w:t xml:space="preserve"> </w:t>
      </w:r>
      <w:proofErr w:type="spellStart"/>
      <w:r w:rsidRPr="00190C28">
        <w:rPr>
          <w:rFonts w:cstheme="minorHAnsi"/>
          <w:sz w:val="24"/>
          <w:szCs w:val="24"/>
        </w:rPr>
        <w:t>Only</w:t>
      </w:r>
      <w:proofErr w:type="spellEnd"/>
      <w:r w:rsidRPr="00190C28">
        <w:rPr>
          <w:rFonts w:cstheme="minorHAnsi"/>
          <w:sz w:val="24"/>
          <w:szCs w:val="24"/>
        </w:rPr>
        <w:t xml:space="preserve"> </w:t>
      </w:r>
      <w:proofErr w:type="spellStart"/>
      <w:r w:rsidRPr="00190C28">
        <w:rPr>
          <w:rFonts w:cstheme="minorHAnsi"/>
          <w:sz w:val="24"/>
          <w:szCs w:val="24"/>
        </w:rPr>
        <w:t>Memory</w:t>
      </w:r>
      <w:proofErr w:type="spellEnd"/>
      <w:r w:rsidRPr="00190C28">
        <w:rPr>
          <w:rFonts w:cstheme="minorHAnsi"/>
          <w:sz w:val="24"/>
          <w:szCs w:val="24"/>
        </w:rPr>
        <w:t>)</w:t>
      </w:r>
      <w:r w:rsidRPr="00190C28">
        <w:rPr>
          <w:rFonts w:cstheme="minorHAnsi"/>
          <w:sz w:val="24"/>
          <w:szCs w:val="24"/>
        </w:rPr>
        <w:t>.</w:t>
      </w:r>
    </w:p>
    <w:p w:rsidR="00D75569" w:rsidRPr="00190C28" w:rsidRDefault="00D75569" w:rsidP="00980222">
      <w:pPr>
        <w:rPr>
          <w:rFonts w:cstheme="minorHAnsi"/>
          <w:sz w:val="24"/>
          <w:szCs w:val="24"/>
        </w:rPr>
      </w:pPr>
      <w:r w:rsidRPr="00190C28">
        <w:rPr>
          <w:rFonts w:cstheme="minorHAnsi"/>
          <w:b/>
          <w:sz w:val="24"/>
          <w:szCs w:val="24"/>
        </w:rPr>
        <w:t>ROM</w:t>
      </w:r>
      <w:r w:rsidRPr="00190C28">
        <w:rPr>
          <w:rFonts w:cstheme="minorHAnsi"/>
          <w:sz w:val="24"/>
          <w:szCs w:val="24"/>
        </w:rPr>
        <w:t xml:space="preserve"> (</w:t>
      </w:r>
      <w:proofErr w:type="spellStart"/>
      <w:r w:rsidRPr="00190C28">
        <w:rPr>
          <w:rFonts w:cstheme="minorHAnsi"/>
          <w:sz w:val="24"/>
          <w:szCs w:val="24"/>
        </w:rPr>
        <w:t>Read</w:t>
      </w:r>
      <w:proofErr w:type="spellEnd"/>
      <w:r w:rsidRPr="00190C28">
        <w:rPr>
          <w:rFonts w:cstheme="minorHAnsi"/>
          <w:sz w:val="24"/>
          <w:szCs w:val="24"/>
        </w:rPr>
        <w:t xml:space="preserve"> </w:t>
      </w:r>
      <w:proofErr w:type="spellStart"/>
      <w:r w:rsidRPr="00190C28">
        <w:rPr>
          <w:rFonts w:cstheme="minorHAnsi"/>
          <w:sz w:val="24"/>
          <w:szCs w:val="24"/>
        </w:rPr>
        <w:t>Only</w:t>
      </w:r>
      <w:proofErr w:type="spellEnd"/>
      <w:r w:rsidRPr="00190C28">
        <w:rPr>
          <w:rFonts w:cstheme="minorHAnsi"/>
          <w:sz w:val="24"/>
          <w:szCs w:val="24"/>
        </w:rPr>
        <w:t xml:space="preserve"> </w:t>
      </w:r>
      <w:proofErr w:type="spellStart"/>
      <w:proofErr w:type="gramStart"/>
      <w:r w:rsidRPr="00190C28">
        <w:rPr>
          <w:rFonts w:cstheme="minorHAnsi"/>
          <w:sz w:val="24"/>
          <w:szCs w:val="24"/>
        </w:rPr>
        <w:t>Memory</w:t>
      </w:r>
      <w:proofErr w:type="spellEnd"/>
      <w:r w:rsidRPr="00190C28">
        <w:rPr>
          <w:rFonts w:cstheme="minorHAnsi"/>
          <w:sz w:val="24"/>
          <w:szCs w:val="24"/>
        </w:rPr>
        <w:t>).</w:t>
      </w:r>
      <w:r w:rsidRPr="00190C28">
        <w:rPr>
          <w:rFonts w:cstheme="minorHAnsi"/>
          <w:sz w:val="24"/>
          <w:szCs w:val="24"/>
        </w:rPr>
        <w:t xml:space="preserve">- </w:t>
      </w:r>
      <w:r w:rsidRPr="00190C28">
        <w:rPr>
          <w:rFonts w:cstheme="minorHAnsi"/>
          <w:sz w:val="24"/>
          <w:szCs w:val="24"/>
        </w:rPr>
        <w:t>je</w:t>
      </w:r>
      <w:proofErr w:type="gramEnd"/>
      <w:r w:rsidRPr="00190C28">
        <w:rPr>
          <w:rFonts w:cstheme="minorHAnsi"/>
          <w:sz w:val="24"/>
          <w:szCs w:val="24"/>
        </w:rPr>
        <w:t xml:space="preserve"> v ní uložen miniaturní OS pevného disku (firmware), řízení pohonu, kódování a dekódování dat, pokus o odstranění chyb při čtení, nebo zápisu atd.</w:t>
      </w:r>
    </w:p>
    <w:p w:rsidR="00D75569" w:rsidRPr="00190C28" w:rsidRDefault="00D75569" w:rsidP="00980222">
      <w:pPr>
        <w:rPr>
          <w:rFonts w:cstheme="minorHAnsi"/>
          <w:sz w:val="24"/>
          <w:szCs w:val="24"/>
        </w:rPr>
      </w:pPr>
      <w:r w:rsidRPr="00190C28">
        <w:rPr>
          <w:rFonts w:cstheme="minorHAnsi"/>
          <w:b/>
          <w:sz w:val="24"/>
          <w:szCs w:val="24"/>
        </w:rPr>
        <w:t>RAM</w:t>
      </w:r>
      <w:r w:rsidRPr="00190C28">
        <w:rPr>
          <w:rFonts w:cstheme="minorHAnsi"/>
          <w:sz w:val="24"/>
          <w:szCs w:val="24"/>
        </w:rPr>
        <w:t xml:space="preserve"> (CACHE) – statická RAM, která obecně slouží k dočasnému uložení dat mezi částmi počítače, které pracují různou rychlostí, jejím úkolem je urychlení přenosu dat. </w:t>
      </w:r>
    </w:p>
    <w:p w:rsidR="00D75569" w:rsidRPr="00190C28" w:rsidRDefault="00D75569" w:rsidP="00980222">
      <w:pPr>
        <w:rPr>
          <w:rFonts w:cstheme="minorHAnsi"/>
          <w:sz w:val="24"/>
          <w:szCs w:val="24"/>
        </w:rPr>
      </w:pPr>
      <w:r w:rsidRPr="00190C28">
        <w:rPr>
          <w:rFonts w:cstheme="minorHAnsi"/>
          <w:sz w:val="24"/>
          <w:szCs w:val="24"/>
        </w:rPr>
        <w:t xml:space="preserve">U HDD má kapacitu mezi 8 až 32 MB. </w:t>
      </w:r>
    </w:p>
    <w:p w:rsidR="00D75569" w:rsidRPr="00190C28" w:rsidRDefault="00D75569" w:rsidP="00980222">
      <w:pPr>
        <w:rPr>
          <w:rFonts w:cstheme="minorHAnsi"/>
          <w:sz w:val="24"/>
          <w:szCs w:val="24"/>
        </w:rPr>
      </w:pPr>
      <w:r w:rsidRPr="00190C28">
        <w:rPr>
          <w:rFonts w:cstheme="minorHAnsi"/>
          <w:sz w:val="24"/>
          <w:szCs w:val="24"/>
        </w:rPr>
        <w:t xml:space="preserve">Pokud se </w:t>
      </w:r>
      <w:proofErr w:type="spellStart"/>
      <w:r w:rsidRPr="00190C28">
        <w:rPr>
          <w:rFonts w:cstheme="minorHAnsi"/>
          <w:sz w:val="24"/>
          <w:szCs w:val="24"/>
        </w:rPr>
        <w:t>cache</w:t>
      </w:r>
      <w:proofErr w:type="spellEnd"/>
      <w:r w:rsidRPr="00190C28">
        <w:rPr>
          <w:rFonts w:cstheme="minorHAnsi"/>
          <w:sz w:val="24"/>
          <w:szCs w:val="24"/>
        </w:rPr>
        <w:t xml:space="preserve"> používá při zápisu (</w:t>
      </w:r>
      <w:proofErr w:type="gramStart"/>
      <w:r w:rsidRPr="00190C28">
        <w:rPr>
          <w:rFonts w:cstheme="minorHAnsi"/>
          <w:sz w:val="24"/>
          <w:szCs w:val="24"/>
        </w:rPr>
        <w:t>tzn. funguje</w:t>
      </w:r>
      <w:proofErr w:type="gramEnd"/>
      <w:r w:rsidRPr="00190C28">
        <w:rPr>
          <w:rFonts w:cstheme="minorHAnsi"/>
          <w:sz w:val="24"/>
          <w:szCs w:val="24"/>
        </w:rPr>
        <w:t xml:space="preserve"> </w:t>
      </w:r>
      <w:proofErr w:type="spellStart"/>
      <w:r w:rsidRPr="00190C28">
        <w:rPr>
          <w:rFonts w:cstheme="minorHAnsi"/>
          <w:sz w:val="24"/>
          <w:szCs w:val="24"/>
        </w:rPr>
        <w:t>writeback</w:t>
      </w:r>
      <w:proofErr w:type="spellEnd"/>
      <w:r w:rsidRPr="00190C28">
        <w:rPr>
          <w:rFonts w:cstheme="minorHAnsi"/>
          <w:sz w:val="24"/>
          <w:szCs w:val="24"/>
        </w:rPr>
        <w:t xml:space="preserve"> </w:t>
      </w:r>
      <w:proofErr w:type="spellStart"/>
      <w:r w:rsidRPr="00190C28">
        <w:rPr>
          <w:rFonts w:cstheme="minorHAnsi"/>
          <w:sz w:val="24"/>
          <w:szCs w:val="24"/>
        </w:rPr>
        <w:t>caching</w:t>
      </w:r>
      <w:proofErr w:type="spellEnd"/>
      <w:r w:rsidRPr="00190C28">
        <w:rPr>
          <w:rFonts w:cstheme="minorHAnsi"/>
          <w:sz w:val="24"/>
          <w:szCs w:val="24"/>
        </w:rPr>
        <w:t xml:space="preserve">), data, která pošle systém pevnému disku, se uloží do </w:t>
      </w:r>
      <w:proofErr w:type="spellStart"/>
      <w:r w:rsidRPr="00190C28">
        <w:rPr>
          <w:rFonts w:cstheme="minorHAnsi"/>
          <w:sz w:val="24"/>
          <w:szCs w:val="24"/>
        </w:rPr>
        <w:t>cache</w:t>
      </w:r>
      <w:proofErr w:type="spellEnd"/>
      <w:r w:rsidRPr="00190C28">
        <w:rPr>
          <w:rFonts w:cstheme="minorHAnsi"/>
          <w:sz w:val="24"/>
          <w:szCs w:val="24"/>
        </w:rPr>
        <w:t xml:space="preserve"> a elektronika disku vyšle informaci o tom, že data byla úspěšně uložena. Teprve pak se stará o jejich skutečné uložení. Tento postup je v pořádku do té doby, dokud funguje přívod elektrické energie. Při výpadku se totiž ztratí všechna data v </w:t>
      </w:r>
      <w:proofErr w:type="spellStart"/>
      <w:r w:rsidRPr="00190C28">
        <w:rPr>
          <w:rFonts w:cstheme="minorHAnsi"/>
          <w:sz w:val="24"/>
          <w:szCs w:val="24"/>
        </w:rPr>
        <w:t>cache</w:t>
      </w:r>
      <w:proofErr w:type="spellEnd"/>
      <w:r w:rsidRPr="00190C28">
        <w:rPr>
          <w:rFonts w:cstheme="minorHAnsi"/>
          <w:sz w:val="24"/>
          <w:szCs w:val="24"/>
        </w:rPr>
        <w:t xml:space="preserve"> a co je horší, operační systém o tom neví, neboť dostal zprávu, že byl zápis úspěšně proveden. To může vést třeba k poškození operačního </w:t>
      </w:r>
      <w:proofErr w:type="gramStart"/>
      <w:r w:rsidRPr="00190C28">
        <w:rPr>
          <w:rFonts w:cstheme="minorHAnsi"/>
          <w:sz w:val="24"/>
          <w:szCs w:val="24"/>
        </w:rPr>
        <w:t>systému a nebo k úplné</w:t>
      </w:r>
      <w:proofErr w:type="gramEnd"/>
      <w:r w:rsidRPr="00190C28">
        <w:rPr>
          <w:rFonts w:cstheme="minorHAnsi"/>
          <w:sz w:val="24"/>
          <w:szCs w:val="24"/>
        </w:rPr>
        <w:t xml:space="preserve"> ztrátě dat</w:t>
      </w:r>
    </w:p>
    <w:p w:rsidR="00D75569" w:rsidRPr="00190C28" w:rsidRDefault="00D75569" w:rsidP="00190C28">
      <w:pPr>
        <w:jc w:val="center"/>
        <w:rPr>
          <w:rFonts w:cstheme="minorHAnsi"/>
          <w:b/>
          <w:sz w:val="24"/>
          <w:szCs w:val="24"/>
        </w:rPr>
      </w:pPr>
      <w:r w:rsidRPr="00190C28">
        <w:rPr>
          <w:rFonts w:cstheme="minorHAnsi"/>
          <w:b/>
          <w:sz w:val="24"/>
          <w:szCs w:val="24"/>
        </w:rPr>
        <w:lastRenderedPageBreak/>
        <w:t>Rozhraní</w:t>
      </w:r>
    </w:p>
    <w:p w:rsidR="00D75569" w:rsidRPr="00190C28" w:rsidRDefault="00D75569" w:rsidP="00980222">
      <w:pPr>
        <w:rPr>
          <w:rFonts w:cstheme="minorHAnsi"/>
          <w:sz w:val="24"/>
          <w:szCs w:val="24"/>
        </w:rPr>
      </w:pPr>
      <w:r w:rsidRPr="00190C28">
        <w:rPr>
          <w:rFonts w:cstheme="minorHAnsi"/>
          <w:b/>
          <w:sz w:val="24"/>
          <w:szCs w:val="24"/>
        </w:rPr>
        <w:t>PATA</w:t>
      </w:r>
      <w:r w:rsidRPr="00190C28">
        <w:rPr>
          <w:rFonts w:cstheme="minorHAnsi"/>
          <w:sz w:val="24"/>
          <w:szCs w:val="24"/>
        </w:rPr>
        <w:t xml:space="preserve"> (</w:t>
      </w:r>
      <w:proofErr w:type="spellStart"/>
      <w:r w:rsidRPr="00190C28">
        <w:rPr>
          <w:rFonts w:cstheme="minorHAnsi"/>
          <w:sz w:val="24"/>
          <w:szCs w:val="24"/>
        </w:rPr>
        <w:t>Parallel</w:t>
      </w:r>
      <w:proofErr w:type="spellEnd"/>
      <w:r w:rsidRPr="00190C28">
        <w:rPr>
          <w:rFonts w:cstheme="minorHAnsi"/>
          <w:sz w:val="24"/>
          <w:szCs w:val="24"/>
        </w:rPr>
        <w:t xml:space="preserve"> </w:t>
      </w:r>
      <w:proofErr w:type="spellStart"/>
      <w:r w:rsidRPr="00190C28">
        <w:rPr>
          <w:rFonts w:cstheme="minorHAnsi"/>
          <w:sz w:val="24"/>
          <w:szCs w:val="24"/>
        </w:rPr>
        <w:t>Advanced</w:t>
      </w:r>
      <w:proofErr w:type="spellEnd"/>
      <w:r w:rsidRPr="00190C28">
        <w:rPr>
          <w:rFonts w:cstheme="minorHAnsi"/>
          <w:sz w:val="24"/>
          <w:szCs w:val="24"/>
        </w:rPr>
        <w:t xml:space="preserve"> Technology </w:t>
      </w:r>
      <w:proofErr w:type="spellStart"/>
      <w:r w:rsidRPr="00190C28">
        <w:rPr>
          <w:rFonts w:cstheme="minorHAnsi"/>
          <w:sz w:val="24"/>
          <w:szCs w:val="24"/>
        </w:rPr>
        <w:t>Attachment</w:t>
      </w:r>
      <w:proofErr w:type="spellEnd"/>
      <w:r w:rsidRPr="00190C28">
        <w:rPr>
          <w:rFonts w:cstheme="minorHAnsi"/>
          <w:sz w:val="24"/>
          <w:szCs w:val="24"/>
        </w:rPr>
        <w:t>)</w:t>
      </w:r>
    </w:p>
    <w:p w:rsidR="00D75569" w:rsidRPr="00190C28" w:rsidRDefault="00980222" w:rsidP="00980222">
      <w:pPr>
        <w:rPr>
          <w:rFonts w:cstheme="minorHAnsi"/>
          <w:sz w:val="24"/>
          <w:szCs w:val="24"/>
        </w:rPr>
      </w:pPr>
      <w:r w:rsidRPr="00190C28">
        <w:rPr>
          <w:rFonts w:cstheme="minorHAnsi"/>
          <w:sz w:val="24"/>
          <w:szCs w:val="24"/>
        </w:rPr>
        <w:t>r</w:t>
      </w:r>
      <w:r w:rsidR="00D75569" w:rsidRPr="00190C28">
        <w:rPr>
          <w:rFonts w:cstheme="minorHAnsi"/>
          <w:sz w:val="24"/>
          <w:szCs w:val="24"/>
        </w:rPr>
        <w:t>ozhraní využívá 40ti-pinového konektoru, na nějž se připojují ploché datové kabely</w:t>
      </w:r>
    </w:p>
    <w:p w:rsidR="00D75569" w:rsidRPr="00190C28" w:rsidRDefault="00D75569" w:rsidP="00D75569">
      <w:pPr>
        <w:ind w:left="360"/>
        <w:rPr>
          <w:rFonts w:cstheme="minorHAnsi"/>
          <w:sz w:val="24"/>
          <w:szCs w:val="24"/>
        </w:rPr>
      </w:pPr>
      <w:r w:rsidRPr="00190C28">
        <w:rPr>
          <w:rFonts w:cstheme="minorHAnsi"/>
          <w:noProof/>
          <w:sz w:val="24"/>
          <w:szCs w:val="24"/>
          <w:lang w:eastAsia="cs-CZ"/>
        </w:rPr>
        <w:drawing>
          <wp:inline distT="0" distB="0" distL="0" distR="0" wp14:anchorId="7309BB16" wp14:editId="575B214E">
            <wp:extent cx="3022141" cy="2122998"/>
            <wp:effectExtent l="0" t="0" r="6985" b="0"/>
            <wp:docPr id="5" name="Obrázek 5" descr="Amazon.com: IDE 40-Pin Male to Female Hard Drive Extension Cable 6 inch  Flat Ribbon Cord for 3.5&quot; PATA HDD (39 Pin + 1x Empty):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IDE 40-Pin Male to Female Hard Drive Extension Cable 6 inch  Flat Ribbon Cord for 3.5&quot; PATA HDD (39 Pin + 1x Empty): Computers &amp;  Accesso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289" cy="2123102"/>
                    </a:xfrm>
                    <a:prstGeom prst="rect">
                      <a:avLst/>
                    </a:prstGeom>
                    <a:noFill/>
                    <a:ln>
                      <a:noFill/>
                    </a:ln>
                  </pic:spPr>
                </pic:pic>
              </a:graphicData>
            </a:graphic>
          </wp:inline>
        </w:drawing>
      </w:r>
    </w:p>
    <w:p w:rsidR="00D75569" w:rsidRPr="00190C28" w:rsidRDefault="00D75569" w:rsidP="00980222">
      <w:pPr>
        <w:rPr>
          <w:rFonts w:cstheme="minorHAnsi"/>
          <w:sz w:val="24"/>
          <w:szCs w:val="24"/>
        </w:rPr>
      </w:pPr>
      <w:r w:rsidRPr="00190C28">
        <w:rPr>
          <w:rFonts w:cstheme="minorHAnsi"/>
          <w:b/>
          <w:sz w:val="24"/>
          <w:szCs w:val="24"/>
        </w:rPr>
        <w:t>SATA</w:t>
      </w:r>
      <w:r w:rsidRPr="00190C28">
        <w:rPr>
          <w:rFonts w:cstheme="minorHAnsi"/>
          <w:sz w:val="24"/>
          <w:szCs w:val="24"/>
        </w:rPr>
        <w:t xml:space="preserve"> (</w:t>
      </w:r>
      <w:proofErr w:type="spellStart"/>
      <w:r w:rsidRPr="00190C28">
        <w:rPr>
          <w:rFonts w:cstheme="minorHAnsi"/>
          <w:color w:val="202124"/>
          <w:sz w:val="24"/>
          <w:szCs w:val="24"/>
          <w:shd w:val="clear" w:color="auto" w:fill="FFFFFF"/>
        </w:rPr>
        <w:t>Serial</w:t>
      </w:r>
      <w:proofErr w:type="spellEnd"/>
      <w:r w:rsidRPr="00190C28">
        <w:rPr>
          <w:rFonts w:cstheme="minorHAnsi"/>
          <w:color w:val="202124"/>
          <w:sz w:val="24"/>
          <w:szCs w:val="24"/>
          <w:shd w:val="clear" w:color="auto" w:fill="FFFFFF"/>
        </w:rPr>
        <w:t xml:space="preserve"> </w:t>
      </w:r>
      <w:proofErr w:type="spellStart"/>
      <w:r w:rsidRPr="00190C28">
        <w:rPr>
          <w:rFonts w:cstheme="minorHAnsi"/>
          <w:color w:val="202124"/>
          <w:sz w:val="24"/>
          <w:szCs w:val="24"/>
          <w:shd w:val="clear" w:color="auto" w:fill="FFFFFF"/>
        </w:rPr>
        <w:t>Advanced</w:t>
      </w:r>
      <w:proofErr w:type="spellEnd"/>
      <w:r w:rsidRPr="00190C28">
        <w:rPr>
          <w:rFonts w:cstheme="minorHAnsi"/>
          <w:color w:val="202124"/>
          <w:sz w:val="24"/>
          <w:szCs w:val="24"/>
          <w:shd w:val="clear" w:color="auto" w:fill="FFFFFF"/>
        </w:rPr>
        <w:t xml:space="preserve"> Technology </w:t>
      </w:r>
      <w:proofErr w:type="spellStart"/>
      <w:r w:rsidRPr="00190C28">
        <w:rPr>
          <w:rFonts w:cstheme="minorHAnsi"/>
          <w:color w:val="202124"/>
          <w:sz w:val="24"/>
          <w:szCs w:val="24"/>
          <w:shd w:val="clear" w:color="auto" w:fill="FFFFFF"/>
        </w:rPr>
        <w:t>Attachment</w:t>
      </w:r>
      <w:proofErr w:type="spellEnd"/>
      <w:r w:rsidRPr="00190C28">
        <w:rPr>
          <w:rFonts w:cstheme="minorHAnsi"/>
          <w:sz w:val="24"/>
          <w:szCs w:val="24"/>
        </w:rPr>
        <w:t>)</w:t>
      </w:r>
    </w:p>
    <w:p w:rsidR="00D75569" w:rsidRPr="00190C28" w:rsidRDefault="00D75569" w:rsidP="00980222">
      <w:pPr>
        <w:rPr>
          <w:rFonts w:cstheme="minorHAnsi"/>
          <w:sz w:val="24"/>
          <w:szCs w:val="24"/>
        </w:rPr>
      </w:pPr>
      <w:r w:rsidRPr="00190C28">
        <w:rPr>
          <w:rFonts w:cstheme="minorHAnsi"/>
          <w:sz w:val="24"/>
          <w:szCs w:val="24"/>
        </w:rPr>
        <w:t xml:space="preserve">Oproti </w:t>
      </w:r>
      <w:proofErr w:type="gramStart"/>
      <w:r w:rsidRPr="00190C28">
        <w:rPr>
          <w:rFonts w:cstheme="minorHAnsi"/>
          <w:sz w:val="24"/>
          <w:szCs w:val="24"/>
        </w:rPr>
        <w:t>PATA</w:t>
      </w:r>
      <w:proofErr w:type="gramEnd"/>
      <w:r w:rsidRPr="00190C28">
        <w:rPr>
          <w:rFonts w:cstheme="minorHAnsi"/>
          <w:sz w:val="24"/>
          <w:szCs w:val="24"/>
        </w:rPr>
        <w:t xml:space="preserve"> využívá původní verze SATA pouze 1bitovou šířku, ale při taktovací frekvenci 1500MHz = teoretická přenosová rychlost 1,5 </w:t>
      </w:r>
      <w:proofErr w:type="spellStart"/>
      <w:r w:rsidRPr="00190C28">
        <w:rPr>
          <w:rFonts w:cstheme="minorHAnsi"/>
          <w:sz w:val="24"/>
          <w:szCs w:val="24"/>
        </w:rPr>
        <w:t>Gbit</w:t>
      </w:r>
      <w:proofErr w:type="spellEnd"/>
      <w:r w:rsidRPr="00190C28">
        <w:rPr>
          <w:rFonts w:cstheme="minorHAnsi"/>
          <w:sz w:val="24"/>
          <w:szCs w:val="24"/>
        </w:rPr>
        <w:t>/s</w:t>
      </w:r>
      <w:r w:rsidR="00AA2E67" w:rsidRPr="00190C28">
        <w:rPr>
          <w:rFonts w:cstheme="minorHAnsi"/>
          <w:sz w:val="24"/>
          <w:szCs w:val="24"/>
        </w:rPr>
        <w:t xml:space="preserve"> s propustností 150MB/sec.</w:t>
      </w:r>
    </w:p>
    <w:p w:rsidR="00AA2E67" w:rsidRPr="00190C28" w:rsidRDefault="00AA2E67" w:rsidP="00980222">
      <w:pPr>
        <w:rPr>
          <w:rFonts w:cstheme="minorHAnsi"/>
          <w:sz w:val="24"/>
          <w:szCs w:val="24"/>
        </w:rPr>
      </w:pPr>
      <w:r w:rsidRPr="00190C28">
        <w:rPr>
          <w:rFonts w:cstheme="minorHAnsi"/>
          <w:sz w:val="24"/>
          <w:szCs w:val="24"/>
        </w:rPr>
        <w:t xml:space="preserve">Další verte SATA II má teoretickou rychlost 3Gbit/s </w:t>
      </w:r>
      <w:proofErr w:type="spellStart"/>
      <w:r w:rsidRPr="00190C28">
        <w:rPr>
          <w:rFonts w:cstheme="minorHAnsi"/>
          <w:sz w:val="24"/>
          <w:szCs w:val="24"/>
        </w:rPr>
        <w:t>s</w:t>
      </w:r>
      <w:proofErr w:type="spellEnd"/>
      <w:r w:rsidRPr="00190C28">
        <w:rPr>
          <w:rFonts w:cstheme="minorHAnsi"/>
          <w:sz w:val="24"/>
          <w:szCs w:val="24"/>
        </w:rPr>
        <w:t> propustností 300MB/sec</w:t>
      </w:r>
    </w:p>
    <w:p w:rsidR="00AA2E67" w:rsidRPr="00190C28" w:rsidRDefault="00AA2E67" w:rsidP="00980222">
      <w:pPr>
        <w:rPr>
          <w:rFonts w:cstheme="minorHAnsi"/>
          <w:color w:val="333333"/>
          <w:sz w:val="24"/>
          <w:szCs w:val="24"/>
          <w:shd w:val="clear" w:color="auto" w:fill="FFFFFF"/>
        </w:rPr>
      </w:pPr>
      <w:r w:rsidRPr="00190C28">
        <w:rPr>
          <w:rFonts w:cstheme="minorHAnsi"/>
          <w:sz w:val="24"/>
          <w:szCs w:val="24"/>
        </w:rPr>
        <w:t>A SATA III mí teoretickou rychlost 6</w:t>
      </w:r>
      <w:r w:rsidRPr="00190C28">
        <w:rPr>
          <w:rFonts w:cstheme="minorHAnsi"/>
          <w:sz w:val="24"/>
          <w:szCs w:val="24"/>
        </w:rPr>
        <w:t xml:space="preserve">Gbit/s </w:t>
      </w:r>
      <w:proofErr w:type="spellStart"/>
      <w:r w:rsidRPr="00190C28">
        <w:rPr>
          <w:rFonts w:cstheme="minorHAnsi"/>
          <w:sz w:val="24"/>
          <w:szCs w:val="24"/>
        </w:rPr>
        <w:t>s</w:t>
      </w:r>
      <w:proofErr w:type="spellEnd"/>
      <w:r w:rsidRPr="00190C28">
        <w:rPr>
          <w:rFonts w:cstheme="minorHAnsi"/>
          <w:sz w:val="24"/>
          <w:szCs w:val="24"/>
        </w:rPr>
        <w:t xml:space="preserve"> propustností </w:t>
      </w:r>
      <w:r w:rsidRPr="00190C28">
        <w:rPr>
          <w:rFonts w:cstheme="minorHAnsi"/>
          <w:sz w:val="24"/>
          <w:szCs w:val="24"/>
        </w:rPr>
        <w:t>6</w:t>
      </w:r>
      <w:r w:rsidRPr="00190C28">
        <w:rPr>
          <w:rFonts w:cstheme="minorHAnsi"/>
          <w:sz w:val="24"/>
          <w:szCs w:val="24"/>
        </w:rPr>
        <w:t>00MB/sec</w:t>
      </w:r>
      <w:r w:rsidRPr="00190C28">
        <w:rPr>
          <w:rFonts w:cstheme="minorHAnsi"/>
          <w:sz w:val="24"/>
          <w:szCs w:val="24"/>
        </w:rPr>
        <w:t xml:space="preserve"> a její rozhraní je </w:t>
      </w:r>
      <w:r w:rsidRPr="00190C28">
        <w:rPr>
          <w:rFonts w:cstheme="minorHAnsi"/>
          <w:color w:val="333333"/>
          <w:sz w:val="24"/>
          <w:szCs w:val="24"/>
          <w:shd w:val="clear" w:color="auto" w:fill="FFFFFF"/>
        </w:rPr>
        <w:t>kompatibilní</w:t>
      </w:r>
    </w:p>
    <w:p w:rsidR="00AA2E67" w:rsidRPr="00190C28" w:rsidRDefault="00AA2E67" w:rsidP="00980222">
      <w:pPr>
        <w:rPr>
          <w:rFonts w:cstheme="minorHAnsi"/>
          <w:sz w:val="24"/>
          <w:szCs w:val="24"/>
        </w:rPr>
      </w:pPr>
      <w:r w:rsidRPr="00190C28">
        <w:rPr>
          <w:rFonts w:cstheme="minorHAnsi"/>
          <w:sz w:val="24"/>
          <w:szCs w:val="24"/>
        </w:rPr>
        <w:t>se SATA II.</w:t>
      </w:r>
    </w:p>
    <w:p w:rsidR="00AA2E67" w:rsidRPr="00190C28" w:rsidRDefault="00AA2E67" w:rsidP="00D75569">
      <w:pPr>
        <w:ind w:left="360"/>
        <w:rPr>
          <w:rFonts w:cstheme="minorHAnsi"/>
          <w:sz w:val="24"/>
          <w:szCs w:val="24"/>
        </w:rPr>
      </w:pPr>
      <w:r w:rsidRPr="00190C28">
        <w:rPr>
          <w:rFonts w:cstheme="minorHAnsi"/>
          <w:noProof/>
          <w:sz w:val="24"/>
          <w:szCs w:val="24"/>
          <w:lang w:eastAsia="cs-CZ"/>
        </w:rPr>
        <w:drawing>
          <wp:inline distT="0" distB="0" distL="0" distR="0" wp14:anchorId="5E199B8E" wp14:editId="177177D8">
            <wp:extent cx="2948512" cy="2210463"/>
            <wp:effectExtent l="0" t="0" r="4445" b="0"/>
            <wp:docPr id="6" name="Obrázek 6" descr="AKY AK-CA-51 Akyga SATA III cable AK-CA-51 6GBs 90° angle 50cm — Gospos.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Y AK-CA-51 Akyga SATA III cable AK-CA-51 6GBs 90° angle 50cm — Gospos.c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548" cy="2211989"/>
                    </a:xfrm>
                    <a:prstGeom prst="rect">
                      <a:avLst/>
                    </a:prstGeom>
                    <a:noFill/>
                    <a:ln>
                      <a:noFill/>
                    </a:ln>
                  </pic:spPr>
                </pic:pic>
              </a:graphicData>
            </a:graphic>
          </wp:inline>
        </w:drawing>
      </w:r>
    </w:p>
    <w:p w:rsidR="00AA2E67" w:rsidRPr="00190C28" w:rsidRDefault="00AA2E67" w:rsidP="00980222">
      <w:pPr>
        <w:rPr>
          <w:rFonts w:cstheme="minorHAnsi"/>
          <w:sz w:val="24"/>
          <w:szCs w:val="24"/>
        </w:rPr>
      </w:pPr>
      <w:r w:rsidRPr="00190C28">
        <w:rPr>
          <w:rFonts w:cstheme="minorHAnsi"/>
          <w:sz w:val="24"/>
          <w:szCs w:val="24"/>
        </w:rPr>
        <w:t xml:space="preserve">SATA podporuje technologie hot-swap - </w:t>
      </w:r>
      <w:r w:rsidRPr="00190C28">
        <w:rPr>
          <w:rFonts w:cstheme="minorHAnsi"/>
          <w:sz w:val="24"/>
          <w:szCs w:val="24"/>
        </w:rPr>
        <w:t>schopnost připojit a odpojit zařízení za běhu počítače tak, aby je operační systém rozpoznal</w:t>
      </w:r>
    </w:p>
    <w:p w:rsidR="00AA2E67" w:rsidRPr="00190C28" w:rsidRDefault="00AA2E67" w:rsidP="00980222">
      <w:pPr>
        <w:jc w:val="center"/>
        <w:rPr>
          <w:rFonts w:cstheme="minorHAnsi"/>
          <w:b/>
          <w:sz w:val="24"/>
          <w:szCs w:val="24"/>
        </w:rPr>
      </w:pPr>
      <w:r w:rsidRPr="00190C28">
        <w:rPr>
          <w:rFonts w:cstheme="minorHAnsi"/>
          <w:b/>
          <w:sz w:val="24"/>
          <w:szCs w:val="24"/>
        </w:rPr>
        <w:t>Geometrie</w:t>
      </w:r>
      <w:r w:rsidR="00190C28">
        <w:rPr>
          <w:rFonts w:cstheme="minorHAnsi"/>
          <w:b/>
          <w:sz w:val="24"/>
          <w:szCs w:val="24"/>
        </w:rPr>
        <w:t xml:space="preserve"> (uspořádání)</w:t>
      </w:r>
    </w:p>
    <w:p w:rsidR="00980222" w:rsidRPr="00190C28" w:rsidRDefault="00980222" w:rsidP="00980222">
      <w:pPr>
        <w:rPr>
          <w:rFonts w:cstheme="minorHAnsi"/>
          <w:sz w:val="24"/>
          <w:szCs w:val="24"/>
        </w:rPr>
      </w:pPr>
      <w:r w:rsidRPr="00190C28">
        <w:rPr>
          <w:rFonts w:cstheme="minorHAnsi"/>
          <w:sz w:val="24"/>
          <w:szCs w:val="24"/>
        </w:rPr>
        <w:lastRenderedPageBreak/>
        <w:t>Před zápisem jakýchkoliv dat je nutné pevný disk nejprve naformátovat. Formátování pevného disku zahrnuje tyto tři kroky</w:t>
      </w:r>
    </w:p>
    <w:p w:rsidR="00980222" w:rsidRPr="00190C28" w:rsidRDefault="00980222" w:rsidP="00980222">
      <w:pPr>
        <w:pStyle w:val="Odstavecseseznamem"/>
        <w:numPr>
          <w:ilvl w:val="0"/>
          <w:numId w:val="5"/>
        </w:numPr>
        <w:rPr>
          <w:rFonts w:cstheme="minorHAnsi"/>
          <w:sz w:val="24"/>
          <w:szCs w:val="24"/>
        </w:rPr>
      </w:pPr>
      <w:r w:rsidRPr="00190C28">
        <w:rPr>
          <w:rFonts w:cstheme="minorHAnsi"/>
          <w:sz w:val="24"/>
          <w:szCs w:val="24"/>
        </w:rPr>
        <w:t xml:space="preserve">Fyzické, neboli </w:t>
      </w:r>
      <w:proofErr w:type="spellStart"/>
      <w:r w:rsidRPr="00190C28">
        <w:rPr>
          <w:rFonts w:cstheme="minorHAnsi"/>
          <w:sz w:val="24"/>
          <w:szCs w:val="24"/>
        </w:rPr>
        <w:t>nízkoúrovňové</w:t>
      </w:r>
      <w:proofErr w:type="spellEnd"/>
      <w:r w:rsidRPr="00190C28">
        <w:rPr>
          <w:rFonts w:cstheme="minorHAnsi"/>
          <w:sz w:val="24"/>
          <w:szCs w:val="24"/>
        </w:rPr>
        <w:t xml:space="preserve"> formátování (LLF – </w:t>
      </w:r>
      <w:proofErr w:type="spellStart"/>
      <w:r w:rsidRPr="00190C28">
        <w:rPr>
          <w:rFonts w:cstheme="minorHAnsi"/>
          <w:sz w:val="24"/>
          <w:szCs w:val="24"/>
        </w:rPr>
        <w:t>low</w:t>
      </w:r>
      <w:proofErr w:type="spellEnd"/>
      <w:r w:rsidRPr="00190C28">
        <w:rPr>
          <w:rFonts w:cstheme="minorHAnsi"/>
          <w:sz w:val="24"/>
          <w:szCs w:val="24"/>
        </w:rPr>
        <w:t xml:space="preserve"> </w:t>
      </w:r>
      <w:proofErr w:type="spellStart"/>
      <w:r w:rsidRPr="00190C28">
        <w:rPr>
          <w:rFonts w:cstheme="minorHAnsi"/>
          <w:sz w:val="24"/>
          <w:szCs w:val="24"/>
        </w:rPr>
        <w:t>level</w:t>
      </w:r>
      <w:proofErr w:type="spellEnd"/>
      <w:r w:rsidRPr="00190C28">
        <w:rPr>
          <w:rFonts w:cstheme="minorHAnsi"/>
          <w:sz w:val="24"/>
          <w:szCs w:val="24"/>
        </w:rPr>
        <w:t xml:space="preserve"> </w:t>
      </w:r>
      <w:proofErr w:type="spellStart"/>
      <w:r w:rsidRPr="00190C28">
        <w:rPr>
          <w:rFonts w:cstheme="minorHAnsi"/>
          <w:sz w:val="24"/>
          <w:szCs w:val="24"/>
        </w:rPr>
        <w:t>format</w:t>
      </w:r>
      <w:proofErr w:type="spellEnd"/>
      <w:r w:rsidRPr="00190C28">
        <w:rPr>
          <w:rFonts w:cstheme="minorHAnsi"/>
          <w:sz w:val="24"/>
          <w:szCs w:val="24"/>
        </w:rPr>
        <w:t>).</w:t>
      </w:r>
    </w:p>
    <w:p w:rsidR="00980222" w:rsidRPr="00190C28" w:rsidRDefault="00980222" w:rsidP="00980222">
      <w:pPr>
        <w:pStyle w:val="Odstavecseseznamem"/>
        <w:numPr>
          <w:ilvl w:val="0"/>
          <w:numId w:val="5"/>
        </w:numPr>
        <w:rPr>
          <w:rFonts w:cstheme="minorHAnsi"/>
          <w:sz w:val="24"/>
          <w:szCs w:val="24"/>
        </w:rPr>
      </w:pPr>
      <w:r w:rsidRPr="00190C28">
        <w:rPr>
          <w:rFonts w:cstheme="minorHAnsi"/>
          <w:sz w:val="24"/>
          <w:szCs w:val="24"/>
        </w:rPr>
        <w:t>Rozdělení disku na oddíly.</w:t>
      </w:r>
    </w:p>
    <w:p w:rsidR="00980222" w:rsidRPr="00190C28" w:rsidRDefault="00980222" w:rsidP="00980222">
      <w:pPr>
        <w:pStyle w:val="Odstavecseseznamem"/>
        <w:numPr>
          <w:ilvl w:val="0"/>
          <w:numId w:val="5"/>
        </w:numPr>
        <w:rPr>
          <w:rFonts w:cstheme="minorHAnsi"/>
          <w:sz w:val="24"/>
          <w:szCs w:val="24"/>
        </w:rPr>
      </w:pPr>
      <w:r w:rsidRPr="00190C28">
        <w:rPr>
          <w:rFonts w:cstheme="minorHAnsi"/>
          <w:sz w:val="24"/>
          <w:szCs w:val="24"/>
        </w:rPr>
        <w:t xml:space="preserve">Logické, neboli vysokoúrovňové formátování (HLF – </w:t>
      </w:r>
      <w:proofErr w:type="spellStart"/>
      <w:r w:rsidRPr="00190C28">
        <w:rPr>
          <w:rFonts w:cstheme="minorHAnsi"/>
          <w:sz w:val="24"/>
          <w:szCs w:val="24"/>
        </w:rPr>
        <w:t>high</w:t>
      </w:r>
      <w:proofErr w:type="spellEnd"/>
      <w:r w:rsidRPr="00190C28">
        <w:rPr>
          <w:rFonts w:cstheme="minorHAnsi"/>
          <w:sz w:val="24"/>
          <w:szCs w:val="24"/>
        </w:rPr>
        <w:t xml:space="preserve"> </w:t>
      </w:r>
      <w:proofErr w:type="spellStart"/>
      <w:r w:rsidRPr="00190C28">
        <w:rPr>
          <w:rFonts w:cstheme="minorHAnsi"/>
          <w:sz w:val="24"/>
          <w:szCs w:val="24"/>
        </w:rPr>
        <w:t>level</w:t>
      </w:r>
      <w:proofErr w:type="spellEnd"/>
      <w:r w:rsidRPr="00190C28">
        <w:rPr>
          <w:rFonts w:cstheme="minorHAnsi"/>
          <w:sz w:val="24"/>
          <w:szCs w:val="24"/>
        </w:rPr>
        <w:t xml:space="preserve"> </w:t>
      </w:r>
      <w:proofErr w:type="spellStart"/>
      <w:r w:rsidRPr="00190C28">
        <w:rPr>
          <w:rFonts w:cstheme="minorHAnsi"/>
          <w:sz w:val="24"/>
          <w:szCs w:val="24"/>
        </w:rPr>
        <w:t>format</w:t>
      </w:r>
      <w:proofErr w:type="spellEnd"/>
      <w:r w:rsidRPr="00190C28">
        <w:rPr>
          <w:rFonts w:cstheme="minorHAnsi"/>
          <w:sz w:val="24"/>
          <w:szCs w:val="24"/>
        </w:rPr>
        <w:t>).</w:t>
      </w:r>
    </w:p>
    <w:p w:rsidR="00980222" w:rsidRPr="00190C28" w:rsidRDefault="00980222" w:rsidP="00190C28">
      <w:pPr>
        <w:jc w:val="center"/>
        <w:rPr>
          <w:rFonts w:cstheme="minorHAnsi"/>
          <w:b/>
          <w:sz w:val="24"/>
          <w:szCs w:val="24"/>
        </w:rPr>
      </w:pPr>
      <w:r w:rsidRPr="00190C28">
        <w:rPr>
          <w:rFonts w:cstheme="minorHAnsi"/>
          <w:b/>
          <w:sz w:val="24"/>
          <w:szCs w:val="24"/>
        </w:rPr>
        <w:t>Fyzické</w:t>
      </w:r>
    </w:p>
    <w:p w:rsidR="00980222" w:rsidRPr="00190C28" w:rsidRDefault="00980222" w:rsidP="00980222">
      <w:pPr>
        <w:rPr>
          <w:rFonts w:cstheme="minorHAnsi"/>
          <w:sz w:val="24"/>
          <w:szCs w:val="24"/>
        </w:rPr>
      </w:pPr>
      <w:r w:rsidRPr="00190C28">
        <w:rPr>
          <w:rFonts w:cstheme="minorHAnsi"/>
          <w:sz w:val="24"/>
          <w:szCs w:val="24"/>
        </w:rPr>
        <w:t xml:space="preserve">Toto formátování je prováděno přímo výrobcem disku. Během </w:t>
      </w:r>
      <w:proofErr w:type="spellStart"/>
      <w:r w:rsidRPr="00190C28">
        <w:rPr>
          <w:rFonts w:cstheme="minorHAnsi"/>
          <w:sz w:val="24"/>
          <w:szCs w:val="24"/>
        </w:rPr>
        <w:t>nízkoúrovňového</w:t>
      </w:r>
      <w:proofErr w:type="spellEnd"/>
      <w:r w:rsidRPr="00190C28">
        <w:rPr>
          <w:rFonts w:cstheme="minorHAnsi"/>
          <w:sz w:val="24"/>
          <w:szCs w:val="24"/>
        </w:rPr>
        <w:t xml:space="preserve"> formátování je plotna pomocí elektromagnetického záznamu rozdělena na stopy a sektory oddělené mezerami.</w:t>
      </w:r>
    </w:p>
    <w:p w:rsidR="00190C28" w:rsidRDefault="005C3997" w:rsidP="00980222">
      <w:pPr>
        <w:rPr>
          <w:rFonts w:cstheme="minorHAnsi"/>
          <w:sz w:val="24"/>
          <w:szCs w:val="24"/>
        </w:rPr>
      </w:pPr>
      <w:r w:rsidRPr="00190C28">
        <w:rPr>
          <w:rFonts w:cstheme="minorHAnsi"/>
          <w:b/>
          <w:sz w:val="24"/>
          <w:szCs w:val="24"/>
        </w:rPr>
        <w:t>Stopa</w:t>
      </w:r>
      <w:r w:rsidRPr="00190C28">
        <w:rPr>
          <w:rFonts w:cstheme="minorHAnsi"/>
          <w:sz w:val="24"/>
          <w:szCs w:val="24"/>
        </w:rPr>
        <w:t xml:space="preserve"> (track) </w:t>
      </w:r>
    </w:p>
    <w:p w:rsidR="005C3997" w:rsidRPr="00190C28" w:rsidRDefault="005C3997" w:rsidP="00980222">
      <w:pPr>
        <w:rPr>
          <w:rFonts w:cstheme="minorHAnsi"/>
          <w:sz w:val="24"/>
          <w:szCs w:val="24"/>
        </w:rPr>
      </w:pPr>
      <w:r w:rsidRPr="00190C28">
        <w:rPr>
          <w:rFonts w:cstheme="minorHAnsi"/>
          <w:sz w:val="24"/>
          <w:szCs w:val="24"/>
        </w:rPr>
        <w:t>je oblast pro ukládání dat ve tvaru soustředné kružnice. Počet stop na jedné straně plotny se může pohybovat od několika tisíc po desetitisíce. Každá stopa je rozdělena na menší části, kterým se říká sektory.</w:t>
      </w:r>
    </w:p>
    <w:p w:rsidR="00190C28" w:rsidRDefault="005C3997" w:rsidP="00980222">
      <w:pPr>
        <w:rPr>
          <w:rFonts w:cstheme="minorHAnsi"/>
          <w:sz w:val="24"/>
          <w:szCs w:val="24"/>
        </w:rPr>
      </w:pPr>
      <w:r w:rsidRPr="00190C28">
        <w:rPr>
          <w:rFonts w:cstheme="minorHAnsi"/>
          <w:b/>
          <w:sz w:val="24"/>
          <w:szCs w:val="24"/>
        </w:rPr>
        <w:t>Sektor</w:t>
      </w:r>
      <w:r w:rsidRPr="00190C28">
        <w:rPr>
          <w:rFonts w:cstheme="minorHAnsi"/>
          <w:sz w:val="24"/>
          <w:szCs w:val="24"/>
        </w:rPr>
        <w:t xml:space="preserve"> (</w:t>
      </w:r>
      <w:proofErr w:type="spellStart"/>
      <w:r w:rsidRPr="00190C28">
        <w:rPr>
          <w:rFonts w:cstheme="minorHAnsi"/>
          <w:sz w:val="24"/>
          <w:szCs w:val="24"/>
        </w:rPr>
        <w:t>sector</w:t>
      </w:r>
      <w:proofErr w:type="spellEnd"/>
      <w:r w:rsidRPr="00190C28">
        <w:rPr>
          <w:rFonts w:cstheme="minorHAnsi"/>
          <w:sz w:val="24"/>
          <w:szCs w:val="24"/>
        </w:rPr>
        <w:t xml:space="preserve">) </w:t>
      </w:r>
    </w:p>
    <w:p w:rsidR="005C3997" w:rsidRPr="00190C28" w:rsidRDefault="005C3997" w:rsidP="00980222">
      <w:pPr>
        <w:rPr>
          <w:rFonts w:cstheme="minorHAnsi"/>
          <w:sz w:val="24"/>
          <w:szCs w:val="24"/>
        </w:rPr>
      </w:pPr>
      <w:r w:rsidRPr="00190C28">
        <w:rPr>
          <w:rFonts w:cstheme="minorHAnsi"/>
          <w:sz w:val="24"/>
          <w:szCs w:val="24"/>
        </w:rPr>
        <w:t>je část jedné stopy, ohraničená na začátku i konci identifikačními značkami, určujícími mimo jiné jeho číslo, polohu, začátek a konec. Jde o základní jednotku pro ukládání dat. Standardní sektory mají velikost 512 bajtů. Ve skutečnosti je to více, například 571 bajtů, z toho 512 bajtů připadá na ukládání dat a zbytek slouží k uložení identifikačních údajů sektoru.</w:t>
      </w:r>
    </w:p>
    <w:p w:rsidR="005C3997" w:rsidRPr="00190C28" w:rsidRDefault="005C3997" w:rsidP="00980222">
      <w:pPr>
        <w:rPr>
          <w:rFonts w:cstheme="minorHAnsi"/>
          <w:sz w:val="24"/>
          <w:szCs w:val="24"/>
        </w:rPr>
      </w:pPr>
      <w:r w:rsidRPr="00190C28">
        <w:rPr>
          <w:rFonts w:cstheme="minorHAnsi"/>
          <w:sz w:val="24"/>
          <w:szCs w:val="24"/>
        </w:rPr>
        <w:t>Stopy a sektory se číslují. Sektory v jedné stopě jsou očíslovány od čísla 1, zatímco stopy, hlavy nebo cylindry se číslují od čísla 0. Nultá stopa je na vnějším okraji plotny.</w:t>
      </w:r>
    </w:p>
    <w:p w:rsidR="005C3997" w:rsidRPr="00190C28" w:rsidRDefault="005C3997" w:rsidP="00980222">
      <w:pPr>
        <w:rPr>
          <w:rFonts w:cstheme="minorHAnsi"/>
          <w:sz w:val="24"/>
          <w:szCs w:val="24"/>
        </w:rPr>
      </w:pPr>
      <w:r w:rsidRPr="00190C28">
        <w:rPr>
          <w:rFonts w:cstheme="minorHAnsi"/>
          <w:noProof/>
          <w:sz w:val="24"/>
          <w:szCs w:val="24"/>
          <w:lang w:eastAsia="cs-CZ"/>
        </w:rPr>
        <w:drawing>
          <wp:inline distT="0" distB="0" distL="0" distR="0" wp14:anchorId="770F6A77" wp14:editId="25743EA2">
            <wp:extent cx="5760720" cy="1597886"/>
            <wp:effectExtent l="0" t="0" r="0" b="254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597886"/>
                    </a:xfrm>
                    <a:prstGeom prst="rect">
                      <a:avLst/>
                    </a:prstGeom>
                  </pic:spPr>
                </pic:pic>
              </a:graphicData>
            </a:graphic>
          </wp:inline>
        </w:drawing>
      </w:r>
    </w:p>
    <w:p w:rsidR="00190C28" w:rsidRDefault="005C3997" w:rsidP="00980222">
      <w:pPr>
        <w:rPr>
          <w:rFonts w:cstheme="minorHAnsi"/>
          <w:sz w:val="24"/>
          <w:szCs w:val="24"/>
        </w:rPr>
      </w:pPr>
      <w:r w:rsidRPr="00190C28">
        <w:rPr>
          <w:rFonts w:cstheme="minorHAnsi"/>
          <w:b/>
          <w:sz w:val="24"/>
          <w:szCs w:val="24"/>
        </w:rPr>
        <w:t>Cylindr</w:t>
      </w:r>
      <w:r w:rsidRPr="00190C28">
        <w:rPr>
          <w:rFonts w:cstheme="minorHAnsi"/>
          <w:sz w:val="24"/>
          <w:szCs w:val="24"/>
        </w:rPr>
        <w:t xml:space="preserve"> </w:t>
      </w:r>
    </w:p>
    <w:p w:rsidR="005C3997" w:rsidRPr="00190C28" w:rsidRDefault="005C3997" w:rsidP="00980222">
      <w:pPr>
        <w:rPr>
          <w:rFonts w:cstheme="minorHAnsi"/>
          <w:sz w:val="24"/>
          <w:szCs w:val="24"/>
        </w:rPr>
      </w:pPr>
      <w:r w:rsidRPr="00190C28">
        <w:rPr>
          <w:rFonts w:cstheme="minorHAnsi"/>
          <w:sz w:val="24"/>
          <w:szCs w:val="24"/>
        </w:rPr>
        <w:t>je sada stop se stejným číslem na různých stranách ploten. Takové stopy se nacházejí nad sebou ve stejné vzdálenosti od středu plotny a vytváří pomyslný válec. Pojem cylindr je významný především z hlediska efektivního čtení a zápisu dat. Hlavičky se totiž nemohou pohybovat nezávisle, ale nacházejí se vždy nad sebou. Z toho také plyne, že nejefektivnější je číst data ze sektorů, které jsou na jedné stopě a jejichž stopy jsou ve stejném cylindru. Jedině tak lze v nejkratší době přečíst maximální množství informací.</w:t>
      </w:r>
    </w:p>
    <w:p w:rsidR="005C3997" w:rsidRPr="00190C28" w:rsidRDefault="005C3997" w:rsidP="00980222">
      <w:pPr>
        <w:rPr>
          <w:rFonts w:cstheme="minorHAnsi"/>
          <w:sz w:val="24"/>
          <w:szCs w:val="24"/>
        </w:rPr>
      </w:pPr>
      <w:r w:rsidRPr="00190C28">
        <w:rPr>
          <w:rFonts w:cstheme="minorHAnsi"/>
          <w:noProof/>
          <w:sz w:val="24"/>
          <w:szCs w:val="24"/>
          <w:lang w:eastAsia="cs-CZ"/>
        </w:rPr>
        <w:lastRenderedPageBreak/>
        <w:drawing>
          <wp:inline distT="0" distB="0" distL="0" distR="0" wp14:anchorId="779399CD" wp14:editId="74803C37">
            <wp:extent cx="4448175" cy="3505200"/>
            <wp:effectExtent l="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48175" cy="3505200"/>
                    </a:xfrm>
                    <a:prstGeom prst="rect">
                      <a:avLst/>
                    </a:prstGeom>
                  </pic:spPr>
                </pic:pic>
              </a:graphicData>
            </a:graphic>
          </wp:inline>
        </w:drawing>
      </w:r>
    </w:p>
    <w:p w:rsidR="005C3997" w:rsidRPr="00190C28" w:rsidRDefault="005C3997" w:rsidP="00980222">
      <w:pPr>
        <w:rPr>
          <w:rFonts w:cstheme="minorHAnsi"/>
          <w:sz w:val="24"/>
          <w:szCs w:val="24"/>
        </w:rPr>
      </w:pPr>
      <w:r w:rsidRPr="00190C28">
        <w:rPr>
          <w:rFonts w:cstheme="minorHAnsi"/>
          <w:sz w:val="24"/>
          <w:szCs w:val="24"/>
        </w:rPr>
        <w:t xml:space="preserve">U všech moderních disků se při </w:t>
      </w:r>
      <w:proofErr w:type="spellStart"/>
      <w:r w:rsidRPr="00190C28">
        <w:rPr>
          <w:rFonts w:cstheme="minorHAnsi"/>
          <w:sz w:val="24"/>
          <w:szCs w:val="24"/>
        </w:rPr>
        <w:t>nízkoúrovňovém</w:t>
      </w:r>
      <w:proofErr w:type="spellEnd"/>
      <w:r w:rsidRPr="00190C28">
        <w:rPr>
          <w:rFonts w:cstheme="minorHAnsi"/>
          <w:sz w:val="24"/>
          <w:szCs w:val="24"/>
        </w:rPr>
        <w:t xml:space="preserve"> formátování používá metoda zónového zápisu (ZBR – </w:t>
      </w:r>
      <w:proofErr w:type="spellStart"/>
      <w:r w:rsidRPr="00190C28">
        <w:rPr>
          <w:rFonts w:cstheme="minorHAnsi"/>
          <w:sz w:val="24"/>
          <w:szCs w:val="24"/>
        </w:rPr>
        <w:t>Z</w:t>
      </w:r>
      <w:r w:rsidRPr="00190C28">
        <w:rPr>
          <w:rFonts w:cstheme="minorHAnsi"/>
          <w:sz w:val="24"/>
          <w:szCs w:val="24"/>
        </w:rPr>
        <w:t>one</w:t>
      </w:r>
      <w:proofErr w:type="spellEnd"/>
      <w:r w:rsidRPr="00190C28">
        <w:rPr>
          <w:rFonts w:cstheme="minorHAnsi"/>
          <w:sz w:val="24"/>
          <w:szCs w:val="24"/>
        </w:rPr>
        <w:t xml:space="preserve"> </w:t>
      </w:r>
      <w:r w:rsidRPr="00190C28">
        <w:rPr>
          <w:rFonts w:cstheme="minorHAnsi"/>
          <w:sz w:val="24"/>
          <w:szCs w:val="24"/>
        </w:rPr>
        <w:t>B</w:t>
      </w:r>
      <w:r w:rsidRPr="00190C28">
        <w:rPr>
          <w:rFonts w:cstheme="minorHAnsi"/>
          <w:sz w:val="24"/>
          <w:szCs w:val="24"/>
        </w:rPr>
        <w:t xml:space="preserve">it </w:t>
      </w:r>
      <w:proofErr w:type="spellStart"/>
      <w:r w:rsidRPr="00190C28">
        <w:rPr>
          <w:rFonts w:cstheme="minorHAnsi"/>
          <w:sz w:val="24"/>
          <w:szCs w:val="24"/>
        </w:rPr>
        <w:t>R</w:t>
      </w:r>
      <w:r w:rsidRPr="00190C28">
        <w:rPr>
          <w:rFonts w:cstheme="minorHAnsi"/>
          <w:sz w:val="24"/>
          <w:szCs w:val="24"/>
        </w:rPr>
        <w:t>ecording</w:t>
      </w:r>
      <w:proofErr w:type="spellEnd"/>
      <w:r w:rsidRPr="00190C28">
        <w:rPr>
          <w:rFonts w:cstheme="minorHAnsi"/>
          <w:sz w:val="24"/>
          <w:szCs w:val="24"/>
        </w:rPr>
        <w:t>). U zónového zápisu se stopy (cylindry) seskupují do zón s různým počtem sektorů ve stopě. Vnější stopy jsou totiž podstatně delší než stopy u středu disku. V dlouhých stopách na vnějším okraji plotny je sektorů více a v kratších stopách u středu méně. Používání ZBR tedy zvyšuje kapacitu disku.</w:t>
      </w:r>
    </w:p>
    <w:p w:rsidR="008363F1" w:rsidRPr="00190C28" w:rsidRDefault="008363F1" w:rsidP="00190C28">
      <w:pPr>
        <w:rPr>
          <w:rFonts w:cstheme="minorHAnsi"/>
          <w:b/>
          <w:sz w:val="24"/>
          <w:szCs w:val="24"/>
        </w:rPr>
      </w:pPr>
      <w:r w:rsidRPr="00190C28">
        <w:rPr>
          <w:rFonts w:cstheme="minorHAnsi"/>
          <w:b/>
          <w:sz w:val="24"/>
          <w:szCs w:val="24"/>
        </w:rPr>
        <w:t>Cluster</w:t>
      </w:r>
    </w:p>
    <w:p w:rsidR="008363F1" w:rsidRPr="00190C28" w:rsidRDefault="005C3997" w:rsidP="00980222">
      <w:pPr>
        <w:rPr>
          <w:rFonts w:cstheme="minorHAnsi"/>
          <w:sz w:val="24"/>
          <w:szCs w:val="24"/>
        </w:rPr>
      </w:pPr>
      <w:r w:rsidRPr="00190C28">
        <w:rPr>
          <w:rFonts w:cstheme="minorHAnsi"/>
          <w:sz w:val="24"/>
          <w:szCs w:val="24"/>
        </w:rPr>
        <w:t xml:space="preserve">Operační systém si potom z jednotlivých sektorů skládá alokační jednotky nazývané clustery. </w:t>
      </w:r>
    </w:p>
    <w:p w:rsidR="008363F1" w:rsidRPr="00190C28" w:rsidRDefault="005C3997" w:rsidP="00980222">
      <w:pPr>
        <w:rPr>
          <w:rFonts w:cstheme="minorHAnsi"/>
          <w:sz w:val="24"/>
          <w:szCs w:val="24"/>
        </w:rPr>
      </w:pPr>
      <w:r w:rsidRPr="00190C28">
        <w:rPr>
          <w:rFonts w:cstheme="minorHAnsi"/>
          <w:sz w:val="24"/>
          <w:szCs w:val="24"/>
        </w:rPr>
        <w:t xml:space="preserve">Cluster je nejmenší použitelné množství dat pohromadě. </w:t>
      </w:r>
    </w:p>
    <w:p w:rsidR="008363F1" w:rsidRPr="00190C28" w:rsidRDefault="005C3997" w:rsidP="00980222">
      <w:pPr>
        <w:rPr>
          <w:rFonts w:cstheme="minorHAnsi"/>
          <w:sz w:val="24"/>
          <w:szCs w:val="24"/>
        </w:rPr>
      </w:pPr>
      <w:r w:rsidRPr="00190C28">
        <w:rPr>
          <w:rFonts w:cstheme="minorHAnsi"/>
          <w:sz w:val="24"/>
          <w:szCs w:val="24"/>
        </w:rPr>
        <w:t xml:space="preserve">Použití clusterů umožňuje výrazně snížit režii při adresaci a evidenci uložených dat. </w:t>
      </w:r>
    </w:p>
    <w:p w:rsidR="005C3997" w:rsidRPr="00190C28" w:rsidRDefault="005C3997" w:rsidP="00980222">
      <w:pPr>
        <w:rPr>
          <w:rFonts w:cstheme="minorHAnsi"/>
          <w:sz w:val="24"/>
          <w:szCs w:val="24"/>
        </w:rPr>
      </w:pPr>
      <w:r w:rsidRPr="00190C28">
        <w:rPr>
          <w:rFonts w:cstheme="minorHAnsi"/>
          <w:sz w:val="24"/>
          <w:szCs w:val="24"/>
        </w:rPr>
        <w:t>Velikost clusteru je dána především velikostí diskového oddílu a použitým souborovým systémem.</w:t>
      </w:r>
    </w:p>
    <w:p w:rsidR="008363F1" w:rsidRPr="00190C28" w:rsidRDefault="008363F1" w:rsidP="00980222">
      <w:pPr>
        <w:rPr>
          <w:rFonts w:cstheme="minorHAnsi"/>
          <w:sz w:val="24"/>
          <w:szCs w:val="24"/>
        </w:rPr>
      </w:pPr>
      <w:r w:rsidRPr="00190C28">
        <w:rPr>
          <w:rFonts w:cstheme="minorHAnsi"/>
          <w:sz w:val="24"/>
          <w:szCs w:val="24"/>
        </w:rPr>
        <w:t>Kapacita disku se vypočítá jako součin CHS – cylindry x hlavičky x sektory.</w:t>
      </w:r>
    </w:p>
    <w:p w:rsidR="008363F1" w:rsidRPr="00190C28" w:rsidRDefault="000A5A02" w:rsidP="008363F1">
      <w:pPr>
        <w:jc w:val="center"/>
        <w:rPr>
          <w:rFonts w:cstheme="minorHAnsi"/>
          <w:b/>
          <w:sz w:val="24"/>
          <w:szCs w:val="24"/>
        </w:rPr>
      </w:pPr>
      <w:r w:rsidRPr="00190C28">
        <w:rPr>
          <w:rFonts w:cstheme="minorHAnsi"/>
          <w:b/>
          <w:sz w:val="24"/>
          <w:szCs w:val="24"/>
        </w:rPr>
        <w:t>Rozdělení Disku na oddíly (patří už k logické)</w:t>
      </w:r>
    </w:p>
    <w:p w:rsidR="000A5A02" w:rsidRPr="00190C28" w:rsidRDefault="000A5A02" w:rsidP="000A5A02">
      <w:pPr>
        <w:rPr>
          <w:rFonts w:cstheme="minorHAnsi"/>
          <w:sz w:val="24"/>
          <w:szCs w:val="24"/>
        </w:rPr>
      </w:pPr>
      <w:r w:rsidRPr="00190C28">
        <w:rPr>
          <w:rFonts w:cstheme="minorHAnsi"/>
          <w:sz w:val="24"/>
          <w:szCs w:val="24"/>
        </w:rPr>
        <w:t xml:space="preserve">Logická struktura disku se vytváří pomocí vysokoúrovňového formátování. </w:t>
      </w:r>
    </w:p>
    <w:p w:rsidR="000A5A02" w:rsidRPr="00190C28" w:rsidRDefault="000A5A02" w:rsidP="000A5A02">
      <w:pPr>
        <w:rPr>
          <w:rFonts w:cstheme="minorHAnsi"/>
          <w:sz w:val="24"/>
          <w:szCs w:val="24"/>
        </w:rPr>
      </w:pPr>
      <w:r w:rsidRPr="00190C28">
        <w:rPr>
          <w:rFonts w:cstheme="minorHAnsi"/>
          <w:sz w:val="24"/>
          <w:szCs w:val="24"/>
        </w:rPr>
        <w:t xml:space="preserve">Slouží k organizaci dat uložených na pevném disku. </w:t>
      </w:r>
    </w:p>
    <w:p w:rsidR="000A5A02" w:rsidRPr="00190C28" w:rsidRDefault="000A5A02" w:rsidP="000A5A02">
      <w:pPr>
        <w:rPr>
          <w:rFonts w:cstheme="minorHAnsi"/>
          <w:sz w:val="24"/>
          <w:szCs w:val="24"/>
        </w:rPr>
      </w:pPr>
      <w:r w:rsidRPr="00190C28">
        <w:rPr>
          <w:rFonts w:cstheme="minorHAnsi"/>
          <w:sz w:val="24"/>
          <w:szCs w:val="24"/>
        </w:rPr>
        <w:t>Umožňuje jeden fyzický disk rozdělit na více oddílů, které se v operačním systému tváří jako samostatné disky.</w:t>
      </w:r>
    </w:p>
    <w:p w:rsidR="000A5A02" w:rsidRPr="00190C28" w:rsidRDefault="000A5A02" w:rsidP="000A5A02">
      <w:pPr>
        <w:rPr>
          <w:rFonts w:cstheme="minorHAnsi"/>
          <w:sz w:val="24"/>
          <w:szCs w:val="24"/>
        </w:rPr>
      </w:pPr>
      <w:r w:rsidRPr="00190C28">
        <w:rPr>
          <w:rFonts w:cstheme="minorHAnsi"/>
          <w:sz w:val="24"/>
          <w:szCs w:val="24"/>
        </w:rPr>
        <w:lastRenderedPageBreak/>
        <w:t>Informace o tom, na kolik oddílů je disk rozdělen a jak jsou data organizována (kde jsou na disku umístěna), jsou uloženy v tabulkách, které</w:t>
      </w:r>
      <w:r w:rsidRPr="00190C28">
        <w:rPr>
          <w:rFonts w:cstheme="minorHAnsi"/>
          <w:sz w:val="24"/>
          <w:szCs w:val="24"/>
        </w:rPr>
        <w:t xml:space="preserve"> tvoří logickou strukturu disku </w:t>
      </w:r>
      <w:r w:rsidRPr="00190C28">
        <w:rPr>
          <w:rFonts w:cstheme="minorHAnsi"/>
          <w:sz w:val="24"/>
          <w:szCs w:val="24"/>
        </w:rPr>
        <w:t>(tzv. souborový systém disku)</w:t>
      </w:r>
      <w:r w:rsidRPr="00190C28">
        <w:rPr>
          <w:rFonts w:cstheme="minorHAnsi"/>
          <w:sz w:val="24"/>
          <w:szCs w:val="24"/>
        </w:rPr>
        <w:t>.</w:t>
      </w:r>
    </w:p>
    <w:p w:rsidR="000A5A02" w:rsidRPr="00190C28" w:rsidRDefault="000A5A02" w:rsidP="000A5A02">
      <w:pPr>
        <w:rPr>
          <w:rFonts w:cstheme="minorHAnsi"/>
          <w:sz w:val="24"/>
          <w:szCs w:val="24"/>
        </w:rPr>
      </w:pPr>
      <w:r w:rsidRPr="00190C28">
        <w:rPr>
          <w:rFonts w:cstheme="minorHAnsi"/>
          <w:sz w:val="24"/>
          <w:szCs w:val="24"/>
        </w:rPr>
        <w:t>Roz</w:t>
      </w:r>
      <w:r w:rsidRPr="00190C28">
        <w:rPr>
          <w:rFonts w:cstheme="minorHAnsi"/>
          <w:sz w:val="24"/>
          <w:szCs w:val="24"/>
        </w:rPr>
        <w:t xml:space="preserve">dělení pevného disku na oddíly </w:t>
      </w:r>
      <w:r w:rsidRPr="00190C28">
        <w:rPr>
          <w:rFonts w:cstheme="minorHAnsi"/>
          <w:sz w:val="24"/>
          <w:szCs w:val="24"/>
        </w:rPr>
        <w:t>se provádí v případě, kdy chce uživatel nainstalovat na jeden disk několik různých operačních systémů, ale důvodem může být i prosté oddělení uložených dat. Každý oddíl lze naformá</w:t>
      </w:r>
      <w:r w:rsidRPr="00190C28">
        <w:rPr>
          <w:rFonts w:cstheme="minorHAnsi"/>
          <w:sz w:val="24"/>
          <w:szCs w:val="24"/>
        </w:rPr>
        <w:t>tovat jiným souborovým systémem.</w:t>
      </w:r>
    </w:p>
    <w:p w:rsidR="000A5A02" w:rsidRPr="00190C28" w:rsidRDefault="000A5A02" w:rsidP="000A5A02">
      <w:pPr>
        <w:rPr>
          <w:rFonts w:cstheme="minorHAnsi"/>
          <w:sz w:val="24"/>
          <w:szCs w:val="24"/>
        </w:rPr>
      </w:pPr>
      <w:r w:rsidRPr="00190C28">
        <w:rPr>
          <w:rFonts w:cstheme="minorHAnsi"/>
          <w:sz w:val="24"/>
          <w:szCs w:val="24"/>
        </w:rPr>
        <w:t>Každému oddílu je přiřazeno jedinečné písmeno v rozmezí C až Z</w:t>
      </w:r>
    </w:p>
    <w:p w:rsidR="000A5A02" w:rsidRPr="00190C28" w:rsidRDefault="000A5A02" w:rsidP="000A5A02">
      <w:pPr>
        <w:rPr>
          <w:rFonts w:cstheme="minorHAnsi"/>
          <w:sz w:val="24"/>
          <w:szCs w:val="24"/>
        </w:rPr>
      </w:pPr>
      <w:r w:rsidRPr="00190C28">
        <w:rPr>
          <w:rFonts w:cstheme="minorHAnsi"/>
          <w:sz w:val="24"/>
          <w:szCs w:val="24"/>
        </w:rPr>
        <w:t>V</w:t>
      </w:r>
      <w:r w:rsidRPr="00190C28">
        <w:rPr>
          <w:rFonts w:cstheme="minorHAnsi"/>
          <w:sz w:val="24"/>
          <w:szCs w:val="24"/>
        </w:rPr>
        <w:t xml:space="preserve"> operačním systému se pak každý jeví jako samostatný pevný disk. </w:t>
      </w:r>
    </w:p>
    <w:p w:rsidR="000A5A02" w:rsidRPr="00190C28" w:rsidRDefault="000A5A02" w:rsidP="000A5A02">
      <w:pPr>
        <w:rPr>
          <w:rFonts w:cstheme="minorHAnsi"/>
          <w:sz w:val="24"/>
          <w:szCs w:val="24"/>
        </w:rPr>
      </w:pPr>
      <w:r w:rsidRPr="00190C28">
        <w:rPr>
          <w:rFonts w:cstheme="minorHAnsi"/>
          <w:sz w:val="24"/>
          <w:szCs w:val="24"/>
        </w:rPr>
        <w:t>Na pevném disku musí být alespoň jeden oddíl.</w:t>
      </w:r>
    </w:p>
    <w:p w:rsidR="000A5A02" w:rsidRPr="00190C28" w:rsidRDefault="000A5A02" w:rsidP="000A5A02">
      <w:pPr>
        <w:rPr>
          <w:rFonts w:cstheme="minorHAnsi"/>
          <w:sz w:val="24"/>
          <w:szCs w:val="24"/>
        </w:rPr>
      </w:pPr>
    </w:p>
    <w:p w:rsidR="000A5A02" w:rsidRPr="00190C28" w:rsidRDefault="000A5A02" w:rsidP="000A5A02">
      <w:pPr>
        <w:jc w:val="center"/>
        <w:rPr>
          <w:rFonts w:cstheme="minorHAnsi"/>
          <w:b/>
          <w:sz w:val="24"/>
          <w:szCs w:val="24"/>
        </w:rPr>
      </w:pPr>
      <w:r w:rsidRPr="00190C28">
        <w:rPr>
          <w:rFonts w:cstheme="minorHAnsi"/>
          <w:b/>
          <w:sz w:val="24"/>
          <w:szCs w:val="24"/>
        </w:rPr>
        <w:t>Souborový systém</w:t>
      </w:r>
    </w:p>
    <w:p w:rsidR="000A5A02" w:rsidRPr="00190C28" w:rsidRDefault="000A5A02" w:rsidP="000A5A02">
      <w:pPr>
        <w:rPr>
          <w:rFonts w:cstheme="minorHAnsi"/>
          <w:sz w:val="24"/>
          <w:szCs w:val="24"/>
        </w:rPr>
      </w:pPr>
      <w:r w:rsidRPr="00190C28">
        <w:rPr>
          <w:rFonts w:cstheme="minorHAnsi"/>
          <w:sz w:val="24"/>
          <w:szCs w:val="24"/>
        </w:rPr>
        <w:t xml:space="preserve">Souborový systém je </w:t>
      </w:r>
      <w:r w:rsidRPr="00190C28">
        <w:rPr>
          <w:rFonts w:cstheme="minorHAnsi"/>
          <w:sz w:val="24"/>
          <w:szCs w:val="24"/>
        </w:rPr>
        <w:t xml:space="preserve">datová struktura vytvořená vysokoúrovňovým formátováním pevného disku, která slouží k organizaci souborů a tedy i adresářů na pevném disku tak, </w:t>
      </w:r>
      <w:proofErr w:type="gramStart"/>
      <w:r w:rsidRPr="00190C28">
        <w:rPr>
          <w:rFonts w:cstheme="minorHAnsi"/>
          <w:sz w:val="24"/>
          <w:szCs w:val="24"/>
        </w:rPr>
        <w:t>aby je</w:t>
      </w:r>
      <w:proofErr w:type="gramEnd"/>
      <w:r w:rsidRPr="00190C28">
        <w:rPr>
          <w:rFonts w:cstheme="minorHAnsi"/>
          <w:sz w:val="24"/>
          <w:szCs w:val="24"/>
        </w:rPr>
        <w:t xml:space="preserve"> bylo možné snadno najít a přistupovat k nim.</w:t>
      </w:r>
    </w:p>
    <w:p w:rsidR="000A5A02" w:rsidRPr="00190C28" w:rsidRDefault="000A5A02" w:rsidP="000A5A02">
      <w:pPr>
        <w:rPr>
          <w:rFonts w:cstheme="minorHAnsi"/>
          <w:sz w:val="24"/>
          <w:szCs w:val="24"/>
        </w:rPr>
      </w:pPr>
      <w:r w:rsidRPr="00190C28">
        <w:rPr>
          <w:rFonts w:cstheme="minorHAnsi"/>
          <w:sz w:val="24"/>
          <w:szCs w:val="24"/>
        </w:rPr>
        <w:t xml:space="preserve">Souborový systém umožňuje ukládat data do souborů, které jsou označeny názvem a příponou. </w:t>
      </w:r>
    </w:p>
    <w:p w:rsidR="000A5A02" w:rsidRPr="00190C28" w:rsidRDefault="000A5A02" w:rsidP="000A5A02">
      <w:pPr>
        <w:rPr>
          <w:rFonts w:cstheme="minorHAnsi"/>
          <w:sz w:val="24"/>
          <w:szCs w:val="24"/>
        </w:rPr>
      </w:pPr>
      <w:r w:rsidRPr="00190C28">
        <w:rPr>
          <w:rFonts w:cstheme="minorHAnsi"/>
          <w:sz w:val="24"/>
          <w:szCs w:val="24"/>
        </w:rPr>
        <w:t>Umožňuje vytvářet také adresáře (resp. složky), pomocí kterých lze soubory organizovat do stromové struktury. Informace uložené v systému souborů dělíme na METADATA a DATA.</w:t>
      </w:r>
    </w:p>
    <w:p w:rsidR="000A5A02" w:rsidRPr="00190C28" w:rsidRDefault="000A5A02" w:rsidP="000A5A02">
      <w:pPr>
        <w:rPr>
          <w:rFonts w:cstheme="minorHAnsi"/>
          <w:sz w:val="24"/>
          <w:szCs w:val="24"/>
        </w:rPr>
      </w:pPr>
      <w:proofErr w:type="spellStart"/>
      <w:r w:rsidRPr="00190C28">
        <w:rPr>
          <w:rFonts w:cstheme="minorHAnsi"/>
          <w:b/>
          <w:sz w:val="24"/>
          <w:szCs w:val="24"/>
        </w:rPr>
        <w:t>Metadata</w:t>
      </w:r>
      <w:proofErr w:type="spellEnd"/>
      <w:r w:rsidRPr="00190C28">
        <w:rPr>
          <w:rFonts w:cstheme="minorHAnsi"/>
          <w:sz w:val="24"/>
          <w:szCs w:val="24"/>
        </w:rPr>
        <w:t xml:space="preserve"> - </w:t>
      </w:r>
      <w:r w:rsidRPr="00190C28">
        <w:rPr>
          <w:rFonts w:cstheme="minorHAnsi"/>
          <w:sz w:val="24"/>
          <w:szCs w:val="24"/>
        </w:rPr>
        <w:t>popisují strukturu systému souborů a nesou doplňující informace</w:t>
      </w:r>
      <w:r w:rsidRPr="00190C28">
        <w:rPr>
          <w:rFonts w:cstheme="minorHAnsi"/>
          <w:sz w:val="24"/>
          <w:szCs w:val="24"/>
        </w:rPr>
        <w:t xml:space="preserve">: velikost souboru, čas poslední změny souboru, </w:t>
      </w:r>
      <w:r w:rsidRPr="00190C28">
        <w:rPr>
          <w:rFonts w:cstheme="minorHAnsi"/>
          <w:sz w:val="24"/>
          <w:szCs w:val="24"/>
        </w:rPr>
        <w:t>čas posledního přístupu k</w:t>
      </w:r>
      <w:r w:rsidRPr="00190C28">
        <w:rPr>
          <w:rFonts w:cstheme="minorHAnsi"/>
          <w:sz w:val="24"/>
          <w:szCs w:val="24"/>
        </w:rPr>
        <w:t xml:space="preserve"> souboru, vlastník souboru, oprávnění uživatelů, </w:t>
      </w:r>
      <w:r w:rsidRPr="00190C28">
        <w:rPr>
          <w:rFonts w:cstheme="minorHAnsi"/>
          <w:sz w:val="24"/>
          <w:szCs w:val="24"/>
        </w:rPr>
        <w:t xml:space="preserve">seznam (adresy) bloků dat, které tvoří vlastní soubor </w:t>
      </w:r>
      <w:proofErr w:type="spellStart"/>
      <w:r w:rsidRPr="00190C28">
        <w:rPr>
          <w:rFonts w:cstheme="minorHAnsi"/>
          <w:sz w:val="24"/>
          <w:szCs w:val="24"/>
        </w:rPr>
        <w:t>atd</w:t>
      </w:r>
      <w:proofErr w:type="spellEnd"/>
      <w:r w:rsidRPr="00190C28">
        <w:rPr>
          <w:rFonts w:cstheme="minorHAnsi"/>
          <w:sz w:val="24"/>
          <w:szCs w:val="24"/>
        </w:rPr>
        <w:t>…</w:t>
      </w:r>
    </w:p>
    <w:p w:rsidR="000A5A02" w:rsidRPr="00190C28" w:rsidRDefault="000A5A02" w:rsidP="000A5A02">
      <w:pPr>
        <w:rPr>
          <w:rFonts w:cstheme="minorHAnsi"/>
          <w:sz w:val="24"/>
          <w:szCs w:val="24"/>
        </w:rPr>
      </w:pPr>
      <w:r w:rsidRPr="00190C28">
        <w:rPr>
          <w:rFonts w:cstheme="minorHAnsi"/>
          <w:b/>
          <w:sz w:val="24"/>
          <w:szCs w:val="24"/>
        </w:rPr>
        <w:t>Data</w:t>
      </w:r>
      <w:r w:rsidRPr="00190C28">
        <w:rPr>
          <w:rFonts w:cstheme="minorHAnsi"/>
          <w:sz w:val="24"/>
          <w:szCs w:val="24"/>
        </w:rPr>
        <w:t xml:space="preserve"> - </w:t>
      </w:r>
      <w:r w:rsidRPr="00190C28">
        <w:rPr>
          <w:rFonts w:cstheme="minorHAnsi"/>
          <w:sz w:val="24"/>
          <w:szCs w:val="24"/>
        </w:rPr>
        <w:t>obsah souboru</w:t>
      </w:r>
    </w:p>
    <w:p w:rsidR="000A5A02" w:rsidRPr="00190C28" w:rsidRDefault="000A5A02" w:rsidP="000A5A02">
      <w:pPr>
        <w:rPr>
          <w:rFonts w:cstheme="minorHAnsi"/>
          <w:sz w:val="24"/>
          <w:szCs w:val="24"/>
        </w:rPr>
      </w:pPr>
      <w:r w:rsidRPr="00190C28">
        <w:rPr>
          <w:rFonts w:cstheme="minorHAnsi"/>
          <w:sz w:val="24"/>
          <w:szCs w:val="24"/>
        </w:rPr>
        <w:t>Software, který realizuje souborový systém, bývá obvykle součástí operačního systému. Většina operačních systémů podporuje několik různých souborových systémů</w:t>
      </w:r>
    </w:p>
    <w:p w:rsidR="000A5A02" w:rsidRPr="00190C28" w:rsidRDefault="000A5A02" w:rsidP="000A5A02">
      <w:pPr>
        <w:rPr>
          <w:rFonts w:cstheme="minorHAnsi"/>
          <w:sz w:val="24"/>
          <w:szCs w:val="24"/>
        </w:rPr>
      </w:pPr>
      <w:r w:rsidRPr="00190C28">
        <w:rPr>
          <w:rFonts w:cstheme="minorHAnsi"/>
          <w:sz w:val="24"/>
          <w:szCs w:val="24"/>
        </w:rPr>
        <w:t>Windows – FAT, NTFS, ISO 9660</w:t>
      </w:r>
    </w:p>
    <w:p w:rsidR="00B26C5E" w:rsidRPr="00190C28" w:rsidRDefault="00B26C5E" w:rsidP="000A5A02">
      <w:pPr>
        <w:rPr>
          <w:rFonts w:cstheme="minorHAnsi"/>
          <w:sz w:val="24"/>
          <w:szCs w:val="24"/>
        </w:rPr>
      </w:pPr>
      <w:r w:rsidRPr="00190C28">
        <w:rPr>
          <w:rFonts w:cstheme="minorHAnsi"/>
          <w:sz w:val="24"/>
          <w:szCs w:val="24"/>
        </w:rPr>
        <w:t>Linux – ext2, ext3, ext4, JFS…</w:t>
      </w:r>
    </w:p>
    <w:p w:rsidR="00B26C5E" w:rsidRPr="00190C28" w:rsidRDefault="00B26C5E" w:rsidP="000A5A02">
      <w:pPr>
        <w:rPr>
          <w:rFonts w:cstheme="minorHAnsi"/>
          <w:sz w:val="24"/>
          <w:szCs w:val="24"/>
        </w:rPr>
      </w:pPr>
      <w:r w:rsidRPr="00190C28">
        <w:rPr>
          <w:rFonts w:cstheme="minorHAnsi"/>
          <w:sz w:val="24"/>
          <w:szCs w:val="24"/>
        </w:rPr>
        <w:t>Základní části logické struktury disku</w:t>
      </w:r>
    </w:p>
    <w:p w:rsidR="00B26C5E" w:rsidRPr="00190C28" w:rsidRDefault="00B26C5E" w:rsidP="000A5A02">
      <w:pPr>
        <w:rPr>
          <w:rFonts w:cstheme="minorHAnsi"/>
          <w:b/>
          <w:sz w:val="24"/>
          <w:szCs w:val="24"/>
        </w:rPr>
      </w:pPr>
      <w:r w:rsidRPr="00190C28">
        <w:rPr>
          <w:rFonts w:cstheme="minorHAnsi"/>
          <w:b/>
          <w:sz w:val="24"/>
          <w:szCs w:val="24"/>
        </w:rPr>
        <w:t>MBR</w:t>
      </w:r>
      <w:r w:rsidRPr="00190C28">
        <w:rPr>
          <w:rFonts w:cstheme="minorHAnsi"/>
          <w:b/>
          <w:sz w:val="24"/>
          <w:szCs w:val="24"/>
        </w:rPr>
        <w:t xml:space="preserve"> </w:t>
      </w:r>
      <w:r w:rsidRPr="00190C28">
        <w:rPr>
          <w:rFonts w:cstheme="minorHAnsi"/>
          <w:b/>
          <w:sz w:val="24"/>
          <w:szCs w:val="24"/>
        </w:rPr>
        <w:t xml:space="preserve">(Master </w:t>
      </w:r>
      <w:proofErr w:type="spellStart"/>
      <w:r w:rsidRPr="00190C28">
        <w:rPr>
          <w:rFonts w:cstheme="minorHAnsi"/>
          <w:b/>
          <w:sz w:val="24"/>
          <w:szCs w:val="24"/>
        </w:rPr>
        <w:t>Boot</w:t>
      </w:r>
      <w:proofErr w:type="spellEnd"/>
      <w:r w:rsidRPr="00190C28">
        <w:rPr>
          <w:rFonts w:cstheme="minorHAnsi"/>
          <w:b/>
          <w:sz w:val="24"/>
          <w:szCs w:val="24"/>
        </w:rPr>
        <w:t xml:space="preserve"> </w:t>
      </w:r>
      <w:proofErr w:type="spellStart"/>
      <w:r w:rsidRPr="00190C28">
        <w:rPr>
          <w:rFonts w:cstheme="minorHAnsi"/>
          <w:b/>
          <w:sz w:val="24"/>
          <w:szCs w:val="24"/>
        </w:rPr>
        <w:t>Record</w:t>
      </w:r>
      <w:proofErr w:type="spellEnd"/>
      <w:r w:rsidRPr="00190C28">
        <w:rPr>
          <w:rFonts w:cstheme="minorHAnsi"/>
          <w:b/>
          <w:sz w:val="24"/>
          <w:szCs w:val="24"/>
        </w:rPr>
        <w:t>)</w:t>
      </w:r>
    </w:p>
    <w:p w:rsidR="00B26C5E" w:rsidRPr="00190C28" w:rsidRDefault="00B26C5E" w:rsidP="000A5A02">
      <w:pPr>
        <w:rPr>
          <w:rFonts w:cstheme="minorHAnsi"/>
          <w:sz w:val="24"/>
          <w:szCs w:val="24"/>
        </w:rPr>
      </w:pPr>
      <w:r w:rsidRPr="00190C28">
        <w:rPr>
          <w:rFonts w:cstheme="minorHAnsi"/>
          <w:sz w:val="24"/>
          <w:szCs w:val="24"/>
        </w:rPr>
        <w:t xml:space="preserve">Tvoří základ logické struktury. Záznam je umístěn na začátku disku (nultá stopa, první sektor). </w:t>
      </w:r>
    </w:p>
    <w:p w:rsidR="00B26C5E" w:rsidRPr="00190C28" w:rsidRDefault="00B26C5E" w:rsidP="000A5A02">
      <w:pPr>
        <w:rPr>
          <w:rFonts w:cstheme="minorHAnsi"/>
          <w:sz w:val="24"/>
          <w:szCs w:val="24"/>
        </w:rPr>
      </w:pPr>
      <w:r w:rsidRPr="00190C28">
        <w:rPr>
          <w:rFonts w:cstheme="minorHAnsi"/>
          <w:sz w:val="24"/>
          <w:szCs w:val="24"/>
        </w:rPr>
        <w:t xml:space="preserve">Má dvě části - zaváděcí záznam a </w:t>
      </w:r>
      <w:proofErr w:type="spellStart"/>
      <w:r w:rsidRPr="00190C28">
        <w:rPr>
          <w:rFonts w:cstheme="minorHAnsi"/>
          <w:sz w:val="24"/>
          <w:szCs w:val="24"/>
        </w:rPr>
        <w:t>Partition</w:t>
      </w:r>
      <w:proofErr w:type="spellEnd"/>
      <w:r w:rsidRPr="00190C28">
        <w:rPr>
          <w:rFonts w:cstheme="minorHAnsi"/>
          <w:sz w:val="24"/>
          <w:szCs w:val="24"/>
        </w:rPr>
        <w:t xml:space="preserve"> table</w:t>
      </w:r>
      <w:r w:rsidRPr="00190C28">
        <w:rPr>
          <w:rFonts w:cstheme="minorHAnsi"/>
          <w:sz w:val="24"/>
          <w:szCs w:val="24"/>
        </w:rPr>
        <w:t xml:space="preserve"> (</w:t>
      </w:r>
      <w:r w:rsidRPr="00190C28">
        <w:rPr>
          <w:rFonts w:cstheme="minorHAnsi"/>
          <w:sz w:val="24"/>
          <w:szCs w:val="24"/>
        </w:rPr>
        <w:t>tabulku oblastí</w:t>
      </w:r>
      <w:r w:rsidRPr="00190C28">
        <w:rPr>
          <w:rFonts w:cstheme="minorHAnsi"/>
          <w:sz w:val="24"/>
          <w:szCs w:val="24"/>
        </w:rPr>
        <w:t>)</w:t>
      </w:r>
    </w:p>
    <w:p w:rsidR="00B26C5E" w:rsidRPr="00190C28" w:rsidRDefault="00B26C5E" w:rsidP="000A5A02">
      <w:pPr>
        <w:rPr>
          <w:rFonts w:cstheme="minorHAnsi"/>
          <w:sz w:val="24"/>
          <w:szCs w:val="24"/>
        </w:rPr>
      </w:pPr>
      <w:r w:rsidRPr="00190C28">
        <w:rPr>
          <w:rFonts w:cstheme="minorHAnsi"/>
          <w:b/>
          <w:sz w:val="24"/>
          <w:szCs w:val="24"/>
        </w:rPr>
        <w:lastRenderedPageBreak/>
        <w:t>Zaváděcí záznam</w:t>
      </w:r>
      <w:r w:rsidRPr="00190C28">
        <w:rPr>
          <w:rFonts w:cstheme="minorHAnsi"/>
          <w:sz w:val="24"/>
          <w:szCs w:val="24"/>
        </w:rPr>
        <w:t xml:space="preserve"> -</w:t>
      </w:r>
      <w:r w:rsidRPr="00190C28">
        <w:rPr>
          <w:rFonts w:cstheme="minorHAnsi"/>
          <w:sz w:val="24"/>
          <w:szCs w:val="24"/>
        </w:rPr>
        <w:t xml:space="preserve"> obsahuje krátký program spuštěný při startu počítače </w:t>
      </w:r>
      <w:proofErr w:type="spellStart"/>
      <w:r w:rsidRPr="00190C28">
        <w:rPr>
          <w:rFonts w:cstheme="minorHAnsi"/>
          <w:sz w:val="24"/>
          <w:szCs w:val="24"/>
        </w:rPr>
        <w:t>BlOSem</w:t>
      </w:r>
      <w:proofErr w:type="spellEnd"/>
      <w:r w:rsidRPr="00190C28">
        <w:rPr>
          <w:rFonts w:cstheme="minorHAnsi"/>
          <w:sz w:val="24"/>
          <w:szCs w:val="24"/>
        </w:rPr>
        <w:t>. Jeho úkolem je načíst tabulku oblastí a najít aktivní oblast, ze které se načte operační systém</w:t>
      </w:r>
    </w:p>
    <w:p w:rsidR="00B26C5E" w:rsidRPr="00190C28" w:rsidRDefault="00B26C5E" w:rsidP="000A5A02">
      <w:pPr>
        <w:rPr>
          <w:rFonts w:cstheme="minorHAnsi"/>
          <w:sz w:val="24"/>
          <w:szCs w:val="24"/>
        </w:rPr>
      </w:pPr>
      <w:proofErr w:type="spellStart"/>
      <w:r w:rsidRPr="00190C28">
        <w:rPr>
          <w:rFonts w:cstheme="minorHAnsi"/>
          <w:b/>
          <w:sz w:val="24"/>
          <w:szCs w:val="24"/>
        </w:rPr>
        <w:t>Partition</w:t>
      </w:r>
      <w:proofErr w:type="spellEnd"/>
      <w:r w:rsidRPr="00190C28">
        <w:rPr>
          <w:rFonts w:cstheme="minorHAnsi"/>
          <w:b/>
          <w:sz w:val="24"/>
          <w:szCs w:val="24"/>
        </w:rPr>
        <w:t xml:space="preserve"> table (tabulka oblastí)</w:t>
      </w:r>
      <w:r w:rsidRPr="00190C28">
        <w:rPr>
          <w:rFonts w:cstheme="minorHAnsi"/>
          <w:sz w:val="24"/>
          <w:szCs w:val="24"/>
        </w:rPr>
        <w:t xml:space="preserve"> – obsahuje informace o dělení d</w:t>
      </w:r>
      <w:r w:rsidRPr="00190C28">
        <w:rPr>
          <w:rFonts w:cstheme="minorHAnsi"/>
          <w:sz w:val="24"/>
          <w:szCs w:val="24"/>
        </w:rPr>
        <w:t>isku na oblasti.</w:t>
      </w:r>
    </w:p>
    <w:p w:rsidR="00B26C5E" w:rsidRPr="00190C28" w:rsidRDefault="00B26C5E" w:rsidP="000A5A02">
      <w:pPr>
        <w:rPr>
          <w:rFonts w:cstheme="minorHAnsi"/>
          <w:sz w:val="24"/>
          <w:szCs w:val="24"/>
        </w:rPr>
      </w:pPr>
      <w:r w:rsidRPr="00190C28">
        <w:rPr>
          <w:rFonts w:cstheme="minorHAnsi"/>
          <w:sz w:val="24"/>
          <w:szCs w:val="24"/>
        </w:rPr>
        <w:t xml:space="preserve">Rozdělení oddílů: Primární (OS), Rozšířený a </w:t>
      </w:r>
      <w:proofErr w:type="gramStart"/>
      <w:r w:rsidRPr="00190C28">
        <w:rPr>
          <w:rFonts w:cstheme="minorHAnsi"/>
          <w:sz w:val="24"/>
          <w:szCs w:val="24"/>
        </w:rPr>
        <w:t>Logický (D,E,F…</w:t>
      </w:r>
      <w:proofErr w:type="gramEnd"/>
      <w:r w:rsidRPr="00190C28">
        <w:rPr>
          <w:rFonts w:cstheme="minorHAnsi"/>
          <w:sz w:val="24"/>
          <w:szCs w:val="24"/>
        </w:rPr>
        <w:t>)</w:t>
      </w:r>
    </w:p>
    <w:p w:rsidR="00B26C5E" w:rsidRPr="00190C28" w:rsidRDefault="00B26C5E" w:rsidP="000A5A02">
      <w:pPr>
        <w:rPr>
          <w:rFonts w:cstheme="minorHAnsi"/>
          <w:sz w:val="24"/>
          <w:szCs w:val="24"/>
        </w:rPr>
      </w:pPr>
      <w:r w:rsidRPr="00190C28">
        <w:rPr>
          <w:rFonts w:cstheme="minorHAnsi"/>
          <w:noProof/>
          <w:sz w:val="24"/>
          <w:szCs w:val="24"/>
          <w:lang w:eastAsia="cs-CZ"/>
        </w:rPr>
        <w:drawing>
          <wp:inline distT="0" distB="0" distL="0" distR="0" wp14:anchorId="7692F5CD" wp14:editId="7EECA1FE">
            <wp:extent cx="5760720" cy="2922007"/>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922007"/>
                    </a:xfrm>
                    <a:prstGeom prst="rect">
                      <a:avLst/>
                    </a:prstGeom>
                  </pic:spPr>
                </pic:pic>
              </a:graphicData>
            </a:graphic>
          </wp:inline>
        </w:drawing>
      </w:r>
    </w:p>
    <w:p w:rsidR="000A5A02" w:rsidRPr="00190C28" w:rsidRDefault="000A5A02" w:rsidP="000A5A02">
      <w:pPr>
        <w:jc w:val="center"/>
        <w:rPr>
          <w:rFonts w:cstheme="minorHAnsi"/>
          <w:b/>
          <w:sz w:val="24"/>
          <w:szCs w:val="24"/>
        </w:rPr>
      </w:pPr>
      <w:r w:rsidRPr="00190C28">
        <w:rPr>
          <w:rFonts w:cstheme="minorHAnsi"/>
          <w:b/>
          <w:sz w:val="24"/>
          <w:szCs w:val="24"/>
        </w:rPr>
        <w:t>Parametry</w:t>
      </w:r>
    </w:p>
    <w:p w:rsidR="000A5A02" w:rsidRPr="00190C28" w:rsidRDefault="000A5A02" w:rsidP="000A5A02">
      <w:pPr>
        <w:rPr>
          <w:rFonts w:cstheme="minorHAnsi"/>
          <w:sz w:val="24"/>
          <w:szCs w:val="24"/>
        </w:rPr>
      </w:pPr>
      <w:r w:rsidRPr="00190C28">
        <w:rPr>
          <w:rFonts w:cstheme="minorHAnsi"/>
          <w:sz w:val="24"/>
          <w:szCs w:val="24"/>
        </w:rPr>
        <w:t xml:space="preserve">Parametry geometrie: počty stop, sektorů, cylindrů, čtecích a zapisovacích hlaviček (většinou 2 na plotnu), počet a velikost clusterů </w:t>
      </w:r>
    </w:p>
    <w:p w:rsidR="000A5A02" w:rsidRPr="00190C28" w:rsidRDefault="000A5A02" w:rsidP="000A5A02">
      <w:pPr>
        <w:rPr>
          <w:rFonts w:cstheme="minorHAnsi"/>
          <w:sz w:val="24"/>
          <w:szCs w:val="24"/>
        </w:rPr>
      </w:pPr>
      <w:r w:rsidRPr="00190C28">
        <w:rPr>
          <w:rFonts w:cstheme="minorHAnsi"/>
          <w:sz w:val="24"/>
          <w:szCs w:val="24"/>
        </w:rPr>
        <w:t xml:space="preserve">Ostatní: formát disku, rozhraní, kapacita (GB, TB), vyrovnávací paměť </w:t>
      </w:r>
      <w:proofErr w:type="spellStart"/>
      <w:r w:rsidRPr="00190C28">
        <w:rPr>
          <w:rFonts w:cstheme="minorHAnsi"/>
          <w:sz w:val="24"/>
          <w:szCs w:val="24"/>
        </w:rPr>
        <w:t>cache</w:t>
      </w:r>
      <w:proofErr w:type="spellEnd"/>
      <w:r w:rsidRPr="00190C28">
        <w:rPr>
          <w:rFonts w:cstheme="minorHAnsi"/>
          <w:sz w:val="24"/>
          <w:szCs w:val="24"/>
        </w:rPr>
        <w:t xml:space="preserve"> (MB), přístupová doba (</w:t>
      </w:r>
      <w:proofErr w:type="spellStart"/>
      <w:r w:rsidRPr="00190C28">
        <w:rPr>
          <w:rFonts w:cstheme="minorHAnsi"/>
          <w:sz w:val="24"/>
          <w:szCs w:val="24"/>
        </w:rPr>
        <w:t>ms</w:t>
      </w:r>
      <w:proofErr w:type="spellEnd"/>
      <w:r w:rsidRPr="00190C28">
        <w:rPr>
          <w:rFonts w:cstheme="minorHAnsi"/>
          <w:sz w:val="24"/>
          <w:szCs w:val="24"/>
        </w:rPr>
        <w:t xml:space="preserve">), počet ploten, spotřeba energie (W), hmotnost (g), odolnost </w:t>
      </w:r>
    </w:p>
    <w:p w:rsidR="000A5A02" w:rsidRPr="00190C28" w:rsidRDefault="000A5A02" w:rsidP="000A5A02">
      <w:pPr>
        <w:rPr>
          <w:rFonts w:cstheme="minorHAnsi"/>
          <w:sz w:val="24"/>
          <w:szCs w:val="24"/>
        </w:rPr>
      </w:pPr>
      <w:r w:rsidRPr="00190C28">
        <w:rPr>
          <w:rFonts w:cstheme="minorHAnsi"/>
          <w:sz w:val="24"/>
          <w:szCs w:val="24"/>
        </w:rPr>
        <w:t>/* odolnost třeba proti otřesu - Vybavení G-senzorem, který je schopen rozpoznat, kdy pevný disk padá na zem. Integrovaný systém umí v takovém případě zaparkovat hlavičky na bezpečná místa, kde nedojde k jejich poškození. */</w:t>
      </w:r>
    </w:p>
    <w:p w:rsidR="00B26C5E" w:rsidRPr="00190C28" w:rsidRDefault="00B26C5E" w:rsidP="00B26C5E">
      <w:pPr>
        <w:jc w:val="center"/>
        <w:rPr>
          <w:rFonts w:cstheme="minorHAnsi"/>
          <w:b/>
          <w:sz w:val="24"/>
          <w:szCs w:val="24"/>
        </w:rPr>
      </w:pPr>
      <w:r w:rsidRPr="00190C28">
        <w:rPr>
          <w:rFonts w:cstheme="minorHAnsi"/>
          <w:b/>
          <w:sz w:val="24"/>
          <w:szCs w:val="24"/>
        </w:rPr>
        <w:t>nové vývojové směry HDD</w:t>
      </w:r>
    </w:p>
    <w:p w:rsidR="00B26C5E" w:rsidRPr="00190C28" w:rsidRDefault="00B26C5E" w:rsidP="00B26C5E">
      <w:pPr>
        <w:rPr>
          <w:rFonts w:cstheme="minorHAnsi"/>
          <w:sz w:val="24"/>
          <w:szCs w:val="24"/>
        </w:rPr>
      </w:pPr>
      <w:r w:rsidRPr="00190C28">
        <w:rPr>
          <w:rFonts w:cstheme="minorHAnsi"/>
          <w:b/>
          <w:sz w:val="24"/>
          <w:szCs w:val="24"/>
        </w:rPr>
        <w:t>HAMR</w:t>
      </w:r>
      <w:r w:rsidRPr="00190C28">
        <w:rPr>
          <w:rFonts w:cstheme="minorHAnsi"/>
          <w:sz w:val="24"/>
          <w:szCs w:val="24"/>
        </w:rPr>
        <w:t xml:space="preserve"> </w:t>
      </w:r>
      <w:r w:rsidR="00425740" w:rsidRPr="00190C28">
        <w:rPr>
          <w:rFonts w:cstheme="minorHAnsi"/>
          <w:sz w:val="24"/>
          <w:szCs w:val="24"/>
        </w:rPr>
        <w:t>–</w:t>
      </w:r>
      <w:r w:rsidRPr="00190C28">
        <w:rPr>
          <w:rFonts w:cstheme="minorHAnsi"/>
          <w:sz w:val="24"/>
          <w:szCs w:val="24"/>
        </w:rPr>
        <w:t xml:space="preserve"> </w:t>
      </w:r>
      <w:r w:rsidR="00425740" w:rsidRPr="00190C28">
        <w:rPr>
          <w:rFonts w:cstheme="minorHAnsi"/>
          <w:sz w:val="24"/>
          <w:szCs w:val="24"/>
        </w:rPr>
        <w:t xml:space="preserve">Heat </w:t>
      </w:r>
      <w:proofErr w:type="spellStart"/>
      <w:r w:rsidRPr="00190C28">
        <w:rPr>
          <w:rFonts w:cstheme="minorHAnsi"/>
          <w:sz w:val="24"/>
          <w:szCs w:val="24"/>
        </w:rPr>
        <w:t>Assisted</w:t>
      </w:r>
      <w:proofErr w:type="spellEnd"/>
      <w:r w:rsidRPr="00190C28">
        <w:rPr>
          <w:rFonts w:cstheme="minorHAnsi"/>
          <w:sz w:val="24"/>
          <w:szCs w:val="24"/>
        </w:rPr>
        <w:t xml:space="preserve"> </w:t>
      </w:r>
      <w:proofErr w:type="spellStart"/>
      <w:r w:rsidRPr="00190C28">
        <w:rPr>
          <w:rFonts w:cstheme="minorHAnsi"/>
          <w:sz w:val="24"/>
          <w:szCs w:val="24"/>
        </w:rPr>
        <w:t>Magnetic</w:t>
      </w:r>
      <w:proofErr w:type="spellEnd"/>
      <w:r w:rsidRPr="00190C28">
        <w:rPr>
          <w:rFonts w:cstheme="minorHAnsi"/>
          <w:sz w:val="24"/>
          <w:szCs w:val="24"/>
        </w:rPr>
        <w:t xml:space="preserve"> </w:t>
      </w:r>
      <w:proofErr w:type="spellStart"/>
      <w:r w:rsidRPr="00190C28">
        <w:rPr>
          <w:rFonts w:cstheme="minorHAnsi"/>
          <w:sz w:val="24"/>
          <w:szCs w:val="24"/>
        </w:rPr>
        <w:t>Recording</w:t>
      </w:r>
      <w:proofErr w:type="spellEnd"/>
      <w:r w:rsidR="00425740" w:rsidRPr="00190C28">
        <w:rPr>
          <w:rFonts w:cstheme="minorHAnsi"/>
          <w:sz w:val="24"/>
          <w:szCs w:val="24"/>
        </w:rPr>
        <w:t xml:space="preserve"> (</w:t>
      </w:r>
      <w:proofErr w:type="spellStart"/>
      <w:r w:rsidR="00425740" w:rsidRPr="00190C28">
        <w:rPr>
          <w:rFonts w:cstheme="minorHAnsi"/>
          <w:sz w:val="24"/>
          <w:szCs w:val="24"/>
        </w:rPr>
        <w:t>seagate</w:t>
      </w:r>
      <w:proofErr w:type="spellEnd"/>
      <w:r w:rsidR="00425740" w:rsidRPr="00190C28">
        <w:rPr>
          <w:rFonts w:cstheme="minorHAnsi"/>
          <w:sz w:val="24"/>
          <w:szCs w:val="24"/>
        </w:rPr>
        <w:t>)</w:t>
      </w:r>
    </w:p>
    <w:p w:rsidR="00B26C5E" w:rsidRPr="00190C28" w:rsidRDefault="00B26C5E" w:rsidP="00B26C5E">
      <w:pPr>
        <w:rPr>
          <w:rFonts w:cstheme="minorHAnsi"/>
          <w:color w:val="000000"/>
          <w:sz w:val="24"/>
          <w:szCs w:val="24"/>
          <w:shd w:val="clear" w:color="auto" w:fill="FFFFFF"/>
        </w:rPr>
      </w:pPr>
      <w:r w:rsidRPr="00190C28">
        <w:rPr>
          <w:rFonts w:cstheme="minorHAnsi"/>
          <w:color w:val="000000"/>
          <w:sz w:val="24"/>
          <w:szCs w:val="24"/>
          <w:shd w:val="clear" w:color="auto" w:fill="FFFFFF"/>
        </w:rPr>
        <w:t xml:space="preserve">na každou zapisovací hlavičku je přidána miniaturní laserová </w:t>
      </w:r>
      <w:proofErr w:type="gramStart"/>
      <w:r w:rsidRPr="00190C28">
        <w:rPr>
          <w:rFonts w:cstheme="minorHAnsi"/>
          <w:color w:val="000000"/>
          <w:sz w:val="24"/>
          <w:szCs w:val="24"/>
          <w:shd w:val="clear" w:color="auto" w:fill="FFFFFF"/>
        </w:rPr>
        <w:t>dioda</w:t>
      </w:r>
      <w:r w:rsidRPr="00190C28">
        <w:rPr>
          <w:rFonts w:cstheme="minorHAnsi"/>
          <w:color w:val="000000"/>
          <w:sz w:val="24"/>
          <w:szCs w:val="24"/>
          <w:shd w:val="clear" w:color="auto" w:fill="FFFFFF"/>
        </w:rPr>
        <w:t xml:space="preserve">, </w:t>
      </w:r>
      <w:r w:rsidRPr="00190C28">
        <w:rPr>
          <w:rFonts w:cstheme="minorHAnsi"/>
          <w:color w:val="000000"/>
          <w:sz w:val="24"/>
          <w:szCs w:val="24"/>
          <w:shd w:val="clear" w:color="auto" w:fill="FFFFFF"/>
        </w:rPr>
        <w:t>, která</w:t>
      </w:r>
      <w:proofErr w:type="gramEnd"/>
      <w:r w:rsidRPr="00190C28">
        <w:rPr>
          <w:rFonts w:cstheme="minorHAnsi"/>
          <w:color w:val="000000"/>
          <w:sz w:val="24"/>
          <w:szCs w:val="24"/>
          <w:shd w:val="clear" w:color="auto" w:fill="FFFFFF"/>
        </w:rPr>
        <w:t xml:space="preserve"> konkrétní místo na disku během zápisu zahřeje a umožní tak zapsat miniaturní informaci při požadované kvalitě, polaritě a stabilitě</w:t>
      </w:r>
    </w:p>
    <w:p w:rsidR="00B26C5E" w:rsidRPr="00190C28" w:rsidRDefault="00B26C5E" w:rsidP="00B26C5E">
      <w:pPr>
        <w:rPr>
          <w:rFonts w:cstheme="minorHAnsi"/>
          <w:color w:val="000000"/>
          <w:sz w:val="24"/>
          <w:szCs w:val="24"/>
          <w:shd w:val="clear" w:color="auto" w:fill="FFFFFF"/>
        </w:rPr>
      </w:pPr>
      <w:r w:rsidRPr="00190C28">
        <w:rPr>
          <w:rFonts w:cstheme="minorHAnsi"/>
          <w:color w:val="000000"/>
          <w:sz w:val="24"/>
          <w:szCs w:val="24"/>
          <w:shd w:val="clear" w:color="auto" w:fill="FFFFFF"/>
        </w:rPr>
        <w:t>Díky miniaturizaci prostoru potřebného pro zapsání informace dochází k řádovému navýšení hustoty zápisu</w:t>
      </w:r>
    </w:p>
    <w:p w:rsidR="00B26C5E" w:rsidRPr="00190C28" w:rsidRDefault="00B26C5E" w:rsidP="00B26C5E">
      <w:pPr>
        <w:rPr>
          <w:rFonts w:cstheme="minorHAnsi"/>
          <w:color w:val="000000"/>
          <w:sz w:val="24"/>
          <w:szCs w:val="24"/>
          <w:shd w:val="clear" w:color="auto" w:fill="FFFFFF"/>
        </w:rPr>
      </w:pPr>
      <w:r w:rsidRPr="00190C28">
        <w:rPr>
          <w:rFonts w:cstheme="minorHAnsi"/>
          <w:color w:val="000000"/>
          <w:sz w:val="24"/>
          <w:szCs w:val="24"/>
          <w:shd w:val="clear" w:color="auto" w:fill="FFFFFF"/>
        </w:rPr>
        <w:t>Konkrétní místo se při zápisu asi na nanosekund</w:t>
      </w:r>
      <w:r w:rsidRPr="00190C28">
        <w:rPr>
          <w:rFonts w:cstheme="minorHAnsi"/>
          <w:color w:val="000000"/>
          <w:sz w:val="24"/>
          <w:szCs w:val="24"/>
          <w:shd w:val="clear" w:color="auto" w:fill="FFFFFF"/>
        </w:rPr>
        <w:t xml:space="preserve">u vždy zahřívá přibližně na 650 </w:t>
      </w:r>
      <w:proofErr w:type="spellStart"/>
      <w:r w:rsidRPr="00190C28">
        <w:rPr>
          <w:rFonts w:cstheme="minorHAnsi"/>
          <w:color w:val="000000"/>
          <w:sz w:val="24"/>
          <w:szCs w:val="24"/>
          <w:shd w:val="clear" w:color="auto" w:fill="FFFFFF"/>
        </w:rPr>
        <w:t>stupnů</w:t>
      </w:r>
      <w:proofErr w:type="spellEnd"/>
      <w:r w:rsidRPr="00190C28">
        <w:rPr>
          <w:rFonts w:cstheme="minorHAnsi"/>
          <w:color w:val="000000"/>
          <w:sz w:val="24"/>
          <w:szCs w:val="24"/>
          <w:shd w:val="clear" w:color="auto" w:fill="FFFFFF"/>
        </w:rPr>
        <w:t xml:space="preserve"> celsia. </w:t>
      </w:r>
    </w:p>
    <w:p w:rsidR="00B26C5E" w:rsidRPr="00190C28" w:rsidRDefault="00425740" w:rsidP="00B26C5E">
      <w:pPr>
        <w:rPr>
          <w:rFonts w:cstheme="minorHAnsi"/>
          <w:color w:val="000000"/>
          <w:sz w:val="24"/>
          <w:szCs w:val="24"/>
          <w:shd w:val="clear" w:color="auto" w:fill="FFFFFF"/>
        </w:rPr>
      </w:pPr>
      <w:r w:rsidRPr="00190C28">
        <w:rPr>
          <w:rStyle w:val="Siln"/>
          <w:rFonts w:cstheme="minorHAnsi"/>
          <w:color w:val="000000"/>
          <w:sz w:val="24"/>
          <w:szCs w:val="24"/>
          <w:shd w:val="clear" w:color="auto" w:fill="FFFFFF"/>
        </w:rPr>
        <w:lastRenderedPageBreak/>
        <w:t>MAMR</w:t>
      </w:r>
      <w:r w:rsidRPr="00190C28">
        <w:rPr>
          <w:rStyle w:val="Siln"/>
          <w:rFonts w:cstheme="minorHAnsi"/>
          <w:color w:val="000000"/>
          <w:sz w:val="24"/>
          <w:szCs w:val="24"/>
          <w:shd w:val="clear" w:color="auto" w:fill="FFFFFF"/>
        </w:rPr>
        <w:t xml:space="preserve"> </w:t>
      </w:r>
      <w:r w:rsidRPr="00190C28">
        <w:rPr>
          <w:rStyle w:val="Siln"/>
          <w:rFonts w:cstheme="minorHAnsi"/>
          <w:b w:val="0"/>
          <w:color w:val="000000"/>
          <w:sz w:val="24"/>
          <w:szCs w:val="24"/>
          <w:shd w:val="clear" w:color="auto" w:fill="FFFFFF"/>
        </w:rPr>
        <w:t xml:space="preserve">– </w:t>
      </w:r>
      <w:proofErr w:type="spellStart"/>
      <w:r w:rsidRPr="00190C28">
        <w:rPr>
          <w:rStyle w:val="Siln"/>
          <w:rFonts w:cstheme="minorHAnsi"/>
          <w:b w:val="0"/>
          <w:color w:val="000000"/>
          <w:sz w:val="24"/>
          <w:szCs w:val="24"/>
          <w:shd w:val="clear" w:color="auto" w:fill="FFFFFF"/>
        </w:rPr>
        <w:t>Microwave</w:t>
      </w:r>
      <w:proofErr w:type="spellEnd"/>
      <w:r w:rsidRPr="00190C28">
        <w:rPr>
          <w:rStyle w:val="Siln"/>
          <w:rFonts w:cstheme="minorHAnsi"/>
          <w:b w:val="0"/>
          <w:color w:val="000000"/>
          <w:sz w:val="24"/>
          <w:szCs w:val="24"/>
          <w:shd w:val="clear" w:color="auto" w:fill="FFFFFF"/>
        </w:rPr>
        <w:t xml:space="preserve"> </w:t>
      </w:r>
      <w:proofErr w:type="spellStart"/>
      <w:r w:rsidRPr="00190C28">
        <w:rPr>
          <w:rStyle w:val="Siln"/>
          <w:rFonts w:cstheme="minorHAnsi"/>
          <w:b w:val="0"/>
          <w:color w:val="000000"/>
          <w:sz w:val="24"/>
          <w:szCs w:val="24"/>
          <w:shd w:val="clear" w:color="auto" w:fill="FFFFFF"/>
        </w:rPr>
        <w:t>Assisted</w:t>
      </w:r>
      <w:proofErr w:type="spellEnd"/>
      <w:r w:rsidRPr="00190C28">
        <w:rPr>
          <w:rStyle w:val="Siln"/>
          <w:rFonts w:cstheme="minorHAnsi"/>
          <w:b w:val="0"/>
          <w:color w:val="000000"/>
          <w:sz w:val="24"/>
          <w:szCs w:val="24"/>
          <w:shd w:val="clear" w:color="auto" w:fill="FFFFFF"/>
        </w:rPr>
        <w:t xml:space="preserve"> </w:t>
      </w:r>
      <w:proofErr w:type="spellStart"/>
      <w:r w:rsidRPr="00190C28">
        <w:rPr>
          <w:rStyle w:val="Siln"/>
          <w:rFonts w:cstheme="minorHAnsi"/>
          <w:b w:val="0"/>
          <w:color w:val="000000"/>
          <w:sz w:val="24"/>
          <w:szCs w:val="24"/>
          <w:shd w:val="clear" w:color="auto" w:fill="FFFFFF"/>
        </w:rPr>
        <w:t>Magnetic</w:t>
      </w:r>
      <w:proofErr w:type="spellEnd"/>
      <w:r w:rsidRPr="00190C28">
        <w:rPr>
          <w:rStyle w:val="Siln"/>
          <w:rFonts w:cstheme="minorHAnsi"/>
          <w:b w:val="0"/>
          <w:color w:val="000000"/>
          <w:sz w:val="24"/>
          <w:szCs w:val="24"/>
          <w:shd w:val="clear" w:color="auto" w:fill="FFFFFF"/>
        </w:rPr>
        <w:t xml:space="preserve"> </w:t>
      </w:r>
      <w:proofErr w:type="spellStart"/>
      <w:r w:rsidRPr="00190C28">
        <w:rPr>
          <w:rStyle w:val="Siln"/>
          <w:rFonts w:cstheme="minorHAnsi"/>
          <w:b w:val="0"/>
          <w:color w:val="000000"/>
          <w:sz w:val="24"/>
          <w:szCs w:val="24"/>
          <w:shd w:val="clear" w:color="auto" w:fill="FFFFFF"/>
        </w:rPr>
        <w:t>Recording</w:t>
      </w:r>
      <w:proofErr w:type="spellEnd"/>
      <w:r w:rsidRPr="00190C28">
        <w:rPr>
          <w:rStyle w:val="Siln"/>
          <w:rFonts w:cstheme="minorHAnsi"/>
          <w:b w:val="0"/>
          <w:color w:val="000000"/>
          <w:sz w:val="24"/>
          <w:szCs w:val="24"/>
          <w:shd w:val="clear" w:color="auto" w:fill="FFFFFF"/>
        </w:rPr>
        <w:t xml:space="preserve"> (WD)</w:t>
      </w:r>
    </w:p>
    <w:p w:rsidR="008363F1" w:rsidRPr="00190C28" w:rsidRDefault="00425740" w:rsidP="008363F1">
      <w:pPr>
        <w:rPr>
          <w:rFonts w:cstheme="minorHAnsi"/>
          <w:color w:val="000000"/>
          <w:sz w:val="24"/>
          <w:szCs w:val="24"/>
          <w:shd w:val="clear" w:color="auto" w:fill="FFFFFF"/>
        </w:rPr>
      </w:pPr>
      <w:r w:rsidRPr="00190C28">
        <w:rPr>
          <w:rFonts w:cstheme="minorHAnsi"/>
          <w:color w:val="000000"/>
          <w:sz w:val="24"/>
          <w:szCs w:val="24"/>
          <w:shd w:val="clear" w:color="auto" w:fill="FFFFFF"/>
        </w:rPr>
        <w:t>využívá vysokofrekvenční pole generované točivým oscilátorem v zapisovací hlavě</w:t>
      </w:r>
      <w:r w:rsidRPr="00190C28">
        <w:rPr>
          <w:rFonts w:cstheme="minorHAnsi"/>
          <w:color w:val="000000"/>
          <w:sz w:val="24"/>
          <w:szCs w:val="24"/>
          <w:shd w:val="clear" w:color="auto" w:fill="FFFFFF"/>
        </w:rPr>
        <w:t>.</w:t>
      </w:r>
    </w:p>
    <w:p w:rsidR="00425740" w:rsidRPr="00190C28" w:rsidRDefault="00425740" w:rsidP="008363F1">
      <w:pPr>
        <w:rPr>
          <w:rFonts w:cstheme="minorHAnsi"/>
          <w:color w:val="000000"/>
          <w:sz w:val="24"/>
          <w:szCs w:val="24"/>
          <w:shd w:val="clear" w:color="auto" w:fill="FFFFFF"/>
        </w:rPr>
      </w:pPr>
      <w:r w:rsidRPr="00190C28">
        <w:rPr>
          <w:rFonts w:cstheme="minorHAnsi"/>
          <w:color w:val="000000"/>
          <w:sz w:val="24"/>
          <w:szCs w:val="24"/>
          <w:shd w:val="clear" w:color="auto" w:fill="FFFFFF"/>
        </w:rPr>
        <w:t xml:space="preserve">Oscilátor vytváří magnetické mikrovlny s frekvencí 20 až 40 GHz, které během zápisu snižují </w:t>
      </w:r>
      <w:proofErr w:type="spellStart"/>
      <w:r w:rsidRPr="00190C28">
        <w:rPr>
          <w:rFonts w:cstheme="minorHAnsi"/>
          <w:color w:val="000000"/>
          <w:sz w:val="24"/>
          <w:szCs w:val="24"/>
          <w:shd w:val="clear" w:color="auto" w:fill="FFFFFF"/>
        </w:rPr>
        <w:t>koercitivitu</w:t>
      </w:r>
      <w:proofErr w:type="spellEnd"/>
      <w:r w:rsidRPr="00190C28">
        <w:rPr>
          <w:rFonts w:cstheme="minorHAnsi"/>
          <w:color w:val="000000"/>
          <w:sz w:val="24"/>
          <w:szCs w:val="24"/>
          <w:shd w:val="clear" w:color="auto" w:fill="FFFFFF"/>
        </w:rPr>
        <w:t xml:space="preserve"> záznamového média</w:t>
      </w:r>
      <w:r w:rsidRPr="00190C28">
        <w:rPr>
          <w:rFonts w:cstheme="minorHAnsi"/>
          <w:color w:val="000000"/>
          <w:sz w:val="24"/>
          <w:szCs w:val="24"/>
          <w:shd w:val="clear" w:color="auto" w:fill="FFFFFF"/>
        </w:rPr>
        <w:t>.</w:t>
      </w:r>
    </w:p>
    <w:p w:rsidR="00425740" w:rsidRPr="00190C28" w:rsidRDefault="00425740" w:rsidP="008363F1">
      <w:pPr>
        <w:rPr>
          <w:rFonts w:cstheme="minorHAnsi"/>
          <w:sz w:val="24"/>
          <w:szCs w:val="24"/>
        </w:rPr>
      </w:pPr>
      <w:hyperlink r:id="rId15" w:history="1">
        <w:r w:rsidRPr="00190C28">
          <w:rPr>
            <w:rStyle w:val="Hypertextovodkaz"/>
            <w:rFonts w:cstheme="minorHAnsi"/>
            <w:sz w:val="24"/>
            <w:szCs w:val="24"/>
            <w:u w:val="none"/>
          </w:rPr>
          <w:t>https://www.youtube.com/watch?v=TX1yTPXJqdk&amp;t=86s&amp;ab_channel=WesternDigitalCorporation</w:t>
        </w:r>
      </w:hyperlink>
    </w:p>
    <w:p w:rsidR="00425740" w:rsidRPr="00190C28" w:rsidRDefault="00425740" w:rsidP="008363F1">
      <w:pPr>
        <w:rPr>
          <w:rFonts w:cstheme="minorHAnsi"/>
          <w:sz w:val="24"/>
          <w:szCs w:val="24"/>
          <w:shd w:val="clear" w:color="auto" w:fill="FFFFFF"/>
        </w:rPr>
      </w:pPr>
      <w:r w:rsidRPr="00190C28">
        <w:rPr>
          <w:rFonts w:cstheme="minorHAnsi"/>
          <w:b/>
          <w:color w:val="222222"/>
          <w:sz w:val="24"/>
          <w:szCs w:val="24"/>
          <w:shd w:val="clear" w:color="auto" w:fill="FFFFFF"/>
        </w:rPr>
        <w:t>SMR</w:t>
      </w:r>
      <w:r w:rsidRPr="00190C28">
        <w:rPr>
          <w:rFonts w:cstheme="minorHAnsi"/>
          <w:color w:val="222222"/>
          <w:sz w:val="24"/>
          <w:szCs w:val="24"/>
          <w:shd w:val="clear" w:color="auto" w:fill="FFFFFF"/>
        </w:rPr>
        <w:t xml:space="preserve"> - </w:t>
      </w:r>
      <w:proofErr w:type="spellStart"/>
      <w:r w:rsidRPr="00190C28">
        <w:rPr>
          <w:rFonts w:cstheme="minorHAnsi"/>
          <w:sz w:val="24"/>
          <w:szCs w:val="24"/>
          <w:shd w:val="clear" w:color="auto" w:fill="FFFFFF"/>
        </w:rPr>
        <w:t>Shingled</w:t>
      </w:r>
      <w:proofErr w:type="spellEnd"/>
      <w:r w:rsidRPr="00190C28">
        <w:rPr>
          <w:rFonts w:cstheme="minorHAnsi"/>
          <w:sz w:val="24"/>
          <w:szCs w:val="24"/>
          <w:shd w:val="clear" w:color="auto" w:fill="FFFFFF"/>
        </w:rPr>
        <w:t xml:space="preserve"> </w:t>
      </w:r>
      <w:proofErr w:type="spellStart"/>
      <w:r w:rsidRPr="00190C28">
        <w:rPr>
          <w:rFonts w:cstheme="minorHAnsi"/>
          <w:sz w:val="24"/>
          <w:szCs w:val="24"/>
          <w:shd w:val="clear" w:color="auto" w:fill="FFFFFF"/>
        </w:rPr>
        <w:t>magnetic</w:t>
      </w:r>
      <w:proofErr w:type="spellEnd"/>
      <w:r w:rsidRPr="00190C28">
        <w:rPr>
          <w:rFonts w:cstheme="minorHAnsi"/>
          <w:sz w:val="24"/>
          <w:szCs w:val="24"/>
          <w:shd w:val="clear" w:color="auto" w:fill="FFFFFF"/>
        </w:rPr>
        <w:t xml:space="preserve"> </w:t>
      </w:r>
      <w:proofErr w:type="spellStart"/>
      <w:r w:rsidRPr="00190C28">
        <w:rPr>
          <w:rFonts w:cstheme="minorHAnsi"/>
          <w:sz w:val="24"/>
          <w:szCs w:val="24"/>
          <w:shd w:val="clear" w:color="auto" w:fill="FFFFFF"/>
        </w:rPr>
        <w:t>recording</w:t>
      </w:r>
      <w:proofErr w:type="spellEnd"/>
    </w:p>
    <w:p w:rsidR="00425740" w:rsidRPr="00190C28" w:rsidRDefault="00425740" w:rsidP="008363F1">
      <w:pPr>
        <w:rPr>
          <w:rFonts w:cstheme="minorHAnsi"/>
          <w:sz w:val="24"/>
          <w:szCs w:val="24"/>
          <w:shd w:val="clear" w:color="auto" w:fill="FFFFFF"/>
        </w:rPr>
      </w:pPr>
      <w:r w:rsidRPr="00190C28">
        <w:rPr>
          <w:rFonts w:cstheme="minorHAnsi"/>
          <w:sz w:val="24"/>
          <w:szCs w:val="24"/>
          <w:shd w:val="clear" w:color="auto" w:fill="FFFFFF"/>
        </w:rPr>
        <w:t>Chce zmenšit plochu pro stejné množství dat.</w:t>
      </w:r>
    </w:p>
    <w:p w:rsidR="00425740" w:rsidRPr="00190C28" w:rsidRDefault="00425740" w:rsidP="008363F1">
      <w:pPr>
        <w:rPr>
          <w:rFonts w:cstheme="minorHAnsi"/>
          <w:color w:val="222222"/>
          <w:sz w:val="24"/>
          <w:szCs w:val="24"/>
          <w:shd w:val="clear" w:color="auto" w:fill="FFFFFF"/>
        </w:rPr>
      </w:pPr>
      <w:r w:rsidRPr="00190C28">
        <w:rPr>
          <w:rFonts w:cstheme="minorHAnsi"/>
          <w:color w:val="222222"/>
          <w:sz w:val="24"/>
          <w:szCs w:val="24"/>
          <w:shd w:val="clear" w:color="auto" w:fill="FFFFFF"/>
        </w:rPr>
        <w:t>zápis zahušťuje tím, že stopy zapíše tak blízko k sobě, že následující se částečně překrývá s tou předchozí.</w:t>
      </w:r>
    </w:p>
    <w:p w:rsidR="00425740" w:rsidRPr="00190C28" w:rsidRDefault="00425740" w:rsidP="008363F1">
      <w:pPr>
        <w:rPr>
          <w:rFonts w:cstheme="minorHAnsi"/>
          <w:color w:val="222222"/>
          <w:sz w:val="24"/>
          <w:szCs w:val="24"/>
          <w:shd w:val="clear" w:color="auto" w:fill="FFFFFF"/>
        </w:rPr>
      </w:pPr>
      <w:r w:rsidRPr="00190C28">
        <w:rPr>
          <w:rFonts w:cstheme="minorHAnsi"/>
          <w:color w:val="222222"/>
          <w:sz w:val="24"/>
          <w:szCs w:val="24"/>
          <w:shd w:val="clear" w:color="auto" w:fill="FFFFFF"/>
        </w:rPr>
        <w:t xml:space="preserve">Problém je zápis. Pokud zapisujete, poruší zapisovací </w:t>
      </w:r>
      <w:proofErr w:type="spellStart"/>
      <w:r w:rsidRPr="00190C28">
        <w:rPr>
          <w:rFonts w:cstheme="minorHAnsi"/>
          <w:color w:val="222222"/>
          <w:sz w:val="24"/>
          <w:szCs w:val="24"/>
          <w:shd w:val="clear" w:color="auto" w:fill="FFFFFF"/>
        </w:rPr>
        <w:t>hlave</w:t>
      </w:r>
      <w:proofErr w:type="spellEnd"/>
      <w:r w:rsidRPr="00190C28">
        <w:rPr>
          <w:rFonts w:cstheme="minorHAnsi"/>
          <w:color w:val="222222"/>
          <w:sz w:val="24"/>
          <w:szCs w:val="24"/>
          <w:shd w:val="clear" w:color="auto" w:fill="FFFFFF"/>
        </w:rPr>
        <w:t xml:space="preserve"> záznam v následující stopě.</w:t>
      </w:r>
    </w:p>
    <w:p w:rsidR="00425740" w:rsidRPr="00190C28" w:rsidRDefault="00425740" w:rsidP="00425740">
      <w:pPr>
        <w:jc w:val="center"/>
        <w:rPr>
          <w:rFonts w:cstheme="minorHAnsi"/>
          <w:b/>
          <w:sz w:val="24"/>
          <w:szCs w:val="24"/>
        </w:rPr>
      </w:pPr>
      <w:r w:rsidRPr="00190C28">
        <w:rPr>
          <w:rFonts w:cstheme="minorHAnsi"/>
          <w:b/>
          <w:sz w:val="24"/>
          <w:szCs w:val="24"/>
        </w:rPr>
        <w:t xml:space="preserve">Výhody SSD – </w:t>
      </w:r>
      <w:r w:rsidRPr="00190C28">
        <w:rPr>
          <w:rFonts w:cstheme="minorHAnsi"/>
          <w:b/>
          <w:color w:val="222222"/>
          <w:sz w:val="24"/>
          <w:szCs w:val="24"/>
          <w:shd w:val="clear" w:color="auto" w:fill="FFFFFF"/>
        </w:rPr>
        <w:t xml:space="preserve">Solid </w:t>
      </w:r>
      <w:proofErr w:type="spellStart"/>
      <w:r w:rsidRPr="00190C28">
        <w:rPr>
          <w:rFonts w:cstheme="minorHAnsi"/>
          <w:b/>
          <w:color w:val="222222"/>
          <w:sz w:val="24"/>
          <w:szCs w:val="24"/>
          <w:shd w:val="clear" w:color="auto" w:fill="FFFFFF"/>
        </w:rPr>
        <w:t>S</w:t>
      </w:r>
      <w:r w:rsidRPr="00190C28">
        <w:rPr>
          <w:rFonts w:cstheme="minorHAnsi"/>
          <w:b/>
          <w:color w:val="222222"/>
          <w:sz w:val="24"/>
          <w:szCs w:val="24"/>
          <w:shd w:val="clear" w:color="auto" w:fill="FFFFFF"/>
        </w:rPr>
        <w:t>tate</w:t>
      </w:r>
      <w:proofErr w:type="spellEnd"/>
      <w:r w:rsidRPr="00190C28">
        <w:rPr>
          <w:rFonts w:cstheme="minorHAnsi"/>
          <w:b/>
          <w:color w:val="222222"/>
          <w:sz w:val="24"/>
          <w:szCs w:val="24"/>
          <w:shd w:val="clear" w:color="auto" w:fill="FFFFFF"/>
        </w:rPr>
        <w:t xml:space="preserve"> </w:t>
      </w:r>
      <w:r w:rsidRPr="00190C28">
        <w:rPr>
          <w:rFonts w:cstheme="minorHAnsi"/>
          <w:b/>
          <w:color w:val="222222"/>
          <w:sz w:val="24"/>
          <w:szCs w:val="24"/>
          <w:shd w:val="clear" w:color="auto" w:fill="FFFFFF"/>
        </w:rPr>
        <w:t>D</w:t>
      </w:r>
      <w:r w:rsidRPr="00190C28">
        <w:rPr>
          <w:rFonts w:cstheme="minorHAnsi"/>
          <w:b/>
          <w:color w:val="222222"/>
          <w:sz w:val="24"/>
          <w:szCs w:val="24"/>
          <w:shd w:val="clear" w:color="auto" w:fill="FFFFFF"/>
        </w:rPr>
        <w:t>rive</w:t>
      </w:r>
    </w:p>
    <w:p w:rsidR="00425740" w:rsidRPr="00190C28" w:rsidRDefault="00425740" w:rsidP="00425740">
      <w:pPr>
        <w:jc w:val="both"/>
        <w:rPr>
          <w:rFonts w:cstheme="minorHAnsi"/>
          <w:sz w:val="24"/>
          <w:szCs w:val="24"/>
        </w:rPr>
      </w:pPr>
      <w:r w:rsidRPr="00190C28">
        <w:rPr>
          <w:rFonts w:cstheme="minorHAnsi"/>
          <w:sz w:val="24"/>
          <w:szCs w:val="24"/>
        </w:rPr>
        <w:t xml:space="preserve">je postaven na principu vysokorychlostních polovodičových pamětí typu </w:t>
      </w:r>
      <w:proofErr w:type="spellStart"/>
      <w:r w:rsidRPr="00190C28">
        <w:rPr>
          <w:rFonts w:cstheme="minorHAnsi"/>
          <w:sz w:val="24"/>
          <w:szCs w:val="24"/>
        </w:rPr>
        <w:t>FlashROM</w:t>
      </w:r>
      <w:proofErr w:type="spellEnd"/>
      <w:r w:rsidRPr="00190C28">
        <w:rPr>
          <w:rFonts w:cstheme="minorHAnsi"/>
          <w:sz w:val="24"/>
          <w:szCs w:val="24"/>
        </w:rPr>
        <w:t>.</w:t>
      </w:r>
      <w:bookmarkStart w:id="0" w:name="_GoBack"/>
      <w:bookmarkEnd w:id="0"/>
    </w:p>
    <w:p w:rsidR="007437A6" w:rsidRPr="00190C28" w:rsidRDefault="00425740" w:rsidP="00425740">
      <w:pPr>
        <w:jc w:val="both"/>
        <w:rPr>
          <w:rFonts w:cstheme="minorHAnsi"/>
          <w:sz w:val="24"/>
          <w:szCs w:val="24"/>
        </w:rPr>
      </w:pPr>
      <w:r w:rsidRPr="00190C28">
        <w:rPr>
          <w:rFonts w:cstheme="minorHAnsi"/>
          <w:sz w:val="24"/>
          <w:szCs w:val="24"/>
        </w:rPr>
        <w:t>Rychlost</w:t>
      </w:r>
    </w:p>
    <w:p w:rsidR="007437A6" w:rsidRPr="00190C28" w:rsidRDefault="00425740" w:rsidP="00425740">
      <w:pPr>
        <w:jc w:val="both"/>
        <w:rPr>
          <w:rFonts w:cstheme="minorHAnsi"/>
          <w:sz w:val="24"/>
          <w:szCs w:val="24"/>
        </w:rPr>
      </w:pPr>
      <w:r w:rsidRPr="00190C28">
        <w:rPr>
          <w:rFonts w:cstheme="minorHAnsi"/>
          <w:sz w:val="24"/>
          <w:szCs w:val="24"/>
        </w:rPr>
        <w:t xml:space="preserve">SATA a </w:t>
      </w:r>
      <w:proofErr w:type="spellStart"/>
      <w:r w:rsidRPr="00190C28">
        <w:rPr>
          <w:rFonts w:cstheme="minorHAnsi"/>
          <w:sz w:val="24"/>
          <w:szCs w:val="24"/>
        </w:rPr>
        <w:t>mSATA</w:t>
      </w:r>
      <w:proofErr w:type="spellEnd"/>
      <w:r w:rsidR="007437A6" w:rsidRPr="00190C28">
        <w:rPr>
          <w:rFonts w:cstheme="minorHAnsi"/>
          <w:sz w:val="24"/>
          <w:szCs w:val="24"/>
        </w:rPr>
        <w:t xml:space="preserve"> – cca 500MB/s</w:t>
      </w:r>
    </w:p>
    <w:p w:rsidR="00425740" w:rsidRPr="00190C28" w:rsidRDefault="007437A6" w:rsidP="00425740">
      <w:pPr>
        <w:jc w:val="both"/>
        <w:rPr>
          <w:rFonts w:cstheme="minorHAnsi"/>
          <w:sz w:val="24"/>
          <w:szCs w:val="24"/>
        </w:rPr>
      </w:pPr>
      <w:proofErr w:type="spellStart"/>
      <w:r w:rsidRPr="00190C28">
        <w:rPr>
          <w:rFonts w:cstheme="minorHAnsi"/>
          <w:sz w:val="24"/>
          <w:szCs w:val="24"/>
        </w:rPr>
        <w:t>PCIe</w:t>
      </w:r>
      <w:proofErr w:type="spellEnd"/>
      <w:r w:rsidRPr="00190C28">
        <w:rPr>
          <w:rFonts w:cstheme="minorHAnsi"/>
          <w:sz w:val="24"/>
          <w:szCs w:val="24"/>
        </w:rPr>
        <w:t xml:space="preserve"> – 1700 – 7000 </w:t>
      </w:r>
      <w:r w:rsidRPr="00190C28">
        <w:rPr>
          <w:rFonts w:cstheme="minorHAnsi"/>
          <w:sz w:val="24"/>
          <w:szCs w:val="24"/>
        </w:rPr>
        <w:t>(zápis</w:t>
      </w:r>
      <w:r w:rsidRPr="00190C28">
        <w:rPr>
          <w:rFonts w:cstheme="minorHAnsi"/>
          <w:sz w:val="24"/>
          <w:szCs w:val="24"/>
        </w:rPr>
        <w:t xml:space="preserve"> 5300</w:t>
      </w:r>
      <w:r w:rsidRPr="00190C28">
        <w:rPr>
          <w:rFonts w:cstheme="minorHAnsi"/>
          <w:sz w:val="24"/>
          <w:szCs w:val="24"/>
        </w:rPr>
        <w:t>)</w:t>
      </w:r>
      <w:r w:rsidRPr="00190C28">
        <w:rPr>
          <w:rFonts w:cstheme="minorHAnsi"/>
          <w:sz w:val="24"/>
          <w:szCs w:val="24"/>
        </w:rPr>
        <w:t xml:space="preserve"> MB/s (</w:t>
      </w:r>
      <w:proofErr w:type="spellStart"/>
      <w:r w:rsidRPr="00190C28">
        <w:rPr>
          <w:rFonts w:cstheme="minorHAnsi"/>
          <w:sz w:val="24"/>
          <w:szCs w:val="24"/>
        </w:rPr>
        <w:t>PCIe</w:t>
      </w:r>
      <w:proofErr w:type="spellEnd"/>
      <w:r w:rsidRPr="00190C28">
        <w:rPr>
          <w:rFonts w:cstheme="minorHAnsi"/>
          <w:sz w:val="24"/>
          <w:szCs w:val="24"/>
        </w:rPr>
        <w:t xml:space="preserve"> – neskutečně rychlý, sběrnici používají grafické karty až 15750 MB/s)</w:t>
      </w:r>
    </w:p>
    <w:p w:rsidR="007437A6" w:rsidRPr="00190C28" w:rsidRDefault="007437A6" w:rsidP="00425740">
      <w:pPr>
        <w:jc w:val="both"/>
        <w:rPr>
          <w:rFonts w:cstheme="minorHAnsi"/>
          <w:sz w:val="24"/>
          <w:szCs w:val="24"/>
        </w:rPr>
      </w:pPr>
      <w:r w:rsidRPr="00190C28">
        <w:rPr>
          <w:rFonts w:cstheme="minorHAnsi"/>
          <w:sz w:val="24"/>
          <w:szCs w:val="24"/>
        </w:rPr>
        <w:t>NVME (</w:t>
      </w:r>
      <w:r w:rsidRPr="00190C28">
        <w:rPr>
          <w:rFonts w:cstheme="minorHAnsi"/>
          <w:color w:val="222222"/>
          <w:sz w:val="24"/>
          <w:szCs w:val="24"/>
          <w:shd w:val="clear" w:color="auto" w:fill="FFFFFF"/>
        </w:rPr>
        <w:t>N</w:t>
      </w:r>
      <w:r w:rsidRPr="00190C28">
        <w:rPr>
          <w:rFonts w:cstheme="minorHAnsi"/>
          <w:color w:val="222222"/>
          <w:sz w:val="24"/>
          <w:szCs w:val="24"/>
          <w:shd w:val="clear" w:color="auto" w:fill="FFFFFF"/>
        </w:rPr>
        <w:t>on</w:t>
      </w:r>
      <w:r w:rsidRPr="00190C28">
        <w:rPr>
          <w:rFonts w:cstheme="minorHAnsi"/>
          <w:color w:val="222222"/>
          <w:sz w:val="24"/>
          <w:szCs w:val="24"/>
          <w:shd w:val="clear" w:color="auto" w:fill="FFFFFF"/>
        </w:rPr>
        <w:t xml:space="preserve"> </w:t>
      </w:r>
      <w:proofErr w:type="spellStart"/>
      <w:r w:rsidRPr="00190C28">
        <w:rPr>
          <w:rFonts w:cstheme="minorHAnsi"/>
          <w:color w:val="222222"/>
          <w:sz w:val="24"/>
          <w:szCs w:val="24"/>
          <w:shd w:val="clear" w:color="auto" w:fill="FFFFFF"/>
        </w:rPr>
        <w:t>V</w:t>
      </w:r>
      <w:r w:rsidRPr="00190C28">
        <w:rPr>
          <w:rFonts w:cstheme="minorHAnsi"/>
          <w:color w:val="222222"/>
          <w:sz w:val="24"/>
          <w:szCs w:val="24"/>
          <w:shd w:val="clear" w:color="auto" w:fill="FFFFFF"/>
        </w:rPr>
        <w:t>olatile</w:t>
      </w:r>
      <w:proofErr w:type="spellEnd"/>
      <w:r w:rsidRPr="00190C28">
        <w:rPr>
          <w:rFonts w:cstheme="minorHAnsi"/>
          <w:color w:val="222222"/>
          <w:sz w:val="24"/>
          <w:szCs w:val="24"/>
          <w:shd w:val="clear" w:color="auto" w:fill="FFFFFF"/>
        </w:rPr>
        <w:t xml:space="preserve"> </w:t>
      </w:r>
      <w:proofErr w:type="spellStart"/>
      <w:r w:rsidRPr="00190C28">
        <w:rPr>
          <w:rFonts w:cstheme="minorHAnsi"/>
          <w:color w:val="222222"/>
          <w:sz w:val="24"/>
          <w:szCs w:val="24"/>
          <w:shd w:val="clear" w:color="auto" w:fill="FFFFFF"/>
        </w:rPr>
        <w:t>M</w:t>
      </w:r>
      <w:r w:rsidRPr="00190C28">
        <w:rPr>
          <w:rFonts w:cstheme="minorHAnsi"/>
          <w:color w:val="222222"/>
          <w:sz w:val="24"/>
          <w:szCs w:val="24"/>
          <w:shd w:val="clear" w:color="auto" w:fill="FFFFFF"/>
        </w:rPr>
        <w:t>emory</w:t>
      </w:r>
      <w:proofErr w:type="spellEnd"/>
      <w:r w:rsidRPr="00190C28">
        <w:rPr>
          <w:rFonts w:cstheme="minorHAnsi"/>
          <w:color w:val="222222"/>
          <w:sz w:val="24"/>
          <w:szCs w:val="24"/>
          <w:shd w:val="clear" w:color="auto" w:fill="FFFFFF"/>
        </w:rPr>
        <w:t xml:space="preserve"> </w:t>
      </w:r>
      <w:r w:rsidRPr="00190C28">
        <w:rPr>
          <w:rFonts w:cstheme="minorHAnsi"/>
          <w:color w:val="222222"/>
          <w:sz w:val="24"/>
          <w:szCs w:val="24"/>
          <w:shd w:val="clear" w:color="auto" w:fill="FFFFFF"/>
        </w:rPr>
        <w:t>E</w:t>
      </w:r>
      <w:r w:rsidRPr="00190C28">
        <w:rPr>
          <w:rFonts w:cstheme="minorHAnsi"/>
          <w:color w:val="222222"/>
          <w:sz w:val="24"/>
          <w:szCs w:val="24"/>
          <w:shd w:val="clear" w:color="auto" w:fill="FFFFFF"/>
        </w:rPr>
        <w:t>xpress</w:t>
      </w:r>
      <w:r w:rsidRPr="00190C28">
        <w:rPr>
          <w:rFonts w:cstheme="minorHAnsi"/>
          <w:sz w:val="24"/>
          <w:szCs w:val="24"/>
        </w:rPr>
        <w:t>).</w:t>
      </w:r>
    </w:p>
    <w:p w:rsidR="007437A6" w:rsidRPr="00190C28" w:rsidRDefault="007437A6" w:rsidP="00425740">
      <w:pPr>
        <w:jc w:val="both"/>
        <w:rPr>
          <w:rFonts w:cstheme="minorHAnsi"/>
          <w:sz w:val="24"/>
          <w:szCs w:val="24"/>
        </w:rPr>
      </w:pPr>
      <w:r w:rsidRPr="00190C28">
        <w:rPr>
          <w:rFonts w:cstheme="minorHAnsi"/>
          <w:sz w:val="24"/>
          <w:szCs w:val="24"/>
        </w:rPr>
        <w:t>nulová hlučnost (neosahuje pohyblivé součástky),</w:t>
      </w:r>
    </w:p>
    <w:p w:rsidR="007437A6" w:rsidRPr="00190C28" w:rsidRDefault="007437A6" w:rsidP="00425740">
      <w:pPr>
        <w:jc w:val="both"/>
        <w:rPr>
          <w:rFonts w:cstheme="minorHAnsi"/>
          <w:sz w:val="24"/>
          <w:szCs w:val="24"/>
        </w:rPr>
      </w:pPr>
      <w:r w:rsidRPr="00190C28">
        <w:rPr>
          <w:rFonts w:cstheme="minorHAnsi"/>
          <w:sz w:val="24"/>
          <w:szCs w:val="24"/>
        </w:rPr>
        <w:t>malá hmotnost</w:t>
      </w:r>
      <w:r w:rsidRPr="00190C28">
        <w:rPr>
          <w:rFonts w:cstheme="minorHAnsi"/>
          <w:sz w:val="24"/>
          <w:szCs w:val="24"/>
        </w:rPr>
        <w:t>,</w:t>
      </w:r>
    </w:p>
    <w:p w:rsidR="007437A6" w:rsidRPr="00190C28" w:rsidRDefault="007437A6" w:rsidP="00425740">
      <w:pPr>
        <w:jc w:val="both"/>
        <w:rPr>
          <w:rFonts w:cstheme="minorHAnsi"/>
          <w:sz w:val="24"/>
          <w:szCs w:val="24"/>
        </w:rPr>
      </w:pPr>
      <w:r w:rsidRPr="00190C28">
        <w:rPr>
          <w:rFonts w:cstheme="minorHAnsi"/>
          <w:sz w:val="24"/>
          <w:szCs w:val="24"/>
        </w:rPr>
        <w:t>nízká spotřeba elektrické energie, nízké ztrátové teplo,</w:t>
      </w:r>
    </w:p>
    <w:p w:rsidR="007437A6" w:rsidRPr="00190C28" w:rsidRDefault="007437A6" w:rsidP="00425740">
      <w:pPr>
        <w:jc w:val="both"/>
        <w:rPr>
          <w:rFonts w:cstheme="minorHAnsi"/>
          <w:sz w:val="24"/>
          <w:szCs w:val="24"/>
        </w:rPr>
      </w:pPr>
      <w:r w:rsidRPr="00190C28">
        <w:rPr>
          <w:rFonts w:cstheme="minorHAnsi"/>
          <w:sz w:val="24"/>
          <w:szCs w:val="24"/>
        </w:rPr>
        <w:t>Nevýhody:</w:t>
      </w:r>
    </w:p>
    <w:p w:rsidR="007437A6" w:rsidRPr="00190C28" w:rsidRDefault="007437A6" w:rsidP="00425740">
      <w:pPr>
        <w:jc w:val="both"/>
        <w:rPr>
          <w:rFonts w:cstheme="minorHAnsi"/>
          <w:sz w:val="24"/>
          <w:szCs w:val="24"/>
        </w:rPr>
      </w:pPr>
      <w:r w:rsidRPr="00190C28">
        <w:rPr>
          <w:rFonts w:cstheme="minorHAnsi"/>
          <w:sz w:val="24"/>
          <w:szCs w:val="24"/>
        </w:rPr>
        <w:t>Cena je vyšší,</w:t>
      </w:r>
    </w:p>
    <w:p w:rsidR="007437A6" w:rsidRPr="00190C28" w:rsidRDefault="007437A6" w:rsidP="00425740">
      <w:pPr>
        <w:jc w:val="both"/>
        <w:rPr>
          <w:rFonts w:cstheme="minorHAnsi"/>
          <w:sz w:val="24"/>
          <w:szCs w:val="24"/>
        </w:rPr>
      </w:pPr>
      <w:r w:rsidRPr="00190C28">
        <w:rPr>
          <w:rFonts w:cstheme="minorHAnsi"/>
          <w:sz w:val="24"/>
          <w:szCs w:val="24"/>
        </w:rPr>
        <w:t>teoretická životnost paměťové buňky: 100.000× přepis informace</w:t>
      </w:r>
      <w:r w:rsidRPr="00190C28">
        <w:rPr>
          <w:rFonts w:cstheme="minorHAnsi"/>
          <w:sz w:val="24"/>
          <w:szCs w:val="24"/>
        </w:rPr>
        <w:t>,</w:t>
      </w:r>
    </w:p>
    <w:p w:rsidR="007437A6" w:rsidRPr="00190C28" w:rsidRDefault="007437A6" w:rsidP="00425740">
      <w:pPr>
        <w:jc w:val="both"/>
        <w:rPr>
          <w:rFonts w:cstheme="minorHAnsi"/>
          <w:sz w:val="24"/>
          <w:szCs w:val="24"/>
        </w:rPr>
      </w:pPr>
      <w:r w:rsidRPr="00190C28">
        <w:rPr>
          <w:rFonts w:cstheme="minorHAnsi"/>
          <w:sz w:val="24"/>
          <w:szCs w:val="24"/>
        </w:rPr>
        <w:t>po čase dochází k degradaci výkonu (závisí na počtu použitých buněk)</w:t>
      </w:r>
    </w:p>
    <w:p w:rsidR="007437A6" w:rsidRPr="00190C28" w:rsidRDefault="007437A6" w:rsidP="00425740">
      <w:pPr>
        <w:jc w:val="both"/>
        <w:rPr>
          <w:rFonts w:cstheme="minorHAnsi"/>
          <w:sz w:val="24"/>
          <w:szCs w:val="24"/>
        </w:rPr>
      </w:pPr>
    </w:p>
    <w:sectPr w:rsidR="007437A6" w:rsidRPr="00190C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5852"/>
    <w:multiLevelType w:val="hybridMultilevel"/>
    <w:tmpl w:val="716A7D2E"/>
    <w:lvl w:ilvl="0" w:tplc="1A383B2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9F234F1"/>
    <w:multiLevelType w:val="hybridMultilevel"/>
    <w:tmpl w:val="7BA8561C"/>
    <w:lvl w:ilvl="0" w:tplc="00A4DFB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AF54286"/>
    <w:multiLevelType w:val="hybridMultilevel"/>
    <w:tmpl w:val="C1EAD268"/>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
    <w:nsid w:val="52EE33FF"/>
    <w:multiLevelType w:val="hybridMultilevel"/>
    <w:tmpl w:val="4816C2BA"/>
    <w:lvl w:ilvl="0" w:tplc="1F70738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64821399"/>
    <w:multiLevelType w:val="hybridMultilevel"/>
    <w:tmpl w:val="2A1E08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66B04551"/>
    <w:multiLevelType w:val="hybridMultilevel"/>
    <w:tmpl w:val="361AEEF8"/>
    <w:lvl w:ilvl="0" w:tplc="9A9CDE06">
      <w:start w:val="1"/>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29F"/>
    <w:rsid w:val="000A5A02"/>
    <w:rsid w:val="00190C28"/>
    <w:rsid w:val="0027384A"/>
    <w:rsid w:val="0031229F"/>
    <w:rsid w:val="00425740"/>
    <w:rsid w:val="005C3997"/>
    <w:rsid w:val="007437A6"/>
    <w:rsid w:val="007450DE"/>
    <w:rsid w:val="007D0F44"/>
    <w:rsid w:val="007E6D5A"/>
    <w:rsid w:val="008363F1"/>
    <w:rsid w:val="00980222"/>
    <w:rsid w:val="00AA2E67"/>
    <w:rsid w:val="00AC3FE7"/>
    <w:rsid w:val="00B20184"/>
    <w:rsid w:val="00B26C5E"/>
    <w:rsid w:val="00D677D7"/>
    <w:rsid w:val="00D75569"/>
    <w:rsid w:val="00F31E0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31229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1229F"/>
    <w:rPr>
      <w:rFonts w:ascii="Tahoma" w:hAnsi="Tahoma" w:cs="Tahoma"/>
      <w:sz w:val="16"/>
      <w:szCs w:val="16"/>
    </w:rPr>
  </w:style>
  <w:style w:type="paragraph" w:styleId="Odstavecseseznamem">
    <w:name w:val="List Paragraph"/>
    <w:basedOn w:val="Normln"/>
    <w:uiPriority w:val="34"/>
    <w:qFormat/>
    <w:rsid w:val="00D677D7"/>
    <w:pPr>
      <w:ind w:left="720"/>
      <w:contextualSpacing/>
    </w:pPr>
  </w:style>
  <w:style w:type="character" w:styleId="Siln">
    <w:name w:val="Strong"/>
    <w:basedOn w:val="Standardnpsmoodstavce"/>
    <w:uiPriority w:val="22"/>
    <w:qFormat/>
    <w:rsid w:val="00425740"/>
    <w:rPr>
      <w:b/>
      <w:bCs/>
    </w:rPr>
  </w:style>
  <w:style w:type="character" w:styleId="Hypertextovodkaz">
    <w:name w:val="Hyperlink"/>
    <w:basedOn w:val="Standardnpsmoodstavce"/>
    <w:uiPriority w:val="99"/>
    <w:unhideWhenUsed/>
    <w:rsid w:val="004257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31229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1229F"/>
    <w:rPr>
      <w:rFonts w:ascii="Tahoma" w:hAnsi="Tahoma" w:cs="Tahoma"/>
      <w:sz w:val="16"/>
      <w:szCs w:val="16"/>
    </w:rPr>
  </w:style>
  <w:style w:type="paragraph" w:styleId="Odstavecseseznamem">
    <w:name w:val="List Paragraph"/>
    <w:basedOn w:val="Normln"/>
    <w:uiPriority w:val="34"/>
    <w:qFormat/>
    <w:rsid w:val="00D677D7"/>
    <w:pPr>
      <w:ind w:left="720"/>
      <w:contextualSpacing/>
    </w:pPr>
  </w:style>
  <w:style w:type="character" w:styleId="Siln">
    <w:name w:val="Strong"/>
    <w:basedOn w:val="Standardnpsmoodstavce"/>
    <w:uiPriority w:val="22"/>
    <w:qFormat/>
    <w:rsid w:val="00425740"/>
    <w:rPr>
      <w:b/>
      <w:bCs/>
    </w:rPr>
  </w:style>
  <w:style w:type="character" w:styleId="Hypertextovodkaz">
    <w:name w:val="Hyperlink"/>
    <w:basedOn w:val="Standardnpsmoodstavce"/>
    <w:uiPriority w:val="99"/>
    <w:unhideWhenUsed/>
    <w:rsid w:val="004257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youtube.com/watch?v=TX1yTPXJqdk&amp;t=86s&amp;ab_channel=WesternDigitalCorporation"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11</Pages>
  <Words>2263</Words>
  <Characters>13353</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Jirka</dc:creator>
  <cp:lastModifiedBy>Jirka</cp:lastModifiedBy>
  <cp:revision>1</cp:revision>
  <dcterms:created xsi:type="dcterms:W3CDTF">2021-03-20T16:06:00Z</dcterms:created>
  <dcterms:modified xsi:type="dcterms:W3CDTF">2021-03-20T22:24:00Z</dcterms:modified>
</cp:coreProperties>
</file>