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F70C9" w14:textId="77777777" w:rsidR="009105E2" w:rsidRDefault="009105E2" w:rsidP="009105E2">
      <w:pPr>
        <w:jc w:val="center"/>
        <w:rPr>
          <w:sz w:val="48"/>
          <w:szCs w:val="48"/>
        </w:rPr>
      </w:pPr>
      <w:bookmarkStart w:id="0" w:name="_Hlk5584696"/>
      <w:bookmarkEnd w:id="0"/>
    </w:p>
    <w:p w14:paraId="63768D82" w14:textId="77777777" w:rsidR="009105E2" w:rsidRDefault="009105E2" w:rsidP="009105E2">
      <w:pPr>
        <w:jc w:val="center"/>
        <w:rPr>
          <w:sz w:val="48"/>
          <w:szCs w:val="48"/>
        </w:rPr>
      </w:pPr>
    </w:p>
    <w:p w14:paraId="561FA0CC" w14:textId="77777777" w:rsidR="009105E2" w:rsidRDefault="009105E2" w:rsidP="009105E2">
      <w:pPr>
        <w:jc w:val="center"/>
        <w:rPr>
          <w:sz w:val="48"/>
          <w:szCs w:val="48"/>
        </w:rPr>
      </w:pPr>
    </w:p>
    <w:p w14:paraId="16689385" w14:textId="77777777" w:rsidR="009105E2" w:rsidRDefault="009105E2" w:rsidP="009105E2">
      <w:pPr>
        <w:jc w:val="center"/>
        <w:rPr>
          <w:sz w:val="48"/>
          <w:szCs w:val="48"/>
        </w:rPr>
      </w:pPr>
    </w:p>
    <w:p w14:paraId="44F00DE3" w14:textId="77777777" w:rsidR="009105E2" w:rsidRDefault="009105E2" w:rsidP="009105E2">
      <w:pPr>
        <w:jc w:val="center"/>
        <w:rPr>
          <w:sz w:val="48"/>
          <w:szCs w:val="48"/>
        </w:rPr>
      </w:pPr>
    </w:p>
    <w:p w14:paraId="48519CA0" w14:textId="77777777" w:rsidR="009105E2" w:rsidRPr="00A031A5" w:rsidRDefault="009105E2" w:rsidP="009105E2">
      <w:pPr>
        <w:jc w:val="center"/>
        <w:rPr>
          <w:sz w:val="56"/>
          <w:szCs w:val="56"/>
        </w:rPr>
      </w:pPr>
      <w:r w:rsidRPr="00A031A5">
        <w:rPr>
          <w:sz w:val="56"/>
          <w:szCs w:val="56"/>
        </w:rPr>
        <w:t>ECE 3331</w:t>
      </w:r>
    </w:p>
    <w:p w14:paraId="7DF273D2" w14:textId="77777777" w:rsidR="009105E2" w:rsidRDefault="009105E2" w:rsidP="009105E2">
      <w:pPr>
        <w:jc w:val="center"/>
        <w:rPr>
          <w:sz w:val="48"/>
          <w:szCs w:val="48"/>
        </w:rPr>
      </w:pPr>
      <w:r w:rsidRPr="009105E2">
        <w:rPr>
          <w:sz w:val="48"/>
          <w:szCs w:val="48"/>
        </w:rPr>
        <w:t>Introduction to Signal Processing</w:t>
      </w:r>
    </w:p>
    <w:p w14:paraId="59524D5A" w14:textId="77777777" w:rsidR="009105E2" w:rsidRPr="009105E2" w:rsidRDefault="009105E2" w:rsidP="009105E2">
      <w:pPr>
        <w:jc w:val="center"/>
        <w:rPr>
          <w:sz w:val="40"/>
          <w:szCs w:val="40"/>
        </w:rPr>
      </w:pPr>
      <w:r w:rsidRPr="009105E2">
        <w:rPr>
          <w:sz w:val="40"/>
          <w:szCs w:val="40"/>
        </w:rPr>
        <w:t>Laboratory Project</w:t>
      </w:r>
    </w:p>
    <w:p w14:paraId="456E5E85" w14:textId="77777777" w:rsidR="009105E2" w:rsidRDefault="009105E2" w:rsidP="009105E2">
      <w:pPr>
        <w:jc w:val="center"/>
        <w:rPr>
          <w:sz w:val="40"/>
          <w:szCs w:val="40"/>
        </w:rPr>
      </w:pPr>
      <w:r w:rsidRPr="009105E2">
        <w:rPr>
          <w:sz w:val="40"/>
          <w:szCs w:val="40"/>
        </w:rPr>
        <w:t xml:space="preserve"> Instructor: Ilia G. Polushin</w:t>
      </w:r>
    </w:p>
    <w:p w14:paraId="362CF294" w14:textId="77777777" w:rsidR="009105E2" w:rsidRDefault="009105E2" w:rsidP="009105E2">
      <w:pPr>
        <w:jc w:val="center"/>
        <w:rPr>
          <w:sz w:val="40"/>
          <w:szCs w:val="40"/>
        </w:rPr>
      </w:pPr>
    </w:p>
    <w:p w14:paraId="7562DE92" w14:textId="77777777" w:rsidR="009105E2" w:rsidRDefault="009105E2" w:rsidP="009105E2">
      <w:pPr>
        <w:jc w:val="center"/>
        <w:rPr>
          <w:sz w:val="40"/>
          <w:szCs w:val="40"/>
        </w:rPr>
      </w:pPr>
    </w:p>
    <w:p w14:paraId="6D0179D4" w14:textId="77777777" w:rsidR="009105E2" w:rsidRDefault="009105E2" w:rsidP="009105E2">
      <w:pPr>
        <w:jc w:val="center"/>
        <w:rPr>
          <w:sz w:val="40"/>
          <w:szCs w:val="40"/>
        </w:rPr>
      </w:pPr>
    </w:p>
    <w:p w14:paraId="6CAB9E58" w14:textId="77777777" w:rsidR="009105E2" w:rsidRDefault="009105E2" w:rsidP="009105E2">
      <w:pPr>
        <w:jc w:val="center"/>
        <w:rPr>
          <w:sz w:val="40"/>
          <w:szCs w:val="40"/>
        </w:rPr>
      </w:pPr>
    </w:p>
    <w:p w14:paraId="0EE67834" w14:textId="77777777" w:rsidR="009105E2" w:rsidRDefault="009105E2" w:rsidP="009105E2">
      <w:pPr>
        <w:jc w:val="center"/>
        <w:rPr>
          <w:sz w:val="40"/>
          <w:szCs w:val="40"/>
        </w:rPr>
      </w:pPr>
    </w:p>
    <w:p w14:paraId="3A9E1B76" w14:textId="77777777" w:rsidR="009105E2" w:rsidRDefault="009105E2" w:rsidP="009105E2">
      <w:pPr>
        <w:jc w:val="center"/>
        <w:rPr>
          <w:sz w:val="40"/>
          <w:szCs w:val="40"/>
        </w:rPr>
      </w:pPr>
    </w:p>
    <w:p w14:paraId="5E905D06" w14:textId="77777777" w:rsidR="009105E2" w:rsidRDefault="009105E2" w:rsidP="009105E2">
      <w:pPr>
        <w:jc w:val="center"/>
        <w:rPr>
          <w:sz w:val="40"/>
          <w:szCs w:val="40"/>
        </w:rPr>
      </w:pPr>
      <w:r>
        <w:rPr>
          <w:sz w:val="40"/>
          <w:szCs w:val="40"/>
        </w:rPr>
        <w:t>Ziqin Shang</w:t>
      </w:r>
    </w:p>
    <w:p w14:paraId="634DA33E" w14:textId="77777777" w:rsidR="009105E2" w:rsidRDefault="009105E2" w:rsidP="009105E2">
      <w:pPr>
        <w:jc w:val="center"/>
        <w:rPr>
          <w:sz w:val="40"/>
          <w:szCs w:val="40"/>
        </w:rPr>
      </w:pPr>
      <w:r>
        <w:rPr>
          <w:sz w:val="40"/>
          <w:szCs w:val="40"/>
        </w:rPr>
        <w:t>250890594</w:t>
      </w:r>
    </w:p>
    <w:p w14:paraId="347C693A" w14:textId="77777777" w:rsidR="009105E2" w:rsidRDefault="009105E2" w:rsidP="009105E2">
      <w:pPr>
        <w:rPr>
          <w:sz w:val="24"/>
          <w:szCs w:val="24"/>
        </w:rPr>
      </w:pPr>
    </w:p>
    <w:p w14:paraId="0EB4018B" w14:textId="3ED27B76" w:rsidR="00D11936" w:rsidRPr="00A031A5" w:rsidRDefault="009105E2" w:rsidP="009105E2">
      <w:pPr>
        <w:pStyle w:val="ListParagraph"/>
        <w:numPr>
          <w:ilvl w:val="0"/>
          <w:numId w:val="1"/>
        </w:numPr>
        <w:rPr>
          <w:b/>
          <w:sz w:val="28"/>
          <w:szCs w:val="28"/>
          <w:u w:val="single"/>
        </w:rPr>
      </w:pPr>
      <w:r w:rsidRPr="00A031A5">
        <w:rPr>
          <w:b/>
          <w:sz w:val="28"/>
          <w:szCs w:val="28"/>
          <w:u w:val="single"/>
        </w:rPr>
        <w:lastRenderedPageBreak/>
        <w:t>Low</w:t>
      </w:r>
      <w:r w:rsidR="003F2840">
        <w:rPr>
          <w:b/>
          <w:sz w:val="28"/>
          <w:szCs w:val="28"/>
          <w:u w:val="single"/>
        </w:rPr>
        <w:t>-</w:t>
      </w:r>
      <w:r w:rsidRPr="00A031A5">
        <w:rPr>
          <w:b/>
          <w:sz w:val="28"/>
          <w:szCs w:val="28"/>
          <w:u w:val="single"/>
        </w:rPr>
        <w:t>Pass</w:t>
      </w:r>
    </w:p>
    <w:p w14:paraId="2328D91D" w14:textId="77777777" w:rsidR="00A031A5" w:rsidRDefault="00D11936" w:rsidP="00A031A5">
      <w:pPr>
        <w:spacing w:line="360" w:lineRule="auto"/>
        <w:rPr>
          <w:rFonts w:eastAsiaTheme="minorEastAsia"/>
          <w:sz w:val="24"/>
          <w:szCs w:val="24"/>
        </w:rPr>
      </w:pPr>
      <w:r>
        <w:rPr>
          <w:sz w:val="24"/>
          <w:szCs w:val="24"/>
        </w:rPr>
        <w:t xml:space="preserve">For the low pass filter, the cutoff frequency is 190-94/2 = 143Hz, and the allowance frequency for the low pass filter is 50Hz, by converting the hertz to rad/s, the cutoff frequency is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2π(143)</m:t>
            </m:r>
          </m:num>
          <m:den>
            <m:r>
              <w:rPr>
                <w:rFonts w:ascii="Cambria Math" w:hAnsi="Cambria Math"/>
                <w:sz w:val="24"/>
                <w:szCs w:val="24"/>
              </w:rPr>
              <m:t>400</m:t>
            </m:r>
          </m:den>
        </m:f>
        <m:r>
          <w:rPr>
            <w:rFonts w:ascii="Cambria Math" w:hAnsi="Cambria Math"/>
            <w:sz w:val="24"/>
            <w:szCs w:val="24"/>
          </w:rPr>
          <m:t>=0.715π</m:t>
        </m:r>
      </m:oMath>
      <w:r>
        <w:rPr>
          <w:rFonts w:eastAsiaTheme="minorEastAsia"/>
          <w:sz w:val="24"/>
          <w:szCs w:val="24"/>
        </w:rPr>
        <w:t xml:space="preserve">, and the allowance frequency is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2π(50)</m:t>
            </m:r>
          </m:num>
          <m:den>
            <m:r>
              <w:rPr>
                <w:rFonts w:ascii="Cambria Math" w:hAnsi="Cambria Math"/>
                <w:sz w:val="24"/>
                <w:szCs w:val="24"/>
              </w:rPr>
              <m:t>400</m:t>
            </m:r>
          </m:den>
        </m:f>
        <m:r>
          <w:rPr>
            <w:rFonts w:ascii="Cambria Math" w:hAnsi="Cambria Math"/>
            <w:sz w:val="24"/>
            <w:szCs w:val="24"/>
          </w:rPr>
          <m:t>=0.25π</m:t>
        </m:r>
      </m:oMath>
      <w:r>
        <w:rPr>
          <w:rFonts w:eastAsiaTheme="minorEastAsia"/>
          <w:sz w:val="24"/>
          <w:szCs w:val="24"/>
        </w:rPr>
        <w:t xml:space="preserve">. which are the locations of poles and zeros of the low pass filter’s transfer function. For a lowpass filter, the lower frequency must be emphasized, and the higher frequency must be de-emphasized. As demonstrated in the pole-zero plot, the poles are corresponded to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eastAsiaTheme="minorEastAsia" w:hAnsi="Cambria Math"/>
            <w:sz w:val="24"/>
            <w:szCs w:val="24"/>
          </w:rPr>
          <m:t>=0</m:t>
        </m:r>
        <m:r>
          <m:rPr>
            <m:sty m:val="p"/>
          </m:rPr>
          <w:rPr>
            <w:rFonts w:ascii="Cambria Math" w:eastAsiaTheme="minorEastAsia" w:hAnsi="Cambria Math"/>
            <w:sz w:val="24"/>
            <w:szCs w:val="24"/>
          </w:rPr>
          <m:t>.715</m:t>
        </m:r>
        <m:r>
          <w:rPr>
            <w:rFonts w:ascii="Cambria Math" w:hAnsi="Cambria Math"/>
            <w:sz w:val="24"/>
            <w:szCs w:val="24"/>
          </w:rPr>
          <m:t xml:space="preserve"> π</m:t>
        </m:r>
      </m:oMath>
      <w:r w:rsidR="00A031A5">
        <w:rPr>
          <w:rFonts w:eastAsiaTheme="minorEastAsia"/>
          <w:sz w:val="24"/>
          <w:szCs w:val="24"/>
        </w:rPr>
        <w:t xml:space="preserve">, and the zeros are corresponded to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r>
          <w:rPr>
            <w:rFonts w:ascii="Cambria Math" w:eastAsiaTheme="minorEastAsia" w:hAnsi="Cambria Math"/>
            <w:sz w:val="24"/>
            <w:szCs w:val="24"/>
          </w:rPr>
          <m:t>=0</m:t>
        </m:r>
        <m:r>
          <m:rPr>
            <m:sty m:val="p"/>
          </m:rPr>
          <w:rPr>
            <w:rFonts w:ascii="Cambria Math" w:eastAsiaTheme="minorEastAsia" w:hAnsi="Cambria Math"/>
            <w:sz w:val="24"/>
            <w:szCs w:val="24"/>
          </w:rPr>
          <m:t>.25</m:t>
        </m:r>
        <m:r>
          <w:rPr>
            <w:rFonts w:ascii="Cambria Math" w:hAnsi="Cambria Math"/>
            <w:sz w:val="24"/>
            <w:szCs w:val="24"/>
          </w:rPr>
          <m:t xml:space="preserve"> π</m:t>
        </m:r>
      </m:oMath>
      <w:r w:rsidR="00A031A5">
        <w:rPr>
          <w:rFonts w:eastAsiaTheme="minorEastAsia"/>
          <w:sz w:val="24"/>
          <w:szCs w:val="24"/>
        </w:rPr>
        <w:t xml:space="preserve">. </w:t>
      </w:r>
    </w:p>
    <w:p w14:paraId="1EF94907" w14:textId="711DE2E2" w:rsidR="00D11936" w:rsidRPr="00A031A5" w:rsidRDefault="00A031A5" w:rsidP="00A031A5">
      <w:pPr>
        <w:rPr>
          <w:sz w:val="24"/>
          <w:szCs w:val="24"/>
        </w:rPr>
      </w:pPr>
      <m:oMathPara>
        <m:oMathParaPr>
          <m:jc m:val="center"/>
        </m:oMathParaPr>
        <m:oMath>
          <m:r>
            <m:rPr>
              <m:sty m:val="p"/>
            </m:rPr>
            <w:rPr>
              <w:rFonts w:ascii="Cambria Math" w:hAnsi="Cambria Math"/>
              <w:noProof/>
              <w:lang w:val="en-CA" w:eastAsia="en-CA"/>
            </w:rPr>
            <w:drawing>
              <wp:inline distT="0" distB="0" distL="0" distR="0" wp14:anchorId="2C019788" wp14:editId="34D65D04">
                <wp:extent cx="4924292" cy="246898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0777" cy="2507335"/>
                        </a:xfrm>
                        <a:prstGeom prst="rect">
                          <a:avLst/>
                        </a:prstGeom>
                      </pic:spPr>
                    </pic:pic>
                  </a:graphicData>
                </a:graphic>
              </wp:inline>
            </w:drawing>
          </m:r>
        </m:oMath>
      </m:oMathPara>
    </w:p>
    <w:p w14:paraId="2295DE88" w14:textId="107C1A5F" w:rsidR="00A031A5" w:rsidRPr="00A031A5" w:rsidRDefault="00A031A5" w:rsidP="00A031A5">
      <w:pPr>
        <w:jc w:val="center"/>
        <w:rPr>
          <w:sz w:val="24"/>
          <w:szCs w:val="24"/>
        </w:rPr>
      </w:pPr>
      <w:r>
        <w:rPr>
          <w:sz w:val="24"/>
          <w:szCs w:val="24"/>
        </w:rPr>
        <w:t>Figure 1. Magnitude Response of Lowpass Filter</w:t>
      </w:r>
    </w:p>
    <w:p w14:paraId="727DA919" w14:textId="77777777" w:rsidR="00A031A5" w:rsidRDefault="003B4D07" w:rsidP="00D11936">
      <w:pPr>
        <w:pStyle w:val="ListParagraph"/>
        <w:rPr>
          <w:sz w:val="24"/>
          <w:szCs w:val="24"/>
        </w:rPr>
      </w:pPr>
      <w:r>
        <w:rPr>
          <w:noProof/>
          <w:lang w:val="en-CA" w:eastAsia="en-CA"/>
        </w:rPr>
        <w:drawing>
          <wp:inline distT="0" distB="0" distL="0" distR="0" wp14:anchorId="3B51025C" wp14:editId="3FE889AF">
            <wp:extent cx="4933950" cy="24901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3685" cy="2500128"/>
                    </a:xfrm>
                    <a:prstGeom prst="rect">
                      <a:avLst/>
                    </a:prstGeom>
                  </pic:spPr>
                </pic:pic>
              </a:graphicData>
            </a:graphic>
          </wp:inline>
        </w:drawing>
      </w:r>
    </w:p>
    <w:p w14:paraId="59CD0D48" w14:textId="5B212E5E" w:rsidR="00A031A5" w:rsidRPr="00A031A5" w:rsidRDefault="00A031A5" w:rsidP="00A031A5">
      <w:pPr>
        <w:jc w:val="center"/>
        <w:rPr>
          <w:sz w:val="24"/>
          <w:szCs w:val="24"/>
        </w:rPr>
      </w:pPr>
      <w:r>
        <w:rPr>
          <w:sz w:val="24"/>
          <w:szCs w:val="24"/>
        </w:rPr>
        <w:t>Figure 2. Phase Response of Lowpass Filter</w:t>
      </w:r>
    </w:p>
    <w:p w14:paraId="23DD9889" w14:textId="439765CB" w:rsidR="007C22FE" w:rsidRDefault="009105E2" w:rsidP="00A031A5">
      <w:pPr>
        <w:pStyle w:val="ListParagraph"/>
        <w:jc w:val="center"/>
        <w:rPr>
          <w:sz w:val="24"/>
          <w:szCs w:val="24"/>
        </w:rPr>
      </w:pPr>
      <w:r>
        <w:rPr>
          <w:noProof/>
          <w:lang w:val="en-CA" w:eastAsia="en-CA"/>
        </w:rPr>
        <w:lastRenderedPageBreak/>
        <w:drawing>
          <wp:inline distT="0" distB="0" distL="0" distR="0" wp14:anchorId="5A183200" wp14:editId="4A5D5B24">
            <wp:extent cx="5449016"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4885" cy="2879352"/>
                    </a:xfrm>
                    <a:prstGeom prst="rect">
                      <a:avLst/>
                    </a:prstGeom>
                  </pic:spPr>
                </pic:pic>
              </a:graphicData>
            </a:graphic>
          </wp:inline>
        </w:drawing>
      </w:r>
    </w:p>
    <w:p w14:paraId="1AC1D08F" w14:textId="0D96D30A" w:rsidR="00A031A5" w:rsidRDefault="00A031A5" w:rsidP="00A031A5">
      <w:pPr>
        <w:pStyle w:val="ListParagraph"/>
        <w:jc w:val="center"/>
        <w:rPr>
          <w:sz w:val="24"/>
          <w:szCs w:val="24"/>
        </w:rPr>
      </w:pPr>
      <w:r>
        <w:rPr>
          <w:sz w:val="24"/>
          <w:szCs w:val="24"/>
        </w:rPr>
        <w:t xml:space="preserve">Figure 3. </w:t>
      </w:r>
      <w:r w:rsidRPr="00A031A5">
        <w:rPr>
          <w:sz w:val="24"/>
          <w:szCs w:val="24"/>
        </w:rPr>
        <w:t>Poles and Zeroes on the Unit Circle Plot</w:t>
      </w:r>
      <w:r>
        <w:rPr>
          <w:sz w:val="24"/>
          <w:szCs w:val="24"/>
        </w:rPr>
        <w:t xml:space="preserve"> </w:t>
      </w:r>
      <w:r w:rsidRPr="00A031A5">
        <w:rPr>
          <w:sz w:val="24"/>
          <w:szCs w:val="24"/>
        </w:rPr>
        <w:t>of Lowpass Filter</w:t>
      </w:r>
    </w:p>
    <w:p w14:paraId="6E2ADC81" w14:textId="326FC322" w:rsidR="00A031A5" w:rsidRPr="00A031A5" w:rsidRDefault="00A031A5" w:rsidP="00BF5AF0">
      <w:pPr>
        <w:spacing w:line="360" w:lineRule="auto"/>
        <w:rPr>
          <w:sz w:val="24"/>
          <w:szCs w:val="24"/>
        </w:rPr>
      </w:pPr>
      <w:r>
        <w:rPr>
          <w:sz w:val="24"/>
          <w:szCs w:val="24"/>
        </w:rPr>
        <w:t xml:space="preserve">As demonstrated above, the designed filter is able to allow frequencies less </w:t>
      </w:r>
      <w:r w:rsidR="00BF5AF0">
        <w:rPr>
          <w:sz w:val="24"/>
          <w:szCs w:val="24"/>
        </w:rPr>
        <w:t>than 0.25</w:t>
      </w:r>
      <w:r w:rsidR="00BF5AF0" w:rsidRPr="00BF5AF0">
        <w:rPr>
          <w:sz w:val="24"/>
          <w:szCs w:val="24"/>
        </w:rPr>
        <w:t>π</w:t>
      </w:r>
      <w:r w:rsidR="00BF5AF0">
        <w:rPr>
          <w:sz w:val="24"/>
          <w:szCs w:val="24"/>
        </w:rPr>
        <w:t>rad/s to pass the filter and deny frequencies more than 0.715</w:t>
      </w:r>
      <w:r w:rsidR="00BF5AF0" w:rsidRPr="00BF5AF0">
        <w:rPr>
          <w:sz w:val="24"/>
          <w:szCs w:val="24"/>
        </w:rPr>
        <w:t>π</w:t>
      </w:r>
      <w:r w:rsidR="00BF5AF0">
        <w:rPr>
          <w:sz w:val="24"/>
          <w:szCs w:val="24"/>
        </w:rPr>
        <w:t>rad/s. The poles were placed in 0.25</w:t>
      </w:r>
      <w:r w:rsidR="00BF5AF0" w:rsidRPr="00BF5AF0">
        <w:rPr>
          <w:sz w:val="24"/>
          <w:szCs w:val="24"/>
        </w:rPr>
        <w:t>π</w:t>
      </w:r>
      <w:r w:rsidR="00BF5AF0">
        <w:rPr>
          <w:sz w:val="24"/>
          <w:szCs w:val="24"/>
        </w:rPr>
        <w:t>rad/s and zeros were placed in 0.715</w:t>
      </w:r>
      <w:r w:rsidR="00BF5AF0" w:rsidRPr="00BF5AF0">
        <w:rPr>
          <w:sz w:val="24"/>
          <w:szCs w:val="24"/>
        </w:rPr>
        <w:t>π</w:t>
      </w:r>
      <w:r w:rsidR="00BF5AF0">
        <w:rPr>
          <w:sz w:val="24"/>
          <w:szCs w:val="24"/>
        </w:rPr>
        <w:t>rad/s. Additionally, by setting r to 0.6, the poles are observed to lie within the circle rather than on the perimeter, which means that the stability of the system is guaranteed.</w:t>
      </w:r>
    </w:p>
    <w:p w14:paraId="073177AB" w14:textId="5DA93032" w:rsidR="002C22F3" w:rsidRDefault="002C22F3" w:rsidP="00A031A5">
      <w:pPr>
        <w:pStyle w:val="ListParagraph"/>
        <w:jc w:val="center"/>
        <w:rPr>
          <w:sz w:val="24"/>
          <w:szCs w:val="24"/>
        </w:rPr>
      </w:pPr>
      <w:r>
        <w:rPr>
          <w:noProof/>
          <w:lang w:val="en-CA" w:eastAsia="en-CA"/>
        </w:rPr>
        <w:drawing>
          <wp:inline distT="0" distB="0" distL="0" distR="0" wp14:anchorId="3FBA97FC" wp14:editId="10CB8D82">
            <wp:extent cx="4829175" cy="29434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1813" cy="3012076"/>
                    </a:xfrm>
                    <a:prstGeom prst="rect">
                      <a:avLst/>
                    </a:prstGeom>
                  </pic:spPr>
                </pic:pic>
              </a:graphicData>
            </a:graphic>
          </wp:inline>
        </w:drawing>
      </w:r>
    </w:p>
    <w:p w14:paraId="3EAADD0F" w14:textId="35B1CF6D" w:rsidR="00A031A5" w:rsidRPr="00A031A5" w:rsidRDefault="00A031A5" w:rsidP="00A031A5">
      <w:pPr>
        <w:pStyle w:val="ListParagraph"/>
        <w:jc w:val="center"/>
        <w:rPr>
          <w:sz w:val="24"/>
          <w:szCs w:val="24"/>
        </w:rPr>
      </w:pPr>
      <w:r>
        <w:rPr>
          <w:sz w:val="24"/>
          <w:szCs w:val="24"/>
        </w:rPr>
        <w:t xml:space="preserve">Figure 4. </w:t>
      </w:r>
      <w:r w:rsidRPr="00A031A5">
        <w:rPr>
          <w:sz w:val="24"/>
          <w:szCs w:val="24"/>
        </w:rPr>
        <w:t xml:space="preserve">Lowpass Filter </w:t>
      </w:r>
      <w:r>
        <w:rPr>
          <w:sz w:val="24"/>
          <w:szCs w:val="24"/>
        </w:rPr>
        <w:t>output with</w:t>
      </w:r>
      <w:r w:rsidRPr="00A031A5">
        <w:rPr>
          <w:sz w:val="24"/>
          <w:szCs w:val="24"/>
        </w:rPr>
        <w:t xml:space="preserve"> 50 Hz Sine Waveform</w:t>
      </w:r>
      <w:r>
        <w:rPr>
          <w:sz w:val="24"/>
          <w:szCs w:val="24"/>
        </w:rPr>
        <w:t xml:space="preserve"> input</w:t>
      </w:r>
    </w:p>
    <w:p w14:paraId="0FC8A1EE" w14:textId="6D57219A" w:rsidR="002C22F3" w:rsidRDefault="002C22F3" w:rsidP="00A031A5">
      <w:pPr>
        <w:pStyle w:val="ListParagraph"/>
        <w:jc w:val="center"/>
        <w:rPr>
          <w:sz w:val="24"/>
          <w:szCs w:val="24"/>
        </w:rPr>
      </w:pPr>
      <w:r>
        <w:rPr>
          <w:noProof/>
          <w:lang w:val="en-CA" w:eastAsia="en-CA"/>
        </w:rPr>
        <w:lastRenderedPageBreak/>
        <w:drawing>
          <wp:inline distT="0" distB="0" distL="0" distR="0" wp14:anchorId="71FC5453" wp14:editId="5D1730DF">
            <wp:extent cx="4752975" cy="2956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186" cy="3048481"/>
                    </a:xfrm>
                    <a:prstGeom prst="rect">
                      <a:avLst/>
                    </a:prstGeom>
                  </pic:spPr>
                </pic:pic>
              </a:graphicData>
            </a:graphic>
          </wp:inline>
        </w:drawing>
      </w:r>
    </w:p>
    <w:p w14:paraId="1D158A3A" w14:textId="5DE9AAA9" w:rsidR="00A031A5" w:rsidRPr="00A031A5" w:rsidRDefault="00A031A5" w:rsidP="00A031A5">
      <w:pPr>
        <w:pStyle w:val="ListParagraph"/>
        <w:jc w:val="center"/>
        <w:rPr>
          <w:sz w:val="24"/>
          <w:szCs w:val="24"/>
        </w:rPr>
      </w:pPr>
      <w:r>
        <w:rPr>
          <w:sz w:val="24"/>
          <w:szCs w:val="24"/>
        </w:rPr>
        <w:t xml:space="preserve">Figure 5. </w:t>
      </w:r>
      <w:r w:rsidRPr="00A031A5">
        <w:rPr>
          <w:sz w:val="24"/>
          <w:szCs w:val="24"/>
        </w:rPr>
        <w:t xml:space="preserve">Lowpass Filter </w:t>
      </w:r>
      <w:r>
        <w:rPr>
          <w:sz w:val="24"/>
          <w:szCs w:val="24"/>
        </w:rPr>
        <w:t>output with</w:t>
      </w:r>
      <w:r w:rsidRPr="00A031A5">
        <w:rPr>
          <w:sz w:val="24"/>
          <w:szCs w:val="24"/>
        </w:rPr>
        <w:t xml:space="preserve"> </w:t>
      </w:r>
      <w:r>
        <w:rPr>
          <w:sz w:val="24"/>
          <w:szCs w:val="24"/>
        </w:rPr>
        <w:t>143</w:t>
      </w:r>
      <w:r w:rsidRPr="00A031A5">
        <w:rPr>
          <w:sz w:val="24"/>
          <w:szCs w:val="24"/>
        </w:rPr>
        <w:t xml:space="preserve"> Hz Sine Waveform</w:t>
      </w:r>
      <w:r>
        <w:rPr>
          <w:sz w:val="24"/>
          <w:szCs w:val="24"/>
        </w:rPr>
        <w:t xml:space="preserve"> input</w:t>
      </w:r>
    </w:p>
    <w:p w14:paraId="42B10B91" w14:textId="77777777" w:rsidR="00A031A5" w:rsidRDefault="00A031A5" w:rsidP="00A031A5">
      <w:pPr>
        <w:pStyle w:val="ListParagraph"/>
        <w:jc w:val="center"/>
        <w:rPr>
          <w:sz w:val="24"/>
          <w:szCs w:val="24"/>
        </w:rPr>
      </w:pPr>
    </w:p>
    <w:p w14:paraId="1EF8F3E4" w14:textId="3A8542C7" w:rsidR="002C22F3" w:rsidRDefault="002C22F3" w:rsidP="00A031A5">
      <w:pPr>
        <w:pStyle w:val="ListParagraph"/>
        <w:jc w:val="center"/>
        <w:rPr>
          <w:sz w:val="24"/>
          <w:szCs w:val="24"/>
        </w:rPr>
      </w:pPr>
      <w:r>
        <w:rPr>
          <w:noProof/>
          <w:lang w:val="en-CA" w:eastAsia="en-CA"/>
        </w:rPr>
        <w:drawing>
          <wp:inline distT="0" distB="0" distL="0" distR="0" wp14:anchorId="30228CE9" wp14:editId="65EEFB25">
            <wp:extent cx="4762500" cy="28798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7852" cy="2919405"/>
                    </a:xfrm>
                    <a:prstGeom prst="rect">
                      <a:avLst/>
                    </a:prstGeom>
                  </pic:spPr>
                </pic:pic>
              </a:graphicData>
            </a:graphic>
          </wp:inline>
        </w:drawing>
      </w:r>
    </w:p>
    <w:p w14:paraId="2335057D" w14:textId="250FD06D" w:rsidR="00BF5AF0" w:rsidRPr="00C37964" w:rsidRDefault="00A031A5" w:rsidP="00C37964">
      <w:pPr>
        <w:pStyle w:val="ListParagraph"/>
        <w:jc w:val="center"/>
        <w:rPr>
          <w:sz w:val="24"/>
          <w:szCs w:val="24"/>
        </w:rPr>
      </w:pPr>
      <w:r>
        <w:rPr>
          <w:sz w:val="24"/>
          <w:szCs w:val="24"/>
        </w:rPr>
        <w:t xml:space="preserve">Figure </w:t>
      </w:r>
      <w:r w:rsidR="003F2840">
        <w:rPr>
          <w:sz w:val="24"/>
          <w:szCs w:val="24"/>
        </w:rPr>
        <w:t>6</w:t>
      </w:r>
      <w:r>
        <w:rPr>
          <w:sz w:val="24"/>
          <w:szCs w:val="24"/>
        </w:rPr>
        <w:t xml:space="preserve">. </w:t>
      </w:r>
      <w:r w:rsidRPr="00A031A5">
        <w:rPr>
          <w:sz w:val="24"/>
          <w:szCs w:val="24"/>
        </w:rPr>
        <w:t xml:space="preserve">Lowpass Filter </w:t>
      </w:r>
      <w:r>
        <w:rPr>
          <w:sz w:val="24"/>
          <w:szCs w:val="24"/>
        </w:rPr>
        <w:t>output with</w:t>
      </w:r>
      <w:r w:rsidRPr="00A031A5">
        <w:rPr>
          <w:sz w:val="24"/>
          <w:szCs w:val="24"/>
        </w:rPr>
        <w:t xml:space="preserve"> </w:t>
      </w:r>
      <w:r>
        <w:rPr>
          <w:sz w:val="24"/>
          <w:szCs w:val="24"/>
        </w:rPr>
        <w:t>180</w:t>
      </w:r>
      <w:r w:rsidRPr="00A031A5">
        <w:rPr>
          <w:sz w:val="24"/>
          <w:szCs w:val="24"/>
        </w:rPr>
        <w:t xml:space="preserve"> Hz Sine Waveform</w:t>
      </w:r>
      <w:r>
        <w:rPr>
          <w:sz w:val="24"/>
          <w:szCs w:val="24"/>
        </w:rPr>
        <w:t xml:space="preserve"> input</w:t>
      </w:r>
    </w:p>
    <w:p w14:paraId="26538137" w14:textId="33DEFCEB" w:rsidR="00BF5AF0" w:rsidRDefault="00BF5AF0" w:rsidP="00761CF8">
      <w:pPr>
        <w:spacing w:line="360" w:lineRule="auto"/>
        <w:rPr>
          <w:sz w:val="24"/>
          <w:szCs w:val="24"/>
        </w:rPr>
      </w:pPr>
      <w:r>
        <w:rPr>
          <w:sz w:val="24"/>
          <w:szCs w:val="24"/>
        </w:rPr>
        <w:t>As observed from Simulink results, the filter did not affect the signals with lower frequency(50Hz), as a result, the output is identical with the input. At the cutoff frequency</w:t>
      </w:r>
      <w:r w:rsidR="00C37964">
        <w:rPr>
          <w:sz w:val="24"/>
          <w:szCs w:val="24"/>
        </w:rPr>
        <w:t>(143Hz)</w:t>
      </w:r>
      <w:r>
        <w:rPr>
          <w:sz w:val="24"/>
          <w:szCs w:val="24"/>
        </w:rPr>
        <w:t>,</w:t>
      </w:r>
      <w:r w:rsidR="00C37964">
        <w:rPr>
          <w:sz w:val="24"/>
          <w:szCs w:val="24"/>
        </w:rPr>
        <w:t xml:space="preserve"> the input signal was filtered out, and at higher frequency(180Hz) the signal were still filtered out, but with some residual </w:t>
      </w:r>
      <w:proofErr w:type="gramStart"/>
      <w:r w:rsidR="00C37964">
        <w:rPr>
          <w:sz w:val="24"/>
          <w:szCs w:val="24"/>
        </w:rPr>
        <w:t>amount</w:t>
      </w:r>
      <w:proofErr w:type="gramEnd"/>
      <w:r w:rsidR="00C37964">
        <w:rPr>
          <w:sz w:val="24"/>
          <w:szCs w:val="24"/>
        </w:rPr>
        <w:t xml:space="preserve"> of signals not filtered out, this is because the magnitude of the response is non-zero, but the amplitude decreased significantly. </w:t>
      </w:r>
      <w:r w:rsidR="00C37964">
        <w:rPr>
          <w:sz w:val="24"/>
          <w:szCs w:val="24"/>
        </w:rPr>
        <w:lastRenderedPageBreak/>
        <w:t>Considering the results demonstrated above, the</w:t>
      </w:r>
      <w:r w:rsidR="00761CF8">
        <w:rPr>
          <w:sz w:val="24"/>
          <w:szCs w:val="24"/>
        </w:rPr>
        <w:t xml:space="preserve"> designed</w:t>
      </w:r>
      <w:r w:rsidR="00C37964">
        <w:rPr>
          <w:sz w:val="24"/>
          <w:szCs w:val="24"/>
        </w:rPr>
        <w:t xml:space="preserve"> low-pass filter is effective.</w:t>
      </w:r>
      <w:r>
        <w:rPr>
          <w:sz w:val="24"/>
          <w:szCs w:val="24"/>
        </w:rPr>
        <w:t xml:space="preserve"> </w:t>
      </w:r>
      <w:r w:rsidR="00761CF8">
        <w:rPr>
          <w:noProof/>
          <w:sz w:val="24"/>
          <w:szCs w:val="24"/>
        </w:rPr>
        <w:drawing>
          <wp:inline distT="0" distB="0" distL="0" distR="0" wp14:anchorId="549205B7" wp14:editId="3B0C3729">
            <wp:extent cx="6462852" cy="6868160"/>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08 at 2.16.33 PM.png"/>
                    <pic:cNvPicPr/>
                  </pic:nvPicPr>
                  <pic:blipFill>
                    <a:blip r:embed="rId12">
                      <a:extLst>
                        <a:ext uri="{28A0092B-C50C-407E-A947-70E740481C1C}">
                          <a14:useLocalDpi xmlns:a14="http://schemas.microsoft.com/office/drawing/2010/main" val="0"/>
                        </a:ext>
                      </a:extLst>
                    </a:blip>
                    <a:stretch>
                      <a:fillRect/>
                    </a:stretch>
                  </pic:blipFill>
                  <pic:spPr>
                    <a:xfrm>
                      <a:off x="0" y="0"/>
                      <a:ext cx="6493807" cy="6901056"/>
                    </a:xfrm>
                    <a:prstGeom prst="rect">
                      <a:avLst/>
                    </a:prstGeom>
                  </pic:spPr>
                </pic:pic>
              </a:graphicData>
            </a:graphic>
          </wp:inline>
        </w:drawing>
      </w:r>
    </w:p>
    <w:p w14:paraId="7CFFE8F9" w14:textId="77777777" w:rsidR="008E335B" w:rsidRDefault="008E335B" w:rsidP="008E335B">
      <w:pPr>
        <w:spacing w:line="240" w:lineRule="auto"/>
        <w:rPr>
          <w:rFonts w:eastAsiaTheme="minorEastAsia"/>
        </w:rPr>
      </w:pPr>
      <w:r>
        <w:rPr>
          <w:rFonts w:eastAsiaTheme="minorEastAsia"/>
        </w:rPr>
        <w:t>Calculations</w:t>
      </w:r>
    </w:p>
    <w:p w14:paraId="20F80C55" w14:textId="4CF58BAF" w:rsidR="008E335B" w:rsidRPr="00D12B03" w:rsidRDefault="008E335B" w:rsidP="008E335B">
      <w:pPr>
        <w:spacing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hAnsi="Cambria Math"/>
                </w:rPr>
                <m:t>0.15</m:t>
              </m:r>
              <m:r>
                <w:rPr>
                  <w:rFonts w:ascii="Cambria Math" w:hAnsi="Cambria Math"/>
                </w:rPr>
                <m:t>76</m:t>
              </m:r>
              <m:r>
                <w:rPr>
                  <w:rFonts w:ascii="Cambria Math" w:hAnsi="Cambria Math"/>
                </w:rPr>
                <m:t>+0.</m:t>
              </m:r>
              <m:r>
                <w:rPr>
                  <w:rFonts w:ascii="Cambria Math" w:hAnsi="Cambria Math"/>
                </w:rPr>
                <m:t>197</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+0.1</m:t>
              </m:r>
              <m:r>
                <w:rPr>
                  <w:rFonts w:ascii="Cambria Math" w:hAnsi="Cambria Math"/>
                </w:rPr>
                <m:t>576</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1.0000-0.8</m:t>
              </m:r>
              <m:r>
                <w:rPr>
                  <w:rFonts w:ascii="Cambria Math" w:hAnsi="Cambria Math"/>
                </w:rPr>
                <m:t>485</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0.3</m:t>
                  </m:r>
                  <m:r>
                    <w:rPr>
                      <w:rFonts w:ascii="Cambria Math" w:hAnsi="Cambria Math"/>
                    </w:rPr>
                    <m:t>6</m:t>
                  </m:r>
                  <m:r>
                    <w:rPr>
                      <w:rFonts w:ascii="Cambria Math" w:hAnsi="Cambria Math"/>
                    </w:rPr>
                    <m:t>z</m:t>
                  </m:r>
                </m:e>
                <m:sup>
                  <m:r>
                    <w:rPr>
                      <w:rFonts w:ascii="Cambria Math" w:hAnsi="Cambria Math"/>
                    </w:rPr>
                    <m:t>-2</m:t>
                  </m:r>
                </m:sup>
              </m:sSup>
            </m:den>
          </m:f>
        </m:oMath>
      </m:oMathPara>
    </w:p>
    <w:p w14:paraId="02FCA274" w14:textId="77777777" w:rsidR="00D12B03" w:rsidRPr="000438DF" w:rsidRDefault="00D12B03" w:rsidP="008E335B">
      <w:pPr>
        <w:spacing w:line="240" w:lineRule="auto"/>
        <w:rPr>
          <w:rFonts w:eastAsiaTheme="minorEastAsia" w:hint="eastAsia"/>
          <w:lang w:eastAsia="zh-CN"/>
        </w:rPr>
      </w:pPr>
    </w:p>
    <w:p w14:paraId="32C36EA7" w14:textId="74725EAB" w:rsidR="008E335B" w:rsidRDefault="008E335B" w:rsidP="008E335B">
      <w:pPr>
        <w:spacing w:line="240" w:lineRule="auto"/>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f>
            <m:fPr>
              <m:ctrlPr>
                <w:rPr>
                  <w:rFonts w:ascii="Cambria Math" w:hAnsi="Cambria Math"/>
                  <w:i/>
                </w:rPr>
              </m:ctrlPr>
            </m:fPr>
            <m:num>
              <m:r>
                <w:rPr>
                  <w:rFonts w:ascii="Cambria Math" w:hAnsi="Cambria Math"/>
                </w:rPr>
                <m:t>0.1</m:t>
              </m:r>
              <m:r>
                <w:rPr>
                  <w:rFonts w:ascii="Cambria Math" w:hAnsi="Cambria Math"/>
                </w:rPr>
                <m:t>576</m:t>
              </m:r>
              <m:r>
                <w:rPr>
                  <w:rFonts w:ascii="Cambria Math" w:hAnsi="Cambria Math"/>
                </w:rPr>
                <m:t>+0.</m:t>
              </m:r>
              <m:r>
                <w:rPr>
                  <w:rFonts w:ascii="Cambria Math" w:hAnsi="Cambria Math"/>
                </w:rPr>
                <m:t>197</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r>
                <w:rPr>
                  <w:rFonts w:ascii="Cambria Math" w:hAnsi="Cambria Math"/>
                </w:rPr>
                <m:t>+0.</m:t>
              </m:r>
              <m:r>
                <w:rPr>
                  <w:rFonts w:ascii="Cambria Math" w:hAnsi="Cambria Math"/>
                </w:rPr>
                <m:t>576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-2jω</m:t>
                  </m:r>
                </m:sup>
              </m:sSup>
            </m:num>
            <m:den>
              <m:r>
                <w:rPr>
                  <w:rFonts w:ascii="Cambria Math" w:hAnsi="Cambria Math"/>
                </w:rPr>
                <m:t>1.0000-0.</m:t>
              </m:r>
              <m:r>
                <w:rPr>
                  <w:rFonts w:ascii="Cambria Math" w:hAnsi="Cambria Math"/>
                </w:rPr>
                <m:t>8485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r>
                <w:rPr>
                  <w:rFonts w:ascii="Cambria Math" w:hAnsi="Cambria Math"/>
                </w:rPr>
                <m:t>+0.3</m:t>
              </m:r>
              <m:r>
                <w:rPr>
                  <w:rFonts w:ascii="Cambria Math" w:hAnsi="Cambria Math"/>
                </w:rPr>
                <m:t>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-2jω</m:t>
                  </m:r>
                </m:sup>
              </m:sSup>
            </m:den>
          </m:f>
        </m:oMath>
      </m:oMathPara>
    </w:p>
    <w:p w14:paraId="0E78DA08" w14:textId="77777777" w:rsidR="008E335B" w:rsidRDefault="008E335B" w:rsidP="008E335B">
      <w:pPr>
        <w:spacing w:line="240" w:lineRule="auto"/>
        <w:rPr>
          <w:rFonts w:eastAsiaTheme="minorEastAsia"/>
        </w:rPr>
      </w:pPr>
      <w:r>
        <w:rPr>
          <w:rFonts w:eastAsiaTheme="minorEastAsia"/>
        </w:rPr>
        <w:t>Impulse Response</w:t>
      </w:r>
    </w:p>
    <w:p w14:paraId="3CFE63CE" w14:textId="62A6BB88" w:rsidR="008E335B" w:rsidRPr="005D2183" w:rsidRDefault="008E335B" w:rsidP="008E335B">
      <w:pPr>
        <w:spacing w:line="240" w:lineRule="auto"/>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m:oMathPara>
    </w:p>
    <w:p w14:paraId="19E44BF6" w14:textId="31754286" w:rsidR="008E335B" w:rsidRPr="00B1055A" w:rsidRDefault="008E335B" w:rsidP="008E335B">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Y(z)</m:t>
              </m:r>
            </m:num>
            <m:den>
              <m:r>
                <w:rPr>
                  <w:rFonts w:ascii="Cambria Math" w:eastAsiaTheme="minorEastAsia" w:hAnsi="Cambria Math"/>
                </w:rPr>
                <m:t>X(z)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Y(z)</m:t>
              </m:r>
            </m:num>
            <m:den>
              <m:r>
                <w:rPr>
                  <w:rFonts w:ascii="Cambria Math" w:eastAsiaTheme="minorEastAsia" w:hAnsi="Cambria Math"/>
                </w:rPr>
                <m:t>1</m:t>
              </m:r>
            </m:den>
          </m:f>
          <m:r>
            <w:rPr>
              <w:rFonts w:ascii="Cambria Math" w:eastAsiaTheme="minorEastAsia" w:hAnsi="Cambria Math"/>
            </w:rPr>
            <m:t>=</m:t>
          </m:r>
          <m:f>
            <m:fPr>
              <m:ctrlPr>
                <w:rPr>
                  <w:rFonts w:ascii="Cambria Math" w:hAnsi="Cambria Math"/>
                  <w:i/>
                </w:rPr>
              </m:ctrlPr>
            </m:fPr>
            <m:num>
              <m:r>
                <w:rPr>
                  <w:rFonts w:ascii="Cambria Math" w:hAnsi="Cambria Math"/>
                </w:rPr>
                <m:t>0.1576+0.197</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+0.1576</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1.0000-0.8485</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0.36z</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2EECA375" w14:textId="7A85DAA7" w:rsidR="008E335B" w:rsidRDefault="008E335B" w:rsidP="008E335B">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hAnsi="Cambria Math"/>
                </w:rPr>
                <m:t>0.</m:t>
              </m:r>
              <m:r>
                <w:rPr>
                  <w:rFonts w:ascii="Cambria Math" w:hAnsi="Cambria Math"/>
                </w:rPr>
                <m:t>1576</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hAnsi="Cambria Math"/>
                </w:rPr>
                <m:t>+0.</m:t>
              </m:r>
              <m:r>
                <w:rPr>
                  <w:rFonts w:ascii="Cambria Math" w:hAnsi="Cambria Math"/>
                </w:rPr>
                <m:t>197</m:t>
              </m:r>
              <m:r>
                <w:rPr>
                  <w:rFonts w:ascii="Cambria Math" w:hAnsi="Cambria Math"/>
                </w:rPr>
                <m:t>z+0.</m:t>
              </m:r>
              <m:r>
                <w:rPr>
                  <w:rFonts w:ascii="Cambria Math" w:hAnsi="Cambria Math"/>
                </w:rPr>
                <m:t>1576</m:t>
              </m:r>
            </m:num>
            <m:den>
              <m:r>
                <w:rPr>
                  <w:rFonts w:ascii="Cambria Math" w:hAnsi="Cambria Math"/>
                </w:rPr>
                <m:t>1.0000</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hAnsi="Cambria Math"/>
                </w:rPr>
                <m:t>-0.8</m:t>
              </m:r>
              <m:r>
                <w:rPr>
                  <w:rFonts w:ascii="Cambria Math" w:hAnsi="Cambria Math"/>
                </w:rPr>
                <m:t>485</m:t>
              </m:r>
              <m:r>
                <w:rPr>
                  <w:rFonts w:ascii="Cambria Math" w:hAnsi="Cambria Math"/>
                </w:rPr>
                <m:t>z+0.3</m:t>
              </m:r>
              <m:r>
                <w:rPr>
                  <w:rFonts w:ascii="Cambria Math" w:hAnsi="Cambria Math"/>
                </w:rPr>
                <m:t>6</m:t>
              </m:r>
            </m:den>
          </m:f>
        </m:oMath>
      </m:oMathPara>
    </w:p>
    <w:p w14:paraId="1EECCC80" w14:textId="7C223FE9" w:rsidR="008E335B" w:rsidRPr="008E2CAF" w:rsidRDefault="008E335B" w:rsidP="008E335B">
      <w:pPr>
        <w:spacing w:line="240" w:lineRule="auto"/>
        <w:rPr>
          <w:rFonts w:eastAsiaTheme="minorEastAsia"/>
        </w:rPr>
      </w:pPr>
      <m:oMathPara>
        <m:oMath>
          <m:r>
            <w:rPr>
              <w:rFonts w:ascii="Cambria Math" w:eastAsiaTheme="minorEastAsia" w:hAnsi="Cambria Math"/>
            </w:rPr>
            <m:t>z=0.42</m:t>
          </m:r>
          <m:r>
            <w:rPr>
              <w:rFonts w:ascii="Cambria Math" w:eastAsiaTheme="minorEastAsia" w:hAnsi="Cambria Math"/>
            </w:rPr>
            <m:t>425</m:t>
          </m:r>
          <m:r>
            <w:rPr>
              <w:rFonts w:ascii="Cambria Math" w:eastAsiaTheme="minorEastAsia" w:hAnsi="Cambria Math"/>
            </w:rPr>
            <m:t>+0.4</m:t>
          </m:r>
          <m:r>
            <w:rPr>
              <w:rFonts w:ascii="Cambria Math" w:eastAsiaTheme="minorEastAsia" w:hAnsi="Cambria Math"/>
            </w:rPr>
            <m:t>2428</m:t>
          </m:r>
          <m:r>
            <w:rPr>
              <w:rFonts w:ascii="Cambria Math" w:eastAsiaTheme="minorEastAsia" w:hAnsi="Cambria Math"/>
            </w:rPr>
            <m:t>i</m:t>
          </m:r>
        </m:oMath>
      </m:oMathPara>
    </w:p>
    <w:p w14:paraId="0087080E" w14:textId="48FAC89A" w:rsidR="008E335B" w:rsidRDefault="008E335B" w:rsidP="008E335B">
      <w:pPr>
        <w:spacing w:line="240" w:lineRule="auto"/>
        <w:rPr>
          <w:rFonts w:eastAsiaTheme="minorEastAsia"/>
        </w:rPr>
      </w:pPr>
      <m:oMathPara>
        <m:oMath>
          <m:r>
            <w:rPr>
              <w:rFonts w:ascii="Cambria Math" w:eastAsiaTheme="minorEastAsia" w:hAnsi="Cambria Math"/>
            </w:rPr>
            <m:t>z=</m:t>
          </m:r>
          <m:r>
            <w:rPr>
              <w:rFonts w:ascii="Cambria Math" w:eastAsiaTheme="minorEastAsia" w:hAnsi="Cambria Math"/>
            </w:rPr>
            <m:t>0.42425-0.42428i</m:t>
          </m:r>
        </m:oMath>
      </m:oMathPara>
    </w:p>
    <w:p w14:paraId="35924028" w14:textId="004E946D" w:rsidR="008E335B" w:rsidRPr="001C4F5B" w:rsidRDefault="008E335B" w:rsidP="008E335B">
      <w:pPr>
        <w:spacing w:line="240" w:lineRule="auto"/>
        <w:rPr>
          <w:rFonts w:eastAsiaTheme="minorEastAsia"/>
        </w:rPr>
      </w:pPr>
      <m:oMathPara>
        <m:oMath>
          <m:r>
            <w:rPr>
              <w:rFonts w:ascii="Cambria Math" w:eastAsiaTheme="minorEastAsia" w:hAnsi="Cambria Math"/>
            </w:rPr>
            <m:t>z=0.</m:t>
          </m:r>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m:t>
              </m:r>
              <m:r>
                <w:rPr>
                  <w:rFonts w:ascii="Cambria Math" w:eastAsiaTheme="minorEastAsia" w:hAnsi="Cambria Math"/>
                </w:rPr>
                <m:t>9</m:t>
              </m:r>
            </m:sup>
          </m:sSup>
        </m:oMath>
      </m:oMathPara>
    </w:p>
    <w:p w14:paraId="06CCDE0A" w14:textId="61A0CEF2" w:rsidR="008E335B" w:rsidRDefault="008E335B" w:rsidP="008E335B">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z</m:t>
              </m:r>
            </m:den>
          </m:f>
          <m:r>
            <w:rPr>
              <w:rFonts w:ascii="Cambria Math" w:eastAsiaTheme="minorEastAsia" w:hAnsi="Cambria Math"/>
            </w:rPr>
            <m:t>=</m:t>
          </m:r>
          <m:f>
            <m:fPr>
              <m:ctrlPr>
                <w:rPr>
                  <w:rFonts w:ascii="Cambria Math" w:hAnsi="Cambria Math"/>
                  <w:i/>
                </w:rPr>
              </m:ctrlPr>
            </m:fPr>
            <m:num>
              <m:r>
                <w:rPr>
                  <w:rFonts w:ascii="Cambria Math" w:hAnsi="Cambria Math"/>
                </w:rPr>
                <m:t>0.1</m:t>
              </m:r>
              <m:r>
                <w:rPr>
                  <w:rFonts w:ascii="Cambria Math" w:hAnsi="Cambria Math"/>
                </w:rPr>
                <m:t>576</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hAnsi="Cambria Math"/>
                </w:rPr>
                <m:t>+0.</m:t>
              </m:r>
              <m:r>
                <w:rPr>
                  <w:rFonts w:ascii="Cambria Math" w:hAnsi="Cambria Math"/>
                </w:rPr>
                <m:t>197</m:t>
              </m:r>
              <m:r>
                <w:rPr>
                  <w:rFonts w:ascii="Cambria Math" w:hAnsi="Cambria Math"/>
                </w:rPr>
                <m:t>+0.1</m:t>
              </m:r>
              <m:r>
                <w:rPr>
                  <w:rFonts w:ascii="Cambria Math" w:hAnsi="Cambria Math"/>
                </w:rPr>
                <m:t>576</m:t>
              </m:r>
              <m:sSup>
                <m:sSupPr>
                  <m:ctrlPr>
                    <w:rPr>
                      <w:rFonts w:ascii="Cambria Math" w:hAnsi="Cambria Math"/>
                      <w:i/>
                    </w:rPr>
                  </m:ctrlPr>
                </m:sSupPr>
                <m:e>
                  <m:r>
                    <w:rPr>
                      <w:rFonts w:ascii="Cambria Math" w:hAnsi="Cambria Math"/>
                    </w:rPr>
                    <m:t>z</m:t>
                  </m:r>
                </m:e>
                <m:sup>
                  <m:r>
                    <w:rPr>
                      <w:rFonts w:ascii="Cambria Math" w:hAnsi="Cambria Math"/>
                    </w:rPr>
                    <m:t>-1</m:t>
                  </m:r>
                </m:sup>
              </m:sSup>
            </m:num>
            <m:den>
              <m:d>
                <m:dPr>
                  <m:ctrlPr>
                    <w:rPr>
                      <w:rFonts w:ascii="Cambria Math" w:hAnsi="Cambria Math"/>
                      <w:i/>
                    </w:rPr>
                  </m:ctrlPr>
                </m:dPr>
                <m:e>
                  <m:r>
                    <w:rPr>
                      <w:rFonts w:ascii="Cambria Math" w:hAnsi="Cambria Math"/>
                    </w:rPr>
                    <m:t>z-</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z</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e>
              </m:d>
            </m:den>
          </m:f>
        </m:oMath>
      </m:oMathPara>
    </w:p>
    <w:p w14:paraId="44D0AA3B" w14:textId="71300057" w:rsidR="008E335B" w:rsidRDefault="008E335B" w:rsidP="008E335B">
      <w:pPr>
        <w:spacing w:line="240"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A</m:t>
              </m:r>
            </m:num>
            <m:den>
              <m:d>
                <m:dPr>
                  <m:ctrlPr>
                    <w:rPr>
                      <w:rFonts w:ascii="Cambria Math" w:hAnsi="Cambria Math"/>
                      <w:i/>
                    </w:rPr>
                  </m:ctrlPr>
                </m:dPr>
                <m:e>
                  <m:r>
                    <w:rPr>
                      <w:rFonts w:ascii="Cambria Math" w:hAnsi="Cambria Math"/>
                    </w:rPr>
                    <m:t>z-</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hAnsi="Cambria Math"/>
                </w:rPr>
                <m:t>B</m:t>
              </m:r>
            </m:num>
            <m:den>
              <m:d>
                <m:dPr>
                  <m:ctrlPr>
                    <w:rPr>
                      <w:rFonts w:ascii="Cambria Math" w:eastAsiaTheme="minorEastAsia" w:hAnsi="Cambria Math"/>
                      <w:i/>
                    </w:rPr>
                  </m:ctrlPr>
                </m:dPr>
                <m:e>
                  <m:r>
                    <w:rPr>
                      <w:rFonts w:ascii="Cambria Math" w:eastAsiaTheme="minorEastAsia" w:hAnsi="Cambria Math"/>
                    </w:rPr>
                    <m:t>z-0.6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e>
              </m:d>
            </m:den>
          </m:f>
        </m:oMath>
      </m:oMathPara>
    </w:p>
    <w:p w14:paraId="141F6D95" w14:textId="77777777" w:rsidR="008E335B" w:rsidRPr="001749C9" w:rsidRDefault="008E335B" w:rsidP="008E335B">
      <w:pPr>
        <w:spacing w:line="240" w:lineRule="auto"/>
        <w:rPr>
          <w:rFonts w:eastAsiaTheme="minorEastAsia" w:hint="eastAsia"/>
          <w:lang w:eastAsia="zh-CN"/>
        </w:rPr>
      </w:pPr>
      <w:r>
        <w:rPr>
          <w:rFonts w:eastAsiaTheme="minorEastAsia"/>
        </w:rPr>
        <w:t>Solving for A</w:t>
      </w:r>
    </w:p>
    <w:p w14:paraId="1CE35C8F" w14:textId="5989FD72" w:rsidR="008E335B" w:rsidRPr="00C242F7" w:rsidRDefault="008E335B" w:rsidP="008E335B">
      <w:pPr>
        <w:spacing w:line="240" w:lineRule="auto"/>
        <w:rPr>
          <w:rFonts w:eastAsiaTheme="minorEastAsia"/>
        </w:rPr>
      </w:pPr>
      <m:oMathPara>
        <m:oMath>
          <m:d>
            <m:dPr>
              <m:ctrlPr>
                <w:rPr>
                  <w:rFonts w:ascii="Cambria Math" w:eastAsiaTheme="minorEastAsia" w:hAnsi="Cambria Math"/>
                  <w:i/>
                </w:rPr>
              </m:ctrlPr>
            </m:dPr>
            <m:e>
              <m:r>
                <w:rPr>
                  <w:rFonts w:ascii="Cambria Math" w:eastAsiaTheme="minorEastAsia" w:hAnsi="Cambria Math"/>
                </w:rPr>
                <m:t>z=</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e>
          </m:d>
        </m:oMath>
      </m:oMathPara>
    </w:p>
    <w:p w14:paraId="70D71ACF" w14:textId="5B3DD9C9" w:rsidR="008E335B" w:rsidRPr="001C4F5B" w:rsidRDefault="008E335B" w:rsidP="008E335B">
      <w:pPr>
        <w:spacing w:line="240" w:lineRule="auto"/>
        <w:rPr>
          <w:rFonts w:eastAsiaTheme="minorEastAsia"/>
        </w:rPr>
      </w:pPr>
      <m:oMathPara>
        <m:oMath>
          <m:r>
            <w:rPr>
              <w:rFonts w:ascii="Cambria Math" w:hAnsi="Cambria Math"/>
            </w:rPr>
            <m:t>0.</m:t>
          </m:r>
          <m:r>
            <w:rPr>
              <w:rFonts w:ascii="Cambria Math" w:hAnsi="Cambria Math"/>
            </w:rPr>
            <m:t>1576</m:t>
          </m:r>
          <m:r>
            <w:rPr>
              <w:rFonts w:ascii="Cambria Math" w:hAnsi="Cambria Math"/>
            </w:rPr>
            <m:t>*</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r>
            <w:rPr>
              <w:rFonts w:ascii="Cambria Math" w:hAnsi="Cambria Math"/>
            </w:rPr>
            <m:t>+0.</m:t>
          </m:r>
          <m:r>
            <w:rPr>
              <w:rFonts w:ascii="Cambria Math" w:hAnsi="Cambria Math"/>
            </w:rPr>
            <m:t>197</m:t>
          </m:r>
          <m:r>
            <w:rPr>
              <w:rFonts w:ascii="Cambria Math" w:hAnsi="Cambria Math"/>
            </w:rPr>
            <m:t>+0.1</m:t>
          </m:r>
          <m:r>
            <w:rPr>
              <w:rFonts w:ascii="Cambria Math" w:hAnsi="Cambria Math"/>
            </w:rPr>
            <m:t>576</m:t>
          </m:r>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 xml:space="preserve"> 0.</m:t>
              </m:r>
              <m:r>
                <w:rPr>
                  <w:rFonts w:ascii="Cambria Math" w:eastAsiaTheme="minorEastAsia" w:hAnsi="Cambria Math"/>
                </w:rPr>
                <m:t>6</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m:t>
              </m:r>
              <m:r>
                <w:rPr>
                  <w:rFonts w:ascii="Cambria Math" w:eastAsiaTheme="minorEastAsia" w:hAnsi="Cambria Math"/>
                </w:rPr>
                <m:t>9</m:t>
              </m:r>
            </m:sup>
          </m:sSup>
          <m:r>
            <w:rPr>
              <w:rFonts w:ascii="Cambria Math" w:eastAsiaTheme="minorEastAsia" w:hAnsi="Cambria Math"/>
            </w:rPr>
            <m:t>=A</m:t>
          </m:r>
          <m:r>
            <w:rPr>
              <w:rFonts w:ascii="Cambria Math" w:hAnsi="Cambria Math"/>
            </w:rPr>
            <m:t xml:space="preserve"> (</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r>
            <w:rPr>
              <w:rFonts w:ascii="Cambria Math" w:eastAsiaTheme="minorEastAsia" w:hAnsi="Cambria Math"/>
            </w:rPr>
            <m:t>)</m:t>
          </m:r>
        </m:oMath>
      </m:oMathPara>
    </w:p>
    <w:p w14:paraId="380392AE" w14:textId="56E18351" w:rsidR="008E335B" w:rsidRDefault="008E335B" w:rsidP="008E335B">
      <w:pPr>
        <w:spacing w:line="240" w:lineRule="auto"/>
        <w:rPr>
          <w:rFonts w:eastAsiaTheme="minorEastAsia"/>
        </w:rPr>
      </w:pPr>
      <m:oMathPara>
        <m:oMath>
          <m:d>
            <m:dPr>
              <m:ctrlPr>
                <w:rPr>
                  <w:rFonts w:ascii="Cambria Math" w:hAnsi="Cambria Math"/>
                  <w:i/>
                </w:rPr>
              </m:ctrlPr>
            </m:dPr>
            <m:e>
              <m:r>
                <w:rPr>
                  <w:rFonts w:ascii="Cambria Math" w:hAnsi="Cambria Math"/>
                </w:rPr>
                <m:t>0.0700+0.0</m:t>
              </m:r>
              <m:r>
                <w:rPr>
                  <w:rFonts w:ascii="Cambria Math" w:hAnsi="Cambria Math"/>
                </w:rPr>
                <m:t>7</m:t>
              </m:r>
              <m:r>
                <w:rPr>
                  <w:rFonts w:ascii="Cambria Math" w:hAnsi="Cambria Math"/>
                </w:rPr>
                <m:t>i</m:t>
              </m:r>
            </m:e>
          </m:d>
          <m:r>
            <w:rPr>
              <w:rFonts w:ascii="Cambria Math" w:hAnsi="Cambria Math"/>
            </w:rPr>
            <m:t>+0.</m:t>
          </m:r>
          <m:r>
            <w:rPr>
              <w:rFonts w:ascii="Cambria Math" w:hAnsi="Cambria Math"/>
            </w:rPr>
            <m:t>197</m:t>
          </m:r>
          <m:r>
            <w:rPr>
              <w:rFonts w:ascii="Cambria Math" w:hAnsi="Cambria Math"/>
            </w:rPr>
            <m:t>+</m:t>
          </m:r>
          <m:d>
            <m:dPr>
              <m:ctrlPr>
                <w:rPr>
                  <w:rFonts w:ascii="Cambria Math" w:hAnsi="Cambria Math"/>
                  <w:i/>
                </w:rPr>
              </m:ctrlPr>
            </m:dPr>
            <m:e>
              <m:r>
                <w:rPr>
                  <w:rFonts w:ascii="Cambria Math" w:hAnsi="Cambria Math"/>
                </w:rPr>
                <m:t>0.18</m:t>
              </m:r>
              <m:r>
                <w:rPr>
                  <w:rFonts w:ascii="Cambria Math" w:eastAsiaTheme="minorEastAsia" w:hAnsi="Cambria Math"/>
                </w:rPr>
                <m:t>-0.19i</m:t>
              </m:r>
              <m:ctrlPr>
                <w:rPr>
                  <w:rFonts w:ascii="Cambria Math" w:eastAsiaTheme="minorEastAsia" w:hAnsi="Cambria Math"/>
                  <w:i/>
                </w:rPr>
              </m:ctrlPr>
            </m:e>
          </m:d>
          <m:r>
            <w:rPr>
              <w:rFonts w:ascii="Cambria Math" w:eastAsiaTheme="minorEastAsia" w:hAnsi="Cambria Math"/>
            </w:rPr>
            <m:t>=A</m:t>
          </m:r>
          <m:r>
            <w:rPr>
              <w:rFonts w:ascii="Cambria Math" w:hAnsi="Cambria Math"/>
            </w:rPr>
            <m:t xml:space="preserve"> ((</m:t>
          </m:r>
          <m:r>
            <w:rPr>
              <w:rFonts w:ascii="Cambria Math" w:eastAsiaTheme="minorEastAsia" w:hAnsi="Cambria Math"/>
            </w:rPr>
            <m:t>0.42425+0.42428i)</m:t>
          </m:r>
          <m:r>
            <w:rPr>
              <w:rFonts w:ascii="Cambria Math" w:hAnsi="Cambria Math"/>
            </w:rPr>
            <m:t>-</m:t>
          </m:r>
          <m:r>
            <w:rPr>
              <w:rFonts w:ascii="Cambria Math" w:eastAsiaTheme="minorEastAsia" w:hAnsi="Cambria Math"/>
            </w:rPr>
            <m:t>(0.42425-0.42428i))</m:t>
          </m:r>
        </m:oMath>
      </m:oMathPara>
    </w:p>
    <w:p w14:paraId="49DBEC33" w14:textId="2477AD71" w:rsidR="008E335B" w:rsidRPr="0080171C" w:rsidRDefault="008E335B" w:rsidP="008E335B">
      <w:pPr>
        <w:spacing w:line="240" w:lineRule="auto"/>
        <w:rPr>
          <w:rFonts w:eastAsiaTheme="minorEastAsia"/>
        </w:rPr>
      </w:pPr>
      <m:oMathPara>
        <m:oMath>
          <m:r>
            <w:rPr>
              <w:rFonts w:ascii="Cambria Math" w:eastAsiaTheme="minorEastAsia" w:hAnsi="Cambria Math"/>
            </w:rPr>
            <m:t>0.</m:t>
          </m:r>
          <m:r>
            <w:rPr>
              <w:rFonts w:ascii="Cambria Math" w:eastAsiaTheme="minorEastAsia" w:hAnsi="Cambria Math"/>
            </w:rPr>
            <m:t>447</m:t>
          </m:r>
          <m:r>
            <w:rPr>
              <w:rFonts w:ascii="Cambria Math" w:eastAsiaTheme="minorEastAsia" w:hAnsi="Cambria Math"/>
            </w:rPr>
            <m:t>-0.12i=A</m:t>
          </m:r>
          <m:r>
            <w:rPr>
              <w:rFonts w:ascii="Cambria Math" w:hAnsi="Cambria Math"/>
            </w:rPr>
            <m:t xml:space="preserve"> (</m:t>
          </m:r>
          <m:r>
            <w:rPr>
              <w:rFonts w:ascii="Cambria Math" w:eastAsiaTheme="minorEastAsia" w:hAnsi="Cambria Math"/>
            </w:rPr>
            <m:t>0.8</m:t>
          </m:r>
          <m:r>
            <w:rPr>
              <w:rFonts w:ascii="Cambria Math" w:eastAsiaTheme="minorEastAsia" w:hAnsi="Cambria Math"/>
            </w:rPr>
            <m:t>4856</m:t>
          </m:r>
          <m:r>
            <w:rPr>
              <w:rFonts w:ascii="Cambria Math" w:eastAsiaTheme="minorEastAsia" w:hAnsi="Cambria Math"/>
            </w:rPr>
            <m:t>i)</m:t>
          </m:r>
        </m:oMath>
      </m:oMathPara>
    </w:p>
    <w:p w14:paraId="690112A6" w14:textId="1E459AED" w:rsidR="008E335B" w:rsidRPr="00DC55D3" w:rsidRDefault="008E335B" w:rsidP="008E335B">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0.</m:t>
              </m:r>
              <m:r>
                <w:rPr>
                  <w:rFonts w:ascii="Cambria Math" w:eastAsiaTheme="minorEastAsia" w:hAnsi="Cambria Math"/>
                </w:rPr>
                <m:t>447</m:t>
              </m:r>
              <m:r>
                <w:rPr>
                  <w:rFonts w:ascii="Cambria Math" w:eastAsiaTheme="minorEastAsia" w:hAnsi="Cambria Math"/>
                </w:rPr>
                <m:t>-0.12i</m:t>
              </m:r>
            </m:num>
            <m:den>
              <m:r>
                <w:rPr>
                  <w:rFonts w:ascii="Cambria Math" w:eastAsiaTheme="minorEastAsia" w:hAnsi="Cambria Math"/>
                </w:rPr>
                <m:t>0.8</m:t>
              </m:r>
              <m:r>
                <w:rPr>
                  <w:rFonts w:ascii="Cambria Math" w:eastAsiaTheme="minorEastAsia" w:hAnsi="Cambria Math"/>
                </w:rPr>
                <m:t>4856</m:t>
              </m:r>
              <m:r>
                <w:rPr>
                  <w:rFonts w:ascii="Cambria Math" w:eastAsiaTheme="minorEastAsia" w:hAnsi="Cambria Math"/>
                </w:rPr>
                <m:t>i</m:t>
              </m:r>
            </m:den>
          </m:f>
          <m:r>
            <w:rPr>
              <w:rFonts w:ascii="Cambria Math" w:eastAsiaTheme="minorEastAsia" w:hAnsi="Cambria Math"/>
            </w:rPr>
            <m:t>=A=-0.</m:t>
          </m:r>
          <m:r>
            <w:rPr>
              <w:rFonts w:ascii="Cambria Math" w:eastAsiaTheme="minorEastAsia" w:hAnsi="Cambria Math"/>
            </w:rPr>
            <m:t>1414</m:t>
          </m:r>
          <m:r>
            <w:rPr>
              <w:rFonts w:ascii="Cambria Math" w:eastAsiaTheme="minorEastAsia" w:hAnsi="Cambria Math"/>
            </w:rPr>
            <m:t>-0.</m:t>
          </m:r>
          <m:r>
            <w:rPr>
              <w:rFonts w:ascii="Cambria Math" w:eastAsiaTheme="minorEastAsia" w:hAnsi="Cambria Math"/>
            </w:rPr>
            <m:t>5263</m:t>
          </m:r>
          <m:r>
            <w:rPr>
              <w:rFonts w:ascii="Cambria Math" w:eastAsiaTheme="minorEastAsia" w:hAnsi="Cambria Math"/>
            </w:rPr>
            <m:t>i=0.</m:t>
          </m:r>
          <m:r>
            <w:rPr>
              <w:rFonts w:ascii="Cambria Math" w:eastAsiaTheme="minorEastAsia" w:hAnsi="Cambria Math"/>
            </w:rPr>
            <m:t>54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-j1.8</m:t>
              </m:r>
              <m:r>
                <w:rPr>
                  <w:rFonts w:ascii="Cambria Math" w:eastAsiaTheme="minorEastAsia" w:hAnsi="Cambria Math"/>
                </w:rPr>
                <m:t>3</m:t>
              </m:r>
            </m:sup>
          </m:sSup>
        </m:oMath>
      </m:oMathPara>
    </w:p>
    <w:p w14:paraId="3F0AA881" w14:textId="6F552586" w:rsidR="008E335B" w:rsidRDefault="008E335B" w:rsidP="008E335B">
      <w:pPr>
        <w:spacing w:line="240" w:lineRule="auto"/>
        <w:rPr>
          <w:rFonts w:eastAsiaTheme="minorEastAsia"/>
        </w:rPr>
      </w:pPr>
      <m:oMathPara>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=-0.1</m:t>
          </m:r>
          <m:r>
            <w:rPr>
              <w:rFonts w:ascii="Cambria Math" w:eastAsiaTheme="minorEastAsia" w:hAnsi="Cambria Math"/>
            </w:rPr>
            <m:t>414</m:t>
          </m:r>
          <m:r>
            <w:rPr>
              <w:rFonts w:ascii="Cambria Math" w:eastAsiaTheme="minorEastAsia" w:hAnsi="Cambria Math"/>
            </w:rPr>
            <m:t>+0.</m:t>
          </m:r>
          <m:r>
            <w:rPr>
              <w:rFonts w:ascii="Cambria Math" w:eastAsiaTheme="minorEastAsia" w:hAnsi="Cambria Math"/>
            </w:rPr>
            <m:t>5263</m:t>
          </m:r>
          <m:r>
            <w:rPr>
              <w:rFonts w:ascii="Cambria Math" w:eastAsiaTheme="minorEastAsia" w:hAnsi="Cambria Math"/>
            </w:rPr>
            <m:t>i=</m:t>
          </m:r>
          <m:r>
            <w:rPr>
              <w:rFonts w:ascii="Cambria Math" w:eastAsiaTheme="minorEastAsia" w:hAnsi="Cambria Math"/>
            </w:rPr>
            <m:t>0.54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+j1.83</m:t>
              </m:r>
            </m:sup>
          </m:sSup>
        </m:oMath>
      </m:oMathPara>
    </w:p>
    <w:p w14:paraId="738DD7FD" w14:textId="308D850F" w:rsidR="008E335B" w:rsidRDefault="008E335B" w:rsidP="008E335B">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z</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0.54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-j1.83</m:t>
                  </m:r>
                </m:sup>
              </m:sSup>
            </m:num>
            <m:den>
              <m:d>
                <m:dPr>
                  <m:ctrlPr>
                    <w:rPr>
                      <w:rFonts w:ascii="Cambria Math" w:hAnsi="Cambria Math"/>
                      <w:i/>
                    </w:rPr>
                  </m:ctrlPr>
                </m:dPr>
                <m:e>
                  <m:r>
                    <w:rPr>
                      <w:rFonts w:ascii="Cambria Math" w:hAnsi="Cambria Math"/>
                    </w:rPr>
                    <m:t>z-</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eastAsiaTheme="minorEastAsia" w:hAnsi="Cambria Math"/>
                </w:rPr>
                <m:t>0.54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+j1.83</m:t>
                  </m:r>
                </m:sup>
              </m:sSup>
            </m:num>
            <m:den>
              <m:d>
                <m:dPr>
                  <m:ctrlPr>
                    <w:rPr>
                      <w:rFonts w:ascii="Cambria Math" w:eastAsiaTheme="minorEastAsia" w:hAnsi="Cambria Math"/>
                      <w:i/>
                    </w:rPr>
                  </m:ctrlPr>
                </m:dPr>
                <m:e>
                  <m:r>
                    <w:rPr>
                      <w:rFonts w:ascii="Cambria Math" w:eastAsiaTheme="minorEastAsia" w:hAnsi="Cambria Math"/>
                    </w:rPr>
                    <m:t>z-0.6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-j0.79</m:t>
                      </m:r>
                    </m:sup>
                  </m:sSup>
                </m:e>
              </m:d>
            </m:den>
          </m:f>
        </m:oMath>
      </m:oMathPara>
    </w:p>
    <w:p w14:paraId="654B47F4" w14:textId="40366232" w:rsidR="008E335B" w:rsidRDefault="008E335B" w:rsidP="008E335B">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eastAsiaTheme="minorEastAsia" w:hAnsi="Cambria Math"/>
                </w:rPr>
                <m:t>0.54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-j1.83</m:t>
                  </m:r>
                </m:sup>
              </m:sSup>
            </m:num>
            <m:den>
              <m:d>
                <m:dPr>
                  <m:ctrlPr>
                    <w:rPr>
                      <w:rFonts w:ascii="Cambria Math" w:hAnsi="Cambria Math"/>
                      <w:i/>
                    </w:rPr>
                  </m:ctrlPr>
                </m:dPr>
                <m:e>
                  <m:r>
                    <w:rPr>
                      <w:rFonts w:ascii="Cambria Math" w:hAnsi="Cambria Math"/>
                    </w:rPr>
                    <m:t>1</m:t>
                  </m:r>
                  <m:r>
                    <w:rPr>
                      <w:rFonts w:ascii="Cambria Math" w:hAnsi="Cambria Math"/>
                    </w:rPr>
                    <m:t>-</m:t>
                  </m:r>
                  <m:r>
                    <w:rPr>
                      <w:rFonts w:ascii="Cambria Math" w:eastAsiaTheme="minorEastAsia" w:hAnsi="Cambria Math"/>
                    </w:rPr>
                    <m:t>0.</m:t>
                  </m:r>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+j0.7</m:t>
                      </m:r>
                      <m:r>
                        <w:rPr>
                          <w:rFonts w:ascii="Cambria Math" w:eastAsiaTheme="minorEastAsia" w:hAnsi="Cambria Math"/>
                        </w:rPr>
                        <m:t>9</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eastAsiaTheme="minorEastAsia" w:hAnsi="Cambria Math"/>
                </w:rPr>
                <m:t>0.54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+j1.83</m:t>
                  </m:r>
                </m:sup>
              </m:sSup>
            </m:num>
            <m:den>
              <m:d>
                <m:dPr>
                  <m:ctrlPr>
                    <w:rPr>
                      <w:rFonts w:ascii="Cambria Math" w:eastAsiaTheme="minorEastAsia" w:hAnsi="Cambria Math"/>
                      <w:i/>
                    </w:rPr>
                  </m:ctrlPr>
                </m:dPr>
                <m:e>
                  <m:r>
                    <w:rPr>
                      <w:rFonts w:ascii="Cambria Math" w:eastAsiaTheme="minorEastAsia" w:hAnsi="Cambria Math"/>
                    </w:rPr>
                    <m:t>1-0.</m:t>
                  </m:r>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-j0.</m:t>
                      </m:r>
                      <m:r>
                        <w:rPr>
                          <w:rFonts w:ascii="Cambria Math" w:eastAsiaTheme="minorEastAsia" w:hAnsi="Cambria Math"/>
                        </w:rPr>
                        <m:t>79</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6A56B32F" w14:textId="0161F887" w:rsidR="008E335B" w:rsidRPr="00512348" w:rsidRDefault="008E335B" w:rsidP="008E335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r>
            <w:rPr>
              <w:rFonts w:ascii="Cambria Math" w:eastAsiaTheme="minorEastAsia" w:hAnsi="Cambria Math"/>
            </w:rPr>
            <m:t>54</m:t>
          </m:r>
        </m:oMath>
      </m:oMathPara>
    </w:p>
    <w:p w14:paraId="76273763" w14:textId="2687F6C9" w:rsidR="008E335B" w:rsidRDefault="008E335B" w:rsidP="008E335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=1.8</m:t>
          </m:r>
          <m:r>
            <w:rPr>
              <w:rFonts w:ascii="Cambria Math" w:eastAsiaTheme="minorEastAsia" w:hAnsi="Cambria Math"/>
            </w:rPr>
            <m:t>3</m:t>
          </m:r>
        </m:oMath>
      </m:oMathPara>
    </w:p>
    <w:p w14:paraId="568D1979" w14:textId="49134926" w:rsidR="008E335B" w:rsidRDefault="008E335B" w:rsidP="008E335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=0.</m:t>
          </m:r>
          <m:r>
            <w:rPr>
              <w:rFonts w:ascii="Cambria Math" w:eastAsiaTheme="minorEastAsia" w:hAnsi="Cambria Math"/>
            </w:rPr>
            <m:t>6</m:t>
          </m:r>
        </m:oMath>
      </m:oMathPara>
    </w:p>
    <w:p w14:paraId="5975AB0B" w14:textId="25A50188" w:rsidR="008E335B" w:rsidRDefault="008E335B" w:rsidP="008E335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r>
            <w:rPr>
              <w:rFonts w:ascii="Cambria Math" w:eastAsiaTheme="minorEastAsia" w:hAnsi="Cambria Math"/>
            </w:rPr>
            <m:t>=0.7</m:t>
          </m:r>
          <m:r>
            <w:rPr>
              <w:rFonts w:ascii="Cambria Math" w:eastAsiaTheme="minorEastAsia" w:hAnsi="Cambria Math"/>
            </w:rPr>
            <m:t>9</m:t>
          </m:r>
        </m:oMath>
      </m:oMathPara>
    </w:p>
    <w:p w14:paraId="122FA4AF" w14:textId="6AF92E4E" w:rsidR="008E335B" w:rsidRPr="00CC04DA" w:rsidRDefault="008E335B" w:rsidP="008E335B">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m:t>
          </m:r>
          <m:r>
            <w:rPr>
              <w:rFonts w:ascii="Cambria Math" w:eastAsiaTheme="minorEastAsia" w:hAnsi="Cambria Math"/>
            </w:rPr>
            <m:t>08</m:t>
          </m:r>
          <m:sSup>
            <m:sSupPr>
              <m:ctrlPr>
                <w:rPr>
                  <w:rFonts w:ascii="Cambria Math" w:eastAsiaTheme="minorEastAsia" w:hAnsi="Cambria Math"/>
                  <w:i/>
                </w:rPr>
              </m:ctrlPr>
            </m:sSupPr>
            <m:e>
              <m:r>
                <w:rPr>
                  <w:rFonts w:ascii="Cambria Math" w:eastAsiaTheme="minorEastAsia" w:hAnsi="Cambria Math"/>
                </w:rPr>
                <m:t>(0.</m:t>
              </m:r>
              <m:r>
                <w:rPr>
                  <w:rFonts w:ascii="Cambria Math" w:eastAsiaTheme="minorEastAsia" w:hAnsi="Cambria Math"/>
                </w:rPr>
                <m:t>6</m:t>
              </m:r>
              <m:r>
                <w:rPr>
                  <w:rFonts w:ascii="Cambria Math" w:eastAsiaTheme="minorEastAsia" w:hAnsi="Cambria Math"/>
                </w:rPr>
                <m:t>)</m:t>
              </m:r>
            </m:e>
            <m:sup>
              <m:r>
                <w:rPr>
                  <w:rFonts w:ascii="Cambria Math" w:eastAsiaTheme="minorEastAsia" w:hAnsi="Cambria Math"/>
                </w:rPr>
                <m:t>n</m:t>
              </m:r>
            </m:sup>
          </m:sSup>
          <m:r>
            <m:rPr>
              <m:sty m:val="p"/>
            </m:rPr>
            <w:rPr>
              <w:rFonts w:ascii="Cambria Math" w:eastAsiaTheme="minorEastAsia" w:hAnsi="Cambria Math"/>
            </w:rPr>
            <m:t>cos⁡</m:t>
          </m:r>
          <m:r>
            <w:rPr>
              <w:rFonts w:ascii="Cambria Math" w:eastAsiaTheme="minorEastAsia" w:hAnsi="Cambria Math"/>
            </w:rPr>
            <m:t>(1.8</m:t>
          </m:r>
          <m:r>
            <w:rPr>
              <w:rFonts w:ascii="Cambria Math" w:eastAsiaTheme="minorEastAsia" w:hAnsi="Cambria Math"/>
            </w:rPr>
            <m:t>3</m:t>
          </m:r>
          <m:r>
            <w:rPr>
              <w:rFonts w:ascii="Cambria Math" w:eastAsiaTheme="minorEastAsia" w:hAnsi="Cambria Math"/>
            </w:rPr>
            <m:t>+0.7</m:t>
          </m:r>
          <m:r>
            <w:rPr>
              <w:rFonts w:ascii="Cambria Math" w:eastAsiaTheme="minorEastAsia" w:hAnsi="Cambria Math"/>
            </w:rPr>
            <m:t>9</m:t>
          </m:r>
          <m:r>
            <w:rPr>
              <w:rFonts w:ascii="Cambria Math" w:eastAsiaTheme="minorEastAsia" w:hAnsi="Cambria Math"/>
            </w:rPr>
            <m:t>n)u(n)</m:t>
          </m:r>
        </m:oMath>
      </m:oMathPara>
    </w:p>
    <w:p w14:paraId="7C73FF06" w14:textId="77777777" w:rsidR="00761CF8" w:rsidRPr="00BF5AF0" w:rsidRDefault="00761CF8" w:rsidP="00761CF8">
      <w:pPr>
        <w:spacing w:line="360" w:lineRule="auto"/>
        <w:rPr>
          <w:sz w:val="24"/>
          <w:szCs w:val="24"/>
        </w:rPr>
      </w:pPr>
      <w:bookmarkStart w:id="1" w:name="_GoBack"/>
      <w:bookmarkEnd w:id="1"/>
    </w:p>
    <w:p w14:paraId="4FB12FCB" w14:textId="4A4FFFBF" w:rsidR="00BB09C8" w:rsidRDefault="00BB09C8" w:rsidP="009105E2">
      <w:pPr>
        <w:pStyle w:val="ListParagraph"/>
        <w:numPr>
          <w:ilvl w:val="0"/>
          <w:numId w:val="1"/>
        </w:numPr>
        <w:rPr>
          <w:b/>
          <w:sz w:val="28"/>
          <w:szCs w:val="28"/>
          <w:u w:val="single"/>
        </w:rPr>
      </w:pPr>
      <w:r w:rsidRPr="003F2840">
        <w:rPr>
          <w:b/>
          <w:sz w:val="28"/>
          <w:szCs w:val="28"/>
          <w:u w:val="single"/>
        </w:rPr>
        <w:lastRenderedPageBreak/>
        <w:t>High</w:t>
      </w:r>
      <w:r w:rsidR="003F2840">
        <w:rPr>
          <w:b/>
          <w:sz w:val="28"/>
          <w:szCs w:val="28"/>
          <w:u w:val="single"/>
        </w:rPr>
        <w:t>-P</w:t>
      </w:r>
      <w:r w:rsidRPr="003F2840">
        <w:rPr>
          <w:b/>
          <w:sz w:val="28"/>
          <w:szCs w:val="28"/>
          <w:u w:val="single"/>
        </w:rPr>
        <w:t>ass</w:t>
      </w:r>
    </w:p>
    <w:p w14:paraId="7A1331B1" w14:textId="72ECF6A8" w:rsidR="003F2840" w:rsidRPr="003F2840" w:rsidRDefault="003F2840" w:rsidP="003F2840">
      <w:pPr>
        <w:spacing w:line="360" w:lineRule="auto"/>
        <w:ind w:left="360"/>
        <w:rPr>
          <w:rFonts w:eastAsiaTheme="minorEastAsia"/>
          <w:sz w:val="24"/>
          <w:szCs w:val="24"/>
        </w:rPr>
      </w:pPr>
      <w:r w:rsidRPr="003F2840">
        <w:rPr>
          <w:sz w:val="24"/>
          <w:szCs w:val="24"/>
        </w:rPr>
        <w:t xml:space="preserve">For the </w:t>
      </w:r>
      <w:r>
        <w:rPr>
          <w:sz w:val="24"/>
          <w:szCs w:val="24"/>
        </w:rPr>
        <w:t>high</w:t>
      </w:r>
      <w:r w:rsidRPr="003F2840">
        <w:rPr>
          <w:sz w:val="24"/>
          <w:szCs w:val="24"/>
        </w:rPr>
        <w:t xml:space="preserve"> pass filter, the cutoff frequency is 190-94/2 = 143Hz, and the allowance frequency for the </w:t>
      </w:r>
      <w:r>
        <w:rPr>
          <w:sz w:val="24"/>
          <w:szCs w:val="24"/>
        </w:rPr>
        <w:t>high</w:t>
      </w:r>
      <w:r w:rsidRPr="003F2840">
        <w:rPr>
          <w:sz w:val="24"/>
          <w:szCs w:val="24"/>
        </w:rPr>
        <w:t xml:space="preserve"> pass filter is 50Hz, by converting the hertz to rad/s, the cutoff frequency is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2π(143)</m:t>
            </m:r>
          </m:num>
          <m:den>
            <m:r>
              <w:rPr>
                <w:rFonts w:ascii="Cambria Math" w:hAnsi="Cambria Math"/>
                <w:sz w:val="24"/>
                <w:szCs w:val="24"/>
              </w:rPr>
              <m:t>400</m:t>
            </m:r>
          </m:den>
        </m:f>
        <m:r>
          <w:rPr>
            <w:rFonts w:ascii="Cambria Math" w:hAnsi="Cambria Math"/>
            <w:sz w:val="24"/>
            <w:szCs w:val="24"/>
          </w:rPr>
          <m:t>=0.715π</m:t>
        </m:r>
      </m:oMath>
      <w:r w:rsidRPr="003F2840">
        <w:rPr>
          <w:rFonts w:eastAsiaTheme="minorEastAsia"/>
          <w:sz w:val="24"/>
          <w:szCs w:val="24"/>
        </w:rPr>
        <w:t xml:space="preserve">, and the allowance frequency is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2π(60)</m:t>
            </m:r>
          </m:num>
          <m:den>
            <m:r>
              <w:rPr>
                <w:rFonts w:ascii="Cambria Math" w:hAnsi="Cambria Math"/>
                <w:sz w:val="24"/>
                <w:szCs w:val="24"/>
              </w:rPr>
              <m:t>400</m:t>
            </m:r>
          </m:den>
        </m:f>
        <m:r>
          <w:rPr>
            <w:rFonts w:ascii="Cambria Math" w:hAnsi="Cambria Math"/>
            <w:sz w:val="24"/>
            <w:szCs w:val="24"/>
          </w:rPr>
          <m:t>=0.3π</m:t>
        </m:r>
      </m:oMath>
      <w:r w:rsidRPr="003F2840">
        <w:rPr>
          <w:rFonts w:eastAsiaTheme="minorEastAsia"/>
          <w:sz w:val="24"/>
          <w:szCs w:val="24"/>
        </w:rPr>
        <w:t xml:space="preserve">. which are the locations of poles and zeros of the </w:t>
      </w:r>
      <w:r>
        <w:rPr>
          <w:rFonts w:eastAsiaTheme="minorEastAsia"/>
          <w:sz w:val="24"/>
          <w:szCs w:val="24"/>
        </w:rPr>
        <w:t>high</w:t>
      </w:r>
      <w:r w:rsidRPr="003F2840">
        <w:rPr>
          <w:rFonts w:eastAsiaTheme="minorEastAsia"/>
          <w:sz w:val="24"/>
          <w:szCs w:val="24"/>
        </w:rPr>
        <w:t xml:space="preserve"> pass filter’s transfer function. For a </w:t>
      </w:r>
      <w:r>
        <w:rPr>
          <w:rFonts w:eastAsiaTheme="minorEastAsia"/>
          <w:sz w:val="24"/>
          <w:szCs w:val="24"/>
        </w:rPr>
        <w:t>high-</w:t>
      </w:r>
      <w:r w:rsidRPr="003F2840">
        <w:rPr>
          <w:rFonts w:eastAsiaTheme="minorEastAsia"/>
          <w:sz w:val="24"/>
          <w:szCs w:val="24"/>
        </w:rPr>
        <w:t>pass filter,</w:t>
      </w:r>
      <w:r>
        <w:rPr>
          <w:rFonts w:eastAsiaTheme="minorEastAsia"/>
          <w:sz w:val="24"/>
          <w:szCs w:val="24"/>
        </w:rPr>
        <w:t xml:space="preserve"> as a contrast to the low-pass filter,</w:t>
      </w:r>
      <w:r w:rsidRPr="003F2840">
        <w:rPr>
          <w:rFonts w:eastAsiaTheme="minorEastAsia"/>
          <w:sz w:val="24"/>
          <w:szCs w:val="24"/>
        </w:rPr>
        <w:t xml:space="preserve"> the</w:t>
      </w:r>
      <w:r>
        <w:rPr>
          <w:rFonts w:eastAsiaTheme="minorEastAsia"/>
          <w:sz w:val="24"/>
          <w:szCs w:val="24"/>
        </w:rPr>
        <w:t xml:space="preserve"> higher</w:t>
      </w:r>
      <w:r w:rsidRPr="003F2840">
        <w:rPr>
          <w:rFonts w:eastAsiaTheme="minorEastAsia"/>
          <w:sz w:val="24"/>
          <w:szCs w:val="24"/>
        </w:rPr>
        <w:t xml:space="preserve"> frequency must be emphasized, and the </w:t>
      </w:r>
      <w:r>
        <w:rPr>
          <w:rFonts w:eastAsiaTheme="minorEastAsia"/>
          <w:sz w:val="24"/>
          <w:szCs w:val="24"/>
        </w:rPr>
        <w:t>low</w:t>
      </w:r>
      <w:r w:rsidRPr="003F2840">
        <w:rPr>
          <w:rFonts w:eastAsiaTheme="minorEastAsia"/>
          <w:sz w:val="24"/>
          <w:szCs w:val="24"/>
        </w:rPr>
        <w:t xml:space="preserve">er frequency must be de-emphasized. As demonstrated in the pole-zero plot, the poles are corresponded to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eastAsiaTheme="minorEastAsia" w:hAnsi="Cambria Math"/>
            <w:sz w:val="24"/>
            <w:szCs w:val="24"/>
          </w:rPr>
          <m:t>=0</m:t>
        </m:r>
        <m:r>
          <m:rPr>
            <m:sty m:val="p"/>
          </m:rPr>
          <w:rPr>
            <w:rFonts w:ascii="Cambria Math" w:eastAsiaTheme="minorEastAsia" w:hAnsi="Cambria Math"/>
            <w:sz w:val="24"/>
            <w:szCs w:val="24"/>
          </w:rPr>
          <m:t>.715</m:t>
        </m:r>
        <m:r>
          <w:rPr>
            <w:rFonts w:ascii="Cambria Math" w:hAnsi="Cambria Math"/>
            <w:sz w:val="24"/>
            <w:szCs w:val="24"/>
          </w:rPr>
          <m:t xml:space="preserve"> π</m:t>
        </m:r>
      </m:oMath>
      <w:r w:rsidRPr="003F2840">
        <w:rPr>
          <w:rFonts w:eastAsiaTheme="minorEastAsia"/>
          <w:sz w:val="24"/>
          <w:szCs w:val="24"/>
        </w:rPr>
        <w:t xml:space="preserve">, and the zeros are corresponded to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r>
          <w:rPr>
            <w:rFonts w:ascii="Cambria Math" w:eastAsiaTheme="minorEastAsia" w:hAnsi="Cambria Math"/>
            <w:sz w:val="24"/>
            <w:szCs w:val="24"/>
          </w:rPr>
          <m:t>=0</m:t>
        </m:r>
        <m:r>
          <m:rPr>
            <m:sty m:val="p"/>
          </m:rPr>
          <w:rPr>
            <w:rFonts w:ascii="Cambria Math" w:eastAsiaTheme="minorEastAsia" w:hAnsi="Cambria Math"/>
            <w:sz w:val="24"/>
            <w:szCs w:val="24"/>
          </w:rPr>
          <m:t>.3</m:t>
        </m:r>
        <m:r>
          <w:rPr>
            <w:rFonts w:ascii="Cambria Math" w:hAnsi="Cambria Math"/>
            <w:sz w:val="24"/>
            <w:szCs w:val="24"/>
          </w:rPr>
          <m:t xml:space="preserve"> π</m:t>
        </m:r>
      </m:oMath>
      <w:r w:rsidRPr="003F2840">
        <w:rPr>
          <w:rFonts w:eastAsiaTheme="minorEastAsia"/>
          <w:sz w:val="24"/>
          <w:szCs w:val="24"/>
        </w:rPr>
        <w:t xml:space="preserve">. </w:t>
      </w:r>
    </w:p>
    <w:p w14:paraId="5B8360E7" w14:textId="7788872E" w:rsidR="00BB09C8" w:rsidRDefault="00BB09C8" w:rsidP="003F2840">
      <w:pPr>
        <w:ind w:left="360"/>
        <w:jc w:val="center"/>
        <w:rPr>
          <w:sz w:val="24"/>
          <w:szCs w:val="24"/>
        </w:rPr>
      </w:pPr>
      <w:r>
        <w:rPr>
          <w:noProof/>
          <w:lang w:val="en-CA" w:eastAsia="en-CA"/>
        </w:rPr>
        <w:drawing>
          <wp:inline distT="0" distB="0" distL="0" distR="0" wp14:anchorId="4EF735CB" wp14:editId="130C248C">
            <wp:extent cx="4438650" cy="241375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9971" cy="2441662"/>
                    </a:xfrm>
                    <a:prstGeom prst="rect">
                      <a:avLst/>
                    </a:prstGeom>
                  </pic:spPr>
                </pic:pic>
              </a:graphicData>
            </a:graphic>
          </wp:inline>
        </w:drawing>
      </w:r>
    </w:p>
    <w:p w14:paraId="424A2AC3" w14:textId="028A21B5" w:rsidR="003F2840" w:rsidRPr="00A031A5" w:rsidRDefault="003F2840" w:rsidP="003F2840">
      <w:pPr>
        <w:jc w:val="center"/>
        <w:rPr>
          <w:sz w:val="24"/>
          <w:szCs w:val="24"/>
        </w:rPr>
      </w:pPr>
      <w:r>
        <w:rPr>
          <w:sz w:val="24"/>
          <w:szCs w:val="24"/>
        </w:rPr>
        <w:t>Figure 7. Magnitude Response of High-pass Filter</w:t>
      </w:r>
    </w:p>
    <w:p w14:paraId="4BB6E3B3" w14:textId="0B86D49B" w:rsidR="003F2840" w:rsidRDefault="003F2840" w:rsidP="003F2840">
      <w:pPr>
        <w:ind w:left="360"/>
        <w:jc w:val="center"/>
        <w:rPr>
          <w:sz w:val="24"/>
          <w:szCs w:val="24"/>
        </w:rPr>
      </w:pPr>
      <w:r>
        <w:rPr>
          <w:noProof/>
          <w:lang w:val="en-CA" w:eastAsia="en-CA"/>
        </w:rPr>
        <w:drawing>
          <wp:inline distT="0" distB="0" distL="0" distR="0" wp14:anchorId="46C8C379" wp14:editId="7F221C60">
            <wp:extent cx="4400550" cy="222190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8590" cy="2261306"/>
                    </a:xfrm>
                    <a:prstGeom prst="rect">
                      <a:avLst/>
                    </a:prstGeom>
                  </pic:spPr>
                </pic:pic>
              </a:graphicData>
            </a:graphic>
          </wp:inline>
        </w:drawing>
      </w:r>
    </w:p>
    <w:p w14:paraId="74945D35" w14:textId="76AC3DD6" w:rsidR="003F2840" w:rsidRPr="00A031A5" w:rsidRDefault="003F2840" w:rsidP="003F2840">
      <w:pPr>
        <w:jc w:val="center"/>
        <w:rPr>
          <w:sz w:val="24"/>
          <w:szCs w:val="24"/>
        </w:rPr>
      </w:pPr>
      <w:r>
        <w:rPr>
          <w:sz w:val="24"/>
          <w:szCs w:val="24"/>
        </w:rPr>
        <w:t>Figure 8. Phase Response of High-pass Filter</w:t>
      </w:r>
    </w:p>
    <w:p w14:paraId="4E96E33F" w14:textId="77777777" w:rsidR="003F2840" w:rsidRDefault="003F2840" w:rsidP="003F2840">
      <w:pPr>
        <w:ind w:left="360"/>
        <w:jc w:val="center"/>
        <w:rPr>
          <w:sz w:val="24"/>
          <w:szCs w:val="24"/>
        </w:rPr>
      </w:pPr>
    </w:p>
    <w:p w14:paraId="5A2955CF" w14:textId="76498905" w:rsidR="00BB09C8" w:rsidRDefault="00BB09C8" w:rsidP="003F2840">
      <w:pPr>
        <w:ind w:left="360"/>
        <w:jc w:val="center"/>
        <w:rPr>
          <w:sz w:val="24"/>
          <w:szCs w:val="24"/>
        </w:rPr>
      </w:pPr>
      <w:r>
        <w:rPr>
          <w:noProof/>
          <w:lang w:val="en-CA" w:eastAsia="en-CA"/>
        </w:rPr>
        <w:drawing>
          <wp:inline distT="0" distB="0" distL="0" distR="0" wp14:anchorId="34E075EF" wp14:editId="61045472">
            <wp:extent cx="4840105"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261" cy="2526051"/>
                    </a:xfrm>
                    <a:prstGeom prst="rect">
                      <a:avLst/>
                    </a:prstGeom>
                  </pic:spPr>
                </pic:pic>
              </a:graphicData>
            </a:graphic>
          </wp:inline>
        </w:drawing>
      </w:r>
    </w:p>
    <w:p w14:paraId="567A1016" w14:textId="4917BF16" w:rsidR="003F2840" w:rsidRPr="00A031A5" w:rsidRDefault="003F2840" w:rsidP="003F2840">
      <w:pPr>
        <w:jc w:val="center"/>
        <w:rPr>
          <w:sz w:val="24"/>
          <w:szCs w:val="24"/>
        </w:rPr>
      </w:pPr>
      <w:r>
        <w:rPr>
          <w:sz w:val="24"/>
          <w:szCs w:val="24"/>
        </w:rPr>
        <w:t>Figure 9. Phase Response of High-pass Filter</w:t>
      </w:r>
    </w:p>
    <w:p w14:paraId="6BAC2927" w14:textId="5446C8D8" w:rsidR="003F2840" w:rsidRPr="00A031A5" w:rsidRDefault="003F2840" w:rsidP="003F2840">
      <w:pPr>
        <w:spacing w:line="360" w:lineRule="auto"/>
        <w:rPr>
          <w:sz w:val="24"/>
          <w:szCs w:val="24"/>
        </w:rPr>
      </w:pPr>
      <w:r>
        <w:rPr>
          <w:sz w:val="24"/>
          <w:szCs w:val="24"/>
        </w:rPr>
        <w:t>As demonstrated above, the designed filter is able to allow frequencies more than 0.715</w:t>
      </w:r>
      <w:r w:rsidRPr="00BF5AF0">
        <w:rPr>
          <w:sz w:val="24"/>
          <w:szCs w:val="24"/>
        </w:rPr>
        <w:t>π</w:t>
      </w:r>
      <w:r>
        <w:rPr>
          <w:sz w:val="24"/>
          <w:szCs w:val="24"/>
        </w:rPr>
        <w:t>rad/s to pass the filter and deny frequencies less than 0.3</w:t>
      </w:r>
      <w:r w:rsidRPr="00BF5AF0">
        <w:rPr>
          <w:sz w:val="24"/>
          <w:szCs w:val="24"/>
        </w:rPr>
        <w:t>π</w:t>
      </w:r>
      <w:r>
        <w:rPr>
          <w:sz w:val="24"/>
          <w:szCs w:val="24"/>
        </w:rPr>
        <w:t>rad/s. The poles were placed in 0.3</w:t>
      </w:r>
      <w:r w:rsidRPr="00BF5AF0">
        <w:rPr>
          <w:sz w:val="24"/>
          <w:szCs w:val="24"/>
        </w:rPr>
        <w:t>π</w:t>
      </w:r>
      <w:r>
        <w:rPr>
          <w:sz w:val="24"/>
          <w:szCs w:val="24"/>
        </w:rPr>
        <w:t>rad/s and zeros were placed in 0.715</w:t>
      </w:r>
      <w:r w:rsidRPr="00BF5AF0">
        <w:rPr>
          <w:sz w:val="24"/>
          <w:szCs w:val="24"/>
        </w:rPr>
        <w:t>π</w:t>
      </w:r>
      <w:r>
        <w:rPr>
          <w:sz w:val="24"/>
          <w:szCs w:val="24"/>
        </w:rPr>
        <w:t xml:space="preserve">rad/s. Additionally, by setting r to 0.6, the poles are observed to lie within the circle rather than on the perimeter, and the graph is reversed comparing with the low-pass pole-zero plot, which means that the stability of the system is guaranteed. </w:t>
      </w:r>
    </w:p>
    <w:p w14:paraId="7E1A6AA4" w14:textId="5F002412" w:rsidR="003F2840" w:rsidRDefault="003F2840" w:rsidP="003F2840">
      <w:pPr>
        <w:ind w:left="360"/>
        <w:jc w:val="center"/>
        <w:rPr>
          <w:sz w:val="24"/>
          <w:szCs w:val="24"/>
        </w:rPr>
      </w:pPr>
      <w:r>
        <w:rPr>
          <w:noProof/>
          <w:lang w:val="en-CA" w:eastAsia="en-CA"/>
        </w:rPr>
        <w:drawing>
          <wp:inline distT="0" distB="0" distL="0" distR="0" wp14:anchorId="5C37A409" wp14:editId="5E01C913">
            <wp:extent cx="4856759" cy="29908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064" cy="3007049"/>
                    </a:xfrm>
                    <a:prstGeom prst="rect">
                      <a:avLst/>
                    </a:prstGeom>
                  </pic:spPr>
                </pic:pic>
              </a:graphicData>
            </a:graphic>
          </wp:inline>
        </w:drawing>
      </w:r>
    </w:p>
    <w:p w14:paraId="1A8B81F6" w14:textId="0CC31847" w:rsidR="003F2840" w:rsidRPr="00A031A5" w:rsidRDefault="003F2840" w:rsidP="003F2840">
      <w:pPr>
        <w:pStyle w:val="ListParagraph"/>
        <w:jc w:val="center"/>
        <w:rPr>
          <w:sz w:val="24"/>
          <w:szCs w:val="24"/>
        </w:rPr>
      </w:pPr>
      <w:r>
        <w:rPr>
          <w:sz w:val="24"/>
          <w:szCs w:val="24"/>
        </w:rPr>
        <w:t xml:space="preserve">Figure 10. </w:t>
      </w:r>
      <w:r w:rsidR="005A13AB">
        <w:rPr>
          <w:sz w:val="24"/>
          <w:szCs w:val="24"/>
        </w:rPr>
        <w:t>High-</w:t>
      </w:r>
      <w:r w:rsidRPr="00A031A5">
        <w:rPr>
          <w:sz w:val="24"/>
          <w:szCs w:val="24"/>
        </w:rPr>
        <w:t xml:space="preserve">pass Filter </w:t>
      </w:r>
      <w:r>
        <w:rPr>
          <w:sz w:val="24"/>
          <w:szCs w:val="24"/>
        </w:rPr>
        <w:t>output with</w:t>
      </w:r>
      <w:r w:rsidRPr="00A031A5">
        <w:rPr>
          <w:sz w:val="24"/>
          <w:szCs w:val="24"/>
        </w:rPr>
        <w:t xml:space="preserve"> </w:t>
      </w:r>
      <w:r w:rsidR="005A13AB">
        <w:rPr>
          <w:sz w:val="24"/>
          <w:szCs w:val="24"/>
        </w:rPr>
        <w:t>30</w:t>
      </w:r>
      <w:r w:rsidRPr="00A031A5">
        <w:rPr>
          <w:sz w:val="24"/>
          <w:szCs w:val="24"/>
        </w:rPr>
        <w:t xml:space="preserve"> Hz Sine Waveform</w:t>
      </w:r>
      <w:r>
        <w:rPr>
          <w:sz w:val="24"/>
          <w:szCs w:val="24"/>
        </w:rPr>
        <w:t xml:space="preserve"> input</w:t>
      </w:r>
    </w:p>
    <w:p w14:paraId="2374A2A1" w14:textId="77777777" w:rsidR="003F2840" w:rsidRDefault="003F2840" w:rsidP="003F2840">
      <w:pPr>
        <w:ind w:left="360"/>
        <w:jc w:val="center"/>
        <w:rPr>
          <w:sz w:val="24"/>
          <w:szCs w:val="24"/>
        </w:rPr>
      </w:pPr>
    </w:p>
    <w:p w14:paraId="5843A6B3" w14:textId="77777777" w:rsidR="005A13AB" w:rsidRDefault="002C22F3" w:rsidP="005A13AB">
      <w:pPr>
        <w:ind w:left="360"/>
        <w:jc w:val="center"/>
        <w:rPr>
          <w:sz w:val="24"/>
          <w:szCs w:val="24"/>
        </w:rPr>
      </w:pPr>
      <w:r>
        <w:rPr>
          <w:noProof/>
          <w:lang w:val="en-CA" w:eastAsia="en-CA"/>
        </w:rPr>
        <w:drawing>
          <wp:inline distT="0" distB="0" distL="0" distR="0" wp14:anchorId="6E986B8A" wp14:editId="27C7226A">
            <wp:extent cx="4295775" cy="264539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1970" cy="2655363"/>
                    </a:xfrm>
                    <a:prstGeom prst="rect">
                      <a:avLst/>
                    </a:prstGeom>
                  </pic:spPr>
                </pic:pic>
              </a:graphicData>
            </a:graphic>
          </wp:inline>
        </w:drawing>
      </w:r>
    </w:p>
    <w:p w14:paraId="5D847134" w14:textId="0BCFFC59" w:rsidR="005A13AB" w:rsidRPr="00A031A5" w:rsidRDefault="005A13AB" w:rsidP="005A13AB">
      <w:pPr>
        <w:pStyle w:val="ListParagraph"/>
        <w:jc w:val="center"/>
        <w:rPr>
          <w:sz w:val="24"/>
          <w:szCs w:val="24"/>
        </w:rPr>
      </w:pPr>
      <w:r>
        <w:rPr>
          <w:sz w:val="24"/>
          <w:szCs w:val="24"/>
        </w:rPr>
        <w:t>Figure 11. High-</w:t>
      </w:r>
      <w:r w:rsidRPr="00A031A5">
        <w:rPr>
          <w:sz w:val="24"/>
          <w:szCs w:val="24"/>
        </w:rPr>
        <w:t xml:space="preserve">pass Filter </w:t>
      </w:r>
      <w:r>
        <w:rPr>
          <w:sz w:val="24"/>
          <w:szCs w:val="24"/>
        </w:rPr>
        <w:t>output with</w:t>
      </w:r>
      <w:r w:rsidRPr="00A031A5">
        <w:rPr>
          <w:sz w:val="24"/>
          <w:szCs w:val="24"/>
        </w:rPr>
        <w:t xml:space="preserve"> </w:t>
      </w:r>
      <w:r>
        <w:rPr>
          <w:sz w:val="24"/>
          <w:szCs w:val="24"/>
        </w:rPr>
        <w:t>60</w:t>
      </w:r>
      <w:r w:rsidRPr="00A031A5">
        <w:rPr>
          <w:sz w:val="24"/>
          <w:szCs w:val="24"/>
        </w:rPr>
        <w:t xml:space="preserve"> Hz Sine Waveform</w:t>
      </w:r>
      <w:r>
        <w:rPr>
          <w:sz w:val="24"/>
          <w:szCs w:val="24"/>
        </w:rPr>
        <w:t xml:space="preserve"> input</w:t>
      </w:r>
    </w:p>
    <w:p w14:paraId="7ECDC282" w14:textId="750FE537" w:rsidR="002C22F3" w:rsidRDefault="008615DB" w:rsidP="005A13AB">
      <w:pPr>
        <w:ind w:left="360"/>
        <w:jc w:val="center"/>
        <w:rPr>
          <w:sz w:val="24"/>
          <w:szCs w:val="24"/>
        </w:rPr>
      </w:pPr>
      <w:r>
        <w:rPr>
          <w:noProof/>
          <w:lang w:val="en-CA" w:eastAsia="en-CA"/>
        </w:rPr>
        <w:drawing>
          <wp:inline distT="0" distB="0" distL="0" distR="0" wp14:anchorId="26C99A18" wp14:editId="49E0FEA2">
            <wp:extent cx="4305300" cy="2656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353" cy="2671156"/>
                    </a:xfrm>
                    <a:prstGeom prst="rect">
                      <a:avLst/>
                    </a:prstGeom>
                  </pic:spPr>
                </pic:pic>
              </a:graphicData>
            </a:graphic>
          </wp:inline>
        </w:drawing>
      </w:r>
    </w:p>
    <w:p w14:paraId="3F90E1C7" w14:textId="27E51DB5" w:rsidR="005A13AB" w:rsidRPr="00A031A5" w:rsidRDefault="005A13AB" w:rsidP="005A13AB">
      <w:pPr>
        <w:pStyle w:val="ListParagraph"/>
        <w:jc w:val="center"/>
        <w:rPr>
          <w:sz w:val="24"/>
          <w:szCs w:val="24"/>
        </w:rPr>
      </w:pPr>
      <w:r>
        <w:rPr>
          <w:sz w:val="24"/>
          <w:szCs w:val="24"/>
        </w:rPr>
        <w:t>Figure 12. High-</w:t>
      </w:r>
      <w:r w:rsidRPr="00A031A5">
        <w:rPr>
          <w:sz w:val="24"/>
          <w:szCs w:val="24"/>
        </w:rPr>
        <w:t xml:space="preserve">pass Filter </w:t>
      </w:r>
      <w:r>
        <w:rPr>
          <w:sz w:val="24"/>
          <w:szCs w:val="24"/>
        </w:rPr>
        <w:t>output with</w:t>
      </w:r>
      <w:r w:rsidRPr="00A031A5">
        <w:rPr>
          <w:sz w:val="24"/>
          <w:szCs w:val="24"/>
        </w:rPr>
        <w:t xml:space="preserve"> </w:t>
      </w:r>
      <w:r>
        <w:rPr>
          <w:sz w:val="24"/>
          <w:szCs w:val="24"/>
        </w:rPr>
        <w:t>143</w:t>
      </w:r>
      <w:r w:rsidRPr="00A031A5">
        <w:rPr>
          <w:sz w:val="24"/>
          <w:szCs w:val="24"/>
        </w:rPr>
        <w:t xml:space="preserve"> Hz Sine Waveform</w:t>
      </w:r>
      <w:r>
        <w:rPr>
          <w:sz w:val="24"/>
          <w:szCs w:val="24"/>
        </w:rPr>
        <w:t xml:space="preserve"> input</w:t>
      </w:r>
    </w:p>
    <w:p w14:paraId="7DD9588D" w14:textId="43675A24" w:rsidR="005A13AB" w:rsidRDefault="0090147C" w:rsidP="0090147C">
      <w:pPr>
        <w:spacing w:line="360" w:lineRule="auto"/>
        <w:rPr>
          <w:sz w:val="24"/>
          <w:szCs w:val="24"/>
        </w:rPr>
      </w:pPr>
      <w:r>
        <w:rPr>
          <w:sz w:val="24"/>
          <w:szCs w:val="24"/>
        </w:rPr>
        <w:t xml:space="preserve">As observed from Simulink results, the filter did not affect the signals with higher frequency(143Hz), as a result, the output is identical with the input. At the cutoff frequency(60Hz), the input signal was filtered out, and at lower frequency(30Hz) the signal were still filtered out, but with some residual </w:t>
      </w:r>
      <w:proofErr w:type="gramStart"/>
      <w:r>
        <w:rPr>
          <w:sz w:val="24"/>
          <w:szCs w:val="24"/>
        </w:rPr>
        <w:t>amount</w:t>
      </w:r>
      <w:proofErr w:type="gramEnd"/>
      <w:r>
        <w:rPr>
          <w:sz w:val="24"/>
          <w:szCs w:val="24"/>
        </w:rPr>
        <w:t xml:space="preserve"> of signals not filtered out, this is because the magnitude of the response is non-zero, but the amplitude decreased significantly. </w:t>
      </w:r>
      <w:r>
        <w:rPr>
          <w:sz w:val="24"/>
          <w:szCs w:val="24"/>
        </w:rPr>
        <w:lastRenderedPageBreak/>
        <w:t xml:space="preserve">Considering the results demonstrated above, the high-pass filter is effective. </w:t>
      </w:r>
      <w:r w:rsidR="00761CF8">
        <w:rPr>
          <w:noProof/>
          <w:sz w:val="24"/>
          <w:szCs w:val="24"/>
        </w:rPr>
        <w:drawing>
          <wp:inline distT="0" distB="0" distL="0" distR="0" wp14:anchorId="7214FEBB" wp14:editId="78C89E21">
            <wp:extent cx="6900089" cy="67865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08 at 2.17.52 PM.png"/>
                    <pic:cNvPicPr/>
                  </pic:nvPicPr>
                  <pic:blipFill>
                    <a:blip r:embed="rId19">
                      <a:extLst>
                        <a:ext uri="{28A0092B-C50C-407E-A947-70E740481C1C}">
                          <a14:useLocalDpi xmlns:a14="http://schemas.microsoft.com/office/drawing/2010/main" val="0"/>
                        </a:ext>
                      </a:extLst>
                    </a:blip>
                    <a:stretch>
                      <a:fillRect/>
                    </a:stretch>
                  </pic:blipFill>
                  <pic:spPr>
                    <a:xfrm>
                      <a:off x="0" y="0"/>
                      <a:ext cx="6917848" cy="6804030"/>
                    </a:xfrm>
                    <a:prstGeom prst="rect">
                      <a:avLst/>
                    </a:prstGeom>
                  </pic:spPr>
                </pic:pic>
              </a:graphicData>
            </a:graphic>
          </wp:inline>
        </w:drawing>
      </w:r>
    </w:p>
    <w:p w14:paraId="6B69CCA0" w14:textId="77777777" w:rsidR="0032167C" w:rsidRDefault="0032167C" w:rsidP="0032167C">
      <w:pPr>
        <w:spacing w:line="240" w:lineRule="auto"/>
        <w:rPr>
          <w:rFonts w:eastAsiaTheme="minorEastAsia"/>
        </w:rPr>
      </w:pPr>
      <w:r>
        <w:rPr>
          <w:rFonts w:eastAsiaTheme="minorEastAsia"/>
        </w:rPr>
        <w:t>Calculations</w:t>
      </w:r>
    </w:p>
    <w:p w14:paraId="54DBF715" w14:textId="77777777" w:rsidR="0032167C" w:rsidRPr="00D12B03" w:rsidRDefault="0032167C" w:rsidP="0032167C">
      <w:pPr>
        <w:spacing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hAnsi="Cambria Math"/>
                </w:rPr>
                <m:t>0.1890-0.2221</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+0.1890</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1.0000+0.7503</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0.36z</m:t>
                  </m:r>
                </m:e>
                <m:sup>
                  <m:r>
                    <w:rPr>
                      <w:rFonts w:ascii="Cambria Math" w:hAnsi="Cambria Math"/>
                    </w:rPr>
                    <m:t>-2</m:t>
                  </m:r>
                </m:sup>
              </m:sSup>
            </m:den>
          </m:f>
        </m:oMath>
      </m:oMathPara>
    </w:p>
    <w:p w14:paraId="15A2BC45" w14:textId="77777777" w:rsidR="0032167C" w:rsidRPr="000438DF" w:rsidRDefault="0032167C" w:rsidP="0032167C">
      <w:pPr>
        <w:spacing w:line="240" w:lineRule="auto"/>
        <w:rPr>
          <w:rFonts w:eastAsiaTheme="minorEastAsia"/>
        </w:rPr>
      </w:pPr>
    </w:p>
    <w:p w14:paraId="1F1D5C2A" w14:textId="77777777" w:rsidR="0032167C" w:rsidRDefault="0032167C" w:rsidP="0032167C">
      <w:pPr>
        <w:spacing w:line="240" w:lineRule="auto"/>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f>
            <m:fPr>
              <m:ctrlPr>
                <w:rPr>
                  <w:rFonts w:ascii="Cambria Math" w:hAnsi="Cambria Math"/>
                  <w:i/>
                </w:rPr>
              </m:ctrlPr>
            </m:fPr>
            <m:num>
              <m:r>
                <w:rPr>
                  <w:rFonts w:ascii="Cambria Math" w:hAnsi="Cambria Math"/>
                </w:rPr>
                <m:t>0.1890-0.2221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r>
                <w:rPr>
                  <w:rFonts w:ascii="Cambria Math" w:hAnsi="Cambria Math"/>
                </w:rPr>
                <m:t>+0.1890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-2jω</m:t>
                  </m:r>
                </m:sup>
              </m:sSup>
            </m:num>
            <m:den>
              <m:r>
                <w:rPr>
                  <w:rFonts w:ascii="Cambria Math" w:hAnsi="Cambria Math"/>
                </w:rPr>
                <m:t>1.0000+0.7503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r>
                <w:rPr>
                  <w:rFonts w:ascii="Cambria Math" w:hAnsi="Cambria Math"/>
                </w:rPr>
                <m:t>+0.36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-2jω</m:t>
                  </m:r>
                </m:sup>
              </m:sSup>
            </m:den>
          </m:f>
        </m:oMath>
      </m:oMathPara>
    </w:p>
    <w:p w14:paraId="44657A78" w14:textId="77777777" w:rsidR="0032167C" w:rsidRDefault="0032167C" w:rsidP="0032167C">
      <w:pPr>
        <w:spacing w:line="240" w:lineRule="auto"/>
        <w:rPr>
          <w:rFonts w:eastAsiaTheme="minorEastAsia"/>
        </w:rPr>
      </w:pPr>
      <w:r>
        <w:rPr>
          <w:rFonts w:eastAsiaTheme="minorEastAsia"/>
        </w:rPr>
        <w:t>Impulse Response</w:t>
      </w:r>
    </w:p>
    <w:p w14:paraId="041824D0" w14:textId="77777777" w:rsidR="0032167C" w:rsidRPr="005D2183" w:rsidRDefault="0032167C" w:rsidP="0032167C">
      <w:pPr>
        <w:spacing w:line="240" w:lineRule="auto"/>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m:oMathPara>
    </w:p>
    <w:p w14:paraId="2D490386" w14:textId="77777777" w:rsidR="0032167C" w:rsidRPr="00B1055A" w:rsidRDefault="0032167C" w:rsidP="0032167C">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Y(z)</m:t>
              </m:r>
            </m:num>
            <m:den>
              <m:r>
                <w:rPr>
                  <w:rFonts w:ascii="Cambria Math" w:eastAsiaTheme="minorEastAsia" w:hAnsi="Cambria Math"/>
                </w:rPr>
                <m:t>X(z)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Y(z)</m:t>
              </m:r>
            </m:num>
            <m:den>
              <m:r>
                <w:rPr>
                  <w:rFonts w:ascii="Cambria Math" w:eastAsiaTheme="minorEastAsia" w:hAnsi="Cambria Math"/>
                </w:rPr>
                <m:t>1</m:t>
              </m:r>
            </m:den>
          </m:f>
          <m:r>
            <w:rPr>
              <w:rFonts w:ascii="Cambria Math" w:eastAsiaTheme="minorEastAsia" w:hAnsi="Cambria Math"/>
            </w:rPr>
            <m:t>=</m:t>
          </m:r>
          <m:f>
            <m:fPr>
              <m:ctrlPr>
                <w:rPr>
                  <w:rFonts w:ascii="Cambria Math" w:hAnsi="Cambria Math"/>
                  <w:i/>
                </w:rPr>
              </m:ctrlPr>
            </m:fPr>
            <m:num>
              <m:r>
                <w:rPr>
                  <w:rFonts w:ascii="Cambria Math" w:hAnsi="Cambria Math"/>
                </w:rPr>
                <m:t>0.1890-0.2221</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+0.1890</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1.0000+0.7503</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0.36z</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6518FBDA" w14:textId="77777777" w:rsidR="0032167C" w:rsidRDefault="0032167C" w:rsidP="0032167C">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hAnsi="Cambria Math"/>
                </w:rPr>
                <m:t>0.189</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hAnsi="Cambria Math"/>
                </w:rPr>
                <m:t>+0.2221z+0.189</m:t>
              </m:r>
            </m:num>
            <m:den>
              <m:r>
                <w:rPr>
                  <w:rFonts w:ascii="Cambria Math" w:hAnsi="Cambria Math"/>
                </w:rPr>
                <m:t>1.0000</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hAnsi="Cambria Math"/>
                </w:rPr>
                <m:t>+0.7503z+0.36</m:t>
              </m:r>
            </m:den>
          </m:f>
        </m:oMath>
      </m:oMathPara>
    </w:p>
    <w:p w14:paraId="0A82C1AD" w14:textId="77777777" w:rsidR="0032167C" w:rsidRPr="008E2CAF" w:rsidRDefault="0032167C" w:rsidP="0032167C">
      <w:pPr>
        <w:spacing w:line="240" w:lineRule="auto"/>
        <w:rPr>
          <w:rFonts w:eastAsiaTheme="minorEastAsia"/>
        </w:rPr>
      </w:pPr>
      <m:oMathPara>
        <m:oMath>
          <m:r>
            <w:rPr>
              <w:rFonts w:ascii="Cambria Math" w:eastAsiaTheme="minorEastAsia" w:hAnsi="Cambria Math"/>
            </w:rPr>
            <m:t>z=-0.37515+0.46825i</m:t>
          </m:r>
        </m:oMath>
      </m:oMathPara>
    </w:p>
    <w:p w14:paraId="554CB767" w14:textId="77777777" w:rsidR="0032167C" w:rsidRDefault="0032167C" w:rsidP="0032167C">
      <w:pPr>
        <w:spacing w:line="240" w:lineRule="auto"/>
        <w:rPr>
          <w:rFonts w:eastAsiaTheme="minorEastAsia"/>
        </w:rPr>
      </w:pPr>
      <m:oMathPara>
        <m:oMath>
          <m:r>
            <w:rPr>
              <w:rFonts w:ascii="Cambria Math" w:eastAsiaTheme="minorEastAsia" w:hAnsi="Cambria Math"/>
            </w:rPr>
            <m:t>z=-0.37515-0.46825i</m:t>
          </m:r>
        </m:oMath>
      </m:oMathPara>
    </w:p>
    <w:p w14:paraId="7B24D50A" w14:textId="77777777" w:rsidR="0032167C" w:rsidRPr="001C4F5B" w:rsidRDefault="0032167C" w:rsidP="0032167C">
      <w:pPr>
        <w:spacing w:line="240" w:lineRule="auto"/>
        <w:rPr>
          <w:rFonts w:eastAsiaTheme="minorEastAsia"/>
        </w:rPr>
      </w:pPr>
      <m:oMathPara>
        <m:oMath>
          <m:r>
            <w:rPr>
              <w:rFonts w:ascii="Cambria Math" w:eastAsiaTheme="minorEastAsia" w:hAnsi="Cambria Math"/>
            </w:rPr>
            <m:t>z=0.6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oMath>
      </m:oMathPara>
    </w:p>
    <w:p w14:paraId="4F0DCCAE" w14:textId="77777777" w:rsidR="0032167C" w:rsidRDefault="0032167C" w:rsidP="0032167C">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z</m:t>
              </m:r>
            </m:den>
          </m:f>
          <m:r>
            <w:rPr>
              <w:rFonts w:ascii="Cambria Math" w:eastAsiaTheme="minorEastAsia" w:hAnsi="Cambria Math"/>
            </w:rPr>
            <m:t>=</m:t>
          </m:r>
          <m:f>
            <m:fPr>
              <m:ctrlPr>
                <w:rPr>
                  <w:rFonts w:ascii="Cambria Math" w:hAnsi="Cambria Math"/>
                  <w:i/>
                </w:rPr>
              </m:ctrlPr>
            </m:fPr>
            <m:num>
              <m:r>
                <w:rPr>
                  <w:rFonts w:ascii="Cambria Math" w:hAnsi="Cambria Math"/>
                </w:rPr>
                <m:t>0.189</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hAnsi="Cambria Math"/>
                </w:rPr>
                <m:t>+0.2221+0.189</m:t>
              </m:r>
              <m:sSup>
                <m:sSupPr>
                  <m:ctrlPr>
                    <w:rPr>
                      <w:rFonts w:ascii="Cambria Math" w:hAnsi="Cambria Math"/>
                      <w:i/>
                    </w:rPr>
                  </m:ctrlPr>
                </m:sSupPr>
                <m:e>
                  <m:r>
                    <w:rPr>
                      <w:rFonts w:ascii="Cambria Math" w:hAnsi="Cambria Math"/>
                    </w:rPr>
                    <m:t>z</m:t>
                  </m:r>
                </m:e>
                <m:sup>
                  <m:r>
                    <w:rPr>
                      <w:rFonts w:ascii="Cambria Math" w:hAnsi="Cambria Math"/>
                    </w:rPr>
                    <m:t>-1</m:t>
                  </m:r>
                </m:sup>
              </m:sSup>
            </m:num>
            <m:den>
              <m:d>
                <m:dPr>
                  <m:ctrlPr>
                    <w:rPr>
                      <w:rFonts w:ascii="Cambria Math" w:hAnsi="Cambria Math"/>
                      <w:i/>
                    </w:rPr>
                  </m:ctrlPr>
                </m:dPr>
                <m:e>
                  <m:r>
                    <w:rPr>
                      <w:rFonts w:ascii="Cambria Math" w:hAnsi="Cambria Math"/>
                    </w:rPr>
                    <m:t>z-</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z-0.6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e>
              </m:d>
            </m:den>
          </m:f>
        </m:oMath>
      </m:oMathPara>
    </w:p>
    <w:p w14:paraId="5F72065A" w14:textId="77777777" w:rsidR="0032167C" w:rsidRDefault="0032167C" w:rsidP="0032167C">
      <w:pPr>
        <w:spacing w:line="240"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A</m:t>
              </m:r>
            </m:num>
            <m:den>
              <m:d>
                <m:dPr>
                  <m:ctrlPr>
                    <w:rPr>
                      <w:rFonts w:ascii="Cambria Math" w:hAnsi="Cambria Math"/>
                      <w:i/>
                    </w:rPr>
                  </m:ctrlPr>
                </m:dPr>
                <m:e>
                  <m:r>
                    <w:rPr>
                      <w:rFonts w:ascii="Cambria Math" w:hAnsi="Cambria Math"/>
                    </w:rPr>
                    <m:t>z-</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hAnsi="Cambria Math"/>
                </w:rPr>
                <m:t>B</m:t>
              </m:r>
            </m:num>
            <m:den>
              <m:d>
                <m:dPr>
                  <m:ctrlPr>
                    <w:rPr>
                      <w:rFonts w:ascii="Cambria Math" w:eastAsiaTheme="minorEastAsia" w:hAnsi="Cambria Math"/>
                      <w:i/>
                    </w:rPr>
                  </m:ctrlPr>
                </m:dPr>
                <m:e>
                  <m:r>
                    <w:rPr>
                      <w:rFonts w:ascii="Cambria Math" w:eastAsiaTheme="minorEastAsia" w:hAnsi="Cambria Math"/>
                    </w:rPr>
                    <m:t>z-0.6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e>
              </m:d>
            </m:den>
          </m:f>
        </m:oMath>
      </m:oMathPara>
    </w:p>
    <w:p w14:paraId="346A8E0D" w14:textId="77777777" w:rsidR="0032167C" w:rsidRPr="001749C9" w:rsidRDefault="0032167C" w:rsidP="0032167C">
      <w:pPr>
        <w:spacing w:line="240" w:lineRule="auto"/>
        <w:rPr>
          <w:rFonts w:eastAsiaTheme="minorEastAsia" w:hint="eastAsia"/>
          <w:lang w:eastAsia="zh-CN"/>
        </w:rPr>
      </w:pPr>
      <w:r>
        <w:rPr>
          <w:rFonts w:eastAsiaTheme="minorEastAsia"/>
        </w:rPr>
        <w:t>Solving for A</w:t>
      </w:r>
    </w:p>
    <w:p w14:paraId="76D85D04" w14:textId="77777777" w:rsidR="0032167C" w:rsidRPr="00C242F7" w:rsidRDefault="0032167C" w:rsidP="0032167C">
      <w:pPr>
        <w:spacing w:line="240" w:lineRule="auto"/>
        <w:rPr>
          <w:rFonts w:eastAsiaTheme="minorEastAsia"/>
        </w:rPr>
      </w:pPr>
      <m:oMathPara>
        <m:oMath>
          <m:d>
            <m:dPr>
              <m:ctrlPr>
                <w:rPr>
                  <w:rFonts w:ascii="Cambria Math" w:eastAsiaTheme="minorEastAsia" w:hAnsi="Cambria Math"/>
                  <w:i/>
                </w:rPr>
              </m:ctrlPr>
            </m:dPr>
            <m:e>
              <m:r>
                <w:rPr>
                  <w:rFonts w:ascii="Cambria Math" w:eastAsiaTheme="minorEastAsia" w:hAnsi="Cambria Math"/>
                </w:rPr>
                <m:t>z=0.6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e>
          </m:d>
        </m:oMath>
      </m:oMathPara>
    </w:p>
    <w:p w14:paraId="6575498D" w14:textId="77777777" w:rsidR="0032167C" w:rsidRPr="001C4F5B" w:rsidRDefault="0032167C" w:rsidP="0032167C">
      <w:pPr>
        <w:spacing w:line="240" w:lineRule="auto"/>
        <w:rPr>
          <w:rFonts w:eastAsiaTheme="minorEastAsia"/>
        </w:rPr>
      </w:pPr>
      <m:oMathPara>
        <m:oMath>
          <m:r>
            <w:rPr>
              <w:rFonts w:ascii="Cambria Math" w:hAnsi="Cambria Math"/>
            </w:rPr>
            <m:t>0.189*</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r>
            <w:rPr>
              <w:rFonts w:ascii="Cambria Math" w:hAnsi="Cambria Math"/>
            </w:rPr>
            <m:t>+0.2221+0.189*</m:t>
          </m:r>
          <m:sSup>
            <m:sSupPr>
              <m:ctrlPr>
                <w:rPr>
                  <w:rFonts w:ascii="Cambria Math" w:eastAsiaTheme="minorEastAsia" w:hAnsi="Cambria Math"/>
                  <w:i/>
                </w:rPr>
              </m:ctrlPr>
            </m:sSupPr>
            <m:e>
              <m:r>
                <w:rPr>
                  <w:rFonts w:ascii="Cambria Math" w:eastAsiaTheme="minorEastAsia" w:hAnsi="Cambria Math"/>
                </w:rPr>
                <m:t xml:space="preserve"> 0.6</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r>
            <w:rPr>
              <w:rFonts w:ascii="Cambria Math" w:eastAsiaTheme="minorEastAsia" w:hAnsi="Cambria Math"/>
            </w:rPr>
            <m:t>=A</m:t>
          </m:r>
          <m:r>
            <w:rPr>
              <w:rFonts w:ascii="Cambria Math" w:hAnsi="Cambria Math"/>
            </w:rPr>
            <m:t xml:space="preserve"> (</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r>
            <w:rPr>
              <w:rFonts w:ascii="Cambria Math" w:eastAsiaTheme="minorEastAsia" w:hAnsi="Cambria Math"/>
            </w:rPr>
            <m:t>)</m:t>
          </m:r>
        </m:oMath>
      </m:oMathPara>
    </w:p>
    <w:p w14:paraId="5F93A407" w14:textId="77777777" w:rsidR="0032167C" w:rsidRPr="004A4D72" w:rsidRDefault="0032167C" w:rsidP="0032167C">
      <w:pPr>
        <w:spacing w:line="240" w:lineRule="auto"/>
        <w:rPr>
          <w:rFonts w:eastAsiaTheme="minorEastAsia"/>
        </w:rPr>
      </w:pPr>
      <m:oMathPara>
        <m:oMath>
          <m:d>
            <m:dPr>
              <m:ctrlPr>
                <w:rPr>
                  <w:rFonts w:ascii="Cambria Math" w:hAnsi="Cambria Math"/>
                  <w:i/>
                </w:rPr>
              </m:ctrlPr>
            </m:dPr>
            <m:e>
              <m:r>
                <w:rPr>
                  <w:rFonts w:ascii="Cambria Math" w:hAnsi="Cambria Math"/>
                </w:rPr>
                <m:t>-0.07+0.09i</m:t>
              </m:r>
            </m:e>
          </m:d>
          <m:r>
            <w:rPr>
              <w:rFonts w:ascii="Cambria Math" w:hAnsi="Cambria Math"/>
            </w:rPr>
            <m:t>+0.2221+</m:t>
          </m:r>
          <m:d>
            <m:dPr>
              <m:ctrlPr>
                <w:rPr>
                  <w:rFonts w:ascii="Cambria Math" w:hAnsi="Cambria Math"/>
                  <w:i/>
                </w:rPr>
              </m:ctrlPr>
            </m:dPr>
            <m:e>
              <m:r>
                <w:rPr>
                  <w:rFonts w:ascii="Cambria Math" w:hAnsi="Cambria Math"/>
                </w:rPr>
                <m:t>-0.2</m:t>
              </m:r>
              <m:r>
                <w:rPr>
                  <w:rFonts w:ascii="Cambria Math" w:eastAsiaTheme="minorEastAsia" w:hAnsi="Cambria Math"/>
                </w:rPr>
                <m:t>-0.25i</m:t>
              </m:r>
              <m:ctrlPr>
                <w:rPr>
                  <w:rFonts w:ascii="Cambria Math" w:eastAsiaTheme="minorEastAsia" w:hAnsi="Cambria Math"/>
                  <w:i/>
                </w:rPr>
              </m:ctrlPr>
            </m:e>
          </m:d>
          <m:r>
            <w:rPr>
              <w:rFonts w:ascii="Cambria Math" w:eastAsiaTheme="minorEastAsia" w:hAnsi="Cambria Math"/>
            </w:rPr>
            <m:t>=</m:t>
          </m:r>
        </m:oMath>
      </m:oMathPara>
    </w:p>
    <w:p w14:paraId="3E087969" w14:textId="77777777" w:rsidR="0032167C" w:rsidRDefault="0032167C" w:rsidP="0032167C">
      <w:pPr>
        <w:spacing w:line="240" w:lineRule="auto"/>
        <w:rPr>
          <w:rFonts w:eastAsiaTheme="minorEastAsia"/>
        </w:rPr>
      </w:pPr>
      <m:oMathPara>
        <m:oMath>
          <m:r>
            <w:rPr>
              <w:rFonts w:ascii="Cambria Math" w:eastAsiaTheme="minorEastAsia" w:hAnsi="Cambria Math"/>
            </w:rPr>
            <m:t>A</m:t>
          </m:r>
          <m:r>
            <w:rPr>
              <w:rFonts w:ascii="Cambria Math" w:hAnsi="Cambria Math"/>
            </w:rPr>
            <m:t xml:space="preserve"> ((</m:t>
          </m:r>
          <m:r>
            <w:rPr>
              <w:rFonts w:ascii="Cambria Math" w:eastAsiaTheme="minorEastAsia" w:hAnsi="Cambria Math"/>
            </w:rPr>
            <m:t>-0.37515+0.46825i)</m:t>
          </m:r>
          <m:r>
            <w:rPr>
              <w:rFonts w:ascii="Cambria Math" w:hAnsi="Cambria Math"/>
            </w:rPr>
            <m:t>-</m:t>
          </m:r>
          <m:r>
            <w:rPr>
              <w:rFonts w:ascii="Cambria Math" w:eastAsiaTheme="minorEastAsia" w:hAnsi="Cambria Math"/>
            </w:rPr>
            <m:t>(-0.37515-0.46825i))</m:t>
          </m:r>
        </m:oMath>
      </m:oMathPara>
    </w:p>
    <w:p w14:paraId="662674F4" w14:textId="77777777" w:rsidR="0032167C" w:rsidRPr="0080171C" w:rsidRDefault="0032167C" w:rsidP="0032167C">
      <w:pPr>
        <w:spacing w:line="240" w:lineRule="auto"/>
        <w:rPr>
          <w:rFonts w:eastAsiaTheme="minorEastAsia"/>
        </w:rPr>
      </w:pPr>
      <m:oMathPara>
        <m:oMath>
          <m:r>
            <w:rPr>
              <w:rFonts w:ascii="Cambria Math" w:eastAsiaTheme="minorEastAsia" w:hAnsi="Cambria Math"/>
            </w:rPr>
            <m:t>-0.0479-0.16i=A</m:t>
          </m:r>
          <m:r>
            <w:rPr>
              <w:rFonts w:ascii="Cambria Math" w:hAnsi="Cambria Math"/>
            </w:rPr>
            <m:t xml:space="preserve"> (</m:t>
          </m:r>
          <m:r>
            <w:rPr>
              <w:rFonts w:ascii="Cambria Math" w:eastAsiaTheme="minorEastAsia" w:hAnsi="Cambria Math"/>
            </w:rPr>
            <m:t>0.9365i)</m:t>
          </m:r>
        </m:oMath>
      </m:oMathPara>
    </w:p>
    <w:p w14:paraId="6C619D3D" w14:textId="77777777" w:rsidR="0032167C" w:rsidRPr="00DC55D3" w:rsidRDefault="0032167C" w:rsidP="0032167C">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-0.0479-0.16i</m:t>
              </m:r>
            </m:num>
            <m:den>
              <m:r>
                <w:rPr>
                  <w:rFonts w:ascii="Cambria Math" w:eastAsiaTheme="minorEastAsia" w:hAnsi="Cambria Math"/>
                </w:rPr>
                <m:t>0.9365i</m:t>
              </m:r>
            </m:den>
          </m:f>
          <m:r>
            <w:rPr>
              <w:rFonts w:ascii="Cambria Math" w:eastAsiaTheme="minorEastAsia" w:hAnsi="Cambria Math"/>
            </w:rPr>
            <m:t>=A=-0.17+0.051i=0.18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j2.85</m:t>
              </m:r>
            </m:sup>
          </m:sSup>
        </m:oMath>
      </m:oMathPara>
    </w:p>
    <w:p w14:paraId="77DA1CE0" w14:textId="77777777" w:rsidR="0032167C" w:rsidRDefault="0032167C" w:rsidP="0032167C">
      <w:pPr>
        <w:spacing w:line="240" w:lineRule="auto"/>
        <w:rPr>
          <w:rFonts w:eastAsiaTheme="minorEastAsia"/>
        </w:rPr>
      </w:pPr>
      <m:oMathPara>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=-0.17-0.051i=0.18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-j2.85</m:t>
              </m:r>
            </m:sup>
          </m:sSup>
        </m:oMath>
      </m:oMathPara>
    </w:p>
    <w:p w14:paraId="0592B6FD" w14:textId="77777777" w:rsidR="0032167C" w:rsidRDefault="0032167C" w:rsidP="0032167C">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z</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0.18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j2.85</m:t>
                  </m:r>
                </m:sup>
              </m:sSup>
            </m:num>
            <m:den>
              <m:d>
                <m:dPr>
                  <m:ctrlPr>
                    <w:rPr>
                      <w:rFonts w:ascii="Cambria Math" w:hAnsi="Cambria Math"/>
                      <w:i/>
                    </w:rPr>
                  </m:ctrlPr>
                </m:dPr>
                <m:e>
                  <m:r>
                    <w:rPr>
                      <w:rFonts w:ascii="Cambria Math" w:hAnsi="Cambria Math"/>
                    </w:rPr>
                    <m:t>z-</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eastAsiaTheme="minorEastAsia" w:hAnsi="Cambria Math"/>
                </w:rPr>
                <m:t>0.18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-j2.85</m:t>
                  </m:r>
                </m:sup>
              </m:sSup>
            </m:num>
            <m:den>
              <m:d>
                <m:dPr>
                  <m:ctrlPr>
                    <w:rPr>
                      <w:rFonts w:ascii="Cambria Math" w:eastAsiaTheme="minorEastAsia" w:hAnsi="Cambria Math"/>
                      <w:i/>
                    </w:rPr>
                  </m:ctrlPr>
                </m:dPr>
                <m:e>
                  <m:r>
                    <w:rPr>
                      <w:rFonts w:ascii="Cambria Math" w:eastAsiaTheme="minorEastAsia" w:hAnsi="Cambria Math"/>
                    </w:rPr>
                    <m:t>z-0.6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e>
              </m:d>
            </m:den>
          </m:f>
        </m:oMath>
      </m:oMathPara>
    </w:p>
    <w:p w14:paraId="6882B3E4" w14:textId="77777777" w:rsidR="0032167C" w:rsidRDefault="0032167C" w:rsidP="0032167C">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eastAsiaTheme="minorEastAsia" w:hAnsi="Cambria Math"/>
                </w:rPr>
                <m:t>0.18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j2.85</m:t>
                  </m:r>
                </m:sup>
              </m:sSup>
            </m:num>
            <m:den>
              <m:d>
                <m:dPr>
                  <m:ctrlPr>
                    <w:rPr>
                      <w:rFonts w:ascii="Cambria Math" w:hAnsi="Cambria Math"/>
                      <w:i/>
                    </w:rPr>
                  </m:ctrlPr>
                </m:dPr>
                <m:e>
                  <m:r>
                    <w:rPr>
                      <w:rFonts w:ascii="Cambria Math" w:hAnsi="Cambria Math"/>
                    </w:rPr>
                    <m:t>1-</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eastAsiaTheme="minorEastAsia" w:hAnsi="Cambria Math"/>
                </w:rPr>
                <m:t>0.18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-j2.85</m:t>
                  </m:r>
                </m:sup>
              </m:sSup>
            </m:num>
            <m:den>
              <m:d>
                <m:dPr>
                  <m:ctrlPr>
                    <w:rPr>
                      <w:rFonts w:ascii="Cambria Math" w:eastAsiaTheme="minorEastAsia" w:hAnsi="Cambria Math"/>
                      <w:i/>
                    </w:rPr>
                  </m:ctrlPr>
                </m:dPr>
                <m:e>
                  <m:r>
                    <w:rPr>
                      <w:rFonts w:ascii="Cambria Math" w:eastAsiaTheme="minorEastAsia" w:hAnsi="Cambria Math"/>
                    </w:rPr>
                    <m:t>1-0.6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793C2391" w14:textId="77777777" w:rsidR="0032167C" w:rsidRPr="00512348" w:rsidRDefault="0032167C" w:rsidP="0032167C">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=0.18</m:t>
          </m:r>
        </m:oMath>
      </m:oMathPara>
    </w:p>
    <w:p w14:paraId="132D678B" w14:textId="77777777" w:rsidR="0032167C" w:rsidRDefault="0032167C" w:rsidP="0032167C">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=2.85</m:t>
          </m:r>
        </m:oMath>
      </m:oMathPara>
    </w:p>
    <w:p w14:paraId="4FE9E855" w14:textId="77777777" w:rsidR="0032167C" w:rsidRDefault="0032167C" w:rsidP="0032167C">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=0.6</m:t>
          </m:r>
        </m:oMath>
      </m:oMathPara>
    </w:p>
    <w:p w14:paraId="5B82DE7E" w14:textId="77777777" w:rsidR="0032167C" w:rsidRDefault="0032167C" w:rsidP="0032167C">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r>
            <w:rPr>
              <w:rFonts w:ascii="Cambria Math" w:eastAsiaTheme="minorEastAsia" w:hAnsi="Cambria Math"/>
            </w:rPr>
            <m:t>=2.25</m:t>
          </m:r>
        </m:oMath>
      </m:oMathPara>
    </w:p>
    <w:p w14:paraId="2481CBB9" w14:textId="467805AC" w:rsidR="00761CF8" w:rsidRPr="0032167C" w:rsidRDefault="0032167C" w:rsidP="0032167C">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=0.36</m:t>
          </m:r>
          <m:sSup>
            <m:sSupPr>
              <m:ctrlPr>
                <w:rPr>
                  <w:rFonts w:ascii="Cambria Math" w:eastAsiaTheme="minorEastAsia" w:hAnsi="Cambria Math"/>
                  <w:i/>
                </w:rPr>
              </m:ctrlPr>
            </m:sSupPr>
            <m:e>
              <m:r>
                <w:rPr>
                  <w:rFonts w:ascii="Cambria Math" w:eastAsiaTheme="minorEastAsia" w:hAnsi="Cambria Math"/>
                </w:rPr>
                <m:t>(0.6)</m:t>
              </m:r>
            </m:e>
            <m:sup>
              <m:r>
                <w:rPr>
                  <w:rFonts w:ascii="Cambria Math" w:eastAsiaTheme="minorEastAsia" w:hAnsi="Cambria Math"/>
                </w:rPr>
                <m:t>n</m:t>
              </m:r>
            </m:sup>
          </m:sSup>
          <m:r>
            <m:rPr>
              <m:sty m:val="p"/>
            </m:rPr>
            <w:rPr>
              <w:rFonts w:ascii="Cambria Math" w:eastAsiaTheme="minorEastAsia" w:hAnsi="Cambria Math"/>
            </w:rPr>
            <m:t>cos⁡</m:t>
          </m:r>
          <m:r>
            <w:rPr>
              <w:rFonts w:ascii="Cambria Math" w:eastAsiaTheme="minorEastAsia" w:hAnsi="Cambria Math"/>
            </w:rPr>
            <m:t>(2.85+2.25n)u(n)</m:t>
          </m:r>
        </m:oMath>
      </m:oMathPara>
    </w:p>
    <w:p w14:paraId="36ABED0A" w14:textId="1080CC69" w:rsidR="00BF37C7" w:rsidRDefault="0090147C" w:rsidP="00BF37C7">
      <w:pPr>
        <w:pStyle w:val="ListParagraph"/>
        <w:numPr>
          <w:ilvl w:val="0"/>
          <w:numId w:val="1"/>
        </w:numPr>
        <w:rPr>
          <w:b/>
          <w:sz w:val="28"/>
          <w:szCs w:val="28"/>
          <w:u w:val="single"/>
        </w:rPr>
      </w:pPr>
      <w:r>
        <w:rPr>
          <w:b/>
          <w:sz w:val="28"/>
          <w:szCs w:val="28"/>
          <w:u w:val="single"/>
        </w:rPr>
        <w:lastRenderedPageBreak/>
        <w:t>N</w:t>
      </w:r>
      <w:r w:rsidR="00BF37C7" w:rsidRPr="0090147C">
        <w:rPr>
          <w:b/>
          <w:sz w:val="28"/>
          <w:szCs w:val="28"/>
          <w:u w:val="single"/>
        </w:rPr>
        <w:t>otch</w:t>
      </w:r>
      <w:r>
        <w:rPr>
          <w:b/>
          <w:sz w:val="28"/>
          <w:szCs w:val="28"/>
          <w:u w:val="single"/>
        </w:rPr>
        <w:t xml:space="preserve"> Filter</w:t>
      </w:r>
    </w:p>
    <w:p w14:paraId="382E9151" w14:textId="253D9767" w:rsidR="005151D7" w:rsidRPr="005151D7" w:rsidRDefault="005151D7" w:rsidP="005151D7">
      <w:pPr>
        <w:ind w:left="360"/>
        <w:rPr>
          <w:sz w:val="24"/>
          <w:szCs w:val="24"/>
        </w:rPr>
      </w:pPr>
      <w:r w:rsidRPr="005151D7">
        <w:rPr>
          <w:sz w:val="24"/>
          <w:szCs w:val="24"/>
        </w:rPr>
        <w:t>For</w:t>
      </w:r>
      <w:r>
        <w:rPr>
          <w:sz w:val="24"/>
          <w:szCs w:val="24"/>
        </w:rPr>
        <w:t xml:space="preserve"> the notch filter, it is required to remove the frequency at 144Hz, by converting the hertz to rad/s, the removed frequency is </w:t>
      </w:r>
      <m:oMath>
        <m:sSub>
          <m:sSubPr>
            <m:ctrlPr>
              <w:rPr>
                <w:rFonts w:ascii="Cambria Math" w:hAnsi="Cambria Math" w:cs="Times New Roman"/>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m:t>
        </m:r>
        <m:f>
          <m:fPr>
            <m:ctrlPr>
              <w:rPr>
                <w:rFonts w:ascii="Cambria Math" w:hAnsi="Cambria Math" w:cs="Times New Roman"/>
                <w:i/>
                <w:sz w:val="24"/>
                <w:szCs w:val="24"/>
              </w:rPr>
            </m:ctrlPr>
          </m:fPr>
          <m:num>
            <m:r>
              <w:rPr>
                <w:rFonts w:ascii="Cambria Math" w:hAnsi="Cambria Math"/>
                <w:sz w:val="24"/>
                <w:szCs w:val="24"/>
              </w:rPr>
              <m:t>2π(144)</m:t>
            </m:r>
          </m:num>
          <m:den>
            <m:r>
              <w:rPr>
                <w:rFonts w:ascii="Cambria Math" w:hAnsi="Cambria Math"/>
                <w:sz w:val="24"/>
                <w:szCs w:val="24"/>
              </w:rPr>
              <m:t>400</m:t>
            </m:r>
          </m:den>
        </m:f>
        <m:r>
          <w:rPr>
            <w:rFonts w:ascii="Cambria Math" w:hAnsi="Cambria Math"/>
            <w:sz w:val="24"/>
            <w:szCs w:val="24"/>
          </w:rPr>
          <m:t>=0.72π</m:t>
        </m:r>
      </m:oMath>
      <w:r w:rsidR="00B12A73">
        <w:rPr>
          <w:rFonts w:eastAsiaTheme="minorEastAsia"/>
          <w:sz w:val="24"/>
          <w:szCs w:val="24"/>
        </w:rPr>
        <w:t xml:space="preserve">, to remove this specific frequency, a pole and zero must be placed very close to each other. </w:t>
      </w:r>
    </w:p>
    <w:p w14:paraId="463EF64B" w14:textId="73743279" w:rsidR="00B12A73" w:rsidRDefault="00BF37C7" w:rsidP="00B12A73">
      <w:pPr>
        <w:ind w:left="360"/>
        <w:jc w:val="center"/>
        <w:rPr>
          <w:noProof/>
          <w:lang w:val="en-CA" w:eastAsia="en-CA"/>
        </w:rPr>
      </w:pPr>
      <w:r>
        <w:rPr>
          <w:noProof/>
          <w:lang w:val="en-CA" w:eastAsia="en-CA"/>
        </w:rPr>
        <w:drawing>
          <wp:inline distT="0" distB="0" distL="0" distR="0" wp14:anchorId="0E3ADF35" wp14:editId="36E6F1CF">
            <wp:extent cx="5575300" cy="2988980"/>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3048" cy="3003856"/>
                    </a:xfrm>
                    <a:prstGeom prst="rect">
                      <a:avLst/>
                    </a:prstGeom>
                  </pic:spPr>
                </pic:pic>
              </a:graphicData>
            </a:graphic>
          </wp:inline>
        </w:drawing>
      </w:r>
    </w:p>
    <w:p w14:paraId="787B6BF1" w14:textId="62FD5C58" w:rsidR="00B12A73" w:rsidRDefault="00B12A73" w:rsidP="00B12A73">
      <w:pPr>
        <w:jc w:val="center"/>
        <w:rPr>
          <w:sz w:val="24"/>
          <w:szCs w:val="24"/>
        </w:rPr>
      </w:pPr>
      <w:r>
        <w:rPr>
          <w:sz w:val="24"/>
          <w:szCs w:val="24"/>
        </w:rPr>
        <w:t>Figure 13. Magnitude Response of Notch Filter</w:t>
      </w:r>
      <w:r>
        <w:rPr>
          <w:noProof/>
          <w:lang w:val="en-CA" w:eastAsia="en-CA"/>
        </w:rPr>
        <w:drawing>
          <wp:inline distT="0" distB="0" distL="0" distR="0" wp14:anchorId="51B597A6" wp14:editId="1B2AEBC9">
            <wp:extent cx="5653841" cy="30480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212" cy="3057365"/>
                    </a:xfrm>
                    <a:prstGeom prst="rect">
                      <a:avLst/>
                    </a:prstGeom>
                  </pic:spPr>
                </pic:pic>
              </a:graphicData>
            </a:graphic>
          </wp:inline>
        </w:drawing>
      </w:r>
    </w:p>
    <w:p w14:paraId="4B9D40FE" w14:textId="31C7527F" w:rsidR="00B12A73" w:rsidRPr="00A031A5" w:rsidRDefault="00B12A73" w:rsidP="00B12A73">
      <w:pPr>
        <w:jc w:val="center"/>
        <w:rPr>
          <w:sz w:val="24"/>
          <w:szCs w:val="24"/>
        </w:rPr>
      </w:pPr>
      <w:r>
        <w:rPr>
          <w:sz w:val="24"/>
          <w:szCs w:val="24"/>
        </w:rPr>
        <w:t>Figure 14. Magnitude Response of Notch Filter</w:t>
      </w:r>
    </w:p>
    <w:p w14:paraId="15D3BBBA" w14:textId="77777777" w:rsidR="00B12A73" w:rsidRDefault="00E02ADC" w:rsidP="00BB09C8">
      <w:pPr>
        <w:ind w:left="360"/>
        <w:rPr>
          <w:noProof/>
          <w:lang w:val="en-CA" w:eastAsia="en-CA"/>
        </w:rPr>
      </w:pPr>
      <w:r>
        <w:rPr>
          <w:noProof/>
          <w:lang w:val="en-CA" w:eastAsia="en-CA"/>
        </w:rPr>
        <w:lastRenderedPageBreak/>
        <w:drawing>
          <wp:inline distT="0" distB="0" distL="0" distR="0" wp14:anchorId="761AFDEB" wp14:editId="48DE06B9">
            <wp:extent cx="5638800" cy="30176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7144" cy="3022066"/>
                    </a:xfrm>
                    <a:prstGeom prst="rect">
                      <a:avLst/>
                    </a:prstGeom>
                  </pic:spPr>
                </pic:pic>
              </a:graphicData>
            </a:graphic>
          </wp:inline>
        </w:drawing>
      </w:r>
      <w:r w:rsidRPr="00E02ADC">
        <w:rPr>
          <w:noProof/>
          <w:lang w:val="en-CA" w:eastAsia="en-CA"/>
        </w:rPr>
        <w:t xml:space="preserve"> </w:t>
      </w:r>
    </w:p>
    <w:p w14:paraId="76D5808B" w14:textId="350B2B93" w:rsidR="00B12A73" w:rsidRDefault="00B12A73" w:rsidP="00B12A73">
      <w:pPr>
        <w:jc w:val="center"/>
        <w:rPr>
          <w:sz w:val="24"/>
          <w:szCs w:val="24"/>
        </w:rPr>
      </w:pPr>
      <w:r>
        <w:rPr>
          <w:sz w:val="24"/>
          <w:szCs w:val="24"/>
        </w:rPr>
        <w:t>Figure 15. Pole-Zero plot of High-pass Filter</w:t>
      </w:r>
    </w:p>
    <w:p w14:paraId="08938557" w14:textId="6A562B78" w:rsidR="00B12A73" w:rsidRDefault="00B12A73" w:rsidP="00665AA8">
      <w:pPr>
        <w:ind w:firstLine="360"/>
        <w:rPr>
          <w:noProof/>
          <w:lang w:val="en-CA" w:eastAsia="en-CA"/>
        </w:rPr>
      </w:pPr>
      <w:r>
        <w:rPr>
          <w:sz w:val="24"/>
          <w:szCs w:val="24"/>
        </w:rPr>
        <w:t xml:space="preserve">As demonstrated above, the magnitude response and phase response correspond to the </w:t>
      </w:r>
      <w:r w:rsidR="00665AA8">
        <w:rPr>
          <w:sz w:val="24"/>
          <w:szCs w:val="24"/>
        </w:rPr>
        <w:t>removed frequency 0.72</w:t>
      </w:r>
      <w:r w:rsidR="00665AA8" w:rsidRPr="00BF5AF0">
        <w:rPr>
          <w:sz w:val="24"/>
          <w:szCs w:val="24"/>
        </w:rPr>
        <w:t>π</w:t>
      </w:r>
      <w:r w:rsidR="00665AA8">
        <w:rPr>
          <w:sz w:val="24"/>
          <w:szCs w:val="24"/>
        </w:rPr>
        <w:t>rad/s, the magnitude plot experienced a significant drop at 0.72</w:t>
      </w:r>
      <w:r w:rsidR="00665AA8" w:rsidRPr="00BF5AF0">
        <w:rPr>
          <w:sz w:val="24"/>
          <w:szCs w:val="24"/>
        </w:rPr>
        <w:t>π</w:t>
      </w:r>
      <w:r w:rsidR="00665AA8">
        <w:rPr>
          <w:sz w:val="24"/>
          <w:szCs w:val="24"/>
        </w:rPr>
        <w:t>rad/s, and phase response shifted at 0.72</w:t>
      </w:r>
      <w:r w:rsidR="00665AA8" w:rsidRPr="00BF5AF0">
        <w:rPr>
          <w:sz w:val="24"/>
          <w:szCs w:val="24"/>
        </w:rPr>
        <w:t>π</w:t>
      </w:r>
      <w:r w:rsidR="00665AA8">
        <w:rPr>
          <w:sz w:val="24"/>
          <w:szCs w:val="24"/>
        </w:rPr>
        <w:t>rad/s.</w:t>
      </w:r>
      <w:r w:rsidR="00665AA8" w:rsidRPr="00665AA8">
        <w:rPr>
          <w:noProof/>
          <w:lang w:val="en-CA" w:eastAsia="en-CA"/>
        </w:rPr>
        <w:t xml:space="preserve"> </w:t>
      </w:r>
      <w:r w:rsidR="00665AA8">
        <w:rPr>
          <w:noProof/>
          <w:lang w:val="en-CA" w:eastAsia="en-CA"/>
        </w:rPr>
        <w:drawing>
          <wp:inline distT="0" distB="0" distL="0" distR="0" wp14:anchorId="023CB457" wp14:editId="10554E0A">
            <wp:extent cx="6030283" cy="30480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3459" cy="3069823"/>
                    </a:xfrm>
                    <a:prstGeom prst="rect">
                      <a:avLst/>
                    </a:prstGeom>
                  </pic:spPr>
                </pic:pic>
              </a:graphicData>
            </a:graphic>
          </wp:inline>
        </w:drawing>
      </w:r>
    </w:p>
    <w:p w14:paraId="3CED6E9D" w14:textId="1DB8E2C9" w:rsidR="00665AA8" w:rsidRPr="00A031A5" w:rsidRDefault="00665AA8" w:rsidP="00665AA8">
      <w:pPr>
        <w:pStyle w:val="ListParagraph"/>
        <w:jc w:val="center"/>
        <w:rPr>
          <w:sz w:val="24"/>
          <w:szCs w:val="24"/>
        </w:rPr>
      </w:pPr>
      <w:r>
        <w:rPr>
          <w:sz w:val="24"/>
          <w:szCs w:val="24"/>
        </w:rPr>
        <w:t>Figure 16. Notch</w:t>
      </w:r>
      <w:r w:rsidRPr="00A031A5">
        <w:rPr>
          <w:sz w:val="24"/>
          <w:szCs w:val="24"/>
        </w:rPr>
        <w:t xml:space="preserve"> Filter </w:t>
      </w:r>
      <w:r>
        <w:rPr>
          <w:sz w:val="24"/>
          <w:szCs w:val="24"/>
        </w:rPr>
        <w:t>output with</w:t>
      </w:r>
      <w:r w:rsidRPr="00A031A5">
        <w:rPr>
          <w:sz w:val="24"/>
          <w:szCs w:val="24"/>
        </w:rPr>
        <w:t xml:space="preserve"> </w:t>
      </w:r>
      <w:r>
        <w:rPr>
          <w:sz w:val="24"/>
          <w:szCs w:val="24"/>
        </w:rPr>
        <w:t>50</w:t>
      </w:r>
      <w:r w:rsidRPr="00A031A5">
        <w:rPr>
          <w:sz w:val="24"/>
          <w:szCs w:val="24"/>
        </w:rPr>
        <w:t xml:space="preserve"> Hz Sine Waveform</w:t>
      </w:r>
      <w:r>
        <w:rPr>
          <w:sz w:val="24"/>
          <w:szCs w:val="24"/>
        </w:rPr>
        <w:t xml:space="preserve"> input</w:t>
      </w:r>
    </w:p>
    <w:p w14:paraId="06CE8C6A" w14:textId="77777777" w:rsidR="00665AA8" w:rsidRPr="00A031A5" w:rsidRDefault="00665AA8" w:rsidP="00665AA8">
      <w:pPr>
        <w:ind w:firstLine="360"/>
        <w:rPr>
          <w:sz w:val="24"/>
          <w:szCs w:val="24"/>
        </w:rPr>
      </w:pPr>
    </w:p>
    <w:p w14:paraId="49648438" w14:textId="77777777" w:rsidR="00665AA8" w:rsidRDefault="00E02ADC" w:rsidP="00BB09C8">
      <w:pPr>
        <w:ind w:left="360"/>
        <w:rPr>
          <w:noProof/>
          <w:lang w:val="en-CA" w:eastAsia="en-CA"/>
        </w:rPr>
      </w:pPr>
      <w:r>
        <w:rPr>
          <w:noProof/>
          <w:lang w:val="en-CA" w:eastAsia="en-CA"/>
        </w:rPr>
        <w:lastRenderedPageBreak/>
        <w:drawing>
          <wp:inline distT="0" distB="0" distL="0" distR="0" wp14:anchorId="59162A49" wp14:editId="42611B6B">
            <wp:extent cx="5943600" cy="3040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0380"/>
                    </a:xfrm>
                    <a:prstGeom prst="rect">
                      <a:avLst/>
                    </a:prstGeom>
                  </pic:spPr>
                </pic:pic>
              </a:graphicData>
            </a:graphic>
          </wp:inline>
        </w:drawing>
      </w:r>
      <w:r w:rsidRPr="00E02ADC">
        <w:rPr>
          <w:noProof/>
          <w:lang w:val="en-CA" w:eastAsia="en-CA"/>
        </w:rPr>
        <w:t xml:space="preserve"> </w:t>
      </w:r>
    </w:p>
    <w:p w14:paraId="303140B8" w14:textId="36B5AD96" w:rsidR="00665AA8" w:rsidRPr="00A031A5" w:rsidRDefault="00665AA8" w:rsidP="00665AA8">
      <w:pPr>
        <w:pStyle w:val="ListParagraph"/>
        <w:jc w:val="center"/>
        <w:rPr>
          <w:sz w:val="24"/>
          <w:szCs w:val="24"/>
        </w:rPr>
      </w:pPr>
      <w:r>
        <w:rPr>
          <w:sz w:val="24"/>
          <w:szCs w:val="24"/>
        </w:rPr>
        <w:t>Figure 17. Notch</w:t>
      </w:r>
      <w:r w:rsidRPr="00A031A5">
        <w:rPr>
          <w:sz w:val="24"/>
          <w:szCs w:val="24"/>
        </w:rPr>
        <w:t xml:space="preserve"> Filter </w:t>
      </w:r>
      <w:r>
        <w:rPr>
          <w:sz w:val="24"/>
          <w:szCs w:val="24"/>
        </w:rPr>
        <w:t>output with</w:t>
      </w:r>
      <w:r w:rsidRPr="00A031A5">
        <w:rPr>
          <w:sz w:val="24"/>
          <w:szCs w:val="24"/>
        </w:rPr>
        <w:t xml:space="preserve"> </w:t>
      </w:r>
      <w:r>
        <w:rPr>
          <w:sz w:val="24"/>
          <w:szCs w:val="24"/>
        </w:rPr>
        <w:t>100</w:t>
      </w:r>
      <w:r w:rsidRPr="00A031A5">
        <w:rPr>
          <w:sz w:val="24"/>
          <w:szCs w:val="24"/>
        </w:rPr>
        <w:t xml:space="preserve"> Hz Sine Waveform</w:t>
      </w:r>
      <w:r>
        <w:rPr>
          <w:sz w:val="24"/>
          <w:szCs w:val="24"/>
        </w:rPr>
        <w:t xml:space="preserve"> input</w:t>
      </w:r>
    </w:p>
    <w:p w14:paraId="7CB15D30" w14:textId="4099D554" w:rsidR="00BF37C7" w:rsidRDefault="00E02ADC" w:rsidP="00BB09C8">
      <w:pPr>
        <w:ind w:left="360"/>
        <w:rPr>
          <w:sz w:val="24"/>
          <w:szCs w:val="24"/>
        </w:rPr>
      </w:pPr>
      <w:r>
        <w:rPr>
          <w:noProof/>
          <w:lang w:val="en-CA" w:eastAsia="en-CA"/>
        </w:rPr>
        <w:drawing>
          <wp:inline distT="0" distB="0" distL="0" distR="0" wp14:anchorId="2265BD1A" wp14:editId="34145122">
            <wp:extent cx="5943600" cy="307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1495"/>
                    </a:xfrm>
                    <a:prstGeom prst="rect">
                      <a:avLst/>
                    </a:prstGeom>
                  </pic:spPr>
                </pic:pic>
              </a:graphicData>
            </a:graphic>
          </wp:inline>
        </w:drawing>
      </w:r>
    </w:p>
    <w:p w14:paraId="721AE98B" w14:textId="730E79C1" w:rsidR="00665AA8" w:rsidRPr="00A031A5" w:rsidRDefault="00665AA8" w:rsidP="00665AA8">
      <w:pPr>
        <w:pStyle w:val="ListParagraph"/>
        <w:jc w:val="center"/>
        <w:rPr>
          <w:sz w:val="24"/>
          <w:szCs w:val="24"/>
        </w:rPr>
      </w:pPr>
      <w:r>
        <w:rPr>
          <w:sz w:val="24"/>
          <w:szCs w:val="24"/>
        </w:rPr>
        <w:t>Figure 17. Notch</w:t>
      </w:r>
      <w:r w:rsidRPr="00A031A5">
        <w:rPr>
          <w:sz w:val="24"/>
          <w:szCs w:val="24"/>
        </w:rPr>
        <w:t xml:space="preserve"> Filter </w:t>
      </w:r>
      <w:r>
        <w:rPr>
          <w:sz w:val="24"/>
          <w:szCs w:val="24"/>
        </w:rPr>
        <w:t>output with</w:t>
      </w:r>
      <w:r w:rsidRPr="00A031A5">
        <w:rPr>
          <w:sz w:val="24"/>
          <w:szCs w:val="24"/>
        </w:rPr>
        <w:t xml:space="preserve"> </w:t>
      </w:r>
      <w:r>
        <w:rPr>
          <w:sz w:val="24"/>
          <w:szCs w:val="24"/>
        </w:rPr>
        <w:t>144</w:t>
      </w:r>
      <w:r w:rsidRPr="00A031A5">
        <w:rPr>
          <w:sz w:val="24"/>
          <w:szCs w:val="24"/>
        </w:rPr>
        <w:t xml:space="preserve"> Hz Sine Waveform</w:t>
      </w:r>
      <w:r>
        <w:rPr>
          <w:sz w:val="24"/>
          <w:szCs w:val="24"/>
        </w:rPr>
        <w:t xml:space="preserve"> input</w:t>
      </w:r>
    </w:p>
    <w:p w14:paraId="7B1CBF7D" w14:textId="6B069259" w:rsidR="00665AA8" w:rsidRDefault="00665AA8" w:rsidP="00761CF8">
      <w:pPr>
        <w:spacing w:line="360" w:lineRule="auto"/>
        <w:ind w:left="360"/>
        <w:rPr>
          <w:sz w:val="24"/>
          <w:szCs w:val="24"/>
        </w:rPr>
      </w:pPr>
      <w:r>
        <w:rPr>
          <w:sz w:val="24"/>
          <w:szCs w:val="24"/>
        </w:rPr>
        <w:t xml:space="preserve">As observed from Simulink results, the filter did not affect the signals other than removed frequency. At removed frequency(144Hz), the signal filtered and eliminated as seen in </w:t>
      </w:r>
      <w:r>
        <w:rPr>
          <w:sz w:val="24"/>
          <w:szCs w:val="24"/>
        </w:rPr>
        <w:lastRenderedPageBreak/>
        <w:t>figure 17, which implies that the designed notch filter is effective.</w:t>
      </w:r>
      <w:r w:rsidR="00761CF8">
        <w:rPr>
          <w:noProof/>
          <w:sz w:val="24"/>
          <w:szCs w:val="24"/>
        </w:rPr>
        <w:drawing>
          <wp:inline distT="0" distB="0" distL="0" distR="0" wp14:anchorId="61FBB440" wp14:editId="0C8BA7C8">
            <wp:extent cx="5952003" cy="674624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08 at 2.18.4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8339" cy="6764756"/>
                    </a:xfrm>
                    <a:prstGeom prst="rect">
                      <a:avLst/>
                    </a:prstGeom>
                  </pic:spPr>
                </pic:pic>
              </a:graphicData>
            </a:graphic>
          </wp:inline>
        </w:drawing>
      </w:r>
    </w:p>
    <w:p w14:paraId="057E6497" w14:textId="77777777" w:rsidR="0032167C" w:rsidRDefault="0032167C" w:rsidP="0032167C">
      <w:pPr>
        <w:spacing w:line="240" w:lineRule="auto"/>
        <w:rPr>
          <w:rFonts w:eastAsiaTheme="minorEastAsia"/>
        </w:rPr>
      </w:pPr>
      <w:r>
        <w:rPr>
          <w:rFonts w:eastAsiaTheme="minorEastAsia"/>
        </w:rPr>
        <w:t>Calculations</w:t>
      </w:r>
    </w:p>
    <w:p w14:paraId="5CE5A4CF" w14:textId="3DD1C43D" w:rsidR="0032167C" w:rsidRPr="00D12B03" w:rsidRDefault="0032167C" w:rsidP="0032167C">
      <w:pPr>
        <w:spacing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hAnsi="Cambria Math"/>
                </w:rPr>
                <m:t>0.</m:t>
              </m:r>
              <m:r>
                <w:rPr>
                  <w:rFonts w:ascii="Cambria Math" w:hAnsi="Cambria Math"/>
                </w:rPr>
                <m:t>9055+1.1544</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m:t>
              </m:r>
              <m:r>
                <w:rPr>
                  <w:rFonts w:ascii="Cambria Math" w:hAnsi="Cambria Math"/>
                </w:rPr>
                <m:t>9055</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1.0000+</m:t>
              </m:r>
              <m:r>
                <w:rPr>
                  <w:rFonts w:ascii="Cambria Math" w:hAnsi="Cambria Math"/>
                </w:rPr>
                <m:t>1.1506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0.</m:t>
                  </m:r>
                  <m:r>
                    <w:rPr>
                      <w:rFonts w:ascii="Cambria Math" w:hAnsi="Cambria Math"/>
                    </w:rPr>
                    <m:t>8145</m:t>
                  </m:r>
                  <m:r>
                    <w:rPr>
                      <w:rFonts w:ascii="Cambria Math" w:hAnsi="Cambria Math"/>
                    </w:rPr>
                    <m:t>z</m:t>
                  </m:r>
                </m:e>
                <m:sup>
                  <m:r>
                    <w:rPr>
                      <w:rFonts w:ascii="Cambria Math" w:hAnsi="Cambria Math"/>
                    </w:rPr>
                    <m:t>-2</m:t>
                  </m:r>
                </m:sup>
              </m:sSup>
            </m:den>
          </m:f>
        </m:oMath>
      </m:oMathPara>
    </w:p>
    <w:p w14:paraId="70F07CA0" w14:textId="77777777" w:rsidR="0032167C" w:rsidRPr="000438DF" w:rsidRDefault="0032167C" w:rsidP="0032167C">
      <w:pPr>
        <w:spacing w:line="240" w:lineRule="auto"/>
        <w:rPr>
          <w:rFonts w:eastAsiaTheme="minorEastAsia"/>
        </w:rPr>
      </w:pPr>
    </w:p>
    <w:p w14:paraId="54EA07C0" w14:textId="39C801C8" w:rsidR="0032167C" w:rsidRDefault="0032167C" w:rsidP="0032167C">
      <w:pPr>
        <w:spacing w:line="240" w:lineRule="auto"/>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f>
            <m:fPr>
              <m:ctrlPr>
                <w:rPr>
                  <w:rFonts w:ascii="Cambria Math" w:hAnsi="Cambria Math"/>
                  <w:i/>
                </w:rPr>
              </m:ctrlPr>
            </m:fPr>
            <m:num>
              <m:r>
                <w:rPr>
                  <w:rFonts w:ascii="Cambria Math" w:hAnsi="Cambria Math"/>
                </w:rPr>
                <m:t>0.9055</m:t>
              </m:r>
              <m:r>
                <w:rPr>
                  <w:rFonts w:ascii="Cambria Math" w:hAnsi="Cambria Math"/>
                </w:rPr>
                <m:t>+</m:t>
              </m:r>
              <m:r>
                <w:rPr>
                  <w:rFonts w:ascii="Cambria Math" w:hAnsi="Cambria Math"/>
                </w:rPr>
                <m:t>1.1544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r>
                <w:rPr>
                  <w:rFonts w:ascii="Cambria Math" w:hAnsi="Cambria Math"/>
                </w:rPr>
                <m:t>+0.9055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-2jω</m:t>
                  </m:r>
                </m:sup>
              </m:sSup>
            </m:num>
            <m:den>
              <m:r>
                <w:rPr>
                  <w:rFonts w:ascii="Cambria Math" w:hAnsi="Cambria Math"/>
                </w:rPr>
                <m:t>1.0000+1.1506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r>
                <w:rPr>
                  <w:rFonts w:ascii="Cambria Math" w:hAnsi="Cambria Math"/>
                </w:rPr>
                <m:t>+0.8145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-2jω</m:t>
                  </m:r>
                </m:sup>
              </m:sSup>
            </m:den>
          </m:f>
        </m:oMath>
      </m:oMathPara>
    </w:p>
    <w:p w14:paraId="313833E2" w14:textId="77777777" w:rsidR="0032167C" w:rsidRDefault="0032167C" w:rsidP="0032167C">
      <w:pPr>
        <w:spacing w:line="240" w:lineRule="auto"/>
        <w:rPr>
          <w:rFonts w:eastAsiaTheme="minorEastAsia"/>
        </w:rPr>
      </w:pPr>
      <w:r>
        <w:rPr>
          <w:rFonts w:eastAsiaTheme="minorEastAsia"/>
        </w:rPr>
        <w:t>Impulse Response</w:t>
      </w:r>
    </w:p>
    <w:p w14:paraId="542B247D" w14:textId="77777777" w:rsidR="0032167C" w:rsidRPr="005D2183" w:rsidRDefault="0032167C" w:rsidP="0032167C">
      <w:pPr>
        <w:spacing w:line="240" w:lineRule="auto"/>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m:oMathPara>
    </w:p>
    <w:p w14:paraId="1623C2E1" w14:textId="0B6A423A" w:rsidR="0032167C" w:rsidRPr="00B1055A" w:rsidRDefault="0032167C" w:rsidP="0032167C">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Y(z)</m:t>
              </m:r>
            </m:num>
            <m:den>
              <m:r>
                <w:rPr>
                  <w:rFonts w:ascii="Cambria Math" w:eastAsiaTheme="minorEastAsia" w:hAnsi="Cambria Math"/>
                </w:rPr>
                <m:t>X(z)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Y(z)</m:t>
              </m:r>
            </m:num>
            <m:den>
              <m:r>
                <w:rPr>
                  <w:rFonts w:ascii="Cambria Math" w:eastAsiaTheme="minorEastAsia" w:hAnsi="Cambria Math"/>
                </w:rPr>
                <m:t>1</m:t>
              </m:r>
            </m:den>
          </m:f>
          <m:r>
            <w:rPr>
              <w:rFonts w:ascii="Cambria Math" w:eastAsiaTheme="minorEastAsia" w:hAnsi="Cambria Math"/>
            </w:rPr>
            <m:t>=</m:t>
          </m:r>
          <m:f>
            <m:fPr>
              <m:ctrlPr>
                <w:rPr>
                  <w:rFonts w:ascii="Cambria Math" w:hAnsi="Cambria Math"/>
                  <w:i/>
                </w:rPr>
              </m:ctrlPr>
            </m:fPr>
            <m:num>
              <m:r>
                <w:rPr>
                  <w:rFonts w:ascii="Cambria Math" w:hAnsi="Cambria Math"/>
                </w:rPr>
                <m:t>0.9055+1.1544</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+0.9055</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1.0000+1.1506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0.8145z</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74F7E1B1" w14:textId="12DCAAC5" w:rsidR="0032167C" w:rsidRDefault="0032167C" w:rsidP="0032167C">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hAnsi="Cambria Math"/>
                </w:rPr>
                <m:t>0.</m:t>
              </m:r>
              <m:r>
                <w:rPr>
                  <w:rFonts w:ascii="Cambria Math" w:hAnsi="Cambria Math"/>
                </w:rPr>
                <m:t>9055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hAnsi="Cambria Math"/>
                </w:rPr>
                <m:t>+</m:t>
              </m:r>
              <m:r>
                <w:rPr>
                  <w:rFonts w:ascii="Cambria Math" w:hAnsi="Cambria Math"/>
                </w:rPr>
                <m:t>1.1544</m:t>
              </m:r>
              <m:r>
                <w:rPr>
                  <w:rFonts w:ascii="Cambria Math" w:hAnsi="Cambria Math"/>
                </w:rPr>
                <m:t>z+0.</m:t>
              </m:r>
              <m:r>
                <w:rPr>
                  <w:rFonts w:ascii="Cambria Math" w:hAnsi="Cambria Math"/>
                </w:rPr>
                <m:t>9055</m:t>
              </m:r>
            </m:num>
            <m:den>
              <m:r>
                <w:rPr>
                  <w:rFonts w:ascii="Cambria Math" w:hAnsi="Cambria Math"/>
                </w:rPr>
                <m:t>1.0000</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hAnsi="Cambria Math"/>
                </w:rPr>
                <m:t>+</m:t>
              </m:r>
              <m:r>
                <w:rPr>
                  <w:rFonts w:ascii="Cambria Math" w:hAnsi="Cambria Math"/>
                </w:rPr>
                <m:t>1.1506</m:t>
              </m:r>
              <m:r>
                <w:rPr>
                  <w:rFonts w:ascii="Cambria Math" w:hAnsi="Cambria Math"/>
                </w:rPr>
                <m:t>z+0.</m:t>
              </m:r>
              <m:r>
                <w:rPr>
                  <w:rFonts w:ascii="Cambria Math" w:hAnsi="Cambria Math"/>
                </w:rPr>
                <m:t>8145</m:t>
              </m:r>
            </m:den>
          </m:f>
        </m:oMath>
      </m:oMathPara>
    </w:p>
    <w:p w14:paraId="649A26BB" w14:textId="2625F84F" w:rsidR="0032167C" w:rsidRPr="008E2CAF" w:rsidRDefault="0032167C" w:rsidP="0032167C">
      <w:pPr>
        <w:spacing w:line="240" w:lineRule="auto"/>
        <w:rPr>
          <w:rFonts w:eastAsiaTheme="minorEastAsia"/>
        </w:rPr>
      </w:pPr>
      <m:oMathPara>
        <m:oMath>
          <m:r>
            <w:rPr>
              <w:rFonts w:ascii="Cambria Math" w:eastAsiaTheme="minorEastAsia" w:hAnsi="Cambria Math"/>
            </w:rPr>
            <m:t>z=-0</m:t>
          </m:r>
          <m:r>
            <w:rPr>
              <w:rFonts w:ascii="Cambria Math" w:eastAsiaTheme="minorEastAsia" w:hAnsi="Cambria Math"/>
            </w:rPr>
            <m:t>.5</m:t>
          </m:r>
          <m:r>
            <w:rPr>
              <w:rFonts w:ascii="Cambria Math" w:eastAsiaTheme="minorEastAsia" w:hAnsi="Cambria Math"/>
              <w:lang w:eastAsia="zh-CN"/>
            </w:rPr>
            <m:t>753</m:t>
          </m:r>
          <m:r>
            <w:rPr>
              <w:rFonts w:ascii="Cambria Math" w:eastAsiaTheme="minorEastAsia" w:hAnsi="Cambria Math"/>
            </w:rPr>
            <m:t>+0.</m:t>
          </m:r>
          <m:r>
            <w:rPr>
              <w:rFonts w:ascii="Cambria Math" w:eastAsiaTheme="minorEastAsia" w:hAnsi="Cambria Math"/>
            </w:rPr>
            <m:t>69536</m:t>
          </m:r>
          <m:r>
            <w:rPr>
              <w:rFonts w:ascii="Cambria Math" w:eastAsiaTheme="minorEastAsia" w:hAnsi="Cambria Math"/>
            </w:rPr>
            <m:t>i</m:t>
          </m:r>
        </m:oMath>
      </m:oMathPara>
    </w:p>
    <w:p w14:paraId="08CCAF46" w14:textId="593224C0" w:rsidR="0032167C" w:rsidRDefault="0032167C" w:rsidP="0032167C">
      <w:pPr>
        <w:spacing w:line="240" w:lineRule="auto"/>
        <w:rPr>
          <w:rFonts w:eastAsiaTheme="minorEastAsia"/>
        </w:rPr>
      </w:pPr>
      <m:oMathPara>
        <m:oMath>
          <m:r>
            <w:rPr>
              <w:rFonts w:ascii="Cambria Math" w:eastAsiaTheme="minorEastAsia" w:hAnsi="Cambria Math"/>
            </w:rPr>
            <m:t>z=-0.5</m:t>
          </m:r>
          <m:r>
            <w:rPr>
              <w:rFonts w:ascii="Cambria Math" w:eastAsiaTheme="minorEastAsia" w:hAnsi="Cambria Math"/>
              <w:lang w:eastAsia="zh-CN"/>
            </w:rPr>
            <m:t>753</m:t>
          </m:r>
          <m:r>
            <w:rPr>
              <w:rFonts w:ascii="Cambria Math" w:eastAsiaTheme="minorEastAsia" w:hAnsi="Cambria Math"/>
            </w:rPr>
            <m:t>-</m:t>
          </m:r>
          <m:r>
            <w:rPr>
              <w:rFonts w:ascii="Cambria Math" w:eastAsiaTheme="minorEastAsia" w:hAnsi="Cambria Math"/>
            </w:rPr>
            <m:t>0.69536i</m:t>
          </m:r>
        </m:oMath>
      </m:oMathPara>
    </w:p>
    <w:p w14:paraId="2F6CD404" w14:textId="1885F188" w:rsidR="0032167C" w:rsidRPr="001C4F5B" w:rsidRDefault="0032167C" w:rsidP="0032167C">
      <w:pPr>
        <w:spacing w:line="240" w:lineRule="auto"/>
        <w:rPr>
          <w:rFonts w:eastAsiaTheme="minorEastAsia"/>
          <w:lang w:eastAsia="zh-CN"/>
        </w:rPr>
      </w:pPr>
      <m:oMathPara>
        <m:oMath>
          <m:r>
            <w:rPr>
              <w:rFonts w:ascii="Cambria Math" w:eastAsiaTheme="minorEastAsia" w:hAnsi="Cambria Math"/>
            </w:rPr>
            <m:t>z=0.</m:t>
          </m:r>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m:t>
              </m:r>
              <m:r>
                <w:rPr>
                  <w:rFonts w:ascii="Cambria Math" w:eastAsiaTheme="minorEastAsia" w:hAnsi="Cambria Math"/>
                </w:rPr>
                <m:t>6</m:t>
              </m:r>
            </m:sup>
          </m:sSup>
        </m:oMath>
      </m:oMathPara>
    </w:p>
    <w:p w14:paraId="7D0E7125" w14:textId="341688C9" w:rsidR="0032167C" w:rsidRDefault="0032167C" w:rsidP="0032167C">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z</m:t>
              </m:r>
            </m:den>
          </m:f>
          <m:r>
            <w:rPr>
              <w:rFonts w:ascii="Cambria Math" w:eastAsiaTheme="minorEastAsia" w:hAnsi="Cambria Math"/>
            </w:rPr>
            <m:t>=</m:t>
          </m:r>
          <m:f>
            <m:fPr>
              <m:ctrlPr>
                <w:rPr>
                  <w:rFonts w:ascii="Cambria Math" w:hAnsi="Cambria Math"/>
                  <w:i/>
                </w:rPr>
              </m:ctrlPr>
            </m:fPr>
            <m:num>
              <m:r>
                <w:rPr>
                  <w:rFonts w:ascii="Cambria Math" w:hAnsi="Cambria Math"/>
                </w:rPr>
                <m:t>0.9055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hAnsi="Cambria Math"/>
                </w:rPr>
                <m:t>+1.1544+0.9055</m:t>
              </m:r>
              <m:sSup>
                <m:sSupPr>
                  <m:ctrlPr>
                    <w:rPr>
                      <w:rFonts w:ascii="Cambria Math" w:hAnsi="Cambria Math"/>
                      <w:i/>
                    </w:rPr>
                  </m:ctrlPr>
                </m:sSupPr>
                <m:e>
                  <m:r>
                    <w:rPr>
                      <w:rFonts w:ascii="Cambria Math" w:hAnsi="Cambria Math"/>
                    </w:rPr>
                    <m:t>z</m:t>
                  </m:r>
                </m:e>
                <m:sup>
                  <m:r>
                    <w:rPr>
                      <w:rFonts w:ascii="Cambria Math" w:hAnsi="Cambria Math"/>
                    </w:rPr>
                    <m:t>-1</m:t>
                  </m:r>
                </m:sup>
              </m:sSup>
            </m:num>
            <m:den>
              <m:d>
                <m:dPr>
                  <m:ctrlPr>
                    <w:rPr>
                      <w:rFonts w:ascii="Cambria Math" w:hAnsi="Cambria Math"/>
                      <w:i/>
                    </w:rPr>
                  </m:ctrlPr>
                </m:dPr>
                <m:e>
                  <m:r>
                    <w:rPr>
                      <w:rFonts w:ascii="Cambria Math" w:hAnsi="Cambria Math"/>
                    </w:rPr>
                    <m:t>z-</m:t>
                  </m:r>
                  <m:r>
                    <w:rPr>
                      <w:rFonts w:ascii="Cambria Math" w:eastAsiaTheme="minorEastAsia" w:hAnsi="Cambria Math"/>
                    </w:rPr>
                    <m:t>0.</m:t>
                  </m:r>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m:t>
                      </m:r>
                      <m:r>
                        <w:rPr>
                          <w:rFonts w:ascii="Cambria Math" w:eastAsiaTheme="minorEastAsia" w:hAnsi="Cambria Math"/>
                        </w:rPr>
                        <m:t>6</m:t>
                      </m:r>
                    </m:sup>
                  </m:sSup>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z-0.</m:t>
                  </m:r>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m:t>
                      </m:r>
                      <m:r>
                        <w:rPr>
                          <w:rFonts w:ascii="Cambria Math" w:eastAsiaTheme="minorEastAsia" w:hAnsi="Cambria Math"/>
                        </w:rPr>
                        <m:t>6</m:t>
                      </m:r>
                    </m:sup>
                  </m:sSup>
                </m:e>
              </m:d>
            </m:den>
          </m:f>
        </m:oMath>
      </m:oMathPara>
    </w:p>
    <w:p w14:paraId="2E179486" w14:textId="0C4B2E9C" w:rsidR="0032167C" w:rsidRDefault="0032167C" w:rsidP="0032167C">
      <w:pPr>
        <w:spacing w:line="240"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A</m:t>
              </m:r>
            </m:num>
            <m:den>
              <m:d>
                <m:dPr>
                  <m:ctrlPr>
                    <w:rPr>
                      <w:rFonts w:ascii="Cambria Math" w:hAnsi="Cambria Math"/>
                      <w:i/>
                    </w:rPr>
                  </m:ctrlPr>
                </m:dPr>
                <m:e>
                  <m:r>
                    <w:rPr>
                      <w:rFonts w:ascii="Cambria Math" w:hAnsi="Cambria Math"/>
                    </w:rPr>
                    <m:t>z-</m:t>
                  </m:r>
                  <m:r>
                    <w:rPr>
                      <w:rFonts w:ascii="Cambria Math" w:eastAsiaTheme="minorEastAsia" w:hAnsi="Cambria Math"/>
                    </w:rPr>
                    <m:t>0.9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+j2.26</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hAnsi="Cambria Math"/>
                </w:rPr>
                <m:t>B</m:t>
              </m:r>
            </m:num>
            <m:den>
              <m:d>
                <m:dPr>
                  <m:ctrlPr>
                    <w:rPr>
                      <w:rFonts w:ascii="Cambria Math" w:eastAsiaTheme="minorEastAsia" w:hAnsi="Cambria Math"/>
                      <w:i/>
                    </w:rPr>
                  </m:ctrlPr>
                </m:dPr>
                <m:e>
                  <m:r>
                    <w:rPr>
                      <w:rFonts w:ascii="Cambria Math" w:eastAsiaTheme="minorEastAsia" w:hAnsi="Cambria Math"/>
                    </w:rPr>
                    <m:t>z-0.9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-j2.26</m:t>
                      </m:r>
                    </m:sup>
                  </m:sSup>
                </m:e>
              </m:d>
            </m:den>
          </m:f>
        </m:oMath>
      </m:oMathPara>
    </w:p>
    <w:p w14:paraId="59A9AABA" w14:textId="77777777" w:rsidR="0032167C" w:rsidRPr="001749C9" w:rsidRDefault="0032167C" w:rsidP="0032167C">
      <w:pPr>
        <w:spacing w:line="240" w:lineRule="auto"/>
        <w:rPr>
          <w:rFonts w:eastAsiaTheme="minorEastAsia" w:hint="eastAsia"/>
          <w:lang w:eastAsia="zh-CN"/>
        </w:rPr>
      </w:pPr>
      <w:r>
        <w:rPr>
          <w:rFonts w:eastAsiaTheme="minorEastAsia"/>
        </w:rPr>
        <w:t>Solving for A</w:t>
      </w:r>
    </w:p>
    <w:p w14:paraId="5D077770" w14:textId="428DFB77" w:rsidR="0032167C" w:rsidRPr="00C242F7" w:rsidRDefault="0032167C" w:rsidP="0032167C">
      <w:pPr>
        <w:spacing w:line="240" w:lineRule="auto"/>
        <w:rPr>
          <w:rFonts w:eastAsiaTheme="minorEastAsia"/>
        </w:rPr>
      </w:pPr>
      <m:oMathPara>
        <m:oMath>
          <m:d>
            <m:dPr>
              <m:ctrlPr>
                <w:rPr>
                  <w:rFonts w:ascii="Cambria Math" w:eastAsiaTheme="minorEastAsia" w:hAnsi="Cambria Math"/>
                  <w:i/>
                </w:rPr>
              </m:ctrlPr>
            </m:dPr>
            <m:e>
              <m:r>
                <w:rPr>
                  <w:rFonts w:ascii="Cambria Math" w:eastAsiaTheme="minorEastAsia" w:hAnsi="Cambria Math"/>
                </w:rPr>
                <m:t>z=</m:t>
              </m:r>
              <m:r>
                <w:rPr>
                  <w:rFonts w:ascii="Cambria Math" w:eastAsiaTheme="minorEastAsia" w:hAnsi="Cambria Math"/>
                </w:rPr>
                <m:t>0.9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+j2.26</m:t>
                  </m:r>
                </m:sup>
              </m:sSup>
            </m:e>
          </m:d>
        </m:oMath>
      </m:oMathPara>
    </w:p>
    <w:p w14:paraId="027DE3AD" w14:textId="2A1339D0" w:rsidR="0032167C" w:rsidRPr="001C4F5B" w:rsidRDefault="0032167C" w:rsidP="0032167C">
      <w:pPr>
        <w:spacing w:line="240" w:lineRule="auto"/>
        <w:rPr>
          <w:rFonts w:eastAsiaTheme="minorEastAsia"/>
        </w:rPr>
      </w:pPr>
      <m:oMathPara>
        <m:oMath>
          <m:r>
            <w:rPr>
              <w:rFonts w:ascii="Cambria Math" w:hAnsi="Cambria Math"/>
            </w:rPr>
            <m:t>0.</m:t>
          </m:r>
          <m:r>
            <w:rPr>
              <w:rFonts w:ascii="Cambria Math" w:hAnsi="Cambria Math"/>
            </w:rPr>
            <m:t>9055</m:t>
          </m:r>
          <m:r>
            <w:rPr>
              <w:rFonts w:ascii="Cambria Math" w:hAnsi="Cambria Math"/>
            </w:rPr>
            <m:t>*</m:t>
          </m:r>
          <m:r>
            <w:rPr>
              <w:rFonts w:ascii="Cambria Math" w:eastAsiaTheme="minorEastAsia" w:hAnsi="Cambria Math"/>
            </w:rPr>
            <m:t>0.</m:t>
          </m:r>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m:t>
              </m:r>
              <m:r>
                <w:rPr>
                  <w:rFonts w:ascii="Cambria Math" w:eastAsiaTheme="minorEastAsia" w:hAnsi="Cambria Math"/>
                </w:rPr>
                <m:t>6</m:t>
              </m:r>
            </m:sup>
          </m:sSup>
          <m:r>
            <w:rPr>
              <w:rFonts w:ascii="Cambria Math" w:hAnsi="Cambria Math"/>
            </w:rPr>
            <m:t>+</m:t>
          </m:r>
          <m:r>
            <w:rPr>
              <w:rFonts w:ascii="Cambria Math" w:hAnsi="Cambria Math"/>
            </w:rPr>
            <m:t>1.1544</m:t>
          </m:r>
          <m:r>
            <w:rPr>
              <w:rFonts w:ascii="Cambria Math" w:hAnsi="Cambria Math"/>
            </w:rPr>
            <m:t>+0.</m:t>
          </m:r>
          <m:r>
            <w:rPr>
              <w:rFonts w:ascii="Cambria Math" w:hAnsi="Cambria Math"/>
            </w:rPr>
            <m:t>9055</m:t>
          </m:r>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 xml:space="preserve"> 0.</m:t>
              </m:r>
              <m:r>
                <w:rPr>
                  <w:rFonts w:ascii="Cambria Math" w:eastAsiaTheme="minorEastAsia" w:hAnsi="Cambria Math"/>
                </w:rPr>
                <m:t>9</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m:t>
              </m:r>
              <m:r>
                <w:rPr>
                  <w:rFonts w:ascii="Cambria Math" w:eastAsiaTheme="minorEastAsia" w:hAnsi="Cambria Math"/>
                </w:rPr>
                <m:t>6</m:t>
              </m:r>
            </m:sup>
          </m:sSup>
          <m:r>
            <w:rPr>
              <w:rFonts w:ascii="Cambria Math" w:eastAsiaTheme="minorEastAsia" w:hAnsi="Cambria Math"/>
            </w:rPr>
            <m:t>=A</m:t>
          </m:r>
          <m:r>
            <w:rPr>
              <w:rFonts w:ascii="Cambria Math" w:hAnsi="Cambria Math"/>
            </w:rPr>
            <m:t xml:space="preserve"> (</m:t>
          </m:r>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-j2.25</m:t>
              </m:r>
            </m:sup>
          </m:sSup>
          <m:r>
            <w:rPr>
              <w:rFonts w:ascii="Cambria Math" w:eastAsiaTheme="minorEastAsia" w:hAnsi="Cambria Math"/>
            </w:rPr>
            <m:t>)</m:t>
          </m:r>
        </m:oMath>
      </m:oMathPara>
    </w:p>
    <w:p w14:paraId="32940B1C" w14:textId="6D71807E" w:rsidR="0032167C" w:rsidRPr="004A4D72" w:rsidRDefault="0032167C" w:rsidP="0032167C">
      <w:pPr>
        <w:spacing w:line="240" w:lineRule="auto"/>
        <w:rPr>
          <w:rFonts w:eastAsiaTheme="minorEastAsia"/>
        </w:rPr>
      </w:pPr>
      <m:oMathPara>
        <m:oMath>
          <m:d>
            <m:dPr>
              <m:ctrlPr>
                <w:rPr>
                  <w:rFonts w:ascii="Cambria Math" w:hAnsi="Cambria Math"/>
                  <w:i/>
                </w:rPr>
              </m:ctrlPr>
            </m:dPr>
            <m:e>
              <m:r>
                <w:rPr>
                  <w:rFonts w:ascii="Cambria Math" w:hAnsi="Cambria Math"/>
                </w:rPr>
                <m:t>-0.</m:t>
              </m:r>
              <m:r>
                <w:rPr>
                  <w:rFonts w:ascii="Cambria Math" w:hAnsi="Cambria Math"/>
                </w:rPr>
                <m:t>52</m:t>
              </m:r>
              <m:r>
                <w:rPr>
                  <w:rFonts w:ascii="Cambria Math" w:hAnsi="Cambria Math"/>
                </w:rPr>
                <m:t>+0.</m:t>
              </m:r>
              <m:r>
                <w:rPr>
                  <w:rFonts w:ascii="Cambria Math" w:hAnsi="Cambria Math"/>
                </w:rPr>
                <m:t>63</m:t>
              </m:r>
              <m:r>
                <w:rPr>
                  <w:rFonts w:ascii="Cambria Math" w:hAnsi="Cambria Math"/>
                </w:rPr>
                <m:t>i</m:t>
              </m:r>
            </m:e>
          </m:d>
          <m:r>
            <w:rPr>
              <w:rFonts w:ascii="Cambria Math" w:hAnsi="Cambria Math"/>
            </w:rPr>
            <m:t>+</m:t>
          </m:r>
          <m:r>
            <w:rPr>
              <w:rFonts w:ascii="Cambria Math" w:hAnsi="Cambria Math"/>
            </w:rPr>
            <m:t>1.1544</m:t>
          </m:r>
          <m:r>
            <w:rPr>
              <w:rFonts w:ascii="Cambria Math" w:hAnsi="Cambria Math"/>
            </w:rPr>
            <m:t>+</m:t>
          </m:r>
          <m:d>
            <m:dPr>
              <m:ctrlPr>
                <w:rPr>
                  <w:rFonts w:ascii="Cambria Math" w:hAnsi="Cambria Math"/>
                  <w:i/>
                </w:rPr>
              </m:ctrlPr>
            </m:dPr>
            <m:e>
              <m:r>
                <w:rPr>
                  <w:rFonts w:ascii="Cambria Math" w:hAnsi="Cambria Math"/>
                </w:rPr>
                <m:t>-0.</m:t>
              </m:r>
              <m:r>
                <w:rPr>
                  <w:rFonts w:ascii="Cambria Math" w:hAnsi="Cambria Math"/>
                </w:rPr>
                <m:t>64</m:t>
              </m:r>
              <m:r>
                <w:rPr>
                  <w:rFonts w:ascii="Cambria Math" w:eastAsiaTheme="minorEastAsia" w:hAnsi="Cambria Math"/>
                </w:rPr>
                <m:t>-0.</m:t>
              </m:r>
              <m:r>
                <w:rPr>
                  <w:rFonts w:ascii="Cambria Math" w:eastAsiaTheme="minorEastAsia" w:hAnsi="Cambria Math"/>
                </w:rPr>
                <m:t>78</m:t>
              </m:r>
              <m:r>
                <w:rPr>
                  <w:rFonts w:ascii="Cambria Math" w:eastAsiaTheme="minorEastAsia" w:hAnsi="Cambria Math"/>
                </w:rPr>
                <m:t>i</m:t>
              </m:r>
              <m:ctrlPr>
                <w:rPr>
                  <w:rFonts w:ascii="Cambria Math" w:eastAsiaTheme="minorEastAsia" w:hAnsi="Cambria Math"/>
                  <w:i/>
                </w:rPr>
              </m:ctrlPr>
            </m:e>
          </m:d>
          <m:r>
            <w:rPr>
              <w:rFonts w:ascii="Cambria Math" w:eastAsiaTheme="minorEastAsia" w:hAnsi="Cambria Math"/>
            </w:rPr>
            <m:t>=</m:t>
          </m:r>
        </m:oMath>
      </m:oMathPara>
    </w:p>
    <w:p w14:paraId="747B11E7" w14:textId="17D9AE4B" w:rsidR="0032167C" w:rsidRDefault="0032167C" w:rsidP="0032167C">
      <w:pPr>
        <w:spacing w:line="240" w:lineRule="auto"/>
        <w:rPr>
          <w:rFonts w:eastAsiaTheme="minorEastAsia"/>
        </w:rPr>
      </w:pPr>
      <m:oMathPara>
        <m:oMath>
          <m:r>
            <w:rPr>
              <w:rFonts w:ascii="Cambria Math" w:eastAsiaTheme="minorEastAsia" w:hAnsi="Cambria Math"/>
            </w:rPr>
            <m:t>A</m:t>
          </m:r>
          <m:r>
            <w:rPr>
              <w:rFonts w:ascii="Cambria Math" w:hAnsi="Cambria Math"/>
            </w:rPr>
            <m:t xml:space="preserve"> ((</m:t>
          </m:r>
          <m:r>
            <w:rPr>
              <w:rFonts w:ascii="Cambria Math" w:eastAsiaTheme="minorEastAsia" w:hAnsi="Cambria Math"/>
            </w:rPr>
            <m:t>-0.5</m:t>
          </m:r>
          <m:r>
            <w:rPr>
              <w:rFonts w:ascii="Cambria Math" w:eastAsiaTheme="minorEastAsia" w:hAnsi="Cambria Math"/>
              <w:lang w:eastAsia="zh-CN"/>
            </w:rPr>
            <m:t>753</m:t>
          </m:r>
          <m:r>
            <w:rPr>
              <w:rFonts w:ascii="Cambria Math" w:eastAsiaTheme="minorEastAsia" w:hAnsi="Cambria Math"/>
            </w:rPr>
            <m:t>+0.69536i</m:t>
          </m:r>
          <m:r>
            <w:rPr>
              <w:rFonts w:ascii="Cambria Math" w:eastAsiaTheme="minorEastAsia" w:hAnsi="Cambria Math"/>
            </w:rPr>
            <m:t>)</m:t>
          </m:r>
          <m:r>
            <w:rPr>
              <w:rFonts w:ascii="Cambria Math" w:hAnsi="Cambria Math"/>
            </w:rPr>
            <m:t>-</m:t>
          </m:r>
          <m:r>
            <w:rPr>
              <w:rFonts w:ascii="Cambria Math" w:eastAsiaTheme="minorEastAsia" w:hAnsi="Cambria Math"/>
            </w:rPr>
            <m:t>(</m:t>
          </m:r>
          <m:r>
            <w:rPr>
              <w:rFonts w:ascii="Cambria Math" w:eastAsiaTheme="minorEastAsia" w:hAnsi="Cambria Math"/>
            </w:rPr>
            <m:t>-0.5</m:t>
          </m:r>
          <m:r>
            <w:rPr>
              <w:rFonts w:ascii="Cambria Math" w:eastAsiaTheme="minorEastAsia" w:hAnsi="Cambria Math"/>
              <w:lang w:eastAsia="zh-CN"/>
            </w:rPr>
            <m:t>753</m:t>
          </m:r>
          <m:r>
            <w:rPr>
              <w:rFonts w:ascii="Cambria Math" w:eastAsiaTheme="minorEastAsia" w:hAnsi="Cambria Math"/>
            </w:rPr>
            <m:t>-0.69536i</m:t>
          </m:r>
          <m:r>
            <w:rPr>
              <w:rFonts w:ascii="Cambria Math" w:eastAsiaTheme="minorEastAsia" w:hAnsi="Cambria Math"/>
            </w:rPr>
            <m:t>)</m:t>
          </m:r>
        </m:oMath>
      </m:oMathPara>
    </w:p>
    <w:p w14:paraId="306ACEDE" w14:textId="1B29FE1A" w:rsidR="0032167C" w:rsidRPr="0080171C" w:rsidRDefault="0032167C" w:rsidP="0032167C">
      <w:pPr>
        <w:spacing w:line="240" w:lineRule="auto"/>
        <w:rPr>
          <w:rFonts w:eastAsiaTheme="minorEastAsia"/>
        </w:rPr>
      </w:pPr>
      <m:oMathPara>
        <m:oMath>
          <m:r>
            <w:rPr>
              <w:rFonts w:ascii="Cambria Math" w:eastAsiaTheme="minorEastAsia" w:hAnsi="Cambria Math"/>
            </w:rPr>
            <m:t>-0.0</m:t>
          </m:r>
          <m:r>
            <w:rPr>
              <w:rFonts w:ascii="Cambria Math" w:eastAsiaTheme="minorEastAsia" w:hAnsi="Cambria Math"/>
            </w:rPr>
            <m:t>056</m:t>
          </m:r>
          <m:r>
            <w:rPr>
              <w:rFonts w:ascii="Cambria Math" w:eastAsiaTheme="minorEastAsia" w:hAnsi="Cambria Math"/>
            </w:rPr>
            <m:t>-0.1</m:t>
          </m:r>
          <m:r>
            <w:rPr>
              <w:rFonts w:ascii="Cambria Math" w:eastAsiaTheme="minorEastAsia" w:hAnsi="Cambria Math"/>
            </w:rPr>
            <m:t>5</m:t>
          </m:r>
          <m:r>
            <w:rPr>
              <w:rFonts w:ascii="Cambria Math" w:eastAsiaTheme="minorEastAsia" w:hAnsi="Cambria Math"/>
            </w:rPr>
            <m:t>i=A</m:t>
          </m:r>
          <m:r>
            <w:rPr>
              <w:rFonts w:ascii="Cambria Math" w:hAnsi="Cambria Math"/>
            </w:rPr>
            <m:t xml:space="preserve"> (</m:t>
          </m:r>
          <m:r>
            <w:rPr>
              <w:rFonts w:ascii="Cambria Math" w:eastAsiaTheme="minorEastAsia" w:hAnsi="Cambria Math"/>
            </w:rPr>
            <m:t>1.3907</m:t>
          </m:r>
          <m:r>
            <w:rPr>
              <w:rFonts w:ascii="Cambria Math" w:eastAsiaTheme="minorEastAsia" w:hAnsi="Cambria Math"/>
            </w:rPr>
            <m:t>i)</m:t>
          </m:r>
        </m:oMath>
      </m:oMathPara>
    </w:p>
    <w:p w14:paraId="0C8EEF8C" w14:textId="65A36B0D" w:rsidR="0032167C" w:rsidRPr="00DC55D3" w:rsidRDefault="0032167C" w:rsidP="0032167C">
      <w:pPr>
        <w:spacing w:line="240" w:lineRule="auto"/>
        <w:rPr>
          <w:rFonts w:eastAsiaTheme="minorEastAsia"/>
          <w:lang w:eastAsia="zh-CN"/>
        </w:rPr>
      </w:pPr>
      <m:oMathPara>
        <m:oMath>
          <m:f>
            <m:fPr>
              <m:ctrlPr>
                <w:rPr>
                  <w:rFonts w:ascii="Cambria Math" w:eastAsiaTheme="minorEastAsia" w:hAnsi="Cambria Math"/>
                  <w:i/>
                </w:rPr>
              </m:ctrlPr>
            </m:fPr>
            <m:num>
              <m:r>
                <w:rPr>
                  <w:rFonts w:ascii="Cambria Math" w:eastAsiaTheme="minorEastAsia" w:hAnsi="Cambria Math"/>
                </w:rPr>
                <m:t>-0.0056-0.15i</m:t>
              </m:r>
            </m:num>
            <m:den>
              <m:r>
                <w:rPr>
                  <w:rFonts w:ascii="Cambria Math" w:eastAsiaTheme="minorEastAsia" w:hAnsi="Cambria Math"/>
                </w:rPr>
                <m:t>1.3907i</m:t>
              </m:r>
            </m:den>
          </m:f>
          <m:r>
            <w:rPr>
              <w:rFonts w:ascii="Cambria Math" w:eastAsiaTheme="minorEastAsia" w:hAnsi="Cambria Math"/>
            </w:rPr>
            <m:t>=A=-0.1</m:t>
          </m:r>
          <m:r>
            <w:rPr>
              <w:rFonts w:ascii="Cambria Math" w:eastAsiaTheme="minorEastAsia" w:hAnsi="Cambria Math"/>
            </w:rPr>
            <m:t>079</m:t>
          </m:r>
          <m:r>
            <w:rPr>
              <w:rFonts w:ascii="Cambria Math" w:eastAsiaTheme="minorEastAsia" w:hAnsi="Cambria Math"/>
            </w:rPr>
            <m:t>+0.0</m:t>
          </m:r>
          <m:r>
            <w:rPr>
              <w:rFonts w:ascii="Cambria Math" w:eastAsiaTheme="minorEastAsia" w:hAnsi="Cambria Math"/>
            </w:rPr>
            <m:t>04</m:t>
          </m:r>
          <m:r>
            <w:rPr>
              <w:rFonts w:ascii="Cambria Math" w:eastAsiaTheme="minorEastAsia" w:hAnsi="Cambria Math"/>
            </w:rPr>
            <m:t>i=0.</m:t>
          </m:r>
          <m:r>
            <w:rPr>
              <w:rFonts w:ascii="Cambria Math" w:eastAsiaTheme="minorEastAsia" w:hAnsi="Cambria Math"/>
            </w:rPr>
            <m:t>11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r>
                <w:rPr>
                  <w:rFonts w:ascii="Cambria Math" w:eastAsiaTheme="minorEastAsia" w:hAnsi="Cambria Math"/>
                </w:rPr>
                <m:t>3.1</m:t>
              </m:r>
            </m:sup>
          </m:sSup>
        </m:oMath>
      </m:oMathPara>
    </w:p>
    <w:p w14:paraId="6288799E" w14:textId="4CE290D2" w:rsidR="0032167C" w:rsidRDefault="0032167C" w:rsidP="0032167C">
      <w:pPr>
        <w:spacing w:line="240" w:lineRule="auto"/>
        <w:rPr>
          <w:rFonts w:eastAsiaTheme="minorEastAsia"/>
        </w:rPr>
      </w:pPr>
      <m:oMathPara>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rPr>
            <m:t>-0.1079</m:t>
          </m:r>
          <m:r>
            <w:rPr>
              <w:rFonts w:ascii="Cambria Math" w:eastAsiaTheme="minorEastAsia" w:hAnsi="Cambria Math"/>
            </w:rPr>
            <m:t>-</m:t>
          </m:r>
          <m:r>
            <w:rPr>
              <w:rFonts w:ascii="Cambria Math" w:eastAsiaTheme="minorEastAsia" w:hAnsi="Cambria Math"/>
            </w:rPr>
            <m:t>0.004i</m:t>
          </m:r>
          <m:r>
            <w:rPr>
              <w:rFonts w:ascii="Cambria Math" w:eastAsiaTheme="minorEastAsia" w:hAnsi="Cambria Math"/>
            </w:rPr>
            <m:t>=</m:t>
          </m:r>
          <m:r>
            <w:rPr>
              <w:rFonts w:ascii="Cambria Math" w:eastAsiaTheme="minorEastAsia" w:hAnsi="Cambria Math"/>
            </w:rPr>
            <m:t>0.11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3.1</m:t>
              </m:r>
            </m:sup>
          </m:sSup>
        </m:oMath>
      </m:oMathPara>
    </w:p>
    <w:p w14:paraId="28AE7F3D" w14:textId="206AA5F7" w:rsidR="0032167C" w:rsidRDefault="0032167C" w:rsidP="0032167C">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z</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0.11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j3.1</m:t>
                  </m:r>
                </m:sup>
              </m:sSup>
            </m:num>
            <m:den>
              <m:d>
                <m:dPr>
                  <m:ctrlPr>
                    <w:rPr>
                      <w:rFonts w:ascii="Cambria Math" w:hAnsi="Cambria Math"/>
                      <w:i/>
                    </w:rPr>
                  </m:ctrlPr>
                </m:dPr>
                <m:e>
                  <m:r>
                    <w:rPr>
                      <w:rFonts w:ascii="Cambria Math" w:hAnsi="Cambria Math"/>
                    </w:rPr>
                    <m:t>z-</m:t>
                  </m:r>
                  <m:r>
                    <w:rPr>
                      <w:rFonts w:ascii="Cambria Math" w:eastAsiaTheme="minorEastAsia" w:hAnsi="Cambria Math"/>
                    </w:rPr>
                    <m:t>0.9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+j2.26</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eastAsiaTheme="minorEastAsia" w:hAnsi="Cambria Math"/>
                </w:rPr>
                <m:t>0.11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j-3.1</m:t>
                  </m:r>
                </m:sup>
              </m:sSup>
            </m:num>
            <m:den>
              <m:d>
                <m:dPr>
                  <m:ctrlPr>
                    <w:rPr>
                      <w:rFonts w:ascii="Cambria Math" w:eastAsiaTheme="minorEastAsia" w:hAnsi="Cambria Math"/>
                      <w:i/>
                    </w:rPr>
                  </m:ctrlPr>
                </m:dPr>
                <m:e>
                  <m:r>
                    <w:rPr>
                      <w:rFonts w:ascii="Cambria Math" w:eastAsiaTheme="minorEastAsia" w:hAnsi="Cambria Math"/>
                    </w:rPr>
                    <m:t>z-0.9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-j2.26</m:t>
                      </m:r>
                    </m:sup>
                  </m:sSup>
                </m:e>
              </m:d>
            </m:den>
          </m:f>
        </m:oMath>
      </m:oMathPara>
    </w:p>
    <w:p w14:paraId="4953FCA9" w14:textId="7673A85B" w:rsidR="0032167C" w:rsidRDefault="0032167C" w:rsidP="0032167C">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r>
                <w:rPr>
                  <w:rFonts w:ascii="Cambria Math" w:eastAsiaTheme="minorEastAsia" w:hAnsi="Cambria Math"/>
                </w:rPr>
                <m:t>0.11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j3.1</m:t>
                  </m:r>
                </m:sup>
              </m:sSup>
            </m:num>
            <m:den>
              <m:d>
                <m:dPr>
                  <m:ctrlPr>
                    <w:rPr>
                      <w:rFonts w:ascii="Cambria Math" w:hAnsi="Cambria Math"/>
                      <w:i/>
                    </w:rPr>
                  </m:ctrlPr>
                </m:dPr>
                <m:e>
                  <m:r>
                    <w:rPr>
                      <w:rFonts w:ascii="Cambria Math" w:hAnsi="Cambria Math"/>
                    </w:rPr>
                    <m:t>1-</m:t>
                  </m:r>
                  <m:r>
                    <w:rPr>
                      <w:rFonts w:ascii="Cambria Math" w:eastAsiaTheme="minorEastAsia" w:hAnsi="Cambria Math"/>
                    </w:rPr>
                    <m:t>0.</m:t>
                  </m:r>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m:t>
                      </m:r>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ctrlPr>
                    <w:rPr>
                      <w:rFonts w:ascii="Cambria Math" w:eastAsiaTheme="minorEastAsia" w:hAnsi="Cambria Math"/>
                      <w:i/>
                    </w:rPr>
                  </m:ctrlPr>
                </m:e>
              </m:d>
            </m:den>
          </m:f>
          <m:r>
            <w:rPr>
              <w:rFonts w:ascii="Cambria Math" w:hAnsi="Cambria Math"/>
            </w:rPr>
            <m:t>+</m:t>
          </m:r>
          <m:f>
            <m:fPr>
              <m:ctrlPr>
                <w:rPr>
                  <w:rFonts w:ascii="Cambria Math" w:hAnsi="Cambria Math"/>
                  <w:i/>
                </w:rPr>
              </m:ctrlPr>
            </m:fPr>
            <m:num>
              <m:r>
                <w:rPr>
                  <w:rFonts w:ascii="Cambria Math" w:eastAsiaTheme="minorEastAsia" w:hAnsi="Cambria Math"/>
                </w:rPr>
                <m:t>0.11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j-3.1</m:t>
                  </m:r>
                </m:sup>
              </m:sSup>
            </m:num>
            <m:den>
              <m:d>
                <m:dPr>
                  <m:ctrlPr>
                    <w:rPr>
                      <w:rFonts w:ascii="Cambria Math" w:eastAsiaTheme="minorEastAsia" w:hAnsi="Cambria Math"/>
                      <w:i/>
                    </w:rPr>
                  </m:ctrlPr>
                </m:dPr>
                <m:e>
                  <m:r>
                    <w:rPr>
                      <w:rFonts w:ascii="Cambria Math" w:eastAsiaTheme="minorEastAsia" w:hAnsi="Cambria Math"/>
                    </w:rPr>
                    <m:t>1-0.</m:t>
                  </m:r>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-j2.2</m:t>
                      </m:r>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3610AD65" w14:textId="22460CAD" w:rsidR="0032167C" w:rsidRPr="00512348" w:rsidRDefault="0032167C" w:rsidP="0032167C">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=0.1</m:t>
          </m:r>
          <m:r>
            <w:rPr>
              <w:rFonts w:ascii="Cambria Math" w:eastAsiaTheme="minorEastAsia" w:hAnsi="Cambria Math"/>
            </w:rPr>
            <m:t>1</m:t>
          </m:r>
        </m:oMath>
      </m:oMathPara>
    </w:p>
    <w:p w14:paraId="38D8D8E7" w14:textId="6D667159" w:rsidR="0032167C" w:rsidRDefault="0032167C" w:rsidP="0032167C">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m:t>
          </m:r>
          <m:r>
            <w:rPr>
              <w:rFonts w:ascii="Cambria Math" w:eastAsiaTheme="minorEastAsia" w:hAnsi="Cambria Math"/>
            </w:rPr>
            <m:t>3.1</m:t>
          </m:r>
        </m:oMath>
      </m:oMathPara>
    </w:p>
    <w:p w14:paraId="7205EE41" w14:textId="2DA9661D" w:rsidR="0032167C" w:rsidRDefault="0032167C" w:rsidP="0032167C">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=0.</m:t>
          </m:r>
          <m:r>
            <w:rPr>
              <w:rFonts w:ascii="Cambria Math" w:eastAsiaTheme="minorEastAsia" w:hAnsi="Cambria Math"/>
            </w:rPr>
            <m:t>9</m:t>
          </m:r>
        </m:oMath>
      </m:oMathPara>
    </w:p>
    <w:p w14:paraId="689239BC" w14:textId="7F9A3120" w:rsidR="0032167C" w:rsidRDefault="0032167C" w:rsidP="0032167C">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r>
            <w:rPr>
              <w:rFonts w:ascii="Cambria Math" w:eastAsiaTheme="minorEastAsia" w:hAnsi="Cambria Math"/>
            </w:rPr>
            <m:t>=2.2</m:t>
          </m:r>
          <m:r>
            <w:rPr>
              <w:rFonts w:ascii="Cambria Math" w:eastAsiaTheme="minorEastAsia" w:hAnsi="Cambria Math"/>
            </w:rPr>
            <m:t>6</m:t>
          </m:r>
        </m:oMath>
      </m:oMathPara>
    </w:p>
    <w:p w14:paraId="48EEA2AA" w14:textId="64B06B83" w:rsidR="008B14C5" w:rsidRPr="008B14C5" w:rsidRDefault="0032167C" w:rsidP="008B14C5">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m:t>
          </m:r>
          <m:r>
            <w:rPr>
              <w:rFonts w:ascii="Cambria Math" w:eastAsiaTheme="minorEastAsia" w:hAnsi="Cambria Math"/>
            </w:rPr>
            <m:t>22</m:t>
          </m:r>
          <m:sSup>
            <m:sSupPr>
              <m:ctrlPr>
                <w:rPr>
                  <w:rFonts w:ascii="Cambria Math" w:eastAsiaTheme="minorEastAsia" w:hAnsi="Cambria Math"/>
                  <w:i/>
                </w:rPr>
              </m:ctrlPr>
            </m:sSupPr>
            <m:e>
              <m:r>
                <w:rPr>
                  <w:rFonts w:ascii="Cambria Math" w:eastAsiaTheme="minorEastAsia" w:hAnsi="Cambria Math"/>
                </w:rPr>
                <m:t>(0.</m:t>
              </m:r>
              <m:r>
                <w:rPr>
                  <w:rFonts w:ascii="Cambria Math" w:eastAsiaTheme="minorEastAsia" w:hAnsi="Cambria Math"/>
                </w:rPr>
                <m:t>9</m:t>
              </m:r>
              <m:r>
                <w:rPr>
                  <w:rFonts w:ascii="Cambria Math" w:eastAsiaTheme="minorEastAsia" w:hAnsi="Cambria Math"/>
                </w:rPr>
                <m:t>)</m:t>
              </m:r>
            </m:e>
            <m:sup>
              <m:r>
                <w:rPr>
                  <w:rFonts w:ascii="Cambria Math" w:eastAsiaTheme="minorEastAsia" w:hAnsi="Cambria Math"/>
                </w:rPr>
                <m:t>n</m:t>
              </m:r>
            </m:sup>
          </m:sSup>
          <m:r>
            <m:rPr>
              <m:sty m:val="p"/>
            </m:rPr>
            <w:rPr>
              <w:rFonts w:ascii="Cambria Math" w:eastAsiaTheme="minorEastAsia" w:hAnsi="Cambria Math"/>
            </w:rPr>
            <m:t>cos⁡</m:t>
          </m:r>
          <m:r>
            <w:rPr>
              <w:rFonts w:ascii="Cambria Math" w:eastAsiaTheme="minorEastAsia" w:hAnsi="Cambria Math"/>
            </w:rPr>
            <m:t>(</m:t>
          </m:r>
          <m:r>
            <w:rPr>
              <w:rFonts w:ascii="Cambria Math" w:eastAsiaTheme="minorEastAsia" w:hAnsi="Cambria Math"/>
            </w:rPr>
            <m:t>3.1</m:t>
          </m:r>
          <m:r>
            <w:rPr>
              <w:rFonts w:ascii="Cambria Math" w:eastAsiaTheme="minorEastAsia" w:hAnsi="Cambria Math"/>
            </w:rPr>
            <m:t>+2.2</m:t>
          </m:r>
          <m:r>
            <w:rPr>
              <w:rFonts w:ascii="Cambria Math" w:eastAsiaTheme="minorEastAsia" w:hAnsi="Cambria Math"/>
            </w:rPr>
            <m:t>6</m:t>
          </m:r>
          <m:r>
            <w:rPr>
              <w:rFonts w:ascii="Cambria Math" w:eastAsiaTheme="minorEastAsia" w:hAnsi="Cambria Math"/>
            </w:rPr>
            <m:t>n)u(n)</m:t>
          </m:r>
        </m:oMath>
      </m:oMathPara>
    </w:p>
    <w:p w14:paraId="07F8C67F" w14:textId="56C09FB6" w:rsidR="007F1BF1" w:rsidRPr="00171965" w:rsidRDefault="007F1BF1" w:rsidP="00761CF8">
      <w:pPr>
        <w:spacing w:line="360" w:lineRule="auto"/>
        <w:ind w:left="360"/>
        <w:rPr>
          <w:sz w:val="28"/>
          <w:szCs w:val="28"/>
          <w:u w:val="single"/>
        </w:rPr>
      </w:pPr>
      <w:r w:rsidRPr="00171965">
        <w:rPr>
          <w:sz w:val="28"/>
          <w:szCs w:val="28"/>
          <w:u w:val="single"/>
        </w:rPr>
        <w:lastRenderedPageBreak/>
        <w:t>Appendix A</w:t>
      </w:r>
      <w:r w:rsidR="00171965" w:rsidRPr="00171965">
        <w:rPr>
          <w:sz w:val="28"/>
          <w:szCs w:val="28"/>
          <w:u w:val="single"/>
        </w:rPr>
        <w:t xml:space="preserve">. </w:t>
      </w:r>
      <w:r w:rsidRPr="00171965">
        <w:rPr>
          <w:sz w:val="28"/>
          <w:szCs w:val="28"/>
          <w:u w:val="single"/>
        </w:rPr>
        <w:t>Exec</w:t>
      </w:r>
      <w:r w:rsidR="00171965" w:rsidRPr="00171965">
        <w:rPr>
          <w:sz w:val="28"/>
          <w:szCs w:val="28"/>
          <w:u w:val="single"/>
        </w:rPr>
        <w:t>uted Code</w:t>
      </w:r>
    </w:p>
    <w:p w14:paraId="527017E3" w14:textId="005785CC" w:rsidR="007F1BF1" w:rsidRPr="00BB09C8" w:rsidRDefault="007F1BF1" w:rsidP="00761CF8">
      <w:pPr>
        <w:spacing w:line="360" w:lineRule="auto"/>
        <w:ind w:left="360"/>
        <w:rPr>
          <w:sz w:val="24"/>
          <w:szCs w:val="24"/>
        </w:rPr>
      </w:pPr>
      <w:r>
        <w:rPr>
          <w:noProof/>
          <w:sz w:val="24"/>
          <w:szCs w:val="24"/>
        </w:rPr>
        <w:drawing>
          <wp:inline distT="0" distB="0" distL="0" distR="0" wp14:anchorId="44B5C6E6" wp14:editId="198E44A3">
            <wp:extent cx="5943600" cy="20643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08 at 3.08.14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64385"/>
                    </a:xfrm>
                    <a:prstGeom prst="rect">
                      <a:avLst/>
                    </a:prstGeom>
                  </pic:spPr>
                </pic:pic>
              </a:graphicData>
            </a:graphic>
          </wp:inline>
        </w:drawing>
      </w:r>
      <w:r>
        <w:rPr>
          <w:noProof/>
          <w:sz w:val="24"/>
          <w:szCs w:val="24"/>
        </w:rPr>
        <w:drawing>
          <wp:inline distT="0" distB="0" distL="0" distR="0" wp14:anchorId="102EFCA8" wp14:editId="01EBF331">
            <wp:extent cx="5943600" cy="271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08 at 3.08.0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r>
        <w:rPr>
          <w:noProof/>
          <w:sz w:val="24"/>
          <w:szCs w:val="24"/>
        </w:rPr>
        <w:drawing>
          <wp:inline distT="0" distB="0" distL="0" distR="0" wp14:anchorId="38B4A678" wp14:editId="53DD4756">
            <wp:extent cx="5943600" cy="273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4-08 at 3.07.57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sectPr w:rsidR="007F1BF1" w:rsidRPr="00BB09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AC5EE2"/>
    <w:multiLevelType w:val="hybridMultilevel"/>
    <w:tmpl w:val="B296A2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5E2"/>
    <w:rsid w:val="00171965"/>
    <w:rsid w:val="002C22F3"/>
    <w:rsid w:val="0032167C"/>
    <w:rsid w:val="003B4D07"/>
    <w:rsid w:val="003F2840"/>
    <w:rsid w:val="004A4D72"/>
    <w:rsid w:val="005151D7"/>
    <w:rsid w:val="005740A5"/>
    <w:rsid w:val="005A13AB"/>
    <w:rsid w:val="00665AA8"/>
    <w:rsid w:val="006B1FE1"/>
    <w:rsid w:val="00761CF8"/>
    <w:rsid w:val="007C22FE"/>
    <w:rsid w:val="007F1BF1"/>
    <w:rsid w:val="008615DB"/>
    <w:rsid w:val="008B14C5"/>
    <w:rsid w:val="008E335B"/>
    <w:rsid w:val="0090147C"/>
    <w:rsid w:val="009105E2"/>
    <w:rsid w:val="00A031A5"/>
    <w:rsid w:val="00B12A73"/>
    <w:rsid w:val="00BB09C8"/>
    <w:rsid w:val="00BF37C7"/>
    <w:rsid w:val="00BF5AF0"/>
    <w:rsid w:val="00C37964"/>
    <w:rsid w:val="00CB777E"/>
    <w:rsid w:val="00CC4FF1"/>
    <w:rsid w:val="00D11936"/>
    <w:rsid w:val="00D12B03"/>
    <w:rsid w:val="00E02ADC"/>
    <w:rsid w:val="00E71E29"/>
    <w:rsid w:val="00EE394C"/>
    <w:rsid w:val="00F2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182F9"/>
  <w15:chartTrackingRefBased/>
  <w15:docId w15:val="{524409C0-AFCF-4749-BB30-E01F199C4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5E2"/>
    <w:pPr>
      <w:ind w:left="720"/>
      <w:contextualSpacing/>
    </w:pPr>
  </w:style>
  <w:style w:type="paragraph" w:styleId="BalloonText">
    <w:name w:val="Balloon Text"/>
    <w:basedOn w:val="Normal"/>
    <w:link w:val="BalloonTextChar"/>
    <w:uiPriority w:val="99"/>
    <w:semiHidden/>
    <w:unhideWhenUsed/>
    <w:rsid w:val="00D119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936"/>
    <w:rPr>
      <w:rFonts w:ascii="Segoe UI" w:hAnsi="Segoe UI" w:cs="Segoe UI"/>
      <w:sz w:val="18"/>
      <w:szCs w:val="18"/>
    </w:rPr>
  </w:style>
  <w:style w:type="character" w:styleId="PlaceholderText">
    <w:name w:val="Placeholder Text"/>
    <w:basedOn w:val="DefaultParagraphFont"/>
    <w:uiPriority w:val="99"/>
    <w:semiHidden/>
    <w:rsid w:val="00D11936"/>
    <w:rPr>
      <w:color w:val="808080"/>
    </w:rPr>
  </w:style>
  <w:style w:type="character" w:customStyle="1" w:styleId="texhtml">
    <w:name w:val="texhtml"/>
    <w:basedOn w:val="DefaultParagraphFont"/>
    <w:rsid w:val="00BF5A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E6F3B-F2F7-9441-A229-EF99EAB79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Western University</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Ziqin Shang</dc:creator>
  <cp:keywords/>
  <dc:description/>
  <cp:lastModifiedBy>Ziqin Shang</cp:lastModifiedBy>
  <cp:revision>5</cp:revision>
  <dcterms:created xsi:type="dcterms:W3CDTF">2019-04-07T22:07:00Z</dcterms:created>
  <dcterms:modified xsi:type="dcterms:W3CDTF">2019-04-08T21:33:00Z</dcterms:modified>
</cp:coreProperties>
</file>