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844" w:rsidRDefault="007A1638" w:rsidP="00241844">
      <w:pPr>
        <w:jc w:val="center"/>
        <w:rPr>
          <w:rFonts w:ascii="楷体_GB2312" w:eastAsia="楷体_GB2312"/>
          <w:b/>
          <w:sz w:val="36"/>
          <w:szCs w:val="36"/>
        </w:rPr>
      </w:pPr>
      <w:r w:rsidRPr="00202628">
        <w:rPr>
          <w:rFonts w:ascii="楷体_GB2312" w:eastAsia="楷体_GB2312" w:hint="eastAsia"/>
          <w:b/>
          <w:sz w:val="36"/>
          <w:szCs w:val="36"/>
        </w:rPr>
        <w:t>舰船分所</w:t>
      </w:r>
      <w:r w:rsidR="00A25090" w:rsidRPr="00202628">
        <w:rPr>
          <w:rFonts w:ascii="楷体_GB2312" w:eastAsia="楷体_GB2312" w:hint="eastAsia"/>
          <w:b/>
          <w:sz w:val="36"/>
          <w:szCs w:val="36"/>
        </w:rPr>
        <w:t>保密守则</w:t>
      </w:r>
    </w:p>
    <w:p w:rsidR="00D03EB7" w:rsidRPr="005D7BB0" w:rsidRDefault="007A1638" w:rsidP="00241844">
      <w:pPr>
        <w:jc w:val="center"/>
        <w:rPr>
          <w:rFonts w:ascii="楷体_GB2312" w:eastAsia="楷体_GB2312"/>
          <w:b/>
          <w:sz w:val="32"/>
          <w:szCs w:val="36"/>
        </w:rPr>
      </w:pPr>
      <w:r w:rsidRPr="005D7BB0">
        <w:rPr>
          <w:rFonts w:ascii="楷体_GB2312" w:eastAsia="楷体_GB2312" w:hint="eastAsia"/>
          <w:b/>
          <w:sz w:val="32"/>
          <w:szCs w:val="36"/>
        </w:rPr>
        <w:t>（修订）</w:t>
      </w:r>
    </w:p>
    <w:p w:rsidR="00DB1F32" w:rsidRDefault="00DB1F32" w:rsidP="00DB1F32">
      <w:pPr>
        <w:pStyle w:val="a3"/>
        <w:widowControl/>
        <w:numPr>
          <w:ilvl w:val="0"/>
          <w:numId w:val="4"/>
        </w:numPr>
        <w:spacing w:line="600" w:lineRule="exact"/>
        <w:ind w:firstLineChars="0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不泄露党和国家秘密。</w:t>
      </w:r>
    </w:p>
    <w:p w:rsidR="00DB1F32" w:rsidRPr="00DB1F32" w:rsidRDefault="00DB1F32" w:rsidP="00DB1F32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line="600" w:lineRule="exact"/>
        <w:ind w:firstLineChars="0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不准将个人的存储介质带入涉密场所。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不在无保密保障的场所阅办、存放秘密文件、资料。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不擅自或指使他人复制、摘抄、销毁或私自留存带有密级的文件、资料。确因工作需要复印的，复印件应按同等密级文件管理。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不在非保密笔记本或未采取保密措施的电子信息设备中记录、传输和储存党和国家秘密事项。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不携带秘密文件、资料进入公共场所或进行社交活动；特殊情况确需携带时，须经有关领导批准，并由本人或指定专人严格保管。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不准用无保密措施的通讯设备和普通邮政传递党和国家秘密。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不准与亲友和无关人员谈论党和国家秘密，管好身边工作人员和配偶、子女。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不在私人通讯及公开发表的文章、著作、讲演中涉及党和国家秘密。</w:t>
      </w:r>
    </w:p>
    <w:p w:rsidR="00DB1F32" w:rsidRPr="00DB1F32" w:rsidRDefault="00DB1F32" w:rsidP="00DB1F32">
      <w:pPr>
        <w:widowControl/>
        <w:numPr>
          <w:ilvl w:val="0"/>
          <w:numId w:val="4"/>
        </w:numPr>
        <w:spacing w:line="600" w:lineRule="exact"/>
        <w:ind w:left="482" w:hanging="482"/>
        <w:jc w:val="left"/>
        <w:rPr>
          <w:rFonts w:ascii="楷体_GB2312" w:eastAsia="楷体_GB2312"/>
          <w:sz w:val="24"/>
          <w:szCs w:val="24"/>
        </w:rPr>
      </w:pPr>
      <w:r w:rsidRPr="00DB1F32">
        <w:rPr>
          <w:rFonts w:ascii="楷体_GB2312" w:eastAsia="楷体_GB2312" w:hint="eastAsia"/>
          <w:sz w:val="24"/>
          <w:szCs w:val="24"/>
        </w:rPr>
        <w:t>不在涉外活动或接受记者采访中涉及党和国家秘密；确因工作需要涉及或提供党和国家秘密的，应当事先报经有相应权限的机关批准。不在出国访问、考察等外事活动中携带涉及党和国家秘密的文件、资料或物品；确因工作需要携带的，须按有关规定办理审批手续，并采取严格的保障措施。</w:t>
      </w:r>
    </w:p>
    <w:p w:rsidR="008317AB" w:rsidRDefault="008317AB" w:rsidP="00D03EB7">
      <w:pPr>
        <w:rPr>
          <w:rFonts w:ascii="宋体" w:eastAsia="宋体" w:hAnsi="宋体" w:cs="宋体"/>
          <w:b/>
          <w:kern w:val="0"/>
          <w:sz w:val="32"/>
          <w:szCs w:val="20"/>
          <w:lang w:val="zh-CN"/>
        </w:rPr>
      </w:pPr>
    </w:p>
    <w:p w:rsidR="00D03EB7" w:rsidRDefault="00D03EB7" w:rsidP="00D03EB7">
      <w:pPr>
        <w:autoSpaceDE w:val="0"/>
        <w:autoSpaceDN w:val="0"/>
        <w:adjustRightInd w:val="0"/>
        <w:ind w:right="12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D03EB7" w:rsidRPr="00D03EB7" w:rsidRDefault="00D03EB7" w:rsidP="002C62FA">
      <w:pPr>
        <w:rPr>
          <w:rFonts w:ascii="楷体_GB2312" w:eastAsia="楷体_GB2312"/>
          <w:b/>
          <w:sz w:val="36"/>
          <w:szCs w:val="36"/>
        </w:rPr>
      </w:pPr>
    </w:p>
    <w:p w:rsidR="00202628" w:rsidRPr="00202628" w:rsidRDefault="00650555" w:rsidP="00202628">
      <w:pPr>
        <w:spacing w:before="240"/>
        <w:rPr>
          <w:rFonts w:ascii="楷体_GB2312" w:eastAsia="楷体_GB2312"/>
          <w:sz w:val="24"/>
          <w:szCs w:val="24"/>
        </w:rPr>
      </w:pPr>
      <w:r w:rsidRPr="00202628">
        <w:rPr>
          <w:rFonts w:ascii="楷体_GB2312" w:eastAsia="楷体_GB2312" w:hint="eastAsia"/>
          <w:sz w:val="24"/>
          <w:szCs w:val="24"/>
        </w:rPr>
        <w:t xml:space="preserve"> </w:t>
      </w:r>
      <w:r w:rsidR="005164E7" w:rsidRPr="00202628">
        <w:rPr>
          <w:rFonts w:ascii="楷体_GB2312" w:eastAsia="楷体_GB2312" w:hint="eastAsia"/>
          <w:sz w:val="24"/>
          <w:szCs w:val="24"/>
        </w:rPr>
        <w:t xml:space="preserve"> </w:t>
      </w:r>
      <w:r w:rsidRPr="00202628">
        <w:rPr>
          <w:rFonts w:ascii="楷体_GB2312" w:eastAsia="楷体_GB2312" w:hint="eastAsia"/>
          <w:sz w:val="24"/>
          <w:szCs w:val="24"/>
        </w:rPr>
        <w:t xml:space="preserve">  </w:t>
      </w:r>
      <w:r w:rsidR="00202628">
        <w:rPr>
          <w:rFonts w:ascii="楷体_GB2312" w:eastAsia="楷体_GB2312" w:hint="eastAsia"/>
          <w:sz w:val="24"/>
          <w:szCs w:val="24"/>
        </w:rPr>
        <w:t xml:space="preserve">                                       </w:t>
      </w:r>
      <w:r w:rsidRPr="00202628">
        <w:rPr>
          <w:rFonts w:ascii="楷体_GB2312" w:eastAsia="楷体_GB2312" w:hint="eastAsia"/>
          <w:sz w:val="24"/>
          <w:szCs w:val="24"/>
        </w:rPr>
        <w:t xml:space="preserve"> </w:t>
      </w:r>
      <w:r w:rsidR="005064FF" w:rsidRPr="00202628">
        <w:rPr>
          <w:rFonts w:ascii="楷体_GB2312" w:eastAsia="楷体_GB2312" w:hint="eastAsia"/>
          <w:sz w:val="24"/>
          <w:szCs w:val="24"/>
        </w:rPr>
        <w:t>舰船自动化</w:t>
      </w:r>
      <w:r w:rsidR="005164E7" w:rsidRPr="00202628">
        <w:rPr>
          <w:rFonts w:ascii="楷体_GB2312" w:eastAsia="楷体_GB2312" w:hint="eastAsia"/>
          <w:sz w:val="24"/>
          <w:szCs w:val="24"/>
        </w:rPr>
        <w:t xml:space="preserve">分所      </w:t>
      </w:r>
      <w:r w:rsidR="00976F79" w:rsidRPr="00202628">
        <w:rPr>
          <w:rFonts w:ascii="楷体_GB2312" w:eastAsia="楷体_GB2312" w:hint="eastAsia"/>
          <w:sz w:val="24"/>
          <w:szCs w:val="24"/>
        </w:rPr>
        <w:t xml:space="preserve">      </w:t>
      </w:r>
      <w:r w:rsidR="005064FF" w:rsidRPr="00202628">
        <w:rPr>
          <w:rFonts w:ascii="楷体_GB2312" w:eastAsia="楷体_GB2312" w:hint="eastAsia"/>
          <w:sz w:val="24"/>
          <w:szCs w:val="24"/>
        </w:rPr>
        <w:t xml:space="preserve"> </w:t>
      </w:r>
    </w:p>
    <w:p w:rsidR="005164E7" w:rsidRPr="00202628" w:rsidRDefault="005064FF" w:rsidP="00202628">
      <w:pPr>
        <w:spacing w:before="240"/>
        <w:ind w:firstLineChars="2150" w:firstLine="5160"/>
        <w:rPr>
          <w:rFonts w:ascii="楷体_GB2312" w:eastAsia="楷体_GB2312"/>
          <w:sz w:val="24"/>
          <w:szCs w:val="24"/>
        </w:rPr>
      </w:pPr>
      <w:r w:rsidRPr="00202628">
        <w:rPr>
          <w:rFonts w:ascii="楷体_GB2312" w:eastAsia="楷体_GB2312" w:hint="eastAsia"/>
          <w:sz w:val="24"/>
          <w:szCs w:val="24"/>
        </w:rPr>
        <w:t xml:space="preserve"> 二0一</w:t>
      </w:r>
      <w:r w:rsidR="00191F44">
        <w:rPr>
          <w:rFonts w:ascii="楷体_GB2312" w:eastAsia="楷体_GB2312" w:hint="eastAsia"/>
          <w:sz w:val="24"/>
          <w:szCs w:val="24"/>
        </w:rPr>
        <w:t>四</w:t>
      </w:r>
      <w:r w:rsidRPr="00202628">
        <w:rPr>
          <w:rFonts w:ascii="楷体_GB2312" w:eastAsia="楷体_GB2312" w:hint="eastAsia"/>
          <w:sz w:val="24"/>
          <w:szCs w:val="24"/>
        </w:rPr>
        <w:t>年八月</w:t>
      </w:r>
    </w:p>
    <w:sectPr w:rsidR="005164E7" w:rsidRPr="00202628" w:rsidSect="00AA5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4C2" w:rsidRDefault="00CD34C2" w:rsidP="009668C8">
      <w:r>
        <w:separator/>
      </w:r>
    </w:p>
  </w:endnote>
  <w:endnote w:type="continuationSeparator" w:id="1">
    <w:p w:rsidR="00CD34C2" w:rsidRDefault="00CD34C2" w:rsidP="009668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4C2" w:rsidRDefault="00CD34C2" w:rsidP="009668C8">
      <w:r>
        <w:separator/>
      </w:r>
    </w:p>
  </w:footnote>
  <w:footnote w:type="continuationSeparator" w:id="1">
    <w:p w:rsidR="00CD34C2" w:rsidRDefault="00CD34C2" w:rsidP="009668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2E4B"/>
    <w:multiLevelType w:val="hybridMultilevel"/>
    <w:tmpl w:val="B8AE6D0C"/>
    <w:lvl w:ilvl="0" w:tplc="DD9EB2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CAB7C06"/>
    <w:multiLevelType w:val="hybridMultilevel"/>
    <w:tmpl w:val="81B46384"/>
    <w:lvl w:ilvl="0" w:tplc="38DE21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E11E3"/>
    <w:multiLevelType w:val="hybridMultilevel"/>
    <w:tmpl w:val="201E9F0E"/>
    <w:lvl w:ilvl="0" w:tplc="43B858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53764E"/>
    <w:multiLevelType w:val="multilevel"/>
    <w:tmpl w:val="9F5AD6E8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ascii="楷体_GB2312" w:eastAsia="楷体_GB2312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5090"/>
    <w:rsid w:val="00010788"/>
    <w:rsid w:val="0001092E"/>
    <w:rsid w:val="0003015A"/>
    <w:rsid w:val="00043BFB"/>
    <w:rsid w:val="00103135"/>
    <w:rsid w:val="00103193"/>
    <w:rsid w:val="00152618"/>
    <w:rsid w:val="0019097E"/>
    <w:rsid w:val="00191F44"/>
    <w:rsid w:val="00195767"/>
    <w:rsid w:val="001A2C6E"/>
    <w:rsid w:val="00202628"/>
    <w:rsid w:val="00241844"/>
    <w:rsid w:val="00252FFE"/>
    <w:rsid w:val="00265803"/>
    <w:rsid w:val="00291886"/>
    <w:rsid w:val="002C62FA"/>
    <w:rsid w:val="002D049B"/>
    <w:rsid w:val="002E3BF3"/>
    <w:rsid w:val="002E784D"/>
    <w:rsid w:val="00310971"/>
    <w:rsid w:val="00310B9A"/>
    <w:rsid w:val="003415A6"/>
    <w:rsid w:val="003F1E37"/>
    <w:rsid w:val="00405FDB"/>
    <w:rsid w:val="00407FEB"/>
    <w:rsid w:val="004259AD"/>
    <w:rsid w:val="004773B5"/>
    <w:rsid w:val="00491805"/>
    <w:rsid w:val="004F0CAC"/>
    <w:rsid w:val="00500865"/>
    <w:rsid w:val="005064FF"/>
    <w:rsid w:val="00513B8B"/>
    <w:rsid w:val="005164E7"/>
    <w:rsid w:val="00521095"/>
    <w:rsid w:val="005237ED"/>
    <w:rsid w:val="005254FC"/>
    <w:rsid w:val="00583D4F"/>
    <w:rsid w:val="005D7BB0"/>
    <w:rsid w:val="005E0916"/>
    <w:rsid w:val="005E44E5"/>
    <w:rsid w:val="0060667F"/>
    <w:rsid w:val="00650555"/>
    <w:rsid w:val="0067731E"/>
    <w:rsid w:val="006B267C"/>
    <w:rsid w:val="006D3BC3"/>
    <w:rsid w:val="0075758C"/>
    <w:rsid w:val="00767C72"/>
    <w:rsid w:val="007764D1"/>
    <w:rsid w:val="007A1638"/>
    <w:rsid w:val="007E46F4"/>
    <w:rsid w:val="00810A01"/>
    <w:rsid w:val="00826ADE"/>
    <w:rsid w:val="008317AB"/>
    <w:rsid w:val="008365AA"/>
    <w:rsid w:val="00862BB2"/>
    <w:rsid w:val="008A426C"/>
    <w:rsid w:val="008C02EB"/>
    <w:rsid w:val="008D5AB8"/>
    <w:rsid w:val="008F7E3F"/>
    <w:rsid w:val="00914A09"/>
    <w:rsid w:val="009414ED"/>
    <w:rsid w:val="009668C8"/>
    <w:rsid w:val="00976F79"/>
    <w:rsid w:val="009901CD"/>
    <w:rsid w:val="009B1BFB"/>
    <w:rsid w:val="00A207B0"/>
    <w:rsid w:val="00A25090"/>
    <w:rsid w:val="00A41DE8"/>
    <w:rsid w:val="00A60898"/>
    <w:rsid w:val="00A8492B"/>
    <w:rsid w:val="00AA502A"/>
    <w:rsid w:val="00B24E6E"/>
    <w:rsid w:val="00B279A3"/>
    <w:rsid w:val="00B86A6E"/>
    <w:rsid w:val="00BA6D44"/>
    <w:rsid w:val="00BC089C"/>
    <w:rsid w:val="00BD0FE8"/>
    <w:rsid w:val="00BD550C"/>
    <w:rsid w:val="00C20AB5"/>
    <w:rsid w:val="00C234CB"/>
    <w:rsid w:val="00CC676D"/>
    <w:rsid w:val="00CD34C2"/>
    <w:rsid w:val="00CE585A"/>
    <w:rsid w:val="00CF7A0D"/>
    <w:rsid w:val="00D03EB7"/>
    <w:rsid w:val="00D57FF1"/>
    <w:rsid w:val="00D71DDC"/>
    <w:rsid w:val="00D765DF"/>
    <w:rsid w:val="00D91A38"/>
    <w:rsid w:val="00DA4004"/>
    <w:rsid w:val="00DB1F32"/>
    <w:rsid w:val="00DE33B0"/>
    <w:rsid w:val="00DF19E3"/>
    <w:rsid w:val="00EA7672"/>
    <w:rsid w:val="00ED41F0"/>
    <w:rsid w:val="00F435B3"/>
    <w:rsid w:val="00FB38AD"/>
    <w:rsid w:val="00FC18BB"/>
    <w:rsid w:val="00FD1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0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66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68C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6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68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chaiwaner</cp:lastModifiedBy>
  <cp:revision>54</cp:revision>
  <cp:lastPrinted>2014-11-05T23:37:00Z</cp:lastPrinted>
  <dcterms:created xsi:type="dcterms:W3CDTF">2008-11-02T08:14:00Z</dcterms:created>
  <dcterms:modified xsi:type="dcterms:W3CDTF">2016-09-23T05:55:00Z</dcterms:modified>
</cp:coreProperties>
</file>