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96DA" w14:textId="7A66CC02" w:rsidR="005C4306" w:rsidRDefault="00286D3B" w:rsidP="00286D3B">
      <w:pPr>
        <w:jc w:val="center"/>
      </w:pPr>
      <w:r>
        <w:t xml:space="preserve">Unit 8.2 Assignment: Targeted Job Searching </w:t>
      </w:r>
    </w:p>
    <w:p w14:paraId="3E08FF32" w14:textId="77777777" w:rsidR="00286D3B" w:rsidRPr="00286D3B" w:rsidRDefault="00286D3B" w:rsidP="00286D3B">
      <w:pPr>
        <w:rPr>
          <w:b/>
          <w:bCs/>
        </w:rPr>
      </w:pPr>
      <w:r w:rsidRPr="00286D3B">
        <w:rPr>
          <w:b/>
          <w:bCs/>
        </w:rPr>
        <w:t>Potential Employers List</w:t>
      </w:r>
    </w:p>
    <w:p w14:paraId="17F34E6D" w14:textId="1032F622" w:rsidR="00286D3B" w:rsidRDefault="00286D3B" w:rsidP="00286D3B">
      <w:r>
        <w:t>The following list includes ten organizations that align well with a background in leadership, technology, and marketing. The sources used include company career websites, LinkedIn company pages, Glassdoor, and Indeed</w:t>
      </w:r>
      <w:r>
        <w:t>.</w:t>
      </w:r>
    </w:p>
    <w:tbl>
      <w:tblPr>
        <w:tblStyle w:val="TableGrid"/>
        <w:tblW w:w="0" w:type="auto"/>
        <w:tblLook w:val="04A0" w:firstRow="1" w:lastRow="0" w:firstColumn="1" w:lastColumn="0" w:noHBand="0" w:noVBand="1"/>
      </w:tblPr>
      <w:tblGrid>
        <w:gridCol w:w="1473"/>
        <w:gridCol w:w="1457"/>
        <w:gridCol w:w="1377"/>
        <w:gridCol w:w="2156"/>
        <w:gridCol w:w="1457"/>
        <w:gridCol w:w="1430"/>
      </w:tblGrid>
      <w:tr w:rsidR="00286D3B" w14:paraId="762A4DA8" w14:textId="77777777" w:rsidTr="00286D3B">
        <w:tc>
          <w:tcPr>
            <w:tcW w:w="1510" w:type="dxa"/>
          </w:tcPr>
          <w:p w14:paraId="78B99B86" w14:textId="75A9A803" w:rsidR="00286D3B" w:rsidRDefault="00286D3B" w:rsidP="00286D3B">
            <w:r w:rsidRPr="00286D3B">
              <w:t>Employer</w:t>
            </w:r>
          </w:p>
        </w:tc>
        <w:tc>
          <w:tcPr>
            <w:tcW w:w="1487" w:type="dxa"/>
          </w:tcPr>
          <w:p w14:paraId="039067DB" w14:textId="30551804" w:rsidR="00286D3B" w:rsidRDefault="00286D3B" w:rsidP="00286D3B">
            <w:r>
              <w:t>Street Address</w:t>
            </w:r>
          </w:p>
        </w:tc>
        <w:tc>
          <w:tcPr>
            <w:tcW w:w="1444" w:type="dxa"/>
          </w:tcPr>
          <w:p w14:paraId="55ECFFEB" w14:textId="6C5E18BA" w:rsidR="00286D3B" w:rsidRDefault="00286D3B" w:rsidP="00286D3B">
            <w:r>
              <w:t>Phone</w:t>
            </w:r>
          </w:p>
        </w:tc>
        <w:tc>
          <w:tcPr>
            <w:tcW w:w="2156" w:type="dxa"/>
          </w:tcPr>
          <w:p w14:paraId="0022BF87" w14:textId="1D9B563F" w:rsidR="00286D3B" w:rsidRDefault="00286D3B" w:rsidP="00286D3B">
            <w:r>
              <w:t>HR/Recruiting Email</w:t>
            </w:r>
          </w:p>
        </w:tc>
        <w:tc>
          <w:tcPr>
            <w:tcW w:w="1498" w:type="dxa"/>
          </w:tcPr>
          <w:p w14:paraId="501A59C3" w14:textId="7920C285" w:rsidR="00286D3B" w:rsidRDefault="00286D3B" w:rsidP="00286D3B">
            <w:r>
              <w:t>HR Manager</w:t>
            </w:r>
          </w:p>
        </w:tc>
        <w:tc>
          <w:tcPr>
            <w:tcW w:w="1481" w:type="dxa"/>
          </w:tcPr>
          <w:p w14:paraId="1DF25EC4" w14:textId="18E42B1F" w:rsidR="00286D3B" w:rsidRDefault="00286D3B" w:rsidP="00286D3B">
            <w:r>
              <w:t>Sourced Used</w:t>
            </w:r>
          </w:p>
        </w:tc>
      </w:tr>
      <w:tr w:rsidR="00286D3B" w14:paraId="7FE5ABBA" w14:textId="77777777" w:rsidTr="00286D3B">
        <w:tc>
          <w:tcPr>
            <w:tcW w:w="1510" w:type="dxa"/>
            <w:hideMark/>
          </w:tcPr>
          <w:p w14:paraId="1BFE30E6" w14:textId="77777777" w:rsidR="00286D3B" w:rsidRDefault="00286D3B">
            <w:pPr>
              <w:pStyle w:val="NormalWeb"/>
              <w:spacing w:before="0" w:beforeAutospacing="0" w:after="180" w:afterAutospacing="0"/>
              <w:rPr>
                <w:color w:val="222222"/>
                <w:sz w:val="18"/>
                <w:szCs w:val="18"/>
              </w:rPr>
            </w:pPr>
            <w:r>
              <w:rPr>
                <w:color w:val="222222"/>
                <w:sz w:val="18"/>
                <w:szCs w:val="18"/>
              </w:rPr>
              <w:t>The Coca-Cola Company</w:t>
            </w:r>
          </w:p>
        </w:tc>
        <w:tc>
          <w:tcPr>
            <w:tcW w:w="1487" w:type="dxa"/>
            <w:hideMark/>
          </w:tcPr>
          <w:p w14:paraId="01A6BA0E" w14:textId="77777777" w:rsidR="00286D3B" w:rsidRDefault="00286D3B">
            <w:pPr>
              <w:pStyle w:val="NormalWeb"/>
              <w:spacing w:before="0" w:beforeAutospacing="0" w:after="180" w:afterAutospacing="0"/>
              <w:rPr>
                <w:color w:val="222222"/>
                <w:sz w:val="18"/>
                <w:szCs w:val="18"/>
              </w:rPr>
            </w:pPr>
            <w:r>
              <w:rPr>
                <w:color w:val="222222"/>
                <w:sz w:val="18"/>
                <w:szCs w:val="18"/>
              </w:rPr>
              <w:t>One Coca-Cola Plaza, Atlanta, GA 30313</w:t>
            </w:r>
          </w:p>
        </w:tc>
        <w:tc>
          <w:tcPr>
            <w:tcW w:w="1444" w:type="dxa"/>
            <w:hideMark/>
          </w:tcPr>
          <w:p w14:paraId="743C5E09" w14:textId="77777777" w:rsidR="00286D3B" w:rsidRDefault="00286D3B">
            <w:pPr>
              <w:pStyle w:val="NormalWeb"/>
              <w:spacing w:before="0" w:beforeAutospacing="0" w:after="180" w:afterAutospacing="0"/>
              <w:rPr>
                <w:color w:val="222222"/>
                <w:sz w:val="18"/>
                <w:szCs w:val="18"/>
              </w:rPr>
            </w:pPr>
            <w:r>
              <w:rPr>
                <w:color w:val="222222"/>
                <w:sz w:val="18"/>
                <w:szCs w:val="18"/>
              </w:rPr>
              <w:t>(404) 676-2121</w:t>
            </w:r>
          </w:p>
        </w:tc>
        <w:tc>
          <w:tcPr>
            <w:tcW w:w="2156" w:type="dxa"/>
            <w:hideMark/>
          </w:tcPr>
          <w:p w14:paraId="4AF06CE4" w14:textId="77777777" w:rsidR="00286D3B" w:rsidRDefault="00286D3B">
            <w:pPr>
              <w:pStyle w:val="NormalWeb"/>
              <w:spacing w:before="0" w:beforeAutospacing="0" w:after="180" w:afterAutospacing="0"/>
              <w:rPr>
                <w:color w:val="222222"/>
                <w:sz w:val="18"/>
                <w:szCs w:val="18"/>
              </w:rPr>
            </w:pPr>
            <w:hyperlink r:id="rId5" w:tgtFrame="_blank" w:history="1">
              <w:r>
                <w:rPr>
                  <w:rStyle w:val="Hyperlink"/>
                  <w:color w:val="1155CC"/>
                  <w:sz w:val="18"/>
                  <w:szCs w:val="18"/>
                </w:rPr>
                <w:t>careers@coca-cola.com</w:t>
              </w:r>
            </w:hyperlink>
          </w:p>
        </w:tc>
        <w:tc>
          <w:tcPr>
            <w:tcW w:w="1498" w:type="dxa"/>
            <w:hideMark/>
          </w:tcPr>
          <w:p w14:paraId="048E4252" w14:textId="77777777" w:rsidR="00286D3B" w:rsidRDefault="00286D3B">
            <w:pPr>
              <w:pStyle w:val="NormalWeb"/>
              <w:spacing w:before="0" w:beforeAutospacing="0" w:after="180" w:afterAutospacing="0"/>
              <w:rPr>
                <w:color w:val="222222"/>
                <w:sz w:val="18"/>
                <w:szCs w:val="18"/>
              </w:rPr>
            </w:pPr>
            <w:r>
              <w:rPr>
                <w:color w:val="222222"/>
                <w:sz w:val="18"/>
                <w:szCs w:val="18"/>
              </w:rPr>
              <w:t>Talent Acquisition Team</w:t>
            </w:r>
          </w:p>
        </w:tc>
        <w:tc>
          <w:tcPr>
            <w:tcW w:w="1481" w:type="dxa"/>
            <w:hideMark/>
          </w:tcPr>
          <w:p w14:paraId="6092EEF2" w14:textId="77777777" w:rsidR="00286D3B" w:rsidRDefault="00286D3B">
            <w:pPr>
              <w:pStyle w:val="NormalWeb"/>
              <w:spacing w:before="0" w:beforeAutospacing="0" w:after="180" w:afterAutospacing="0"/>
              <w:rPr>
                <w:color w:val="222222"/>
                <w:sz w:val="18"/>
                <w:szCs w:val="18"/>
              </w:rPr>
            </w:pPr>
            <w:r>
              <w:rPr>
                <w:color w:val="222222"/>
                <w:sz w:val="18"/>
                <w:szCs w:val="18"/>
              </w:rPr>
              <w:t>Company website, LinkedIn</w:t>
            </w:r>
          </w:p>
        </w:tc>
      </w:tr>
      <w:tr w:rsidR="00286D3B" w14:paraId="0581F52C" w14:textId="77777777" w:rsidTr="00286D3B">
        <w:tc>
          <w:tcPr>
            <w:tcW w:w="1510" w:type="dxa"/>
            <w:hideMark/>
          </w:tcPr>
          <w:p w14:paraId="13340121" w14:textId="77777777" w:rsidR="00286D3B" w:rsidRDefault="00286D3B">
            <w:pPr>
              <w:pStyle w:val="NormalWeb"/>
              <w:spacing w:before="0" w:beforeAutospacing="0" w:after="180" w:afterAutospacing="0"/>
              <w:rPr>
                <w:color w:val="222222"/>
                <w:sz w:val="18"/>
                <w:szCs w:val="18"/>
              </w:rPr>
            </w:pPr>
            <w:r>
              <w:rPr>
                <w:color w:val="222222"/>
                <w:sz w:val="18"/>
                <w:szCs w:val="18"/>
              </w:rPr>
              <w:t>The Home Depot</w:t>
            </w:r>
          </w:p>
        </w:tc>
        <w:tc>
          <w:tcPr>
            <w:tcW w:w="1487" w:type="dxa"/>
            <w:hideMark/>
          </w:tcPr>
          <w:p w14:paraId="4D1C0CE1" w14:textId="77777777" w:rsidR="00286D3B" w:rsidRDefault="00286D3B">
            <w:pPr>
              <w:pStyle w:val="NormalWeb"/>
              <w:spacing w:before="0" w:beforeAutospacing="0" w:after="180" w:afterAutospacing="0"/>
              <w:rPr>
                <w:color w:val="222222"/>
                <w:sz w:val="18"/>
                <w:szCs w:val="18"/>
              </w:rPr>
            </w:pPr>
            <w:r>
              <w:rPr>
                <w:color w:val="222222"/>
                <w:sz w:val="18"/>
                <w:szCs w:val="18"/>
              </w:rPr>
              <w:t>2455 Paces Ferry Rd. SE, Atlanta, GA 30339</w:t>
            </w:r>
          </w:p>
        </w:tc>
        <w:tc>
          <w:tcPr>
            <w:tcW w:w="1444" w:type="dxa"/>
            <w:hideMark/>
          </w:tcPr>
          <w:p w14:paraId="4826EEED" w14:textId="77777777" w:rsidR="00286D3B" w:rsidRDefault="00286D3B">
            <w:pPr>
              <w:pStyle w:val="NormalWeb"/>
              <w:spacing w:before="0" w:beforeAutospacing="0" w:after="180" w:afterAutospacing="0"/>
              <w:rPr>
                <w:color w:val="222222"/>
                <w:sz w:val="18"/>
                <w:szCs w:val="18"/>
              </w:rPr>
            </w:pPr>
            <w:r>
              <w:rPr>
                <w:color w:val="222222"/>
                <w:sz w:val="18"/>
                <w:szCs w:val="18"/>
              </w:rPr>
              <w:t>(770) 433-8211</w:t>
            </w:r>
          </w:p>
        </w:tc>
        <w:tc>
          <w:tcPr>
            <w:tcW w:w="2156" w:type="dxa"/>
            <w:hideMark/>
          </w:tcPr>
          <w:p w14:paraId="18A8D61D" w14:textId="77777777" w:rsidR="00286D3B" w:rsidRDefault="00286D3B">
            <w:pPr>
              <w:pStyle w:val="NormalWeb"/>
              <w:spacing w:before="0" w:beforeAutospacing="0" w:after="180" w:afterAutospacing="0"/>
              <w:rPr>
                <w:color w:val="222222"/>
                <w:sz w:val="18"/>
                <w:szCs w:val="18"/>
              </w:rPr>
            </w:pPr>
            <w:hyperlink r:id="rId6" w:tgtFrame="_blank" w:history="1">
              <w:r>
                <w:rPr>
                  <w:rStyle w:val="Hyperlink"/>
                  <w:color w:val="1155CC"/>
                  <w:sz w:val="18"/>
                  <w:szCs w:val="18"/>
                </w:rPr>
                <w:t>staffing@homedepot.com</w:t>
              </w:r>
            </w:hyperlink>
          </w:p>
        </w:tc>
        <w:tc>
          <w:tcPr>
            <w:tcW w:w="1498" w:type="dxa"/>
            <w:hideMark/>
          </w:tcPr>
          <w:p w14:paraId="202ACC1C" w14:textId="77777777" w:rsidR="00286D3B" w:rsidRDefault="00286D3B">
            <w:pPr>
              <w:pStyle w:val="NormalWeb"/>
              <w:spacing w:before="0" w:beforeAutospacing="0" w:after="180" w:afterAutospacing="0"/>
              <w:rPr>
                <w:color w:val="222222"/>
                <w:sz w:val="18"/>
                <w:szCs w:val="18"/>
              </w:rPr>
            </w:pPr>
            <w:r>
              <w:rPr>
                <w:color w:val="222222"/>
                <w:sz w:val="18"/>
                <w:szCs w:val="18"/>
              </w:rPr>
              <w:t>Corporate Recruiting</w:t>
            </w:r>
          </w:p>
        </w:tc>
        <w:tc>
          <w:tcPr>
            <w:tcW w:w="1481" w:type="dxa"/>
            <w:hideMark/>
          </w:tcPr>
          <w:p w14:paraId="24E52324" w14:textId="77777777" w:rsidR="00286D3B" w:rsidRDefault="00286D3B">
            <w:pPr>
              <w:pStyle w:val="NormalWeb"/>
              <w:spacing w:before="0" w:beforeAutospacing="0" w:after="180" w:afterAutospacing="0"/>
              <w:rPr>
                <w:color w:val="222222"/>
                <w:sz w:val="18"/>
                <w:szCs w:val="18"/>
              </w:rPr>
            </w:pPr>
            <w:r>
              <w:rPr>
                <w:color w:val="222222"/>
                <w:sz w:val="18"/>
                <w:szCs w:val="18"/>
              </w:rPr>
              <w:t>Company website, LinkedIn</w:t>
            </w:r>
          </w:p>
        </w:tc>
      </w:tr>
      <w:tr w:rsidR="00286D3B" w14:paraId="04D4EB69" w14:textId="77777777" w:rsidTr="00286D3B">
        <w:tc>
          <w:tcPr>
            <w:tcW w:w="15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E118E" w14:textId="1552B312" w:rsidR="00286D3B" w:rsidRDefault="00286D3B" w:rsidP="00286D3B">
            <w:r>
              <w:rPr>
                <w:color w:val="222222"/>
                <w:sz w:val="18"/>
                <w:szCs w:val="18"/>
              </w:rPr>
              <w:t>Delta Air Lines</w:t>
            </w:r>
          </w:p>
        </w:tc>
        <w:tc>
          <w:tcPr>
            <w:tcW w:w="14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450AC" w14:textId="20AC878B" w:rsidR="00286D3B" w:rsidRDefault="00286D3B" w:rsidP="00286D3B">
            <w:r>
              <w:rPr>
                <w:color w:val="222222"/>
                <w:sz w:val="18"/>
                <w:szCs w:val="18"/>
              </w:rPr>
              <w:t>1030 Delta Blvd., Atlanta, GA 30354</w:t>
            </w:r>
          </w:p>
        </w:tc>
        <w:tc>
          <w:tcPr>
            <w:tcW w:w="14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B965" w14:textId="15D89659" w:rsidR="00286D3B" w:rsidRDefault="00286D3B" w:rsidP="00286D3B">
            <w:r>
              <w:rPr>
                <w:color w:val="222222"/>
                <w:sz w:val="18"/>
                <w:szCs w:val="18"/>
              </w:rPr>
              <w:t>(404) 715-2600</w:t>
            </w:r>
          </w:p>
        </w:tc>
        <w:tc>
          <w:tcPr>
            <w:tcW w:w="21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90022E" w14:textId="310C864F" w:rsidR="00286D3B" w:rsidRDefault="00286D3B" w:rsidP="00286D3B">
            <w:hyperlink r:id="rId7" w:tgtFrame="_blank" w:history="1">
              <w:r>
                <w:rPr>
                  <w:rStyle w:val="Hyperlink"/>
                  <w:color w:val="1155CC"/>
                  <w:sz w:val="18"/>
                  <w:szCs w:val="18"/>
                </w:rPr>
                <w:t>careers@delta.com</w:t>
              </w:r>
            </w:hyperlink>
          </w:p>
        </w:tc>
        <w:tc>
          <w:tcPr>
            <w:tcW w:w="1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051D1" w14:textId="48896475" w:rsidR="00286D3B" w:rsidRDefault="00286D3B" w:rsidP="00286D3B">
            <w:r>
              <w:rPr>
                <w:color w:val="222222"/>
                <w:sz w:val="18"/>
                <w:szCs w:val="18"/>
              </w:rPr>
              <w:t>Talent Acquisition Team</w:t>
            </w:r>
          </w:p>
        </w:tc>
        <w:tc>
          <w:tcPr>
            <w:tcW w:w="14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F84C3" w14:textId="59DFBB96" w:rsidR="00286D3B" w:rsidRDefault="00286D3B" w:rsidP="00286D3B">
            <w:r>
              <w:rPr>
                <w:color w:val="222222"/>
                <w:sz w:val="18"/>
                <w:szCs w:val="18"/>
              </w:rPr>
              <w:t>LinkedIn, Delta Careers</w:t>
            </w:r>
          </w:p>
        </w:tc>
      </w:tr>
      <w:tr w:rsidR="00286D3B" w14:paraId="2DA27475" w14:textId="77777777" w:rsidTr="00286D3B">
        <w:tc>
          <w:tcPr>
            <w:tcW w:w="1510" w:type="dxa"/>
            <w:hideMark/>
          </w:tcPr>
          <w:p w14:paraId="33909CCA" w14:textId="77777777" w:rsidR="00286D3B" w:rsidRDefault="00286D3B">
            <w:pPr>
              <w:pStyle w:val="NormalWeb"/>
              <w:spacing w:before="0" w:beforeAutospacing="0" w:after="180" w:afterAutospacing="0"/>
              <w:rPr>
                <w:color w:val="222222"/>
                <w:sz w:val="18"/>
                <w:szCs w:val="18"/>
              </w:rPr>
            </w:pPr>
            <w:r>
              <w:rPr>
                <w:color w:val="222222"/>
                <w:sz w:val="18"/>
                <w:szCs w:val="18"/>
              </w:rPr>
              <w:t>Microsoft</w:t>
            </w:r>
          </w:p>
        </w:tc>
        <w:tc>
          <w:tcPr>
            <w:tcW w:w="1487" w:type="dxa"/>
            <w:hideMark/>
          </w:tcPr>
          <w:p w14:paraId="4DDBCCDF" w14:textId="77777777" w:rsidR="00286D3B" w:rsidRDefault="00286D3B">
            <w:pPr>
              <w:pStyle w:val="NormalWeb"/>
              <w:spacing w:before="0" w:beforeAutospacing="0" w:after="180" w:afterAutospacing="0"/>
              <w:rPr>
                <w:color w:val="222222"/>
                <w:sz w:val="18"/>
                <w:szCs w:val="18"/>
              </w:rPr>
            </w:pPr>
            <w:r>
              <w:rPr>
                <w:color w:val="222222"/>
                <w:sz w:val="18"/>
                <w:szCs w:val="18"/>
              </w:rPr>
              <w:t>One Microsoft Way, Redmond, WA 98052</w:t>
            </w:r>
          </w:p>
        </w:tc>
        <w:tc>
          <w:tcPr>
            <w:tcW w:w="1444" w:type="dxa"/>
            <w:hideMark/>
          </w:tcPr>
          <w:p w14:paraId="044F588A" w14:textId="77777777" w:rsidR="00286D3B" w:rsidRDefault="00286D3B">
            <w:pPr>
              <w:pStyle w:val="NormalWeb"/>
              <w:spacing w:before="0" w:beforeAutospacing="0" w:after="180" w:afterAutospacing="0"/>
              <w:rPr>
                <w:color w:val="222222"/>
                <w:sz w:val="18"/>
                <w:szCs w:val="18"/>
              </w:rPr>
            </w:pPr>
            <w:r>
              <w:rPr>
                <w:color w:val="222222"/>
                <w:sz w:val="18"/>
                <w:szCs w:val="18"/>
              </w:rPr>
              <w:t>(425) 882-8080</w:t>
            </w:r>
          </w:p>
        </w:tc>
        <w:tc>
          <w:tcPr>
            <w:tcW w:w="2156" w:type="dxa"/>
            <w:hideMark/>
          </w:tcPr>
          <w:p w14:paraId="73044B38" w14:textId="77777777" w:rsidR="00286D3B" w:rsidRDefault="00286D3B">
            <w:pPr>
              <w:pStyle w:val="NormalWeb"/>
              <w:spacing w:before="0" w:beforeAutospacing="0" w:after="180" w:afterAutospacing="0"/>
              <w:rPr>
                <w:color w:val="222222"/>
                <w:sz w:val="18"/>
                <w:szCs w:val="18"/>
              </w:rPr>
            </w:pPr>
            <w:hyperlink r:id="rId8" w:tgtFrame="_blank" w:history="1">
              <w:r>
                <w:rPr>
                  <w:rStyle w:val="Hyperlink"/>
                  <w:color w:val="1155CC"/>
                  <w:sz w:val="18"/>
                  <w:szCs w:val="18"/>
                </w:rPr>
                <w:t>askhr@microsoft.com</w:t>
              </w:r>
            </w:hyperlink>
          </w:p>
        </w:tc>
        <w:tc>
          <w:tcPr>
            <w:tcW w:w="1498" w:type="dxa"/>
            <w:hideMark/>
          </w:tcPr>
          <w:p w14:paraId="06C6A02E" w14:textId="77777777" w:rsidR="00286D3B" w:rsidRDefault="00286D3B">
            <w:pPr>
              <w:pStyle w:val="NormalWeb"/>
              <w:spacing w:before="0" w:beforeAutospacing="0" w:after="180" w:afterAutospacing="0"/>
              <w:rPr>
                <w:color w:val="222222"/>
                <w:sz w:val="18"/>
                <w:szCs w:val="18"/>
              </w:rPr>
            </w:pPr>
            <w:r>
              <w:rPr>
                <w:color w:val="222222"/>
                <w:sz w:val="18"/>
                <w:szCs w:val="18"/>
              </w:rPr>
              <w:t>Talent Acquisition Team</w:t>
            </w:r>
          </w:p>
        </w:tc>
        <w:tc>
          <w:tcPr>
            <w:tcW w:w="1481" w:type="dxa"/>
            <w:hideMark/>
          </w:tcPr>
          <w:p w14:paraId="0CFBA981" w14:textId="77777777" w:rsidR="00286D3B" w:rsidRDefault="00286D3B">
            <w:pPr>
              <w:pStyle w:val="NormalWeb"/>
              <w:spacing w:before="0" w:beforeAutospacing="0" w:after="180" w:afterAutospacing="0"/>
              <w:rPr>
                <w:color w:val="222222"/>
                <w:sz w:val="18"/>
                <w:szCs w:val="18"/>
              </w:rPr>
            </w:pPr>
            <w:r>
              <w:rPr>
                <w:color w:val="222222"/>
                <w:sz w:val="18"/>
                <w:szCs w:val="18"/>
              </w:rPr>
              <w:t>LinkedIn, Microsoft Careers</w:t>
            </w:r>
          </w:p>
        </w:tc>
      </w:tr>
      <w:tr w:rsidR="00286D3B" w14:paraId="2D522A3D" w14:textId="77777777" w:rsidTr="00286D3B">
        <w:tc>
          <w:tcPr>
            <w:tcW w:w="1510" w:type="dxa"/>
            <w:hideMark/>
          </w:tcPr>
          <w:p w14:paraId="4C5A87FE" w14:textId="77777777" w:rsidR="00286D3B" w:rsidRDefault="00286D3B">
            <w:pPr>
              <w:pStyle w:val="NormalWeb"/>
              <w:spacing w:before="0" w:beforeAutospacing="0" w:after="180" w:afterAutospacing="0"/>
              <w:rPr>
                <w:color w:val="222222"/>
                <w:sz w:val="18"/>
                <w:szCs w:val="18"/>
              </w:rPr>
            </w:pPr>
            <w:r>
              <w:rPr>
                <w:color w:val="222222"/>
                <w:sz w:val="18"/>
                <w:szCs w:val="18"/>
              </w:rPr>
              <w:t>Amazon</w:t>
            </w:r>
          </w:p>
        </w:tc>
        <w:tc>
          <w:tcPr>
            <w:tcW w:w="1487" w:type="dxa"/>
            <w:hideMark/>
          </w:tcPr>
          <w:p w14:paraId="481FECCC" w14:textId="77777777" w:rsidR="00286D3B" w:rsidRDefault="00286D3B">
            <w:pPr>
              <w:pStyle w:val="NormalWeb"/>
              <w:spacing w:before="0" w:beforeAutospacing="0" w:after="180" w:afterAutospacing="0"/>
              <w:rPr>
                <w:color w:val="222222"/>
                <w:sz w:val="18"/>
                <w:szCs w:val="18"/>
              </w:rPr>
            </w:pPr>
            <w:r>
              <w:rPr>
                <w:color w:val="222222"/>
                <w:sz w:val="18"/>
                <w:szCs w:val="18"/>
              </w:rPr>
              <w:t>410 Terry Ave. N, Seattle, WA 98109</w:t>
            </w:r>
          </w:p>
        </w:tc>
        <w:tc>
          <w:tcPr>
            <w:tcW w:w="1444" w:type="dxa"/>
            <w:hideMark/>
          </w:tcPr>
          <w:p w14:paraId="0BCC1991" w14:textId="77777777" w:rsidR="00286D3B" w:rsidRDefault="00286D3B">
            <w:pPr>
              <w:pStyle w:val="NormalWeb"/>
              <w:spacing w:before="0" w:beforeAutospacing="0" w:after="180" w:afterAutospacing="0"/>
              <w:rPr>
                <w:color w:val="222222"/>
                <w:sz w:val="18"/>
                <w:szCs w:val="18"/>
              </w:rPr>
            </w:pPr>
            <w:r>
              <w:rPr>
                <w:color w:val="222222"/>
                <w:sz w:val="18"/>
                <w:szCs w:val="18"/>
              </w:rPr>
              <w:t>(206) 266-1000</w:t>
            </w:r>
          </w:p>
        </w:tc>
        <w:tc>
          <w:tcPr>
            <w:tcW w:w="2156" w:type="dxa"/>
            <w:hideMark/>
          </w:tcPr>
          <w:p w14:paraId="2FFD7FC8" w14:textId="77777777" w:rsidR="00286D3B" w:rsidRDefault="00286D3B">
            <w:pPr>
              <w:pStyle w:val="NormalWeb"/>
              <w:spacing w:before="0" w:beforeAutospacing="0" w:after="180" w:afterAutospacing="0"/>
              <w:rPr>
                <w:color w:val="222222"/>
                <w:sz w:val="18"/>
                <w:szCs w:val="18"/>
              </w:rPr>
            </w:pPr>
            <w:hyperlink r:id="rId9" w:tgtFrame="_blank" w:history="1">
              <w:r>
                <w:rPr>
                  <w:rStyle w:val="Hyperlink"/>
                  <w:color w:val="1155CC"/>
                  <w:sz w:val="18"/>
                  <w:szCs w:val="18"/>
                </w:rPr>
                <w:t>recruiting@amazon.com</w:t>
              </w:r>
            </w:hyperlink>
          </w:p>
        </w:tc>
        <w:tc>
          <w:tcPr>
            <w:tcW w:w="1498" w:type="dxa"/>
            <w:hideMark/>
          </w:tcPr>
          <w:p w14:paraId="2B1BE6A9" w14:textId="77777777" w:rsidR="00286D3B" w:rsidRDefault="00286D3B">
            <w:pPr>
              <w:pStyle w:val="NormalWeb"/>
              <w:spacing w:before="0" w:beforeAutospacing="0" w:after="180" w:afterAutospacing="0"/>
              <w:rPr>
                <w:color w:val="222222"/>
                <w:sz w:val="18"/>
                <w:szCs w:val="18"/>
              </w:rPr>
            </w:pPr>
            <w:r>
              <w:rPr>
                <w:color w:val="222222"/>
                <w:sz w:val="18"/>
                <w:szCs w:val="18"/>
              </w:rPr>
              <w:t>University &amp; Experienced Recruiting</w:t>
            </w:r>
          </w:p>
        </w:tc>
        <w:tc>
          <w:tcPr>
            <w:tcW w:w="1481" w:type="dxa"/>
            <w:hideMark/>
          </w:tcPr>
          <w:p w14:paraId="686CB46A" w14:textId="77777777" w:rsidR="00286D3B" w:rsidRDefault="00286D3B">
            <w:pPr>
              <w:pStyle w:val="NormalWeb"/>
              <w:spacing w:before="0" w:beforeAutospacing="0" w:after="180" w:afterAutospacing="0"/>
              <w:rPr>
                <w:color w:val="222222"/>
                <w:sz w:val="18"/>
                <w:szCs w:val="18"/>
              </w:rPr>
            </w:pPr>
            <w:r>
              <w:rPr>
                <w:color w:val="222222"/>
                <w:sz w:val="18"/>
                <w:szCs w:val="18"/>
              </w:rPr>
              <w:t>Amazon Careers, LinkedIn</w:t>
            </w:r>
          </w:p>
        </w:tc>
      </w:tr>
      <w:tr w:rsidR="00286D3B" w14:paraId="0B3D758F" w14:textId="77777777" w:rsidTr="00286D3B">
        <w:tc>
          <w:tcPr>
            <w:tcW w:w="1510" w:type="dxa"/>
            <w:hideMark/>
          </w:tcPr>
          <w:p w14:paraId="442B36EF" w14:textId="77777777" w:rsidR="00286D3B" w:rsidRDefault="00286D3B">
            <w:pPr>
              <w:pStyle w:val="NormalWeb"/>
              <w:spacing w:before="0" w:beforeAutospacing="0" w:after="180" w:afterAutospacing="0"/>
              <w:rPr>
                <w:color w:val="222222"/>
                <w:sz w:val="18"/>
                <w:szCs w:val="18"/>
              </w:rPr>
            </w:pPr>
            <w:r>
              <w:rPr>
                <w:color w:val="222222"/>
                <w:sz w:val="18"/>
                <w:szCs w:val="18"/>
              </w:rPr>
              <w:t>Lockheed Martin</w:t>
            </w:r>
          </w:p>
        </w:tc>
        <w:tc>
          <w:tcPr>
            <w:tcW w:w="1487" w:type="dxa"/>
            <w:hideMark/>
          </w:tcPr>
          <w:p w14:paraId="48E74152" w14:textId="77777777" w:rsidR="00286D3B" w:rsidRDefault="00286D3B">
            <w:pPr>
              <w:pStyle w:val="NormalWeb"/>
              <w:spacing w:before="0" w:beforeAutospacing="0" w:after="180" w:afterAutospacing="0"/>
              <w:rPr>
                <w:color w:val="222222"/>
                <w:sz w:val="18"/>
                <w:szCs w:val="18"/>
              </w:rPr>
            </w:pPr>
            <w:r>
              <w:rPr>
                <w:color w:val="222222"/>
                <w:sz w:val="18"/>
                <w:szCs w:val="18"/>
              </w:rPr>
              <w:t>6801 Rockledge Dr., Bethesda, MD 20817</w:t>
            </w:r>
          </w:p>
        </w:tc>
        <w:tc>
          <w:tcPr>
            <w:tcW w:w="1444" w:type="dxa"/>
            <w:hideMark/>
          </w:tcPr>
          <w:p w14:paraId="6AC1C01A" w14:textId="77777777" w:rsidR="00286D3B" w:rsidRDefault="00286D3B">
            <w:pPr>
              <w:pStyle w:val="NormalWeb"/>
              <w:spacing w:before="0" w:beforeAutospacing="0" w:after="180" w:afterAutospacing="0"/>
              <w:rPr>
                <w:color w:val="222222"/>
                <w:sz w:val="18"/>
                <w:szCs w:val="18"/>
              </w:rPr>
            </w:pPr>
            <w:r>
              <w:rPr>
                <w:color w:val="222222"/>
                <w:sz w:val="18"/>
                <w:szCs w:val="18"/>
              </w:rPr>
              <w:t>(301) 897-6000</w:t>
            </w:r>
          </w:p>
        </w:tc>
        <w:tc>
          <w:tcPr>
            <w:tcW w:w="2156" w:type="dxa"/>
            <w:hideMark/>
          </w:tcPr>
          <w:p w14:paraId="25F39311" w14:textId="77777777" w:rsidR="00286D3B" w:rsidRDefault="00286D3B">
            <w:pPr>
              <w:pStyle w:val="NormalWeb"/>
              <w:spacing w:before="0" w:beforeAutospacing="0" w:after="180" w:afterAutospacing="0"/>
              <w:rPr>
                <w:color w:val="222222"/>
                <w:sz w:val="18"/>
                <w:szCs w:val="18"/>
              </w:rPr>
            </w:pPr>
            <w:hyperlink r:id="rId10" w:tgtFrame="_blank" w:history="1">
              <w:r>
                <w:rPr>
                  <w:rStyle w:val="Hyperlink"/>
                  <w:color w:val="1155CC"/>
                  <w:sz w:val="18"/>
                  <w:szCs w:val="18"/>
                </w:rPr>
                <w:t>careers.help@lmco.com</w:t>
              </w:r>
            </w:hyperlink>
          </w:p>
        </w:tc>
        <w:tc>
          <w:tcPr>
            <w:tcW w:w="1498" w:type="dxa"/>
            <w:hideMark/>
          </w:tcPr>
          <w:p w14:paraId="0C5DC30E" w14:textId="77777777" w:rsidR="00286D3B" w:rsidRDefault="00286D3B">
            <w:pPr>
              <w:pStyle w:val="NormalWeb"/>
              <w:spacing w:before="0" w:beforeAutospacing="0" w:after="180" w:afterAutospacing="0"/>
              <w:rPr>
                <w:color w:val="222222"/>
                <w:sz w:val="18"/>
                <w:szCs w:val="18"/>
              </w:rPr>
            </w:pPr>
            <w:r>
              <w:rPr>
                <w:color w:val="222222"/>
                <w:sz w:val="18"/>
                <w:szCs w:val="18"/>
              </w:rPr>
              <w:t>Talent Acquisition</w:t>
            </w:r>
          </w:p>
        </w:tc>
        <w:tc>
          <w:tcPr>
            <w:tcW w:w="1481" w:type="dxa"/>
            <w:hideMark/>
          </w:tcPr>
          <w:p w14:paraId="04109554" w14:textId="77777777" w:rsidR="00286D3B" w:rsidRDefault="00286D3B">
            <w:pPr>
              <w:pStyle w:val="NormalWeb"/>
              <w:spacing w:before="0" w:beforeAutospacing="0" w:after="180" w:afterAutospacing="0"/>
              <w:rPr>
                <w:color w:val="222222"/>
                <w:sz w:val="18"/>
                <w:szCs w:val="18"/>
              </w:rPr>
            </w:pPr>
            <w:r>
              <w:rPr>
                <w:color w:val="222222"/>
                <w:sz w:val="18"/>
                <w:szCs w:val="18"/>
              </w:rPr>
              <w:t>Company website, LinkedIn</w:t>
            </w:r>
          </w:p>
        </w:tc>
      </w:tr>
      <w:tr w:rsidR="00286D3B" w14:paraId="3EA0948D" w14:textId="77777777" w:rsidTr="00286D3B">
        <w:tc>
          <w:tcPr>
            <w:tcW w:w="1510" w:type="dxa"/>
            <w:hideMark/>
          </w:tcPr>
          <w:p w14:paraId="4FD3B1B6" w14:textId="77777777" w:rsidR="00286D3B" w:rsidRDefault="00286D3B">
            <w:pPr>
              <w:pStyle w:val="NormalWeb"/>
              <w:spacing w:before="0" w:beforeAutospacing="0" w:after="180" w:afterAutospacing="0"/>
              <w:rPr>
                <w:color w:val="222222"/>
                <w:sz w:val="18"/>
                <w:szCs w:val="18"/>
              </w:rPr>
            </w:pPr>
            <w:r>
              <w:rPr>
                <w:color w:val="222222"/>
                <w:sz w:val="18"/>
                <w:szCs w:val="18"/>
              </w:rPr>
              <w:t>Northrop Grumman</w:t>
            </w:r>
          </w:p>
        </w:tc>
        <w:tc>
          <w:tcPr>
            <w:tcW w:w="1487" w:type="dxa"/>
            <w:hideMark/>
          </w:tcPr>
          <w:p w14:paraId="075566E4" w14:textId="77777777" w:rsidR="00286D3B" w:rsidRDefault="00286D3B">
            <w:pPr>
              <w:pStyle w:val="NormalWeb"/>
              <w:spacing w:before="0" w:beforeAutospacing="0" w:after="180" w:afterAutospacing="0"/>
              <w:rPr>
                <w:color w:val="222222"/>
                <w:sz w:val="18"/>
                <w:szCs w:val="18"/>
              </w:rPr>
            </w:pPr>
            <w:r>
              <w:rPr>
                <w:color w:val="222222"/>
                <w:sz w:val="18"/>
                <w:szCs w:val="18"/>
              </w:rPr>
              <w:t>2980 Fairview Park Dr., Falls Church, VA 22042</w:t>
            </w:r>
          </w:p>
        </w:tc>
        <w:tc>
          <w:tcPr>
            <w:tcW w:w="1444" w:type="dxa"/>
            <w:hideMark/>
          </w:tcPr>
          <w:p w14:paraId="7258EF26" w14:textId="77777777" w:rsidR="00286D3B" w:rsidRDefault="00286D3B">
            <w:pPr>
              <w:pStyle w:val="NormalWeb"/>
              <w:spacing w:before="0" w:beforeAutospacing="0" w:after="180" w:afterAutospacing="0"/>
              <w:rPr>
                <w:color w:val="222222"/>
                <w:sz w:val="18"/>
                <w:szCs w:val="18"/>
              </w:rPr>
            </w:pPr>
            <w:r>
              <w:rPr>
                <w:color w:val="222222"/>
                <w:sz w:val="18"/>
                <w:szCs w:val="18"/>
              </w:rPr>
              <w:t>(703) 280-2900</w:t>
            </w:r>
          </w:p>
        </w:tc>
        <w:tc>
          <w:tcPr>
            <w:tcW w:w="2156" w:type="dxa"/>
            <w:hideMark/>
          </w:tcPr>
          <w:p w14:paraId="58DB7918" w14:textId="77777777" w:rsidR="00286D3B" w:rsidRDefault="00286D3B">
            <w:pPr>
              <w:pStyle w:val="NormalWeb"/>
              <w:spacing w:before="0" w:beforeAutospacing="0" w:after="180" w:afterAutospacing="0"/>
              <w:rPr>
                <w:color w:val="222222"/>
                <w:sz w:val="18"/>
                <w:szCs w:val="18"/>
              </w:rPr>
            </w:pPr>
            <w:hyperlink r:id="rId11" w:tgtFrame="_blank" w:history="1">
              <w:r>
                <w:rPr>
                  <w:rStyle w:val="Hyperlink"/>
                  <w:color w:val="1155CC"/>
                  <w:sz w:val="18"/>
                  <w:szCs w:val="18"/>
                </w:rPr>
                <w:t>talent@ngc.com</w:t>
              </w:r>
            </w:hyperlink>
          </w:p>
        </w:tc>
        <w:tc>
          <w:tcPr>
            <w:tcW w:w="1498" w:type="dxa"/>
            <w:hideMark/>
          </w:tcPr>
          <w:p w14:paraId="76C163F5" w14:textId="77777777" w:rsidR="00286D3B" w:rsidRDefault="00286D3B">
            <w:pPr>
              <w:pStyle w:val="NormalWeb"/>
              <w:spacing w:before="0" w:beforeAutospacing="0" w:after="180" w:afterAutospacing="0"/>
              <w:rPr>
                <w:color w:val="222222"/>
                <w:sz w:val="18"/>
                <w:szCs w:val="18"/>
              </w:rPr>
            </w:pPr>
            <w:r>
              <w:rPr>
                <w:color w:val="222222"/>
                <w:sz w:val="18"/>
                <w:szCs w:val="18"/>
              </w:rPr>
              <w:t>Human Resources Recruiting</w:t>
            </w:r>
          </w:p>
        </w:tc>
        <w:tc>
          <w:tcPr>
            <w:tcW w:w="1481" w:type="dxa"/>
            <w:hideMark/>
          </w:tcPr>
          <w:p w14:paraId="7424B0D3" w14:textId="77777777" w:rsidR="00286D3B" w:rsidRDefault="00286D3B">
            <w:pPr>
              <w:pStyle w:val="NormalWeb"/>
              <w:spacing w:before="0" w:beforeAutospacing="0" w:after="180" w:afterAutospacing="0"/>
              <w:rPr>
                <w:color w:val="222222"/>
                <w:sz w:val="18"/>
                <w:szCs w:val="18"/>
              </w:rPr>
            </w:pPr>
            <w:r>
              <w:rPr>
                <w:color w:val="222222"/>
                <w:sz w:val="18"/>
                <w:szCs w:val="18"/>
              </w:rPr>
              <w:t>LinkedIn, Company Careers</w:t>
            </w:r>
          </w:p>
        </w:tc>
      </w:tr>
      <w:tr w:rsidR="00286D3B" w14:paraId="4D6D90D5" w14:textId="77777777" w:rsidTr="00286D3B">
        <w:tc>
          <w:tcPr>
            <w:tcW w:w="1510" w:type="dxa"/>
            <w:hideMark/>
          </w:tcPr>
          <w:p w14:paraId="316FAF7A" w14:textId="77777777" w:rsidR="00286D3B" w:rsidRDefault="00286D3B">
            <w:pPr>
              <w:pStyle w:val="NormalWeb"/>
              <w:spacing w:before="0" w:beforeAutospacing="0" w:after="180" w:afterAutospacing="0"/>
              <w:rPr>
                <w:color w:val="222222"/>
                <w:sz w:val="18"/>
                <w:szCs w:val="18"/>
              </w:rPr>
            </w:pPr>
            <w:r>
              <w:rPr>
                <w:color w:val="222222"/>
                <w:sz w:val="18"/>
                <w:szCs w:val="18"/>
              </w:rPr>
              <w:t>Google</w:t>
            </w:r>
          </w:p>
        </w:tc>
        <w:tc>
          <w:tcPr>
            <w:tcW w:w="1487" w:type="dxa"/>
            <w:hideMark/>
          </w:tcPr>
          <w:p w14:paraId="24ABB563" w14:textId="77777777" w:rsidR="00286D3B" w:rsidRDefault="00286D3B">
            <w:pPr>
              <w:pStyle w:val="NormalWeb"/>
              <w:spacing w:before="0" w:beforeAutospacing="0" w:after="180" w:afterAutospacing="0"/>
              <w:rPr>
                <w:color w:val="222222"/>
                <w:sz w:val="18"/>
                <w:szCs w:val="18"/>
              </w:rPr>
            </w:pPr>
            <w:r>
              <w:rPr>
                <w:color w:val="222222"/>
                <w:sz w:val="18"/>
                <w:szCs w:val="18"/>
              </w:rPr>
              <w:t>1600 Amphitheatre Pkwy., Mountain View, CA 94043</w:t>
            </w:r>
          </w:p>
        </w:tc>
        <w:tc>
          <w:tcPr>
            <w:tcW w:w="1444" w:type="dxa"/>
            <w:hideMark/>
          </w:tcPr>
          <w:p w14:paraId="6A5A572D" w14:textId="77777777" w:rsidR="00286D3B" w:rsidRDefault="00286D3B">
            <w:pPr>
              <w:pStyle w:val="NormalWeb"/>
              <w:spacing w:before="0" w:beforeAutospacing="0" w:after="180" w:afterAutospacing="0"/>
              <w:rPr>
                <w:color w:val="222222"/>
                <w:sz w:val="18"/>
                <w:szCs w:val="18"/>
              </w:rPr>
            </w:pPr>
            <w:r>
              <w:rPr>
                <w:color w:val="222222"/>
                <w:sz w:val="18"/>
                <w:szCs w:val="18"/>
              </w:rPr>
              <w:t>(650) 253-0000</w:t>
            </w:r>
          </w:p>
        </w:tc>
        <w:tc>
          <w:tcPr>
            <w:tcW w:w="2156" w:type="dxa"/>
            <w:hideMark/>
          </w:tcPr>
          <w:p w14:paraId="26CF4CBD" w14:textId="77777777" w:rsidR="00286D3B" w:rsidRDefault="00286D3B">
            <w:pPr>
              <w:pStyle w:val="NormalWeb"/>
              <w:spacing w:before="0" w:beforeAutospacing="0" w:after="180" w:afterAutospacing="0"/>
              <w:rPr>
                <w:color w:val="222222"/>
                <w:sz w:val="18"/>
                <w:szCs w:val="18"/>
              </w:rPr>
            </w:pPr>
            <w:hyperlink r:id="rId12" w:tgtFrame="_blank" w:history="1">
              <w:r>
                <w:rPr>
                  <w:rStyle w:val="Hyperlink"/>
                  <w:color w:val="1155CC"/>
                  <w:sz w:val="18"/>
                  <w:szCs w:val="18"/>
                </w:rPr>
                <w:t>staffing@google.com</w:t>
              </w:r>
            </w:hyperlink>
          </w:p>
        </w:tc>
        <w:tc>
          <w:tcPr>
            <w:tcW w:w="1498" w:type="dxa"/>
            <w:hideMark/>
          </w:tcPr>
          <w:p w14:paraId="79BFBE02" w14:textId="77777777" w:rsidR="00286D3B" w:rsidRDefault="00286D3B">
            <w:pPr>
              <w:pStyle w:val="NormalWeb"/>
              <w:spacing w:before="0" w:beforeAutospacing="0" w:after="180" w:afterAutospacing="0"/>
              <w:rPr>
                <w:color w:val="222222"/>
                <w:sz w:val="18"/>
                <w:szCs w:val="18"/>
              </w:rPr>
            </w:pPr>
            <w:r>
              <w:rPr>
                <w:color w:val="222222"/>
                <w:sz w:val="18"/>
                <w:szCs w:val="18"/>
              </w:rPr>
              <w:t>Google Recruiting</w:t>
            </w:r>
          </w:p>
        </w:tc>
        <w:tc>
          <w:tcPr>
            <w:tcW w:w="1481" w:type="dxa"/>
            <w:hideMark/>
          </w:tcPr>
          <w:p w14:paraId="4BE93A47" w14:textId="77777777" w:rsidR="00286D3B" w:rsidRDefault="00286D3B">
            <w:pPr>
              <w:pStyle w:val="NormalWeb"/>
              <w:spacing w:before="0" w:beforeAutospacing="0" w:after="180" w:afterAutospacing="0"/>
              <w:rPr>
                <w:color w:val="222222"/>
                <w:sz w:val="18"/>
                <w:szCs w:val="18"/>
              </w:rPr>
            </w:pPr>
            <w:r>
              <w:rPr>
                <w:color w:val="222222"/>
                <w:sz w:val="18"/>
                <w:szCs w:val="18"/>
              </w:rPr>
              <w:t>LinkedIn, Google Careers</w:t>
            </w:r>
          </w:p>
        </w:tc>
      </w:tr>
      <w:tr w:rsidR="00286D3B" w14:paraId="7DDB99D5" w14:textId="77777777" w:rsidTr="00286D3B">
        <w:tc>
          <w:tcPr>
            <w:tcW w:w="1510" w:type="dxa"/>
            <w:hideMark/>
          </w:tcPr>
          <w:p w14:paraId="7F5A0973" w14:textId="77777777" w:rsidR="00286D3B" w:rsidRDefault="00286D3B">
            <w:pPr>
              <w:pStyle w:val="NormalWeb"/>
              <w:spacing w:before="0" w:beforeAutospacing="0" w:after="180" w:afterAutospacing="0"/>
              <w:rPr>
                <w:color w:val="222222"/>
                <w:sz w:val="18"/>
                <w:szCs w:val="18"/>
              </w:rPr>
            </w:pPr>
            <w:r>
              <w:rPr>
                <w:color w:val="222222"/>
                <w:sz w:val="18"/>
                <w:szCs w:val="18"/>
              </w:rPr>
              <w:t xml:space="preserve">NCR </w:t>
            </w:r>
            <w:proofErr w:type="spellStart"/>
            <w:r>
              <w:rPr>
                <w:color w:val="222222"/>
                <w:sz w:val="18"/>
                <w:szCs w:val="18"/>
              </w:rPr>
              <w:t>Voyix</w:t>
            </w:r>
            <w:proofErr w:type="spellEnd"/>
          </w:p>
        </w:tc>
        <w:tc>
          <w:tcPr>
            <w:tcW w:w="1487" w:type="dxa"/>
            <w:hideMark/>
          </w:tcPr>
          <w:p w14:paraId="3C298B52" w14:textId="77777777" w:rsidR="00286D3B" w:rsidRDefault="00286D3B">
            <w:pPr>
              <w:pStyle w:val="NormalWeb"/>
              <w:spacing w:before="0" w:beforeAutospacing="0" w:after="180" w:afterAutospacing="0"/>
              <w:rPr>
                <w:color w:val="222222"/>
                <w:sz w:val="18"/>
                <w:szCs w:val="18"/>
              </w:rPr>
            </w:pPr>
            <w:r>
              <w:rPr>
                <w:color w:val="222222"/>
                <w:sz w:val="18"/>
                <w:szCs w:val="18"/>
              </w:rPr>
              <w:t>864 Spring St. NW, Atlanta, GA 30308</w:t>
            </w:r>
          </w:p>
        </w:tc>
        <w:tc>
          <w:tcPr>
            <w:tcW w:w="1444" w:type="dxa"/>
            <w:hideMark/>
          </w:tcPr>
          <w:p w14:paraId="20D29D16" w14:textId="77777777" w:rsidR="00286D3B" w:rsidRDefault="00286D3B">
            <w:pPr>
              <w:pStyle w:val="NormalWeb"/>
              <w:spacing w:before="0" w:beforeAutospacing="0" w:after="180" w:afterAutospacing="0"/>
              <w:rPr>
                <w:color w:val="222222"/>
                <w:sz w:val="18"/>
                <w:szCs w:val="18"/>
              </w:rPr>
            </w:pPr>
            <w:r>
              <w:rPr>
                <w:color w:val="222222"/>
                <w:sz w:val="18"/>
                <w:szCs w:val="18"/>
              </w:rPr>
              <w:t>(937) 445-1936</w:t>
            </w:r>
          </w:p>
        </w:tc>
        <w:tc>
          <w:tcPr>
            <w:tcW w:w="2156" w:type="dxa"/>
            <w:hideMark/>
          </w:tcPr>
          <w:p w14:paraId="4AE115BB" w14:textId="77777777" w:rsidR="00286D3B" w:rsidRDefault="00286D3B">
            <w:pPr>
              <w:pStyle w:val="NormalWeb"/>
              <w:spacing w:before="0" w:beforeAutospacing="0" w:after="180" w:afterAutospacing="0"/>
              <w:rPr>
                <w:color w:val="222222"/>
                <w:sz w:val="18"/>
                <w:szCs w:val="18"/>
              </w:rPr>
            </w:pPr>
            <w:hyperlink r:id="rId13" w:tgtFrame="_blank" w:history="1">
              <w:r>
                <w:rPr>
                  <w:rStyle w:val="Hyperlink"/>
                  <w:color w:val="1155CC"/>
                  <w:sz w:val="18"/>
                  <w:szCs w:val="18"/>
                </w:rPr>
                <w:t>careers@ncrvoyix.com</w:t>
              </w:r>
            </w:hyperlink>
          </w:p>
        </w:tc>
        <w:tc>
          <w:tcPr>
            <w:tcW w:w="1498" w:type="dxa"/>
            <w:hideMark/>
          </w:tcPr>
          <w:p w14:paraId="380B7E60" w14:textId="77777777" w:rsidR="00286D3B" w:rsidRDefault="00286D3B">
            <w:pPr>
              <w:pStyle w:val="NormalWeb"/>
              <w:spacing w:before="0" w:beforeAutospacing="0" w:after="180" w:afterAutospacing="0"/>
              <w:rPr>
                <w:color w:val="222222"/>
                <w:sz w:val="18"/>
                <w:szCs w:val="18"/>
              </w:rPr>
            </w:pPr>
            <w:r>
              <w:rPr>
                <w:color w:val="222222"/>
                <w:sz w:val="18"/>
                <w:szCs w:val="18"/>
              </w:rPr>
              <w:t>Talent Acquisition</w:t>
            </w:r>
          </w:p>
        </w:tc>
        <w:tc>
          <w:tcPr>
            <w:tcW w:w="1481" w:type="dxa"/>
            <w:hideMark/>
          </w:tcPr>
          <w:p w14:paraId="2BFC01BE" w14:textId="77777777" w:rsidR="00286D3B" w:rsidRDefault="00286D3B">
            <w:pPr>
              <w:pStyle w:val="NormalWeb"/>
              <w:spacing w:before="0" w:beforeAutospacing="0" w:after="180" w:afterAutospacing="0"/>
              <w:rPr>
                <w:color w:val="222222"/>
                <w:sz w:val="18"/>
                <w:szCs w:val="18"/>
              </w:rPr>
            </w:pPr>
            <w:r>
              <w:rPr>
                <w:color w:val="222222"/>
                <w:sz w:val="18"/>
                <w:szCs w:val="18"/>
              </w:rPr>
              <w:t>Company website, LinkedIn</w:t>
            </w:r>
          </w:p>
        </w:tc>
      </w:tr>
      <w:tr w:rsidR="00286D3B" w14:paraId="7AE7E14A" w14:textId="77777777" w:rsidTr="00286D3B">
        <w:tc>
          <w:tcPr>
            <w:tcW w:w="1510" w:type="dxa"/>
            <w:hideMark/>
          </w:tcPr>
          <w:p w14:paraId="6CA968FA" w14:textId="77777777" w:rsidR="00286D3B" w:rsidRDefault="00286D3B">
            <w:pPr>
              <w:pStyle w:val="NormalWeb"/>
              <w:spacing w:before="0" w:beforeAutospacing="0" w:after="180" w:afterAutospacing="0"/>
              <w:rPr>
                <w:color w:val="222222"/>
                <w:sz w:val="18"/>
                <w:szCs w:val="18"/>
              </w:rPr>
            </w:pPr>
            <w:r>
              <w:rPr>
                <w:color w:val="222222"/>
                <w:sz w:val="18"/>
                <w:szCs w:val="18"/>
              </w:rPr>
              <w:t>Salesforce</w:t>
            </w:r>
          </w:p>
        </w:tc>
        <w:tc>
          <w:tcPr>
            <w:tcW w:w="1487" w:type="dxa"/>
            <w:hideMark/>
          </w:tcPr>
          <w:p w14:paraId="3A2D2E8A" w14:textId="77777777" w:rsidR="00286D3B" w:rsidRDefault="00286D3B">
            <w:pPr>
              <w:pStyle w:val="NormalWeb"/>
              <w:spacing w:before="0" w:beforeAutospacing="0" w:after="180" w:afterAutospacing="0"/>
              <w:rPr>
                <w:color w:val="222222"/>
                <w:sz w:val="18"/>
                <w:szCs w:val="18"/>
              </w:rPr>
            </w:pPr>
            <w:r>
              <w:rPr>
                <w:color w:val="222222"/>
                <w:sz w:val="18"/>
                <w:szCs w:val="18"/>
              </w:rPr>
              <w:t>415 Mission St., San Francisco, CA 94105</w:t>
            </w:r>
          </w:p>
        </w:tc>
        <w:tc>
          <w:tcPr>
            <w:tcW w:w="1444" w:type="dxa"/>
            <w:hideMark/>
          </w:tcPr>
          <w:p w14:paraId="725F3760" w14:textId="77777777" w:rsidR="00286D3B" w:rsidRDefault="00286D3B">
            <w:pPr>
              <w:pStyle w:val="NormalWeb"/>
              <w:spacing w:before="0" w:beforeAutospacing="0" w:after="180" w:afterAutospacing="0"/>
              <w:rPr>
                <w:color w:val="222222"/>
                <w:sz w:val="18"/>
                <w:szCs w:val="18"/>
              </w:rPr>
            </w:pPr>
            <w:r>
              <w:rPr>
                <w:color w:val="222222"/>
                <w:sz w:val="18"/>
                <w:szCs w:val="18"/>
              </w:rPr>
              <w:t>(415) 901-7000</w:t>
            </w:r>
          </w:p>
        </w:tc>
        <w:tc>
          <w:tcPr>
            <w:tcW w:w="2156" w:type="dxa"/>
            <w:hideMark/>
          </w:tcPr>
          <w:p w14:paraId="49DC5682" w14:textId="77777777" w:rsidR="00286D3B" w:rsidRDefault="00286D3B">
            <w:pPr>
              <w:pStyle w:val="NormalWeb"/>
              <w:spacing w:before="0" w:beforeAutospacing="0" w:after="180" w:afterAutospacing="0"/>
              <w:rPr>
                <w:color w:val="222222"/>
                <w:sz w:val="18"/>
                <w:szCs w:val="18"/>
              </w:rPr>
            </w:pPr>
            <w:hyperlink r:id="rId14" w:tgtFrame="_blank" w:history="1">
              <w:r>
                <w:rPr>
                  <w:rStyle w:val="Hyperlink"/>
                  <w:color w:val="1155CC"/>
                  <w:sz w:val="18"/>
                  <w:szCs w:val="18"/>
                </w:rPr>
                <w:t>recruiting@salesforce.com</w:t>
              </w:r>
            </w:hyperlink>
          </w:p>
        </w:tc>
        <w:tc>
          <w:tcPr>
            <w:tcW w:w="1498" w:type="dxa"/>
            <w:hideMark/>
          </w:tcPr>
          <w:p w14:paraId="24EFA427" w14:textId="77777777" w:rsidR="00286D3B" w:rsidRDefault="00286D3B">
            <w:pPr>
              <w:pStyle w:val="NormalWeb"/>
              <w:spacing w:before="0" w:beforeAutospacing="0" w:after="180" w:afterAutospacing="0"/>
              <w:rPr>
                <w:color w:val="222222"/>
                <w:sz w:val="18"/>
                <w:szCs w:val="18"/>
              </w:rPr>
            </w:pPr>
            <w:r>
              <w:rPr>
                <w:color w:val="222222"/>
                <w:sz w:val="18"/>
                <w:szCs w:val="18"/>
              </w:rPr>
              <w:t>Global Recruiting Team</w:t>
            </w:r>
          </w:p>
        </w:tc>
        <w:tc>
          <w:tcPr>
            <w:tcW w:w="1481" w:type="dxa"/>
            <w:hideMark/>
          </w:tcPr>
          <w:p w14:paraId="1879275D" w14:textId="77777777" w:rsidR="00286D3B" w:rsidRDefault="00286D3B">
            <w:pPr>
              <w:pStyle w:val="NormalWeb"/>
              <w:spacing w:before="0" w:beforeAutospacing="0" w:after="180" w:afterAutospacing="0"/>
              <w:rPr>
                <w:color w:val="222222"/>
                <w:sz w:val="18"/>
                <w:szCs w:val="18"/>
              </w:rPr>
            </w:pPr>
            <w:r>
              <w:rPr>
                <w:color w:val="222222"/>
                <w:sz w:val="18"/>
                <w:szCs w:val="18"/>
              </w:rPr>
              <w:t>LinkedIn, Salesforce Careers</w:t>
            </w:r>
          </w:p>
        </w:tc>
      </w:tr>
    </w:tbl>
    <w:p w14:paraId="73F1D978" w14:textId="77777777" w:rsidR="00286D3B" w:rsidRDefault="00286D3B" w:rsidP="00286D3B"/>
    <w:p w14:paraId="27C14A8E" w14:textId="22FA35E2" w:rsidR="00286D3B" w:rsidRDefault="00286D3B" w:rsidP="00286D3B">
      <w:r w:rsidRPr="00286D3B">
        <w:t>*Many large companies do not publicly list individual HR representatives. Instead, they provide recruiting or careers contact information or centralized talent acquisition teams.</w:t>
      </w:r>
    </w:p>
    <w:p w14:paraId="08E4352C" w14:textId="77777777" w:rsidR="00286D3B" w:rsidRDefault="00286D3B" w:rsidP="00286D3B"/>
    <w:p w14:paraId="2A1DAEF8" w14:textId="77777777" w:rsidR="00286D3B" w:rsidRPr="00286D3B" w:rsidRDefault="00286D3B" w:rsidP="00286D3B">
      <w:pPr>
        <w:rPr>
          <w:b/>
          <w:bCs/>
        </w:rPr>
      </w:pPr>
      <w:r w:rsidRPr="00286D3B">
        <w:rPr>
          <w:b/>
          <w:bCs/>
        </w:rPr>
        <w:lastRenderedPageBreak/>
        <w:t>Company Profile:</w:t>
      </w:r>
    </w:p>
    <w:p w14:paraId="33AE6D39" w14:textId="77777777" w:rsidR="00286D3B" w:rsidRDefault="00286D3B" w:rsidP="00286D3B">
      <w:r>
        <w:t>The Coca-Cola Company</w:t>
      </w:r>
    </w:p>
    <w:p w14:paraId="04D36DD5" w14:textId="6617EE16" w:rsidR="00286D3B" w:rsidRDefault="00286D3B" w:rsidP="00286D3B">
      <w:pPr>
        <w:ind w:firstLine="720"/>
      </w:pPr>
      <w:r>
        <w:t xml:space="preserve">The Coca-Cola Company is one of the world’s largest beverage companies and is headquartered in Atlanta, Georgia. Founded in 1892, the company operates in more than 200 countries and territories and markets over 200 beverage brands, including Coca-Cola, Sprite, Fanta, Powerade, Minute Maid, Dasani, and Smartwater. The company serves millions of consumers every day through an extensive network of bottling partners and retailers.  </w:t>
      </w:r>
    </w:p>
    <w:p w14:paraId="406EADD8" w14:textId="77777777" w:rsidR="00286D3B" w:rsidRDefault="00286D3B" w:rsidP="00286D3B">
      <w:pPr>
        <w:ind w:firstLine="720"/>
      </w:pPr>
    </w:p>
    <w:p w14:paraId="4D95C6A3" w14:textId="71101D85" w:rsidR="00286D3B" w:rsidRPr="00286D3B" w:rsidRDefault="00286D3B" w:rsidP="00286D3B">
      <w:pPr>
        <w:rPr>
          <w:b/>
          <w:bCs/>
        </w:rPr>
      </w:pPr>
      <w:r w:rsidRPr="00286D3B">
        <w:rPr>
          <w:b/>
          <w:bCs/>
        </w:rPr>
        <w:t>Locations</w:t>
      </w:r>
    </w:p>
    <w:p w14:paraId="05F233EF" w14:textId="77777777" w:rsidR="00286D3B" w:rsidRDefault="00286D3B" w:rsidP="00286D3B">
      <w:pPr>
        <w:pStyle w:val="ListParagraph"/>
        <w:numPr>
          <w:ilvl w:val="0"/>
          <w:numId w:val="1"/>
        </w:numPr>
      </w:pPr>
      <w:r>
        <w:t>Global headquarters: Atlanta, Georgia</w:t>
      </w:r>
    </w:p>
    <w:p w14:paraId="37BF0DB3" w14:textId="77777777" w:rsidR="00286D3B" w:rsidRDefault="00286D3B" w:rsidP="00286D3B">
      <w:pPr>
        <w:pStyle w:val="ListParagraph"/>
        <w:numPr>
          <w:ilvl w:val="0"/>
          <w:numId w:val="1"/>
        </w:numPr>
      </w:pPr>
      <w:r>
        <w:t>Operations in more than 200 countries and territories</w:t>
      </w:r>
    </w:p>
    <w:p w14:paraId="377D5682" w14:textId="77777777" w:rsidR="00286D3B" w:rsidRDefault="00286D3B" w:rsidP="00286D3B">
      <w:pPr>
        <w:pStyle w:val="ListParagraph"/>
        <w:numPr>
          <w:ilvl w:val="0"/>
          <w:numId w:val="1"/>
        </w:numPr>
      </w:pPr>
      <w:r>
        <w:t>Manufacturing, distribution, and regional offices located worldwide</w:t>
      </w:r>
    </w:p>
    <w:p w14:paraId="23FFE328" w14:textId="77777777" w:rsidR="00286D3B" w:rsidRDefault="00286D3B" w:rsidP="00286D3B"/>
    <w:p w14:paraId="5E6C81D5" w14:textId="1249604B" w:rsidR="00286D3B" w:rsidRPr="00286D3B" w:rsidRDefault="00286D3B" w:rsidP="00286D3B">
      <w:pPr>
        <w:rPr>
          <w:b/>
          <w:bCs/>
        </w:rPr>
      </w:pPr>
      <w:r w:rsidRPr="00286D3B">
        <w:rPr>
          <w:b/>
          <w:bCs/>
        </w:rPr>
        <w:t>Products and Services</w:t>
      </w:r>
    </w:p>
    <w:p w14:paraId="1D136F5F" w14:textId="77777777" w:rsidR="00286D3B" w:rsidRDefault="00286D3B" w:rsidP="00286D3B">
      <w:pPr>
        <w:pStyle w:val="ListParagraph"/>
        <w:numPr>
          <w:ilvl w:val="0"/>
          <w:numId w:val="2"/>
        </w:numPr>
      </w:pPr>
      <w:r>
        <w:t>Carbonated soft drinks</w:t>
      </w:r>
    </w:p>
    <w:p w14:paraId="0DA4544D" w14:textId="77777777" w:rsidR="00286D3B" w:rsidRDefault="00286D3B" w:rsidP="00286D3B">
      <w:pPr>
        <w:pStyle w:val="ListParagraph"/>
        <w:numPr>
          <w:ilvl w:val="0"/>
          <w:numId w:val="2"/>
        </w:numPr>
      </w:pPr>
      <w:r>
        <w:t>Bottled water</w:t>
      </w:r>
    </w:p>
    <w:p w14:paraId="7442B7B4" w14:textId="77777777" w:rsidR="00286D3B" w:rsidRDefault="00286D3B" w:rsidP="00286D3B">
      <w:pPr>
        <w:pStyle w:val="ListParagraph"/>
        <w:numPr>
          <w:ilvl w:val="0"/>
          <w:numId w:val="2"/>
        </w:numPr>
      </w:pPr>
      <w:r>
        <w:t>Sports drinks</w:t>
      </w:r>
    </w:p>
    <w:p w14:paraId="3E8E7B43" w14:textId="77777777" w:rsidR="00286D3B" w:rsidRDefault="00286D3B" w:rsidP="00286D3B">
      <w:pPr>
        <w:pStyle w:val="ListParagraph"/>
        <w:numPr>
          <w:ilvl w:val="0"/>
          <w:numId w:val="2"/>
        </w:numPr>
      </w:pPr>
      <w:r>
        <w:t>Coffee and tea beverages</w:t>
      </w:r>
    </w:p>
    <w:p w14:paraId="7B1B9161" w14:textId="77777777" w:rsidR="00286D3B" w:rsidRDefault="00286D3B" w:rsidP="00286D3B">
      <w:pPr>
        <w:pStyle w:val="ListParagraph"/>
        <w:numPr>
          <w:ilvl w:val="0"/>
          <w:numId w:val="2"/>
        </w:numPr>
      </w:pPr>
      <w:r>
        <w:t>Juices</w:t>
      </w:r>
    </w:p>
    <w:p w14:paraId="6BA5207C" w14:textId="77777777" w:rsidR="00286D3B" w:rsidRDefault="00286D3B" w:rsidP="00286D3B">
      <w:pPr>
        <w:pStyle w:val="ListParagraph"/>
        <w:numPr>
          <w:ilvl w:val="0"/>
          <w:numId w:val="2"/>
        </w:numPr>
      </w:pPr>
      <w:r>
        <w:t>Energy drinks</w:t>
      </w:r>
    </w:p>
    <w:p w14:paraId="38DC24C4" w14:textId="77777777" w:rsidR="00286D3B" w:rsidRDefault="00286D3B" w:rsidP="00286D3B">
      <w:pPr>
        <w:pStyle w:val="ListParagraph"/>
        <w:numPr>
          <w:ilvl w:val="0"/>
          <w:numId w:val="2"/>
        </w:numPr>
      </w:pPr>
      <w:r>
        <w:t>Ready-to-drink beverages</w:t>
      </w:r>
    </w:p>
    <w:p w14:paraId="043E2EA4" w14:textId="77777777" w:rsidR="00286D3B" w:rsidRDefault="00286D3B" w:rsidP="00286D3B"/>
    <w:p w14:paraId="707B4672" w14:textId="774A9B8C" w:rsidR="00286D3B" w:rsidRPr="00286D3B" w:rsidRDefault="00286D3B" w:rsidP="00286D3B">
      <w:pPr>
        <w:rPr>
          <w:b/>
          <w:bCs/>
        </w:rPr>
      </w:pPr>
      <w:r w:rsidRPr="00286D3B">
        <w:rPr>
          <w:b/>
          <w:bCs/>
        </w:rPr>
        <w:t>Employees</w:t>
      </w:r>
    </w:p>
    <w:p w14:paraId="7885C347" w14:textId="77777777" w:rsidR="00286D3B" w:rsidRDefault="00286D3B" w:rsidP="00286D3B">
      <w:r>
        <w:t xml:space="preserve">Approximately 80,000 employees worldwide.  </w:t>
      </w:r>
    </w:p>
    <w:p w14:paraId="10B1FF54" w14:textId="77777777" w:rsidR="00286D3B" w:rsidRDefault="00286D3B" w:rsidP="00286D3B"/>
    <w:p w14:paraId="6B2D7C9B" w14:textId="77777777" w:rsidR="00286D3B" w:rsidRDefault="00286D3B" w:rsidP="00286D3B">
      <w:pPr>
        <w:rPr>
          <w:b/>
          <w:bCs/>
        </w:rPr>
      </w:pPr>
    </w:p>
    <w:p w14:paraId="148CFF58" w14:textId="77777777" w:rsidR="00286D3B" w:rsidRDefault="00286D3B" w:rsidP="00286D3B">
      <w:pPr>
        <w:rPr>
          <w:b/>
          <w:bCs/>
        </w:rPr>
      </w:pPr>
    </w:p>
    <w:p w14:paraId="47B5AF02" w14:textId="77777777" w:rsidR="00286D3B" w:rsidRDefault="00286D3B" w:rsidP="00286D3B">
      <w:pPr>
        <w:rPr>
          <w:b/>
          <w:bCs/>
        </w:rPr>
      </w:pPr>
    </w:p>
    <w:p w14:paraId="630DB3BE" w14:textId="77777777" w:rsidR="00286D3B" w:rsidRDefault="00286D3B" w:rsidP="00286D3B">
      <w:pPr>
        <w:rPr>
          <w:b/>
          <w:bCs/>
        </w:rPr>
      </w:pPr>
    </w:p>
    <w:p w14:paraId="0C61D828" w14:textId="77777777" w:rsidR="00286D3B" w:rsidRDefault="00286D3B" w:rsidP="00286D3B">
      <w:pPr>
        <w:rPr>
          <w:b/>
          <w:bCs/>
        </w:rPr>
      </w:pPr>
    </w:p>
    <w:p w14:paraId="5696A8FD" w14:textId="77777777" w:rsidR="00286D3B" w:rsidRDefault="00286D3B" w:rsidP="00286D3B">
      <w:pPr>
        <w:rPr>
          <w:b/>
          <w:bCs/>
        </w:rPr>
      </w:pPr>
    </w:p>
    <w:p w14:paraId="3EA182B7" w14:textId="20AE3792" w:rsidR="00286D3B" w:rsidRPr="00286D3B" w:rsidRDefault="00286D3B" w:rsidP="00286D3B">
      <w:pPr>
        <w:rPr>
          <w:b/>
          <w:bCs/>
        </w:rPr>
      </w:pPr>
      <w:r w:rsidRPr="00286D3B">
        <w:rPr>
          <w:b/>
          <w:bCs/>
        </w:rPr>
        <w:lastRenderedPageBreak/>
        <w:t>Clients Served</w:t>
      </w:r>
    </w:p>
    <w:p w14:paraId="5807BC91" w14:textId="77777777" w:rsidR="00286D3B" w:rsidRDefault="00286D3B" w:rsidP="00286D3B">
      <w:pPr>
        <w:pStyle w:val="ListParagraph"/>
        <w:numPr>
          <w:ilvl w:val="0"/>
          <w:numId w:val="3"/>
        </w:numPr>
      </w:pPr>
      <w:r>
        <w:t>Restaurants</w:t>
      </w:r>
    </w:p>
    <w:p w14:paraId="3BD9F33F" w14:textId="77777777" w:rsidR="00286D3B" w:rsidRDefault="00286D3B" w:rsidP="00286D3B">
      <w:pPr>
        <w:pStyle w:val="ListParagraph"/>
        <w:numPr>
          <w:ilvl w:val="0"/>
          <w:numId w:val="3"/>
        </w:numPr>
      </w:pPr>
      <w:proofErr w:type="gramStart"/>
      <w:r>
        <w:t>Grocery</w:t>
      </w:r>
      <w:proofErr w:type="gramEnd"/>
      <w:r>
        <w:t xml:space="preserve"> stores</w:t>
      </w:r>
    </w:p>
    <w:p w14:paraId="3355994B" w14:textId="77777777" w:rsidR="00286D3B" w:rsidRDefault="00286D3B" w:rsidP="00286D3B">
      <w:pPr>
        <w:pStyle w:val="ListParagraph"/>
        <w:numPr>
          <w:ilvl w:val="0"/>
          <w:numId w:val="3"/>
        </w:numPr>
      </w:pPr>
      <w:r>
        <w:t>Retail chains</w:t>
      </w:r>
    </w:p>
    <w:p w14:paraId="75E6B12D" w14:textId="77777777" w:rsidR="00286D3B" w:rsidRDefault="00286D3B" w:rsidP="00286D3B">
      <w:pPr>
        <w:pStyle w:val="ListParagraph"/>
        <w:numPr>
          <w:ilvl w:val="0"/>
          <w:numId w:val="3"/>
        </w:numPr>
      </w:pPr>
      <w:r>
        <w:t>Entertainment venues</w:t>
      </w:r>
    </w:p>
    <w:p w14:paraId="2E2810DF" w14:textId="77777777" w:rsidR="00286D3B" w:rsidRDefault="00286D3B" w:rsidP="00286D3B">
      <w:pPr>
        <w:pStyle w:val="ListParagraph"/>
        <w:numPr>
          <w:ilvl w:val="0"/>
          <w:numId w:val="3"/>
        </w:numPr>
      </w:pPr>
      <w:r>
        <w:t>Hotels</w:t>
      </w:r>
    </w:p>
    <w:p w14:paraId="521C08DD" w14:textId="77777777" w:rsidR="00286D3B" w:rsidRDefault="00286D3B" w:rsidP="00286D3B">
      <w:pPr>
        <w:pStyle w:val="ListParagraph"/>
        <w:numPr>
          <w:ilvl w:val="0"/>
          <w:numId w:val="3"/>
        </w:numPr>
      </w:pPr>
      <w:r>
        <w:t>Schools</w:t>
      </w:r>
    </w:p>
    <w:p w14:paraId="188CD590" w14:textId="77777777" w:rsidR="00286D3B" w:rsidRDefault="00286D3B" w:rsidP="00286D3B">
      <w:pPr>
        <w:pStyle w:val="ListParagraph"/>
        <w:numPr>
          <w:ilvl w:val="0"/>
          <w:numId w:val="3"/>
        </w:numPr>
      </w:pPr>
      <w:r>
        <w:t>Convenience stores</w:t>
      </w:r>
    </w:p>
    <w:p w14:paraId="6DE9AF88" w14:textId="77777777" w:rsidR="00286D3B" w:rsidRDefault="00286D3B" w:rsidP="00286D3B">
      <w:pPr>
        <w:pStyle w:val="ListParagraph"/>
        <w:numPr>
          <w:ilvl w:val="0"/>
          <w:numId w:val="3"/>
        </w:numPr>
      </w:pPr>
      <w:r>
        <w:t>Millions of consumers globally</w:t>
      </w:r>
    </w:p>
    <w:p w14:paraId="3B31134C" w14:textId="77777777" w:rsidR="00286D3B" w:rsidRDefault="00286D3B" w:rsidP="00286D3B"/>
    <w:p w14:paraId="38FFD36B" w14:textId="178DEFB1" w:rsidR="00286D3B" w:rsidRPr="00286D3B" w:rsidRDefault="00286D3B" w:rsidP="00286D3B">
      <w:pPr>
        <w:rPr>
          <w:b/>
          <w:bCs/>
        </w:rPr>
      </w:pPr>
      <w:r w:rsidRPr="00286D3B">
        <w:rPr>
          <w:b/>
          <w:bCs/>
        </w:rPr>
        <w:t>Awards and Recognition</w:t>
      </w:r>
    </w:p>
    <w:p w14:paraId="46ED89CB" w14:textId="77777777" w:rsidR="00286D3B" w:rsidRDefault="00286D3B" w:rsidP="00286D3B">
      <w:pPr>
        <w:pStyle w:val="ListParagraph"/>
        <w:numPr>
          <w:ilvl w:val="0"/>
          <w:numId w:val="4"/>
        </w:numPr>
      </w:pPr>
      <w:r>
        <w:t>Frequently recognized among the world’s most valuable brands.</w:t>
      </w:r>
    </w:p>
    <w:p w14:paraId="21CC18D3" w14:textId="77777777" w:rsidR="00286D3B" w:rsidRDefault="00286D3B" w:rsidP="00286D3B">
      <w:pPr>
        <w:pStyle w:val="ListParagraph"/>
        <w:numPr>
          <w:ilvl w:val="0"/>
          <w:numId w:val="4"/>
        </w:numPr>
      </w:pPr>
      <w:r>
        <w:t xml:space="preserve">Regularly appears on lists of top employers and best workplaces through organizations such as Great Place to Work and LinkedIn.  </w:t>
      </w:r>
    </w:p>
    <w:p w14:paraId="48F31339" w14:textId="77777777" w:rsidR="00286D3B" w:rsidRDefault="00286D3B" w:rsidP="00286D3B"/>
    <w:p w14:paraId="2DE11598" w14:textId="458636DA" w:rsidR="00286D3B" w:rsidRPr="00286D3B" w:rsidRDefault="00286D3B" w:rsidP="00286D3B">
      <w:pPr>
        <w:rPr>
          <w:b/>
          <w:bCs/>
        </w:rPr>
      </w:pPr>
      <w:r w:rsidRPr="00286D3B">
        <w:rPr>
          <w:b/>
          <w:bCs/>
        </w:rPr>
        <w:t>Community and Environmental Contributions</w:t>
      </w:r>
    </w:p>
    <w:p w14:paraId="1BB4270F" w14:textId="77777777" w:rsidR="00286D3B" w:rsidRDefault="00286D3B" w:rsidP="00286D3B">
      <w:pPr>
        <w:ind w:firstLine="720"/>
      </w:pPr>
      <w:r>
        <w:t xml:space="preserve">The Coca-Cola Company invests heavily in sustainability initiatives, including reducing packaging waste, increasing the use of recycled materials, improving water stewardship, and lowering carbon emissions. The company also supports education, disaster relief, community development, and charitable organizations through grants and volunteer programs worldwide.  </w:t>
      </w:r>
    </w:p>
    <w:p w14:paraId="0A466D04" w14:textId="77777777" w:rsidR="00286D3B" w:rsidRDefault="00286D3B" w:rsidP="00286D3B"/>
    <w:p w14:paraId="02E1921A" w14:textId="30355D3B" w:rsidR="00286D3B" w:rsidRPr="00286D3B" w:rsidRDefault="00286D3B" w:rsidP="00286D3B">
      <w:pPr>
        <w:rPr>
          <w:b/>
          <w:bCs/>
        </w:rPr>
      </w:pPr>
      <w:r w:rsidRPr="00286D3B">
        <w:rPr>
          <w:b/>
          <w:bCs/>
        </w:rPr>
        <w:t>Why It Appeals to Me</w:t>
      </w:r>
    </w:p>
    <w:p w14:paraId="75464D5E" w14:textId="77777777" w:rsidR="00286D3B" w:rsidRDefault="00286D3B" w:rsidP="00286D3B">
      <w:pPr>
        <w:ind w:firstLine="720"/>
      </w:pPr>
      <w:r>
        <w:t>As someone pursuing a degree in marketing with extensive leadership experience from the U.S. Army, The Coca-Cola Company is an attractive employer because it offers opportunities in marketing, brand management, and leadership development. Its global presence, commitment to innovation, and focus on community involvement make it an organization where I could continue developing professionally while contributing to one of the world’s most recognized brands</w:t>
      </w:r>
      <w:r>
        <w:t>.</w:t>
      </w:r>
    </w:p>
    <w:p w14:paraId="649D3FC2" w14:textId="77777777" w:rsidR="00286D3B" w:rsidRDefault="00286D3B" w:rsidP="00286D3B">
      <w:pPr>
        <w:ind w:firstLine="720"/>
      </w:pPr>
    </w:p>
    <w:p w14:paraId="4BAB38B5" w14:textId="77777777" w:rsidR="00286D3B" w:rsidRDefault="00286D3B" w:rsidP="00286D3B">
      <w:pPr>
        <w:ind w:firstLine="720"/>
      </w:pPr>
    </w:p>
    <w:p w14:paraId="0296B830" w14:textId="77777777" w:rsidR="00286D3B" w:rsidRDefault="00286D3B" w:rsidP="00286D3B">
      <w:pPr>
        <w:ind w:firstLine="720"/>
      </w:pPr>
    </w:p>
    <w:p w14:paraId="7925E00F" w14:textId="77777777" w:rsidR="00286D3B" w:rsidRDefault="00286D3B" w:rsidP="00286D3B">
      <w:pPr>
        <w:ind w:firstLine="720"/>
      </w:pPr>
    </w:p>
    <w:p w14:paraId="408ECA8B" w14:textId="67A8C0AC" w:rsidR="00286D3B" w:rsidRPr="00286D3B" w:rsidRDefault="00286D3B" w:rsidP="00286D3B">
      <w:pPr>
        <w:ind w:firstLine="720"/>
        <w:jc w:val="center"/>
        <w:rPr>
          <w:b/>
          <w:bCs/>
        </w:rPr>
      </w:pPr>
      <w:r w:rsidRPr="00286D3B">
        <w:rPr>
          <w:b/>
          <w:bCs/>
        </w:rPr>
        <w:lastRenderedPageBreak/>
        <w:t>Reference</w:t>
      </w:r>
      <w:r>
        <w:rPr>
          <w:b/>
          <w:bCs/>
        </w:rPr>
        <w:t>s</w:t>
      </w:r>
      <w:r w:rsidRPr="00286D3B">
        <w:rPr>
          <w:b/>
          <w:bCs/>
        </w:rPr>
        <w:t xml:space="preserve">/Sources </w:t>
      </w:r>
    </w:p>
    <w:p w14:paraId="475A258F" w14:textId="77777777" w:rsidR="00286D3B" w:rsidRDefault="00286D3B" w:rsidP="00286D3B">
      <w:r>
        <w:t xml:space="preserve">LinkedIn Company Pages  </w:t>
      </w:r>
    </w:p>
    <w:p w14:paraId="685FCCF1" w14:textId="77777777" w:rsidR="00286D3B" w:rsidRDefault="00286D3B" w:rsidP="00286D3B">
      <w:r>
        <w:t>Company Career Websites</w:t>
      </w:r>
    </w:p>
    <w:p w14:paraId="3E462C44" w14:textId="77777777" w:rsidR="00286D3B" w:rsidRDefault="00286D3B" w:rsidP="00286D3B">
      <w:r>
        <w:t xml:space="preserve">Great Place to Work – Fortune Best Companies to Work For  </w:t>
      </w:r>
    </w:p>
    <w:p w14:paraId="4F54FF41" w14:textId="251D0A11" w:rsidR="00286D3B" w:rsidRDefault="00286D3B" w:rsidP="00286D3B">
      <w:r>
        <w:t>Glassdoor/Indeed company profiles (employment information)</w:t>
      </w:r>
    </w:p>
    <w:p w14:paraId="5010912A" w14:textId="77777777" w:rsidR="00286D3B" w:rsidRDefault="00286D3B" w:rsidP="00286D3B"/>
    <w:sectPr w:rsidR="00286D3B" w:rsidSect="005C4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92B22"/>
    <w:multiLevelType w:val="hybridMultilevel"/>
    <w:tmpl w:val="D3EEE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0C1B56"/>
    <w:multiLevelType w:val="hybridMultilevel"/>
    <w:tmpl w:val="EEF2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E2465C"/>
    <w:multiLevelType w:val="hybridMultilevel"/>
    <w:tmpl w:val="EE8A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B527A3"/>
    <w:multiLevelType w:val="hybridMultilevel"/>
    <w:tmpl w:val="B854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785016">
    <w:abstractNumId w:val="1"/>
  </w:num>
  <w:num w:numId="2" w16cid:durableId="1849977185">
    <w:abstractNumId w:val="3"/>
  </w:num>
  <w:num w:numId="3" w16cid:durableId="781532108">
    <w:abstractNumId w:val="2"/>
  </w:num>
  <w:num w:numId="4" w16cid:durableId="192425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D3B"/>
    <w:rsid w:val="001A5D18"/>
    <w:rsid w:val="00286D3B"/>
    <w:rsid w:val="005C4306"/>
    <w:rsid w:val="00B74BFF"/>
    <w:rsid w:val="00BC292E"/>
    <w:rsid w:val="00DB7E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37E77"/>
  <w15:chartTrackingRefBased/>
  <w15:docId w15:val="{F3D8C3A4-6B74-422E-99D6-A2587EEE1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306"/>
  </w:style>
  <w:style w:type="paragraph" w:styleId="Heading1">
    <w:name w:val="heading 1"/>
    <w:basedOn w:val="Normal"/>
    <w:next w:val="Normal"/>
    <w:link w:val="Heading1Char"/>
    <w:uiPriority w:val="9"/>
    <w:qFormat/>
    <w:rsid w:val="00286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D3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D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6D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6D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6D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6D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6D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D3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D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6D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6D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6D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6D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6D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6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D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D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6D3B"/>
    <w:pPr>
      <w:spacing w:before="160"/>
      <w:jc w:val="center"/>
    </w:pPr>
    <w:rPr>
      <w:i/>
      <w:iCs/>
      <w:color w:val="404040" w:themeColor="text1" w:themeTint="BF"/>
    </w:rPr>
  </w:style>
  <w:style w:type="character" w:customStyle="1" w:styleId="QuoteChar">
    <w:name w:val="Quote Char"/>
    <w:basedOn w:val="DefaultParagraphFont"/>
    <w:link w:val="Quote"/>
    <w:uiPriority w:val="29"/>
    <w:rsid w:val="00286D3B"/>
    <w:rPr>
      <w:i/>
      <w:iCs/>
      <w:color w:val="404040" w:themeColor="text1" w:themeTint="BF"/>
    </w:rPr>
  </w:style>
  <w:style w:type="paragraph" w:styleId="ListParagraph">
    <w:name w:val="List Paragraph"/>
    <w:basedOn w:val="Normal"/>
    <w:uiPriority w:val="34"/>
    <w:qFormat/>
    <w:rsid w:val="00286D3B"/>
    <w:pPr>
      <w:ind w:left="720"/>
      <w:contextualSpacing/>
    </w:pPr>
  </w:style>
  <w:style w:type="character" w:styleId="IntenseEmphasis">
    <w:name w:val="Intense Emphasis"/>
    <w:basedOn w:val="DefaultParagraphFont"/>
    <w:uiPriority w:val="21"/>
    <w:qFormat/>
    <w:rsid w:val="00286D3B"/>
    <w:rPr>
      <w:i/>
      <w:iCs/>
      <w:color w:val="0F4761" w:themeColor="accent1" w:themeShade="BF"/>
    </w:rPr>
  </w:style>
  <w:style w:type="paragraph" w:styleId="IntenseQuote">
    <w:name w:val="Intense Quote"/>
    <w:basedOn w:val="Normal"/>
    <w:next w:val="Normal"/>
    <w:link w:val="IntenseQuoteChar"/>
    <w:uiPriority w:val="30"/>
    <w:qFormat/>
    <w:rsid w:val="00286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D3B"/>
    <w:rPr>
      <w:i/>
      <w:iCs/>
      <w:color w:val="0F4761" w:themeColor="accent1" w:themeShade="BF"/>
    </w:rPr>
  </w:style>
  <w:style w:type="character" w:styleId="IntenseReference">
    <w:name w:val="Intense Reference"/>
    <w:basedOn w:val="DefaultParagraphFont"/>
    <w:uiPriority w:val="32"/>
    <w:qFormat/>
    <w:rsid w:val="00286D3B"/>
    <w:rPr>
      <w:b/>
      <w:bCs/>
      <w:smallCaps/>
      <w:color w:val="0F4761" w:themeColor="accent1" w:themeShade="BF"/>
      <w:spacing w:val="5"/>
    </w:rPr>
  </w:style>
  <w:style w:type="character" w:styleId="Hyperlink">
    <w:name w:val="Hyperlink"/>
    <w:basedOn w:val="DefaultParagraphFont"/>
    <w:uiPriority w:val="99"/>
    <w:unhideWhenUsed/>
    <w:rsid w:val="00286D3B"/>
    <w:rPr>
      <w:color w:val="467886" w:themeColor="hyperlink"/>
      <w:u w:val="single"/>
    </w:rPr>
  </w:style>
  <w:style w:type="character" w:styleId="UnresolvedMention">
    <w:name w:val="Unresolved Mention"/>
    <w:basedOn w:val="DefaultParagraphFont"/>
    <w:uiPriority w:val="99"/>
    <w:semiHidden/>
    <w:unhideWhenUsed/>
    <w:rsid w:val="00286D3B"/>
    <w:rPr>
      <w:color w:val="605E5C"/>
      <w:shd w:val="clear" w:color="auto" w:fill="E1DFDD"/>
    </w:rPr>
  </w:style>
  <w:style w:type="table" w:styleId="TableGrid">
    <w:name w:val="Table Grid"/>
    <w:basedOn w:val="TableNormal"/>
    <w:uiPriority w:val="39"/>
    <w:rsid w:val="00286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6D3B"/>
    <w:pPr>
      <w:spacing w:before="100" w:beforeAutospacing="1" w:after="100" w:afterAutospacing="1" w:line="240" w:lineRule="auto"/>
    </w:pPr>
    <w:rPr>
      <w:rFonts w:eastAsia="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khr@microsoft.com" TargetMode="External"/><Relationship Id="rId13" Type="http://schemas.openxmlformats.org/officeDocument/2006/relationships/hyperlink" Target="mailto:careers@ncrvoyix.com" TargetMode="External"/><Relationship Id="rId3" Type="http://schemas.openxmlformats.org/officeDocument/2006/relationships/settings" Target="settings.xml"/><Relationship Id="rId7" Type="http://schemas.openxmlformats.org/officeDocument/2006/relationships/hyperlink" Target="mailto:careers@delta.com" TargetMode="External"/><Relationship Id="rId12" Type="http://schemas.openxmlformats.org/officeDocument/2006/relationships/hyperlink" Target="mailto:staffing@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taffing@homedepot.com" TargetMode="External"/><Relationship Id="rId11" Type="http://schemas.openxmlformats.org/officeDocument/2006/relationships/hyperlink" Target="mailto:talent@ngc.com" TargetMode="External"/><Relationship Id="rId5" Type="http://schemas.openxmlformats.org/officeDocument/2006/relationships/hyperlink" Target="mailto:careers@coca-cola.com" TargetMode="External"/><Relationship Id="rId15" Type="http://schemas.openxmlformats.org/officeDocument/2006/relationships/fontTable" Target="fontTable.xml"/><Relationship Id="rId10" Type="http://schemas.openxmlformats.org/officeDocument/2006/relationships/hyperlink" Target="mailto:careers.help@lmco.com" TargetMode="External"/><Relationship Id="rId4" Type="http://schemas.openxmlformats.org/officeDocument/2006/relationships/webSettings" Target="webSettings.xml"/><Relationship Id="rId9" Type="http://schemas.openxmlformats.org/officeDocument/2006/relationships/hyperlink" Target="mailto:recruiting@amazon.com" TargetMode="External"/><Relationship Id="rId14" Type="http://schemas.openxmlformats.org/officeDocument/2006/relationships/hyperlink" Target="mailto:recruiting@salesfor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713</Words>
  <Characters>4069</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Howell, Zachary</dc:creator>
  <cp:keywords/>
  <dc:description/>
  <cp:lastModifiedBy>Howell, Zachary</cp:lastModifiedBy>
  <cp:revision>1</cp:revision>
  <dcterms:created xsi:type="dcterms:W3CDTF">2026-06-25T03:11:00Z</dcterms:created>
  <dcterms:modified xsi:type="dcterms:W3CDTF">2026-06-25T03:26:00Z</dcterms:modified>
</cp:coreProperties>
</file>