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R: Se han respetado los plazos establecidos por los integrantes del equipo. Los principales factores que han favorecido el desarrollo del proyecto son la buena comunicacion entre los miembros y la realizacion de pruebas en ramas independientes a la principal.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R: Voy a enfrentar de la mejor manera llendo de apoco y seguro en los cambios que se realizaran en el proyecto.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Evaluó bajo mi trabajo ya que no he aportado mucho al proyecto, he tenido algunos problemas personales y algunas operaciones.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Ahora me metere full en el proyecto, mejorando validaciones y mejorando errores de tipeo.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R: Tengo inquietudes en algunos cambios que hacer.</w:t>
            </w:r>
          </w:p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Más que nada preguntar el cómo hacer las cosas.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R: Están bien la mayoría de actividades solo falta afinar bien en quién debe realizarlas pero en si estan bien.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7lmbiunh2j70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R: Por parte de carlos esta bien el trabajo, tanto benja como yo Bastian estamos al debe y nos pondremos las pilas de ahora en adelante con todo.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0JSiyuexJSnZxJbfMkAVEgzCEA==">CgMxLjAyDmguN2xtYml1bmgyajcwOAByITE2NFlyRy1paDdlczlxZXFnQ1VWOW5uQlZNc3hCT0RnSg==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