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949A6" w14:textId="77777777" w:rsidR="006D1B12" w:rsidRDefault="006D1B12" w:rsidP="00EA6458">
      <w:pPr>
        <w:widowControl w:val="0"/>
        <w:autoSpaceDE w:val="0"/>
        <w:autoSpaceDN w:val="0"/>
        <w:adjustRightInd w:val="0"/>
        <w:spacing w:after="0" w:line="240" w:lineRule="auto"/>
        <w:ind w:right="175"/>
        <w:jc w:val="center"/>
        <w:rPr>
          <w:rFonts w:ascii="Times New Roman" w:hAnsi="Times New Roman" w:cs="Times New Roman"/>
          <w:b/>
          <w:bCs/>
          <w:w w:val="99"/>
          <w:sz w:val="24"/>
          <w:szCs w:val="24"/>
        </w:rPr>
      </w:pPr>
      <w:bookmarkStart w:id="0" w:name="_Hlk76547932"/>
    </w:p>
    <w:p w14:paraId="66F37327" w14:textId="33FAFE44" w:rsidR="00EA6458" w:rsidRPr="00370A82" w:rsidRDefault="00EA6458" w:rsidP="00EA6458">
      <w:pPr>
        <w:widowControl w:val="0"/>
        <w:autoSpaceDE w:val="0"/>
        <w:autoSpaceDN w:val="0"/>
        <w:adjustRightInd w:val="0"/>
        <w:spacing w:after="0" w:line="240" w:lineRule="auto"/>
        <w:ind w:right="175"/>
        <w:jc w:val="center"/>
        <w:rPr>
          <w:rFonts w:ascii="Times New Roman" w:hAnsi="Times New Roman" w:cs="Times New Roman"/>
          <w:sz w:val="24"/>
          <w:szCs w:val="24"/>
        </w:rPr>
      </w:pPr>
      <w:r>
        <w:rPr>
          <w:rFonts w:ascii="Times New Roman" w:hAnsi="Times New Roman" w:cs="Times New Roman"/>
          <w:b/>
          <w:bCs/>
          <w:w w:val="99"/>
          <w:sz w:val="24"/>
          <w:szCs w:val="24"/>
        </w:rPr>
        <w:t>A</w:t>
      </w:r>
      <w:r>
        <w:rPr>
          <w:rFonts w:ascii="Times New Roman" w:hAnsi="Times New Roman" w:cs="Times New Roman"/>
          <w:b/>
          <w:bCs/>
          <w:spacing w:val="1"/>
          <w:w w:val="114"/>
          <w:sz w:val="24"/>
          <w:szCs w:val="24"/>
        </w:rPr>
        <w:t>ix Marseille Université - Campus Luminy</w:t>
      </w:r>
    </w:p>
    <w:bookmarkEnd w:id="0"/>
    <w:p w14:paraId="24959FE6" w14:textId="77777777" w:rsidR="00EA6458" w:rsidRDefault="00EA6458" w:rsidP="00EA6458">
      <w:pPr>
        <w:widowControl w:val="0"/>
        <w:autoSpaceDE w:val="0"/>
        <w:autoSpaceDN w:val="0"/>
        <w:adjustRightInd w:val="0"/>
        <w:spacing w:after="0" w:line="240" w:lineRule="auto"/>
        <w:jc w:val="center"/>
        <w:rPr>
          <w:rFonts w:ascii="Times New Roman" w:hAnsi="Times New Roman" w:cs="Times New Roman"/>
          <w:spacing w:val="-2"/>
          <w:w w:val="119"/>
          <w:sz w:val="30"/>
          <w:szCs w:val="30"/>
        </w:rPr>
      </w:pPr>
    </w:p>
    <w:p w14:paraId="1B23F048" w14:textId="77777777" w:rsidR="00EA6458" w:rsidRPr="00C83528" w:rsidRDefault="00EA6458" w:rsidP="00EA6458">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pacing w:val="-2"/>
          <w:w w:val="119"/>
          <w:sz w:val="28"/>
          <w:szCs w:val="28"/>
        </w:rPr>
        <w:t>UFR des Sciences</w:t>
      </w:r>
    </w:p>
    <w:p w14:paraId="4CC5B6B3" w14:textId="77777777" w:rsidR="00EA6458" w:rsidRPr="00C23B03" w:rsidRDefault="00EA6458" w:rsidP="00EA6458">
      <w:pPr>
        <w:widowControl w:val="0"/>
        <w:autoSpaceDE w:val="0"/>
        <w:autoSpaceDN w:val="0"/>
        <w:adjustRightInd w:val="0"/>
        <w:spacing w:before="12" w:after="0" w:line="240" w:lineRule="auto"/>
        <w:ind w:right="1595"/>
        <w:jc w:val="center"/>
        <w:rPr>
          <w:rFonts w:ascii="Times New Roman" w:hAnsi="Times New Roman" w:cs="Times New Roman"/>
          <w:spacing w:val="5"/>
          <w:w w:val="99"/>
          <w:sz w:val="32"/>
          <w:szCs w:val="32"/>
        </w:rPr>
      </w:pPr>
      <w:r w:rsidRPr="00C83528">
        <w:rPr>
          <w:rFonts w:ascii="Times New Roman" w:hAnsi="Times New Roman" w:cs="Times New Roman"/>
          <w:w w:val="108"/>
          <w:sz w:val="32"/>
          <w:szCs w:val="32"/>
        </w:rPr>
        <w:t xml:space="preserve">    </w:t>
      </w:r>
    </w:p>
    <w:p w14:paraId="57FEC1E0" w14:textId="77777777" w:rsidR="00EA6458" w:rsidRDefault="00EA6458" w:rsidP="00EA6458">
      <w:pPr>
        <w:widowControl w:val="0"/>
        <w:autoSpaceDE w:val="0"/>
        <w:autoSpaceDN w:val="0"/>
        <w:adjustRightInd w:val="0"/>
        <w:spacing w:after="0" w:line="200" w:lineRule="exact"/>
        <w:jc w:val="center"/>
        <w:rPr>
          <w:rFonts w:ascii="Times New Roman" w:hAnsi="Times New Roman" w:cs="Times New Roman"/>
          <w:sz w:val="18"/>
          <w:szCs w:val="18"/>
        </w:rPr>
      </w:pPr>
    </w:p>
    <w:p w14:paraId="636087D6" w14:textId="77777777" w:rsidR="00EA6458" w:rsidRDefault="00EA6458" w:rsidP="00EA6458">
      <w:pPr>
        <w:widowControl w:val="0"/>
        <w:autoSpaceDE w:val="0"/>
        <w:autoSpaceDN w:val="0"/>
        <w:adjustRightInd w:val="0"/>
        <w:spacing w:after="0" w:line="200" w:lineRule="exact"/>
        <w:jc w:val="center"/>
        <w:rPr>
          <w:rFonts w:ascii="Times New Roman" w:hAnsi="Times New Roman" w:cs="Times New Roman"/>
          <w:sz w:val="18"/>
          <w:szCs w:val="18"/>
        </w:rPr>
      </w:pPr>
    </w:p>
    <w:p w14:paraId="0948184D" w14:textId="77777777" w:rsidR="00EA6458" w:rsidRPr="00C83528" w:rsidRDefault="00EA6458" w:rsidP="00EA6458">
      <w:pPr>
        <w:widowControl w:val="0"/>
        <w:autoSpaceDE w:val="0"/>
        <w:autoSpaceDN w:val="0"/>
        <w:adjustRightInd w:val="0"/>
        <w:spacing w:after="0" w:line="200" w:lineRule="exact"/>
        <w:jc w:val="center"/>
        <w:rPr>
          <w:rFonts w:ascii="Times New Roman" w:hAnsi="Times New Roman" w:cs="Times New Roman"/>
          <w:sz w:val="18"/>
          <w:szCs w:val="18"/>
        </w:rPr>
      </w:pPr>
    </w:p>
    <w:p w14:paraId="2DD9099B" w14:textId="77777777" w:rsidR="00EA6458" w:rsidRDefault="00EA6458" w:rsidP="00EA6458">
      <w:pPr>
        <w:jc w:val="center"/>
        <w:rPr>
          <w:rFonts w:ascii="Times New Roman" w:hAnsi="Times New Roman" w:cs="Times New Roman"/>
          <w:b/>
          <w:bCs/>
          <w:spacing w:val="6"/>
          <w:w w:val="105"/>
          <w:sz w:val="24"/>
          <w:szCs w:val="24"/>
        </w:rPr>
      </w:pPr>
      <w:r w:rsidRPr="00C83528">
        <w:rPr>
          <w:rFonts w:ascii="Times New Roman" w:hAnsi="Times New Roman" w:cs="Times New Roman"/>
          <w:b/>
          <w:bCs/>
          <w:spacing w:val="6"/>
          <w:w w:val="105"/>
          <w:sz w:val="24"/>
          <w:szCs w:val="24"/>
        </w:rPr>
        <w:t xml:space="preserve">Rapport de </w:t>
      </w:r>
      <w:r>
        <w:rPr>
          <w:rFonts w:ascii="Times New Roman" w:hAnsi="Times New Roman" w:cs="Times New Roman"/>
          <w:b/>
          <w:bCs/>
          <w:spacing w:val="6"/>
          <w:w w:val="105"/>
          <w:sz w:val="24"/>
          <w:szCs w:val="24"/>
        </w:rPr>
        <w:t>TP</w:t>
      </w:r>
    </w:p>
    <w:p w14:paraId="7A524BA8" w14:textId="77777777" w:rsidR="00EA6458" w:rsidRPr="00C83528" w:rsidRDefault="00EA6458" w:rsidP="00EA6458">
      <w:pPr>
        <w:jc w:val="center"/>
        <w:rPr>
          <w:rFonts w:ascii="Times New Roman" w:hAnsi="Times New Roman" w:cs="Times New Roman"/>
          <w:b/>
          <w:bCs/>
          <w:spacing w:val="6"/>
          <w:w w:val="105"/>
          <w:sz w:val="24"/>
          <w:szCs w:val="24"/>
        </w:rPr>
      </w:pPr>
    </w:p>
    <w:p w14:paraId="422D6FC1" w14:textId="77777777" w:rsidR="00EA6458" w:rsidRDefault="00EA6458" w:rsidP="00EA6458">
      <w:pPr>
        <w:jc w:val="center"/>
        <w:rPr>
          <w:rFonts w:ascii="Times New Roman" w:hAnsi="Times New Roman" w:cs="Times New Roman"/>
          <w:spacing w:val="6"/>
          <w:w w:val="105"/>
          <w:sz w:val="32"/>
          <w:szCs w:val="32"/>
        </w:rPr>
      </w:pPr>
      <w:r w:rsidRPr="004D1AF6">
        <w:rPr>
          <w:rFonts w:ascii="Times New Roman" w:hAnsi="Times New Roman" w:cs="Times New Roman"/>
          <w:spacing w:val="6"/>
          <w:w w:val="105"/>
          <w:sz w:val="32"/>
          <w:szCs w:val="32"/>
        </w:rPr>
        <w:t>Master Informatique</w:t>
      </w:r>
    </w:p>
    <w:p w14:paraId="6425258A" w14:textId="77777777" w:rsidR="00EA6458" w:rsidRPr="004D1AF6" w:rsidRDefault="00EA6458" w:rsidP="00EA6458">
      <w:pPr>
        <w:jc w:val="center"/>
        <w:rPr>
          <w:rFonts w:ascii="Times New Roman" w:hAnsi="Times New Roman" w:cs="Times New Roman"/>
          <w:spacing w:val="6"/>
          <w:w w:val="105"/>
          <w:sz w:val="32"/>
          <w:szCs w:val="32"/>
        </w:rPr>
      </w:pPr>
    </w:p>
    <w:p w14:paraId="001E0497" w14:textId="4F15934A" w:rsidR="00EA6458" w:rsidRDefault="00EA6458" w:rsidP="00EA6458">
      <w:pPr>
        <w:jc w:val="center"/>
        <w:rPr>
          <w:rFonts w:ascii="Times New Roman" w:hAnsi="Times New Roman" w:cs="Times New Roman"/>
          <w:i/>
          <w:iCs/>
          <w:spacing w:val="6"/>
          <w:w w:val="105"/>
          <w:sz w:val="28"/>
          <w:szCs w:val="28"/>
        </w:rPr>
      </w:pPr>
      <w:r w:rsidRPr="004D1AF6">
        <w:rPr>
          <w:rFonts w:ascii="Times New Roman" w:hAnsi="Times New Roman" w:cs="Times New Roman"/>
          <w:i/>
          <w:iCs/>
          <w:spacing w:val="6"/>
          <w:w w:val="105"/>
          <w:sz w:val="28"/>
          <w:szCs w:val="28"/>
        </w:rPr>
        <w:t xml:space="preserve">Module </w:t>
      </w:r>
      <w:r w:rsidR="00686CDE">
        <w:rPr>
          <w:rFonts w:ascii="Times New Roman" w:hAnsi="Times New Roman" w:cs="Times New Roman"/>
          <w:i/>
          <w:iCs/>
          <w:spacing w:val="6"/>
          <w:w w:val="105"/>
          <w:sz w:val="28"/>
          <w:szCs w:val="28"/>
        </w:rPr>
        <w:t>Réseaux.</w:t>
      </w:r>
      <w:r>
        <w:rPr>
          <w:rFonts w:ascii="Times New Roman" w:hAnsi="Times New Roman" w:cs="Times New Roman"/>
          <w:i/>
          <w:iCs/>
          <w:spacing w:val="6"/>
          <w:w w:val="105"/>
          <w:sz w:val="28"/>
          <w:szCs w:val="28"/>
        </w:rPr>
        <w:t xml:space="preserve"> </w:t>
      </w:r>
    </w:p>
    <w:p w14:paraId="1AA2C616" w14:textId="77777777" w:rsidR="00EA6458" w:rsidRDefault="00EA6458" w:rsidP="00EA6458">
      <w:pPr>
        <w:jc w:val="center"/>
        <w:rPr>
          <w:rFonts w:ascii="Times New Roman" w:hAnsi="Times New Roman" w:cs="Times New Roman"/>
          <w:i/>
          <w:iCs/>
          <w:spacing w:val="6"/>
          <w:w w:val="105"/>
          <w:sz w:val="28"/>
          <w:szCs w:val="28"/>
        </w:rPr>
      </w:pPr>
    </w:p>
    <w:p w14:paraId="7195FA6E" w14:textId="77777777" w:rsidR="00EA6458" w:rsidRDefault="00EA6458" w:rsidP="00EA6458">
      <w:pPr>
        <w:jc w:val="center"/>
        <w:rPr>
          <w:rFonts w:ascii="Times New Roman" w:hAnsi="Times New Roman" w:cs="Times New Roman"/>
          <w:i/>
          <w:iCs/>
          <w:spacing w:val="6"/>
          <w:w w:val="105"/>
          <w:sz w:val="28"/>
          <w:szCs w:val="28"/>
        </w:rPr>
      </w:pPr>
    </w:p>
    <w:p w14:paraId="21B53E43" w14:textId="77777777" w:rsidR="00EA6458" w:rsidRPr="004D1AF6" w:rsidRDefault="00EA6458" w:rsidP="00EA6458">
      <w:pPr>
        <w:jc w:val="center"/>
        <w:rPr>
          <w:rFonts w:ascii="Times New Roman" w:hAnsi="Times New Roman" w:cs="Times New Roman"/>
          <w:i/>
          <w:iCs/>
          <w:spacing w:val="6"/>
          <w:w w:val="105"/>
          <w:sz w:val="28"/>
          <w:szCs w:val="28"/>
        </w:rPr>
      </w:pPr>
    </w:p>
    <w:p w14:paraId="41225666" w14:textId="77777777" w:rsidR="00EA6458" w:rsidRPr="004D1AF6" w:rsidRDefault="00EA6458" w:rsidP="00EA6458">
      <w:pPr>
        <w:jc w:val="center"/>
        <w:rPr>
          <w:sz w:val="20"/>
          <w:szCs w:val="20"/>
        </w:rPr>
      </w:pPr>
      <w:r w:rsidRPr="00C83528">
        <w:rPr>
          <w:rFonts w:ascii="Times New Roman" w:hAnsi="Times New Roman" w:cs="Times New Roman"/>
          <w:b/>
          <w:bCs/>
          <w:noProof/>
          <w:spacing w:val="6"/>
          <w:sz w:val="28"/>
          <w:szCs w:val="28"/>
        </w:rPr>
        <mc:AlternateContent>
          <mc:Choice Requires="wps">
            <w:drawing>
              <wp:anchor distT="0" distB="0" distL="114300" distR="114300" simplePos="0" relativeHeight="251659264" behindDoc="0" locked="0" layoutInCell="1" allowOverlap="1" wp14:anchorId="475AC3CA" wp14:editId="0015F9E6">
                <wp:simplePos x="0" y="0"/>
                <wp:positionH relativeFrom="margin">
                  <wp:align>left</wp:align>
                </wp:positionH>
                <wp:positionV relativeFrom="paragraph">
                  <wp:posOffset>33457</wp:posOffset>
                </wp:positionV>
                <wp:extent cx="6108481" cy="1042495"/>
                <wp:effectExtent l="19050" t="19050" r="26035" b="24765"/>
                <wp:wrapNone/>
                <wp:docPr id="1" name="Rectangle 1"/>
                <wp:cNvGraphicFramePr/>
                <a:graphic xmlns:a="http://schemas.openxmlformats.org/drawingml/2006/main">
                  <a:graphicData uri="http://schemas.microsoft.com/office/word/2010/wordprocessingShape">
                    <wps:wsp>
                      <wps:cNvSpPr/>
                      <wps:spPr>
                        <a:xfrm>
                          <a:off x="0" y="0"/>
                          <a:ext cx="6108481" cy="104249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84AA2" id="Rectangle 1" o:spid="_x0000_s1026" style="position:absolute;margin-left:0;margin-top:2.65pt;width:481pt;height:82.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" filled="f" strokecolor="black [3213]" strokeweight="2.25pt">
                <w10:wrap anchorx="margin"/>
              </v:rect>
            </w:pict>
          </mc:Fallback>
        </mc:AlternateContent>
      </w:r>
    </w:p>
    <w:p w14:paraId="5D595A86" w14:textId="4078CB3A" w:rsidR="00EA6458" w:rsidRDefault="00EA6458" w:rsidP="00EA6458">
      <w:pPr>
        <w:jc w:val="center"/>
        <w:rPr>
          <w:rFonts w:ascii="Times New Roman" w:hAnsi="Times New Roman" w:cs="Times New Roman"/>
          <w:b/>
          <w:bCs/>
          <w:spacing w:val="6"/>
          <w:w w:val="105"/>
          <w:sz w:val="28"/>
          <w:szCs w:val="28"/>
        </w:rPr>
      </w:pPr>
      <w:r w:rsidRPr="004D1AF6">
        <w:rPr>
          <w:rFonts w:ascii="Times New Roman" w:hAnsi="Times New Roman" w:cs="Times New Roman"/>
          <w:b/>
          <w:bCs/>
          <w:spacing w:val="6"/>
          <w:w w:val="105"/>
          <w:sz w:val="28"/>
          <w:szCs w:val="28"/>
        </w:rPr>
        <w:t xml:space="preserve">     </w:t>
      </w:r>
      <w:r>
        <w:rPr>
          <w:rFonts w:ascii="Times New Roman" w:hAnsi="Times New Roman" w:cs="Times New Roman"/>
          <w:b/>
          <w:bCs/>
          <w:spacing w:val="6"/>
          <w:w w:val="105"/>
          <w:sz w:val="28"/>
          <w:szCs w:val="28"/>
        </w:rPr>
        <w:t>TP n°</w:t>
      </w:r>
      <w:r w:rsidR="00A260E2">
        <w:rPr>
          <w:rFonts w:ascii="Times New Roman" w:hAnsi="Times New Roman" w:cs="Times New Roman"/>
          <w:b/>
          <w:bCs/>
          <w:spacing w:val="6"/>
          <w:w w:val="105"/>
          <w:sz w:val="28"/>
          <w:szCs w:val="28"/>
        </w:rPr>
        <w:t>2</w:t>
      </w:r>
      <w:r>
        <w:rPr>
          <w:rFonts w:ascii="Times New Roman" w:hAnsi="Times New Roman" w:cs="Times New Roman"/>
          <w:b/>
          <w:bCs/>
          <w:spacing w:val="6"/>
          <w:w w:val="105"/>
          <w:sz w:val="28"/>
          <w:szCs w:val="28"/>
        </w:rPr>
        <w:t xml:space="preserve"> : </w:t>
      </w:r>
    </w:p>
    <w:p w14:paraId="47F2ADDB" w14:textId="62F686B1" w:rsidR="00EA6458" w:rsidRPr="004D1AF6" w:rsidRDefault="00C35466" w:rsidP="00EA6458">
      <w:pPr>
        <w:jc w:val="center"/>
        <w:rPr>
          <w:rFonts w:ascii="Times New Roman" w:hAnsi="Times New Roman" w:cs="Times New Roman"/>
          <w:b/>
          <w:bCs/>
          <w:i/>
          <w:iCs/>
          <w:spacing w:val="6"/>
          <w:w w:val="105"/>
          <w:sz w:val="28"/>
          <w:szCs w:val="28"/>
        </w:rPr>
      </w:pPr>
      <w:r>
        <w:rPr>
          <w:rFonts w:ascii="Times New Roman" w:hAnsi="Times New Roman" w:cs="Times New Roman"/>
          <w:b/>
          <w:bCs/>
          <w:i/>
          <w:iCs/>
          <w:spacing w:val="6"/>
          <w:w w:val="105"/>
          <w:sz w:val="28"/>
          <w:szCs w:val="28"/>
        </w:rPr>
        <w:t>Routage Simple IPv</w:t>
      </w:r>
      <w:r w:rsidR="00A260E2">
        <w:rPr>
          <w:rFonts w:ascii="Times New Roman" w:hAnsi="Times New Roman" w:cs="Times New Roman"/>
          <w:b/>
          <w:bCs/>
          <w:i/>
          <w:iCs/>
          <w:spacing w:val="6"/>
          <w:w w:val="105"/>
          <w:sz w:val="28"/>
          <w:szCs w:val="28"/>
        </w:rPr>
        <w:t>6</w:t>
      </w:r>
      <w:r>
        <w:rPr>
          <w:rFonts w:ascii="Times New Roman" w:hAnsi="Times New Roman" w:cs="Times New Roman"/>
          <w:b/>
          <w:bCs/>
          <w:i/>
          <w:iCs/>
          <w:spacing w:val="6"/>
          <w:w w:val="105"/>
          <w:sz w:val="28"/>
          <w:szCs w:val="28"/>
        </w:rPr>
        <w:t>.</w:t>
      </w:r>
    </w:p>
    <w:p w14:paraId="440488F8" w14:textId="77777777" w:rsidR="00EA6458" w:rsidRDefault="00EA6458" w:rsidP="00EA6458">
      <w:pPr>
        <w:widowControl w:val="0"/>
        <w:autoSpaceDE w:val="0"/>
        <w:autoSpaceDN w:val="0"/>
        <w:adjustRightInd w:val="0"/>
        <w:spacing w:before="26" w:after="0" w:line="240" w:lineRule="auto"/>
        <w:ind w:right="-575"/>
        <w:rPr>
          <w:rFonts w:ascii="Times New Roman" w:hAnsi="Times New Roman" w:cs="Times New Roman"/>
          <w:b/>
          <w:sz w:val="26"/>
          <w:szCs w:val="26"/>
        </w:rPr>
      </w:pPr>
    </w:p>
    <w:p w14:paraId="7D0766D6" w14:textId="77777777" w:rsidR="00EA6458" w:rsidRDefault="00EA6458" w:rsidP="00EA6458">
      <w:pPr>
        <w:widowControl w:val="0"/>
        <w:autoSpaceDE w:val="0"/>
        <w:autoSpaceDN w:val="0"/>
        <w:adjustRightInd w:val="0"/>
        <w:spacing w:before="26" w:after="0" w:line="240" w:lineRule="auto"/>
        <w:ind w:right="-575"/>
        <w:rPr>
          <w:rFonts w:ascii="Times New Roman" w:hAnsi="Times New Roman" w:cs="Times New Roman"/>
          <w:b/>
          <w:sz w:val="26"/>
          <w:szCs w:val="26"/>
        </w:rPr>
      </w:pPr>
    </w:p>
    <w:p w14:paraId="20010A4B" w14:textId="77777777" w:rsidR="00EA6458" w:rsidRDefault="00EA6458" w:rsidP="00EA6458">
      <w:pPr>
        <w:widowControl w:val="0"/>
        <w:autoSpaceDE w:val="0"/>
        <w:autoSpaceDN w:val="0"/>
        <w:adjustRightInd w:val="0"/>
        <w:spacing w:before="26" w:after="0" w:line="240" w:lineRule="auto"/>
        <w:ind w:right="-575"/>
        <w:rPr>
          <w:rFonts w:ascii="Times New Roman" w:hAnsi="Times New Roman" w:cs="Times New Roman"/>
          <w:b/>
          <w:sz w:val="26"/>
          <w:szCs w:val="26"/>
        </w:rPr>
      </w:pPr>
    </w:p>
    <w:p w14:paraId="62F49E1C" w14:textId="77777777" w:rsidR="00EA6458" w:rsidRDefault="00EA6458" w:rsidP="00EA6458">
      <w:pPr>
        <w:widowControl w:val="0"/>
        <w:autoSpaceDE w:val="0"/>
        <w:autoSpaceDN w:val="0"/>
        <w:adjustRightInd w:val="0"/>
        <w:spacing w:before="26" w:after="0" w:line="240" w:lineRule="auto"/>
        <w:ind w:right="-575"/>
        <w:rPr>
          <w:rFonts w:ascii="Times New Roman" w:hAnsi="Times New Roman" w:cs="Times New Roman"/>
          <w:b/>
          <w:sz w:val="26"/>
          <w:szCs w:val="26"/>
        </w:rPr>
      </w:pPr>
    </w:p>
    <w:p w14:paraId="5D628138" w14:textId="77777777" w:rsidR="00EA6458" w:rsidRDefault="00EA6458" w:rsidP="00EA6458">
      <w:pPr>
        <w:widowControl w:val="0"/>
        <w:autoSpaceDE w:val="0"/>
        <w:autoSpaceDN w:val="0"/>
        <w:adjustRightInd w:val="0"/>
        <w:spacing w:line="240" w:lineRule="auto"/>
        <w:rPr>
          <w:rFonts w:ascii="Times New Roman" w:hAnsi="Times New Roman" w:cs="Times New Roman"/>
          <w:b/>
          <w:sz w:val="26"/>
          <w:szCs w:val="26"/>
        </w:rPr>
      </w:pPr>
      <w:r>
        <w:rPr>
          <w:rFonts w:ascii="Times New Roman" w:hAnsi="Times New Roman" w:cs="Times New Roman"/>
          <w:b/>
          <w:sz w:val="26"/>
          <w:szCs w:val="26"/>
        </w:rPr>
        <w:t>Réalisé par :</w:t>
      </w:r>
    </w:p>
    <w:p w14:paraId="675F4008" w14:textId="26E74357" w:rsidR="00EA6458" w:rsidRDefault="00EA6458" w:rsidP="00E244DC">
      <w:pPr>
        <w:widowControl w:val="0"/>
        <w:autoSpaceDE w:val="0"/>
        <w:autoSpaceDN w:val="0"/>
        <w:adjustRightInd w:val="0"/>
        <w:spacing w:line="240" w:lineRule="auto"/>
        <w:rPr>
          <w:rFonts w:cstheme="minorHAnsi"/>
          <w:bCs/>
          <w:sz w:val="24"/>
          <w:szCs w:val="24"/>
        </w:rPr>
      </w:pPr>
      <w:r w:rsidRPr="00004B1F">
        <w:rPr>
          <w:rFonts w:cstheme="minorHAnsi"/>
          <w:bCs/>
          <w:sz w:val="24"/>
          <w:szCs w:val="24"/>
        </w:rPr>
        <w:t>ZEMMOURI Yasmine</w:t>
      </w:r>
      <w:r w:rsidRPr="00511FCD">
        <w:rPr>
          <w:rFonts w:ascii="Times New Roman" w:hAnsi="Times New Roman" w:cs="Amiri Quran"/>
          <w:bCs/>
          <w:sz w:val="24"/>
          <w:szCs w:val="24"/>
        </w:rPr>
        <w:t>.</w:t>
      </w:r>
    </w:p>
    <w:p w14:paraId="4C2866D2" w14:textId="77777777" w:rsidR="00EA6458" w:rsidRDefault="00EA6458" w:rsidP="00EA6458">
      <w:pPr>
        <w:widowControl w:val="0"/>
        <w:autoSpaceDE w:val="0"/>
        <w:autoSpaceDN w:val="0"/>
        <w:adjustRightInd w:val="0"/>
        <w:spacing w:line="240" w:lineRule="auto"/>
        <w:rPr>
          <w:rFonts w:cstheme="minorHAnsi"/>
          <w:bCs/>
          <w:sz w:val="24"/>
          <w:szCs w:val="24"/>
        </w:rPr>
      </w:pPr>
    </w:p>
    <w:p w14:paraId="44FD600E" w14:textId="77777777" w:rsidR="00EA6458" w:rsidRDefault="00EA6458" w:rsidP="00EA6458">
      <w:pPr>
        <w:widowControl w:val="0"/>
        <w:autoSpaceDE w:val="0"/>
        <w:autoSpaceDN w:val="0"/>
        <w:adjustRightInd w:val="0"/>
        <w:spacing w:line="240" w:lineRule="auto"/>
        <w:rPr>
          <w:rFonts w:cstheme="minorHAnsi"/>
          <w:bCs/>
          <w:sz w:val="24"/>
          <w:szCs w:val="24"/>
        </w:rPr>
      </w:pPr>
    </w:p>
    <w:p w14:paraId="1CFBB113" w14:textId="77777777" w:rsidR="00946F7E" w:rsidRDefault="00946F7E"/>
    <w:p w14:paraId="05725B13" w14:textId="77777777" w:rsidR="006D1B12" w:rsidRDefault="006D1B12"/>
    <w:p w14:paraId="565C771A" w14:textId="77777777" w:rsidR="006D1B12" w:rsidRDefault="006D1B12"/>
    <w:p w14:paraId="47AB17D0" w14:textId="77777777" w:rsidR="006D1B12" w:rsidRDefault="006D1B12"/>
    <w:p w14:paraId="41226159" w14:textId="77777777" w:rsidR="006D1B12" w:rsidRDefault="006D1B12"/>
    <w:p w14:paraId="33998503" w14:textId="77777777" w:rsidR="006D1B12" w:rsidRDefault="006D1B12"/>
    <w:p w14:paraId="4731496A" w14:textId="77777777" w:rsidR="00CD14CF" w:rsidRDefault="00CD14CF"/>
    <w:p w14:paraId="7311F786" w14:textId="5C9D0B60" w:rsidR="00345E73" w:rsidRPr="000169F7" w:rsidRDefault="005B4260" w:rsidP="00345E73">
      <w:pPr>
        <w:pStyle w:val="Heading1"/>
        <w:numPr>
          <w:ilvl w:val="0"/>
          <w:numId w:val="28"/>
        </w:numPr>
        <w:rPr>
          <w:b/>
          <w:bCs/>
        </w:rPr>
      </w:pPr>
      <w:r w:rsidRPr="000169F7">
        <w:rPr>
          <w:b/>
          <w:bCs/>
        </w:rPr>
        <w:lastRenderedPageBreak/>
        <w:t>Configuration des machines</w:t>
      </w:r>
      <w:r w:rsidR="002F1ACC" w:rsidRPr="000169F7">
        <w:rPr>
          <w:b/>
          <w:bCs/>
        </w:rPr>
        <w:t> :</w:t>
      </w:r>
    </w:p>
    <w:p w14:paraId="59C9F594" w14:textId="77777777" w:rsidR="00345E73" w:rsidRDefault="00345E73" w:rsidP="00345E73"/>
    <w:p w14:paraId="12B541CE" w14:textId="7D7E26FE" w:rsidR="00345E73" w:rsidRDefault="00345E73" w:rsidP="00345E73">
      <w:pPr>
        <w:pStyle w:val="ListParagraph"/>
        <w:numPr>
          <w:ilvl w:val="0"/>
          <w:numId w:val="29"/>
        </w:numPr>
      </w:pPr>
      <w:r>
        <w:t>La désactivation de IPv4 dans chaque configuration sera faite via l’interface comme suit :</w:t>
      </w:r>
    </w:p>
    <w:p w14:paraId="074E1881" w14:textId="15691403" w:rsidR="002A3183" w:rsidRDefault="002A3183" w:rsidP="002A3183">
      <w:pPr>
        <w:jc w:val="center"/>
      </w:pPr>
      <w:r>
        <w:rPr>
          <w:noProof/>
          <w14:ligatures w14:val="standardContextual"/>
        </w:rPr>
        <w:drawing>
          <wp:inline distT="0" distB="0" distL="0" distR="0" wp14:anchorId="7B316B16" wp14:editId="1201A9BA">
            <wp:extent cx="5061210" cy="4299171"/>
            <wp:effectExtent l="0" t="0" r="6350" b="6350"/>
            <wp:docPr id="386613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13119" name="Picture 386613119"/>
                    <pic:cNvPicPr/>
                  </pic:nvPicPr>
                  <pic:blipFill>
                    <a:blip r:embed="rId6">
                      <a:extLst>
                        <a:ext uri="{28A0092B-C50C-407E-A947-70E740481C1C}">
                          <a14:useLocalDpi xmlns:a14="http://schemas.microsoft.com/office/drawing/2010/main" val="0"/>
                        </a:ext>
                      </a:extLst>
                    </a:blip>
                    <a:stretch>
                      <a:fillRect/>
                    </a:stretch>
                  </pic:blipFill>
                  <pic:spPr>
                    <a:xfrm>
                      <a:off x="0" y="0"/>
                      <a:ext cx="5061210" cy="4299171"/>
                    </a:xfrm>
                    <a:prstGeom prst="rect">
                      <a:avLst/>
                    </a:prstGeom>
                  </pic:spPr>
                </pic:pic>
              </a:graphicData>
            </a:graphic>
          </wp:inline>
        </w:drawing>
      </w:r>
    </w:p>
    <w:p w14:paraId="15D8A07A" w14:textId="18D14249" w:rsidR="00345E73" w:rsidRDefault="00345E73" w:rsidP="00345E73">
      <w:pPr>
        <w:pStyle w:val="ListParagraph"/>
        <w:numPr>
          <w:ilvl w:val="0"/>
          <w:numId w:val="29"/>
        </w:numPr>
      </w:pPr>
      <w:r>
        <w:t>On prendre pour adresses :</w:t>
      </w:r>
    </w:p>
    <w:p w14:paraId="3A14F259" w14:textId="77885993" w:rsidR="00345E73" w:rsidRPr="00345E73" w:rsidRDefault="00345E73" w:rsidP="00345E73">
      <w:pPr>
        <w:pStyle w:val="ListParagraph"/>
        <w:numPr>
          <w:ilvl w:val="0"/>
          <w:numId w:val="31"/>
        </w:numPr>
        <w:rPr>
          <w:lang w:eastAsia="fr-FR"/>
        </w:rPr>
      </w:pPr>
      <w:r>
        <w:rPr>
          <w:lang w:eastAsia="fr-FR"/>
        </w:rPr>
        <w:t>P</w:t>
      </w:r>
      <w:r w:rsidRPr="00345E73">
        <w:rPr>
          <w:lang w:eastAsia="fr-FR"/>
        </w:rPr>
        <w:t>our tout le </w:t>
      </w:r>
      <w:r w:rsidRPr="00345E73">
        <w:rPr>
          <w:sz w:val="21"/>
          <w:szCs w:val="21"/>
          <w:lang w:eastAsia="fr-FR"/>
        </w:rPr>
        <w:t>LAN1</w:t>
      </w:r>
      <w:r w:rsidRPr="00345E73">
        <w:rPr>
          <w:lang w:eastAsia="fr-FR"/>
        </w:rPr>
        <w:t>-6 : </w:t>
      </w:r>
      <w:r w:rsidRPr="00345E73">
        <w:rPr>
          <w:rFonts w:ascii="Consolas" w:hAnsi="Consolas" w:cs="Courier New"/>
          <w:color w:val="C7254E"/>
          <w:sz w:val="20"/>
          <w:szCs w:val="20"/>
          <w:shd w:val="clear" w:color="auto" w:fill="F9F2F4"/>
          <w:lang w:eastAsia="fr-FR"/>
        </w:rPr>
        <w:t>fc00:1234:1::/64</w:t>
      </w:r>
    </w:p>
    <w:p w14:paraId="50A21D2B" w14:textId="15BB8BD9" w:rsidR="00345E73" w:rsidRPr="00345E73" w:rsidRDefault="00345E73" w:rsidP="00345E73">
      <w:pPr>
        <w:pStyle w:val="ListParagraph"/>
        <w:numPr>
          <w:ilvl w:val="0"/>
          <w:numId w:val="31"/>
        </w:numPr>
        <w:rPr>
          <w:lang w:eastAsia="fr-FR"/>
        </w:rPr>
      </w:pPr>
      <w:r>
        <w:rPr>
          <w:lang w:eastAsia="fr-FR"/>
        </w:rPr>
        <w:t>P</w:t>
      </w:r>
      <w:r w:rsidRPr="00345E73">
        <w:rPr>
          <w:lang w:eastAsia="fr-FR"/>
        </w:rPr>
        <w:t>our tout le </w:t>
      </w:r>
      <w:r w:rsidRPr="00345E73">
        <w:rPr>
          <w:sz w:val="21"/>
          <w:szCs w:val="21"/>
          <w:lang w:eastAsia="fr-FR"/>
        </w:rPr>
        <w:t>LAN2</w:t>
      </w:r>
      <w:r w:rsidRPr="00345E73">
        <w:rPr>
          <w:lang w:eastAsia="fr-FR"/>
        </w:rPr>
        <w:t>-6 : </w:t>
      </w:r>
      <w:r w:rsidRPr="00345E73">
        <w:rPr>
          <w:rFonts w:ascii="Consolas" w:hAnsi="Consolas" w:cs="Courier New"/>
          <w:color w:val="C7254E"/>
          <w:sz w:val="20"/>
          <w:szCs w:val="20"/>
          <w:shd w:val="clear" w:color="auto" w:fill="F9F2F4"/>
          <w:lang w:eastAsia="fr-FR"/>
        </w:rPr>
        <w:t>fc00:1234:2::/64</w:t>
      </w:r>
    </w:p>
    <w:p w14:paraId="7645D67B" w14:textId="77777777" w:rsidR="00345E73" w:rsidRPr="00345E73" w:rsidRDefault="00345E73" w:rsidP="00345E73">
      <w:pPr>
        <w:pStyle w:val="ListParagraph"/>
        <w:numPr>
          <w:ilvl w:val="0"/>
          <w:numId w:val="31"/>
        </w:numPr>
        <w:rPr>
          <w:lang w:eastAsia="fr-FR"/>
        </w:rPr>
      </w:pPr>
      <w:r w:rsidRPr="00345E73">
        <w:rPr>
          <w:sz w:val="21"/>
          <w:szCs w:val="21"/>
          <w:lang w:eastAsia="fr-FR"/>
        </w:rPr>
        <w:t>IP</w:t>
      </w:r>
      <w:r w:rsidRPr="00345E73">
        <w:rPr>
          <w:lang w:eastAsia="fr-FR"/>
        </w:rPr>
        <w:t> </w:t>
      </w:r>
      <w:r w:rsidRPr="00345E73">
        <w:rPr>
          <w:rFonts w:ascii="Consolas" w:hAnsi="Consolas" w:cs="Courier New"/>
          <w:color w:val="C7254E"/>
          <w:sz w:val="20"/>
          <w:szCs w:val="20"/>
          <w:shd w:val="clear" w:color="auto" w:fill="F9F2F4"/>
          <w:lang w:eastAsia="fr-FR"/>
        </w:rPr>
        <w:t>VM1-6</w:t>
      </w:r>
      <w:r w:rsidRPr="00345E73">
        <w:rPr>
          <w:lang w:eastAsia="fr-FR"/>
        </w:rPr>
        <w:t> : </w:t>
      </w:r>
      <w:r w:rsidRPr="00345E73">
        <w:rPr>
          <w:rFonts w:ascii="Consolas" w:hAnsi="Consolas" w:cs="Courier New"/>
          <w:color w:val="C7254E"/>
          <w:sz w:val="20"/>
          <w:szCs w:val="20"/>
          <w:shd w:val="clear" w:color="auto" w:fill="F9F2F4"/>
          <w:lang w:eastAsia="fr-FR"/>
        </w:rPr>
        <w:t>fc00:1234:1::1</w:t>
      </w:r>
    </w:p>
    <w:p w14:paraId="7042210B" w14:textId="77777777" w:rsidR="00345E73" w:rsidRPr="00345E73" w:rsidRDefault="00345E73" w:rsidP="00345E73">
      <w:pPr>
        <w:pStyle w:val="ListParagraph"/>
        <w:numPr>
          <w:ilvl w:val="0"/>
          <w:numId w:val="31"/>
        </w:numPr>
        <w:rPr>
          <w:lang w:eastAsia="fr-FR"/>
        </w:rPr>
      </w:pPr>
      <w:r w:rsidRPr="00345E73">
        <w:rPr>
          <w:sz w:val="21"/>
          <w:szCs w:val="21"/>
          <w:lang w:eastAsia="fr-FR"/>
        </w:rPr>
        <w:t>IP</w:t>
      </w:r>
      <w:r w:rsidRPr="00345E73">
        <w:rPr>
          <w:lang w:eastAsia="fr-FR"/>
        </w:rPr>
        <w:t> </w:t>
      </w:r>
      <w:r w:rsidRPr="00345E73">
        <w:rPr>
          <w:rFonts w:ascii="Consolas" w:hAnsi="Consolas" w:cs="Courier New"/>
          <w:color w:val="C7254E"/>
          <w:sz w:val="20"/>
          <w:szCs w:val="20"/>
          <w:shd w:val="clear" w:color="auto" w:fill="F9F2F4"/>
          <w:lang w:eastAsia="fr-FR"/>
        </w:rPr>
        <w:t>VM2-6</w:t>
      </w:r>
      <w:r w:rsidRPr="00345E73">
        <w:rPr>
          <w:lang w:eastAsia="fr-FR"/>
        </w:rPr>
        <w:t> : </w:t>
      </w:r>
      <w:r w:rsidRPr="00345E73">
        <w:rPr>
          <w:rFonts w:ascii="Consolas" w:hAnsi="Consolas" w:cs="Courier New"/>
          <w:color w:val="C7254E"/>
          <w:sz w:val="20"/>
          <w:szCs w:val="20"/>
          <w:shd w:val="clear" w:color="auto" w:fill="F9F2F4"/>
          <w:lang w:eastAsia="fr-FR"/>
        </w:rPr>
        <w:t>fc00:1234:1::2</w:t>
      </w:r>
    </w:p>
    <w:p w14:paraId="33FAA6A5" w14:textId="77777777" w:rsidR="00345E73" w:rsidRPr="00345E73" w:rsidRDefault="00345E73" w:rsidP="00345E73">
      <w:pPr>
        <w:pStyle w:val="ListParagraph"/>
        <w:numPr>
          <w:ilvl w:val="0"/>
          <w:numId w:val="31"/>
        </w:numPr>
        <w:rPr>
          <w:lang w:eastAsia="fr-FR"/>
        </w:rPr>
      </w:pPr>
      <w:r w:rsidRPr="00345E73">
        <w:rPr>
          <w:sz w:val="21"/>
          <w:szCs w:val="21"/>
          <w:lang w:eastAsia="fr-FR"/>
        </w:rPr>
        <w:t>IP</w:t>
      </w:r>
      <w:r w:rsidRPr="00345E73">
        <w:rPr>
          <w:lang w:eastAsia="fr-FR"/>
        </w:rPr>
        <w:t> </w:t>
      </w:r>
      <w:r w:rsidRPr="00345E73">
        <w:rPr>
          <w:rFonts w:ascii="Consolas" w:hAnsi="Consolas" w:cs="Courier New"/>
          <w:color w:val="C7254E"/>
          <w:sz w:val="20"/>
          <w:szCs w:val="20"/>
          <w:shd w:val="clear" w:color="auto" w:fill="F9F2F4"/>
          <w:lang w:eastAsia="fr-FR"/>
        </w:rPr>
        <w:t>VM2-6</w:t>
      </w:r>
      <w:r w:rsidRPr="00345E73">
        <w:rPr>
          <w:lang w:eastAsia="fr-FR"/>
        </w:rPr>
        <w:t> : </w:t>
      </w:r>
      <w:r w:rsidRPr="00345E73">
        <w:rPr>
          <w:rFonts w:ascii="Consolas" w:hAnsi="Consolas" w:cs="Courier New"/>
          <w:color w:val="C7254E"/>
          <w:sz w:val="20"/>
          <w:szCs w:val="20"/>
          <w:shd w:val="clear" w:color="auto" w:fill="F9F2F4"/>
          <w:lang w:eastAsia="fr-FR"/>
        </w:rPr>
        <w:t>fc00:1234:2::2</w:t>
      </w:r>
    </w:p>
    <w:p w14:paraId="31D7E754" w14:textId="77777777" w:rsidR="00345E73" w:rsidRPr="00345E73" w:rsidRDefault="00345E73" w:rsidP="00345E73">
      <w:pPr>
        <w:pStyle w:val="ListParagraph"/>
        <w:numPr>
          <w:ilvl w:val="0"/>
          <w:numId w:val="31"/>
        </w:numPr>
        <w:rPr>
          <w:lang w:eastAsia="fr-FR"/>
        </w:rPr>
      </w:pPr>
      <w:r w:rsidRPr="00345E73">
        <w:rPr>
          <w:sz w:val="21"/>
          <w:szCs w:val="21"/>
          <w:lang w:eastAsia="fr-FR"/>
        </w:rPr>
        <w:t>IP</w:t>
      </w:r>
      <w:r w:rsidRPr="00345E73">
        <w:rPr>
          <w:lang w:eastAsia="fr-FR"/>
        </w:rPr>
        <w:t> </w:t>
      </w:r>
      <w:r w:rsidRPr="00345E73">
        <w:rPr>
          <w:rFonts w:ascii="Consolas" w:hAnsi="Consolas" w:cs="Courier New"/>
          <w:color w:val="C7254E"/>
          <w:sz w:val="20"/>
          <w:szCs w:val="20"/>
          <w:shd w:val="clear" w:color="auto" w:fill="F9F2F4"/>
          <w:lang w:eastAsia="fr-FR"/>
        </w:rPr>
        <w:t>VM3-6</w:t>
      </w:r>
      <w:r w:rsidRPr="00345E73">
        <w:rPr>
          <w:lang w:eastAsia="fr-FR"/>
        </w:rPr>
        <w:t> : </w:t>
      </w:r>
      <w:r w:rsidRPr="00345E73">
        <w:rPr>
          <w:rFonts w:ascii="Consolas" w:hAnsi="Consolas" w:cs="Courier New"/>
          <w:color w:val="C7254E"/>
          <w:sz w:val="20"/>
          <w:szCs w:val="20"/>
          <w:shd w:val="clear" w:color="auto" w:fill="F9F2F4"/>
          <w:lang w:eastAsia="fr-FR"/>
        </w:rPr>
        <w:t>fc00:1234:2::3</w:t>
      </w:r>
    </w:p>
    <w:p w14:paraId="359A9E23" w14:textId="4EEE4B9E" w:rsidR="00345E73" w:rsidRDefault="00345E73" w:rsidP="00345E73">
      <w:pPr>
        <w:jc w:val="both"/>
      </w:pPr>
      <w:r>
        <w:t xml:space="preserve">Ce type d’adressage est </w:t>
      </w:r>
      <w:r w:rsidRPr="00345E73">
        <w:rPr>
          <w:b/>
          <w:bCs/>
        </w:rPr>
        <w:t>unicast</w:t>
      </w:r>
      <w:r>
        <w:t xml:space="preserve">. </w:t>
      </w:r>
      <w:r w:rsidRPr="00345E73">
        <w:t>L'adressage unicast en IPv6 est une méthode qui permet de cibler un destinataire spécifique au sein d'un réseau. Chaque adresse unicast identifie de manière unique une interface réseau d'un nœud. Cela signifie que lorsque des données sont envoyées à une adresse unicast, elles atteignent exclusivement le périphérique correspondant à cette adresse. Ainsi, l'adressage unicast facilite les communications point à point, permettant aux nœuds de dialoguer de manière directe et spécifique, ce qui est essentiel pour assurer des échanges de données précis et sécurisés au sein d'un réseau IPv6.</w:t>
      </w:r>
    </w:p>
    <w:p w14:paraId="5BDFD4AF" w14:textId="6749C721" w:rsidR="00152311" w:rsidRDefault="00345E73" w:rsidP="00152311">
      <w:pPr>
        <w:pStyle w:val="ListParagraph"/>
        <w:numPr>
          <w:ilvl w:val="0"/>
          <w:numId w:val="29"/>
        </w:numPr>
        <w:jc w:val="both"/>
      </w:pPr>
      <w:r>
        <w:t xml:space="preserve">L’activation du drapeau de routage </w:t>
      </w:r>
      <w:r w:rsidRPr="000169F7">
        <w:rPr>
          <w:b/>
          <w:bCs/>
          <w:i/>
          <w:iCs/>
        </w:rPr>
        <w:t>ip_forward</w:t>
      </w:r>
      <w:r>
        <w:t xml:space="preserve"> pour IPv6 </w:t>
      </w:r>
      <w:r w:rsidR="00152311" w:rsidRPr="00152311">
        <w:t xml:space="preserve">autorise le transfert des paquets entre les différentes interfaces réseau d'un routeur. En d'autres termes, cela permet au routeur de faire passer les données d'une interface à une autre, facilitant ainsi la transmission </w:t>
      </w:r>
      <w:r w:rsidR="00152311" w:rsidRPr="00152311">
        <w:lastRenderedPageBreak/>
        <w:t xml:space="preserve">des paquets de données au sein du réseau. </w:t>
      </w:r>
      <w:r w:rsidR="00152311">
        <w:t>C’est</w:t>
      </w:r>
      <w:r w:rsidR="00152311" w:rsidRPr="00152311">
        <w:t xml:space="preserve"> une étape clé pour que le routeur puisse jouer son rôle de passerelle entre les différents segments du réseau IPv6.</w:t>
      </w:r>
      <w:r w:rsidR="00152311">
        <w:t xml:space="preserve"> </w:t>
      </w:r>
    </w:p>
    <w:p w14:paraId="25864C08" w14:textId="46093017" w:rsidR="002A3183" w:rsidRPr="002A3183" w:rsidRDefault="002A3183" w:rsidP="002A3183">
      <w:pPr>
        <w:jc w:val="both"/>
        <w:rPr>
          <w:b/>
          <w:bCs/>
        </w:rPr>
      </w:pPr>
      <w:r w:rsidRPr="002A3183">
        <w:rPr>
          <w:b/>
          <w:bCs/>
        </w:rPr>
        <w:t>VM1-6 :</w:t>
      </w:r>
    </w:p>
    <w:p w14:paraId="72043DCA" w14:textId="2E954B02" w:rsidR="002A3183" w:rsidRDefault="002A3183" w:rsidP="002A3183">
      <w:pPr>
        <w:jc w:val="center"/>
      </w:pPr>
      <w:r>
        <w:rPr>
          <w:noProof/>
          <w14:ligatures w14:val="standardContextual"/>
        </w:rPr>
        <w:drawing>
          <wp:inline distT="0" distB="0" distL="0" distR="0" wp14:anchorId="306B662B" wp14:editId="533986DD">
            <wp:extent cx="4010527" cy="3421040"/>
            <wp:effectExtent l="0" t="0" r="9525" b="8255"/>
            <wp:docPr id="203805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1593" name="Picture 2038051593"/>
                    <pic:cNvPicPr/>
                  </pic:nvPicPr>
                  <pic:blipFill>
                    <a:blip r:embed="rId7">
                      <a:extLst>
                        <a:ext uri="{28A0092B-C50C-407E-A947-70E740481C1C}">
                          <a14:useLocalDpi xmlns:a14="http://schemas.microsoft.com/office/drawing/2010/main" val="0"/>
                        </a:ext>
                      </a:extLst>
                    </a:blip>
                    <a:stretch>
                      <a:fillRect/>
                    </a:stretch>
                  </pic:blipFill>
                  <pic:spPr>
                    <a:xfrm>
                      <a:off x="0" y="0"/>
                      <a:ext cx="4019622" cy="3428798"/>
                    </a:xfrm>
                    <a:prstGeom prst="rect">
                      <a:avLst/>
                    </a:prstGeom>
                  </pic:spPr>
                </pic:pic>
              </a:graphicData>
            </a:graphic>
          </wp:inline>
        </w:drawing>
      </w:r>
    </w:p>
    <w:p w14:paraId="3BBACA8D" w14:textId="02E2C9B3" w:rsidR="002A3183" w:rsidRPr="002A3183" w:rsidRDefault="002A3183" w:rsidP="002A3183">
      <w:pPr>
        <w:rPr>
          <w:b/>
          <w:bCs/>
        </w:rPr>
      </w:pPr>
      <w:r w:rsidRPr="002A3183">
        <w:rPr>
          <w:b/>
          <w:bCs/>
        </w:rPr>
        <w:t>VM2-6 :</w:t>
      </w:r>
    </w:p>
    <w:p w14:paraId="56F814FE" w14:textId="77777777" w:rsidR="000169F7" w:rsidRDefault="000169F7" w:rsidP="002A3183">
      <w:pPr>
        <w:jc w:val="center"/>
        <w:rPr>
          <w:b/>
          <w:bCs/>
        </w:rPr>
      </w:pPr>
    </w:p>
    <w:p w14:paraId="00673EF2" w14:textId="71B56532" w:rsidR="002A3183" w:rsidRPr="002A3183" w:rsidRDefault="002A3183" w:rsidP="002A3183">
      <w:pPr>
        <w:jc w:val="center"/>
        <w:rPr>
          <w:b/>
          <w:bCs/>
        </w:rPr>
      </w:pPr>
      <w:r>
        <w:rPr>
          <w:b/>
          <w:bCs/>
          <w:noProof/>
          <w14:ligatures w14:val="standardContextual"/>
        </w:rPr>
        <w:drawing>
          <wp:inline distT="0" distB="0" distL="0" distR="0" wp14:anchorId="2AFB3607" wp14:editId="5EA81834">
            <wp:extent cx="3922295" cy="3307901"/>
            <wp:effectExtent l="0" t="0" r="2540" b="6985"/>
            <wp:docPr id="1442981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1676" name="Picture 1442981676"/>
                    <pic:cNvPicPr/>
                  </pic:nvPicPr>
                  <pic:blipFill>
                    <a:blip r:embed="rId8">
                      <a:extLst>
                        <a:ext uri="{28A0092B-C50C-407E-A947-70E740481C1C}">
                          <a14:useLocalDpi xmlns:a14="http://schemas.microsoft.com/office/drawing/2010/main" val="0"/>
                        </a:ext>
                      </a:extLst>
                    </a:blip>
                    <a:stretch>
                      <a:fillRect/>
                    </a:stretch>
                  </pic:blipFill>
                  <pic:spPr>
                    <a:xfrm>
                      <a:off x="0" y="0"/>
                      <a:ext cx="3929286" cy="3313797"/>
                    </a:xfrm>
                    <a:prstGeom prst="rect">
                      <a:avLst/>
                    </a:prstGeom>
                  </pic:spPr>
                </pic:pic>
              </a:graphicData>
            </a:graphic>
          </wp:inline>
        </w:drawing>
      </w:r>
    </w:p>
    <w:p w14:paraId="65FD6A09" w14:textId="77777777" w:rsidR="000169F7" w:rsidRDefault="000169F7" w:rsidP="002A3183">
      <w:pPr>
        <w:rPr>
          <w:b/>
          <w:bCs/>
        </w:rPr>
      </w:pPr>
    </w:p>
    <w:p w14:paraId="4CE5FAC1" w14:textId="77777777" w:rsidR="000169F7" w:rsidRDefault="000169F7" w:rsidP="002A3183">
      <w:pPr>
        <w:rPr>
          <w:b/>
          <w:bCs/>
        </w:rPr>
      </w:pPr>
    </w:p>
    <w:p w14:paraId="0D062FC3" w14:textId="2DD1AF55" w:rsidR="002A3183" w:rsidRDefault="002A3183" w:rsidP="002A3183">
      <w:pPr>
        <w:rPr>
          <w:b/>
          <w:bCs/>
        </w:rPr>
      </w:pPr>
      <w:r w:rsidRPr="002A3183">
        <w:rPr>
          <w:b/>
          <w:bCs/>
        </w:rPr>
        <w:lastRenderedPageBreak/>
        <w:t>VM3-6 :</w:t>
      </w:r>
    </w:p>
    <w:p w14:paraId="57BADB92" w14:textId="1EAB2A5E" w:rsidR="00345E73" w:rsidRDefault="002A3183" w:rsidP="005E679F">
      <w:pPr>
        <w:jc w:val="center"/>
        <w:rPr>
          <w:b/>
          <w:bCs/>
        </w:rPr>
      </w:pPr>
      <w:r>
        <w:rPr>
          <w:b/>
          <w:bCs/>
          <w:noProof/>
          <w14:ligatures w14:val="standardContextual"/>
        </w:rPr>
        <w:drawing>
          <wp:inline distT="0" distB="0" distL="0" distR="0" wp14:anchorId="51D9D59A" wp14:editId="20461860">
            <wp:extent cx="4141536" cy="3561722"/>
            <wp:effectExtent l="0" t="0" r="0" b="635"/>
            <wp:docPr id="1305367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7013" name="Picture 1305367013"/>
                    <pic:cNvPicPr/>
                  </pic:nvPicPr>
                  <pic:blipFill>
                    <a:blip r:embed="rId9">
                      <a:extLst>
                        <a:ext uri="{28A0092B-C50C-407E-A947-70E740481C1C}">
                          <a14:useLocalDpi xmlns:a14="http://schemas.microsoft.com/office/drawing/2010/main" val="0"/>
                        </a:ext>
                      </a:extLst>
                    </a:blip>
                    <a:stretch>
                      <a:fillRect/>
                    </a:stretch>
                  </pic:blipFill>
                  <pic:spPr>
                    <a:xfrm>
                      <a:off x="0" y="0"/>
                      <a:ext cx="4151969" cy="3570695"/>
                    </a:xfrm>
                    <a:prstGeom prst="rect">
                      <a:avLst/>
                    </a:prstGeom>
                  </pic:spPr>
                </pic:pic>
              </a:graphicData>
            </a:graphic>
          </wp:inline>
        </w:drawing>
      </w:r>
    </w:p>
    <w:p w14:paraId="3E8C0CDA" w14:textId="3398C8F2" w:rsidR="000169F7" w:rsidRDefault="000169F7" w:rsidP="000169F7">
      <w:pPr>
        <w:pStyle w:val="ListParagraph"/>
        <w:numPr>
          <w:ilvl w:val="0"/>
          <w:numId w:val="29"/>
        </w:numPr>
      </w:pPr>
      <w:r>
        <w:t xml:space="preserve">Configurations : </w:t>
      </w:r>
    </w:p>
    <w:p w14:paraId="2F088803" w14:textId="51536AAB" w:rsidR="000169F7" w:rsidRDefault="000169F7" w:rsidP="000169F7">
      <w:pPr>
        <w:pStyle w:val="ListParagraph"/>
        <w:numPr>
          <w:ilvl w:val="0"/>
          <w:numId w:val="36"/>
        </w:numPr>
        <w:jc w:val="both"/>
      </w:pPr>
      <w:r w:rsidRPr="000169F7">
        <w:rPr>
          <w:b/>
          <w:bCs/>
        </w:rPr>
        <w:t>VM1-6:</w:t>
      </w:r>
      <w:r>
        <w:t xml:space="preserve"> VM1-6 est configurée avec une adresse IPv6 spécifique "fc00:1234:1::1" et un masque de sous-réseau de 64 bits. La passerelle par défaut de VM1 est définie comme l'adresse IPv6 </w:t>
      </w:r>
      <w:r>
        <w:t>du LAN1-6</w:t>
      </w:r>
      <w:r>
        <w:t xml:space="preserve">, établissant ainsi une connectivité réseau entre </w:t>
      </w:r>
      <w:r>
        <w:t>l</w:t>
      </w:r>
      <w:r>
        <w:t>es deux machines virtuelles (VM</w:t>
      </w:r>
      <w:r>
        <w:t>1</w:t>
      </w:r>
      <w:r>
        <w:t>-6 et VM2-6) via le protocole IPv6 au sein du réseau LAN1-6.</w:t>
      </w:r>
    </w:p>
    <w:p w14:paraId="24B315A5" w14:textId="77777777" w:rsidR="000169F7" w:rsidRDefault="000169F7" w:rsidP="000169F7">
      <w:pPr>
        <w:pStyle w:val="ListParagraph"/>
        <w:numPr>
          <w:ilvl w:val="0"/>
          <w:numId w:val="36"/>
        </w:numPr>
        <w:jc w:val="both"/>
      </w:pPr>
      <w:r w:rsidRPr="000169F7">
        <w:rPr>
          <w:b/>
          <w:bCs/>
        </w:rPr>
        <w:t>VM2-6</w:t>
      </w:r>
      <w:r w:rsidRPr="000169F7">
        <w:rPr>
          <w:b/>
          <w:bCs/>
        </w:rPr>
        <w:t xml:space="preserve"> </w:t>
      </w:r>
      <w:r w:rsidRPr="000169F7">
        <w:rPr>
          <w:b/>
          <w:bCs/>
        </w:rPr>
        <w:t>:</w:t>
      </w:r>
      <w:r>
        <w:t xml:space="preserve"> VM2-6 dispose de deux interfaces réseau, chacune ayant sa propre adresse IPv6. L'interface eth1 est configurée avec l'adresse "fc00:1234:1::2" et un masque de sous-réseau de 64 bits, tandis que l'interface eth2 utilise "fc00:1234:2::2".</w:t>
      </w:r>
    </w:p>
    <w:p w14:paraId="5D5B07F4" w14:textId="7E6E7FFF" w:rsidR="000169F7" w:rsidRPr="000169F7" w:rsidRDefault="000169F7" w:rsidP="000169F7">
      <w:pPr>
        <w:pStyle w:val="ListParagraph"/>
        <w:numPr>
          <w:ilvl w:val="0"/>
          <w:numId w:val="36"/>
        </w:numPr>
        <w:jc w:val="both"/>
      </w:pPr>
      <w:r w:rsidRPr="000169F7">
        <w:rPr>
          <w:b/>
          <w:bCs/>
        </w:rPr>
        <w:t>VM3-6</w:t>
      </w:r>
      <w:r w:rsidRPr="000169F7">
        <w:rPr>
          <w:b/>
          <w:bCs/>
        </w:rPr>
        <w:t xml:space="preserve"> </w:t>
      </w:r>
      <w:r w:rsidRPr="000169F7">
        <w:rPr>
          <w:b/>
          <w:bCs/>
        </w:rPr>
        <w:t>:</w:t>
      </w:r>
      <w:r>
        <w:t xml:space="preserve"> VM3-6 est configurée avec une adresse IPv6 spécifique "fc00:1234:2::3" et un masque de sous-réseau de 64 bits. La passerelle par défaut est définie comme l'adresse IPv6 </w:t>
      </w:r>
      <w:r>
        <w:t>du LAN2-6</w:t>
      </w:r>
      <w:r>
        <w:t xml:space="preserve">, "fc00:1234:2::", établissant ainsi une connectivité réseau entre </w:t>
      </w:r>
      <w:r>
        <w:t>l</w:t>
      </w:r>
      <w:r>
        <w:t>es deux machines virtuelles</w:t>
      </w:r>
      <w:r>
        <w:t xml:space="preserve"> (VM3-6 et VM2-6)</w:t>
      </w:r>
      <w:r>
        <w:t xml:space="preserve"> via le protocole IPv6 au sein du réseau LAN2-6.</w:t>
      </w:r>
    </w:p>
    <w:p w14:paraId="4C378DFD" w14:textId="671C4563" w:rsidR="00152311" w:rsidRPr="000169F7" w:rsidRDefault="005B4260" w:rsidP="00152311">
      <w:pPr>
        <w:pStyle w:val="Heading1"/>
        <w:numPr>
          <w:ilvl w:val="0"/>
          <w:numId w:val="28"/>
        </w:numPr>
        <w:rPr>
          <w:b/>
          <w:bCs/>
        </w:rPr>
      </w:pPr>
      <w:r w:rsidRPr="000169F7">
        <w:rPr>
          <w:b/>
          <w:bCs/>
        </w:rPr>
        <w:t>Vérifications :</w:t>
      </w:r>
    </w:p>
    <w:p w14:paraId="13575986" w14:textId="0D903CD6" w:rsidR="00152311" w:rsidRDefault="00152311" w:rsidP="00152311">
      <w:pPr>
        <w:pStyle w:val="ListParagraph"/>
        <w:numPr>
          <w:ilvl w:val="0"/>
          <w:numId w:val="32"/>
        </w:numPr>
        <w:rPr>
          <w:sz w:val="24"/>
          <w:szCs w:val="24"/>
        </w:rPr>
      </w:pPr>
      <w:r>
        <w:rPr>
          <w:sz w:val="24"/>
          <w:szCs w:val="24"/>
        </w:rPr>
        <w:t>Vérification de l’accès à toutes les machines :</w:t>
      </w:r>
    </w:p>
    <w:p w14:paraId="378BBA3E" w14:textId="2E9962DB" w:rsidR="005E679F" w:rsidRDefault="005E679F" w:rsidP="005E679F">
      <w:pPr>
        <w:rPr>
          <w:b/>
          <w:bCs/>
          <w:sz w:val="24"/>
          <w:szCs w:val="24"/>
        </w:rPr>
      </w:pPr>
      <w:r w:rsidRPr="00146B36">
        <w:rPr>
          <w:b/>
          <w:bCs/>
          <w:sz w:val="24"/>
          <w:szCs w:val="24"/>
        </w:rPr>
        <w:t>VM1-6 vers VM3-6 </w:t>
      </w:r>
      <w:r w:rsidR="00F22FDF">
        <w:rPr>
          <w:b/>
          <w:bCs/>
          <w:sz w:val="24"/>
          <w:szCs w:val="24"/>
        </w:rPr>
        <w:t xml:space="preserve">et </w:t>
      </w:r>
      <w:r w:rsidR="00F22FDF" w:rsidRPr="00146B36">
        <w:rPr>
          <w:b/>
          <w:bCs/>
          <w:sz w:val="24"/>
          <w:szCs w:val="24"/>
        </w:rPr>
        <w:t>VM1-6 vers VM2-6 :</w:t>
      </w:r>
    </w:p>
    <w:p w14:paraId="42155FED" w14:textId="6A11FAC9" w:rsidR="00F22FDF" w:rsidRPr="00146B36" w:rsidRDefault="00487172" w:rsidP="00F22FDF">
      <w:pPr>
        <w:jc w:val="center"/>
        <w:rPr>
          <w:b/>
          <w:bCs/>
          <w:sz w:val="24"/>
          <w:szCs w:val="24"/>
        </w:rPr>
      </w:pPr>
      <w:r>
        <w:rPr>
          <w:b/>
          <w:bCs/>
          <w:noProof/>
          <w:sz w:val="24"/>
          <w:szCs w:val="24"/>
          <w14:ligatures w14:val="standardContextual"/>
        </w:rPr>
        <w:lastRenderedPageBreak/>
        <mc:AlternateContent>
          <mc:Choice Requires="wps">
            <w:drawing>
              <wp:anchor distT="0" distB="0" distL="114300" distR="114300" simplePos="0" relativeHeight="251666432" behindDoc="0" locked="0" layoutInCell="1" allowOverlap="1" wp14:anchorId="0D0A6890" wp14:editId="25C68148">
                <wp:simplePos x="0" y="0"/>
                <wp:positionH relativeFrom="column">
                  <wp:posOffset>3905516</wp:posOffset>
                </wp:positionH>
                <wp:positionV relativeFrom="paragraph">
                  <wp:posOffset>2555860</wp:posOffset>
                </wp:positionV>
                <wp:extent cx="664535" cy="271130"/>
                <wp:effectExtent l="0" t="0" r="21590" b="15240"/>
                <wp:wrapNone/>
                <wp:docPr id="138715889" name="Rectangle 8"/>
                <wp:cNvGraphicFramePr/>
                <a:graphic xmlns:a="http://schemas.openxmlformats.org/drawingml/2006/main">
                  <a:graphicData uri="http://schemas.microsoft.com/office/word/2010/wordprocessingShape">
                    <wps:wsp>
                      <wps:cNvSpPr/>
                      <wps:spPr>
                        <a:xfrm>
                          <a:off x="0" y="0"/>
                          <a:ext cx="664535" cy="27113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EE9DBBE" w14:textId="13722DDD" w:rsidR="00487172" w:rsidRPr="00487172" w:rsidRDefault="00487172" w:rsidP="00487172">
                            <w:pPr>
                              <w:jc w:val="center"/>
                              <w:rPr>
                                <w:color w:val="A8D08D" w:themeColor="accent6" w:themeTint="99"/>
                              </w:rPr>
                            </w:pPr>
                            <w:r w:rsidRPr="00487172">
                              <w:rPr>
                                <w:color w:val="A8D08D" w:themeColor="accent6" w:themeTint="99"/>
                              </w:rPr>
                              <w:t>VM</w:t>
                            </w:r>
                            <w:r>
                              <w:rPr>
                                <w:color w:val="A8D08D" w:themeColor="accent6" w:themeTint="99"/>
                              </w:rPr>
                              <w:t>2</w:t>
                            </w:r>
                            <w:r w:rsidRPr="00487172">
                              <w:rPr>
                                <w:color w:val="A8D08D" w:themeColor="accent6" w:themeTint="99"/>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A6890" id="Rectangle 8" o:spid="_x0000_s1026" style="position:absolute;left:0;text-align:left;margin-left:307.5pt;margin-top:201.25pt;width:52.35pt;height:2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" filled="f" strokecolor="#70ad47 [3209]" strokeweight="1pt">
                <v:textbox>
                  <w:txbxContent>
                    <w:p w14:paraId="3EE9DBBE" w14:textId="13722DDD" w:rsidR="00487172" w:rsidRPr="00487172" w:rsidRDefault="00487172" w:rsidP="00487172">
                      <w:pPr>
                        <w:jc w:val="center"/>
                        <w:rPr>
                          <w:color w:val="A8D08D" w:themeColor="accent6" w:themeTint="99"/>
                        </w:rPr>
                      </w:pPr>
                      <w:r w:rsidRPr="00487172">
                        <w:rPr>
                          <w:color w:val="A8D08D" w:themeColor="accent6" w:themeTint="99"/>
                        </w:rPr>
                        <w:t>VM</w:t>
                      </w:r>
                      <w:r>
                        <w:rPr>
                          <w:color w:val="A8D08D" w:themeColor="accent6" w:themeTint="99"/>
                        </w:rPr>
                        <w:t>2</w:t>
                      </w:r>
                      <w:r w:rsidRPr="00487172">
                        <w:rPr>
                          <w:color w:val="A8D08D" w:themeColor="accent6" w:themeTint="99"/>
                        </w:rPr>
                        <w:t>-6</w:t>
                      </w:r>
                    </w:p>
                  </w:txbxContent>
                </v:textbox>
              </v:rect>
            </w:pict>
          </mc:Fallback>
        </mc:AlternateContent>
      </w:r>
      <w:r w:rsidR="00F22FDF">
        <w:rPr>
          <w:b/>
          <w:bCs/>
          <w:noProof/>
          <w:sz w:val="24"/>
          <w:szCs w:val="24"/>
          <w14:ligatures w14:val="standardContextual"/>
        </w:rPr>
        <mc:AlternateContent>
          <mc:Choice Requires="wps">
            <w:drawing>
              <wp:anchor distT="0" distB="0" distL="114300" distR="114300" simplePos="0" relativeHeight="251664384" behindDoc="0" locked="0" layoutInCell="1" allowOverlap="1" wp14:anchorId="7163CD5D" wp14:editId="3F6A443F">
                <wp:simplePos x="0" y="0"/>
                <wp:positionH relativeFrom="column">
                  <wp:posOffset>3863059</wp:posOffset>
                </wp:positionH>
                <wp:positionV relativeFrom="paragraph">
                  <wp:posOffset>1114765</wp:posOffset>
                </wp:positionV>
                <wp:extent cx="664535" cy="271130"/>
                <wp:effectExtent l="0" t="0" r="21590" b="15240"/>
                <wp:wrapNone/>
                <wp:docPr id="1299023089" name="Rectangle 8"/>
                <wp:cNvGraphicFramePr/>
                <a:graphic xmlns:a="http://schemas.openxmlformats.org/drawingml/2006/main">
                  <a:graphicData uri="http://schemas.microsoft.com/office/word/2010/wordprocessingShape">
                    <wps:wsp>
                      <wps:cNvSpPr/>
                      <wps:spPr>
                        <a:xfrm>
                          <a:off x="0" y="0"/>
                          <a:ext cx="664535" cy="27113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67E1D47B" w14:textId="593DCDEB" w:rsidR="00F22FDF" w:rsidRPr="00487172" w:rsidRDefault="00F22FDF" w:rsidP="00F22FDF">
                            <w:pPr>
                              <w:jc w:val="center"/>
                              <w:rPr>
                                <w:color w:val="A8D08D" w:themeColor="accent6" w:themeTint="99"/>
                              </w:rPr>
                            </w:pPr>
                            <w:r w:rsidRPr="00487172">
                              <w:rPr>
                                <w:color w:val="A8D08D" w:themeColor="accent6" w:themeTint="99"/>
                              </w:rPr>
                              <w:t>VM3-6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3CD5D" id="_x0000_s1027" style="position:absolute;left:0;text-align:left;margin-left:304.2pt;margin-top:87.8pt;width:52.35pt;height:2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" filled="f" strokecolor="#70ad47 [3209]" strokeweight="1pt">
                <v:textbox>
                  <w:txbxContent>
                    <w:p w14:paraId="67E1D47B" w14:textId="593DCDEB" w:rsidR="00F22FDF" w:rsidRPr="00487172" w:rsidRDefault="00F22FDF" w:rsidP="00F22FDF">
                      <w:pPr>
                        <w:jc w:val="center"/>
                        <w:rPr>
                          <w:color w:val="A8D08D" w:themeColor="accent6" w:themeTint="99"/>
                        </w:rPr>
                      </w:pPr>
                      <w:r w:rsidRPr="00487172">
                        <w:rPr>
                          <w:color w:val="A8D08D" w:themeColor="accent6" w:themeTint="99"/>
                        </w:rPr>
                        <w:t>VM3-6</w:t>
                      </w:r>
                    </w:p>
                  </w:txbxContent>
                </v:textbox>
              </v:rect>
            </w:pict>
          </mc:Fallback>
        </mc:AlternateContent>
      </w:r>
      <w:r w:rsidR="00F22FDF">
        <w:rPr>
          <w:b/>
          <w:bCs/>
          <w:noProof/>
          <w:sz w:val="24"/>
          <w:szCs w:val="24"/>
          <w14:ligatures w14:val="standardContextual"/>
        </w:rPr>
        <mc:AlternateContent>
          <mc:Choice Requires="wps">
            <w:drawing>
              <wp:anchor distT="0" distB="0" distL="114300" distR="114300" simplePos="0" relativeHeight="251661312" behindDoc="0" locked="0" layoutInCell="1" allowOverlap="1" wp14:anchorId="728DA5F7" wp14:editId="17A9D798">
                <wp:simplePos x="0" y="0"/>
                <wp:positionH relativeFrom="column">
                  <wp:posOffset>2937968</wp:posOffset>
                </wp:positionH>
                <wp:positionV relativeFrom="paragraph">
                  <wp:posOffset>1151889</wp:posOffset>
                </wp:positionV>
                <wp:extent cx="866553" cy="186069"/>
                <wp:effectExtent l="19050" t="19050" r="10160" b="42545"/>
                <wp:wrapNone/>
                <wp:docPr id="1494198085" name="Arrow: Right 7"/>
                <wp:cNvGraphicFramePr/>
                <a:graphic xmlns:a="http://schemas.openxmlformats.org/drawingml/2006/main">
                  <a:graphicData uri="http://schemas.microsoft.com/office/word/2010/wordprocessingShape">
                    <wps:wsp>
                      <wps:cNvSpPr/>
                      <wps:spPr>
                        <a:xfrm rot="10800000">
                          <a:off x="0" y="0"/>
                          <a:ext cx="866553" cy="186069"/>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0E4D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31.35pt;margin-top:90.7pt;width:68.25pt;height:14.6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" adj="19281" fillcolor="#9ecb81 [2169]" strokecolor="#70ad47 [3209]" strokeweight=".5pt">
                <v:fill color2="#8ac066 [2617]" rotate="t" colors="0 #b5d5a7;.5 #aace99;1 #9cca86" focus="100%" type="gradient">
                  <o:fill v:ext="view" type="gradientUnscaled"/>
                </v:fill>
              </v:shape>
            </w:pict>
          </mc:Fallback>
        </mc:AlternateContent>
      </w:r>
      <w:r w:rsidR="00F22FDF">
        <w:rPr>
          <w:b/>
          <w:bCs/>
          <w:noProof/>
          <w:sz w:val="24"/>
          <w:szCs w:val="24"/>
          <w14:ligatures w14:val="standardContextual"/>
        </w:rPr>
        <mc:AlternateContent>
          <mc:Choice Requires="wps">
            <w:drawing>
              <wp:anchor distT="0" distB="0" distL="114300" distR="114300" simplePos="0" relativeHeight="251663360" behindDoc="0" locked="0" layoutInCell="1" allowOverlap="1" wp14:anchorId="303A468C" wp14:editId="3DEF6D95">
                <wp:simplePos x="0" y="0"/>
                <wp:positionH relativeFrom="column">
                  <wp:posOffset>3003402</wp:posOffset>
                </wp:positionH>
                <wp:positionV relativeFrom="paragraph">
                  <wp:posOffset>2620822</wp:posOffset>
                </wp:positionV>
                <wp:extent cx="866553" cy="186069"/>
                <wp:effectExtent l="19050" t="19050" r="10160" b="42545"/>
                <wp:wrapNone/>
                <wp:docPr id="1797977255" name="Arrow: Right 7"/>
                <wp:cNvGraphicFramePr/>
                <a:graphic xmlns:a="http://schemas.openxmlformats.org/drawingml/2006/main">
                  <a:graphicData uri="http://schemas.microsoft.com/office/word/2010/wordprocessingShape">
                    <wps:wsp>
                      <wps:cNvSpPr/>
                      <wps:spPr>
                        <a:xfrm rot="10800000">
                          <a:off x="0" y="0"/>
                          <a:ext cx="866553" cy="186069"/>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A9969" id="Arrow: Right 7" o:spid="_x0000_s1026" type="#_x0000_t13" style="position:absolute;margin-left:236.5pt;margin-top:206.35pt;width:68.25pt;height:14.65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" adj="19281" fillcolor="#9ecb81 [2169]" strokecolor="#70ad47 [3209]" strokeweight=".5pt">
                <v:fill color2="#8ac066 [2617]" rotate="t" colors="0 #b5d5a7;.5 #aace99;1 #9cca86" focus="100%" type="gradient">
                  <o:fill v:ext="view" type="gradientUnscaled"/>
                </v:fill>
              </v:shape>
            </w:pict>
          </mc:Fallback>
        </mc:AlternateContent>
      </w:r>
      <w:r w:rsidR="00F22FDF">
        <w:rPr>
          <w:b/>
          <w:bCs/>
          <w:noProof/>
          <w:sz w:val="24"/>
          <w:szCs w:val="24"/>
          <w14:ligatures w14:val="standardContextual"/>
        </w:rPr>
        <w:drawing>
          <wp:inline distT="0" distB="0" distL="0" distR="0" wp14:anchorId="0556B536" wp14:editId="7F0D2A1F">
            <wp:extent cx="5099312" cy="4381725"/>
            <wp:effectExtent l="0" t="0" r="6350" b="0"/>
            <wp:docPr id="1562062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62052" name="Picture 1562062052"/>
                    <pic:cNvPicPr/>
                  </pic:nvPicPr>
                  <pic:blipFill>
                    <a:blip r:embed="rId10">
                      <a:extLst>
                        <a:ext uri="{28A0092B-C50C-407E-A947-70E740481C1C}">
                          <a14:useLocalDpi xmlns:a14="http://schemas.microsoft.com/office/drawing/2010/main" val="0"/>
                        </a:ext>
                      </a:extLst>
                    </a:blip>
                    <a:stretch>
                      <a:fillRect/>
                    </a:stretch>
                  </pic:blipFill>
                  <pic:spPr>
                    <a:xfrm>
                      <a:off x="0" y="0"/>
                      <a:ext cx="5099312" cy="4381725"/>
                    </a:xfrm>
                    <a:prstGeom prst="rect">
                      <a:avLst/>
                    </a:prstGeom>
                  </pic:spPr>
                </pic:pic>
              </a:graphicData>
            </a:graphic>
          </wp:inline>
        </w:drawing>
      </w:r>
    </w:p>
    <w:p w14:paraId="1CE405E2" w14:textId="7422D3AD" w:rsidR="005E679F" w:rsidRPr="00146B36" w:rsidRDefault="005E679F" w:rsidP="005E679F">
      <w:pPr>
        <w:rPr>
          <w:b/>
          <w:bCs/>
          <w:sz w:val="24"/>
          <w:szCs w:val="24"/>
        </w:rPr>
      </w:pPr>
    </w:p>
    <w:p w14:paraId="1376D619" w14:textId="23B745DA" w:rsidR="005E679F" w:rsidRPr="00146B36" w:rsidRDefault="005E679F" w:rsidP="005E679F">
      <w:pPr>
        <w:rPr>
          <w:b/>
          <w:bCs/>
          <w:sz w:val="24"/>
          <w:szCs w:val="24"/>
        </w:rPr>
      </w:pPr>
      <w:r w:rsidRPr="00146B36">
        <w:rPr>
          <w:b/>
          <w:bCs/>
          <w:sz w:val="24"/>
          <w:szCs w:val="24"/>
        </w:rPr>
        <w:t>VM</w:t>
      </w:r>
      <w:r w:rsidRPr="00146B36">
        <w:rPr>
          <w:b/>
          <w:bCs/>
          <w:sz w:val="24"/>
          <w:szCs w:val="24"/>
        </w:rPr>
        <w:t>2</w:t>
      </w:r>
      <w:r w:rsidRPr="00146B36">
        <w:rPr>
          <w:b/>
          <w:bCs/>
          <w:sz w:val="24"/>
          <w:szCs w:val="24"/>
        </w:rPr>
        <w:t>-6 vers VM</w:t>
      </w:r>
      <w:r w:rsidRPr="00146B36">
        <w:rPr>
          <w:b/>
          <w:bCs/>
          <w:sz w:val="24"/>
          <w:szCs w:val="24"/>
        </w:rPr>
        <w:t>1</w:t>
      </w:r>
      <w:r w:rsidRPr="00146B36">
        <w:rPr>
          <w:b/>
          <w:bCs/>
          <w:sz w:val="24"/>
          <w:szCs w:val="24"/>
        </w:rPr>
        <w:t>-6 :</w:t>
      </w:r>
    </w:p>
    <w:p w14:paraId="4D460D3E" w14:textId="02EF74BA" w:rsidR="005E679F" w:rsidRPr="00146B36" w:rsidRDefault="008C10C9" w:rsidP="008C10C9">
      <w:pPr>
        <w:jc w:val="center"/>
        <w:rPr>
          <w:b/>
          <w:bCs/>
          <w:sz w:val="24"/>
          <w:szCs w:val="24"/>
        </w:rPr>
      </w:pPr>
      <w:r>
        <w:rPr>
          <w:b/>
          <w:bCs/>
          <w:noProof/>
          <w:sz w:val="24"/>
          <w:szCs w:val="24"/>
          <w14:ligatures w14:val="standardContextual"/>
        </w:rPr>
        <w:drawing>
          <wp:inline distT="0" distB="0" distL="0" distR="0" wp14:anchorId="6676344E" wp14:editId="6B0EB803">
            <wp:extent cx="4299171" cy="1206562"/>
            <wp:effectExtent l="0" t="0" r="6350" b="0"/>
            <wp:docPr id="330190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90368" name="Picture 330190368"/>
                    <pic:cNvPicPr/>
                  </pic:nvPicPr>
                  <pic:blipFill>
                    <a:blip r:embed="rId11">
                      <a:extLst>
                        <a:ext uri="{28A0092B-C50C-407E-A947-70E740481C1C}">
                          <a14:useLocalDpi xmlns:a14="http://schemas.microsoft.com/office/drawing/2010/main" val="0"/>
                        </a:ext>
                      </a:extLst>
                    </a:blip>
                    <a:stretch>
                      <a:fillRect/>
                    </a:stretch>
                  </pic:blipFill>
                  <pic:spPr>
                    <a:xfrm>
                      <a:off x="0" y="0"/>
                      <a:ext cx="4299171" cy="1206562"/>
                    </a:xfrm>
                    <a:prstGeom prst="rect">
                      <a:avLst/>
                    </a:prstGeom>
                  </pic:spPr>
                </pic:pic>
              </a:graphicData>
            </a:graphic>
          </wp:inline>
        </w:drawing>
      </w:r>
    </w:p>
    <w:p w14:paraId="242CD2C0" w14:textId="36780F03" w:rsidR="005E679F" w:rsidRPr="00146B36" w:rsidRDefault="005E679F" w:rsidP="005E679F">
      <w:pPr>
        <w:rPr>
          <w:b/>
          <w:bCs/>
          <w:sz w:val="24"/>
          <w:szCs w:val="24"/>
        </w:rPr>
      </w:pPr>
      <w:r w:rsidRPr="00146B36">
        <w:rPr>
          <w:b/>
          <w:bCs/>
          <w:sz w:val="24"/>
          <w:szCs w:val="24"/>
        </w:rPr>
        <w:t>VM</w:t>
      </w:r>
      <w:r w:rsidRPr="00146B36">
        <w:rPr>
          <w:b/>
          <w:bCs/>
          <w:sz w:val="24"/>
          <w:szCs w:val="24"/>
        </w:rPr>
        <w:t>2</w:t>
      </w:r>
      <w:r w:rsidRPr="00146B36">
        <w:rPr>
          <w:b/>
          <w:bCs/>
          <w:sz w:val="24"/>
          <w:szCs w:val="24"/>
        </w:rPr>
        <w:t>-6 vers VM3-6 :</w:t>
      </w:r>
    </w:p>
    <w:p w14:paraId="104AE481" w14:textId="1E73FC09" w:rsidR="005E679F" w:rsidRDefault="008C10C9" w:rsidP="008C10C9">
      <w:pPr>
        <w:jc w:val="center"/>
        <w:rPr>
          <w:b/>
          <w:bCs/>
          <w:sz w:val="24"/>
          <w:szCs w:val="24"/>
        </w:rPr>
      </w:pPr>
      <w:r>
        <w:rPr>
          <w:b/>
          <w:bCs/>
          <w:noProof/>
          <w:sz w:val="24"/>
          <w:szCs w:val="24"/>
          <w14:ligatures w14:val="standardContextual"/>
        </w:rPr>
        <w:drawing>
          <wp:inline distT="0" distB="0" distL="0" distR="0" wp14:anchorId="6298A88E" wp14:editId="0ADE552F">
            <wp:extent cx="4413477" cy="1155759"/>
            <wp:effectExtent l="0" t="0" r="6350" b="6350"/>
            <wp:docPr id="1751037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37632" name="Picture 1751037632"/>
                    <pic:cNvPicPr/>
                  </pic:nvPicPr>
                  <pic:blipFill>
                    <a:blip r:embed="rId12">
                      <a:extLst>
                        <a:ext uri="{28A0092B-C50C-407E-A947-70E740481C1C}">
                          <a14:useLocalDpi xmlns:a14="http://schemas.microsoft.com/office/drawing/2010/main" val="0"/>
                        </a:ext>
                      </a:extLst>
                    </a:blip>
                    <a:stretch>
                      <a:fillRect/>
                    </a:stretch>
                  </pic:blipFill>
                  <pic:spPr>
                    <a:xfrm>
                      <a:off x="0" y="0"/>
                      <a:ext cx="4413477" cy="1155759"/>
                    </a:xfrm>
                    <a:prstGeom prst="rect">
                      <a:avLst/>
                    </a:prstGeom>
                  </pic:spPr>
                </pic:pic>
              </a:graphicData>
            </a:graphic>
          </wp:inline>
        </w:drawing>
      </w:r>
    </w:p>
    <w:p w14:paraId="29945F5E" w14:textId="77777777" w:rsidR="008C10C9" w:rsidRDefault="008C10C9" w:rsidP="008C10C9">
      <w:pPr>
        <w:jc w:val="center"/>
        <w:rPr>
          <w:b/>
          <w:bCs/>
          <w:sz w:val="24"/>
          <w:szCs w:val="24"/>
        </w:rPr>
      </w:pPr>
    </w:p>
    <w:p w14:paraId="7A2F5ABC" w14:textId="77777777" w:rsidR="008C10C9" w:rsidRDefault="008C10C9" w:rsidP="008C10C9">
      <w:pPr>
        <w:jc w:val="center"/>
        <w:rPr>
          <w:b/>
          <w:bCs/>
          <w:sz w:val="24"/>
          <w:szCs w:val="24"/>
        </w:rPr>
      </w:pPr>
    </w:p>
    <w:p w14:paraId="1CF54C03" w14:textId="77777777" w:rsidR="008C10C9" w:rsidRPr="00146B36" w:rsidRDefault="008C10C9" w:rsidP="008C10C9">
      <w:pPr>
        <w:jc w:val="center"/>
        <w:rPr>
          <w:b/>
          <w:bCs/>
          <w:sz w:val="24"/>
          <w:szCs w:val="24"/>
        </w:rPr>
      </w:pPr>
    </w:p>
    <w:p w14:paraId="20BE6759" w14:textId="42944CF3" w:rsidR="005E679F" w:rsidRDefault="005E679F" w:rsidP="005E679F">
      <w:pPr>
        <w:rPr>
          <w:b/>
          <w:bCs/>
          <w:sz w:val="24"/>
          <w:szCs w:val="24"/>
        </w:rPr>
      </w:pPr>
      <w:r w:rsidRPr="00146B36">
        <w:rPr>
          <w:b/>
          <w:bCs/>
          <w:sz w:val="24"/>
          <w:szCs w:val="24"/>
        </w:rPr>
        <w:lastRenderedPageBreak/>
        <w:t>VM</w:t>
      </w:r>
      <w:r w:rsidRPr="00146B36">
        <w:rPr>
          <w:b/>
          <w:bCs/>
          <w:sz w:val="24"/>
          <w:szCs w:val="24"/>
        </w:rPr>
        <w:t>3</w:t>
      </w:r>
      <w:r w:rsidRPr="00146B36">
        <w:rPr>
          <w:b/>
          <w:bCs/>
          <w:sz w:val="24"/>
          <w:szCs w:val="24"/>
        </w:rPr>
        <w:t>-6 vers VM</w:t>
      </w:r>
      <w:r w:rsidRPr="00146B36">
        <w:rPr>
          <w:b/>
          <w:bCs/>
          <w:sz w:val="24"/>
          <w:szCs w:val="24"/>
        </w:rPr>
        <w:t>1</w:t>
      </w:r>
      <w:r w:rsidRPr="00146B36">
        <w:rPr>
          <w:b/>
          <w:bCs/>
          <w:sz w:val="24"/>
          <w:szCs w:val="24"/>
        </w:rPr>
        <w:t>-6 :</w:t>
      </w:r>
    </w:p>
    <w:p w14:paraId="31EBA6F6" w14:textId="5F4F7D0D" w:rsidR="008C10C9" w:rsidRPr="00146B36" w:rsidRDefault="008C10C9" w:rsidP="008C10C9">
      <w:pPr>
        <w:jc w:val="center"/>
        <w:rPr>
          <w:b/>
          <w:bCs/>
          <w:sz w:val="24"/>
          <w:szCs w:val="24"/>
        </w:rPr>
      </w:pPr>
      <w:r>
        <w:rPr>
          <w:b/>
          <w:bCs/>
          <w:noProof/>
          <w:sz w:val="24"/>
          <w:szCs w:val="24"/>
          <w14:ligatures w14:val="standardContextual"/>
        </w:rPr>
        <w:drawing>
          <wp:inline distT="0" distB="0" distL="0" distR="0" wp14:anchorId="077D3B43" wp14:editId="2B065AA1">
            <wp:extent cx="5029458" cy="2216264"/>
            <wp:effectExtent l="0" t="0" r="0" b="0"/>
            <wp:docPr id="197482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2287" name="Picture 197482287"/>
                    <pic:cNvPicPr/>
                  </pic:nvPicPr>
                  <pic:blipFill>
                    <a:blip r:embed="rId13">
                      <a:extLst>
                        <a:ext uri="{28A0092B-C50C-407E-A947-70E740481C1C}">
                          <a14:useLocalDpi xmlns:a14="http://schemas.microsoft.com/office/drawing/2010/main" val="0"/>
                        </a:ext>
                      </a:extLst>
                    </a:blip>
                    <a:stretch>
                      <a:fillRect/>
                    </a:stretch>
                  </pic:blipFill>
                  <pic:spPr>
                    <a:xfrm>
                      <a:off x="0" y="0"/>
                      <a:ext cx="5029458" cy="2216264"/>
                    </a:xfrm>
                    <a:prstGeom prst="rect">
                      <a:avLst/>
                    </a:prstGeom>
                  </pic:spPr>
                </pic:pic>
              </a:graphicData>
            </a:graphic>
          </wp:inline>
        </w:drawing>
      </w:r>
    </w:p>
    <w:p w14:paraId="438F837E" w14:textId="43F3A10D" w:rsidR="005E679F" w:rsidRPr="00146B36" w:rsidRDefault="005E679F" w:rsidP="005E679F">
      <w:pPr>
        <w:rPr>
          <w:b/>
          <w:bCs/>
          <w:sz w:val="24"/>
          <w:szCs w:val="24"/>
        </w:rPr>
      </w:pPr>
      <w:r w:rsidRPr="00146B36">
        <w:rPr>
          <w:b/>
          <w:bCs/>
          <w:sz w:val="24"/>
          <w:szCs w:val="24"/>
        </w:rPr>
        <w:t>VM</w:t>
      </w:r>
      <w:r w:rsidRPr="00146B36">
        <w:rPr>
          <w:b/>
          <w:bCs/>
          <w:sz w:val="24"/>
          <w:szCs w:val="24"/>
        </w:rPr>
        <w:t>3</w:t>
      </w:r>
      <w:r w:rsidRPr="00146B36">
        <w:rPr>
          <w:b/>
          <w:bCs/>
          <w:sz w:val="24"/>
          <w:szCs w:val="24"/>
        </w:rPr>
        <w:t>-6 vers VM</w:t>
      </w:r>
      <w:r w:rsidRPr="00146B36">
        <w:rPr>
          <w:b/>
          <w:bCs/>
          <w:sz w:val="24"/>
          <w:szCs w:val="24"/>
        </w:rPr>
        <w:t>2</w:t>
      </w:r>
      <w:r w:rsidRPr="00146B36">
        <w:rPr>
          <w:b/>
          <w:bCs/>
          <w:sz w:val="24"/>
          <w:szCs w:val="24"/>
        </w:rPr>
        <w:t>-6 :</w:t>
      </w:r>
    </w:p>
    <w:p w14:paraId="506DD62D" w14:textId="0FD9E94F" w:rsidR="005E679F" w:rsidRDefault="008C10C9" w:rsidP="008C10C9">
      <w:pPr>
        <w:jc w:val="center"/>
        <w:rPr>
          <w:sz w:val="24"/>
          <w:szCs w:val="24"/>
        </w:rPr>
      </w:pPr>
      <w:r>
        <w:rPr>
          <w:noProof/>
          <w:sz w:val="24"/>
          <w:szCs w:val="24"/>
          <w14:ligatures w14:val="standardContextual"/>
        </w:rPr>
        <w:drawing>
          <wp:inline distT="0" distB="0" distL="0" distR="0" wp14:anchorId="35D82835" wp14:editId="139F2CA0">
            <wp:extent cx="5067560" cy="1365320"/>
            <wp:effectExtent l="0" t="0" r="0" b="6350"/>
            <wp:docPr id="14090737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3753" name="Picture 1409073753"/>
                    <pic:cNvPicPr/>
                  </pic:nvPicPr>
                  <pic:blipFill>
                    <a:blip r:embed="rId14">
                      <a:extLst>
                        <a:ext uri="{28A0092B-C50C-407E-A947-70E740481C1C}">
                          <a14:useLocalDpi xmlns:a14="http://schemas.microsoft.com/office/drawing/2010/main" val="0"/>
                        </a:ext>
                      </a:extLst>
                    </a:blip>
                    <a:stretch>
                      <a:fillRect/>
                    </a:stretch>
                  </pic:blipFill>
                  <pic:spPr>
                    <a:xfrm>
                      <a:off x="0" y="0"/>
                      <a:ext cx="5067560" cy="1365320"/>
                    </a:xfrm>
                    <a:prstGeom prst="rect">
                      <a:avLst/>
                    </a:prstGeom>
                  </pic:spPr>
                </pic:pic>
              </a:graphicData>
            </a:graphic>
          </wp:inline>
        </w:drawing>
      </w:r>
    </w:p>
    <w:p w14:paraId="4DA1CD89" w14:textId="77777777" w:rsidR="005E679F" w:rsidRPr="005E679F" w:rsidRDefault="005E679F" w:rsidP="005E679F">
      <w:pPr>
        <w:rPr>
          <w:sz w:val="24"/>
          <w:szCs w:val="24"/>
        </w:rPr>
      </w:pPr>
    </w:p>
    <w:p w14:paraId="0849CA30" w14:textId="03FD2741" w:rsidR="00152311" w:rsidRDefault="00152311" w:rsidP="00152311">
      <w:pPr>
        <w:pStyle w:val="ListParagraph"/>
        <w:numPr>
          <w:ilvl w:val="0"/>
          <w:numId w:val="32"/>
        </w:numPr>
        <w:rPr>
          <w:sz w:val="24"/>
          <w:szCs w:val="24"/>
        </w:rPr>
      </w:pPr>
      <w:r>
        <w:rPr>
          <w:sz w:val="24"/>
          <w:szCs w:val="24"/>
        </w:rPr>
        <w:t>Vérification des tables de routage :</w:t>
      </w:r>
    </w:p>
    <w:p w14:paraId="24D186C2" w14:textId="77777777" w:rsidR="005E679F" w:rsidRDefault="005E679F" w:rsidP="00146B36">
      <w:pPr>
        <w:ind w:left="360"/>
        <w:rPr>
          <w:sz w:val="24"/>
          <w:szCs w:val="24"/>
        </w:rPr>
      </w:pPr>
    </w:p>
    <w:p w14:paraId="3311FB3D" w14:textId="6793FB20" w:rsidR="00146B36" w:rsidRDefault="00146B36" w:rsidP="00146B36">
      <w:pPr>
        <w:ind w:left="360"/>
        <w:rPr>
          <w:b/>
          <w:bCs/>
          <w:sz w:val="24"/>
          <w:szCs w:val="24"/>
        </w:rPr>
      </w:pPr>
      <w:r w:rsidRPr="00F22FDF">
        <w:rPr>
          <w:b/>
          <w:bCs/>
          <w:sz w:val="24"/>
          <w:szCs w:val="24"/>
        </w:rPr>
        <w:t>VM1-6 :</w:t>
      </w:r>
    </w:p>
    <w:p w14:paraId="5484591E" w14:textId="7BFF9F03" w:rsidR="00A768E4" w:rsidRPr="00F22FDF" w:rsidRDefault="00A768E4" w:rsidP="00A768E4">
      <w:pPr>
        <w:ind w:left="360"/>
        <w:jc w:val="center"/>
        <w:rPr>
          <w:b/>
          <w:bCs/>
          <w:sz w:val="24"/>
          <w:szCs w:val="24"/>
        </w:rPr>
      </w:pPr>
      <w:r>
        <w:rPr>
          <w:b/>
          <w:bCs/>
          <w:noProof/>
          <w:sz w:val="24"/>
          <w:szCs w:val="24"/>
          <w14:ligatures w14:val="standardContextual"/>
        </w:rPr>
        <w:drawing>
          <wp:inline distT="0" distB="0" distL="0" distR="0" wp14:anchorId="18841EC4" wp14:editId="68528AF6">
            <wp:extent cx="5054860" cy="1924149"/>
            <wp:effectExtent l="0" t="0" r="0" b="0"/>
            <wp:docPr id="415971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1683" name="Picture 415971683"/>
                    <pic:cNvPicPr/>
                  </pic:nvPicPr>
                  <pic:blipFill>
                    <a:blip r:embed="rId15">
                      <a:extLst>
                        <a:ext uri="{28A0092B-C50C-407E-A947-70E740481C1C}">
                          <a14:useLocalDpi xmlns:a14="http://schemas.microsoft.com/office/drawing/2010/main" val="0"/>
                        </a:ext>
                      </a:extLst>
                    </a:blip>
                    <a:stretch>
                      <a:fillRect/>
                    </a:stretch>
                  </pic:blipFill>
                  <pic:spPr>
                    <a:xfrm>
                      <a:off x="0" y="0"/>
                      <a:ext cx="5054860" cy="1924149"/>
                    </a:xfrm>
                    <a:prstGeom prst="rect">
                      <a:avLst/>
                    </a:prstGeom>
                  </pic:spPr>
                </pic:pic>
              </a:graphicData>
            </a:graphic>
          </wp:inline>
        </w:drawing>
      </w:r>
    </w:p>
    <w:p w14:paraId="6CAC0F8A" w14:textId="216A57A6" w:rsidR="00146B36" w:rsidRDefault="00146B36" w:rsidP="00146B36">
      <w:pPr>
        <w:ind w:left="360"/>
        <w:rPr>
          <w:b/>
          <w:bCs/>
          <w:sz w:val="24"/>
          <w:szCs w:val="24"/>
        </w:rPr>
      </w:pPr>
      <w:r w:rsidRPr="00F22FDF">
        <w:rPr>
          <w:b/>
          <w:bCs/>
          <w:sz w:val="24"/>
          <w:szCs w:val="24"/>
        </w:rPr>
        <w:t>VM2-6 :</w:t>
      </w:r>
    </w:p>
    <w:p w14:paraId="2F00F545" w14:textId="46C2D7FA" w:rsidR="00A768E4" w:rsidRPr="00F22FDF" w:rsidRDefault="00A768E4" w:rsidP="00A768E4">
      <w:pPr>
        <w:ind w:left="360"/>
        <w:jc w:val="center"/>
        <w:rPr>
          <w:b/>
          <w:bCs/>
          <w:sz w:val="24"/>
          <w:szCs w:val="24"/>
        </w:rPr>
      </w:pPr>
      <w:r>
        <w:rPr>
          <w:b/>
          <w:bCs/>
          <w:noProof/>
          <w:sz w:val="24"/>
          <w:szCs w:val="24"/>
          <w14:ligatures w14:val="standardContextual"/>
        </w:rPr>
        <w:drawing>
          <wp:inline distT="0" distB="0" distL="0" distR="0" wp14:anchorId="3BE46CDC" wp14:editId="042677D2">
            <wp:extent cx="4026107" cy="914447"/>
            <wp:effectExtent l="0" t="0" r="0" b="0"/>
            <wp:docPr id="11256619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1926" name="Picture 1125661926"/>
                    <pic:cNvPicPr/>
                  </pic:nvPicPr>
                  <pic:blipFill>
                    <a:blip r:embed="rId16">
                      <a:extLst>
                        <a:ext uri="{28A0092B-C50C-407E-A947-70E740481C1C}">
                          <a14:useLocalDpi xmlns:a14="http://schemas.microsoft.com/office/drawing/2010/main" val="0"/>
                        </a:ext>
                      </a:extLst>
                    </a:blip>
                    <a:stretch>
                      <a:fillRect/>
                    </a:stretch>
                  </pic:blipFill>
                  <pic:spPr>
                    <a:xfrm>
                      <a:off x="0" y="0"/>
                      <a:ext cx="4026107" cy="914447"/>
                    </a:xfrm>
                    <a:prstGeom prst="rect">
                      <a:avLst/>
                    </a:prstGeom>
                  </pic:spPr>
                </pic:pic>
              </a:graphicData>
            </a:graphic>
          </wp:inline>
        </w:drawing>
      </w:r>
    </w:p>
    <w:p w14:paraId="358FE6FB" w14:textId="7332FBF0" w:rsidR="00146B36" w:rsidRDefault="00146B36" w:rsidP="00146B36">
      <w:pPr>
        <w:ind w:left="360"/>
        <w:rPr>
          <w:b/>
          <w:bCs/>
          <w:sz w:val="24"/>
          <w:szCs w:val="24"/>
        </w:rPr>
      </w:pPr>
      <w:r w:rsidRPr="00F22FDF">
        <w:rPr>
          <w:b/>
          <w:bCs/>
          <w:sz w:val="24"/>
          <w:szCs w:val="24"/>
        </w:rPr>
        <w:lastRenderedPageBreak/>
        <w:t>VM3-6 :</w:t>
      </w:r>
    </w:p>
    <w:p w14:paraId="78CEA892" w14:textId="68B3DE5E" w:rsidR="00A768E4" w:rsidRPr="00F22FDF" w:rsidRDefault="00A768E4" w:rsidP="00A768E4">
      <w:pPr>
        <w:ind w:left="360"/>
        <w:jc w:val="center"/>
        <w:rPr>
          <w:b/>
          <w:bCs/>
          <w:sz w:val="24"/>
          <w:szCs w:val="24"/>
        </w:rPr>
      </w:pPr>
      <w:r>
        <w:rPr>
          <w:b/>
          <w:bCs/>
          <w:noProof/>
          <w:sz w:val="24"/>
          <w:szCs w:val="24"/>
          <w14:ligatures w14:val="standardContextual"/>
        </w:rPr>
        <w:drawing>
          <wp:inline distT="0" distB="0" distL="0" distR="0" wp14:anchorId="5766B7C7" wp14:editId="7B541CFC">
            <wp:extent cx="5048509" cy="1898748"/>
            <wp:effectExtent l="0" t="0" r="0" b="6350"/>
            <wp:docPr id="1113212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2760" name="Picture 1113212760"/>
                    <pic:cNvPicPr/>
                  </pic:nvPicPr>
                  <pic:blipFill>
                    <a:blip r:embed="rId17">
                      <a:extLst>
                        <a:ext uri="{28A0092B-C50C-407E-A947-70E740481C1C}">
                          <a14:useLocalDpi xmlns:a14="http://schemas.microsoft.com/office/drawing/2010/main" val="0"/>
                        </a:ext>
                      </a:extLst>
                    </a:blip>
                    <a:stretch>
                      <a:fillRect/>
                    </a:stretch>
                  </pic:blipFill>
                  <pic:spPr>
                    <a:xfrm>
                      <a:off x="0" y="0"/>
                      <a:ext cx="5048509" cy="1898748"/>
                    </a:xfrm>
                    <a:prstGeom prst="rect">
                      <a:avLst/>
                    </a:prstGeom>
                  </pic:spPr>
                </pic:pic>
              </a:graphicData>
            </a:graphic>
          </wp:inline>
        </w:drawing>
      </w:r>
    </w:p>
    <w:p w14:paraId="25A422A3" w14:textId="77777777" w:rsidR="005E679F" w:rsidRPr="005E679F" w:rsidRDefault="005E679F" w:rsidP="005E679F">
      <w:pPr>
        <w:rPr>
          <w:sz w:val="24"/>
          <w:szCs w:val="24"/>
        </w:rPr>
      </w:pPr>
    </w:p>
    <w:p w14:paraId="66F396E1" w14:textId="068E76B4" w:rsidR="00152311" w:rsidRDefault="00152311" w:rsidP="00152311">
      <w:pPr>
        <w:pStyle w:val="ListParagraph"/>
        <w:numPr>
          <w:ilvl w:val="0"/>
          <w:numId w:val="32"/>
        </w:numPr>
        <w:rPr>
          <w:sz w:val="24"/>
          <w:szCs w:val="24"/>
        </w:rPr>
      </w:pPr>
      <w:r>
        <w:rPr>
          <w:sz w:val="24"/>
          <w:szCs w:val="24"/>
        </w:rPr>
        <w:t>Capture du trafic ARP sur VM2-6 :</w:t>
      </w:r>
    </w:p>
    <w:p w14:paraId="4C938631" w14:textId="6D96EF26" w:rsidR="005E679F" w:rsidRPr="005E679F" w:rsidRDefault="005E679F" w:rsidP="005E679F">
      <w:pPr>
        <w:rPr>
          <w:sz w:val="24"/>
          <w:szCs w:val="24"/>
        </w:rPr>
      </w:pPr>
      <w:r>
        <w:rPr>
          <w:rFonts w:asciiTheme="majorBidi" w:hAnsiTheme="majorBidi" w:cstheme="majorBidi"/>
          <w:b/>
          <w:bCs/>
          <w:noProof/>
          <w:sz w:val="32"/>
          <w:szCs w:val="32"/>
          <w:lang w:eastAsia="fr-FR"/>
        </w:rPr>
        <w:drawing>
          <wp:inline distT="0" distB="0" distL="0" distR="0" wp14:anchorId="52618561" wp14:editId="1653BF6C">
            <wp:extent cx="5760720" cy="2154555"/>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ir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54555"/>
                    </a:xfrm>
                    <a:prstGeom prst="rect">
                      <a:avLst/>
                    </a:prstGeom>
                  </pic:spPr>
                </pic:pic>
              </a:graphicData>
            </a:graphic>
          </wp:inline>
        </w:drawing>
      </w:r>
    </w:p>
    <w:p w14:paraId="39F58E5D" w14:textId="6D836FA3" w:rsidR="00152311" w:rsidRPr="00152311" w:rsidRDefault="009E297F" w:rsidP="00152311">
      <w:pPr>
        <w:rPr>
          <w:sz w:val="24"/>
          <w:szCs w:val="24"/>
        </w:rPr>
      </w:pPr>
      <w:r>
        <w:rPr>
          <w:sz w:val="24"/>
          <w:szCs w:val="24"/>
        </w:rPr>
        <w:br/>
      </w:r>
      <w:r w:rsidRPr="009E297F">
        <w:rPr>
          <w:sz w:val="24"/>
          <w:szCs w:val="24"/>
        </w:rPr>
        <w:t>Dans cette capture ARP sur Wireshark, nous assistons à une séquence de communication entre deux machines, VM1-6 et VM3-6, au sein d'un réseau local. Initialement, VM1-6 envoie une requête pour obtenir l'adresse MAC de VM3-6. VM3-6, en identifiant la requête, répond avec un message contenant son adresse MAC. Cette étape de résolution d'adresse permet à VM1-6 de mettre à jour sa table ARP et, par conséquent, d'établir la communication avec VM3-6. Ensuite, VM1-6 peut envoyer des paquets ICMP pour des opérations réseau, telles que les tests de connectivité. Cette séquence illustre le fonctionnement de la résolution d'adresses au sein d</w:t>
      </w:r>
      <w:r>
        <w:rPr>
          <w:sz w:val="24"/>
          <w:szCs w:val="24"/>
        </w:rPr>
        <w:t>e ce</w:t>
      </w:r>
      <w:r w:rsidRPr="009E297F">
        <w:rPr>
          <w:sz w:val="24"/>
          <w:szCs w:val="24"/>
        </w:rPr>
        <w:t xml:space="preserve"> réseau.</w:t>
      </w:r>
    </w:p>
    <w:p w14:paraId="17FE1CD0" w14:textId="77777777" w:rsidR="00345E73" w:rsidRPr="00345E73" w:rsidRDefault="00345E73" w:rsidP="00345E73">
      <w:pPr>
        <w:rPr>
          <w:b/>
          <w:bCs/>
          <w:sz w:val="24"/>
          <w:szCs w:val="24"/>
        </w:rPr>
      </w:pPr>
    </w:p>
    <w:p w14:paraId="76832E8E" w14:textId="75D64974" w:rsidR="005B4260" w:rsidRPr="000169F7" w:rsidRDefault="005B4260" w:rsidP="00345E73">
      <w:pPr>
        <w:pStyle w:val="Heading1"/>
        <w:numPr>
          <w:ilvl w:val="0"/>
          <w:numId w:val="28"/>
        </w:numPr>
        <w:rPr>
          <w:b/>
          <w:bCs/>
        </w:rPr>
      </w:pPr>
      <w:r w:rsidRPr="000169F7">
        <w:rPr>
          <w:b/>
          <w:bCs/>
        </w:rPr>
        <w:t>Configuration Réseau Semi-Automatique :</w:t>
      </w:r>
    </w:p>
    <w:p w14:paraId="1BAF5765" w14:textId="77777777" w:rsidR="00345E73" w:rsidRDefault="00345E73" w:rsidP="00345E73">
      <w:pPr>
        <w:rPr>
          <w:b/>
          <w:bCs/>
          <w:sz w:val="24"/>
          <w:szCs w:val="24"/>
        </w:rPr>
      </w:pPr>
    </w:p>
    <w:p w14:paraId="0E6DE764" w14:textId="613AE6A9" w:rsidR="00811763" w:rsidRDefault="00811763" w:rsidP="00811763">
      <w:pPr>
        <w:pStyle w:val="ListParagraph"/>
        <w:numPr>
          <w:ilvl w:val="0"/>
          <w:numId w:val="33"/>
        </w:numPr>
        <w:rPr>
          <w:sz w:val="24"/>
          <w:szCs w:val="24"/>
        </w:rPr>
      </w:pPr>
      <w:r>
        <w:rPr>
          <w:sz w:val="24"/>
          <w:szCs w:val="24"/>
        </w:rPr>
        <w:t>La configuration des adresses automatiquement est activée via l’interface, pour les machines VM1-6 et VM3-6, comme suit :</w:t>
      </w:r>
    </w:p>
    <w:p w14:paraId="58987B2E" w14:textId="6D13C897" w:rsidR="00A768E4" w:rsidRPr="00A768E4" w:rsidRDefault="00A768E4" w:rsidP="00A768E4">
      <w:pPr>
        <w:jc w:val="center"/>
        <w:rPr>
          <w:sz w:val="24"/>
          <w:szCs w:val="24"/>
        </w:rPr>
      </w:pPr>
      <w:r>
        <w:rPr>
          <w:noProof/>
          <w14:ligatures w14:val="standardContextual"/>
        </w:rPr>
        <w:lastRenderedPageBreak/>
        <mc:AlternateContent>
          <mc:Choice Requires="wps">
            <w:drawing>
              <wp:anchor distT="0" distB="0" distL="114300" distR="114300" simplePos="0" relativeHeight="251667456" behindDoc="0" locked="0" layoutInCell="1" allowOverlap="1" wp14:anchorId="2B0349F5" wp14:editId="0ECEF8B9">
                <wp:simplePos x="0" y="0"/>
                <wp:positionH relativeFrom="column">
                  <wp:posOffset>2469426</wp:posOffset>
                </wp:positionH>
                <wp:positionV relativeFrom="paragraph">
                  <wp:posOffset>1402102</wp:posOffset>
                </wp:positionV>
                <wp:extent cx="428425" cy="223804"/>
                <wp:effectExtent l="19050" t="57150" r="29210" b="24130"/>
                <wp:wrapNone/>
                <wp:docPr id="1985516814" name="Arrow: Right 16"/>
                <wp:cNvGraphicFramePr/>
                <a:graphic xmlns:a="http://schemas.openxmlformats.org/drawingml/2006/main">
                  <a:graphicData uri="http://schemas.microsoft.com/office/word/2010/wordprocessingShape">
                    <wps:wsp>
                      <wps:cNvSpPr/>
                      <wps:spPr>
                        <a:xfrm rot="11928308">
                          <a:off x="0" y="0"/>
                          <a:ext cx="428425" cy="22380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2935D8" id="Arrow: Right 16" o:spid="_x0000_s1026" type="#_x0000_t13" style="position:absolute;margin-left:194.45pt;margin-top:110.4pt;width:33.75pt;height:17.6pt;rotation:-10564067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" adj="15958" fillcolor="#4472c4 [3204]" strokecolor="#09101d [484]" strokeweight="1pt"/>
            </w:pict>
          </mc:Fallback>
        </mc:AlternateContent>
      </w:r>
      <w:r>
        <w:rPr>
          <w:noProof/>
          <w14:ligatures w14:val="standardContextual"/>
        </w:rPr>
        <w:drawing>
          <wp:inline distT="0" distB="0" distL="0" distR="0" wp14:anchorId="6AF01693" wp14:editId="6A62275B">
            <wp:extent cx="4367379" cy="3896557"/>
            <wp:effectExtent l="0" t="0" r="0" b="8890"/>
            <wp:docPr id="30685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1970" name=""/>
                    <pic:cNvPicPr/>
                  </pic:nvPicPr>
                  <pic:blipFill>
                    <a:blip r:embed="rId19"/>
                    <a:stretch>
                      <a:fillRect/>
                    </a:stretch>
                  </pic:blipFill>
                  <pic:spPr>
                    <a:xfrm>
                      <a:off x="0" y="0"/>
                      <a:ext cx="4377244" cy="3905359"/>
                    </a:xfrm>
                    <a:prstGeom prst="rect">
                      <a:avLst/>
                    </a:prstGeom>
                  </pic:spPr>
                </pic:pic>
              </a:graphicData>
            </a:graphic>
          </wp:inline>
        </w:drawing>
      </w:r>
    </w:p>
    <w:p w14:paraId="0F8F1FE5" w14:textId="5116030A" w:rsidR="00811763" w:rsidRDefault="001F7BA1" w:rsidP="00811763">
      <w:pPr>
        <w:pStyle w:val="ListParagraph"/>
        <w:numPr>
          <w:ilvl w:val="0"/>
          <w:numId w:val="33"/>
        </w:numPr>
        <w:rPr>
          <w:sz w:val="24"/>
          <w:szCs w:val="24"/>
        </w:rPr>
      </w:pPr>
      <w:r>
        <w:rPr>
          <w:sz w:val="24"/>
          <w:szCs w:val="24"/>
        </w:rPr>
        <w:t>Configuration</w:t>
      </w:r>
      <w:r w:rsidR="00811763">
        <w:rPr>
          <w:sz w:val="24"/>
          <w:szCs w:val="24"/>
        </w:rPr>
        <w:t xml:space="preserve"> du service en créant et modifiant le fichier </w:t>
      </w:r>
      <w:r w:rsidR="00811763" w:rsidRPr="001F7BA1">
        <w:rPr>
          <w:i/>
          <w:iCs/>
          <w:sz w:val="24"/>
          <w:szCs w:val="24"/>
        </w:rPr>
        <w:t>radvd.conf</w:t>
      </w:r>
      <w:r w:rsidR="00811763">
        <w:rPr>
          <w:sz w:val="24"/>
          <w:szCs w:val="24"/>
        </w:rPr>
        <w:t xml:space="preserve"> comme suit :</w:t>
      </w:r>
    </w:p>
    <w:p w14:paraId="5407E3DC" w14:textId="15E62252" w:rsidR="00811763" w:rsidRDefault="00811763" w:rsidP="00811763">
      <w:pPr>
        <w:rPr>
          <w:sz w:val="24"/>
          <w:szCs w:val="24"/>
        </w:rPr>
      </w:pPr>
      <w:r>
        <w:rPr>
          <w:noProof/>
          <w:sz w:val="24"/>
          <w:szCs w:val="24"/>
          <w14:ligatures w14:val="standardContextual"/>
        </w:rPr>
        <mc:AlternateContent>
          <mc:Choice Requires="wps">
            <w:drawing>
              <wp:anchor distT="0" distB="0" distL="114300" distR="114300" simplePos="0" relativeHeight="251660288" behindDoc="0" locked="0" layoutInCell="1" allowOverlap="1" wp14:anchorId="38BF6BDF" wp14:editId="43863AE4">
                <wp:simplePos x="0" y="0"/>
                <wp:positionH relativeFrom="column">
                  <wp:posOffset>1581135</wp:posOffset>
                </wp:positionH>
                <wp:positionV relativeFrom="paragraph">
                  <wp:posOffset>201000</wp:posOffset>
                </wp:positionV>
                <wp:extent cx="2112335" cy="3891516"/>
                <wp:effectExtent l="0" t="0" r="21590" b="13970"/>
                <wp:wrapNone/>
                <wp:docPr id="1390322598" name="Rectangle 1"/>
                <wp:cNvGraphicFramePr/>
                <a:graphic xmlns:a="http://schemas.openxmlformats.org/drawingml/2006/main">
                  <a:graphicData uri="http://schemas.microsoft.com/office/word/2010/wordprocessingShape">
                    <wps:wsp>
                      <wps:cNvSpPr/>
                      <wps:spPr>
                        <a:xfrm>
                          <a:off x="0" y="0"/>
                          <a:ext cx="2112335" cy="3891516"/>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BFFDA" id="Rectangle 1" o:spid="_x0000_s1026" style="position:absolute;margin-left:124.5pt;margin-top:15.85pt;width:166.35pt;height:30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" filled="f" strokecolor="#5b9bd5 [3208]" strokeweight="1pt"/>
            </w:pict>
          </mc:Fallback>
        </mc:AlternateContent>
      </w:r>
    </w:p>
    <w:p w14:paraId="1D23ED07" w14:textId="77777777" w:rsidR="00811763" w:rsidRPr="00F6488F" w:rsidRDefault="00811763" w:rsidP="00811763">
      <w:pPr>
        <w:spacing w:after="0"/>
        <w:ind w:left="2829"/>
        <w:rPr>
          <w:lang w:val="en-US"/>
        </w:rPr>
      </w:pPr>
      <w:r>
        <w:rPr>
          <w:lang w:val="en-US"/>
        </w:rPr>
        <w:t>interface eth1</w:t>
      </w:r>
    </w:p>
    <w:p w14:paraId="0648DDD1" w14:textId="77777777" w:rsidR="00811763" w:rsidRPr="00F6488F" w:rsidRDefault="00811763" w:rsidP="00811763">
      <w:pPr>
        <w:spacing w:after="0"/>
        <w:ind w:left="2829"/>
        <w:rPr>
          <w:rFonts w:eastAsia="Times New Roman" w:cs="Courier New"/>
          <w:lang w:val="en-US" w:eastAsia="fr-FR"/>
        </w:rPr>
      </w:pPr>
      <w:r w:rsidRPr="00F6488F">
        <w:rPr>
          <w:rFonts w:eastAsia="Times New Roman" w:cs="Courier New"/>
          <w:lang w:val="en-US" w:eastAsia="fr-FR"/>
        </w:rPr>
        <w:t>{</w:t>
      </w:r>
    </w:p>
    <w:p w14:paraId="34725E36" w14:textId="77777777" w:rsidR="00811763" w:rsidRPr="00F6488F" w:rsidRDefault="00811763" w:rsidP="00811763">
      <w:pPr>
        <w:spacing w:after="0"/>
        <w:ind w:left="2829"/>
        <w:rPr>
          <w:rFonts w:eastAsia="Times New Roman" w:cs="Courier New"/>
          <w:lang w:val="en-US" w:eastAsia="fr-FR"/>
        </w:rPr>
      </w:pPr>
      <w:r w:rsidRPr="00F6488F">
        <w:rPr>
          <w:rFonts w:eastAsia="Times New Roman" w:cs="Courier New"/>
          <w:lang w:val="en-US" w:eastAsia="fr-FR"/>
        </w:rPr>
        <w:t xml:space="preserve">  AdvSendAdvert on;</w:t>
      </w:r>
    </w:p>
    <w:p w14:paraId="22951BCE" w14:textId="77777777" w:rsidR="00811763" w:rsidRPr="00F6488F" w:rsidRDefault="00811763" w:rsidP="00811763">
      <w:pPr>
        <w:spacing w:after="0"/>
        <w:ind w:left="2829"/>
        <w:rPr>
          <w:rFonts w:eastAsia="Times New Roman" w:cs="Courier New"/>
          <w:lang w:val="en-US" w:eastAsia="fr-FR"/>
        </w:rPr>
      </w:pPr>
      <w:r w:rsidRPr="00F6488F">
        <w:rPr>
          <w:rFonts w:eastAsia="Times New Roman" w:cs="Courier New"/>
          <w:lang w:val="en-US" w:eastAsia="fr-FR"/>
        </w:rPr>
        <w:t xml:space="preserve">  MaxRtrAdvInterval 30;</w:t>
      </w:r>
    </w:p>
    <w:p w14:paraId="4D586DAD" w14:textId="77777777" w:rsidR="00811763" w:rsidRPr="00811763" w:rsidRDefault="00811763" w:rsidP="00811763">
      <w:pPr>
        <w:spacing w:after="0"/>
        <w:ind w:left="2829"/>
        <w:rPr>
          <w:rFonts w:eastAsia="Times New Roman" w:cs="Courier New"/>
          <w:lang w:val="en-US" w:eastAsia="fr-FR"/>
        </w:rPr>
      </w:pPr>
      <w:r w:rsidRPr="00F6488F">
        <w:rPr>
          <w:rFonts w:eastAsia="Times New Roman" w:cs="Courier New"/>
          <w:lang w:val="en-US" w:eastAsia="fr-FR"/>
        </w:rPr>
        <w:t xml:space="preserve">  </w:t>
      </w:r>
      <w:r w:rsidRPr="00811763">
        <w:rPr>
          <w:rFonts w:eastAsia="Times New Roman" w:cs="Courier New"/>
          <w:lang w:val="en-US" w:eastAsia="fr-FR"/>
        </w:rPr>
        <w:t>prefix fc00:1234:1::/64</w:t>
      </w:r>
    </w:p>
    <w:p w14:paraId="54745665" w14:textId="77777777" w:rsidR="00811763" w:rsidRPr="00811763" w:rsidRDefault="00811763" w:rsidP="00811763">
      <w:pPr>
        <w:spacing w:after="0"/>
        <w:ind w:left="2829"/>
        <w:rPr>
          <w:rFonts w:eastAsia="Times New Roman" w:cs="Courier New"/>
          <w:lang w:val="en-US" w:eastAsia="fr-FR"/>
        </w:rPr>
      </w:pPr>
      <w:r w:rsidRPr="00811763">
        <w:rPr>
          <w:rFonts w:eastAsia="Times New Roman" w:cs="Courier New"/>
          <w:lang w:val="en-US" w:eastAsia="fr-FR"/>
        </w:rPr>
        <w:t xml:space="preserve">  {</w:t>
      </w:r>
    </w:p>
    <w:p w14:paraId="0E2344A6" w14:textId="77777777" w:rsidR="00811763" w:rsidRPr="00811763" w:rsidRDefault="00811763" w:rsidP="00811763">
      <w:pPr>
        <w:spacing w:after="0"/>
        <w:ind w:left="2829"/>
        <w:rPr>
          <w:rFonts w:eastAsia="Times New Roman" w:cs="Courier New"/>
          <w:lang w:val="en-US" w:eastAsia="fr-FR"/>
        </w:rPr>
      </w:pPr>
      <w:r w:rsidRPr="00811763">
        <w:rPr>
          <w:rFonts w:eastAsia="Times New Roman" w:cs="Courier New"/>
          <w:lang w:val="en-US" w:eastAsia="fr-FR"/>
        </w:rPr>
        <w:t xml:space="preserve">    AdvValidLifetime 300;</w:t>
      </w:r>
    </w:p>
    <w:p w14:paraId="7A0D539E" w14:textId="77777777" w:rsidR="00811763" w:rsidRPr="00811763" w:rsidRDefault="00811763" w:rsidP="00811763">
      <w:pPr>
        <w:spacing w:after="0"/>
        <w:ind w:left="2829"/>
        <w:rPr>
          <w:rFonts w:eastAsia="Times New Roman" w:cs="Courier New"/>
          <w:lang w:val="en-US" w:eastAsia="fr-FR"/>
        </w:rPr>
      </w:pPr>
      <w:r w:rsidRPr="00811763">
        <w:rPr>
          <w:rFonts w:eastAsia="Times New Roman" w:cs="Courier New"/>
          <w:lang w:val="en-US" w:eastAsia="fr-FR"/>
        </w:rPr>
        <w:t xml:space="preserve">    AdvPreferredLifetime 120;</w:t>
      </w:r>
    </w:p>
    <w:p w14:paraId="6C4DC0E4" w14:textId="77777777" w:rsidR="00811763" w:rsidRPr="00811763" w:rsidRDefault="00811763" w:rsidP="00811763">
      <w:pPr>
        <w:spacing w:after="0"/>
        <w:ind w:left="2829"/>
        <w:rPr>
          <w:rFonts w:eastAsia="Times New Roman" w:cs="Courier New"/>
          <w:lang w:val="en-US" w:eastAsia="fr-FR"/>
        </w:rPr>
      </w:pPr>
      <w:r w:rsidRPr="00811763">
        <w:rPr>
          <w:rFonts w:eastAsia="Times New Roman" w:cs="Courier New"/>
          <w:lang w:val="en-US" w:eastAsia="fr-FR"/>
        </w:rPr>
        <w:t xml:space="preserve">  };</w:t>
      </w:r>
    </w:p>
    <w:p w14:paraId="7DEDEBA0" w14:textId="77777777" w:rsidR="00811763" w:rsidRPr="00811763" w:rsidRDefault="00811763" w:rsidP="00811763">
      <w:pPr>
        <w:spacing w:after="0"/>
        <w:ind w:left="2829"/>
        <w:rPr>
          <w:rFonts w:eastAsia="Times New Roman" w:cs="Courier New"/>
          <w:lang w:val="en-US" w:eastAsia="fr-FR"/>
        </w:rPr>
      </w:pPr>
      <w:r w:rsidRPr="00811763">
        <w:rPr>
          <w:rFonts w:eastAsia="Times New Roman" w:cs="Courier New"/>
          <w:lang w:val="en-US" w:eastAsia="fr-FR"/>
        </w:rPr>
        <w:t>};</w:t>
      </w:r>
    </w:p>
    <w:p w14:paraId="0B4CE94C" w14:textId="77777777" w:rsidR="00811763" w:rsidRPr="00811763" w:rsidRDefault="00811763" w:rsidP="00811763">
      <w:pPr>
        <w:spacing w:after="0"/>
        <w:ind w:left="2829"/>
        <w:rPr>
          <w:lang w:val="en-US"/>
        </w:rPr>
      </w:pPr>
      <w:r w:rsidRPr="00811763">
        <w:rPr>
          <w:lang w:val="en-US"/>
        </w:rPr>
        <w:t>interface eth2</w:t>
      </w:r>
    </w:p>
    <w:p w14:paraId="209ED197" w14:textId="24DB42C1" w:rsidR="00811763" w:rsidRPr="00811763" w:rsidRDefault="00811763" w:rsidP="00811763">
      <w:pPr>
        <w:tabs>
          <w:tab w:val="left" w:pos="4437"/>
        </w:tabs>
        <w:spacing w:after="0"/>
        <w:ind w:left="2829"/>
        <w:rPr>
          <w:lang w:val="en-US"/>
        </w:rPr>
      </w:pPr>
      <w:r w:rsidRPr="00811763">
        <w:rPr>
          <w:lang w:val="en-US"/>
        </w:rPr>
        <w:t>{</w:t>
      </w:r>
      <w:r>
        <w:rPr>
          <w:lang w:val="en-US"/>
        </w:rPr>
        <w:tab/>
      </w:r>
    </w:p>
    <w:p w14:paraId="07DB648D" w14:textId="77777777" w:rsidR="00811763" w:rsidRPr="00811763" w:rsidRDefault="00811763" w:rsidP="00811763">
      <w:pPr>
        <w:spacing w:after="0"/>
        <w:ind w:left="2829"/>
        <w:rPr>
          <w:lang w:val="en-US"/>
        </w:rPr>
      </w:pPr>
      <w:r w:rsidRPr="00811763">
        <w:rPr>
          <w:lang w:val="en-US"/>
        </w:rPr>
        <w:t xml:space="preserve">  AdvSendAdvert on;</w:t>
      </w:r>
    </w:p>
    <w:p w14:paraId="06AD2EC5" w14:textId="77777777" w:rsidR="00811763" w:rsidRPr="00811763" w:rsidRDefault="00811763" w:rsidP="00811763">
      <w:pPr>
        <w:spacing w:after="0"/>
        <w:ind w:left="2829"/>
        <w:rPr>
          <w:lang w:val="en-US"/>
        </w:rPr>
      </w:pPr>
      <w:r w:rsidRPr="00811763">
        <w:rPr>
          <w:lang w:val="en-US"/>
        </w:rPr>
        <w:t xml:space="preserve">  MaxRtrAdvInterval 30;</w:t>
      </w:r>
    </w:p>
    <w:p w14:paraId="3CE80239" w14:textId="77777777" w:rsidR="00811763" w:rsidRPr="00811763" w:rsidRDefault="00811763" w:rsidP="00811763">
      <w:pPr>
        <w:spacing w:after="0"/>
        <w:ind w:left="2829"/>
        <w:rPr>
          <w:lang w:val="en-US"/>
        </w:rPr>
      </w:pPr>
      <w:r w:rsidRPr="00811763">
        <w:rPr>
          <w:lang w:val="en-US"/>
        </w:rPr>
        <w:t xml:space="preserve">  prefix fc00:1234:2::/64</w:t>
      </w:r>
    </w:p>
    <w:p w14:paraId="2BAA2990" w14:textId="77777777" w:rsidR="00811763" w:rsidRDefault="00811763" w:rsidP="00811763">
      <w:pPr>
        <w:spacing w:after="0"/>
        <w:ind w:left="2829"/>
      </w:pPr>
      <w:r w:rsidRPr="00811763">
        <w:rPr>
          <w:lang w:val="en-US"/>
        </w:rPr>
        <w:t xml:space="preserve">  </w:t>
      </w:r>
      <w:r>
        <w:t>{</w:t>
      </w:r>
    </w:p>
    <w:p w14:paraId="3A093F85" w14:textId="77777777" w:rsidR="00811763" w:rsidRDefault="00811763" w:rsidP="00811763">
      <w:pPr>
        <w:spacing w:after="0"/>
        <w:ind w:left="2829"/>
      </w:pPr>
      <w:r>
        <w:t xml:space="preserve">    AdvValidLifetime 300;</w:t>
      </w:r>
    </w:p>
    <w:p w14:paraId="0FD6B2BA" w14:textId="77777777" w:rsidR="00811763" w:rsidRDefault="00811763" w:rsidP="00811763">
      <w:pPr>
        <w:spacing w:after="0"/>
        <w:ind w:left="2829"/>
      </w:pPr>
      <w:r>
        <w:t xml:space="preserve">    AdvPreferredLifetime 120;</w:t>
      </w:r>
    </w:p>
    <w:p w14:paraId="3A934224" w14:textId="77777777" w:rsidR="00811763" w:rsidRDefault="00811763" w:rsidP="00811763">
      <w:pPr>
        <w:spacing w:after="0"/>
        <w:ind w:left="2829"/>
      </w:pPr>
      <w:r>
        <w:t xml:space="preserve">  };</w:t>
      </w:r>
    </w:p>
    <w:p w14:paraId="3E5D3E3D" w14:textId="77777777" w:rsidR="00811763" w:rsidRDefault="00811763" w:rsidP="00811763">
      <w:pPr>
        <w:spacing w:after="0"/>
        <w:ind w:left="2829"/>
      </w:pPr>
      <w:r>
        <w:t>};</w:t>
      </w:r>
    </w:p>
    <w:p w14:paraId="78B71773" w14:textId="77777777" w:rsidR="00811763" w:rsidRDefault="00811763" w:rsidP="00811763">
      <w:pPr>
        <w:spacing w:after="0"/>
      </w:pPr>
    </w:p>
    <w:p w14:paraId="0C4A9F47" w14:textId="77777777" w:rsidR="00811763" w:rsidRDefault="00811763" w:rsidP="00811763">
      <w:pPr>
        <w:spacing w:after="0"/>
      </w:pPr>
    </w:p>
    <w:p w14:paraId="484BC07A" w14:textId="3A85E70C" w:rsidR="00811763" w:rsidRDefault="004107E1" w:rsidP="004107E1">
      <w:pPr>
        <w:pStyle w:val="ListParagraph"/>
        <w:numPr>
          <w:ilvl w:val="0"/>
          <w:numId w:val="33"/>
        </w:numPr>
        <w:rPr>
          <w:sz w:val="24"/>
          <w:szCs w:val="24"/>
        </w:rPr>
      </w:pPr>
      <w:r>
        <w:rPr>
          <w:sz w:val="24"/>
          <w:szCs w:val="24"/>
        </w:rPr>
        <w:lastRenderedPageBreak/>
        <w:t xml:space="preserve">Vérification que VM3-6 a obtenu une adresse IPv6, en </w:t>
      </w:r>
      <w:r w:rsidR="001F7BA1">
        <w:rPr>
          <w:sz w:val="24"/>
          <w:szCs w:val="24"/>
        </w:rPr>
        <w:t>exécutant</w:t>
      </w:r>
      <w:r>
        <w:rPr>
          <w:sz w:val="24"/>
          <w:szCs w:val="24"/>
        </w:rPr>
        <w:t xml:space="preserve"> la commande </w:t>
      </w:r>
      <w:r w:rsidRPr="001F7BA1">
        <w:rPr>
          <w:b/>
          <w:bCs/>
          <w:i/>
          <w:iCs/>
          <w:sz w:val="24"/>
          <w:szCs w:val="24"/>
        </w:rPr>
        <w:t>ip addr show eth1</w:t>
      </w:r>
      <w:r w:rsidR="00033FE6">
        <w:rPr>
          <w:sz w:val="24"/>
          <w:szCs w:val="24"/>
        </w:rPr>
        <w:t xml:space="preserve"> + vérification de l’accès aux autres machines via des ping6 </w:t>
      </w:r>
      <w:r>
        <w:rPr>
          <w:sz w:val="24"/>
          <w:szCs w:val="24"/>
        </w:rPr>
        <w:t> :</w:t>
      </w:r>
    </w:p>
    <w:p w14:paraId="23E55E2C" w14:textId="60CC3A22" w:rsidR="004107E1" w:rsidRDefault="00033FE6" w:rsidP="00033FE6">
      <w:pPr>
        <w:jc w:val="center"/>
        <w:rPr>
          <w:sz w:val="24"/>
          <w:szCs w:val="24"/>
        </w:rPr>
      </w:pPr>
      <w:r>
        <w:rPr>
          <w:noProof/>
          <w:sz w:val="24"/>
          <w:szCs w:val="24"/>
          <w14:ligatures w14:val="standardContextual"/>
        </w:rPr>
        <mc:AlternateContent>
          <mc:Choice Requires="wps">
            <w:drawing>
              <wp:anchor distT="0" distB="0" distL="114300" distR="114300" simplePos="0" relativeHeight="251669504" behindDoc="0" locked="0" layoutInCell="1" allowOverlap="1" wp14:anchorId="7DF823AD" wp14:editId="541A04D0">
                <wp:simplePos x="0" y="0"/>
                <wp:positionH relativeFrom="column">
                  <wp:posOffset>1625995</wp:posOffset>
                </wp:positionH>
                <wp:positionV relativeFrom="paragraph">
                  <wp:posOffset>2414745</wp:posOffset>
                </wp:positionV>
                <wp:extent cx="1291670" cy="166255"/>
                <wp:effectExtent l="0" t="0" r="22860" b="24765"/>
                <wp:wrapNone/>
                <wp:docPr id="83183476" name="Rectangle 20"/>
                <wp:cNvGraphicFramePr/>
                <a:graphic xmlns:a="http://schemas.openxmlformats.org/drawingml/2006/main">
                  <a:graphicData uri="http://schemas.microsoft.com/office/word/2010/wordprocessingShape">
                    <wps:wsp>
                      <wps:cNvSpPr/>
                      <wps:spPr>
                        <a:xfrm>
                          <a:off x="0" y="0"/>
                          <a:ext cx="1291670" cy="16625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B9D64" id="Rectangle 20" o:spid="_x0000_s1026" style="position:absolute;margin-left:128.05pt;margin-top:190.15pt;width:101.7pt;height:13.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" filled="f" strokecolor="#c00000" strokeweight="1pt"/>
            </w:pict>
          </mc:Fallback>
        </mc:AlternateContent>
      </w:r>
      <w:r>
        <w:rPr>
          <w:noProof/>
          <w:sz w:val="24"/>
          <w:szCs w:val="24"/>
          <w14:ligatures w14:val="standardContextual"/>
        </w:rPr>
        <mc:AlternateContent>
          <mc:Choice Requires="wps">
            <w:drawing>
              <wp:anchor distT="0" distB="0" distL="114300" distR="114300" simplePos="0" relativeHeight="251668480" behindDoc="0" locked="0" layoutInCell="1" allowOverlap="1" wp14:anchorId="0A3B8E87" wp14:editId="761F77A3">
                <wp:simplePos x="0" y="0"/>
                <wp:positionH relativeFrom="column">
                  <wp:posOffset>1056893</wp:posOffset>
                </wp:positionH>
                <wp:positionV relativeFrom="paragraph">
                  <wp:posOffset>1570684</wp:posOffset>
                </wp:positionV>
                <wp:extent cx="1087049" cy="166254"/>
                <wp:effectExtent l="0" t="0" r="18415" b="24765"/>
                <wp:wrapNone/>
                <wp:docPr id="1724252004" name="Rectangle 19"/>
                <wp:cNvGraphicFramePr/>
                <a:graphic xmlns:a="http://schemas.openxmlformats.org/drawingml/2006/main">
                  <a:graphicData uri="http://schemas.microsoft.com/office/word/2010/wordprocessingShape">
                    <wps:wsp>
                      <wps:cNvSpPr/>
                      <wps:spPr>
                        <a:xfrm>
                          <a:off x="0" y="0"/>
                          <a:ext cx="1087049" cy="166254"/>
                        </a:xfrm>
                        <a:prstGeom prst="rect">
                          <a:avLst/>
                        </a:prstGeom>
                        <a:noFill/>
                        <a:ln>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FD8C6" id="Rectangle 19" o:spid="_x0000_s1026" style="position:absolute;margin-left:83.2pt;margin-top:123.7pt;width:85.6pt;height:13.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" filled="f" strokecolor="#c00000" strokeweight="1pt"/>
            </w:pict>
          </mc:Fallback>
        </mc:AlternateContent>
      </w:r>
      <w:r>
        <w:rPr>
          <w:noProof/>
          <w:sz w:val="24"/>
          <w:szCs w:val="24"/>
          <w14:ligatures w14:val="standardContextual"/>
        </w:rPr>
        <w:drawing>
          <wp:inline distT="0" distB="0" distL="0" distR="0" wp14:anchorId="516F3959" wp14:editId="69C0EA6F">
            <wp:extent cx="5029458" cy="3683189"/>
            <wp:effectExtent l="0" t="0" r="0" b="0"/>
            <wp:docPr id="9555027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02762" name="Picture 955502762"/>
                    <pic:cNvPicPr/>
                  </pic:nvPicPr>
                  <pic:blipFill>
                    <a:blip r:embed="rId20">
                      <a:extLst>
                        <a:ext uri="{28A0092B-C50C-407E-A947-70E740481C1C}">
                          <a14:useLocalDpi xmlns:a14="http://schemas.microsoft.com/office/drawing/2010/main" val="0"/>
                        </a:ext>
                      </a:extLst>
                    </a:blip>
                    <a:stretch>
                      <a:fillRect/>
                    </a:stretch>
                  </pic:blipFill>
                  <pic:spPr>
                    <a:xfrm>
                      <a:off x="0" y="0"/>
                      <a:ext cx="5029458" cy="3683189"/>
                    </a:xfrm>
                    <a:prstGeom prst="rect">
                      <a:avLst/>
                    </a:prstGeom>
                  </pic:spPr>
                </pic:pic>
              </a:graphicData>
            </a:graphic>
          </wp:inline>
        </w:drawing>
      </w:r>
    </w:p>
    <w:p w14:paraId="49A9B222" w14:textId="5A928FB3" w:rsidR="00033FE6" w:rsidRDefault="004107E1" w:rsidP="004107E1">
      <w:pPr>
        <w:rPr>
          <w:sz w:val="24"/>
          <w:szCs w:val="24"/>
        </w:rPr>
      </w:pPr>
      <w:r>
        <w:rPr>
          <w:sz w:val="24"/>
          <w:szCs w:val="24"/>
        </w:rPr>
        <w:t xml:space="preserve">On peut voir que l’adresse </w:t>
      </w:r>
      <w:r w:rsidR="00033FE6">
        <w:rPr>
          <w:sz w:val="24"/>
          <w:szCs w:val="24"/>
        </w:rPr>
        <w:t>fc00:1234:2::3/64</w:t>
      </w:r>
      <w:r>
        <w:rPr>
          <w:sz w:val="24"/>
          <w:szCs w:val="24"/>
        </w:rPr>
        <w:t xml:space="preserve"> a été attribuée</w:t>
      </w:r>
      <w:r w:rsidR="00033FE6">
        <w:rPr>
          <w:sz w:val="24"/>
          <w:szCs w:val="24"/>
        </w:rPr>
        <w:t>, et que le ping6 vers VM1-6 marche bien.</w:t>
      </w:r>
    </w:p>
    <w:p w14:paraId="27461448" w14:textId="5975B359" w:rsidR="004107E1" w:rsidRDefault="004107E1" w:rsidP="004107E1">
      <w:pPr>
        <w:pStyle w:val="ListParagraph"/>
        <w:numPr>
          <w:ilvl w:val="0"/>
          <w:numId w:val="33"/>
        </w:numPr>
        <w:rPr>
          <w:sz w:val="24"/>
          <w:szCs w:val="24"/>
        </w:rPr>
      </w:pPr>
      <w:r>
        <w:rPr>
          <w:sz w:val="24"/>
          <w:szCs w:val="24"/>
        </w:rPr>
        <w:t xml:space="preserve">De </w:t>
      </w:r>
      <w:r w:rsidR="001F7BA1">
        <w:rPr>
          <w:sz w:val="24"/>
          <w:szCs w:val="24"/>
        </w:rPr>
        <w:t>même</w:t>
      </w:r>
      <w:r>
        <w:rPr>
          <w:sz w:val="24"/>
          <w:szCs w:val="24"/>
        </w:rPr>
        <w:t xml:space="preserve"> </w:t>
      </w:r>
      <w:r w:rsidR="001F7BA1">
        <w:rPr>
          <w:sz w:val="24"/>
          <w:szCs w:val="24"/>
        </w:rPr>
        <w:t>pour</w:t>
      </w:r>
      <w:r>
        <w:rPr>
          <w:sz w:val="24"/>
          <w:szCs w:val="24"/>
        </w:rPr>
        <w:t xml:space="preserve"> VM1-6 :</w:t>
      </w:r>
    </w:p>
    <w:p w14:paraId="2771CCB9" w14:textId="626C5F98" w:rsidR="004107E1" w:rsidRDefault="00033FE6" w:rsidP="00033FE6">
      <w:pPr>
        <w:jc w:val="center"/>
        <w:rPr>
          <w:sz w:val="24"/>
          <w:szCs w:val="24"/>
        </w:rPr>
      </w:pPr>
      <w:r>
        <w:rPr>
          <w:noProof/>
          <w:sz w:val="24"/>
          <w:szCs w:val="24"/>
          <w14:ligatures w14:val="standardContextual"/>
        </w:rPr>
        <mc:AlternateContent>
          <mc:Choice Requires="wps">
            <w:drawing>
              <wp:anchor distT="0" distB="0" distL="114300" distR="114300" simplePos="0" relativeHeight="251671552" behindDoc="0" locked="0" layoutInCell="1" allowOverlap="1" wp14:anchorId="729C3357" wp14:editId="464AED22">
                <wp:simplePos x="0" y="0"/>
                <wp:positionH relativeFrom="column">
                  <wp:posOffset>1606812</wp:posOffset>
                </wp:positionH>
                <wp:positionV relativeFrom="paragraph">
                  <wp:posOffset>2024349</wp:posOffset>
                </wp:positionV>
                <wp:extent cx="1336431" cy="147071"/>
                <wp:effectExtent l="0" t="0" r="16510" b="24765"/>
                <wp:wrapNone/>
                <wp:docPr id="1306549559" name="Rectangle: Rounded Corners 23"/>
                <wp:cNvGraphicFramePr/>
                <a:graphic xmlns:a="http://schemas.openxmlformats.org/drawingml/2006/main">
                  <a:graphicData uri="http://schemas.microsoft.com/office/word/2010/wordprocessingShape">
                    <wps:wsp>
                      <wps:cNvSpPr/>
                      <wps:spPr>
                        <a:xfrm>
                          <a:off x="0" y="0"/>
                          <a:ext cx="1336431" cy="147071"/>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44D81" id="Rectangle: Rounded Corners 23" o:spid="_x0000_s1026" style="position:absolute;margin-left:126.5pt;margin-top:159.4pt;width:105.25pt;height:11.6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" filled="f" strokecolor="#c00000" strokeweight="1pt">
                <v:stroke joinstyle="miter"/>
              </v:roundrect>
            </w:pict>
          </mc:Fallback>
        </mc:AlternateContent>
      </w:r>
      <w:r>
        <w:rPr>
          <w:noProof/>
          <w:sz w:val="24"/>
          <w:szCs w:val="24"/>
          <w14:ligatures w14:val="standardContextual"/>
        </w:rPr>
        <mc:AlternateContent>
          <mc:Choice Requires="wps">
            <w:drawing>
              <wp:anchor distT="0" distB="0" distL="114300" distR="114300" simplePos="0" relativeHeight="251670528" behindDoc="0" locked="0" layoutInCell="1" allowOverlap="1" wp14:anchorId="1AAE8BFB" wp14:editId="0C4F99C8">
                <wp:simplePos x="0" y="0"/>
                <wp:positionH relativeFrom="column">
                  <wp:posOffset>1088865</wp:posOffset>
                </wp:positionH>
                <wp:positionV relativeFrom="paragraph">
                  <wp:posOffset>1525585</wp:posOffset>
                </wp:positionV>
                <wp:extent cx="1112627" cy="185438"/>
                <wp:effectExtent l="0" t="0" r="11430" b="24130"/>
                <wp:wrapNone/>
                <wp:docPr id="1903412247" name="Rectangle 22"/>
                <wp:cNvGraphicFramePr/>
                <a:graphic xmlns:a="http://schemas.openxmlformats.org/drawingml/2006/main">
                  <a:graphicData uri="http://schemas.microsoft.com/office/word/2010/wordprocessingShape">
                    <wps:wsp>
                      <wps:cNvSpPr/>
                      <wps:spPr>
                        <a:xfrm>
                          <a:off x="0" y="0"/>
                          <a:ext cx="1112627" cy="185438"/>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E9075" id="Rectangle 22" o:spid="_x0000_s1026" style="position:absolute;margin-left:85.75pt;margin-top:120.1pt;width:87.6pt;height:14.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" filled="f" strokecolor="#c00000" strokeweight="1pt"/>
            </w:pict>
          </mc:Fallback>
        </mc:AlternateContent>
      </w:r>
      <w:r>
        <w:rPr>
          <w:noProof/>
          <w:sz w:val="24"/>
          <w:szCs w:val="24"/>
          <w14:ligatures w14:val="standardContextual"/>
        </w:rPr>
        <w:drawing>
          <wp:inline distT="0" distB="0" distL="0" distR="0" wp14:anchorId="09140A42" wp14:editId="0CEC426B">
            <wp:extent cx="4985006" cy="3530781"/>
            <wp:effectExtent l="0" t="0" r="6350" b="0"/>
            <wp:docPr id="20430111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1173" name="Picture 2043011173"/>
                    <pic:cNvPicPr/>
                  </pic:nvPicPr>
                  <pic:blipFill>
                    <a:blip r:embed="rId21">
                      <a:extLst>
                        <a:ext uri="{28A0092B-C50C-407E-A947-70E740481C1C}">
                          <a14:useLocalDpi xmlns:a14="http://schemas.microsoft.com/office/drawing/2010/main" val="0"/>
                        </a:ext>
                      </a:extLst>
                    </a:blip>
                    <a:stretch>
                      <a:fillRect/>
                    </a:stretch>
                  </pic:blipFill>
                  <pic:spPr>
                    <a:xfrm>
                      <a:off x="0" y="0"/>
                      <a:ext cx="4985006" cy="3530781"/>
                    </a:xfrm>
                    <a:prstGeom prst="rect">
                      <a:avLst/>
                    </a:prstGeom>
                  </pic:spPr>
                </pic:pic>
              </a:graphicData>
            </a:graphic>
          </wp:inline>
        </w:drawing>
      </w:r>
    </w:p>
    <w:p w14:paraId="0E93CEF1" w14:textId="1FA4AF9E" w:rsidR="002A3183" w:rsidRPr="004107E1" w:rsidRDefault="00033FE6" w:rsidP="004107E1">
      <w:pPr>
        <w:rPr>
          <w:sz w:val="24"/>
          <w:szCs w:val="24"/>
        </w:rPr>
      </w:pPr>
      <w:r>
        <w:rPr>
          <w:sz w:val="24"/>
          <w:szCs w:val="24"/>
        </w:rPr>
        <w:lastRenderedPageBreak/>
        <w:t>On peut voir que l’adresse fc00:1234:</w:t>
      </w:r>
      <w:r>
        <w:rPr>
          <w:sz w:val="24"/>
          <w:szCs w:val="24"/>
        </w:rPr>
        <w:t>1</w:t>
      </w:r>
      <w:r>
        <w:rPr>
          <w:sz w:val="24"/>
          <w:szCs w:val="24"/>
        </w:rPr>
        <w:t>::</w:t>
      </w:r>
      <w:r>
        <w:rPr>
          <w:sz w:val="24"/>
          <w:szCs w:val="24"/>
        </w:rPr>
        <w:t>1</w:t>
      </w:r>
      <w:r>
        <w:rPr>
          <w:sz w:val="24"/>
          <w:szCs w:val="24"/>
        </w:rPr>
        <w:t>/64 a été attribuée, et que le ping6 vers VM</w:t>
      </w:r>
      <w:r>
        <w:rPr>
          <w:sz w:val="24"/>
          <w:szCs w:val="24"/>
        </w:rPr>
        <w:t>3</w:t>
      </w:r>
      <w:r>
        <w:rPr>
          <w:sz w:val="24"/>
          <w:szCs w:val="24"/>
        </w:rPr>
        <w:t>-6 marche bien.</w:t>
      </w:r>
    </w:p>
    <w:p w14:paraId="5A76A677" w14:textId="6DF8F882" w:rsidR="00920960" w:rsidRPr="007D7CBE" w:rsidRDefault="005B4260" w:rsidP="00345E73">
      <w:pPr>
        <w:pStyle w:val="Heading1"/>
        <w:numPr>
          <w:ilvl w:val="0"/>
          <w:numId w:val="28"/>
        </w:numPr>
        <w:rPr>
          <w:b/>
          <w:bCs/>
        </w:rPr>
      </w:pPr>
      <w:r w:rsidRPr="000169F7">
        <w:rPr>
          <w:b/>
          <w:bCs/>
        </w:rPr>
        <w:t>Configuration de fichiers et de services avec ansible :</w:t>
      </w:r>
    </w:p>
    <w:p w14:paraId="7C463C7B" w14:textId="06220657" w:rsidR="002A3183" w:rsidRDefault="002A3183" w:rsidP="002A3183">
      <w:pPr>
        <w:pStyle w:val="ListParagraph"/>
        <w:numPr>
          <w:ilvl w:val="0"/>
          <w:numId w:val="34"/>
        </w:numPr>
      </w:pPr>
      <w:r>
        <w:t xml:space="preserve">Les fichiers de configuration ansible sont joints avec ce rapport dans deux dossiers différents, l’un pour une </w:t>
      </w:r>
      <w:r w:rsidR="001F7BA1">
        <w:t>configuration</w:t>
      </w:r>
      <w:r>
        <w:t xml:space="preserve"> statique, l’autre pour une configuration automatique.</w:t>
      </w:r>
    </w:p>
    <w:p w14:paraId="7F959A07" w14:textId="3AE96AE2" w:rsidR="002A3183" w:rsidRDefault="001F7BA1" w:rsidP="002A3183">
      <w:pPr>
        <w:pStyle w:val="ListParagraph"/>
        <w:numPr>
          <w:ilvl w:val="0"/>
          <w:numId w:val="34"/>
        </w:numPr>
      </w:pPr>
      <w:r>
        <w:t xml:space="preserve">La configuration statique se fait de la </w:t>
      </w:r>
      <w:r w:rsidR="007D7CBE">
        <w:t>même</w:t>
      </w:r>
      <w:r>
        <w:t xml:space="preserve"> manière que le TP1, en stipulant l’adresse IPv6 pour les machines avec leurs adresses respectives comme suit :</w:t>
      </w:r>
    </w:p>
    <w:p w14:paraId="5421FE62" w14:textId="46DCDC32" w:rsidR="001F7BA1" w:rsidRDefault="001F7BA1" w:rsidP="001F7BA1">
      <w:pPr>
        <w:jc w:val="center"/>
      </w:pPr>
      <w:r>
        <w:rPr>
          <w:noProof/>
          <w14:ligatures w14:val="standardContextual"/>
        </w:rPr>
        <mc:AlternateContent>
          <mc:Choice Requires="wps">
            <w:drawing>
              <wp:anchor distT="0" distB="0" distL="114300" distR="114300" simplePos="0" relativeHeight="251672576" behindDoc="0" locked="0" layoutInCell="1" allowOverlap="1" wp14:anchorId="21F85623" wp14:editId="76174114">
                <wp:simplePos x="0" y="0"/>
                <wp:positionH relativeFrom="column">
                  <wp:posOffset>1865528</wp:posOffset>
                </wp:positionH>
                <wp:positionV relativeFrom="paragraph">
                  <wp:posOffset>1203632</wp:posOffset>
                </wp:positionV>
                <wp:extent cx="1732935" cy="213852"/>
                <wp:effectExtent l="0" t="0" r="19685" b="15240"/>
                <wp:wrapNone/>
                <wp:docPr id="1927912433" name="Rectangle 24"/>
                <wp:cNvGraphicFramePr/>
                <a:graphic xmlns:a="http://schemas.openxmlformats.org/drawingml/2006/main">
                  <a:graphicData uri="http://schemas.microsoft.com/office/word/2010/wordprocessingShape">
                    <wps:wsp>
                      <wps:cNvSpPr/>
                      <wps:spPr>
                        <a:xfrm>
                          <a:off x="0" y="0"/>
                          <a:ext cx="1732935" cy="21385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7F755" id="Rectangle 24" o:spid="_x0000_s1026" style="position:absolute;margin-left:146.9pt;margin-top:94.75pt;width:136.45pt;height:16.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" filled="f" strokecolor="#c00000" strokeweight="1pt"/>
            </w:pict>
          </mc:Fallback>
        </mc:AlternateContent>
      </w:r>
      <w:r>
        <w:rPr>
          <w:noProof/>
          <w14:ligatures w14:val="standardContextual"/>
        </w:rPr>
        <w:drawing>
          <wp:inline distT="0" distB="0" distL="0" distR="0" wp14:anchorId="622A48F7" wp14:editId="34C3761E">
            <wp:extent cx="2702335" cy="1515039"/>
            <wp:effectExtent l="0" t="0" r="3175" b="9525"/>
            <wp:docPr id="177411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2536" name=""/>
                    <pic:cNvPicPr/>
                  </pic:nvPicPr>
                  <pic:blipFill>
                    <a:blip r:embed="rId22"/>
                    <a:stretch>
                      <a:fillRect/>
                    </a:stretch>
                  </pic:blipFill>
                  <pic:spPr>
                    <a:xfrm>
                      <a:off x="0" y="0"/>
                      <a:ext cx="2712889" cy="1520956"/>
                    </a:xfrm>
                    <a:prstGeom prst="rect">
                      <a:avLst/>
                    </a:prstGeom>
                  </pic:spPr>
                </pic:pic>
              </a:graphicData>
            </a:graphic>
          </wp:inline>
        </w:drawing>
      </w:r>
    </w:p>
    <w:p w14:paraId="323E16F6" w14:textId="79A985B6" w:rsidR="001F7BA1" w:rsidRDefault="00A61BF1" w:rsidP="001F7BA1">
      <w:pPr>
        <w:pStyle w:val="ListParagraph"/>
        <w:numPr>
          <w:ilvl w:val="0"/>
          <w:numId w:val="37"/>
        </w:numPr>
      </w:pPr>
      <w:r>
        <w:t>En ce qui concerne la configuration dynamique, pour les machines VM1-6 et VM3-6, il suffit de supprimer la partie correspondante à la configuration des passerelles, et de remplacer la ligne précédente par la suivante :</w:t>
      </w:r>
    </w:p>
    <w:p w14:paraId="132E4674" w14:textId="5EDCBDC2" w:rsidR="00A61BF1" w:rsidRDefault="00A61BF1" w:rsidP="00A61BF1">
      <w:pPr>
        <w:jc w:val="center"/>
      </w:pPr>
      <w:r>
        <w:rPr>
          <w:noProof/>
          <w14:ligatures w14:val="standardContextual"/>
        </w:rPr>
        <mc:AlternateContent>
          <mc:Choice Requires="wps">
            <w:drawing>
              <wp:anchor distT="0" distB="0" distL="114300" distR="114300" simplePos="0" relativeHeight="251673600" behindDoc="0" locked="0" layoutInCell="1" allowOverlap="1" wp14:anchorId="5568AA12" wp14:editId="7B0E87BF">
                <wp:simplePos x="0" y="0"/>
                <wp:positionH relativeFrom="column">
                  <wp:posOffset>1732792</wp:posOffset>
                </wp:positionH>
                <wp:positionV relativeFrom="paragraph">
                  <wp:posOffset>1343926</wp:posOffset>
                </wp:positionV>
                <wp:extent cx="1106129" cy="228600"/>
                <wp:effectExtent l="0" t="0" r="18415" b="19050"/>
                <wp:wrapNone/>
                <wp:docPr id="305270474" name="Rectangle 25"/>
                <wp:cNvGraphicFramePr/>
                <a:graphic xmlns:a="http://schemas.openxmlformats.org/drawingml/2006/main">
                  <a:graphicData uri="http://schemas.microsoft.com/office/word/2010/wordprocessingShape">
                    <wps:wsp>
                      <wps:cNvSpPr/>
                      <wps:spPr>
                        <a:xfrm>
                          <a:off x="0" y="0"/>
                          <a:ext cx="1106129" cy="2286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DB4B" id="Rectangle 25" o:spid="_x0000_s1026" style="position:absolute;margin-left:136.45pt;margin-top:105.8pt;width:87.1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" filled="f" strokecolor="#c00000" strokeweight="1pt"/>
            </w:pict>
          </mc:Fallback>
        </mc:AlternateContent>
      </w:r>
      <w:r>
        <w:rPr>
          <w:noProof/>
          <w14:ligatures w14:val="standardContextual"/>
        </w:rPr>
        <w:drawing>
          <wp:inline distT="0" distB="0" distL="0" distR="0" wp14:anchorId="52843C3C" wp14:editId="7BB83968">
            <wp:extent cx="2832304" cy="1630924"/>
            <wp:effectExtent l="0" t="0" r="6350" b="7620"/>
            <wp:docPr id="2519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16778" name=""/>
                    <pic:cNvPicPr/>
                  </pic:nvPicPr>
                  <pic:blipFill>
                    <a:blip r:embed="rId23"/>
                    <a:stretch>
                      <a:fillRect/>
                    </a:stretch>
                  </pic:blipFill>
                  <pic:spPr>
                    <a:xfrm>
                      <a:off x="0" y="0"/>
                      <a:ext cx="2847776" cy="1639833"/>
                    </a:xfrm>
                    <a:prstGeom prst="rect">
                      <a:avLst/>
                    </a:prstGeom>
                  </pic:spPr>
                </pic:pic>
              </a:graphicData>
            </a:graphic>
          </wp:inline>
        </w:drawing>
      </w:r>
    </w:p>
    <w:p w14:paraId="579AB89D" w14:textId="3ACA5F68" w:rsidR="007D7CBE" w:rsidRDefault="007D7CBE" w:rsidP="007D7CBE">
      <w:pPr>
        <w:pStyle w:val="ListParagraph"/>
        <w:numPr>
          <w:ilvl w:val="0"/>
          <w:numId w:val="37"/>
        </w:numPr>
      </w:pPr>
      <w:r>
        <w:t xml:space="preserve">Pour VM2-6, on rajoute les configurations liées au service </w:t>
      </w:r>
      <w:r w:rsidRPr="007D7CBE">
        <w:rPr>
          <w:i/>
          <w:iCs/>
        </w:rPr>
        <w:t>radvd </w:t>
      </w:r>
      <w:r>
        <w:t xml:space="preserve">: </w:t>
      </w:r>
    </w:p>
    <w:p w14:paraId="20C39ADF" w14:textId="41DA0914" w:rsidR="007D7CBE" w:rsidRDefault="007D7CBE" w:rsidP="007D7CBE">
      <w:pPr>
        <w:jc w:val="center"/>
      </w:pPr>
      <w:r>
        <w:rPr>
          <w:noProof/>
          <w14:ligatures w14:val="standardContextual"/>
        </w:rPr>
        <w:lastRenderedPageBreak/>
        <w:drawing>
          <wp:inline distT="0" distB="0" distL="0" distR="0" wp14:anchorId="649B0CCB" wp14:editId="2077E0CF">
            <wp:extent cx="3097535" cy="4011561"/>
            <wp:effectExtent l="0" t="0" r="7620" b="8255"/>
            <wp:docPr id="174930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04704" name=""/>
                    <pic:cNvPicPr/>
                  </pic:nvPicPr>
                  <pic:blipFill>
                    <a:blip r:embed="rId24"/>
                    <a:stretch>
                      <a:fillRect/>
                    </a:stretch>
                  </pic:blipFill>
                  <pic:spPr>
                    <a:xfrm>
                      <a:off x="0" y="0"/>
                      <a:ext cx="3120300" cy="4041044"/>
                    </a:xfrm>
                    <a:prstGeom prst="rect">
                      <a:avLst/>
                    </a:prstGeom>
                  </pic:spPr>
                </pic:pic>
              </a:graphicData>
            </a:graphic>
          </wp:inline>
        </w:drawing>
      </w:r>
    </w:p>
    <w:p w14:paraId="16A0AD78" w14:textId="7B11E66C" w:rsidR="007D7CBE" w:rsidRPr="00A565B0" w:rsidRDefault="007D7CBE" w:rsidP="007D7CBE">
      <w:pPr>
        <w:pStyle w:val="ListParagraph"/>
        <w:numPr>
          <w:ilvl w:val="0"/>
          <w:numId w:val="37"/>
        </w:numPr>
      </w:pPr>
      <w:r>
        <w:t>Les configurations sont vérifiées avec les machines à neuves, en détruisant et redémarrant chacune d’entre elles, puis vérifiant l’accès entre machines via des ping6.</w:t>
      </w:r>
    </w:p>
    <w:sectPr w:rsidR="007D7CBE" w:rsidRPr="00A565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miri Quran">
    <w:charset w:val="B2"/>
    <w:family w:val="auto"/>
    <w:pitch w:val="variable"/>
    <w:sig w:usb0="80002043" w:usb1="80002000" w:usb2="00000000" w:usb3="00000000" w:csb0="0000004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5F4B"/>
    <w:multiLevelType w:val="hybridMultilevel"/>
    <w:tmpl w:val="0C3463B8"/>
    <w:lvl w:ilvl="0" w:tplc="CB18E4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61067F"/>
    <w:multiLevelType w:val="hybridMultilevel"/>
    <w:tmpl w:val="DCB81B86"/>
    <w:lvl w:ilvl="0" w:tplc="8992327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3D5FC0"/>
    <w:multiLevelType w:val="hybridMultilevel"/>
    <w:tmpl w:val="26BC6E7C"/>
    <w:lvl w:ilvl="0" w:tplc="0718A3B0">
      <w:start w:val="1"/>
      <w:numFmt w:val="bullet"/>
      <w:lvlText w:val=""/>
      <w:lvlJc w:val="left"/>
      <w:pPr>
        <w:ind w:left="1080" w:hanging="360"/>
      </w:pPr>
      <w:rPr>
        <w:rFonts w:ascii="Wingdings" w:eastAsiaTheme="minorHAnsi" w:hAnsi="Wingdings" w:cstheme="minorBid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C3E50C4"/>
    <w:multiLevelType w:val="hybridMultilevel"/>
    <w:tmpl w:val="DF9E54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423580"/>
    <w:multiLevelType w:val="hybridMultilevel"/>
    <w:tmpl w:val="16286916"/>
    <w:lvl w:ilvl="0" w:tplc="890E443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685746"/>
    <w:multiLevelType w:val="hybridMultilevel"/>
    <w:tmpl w:val="87369722"/>
    <w:lvl w:ilvl="0" w:tplc="CD84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20361A"/>
    <w:multiLevelType w:val="hybridMultilevel"/>
    <w:tmpl w:val="39560E4A"/>
    <w:lvl w:ilvl="0" w:tplc="39A02B1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233F57"/>
    <w:multiLevelType w:val="hybridMultilevel"/>
    <w:tmpl w:val="8332982C"/>
    <w:lvl w:ilvl="0" w:tplc="CF64A5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F13567A"/>
    <w:multiLevelType w:val="multilevel"/>
    <w:tmpl w:val="79CCFDC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06157A6"/>
    <w:multiLevelType w:val="hybridMultilevel"/>
    <w:tmpl w:val="73C49E0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C0D34"/>
    <w:multiLevelType w:val="hybridMultilevel"/>
    <w:tmpl w:val="F704EFFC"/>
    <w:lvl w:ilvl="0" w:tplc="54A6E3C8">
      <w:start w:val="1"/>
      <w:numFmt w:val="decimal"/>
      <w:lvlText w:val="%1-"/>
      <w:lvlJc w:val="left"/>
      <w:pPr>
        <w:ind w:left="720" w:hanging="360"/>
      </w:pPr>
      <w:rPr>
        <w:rFonts w:hint="default"/>
        <w:b w:val="0"/>
        <w:bCs w:val="0"/>
        <w:i w:val="0"/>
        <w:i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9C27D3A"/>
    <w:multiLevelType w:val="hybridMultilevel"/>
    <w:tmpl w:val="0948547C"/>
    <w:lvl w:ilvl="0" w:tplc="4C7EE8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0A5866"/>
    <w:multiLevelType w:val="hybridMultilevel"/>
    <w:tmpl w:val="2C705140"/>
    <w:lvl w:ilvl="0" w:tplc="8D405BEC">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3F847BD7"/>
    <w:multiLevelType w:val="hybridMultilevel"/>
    <w:tmpl w:val="7E6C575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0EB2CF9"/>
    <w:multiLevelType w:val="hybridMultilevel"/>
    <w:tmpl w:val="FDEA9E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3C2001"/>
    <w:multiLevelType w:val="hybridMultilevel"/>
    <w:tmpl w:val="E5BAC3E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15:restartNumberingAfterBreak="0">
    <w:nsid w:val="44DB545E"/>
    <w:multiLevelType w:val="hybridMultilevel"/>
    <w:tmpl w:val="6500484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123CC3"/>
    <w:multiLevelType w:val="hybridMultilevel"/>
    <w:tmpl w:val="6E484ABE"/>
    <w:lvl w:ilvl="0" w:tplc="521ECF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7205666"/>
    <w:multiLevelType w:val="hybridMultilevel"/>
    <w:tmpl w:val="75548C74"/>
    <w:lvl w:ilvl="0" w:tplc="571E8810">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C758E7"/>
    <w:multiLevelType w:val="hybridMultilevel"/>
    <w:tmpl w:val="D26405BA"/>
    <w:lvl w:ilvl="0" w:tplc="B39E66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0A7C19"/>
    <w:multiLevelType w:val="hybridMultilevel"/>
    <w:tmpl w:val="315ABEB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0F764E"/>
    <w:multiLevelType w:val="hybridMultilevel"/>
    <w:tmpl w:val="2056D15E"/>
    <w:lvl w:ilvl="0" w:tplc="E370D9D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E612E80"/>
    <w:multiLevelType w:val="hybridMultilevel"/>
    <w:tmpl w:val="8F44C4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FBB6DFE"/>
    <w:multiLevelType w:val="hybridMultilevel"/>
    <w:tmpl w:val="EF2E3F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4A4494"/>
    <w:multiLevelType w:val="hybridMultilevel"/>
    <w:tmpl w:val="BD5878BE"/>
    <w:lvl w:ilvl="0" w:tplc="2014240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38561C3"/>
    <w:multiLevelType w:val="multilevel"/>
    <w:tmpl w:val="88F2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C419C"/>
    <w:multiLevelType w:val="hybridMultilevel"/>
    <w:tmpl w:val="693824C0"/>
    <w:lvl w:ilvl="0" w:tplc="018CB7B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CA20D7D"/>
    <w:multiLevelType w:val="hybridMultilevel"/>
    <w:tmpl w:val="5B04095A"/>
    <w:lvl w:ilvl="0" w:tplc="25EAF0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1751136"/>
    <w:multiLevelType w:val="hybridMultilevel"/>
    <w:tmpl w:val="CC485B76"/>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636037CE"/>
    <w:multiLevelType w:val="hybridMultilevel"/>
    <w:tmpl w:val="E0FCAA0C"/>
    <w:lvl w:ilvl="0" w:tplc="83C0E0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0D75D5"/>
    <w:multiLevelType w:val="hybridMultilevel"/>
    <w:tmpl w:val="B3E85156"/>
    <w:lvl w:ilvl="0" w:tplc="C534174C">
      <w:start w:val="1"/>
      <w:numFmt w:val="decimal"/>
      <w:lvlText w:val="%1-"/>
      <w:lvlJc w:val="left"/>
      <w:pPr>
        <w:ind w:left="720" w:hanging="360"/>
      </w:pPr>
      <w:rPr>
        <w:rFonts w:hint="default"/>
        <w:i w:val="0"/>
        <w:iCs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BDE6788"/>
    <w:multiLevelType w:val="hybridMultilevel"/>
    <w:tmpl w:val="E3E8E068"/>
    <w:lvl w:ilvl="0" w:tplc="8D405BEC">
      <w:start w:val="1"/>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2" w15:restartNumberingAfterBreak="0">
    <w:nsid w:val="78290E0B"/>
    <w:multiLevelType w:val="hybridMultilevel"/>
    <w:tmpl w:val="C540A408"/>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3" w15:restartNumberingAfterBreak="0">
    <w:nsid w:val="7BB934E1"/>
    <w:multiLevelType w:val="hybridMultilevel"/>
    <w:tmpl w:val="00DC6A70"/>
    <w:lvl w:ilvl="0" w:tplc="623ADE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C831017"/>
    <w:multiLevelType w:val="hybridMultilevel"/>
    <w:tmpl w:val="E59AC578"/>
    <w:lvl w:ilvl="0" w:tplc="040C000D">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40492D"/>
    <w:multiLevelType w:val="hybridMultilevel"/>
    <w:tmpl w:val="D192599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36" w15:restartNumberingAfterBreak="0">
    <w:nsid w:val="7DFD29BB"/>
    <w:multiLevelType w:val="hybridMultilevel"/>
    <w:tmpl w:val="7250E61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4782315">
    <w:abstractNumId w:val="5"/>
  </w:num>
  <w:num w:numId="2" w16cid:durableId="232742118">
    <w:abstractNumId w:val="17"/>
  </w:num>
  <w:num w:numId="3" w16cid:durableId="863058646">
    <w:abstractNumId w:val="19"/>
  </w:num>
  <w:num w:numId="4" w16cid:durableId="1748334880">
    <w:abstractNumId w:val="24"/>
  </w:num>
  <w:num w:numId="5" w16cid:durableId="1166818662">
    <w:abstractNumId w:val="36"/>
  </w:num>
  <w:num w:numId="6" w16cid:durableId="894047946">
    <w:abstractNumId w:val="30"/>
  </w:num>
  <w:num w:numId="7" w16cid:durableId="894778467">
    <w:abstractNumId w:val="7"/>
  </w:num>
  <w:num w:numId="8" w16cid:durableId="1061248740">
    <w:abstractNumId w:val="10"/>
  </w:num>
  <w:num w:numId="9" w16cid:durableId="678043665">
    <w:abstractNumId w:val="3"/>
  </w:num>
  <w:num w:numId="10" w16cid:durableId="1234849749">
    <w:abstractNumId w:val="8"/>
  </w:num>
  <w:num w:numId="11" w16cid:durableId="961768089">
    <w:abstractNumId w:val="22"/>
  </w:num>
  <w:num w:numId="12" w16cid:durableId="166598541">
    <w:abstractNumId w:val="11"/>
  </w:num>
  <w:num w:numId="13" w16cid:durableId="2063089684">
    <w:abstractNumId w:val="27"/>
  </w:num>
  <w:num w:numId="14" w16cid:durableId="540019021">
    <w:abstractNumId w:val="32"/>
  </w:num>
  <w:num w:numId="15" w16cid:durableId="858155542">
    <w:abstractNumId w:val="18"/>
  </w:num>
  <w:num w:numId="16" w16cid:durableId="132210805">
    <w:abstractNumId w:val="31"/>
  </w:num>
  <w:num w:numId="17" w16cid:durableId="1156187901">
    <w:abstractNumId w:val="13"/>
  </w:num>
  <w:num w:numId="18" w16cid:durableId="983461764">
    <w:abstractNumId w:val="34"/>
  </w:num>
  <w:num w:numId="19" w16cid:durableId="1950579068">
    <w:abstractNumId w:val="0"/>
  </w:num>
  <w:num w:numId="20" w16cid:durableId="92940245">
    <w:abstractNumId w:val="4"/>
  </w:num>
  <w:num w:numId="21" w16cid:durableId="577010872">
    <w:abstractNumId w:val="28"/>
  </w:num>
  <w:num w:numId="22" w16cid:durableId="1721320206">
    <w:abstractNumId w:val="1"/>
  </w:num>
  <w:num w:numId="23" w16cid:durableId="1772049059">
    <w:abstractNumId w:val="2"/>
  </w:num>
  <w:num w:numId="24" w16cid:durableId="1145925791">
    <w:abstractNumId w:val="29"/>
  </w:num>
  <w:num w:numId="25" w16cid:durableId="20254181">
    <w:abstractNumId w:val="23"/>
  </w:num>
  <w:num w:numId="26" w16cid:durableId="4215070">
    <w:abstractNumId w:val="33"/>
  </w:num>
  <w:num w:numId="27" w16cid:durableId="364791867">
    <w:abstractNumId w:val="20"/>
  </w:num>
  <w:num w:numId="28" w16cid:durableId="942690190">
    <w:abstractNumId w:val="14"/>
  </w:num>
  <w:num w:numId="29" w16cid:durableId="1324506575">
    <w:abstractNumId w:val="6"/>
  </w:num>
  <w:num w:numId="30" w16cid:durableId="682820237">
    <w:abstractNumId w:val="25"/>
  </w:num>
  <w:num w:numId="31" w16cid:durableId="2107576482">
    <w:abstractNumId w:val="15"/>
  </w:num>
  <w:num w:numId="32" w16cid:durableId="1517765852">
    <w:abstractNumId w:val="21"/>
  </w:num>
  <w:num w:numId="33" w16cid:durableId="135531950">
    <w:abstractNumId w:val="26"/>
  </w:num>
  <w:num w:numId="34" w16cid:durableId="7223500">
    <w:abstractNumId w:val="9"/>
  </w:num>
  <w:num w:numId="35" w16cid:durableId="241986842">
    <w:abstractNumId w:val="35"/>
  </w:num>
  <w:num w:numId="36" w16cid:durableId="497774127">
    <w:abstractNumId w:val="12"/>
  </w:num>
  <w:num w:numId="37" w16cid:durableId="10376984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0C"/>
    <w:rsid w:val="000045F8"/>
    <w:rsid w:val="00007AE3"/>
    <w:rsid w:val="00012A19"/>
    <w:rsid w:val="000169F7"/>
    <w:rsid w:val="00017473"/>
    <w:rsid w:val="00033FE6"/>
    <w:rsid w:val="000459FB"/>
    <w:rsid w:val="00071BE1"/>
    <w:rsid w:val="00082B7B"/>
    <w:rsid w:val="000B41EC"/>
    <w:rsid w:val="000E576A"/>
    <w:rsid w:val="00104168"/>
    <w:rsid w:val="00105780"/>
    <w:rsid w:val="001120C5"/>
    <w:rsid w:val="00115927"/>
    <w:rsid w:val="0011640E"/>
    <w:rsid w:val="001260DB"/>
    <w:rsid w:val="001341BE"/>
    <w:rsid w:val="00143D2C"/>
    <w:rsid w:val="00146B36"/>
    <w:rsid w:val="00152311"/>
    <w:rsid w:val="001524F9"/>
    <w:rsid w:val="00167D8C"/>
    <w:rsid w:val="00171A66"/>
    <w:rsid w:val="001842EF"/>
    <w:rsid w:val="001845A6"/>
    <w:rsid w:val="001B40BF"/>
    <w:rsid w:val="001C3160"/>
    <w:rsid w:val="001C70C3"/>
    <w:rsid w:val="001C78D7"/>
    <w:rsid w:val="001F3A3F"/>
    <w:rsid w:val="001F7BA1"/>
    <w:rsid w:val="002000BB"/>
    <w:rsid w:val="002147E1"/>
    <w:rsid w:val="00260E18"/>
    <w:rsid w:val="002723DC"/>
    <w:rsid w:val="002848A2"/>
    <w:rsid w:val="002868FF"/>
    <w:rsid w:val="002A3183"/>
    <w:rsid w:val="002A7BC2"/>
    <w:rsid w:val="002C3201"/>
    <w:rsid w:val="002C6FEC"/>
    <w:rsid w:val="002E7067"/>
    <w:rsid w:val="002F1ACC"/>
    <w:rsid w:val="002F5913"/>
    <w:rsid w:val="00311905"/>
    <w:rsid w:val="00314026"/>
    <w:rsid w:val="00335C42"/>
    <w:rsid w:val="00336CFD"/>
    <w:rsid w:val="003378F9"/>
    <w:rsid w:val="00341FEA"/>
    <w:rsid w:val="00344B43"/>
    <w:rsid w:val="00345E73"/>
    <w:rsid w:val="0035050E"/>
    <w:rsid w:val="0035123D"/>
    <w:rsid w:val="0036468C"/>
    <w:rsid w:val="00367E25"/>
    <w:rsid w:val="003C24E1"/>
    <w:rsid w:val="003D0189"/>
    <w:rsid w:val="003E348F"/>
    <w:rsid w:val="003E4E28"/>
    <w:rsid w:val="003E5968"/>
    <w:rsid w:val="003E6A65"/>
    <w:rsid w:val="0040018C"/>
    <w:rsid w:val="004107E1"/>
    <w:rsid w:val="00413D68"/>
    <w:rsid w:val="00414E84"/>
    <w:rsid w:val="00461F3B"/>
    <w:rsid w:val="004806D1"/>
    <w:rsid w:val="00487172"/>
    <w:rsid w:val="00495B69"/>
    <w:rsid w:val="004A6E72"/>
    <w:rsid w:val="004E484A"/>
    <w:rsid w:val="004E487C"/>
    <w:rsid w:val="004E76E1"/>
    <w:rsid w:val="004F2182"/>
    <w:rsid w:val="004F5E08"/>
    <w:rsid w:val="0050669C"/>
    <w:rsid w:val="00506B96"/>
    <w:rsid w:val="0051722D"/>
    <w:rsid w:val="00521B2C"/>
    <w:rsid w:val="00525F49"/>
    <w:rsid w:val="0054185B"/>
    <w:rsid w:val="005524B5"/>
    <w:rsid w:val="00566B1F"/>
    <w:rsid w:val="00573039"/>
    <w:rsid w:val="00574800"/>
    <w:rsid w:val="0058781B"/>
    <w:rsid w:val="005A627C"/>
    <w:rsid w:val="005A7AFF"/>
    <w:rsid w:val="005B4260"/>
    <w:rsid w:val="005D0994"/>
    <w:rsid w:val="005D5171"/>
    <w:rsid w:val="005E679F"/>
    <w:rsid w:val="005F15C8"/>
    <w:rsid w:val="00603402"/>
    <w:rsid w:val="00672D59"/>
    <w:rsid w:val="006758FB"/>
    <w:rsid w:val="006856A8"/>
    <w:rsid w:val="00686CDE"/>
    <w:rsid w:val="006A2D03"/>
    <w:rsid w:val="006A3AAB"/>
    <w:rsid w:val="006B3A11"/>
    <w:rsid w:val="006B4B7F"/>
    <w:rsid w:val="006C37F7"/>
    <w:rsid w:val="006D1B12"/>
    <w:rsid w:val="006E1876"/>
    <w:rsid w:val="007036D2"/>
    <w:rsid w:val="00710425"/>
    <w:rsid w:val="00716FF7"/>
    <w:rsid w:val="0073513D"/>
    <w:rsid w:val="00751DFB"/>
    <w:rsid w:val="00752C85"/>
    <w:rsid w:val="00754EDA"/>
    <w:rsid w:val="00775FD9"/>
    <w:rsid w:val="00780BB4"/>
    <w:rsid w:val="00793422"/>
    <w:rsid w:val="007A2C90"/>
    <w:rsid w:val="007A56A2"/>
    <w:rsid w:val="007C2078"/>
    <w:rsid w:val="007D7CBE"/>
    <w:rsid w:val="007E5636"/>
    <w:rsid w:val="007E6484"/>
    <w:rsid w:val="00806336"/>
    <w:rsid w:val="00811763"/>
    <w:rsid w:val="0082432B"/>
    <w:rsid w:val="00832DB8"/>
    <w:rsid w:val="00834132"/>
    <w:rsid w:val="00854ABF"/>
    <w:rsid w:val="00865898"/>
    <w:rsid w:val="0086772C"/>
    <w:rsid w:val="008760FF"/>
    <w:rsid w:val="00891D06"/>
    <w:rsid w:val="008A3BE6"/>
    <w:rsid w:val="008A4944"/>
    <w:rsid w:val="008C10C9"/>
    <w:rsid w:val="008D24B2"/>
    <w:rsid w:val="008D2F0D"/>
    <w:rsid w:val="008E647F"/>
    <w:rsid w:val="008E68F3"/>
    <w:rsid w:val="008F3C26"/>
    <w:rsid w:val="00920960"/>
    <w:rsid w:val="00920F14"/>
    <w:rsid w:val="0092466D"/>
    <w:rsid w:val="00930FAE"/>
    <w:rsid w:val="009429C7"/>
    <w:rsid w:val="00943000"/>
    <w:rsid w:val="009458DF"/>
    <w:rsid w:val="00946F7E"/>
    <w:rsid w:val="00960E6D"/>
    <w:rsid w:val="009834C5"/>
    <w:rsid w:val="009A629E"/>
    <w:rsid w:val="009C3444"/>
    <w:rsid w:val="009C5955"/>
    <w:rsid w:val="009C7186"/>
    <w:rsid w:val="009D6560"/>
    <w:rsid w:val="009E297F"/>
    <w:rsid w:val="009F27BF"/>
    <w:rsid w:val="009F4020"/>
    <w:rsid w:val="00A17C1C"/>
    <w:rsid w:val="00A260E2"/>
    <w:rsid w:val="00A56094"/>
    <w:rsid w:val="00A565B0"/>
    <w:rsid w:val="00A61BF1"/>
    <w:rsid w:val="00A768E4"/>
    <w:rsid w:val="00A82933"/>
    <w:rsid w:val="00A946F2"/>
    <w:rsid w:val="00A971C4"/>
    <w:rsid w:val="00AA1A5D"/>
    <w:rsid w:val="00AF4802"/>
    <w:rsid w:val="00B03B9D"/>
    <w:rsid w:val="00B05982"/>
    <w:rsid w:val="00B10A0C"/>
    <w:rsid w:val="00B307C7"/>
    <w:rsid w:val="00B32BB9"/>
    <w:rsid w:val="00B55507"/>
    <w:rsid w:val="00B72417"/>
    <w:rsid w:val="00B863DA"/>
    <w:rsid w:val="00B9311D"/>
    <w:rsid w:val="00B9422B"/>
    <w:rsid w:val="00BC4319"/>
    <w:rsid w:val="00BD5AF0"/>
    <w:rsid w:val="00BD7B42"/>
    <w:rsid w:val="00BE71E2"/>
    <w:rsid w:val="00C07A5C"/>
    <w:rsid w:val="00C35466"/>
    <w:rsid w:val="00C3630C"/>
    <w:rsid w:val="00C363F9"/>
    <w:rsid w:val="00C411CB"/>
    <w:rsid w:val="00C41585"/>
    <w:rsid w:val="00C464F8"/>
    <w:rsid w:val="00C5368A"/>
    <w:rsid w:val="00C62A00"/>
    <w:rsid w:val="00C708B4"/>
    <w:rsid w:val="00C7708B"/>
    <w:rsid w:val="00C96550"/>
    <w:rsid w:val="00CA3642"/>
    <w:rsid w:val="00CB7B77"/>
    <w:rsid w:val="00CC4E6F"/>
    <w:rsid w:val="00CD14CF"/>
    <w:rsid w:val="00CF17AC"/>
    <w:rsid w:val="00D07AE3"/>
    <w:rsid w:val="00D20235"/>
    <w:rsid w:val="00D41CA3"/>
    <w:rsid w:val="00D42182"/>
    <w:rsid w:val="00D52B5D"/>
    <w:rsid w:val="00D54711"/>
    <w:rsid w:val="00D74FEC"/>
    <w:rsid w:val="00D8189B"/>
    <w:rsid w:val="00DA6B1D"/>
    <w:rsid w:val="00DD314E"/>
    <w:rsid w:val="00DD4B77"/>
    <w:rsid w:val="00DE323E"/>
    <w:rsid w:val="00DE7E47"/>
    <w:rsid w:val="00E10422"/>
    <w:rsid w:val="00E13938"/>
    <w:rsid w:val="00E244DC"/>
    <w:rsid w:val="00E30047"/>
    <w:rsid w:val="00E34213"/>
    <w:rsid w:val="00E5188C"/>
    <w:rsid w:val="00E52A5C"/>
    <w:rsid w:val="00E56285"/>
    <w:rsid w:val="00E70FF6"/>
    <w:rsid w:val="00E82391"/>
    <w:rsid w:val="00E83C97"/>
    <w:rsid w:val="00E87CF2"/>
    <w:rsid w:val="00E95AAA"/>
    <w:rsid w:val="00EA17DF"/>
    <w:rsid w:val="00EA6458"/>
    <w:rsid w:val="00ED0BA2"/>
    <w:rsid w:val="00ED376E"/>
    <w:rsid w:val="00F02FFA"/>
    <w:rsid w:val="00F03005"/>
    <w:rsid w:val="00F15221"/>
    <w:rsid w:val="00F22FDF"/>
    <w:rsid w:val="00F273D5"/>
    <w:rsid w:val="00F43B08"/>
    <w:rsid w:val="00F51763"/>
    <w:rsid w:val="00F52888"/>
    <w:rsid w:val="00F66480"/>
    <w:rsid w:val="00F83344"/>
    <w:rsid w:val="00FA46FE"/>
    <w:rsid w:val="00FB6AE6"/>
    <w:rsid w:val="00FD1A24"/>
    <w:rsid w:val="00FD2B5E"/>
    <w:rsid w:val="00FD5790"/>
    <w:rsid w:val="00FE2993"/>
    <w:rsid w:val="00FE55E1"/>
    <w:rsid w:val="00FE60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2D78"/>
  <w15:chartTrackingRefBased/>
  <w15:docId w15:val="{4210B1BD-D122-4C1E-9AAF-394A7E5C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458"/>
    <w:rPr>
      <w:kern w:val="0"/>
      <w14:ligatures w14:val="none"/>
    </w:rPr>
  </w:style>
  <w:style w:type="paragraph" w:styleId="Heading1">
    <w:name w:val="heading 1"/>
    <w:basedOn w:val="Normal"/>
    <w:next w:val="Normal"/>
    <w:link w:val="Heading1Char"/>
    <w:uiPriority w:val="9"/>
    <w:qFormat/>
    <w:rsid w:val="004E48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B43"/>
    <w:pPr>
      <w:ind w:left="720"/>
      <w:contextualSpacing/>
    </w:pPr>
  </w:style>
  <w:style w:type="character" w:styleId="Hyperlink">
    <w:name w:val="Hyperlink"/>
    <w:basedOn w:val="DefaultParagraphFont"/>
    <w:uiPriority w:val="99"/>
    <w:unhideWhenUsed/>
    <w:rsid w:val="00D54711"/>
    <w:rPr>
      <w:color w:val="0563C1" w:themeColor="hyperlink"/>
      <w:u w:val="single"/>
    </w:rPr>
  </w:style>
  <w:style w:type="character" w:styleId="UnresolvedMention">
    <w:name w:val="Unresolved Mention"/>
    <w:basedOn w:val="DefaultParagraphFont"/>
    <w:uiPriority w:val="99"/>
    <w:semiHidden/>
    <w:unhideWhenUsed/>
    <w:rsid w:val="00D54711"/>
    <w:rPr>
      <w:color w:val="605E5C"/>
      <w:shd w:val="clear" w:color="auto" w:fill="E1DFDD"/>
    </w:rPr>
  </w:style>
  <w:style w:type="paragraph" w:styleId="HTMLPreformatted">
    <w:name w:val="HTML Preformatted"/>
    <w:basedOn w:val="Normal"/>
    <w:link w:val="HTMLPreformattedChar"/>
    <w:uiPriority w:val="99"/>
    <w:unhideWhenUsed/>
    <w:rsid w:val="00F43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F43B08"/>
    <w:rPr>
      <w:rFonts w:ascii="Courier New" w:eastAsia="Times New Roman" w:hAnsi="Courier New" w:cs="Courier New"/>
      <w:kern w:val="0"/>
      <w:sz w:val="20"/>
      <w:szCs w:val="20"/>
      <w:lang w:eastAsia="fr-FR"/>
      <w14:ligatures w14:val="none"/>
    </w:rPr>
  </w:style>
  <w:style w:type="character" w:customStyle="1" w:styleId="Heading1Char">
    <w:name w:val="Heading 1 Char"/>
    <w:basedOn w:val="DefaultParagraphFont"/>
    <w:link w:val="Heading1"/>
    <w:uiPriority w:val="9"/>
    <w:rsid w:val="004E484A"/>
    <w:rPr>
      <w:rFonts w:asciiTheme="majorHAnsi" w:eastAsiaTheme="majorEastAsia" w:hAnsiTheme="majorHAnsi" w:cstheme="majorBidi"/>
      <w:color w:val="2F5496" w:themeColor="accent1" w:themeShade="BF"/>
      <w:kern w:val="0"/>
      <w:sz w:val="32"/>
      <w:szCs w:val="32"/>
      <w14:ligatures w14:val="none"/>
    </w:rPr>
  </w:style>
  <w:style w:type="paragraph" w:styleId="NoSpacing">
    <w:name w:val="No Spacing"/>
    <w:uiPriority w:val="1"/>
    <w:qFormat/>
    <w:rsid w:val="004E484A"/>
    <w:pPr>
      <w:spacing w:after="0" w:line="240" w:lineRule="auto"/>
    </w:pPr>
    <w:rPr>
      <w:kern w:val="0"/>
      <w14:ligatures w14:val="none"/>
    </w:rPr>
  </w:style>
  <w:style w:type="character" w:customStyle="1" w:styleId="caps">
    <w:name w:val="caps"/>
    <w:basedOn w:val="DefaultParagraphFont"/>
    <w:rsid w:val="00345E73"/>
  </w:style>
  <w:style w:type="character" w:styleId="HTMLCode">
    <w:name w:val="HTML Code"/>
    <w:basedOn w:val="DefaultParagraphFont"/>
    <w:uiPriority w:val="99"/>
    <w:semiHidden/>
    <w:unhideWhenUsed/>
    <w:rsid w:val="00345E73"/>
    <w:rPr>
      <w:rFonts w:ascii="Courier New" w:eastAsia="Times New Roman" w:hAnsi="Courier New" w:cs="Courier New"/>
      <w:sz w:val="20"/>
      <w:szCs w:val="20"/>
    </w:rPr>
  </w:style>
  <w:style w:type="character" w:customStyle="1" w:styleId="fontstyle01">
    <w:name w:val="fontstyle01"/>
    <w:basedOn w:val="DefaultParagraphFont"/>
    <w:rsid w:val="000169F7"/>
    <w:rPr>
      <w:rFonts w:ascii="Arial-BoldMT" w:hAnsi="Arial-BoldMT"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0086">
      <w:bodyDiv w:val="1"/>
      <w:marLeft w:val="0"/>
      <w:marRight w:val="0"/>
      <w:marTop w:val="0"/>
      <w:marBottom w:val="0"/>
      <w:divBdr>
        <w:top w:val="none" w:sz="0" w:space="0" w:color="auto"/>
        <w:left w:val="none" w:sz="0" w:space="0" w:color="auto"/>
        <w:bottom w:val="none" w:sz="0" w:space="0" w:color="auto"/>
        <w:right w:val="none" w:sz="0" w:space="0" w:color="auto"/>
      </w:divBdr>
    </w:div>
    <w:div w:id="60835339">
      <w:bodyDiv w:val="1"/>
      <w:marLeft w:val="0"/>
      <w:marRight w:val="0"/>
      <w:marTop w:val="0"/>
      <w:marBottom w:val="0"/>
      <w:divBdr>
        <w:top w:val="none" w:sz="0" w:space="0" w:color="auto"/>
        <w:left w:val="none" w:sz="0" w:space="0" w:color="auto"/>
        <w:bottom w:val="none" w:sz="0" w:space="0" w:color="auto"/>
        <w:right w:val="none" w:sz="0" w:space="0" w:color="auto"/>
      </w:divBdr>
    </w:div>
    <w:div w:id="171797599">
      <w:bodyDiv w:val="1"/>
      <w:marLeft w:val="0"/>
      <w:marRight w:val="0"/>
      <w:marTop w:val="0"/>
      <w:marBottom w:val="0"/>
      <w:divBdr>
        <w:top w:val="none" w:sz="0" w:space="0" w:color="auto"/>
        <w:left w:val="none" w:sz="0" w:space="0" w:color="auto"/>
        <w:bottom w:val="none" w:sz="0" w:space="0" w:color="auto"/>
        <w:right w:val="none" w:sz="0" w:space="0" w:color="auto"/>
      </w:divBdr>
    </w:div>
    <w:div w:id="207685036">
      <w:bodyDiv w:val="1"/>
      <w:marLeft w:val="0"/>
      <w:marRight w:val="0"/>
      <w:marTop w:val="0"/>
      <w:marBottom w:val="0"/>
      <w:divBdr>
        <w:top w:val="none" w:sz="0" w:space="0" w:color="auto"/>
        <w:left w:val="none" w:sz="0" w:space="0" w:color="auto"/>
        <w:bottom w:val="none" w:sz="0" w:space="0" w:color="auto"/>
        <w:right w:val="none" w:sz="0" w:space="0" w:color="auto"/>
      </w:divBdr>
    </w:div>
    <w:div w:id="395981842">
      <w:bodyDiv w:val="1"/>
      <w:marLeft w:val="0"/>
      <w:marRight w:val="0"/>
      <w:marTop w:val="0"/>
      <w:marBottom w:val="0"/>
      <w:divBdr>
        <w:top w:val="none" w:sz="0" w:space="0" w:color="auto"/>
        <w:left w:val="none" w:sz="0" w:space="0" w:color="auto"/>
        <w:bottom w:val="none" w:sz="0" w:space="0" w:color="auto"/>
        <w:right w:val="none" w:sz="0" w:space="0" w:color="auto"/>
      </w:divBdr>
    </w:div>
    <w:div w:id="492838110">
      <w:bodyDiv w:val="1"/>
      <w:marLeft w:val="0"/>
      <w:marRight w:val="0"/>
      <w:marTop w:val="0"/>
      <w:marBottom w:val="0"/>
      <w:divBdr>
        <w:top w:val="none" w:sz="0" w:space="0" w:color="auto"/>
        <w:left w:val="none" w:sz="0" w:space="0" w:color="auto"/>
        <w:bottom w:val="none" w:sz="0" w:space="0" w:color="auto"/>
        <w:right w:val="none" w:sz="0" w:space="0" w:color="auto"/>
      </w:divBdr>
    </w:div>
    <w:div w:id="727651094">
      <w:bodyDiv w:val="1"/>
      <w:marLeft w:val="0"/>
      <w:marRight w:val="0"/>
      <w:marTop w:val="0"/>
      <w:marBottom w:val="0"/>
      <w:divBdr>
        <w:top w:val="none" w:sz="0" w:space="0" w:color="auto"/>
        <w:left w:val="none" w:sz="0" w:space="0" w:color="auto"/>
        <w:bottom w:val="none" w:sz="0" w:space="0" w:color="auto"/>
        <w:right w:val="none" w:sz="0" w:space="0" w:color="auto"/>
      </w:divBdr>
    </w:div>
    <w:div w:id="1133328761">
      <w:bodyDiv w:val="1"/>
      <w:marLeft w:val="0"/>
      <w:marRight w:val="0"/>
      <w:marTop w:val="0"/>
      <w:marBottom w:val="0"/>
      <w:divBdr>
        <w:top w:val="none" w:sz="0" w:space="0" w:color="auto"/>
        <w:left w:val="none" w:sz="0" w:space="0" w:color="auto"/>
        <w:bottom w:val="none" w:sz="0" w:space="0" w:color="auto"/>
        <w:right w:val="none" w:sz="0" w:space="0" w:color="auto"/>
      </w:divBdr>
    </w:div>
    <w:div w:id="1240217132">
      <w:bodyDiv w:val="1"/>
      <w:marLeft w:val="0"/>
      <w:marRight w:val="0"/>
      <w:marTop w:val="0"/>
      <w:marBottom w:val="0"/>
      <w:divBdr>
        <w:top w:val="none" w:sz="0" w:space="0" w:color="auto"/>
        <w:left w:val="none" w:sz="0" w:space="0" w:color="auto"/>
        <w:bottom w:val="none" w:sz="0" w:space="0" w:color="auto"/>
        <w:right w:val="none" w:sz="0" w:space="0" w:color="auto"/>
      </w:divBdr>
    </w:div>
    <w:div w:id="1721631481">
      <w:bodyDiv w:val="1"/>
      <w:marLeft w:val="0"/>
      <w:marRight w:val="0"/>
      <w:marTop w:val="0"/>
      <w:marBottom w:val="0"/>
      <w:divBdr>
        <w:top w:val="none" w:sz="0" w:space="0" w:color="auto"/>
        <w:left w:val="none" w:sz="0" w:space="0" w:color="auto"/>
        <w:bottom w:val="none" w:sz="0" w:space="0" w:color="auto"/>
        <w:right w:val="none" w:sz="0" w:space="0" w:color="auto"/>
      </w:divBdr>
    </w:div>
    <w:div w:id="1865896405">
      <w:bodyDiv w:val="1"/>
      <w:marLeft w:val="0"/>
      <w:marRight w:val="0"/>
      <w:marTop w:val="0"/>
      <w:marBottom w:val="0"/>
      <w:divBdr>
        <w:top w:val="none" w:sz="0" w:space="0" w:color="auto"/>
        <w:left w:val="none" w:sz="0" w:space="0" w:color="auto"/>
        <w:bottom w:val="none" w:sz="0" w:space="0" w:color="auto"/>
        <w:right w:val="none" w:sz="0" w:space="0" w:color="auto"/>
      </w:divBdr>
    </w:div>
    <w:div w:id="199887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506C2-681C-47D9-888D-B8E0B91C3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11</Pages>
  <Words>822</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242</cp:revision>
  <dcterms:created xsi:type="dcterms:W3CDTF">2023-09-24T14:58:00Z</dcterms:created>
  <dcterms:modified xsi:type="dcterms:W3CDTF">2023-10-17T22:25:00Z</dcterms:modified>
</cp:coreProperties>
</file>