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3260E8" w14:textId="77777777" w:rsidR="001C11EB" w:rsidRDefault="00923F6A">
      <w:pPr>
        <w:pStyle w:val="normal"/>
      </w:pPr>
      <w:r>
        <w:t>Machine Learning Fall 2016</w:t>
      </w:r>
    </w:p>
    <w:p w14:paraId="7DBC8D71" w14:textId="7C92EFAF" w:rsidR="001C11EB" w:rsidRDefault="00277203">
      <w:pPr>
        <w:pStyle w:val="normal"/>
      </w:pPr>
      <w:r>
        <w:t xml:space="preserve">HW5 Writeup </w:t>
      </w:r>
    </w:p>
    <w:p w14:paraId="458B1273" w14:textId="26D0BE2B" w:rsidR="001C11EB" w:rsidRDefault="00277203" w:rsidP="005F6BD9">
      <w:pPr>
        <w:pStyle w:val="normal"/>
      </w:pPr>
      <w:r>
        <w:t>Zihan Ni (zn8ae)</w:t>
      </w:r>
    </w:p>
    <w:p w14:paraId="403999D1" w14:textId="77777777" w:rsidR="00B93259" w:rsidRDefault="00B93259" w:rsidP="005F6BD9">
      <w:pPr>
        <w:pStyle w:val="normal"/>
      </w:pPr>
    </w:p>
    <w:p w14:paraId="034F9CEC" w14:textId="77777777" w:rsidR="001C11EB" w:rsidRDefault="00923F6A">
      <w:pPr>
        <w:pStyle w:val="normal"/>
        <w:spacing w:after="200"/>
        <w:rPr>
          <w:b/>
          <w:sz w:val="36"/>
          <w:szCs w:val="36"/>
        </w:rPr>
      </w:pPr>
      <w:r>
        <w:rPr>
          <w:b/>
          <w:sz w:val="36"/>
          <w:szCs w:val="36"/>
        </w:rPr>
        <w:t>1.3</w:t>
      </w:r>
    </w:p>
    <w:p w14:paraId="05225FB5" w14:textId="77777777" w:rsidR="001C11EB" w:rsidRDefault="00923F6A">
      <w:pPr>
        <w:pStyle w:val="normal"/>
      </w:pPr>
      <w:r>
        <w:rPr>
          <w:b/>
          <w:u w:val="single"/>
        </w:rPr>
        <w:t>thetaPos</w:t>
      </w:r>
    </w:p>
    <w:p w14:paraId="12BE5615" w14:textId="77777777" w:rsidR="001C11EB" w:rsidRDefault="00923F6A">
      <w:pPr>
        <w:pStyle w:val="normal"/>
      </w:pPr>
      <w:r>
        <w:t>love:</w:t>
      </w:r>
      <w:r w:rsidR="007A60D1" w:rsidRPr="007A60D1">
        <w:rPr>
          <w:rFonts w:ascii="Menlo Regular" w:hAnsi="Menlo Regular" w:cs="Menlo Regular"/>
          <w:sz w:val="18"/>
          <w:szCs w:val="18"/>
          <w:lang w:val="en-US"/>
        </w:rPr>
        <w:t xml:space="preserve"> </w:t>
      </w:r>
      <w:r w:rsidR="007A60D1">
        <w:rPr>
          <w:rFonts w:ascii="Menlo Regular" w:hAnsi="Menlo Regular" w:cs="Menlo Regular"/>
          <w:sz w:val="18"/>
          <w:szCs w:val="18"/>
          <w:lang w:val="en-US"/>
        </w:rPr>
        <w:t>0.00079759628516798691</w:t>
      </w:r>
    </w:p>
    <w:p w14:paraId="2AF9275E" w14:textId="77777777" w:rsidR="001C11EB" w:rsidRDefault="00923F6A">
      <w:pPr>
        <w:pStyle w:val="normal"/>
      </w:pPr>
      <w:r>
        <w:t xml:space="preserve">wonderful: </w:t>
      </w:r>
      <w:r w:rsidR="007A60D1">
        <w:rPr>
          <w:rFonts w:ascii="Menlo Regular" w:hAnsi="Menlo Regular" w:cs="Menlo Regular"/>
          <w:sz w:val="18"/>
          <w:szCs w:val="18"/>
          <w:lang w:val="en-US"/>
        </w:rPr>
        <w:t>0.0002166985340981517</w:t>
      </w:r>
    </w:p>
    <w:p w14:paraId="3367FC6B" w14:textId="77777777" w:rsidR="001C11EB" w:rsidRDefault="00923F6A">
      <w:pPr>
        <w:pStyle w:val="normal"/>
      </w:pPr>
      <w:r>
        <w:t xml:space="preserve">best: </w:t>
      </w:r>
      <w:r w:rsidR="007A60D1">
        <w:rPr>
          <w:rFonts w:ascii="Menlo Regular" w:hAnsi="Menlo Regular" w:cs="Menlo Regular"/>
          <w:sz w:val="18"/>
          <w:szCs w:val="18"/>
          <w:lang w:val="en-US"/>
        </w:rPr>
        <w:t>0.0010616407174724575</w:t>
      </w:r>
    </w:p>
    <w:p w14:paraId="374B6259" w14:textId="77777777" w:rsidR="001C11EB" w:rsidRDefault="00923F6A">
      <w:pPr>
        <w:pStyle w:val="normal"/>
      </w:pPr>
      <w:r>
        <w:t xml:space="preserve">great: </w:t>
      </w:r>
      <w:r w:rsidR="007A60D1">
        <w:rPr>
          <w:rFonts w:ascii="Menlo Regular" w:hAnsi="Menlo Regular" w:cs="Menlo Regular"/>
          <w:sz w:val="18"/>
          <w:szCs w:val="18"/>
          <w:lang w:val="en-US"/>
        </w:rPr>
        <w:t>0.00097969589365382872</w:t>
      </w:r>
    </w:p>
    <w:p w14:paraId="6208C320" w14:textId="77777777" w:rsidR="001C11EB" w:rsidRDefault="00923F6A">
      <w:pPr>
        <w:pStyle w:val="normal"/>
      </w:pPr>
      <w:r>
        <w:t xml:space="preserve">superb: </w:t>
      </w:r>
      <w:r w:rsidR="007A60D1">
        <w:rPr>
          <w:rFonts w:ascii="Menlo Regular" w:hAnsi="Menlo Regular" w:cs="Menlo Regular"/>
          <w:sz w:val="18"/>
          <w:szCs w:val="18"/>
          <w:lang w:val="en-US"/>
        </w:rPr>
        <w:t>9.4691796412637707e-05</w:t>
      </w:r>
    </w:p>
    <w:p w14:paraId="053297D1" w14:textId="77777777" w:rsidR="001C11EB" w:rsidRDefault="00923F6A">
      <w:pPr>
        <w:pStyle w:val="normal"/>
      </w:pPr>
      <w:r>
        <w:t xml:space="preserve">still: </w:t>
      </w:r>
      <w:r w:rsidR="007A60D1">
        <w:rPr>
          <w:rFonts w:ascii="Menlo Regular" w:hAnsi="Menlo Regular" w:cs="Menlo Regular"/>
          <w:sz w:val="18"/>
          <w:szCs w:val="18"/>
          <w:lang w:val="en-US"/>
        </w:rPr>
        <w:t>0.00072839843394336703</w:t>
      </w:r>
    </w:p>
    <w:p w14:paraId="00F6E3B4" w14:textId="77777777" w:rsidR="001C11EB" w:rsidRDefault="00923F6A">
      <w:pPr>
        <w:pStyle w:val="normal"/>
      </w:pPr>
      <w:r>
        <w:t xml:space="preserve">beautiful: </w:t>
      </w:r>
      <w:r w:rsidR="007A60D1">
        <w:rPr>
          <w:rFonts w:ascii="Menlo Regular" w:hAnsi="Menlo Regular" w:cs="Menlo Regular"/>
          <w:sz w:val="18"/>
          <w:szCs w:val="18"/>
          <w:lang w:val="en-US"/>
        </w:rPr>
        <w:t>0.00026404443230447055</w:t>
      </w:r>
    </w:p>
    <w:p w14:paraId="1A8A1B67" w14:textId="77777777" w:rsidR="001C11EB" w:rsidRDefault="00923F6A">
      <w:pPr>
        <w:pStyle w:val="normal"/>
      </w:pPr>
      <w:r>
        <w:t xml:space="preserve">bad: </w:t>
      </w:r>
      <w:r w:rsidR="007A60D1">
        <w:rPr>
          <w:rFonts w:ascii="Menlo Regular" w:hAnsi="Menlo Regular" w:cs="Menlo Regular"/>
          <w:sz w:val="18"/>
          <w:szCs w:val="18"/>
          <w:lang w:val="en-US"/>
        </w:rPr>
        <w:t>0.00048438495857233905</w:t>
      </w:r>
    </w:p>
    <w:p w14:paraId="3F49FBF0" w14:textId="77777777" w:rsidR="001C11EB" w:rsidRDefault="00923F6A">
      <w:pPr>
        <w:pStyle w:val="normal"/>
      </w:pPr>
      <w:r>
        <w:t xml:space="preserve">worst: </w:t>
      </w:r>
      <w:r w:rsidR="007A60D1">
        <w:rPr>
          <w:rFonts w:ascii="Menlo Regular" w:hAnsi="Menlo Regular" w:cs="Menlo Regular"/>
          <w:sz w:val="18"/>
          <w:szCs w:val="18"/>
          <w:lang w:val="en-US"/>
        </w:rPr>
        <w:t>6.1913866885186195e-05</w:t>
      </w:r>
    </w:p>
    <w:p w14:paraId="1452EA0A" w14:textId="77777777" w:rsidR="001C11EB" w:rsidRDefault="00923F6A">
      <w:pPr>
        <w:pStyle w:val="normal"/>
      </w:pPr>
      <w:r>
        <w:t xml:space="preserve">stupid: </w:t>
      </w:r>
      <w:r w:rsidR="007A60D1">
        <w:rPr>
          <w:rFonts w:ascii="Menlo Regular" w:hAnsi="Menlo Regular" w:cs="Menlo Regular"/>
          <w:sz w:val="18"/>
          <w:szCs w:val="18"/>
          <w:lang w:val="en-US"/>
        </w:rPr>
        <w:t>6.0092870800327781e-05</w:t>
      </w:r>
    </w:p>
    <w:p w14:paraId="4BE93422" w14:textId="77777777" w:rsidR="001C11EB" w:rsidRDefault="00923F6A">
      <w:pPr>
        <w:pStyle w:val="normal"/>
      </w:pPr>
      <w:r>
        <w:t xml:space="preserve">waste: </w:t>
      </w:r>
      <w:r w:rsidR="007A60D1">
        <w:rPr>
          <w:rFonts w:ascii="Menlo Regular" w:hAnsi="Menlo Regular" w:cs="Menlo Regular"/>
          <w:sz w:val="18"/>
          <w:szCs w:val="18"/>
          <w:lang w:val="en-US"/>
        </w:rPr>
        <w:t>2.913593735773468e-05</w:t>
      </w:r>
    </w:p>
    <w:p w14:paraId="4C81E686" w14:textId="77777777" w:rsidR="001C11EB" w:rsidRDefault="00923F6A">
      <w:pPr>
        <w:pStyle w:val="normal"/>
      </w:pPr>
      <w:r>
        <w:t xml:space="preserve">boring: </w:t>
      </w:r>
      <w:r w:rsidR="007A60D1">
        <w:rPr>
          <w:rFonts w:ascii="Menlo Regular" w:hAnsi="Menlo Regular" w:cs="Menlo Regular"/>
          <w:sz w:val="18"/>
          <w:szCs w:val="18"/>
          <w:lang w:val="en-US"/>
        </w:rPr>
        <w:t>7.101884730947828e-05</w:t>
      </w:r>
    </w:p>
    <w:p w14:paraId="2E758B48" w14:textId="77777777" w:rsidR="001C11EB" w:rsidRDefault="00923F6A">
      <w:pPr>
        <w:pStyle w:val="normal"/>
      </w:pPr>
      <w:r>
        <w:t xml:space="preserve">?: </w:t>
      </w:r>
      <w:r w:rsidR="007A60D1">
        <w:rPr>
          <w:rFonts w:ascii="Menlo Regular" w:hAnsi="Menlo Regular" w:cs="Menlo Regular"/>
          <w:sz w:val="18"/>
          <w:szCs w:val="18"/>
          <w:lang w:val="en-US"/>
        </w:rPr>
        <w:t>0.0020103796776836931</w:t>
      </w:r>
    </w:p>
    <w:p w14:paraId="6E6D1282" w14:textId="77777777" w:rsidR="001C11EB" w:rsidRDefault="00923F6A">
      <w:pPr>
        <w:pStyle w:val="normal"/>
      </w:pPr>
      <w:r>
        <w:t xml:space="preserve">!: </w:t>
      </w:r>
      <w:r w:rsidR="007A60D1">
        <w:rPr>
          <w:rFonts w:ascii="Menlo Regular" w:hAnsi="Menlo Regular" w:cs="Menlo Regular"/>
          <w:sz w:val="18"/>
          <w:szCs w:val="18"/>
          <w:lang w:val="en-US"/>
        </w:rPr>
        <w:t>0.00081216425384685422</w:t>
      </w:r>
    </w:p>
    <w:p w14:paraId="696BFEC2" w14:textId="77777777" w:rsidR="001C11EB" w:rsidRDefault="00923F6A">
      <w:pPr>
        <w:pStyle w:val="normal"/>
      </w:pPr>
      <w:r>
        <w:t xml:space="preserve">UNK: </w:t>
      </w:r>
      <w:r w:rsidR="007A60D1">
        <w:rPr>
          <w:rFonts w:ascii="Menlo Regular" w:hAnsi="Menlo Regular" w:cs="Menlo Regular"/>
          <w:sz w:val="18"/>
          <w:szCs w:val="18"/>
          <w:lang w:val="en-US"/>
        </w:rPr>
        <w:t>0.9923281434944915</w:t>
      </w:r>
    </w:p>
    <w:p w14:paraId="6F194A4A" w14:textId="77777777" w:rsidR="001C11EB" w:rsidRDefault="001C11EB">
      <w:pPr>
        <w:pStyle w:val="normal"/>
      </w:pPr>
    </w:p>
    <w:p w14:paraId="3843F5B7" w14:textId="77777777" w:rsidR="001C11EB" w:rsidRDefault="00923F6A">
      <w:pPr>
        <w:pStyle w:val="normal"/>
      </w:pPr>
      <w:r>
        <w:rPr>
          <w:b/>
          <w:u w:val="single"/>
        </w:rPr>
        <w:t>thetaNeg</w:t>
      </w:r>
    </w:p>
    <w:p w14:paraId="223638A3" w14:textId="4CB7DC5C" w:rsidR="001C11EB" w:rsidRDefault="00923F6A">
      <w:pPr>
        <w:pStyle w:val="normal"/>
      </w:pPr>
      <w:r>
        <w:t xml:space="preserve">love: </w:t>
      </w:r>
      <w:r w:rsidR="0058747F">
        <w:rPr>
          <w:rFonts w:ascii="Menlo Regular" w:hAnsi="Menlo Regular" w:cs="Menlo Regular"/>
          <w:sz w:val="18"/>
          <w:szCs w:val="18"/>
          <w:lang w:val="en-US"/>
        </w:rPr>
        <w:t>0.00063709436120604201</w:t>
      </w:r>
    </w:p>
    <w:p w14:paraId="15277FD0" w14:textId="0578E842" w:rsidR="001C11EB" w:rsidRDefault="00923F6A">
      <w:pPr>
        <w:pStyle w:val="normal"/>
      </w:pPr>
      <w:r>
        <w:t xml:space="preserve">wonderful: </w:t>
      </w:r>
      <w:r w:rsidR="0058747F">
        <w:rPr>
          <w:rFonts w:ascii="Menlo Regular" w:hAnsi="Menlo Regular" w:cs="Menlo Regular"/>
          <w:sz w:val="18"/>
          <w:szCs w:val="18"/>
          <w:lang w:val="en-US"/>
        </w:rPr>
        <w:t>8.1417809738791315e-05</w:t>
      </w:r>
    </w:p>
    <w:p w14:paraId="275F03B0" w14:textId="704321CE" w:rsidR="001C11EB" w:rsidRDefault="00923F6A">
      <w:pPr>
        <w:pStyle w:val="normal"/>
      </w:pPr>
      <w:r>
        <w:t xml:space="preserve">best: </w:t>
      </w:r>
      <w:r w:rsidR="0058747F">
        <w:rPr>
          <w:rFonts w:ascii="Menlo Regular" w:hAnsi="Menlo Regular" w:cs="Menlo Regular"/>
          <w:sz w:val="18"/>
          <w:szCs w:val="18"/>
          <w:lang w:val="en-US"/>
        </w:rPr>
        <w:t>0.00071240583521442393</w:t>
      </w:r>
    </w:p>
    <w:p w14:paraId="031D4877" w14:textId="524DB7D8" w:rsidR="001C11EB" w:rsidRDefault="00923F6A">
      <w:pPr>
        <w:pStyle w:val="normal"/>
      </w:pPr>
      <w:r>
        <w:t xml:space="preserve">great: </w:t>
      </w:r>
      <w:r w:rsidR="0058747F">
        <w:rPr>
          <w:rFonts w:ascii="Menlo Regular" w:hAnsi="Menlo Regular" w:cs="Menlo Regular"/>
          <w:sz w:val="18"/>
          <w:szCs w:val="18"/>
          <w:lang w:val="en-US"/>
        </w:rPr>
        <w:t>0.00052310942757173421</w:t>
      </w:r>
    </w:p>
    <w:p w14:paraId="1571A253" w14:textId="79634E1E" w:rsidR="001C11EB" w:rsidRDefault="00923F6A">
      <w:pPr>
        <w:pStyle w:val="normal"/>
      </w:pPr>
      <w:r>
        <w:t xml:space="preserve">superb: </w:t>
      </w:r>
      <w:r w:rsidR="0058747F">
        <w:rPr>
          <w:rFonts w:ascii="Menlo Regular" w:hAnsi="Menlo Regular" w:cs="Menlo Regular"/>
          <w:sz w:val="18"/>
          <w:szCs w:val="18"/>
          <w:lang w:val="en-US"/>
        </w:rPr>
        <w:t>2.6460788165107175e-05</w:t>
      </w:r>
    </w:p>
    <w:p w14:paraId="436CFA42" w14:textId="5A55ED28" w:rsidR="001C11EB" w:rsidRDefault="00923F6A">
      <w:pPr>
        <w:pStyle w:val="normal"/>
      </w:pPr>
      <w:r>
        <w:t xml:space="preserve">still: </w:t>
      </w:r>
      <w:r w:rsidR="0058747F">
        <w:rPr>
          <w:rFonts w:ascii="Menlo Regular" w:hAnsi="Menlo Regular" w:cs="Menlo Regular"/>
          <w:sz w:val="18"/>
          <w:szCs w:val="18"/>
          <w:lang w:val="en-US"/>
        </w:rPr>
        <w:t>0.00067169693034502828</w:t>
      </w:r>
    </w:p>
    <w:p w14:paraId="46C997FC" w14:textId="3A1CD784" w:rsidR="001C11EB" w:rsidRDefault="00923F6A">
      <w:pPr>
        <w:pStyle w:val="normal"/>
      </w:pPr>
      <w:r>
        <w:t xml:space="preserve">beautiful: </w:t>
      </w:r>
      <w:r w:rsidR="0058747F">
        <w:rPr>
          <w:rFonts w:ascii="Menlo Regular" w:hAnsi="Menlo Regular" w:cs="Menlo Regular"/>
          <w:sz w:val="18"/>
          <w:szCs w:val="18"/>
          <w:lang w:val="en-US"/>
        </w:rPr>
        <w:t>0.00014044572179941503</w:t>
      </w:r>
    </w:p>
    <w:p w14:paraId="3ED86880" w14:textId="7493F696" w:rsidR="001C11EB" w:rsidRDefault="00923F6A">
      <w:pPr>
        <w:pStyle w:val="normal"/>
      </w:pPr>
      <w:r>
        <w:t xml:space="preserve">bad: </w:t>
      </w:r>
      <w:r w:rsidR="0058747F">
        <w:rPr>
          <w:rFonts w:ascii="Menlo Regular" w:hAnsi="Menlo Regular" w:cs="Menlo Regular"/>
          <w:sz w:val="18"/>
          <w:szCs w:val="18"/>
          <w:lang w:val="en-US"/>
        </w:rPr>
        <w:t>0.0014125989989680293</w:t>
      </w:r>
    </w:p>
    <w:p w14:paraId="0F2DDB0F" w14:textId="54CCC8FE" w:rsidR="001C11EB" w:rsidRDefault="00923F6A">
      <w:pPr>
        <w:pStyle w:val="normal"/>
      </w:pPr>
      <w:r>
        <w:t xml:space="preserve">worst: </w:t>
      </w:r>
      <w:r w:rsidR="0058747F">
        <w:rPr>
          <w:rFonts w:ascii="Menlo Regular" w:hAnsi="Menlo Regular" w:cs="Menlo Regular"/>
          <w:sz w:val="18"/>
          <w:szCs w:val="18"/>
          <w:lang w:val="en-US"/>
        </w:rPr>
        <w:t>0.0003663801438245609</w:t>
      </w:r>
    </w:p>
    <w:p w14:paraId="6D3978C8" w14:textId="312CFA34" w:rsidR="001C11EB" w:rsidRDefault="00923F6A">
      <w:pPr>
        <w:pStyle w:val="normal"/>
      </w:pPr>
      <w:r>
        <w:t xml:space="preserve">stupid: </w:t>
      </w:r>
      <w:r w:rsidR="0058747F">
        <w:rPr>
          <w:rFonts w:ascii="Menlo Regular" w:hAnsi="Menlo Regular" w:cs="Menlo Regular"/>
          <w:sz w:val="18"/>
          <w:szCs w:val="18"/>
          <w:lang w:val="en-US"/>
        </w:rPr>
        <w:t>0.00029717500554658831</w:t>
      </w:r>
    </w:p>
    <w:p w14:paraId="50DB828C" w14:textId="1475D962" w:rsidR="001C11EB" w:rsidRDefault="00923F6A">
      <w:pPr>
        <w:pStyle w:val="normal"/>
      </w:pPr>
      <w:r>
        <w:t xml:space="preserve">waste: </w:t>
      </w:r>
      <w:r w:rsidR="0058747F">
        <w:rPr>
          <w:rFonts w:ascii="Menlo Regular" w:hAnsi="Menlo Regular" w:cs="Menlo Regular"/>
          <w:sz w:val="18"/>
          <w:szCs w:val="18"/>
          <w:lang w:val="en-US"/>
        </w:rPr>
        <w:t>0.00016894195520799198</w:t>
      </w:r>
    </w:p>
    <w:p w14:paraId="102C124C" w14:textId="76B9E2FA" w:rsidR="001C11EB" w:rsidRDefault="00923F6A">
      <w:pPr>
        <w:pStyle w:val="normal"/>
      </w:pPr>
      <w:r>
        <w:t xml:space="preserve">boring: </w:t>
      </w:r>
      <w:r w:rsidR="0058747F">
        <w:rPr>
          <w:rFonts w:ascii="Menlo Regular" w:hAnsi="Menlo Regular" w:cs="Menlo Regular"/>
          <w:sz w:val="18"/>
          <w:szCs w:val="18"/>
          <w:lang w:val="en-US"/>
        </w:rPr>
        <w:t>0.00034806113663333284</w:t>
      </w:r>
    </w:p>
    <w:p w14:paraId="05C6B47F" w14:textId="3812A370" w:rsidR="001C11EB" w:rsidRDefault="00923F6A">
      <w:pPr>
        <w:pStyle w:val="normal"/>
      </w:pPr>
      <w:r>
        <w:t xml:space="preserve">?: </w:t>
      </w:r>
      <w:r w:rsidR="0058747F">
        <w:rPr>
          <w:rFonts w:ascii="Menlo Regular" w:hAnsi="Menlo Regular" w:cs="Menlo Regular"/>
          <w:sz w:val="18"/>
          <w:szCs w:val="18"/>
          <w:lang w:val="en-US"/>
        </w:rPr>
        <w:t>0.0031060894415348888</w:t>
      </w:r>
    </w:p>
    <w:p w14:paraId="3307192B" w14:textId="0175BAC6" w:rsidR="001C11EB" w:rsidRDefault="00923F6A">
      <w:pPr>
        <w:pStyle w:val="normal"/>
      </w:pPr>
      <w:r>
        <w:t xml:space="preserve">!: </w:t>
      </w:r>
      <w:r w:rsidR="0058747F">
        <w:rPr>
          <w:rFonts w:ascii="Menlo Regular" w:hAnsi="Menlo Regular" w:cs="Menlo Regular"/>
          <w:sz w:val="18"/>
          <w:szCs w:val="18"/>
          <w:lang w:val="en-US"/>
        </w:rPr>
        <w:t>0.0015387966040631559</w:t>
      </w:r>
    </w:p>
    <w:p w14:paraId="325D66D5" w14:textId="055A3CBC" w:rsidR="001C11EB" w:rsidRDefault="00923F6A">
      <w:pPr>
        <w:pStyle w:val="normal"/>
      </w:pPr>
      <w:r>
        <w:t xml:space="preserve">UNK: </w:t>
      </w:r>
      <w:r w:rsidR="0058747F">
        <w:rPr>
          <w:rFonts w:ascii="Menlo Regular" w:hAnsi="Menlo Regular" w:cs="Menlo Regular"/>
          <w:sz w:val="18"/>
          <w:szCs w:val="18"/>
          <w:lang w:val="en-US"/>
        </w:rPr>
        <w:t>0.98996932584018094</w:t>
      </w:r>
    </w:p>
    <w:p w14:paraId="443EB58C" w14:textId="77777777" w:rsidR="001C11EB" w:rsidRDefault="001C11EB">
      <w:pPr>
        <w:pStyle w:val="normal"/>
      </w:pPr>
    </w:p>
    <w:p w14:paraId="34C7903B" w14:textId="77777777" w:rsidR="001C11EB" w:rsidRDefault="00923F6A">
      <w:pPr>
        <w:pStyle w:val="normal"/>
      </w:pPr>
      <w:r>
        <w:t>*Note: “love” includes words love, loving, loves, loved</w:t>
      </w:r>
    </w:p>
    <w:p w14:paraId="373659E6" w14:textId="77777777" w:rsidR="00490BAA" w:rsidRDefault="00490BAA">
      <w:pPr>
        <w:pStyle w:val="normal"/>
      </w:pPr>
    </w:p>
    <w:p w14:paraId="3B238FB1" w14:textId="77777777" w:rsidR="00490BAA" w:rsidRDefault="00490BAA">
      <w:pPr>
        <w:pStyle w:val="normal"/>
      </w:pPr>
    </w:p>
    <w:p w14:paraId="66F4EF23" w14:textId="77777777" w:rsidR="001C11EB" w:rsidRDefault="00923F6A">
      <w:pPr>
        <w:pStyle w:val="normal"/>
      </w:pPr>
      <w:r>
        <w:rPr>
          <w:b/>
        </w:rPr>
        <w:t>Explanation of how thetaPos and thetaNeg were computed (use equations if necessary):</w:t>
      </w:r>
    </w:p>
    <w:p w14:paraId="15E59BAF" w14:textId="77777777" w:rsidR="007B1984" w:rsidRDefault="007B1984">
      <w:pPr>
        <w:pStyle w:val="normal"/>
      </w:pPr>
      <w:r>
        <w:lastRenderedPageBreak/>
        <w:t>For thetaPos:</w:t>
      </w:r>
    </w:p>
    <w:p w14:paraId="5D870B66" w14:textId="7A2333ED" w:rsidR="001C11EB" w:rsidRDefault="00961A5E">
      <w:pPr>
        <w:pStyle w:val="normal"/>
      </w:pPr>
      <w:r>
        <w:t>First, we accumulate the fre</w:t>
      </w:r>
      <w:r w:rsidR="00CE5B25">
        <w:t xml:space="preserve">quencies of each word in our vocabulary </w:t>
      </w:r>
      <w:r w:rsidR="007B1984">
        <w:t xml:space="preserve">across all the </w:t>
      </w:r>
      <w:r w:rsidR="00FF1410">
        <w:t>positive documents, which is the first 700 rows in the Xtrain matrix.</w:t>
      </w:r>
      <w:r w:rsidR="004C372E">
        <w:t xml:space="preserve"> After we get the accumulated frequencies, we can get a total number </w:t>
      </w:r>
      <w:r w:rsidR="00800AED">
        <w:t>of words by simply</w:t>
      </w:r>
      <w:r w:rsidR="003F77E7">
        <w:t xml:space="preserve"> sum</w:t>
      </w:r>
      <w:r w:rsidR="00800AED">
        <w:t>ming up</w:t>
      </w:r>
      <w:r w:rsidR="00162896">
        <w:t xml:space="preserve"> all of the accumulated frequencies.</w:t>
      </w:r>
      <w:r w:rsidR="007951B6">
        <w:t xml:space="preserve"> </w:t>
      </w:r>
      <w:r w:rsidR="00162896">
        <w:t>In order to get the theta for each word with Laplace smoothing, we apply the formula</w:t>
      </w:r>
      <w:r w:rsidR="00270031">
        <w:t>:</w:t>
      </w:r>
      <w:r w:rsidR="000E0BDF">
        <w:t xml:space="preserve"> </w:t>
      </w:r>
      <w:r w:rsidR="003F77E7">
        <w:t xml:space="preserve"> </w:t>
      </w:r>
    </w:p>
    <w:p w14:paraId="20CD214C" w14:textId="09545FBE" w:rsidR="001C11EB" w:rsidRDefault="007951B6">
      <w:pPr>
        <w:pStyle w:val="normal"/>
      </w:pPr>
      <w:r>
        <w:rPr>
          <w:noProof/>
          <w:lang w:val="en-US"/>
        </w:rPr>
        <w:drawing>
          <wp:inline distT="0" distB="0" distL="0" distR="0" wp14:anchorId="2C4A24DD" wp14:editId="7C5E1A6E">
            <wp:extent cx="5367655" cy="633582"/>
            <wp:effectExtent l="0" t="0" r="0" b="1905"/>
            <wp:docPr id="3" name="图片 3" descr="Macintosh HD:Users:aceni:Desktop:Screen Shot 2016-11-13 at 1.21.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ceni:Desktop:Screen Shot 2016-11-13 at 1.21.2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5" cy="633582"/>
                    </a:xfrm>
                    <a:prstGeom prst="rect">
                      <a:avLst/>
                    </a:prstGeom>
                    <a:noFill/>
                    <a:ln>
                      <a:noFill/>
                    </a:ln>
                  </pic:spPr>
                </pic:pic>
              </a:graphicData>
            </a:graphic>
          </wp:inline>
        </w:drawing>
      </w:r>
    </w:p>
    <w:p w14:paraId="2DF2689B" w14:textId="2BA6B98F" w:rsidR="00684DE4" w:rsidRDefault="00270031">
      <w:pPr>
        <w:pStyle w:val="normal"/>
        <w:rPr>
          <w:rFonts w:ascii="Lucida Grande" w:hAnsi="Lucida Grande" w:cs="Lucida Grande"/>
          <w:lang w:val="en-US"/>
        </w:rPr>
      </w:pPr>
      <w:r>
        <w:t xml:space="preserve">Here, we have </w:t>
      </w:r>
      <w:r w:rsidRPr="00567797">
        <w:rPr>
          <w:rFonts w:ascii="Lucida Grande" w:hAnsi="Lucida Grande" w:cs="Lucida Grande" w:hint="eastAsia"/>
          <w:b/>
        </w:rPr>
        <w:t>α</w:t>
      </w:r>
      <w:r>
        <w:rPr>
          <w:rFonts w:ascii="Lucida Grande" w:hAnsi="Lucida Grande" w:cs="Lucida Grande"/>
          <w:b/>
          <w:lang w:val="en-US"/>
        </w:rPr>
        <w:t xml:space="preserve">= </w:t>
      </w:r>
      <w:r>
        <w:rPr>
          <w:rFonts w:ascii="Lucida Grande" w:hAnsi="Lucida Grande" w:cs="Lucida Grande"/>
          <w:lang w:val="en-US"/>
        </w:rPr>
        <w:t>1 and |Vocabulary| = 15</w:t>
      </w:r>
      <w:r w:rsidR="006B3D5C">
        <w:rPr>
          <w:rFonts w:ascii="Lucida Grande" w:hAnsi="Lucida Grande" w:cs="Lucida Grande"/>
          <w:lang w:val="en-US"/>
        </w:rPr>
        <w:t xml:space="preserve">. So the equation becomes: </w:t>
      </w:r>
    </w:p>
    <w:p w14:paraId="0898F4BD" w14:textId="111191E2" w:rsidR="006B3D5C" w:rsidRPr="006B3D5C" w:rsidRDefault="006B3D5C">
      <w:pPr>
        <w:pStyle w:val="normal"/>
        <w:rPr>
          <w:rFonts w:ascii="Lucida Grande" w:hAnsi="Lucida Grande" w:cs="Lucida Grande"/>
          <w:lang w:val="en-US"/>
        </w:rPr>
      </w:pPr>
      <w:r>
        <w:rPr>
          <w:rFonts w:ascii="Lucida Grande" w:hAnsi="Lucida Grande" w:cs="Lucida Grande"/>
          <w:lang w:val="en-US"/>
        </w:rPr>
        <w:t>Frequency of word + 1 / Total number of words + 15</w:t>
      </w:r>
    </w:p>
    <w:p w14:paraId="5B90AEA0" w14:textId="316DC3C2" w:rsidR="008C4CB0" w:rsidRDefault="008C4CB0">
      <w:pPr>
        <w:pStyle w:val="normal"/>
        <w:rPr>
          <w:lang w:val="en-US"/>
        </w:rPr>
      </w:pPr>
      <w:r>
        <w:rPr>
          <w:lang w:val="en-US"/>
        </w:rPr>
        <w:t>We apply the formula for each word in the vocabulary and get thetaPos. Similarly, we can get</w:t>
      </w:r>
      <w:r w:rsidR="00EA0177">
        <w:rPr>
          <w:lang w:val="en-US"/>
        </w:rPr>
        <w:t xml:space="preserve"> </w:t>
      </w:r>
      <w:r>
        <w:rPr>
          <w:lang w:val="en-US"/>
        </w:rPr>
        <w:t>thetaNeg.</w:t>
      </w:r>
    </w:p>
    <w:p w14:paraId="2F8D57B9" w14:textId="77777777" w:rsidR="008C4CB0" w:rsidRPr="00270031" w:rsidRDefault="008C4CB0">
      <w:pPr>
        <w:pStyle w:val="normal"/>
        <w:rPr>
          <w:lang w:val="en-US"/>
        </w:rPr>
      </w:pPr>
    </w:p>
    <w:p w14:paraId="4E064B86" w14:textId="77777777" w:rsidR="001C11EB" w:rsidRDefault="00923F6A">
      <w:pPr>
        <w:pStyle w:val="normal"/>
        <w:spacing w:after="200"/>
      </w:pPr>
      <w:r>
        <w:rPr>
          <w:b/>
          <w:sz w:val="36"/>
          <w:szCs w:val="36"/>
        </w:rPr>
        <w:t>1.4</w:t>
      </w:r>
    </w:p>
    <w:p w14:paraId="628C4292" w14:textId="77777777" w:rsidR="001C11EB" w:rsidRDefault="00923F6A">
      <w:pPr>
        <w:pStyle w:val="normal"/>
      </w:pPr>
      <w:r>
        <w:rPr>
          <w:b/>
        </w:rPr>
        <w:t xml:space="preserve">Multinomial Naive Bayes Classifier (MNBC) test set Accuracy: </w:t>
      </w:r>
    </w:p>
    <w:p w14:paraId="0960A3E6" w14:textId="77777777" w:rsidR="00347A6E" w:rsidRDefault="00347A6E">
      <w:pPr>
        <w:pStyle w:val="normal"/>
      </w:pPr>
    </w:p>
    <w:p w14:paraId="4E04B693" w14:textId="268CD07C" w:rsidR="001C11EB" w:rsidRDefault="00347A6E">
      <w:pPr>
        <w:pStyle w:val="normal"/>
      </w:pPr>
      <w:r>
        <w:t>0.675</w:t>
      </w:r>
    </w:p>
    <w:p w14:paraId="25DD102D" w14:textId="77777777" w:rsidR="001C11EB" w:rsidRDefault="001C11EB">
      <w:pPr>
        <w:pStyle w:val="normal"/>
      </w:pPr>
    </w:p>
    <w:p w14:paraId="2CC261F8" w14:textId="77777777" w:rsidR="001C11EB" w:rsidRDefault="001C11EB">
      <w:pPr>
        <w:pStyle w:val="normal"/>
      </w:pPr>
    </w:p>
    <w:p w14:paraId="383535D8" w14:textId="77777777" w:rsidR="001C11EB" w:rsidRDefault="00923F6A">
      <w:pPr>
        <w:pStyle w:val="normal"/>
      </w:pPr>
      <w:r>
        <w:rPr>
          <w:b/>
        </w:rPr>
        <w:t>sklearn.naive_bayes.MultinomialNB test set Accuracy:</w:t>
      </w:r>
    </w:p>
    <w:p w14:paraId="6C5F75A2" w14:textId="77777777" w:rsidR="001C11EB" w:rsidRDefault="001C11EB">
      <w:pPr>
        <w:pStyle w:val="normal"/>
      </w:pPr>
    </w:p>
    <w:p w14:paraId="2530C3B6" w14:textId="0326FA65" w:rsidR="001C11EB" w:rsidRDefault="00347A6E">
      <w:pPr>
        <w:pStyle w:val="normal"/>
      </w:pPr>
      <w:r>
        <w:t>0.675</w:t>
      </w:r>
    </w:p>
    <w:p w14:paraId="5AD0DA55" w14:textId="77777777" w:rsidR="001C11EB" w:rsidRDefault="001C11EB">
      <w:pPr>
        <w:pStyle w:val="normal"/>
      </w:pPr>
    </w:p>
    <w:p w14:paraId="1954D815" w14:textId="77777777" w:rsidR="001C11EB" w:rsidRDefault="001C11EB">
      <w:pPr>
        <w:pStyle w:val="normal"/>
      </w:pPr>
    </w:p>
    <w:p w14:paraId="66F25200" w14:textId="77777777" w:rsidR="001C11EB" w:rsidRDefault="00923F6A">
      <w:pPr>
        <w:pStyle w:val="normal"/>
      </w:pPr>
      <w:r>
        <w:rPr>
          <w:b/>
        </w:rPr>
        <w:t>Explanation of how you test using MNBC (use equations if necessary):</w:t>
      </w:r>
    </w:p>
    <w:p w14:paraId="456920C3" w14:textId="7A7308CB" w:rsidR="001C11EB" w:rsidRDefault="0056059E">
      <w:pPr>
        <w:pStyle w:val="normal"/>
      </w:pPr>
      <w:r>
        <w:t>In order to determin from which class(pos/neg) a test document is from, we need to calculate the joint probability of words in this documents. We apply the formula:</w:t>
      </w:r>
    </w:p>
    <w:p w14:paraId="1B8C8FBD" w14:textId="7045AF25" w:rsidR="0056059E" w:rsidRDefault="00382FE4">
      <w:pPr>
        <w:pStyle w:val="normal"/>
      </w:pPr>
      <w:r>
        <w:rPr>
          <w:noProof/>
          <w:lang w:val="en-US"/>
        </w:rPr>
        <w:drawing>
          <wp:inline distT="0" distB="0" distL="0" distR="0" wp14:anchorId="3DC75819" wp14:editId="426B9ED1">
            <wp:extent cx="5257800" cy="726299"/>
            <wp:effectExtent l="0" t="0" r="0" b="10795"/>
            <wp:docPr id="4" name="图片 4" descr="Macintosh HD:Users:aceni:Desktop:Screen Shot 2016-11-13 at 1.2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ceni:Desktop:Screen Shot 2016-11-13 at 1.29.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726299"/>
                    </a:xfrm>
                    <a:prstGeom prst="rect">
                      <a:avLst/>
                    </a:prstGeom>
                    <a:noFill/>
                    <a:ln>
                      <a:noFill/>
                    </a:ln>
                  </pic:spPr>
                </pic:pic>
              </a:graphicData>
            </a:graphic>
          </wp:inline>
        </w:drawing>
      </w:r>
    </w:p>
    <w:p w14:paraId="6D1AABA2" w14:textId="500EDE6B" w:rsidR="001C11EB" w:rsidRDefault="00382FE4">
      <w:pPr>
        <w:pStyle w:val="normal"/>
      </w:pPr>
      <w:r>
        <w:t>We can leave out the multinomial coefficient part since it is a constant. Moreover, since the thetas are pretty small numbers, we use log likelihood to calculate our document score. In formula, this becomes P = n1 * log(theta1) + n2 * log(theta2) … + nk * log(thetak)</w:t>
      </w:r>
      <w:r w:rsidR="00494037">
        <w:t xml:space="preserve">. </w:t>
      </w:r>
    </w:p>
    <w:p w14:paraId="33375B0A" w14:textId="77777777" w:rsidR="001C11EB" w:rsidRDefault="001C11EB">
      <w:pPr>
        <w:pStyle w:val="normal"/>
      </w:pPr>
    </w:p>
    <w:p w14:paraId="07BB6248" w14:textId="77777777" w:rsidR="003D7D4A" w:rsidRDefault="00494037" w:rsidP="003D7D4A">
      <w:pPr>
        <w:pStyle w:val="normal"/>
      </w:pPr>
      <w:r>
        <w:t>From</w:t>
      </w:r>
      <w:r w:rsidR="00904A92">
        <w:t xml:space="preserve"> Xtest</w:t>
      </w:r>
      <w:r>
        <w:t xml:space="preserve">, we can get the frequencies </w:t>
      </w:r>
      <w:r w:rsidR="002955FC">
        <w:t xml:space="preserve">for words </w:t>
      </w:r>
      <w:r>
        <w:t>n1…nk. Thus, w</w:t>
      </w:r>
      <w:r w:rsidR="00B50BEA">
        <w:t>e can use the above</w:t>
      </w:r>
      <w:r>
        <w:t xml:space="preserve"> formula and thetaPos and thetaNeg to </w:t>
      </w:r>
      <w:r w:rsidR="000651F8">
        <w:t xml:space="preserve">calculate the likelihood for positive and negative class. Then, apply MLE we will choose the class with maximum </w:t>
      </w:r>
      <w:r w:rsidR="001B3E4C">
        <w:t>score</w:t>
      </w:r>
      <w:r w:rsidR="000651F8">
        <w:t xml:space="preserve"> to be our prediction.</w:t>
      </w:r>
      <w:r w:rsidR="003D7D4A">
        <w:t xml:space="preserve"> Finally, we can calculate the accuracy by comparing the predicted y labels to true lables.</w:t>
      </w:r>
    </w:p>
    <w:p w14:paraId="6DAC6BC4" w14:textId="4A285115" w:rsidR="001C11EB" w:rsidRDefault="001C11EB">
      <w:pPr>
        <w:pStyle w:val="normal"/>
      </w:pPr>
    </w:p>
    <w:p w14:paraId="7F1693AB" w14:textId="77777777" w:rsidR="001369BB" w:rsidRDefault="001369BB">
      <w:pPr>
        <w:pStyle w:val="normal"/>
      </w:pPr>
    </w:p>
    <w:p w14:paraId="08722E37" w14:textId="77777777" w:rsidR="00932CB0" w:rsidRDefault="00932CB0">
      <w:pPr>
        <w:pStyle w:val="normal"/>
      </w:pPr>
    </w:p>
    <w:p w14:paraId="0AAF35F1" w14:textId="77777777" w:rsidR="001C11EB" w:rsidRDefault="00923F6A">
      <w:pPr>
        <w:pStyle w:val="normal"/>
      </w:pPr>
      <w:r>
        <w:rPr>
          <w:b/>
        </w:rPr>
        <w:t>**MNBC Extra Credit test set accuracy and discussion**:</w:t>
      </w:r>
    </w:p>
    <w:p w14:paraId="54CD15CF" w14:textId="143D1B15" w:rsidR="00951B95" w:rsidRDefault="00393607">
      <w:pPr>
        <w:pStyle w:val="normal"/>
      </w:pPr>
      <w:r>
        <w:t>First, I have scanned through all the documents in the training corpus and calculate the accumulate frequencies for words(after stemming) other than stop words.</w:t>
      </w:r>
      <w:r w:rsidR="000A1B45">
        <w:t xml:space="preserve"> Then, I pick 14</w:t>
      </w:r>
      <w:r w:rsidR="00951B95">
        <w:t xml:space="preserve"> top words among the most frequently appered o</w:t>
      </w:r>
      <w:r w:rsidR="000A1B45">
        <w:t>nes. Adding the UNK, t</w:t>
      </w:r>
      <w:r w:rsidR="00476EAE">
        <w:t>he list become</w:t>
      </w:r>
      <w:r w:rsidR="00951B95">
        <w:t>s:</w:t>
      </w:r>
    </w:p>
    <w:p w14:paraId="4C24925C" w14:textId="5FDBB452" w:rsidR="00951B95" w:rsidRDefault="00951B95" w:rsidP="00951B95">
      <w:pPr>
        <w:pStyle w:val="normal"/>
      </w:pPr>
      <w:r>
        <w:t>['make', ':', 'get', 'charact', '?',"it'", 'like','ha', 'wa', 'one','movi','thi','hi','film','UNK']</w:t>
      </w:r>
    </w:p>
    <w:p w14:paraId="21E96CDA" w14:textId="77777777" w:rsidR="00503BF5" w:rsidRDefault="00503BF5" w:rsidP="00951B95">
      <w:pPr>
        <w:pStyle w:val="normal"/>
      </w:pPr>
    </w:p>
    <w:p w14:paraId="2602DE0E" w14:textId="1C0C332C" w:rsidR="00CA079C" w:rsidRDefault="00CA079C" w:rsidP="00951B95">
      <w:pPr>
        <w:pStyle w:val="normal"/>
      </w:pPr>
      <w:r>
        <w:t xml:space="preserve">Then I do basically the same </w:t>
      </w:r>
      <w:r w:rsidR="005259EC">
        <w:t xml:space="preserve">classficiation </w:t>
      </w:r>
      <w:r w:rsidR="004800B7">
        <w:t>as required except that I will stem all the words</w:t>
      </w:r>
      <w:r w:rsidR="00297BA1">
        <w:t xml:space="preserve"> and remove stop words</w:t>
      </w:r>
      <w:r w:rsidR="004800B7">
        <w:t xml:space="preserve"> when I read the words from documents</w:t>
      </w:r>
      <w:r w:rsidR="003E7265">
        <w:t>.</w:t>
      </w:r>
    </w:p>
    <w:p w14:paraId="050856A1" w14:textId="77777777" w:rsidR="001C11EB" w:rsidRDefault="001C11EB">
      <w:pPr>
        <w:pStyle w:val="normal"/>
      </w:pPr>
    </w:p>
    <w:p w14:paraId="7DB8E3F9" w14:textId="2B076B6C" w:rsidR="00085687" w:rsidRDefault="007A4791">
      <w:pPr>
        <w:pStyle w:val="normal"/>
      </w:pPr>
      <w:r>
        <w:t>The result I got is 0.615 and 0.615. This result is not as good as the original one because although we are using the most frequent words in the training corpus, the words might not be good indicators of positive or negative attitudes.</w:t>
      </w:r>
      <w:r w:rsidR="00FD492F">
        <w:t xml:space="preserve"> </w:t>
      </w:r>
    </w:p>
    <w:p w14:paraId="2BF020A7" w14:textId="77777777" w:rsidR="001C11EB" w:rsidRDefault="001C11EB">
      <w:pPr>
        <w:pStyle w:val="normal"/>
      </w:pPr>
    </w:p>
    <w:p w14:paraId="3621690E" w14:textId="77777777" w:rsidR="001C11EB" w:rsidRDefault="00923F6A">
      <w:pPr>
        <w:pStyle w:val="normal"/>
        <w:spacing w:after="200"/>
      </w:pPr>
      <w:r>
        <w:rPr>
          <w:b/>
          <w:sz w:val="36"/>
          <w:szCs w:val="36"/>
        </w:rPr>
        <w:t>1.5</w:t>
      </w:r>
    </w:p>
    <w:p w14:paraId="3AC81561" w14:textId="77777777" w:rsidR="001C11EB" w:rsidRDefault="00923F6A">
      <w:pPr>
        <w:pStyle w:val="normal"/>
      </w:pPr>
      <w:r>
        <w:rPr>
          <w:b/>
        </w:rPr>
        <w:t xml:space="preserve">Multinomial Naive Bayes Classifier Testing with non-BOW test set Accuracy: </w:t>
      </w:r>
    </w:p>
    <w:p w14:paraId="2741AF0C" w14:textId="77777777" w:rsidR="009A3897" w:rsidRDefault="009A3897">
      <w:pPr>
        <w:pStyle w:val="normal"/>
      </w:pPr>
    </w:p>
    <w:p w14:paraId="28E8F52B" w14:textId="6775ECCD" w:rsidR="001C11EB" w:rsidRDefault="000B14F4">
      <w:pPr>
        <w:pStyle w:val="normal"/>
      </w:pPr>
      <w:r>
        <w:t>0.6</w:t>
      </w:r>
      <w:r w:rsidR="000756B2">
        <w:rPr>
          <w:rFonts w:hint="eastAsia"/>
        </w:rPr>
        <w:t>75</w:t>
      </w:r>
    </w:p>
    <w:p w14:paraId="32FB3456" w14:textId="77777777" w:rsidR="001C11EB" w:rsidRDefault="001C11EB">
      <w:pPr>
        <w:pStyle w:val="normal"/>
      </w:pPr>
    </w:p>
    <w:p w14:paraId="6A1397A3" w14:textId="77777777" w:rsidR="001C11EB" w:rsidRDefault="001C11EB">
      <w:pPr>
        <w:pStyle w:val="normal"/>
      </w:pPr>
    </w:p>
    <w:p w14:paraId="0CAD4499" w14:textId="77777777" w:rsidR="001C11EB" w:rsidRDefault="00923F6A">
      <w:pPr>
        <w:pStyle w:val="normal"/>
      </w:pPr>
      <w:r>
        <w:rPr>
          <w:b/>
        </w:rPr>
        <w:t>Explanation of how you test using MNBC with non-BOW (use equations if necessary):</w:t>
      </w:r>
    </w:p>
    <w:p w14:paraId="6E2D6923" w14:textId="77777777" w:rsidR="001C11EB" w:rsidRDefault="001C11EB">
      <w:pPr>
        <w:pStyle w:val="normal"/>
      </w:pPr>
    </w:p>
    <w:p w14:paraId="793FCB27" w14:textId="533684DA" w:rsidR="00DB1B5C" w:rsidRDefault="001937E1">
      <w:pPr>
        <w:pStyle w:val="normal"/>
      </w:pPr>
      <w:r>
        <w:t>Here we do not count the frequencies for words (aka no</w:t>
      </w:r>
      <w:r w:rsidR="00CA3519">
        <w:t>t using BOW). Instead, to calcu</w:t>
      </w:r>
      <w:r>
        <w:t>l</w:t>
      </w:r>
      <w:r w:rsidR="00CA3519">
        <w:rPr>
          <w:rFonts w:hint="eastAsia"/>
        </w:rPr>
        <w:t>a</w:t>
      </w:r>
      <w:r>
        <w:t>te the score for a document we just look at each word and ref</w:t>
      </w:r>
      <w:r w:rsidR="004F1B28">
        <w:t>er to the thetaPos and</w:t>
      </w:r>
      <w:r w:rsidR="00A11896">
        <w:t xml:space="preserve"> thetaNeg </w:t>
      </w:r>
      <w:r w:rsidR="00CA3519">
        <w:t xml:space="preserve">array to </w:t>
      </w:r>
      <w:r w:rsidR="00CA3519">
        <w:rPr>
          <w:rFonts w:hint="eastAsia"/>
        </w:rPr>
        <w:t>sum up</w:t>
      </w:r>
      <w:r w:rsidR="001E4824">
        <w:rPr>
          <w:lang w:val="en-US"/>
        </w:rPr>
        <w:t xml:space="preserve"> the log likelihoods and</w:t>
      </w:r>
      <w:r w:rsidR="00E50433">
        <w:rPr>
          <w:lang w:val="en-US"/>
        </w:rPr>
        <w:t xml:space="preserve"> get</w:t>
      </w:r>
      <w:r w:rsidR="004F1B28">
        <w:t xml:space="preserve"> scorePos and scoreNeg.</w:t>
      </w:r>
      <w:r w:rsidR="00503575">
        <w:t xml:space="preserve"> </w:t>
      </w:r>
      <w:r w:rsidR="00796524">
        <w:t xml:space="preserve">The principle is illustrated </w:t>
      </w:r>
      <w:r w:rsidR="00796524">
        <w:rPr>
          <w:rFonts w:hint="eastAsia"/>
        </w:rPr>
        <w:t>below</w:t>
      </w:r>
      <w:r w:rsidR="00A062C2">
        <w:t>:</w:t>
      </w:r>
    </w:p>
    <w:p w14:paraId="612775B9" w14:textId="16F267A9" w:rsidR="00DB1B5C" w:rsidRDefault="00A062C2">
      <w:pPr>
        <w:pStyle w:val="normal"/>
      </w:pPr>
      <w:r>
        <w:rPr>
          <w:noProof/>
          <w:lang w:val="en-US"/>
        </w:rPr>
        <w:drawing>
          <wp:inline distT="0" distB="0" distL="0" distR="0" wp14:anchorId="0DDE4427" wp14:editId="18B29B09">
            <wp:extent cx="5939155" cy="2016760"/>
            <wp:effectExtent l="0" t="0" r="4445" b="0"/>
            <wp:docPr id="5" name="图片 5" descr="Macintosh HD:Users:aceni:Desktop:Screen Shot 2016-11-13 at 1.5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ceni:Desktop:Screen Shot 2016-11-13 at 1.51.0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016760"/>
                    </a:xfrm>
                    <a:prstGeom prst="rect">
                      <a:avLst/>
                    </a:prstGeom>
                    <a:noFill/>
                    <a:ln>
                      <a:noFill/>
                    </a:ln>
                  </pic:spPr>
                </pic:pic>
              </a:graphicData>
            </a:graphic>
          </wp:inline>
        </w:drawing>
      </w:r>
    </w:p>
    <w:p w14:paraId="69502E7C" w14:textId="77777777" w:rsidR="00754EEB" w:rsidRDefault="00E42ACB" w:rsidP="00754EEB">
      <w:pPr>
        <w:pStyle w:val="normal"/>
      </w:pPr>
      <w:r>
        <w:t xml:space="preserve">Similar to </w:t>
      </w:r>
      <w:r w:rsidR="0052642E">
        <w:t xml:space="preserve">the calculation with BOW, multiplying the probabilties might yield a very small number, hence here we </w:t>
      </w:r>
      <w:r w:rsidR="0066435F">
        <w:t xml:space="preserve">add the log likelihood together. At last, we compare the scorePos and scoreNeg and apply MLE, which means we </w:t>
      </w:r>
      <w:r w:rsidR="003B5CB7">
        <w:t>will pick the</w:t>
      </w:r>
      <w:r w:rsidR="005C64EC">
        <w:t xml:space="preserve"> </w:t>
      </w:r>
      <w:r w:rsidR="003B5CB7">
        <w:t>class</w:t>
      </w:r>
      <w:r w:rsidR="0066435F">
        <w:t xml:space="preserve"> with higher </w:t>
      </w:r>
      <w:r w:rsidR="006166A3">
        <w:t>score</w:t>
      </w:r>
      <w:r w:rsidR="003F7166">
        <w:t xml:space="preserve"> to be our predictio</w:t>
      </w:r>
      <w:r w:rsidR="004F3048">
        <w:t>n</w:t>
      </w:r>
      <w:r w:rsidR="004508DB">
        <w:t>.</w:t>
      </w:r>
      <w:r w:rsidR="00754EEB">
        <w:t xml:space="preserve"> Finally, we can calculate the accuracy by comparing the predicted y labels to true lables.</w:t>
      </w:r>
    </w:p>
    <w:p w14:paraId="7905627C" w14:textId="4F396E7A" w:rsidR="00E42ACB" w:rsidRPr="00E42ACB" w:rsidRDefault="00E42ACB">
      <w:pPr>
        <w:pStyle w:val="normal"/>
      </w:pPr>
    </w:p>
    <w:p w14:paraId="5EA02967" w14:textId="77777777" w:rsidR="00E42ACB" w:rsidRDefault="00E42ACB">
      <w:pPr>
        <w:pStyle w:val="normal"/>
        <w:rPr>
          <w:b/>
        </w:rPr>
      </w:pPr>
    </w:p>
    <w:p w14:paraId="38C8AE7E" w14:textId="77777777" w:rsidR="001717BF" w:rsidRDefault="001717BF">
      <w:pPr>
        <w:pStyle w:val="normal"/>
        <w:rPr>
          <w:b/>
        </w:rPr>
      </w:pPr>
    </w:p>
    <w:p w14:paraId="2ACA52FA" w14:textId="77777777" w:rsidR="001C11EB" w:rsidRDefault="00923F6A">
      <w:pPr>
        <w:pStyle w:val="normal"/>
      </w:pPr>
      <w:r>
        <w:rPr>
          <w:b/>
        </w:rPr>
        <w:lastRenderedPageBreak/>
        <w:t>**MNBC non-Bow testing Extra Credit test set accuracy and discussion**:</w:t>
      </w:r>
    </w:p>
    <w:p w14:paraId="18A37A3B" w14:textId="122B762B" w:rsidR="001C11EB" w:rsidRDefault="008739A1">
      <w:pPr>
        <w:pStyle w:val="normal"/>
      </w:pPr>
      <w:r>
        <w:t>Here the test accuracy</w:t>
      </w:r>
      <w:r w:rsidR="001C3B85">
        <w:t xml:space="preserve"> </w:t>
      </w:r>
      <w:r w:rsidR="0025389D">
        <w:t>using</w:t>
      </w:r>
      <w:r w:rsidR="00B0668B">
        <w:t xml:space="preserve"> </w:t>
      </w:r>
      <w:r w:rsidR="001C3B85">
        <w:t>extra</w:t>
      </w:r>
      <w:r w:rsidR="00CA6528">
        <w:t xml:space="preserve"> credit vocabulary</w:t>
      </w:r>
      <w:r>
        <w:t xml:space="preserve"> is </w:t>
      </w:r>
      <w:r w:rsidR="00B01A56">
        <w:t>0.</w:t>
      </w:r>
      <w:r w:rsidR="002B1A2D">
        <w:t>615</w:t>
      </w:r>
      <w:r w:rsidR="009C60F2">
        <w:t xml:space="preserve">, which </w:t>
      </w:r>
      <w:r w:rsidR="004C104A">
        <w:t>matches the previous two results</w:t>
      </w:r>
      <w:r w:rsidR="00EE5708">
        <w:t xml:space="preserve"> from extra credit vocabulary</w:t>
      </w:r>
      <w:bookmarkStart w:id="0" w:name="_GoBack"/>
      <w:bookmarkEnd w:id="0"/>
      <w:r w:rsidR="009C60F2">
        <w:t xml:space="preserve">. </w:t>
      </w:r>
      <w:r w:rsidR="005F37F2">
        <w:t xml:space="preserve">Since we are </w:t>
      </w:r>
      <w:r w:rsidR="00A02C84">
        <w:t xml:space="preserve">adding the log likelihood for each word, this should produce the same result as calculating the frequency then multiply the frequencies with the log likelihoods. Indeed, our result verifies that the results are the same. </w:t>
      </w:r>
    </w:p>
    <w:p w14:paraId="7E31B4D3" w14:textId="77777777" w:rsidR="00A02C84" w:rsidRDefault="00A02C84">
      <w:pPr>
        <w:pStyle w:val="normal"/>
      </w:pPr>
    </w:p>
    <w:p w14:paraId="5294D724" w14:textId="77777777" w:rsidR="001C11EB" w:rsidRDefault="00923F6A">
      <w:pPr>
        <w:pStyle w:val="normal"/>
        <w:spacing w:after="200"/>
      </w:pPr>
      <w:r>
        <w:rPr>
          <w:b/>
          <w:sz w:val="36"/>
          <w:szCs w:val="36"/>
        </w:rPr>
        <w:t>1.6</w:t>
      </w:r>
    </w:p>
    <w:p w14:paraId="330E5247" w14:textId="77777777" w:rsidR="001C11EB" w:rsidRDefault="00923F6A">
      <w:pPr>
        <w:pStyle w:val="normal"/>
      </w:pPr>
      <w:r>
        <w:rPr>
          <w:b/>
          <w:u w:val="single"/>
        </w:rPr>
        <w:t>thetaPosTrue</w:t>
      </w:r>
    </w:p>
    <w:p w14:paraId="47772B3C" w14:textId="12765359" w:rsidR="001C11EB" w:rsidRDefault="00923F6A">
      <w:pPr>
        <w:pStyle w:val="normal"/>
      </w:pPr>
      <w:r>
        <w:t xml:space="preserve">love: </w:t>
      </w:r>
      <w:r w:rsidR="00555E10" w:rsidRPr="00555E10">
        <w:rPr>
          <w:rFonts w:cs="Menlo Regular"/>
          <w:lang w:val="en-US"/>
        </w:rPr>
        <w:t>0.349002849002849</w:t>
      </w:r>
    </w:p>
    <w:p w14:paraId="41C2748A" w14:textId="07CB3521" w:rsidR="001C11EB" w:rsidRDefault="00923F6A">
      <w:pPr>
        <w:pStyle w:val="normal"/>
      </w:pPr>
      <w:r>
        <w:t xml:space="preserve">wonderful: </w:t>
      </w:r>
      <w:r w:rsidR="00555E10" w:rsidRPr="00555E10">
        <w:rPr>
          <w:rFonts w:cs="Menlo Regular"/>
          <w:lang w:val="en-US"/>
        </w:rPr>
        <w:t>0.12393162393162394</w:t>
      </w:r>
    </w:p>
    <w:p w14:paraId="5BFDA082" w14:textId="6FBE372C" w:rsidR="001C11EB" w:rsidRDefault="00923F6A">
      <w:pPr>
        <w:pStyle w:val="normal"/>
      </w:pPr>
      <w:r>
        <w:t xml:space="preserve">best: </w:t>
      </w:r>
      <w:r w:rsidR="00555E10" w:rsidRPr="00555E10">
        <w:rPr>
          <w:rFonts w:cs="Menlo Regular"/>
          <w:lang w:val="en-US"/>
        </w:rPr>
        <w:t>0.4928774928774929</w:t>
      </w:r>
    </w:p>
    <w:p w14:paraId="2C0374EB" w14:textId="0E7B0BC3" w:rsidR="001C11EB" w:rsidRDefault="00923F6A">
      <w:pPr>
        <w:pStyle w:val="normal"/>
      </w:pPr>
      <w:r>
        <w:t xml:space="preserve">great: </w:t>
      </w:r>
      <w:r w:rsidR="00555E10" w:rsidRPr="00555E10">
        <w:rPr>
          <w:rFonts w:cs="Menlo Regular"/>
          <w:lang w:val="en-US"/>
        </w:rPr>
        <w:t>0.41452991452991456</w:t>
      </w:r>
    </w:p>
    <w:p w14:paraId="1BA91F1C" w14:textId="0C77CE85" w:rsidR="001C11EB" w:rsidRDefault="00923F6A">
      <w:pPr>
        <w:pStyle w:val="normal"/>
      </w:pPr>
      <w:r>
        <w:t xml:space="preserve">superb: </w:t>
      </w:r>
      <w:r w:rsidR="00555E10" w:rsidRPr="00555E10">
        <w:rPr>
          <w:rFonts w:cs="Menlo Regular"/>
          <w:lang w:val="en-US"/>
        </w:rPr>
        <w:t>0.06552706552706553</w:t>
      </w:r>
    </w:p>
    <w:p w14:paraId="421B3071" w14:textId="1FF19F9B" w:rsidR="001C11EB" w:rsidRDefault="00923F6A">
      <w:pPr>
        <w:pStyle w:val="normal"/>
      </w:pPr>
      <w:r>
        <w:t xml:space="preserve">still: </w:t>
      </w:r>
      <w:r w:rsidR="00555E10" w:rsidRPr="00555E10">
        <w:rPr>
          <w:rFonts w:cs="Menlo Regular"/>
          <w:lang w:val="en-US"/>
        </w:rPr>
        <w:t>0.37037037037037035</w:t>
      </w:r>
    </w:p>
    <w:p w14:paraId="281E2C87" w14:textId="34BD8441" w:rsidR="001C11EB" w:rsidRDefault="00923F6A">
      <w:pPr>
        <w:pStyle w:val="normal"/>
      </w:pPr>
      <w:r>
        <w:t xml:space="preserve">beautiful: </w:t>
      </w:r>
      <w:r w:rsidR="00555E10" w:rsidRPr="00555E10">
        <w:rPr>
          <w:rFonts w:cs="Menlo Regular"/>
          <w:lang w:val="en-US"/>
        </w:rPr>
        <w:t>0.1467236467236467</w:t>
      </w:r>
    </w:p>
    <w:p w14:paraId="289F09D7" w14:textId="420A48A1" w:rsidR="001C11EB" w:rsidRDefault="00923F6A">
      <w:pPr>
        <w:pStyle w:val="normal"/>
      </w:pPr>
      <w:r>
        <w:t xml:space="preserve">bad: </w:t>
      </w:r>
      <w:r w:rsidR="00555E10" w:rsidRPr="00555E10">
        <w:rPr>
          <w:rFonts w:cs="Menlo Regular"/>
          <w:lang w:val="en-US"/>
        </w:rPr>
        <w:t>0.2621082621082621</w:t>
      </w:r>
    </w:p>
    <w:p w14:paraId="78494BED" w14:textId="0810C037" w:rsidR="001C11EB" w:rsidRDefault="00923F6A">
      <w:pPr>
        <w:pStyle w:val="normal"/>
      </w:pPr>
      <w:r>
        <w:t xml:space="preserve">worst: </w:t>
      </w:r>
      <w:r w:rsidR="00555E10" w:rsidRPr="00555E10">
        <w:rPr>
          <w:rFonts w:cs="Menlo Regular"/>
          <w:lang w:val="en-US"/>
        </w:rPr>
        <w:t>0.045584045584045586</w:t>
      </w:r>
    </w:p>
    <w:p w14:paraId="2EF2C699" w14:textId="5D82DEA5" w:rsidR="001C11EB" w:rsidRDefault="00923F6A">
      <w:pPr>
        <w:pStyle w:val="normal"/>
      </w:pPr>
      <w:r>
        <w:t xml:space="preserve">stupid: </w:t>
      </w:r>
      <w:r w:rsidR="00555E10" w:rsidRPr="00555E10">
        <w:rPr>
          <w:rFonts w:cs="Menlo Regular"/>
          <w:lang w:val="en-US"/>
        </w:rPr>
        <w:t>0.038461538461538464</w:t>
      </w:r>
    </w:p>
    <w:p w14:paraId="32B9AD08" w14:textId="38814D9D" w:rsidR="001C11EB" w:rsidRDefault="00923F6A">
      <w:pPr>
        <w:pStyle w:val="normal"/>
      </w:pPr>
      <w:r>
        <w:t xml:space="preserve">waste: </w:t>
      </w:r>
      <w:r w:rsidR="00555E10" w:rsidRPr="00555E10">
        <w:rPr>
          <w:rFonts w:cs="Menlo Regular"/>
          <w:lang w:val="en-US"/>
        </w:rPr>
        <w:t>0.022792022792022793</w:t>
      </w:r>
    </w:p>
    <w:p w14:paraId="182FD065" w14:textId="49DC84C6" w:rsidR="001C11EB" w:rsidRDefault="00923F6A">
      <w:pPr>
        <w:pStyle w:val="normal"/>
      </w:pPr>
      <w:r>
        <w:t xml:space="preserve">boring: </w:t>
      </w:r>
      <w:r w:rsidR="00555E10" w:rsidRPr="00555E10">
        <w:rPr>
          <w:rFonts w:cs="Menlo Regular"/>
          <w:lang w:val="en-US"/>
        </w:rPr>
        <w:t>0.05128205128205128</w:t>
      </w:r>
    </w:p>
    <w:p w14:paraId="7D5A66EA" w14:textId="4C1D2FA9" w:rsidR="001C11EB" w:rsidRDefault="00923F6A">
      <w:pPr>
        <w:pStyle w:val="normal"/>
      </w:pPr>
      <w:r>
        <w:t xml:space="preserve">?: </w:t>
      </w:r>
      <w:r w:rsidR="00555E10" w:rsidRPr="00555E10">
        <w:rPr>
          <w:rFonts w:cs="Menlo Regular"/>
          <w:lang w:val="en-US"/>
        </w:rPr>
        <w:t>0.5427350427350427</w:t>
      </w:r>
    </w:p>
    <w:p w14:paraId="102B1001" w14:textId="5C3F197A" w:rsidR="001C11EB" w:rsidRDefault="00923F6A">
      <w:pPr>
        <w:pStyle w:val="normal"/>
      </w:pPr>
      <w:r>
        <w:t xml:space="preserve">!: </w:t>
      </w:r>
      <w:r w:rsidR="00555E10" w:rsidRPr="00555E10">
        <w:rPr>
          <w:rFonts w:cs="Menlo Regular"/>
          <w:lang w:val="en-US"/>
        </w:rPr>
        <w:t>0.2777777777777778</w:t>
      </w:r>
    </w:p>
    <w:p w14:paraId="5AC2567E" w14:textId="39472BE1" w:rsidR="004C0485" w:rsidRDefault="00923F6A" w:rsidP="00F77661">
      <w:pPr>
        <w:pStyle w:val="normal"/>
        <w:rPr>
          <w:rFonts w:cs="Menlo Regular"/>
          <w:lang w:val="en-US"/>
        </w:rPr>
      </w:pPr>
      <w:r>
        <w:t xml:space="preserve">UNK: </w:t>
      </w:r>
      <w:r w:rsidR="00555E10" w:rsidRPr="00555E10">
        <w:rPr>
          <w:rFonts w:cs="Menlo Regular"/>
          <w:lang w:val="en-US"/>
        </w:rPr>
        <w:t>0.9985754985754985</w:t>
      </w:r>
    </w:p>
    <w:p w14:paraId="71A9189A" w14:textId="77777777" w:rsidR="000B77D1" w:rsidRPr="00555E10" w:rsidRDefault="000B77D1" w:rsidP="00555E10">
      <w:pPr>
        <w:pStyle w:val="normal"/>
      </w:pPr>
    </w:p>
    <w:p w14:paraId="7B656E7D" w14:textId="77777777" w:rsidR="001C11EB" w:rsidRDefault="00923F6A">
      <w:pPr>
        <w:pStyle w:val="normal"/>
      </w:pPr>
      <w:r>
        <w:rPr>
          <w:b/>
          <w:u w:val="single"/>
        </w:rPr>
        <w:t>thetaNegTrue</w:t>
      </w:r>
    </w:p>
    <w:p w14:paraId="7D4CBBE0" w14:textId="50A70847" w:rsidR="001C11EB" w:rsidRDefault="00923F6A">
      <w:pPr>
        <w:pStyle w:val="normal"/>
      </w:pPr>
      <w:r>
        <w:t xml:space="preserve">love: </w:t>
      </w:r>
      <w:r w:rsidRPr="00555E10">
        <w:rPr>
          <w:rFonts w:cs="Menlo Regular"/>
          <w:lang w:val="en-US"/>
        </w:rPr>
        <w:t>0.2948717948717949</w:t>
      </w:r>
    </w:p>
    <w:p w14:paraId="03D073FE" w14:textId="5108F8DE" w:rsidR="001C11EB" w:rsidRDefault="00923F6A">
      <w:pPr>
        <w:pStyle w:val="normal"/>
      </w:pPr>
      <w:r>
        <w:t xml:space="preserve">wonderful: </w:t>
      </w:r>
      <w:r w:rsidRPr="00555E10">
        <w:rPr>
          <w:rFonts w:cs="Menlo Regular"/>
          <w:lang w:val="en-US"/>
        </w:rPr>
        <w:t>0.05270655270655271</w:t>
      </w:r>
    </w:p>
    <w:p w14:paraId="6EFE953D" w14:textId="6F26EC4E" w:rsidR="001C11EB" w:rsidRDefault="00923F6A">
      <w:pPr>
        <w:pStyle w:val="normal"/>
      </w:pPr>
      <w:r>
        <w:t xml:space="preserve">best: </w:t>
      </w:r>
      <w:r w:rsidR="003F7C9A" w:rsidRPr="00555E10">
        <w:rPr>
          <w:rFonts w:cs="Menlo Regular"/>
          <w:lang w:val="en-US"/>
        </w:rPr>
        <w:t>0.3504273504273504</w:t>
      </w:r>
    </w:p>
    <w:p w14:paraId="37B02751" w14:textId="6DE7B41A" w:rsidR="001C11EB" w:rsidRDefault="00923F6A">
      <w:pPr>
        <w:pStyle w:val="normal"/>
      </w:pPr>
      <w:r>
        <w:t xml:space="preserve">great: </w:t>
      </w:r>
      <w:r w:rsidR="003F7C9A" w:rsidRPr="00555E10">
        <w:rPr>
          <w:rFonts w:cs="Menlo Regular"/>
          <w:lang w:val="en-US"/>
        </w:rPr>
        <w:t>0.26638176638176636</w:t>
      </w:r>
    </w:p>
    <w:p w14:paraId="7BE12677" w14:textId="7BCB498D" w:rsidR="001C11EB" w:rsidRDefault="00923F6A">
      <w:pPr>
        <w:pStyle w:val="normal"/>
      </w:pPr>
      <w:r>
        <w:t xml:space="preserve">superb: </w:t>
      </w:r>
      <w:r w:rsidR="003F7C9A" w:rsidRPr="00555E10">
        <w:rPr>
          <w:rFonts w:cs="Menlo Regular"/>
          <w:lang w:val="en-US"/>
        </w:rPr>
        <w:t>0.018518518518518517</w:t>
      </w:r>
    </w:p>
    <w:p w14:paraId="078D8D7C" w14:textId="17CC4548" w:rsidR="001C11EB" w:rsidRDefault="00923F6A">
      <w:pPr>
        <w:pStyle w:val="normal"/>
      </w:pPr>
      <w:r>
        <w:t xml:space="preserve">still: </w:t>
      </w:r>
      <w:r w:rsidR="003F7C9A" w:rsidRPr="00555E10">
        <w:rPr>
          <w:rFonts w:cs="Menlo Regular"/>
          <w:lang w:val="en-US"/>
        </w:rPr>
        <w:t>0.3247863247863248</w:t>
      </w:r>
    </w:p>
    <w:p w14:paraId="5C797109" w14:textId="07A47A2B" w:rsidR="001C11EB" w:rsidRDefault="00923F6A">
      <w:pPr>
        <w:pStyle w:val="normal"/>
      </w:pPr>
      <w:r>
        <w:t xml:space="preserve">beautiful: </w:t>
      </w:r>
      <w:r w:rsidR="003F7C9A" w:rsidRPr="00555E10">
        <w:rPr>
          <w:rFonts w:cs="Menlo Regular"/>
          <w:lang w:val="en-US"/>
        </w:rPr>
        <w:t>0.08974358974358974</w:t>
      </w:r>
    </w:p>
    <w:p w14:paraId="39F25FCE" w14:textId="220F15EE" w:rsidR="001C11EB" w:rsidRDefault="00923F6A">
      <w:pPr>
        <w:pStyle w:val="normal"/>
      </w:pPr>
      <w:r>
        <w:t xml:space="preserve">bad: </w:t>
      </w:r>
      <w:r w:rsidR="003F7C9A" w:rsidRPr="00555E10">
        <w:rPr>
          <w:rFonts w:cs="Menlo Regular"/>
          <w:lang w:val="en-US"/>
        </w:rPr>
        <w:t>0.4886039886039886</w:t>
      </w:r>
    </w:p>
    <w:p w14:paraId="22522D24" w14:textId="5771A164" w:rsidR="001C11EB" w:rsidRDefault="00923F6A">
      <w:pPr>
        <w:pStyle w:val="normal"/>
      </w:pPr>
      <w:r>
        <w:t xml:space="preserve">worst: </w:t>
      </w:r>
      <w:r w:rsidR="003F7C9A" w:rsidRPr="00555E10">
        <w:rPr>
          <w:rFonts w:cs="Menlo Regular"/>
          <w:lang w:val="en-US"/>
        </w:rPr>
        <w:t>0.19230769230769232</w:t>
      </w:r>
    </w:p>
    <w:p w14:paraId="459A869C" w14:textId="1C8DFDE6" w:rsidR="001C11EB" w:rsidRDefault="00923F6A">
      <w:pPr>
        <w:pStyle w:val="normal"/>
      </w:pPr>
      <w:r>
        <w:t xml:space="preserve">stupid: </w:t>
      </w:r>
      <w:r w:rsidR="003F7C9A" w:rsidRPr="00555E10">
        <w:rPr>
          <w:rFonts w:cs="Menlo Regular"/>
          <w:lang w:val="en-US"/>
        </w:rPr>
        <w:t>0.15954415954415954</w:t>
      </w:r>
    </w:p>
    <w:p w14:paraId="542AE1EB" w14:textId="44669C73" w:rsidR="001C11EB" w:rsidRDefault="00923F6A">
      <w:pPr>
        <w:pStyle w:val="normal"/>
      </w:pPr>
      <w:r>
        <w:t xml:space="preserve">waste: </w:t>
      </w:r>
      <w:r w:rsidR="003F7C9A" w:rsidRPr="00555E10">
        <w:rPr>
          <w:rFonts w:cs="Menlo Regular"/>
          <w:lang w:val="en-US"/>
        </w:rPr>
        <w:t>0.10541310541310542</w:t>
      </w:r>
    </w:p>
    <w:p w14:paraId="0C29C6A5" w14:textId="2C595D97" w:rsidR="001C11EB" w:rsidRDefault="00923F6A">
      <w:pPr>
        <w:pStyle w:val="normal"/>
      </w:pPr>
      <w:r>
        <w:t xml:space="preserve">boring: </w:t>
      </w:r>
      <w:r w:rsidR="003F7C9A" w:rsidRPr="00555E10">
        <w:rPr>
          <w:rFonts w:cs="Menlo Regular"/>
          <w:lang w:val="en-US"/>
        </w:rPr>
        <w:t>0.18518518518518517</w:t>
      </w:r>
    </w:p>
    <w:p w14:paraId="39B66C5A" w14:textId="42B0283E" w:rsidR="001C11EB" w:rsidRDefault="00923F6A">
      <w:pPr>
        <w:pStyle w:val="normal"/>
      </w:pPr>
      <w:r>
        <w:t xml:space="preserve">?: </w:t>
      </w:r>
      <w:r w:rsidR="003F7C9A" w:rsidRPr="00555E10">
        <w:rPr>
          <w:rFonts w:cs="Menlo Regular"/>
          <w:lang w:val="en-US"/>
        </w:rPr>
        <w:t>0.688034188034188</w:t>
      </w:r>
    </w:p>
    <w:p w14:paraId="26678C51" w14:textId="169F727E" w:rsidR="001C11EB" w:rsidRDefault="00923F6A">
      <w:pPr>
        <w:pStyle w:val="normal"/>
      </w:pPr>
      <w:r>
        <w:t xml:space="preserve">!: </w:t>
      </w:r>
      <w:r w:rsidR="003F7C9A" w:rsidRPr="00555E10">
        <w:rPr>
          <w:rFonts w:cs="Menlo Regular"/>
          <w:lang w:val="en-US"/>
        </w:rPr>
        <w:t>0.39886039886039887</w:t>
      </w:r>
    </w:p>
    <w:p w14:paraId="6D7ECE2C" w14:textId="308EB889" w:rsidR="001C11EB" w:rsidRDefault="00923F6A">
      <w:pPr>
        <w:pStyle w:val="normal"/>
        <w:rPr>
          <w:rFonts w:cs="Menlo Regular"/>
          <w:lang w:val="en-US"/>
        </w:rPr>
      </w:pPr>
      <w:r>
        <w:t xml:space="preserve">UNK: </w:t>
      </w:r>
      <w:r w:rsidR="003F7C9A" w:rsidRPr="00555E10">
        <w:rPr>
          <w:rFonts w:cs="Menlo Regular"/>
          <w:lang w:val="en-US"/>
        </w:rPr>
        <w:t>0.9985754985754985</w:t>
      </w:r>
    </w:p>
    <w:p w14:paraId="2FF5A435" w14:textId="77777777" w:rsidR="00C87E90" w:rsidRDefault="00C87E90">
      <w:pPr>
        <w:pStyle w:val="normal"/>
      </w:pPr>
    </w:p>
    <w:p w14:paraId="6E57FBA8" w14:textId="77777777" w:rsidR="001C11EB" w:rsidRDefault="00923F6A">
      <w:pPr>
        <w:pStyle w:val="normal"/>
      </w:pPr>
      <w:r>
        <w:t>*Note: “love” includes words love, loving, loves, loved</w:t>
      </w:r>
    </w:p>
    <w:p w14:paraId="7A87BE9F" w14:textId="7028B951" w:rsidR="001C11EB" w:rsidRDefault="00923F6A">
      <w:pPr>
        <w:pStyle w:val="normal"/>
      </w:pPr>
      <w:r>
        <w:rPr>
          <w:b/>
        </w:rPr>
        <w:lastRenderedPageBreak/>
        <w:t>Explanation of how thetaPosTrue and thetaNegTrue were computed (use equations if necessary):</w:t>
      </w:r>
    </w:p>
    <w:p w14:paraId="44A8C5BC" w14:textId="77777777" w:rsidR="001C11EB" w:rsidRDefault="001C11EB">
      <w:pPr>
        <w:pStyle w:val="normal"/>
      </w:pPr>
    </w:p>
    <w:p w14:paraId="171059EC" w14:textId="530BAD16" w:rsidR="001635BB" w:rsidRDefault="001635BB">
      <w:pPr>
        <w:pStyle w:val="normal"/>
      </w:pPr>
      <w:r>
        <w:t>We just need to compute the proportion of documents that contains word i in order</w:t>
      </w:r>
      <w:r w:rsidR="0016059A">
        <w:t xml:space="preserve"> to get P(wi=true|c)</w:t>
      </w:r>
      <w:r w:rsidR="005C29FA">
        <w:t>. Hence, we set an iterator i and we scan through all rows of Xtrain and see if ith position is non-empty. If yes, then this word appears in this document and we do count+1</w:t>
      </w:r>
      <w:r w:rsidR="00120107">
        <w:t xml:space="preserve">. According to prior knowledge we know that </w:t>
      </w:r>
      <w:r w:rsidR="00151F92">
        <w:t>there are 1400 training documents and 700 of them are positive while 700 are negative. Hence, we know the number of files in each class is 700. Then we can apply the formula:</w:t>
      </w:r>
    </w:p>
    <w:p w14:paraId="19B68D66" w14:textId="7394305D" w:rsidR="001C11EB" w:rsidRDefault="001635BB">
      <w:pPr>
        <w:pStyle w:val="normal"/>
      </w:pPr>
      <w:r>
        <w:rPr>
          <w:noProof/>
          <w:lang w:val="en-US"/>
        </w:rPr>
        <w:drawing>
          <wp:inline distT="0" distB="0" distL="0" distR="0" wp14:anchorId="2BA2A4F7" wp14:editId="3975B457">
            <wp:extent cx="5939155" cy="1068070"/>
            <wp:effectExtent l="0" t="0" r="4445" b="0"/>
            <wp:docPr id="6" name="图片 6" descr="Macintosh HD:Users:aceni:Desktop:Screen Shot 2016-11-13 at 2.0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ceni:Desktop:Screen Shot 2016-11-13 at 2.03.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068070"/>
                    </a:xfrm>
                    <a:prstGeom prst="rect">
                      <a:avLst/>
                    </a:prstGeom>
                    <a:noFill/>
                    <a:ln>
                      <a:noFill/>
                    </a:ln>
                  </pic:spPr>
                </pic:pic>
              </a:graphicData>
            </a:graphic>
          </wp:inline>
        </w:drawing>
      </w:r>
    </w:p>
    <w:p w14:paraId="0B5B3C34" w14:textId="703463F5" w:rsidR="001C11EB" w:rsidRDefault="006B04A9">
      <w:pPr>
        <w:pStyle w:val="normal"/>
      </w:pPr>
      <w:r>
        <w:t>To get the thetaPosTrue and thetaNegTrue</w:t>
      </w:r>
      <w:r w:rsidR="0038382B">
        <w:t>.</w:t>
      </w:r>
      <w:r w:rsidR="00B401B2">
        <w:t xml:space="preserve"> After getting thetaPosTrue and thetaNegTrue, we can get </w:t>
      </w:r>
      <w:r w:rsidR="00E41C40">
        <w:t>the other haf(False</w:t>
      </w:r>
      <w:r w:rsidR="00423688">
        <w:t xml:space="preserve"> case</w:t>
      </w:r>
      <w:r w:rsidR="00E41C40">
        <w:t>)</w:t>
      </w:r>
      <w:r w:rsidR="004C7204">
        <w:t xml:space="preserve"> easily s</w:t>
      </w:r>
      <w:r w:rsidR="003B0602">
        <w:t>ince there are only two possibil</w:t>
      </w:r>
      <w:r w:rsidR="000B0F62">
        <w:t>ities</w:t>
      </w:r>
      <w:r w:rsidR="00B76550">
        <w:t>.</w:t>
      </w:r>
      <w:r w:rsidR="007612E8">
        <w:t xml:space="preserve"> Finally, we can calculate the accuracy by comparing the predicted y labels to true lables.</w:t>
      </w:r>
    </w:p>
    <w:p w14:paraId="46214891" w14:textId="77777777" w:rsidR="001C11EB" w:rsidRDefault="001C11EB">
      <w:pPr>
        <w:pStyle w:val="normal"/>
      </w:pPr>
    </w:p>
    <w:p w14:paraId="05E9CCEE" w14:textId="77777777" w:rsidR="001C11EB" w:rsidRDefault="00923F6A">
      <w:pPr>
        <w:pStyle w:val="normal"/>
      </w:pPr>
      <w:r>
        <w:rPr>
          <w:b/>
        </w:rPr>
        <w:t>Multivariate Bernoulli Naive Bayes Classifier (BNBC) test set Accuracy:</w:t>
      </w:r>
    </w:p>
    <w:p w14:paraId="7567694D" w14:textId="77777777" w:rsidR="001C11EB" w:rsidRDefault="001C11EB">
      <w:pPr>
        <w:pStyle w:val="normal"/>
      </w:pPr>
    </w:p>
    <w:p w14:paraId="7219A695" w14:textId="02DB5063" w:rsidR="001C11EB" w:rsidRDefault="00432198">
      <w:pPr>
        <w:pStyle w:val="normal"/>
      </w:pPr>
      <w:r>
        <w:t>0.69</w:t>
      </w:r>
    </w:p>
    <w:p w14:paraId="5D189046" w14:textId="77777777" w:rsidR="001C11EB" w:rsidRDefault="001C11EB">
      <w:pPr>
        <w:pStyle w:val="normal"/>
      </w:pPr>
    </w:p>
    <w:p w14:paraId="1263A7DF" w14:textId="77777777" w:rsidR="001C11EB" w:rsidRDefault="00923F6A">
      <w:pPr>
        <w:pStyle w:val="normal"/>
        <w:rPr>
          <w:b/>
        </w:rPr>
      </w:pPr>
      <w:r>
        <w:rPr>
          <w:b/>
        </w:rPr>
        <w:t>Explanation of how you test using BNBC (use equations if necessary):</w:t>
      </w:r>
    </w:p>
    <w:p w14:paraId="7A8F9920" w14:textId="77777777" w:rsidR="000D3A87" w:rsidRDefault="000D3A87">
      <w:pPr>
        <w:pStyle w:val="normal"/>
        <w:rPr>
          <w:b/>
        </w:rPr>
      </w:pPr>
    </w:p>
    <w:p w14:paraId="142BD2B5" w14:textId="7B77ADCE" w:rsidR="001C11EB" w:rsidRDefault="001E2F64">
      <w:pPr>
        <w:pStyle w:val="normal"/>
      </w:pPr>
      <w:r>
        <w:t xml:space="preserve">In order to get a test document’s score, we just need to </w:t>
      </w:r>
      <w:r w:rsidR="008272E8">
        <w:t>check if ea</w:t>
      </w:r>
      <w:r w:rsidR="0075335C">
        <w:t>ch word appears in this document.</w:t>
      </w:r>
      <w:r w:rsidR="00271FAD">
        <w:t xml:space="preserve"> </w:t>
      </w:r>
      <w:r w:rsidR="00CF2393">
        <w:t xml:space="preserve">Hence, we can calculate scorePos and scoreNeg by checking if this word presents in </w:t>
      </w:r>
      <w:r w:rsidR="002F672F">
        <w:t>the document and if yes we can</w:t>
      </w:r>
      <w:r w:rsidR="00CF2393">
        <w:t xml:space="preserve"> apply thetaPosTrue and thetaNegTrue</w:t>
      </w:r>
      <w:r w:rsidR="002F672F">
        <w:t xml:space="preserve">. If </w:t>
      </w:r>
      <w:r w:rsidR="00501585">
        <w:t xml:space="preserve">a word is not present in this document we can look for 1-thetaPosTrue[i] or 1-thetaNegTrue[i]. Similar to before, since multiplying thetas might lead to underflow problem, we add the log likelihoods together to calculate the scorePos and scoreNeg. Then we can apply MLE to determine our prediction class to be the class with maximum </w:t>
      </w:r>
      <w:r w:rsidR="00CA33CC">
        <w:t xml:space="preserve">sum of </w:t>
      </w:r>
      <w:r w:rsidR="00DD1B2F">
        <w:t>log likelihood</w:t>
      </w:r>
      <w:r w:rsidR="004E7D6B">
        <w:t>s</w:t>
      </w:r>
      <w:r w:rsidR="00501585">
        <w:t>.</w:t>
      </w:r>
    </w:p>
    <w:p w14:paraId="410EE992" w14:textId="6B091A63" w:rsidR="001C11EB" w:rsidRDefault="007D1D18">
      <w:pPr>
        <w:pStyle w:val="normal"/>
      </w:pPr>
      <w:r>
        <w:rPr>
          <w:noProof/>
          <w:lang w:val="en-US"/>
        </w:rPr>
        <w:drawing>
          <wp:inline distT="0" distB="0" distL="0" distR="0" wp14:anchorId="6607A658" wp14:editId="75A5C828">
            <wp:extent cx="5257800" cy="650409"/>
            <wp:effectExtent l="0" t="0" r="0" b="10160"/>
            <wp:docPr id="7" name="图片 7" descr="Macintosh HD:Users:aceni:Desktop:Screen Shot 2016-11-13 at 2.32.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ceni:Desktop:Screen Shot 2016-11-13 at 2.32.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50409"/>
                    </a:xfrm>
                    <a:prstGeom prst="rect">
                      <a:avLst/>
                    </a:prstGeom>
                    <a:noFill/>
                    <a:ln>
                      <a:noFill/>
                    </a:ln>
                  </pic:spPr>
                </pic:pic>
              </a:graphicData>
            </a:graphic>
          </wp:inline>
        </w:drawing>
      </w:r>
    </w:p>
    <w:p w14:paraId="74235BFB" w14:textId="0A346FF2" w:rsidR="001C11EB" w:rsidRDefault="00AB47D2">
      <w:pPr>
        <w:pStyle w:val="normal"/>
      </w:pPr>
      <w:r>
        <w:t>Finally, w</w:t>
      </w:r>
      <w:r w:rsidR="0019010D">
        <w:t xml:space="preserve">e </w:t>
      </w:r>
      <w:r w:rsidR="00187ED2">
        <w:t xml:space="preserve">can </w:t>
      </w:r>
      <w:r w:rsidR="0019010D">
        <w:t>calculate the accuracy by comparing the pr</w:t>
      </w:r>
      <w:r w:rsidR="00BE040B">
        <w:t>edicted y labels to true lables.</w:t>
      </w:r>
    </w:p>
    <w:p w14:paraId="15D3BFA1" w14:textId="77777777" w:rsidR="006C4C70" w:rsidRDefault="006C4C70">
      <w:pPr>
        <w:pStyle w:val="normal"/>
      </w:pPr>
    </w:p>
    <w:p w14:paraId="734A915C" w14:textId="64C3F4D2" w:rsidR="00D6297F" w:rsidRDefault="00923F6A">
      <w:pPr>
        <w:pStyle w:val="normal"/>
        <w:rPr>
          <w:b/>
        </w:rPr>
      </w:pPr>
      <w:r>
        <w:rPr>
          <w:b/>
        </w:rPr>
        <w:t>**BNBC Extra credit test set accuracy and discussion**:</w:t>
      </w:r>
    </w:p>
    <w:p w14:paraId="31F16C47" w14:textId="77777777" w:rsidR="006C4C70" w:rsidRDefault="006C4C70">
      <w:pPr>
        <w:pStyle w:val="normal"/>
      </w:pPr>
    </w:p>
    <w:p w14:paraId="4C940AF5" w14:textId="3591B59F" w:rsidR="00F15E88" w:rsidRDefault="00D6297F">
      <w:pPr>
        <w:pStyle w:val="normal"/>
      </w:pPr>
      <w:r>
        <w:t xml:space="preserve">Accuracy: </w:t>
      </w:r>
      <w:r w:rsidR="00AD4B06" w:rsidRPr="00AD4B06">
        <w:t>0.5733333333</w:t>
      </w:r>
    </w:p>
    <w:p w14:paraId="763E212B" w14:textId="69597954" w:rsidR="001B7822" w:rsidRDefault="007E6192">
      <w:pPr>
        <w:pStyle w:val="normal"/>
      </w:pPr>
      <w:r>
        <w:t xml:space="preserve">This score is </w:t>
      </w:r>
      <w:r w:rsidR="00F04DDB">
        <w:t xml:space="preserve">lower than the </w:t>
      </w:r>
      <w:r w:rsidR="00C52818">
        <w:t>MNBC</w:t>
      </w:r>
      <w:r w:rsidR="00F04DDB">
        <w:t xml:space="preserve"> accuracy</w:t>
      </w:r>
      <w:r w:rsidR="0037344F">
        <w:t xml:space="preserve">. It is worth noting that in the required portion, our BNBC accuracy is higher than MNBC </w:t>
      </w:r>
      <w:r w:rsidR="009F4B0E">
        <w:t xml:space="preserve">accuracy. This difference might due to </w:t>
      </w:r>
      <w:r w:rsidR="00DD2191">
        <w:t xml:space="preserve">the aggregate nature of BNBC </w:t>
      </w:r>
      <w:r w:rsidR="00A25FB1">
        <w:t>(thetas do not sum up to 1)</w:t>
      </w:r>
      <w:r w:rsidR="003218EA">
        <w:t xml:space="preserve"> and the difference between two vocabularies.</w:t>
      </w:r>
    </w:p>
    <w:p w14:paraId="43501E36" w14:textId="77777777" w:rsidR="00E46DB7" w:rsidRDefault="00E46DB7">
      <w:pPr>
        <w:pStyle w:val="normal"/>
      </w:pPr>
    </w:p>
    <w:p w14:paraId="73A3E5B1" w14:textId="77777777" w:rsidR="00E46DB7" w:rsidRDefault="00E46DB7">
      <w:pPr>
        <w:pStyle w:val="normal"/>
      </w:pPr>
    </w:p>
    <w:p w14:paraId="014A0047" w14:textId="79554C27" w:rsidR="00E46DB7" w:rsidRDefault="00E46DB7">
      <w:pPr>
        <w:pStyle w:val="normal"/>
      </w:pPr>
      <w:r>
        <w:t>Attachment: Required result screen shot &amp; Extra credit result screen shot</w:t>
      </w:r>
    </w:p>
    <w:p w14:paraId="58577678" w14:textId="77777777" w:rsidR="00E46DB7" w:rsidRDefault="00E46DB7">
      <w:pPr>
        <w:pStyle w:val="normal"/>
      </w:pPr>
    </w:p>
    <w:p w14:paraId="2E68AEA4" w14:textId="1A0F0EF5" w:rsidR="00E46DB7" w:rsidRDefault="00E46DB7">
      <w:pPr>
        <w:pStyle w:val="normal"/>
      </w:pPr>
      <w:r>
        <w:t xml:space="preserve">Required: </w:t>
      </w:r>
      <w:r w:rsidR="00CA3519">
        <w:rPr>
          <w:noProof/>
          <w:lang w:val="en-US"/>
        </w:rPr>
        <w:drawing>
          <wp:inline distT="0" distB="0" distL="0" distR="0" wp14:anchorId="32C6043B" wp14:editId="2882A3F7">
            <wp:extent cx="5948045" cy="1844823"/>
            <wp:effectExtent l="0" t="0" r="0" b="9525"/>
            <wp:docPr id="1" name="图片 1" descr="Macintosh HD:Users:aceni:Desktop:Everything:College:Fall 2017:CS 4501:HW5: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ceni:Desktop:Everything:College:Fall 2017:CS 4501:HW5:ori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045" cy="1844823"/>
                    </a:xfrm>
                    <a:prstGeom prst="rect">
                      <a:avLst/>
                    </a:prstGeom>
                    <a:noFill/>
                    <a:ln>
                      <a:noFill/>
                    </a:ln>
                  </pic:spPr>
                </pic:pic>
              </a:graphicData>
            </a:graphic>
          </wp:inline>
        </w:drawing>
      </w:r>
    </w:p>
    <w:p w14:paraId="23ABF7D1" w14:textId="77777777" w:rsidR="00E46DB7" w:rsidRDefault="00E46DB7">
      <w:pPr>
        <w:pStyle w:val="normal"/>
      </w:pPr>
    </w:p>
    <w:p w14:paraId="174EDD40" w14:textId="2E73E8A7" w:rsidR="00E46DB7" w:rsidRDefault="00E46DB7">
      <w:pPr>
        <w:pStyle w:val="normal"/>
      </w:pPr>
      <w:r>
        <w:t>Extra Credit:</w:t>
      </w:r>
    </w:p>
    <w:p w14:paraId="478AAF4D" w14:textId="2FBFB5D5" w:rsidR="00E46DB7" w:rsidRPr="00AD4B06" w:rsidRDefault="00CA3519">
      <w:pPr>
        <w:pStyle w:val="normal"/>
      </w:pPr>
      <w:r>
        <w:rPr>
          <w:noProof/>
          <w:lang w:val="en-US"/>
        </w:rPr>
        <w:drawing>
          <wp:inline distT="0" distB="0" distL="0" distR="0" wp14:anchorId="57C2D72C" wp14:editId="3E3C7623">
            <wp:extent cx="5939155" cy="1883279"/>
            <wp:effectExtent l="0" t="0" r="4445" b="0"/>
            <wp:docPr id="2" name="图片 2" descr="Macintosh HD:Users:aceni:Desktop:Everything:College:Fall 2017:CS 4501:HW5: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ceni:Desktop:Everything:College:Fall 2017:CS 4501:HW5:ex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883279"/>
                    </a:xfrm>
                    <a:prstGeom prst="rect">
                      <a:avLst/>
                    </a:prstGeom>
                    <a:noFill/>
                    <a:ln>
                      <a:noFill/>
                    </a:ln>
                  </pic:spPr>
                </pic:pic>
              </a:graphicData>
            </a:graphic>
          </wp:inline>
        </w:drawing>
      </w:r>
    </w:p>
    <w:sectPr w:rsidR="00E46DB7" w:rsidRPr="00AD4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1C11EB"/>
    <w:rsid w:val="00060EA6"/>
    <w:rsid w:val="00063A97"/>
    <w:rsid w:val="000651F8"/>
    <w:rsid w:val="000756B2"/>
    <w:rsid w:val="00077BC7"/>
    <w:rsid w:val="00085687"/>
    <w:rsid w:val="000A1B45"/>
    <w:rsid w:val="000B0F62"/>
    <w:rsid w:val="000B14F4"/>
    <w:rsid w:val="000B77D1"/>
    <w:rsid w:val="000D3A87"/>
    <w:rsid w:val="000E0BDF"/>
    <w:rsid w:val="000F73BF"/>
    <w:rsid w:val="001139AD"/>
    <w:rsid w:val="00113CB0"/>
    <w:rsid w:val="00120107"/>
    <w:rsid w:val="001369BB"/>
    <w:rsid w:val="00147FB6"/>
    <w:rsid w:val="00151F92"/>
    <w:rsid w:val="0016059A"/>
    <w:rsid w:val="00162896"/>
    <w:rsid w:val="001635BB"/>
    <w:rsid w:val="001717BF"/>
    <w:rsid w:val="00187ED2"/>
    <w:rsid w:val="0019010D"/>
    <w:rsid w:val="001937E1"/>
    <w:rsid w:val="001B3E4C"/>
    <w:rsid w:val="001B7822"/>
    <w:rsid w:val="001C11EB"/>
    <w:rsid w:val="001C3B85"/>
    <w:rsid w:val="001D168A"/>
    <w:rsid w:val="001E2F64"/>
    <w:rsid w:val="001E4824"/>
    <w:rsid w:val="002027B9"/>
    <w:rsid w:val="002314E4"/>
    <w:rsid w:val="00232093"/>
    <w:rsid w:val="0025389D"/>
    <w:rsid w:val="00270031"/>
    <w:rsid w:val="00271FAD"/>
    <w:rsid w:val="00277203"/>
    <w:rsid w:val="002955FC"/>
    <w:rsid w:val="00297BA1"/>
    <w:rsid w:val="002B1A2D"/>
    <w:rsid w:val="002F672F"/>
    <w:rsid w:val="00317FB7"/>
    <w:rsid w:val="00320E81"/>
    <w:rsid w:val="003218EA"/>
    <w:rsid w:val="00347975"/>
    <w:rsid w:val="00347A6E"/>
    <w:rsid w:val="00353476"/>
    <w:rsid w:val="003654BF"/>
    <w:rsid w:val="0037344F"/>
    <w:rsid w:val="00382FE4"/>
    <w:rsid w:val="0038382B"/>
    <w:rsid w:val="00393607"/>
    <w:rsid w:val="003B0602"/>
    <w:rsid w:val="003B3F59"/>
    <w:rsid w:val="003B5CB7"/>
    <w:rsid w:val="003C2BC5"/>
    <w:rsid w:val="003D7093"/>
    <w:rsid w:val="003D7D4A"/>
    <w:rsid w:val="003E7265"/>
    <w:rsid w:val="003F1A9A"/>
    <w:rsid w:val="003F7166"/>
    <w:rsid w:val="003F77E7"/>
    <w:rsid w:val="003F7C9A"/>
    <w:rsid w:val="00423688"/>
    <w:rsid w:val="00432198"/>
    <w:rsid w:val="004508DB"/>
    <w:rsid w:val="00471BC2"/>
    <w:rsid w:val="00476EAE"/>
    <w:rsid w:val="004800B7"/>
    <w:rsid w:val="00490BAA"/>
    <w:rsid w:val="00494037"/>
    <w:rsid w:val="004C0485"/>
    <w:rsid w:val="004C104A"/>
    <w:rsid w:val="004C1B43"/>
    <w:rsid w:val="004C372E"/>
    <w:rsid w:val="004C7204"/>
    <w:rsid w:val="004D7C37"/>
    <w:rsid w:val="004E1223"/>
    <w:rsid w:val="004E7D6B"/>
    <w:rsid w:val="004F1B28"/>
    <w:rsid w:val="004F3048"/>
    <w:rsid w:val="00501585"/>
    <w:rsid w:val="00503575"/>
    <w:rsid w:val="00503BF5"/>
    <w:rsid w:val="00513E41"/>
    <w:rsid w:val="00524663"/>
    <w:rsid w:val="005259EC"/>
    <w:rsid w:val="0052642E"/>
    <w:rsid w:val="00544688"/>
    <w:rsid w:val="00551A5F"/>
    <w:rsid w:val="00555E10"/>
    <w:rsid w:val="0056059E"/>
    <w:rsid w:val="00574EB9"/>
    <w:rsid w:val="0058747F"/>
    <w:rsid w:val="00596071"/>
    <w:rsid w:val="005A360E"/>
    <w:rsid w:val="005C29FA"/>
    <w:rsid w:val="005C64EC"/>
    <w:rsid w:val="005E6651"/>
    <w:rsid w:val="005F37F2"/>
    <w:rsid w:val="005F6BD9"/>
    <w:rsid w:val="006166A3"/>
    <w:rsid w:val="0062568C"/>
    <w:rsid w:val="0066435F"/>
    <w:rsid w:val="006732F3"/>
    <w:rsid w:val="0067663F"/>
    <w:rsid w:val="00684DE4"/>
    <w:rsid w:val="006B04A9"/>
    <w:rsid w:val="006B3D5C"/>
    <w:rsid w:val="006C13F0"/>
    <w:rsid w:val="006C4C70"/>
    <w:rsid w:val="006E72BA"/>
    <w:rsid w:val="007100E9"/>
    <w:rsid w:val="00734BE4"/>
    <w:rsid w:val="0075335C"/>
    <w:rsid w:val="00754EEB"/>
    <w:rsid w:val="007612E8"/>
    <w:rsid w:val="007951B6"/>
    <w:rsid w:val="00796524"/>
    <w:rsid w:val="007A4791"/>
    <w:rsid w:val="007A60D1"/>
    <w:rsid w:val="007B1984"/>
    <w:rsid w:val="007C10E1"/>
    <w:rsid w:val="007C1B80"/>
    <w:rsid w:val="007D1D18"/>
    <w:rsid w:val="007E6192"/>
    <w:rsid w:val="007F5DFB"/>
    <w:rsid w:val="00800AED"/>
    <w:rsid w:val="00813415"/>
    <w:rsid w:val="008272E8"/>
    <w:rsid w:val="008739A1"/>
    <w:rsid w:val="008A63AD"/>
    <w:rsid w:val="008C4CB0"/>
    <w:rsid w:val="008D4448"/>
    <w:rsid w:val="009021A6"/>
    <w:rsid w:val="00904A92"/>
    <w:rsid w:val="00923F6A"/>
    <w:rsid w:val="00932CB0"/>
    <w:rsid w:val="00951B95"/>
    <w:rsid w:val="00961A5E"/>
    <w:rsid w:val="009A3897"/>
    <w:rsid w:val="009C4290"/>
    <w:rsid w:val="009C60F2"/>
    <w:rsid w:val="009F4B0E"/>
    <w:rsid w:val="00A02C84"/>
    <w:rsid w:val="00A062C2"/>
    <w:rsid w:val="00A11896"/>
    <w:rsid w:val="00A25FB1"/>
    <w:rsid w:val="00A32A02"/>
    <w:rsid w:val="00A32DE4"/>
    <w:rsid w:val="00A609DF"/>
    <w:rsid w:val="00A85B15"/>
    <w:rsid w:val="00AB47D2"/>
    <w:rsid w:val="00AC2B14"/>
    <w:rsid w:val="00AD4B06"/>
    <w:rsid w:val="00AF0241"/>
    <w:rsid w:val="00B01A56"/>
    <w:rsid w:val="00B0668B"/>
    <w:rsid w:val="00B17FDA"/>
    <w:rsid w:val="00B401B2"/>
    <w:rsid w:val="00B46964"/>
    <w:rsid w:val="00B50BEA"/>
    <w:rsid w:val="00B672DE"/>
    <w:rsid w:val="00B76550"/>
    <w:rsid w:val="00B93259"/>
    <w:rsid w:val="00B939E0"/>
    <w:rsid w:val="00BE040B"/>
    <w:rsid w:val="00BF2D41"/>
    <w:rsid w:val="00C129B2"/>
    <w:rsid w:val="00C12B61"/>
    <w:rsid w:val="00C17C43"/>
    <w:rsid w:val="00C52818"/>
    <w:rsid w:val="00C85287"/>
    <w:rsid w:val="00C87E90"/>
    <w:rsid w:val="00C94DCC"/>
    <w:rsid w:val="00C95F22"/>
    <w:rsid w:val="00CA079C"/>
    <w:rsid w:val="00CA33CC"/>
    <w:rsid w:val="00CA3519"/>
    <w:rsid w:val="00CA6528"/>
    <w:rsid w:val="00CE1D99"/>
    <w:rsid w:val="00CE5B25"/>
    <w:rsid w:val="00CF2393"/>
    <w:rsid w:val="00D52281"/>
    <w:rsid w:val="00D52AAB"/>
    <w:rsid w:val="00D6297F"/>
    <w:rsid w:val="00DB1B5C"/>
    <w:rsid w:val="00DD1B2F"/>
    <w:rsid w:val="00DD2191"/>
    <w:rsid w:val="00E41C40"/>
    <w:rsid w:val="00E42527"/>
    <w:rsid w:val="00E42ACB"/>
    <w:rsid w:val="00E44A37"/>
    <w:rsid w:val="00E46B9D"/>
    <w:rsid w:val="00E46DB7"/>
    <w:rsid w:val="00E50433"/>
    <w:rsid w:val="00EA0177"/>
    <w:rsid w:val="00EE5708"/>
    <w:rsid w:val="00F04DDB"/>
    <w:rsid w:val="00F15E88"/>
    <w:rsid w:val="00F23347"/>
    <w:rsid w:val="00F45447"/>
    <w:rsid w:val="00F524BC"/>
    <w:rsid w:val="00F55E0C"/>
    <w:rsid w:val="00F77661"/>
    <w:rsid w:val="00F8773D"/>
    <w:rsid w:val="00F91A3A"/>
    <w:rsid w:val="00FD492F"/>
    <w:rsid w:val="00FF141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E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POSIX"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7951B6"/>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7951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POSIX"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7951B6"/>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7951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00830">
      <w:bodyDiv w:val="1"/>
      <w:marLeft w:val="0"/>
      <w:marRight w:val="0"/>
      <w:marTop w:val="0"/>
      <w:marBottom w:val="0"/>
      <w:divBdr>
        <w:top w:val="none" w:sz="0" w:space="0" w:color="auto"/>
        <w:left w:val="none" w:sz="0" w:space="0" w:color="auto"/>
        <w:bottom w:val="none" w:sz="0" w:space="0" w:color="auto"/>
        <w:right w:val="none" w:sz="0" w:space="0" w:color="auto"/>
      </w:divBdr>
      <w:divsChild>
        <w:div w:id="969476495">
          <w:marLeft w:val="0"/>
          <w:marRight w:val="0"/>
          <w:marTop w:val="0"/>
          <w:marBottom w:val="0"/>
          <w:divBdr>
            <w:top w:val="none" w:sz="0" w:space="0" w:color="auto"/>
            <w:left w:val="none" w:sz="0" w:space="0" w:color="auto"/>
            <w:bottom w:val="none" w:sz="0" w:space="0" w:color="auto"/>
            <w:right w:val="none" w:sz="0" w:space="0" w:color="auto"/>
          </w:divBdr>
          <w:divsChild>
            <w:div w:id="1192649940">
              <w:marLeft w:val="0"/>
              <w:marRight w:val="0"/>
              <w:marTop w:val="0"/>
              <w:marBottom w:val="0"/>
              <w:divBdr>
                <w:top w:val="none" w:sz="0" w:space="0" w:color="auto"/>
                <w:left w:val="none" w:sz="0" w:space="0" w:color="auto"/>
                <w:bottom w:val="none" w:sz="0" w:space="0" w:color="auto"/>
                <w:right w:val="none" w:sz="0" w:space="0" w:color="auto"/>
              </w:divBdr>
              <w:divsChild>
                <w:div w:id="6914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1170</Words>
  <Characters>6675</Characters>
  <Application>Microsoft Macintosh Word</Application>
  <DocSecurity>0</DocSecurity>
  <Lines>55</Lines>
  <Paragraphs>15</Paragraphs>
  <ScaleCrop>false</ScaleCrop>
  <Company>University of Virginia</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 Ni</cp:lastModifiedBy>
  <cp:revision>240</cp:revision>
  <dcterms:created xsi:type="dcterms:W3CDTF">2016-11-13T17:39:00Z</dcterms:created>
  <dcterms:modified xsi:type="dcterms:W3CDTF">2016-11-14T04:15:00Z</dcterms:modified>
</cp:coreProperties>
</file>