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223EDE" w:rsidP="00CE28A3" w:rsidRDefault="00223EDE" w14:paraId="672A665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23EDE" w:rsidP="00CE28A3" w:rsidRDefault="00617863" w14:paraId="145E995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40"/>
          <w:szCs w:val="40"/>
          <w:highlight w:val="yellow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sz w:val="40"/>
          <w:szCs w:val="40"/>
          <w:highlight w:val="yellow"/>
        </w:rPr>
        <w:t>Департамент образования и науки города Москвы</w:t>
      </w:r>
    </w:p>
    <w:p w:rsidR="00223EDE" w:rsidP="00CE28A3" w:rsidRDefault="00617863" w14:paraId="6C029EAB" w14:textId="77777777">
      <w:pPr>
        <w:spacing w:after="0" w:line="360" w:lineRule="auto"/>
        <w:ind w:right="-285"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Государственное автономное профессиональное образовательное учреждение</w:t>
      </w:r>
    </w:p>
    <w:p w:rsidR="00223EDE" w:rsidP="00CE28A3" w:rsidRDefault="00617863" w14:paraId="1BAF91C5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38"/>
          <w:szCs w:val="38"/>
          <w:highlight w:val="yellow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yellow"/>
        </w:rPr>
        <w:t>«П</w:t>
      </w:r>
      <w:r>
        <w:rPr>
          <w:rFonts w:ascii="Times New Roman" w:hAnsi="Times New Roman" w:eastAsia="Times New Roman" w:cs="Times New Roman"/>
          <w:b/>
          <w:smallCaps/>
          <w:sz w:val="38"/>
          <w:szCs w:val="38"/>
          <w:highlight w:val="yellow"/>
        </w:rPr>
        <w:t>ОЛИТЕХНИЧЕСКИЙ КОЛЛЕДЖ</w:t>
      </w:r>
      <w:r>
        <w:rPr>
          <w:rFonts w:ascii="Times New Roman" w:hAnsi="Times New Roman" w:eastAsia="Times New Roman" w:cs="Times New Roman"/>
          <w:b/>
          <w:sz w:val="38"/>
          <w:szCs w:val="38"/>
          <w:highlight w:val="yellow"/>
        </w:rPr>
        <w:t xml:space="preserve"> №8</w:t>
      </w:r>
    </w:p>
    <w:p w:rsidR="00223EDE" w:rsidP="00CE28A3" w:rsidRDefault="00617863" w14:paraId="55E547D7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9"/>
          <w:szCs w:val="29"/>
          <w:highlight w:val="yellow"/>
        </w:rPr>
      </w:pPr>
      <w:r>
        <w:rPr>
          <w:rFonts w:ascii="Times New Roman" w:hAnsi="Times New Roman" w:eastAsia="Times New Roman" w:cs="Times New Roman"/>
          <w:b/>
          <w:sz w:val="29"/>
          <w:szCs w:val="29"/>
          <w:highlight w:val="yellow"/>
        </w:rPr>
        <w:t>имени дважды Героя Советского Союза И.Ф. Павлова»</w:t>
      </w:r>
    </w:p>
    <w:p w:rsidR="00223EDE" w:rsidP="00CE28A3" w:rsidRDefault="00223EDE" w14:paraId="0A37501D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223EDE" w:rsidP="00CE28A3" w:rsidRDefault="00223EDE" w14:paraId="5DAB6C7B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223EDE" w:rsidP="00CE28A3" w:rsidRDefault="00617863" w14:paraId="212F8DE3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Индивидуальный проект</w:t>
      </w:r>
    </w:p>
    <w:p w:rsidR="00223EDE" w:rsidP="00CE28A3" w:rsidRDefault="00617863" w14:paraId="48F28C5D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 теме</w:t>
      </w:r>
    </w:p>
    <w:p w:rsidR="00223EDE" w:rsidP="00CE28A3" w:rsidRDefault="00617863" w14:paraId="78D83CC7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</w:t>
      </w:r>
      <w:bookmarkStart w:name="__DdeLink__116_4202005181" w:id="1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Разработка новостного бота для социальной сети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Вконтакте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с помощью языка программирования python3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»</w:t>
      </w:r>
    </w:p>
    <w:p w:rsidR="00223EDE" w:rsidP="00CE28A3" w:rsidRDefault="00223EDE" w14:paraId="02EB378F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223EDE" w:rsidP="00CE28A3" w:rsidRDefault="00617863" w14:paraId="1FEE4855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Выполнил:</w:t>
      </w:r>
    </w:p>
    <w:p w:rsidR="00223EDE" w:rsidP="00CE28A3" w:rsidRDefault="00617863" w14:paraId="6B9B29F5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Заболотный Денис 24ПИ</w:t>
      </w:r>
    </w:p>
    <w:p w:rsidR="00223EDE" w:rsidP="00CE28A3" w:rsidRDefault="00617863" w14:paraId="73C97B96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Филиппов Данила 24ПИ</w:t>
      </w:r>
    </w:p>
    <w:p w:rsidR="00223EDE" w:rsidP="00CE28A3" w:rsidRDefault="00223EDE" w14:paraId="6A05A80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5A39BBE3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41C8F396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72A3D3EC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0D0B940D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0E27B00A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60061E4C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44EAFD9C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644C6A" w:rsidR="00223EDE" w:rsidP="00644C6A" w:rsidRDefault="00223EDE" w14:paraId="3461D779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3CF2D8B6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42048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3EDE" w:rsidP="00CE28A3" w:rsidRDefault="0BEB9842" w14:paraId="43E21F84" w14:textId="46C4DE4F">
          <w:pPr>
            <w:pStyle w:val="13"/>
            <w:spacing w:line="360" w:lineRule="auto"/>
            <w:ind w:firstLine="709"/>
          </w:pPr>
          <w:r>
            <w:t>Оглавление</w:t>
          </w:r>
        </w:p>
        <w:p w:rsidR="00B40006" w:rsidRDefault="00617863" w14:paraId="66607676" w14:textId="0A743C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BEB9842">
            <w:fldChar w:fldCharType="begin"/>
          </w:r>
          <w:r>
            <w:instrText xml:space="preserve"> TOC \o "1-3" \h \z \u </w:instrText>
          </w:r>
          <w:r w:rsidRPr="0BEB9842">
            <w:fldChar w:fldCharType="separate"/>
          </w:r>
          <w:hyperlink w:history="1" w:anchor="_Toc69724166">
            <w:r w:rsidRPr="001F4447" w:rsidR="00B40006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_Toc69724166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3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1DAD7A31" w14:textId="56DE0C2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67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Глава 1. Теоретические сведения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_Toc69724167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6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23355DCE" w14:textId="5BA9F0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68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1.1. Причины потребности в ботах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_Toc69724168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6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515C5D8F" w14:textId="2C1774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69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1.2. Боты в социальной сети ВКонтакте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_Toc69724169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6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5F7E19DA" w14:textId="7E4314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0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1.3. Причины выбора 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_Toc69724170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7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03B2B769" w14:textId="66CF8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1">
            <w:r w:rsidRPr="001F4447" w:rsidR="00B40006">
              <w:rPr>
                <w:rStyle w:val="a7"/>
                <w:b/>
                <w:noProof/>
              </w:rPr>
              <w:t>1.4. Перспективы развития ботов в жизни человека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_Toc69724171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8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7A32EA3E" w14:textId="14DDDC3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2">
            <w:r w:rsidRPr="001F4447" w:rsidR="00B40006">
              <w:rPr>
                <w:rStyle w:val="a7"/>
                <w:rFonts w:ascii="Times New Roman" w:hAnsi="Times New Roman" w:cs="Times New Roman"/>
                <w:b/>
                <w:noProof/>
              </w:rPr>
              <w:t>Глава 2. Практическая разработка бота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_Toc69724172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10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0E514815" w14:textId="624756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3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2.1. Изучение синтаксиса 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_Toc69724173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10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5F471555" w14:textId="593F2E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4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2.2. Модуль 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vk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api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_Toc69724174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11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450A5790" w14:textId="657CD4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5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2.3. 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MySQLite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_Toc69724175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15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38CE088E" w14:textId="677D81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6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2.4. Графический интерфейс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_Toc69724176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16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532AEFE0" w14:textId="04E986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7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2.5. Написание руководства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_Toc69724177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18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3141385F" w14:textId="09F5D2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8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2.6. Результат проделанной работы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_Toc69724178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20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2E1C5FBE" w14:textId="31B930D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79">
            <w:r w:rsidRPr="001F4447" w:rsidR="00B40006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_Toc69724179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24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B40006" w:rsidRDefault="00EE6272" w14:paraId="1191BD97" w14:textId="095719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69724180"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Pr="001F4447" w:rsidR="00B40006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 w:rsidR="00B40006">
              <w:rPr>
                <w:noProof/>
                <w:webHidden/>
              </w:rPr>
              <w:tab/>
            </w:r>
            <w:r w:rsidR="00B40006">
              <w:rPr>
                <w:noProof/>
                <w:webHidden/>
              </w:rPr>
              <w:fldChar w:fldCharType="begin"/>
            </w:r>
            <w:r w:rsidR="00B40006">
              <w:rPr>
                <w:noProof/>
                <w:webHidden/>
              </w:rPr>
              <w:instrText xml:space="preserve"> PAGEREF _Toc69724180 \h </w:instrText>
            </w:r>
            <w:r w:rsidR="00B40006">
              <w:rPr>
                <w:noProof/>
                <w:webHidden/>
              </w:rPr>
            </w:r>
            <w:r w:rsidR="00B40006">
              <w:rPr>
                <w:noProof/>
                <w:webHidden/>
              </w:rPr>
              <w:fldChar w:fldCharType="separate"/>
            </w:r>
            <w:r w:rsidR="00B40006">
              <w:rPr>
                <w:noProof/>
                <w:webHidden/>
              </w:rPr>
              <w:t>24</w:t>
            </w:r>
            <w:r w:rsidR="00B40006">
              <w:rPr>
                <w:noProof/>
                <w:webHidden/>
              </w:rPr>
              <w:fldChar w:fldCharType="end"/>
            </w:r>
          </w:hyperlink>
        </w:p>
        <w:p w:rsidR="00223EDE" w:rsidP="00CE28A3" w:rsidRDefault="00617863" w14:paraId="0FB78278" w14:textId="296D6FA3">
          <w:pPr>
            <w:spacing w:line="360" w:lineRule="auto"/>
            <w:ind w:firstLine="709"/>
          </w:pPr>
          <w:r w:rsidRPr="0BEB9842">
            <w:rPr>
              <w:b/>
              <w:bCs/>
            </w:rPr>
            <w:fldChar w:fldCharType="end"/>
          </w:r>
        </w:p>
      </w:sdtContent>
    </w:sdt>
    <w:p w:rsidR="00223EDE" w:rsidP="00CE28A3" w:rsidRDefault="00223EDE" w14:paraId="1FC39945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0562CB0E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298F57BC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7B2586C2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69AFBAE8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15A24EFE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0EBD31A8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0B26A32C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644E77BE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3154AD09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187EF329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59432AE8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C6A" w:rsidP="00CE28A3" w:rsidRDefault="00644C6A" w14:paraId="00D1FD46" w14:textId="77777777">
      <w:pPr>
        <w:pStyle w:val="ad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2"/>
      <w:bookmarkEnd w:id="2"/>
    </w:p>
    <w:p w:rsidR="00223EDE" w:rsidP="00CE28A3" w:rsidRDefault="00223EDE" w14:paraId="34CE0A41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617863" w14:paraId="64AAB056" w14:textId="77777777">
      <w:pPr>
        <w:pStyle w:val="ad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name="_Toc69724166" w:id="3"/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3"/>
    </w:p>
    <w:p w:rsidR="00223EDE" w:rsidP="00CE28A3" w:rsidRDefault="0BEB9842" w14:paraId="309EBB25" w14:textId="2A8E7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В наше время каждый </w:t>
      </w:r>
      <w:r w:rsidRPr="6C0F49EC" w:rsidR="6C0F49EC">
        <w:rPr>
          <w:rFonts w:ascii="Times New Roman" w:hAnsi="Times New Roman" w:cs="Times New Roman"/>
          <w:sz w:val="28"/>
          <w:szCs w:val="28"/>
        </w:rPr>
        <w:t>предприниматель</w:t>
      </w:r>
      <w:r w:rsidRPr="6C0F49EC" w:rsidR="6C0F49EC">
        <w:rPr>
          <w:rFonts w:ascii="Times New Roman" w:hAnsi="Times New Roman" w:cs="Times New Roman"/>
          <w:sz w:val="28"/>
          <w:szCs w:val="28"/>
        </w:rPr>
        <w:t xml:space="preserve"> хочет иметь возможность прямого общения со своим клиентом. Для подобных целей подходят социальные сети. Как известно, самая популярная социальная сеть в России — это ВКонтакте, каждый человек, имеющий интернет, зарегистрирован там. ВКонтакте предлагает использовать сообщества, чтобы объединять людей, увлечённых общей целью.</w:t>
      </w:r>
    </w:p>
    <w:p w:rsidR="00223EDE" w:rsidP="00CE28A3" w:rsidRDefault="0BEB9842" w14:paraId="2DEDE2B0" w14:textId="33740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Но когда встаёт вопрос о новостном информирования, довольно сложно сделать это вручную, и абсолютно невозможно, когда твоё сообщество состоит из тысяч или даже миллионов людей.</w:t>
      </w:r>
    </w:p>
    <w:p w:rsidR="00223EDE" w:rsidP="00CE28A3" w:rsidRDefault="00617863" w14:paraId="2B23BD8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наша команда решила решить эту проблему и разработать новостного бота, который сможет подключаться к любому сообществу.</w:t>
      </w:r>
    </w:p>
    <w:p w:rsidR="00223EDE" w:rsidP="00CE28A3" w:rsidRDefault="0BEB9842" w14:paraId="5465C276" w14:textId="0BA617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BEB984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BEB9842">
        <w:rPr>
          <w:rFonts w:ascii="Times New Roman" w:hAnsi="Times New Roman" w:cs="Times New Roman"/>
          <w:sz w:val="28"/>
          <w:szCs w:val="28"/>
        </w:rPr>
        <w:t xml:space="preserve">Разработка бота для социальной сети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с помощью языка программирования python3</w:t>
      </w:r>
    </w:p>
    <w:p w:rsidR="00223EDE" w:rsidP="00CE28A3" w:rsidRDefault="00617863" w14:paraId="697B67B0" w14:textId="72ACB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вышесказанного, наша команда с</w:t>
      </w:r>
      <w:r w:rsidR="008D10AD">
        <w:rPr>
          <w:rFonts w:ascii="Times New Roman" w:hAnsi="Times New Roman" w:cs="Times New Roman"/>
          <w:sz w:val="28"/>
          <w:szCs w:val="28"/>
        </w:rPr>
        <w:t xml:space="preserve">тавит перед собой следующие </w:t>
      </w:r>
      <w:r w:rsidRPr="008D10AD" w:rsidR="008D10A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D10AD">
        <w:rPr>
          <w:rFonts w:ascii="Times New Roman" w:hAnsi="Times New Roman" w:cs="Times New Roman"/>
          <w:b/>
          <w:sz w:val="28"/>
          <w:szCs w:val="28"/>
        </w:rPr>
        <w:t>:</w:t>
      </w:r>
    </w:p>
    <w:p w:rsidR="00223EDE" w:rsidP="00CE28A3" w:rsidRDefault="00617863" w14:paraId="1523DC9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23EDE" w:rsidP="00CE28A3" w:rsidRDefault="00617863" w14:paraId="26304FA4" w14:textId="68092E0C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необходимые библиотеки для реализации бота</w:t>
      </w:r>
      <w:r w:rsidR="008D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vk_api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>, sqlite3)</w:t>
      </w:r>
    </w:p>
    <w:p w:rsidRPr="008D10AD" w:rsidR="008D10AD" w:rsidP="008D10AD" w:rsidRDefault="00617863" w14:paraId="433870E1" w14:textId="441BA3DB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Изучить SQL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уметь совершать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коллаборацию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Python3</w:t>
      </w:r>
    </w:p>
    <w:p w:rsidR="008D10AD" w:rsidP="00CE28A3" w:rsidRDefault="00617863" w14:paraId="7369E95D" w14:textId="08499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 </w:t>
      </w:r>
      <w:r>
        <w:tab/>
      </w:r>
      <w:r w:rsidRPr="6C0F49EC" w:rsidR="6C0F49EC">
        <w:rPr>
          <w:rFonts w:ascii="Times New Roman" w:hAnsi="Times New Roman" w:cs="Times New Roman"/>
          <w:sz w:val="28"/>
          <w:szCs w:val="28"/>
        </w:rPr>
        <w:t>4. Разработать бота</w:t>
      </w:r>
    </w:p>
    <w:p w:rsidR="00223EDE" w:rsidP="00CE28A3" w:rsidRDefault="008D10AD" w14:paraId="56EBE8C7" w14:textId="17CB14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17863">
        <w:rPr>
          <w:rFonts w:ascii="Times New Roman" w:hAnsi="Times New Roman" w:cs="Times New Roman"/>
          <w:sz w:val="28"/>
          <w:szCs w:val="28"/>
        </w:rPr>
        <w:t>Написать иллюстрированное руководство по использованию</w:t>
      </w:r>
    </w:p>
    <w:p w:rsidR="00223EDE" w:rsidP="00CE28A3" w:rsidRDefault="0BEB9842" w14:paraId="3E83EDCE" w14:textId="15840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>Новизна работы заключается в том, что бот будет иметь возможность легкого подключения к любому сообществу, что делает его доступным большому числу администраторов сообществ социальной сети ВКонтакте.</w:t>
      </w:r>
    </w:p>
    <w:p w:rsidR="00223EDE" w:rsidP="00CE28A3" w:rsidRDefault="00617863" w14:paraId="791319FD" w14:textId="106C13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 исследования: </w:t>
      </w:r>
      <w:r>
        <w:rPr>
          <w:rFonts w:ascii="Times New Roman" w:hAnsi="Times New Roman" w:cs="Times New Roman"/>
          <w:sz w:val="28"/>
          <w:szCs w:val="28"/>
        </w:rPr>
        <w:t>Python3, как вариант создания бота для социальной сети</w:t>
      </w:r>
      <w:r w:rsidR="008D10AD">
        <w:rPr>
          <w:rFonts w:ascii="Times New Roman" w:hAnsi="Times New Roman" w:cs="Times New Roman"/>
          <w:sz w:val="28"/>
          <w:szCs w:val="28"/>
        </w:rPr>
        <w:t>.</w:t>
      </w:r>
    </w:p>
    <w:p w:rsidR="00223EDE" w:rsidP="00CE28A3" w:rsidRDefault="00617863" w14:paraId="454F577A" w14:textId="1D45A9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 исследования: </w:t>
      </w:r>
      <w:r>
        <w:rPr>
          <w:rFonts w:ascii="Times New Roman" w:hAnsi="Times New Roman" w:cs="Times New Roman"/>
          <w:sz w:val="28"/>
          <w:szCs w:val="28"/>
        </w:rPr>
        <w:t>Реализация бота на языке программирования Python3</w:t>
      </w:r>
      <w:r w:rsidR="008D10AD">
        <w:rPr>
          <w:rFonts w:ascii="Times New Roman" w:hAnsi="Times New Roman" w:cs="Times New Roman"/>
          <w:sz w:val="28"/>
          <w:szCs w:val="28"/>
        </w:rPr>
        <w:t>.</w:t>
      </w:r>
    </w:p>
    <w:p w:rsidR="00223EDE" w:rsidP="00CE28A3" w:rsidRDefault="00617863" w14:paraId="1A7E8DEE" w14:textId="4BB0BEF3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C0F49EC" w:rsidR="6C0F49E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Вид проекта: </w:t>
      </w:r>
      <w:r w:rsidRPr="6C0F49EC" w:rsidR="6C0F49EC">
        <w:rPr>
          <w:rFonts w:ascii="Times New Roman" w:hAnsi="Times New Roman" w:cs="Times New Roman"/>
          <w:sz w:val="28"/>
          <w:szCs w:val="28"/>
        </w:rPr>
        <w:t>Информационный</w:t>
      </w:r>
    </w:p>
    <w:p w:rsidR="00223EDE" w:rsidP="00CE28A3" w:rsidRDefault="00617863" w14:paraId="6157A66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разработки:</w:t>
      </w:r>
    </w:p>
    <w:p w:rsidR="00223EDE" w:rsidP="00CE28A3" w:rsidRDefault="00617863" w14:paraId="39EE6F13" w14:textId="77777777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поисковый</w:t>
      </w:r>
    </w:p>
    <w:p w:rsidR="00223EDE" w:rsidP="00CE28A3" w:rsidRDefault="00617863" w14:paraId="1EB201D9" w14:textId="77777777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аналитический</w:t>
      </w:r>
    </w:p>
    <w:p w:rsidR="00223EDE" w:rsidP="00CE28A3" w:rsidRDefault="00617863" w14:paraId="34E525AF" w14:textId="77777777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экспериментальный</w:t>
      </w:r>
    </w:p>
    <w:p w:rsidR="00223EDE" w:rsidP="00CE28A3" w:rsidRDefault="00617863" w14:paraId="60DEAC16" w14:textId="77777777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описательный</w:t>
      </w:r>
    </w:p>
    <w:p w:rsidR="00223EDE" w:rsidP="00CE28A3" w:rsidRDefault="0BEB9842" w14:paraId="39BB8164" w14:textId="14954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b/>
          <w:bCs/>
          <w:sz w:val="28"/>
          <w:szCs w:val="28"/>
        </w:rPr>
        <w:t xml:space="preserve">Готовый продукт: </w:t>
      </w:r>
      <w:r w:rsidRPr="0BEB9842">
        <w:rPr>
          <w:rFonts w:ascii="Times New Roman" w:hAnsi="Times New Roman" w:cs="Times New Roman"/>
          <w:sz w:val="28"/>
          <w:szCs w:val="28"/>
        </w:rPr>
        <w:t>новостное бот-приложение</w:t>
      </w:r>
      <w:r w:rsidR="008D10AD">
        <w:rPr>
          <w:rFonts w:ascii="Times New Roman" w:hAnsi="Times New Roman" w:cs="Times New Roman"/>
          <w:sz w:val="28"/>
          <w:szCs w:val="28"/>
        </w:rPr>
        <w:t>.</w:t>
      </w:r>
    </w:p>
    <w:p w:rsidR="00223EDE" w:rsidP="00CE28A3" w:rsidRDefault="00223EDE" w14:paraId="144A5D23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23EDE" w:rsidP="00CE28A3" w:rsidRDefault="00223EDE" w14:paraId="738610EB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23EDE" w:rsidP="00CE28A3" w:rsidRDefault="00223EDE" w14:paraId="637805D2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23EDE" w:rsidP="00CE28A3" w:rsidRDefault="00223EDE" w14:paraId="463F29E8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23EDE" w:rsidP="00CE28A3" w:rsidRDefault="00223EDE" w14:paraId="3B7B4B86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23EDE" w:rsidP="00CE28A3" w:rsidRDefault="00223EDE" w14:paraId="3A0FF5F2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23EDE" w:rsidP="00CE28A3" w:rsidRDefault="00223EDE" w14:paraId="5630AD66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61829076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2BA226A1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17AD93B2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0DE4B5B7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66204FF1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2DBF0D7D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6B62F1B3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02F2C34E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680A4E5D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19219836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296FEF7D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7194DBDC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769D0D3C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8D10AD" w:rsidR="00223EDE" w:rsidP="008D10AD" w:rsidRDefault="00223EDE" w14:paraId="30D7AA69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8D10AD" w:rsidRDefault="00617863" w14:paraId="2E46B333" w14:textId="77777777">
      <w:pPr>
        <w:pStyle w:val="ad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name="_Toc69724167" w:id="4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Глава 1. Теоретические сведения</w:t>
      </w:r>
      <w:bookmarkEnd w:id="4"/>
    </w:p>
    <w:p w:rsidR="00223EDE" w:rsidP="008D10AD" w:rsidRDefault="00617863" w14:paraId="278C1FDE" w14:textId="77777777">
      <w:pPr>
        <w:pStyle w:val="ad"/>
        <w:spacing w:after="0"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bookmarkStart w:name="_Toc69724168" w:id="5"/>
      <w:r>
        <w:rPr>
          <w:rFonts w:ascii="Times New Roman" w:hAnsi="Times New Roman" w:cs="Times New Roman"/>
          <w:b/>
          <w:bCs/>
          <w:sz w:val="28"/>
          <w:szCs w:val="32"/>
        </w:rPr>
        <w:t>1.1. Причины потребности в ботах</w:t>
      </w:r>
      <w:bookmarkEnd w:id="5"/>
    </w:p>
    <w:p w:rsidR="00223EDE" w:rsidP="008D10AD" w:rsidRDefault="00223EDE" w14:paraId="0AD9C6F4" w14:textId="77777777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23EDE" w:rsidP="008D10AD" w:rsidRDefault="00617863" w14:paraId="06CC7195" w14:textId="7777777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словом «бот» почти у каждого возникают ассоциации с автоматизированный аккаунтом пользователя той или иной социальной сети, обычно это плохие ассоциации.</w:t>
      </w:r>
    </w:p>
    <w:p w:rsidR="00223EDE" w:rsidP="008D10AD" w:rsidRDefault="0BEB9842" w14:paraId="632F1776" w14:textId="3B143CA5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Но в социальной сети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произошёл переворот, когда стало можно автоматизировать целые сообщества, содержащие в себе сотни тысяч людей.</w:t>
      </w:r>
    </w:p>
    <w:p w:rsidRPr="008D10AD" w:rsidR="00223EDE" w:rsidP="008D10AD" w:rsidRDefault="0BEB9842" w14:paraId="4B1F511A" w14:textId="256F2FD1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Вопрос об автоматизации заходит тогда, когда участников сообщества становится так много, что с ними невозможно работать вручную, ввиду их огромного количества. Но также и маленькие сообщества нуждаются в ботах, ведь это очень удобно и просто, а также задаёт хороший тон.</w:t>
      </w:r>
    </w:p>
    <w:p w:rsidR="00223EDE" w:rsidP="008D10AD" w:rsidRDefault="0BEB9842" w14:paraId="1453D8C7" w14:textId="6B780340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Боты могут выполнять практически любые задачи - начиная от арифметических операций и заканчивая задача любой сложности.</w:t>
      </w:r>
    </w:p>
    <w:p w:rsidR="00223EDE" w:rsidP="008D10AD" w:rsidRDefault="00617863" w14:paraId="75DA6DD1" w14:textId="7777777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в своей сущности представляет простую модель – бот получает данные от пользователя, отправляет на сервер, получает результат от сервера. То есть данные обрабатываются с помощью компьютера, а значит возможно решение задач любой сложности.</w:t>
      </w:r>
    </w:p>
    <w:p w:rsidR="00223EDE" w:rsidP="008D10AD" w:rsidRDefault="00223EDE" w14:paraId="65F9C3DC" w14:textId="77777777">
      <w:pPr>
        <w:pStyle w:val="ad"/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223EDE" w:rsidP="008D10AD" w:rsidRDefault="0BEB9842" w14:paraId="6065AE59" w14:textId="363A8EE9">
      <w:pPr>
        <w:pStyle w:val="ad"/>
        <w:spacing w:after="0" w:line="360" w:lineRule="auto"/>
        <w:ind w:left="0" w:firstLine="709"/>
        <w:jc w:val="center"/>
        <w:outlineLvl w:val="1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69724169" w:id="6"/>
      <w:r w:rsidRPr="0BEB9842">
        <w:rPr>
          <w:rFonts w:ascii="Times New Roman" w:hAnsi="Times New Roman" w:cs="Times New Roman"/>
          <w:b/>
          <w:bCs/>
          <w:sz w:val="28"/>
          <w:szCs w:val="28"/>
        </w:rPr>
        <w:t xml:space="preserve">1.2. Боты в социальной сети </w:t>
      </w:r>
      <w:proofErr w:type="spellStart"/>
      <w:r w:rsidRPr="0BEB9842">
        <w:rPr>
          <w:rFonts w:ascii="Times New Roman" w:hAnsi="Times New Roman" w:cs="Times New Roman"/>
          <w:b/>
          <w:bCs/>
          <w:sz w:val="28"/>
          <w:szCs w:val="28"/>
        </w:rPr>
        <w:t>ВКонтакте</w:t>
      </w:r>
      <w:bookmarkEnd w:id="6"/>
      <w:proofErr w:type="spellEnd"/>
    </w:p>
    <w:p w:rsidR="00223EDE" w:rsidP="008D10AD" w:rsidRDefault="0BEB9842" w14:paraId="423044EE" w14:textId="28C3D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первая социальная сеть, где внедрение ботов в сообщества понесли революционный характер. Это оказалось очень удобным и практичным.</w:t>
      </w:r>
    </w:p>
    <w:p w:rsidR="00223EDE" w:rsidP="008D10AD" w:rsidRDefault="00617863" w14:paraId="7B2D8EC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просторах этой социальной сети можно найти самых разнообразных ботов: розыгрыши звонками, ботов-калькуляторов, мини-игры, новостных ботов и т.д.</w:t>
      </w:r>
    </w:p>
    <w:p w:rsidR="00223EDE" w:rsidP="008D10AD" w:rsidRDefault="00617863" w14:paraId="462EA81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Особое внимание стоит уделить тому, что подобные боты не отличаются свободой действия от любых других приложений.</w:t>
      </w:r>
    </w:p>
    <w:p w:rsidR="00223EDE" w:rsidP="008D10AD" w:rsidRDefault="00617863" w14:paraId="316356D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сути бот принимает данные от пользователя, отсылает их на сервер, а на сервере с ними могут выполняться любые операции, который позволяет язык программирования.</w:t>
      </w:r>
    </w:p>
    <w:p w:rsidR="00223EDE" w:rsidP="008D10AD" w:rsidRDefault="00617863" w14:paraId="0D50780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большинство языков программирования поддерживают работу с другими ресурсами, например, c SQL база данных.</w:t>
      </w:r>
    </w:p>
    <w:p w:rsidR="00223EDE" w:rsidP="008D10AD" w:rsidRDefault="00617863" w14:paraId="46E50A0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представленных выше теоретических сведений, мы остановилась на идее создания новостного бота. Но, казалось бы, эта идея совсем не в новинку. Но наш бот будет иметь очень важное отличие: он будет иметь возможность интегрироваться в любое сообщество, так, что даже совсем не знакомые с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люди смогли бы воплотить новостное оповещение в своём сообществе.</w:t>
      </w:r>
    </w:p>
    <w:p w:rsidR="00223EDE" w:rsidP="008D10AD" w:rsidRDefault="00223EDE" w14:paraId="5023141B" w14:textId="77777777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300" w:rsidP="008D10AD" w:rsidRDefault="00617863" w14:paraId="480F1994" w14:textId="5F5049D4">
      <w:pPr>
        <w:pStyle w:val="ad"/>
        <w:spacing w:after="0" w:line="360" w:lineRule="auto"/>
        <w:ind w:left="2136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69724170" w:id="7"/>
      <w:r>
        <w:rPr>
          <w:rFonts w:ascii="Times New Roman" w:hAnsi="Times New Roman" w:cs="Times New Roman"/>
          <w:b/>
          <w:bCs/>
          <w:sz w:val="28"/>
          <w:szCs w:val="28"/>
        </w:rPr>
        <w:t xml:space="preserve">1.3. Причины выбора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bookmarkEnd w:id="7"/>
    </w:p>
    <w:p w:rsidRPr="003E6300" w:rsidR="003E6300" w:rsidP="008D10AD" w:rsidRDefault="003E6300" w14:paraId="262D2A27" w14:textId="77777777">
      <w:pPr>
        <w:pStyle w:val="ad"/>
        <w:spacing w:after="0" w:line="360" w:lineRule="auto"/>
        <w:ind w:left="2136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223EDE" w:rsidP="008D10AD" w:rsidRDefault="0BEB9842" w14:paraId="42062D4E" w14:textId="197017B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Когда решался вопрос, какой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стак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использовать для реализации проекта, наша команда сразу поняла, что это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>3+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BEB9842">
        <w:rPr>
          <w:rFonts w:ascii="Times New Roman" w:hAnsi="Times New Roman" w:cs="Times New Roman"/>
          <w:sz w:val="28"/>
          <w:szCs w:val="28"/>
        </w:rPr>
        <w:t>3.</w:t>
      </w:r>
    </w:p>
    <w:p w:rsidR="00223EDE" w:rsidP="008D10AD" w:rsidRDefault="00617863" w14:paraId="2BCA2ED0" w14:textId="7777777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 выбора именно этого языка программирования множество: во-первых, это интуитивно понятный язык программирования, где вся логика будет наглядно - а это нам очень надо, ведь подразумевается, что пользователь сможет вносит изменения в код.</w:t>
      </w:r>
    </w:p>
    <w:p w:rsidR="00223EDE" w:rsidP="008D10AD" w:rsidRDefault="0BEB9842" w14:paraId="4E4EDB69" w14:textId="07E41F7F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Во-вторых, для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3 существуют все необходимые библиотеки для работы с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и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BEB9842">
        <w:rPr>
          <w:rFonts w:ascii="Times New Roman" w:hAnsi="Times New Roman" w:cs="Times New Roman"/>
          <w:sz w:val="28"/>
          <w:szCs w:val="28"/>
        </w:rPr>
        <w:t xml:space="preserve">3.  У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>3 ещё масса плюсов, но это основные.</w:t>
      </w:r>
    </w:p>
    <w:p w:rsidR="00223EDE" w:rsidP="008D10AD" w:rsidRDefault="0BEB9842" w14:paraId="6EC70B9F" w14:textId="7FE57ED2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BEB9842">
        <w:rPr>
          <w:rFonts w:ascii="Times New Roman" w:hAnsi="Times New Roman" w:cs="Times New Roman"/>
          <w:sz w:val="28"/>
          <w:szCs w:val="28"/>
        </w:rPr>
        <w:t>3 был выбран нами из-за банальной простоты - нам не понадобиться ничего грандиозного для работы с базами данных.</w:t>
      </w:r>
    </w:p>
    <w:p w:rsidR="00223EDE" w:rsidP="008D10AD" w:rsidRDefault="0BEB9842" w14:paraId="14CA2D35" w14:textId="0D24B94A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На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3 существует великое множество сторонних модулей, что дает пространство работы. Если стандартные библиотеки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 не удовлетворяют потребности,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 сообщество подготовило огромное количество библиотек для любой задачи. Исходя из информации выше, у нас не было сомнений, что в этом языке программирования найдутся модули для работы с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и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BEB9842">
        <w:rPr>
          <w:rFonts w:ascii="Times New Roman" w:hAnsi="Times New Roman" w:cs="Times New Roman"/>
          <w:sz w:val="28"/>
          <w:szCs w:val="28"/>
        </w:rPr>
        <w:t xml:space="preserve"> базами данных.</w:t>
      </w:r>
    </w:p>
    <w:p w:rsidR="00223EDE" w:rsidP="008D10AD" w:rsidRDefault="0BEB9842" w14:paraId="03D1178F" w14:textId="10AD9942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BEB9842">
        <w:rPr>
          <w:rFonts w:ascii="Times New Roman" w:hAnsi="Times New Roman" w:cs="Times New Roman"/>
          <w:sz w:val="28"/>
          <w:szCs w:val="28"/>
        </w:rPr>
        <w:t xml:space="preserve">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 предлагает встроенный модуль </w:t>
      </w:r>
      <w:proofErr w:type="spellStart"/>
      <w:r w:rsidRPr="0BEB98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3, который, в сущности, прост. Также все встроенные модули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 имеют особенность – все их функции, реже классы, имеют документации внутри своего определения, вызываемые функцией </w:t>
      </w:r>
      <w:proofErr w:type="gramStart"/>
      <w:r w:rsidRPr="0BEB9842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BEB9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BEB9842">
        <w:rPr>
          <w:rFonts w:ascii="Times New Roman" w:hAnsi="Times New Roman" w:cs="Times New Roman"/>
          <w:sz w:val="28"/>
          <w:szCs w:val="28"/>
        </w:rPr>
        <w:t>).</w:t>
      </w:r>
    </w:p>
    <w:p w:rsidRPr="008D10AD" w:rsidR="00223EDE" w:rsidP="008D10AD" w:rsidRDefault="00223EDE" w14:paraId="664355AD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8D10AD" w:rsidRDefault="00617863" w14:paraId="36269AB1" w14:textId="7777777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b/>
          <w:sz w:val="28"/>
          <w:szCs w:val="28"/>
        </w:rPr>
      </w:pPr>
      <w:bookmarkStart w:name="_Toc69724171" w:id="8"/>
      <w:r>
        <w:rPr>
          <w:b/>
          <w:sz w:val="28"/>
          <w:szCs w:val="28"/>
        </w:rPr>
        <w:t>1.4. Перспективы развития ботов в жизни человека</w:t>
      </w:r>
      <w:bookmarkEnd w:id="8"/>
    </w:p>
    <w:p w:rsidR="00223EDE" w:rsidP="008D10AD" w:rsidRDefault="00223EDE" w14:paraId="1A965116" w14:textId="7777777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223EDE" w:rsidP="008D10AD" w:rsidRDefault="00617863" w14:paraId="7DF4E37C" w14:textId="1035C7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Рынок чат-ботов растет с бешеной скоростью. И для этого есть основания: </w:t>
      </w:r>
      <w:hyperlink w:tgtFrame="_blank" w:history="1" r:id="rId9">
        <w:r>
          <w:rPr>
            <w:rStyle w:val="a7"/>
            <w:color w:val="000000" w:themeColor="text1"/>
            <w:sz w:val="28"/>
            <w:szCs w:val="28"/>
            <w:u w:val="none"/>
          </w:rPr>
          <w:t xml:space="preserve">чат-боты умеют закрывать простые обращения, собирать и квалифицировать </w:t>
        </w:r>
        <w:proofErr w:type="spellStart"/>
        <w:r>
          <w:rPr>
            <w:rStyle w:val="a7"/>
            <w:color w:val="000000" w:themeColor="text1"/>
            <w:sz w:val="28"/>
            <w:szCs w:val="28"/>
            <w:u w:val="none"/>
          </w:rPr>
          <w:t>лидов</w:t>
        </w:r>
        <w:proofErr w:type="spellEnd"/>
        <w:r>
          <w:rPr>
            <w:rStyle w:val="a7"/>
            <w:color w:val="000000" w:themeColor="text1"/>
            <w:sz w:val="28"/>
            <w:szCs w:val="28"/>
            <w:u w:val="none"/>
          </w:rPr>
          <w:t>, организовывать встречи, продавать</w:t>
        </w:r>
      </w:hyperlink>
      <w:r>
        <w:rPr>
          <w:color w:val="000000" w:themeColor="text1"/>
          <w:sz w:val="28"/>
          <w:szCs w:val="28"/>
        </w:rPr>
        <w:t>. Именно поэтому многие компании меняют направление развития и планируют в ближайшем будущем внедрять чат-ботов в свои экосистемы.</w:t>
      </w:r>
    </w:p>
    <w:p w:rsidR="00223EDE" w:rsidP="008D10AD" w:rsidRDefault="00617863" w14:paraId="2912DE84" w14:textId="77777777">
      <w:pPr>
        <w:pStyle w:val="aa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Главное преимущество чат-ботов – их легкость. Они не нуждаются в большом объеме памяти, длительном времени установки и настройки, Пользователю не требуется открывать браузер или мобильное приложение – достаточно перейти на диалог с ботом. Сегодня обмен текстовыми сообщениями является коммуникацией номер 1 в мире. Боты становятся частью одного из самых главных медиаканалов в истории – канала межличностного общения.</w:t>
      </w:r>
    </w:p>
    <w:p w:rsidR="00223EDE" w:rsidP="008D10AD" w:rsidRDefault="00617863" w14:paraId="64927530" w14:textId="77777777">
      <w:pPr>
        <w:spacing w:before="225" w:after="0" w:line="360" w:lineRule="auto"/>
        <w:ind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Благодаря своим качествам боты приобрели большое распространение. В список возможностей входят консультирование по вопросам:</w:t>
      </w:r>
    </w:p>
    <w:p w:rsidR="00223EDE" w:rsidP="008D10AD" w:rsidRDefault="00617863" w14:paraId="306DE6A6" w14:textId="77777777">
      <w:pPr>
        <w:numPr>
          <w:ilvl w:val="0"/>
          <w:numId w:val="1"/>
        </w:numPr>
        <w:spacing w:after="0" w:line="360" w:lineRule="auto"/>
        <w:ind w:left="480"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медицины;</w:t>
      </w:r>
    </w:p>
    <w:p w:rsidR="00223EDE" w:rsidP="008D10AD" w:rsidRDefault="00617863" w14:paraId="2E547F75" w14:textId="77777777">
      <w:pPr>
        <w:numPr>
          <w:ilvl w:val="0"/>
          <w:numId w:val="1"/>
        </w:numPr>
        <w:spacing w:after="0" w:line="360" w:lineRule="auto"/>
        <w:ind w:left="480"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закона и права;</w:t>
      </w:r>
    </w:p>
    <w:p w:rsidR="00223EDE" w:rsidP="008D10AD" w:rsidRDefault="00617863" w14:paraId="1517EF50" w14:textId="77777777">
      <w:pPr>
        <w:numPr>
          <w:ilvl w:val="0"/>
          <w:numId w:val="1"/>
        </w:numPr>
        <w:spacing w:after="0" w:line="360" w:lineRule="auto"/>
        <w:ind w:left="480"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страхования;</w:t>
      </w:r>
    </w:p>
    <w:p w:rsidR="00223EDE" w:rsidP="008D10AD" w:rsidRDefault="00617863" w14:paraId="34879AA8" w14:textId="77777777">
      <w:pPr>
        <w:numPr>
          <w:ilvl w:val="0"/>
          <w:numId w:val="1"/>
        </w:numPr>
        <w:spacing w:after="0" w:line="360" w:lineRule="auto"/>
        <w:ind w:left="480"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покупок и продаж;</w:t>
      </w:r>
    </w:p>
    <w:p w:rsidR="00223EDE" w:rsidP="008D10AD" w:rsidRDefault="00617863" w14:paraId="456913AB" w14:textId="77777777">
      <w:pPr>
        <w:numPr>
          <w:ilvl w:val="0"/>
          <w:numId w:val="1"/>
        </w:numPr>
        <w:spacing w:after="0" w:line="360" w:lineRule="auto"/>
        <w:ind w:left="480"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инвестирования и других областей.</w:t>
      </w:r>
    </w:p>
    <w:p w:rsidR="00223EDE" w:rsidP="008D10AD" w:rsidRDefault="00617863" w14:paraId="566C34DE" w14:textId="77777777">
      <w:pPr>
        <w:spacing w:before="225" w:after="0" w:line="360" w:lineRule="auto"/>
        <w:ind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Фактически современный бот способен ответить на любой вопрос, достаточно только загрузить в него информацию. Главное, что такая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программа работает быстро и почти всегда безошибочно, полностью заменяя человека.</w:t>
      </w:r>
    </w:p>
    <w:p w:rsidR="00223EDE" w:rsidP="008D10AD" w:rsidRDefault="00617863" w14:paraId="724C508F" w14:textId="77777777">
      <w:pPr>
        <w:spacing w:after="0" w:line="360" w:lineRule="auto"/>
        <w:ind w:firstLine="709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Одной из популярных функций является органайзер, когда чат-бот самостоятельно составляет расписание, анализируя полученный код и предоставляя несколько вариантов распределения времени. Это очень удобно, когда у человека плотный график. Фактически бот выполняет роль секретаря, помогая экономить время и деньги.</w:t>
      </w:r>
    </w:p>
    <w:p w:rsidR="00223EDE" w:rsidP="008D10AD" w:rsidRDefault="00617863" w14:paraId="47BA652A" w14:textId="7777777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Бизнесу важно вовремя адаптироваться к новым технологиям, чтобы не отставать от конкурентов, развивать клиентский сервис и сокращать издержки. Сегодняшние боты намного эффективнее своих предшественников: они уже могут снять рутинные задачи с сотрудников и отвечать на простые вопросы пользователей 24/7. И это только начало их наступления.</w:t>
      </w:r>
    </w:p>
    <w:p w:rsidR="00223EDE" w:rsidP="008D10AD" w:rsidRDefault="00617863" w14:paraId="23816C36" w14:textId="77777777">
      <w:pPr>
        <w:pStyle w:val="aa"/>
        <w:shd w:val="clear" w:color="auto" w:fill="FFFFFF"/>
        <w:spacing w:before="225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Возможности чат-ботов в популярной социальной сети довольно обширны. Использовать их можно как для коммерческих, так и для развлекательных целей. Благодаря лояльному отношению владельцев социальной сети к бизнесу интернет-магазинов, развлекательных групп, зарабатывающих на рекламе, к представительским сообществам предприятий растет актуальность разработчиков приложения на рынке труда.</w:t>
      </w:r>
    </w:p>
    <w:p w:rsidR="00223EDE" w:rsidP="00CE28A3" w:rsidRDefault="00223EDE" w14:paraId="1D7B270A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223EDE" w:rsidP="00CE28A3" w:rsidRDefault="00223EDE" w14:paraId="4F904CB7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700B9729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07B2F071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76BECBEE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10A26219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2A754B39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0EBE99F4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4124E5A2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D10AD" w:rsidP="00CE28A3" w:rsidRDefault="008D10AD" w14:paraId="3F8A46FA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223EDE" w:rsidP="00CE28A3" w:rsidRDefault="00617863" w14:paraId="467A260F" w14:textId="77777777">
      <w:pPr>
        <w:pStyle w:val="ad"/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name="_Toc69724172" w:id="9"/>
      <w:r>
        <w:rPr>
          <w:rFonts w:ascii="Times New Roman" w:hAnsi="Times New Roman" w:cs="Times New Roman"/>
          <w:b/>
          <w:sz w:val="32"/>
          <w:szCs w:val="32"/>
        </w:rPr>
        <w:lastRenderedPageBreak/>
        <w:t>Глава 2. Практическая разработка бота</w:t>
      </w:r>
      <w:bookmarkEnd w:id="9"/>
    </w:p>
    <w:p w:rsidR="00223EDE" w:rsidP="00CE28A3" w:rsidRDefault="00617863" w14:paraId="10A04EFA" w14:textId="77777777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name="_Toc69724173" w:id="10"/>
      <w:r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2.1. Изучение синтаксиса </w:t>
      </w:r>
      <w:r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Python</w:t>
      </w:r>
      <w:r>
        <w:rPr>
          <w:rFonts w:ascii="Times New Roman" w:hAnsi="Times New Roman" w:cs="Times New Roman"/>
          <w:b/>
          <w:bCs/>
          <w:color w:val="auto"/>
          <w:sz w:val="28"/>
          <w:szCs w:val="32"/>
        </w:rPr>
        <w:t>3</w:t>
      </w:r>
      <w:bookmarkEnd w:id="10"/>
    </w:p>
    <w:p w:rsidR="00223EDE" w:rsidP="00CE28A3" w:rsidRDefault="00223EDE" w14:paraId="06971CD3" w14:textId="77777777">
      <w:pPr>
        <w:spacing w:line="360" w:lineRule="auto"/>
        <w:ind w:firstLine="709"/>
      </w:pPr>
    </w:p>
    <w:p w:rsidRPr="008D10AD" w:rsidR="00223EDE" w:rsidP="008D10AD" w:rsidRDefault="00617863" w14:paraId="2A1F701D" w14:textId="6A04819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Наша команда уже имела дело с </w:t>
      </w:r>
      <w:r w:rsidRPr="6C0F49EC" w:rsidR="6C0F49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6C0F49EC" w:rsidR="6C0F49EC">
        <w:rPr>
          <w:rFonts w:ascii="Times New Roman" w:hAnsi="Times New Roman" w:cs="Times New Roman"/>
          <w:sz w:val="28"/>
          <w:szCs w:val="28"/>
        </w:rPr>
        <w:t xml:space="preserve">3, но наших знаний определённо </w:t>
      </w:r>
      <w:r w:rsidRPr="6C0F49EC" w:rsidR="6C0F49EC">
        <w:rPr>
          <w:rFonts w:ascii="Times New Roman" w:hAnsi="Times New Roman" w:cs="Times New Roman"/>
          <w:sz w:val="28"/>
          <w:szCs w:val="28"/>
        </w:rPr>
        <w:t>недостаточно</w:t>
      </w:r>
      <w:r w:rsidRPr="6C0F49EC" w:rsidR="6C0F49EC">
        <w:rPr>
          <w:rFonts w:ascii="Times New Roman" w:hAnsi="Times New Roman" w:cs="Times New Roman"/>
          <w:sz w:val="28"/>
          <w:szCs w:val="28"/>
        </w:rPr>
        <w:t>. Так как мы собираемся разработать качественный и оптимизированных продукт. Поэтому необходимо изучить синтаксис языка более глубоко.</w:t>
      </w:r>
    </w:p>
    <w:p w:rsidRPr="008D10AD" w:rsidR="00223EDE" w:rsidP="008D10AD" w:rsidRDefault="0BEB9842" w14:paraId="03EFCA41" w14:textId="3A8A71DD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Перебрав множества вариантов, мы остановились на сервисе </w:t>
      </w:r>
      <w:proofErr w:type="spellStart"/>
      <w:r w:rsidRPr="0BEB9842">
        <w:rPr>
          <w:rFonts w:ascii="Times New Roman" w:hAnsi="Times New Roman" w:cs="Times New Roman"/>
          <w:sz w:val="28"/>
          <w:szCs w:val="28"/>
          <w:lang w:val="en-US"/>
        </w:rPr>
        <w:t>SoloLearn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, который имеет как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браузерную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версию, так и мобильное приложение. Этот ресурс хорош тем, что можно легко сориентироваться в изучаемой теме и помочь друг другу.</w:t>
      </w:r>
    </w:p>
    <w:p w:rsidR="00223EDE" w:rsidP="00CE28A3" w:rsidRDefault="00617863" w14:paraId="21EB17A8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использовали электронную книгу для более глубокого изучения (Рис. 1). </w:t>
      </w:r>
    </w:p>
    <w:p w:rsidR="00223EDE" w:rsidP="00CE28A3" w:rsidRDefault="00223EDE" w14:paraId="5F96A722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223EDE" w:rsidP="00CE28A3" w:rsidRDefault="00617863" w14:paraId="5B95CD12" w14:textId="77777777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6C0F49EC" wp14:anchorId="005419A0">
            <wp:extent cx="2142490" cy="2520315"/>
            <wp:effectExtent l="0" t="0" r="0" b="0"/>
            <wp:docPr id="2" name="Изображение 2" descr="Сним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2"/>
                    <pic:cNvPicPr/>
                  </pic:nvPicPr>
                  <pic:blipFill>
                    <a:blip r:embed="Rad9cc99720ba4b1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249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10AD" w:rsidR="00223EDE" w:rsidP="6C0F49EC" w:rsidRDefault="00617863" w14:paraId="5220BBB2" w14:textId="20EFD7EF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Рисунок 1 – Электронная книга «Простой </w:t>
      </w:r>
      <w:r w:rsidRPr="6C0F49EC" w:rsidR="6C0F49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6C0F49EC" w:rsidR="6C0F49EC">
        <w:rPr>
          <w:rFonts w:ascii="Times New Roman" w:hAnsi="Times New Roman" w:cs="Times New Roman"/>
          <w:sz w:val="28"/>
          <w:szCs w:val="28"/>
        </w:rPr>
        <w:t>»</w:t>
      </w:r>
    </w:p>
    <w:p w:rsidR="00223EDE" w:rsidP="00CE28A3" w:rsidRDefault="0BEB9842" w14:paraId="55627B86" w14:textId="59B906AE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С помощью данной книги мы изучили синтаксис языка программирования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BEB9842">
        <w:rPr>
          <w:rFonts w:ascii="Times New Roman" w:hAnsi="Times New Roman" w:cs="Times New Roman"/>
          <w:sz w:val="28"/>
          <w:szCs w:val="28"/>
        </w:rPr>
        <w:t xml:space="preserve">3, а также поработали со многими популярными </w:t>
      </w:r>
      <w:proofErr w:type="gramStart"/>
      <w:r w:rsidRPr="0BEB9842">
        <w:rPr>
          <w:rFonts w:ascii="Times New Roman" w:hAnsi="Times New Roman" w:cs="Times New Roman"/>
          <w:sz w:val="28"/>
          <w:szCs w:val="28"/>
        </w:rPr>
        <w:t>в прикладном использования</w:t>
      </w:r>
      <w:proofErr w:type="gramEnd"/>
      <w:r w:rsidRPr="0BEB9842">
        <w:rPr>
          <w:rFonts w:ascii="Times New Roman" w:hAnsi="Times New Roman" w:cs="Times New Roman"/>
          <w:sz w:val="28"/>
          <w:szCs w:val="28"/>
        </w:rPr>
        <w:t xml:space="preserve"> библиотеками: YAML,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BEB9842">
        <w:rPr>
          <w:rFonts w:ascii="Times New Roman" w:hAnsi="Times New Roman" w:cs="Times New Roman"/>
          <w:sz w:val="28"/>
          <w:szCs w:val="28"/>
        </w:rPr>
        <w:t>, SQL.</w:t>
      </w:r>
    </w:p>
    <w:p w:rsidR="00223EDE" w:rsidP="00CE28A3" w:rsidRDefault="0BEB9842" w14:paraId="1D78A6C3" w14:textId="7655A1AB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Всю информацию, для работы с SQL</w:t>
      </w:r>
      <w:r w:rsidRPr="003E6300">
        <w:rPr>
          <w:rFonts w:ascii="Times New Roman" w:hAnsi="Times New Roman" w:cs="Times New Roman"/>
          <w:sz w:val="28"/>
          <w:szCs w:val="28"/>
        </w:rPr>
        <w:t xml:space="preserve"> </w:t>
      </w:r>
      <w:r w:rsidRPr="0BEB9842">
        <w:rPr>
          <w:rFonts w:ascii="Times New Roman" w:hAnsi="Times New Roman" w:cs="Times New Roman"/>
          <w:sz w:val="28"/>
          <w:szCs w:val="28"/>
        </w:rPr>
        <w:t>мы получили из интернета.</w:t>
      </w:r>
    </w:p>
    <w:p w:rsidR="00223EDE" w:rsidP="00CE28A3" w:rsidRDefault="00223EDE" w14:paraId="13CB595B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617863" w14:paraId="06101C7A" w14:textId="77777777">
      <w:pPr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69724174" w:id="1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Модуль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bookmarkEnd w:id="11"/>
      <w:proofErr w:type="spellEnd"/>
    </w:p>
    <w:p w:rsidR="00223EDE" w:rsidP="00CE28A3" w:rsidRDefault="00223EDE" w14:paraId="6D9C8D39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23EDE" w:rsidP="00CE28A3" w:rsidRDefault="0BEB9842" w14:paraId="4A3B4A11" w14:textId="161848B5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Костяком работы с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нам послужил модуль </w:t>
      </w:r>
      <w:proofErr w:type="spellStart"/>
      <w:r w:rsidRPr="0BEB9842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BEB984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>.</w:t>
      </w:r>
    </w:p>
    <w:p w:rsidRPr="008D10AD" w:rsidR="00223EDE" w:rsidP="008D10AD" w:rsidRDefault="0BEB9842" w14:paraId="675E05EE" w14:textId="470F8551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Этот модуль представляет из себя интерфейс преобразованных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BEB9842">
        <w:rPr>
          <w:rFonts w:ascii="Times New Roman" w:hAnsi="Times New Roman" w:cs="Times New Roman"/>
          <w:sz w:val="28"/>
          <w:szCs w:val="28"/>
        </w:rPr>
        <w:t xml:space="preserve">-запросов к серверу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. Этот модуль будет осуществлять работу с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 (Рис. 2-6).</w:t>
      </w:r>
    </w:p>
    <w:p w:rsidRPr="008D10AD" w:rsidR="00223EDE" w:rsidP="008D10AD" w:rsidRDefault="0BEB9842" w14:paraId="2FC17F8B" w14:textId="48D6D5E6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BEB9842">
        <w:rPr>
          <w:rFonts w:ascii="Times New Roman" w:hAnsi="Times New Roman" w:cs="Times New Roman"/>
          <w:sz w:val="30"/>
          <w:szCs w:val="30"/>
        </w:rPr>
        <w:t>Пример авторизации как сообщество (Рис. 2)</w:t>
      </w:r>
    </w:p>
    <w:p w:rsidR="00223EDE" w:rsidP="008D10AD" w:rsidRDefault="00617863" w14:paraId="0A4F7224" w14:textId="77777777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2D8586B4" wp14:anchorId="6A60D27A">
            <wp:extent cx="3638550" cy="781050"/>
            <wp:effectExtent l="0" t="0" r="0" b="0"/>
            <wp:docPr id="4" name="Изображение 4" descr="ещлут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4"/>
                    <pic:cNvPicPr/>
                  </pic:nvPicPr>
                  <pic:blipFill>
                    <a:blip r:embed="R3db64f72b40349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DE" w:rsidP="008D10AD" w:rsidRDefault="00617863" w14:paraId="70058C38" w14:textId="77777777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Авторизация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223EDE" w:rsidP="00CE28A3" w:rsidRDefault="00223EDE" w14:paraId="5AE48A43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8D10AD" w:rsidR="00223EDE" w:rsidP="008D10AD" w:rsidRDefault="0BEB9842" w14:paraId="50F40DEB" w14:textId="59B3DD7F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Пример отправки сообщения пользователю (Рис. 3)</w:t>
      </w:r>
    </w:p>
    <w:p w:rsidR="00223EDE" w:rsidP="008D10AD" w:rsidRDefault="00617863" w14:paraId="77A52294" w14:textId="77777777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5372E063" wp14:anchorId="14977EC7">
            <wp:extent cx="5448302" cy="763189"/>
            <wp:effectExtent l="0" t="0" r="0" b="0"/>
            <wp:docPr id="5" name="Изображение 5" descr="sen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5"/>
                    <pic:cNvPicPr/>
                  </pic:nvPicPr>
                  <pic:blipFill>
                    <a:blip r:embed="R4e98fc48c1eb46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2" cy="7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10AD" w:rsidR="00223EDE" w:rsidP="008D10AD" w:rsidRDefault="00617863" w14:paraId="450EA2D7" w14:textId="5F8DA843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Отправка сообщения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Pr="008D10AD" w:rsidR="00223EDE" w:rsidP="008D10AD" w:rsidRDefault="0BEB9842" w14:paraId="3DD355C9" w14:textId="665D65BD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Бот может отправлять сообщения, где адресатом является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BEB9842">
        <w:rPr>
          <w:rFonts w:ascii="Times New Roman" w:hAnsi="Times New Roman" w:cs="Times New Roman"/>
          <w:sz w:val="28"/>
          <w:szCs w:val="28"/>
        </w:rPr>
        <w:t xml:space="preserve">, бот может отправлять сообщения только пользователям, которые первые начали с ним работу, такова политика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>.</w:t>
      </w:r>
    </w:p>
    <w:p w:rsidR="00223EDE" w:rsidP="00CE28A3" w:rsidRDefault="00617863" w14:paraId="26F8D1C7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костяк кода представляет из себя цикл-обработчик, он ожидает сообщение от пользователя и обрабатывает его.</w:t>
      </w:r>
    </w:p>
    <w:p w:rsidR="00223EDE" w:rsidP="00CE28A3" w:rsidRDefault="00223EDE" w14:paraId="1A81F0B1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8D10AD" w:rsidRDefault="15442E4F" w14:paraId="3177DF99" w14:textId="10EB02B3">
      <w:pPr>
        <w:pStyle w:val="ad"/>
        <w:spacing w:line="360" w:lineRule="auto"/>
        <w:ind w:left="28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>Основной цикл (Рис. 4)</w:t>
      </w:r>
      <w:r>
        <w:drawing>
          <wp:inline wp14:editId="5871EB57" wp14:anchorId="61C060B5">
            <wp:extent cx="5937250" cy="2847975"/>
            <wp:effectExtent l="0" t="0" r="6350" b="9525"/>
            <wp:docPr id="6" name="Изображение 6" descr="loo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6"/>
                    <pic:cNvPicPr/>
                  </pic:nvPicPr>
                  <pic:blipFill>
                    <a:blip r:embed="R4dab28dd72304d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10AD" w:rsidR="00223EDE" w:rsidP="008D10AD" w:rsidRDefault="00617863" w14:paraId="121FD38A" w14:textId="3115ACF6">
      <w:pPr>
        <w:pStyle w:val="ad"/>
        <w:spacing w:line="360" w:lineRule="auto"/>
        <w:ind w:left="28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Основной цикл</w:t>
      </w:r>
    </w:p>
    <w:p w:rsidR="00223EDE" w:rsidP="00CE28A3" w:rsidRDefault="0BEB9842" w14:paraId="67815DEA" w14:textId="6DD23CD9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В нашем случае основной цикл ожидает определённое сообщения-команду, а именно команда об добавление пользователя в новостную рассылку или удаление пользователя (Рис. 5)</w:t>
      </w:r>
    </w:p>
    <w:p w:rsidR="00223EDE" w:rsidP="00CE28A3" w:rsidRDefault="00223EDE" w14:paraId="1FE2DD96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8D10AD" w:rsidRDefault="00617863" w14:paraId="27357532" w14:textId="77777777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3731401D" wp14:anchorId="3BF4349D">
            <wp:extent cx="3589020" cy="3018155"/>
            <wp:effectExtent l="0" t="0" r="11430" b="10795"/>
            <wp:docPr id="7" name="Изображение 7" descr="comm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7"/>
                    <pic:cNvPicPr/>
                  </pic:nvPicPr>
                  <pic:blipFill>
                    <a:blip r:embed="Re522d2f470504a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90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DE" w:rsidP="008D10AD" w:rsidRDefault="0BEB9842" w14:paraId="2A082885" w14:textId="4C88F4A0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Рисунок 5 – Пример работы из чата 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</w:p>
    <w:p w:rsidR="00223EDE" w:rsidP="00CE28A3" w:rsidRDefault="00223EDE" w14:paraId="07F023C8" w14:textId="7777777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223EDE" w14:paraId="4BDB5498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00617863" w14:paraId="09F8EF21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распознавания команд мы использовали регулярные выражения, для них есть базовая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3EDE" w:rsidP="00CE28A3" w:rsidRDefault="00617863" w14:paraId="73DC6344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рассылке новостей мы в последний раз обращаемся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6)</w:t>
      </w:r>
    </w:p>
    <w:p w:rsidR="00223EDE" w:rsidP="00CE28A3" w:rsidRDefault="00617863" w14:paraId="2916C19D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wp14:editId="32A59DCF" wp14:anchorId="0C7946A4">
            <wp:extent cx="4914900" cy="6219826"/>
            <wp:effectExtent l="0" t="0" r="0" b="9525"/>
            <wp:docPr id="8" name="Изображение 8" descr="en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8"/>
                    <pic:cNvPicPr/>
                  </pic:nvPicPr>
                  <pic:blipFill>
                    <a:blip r:embed="R217653183f7145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621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10AD" w:rsidR="00223EDE" w:rsidP="008D10AD" w:rsidRDefault="00617863" w14:paraId="50895670" w14:textId="0C5F3D3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Последнее обращение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Pr="008D10AD" w:rsidR="00223EDE" w:rsidP="008D10AD" w:rsidRDefault="0BEB9842" w14:paraId="38C1F859" w14:textId="35C687AA">
      <w:pPr>
        <w:pStyle w:val="ad"/>
        <w:spacing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name="_Toc69724175" w:id="12"/>
      <w:r w:rsidRPr="0BEB9842">
        <w:rPr>
          <w:rFonts w:ascii="Times New Roman" w:hAnsi="Times New Roman" w:cs="Times New Roman"/>
          <w:b/>
          <w:bCs/>
          <w:sz w:val="32"/>
          <w:szCs w:val="32"/>
        </w:rPr>
        <w:t xml:space="preserve">2.3. </w:t>
      </w:r>
      <w:proofErr w:type="spellStart"/>
      <w:r w:rsidRPr="0BEB9842">
        <w:rPr>
          <w:rFonts w:ascii="Times New Roman" w:hAnsi="Times New Roman" w:cs="Times New Roman"/>
          <w:b/>
          <w:bCs/>
          <w:sz w:val="32"/>
          <w:szCs w:val="32"/>
          <w:lang w:val="en-US"/>
        </w:rPr>
        <w:t>MySQLite</w:t>
      </w:r>
      <w:bookmarkEnd w:id="12"/>
      <w:proofErr w:type="spellEnd"/>
    </w:p>
    <w:p w:rsidRPr="008D10AD" w:rsidR="00223EDE" w:rsidP="008D10AD" w:rsidRDefault="00617863" w14:paraId="0C8FE7CE" w14:textId="74B0E595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3 был выбран из-за своей простоты. От него нам требуется только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в базу данных. Никаких других данных было решено не сохранять, т.к. наш проект должен быть уникальным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использование, а сохранять лишнюю информацию,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фамилию или город пользователя, не каждому требуется.</w:t>
      </w:r>
    </w:p>
    <w:p w:rsidRPr="008D10AD" w:rsidR="00223EDE" w:rsidP="008D10AD" w:rsidRDefault="00617863" w14:paraId="41004F19" w14:textId="1E474F6B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3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нашёлся базовый модуль, и нам не пришлось ничего устанавливать из вне.</w:t>
      </w:r>
    </w:p>
    <w:p w:rsidRPr="008D10AD" w:rsidR="00223EDE" w:rsidP="008D10AD" w:rsidRDefault="0BEB9842" w14:paraId="67C0C651" w14:textId="634E807F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 xml:space="preserve">Запись и удаление </w:t>
      </w:r>
      <w:r w:rsidRPr="0BEB98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BEB9842">
        <w:rPr>
          <w:rFonts w:ascii="Times New Roman" w:hAnsi="Times New Roman" w:cs="Times New Roman"/>
          <w:sz w:val="28"/>
          <w:szCs w:val="28"/>
        </w:rPr>
        <w:t xml:space="preserve"> пользователя из/в базу данных (Рис. 7)</w:t>
      </w:r>
    </w:p>
    <w:p w:rsidR="00223EDE" w:rsidP="00CE28A3" w:rsidRDefault="00617863" w14:paraId="308D56CC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wp14:editId="6BEA7C1E" wp14:anchorId="42E437E7">
            <wp:extent cx="4798694" cy="5112383"/>
            <wp:effectExtent l="0" t="0" r="1905" b="12065"/>
            <wp:docPr id="9" name="Изображение 9" descr="readde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9"/>
                    <pic:cNvPicPr/>
                  </pic:nvPicPr>
                  <pic:blipFill>
                    <a:blip r:embed="R31d817dec18944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8694" cy="51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F49EC" w:rsidP="6C0F49EC" w:rsidRDefault="6C0F49EC" w14:paraId="19984DE6" w14:textId="7B1B434D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Рисунок 6 – Записать и удаление </w:t>
      </w:r>
      <w:r w:rsidRPr="6C0F49EC" w:rsidR="6C0F49E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6C0F49EC" w:rsidR="6C0F49EC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Pr="008D10AD" w:rsidR="00223EDE" w:rsidP="008D10AD" w:rsidRDefault="00617863" w14:paraId="1A939487" w14:textId="5635A8C9">
      <w:pPr>
        <w:pStyle w:val="ad"/>
        <w:spacing w:line="360" w:lineRule="auto"/>
        <w:ind w:left="1428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bookmarkStart w:name="_Toc69724176" w:id="13"/>
      <w:r>
        <w:rPr>
          <w:rFonts w:ascii="Times New Roman" w:hAnsi="Times New Roman" w:cs="Times New Roman"/>
          <w:b/>
          <w:bCs/>
          <w:sz w:val="28"/>
          <w:szCs w:val="32"/>
        </w:rPr>
        <w:t>2.4. Графический интерфейс</w:t>
      </w:r>
      <w:bookmarkEnd w:id="13"/>
    </w:p>
    <w:p w:rsidR="00223EDE" w:rsidP="00CE28A3" w:rsidRDefault="00617863" w14:paraId="00D1B747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Первостепенно графический интерфейс не предполагался, но, как выяснилось, без него людям трудно работать.</w:t>
      </w:r>
    </w:p>
    <w:p w:rsidRPr="008D10AD" w:rsidR="00223EDE" w:rsidP="008D10AD" w:rsidRDefault="00617863" w14:paraId="6AA258D8" w14:textId="732B7E3E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его реализации использовался редактор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, который распространяется вместе с модулем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Pr="008D10AD" w:rsidR="00223EDE" w:rsidP="008D10AD" w:rsidRDefault="15442E4F" w14:paraId="6FFBD3EC" w14:textId="7686FB9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5442E4F">
        <w:rPr>
          <w:rFonts w:ascii="Times New Roman" w:hAnsi="Times New Roman" w:cs="Times New Roman"/>
          <w:sz w:val="28"/>
          <w:szCs w:val="28"/>
        </w:rPr>
        <w:lastRenderedPageBreak/>
        <w:t>Простейший пол</w:t>
      </w:r>
      <w:r w:rsidR="008D10AD">
        <w:rPr>
          <w:rFonts w:ascii="Times New Roman" w:hAnsi="Times New Roman" w:cs="Times New Roman"/>
          <w:sz w:val="28"/>
          <w:szCs w:val="28"/>
        </w:rPr>
        <w:t>ьзовательский интерфейс (Рис. 8</w:t>
      </w:r>
      <w:r w:rsidR="008D10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3EDE" w:rsidP="00CE28A3" w:rsidRDefault="00617863" w14:paraId="30DCCCAD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23B8C87B" wp14:anchorId="66CBAD4C">
            <wp:extent cx="5479066" cy="3124200"/>
            <wp:effectExtent l="0" t="0" r="7620" b="0"/>
            <wp:docPr id="10" name="Изображение 10" descr="Снимок экрана (59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10"/>
                    <pic:cNvPicPr/>
                  </pic:nvPicPr>
                  <pic:blipFill>
                    <a:blip r:embed="R014d107caa6d41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906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6" w:rsidP="001F43A8" w:rsidRDefault="15442E4F" w14:paraId="51B01088" w14:textId="77777777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cs="Times New Roman"/>
          <w:sz w:val="28"/>
          <w:szCs w:val="28"/>
        </w:rPr>
        <w:t xml:space="preserve">Рисунок 8 – Пример простейшего пользовательского интерфейса, разработанного в программе </w:t>
      </w:r>
      <w:proofErr w:type="spellStart"/>
      <w:r w:rsidRPr="15442E4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15442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442E4F">
        <w:rPr>
          <w:rFonts w:ascii="Times New Roman" w:hAnsi="Times New Roman" w:cs="Times New Roman"/>
          <w:sz w:val="28"/>
          <w:szCs w:val="28"/>
        </w:rPr>
        <w:t>Designer</w:t>
      </w:r>
      <w:proofErr w:type="spellEnd"/>
    </w:p>
    <w:p w:rsidRPr="00B40006" w:rsidR="00223EDE" w:rsidP="00B40006" w:rsidRDefault="15442E4F" w14:paraId="1C0157D6" w14:textId="11465178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06">
        <w:rPr>
          <w:rFonts w:ascii="Times New Roman" w:hAnsi="Times New Roman" w:cs="Times New Roman"/>
          <w:sz w:val="28"/>
          <w:szCs w:val="28"/>
        </w:rPr>
        <w:t>Интерфейс представляет из</w:t>
      </w:r>
      <w:r w:rsidRPr="00B40006" w:rsidR="00B40006">
        <w:rPr>
          <w:rFonts w:ascii="Times New Roman" w:hAnsi="Times New Roman" w:cs="Times New Roman"/>
          <w:sz w:val="28"/>
          <w:szCs w:val="28"/>
        </w:rPr>
        <w:t xml:space="preserve"> себя простую форму, содержащую </w:t>
      </w:r>
      <w:r w:rsidRPr="00B40006">
        <w:rPr>
          <w:rFonts w:ascii="Times New Roman" w:hAnsi="Times New Roman" w:cs="Times New Roman"/>
          <w:sz w:val="28"/>
          <w:szCs w:val="28"/>
        </w:rPr>
        <w:t>поле для ввода и кнопку отправки.</w:t>
      </w:r>
    </w:p>
    <w:p w:rsidR="00223EDE" w:rsidP="00CE28A3" w:rsidRDefault="00617863" w14:paraId="7673A239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надо было совместить графический интерфейс и серверную часть.</w:t>
      </w:r>
    </w:p>
    <w:p w:rsidRPr="008D10AD" w:rsidR="00223EDE" w:rsidP="008D10AD" w:rsidRDefault="00617863" w14:paraId="3691E7B2" w14:textId="15659EBA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Совместная работа интерфейса и серверной части осуществляется через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 преобразует форму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документ, который в дальнейшем обрабатывается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5.</w:t>
      </w:r>
    </w:p>
    <w:p w:rsidR="00223EDE" w:rsidP="6C0F49EC" w:rsidRDefault="00223EDE" w14:paraId="7CBEED82" w14:textId="1CB77491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6C0F49EC" w:rsidR="6C0F49EC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6C0F49EC" w:rsidR="6C0F49EC">
        <w:rPr>
          <w:rFonts w:ascii="Times New Roman" w:hAnsi="Times New Roman" w:cs="Times New Roman"/>
          <w:sz w:val="28"/>
          <w:szCs w:val="28"/>
        </w:rPr>
        <w:t>5(Рис. 9)</w:t>
      </w:r>
    </w:p>
    <w:p w:rsidR="00223EDE" w:rsidP="00CE28A3" w:rsidRDefault="00617863" w14:paraId="6E36661F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drawing>
          <wp:inline wp14:editId="4961272E" wp14:anchorId="581FA1EE">
            <wp:extent cx="3848100" cy="4438650"/>
            <wp:effectExtent l="0" t="0" r="0" b="0"/>
            <wp:docPr id="12" name="Изображение 12" descr="tq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12"/>
                    <pic:cNvPicPr/>
                  </pic:nvPicPr>
                  <pic:blipFill>
                    <a:blip r:embed="R6af7122eccbb4b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3A8" w:rsidR="00223EDE" w:rsidP="001F43A8" w:rsidRDefault="00617863" w14:paraId="135E58C4" w14:textId="558E1899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9 -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подключение к интерфейсу и обработка нажатия на кнопку «Отправить»</w:t>
      </w:r>
    </w:p>
    <w:p w:rsidRPr="001F43A8" w:rsidR="00223EDE" w:rsidP="001F43A8" w:rsidRDefault="00617863" w14:paraId="0C6C2CD5" w14:textId="47D6F574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6C0F49EC" w:rsidR="6C0F49EC">
        <w:rPr>
          <w:rFonts w:ascii="Times New Roman" w:hAnsi="Times New Roman" w:cs="Times New Roman"/>
          <w:sz w:val="28"/>
          <w:szCs w:val="28"/>
        </w:rPr>
        <w:t xml:space="preserve">К этому моменту весь код-обработчик мы поместили в отдельный поток, чтобы бот мог добавлять или удалять новых пользователей, когда происходят другие действия в программе. Такой метод обусловлен тем, что </w:t>
      </w:r>
      <w:r w:rsidRPr="6C0F49EC" w:rsidR="6C0F49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6C0F49EC" w:rsidR="6C0F49EC">
        <w:rPr>
          <w:rFonts w:ascii="Times New Roman" w:hAnsi="Times New Roman" w:cs="Times New Roman"/>
          <w:sz w:val="28"/>
          <w:szCs w:val="28"/>
        </w:rPr>
        <w:t>3 синхронный язык и перед выполнение одного действия, нужно завершить предыдущие. Не сделав это, наша программа висела бы в ожидание команды пользователя и никак бы не реагировали на нажатие кнопок в графическом интерфейсе.</w:t>
      </w:r>
    </w:p>
    <w:p w:rsidRPr="001F43A8" w:rsidR="00223EDE" w:rsidP="001F43A8" w:rsidRDefault="00617863" w14:paraId="709E88E4" w14:textId="57D5128A">
      <w:pPr>
        <w:pStyle w:val="ad"/>
        <w:spacing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bookmarkStart w:name="_Toc69724177" w:id="14"/>
      <w:r>
        <w:rPr>
          <w:rFonts w:ascii="Times New Roman" w:hAnsi="Times New Roman" w:cs="Times New Roman"/>
          <w:b/>
          <w:bCs/>
          <w:sz w:val="28"/>
          <w:szCs w:val="32"/>
        </w:rPr>
        <w:t>2.5. Написание руководства</w:t>
      </w:r>
      <w:bookmarkEnd w:id="14"/>
    </w:p>
    <w:p w:rsidR="00223EDE" w:rsidP="00CE28A3" w:rsidRDefault="00617863" w14:paraId="63D0B1BE" w14:textId="4F571800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этой части про</w:t>
      </w:r>
      <w:r w:rsidR="001F43A8">
        <w:rPr>
          <w:rFonts w:ascii="Times New Roman" w:hAnsi="Times New Roman" w:cs="Times New Roman"/>
          <w:sz w:val="28"/>
          <w:szCs w:val="28"/>
        </w:rPr>
        <w:t>екта мы подошли особенно кропотливо</w:t>
      </w:r>
      <w:r>
        <w:rPr>
          <w:rFonts w:ascii="Times New Roman" w:hAnsi="Times New Roman" w:cs="Times New Roman"/>
          <w:sz w:val="28"/>
          <w:szCs w:val="28"/>
        </w:rPr>
        <w:t>. Ведь от этого зависит вся репутация нашего продукта. Если пользователь не поймёт, как работать с ботом или как подключить бота к своему сообществу, то все наши труды были напрасны.</w:t>
      </w:r>
    </w:p>
    <w:p w:rsidR="00223EDE" w:rsidP="00CE28A3" w:rsidRDefault="00223EDE" w14:paraId="508C98E9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EDE" w:rsidP="00CE28A3" w:rsidRDefault="15442E4F" w14:paraId="3A1D79EF" w14:textId="776DE84C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было решено создать две версии приложения, а именно с открытым кодом и уже скомпилированную. Причиной этому послужило то, что если распространять с открытым кодом, то пользователю придётся устанавливать </w:t>
      </w:r>
      <w:r w:rsidRPr="15442E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15442E4F">
        <w:rPr>
          <w:rFonts w:ascii="Times New Roman" w:hAnsi="Times New Roman" w:cs="Times New Roman"/>
          <w:sz w:val="28"/>
          <w:szCs w:val="28"/>
        </w:rPr>
        <w:t xml:space="preserve">3, </w:t>
      </w:r>
      <w:r w:rsidRPr="15442E4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15442E4F">
        <w:rPr>
          <w:rFonts w:ascii="Times New Roman" w:hAnsi="Times New Roman" w:cs="Times New Roman"/>
          <w:sz w:val="28"/>
          <w:szCs w:val="28"/>
        </w:rPr>
        <w:t xml:space="preserve">3 и множество сторонних библиотек для </w:t>
      </w:r>
      <w:r w:rsidRPr="15442E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15442E4F">
        <w:rPr>
          <w:rFonts w:ascii="Times New Roman" w:hAnsi="Times New Roman" w:cs="Times New Roman"/>
          <w:sz w:val="28"/>
          <w:szCs w:val="28"/>
        </w:rPr>
        <w:t>3, а это очень сложно, так как могут возникнуть проблемы с несовместимостью версий, да и не каждый пользователь обладает достаточным уровнем компетенции в этих вопросах.</w:t>
      </w:r>
    </w:p>
    <w:p w:rsidRPr="001F43A8" w:rsidR="00223EDE" w:rsidP="001F43A8" w:rsidRDefault="15442E4F" w14:paraId="483FB7BA" w14:textId="01372BD1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Но, как выяснилось, Python3, как интерпретируемый язык, не поддается компиляции хорошим путем, поэтому было решено оставить только одну версию - с открытым исходным кодом. Но, чтобы все работало стабильно, в корневой папке был создан файл “</w:t>
      </w:r>
      <w:proofErr w:type="spellStart"/>
      <w:r w:rsidRPr="15442E4F">
        <w:rPr>
          <w:rFonts w:ascii="Times New Roman" w:hAnsi="Times New Roman" w:eastAsia="Calibri" w:cs="Times New Roman"/>
          <w:sz w:val="28"/>
          <w:szCs w:val="28"/>
        </w:rPr>
        <w:t>readme.text</w:t>
      </w:r>
      <w:proofErr w:type="spellEnd"/>
      <w:r w:rsidRPr="15442E4F">
        <w:rPr>
          <w:rFonts w:ascii="Times New Roman" w:hAnsi="Times New Roman" w:eastAsia="Calibri" w:cs="Times New Roman"/>
          <w:sz w:val="28"/>
          <w:szCs w:val="28"/>
        </w:rPr>
        <w:t>”, в котором указывается, что нужно использовать Python3 версии 3.8 или выше, а также какие библиотеки нужно установить.</w:t>
      </w:r>
    </w:p>
    <w:p w:rsidR="00223EDE" w:rsidP="00CE28A3" w:rsidRDefault="15442E4F" w14:paraId="44D0644E" w14:textId="3358B6C8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 xml:space="preserve">Само руководство для пользователя для настройки сообщества представляет собой инструкцию, записанную в </w:t>
      </w:r>
      <w:r w:rsidRPr="15442E4F">
        <w:rPr>
          <w:rFonts w:ascii="Times New Roman" w:hAnsi="Times New Roman" w:eastAsia="Calibri" w:cs="Times New Roman"/>
          <w:sz w:val="28"/>
          <w:szCs w:val="28"/>
          <w:lang w:val="en-US"/>
        </w:rPr>
        <w:t>HTML</w:t>
      </w:r>
      <w:r w:rsidRPr="15442E4F">
        <w:rPr>
          <w:rFonts w:ascii="Times New Roman" w:hAnsi="Times New Roman" w:eastAsia="Calibri" w:cs="Times New Roman"/>
          <w:sz w:val="28"/>
          <w:szCs w:val="28"/>
        </w:rPr>
        <w:t>-файл и помещенную в директорию, в которой хранится бот и зависимые файлы.</w:t>
      </w:r>
    </w:p>
    <w:p w:rsidR="00223EDE" w:rsidP="00CE28A3" w:rsidRDefault="0BEB9842" w14:paraId="7A0C87AE" w14:textId="2C537C84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eastAsia="Calibri" w:cs="Times New Roman"/>
          <w:sz w:val="28"/>
          <w:szCs w:val="28"/>
        </w:rPr>
        <w:t xml:space="preserve"> Фрагмент руководства (Рис. 10)</w:t>
      </w:r>
    </w:p>
    <w:p w:rsidR="00223EDE" w:rsidP="001F43A8" w:rsidRDefault="00223EDE" w14:paraId="1F02E07B" w14:textId="74AEC7D4">
      <w:pPr>
        <w:pStyle w:val="ad"/>
        <w:spacing w:line="360" w:lineRule="auto"/>
        <w:ind w:left="0" w:firstLine="709"/>
        <w:jc w:val="center"/>
        <w:rPr>
          <w:rFonts w:ascii="Calibri" w:hAnsi="Calibri" w:eastAsia="Calibri" w:cs="DengXian"/>
        </w:rPr>
      </w:pPr>
      <w:r>
        <w:drawing>
          <wp:inline wp14:editId="7D488691" wp14:anchorId="70D4A42F">
            <wp:extent cx="3648075" cy="4572000"/>
            <wp:effectExtent l="0" t="0" r="0" b="0"/>
            <wp:docPr id="160442946" name="Рисунок 1604429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0442946"/>
                    <pic:cNvPicPr/>
                  </pic:nvPicPr>
                  <pic:blipFill>
                    <a:blip r:embed="Rdea0fe4e2df94e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DE" w:rsidP="001F43A8" w:rsidRDefault="15442E4F" w14:paraId="081DA9F8" w14:textId="6EF1C6EC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cs="Times New Roman"/>
          <w:sz w:val="28"/>
          <w:szCs w:val="28"/>
        </w:rPr>
        <w:t>Рисунок 10 -</w:t>
      </w:r>
      <w:r w:rsidRPr="15442E4F">
        <w:rPr>
          <w:rFonts w:ascii="Times New Roman" w:hAnsi="Times New Roman" w:cs="Times New Roman"/>
        </w:rPr>
        <w:t xml:space="preserve"> </w:t>
      </w:r>
      <w:r w:rsidRPr="15442E4F">
        <w:rPr>
          <w:rFonts w:ascii="Times New Roman" w:hAnsi="Times New Roman" w:cs="Times New Roman"/>
          <w:sz w:val="28"/>
          <w:szCs w:val="28"/>
        </w:rPr>
        <w:t>Фрагмент руководства к бот приложению</w:t>
      </w:r>
    </w:p>
    <w:p w:rsidR="15442E4F" w:rsidP="15442E4F" w:rsidRDefault="15442E4F" w14:paraId="55F8D550" w14:textId="2A7A3A1E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15442E4F" w:rsidP="15442E4F" w:rsidRDefault="15442E4F" w14:paraId="66AB69B2" w14:textId="51BA23F9">
      <w:pPr>
        <w:pStyle w:val="ad"/>
        <w:spacing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69724178" w:id="15"/>
      <w:r w:rsidRPr="15442E4F">
        <w:rPr>
          <w:rFonts w:ascii="Times New Roman" w:hAnsi="Times New Roman" w:cs="Times New Roman"/>
          <w:b/>
          <w:bCs/>
          <w:sz w:val="28"/>
          <w:szCs w:val="28"/>
        </w:rPr>
        <w:t>2.6. Результат проделанной работы</w:t>
      </w:r>
      <w:bookmarkEnd w:id="15"/>
    </w:p>
    <w:p w:rsidR="15442E4F" w:rsidP="15442E4F" w:rsidRDefault="15442E4F" w14:paraId="013E1FED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15442E4F" w:rsidP="00B40006" w:rsidRDefault="15442E4F" w14:paraId="6C3CC870" w14:textId="47A86C6D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cs="Times New Roman"/>
          <w:sz w:val="28"/>
          <w:szCs w:val="28"/>
        </w:rPr>
        <w:t>Ре</w:t>
      </w:r>
      <w:r w:rsidR="001F43A8">
        <w:rPr>
          <w:rFonts w:ascii="Times New Roman" w:hAnsi="Times New Roman" w:cs="Times New Roman"/>
          <w:sz w:val="28"/>
          <w:szCs w:val="28"/>
        </w:rPr>
        <w:t xml:space="preserve">зультатом нашей работы является </w:t>
      </w:r>
      <w:r w:rsidRPr="15442E4F">
        <w:rPr>
          <w:rFonts w:ascii="Times New Roman" w:hAnsi="Times New Roman" w:cs="Times New Roman"/>
          <w:sz w:val="28"/>
          <w:szCs w:val="28"/>
        </w:rPr>
        <w:t>следующее: файл guide.html, в котором рассказано, как настроить сообщество и пользоваться ботом, и папка “</w:t>
      </w:r>
      <w:proofErr w:type="spellStart"/>
      <w:r w:rsidRPr="15442E4F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15442E4F">
        <w:rPr>
          <w:rFonts w:ascii="Times New Roman" w:hAnsi="Times New Roman" w:cs="Times New Roman"/>
          <w:sz w:val="28"/>
          <w:szCs w:val="28"/>
        </w:rPr>
        <w:t>”, которой содержится сам бот и зависимые файлы.</w:t>
      </w:r>
    </w:p>
    <w:p w:rsidR="15442E4F" w:rsidP="00B40006" w:rsidRDefault="15442E4F" w14:paraId="58B76B07" w14:textId="01E496FF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15442E4F">
        <w:rPr>
          <w:rFonts w:ascii="Times New Roman" w:hAnsi="Times New Roman" w:eastAsia="Times New Roman" w:cs="Times New Roman"/>
          <w:sz w:val="28"/>
          <w:szCs w:val="28"/>
        </w:rPr>
        <w:t>В папке “</w:t>
      </w:r>
      <w:proofErr w:type="spellStart"/>
      <w:r w:rsidRPr="15442E4F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r w:rsidRPr="15442E4F" w:rsidR="00B40006">
        <w:rPr>
          <w:rFonts w:ascii="Times New Roman" w:hAnsi="Times New Roman" w:eastAsia="Times New Roman" w:cs="Times New Roman"/>
          <w:sz w:val="28"/>
          <w:szCs w:val="28"/>
        </w:rPr>
        <w:t>присутствует</w:t>
      </w:r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 файл “readme.txt”, в котором указано, что следует установить Python3 версии 3.8 или выше и две библиотеки. В той же папке есть один из самых главных файлов всего приложения - “token.txt” - он нужен для идентификации вашего сообщества, для связи сообщества и бота.</w:t>
      </w:r>
    </w:p>
    <w:p w:rsidR="15442E4F" w:rsidP="00B40006" w:rsidRDefault="15442E4F" w14:paraId="1FC8BDAE" w14:textId="268BDC91">
      <w:pPr>
        <w:pStyle w:val="ad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442E4F">
        <w:rPr>
          <w:rFonts w:ascii="Times New Roman" w:hAnsi="Times New Roman" w:eastAsia="Times New Roman" w:cs="Times New Roman"/>
          <w:sz w:val="28"/>
          <w:szCs w:val="28"/>
        </w:rPr>
        <w:t>В папке “</w:t>
      </w:r>
      <w:proofErr w:type="spellStart"/>
      <w:r w:rsidRPr="15442E4F">
        <w:rPr>
          <w:rFonts w:ascii="Times New Roman" w:hAnsi="Times New Roman" w:eastAsia="Times New Roman" w:cs="Times New Roman"/>
          <w:sz w:val="28"/>
          <w:szCs w:val="28"/>
        </w:rPr>
        <w:t>data</w:t>
      </w:r>
      <w:proofErr w:type="spellEnd"/>
      <w:r w:rsidRPr="15442E4F">
        <w:rPr>
          <w:rFonts w:ascii="Times New Roman" w:hAnsi="Times New Roman" w:eastAsia="Times New Roman" w:cs="Times New Roman"/>
          <w:sz w:val="28"/>
          <w:szCs w:val="28"/>
        </w:rPr>
        <w:t>” расположен один единственный файл — это файл с расширением “</w:t>
      </w:r>
      <w:proofErr w:type="spellStart"/>
      <w:r w:rsidRPr="15442E4F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15442E4F">
        <w:rPr>
          <w:rFonts w:ascii="Times New Roman" w:hAnsi="Times New Roman" w:eastAsia="Times New Roman" w:cs="Times New Roman"/>
          <w:sz w:val="28"/>
          <w:szCs w:val="28"/>
        </w:rPr>
        <w:t>”, который выступает в роли базы данных для идентификаторов пользователей. В папках “</w:t>
      </w:r>
      <w:proofErr w:type="spellStart"/>
      <w:r w:rsidRPr="15442E4F">
        <w:rPr>
          <w:rFonts w:ascii="Times New Roman" w:hAnsi="Times New Roman" w:eastAsia="Times New Roman" w:cs="Times New Roman"/>
          <w:sz w:val="28"/>
          <w:szCs w:val="28"/>
        </w:rPr>
        <w:t>ui</w:t>
      </w:r>
      <w:proofErr w:type="spellEnd"/>
      <w:r w:rsidRPr="15442E4F">
        <w:rPr>
          <w:rFonts w:ascii="Times New Roman" w:hAnsi="Times New Roman" w:eastAsia="Times New Roman" w:cs="Times New Roman"/>
          <w:sz w:val="28"/>
          <w:szCs w:val="28"/>
        </w:rPr>
        <w:t>” и “</w:t>
      </w:r>
      <w:proofErr w:type="spellStart"/>
      <w:r w:rsidRPr="15442E4F">
        <w:rPr>
          <w:rFonts w:ascii="Times New Roman" w:hAnsi="Times New Roman" w:eastAsia="Times New Roman" w:cs="Times New Roman"/>
          <w:sz w:val="28"/>
          <w:szCs w:val="28"/>
        </w:rPr>
        <w:t>uiPy</w:t>
      </w:r>
      <w:proofErr w:type="spellEnd"/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r w:rsidRPr="15442E4F" w:rsidR="00B40006">
        <w:rPr>
          <w:rFonts w:ascii="Times New Roman" w:hAnsi="Times New Roman" w:eastAsia="Times New Roman" w:cs="Times New Roman"/>
          <w:sz w:val="28"/>
          <w:szCs w:val="28"/>
        </w:rPr>
        <w:t>содержатся</w:t>
      </w:r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 другие </w:t>
      </w:r>
      <w:r w:rsidRPr="15442E4F">
        <w:rPr>
          <w:rFonts w:ascii="Times New Roman" w:hAnsi="Times New Roman" w:eastAsia="Times New Roman" w:cs="Times New Roman"/>
          <w:sz w:val="28"/>
          <w:szCs w:val="28"/>
        </w:rPr>
        <w:lastRenderedPageBreak/>
        <w:t>необходимые для работы файлы, но с ними пользователь никак не будет взаимодействовать.</w:t>
      </w:r>
    </w:p>
    <w:p w:rsidR="15442E4F" w:rsidP="00B40006" w:rsidRDefault="15442E4F" w14:paraId="0F9D3E39" w14:textId="4A7EB06A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Файл “main.py” - самый главный файл, он заставляет работать все предыдущие. При его запуске пользователь может видеть два окна - консольное и графическое. В графическом окне пользователь работает, а в консольном будут отображаться ошибки - например, пользователь не прочитал руководство и не разрешил своему сообществу отправлять сообщения. В случае ошибки, потребуется исправить ее и </w:t>
      </w:r>
      <w:proofErr w:type="spellStart"/>
      <w:r w:rsidRPr="15442E4F">
        <w:rPr>
          <w:rFonts w:ascii="Times New Roman" w:hAnsi="Times New Roman" w:eastAsia="Times New Roman" w:cs="Times New Roman"/>
          <w:sz w:val="28"/>
          <w:szCs w:val="28"/>
        </w:rPr>
        <w:t>перезапусить</w:t>
      </w:r>
      <w:proofErr w:type="spellEnd"/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 файл “main.py”.</w:t>
      </w:r>
    </w:p>
    <w:p w:rsidR="15442E4F" w:rsidP="00B40006" w:rsidRDefault="15442E4F" w14:paraId="26B8100A" w14:textId="1A81CF7B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Сообщение об ошибке (Рис. 12)</w:t>
      </w:r>
    </w:p>
    <w:p w:rsidR="15442E4F" w:rsidP="001F43A8" w:rsidRDefault="15442E4F" w14:paraId="58D6E8E5" w14:textId="53042A62">
      <w:pPr>
        <w:pStyle w:val="ad"/>
        <w:spacing w:line="360" w:lineRule="auto"/>
        <w:ind w:left="0" w:firstLine="709"/>
        <w:jc w:val="center"/>
        <w:rPr>
          <w:rFonts w:ascii="Calibri" w:hAnsi="Calibri" w:eastAsia="Calibri" w:cs="DengXian"/>
        </w:rPr>
      </w:pPr>
      <w:r>
        <w:drawing>
          <wp:inline wp14:editId="4E18F4C2" wp14:anchorId="7020CD36">
            <wp:extent cx="4572000" cy="1619250"/>
            <wp:effectExtent l="0" t="0" r="0" b="0"/>
            <wp:docPr id="947594422" name="Рисунок 9475944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47594422"/>
                    <pic:cNvPicPr/>
                  </pic:nvPicPr>
                  <pic:blipFill>
                    <a:blip r:embed="R0c610477288e4a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2E4F" w:rsidP="001F43A8" w:rsidRDefault="15442E4F" w14:paraId="0E02FA73" w14:textId="56BFA20A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cs="Times New Roman"/>
          <w:sz w:val="28"/>
          <w:szCs w:val="28"/>
        </w:rPr>
        <w:t>Рисунок 12 -</w:t>
      </w:r>
      <w:r w:rsidRPr="15442E4F">
        <w:rPr>
          <w:rFonts w:ascii="Times New Roman" w:hAnsi="Times New Roman" w:cs="Times New Roman"/>
        </w:rPr>
        <w:t xml:space="preserve"> </w:t>
      </w:r>
      <w:r w:rsidRPr="15442E4F">
        <w:rPr>
          <w:rFonts w:ascii="Times New Roman" w:hAnsi="Times New Roman" w:cs="Times New Roman"/>
          <w:sz w:val="28"/>
          <w:szCs w:val="28"/>
        </w:rPr>
        <w:t>Консольное сообщение об ошибке</w:t>
      </w:r>
    </w:p>
    <w:p w:rsidR="15442E4F" w:rsidP="00B40006" w:rsidRDefault="15442E4F" w14:paraId="72DBFCBD" w14:textId="563ED3C9">
      <w:pPr>
        <w:pStyle w:val="ad"/>
        <w:spacing w:line="360" w:lineRule="auto"/>
        <w:ind w:left="0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При удачном запуске откроется графическое окно, в котором можно будет работать. Также графический интерфейс означает, что бот готов записывать в базу данных пользователей, желающий получать рассылку. В консоль будут выводиться идентификаторы пользователей, которые были добавлены в базу данных.</w:t>
      </w:r>
    </w:p>
    <w:p w:rsidR="15442E4F" w:rsidP="00B40006" w:rsidRDefault="15442E4F" w14:paraId="34C7113A" w14:textId="40E6932E">
      <w:pPr>
        <w:pStyle w:val="ad"/>
        <w:spacing w:line="360" w:lineRule="auto"/>
        <w:ind w:lef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Команды для бота (Рис. 13)</w:t>
      </w:r>
    </w:p>
    <w:p w:rsidR="15442E4F" w:rsidP="00B40006" w:rsidRDefault="15442E4F" w14:paraId="322CA096" w14:textId="62F92E5C">
      <w:pPr>
        <w:pStyle w:val="ad"/>
        <w:spacing w:line="360" w:lineRule="auto"/>
        <w:ind w:lef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drawing>
          <wp:inline wp14:editId="1BF2A960" wp14:anchorId="3C12E3A4">
            <wp:extent cx="4572000" cy="3124200"/>
            <wp:effectExtent l="0" t="0" r="0" b="0"/>
            <wp:docPr id="1932408512" name="Рисунок 19324085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32408512"/>
                    <pic:cNvPicPr/>
                  </pic:nvPicPr>
                  <pic:blipFill>
                    <a:blip r:embed="Rc19aab83644248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2E4F" w:rsidP="00B40006" w:rsidRDefault="15442E4F" w14:paraId="3192CF59" w14:textId="0A07D763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5442E4F">
        <w:rPr>
          <w:rFonts w:ascii="Times New Roman" w:hAnsi="Times New Roman" w:cs="Times New Roman"/>
          <w:sz w:val="28"/>
          <w:szCs w:val="28"/>
        </w:rPr>
        <w:t>Рисунок 13 - Команды пользователя для подписки и отписки</w:t>
      </w:r>
      <w:r w:rsidRPr="15442E4F">
        <w:rPr>
          <w:rFonts w:ascii="Times New Roman" w:hAnsi="Times New Roman" w:cs="Times New Roman"/>
        </w:rPr>
        <w:t xml:space="preserve"> </w:t>
      </w:r>
    </w:p>
    <w:p w:rsidR="15442E4F" w:rsidP="00B40006" w:rsidRDefault="15442E4F" w14:paraId="17AFE98A" w14:textId="47BC6F08">
      <w:pPr>
        <w:pStyle w:val="ad"/>
        <w:spacing w:line="360" w:lineRule="auto"/>
        <w:ind w:left="0"/>
        <w:jc w:val="both"/>
        <w:rPr>
          <w:rFonts w:ascii="Calibri" w:hAnsi="Calibri" w:eastAsia="Calibri" w:cs="DengXian"/>
        </w:rPr>
      </w:pPr>
    </w:p>
    <w:p w:rsidR="15442E4F" w:rsidP="00B40006" w:rsidRDefault="15442E4F" w14:paraId="47ABC11E" w14:textId="426ACF46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15442E4F" w:rsidP="00B40006" w:rsidRDefault="15442E4F" w14:paraId="63EC63A1" w14:textId="61BA6406">
      <w:pPr>
        <w:pStyle w:val="ad"/>
        <w:spacing w:line="360" w:lineRule="auto"/>
        <w:ind w:left="0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Когда все работает и есть кому отправлять новости, остается последний шаг - написать новость в поле ввода и нажать кнопку “</w:t>
      </w:r>
      <w:proofErr w:type="spellStart"/>
      <w:r w:rsidRPr="15442E4F">
        <w:rPr>
          <w:rFonts w:ascii="Times New Roman" w:hAnsi="Times New Roman" w:eastAsia="Calibri" w:cs="Times New Roman"/>
          <w:sz w:val="28"/>
          <w:szCs w:val="28"/>
        </w:rPr>
        <w:t>Send</w:t>
      </w:r>
      <w:proofErr w:type="spellEnd"/>
      <w:r w:rsidRPr="15442E4F">
        <w:rPr>
          <w:rFonts w:ascii="Times New Roman" w:hAnsi="Times New Roman" w:eastAsia="Calibri" w:cs="Times New Roman"/>
          <w:sz w:val="28"/>
          <w:szCs w:val="28"/>
        </w:rPr>
        <w:t xml:space="preserve">”. Текст из поля ввода будет разослан всем подписавшимся на рассылку, также можно вставлять </w:t>
      </w:r>
      <w:proofErr w:type="spellStart"/>
      <w:r w:rsidRPr="15442E4F">
        <w:rPr>
          <w:rFonts w:ascii="Times New Roman" w:hAnsi="Times New Roman" w:eastAsia="Calibri" w:cs="Times New Roman"/>
          <w:sz w:val="28"/>
          <w:szCs w:val="28"/>
        </w:rPr>
        <w:t>емоджи</w:t>
      </w:r>
      <w:proofErr w:type="spellEnd"/>
      <w:r w:rsidRPr="15442E4F">
        <w:rPr>
          <w:rFonts w:ascii="Times New Roman" w:hAnsi="Times New Roman" w:eastAsia="Calibri" w:cs="Times New Roman"/>
          <w:sz w:val="28"/>
          <w:szCs w:val="28"/>
        </w:rPr>
        <w:t xml:space="preserve"> - как это сделать описано в инструкции.</w:t>
      </w:r>
    </w:p>
    <w:p w:rsidR="15442E4F" w:rsidP="00B40006" w:rsidRDefault="15442E4F" w14:paraId="68BA0A68" w14:textId="3C3F2623">
      <w:pPr>
        <w:pStyle w:val="ad"/>
        <w:spacing w:line="360" w:lineRule="auto"/>
        <w:ind w:left="0"/>
        <w:jc w:val="both"/>
        <w:rPr>
          <w:rFonts w:ascii="Calibri" w:hAnsi="Calibri" w:eastAsia="Calibri" w:cs="DengXian"/>
        </w:rPr>
      </w:pPr>
    </w:p>
    <w:p w:rsidR="15442E4F" w:rsidP="00B40006" w:rsidRDefault="15442E4F" w14:paraId="10B84207" w14:textId="7BA613D6">
      <w:pPr>
        <w:pStyle w:val="ad"/>
        <w:spacing w:line="360" w:lineRule="auto"/>
        <w:ind w:lef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Отправка сообщения (Рис. 14)</w:t>
      </w:r>
    </w:p>
    <w:p w:rsidR="15442E4F" w:rsidP="001F43A8" w:rsidRDefault="15442E4F" w14:paraId="77EDA5F6" w14:textId="31FB20F0">
      <w:pPr>
        <w:pStyle w:val="ad"/>
        <w:spacing w:line="360" w:lineRule="auto"/>
        <w:ind w:left="0"/>
        <w:jc w:val="center"/>
        <w:rPr>
          <w:rFonts w:ascii="Calibri" w:hAnsi="Calibri" w:eastAsia="Calibri" w:cs="DengXian"/>
        </w:rPr>
      </w:pPr>
      <w:r>
        <w:drawing>
          <wp:inline wp14:editId="1F93D42F" wp14:anchorId="362D9B82">
            <wp:extent cx="4572000" cy="4171950"/>
            <wp:effectExtent l="0" t="0" r="0" b="0"/>
            <wp:docPr id="123443126" name="Рисунок 1234431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3443126"/>
                    <pic:cNvPicPr/>
                  </pic:nvPicPr>
                  <pic:blipFill>
                    <a:blip r:embed="R2aeece405ac840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2E4F" w:rsidP="001F43A8" w:rsidRDefault="15442E4F" w14:paraId="17E27AFC" w14:textId="4C5C8E16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</w:rPr>
      </w:pPr>
      <w:r w:rsidRPr="15442E4F">
        <w:rPr>
          <w:rFonts w:ascii="Times New Roman" w:hAnsi="Times New Roman" w:cs="Times New Roman"/>
          <w:sz w:val="28"/>
          <w:szCs w:val="28"/>
        </w:rPr>
        <w:t>Рисунок 14 - Отправка новости при помощи граф. интерфейса</w:t>
      </w:r>
    </w:p>
    <w:p w:rsidR="15442E4F" w:rsidP="00B40006" w:rsidRDefault="15442E4F" w14:paraId="317394A8" w14:textId="31A0353B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15442E4F" w:rsidP="00B40006" w:rsidRDefault="15442E4F" w14:paraId="783FD3C4" w14:textId="37A74EC7">
      <w:pPr>
        <w:pStyle w:val="ad"/>
        <w:spacing w:line="360" w:lineRule="auto"/>
        <w:ind w:lef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Результат (Рис. 15)</w:t>
      </w:r>
    </w:p>
    <w:p w:rsidR="15442E4F" w:rsidP="001F43A8" w:rsidRDefault="15442E4F" w14:paraId="7DE391FB" w14:textId="091853D3">
      <w:pPr>
        <w:pStyle w:val="ad"/>
        <w:spacing w:line="360" w:lineRule="auto"/>
        <w:ind w:left="0"/>
        <w:jc w:val="center"/>
        <w:rPr>
          <w:rFonts w:ascii="Calibri" w:hAnsi="Calibri" w:eastAsia="Calibri" w:cs="DengXian"/>
        </w:rPr>
      </w:pPr>
      <w:r>
        <w:drawing>
          <wp:inline wp14:editId="73225DCE" wp14:anchorId="184B4859">
            <wp:extent cx="4572000" cy="1552575"/>
            <wp:effectExtent l="0" t="0" r="0" b="0"/>
            <wp:docPr id="1661104858" name="Рисунок 16611048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61104858"/>
                    <pic:cNvPicPr/>
                  </pic:nvPicPr>
                  <pic:blipFill>
                    <a:blip r:embed="R7457ad0280aa44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2E4F" w:rsidP="001F43A8" w:rsidRDefault="15442E4F" w14:paraId="3E9AF384" w14:textId="7C01198D">
      <w:pPr>
        <w:pStyle w:val="ad"/>
        <w:spacing w:line="360" w:lineRule="auto"/>
        <w:ind w:left="0" w:firstLine="709"/>
        <w:jc w:val="center"/>
        <w:rPr>
          <w:rFonts w:ascii="Times New Roman" w:hAnsi="Times New Roman" w:cs="Times New Roman"/>
        </w:rPr>
      </w:pPr>
      <w:r w:rsidRPr="15442E4F">
        <w:rPr>
          <w:rFonts w:ascii="Times New Roman" w:hAnsi="Times New Roman" w:cs="Times New Roman"/>
          <w:sz w:val="28"/>
          <w:szCs w:val="28"/>
        </w:rPr>
        <w:t>Рисунок 15 - Результат отправки новости</w:t>
      </w:r>
    </w:p>
    <w:p w:rsidR="15442E4F" w:rsidP="00B40006" w:rsidRDefault="15442E4F" w14:paraId="3F408D76" w14:textId="31A0353B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15442E4F" w:rsidP="00B40006" w:rsidRDefault="15442E4F" w14:paraId="670F7960" w14:textId="11165F2A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15442E4F" w:rsidP="00B40006" w:rsidRDefault="15442E4F" w14:paraId="588F8FF9" w14:textId="31CA551A">
      <w:pPr>
        <w:pStyle w:val="ad"/>
        <w:spacing w:line="360" w:lineRule="auto"/>
        <w:ind w:left="0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5442E4F">
        <w:rPr>
          <w:rFonts w:ascii="Times New Roman" w:hAnsi="Times New Roman" w:eastAsia="Calibri" w:cs="Times New Roman"/>
          <w:sz w:val="28"/>
          <w:szCs w:val="28"/>
        </w:rPr>
        <w:t>На этом описание результата нашей работы заканчивается. Если правильно установить Python3, и нужные библиотеки, и следовать инструкции, то бот выполняет поставленную задачу - записывает/удаляет идентификаторы пользователей и успешно рассылает новости этим пользователям.</w:t>
      </w:r>
    </w:p>
    <w:p w:rsidRPr="001F43A8" w:rsidR="0BEB9842" w:rsidP="001F43A8" w:rsidRDefault="15442E4F" w14:paraId="00CE5215" w14:textId="78301B47">
      <w:pPr>
        <w:pStyle w:val="ad"/>
        <w:spacing w:line="360" w:lineRule="auto"/>
        <w:ind w:left="0"/>
        <w:jc w:val="both"/>
        <w:rPr>
          <w:rFonts w:ascii="Calibri" w:hAnsi="Calibri" w:eastAsia="Calibri" w:cs="DengXian"/>
        </w:rPr>
      </w:pPr>
      <w:r w:rsidRPr="15442E4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223EDE" w:rsidP="00CE28A3" w:rsidRDefault="00617863" w14:paraId="64C39EBB" w14:textId="77777777">
      <w:pPr>
        <w:pStyle w:val="ad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name="_Toc69724179" w:id="16"/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  <w:bookmarkEnd w:id="16"/>
    </w:p>
    <w:p w:rsidR="00223EDE" w:rsidP="00CE28A3" w:rsidRDefault="00223EDE" w14:paraId="7818863E" w14:textId="77777777">
      <w:pPr>
        <w:pStyle w:val="ad"/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223EDE" w:rsidP="00CE28A3" w:rsidRDefault="0BEB9842" w14:paraId="2FBFDD7B" w14:textId="6C4B818B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BEB9842">
        <w:rPr>
          <w:rFonts w:ascii="Times New Roman" w:hAnsi="Times New Roman" w:cs="Times New Roman"/>
          <w:sz w:val="28"/>
          <w:szCs w:val="28"/>
        </w:rPr>
        <w:t>Разработанный бот успешно справляется с запросами пользователя «</w:t>
      </w:r>
      <w:proofErr w:type="spellStart"/>
      <w:r w:rsidRPr="0BEB984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cs="Times New Roman"/>
          <w:sz w:val="28"/>
          <w:szCs w:val="28"/>
        </w:rPr>
        <w:t xml:space="preserve">». Рынок чат-ботов для «мессенджеров» и социальных сетей очень молод, но к нему проявляется большой интерес. </w:t>
      </w:r>
    </w:p>
    <w:p w:rsidR="0BEB9842" w:rsidP="00CE28A3" w:rsidRDefault="0BEB9842" w14:paraId="0151498A" w14:textId="51C206B6">
      <w:pPr>
        <w:pStyle w:val="ad"/>
        <w:spacing w:line="360" w:lineRule="auto"/>
        <w:ind w:lef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BEB9842">
        <w:rPr>
          <w:rFonts w:ascii="Times New Roman" w:hAnsi="Times New Roman" w:eastAsia="Calibri" w:cs="Times New Roman"/>
          <w:sz w:val="28"/>
          <w:szCs w:val="28"/>
        </w:rPr>
        <w:t>Наша</w:t>
      </w:r>
      <w:r w:rsidR="00B40006">
        <w:rPr>
          <w:rFonts w:ascii="Times New Roman" w:hAnsi="Times New Roman" w:eastAsia="Calibri" w:cs="Times New Roman"/>
          <w:sz w:val="28"/>
          <w:szCs w:val="28"/>
        </w:rPr>
        <w:t xml:space="preserve"> команда</w:t>
      </w:r>
      <w:r w:rsidR="001F43A8">
        <w:rPr>
          <w:rFonts w:ascii="Times New Roman" w:hAnsi="Times New Roman" w:eastAsia="Calibri" w:cs="Times New Roman"/>
          <w:sz w:val="28"/>
          <w:szCs w:val="28"/>
        </w:rPr>
        <w:t xml:space="preserve"> справилась с поставленной целью - создать работоспособный бот </w:t>
      </w:r>
      <w:r w:rsidRPr="0BEB9842">
        <w:rPr>
          <w:rFonts w:ascii="Times New Roman" w:hAnsi="Times New Roman" w:eastAsia="Calibri" w:cs="Times New Roman"/>
          <w:sz w:val="28"/>
          <w:szCs w:val="28"/>
        </w:rPr>
        <w:t>и простой, понятный процесс пользования ботом.</w:t>
      </w:r>
      <w:r w:rsidR="00C31418">
        <w:rPr>
          <w:rFonts w:ascii="Times New Roman" w:hAnsi="Times New Roman" w:eastAsia="Calibri" w:cs="Times New Roman"/>
          <w:sz w:val="28"/>
          <w:szCs w:val="28"/>
        </w:rPr>
        <w:t xml:space="preserve"> Задачи выполнены.</w:t>
      </w:r>
    </w:p>
    <w:p w:rsidR="0BEB9842" w:rsidP="00CE28A3" w:rsidRDefault="0BEB9842" w14:paraId="461F74FC" w14:textId="5E3A4B5E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0BEB9842">
        <w:rPr>
          <w:rFonts w:ascii="Times New Roman" w:hAnsi="Times New Roman" w:eastAsia="Calibri" w:cs="Times New Roman"/>
          <w:sz w:val="28"/>
          <w:szCs w:val="28"/>
        </w:rPr>
        <w:t>За время работы мы еще раз убедились в том, что понятность своего продукта — это главное. На протяжение всей разработки мы не раз сталкивались с ситуацией, подводящей нас на мысль, что, не написав руководство, пользователь не сможет работать с нашим продуктом.</w:t>
      </w:r>
    </w:p>
    <w:p w:rsidR="0BEB9842" w:rsidP="00CE28A3" w:rsidRDefault="0BEB9842" w14:paraId="7C42C73F" w14:textId="40F52E38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0BEB9842">
        <w:rPr>
          <w:rFonts w:ascii="Times New Roman" w:hAnsi="Times New Roman" w:eastAsia="Calibri" w:cs="Times New Roman"/>
          <w:sz w:val="28"/>
          <w:szCs w:val="28"/>
        </w:rPr>
        <w:t xml:space="preserve">В своей работе мы использовали не мало технических средств, таких как Python3, </w:t>
      </w:r>
      <w:proofErr w:type="spellStart"/>
      <w:r w:rsidRPr="0BEB9842">
        <w:rPr>
          <w:rFonts w:ascii="Times New Roman" w:hAnsi="Times New Roman" w:eastAsia="Calibri" w:cs="Times New Roman"/>
          <w:sz w:val="28"/>
          <w:szCs w:val="28"/>
        </w:rPr>
        <w:t>SQLite</w:t>
      </w:r>
      <w:proofErr w:type="spellEnd"/>
      <w:r w:rsidRPr="0BEB9842">
        <w:rPr>
          <w:rFonts w:ascii="Times New Roman" w:hAnsi="Times New Roman" w:eastAsia="Calibri" w:cs="Times New Roman"/>
          <w:sz w:val="28"/>
          <w:szCs w:val="28"/>
        </w:rPr>
        <w:t>, PyQt5, изучив эти области. После работы с этими инструментами наша команда еще раз признала правильность своего выбора.</w:t>
      </w:r>
    </w:p>
    <w:p w:rsidR="0BEB9842" w:rsidP="00CE28A3" w:rsidRDefault="0BEB9842" w14:paraId="05307EAB" w14:textId="079A4EAE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  <w:r w:rsidRPr="0BEB9842">
        <w:rPr>
          <w:rFonts w:ascii="Times New Roman" w:hAnsi="Times New Roman" w:eastAsia="Calibri" w:cs="Times New Roman"/>
          <w:sz w:val="28"/>
          <w:szCs w:val="28"/>
        </w:rPr>
        <w:t xml:space="preserve">Применив наш готовый продукт для нескольких сообществ социальной сети </w:t>
      </w:r>
      <w:proofErr w:type="spellStart"/>
      <w:r w:rsidRPr="0BEB9842">
        <w:rPr>
          <w:rFonts w:ascii="Times New Roman" w:hAnsi="Times New Roman" w:eastAsia="Calibri" w:cs="Times New Roman"/>
          <w:sz w:val="28"/>
          <w:szCs w:val="28"/>
        </w:rPr>
        <w:t>ВКонтакте</w:t>
      </w:r>
      <w:proofErr w:type="spellEnd"/>
      <w:r w:rsidRPr="0BEB9842">
        <w:rPr>
          <w:rFonts w:ascii="Times New Roman" w:hAnsi="Times New Roman" w:eastAsia="Calibri" w:cs="Times New Roman"/>
          <w:sz w:val="28"/>
          <w:szCs w:val="28"/>
        </w:rPr>
        <w:t>, мы убедились, что боты в социальных сетях - отличное средство для новостного оповещения подписчиков этих сообществ.</w:t>
      </w:r>
    </w:p>
    <w:p w:rsidR="0BEB9842" w:rsidP="00CE28A3" w:rsidRDefault="0BEB9842" w14:paraId="6EC8AF28" w14:textId="21E01D45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0BEB9842" w:rsidP="00CE28A3" w:rsidRDefault="0BEB9842" w14:paraId="7D1D9D6A" w14:textId="795225EF">
      <w:pPr>
        <w:pStyle w:val="ad"/>
        <w:spacing w:line="360" w:lineRule="auto"/>
        <w:ind w:left="0" w:firstLine="709"/>
        <w:jc w:val="both"/>
        <w:rPr>
          <w:rFonts w:ascii="Calibri" w:hAnsi="Calibri" w:eastAsia="Calibri" w:cs="DengXian"/>
        </w:rPr>
      </w:pPr>
    </w:p>
    <w:p w:rsidR="00223EDE" w:rsidP="00CE28A3" w:rsidRDefault="00223EDE" w14:paraId="44F69B9A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057E3986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567180E7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5B6AF2BC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20C0A4CE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197F445C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426E48E0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6D7E20FA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1AC3FA8D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6B6FC411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0000E454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3A8" w:rsidP="00CE28A3" w:rsidRDefault="001F43A8" w14:paraId="3D440843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1F43A8" w:rsidR="00223EDE" w:rsidP="00CE28A3" w:rsidRDefault="0BEB9842" w14:paraId="630AE52E" w14:textId="77777777">
      <w:pPr>
        <w:pStyle w:val="ad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</w:pPr>
      <w:bookmarkStart w:name="_Toc69724180" w:id="17"/>
      <w:r w:rsidRPr="001F43A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Список литературы</w:t>
      </w:r>
      <w:r w:rsidRPr="001F43A8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:</w:t>
      </w:r>
      <w:bookmarkEnd w:id="17"/>
    </w:p>
    <w:p w:rsidRPr="001F43A8" w:rsidR="00223EDE" w:rsidP="00CE28A3" w:rsidRDefault="00223EDE" w14:paraId="5F07D11E" w14:textId="77777777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Pr="001F43A8" w:rsidR="0BEB9842" w:rsidP="00CE28A3" w:rsidRDefault="00EE6272" w14:paraId="62655DDF" w14:textId="2FC96715">
      <w:pPr>
        <w:pStyle w:val="ad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hyperlink r:id="rId24">
        <w:r w:rsidRPr="001F43A8" w:rsidR="0BEB9842">
          <w:rPr>
            <w:rStyle w:val="a7"/>
            <w:rFonts w:ascii="Times New Roman" w:hAnsi="Times New Roman" w:cs="Times New Roman"/>
            <w:sz w:val="28"/>
            <w:szCs w:val="28"/>
            <w:highlight w:val="yellow"/>
            <w:lang w:val="en-US"/>
          </w:rPr>
          <w:t>http://ej.kubagro.ru/2017/06/pdf/30.pdf</w:t>
        </w:r>
      </w:hyperlink>
    </w:p>
    <w:p w:rsidRPr="001F43A8" w:rsidR="0BEB9842" w:rsidP="00CE28A3" w:rsidRDefault="00EE6272" w14:paraId="3C525AC5" w14:textId="3BC3DECA">
      <w:pPr>
        <w:pStyle w:val="ad"/>
        <w:numPr>
          <w:ilvl w:val="0"/>
          <w:numId w:val="2"/>
        </w:numPr>
        <w:spacing w:line="360" w:lineRule="auto"/>
        <w:ind w:firstLine="709"/>
        <w:jc w:val="both"/>
        <w:rPr>
          <w:rStyle w:val="a7"/>
          <w:rFonts w:eastAsiaTheme="minorEastAsia"/>
          <w:color w:val="auto"/>
          <w:sz w:val="28"/>
          <w:szCs w:val="28"/>
          <w:highlight w:val="yellow"/>
          <w:u w:val="none"/>
          <w:lang w:val="en-US"/>
        </w:rPr>
      </w:pPr>
      <w:hyperlink r:id="rId25">
        <w:r w:rsidRPr="001F43A8" w:rsidR="0BEB9842">
          <w:rPr>
            <w:rStyle w:val="a7"/>
            <w:rFonts w:ascii="Calibri" w:hAnsi="Calibri" w:eastAsia="Calibri" w:cs="DengXian"/>
            <w:sz w:val="28"/>
            <w:szCs w:val="28"/>
            <w:highlight w:val="yellow"/>
            <w:lang w:val="en-US"/>
          </w:rPr>
          <w:t>https://www.carrotquest.io/blog/lead-bot-carrot-quest/</w:t>
        </w:r>
      </w:hyperlink>
    </w:p>
    <w:p w:rsidRPr="001F43A8" w:rsidR="001F43A8" w:rsidP="001F43A8" w:rsidRDefault="001F43A8" w14:paraId="75FDD073" w14:textId="5C2CFFCF">
      <w:pPr>
        <w:pStyle w:val="ad"/>
        <w:spacing w:line="360" w:lineRule="auto"/>
        <w:ind w:left="1429"/>
        <w:jc w:val="both"/>
        <w:rPr>
          <w:rFonts w:eastAsiaTheme="minorEastAsia"/>
          <w:sz w:val="28"/>
          <w:szCs w:val="28"/>
          <w:highlight w:val="yellow"/>
        </w:rPr>
      </w:pPr>
      <w:r>
        <w:rPr>
          <w:rStyle w:val="a7"/>
          <w:rFonts w:ascii="Calibri" w:hAnsi="Calibri" w:eastAsia="Calibri" w:cs="DengXian"/>
          <w:sz w:val="28"/>
          <w:szCs w:val="28"/>
          <w:highlight w:val="yellow"/>
        </w:rPr>
        <w:t>посмотреть ГОСТ!!!</w:t>
      </w:r>
    </w:p>
    <w:sectPr w:rsidRPr="001F43A8" w:rsidR="001F43A8">
      <w:footerReference w:type="default" r:id="rId26"/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72" w:rsidRDefault="00EE6272" w14:paraId="36FCBA40" w14:textId="77777777">
      <w:pPr>
        <w:spacing w:line="240" w:lineRule="auto"/>
      </w:pPr>
      <w:r>
        <w:separator/>
      </w:r>
    </w:p>
  </w:endnote>
  <w:endnote w:type="continuationSeparator" w:id="0">
    <w:p w:rsidR="00EE6272" w:rsidRDefault="00EE6272" w14:paraId="504CE9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Lucida Sans Unicode"/>
    <w:charset w:val="00"/>
    <w:family w:val="auto"/>
    <w:pitch w:val="default"/>
  </w:font>
  <w:font w:name="Lohit Devanagari">
    <w:altName w:val="Times New Roman"/>
    <w:charset w:val="00"/>
    <w:family w:val="roman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roman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="00223EDE" w:rsidRDefault="00617863" w14:paraId="0C9B029E" w14:textId="77777777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49E0A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3EDE" w:rsidRDefault="00617863" w14:paraId="5C96725C" w14:textId="51D119E9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44C6A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3BCE083">
            <v:shapetype id="_x0000_t202" coordsize="21600,21600" o:spt="202" path="m,l,21600r21600,l21600,xe" w14:anchorId="7E349E0A">
              <v:stroke joinstyle="miter"/>
              <v:path gradientshapeok="t" o:connecttype="rect"/>
            </v:shapetype>
            <v:shape id="Текстовое поле 1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>
              <v:textbox style="mso-fit-shape-to-text:t" inset="0,0,0,0">
                <w:txbxContent>
                  <w:p w:rsidR="00223EDE" w:rsidRDefault="00617863" w14:paraId="17CC4551" w14:textId="51D119E9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44C6A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72" w:rsidRDefault="00EE6272" w14:paraId="032CA794" w14:textId="77777777">
      <w:pPr>
        <w:spacing w:line="240" w:lineRule="auto"/>
      </w:pPr>
      <w:r>
        <w:separator/>
      </w:r>
    </w:p>
  </w:footnote>
  <w:footnote w:type="continuationSeparator" w:id="0">
    <w:p w:rsidR="00EE6272" w:rsidRDefault="00EE6272" w14:paraId="33E6682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D15BB"/>
    <w:multiLevelType w:val="multilevel"/>
    <w:tmpl w:val="7AFD15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5263F"/>
    <w:multiLevelType w:val="multilevel"/>
    <w:tmpl w:val="7F6526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4"/>
    <w:rsid w:val="6C0F49EC"/>
    <w:rsid w:val="F8F307AE"/>
    <w:rsid w:val="00066767"/>
    <w:rsid w:val="00072FFF"/>
    <w:rsid w:val="000C0F9C"/>
    <w:rsid w:val="001221A0"/>
    <w:rsid w:val="001F43A8"/>
    <w:rsid w:val="00223EDE"/>
    <w:rsid w:val="0027641B"/>
    <w:rsid w:val="002B6731"/>
    <w:rsid w:val="00331530"/>
    <w:rsid w:val="003A1ECE"/>
    <w:rsid w:val="003A5A69"/>
    <w:rsid w:val="003D704E"/>
    <w:rsid w:val="003E6300"/>
    <w:rsid w:val="004351A3"/>
    <w:rsid w:val="004552E3"/>
    <w:rsid w:val="0047545F"/>
    <w:rsid w:val="00505024"/>
    <w:rsid w:val="00525A72"/>
    <w:rsid w:val="00540E1D"/>
    <w:rsid w:val="005436C9"/>
    <w:rsid w:val="00590787"/>
    <w:rsid w:val="005A0029"/>
    <w:rsid w:val="005E3C34"/>
    <w:rsid w:val="00617863"/>
    <w:rsid w:val="006305A7"/>
    <w:rsid w:val="00644C6A"/>
    <w:rsid w:val="006E25AA"/>
    <w:rsid w:val="00732DD5"/>
    <w:rsid w:val="00794F5A"/>
    <w:rsid w:val="007F7285"/>
    <w:rsid w:val="00854290"/>
    <w:rsid w:val="008757D4"/>
    <w:rsid w:val="008C531E"/>
    <w:rsid w:val="008C58AD"/>
    <w:rsid w:val="008D10AD"/>
    <w:rsid w:val="00912F8C"/>
    <w:rsid w:val="00952BF9"/>
    <w:rsid w:val="00953CCC"/>
    <w:rsid w:val="009C7D39"/>
    <w:rsid w:val="00B40006"/>
    <w:rsid w:val="00B96DA4"/>
    <w:rsid w:val="00C31418"/>
    <w:rsid w:val="00CB2028"/>
    <w:rsid w:val="00CE28A3"/>
    <w:rsid w:val="00D328A2"/>
    <w:rsid w:val="00E6020E"/>
    <w:rsid w:val="00EB0A1B"/>
    <w:rsid w:val="00EE6272"/>
    <w:rsid w:val="0BC34323"/>
    <w:rsid w:val="0BEB9842"/>
    <w:rsid w:val="15442E4F"/>
    <w:rsid w:val="292C7CAA"/>
    <w:rsid w:val="4050256F"/>
    <w:rsid w:val="4A6B7F76"/>
    <w:rsid w:val="54E329B4"/>
    <w:rsid w:val="6334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8F55"/>
  <w15:docId w15:val="{D5609E68-FC8F-4ED9-B849-BB430DDD3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6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index 1"/>
    <w:basedOn w:val="a"/>
    <w:next w:val="a"/>
    <w:uiPriority w:val="99"/>
    <w:semiHidden/>
    <w:unhideWhenUsed/>
  </w:style>
  <w:style w:type="paragraph" w:styleId="a8">
    <w:name w:val="index heading"/>
    <w:basedOn w:val="a"/>
    <w:next w:val="11"/>
    <w:qFormat/>
    <w:pPr>
      <w:suppressLineNumbers/>
    </w:pPr>
    <w:rPr>
      <w:rFonts w:cs="Lohit Devanagari"/>
    </w:rPr>
  </w:style>
  <w:style w:type="paragraph" w:styleId="a9">
    <w:name w:val="List"/>
    <w:basedOn w:val="a3"/>
    <w:qFormat/>
    <w:rPr>
      <w:rFonts w:cs="Lohit Devanagari"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Title"/>
    <w:basedOn w:val="a"/>
    <w:next w:val="a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character" w:styleId="ac" w:customStyle="1">
    <w:name w:val="Символ нумерации"/>
    <w:qFormat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n-US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n-US"/>
    </w:rPr>
  </w:style>
  <w:style w:type="paragraph" w:styleId="13" w:customStyle="1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26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s://www.carrotquest.io/blog/lead-bot-carrot-quest/" TargetMode="Externa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dsttp://ej.kubagro.ru/2017/06/pdf/30.pdf" TargetMode="External" Id="rId24" /><Relationship Type="http://schemas.openxmlformats.org/officeDocument/2006/relationships/settings" Target="settings.xml" Id="rId5" /><Relationship Type="http://schemas.openxmlformats.org/officeDocument/2006/relationships/theme" Target="theme/theme1.xml" Id="rId28" /><Relationship Type="http://schemas.openxmlformats.org/officeDocument/2006/relationships/styles" Target="styles.xml" Id="rId4" /><Relationship Type="http://schemas.openxmlformats.org/officeDocument/2006/relationships/hyperlink" Target="https://www.carrotquest.io/blog/lead-bot-carrot-quest/" TargetMode="External" Id="rId9" /><Relationship Type="http://schemas.openxmlformats.org/officeDocument/2006/relationships/fontTable" Target="fontTable.xml" Id="rId27" /><Relationship Type="http://schemas.openxmlformats.org/officeDocument/2006/relationships/image" Target="/media/imagee.png" Id="Rad9cc99720ba4b16" /><Relationship Type="http://schemas.openxmlformats.org/officeDocument/2006/relationships/image" Target="/media/imagef.png" Id="R3db64f72b403494d" /><Relationship Type="http://schemas.openxmlformats.org/officeDocument/2006/relationships/image" Target="/media/image10.png" Id="R4e98fc48c1eb463c" /><Relationship Type="http://schemas.openxmlformats.org/officeDocument/2006/relationships/image" Target="/media/image11.png" Id="R4dab28dd72304dbc" /><Relationship Type="http://schemas.openxmlformats.org/officeDocument/2006/relationships/image" Target="/media/image2.jpg" Id="Re522d2f470504aa1" /><Relationship Type="http://schemas.openxmlformats.org/officeDocument/2006/relationships/image" Target="/media/image12.png" Id="R217653183f7145d7" /><Relationship Type="http://schemas.openxmlformats.org/officeDocument/2006/relationships/image" Target="/media/image13.png" Id="R31d817dec1894435" /><Relationship Type="http://schemas.openxmlformats.org/officeDocument/2006/relationships/image" Target="/media/image14.png" Id="R014d107caa6d41dd" /><Relationship Type="http://schemas.openxmlformats.org/officeDocument/2006/relationships/image" Target="/media/image15.png" Id="R6af7122eccbb4b38" /><Relationship Type="http://schemas.openxmlformats.org/officeDocument/2006/relationships/image" Target="/media/image16.png" Id="Rdea0fe4e2df94e08" /><Relationship Type="http://schemas.openxmlformats.org/officeDocument/2006/relationships/image" Target="/media/image17.png" Id="R0c610477288e4a2a" /><Relationship Type="http://schemas.openxmlformats.org/officeDocument/2006/relationships/image" Target="/media/image18.png" Id="Rc19aab836442486e" /><Relationship Type="http://schemas.openxmlformats.org/officeDocument/2006/relationships/image" Target="/media/image19.png" Id="R2aeece405ac8408d" /><Relationship Type="http://schemas.openxmlformats.org/officeDocument/2006/relationships/image" Target="/media/image1a.png" Id="R7457ad0280aa4401" /><Relationship Type="http://schemas.openxmlformats.org/officeDocument/2006/relationships/glossaryDocument" Target="/word/glossary/document.xml" Id="Rba97b5116f2a4e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3d51d-21ff-4550-aae3-8a87d0371bd1}"/>
      </w:docPartPr>
      <w:docPartBody>
        <w:p w14:paraId="419FE7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B50C5-41A2-4A39-B37F-75F42F6077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Supp</dc:creator>
  <lastModifiedBy>0 User</lastModifiedBy>
  <revision>18</revision>
  <dcterms:created xsi:type="dcterms:W3CDTF">2021-04-11T16:46:00.0000000Z</dcterms:created>
  <dcterms:modified xsi:type="dcterms:W3CDTF">2021-04-19T15:11:59.5399472Z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