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8CC" w:rsidRPr="00C049C7" w:rsidRDefault="00C049C7" w:rsidP="00C049C7">
      <w:pPr>
        <w:jc w:val="center"/>
        <w:rPr>
          <w:b/>
          <w:sz w:val="44"/>
        </w:rPr>
      </w:pPr>
      <w:r w:rsidRPr="00C049C7">
        <w:rPr>
          <w:rFonts w:ascii="Helvetica" w:hAnsi="Helvetica" w:cs="Helvetica"/>
          <w:b/>
          <w:color w:val="000000"/>
          <w:sz w:val="40"/>
          <w:szCs w:val="20"/>
          <w:shd w:val="clear" w:color="auto" w:fill="FFFFFF"/>
        </w:rPr>
        <w:t>Szoba figyelés hőmérséklet és páratartalom szempontjából, nem megfelelő hőmérséklet és páratartalom esetén led jelzés</w:t>
      </w:r>
    </w:p>
    <w:p w:rsidR="00C049C7" w:rsidRDefault="00C049C7"/>
    <w:p w:rsidR="00C049C7" w:rsidRPr="00C049C7" w:rsidRDefault="00C049C7" w:rsidP="00C049C7">
      <w:pPr>
        <w:jc w:val="center"/>
        <w:rPr>
          <w:b/>
          <w:sz w:val="28"/>
        </w:rPr>
      </w:pPr>
      <w:r w:rsidRPr="00C049C7">
        <w:rPr>
          <w:b/>
          <w:sz w:val="28"/>
        </w:rPr>
        <w:t>Készítette: Gliba Zoltán</w:t>
      </w:r>
      <w:r>
        <w:rPr>
          <w:b/>
          <w:sz w:val="28"/>
        </w:rPr>
        <w:t xml:space="preserve"> </w:t>
      </w:r>
      <w:r w:rsidRPr="00C049C7">
        <w:rPr>
          <w:b/>
          <w:sz w:val="28"/>
        </w:rPr>
        <w:t>(UU3FLR)</w:t>
      </w:r>
    </w:p>
    <w:p w:rsidR="00C049C7" w:rsidRDefault="00C049C7"/>
    <w:p w:rsidR="00C049C7" w:rsidRPr="00C049C7" w:rsidRDefault="00C049C7" w:rsidP="00C049C7">
      <w:pPr>
        <w:pStyle w:val="Listaszerbekezds"/>
        <w:numPr>
          <w:ilvl w:val="0"/>
          <w:numId w:val="1"/>
        </w:numPr>
        <w:rPr>
          <w:b/>
        </w:rPr>
      </w:pPr>
      <w:r w:rsidRPr="00C049C7">
        <w:rPr>
          <w:b/>
        </w:rPr>
        <w:t>Hardver eszközök</w:t>
      </w:r>
    </w:p>
    <w:p w:rsidR="00C049C7" w:rsidRDefault="00C049C7" w:rsidP="00C049C7"/>
    <w:p w:rsidR="00C049C7" w:rsidRDefault="00C049C7" w:rsidP="00C049C7">
      <w:pPr>
        <w:jc w:val="center"/>
      </w:pPr>
      <w:r w:rsidRPr="00C049C7">
        <w:rPr>
          <w:noProof/>
          <w:lang w:eastAsia="hu-HU"/>
        </w:rPr>
        <w:drawing>
          <wp:inline distT="0" distB="0" distL="0" distR="0" wp14:anchorId="698928D0" wp14:editId="7A90DEDF">
            <wp:extent cx="4163006" cy="346758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C7" w:rsidRDefault="00C049C7"/>
    <w:p w:rsidR="00C049C7" w:rsidRDefault="00C049C7"/>
    <w:p w:rsidR="00C049C7" w:rsidRDefault="00C049C7">
      <w:proofErr w:type="spellStart"/>
      <w:r>
        <w:t>Wemos</w:t>
      </w:r>
      <w:proofErr w:type="spellEnd"/>
      <w:r>
        <w:t xml:space="preserve"> D1 mini fejlesztőkártya</w:t>
      </w:r>
    </w:p>
    <w:p w:rsidR="00C049C7" w:rsidRDefault="00C049C7"/>
    <w:p w:rsidR="00C049C7" w:rsidRDefault="00C049C7"/>
    <w:p w:rsidR="00C049C7" w:rsidRDefault="00C049C7" w:rsidP="00C049C7">
      <w:pPr>
        <w:jc w:val="center"/>
      </w:pPr>
      <w:r w:rsidRPr="00C049C7">
        <w:rPr>
          <w:noProof/>
          <w:lang w:eastAsia="hu-HU"/>
        </w:rPr>
        <w:lastRenderedPageBreak/>
        <w:drawing>
          <wp:inline distT="0" distB="0" distL="0" distR="0" wp14:anchorId="4A375667" wp14:editId="57F82BAF">
            <wp:extent cx="4153480" cy="292458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C7" w:rsidRDefault="00C049C7"/>
    <w:p w:rsidR="00C049C7" w:rsidRDefault="00C049C7">
      <w:r>
        <w:t>DHT11 páratartalom és hőmérsékletmérő szenzor</w:t>
      </w:r>
    </w:p>
    <w:p w:rsidR="00C049C7" w:rsidRDefault="00C049C7"/>
    <w:p w:rsidR="00C049C7" w:rsidRDefault="00C049C7" w:rsidP="00C049C7">
      <w:pPr>
        <w:pStyle w:val="Listaszerbekezds"/>
        <w:numPr>
          <w:ilvl w:val="0"/>
          <w:numId w:val="1"/>
        </w:numPr>
      </w:pPr>
      <w:r>
        <w:t>Fejlesztőkörnyezet kialakítása</w:t>
      </w:r>
    </w:p>
    <w:p w:rsidR="00C049C7" w:rsidRDefault="00C049C7" w:rsidP="00C049C7"/>
    <w:p w:rsidR="00C049C7" w:rsidRDefault="00C049C7" w:rsidP="00C049C7"/>
    <w:p w:rsidR="00C049C7" w:rsidRDefault="00C049C7" w:rsidP="00C049C7">
      <w:r>
        <w:t xml:space="preserve">Első lépésként az </w:t>
      </w:r>
      <w:proofErr w:type="spellStart"/>
      <w:r>
        <w:t>Arduino</w:t>
      </w:r>
      <w:proofErr w:type="spellEnd"/>
      <w:r>
        <w:t xml:space="preserve"> IDE fejlesztőkörnyezetet kell letöltenünk.</w:t>
      </w:r>
    </w:p>
    <w:p w:rsidR="00C049C7" w:rsidRDefault="00C049C7" w:rsidP="00C049C7"/>
    <w:p w:rsidR="00C049C7" w:rsidRDefault="00C049C7">
      <w:r>
        <w:t xml:space="preserve">Letöltőlink: </w:t>
      </w:r>
      <w:hyperlink r:id="rId7" w:history="1">
        <w:r>
          <w:rPr>
            <w:rStyle w:val="Hiperhivatkozs"/>
          </w:rPr>
          <w:t xml:space="preserve">Software | </w:t>
        </w:r>
        <w:proofErr w:type="spellStart"/>
        <w:r>
          <w:rPr>
            <w:rStyle w:val="Hiperhivatkozs"/>
          </w:rPr>
          <w:t>Arduino</w:t>
        </w:r>
        <w:proofErr w:type="spellEnd"/>
      </w:hyperlink>
    </w:p>
    <w:p w:rsidR="00C049C7" w:rsidRDefault="00C049C7"/>
    <w:p w:rsidR="00C049C7" w:rsidRDefault="00C049C7" w:rsidP="00C049C7">
      <w:r>
        <w:t xml:space="preserve">Következő lépésként hozzá fogunk adni egy csomó új lapot az </w:t>
      </w:r>
      <w:proofErr w:type="spellStart"/>
      <w:r>
        <w:t>Arduino</w:t>
      </w:r>
      <w:proofErr w:type="spellEnd"/>
      <w:r>
        <w:t xml:space="preserve"> IDE lapkezelőjéhez, mivel a </w:t>
      </w:r>
      <w:proofErr w:type="spellStart"/>
      <w:r>
        <w:t>Wemos</w:t>
      </w:r>
      <w:proofErr w:type="spellEnd"/>
      <w:r>
        <w:t xml:space="preserve"> alapértelmezés szerint nincs benne. Az </w:t>
      </w:r>
      <w:proofErr w:type="spellStart"/>
      <w:r>
        <w:t>Arduino</w:t>
      </w:r>
      <w:proofErr w:type="spellEnd"/>
      <w:r>
        <w:t xml:space="preserve"> IDE-</w:t>
      </w:r>
      <w:proofErr w:type="spellStart"/>
      <w:r>
        <w:t>ben</w:t>
      </w:r>
      <w:proofErr w:type="spellEnd"/>
      <w:r>
        <w:t xml:space="preserve"> menjünk a </w:t>
      </w:r>
      <w:proofErr w:type="gramStart"/>
      <w:r>
        <w:t>File &gt;</w:t>
      </w:r>
      <w:proofErr w:type="gramEnd"/>
      <w:r>
        <w:t xml:space="preserve"> </w:t>
      </w:r>
      <w:proofErr w:type="spellStart"/>
      <w:r>
        <w:t>Preferences</w:t>
      </w:r>
      <w:proofErr w:type="spellEnd"/>
      <w:r>
        <w:t xml:space="preserve">  menüpontra. Egy ablak fog felugrani, és az alján van egy mező, aminek a neve '</w:t>
      </w:r>
      <w:proofErr w:type="spellStart"/>
      <w:r w:rsidRPr="00C049C7">
        <w:t>Additional</w:t>
      </w:r>
      <w:proofErr w:type="spellEnd"/>
      <w:r w:rsidRPr="00C049C7">
        <w:t xml:space="preserve"> </w:t>
      </w:r>
      <w:proofErr w:type="spellStart"/>
      <w:r w:rsidRPr="00C049C7">
        <w:t>Boards</w:t>
      </w:r>
      <w:proofErr w:type="spellEnd"/>
      <w:r w:rsidRPr="00C049C7">
        <w:t xml:space="preserve"> Manager </w:t>
      </w:r>
      <w:proofErr w:type="spellStart"/>
      <w:r w:rsidRPr="00C049C7">
        <w:t>URLs</w:t>
      </w:r>
      <w:proofErr w:type="spellEnd"/>
      <w:r>
        <w:t>. Egyszerűen másoljuk be a következőket a mezőbe, majd nyomjuk meg az OK gombot:</w:t>
      </w:r>
    </w:p>
    <w:p w:rsidR="00C049C7" w:rsidRDefault="00B87DE4">
      <w:hyperlink r:id="rId8" w:history="1">
        <w:r w:rsidR="00C049C7" w:rsidRPr="00C71029">
          <w:rPr>
            <w:rStyle w:val="Hiperhivatkozs"/>
          </w:rPr>
          <w:t>http://arduino.esp8266.com/stable/package_esp8266com_index.json</w:t>
        </w:r>
      </w:hyperlink>
    </w:p>
    <w:p w:rsidR="00C049C7" w:rsidRDefault="008700EF">
      <w:r w:rsidRPr="008700EF">
        <w:lastRenderedPageBreak/>
        <w:drawing>
          <wp:inline distT="0" distB="0" distL="0" distR="0" wp14:anchorId="7CD5C8FB" wp14:editId="5447E6C2">
            <wp:extent cx="5760720" cy="42094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FA" w:rsidRDefault="00DE1EFA" w:rsidP="00DE1EFA"/>
    <w:p w:rsidR="00DE1EFA" w:rsidRDefault="00DE1EFA" w:rsidP="00DE1EFA"/>
    <w:p w:rsidR="00DE1EFA" w:rsidRDefault="00DE1EFA" w:rsidP="00DE1EFA"/>
    <w:p w:rsidR="00DE1EFA" w:rsidRDefault="00DE1EFA" w:rsidP="00DE1EFA">
      <w:r>
        <w:t xml:space="preserve">Most telepítenünk kell a </w:t>
      </w:r>
      <w:proofErr w:type="spellStart"/>
      <w:r>
        <w:t>Wemos</w:t>
      </w:r>
      <w:proofErr w:type="spellEnd"/>
      <w:r>
        <w:t xml:space="preserve"> könyvtárat.</w:t>
      </w:r>
    </w:p>
    <w:p w:rsidR="00DE1EFA" w:rsidRDefault="00DE1EFA" w:rsidP="00DE1EFA">
      <w:r>
        <w:t xml:space="preserve">Menjünk a </w:t>
      </w:r>
      <w:proofErr w:type="spellStart"/>
      <w:proofErr w:type="gramStart"/>
      <w:r>
        <w:t>Sketch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&gt;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menüpontba, majd a keresőmezőbe írjuk be az 'ESP8266 Platform' szót.</w:t>
      </w:r>
    </w:p>
    <w:p w:rsidR="00C049C7" w:rsidRDefault="00DE1EFA" w:rsidP="00DE1EFA">
      <w:r>
        <w:t xml:space="preserve">Az 'ESP8266 </w:t>
      </w:r>
      <w:proofErr w:type="spellStart"/>
      <w:r>
        <w:t>Microgear</w:t>
      </w:r>
      <w:proofErr w:type="spellEnd"/>
      <w:r>
        <w:t>' nevű könyvtárat szeretnénk telepíteni.</w:t>
      </w:r>
    </w:p>
    <w:p w:rsidR="00C049C7" w:rsidRDefault="008700EF" w:rsidP="008700EF">
      <w:pPr>
        <w:jc w:val="center"/>
      </w:pPr>
      <w:r w:rsidRPr="008700EF">
        <w:lastRenderedPageBreak/>
        <w:drawing>
          <wp:inline distT="0" distB="0" distL="0" distR="0" wp14:anchorId="6B076B37" wp14:editId="711C2275">
            <wp:extent cx="2114845" cy="407726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FA" w:rsidRDefault="00DE1EFA"/>
    <w:p w:rsidR="008700EF" w:rsidRDefault="008700EF">
      <w:r>
        <w:t xml:space="preserve">Ezután a </w:t>
      </w:r>
      <w:proofErr w:type="spellStart"/>
      <w:r>
        <w:t>Library</w:t>
      </w:r>
      <w:proofErr w:type="spellEnd"/>
      <w:r>
        <w:t xml:space="preserve"> Managerben még telepítenünk kell a DHT11 hőmérséklet és páratartalom mérő szenzor könyvtárát.</w:t>
      </w:r>
    </w:p>
    <w:p w:rsidR="008700EF" w:rsidRDefault="008700EF"/>
    <w:p w:rsidR="008700EF" w:rsidRDefault="008700EF" w:rsidP="008700EF">
      <w:pPr>
        <w:jc w:val="center"/>
      </w:pPr>
      <w:r w:rsidRPr="008700EF">
        <w:drawing>
          <wp:inline distT="0" distB="0" distL="0" distR="0" wp14:anchorId="624D838D" wp14:editId="7ADCE62F">
            <wp:extent cx="2095792" cy="3191320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EF" w:rsidRDefault="008700EF"/>
    <w:p w:rsidR="00DE1EFA" w:rsidRDefault="00DE1EFA" w:rsidP="00DE1EFA">
      <w:r>
        <w:lastRenderedPageBreak/>
        <w:t xml:space="preserve">Ezután telepítjük a kártyákat, hogy azok megjelenjenek az eszközök menüben az </w:t>
      </w:r>
      <w:proofErr w:type="spellStart"/>
      <w:r>
        <w:t>Arduinók</w:t>
      </w:r>
      <w:proofErr w:type="spellEnd"/>
      <w:r>
        <w:t xml:space="preserve"> stb. mellett.</w:t>
      </w:r>
    </w:p>
    <w:p w:rsidR="00DE1EFA" w:rsidRDefault="00DE1EFA" w:rsidP="00DE1EFA"/>
    <w:p w:rsidR="00DE1EFA" w:rsidRDefault="00DE1EFA" w:rsidP="00DE1EFA">
      <w:r>
        <w:t xml:space="preserve">Menjünk a </w:t>
      </w:r>
      <w:proofErr w:type="spellStart"/>
      <w:proofErr w:type="gramStart"/>
      <w:r>
        <w:t>Tools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Board</w:t>
      </w:r>
      <w:proofErr w:type="spellEnd"/>
      <w:r>
        <w:t xml:space="preserve"> &gt; </w:t>
      </w:r>
      <w:proofErr w:type="spellStart"/>
      <w:r>
        <w:t>Boards</w:t>
      </w:r>
      <w:proofErr w:type="spellEnd"/>
      <w:r>
        <w:t xml:space="preserve"> Manager menüpontra, majd keressük meg az 'ESP8266' nevet.</w:t>
      </w:r>
    </w:p>
    <w:p w:rsidR="00DE1EFA" w:rsidRDefault="00DE1EFA" w:rsidP="00DE1EFA"/>
    <w:p w:rsidR="008700EF" w:rsidRDefault="008700EF" w:rsidP="00DE1EFA"/>
    <w:p w:rsidR="008700EF" w:rsidRDefault="008700EF" w:rsidP="00DE1EFA"/>
    <w:p w:rsidR="00C049C7" w:rsidRDefault="00DE1EFA" w:rsidP="00DE1EFA">
      <w:r>
        <w:t>Telepítsük az ESP8266 opciót (ennek kell lennie az egyetlennek):</w:t>
      </w:r>
    </w:p>
    <w:p w:rsidR="00DE1EFA" w:rsidRDefault="00DE1EFA" w:rsidP="00DE1EFA"/>
    <w:p w:rsidR="00C049C7" w:rsidRDefault="008700EF" w:rsidP="008700EF">
      <w:pPr>
        <w:jc w:val="center"/>
      </w:pPr>
      <w:r w:rsidRPr="008700EF">
        <w:drawing>
          <wp:inline distT="0" distB="0" distL="0" distR="0" wp14:anchorId="2F50209B" wp14:editId="029C523B">
            <wp:extent cx="2086266" cy="6106377"/>
            <wp:effectExtent l="0" t="0" r="9525" b="889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EF" w:rsidRDefault="008700EF" w:rsidP="008700EF">
      <w:pPr>
        <w:jc w:val="center"/>
      </w:pPr>
    </w:p>
    <w:p w:rsidR="00DE1EFA" w:rsidRDefault="00DE1EFA" w:rsidP="00DE1EFA">
      <w:r>
        <w:lastRenderedPageBreak/>
        <w:t xml:space="preserve">Csatlakoztassuk a </w:t>
      </w:r>
      <w:proofErr w:type="spellStart"/>
      <w:r>
        <w:t>Wemos</w:t>
      </w:r>
      <w:proofErr w:type="spellEnd"/>
      <w:r>
        <w:t>-t a PC USB-</w:t>
      </w:r>
      <w:proofErr w:type="spellStart"/>
      <w:r>
        <w:t>portjához</w:t>
      </w:r>
      <w:proofErr w:type="spellEnd"/>
      <w:r>
        <w:t>.</w:t>
      </w:r>
    </w:p>
    <w:p w:rsidR="00737631" w:rsidRDefault="00DE1EFA" w:rsidP="00DE1EFA">
      <w:r>
        <w:t xml:space="preserve">Most meg kell mondanunk az </w:t>
      </w:r>
      <w:proofErr w:type="spellStart"/>
      <w:r>
        <w:t>Arduino</w:t>
      </w:r>
      <w:proofErr w:type="spellEnd"/>
      <w:r>
        <w:t xml:space="preserve"> IDE-</w:t>
      </w:r>
      <w:proofErr w:type="spellStart"/>
      <w:r>
        <w:t>nek</w:t>
      </w:r>
      <w:proofErr w:type="spellEnd"/>
      <w:r>
        <w:t>, hogy melyik lapot használjuk. V</w:t>
      </w:r>
      <w:r w:rsidR="00737631">
        <w:t xml:space="preserve">álasszuk a </w:t>
      </w:r>
      <w:proofErr w:type="spellStart"/>
      <w:proofErr w:type="gramStart"/>
      <w:r w:rsidR="00737631">
        <w:t>Tools</w:t>
      </w:r>
      <w:proofErr w:type="spellEnd"/>
      <w:r w:rsidR="00737631">
        <w:t xml:space="preserve"> &gt;</w:t>
      </w:r>
      <w:proofErr w:type="gramEnd"/>
      <w:r w:rsidR="00737631">
        <w:t xml:space="preserve"> </w:t>
      </w:r>
      <w:proofErr w:type="spellStart"/>
      <w:r w:rsidR="00737631">
        <w:t>Boards</w:t>
      </w:r>
      <w:proofErr w:type="spellEnd"/>
      <w:r w:rsidR="00737631">
        <w:t xml:space="preserve"> &gt; LOLI</w:t>
      </w:r>
      <w:r>
        <w:t>N(</w:t>
      </w:r>
      <w:proofErr w:type="spellStart"/>
      <w:r>
        <w:t>WeMos</w:t>
      </w:r>
      <w:proofErr w:type="spellEnd"/>
      <w:r>
        <w:t xml:space="preserve"> D1 R2 &amp; Mini) menüpontot. Illetve a </w:t>
      </w:r>
      <w:proofErr w:type="spellStart"/>
      <w:r>
        <w:t>Tools</w:t>
      </w:r>
      <w:proofErr w:type="spellEnd"/>
      <w:r>
        <w:t xml:space="preserve"> &gt; Port menüpontban, válasszuk ki azt a </w:t>
      </w:r>
      <w:proofErr w:type="spellStart"/>
      <w:proofErr w:type="gramStart"/>
      <w:r>
        <w:t>portot</w:t>
      </w:r>
      <w:proofErr w:type="spellEnd"/>
      <w:proofErr w:type="gramEnd"/>
      <w:r>
        <w:t xml:space="preserve"> amelyiken az eszköz csatlakoztatva lett. </w:t>
      </w:r>
    </w:p>
    <w:p w:rsidR="00C049C7" w:rsidRDefault="00DE1EFA" w:rsidP="00DE1EFA">
      <w:r>
        <w:t>Ha mindent jól csináltunk</w:t>
      </w:r>
      <w:r w:rsidR="008700EF">
        <w:t>,</w:t>
      </w:r>
      <w:r>
        <w:t xml:space="preserve"> akkor a jobb alsó sarokban meg fog jelenni a kártya neve, illetve hogy csatlakozva vagyunk-e.</w:t>
      </w:r>
    </w:p>
    <w:p w:rsidR="00DE1EFA" w:rsidRDefault="00DE1EFA" w:rsidP="00DE1EFA"/>
    <w:p w:rsidR="00DE1EFA" w:rsidRDefault="00DE1EFA" w:rsidP="00DE1EFA"/>
    <w:p w:rsidR="00C049C7" w:rsidRDefault="008700EF">
      <w:r w:rsidRPr="008700EF">
        <w:drawing>
          <wp:inline distT="0" distB="0" distL="0" distR="0" wp14:anchorId="65242D4B" wp14:editId="1B8C8CB7">
            <wp:extent cx="6101458" cy="32861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076" cy="32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C7" w:rsidRDefault="00C049C7"/>
    <w:p w:rsidR="00C049C7" w:rsidRDefault="00C049C7"/>
    <w:p w:rsidR="00C049C7" w:rsidRDefault="00C049C7"/>
    <w:p w:rsidR="008700EF" w:rsidRDefault="008700EF"/>
    <w:p w:rsidR="008700EF" w:rsidRDefault="008700EF"/>
    <w:p w:rsidR="008700EF" w:rsidRDefault="008700EF"/>
    <w:p w:rsidR="008700EF" w:rsidRDefault="008700EF"/>
    <w:p w:rsidR="008700EF" w:rsidRDefault="008700EF"/>
    <w:p w:rsidR="008700EF" w:rsidRDefault="008700EF"/>
    <w:p w:rsidR="008700EF" w:rsidRDefault="008700EF"/>
    <w:p w:rsidR="008700EF" w:rsidRDefault="008700EF"/>
    <w:p w:rsidR="008700EF" w:rsidRDefault="008700EF"/>
    <w:p w:rsidR="008700EF" w:rsidRDefault="008700EF" w:rsidP="008700EF">
      <w:pPr>
        <w:pStyle w:val="Listaszerbekezds"/>
        <w:numPr>
          <w:ilvl w:val="0"/>
          <w:numId w:val="1"/>
        </w:numPr>
      </w:pPr>
      <w:proofErr w:type="spellStart"/>
      <w:r>
        <w:lastRenderedPageBreak/>
        <w:t>AskSesnsors</w:t>
      </w:r>
      <w:proofErr w:type="spellEnd"/>
      <w:r>
        <w:t xml:space="preserve"> profil létrehozása</w:t>
      </w:r>
    </w:p>
    <w:p w:rsidR="008700EF" w:rsidRDefault="008700EF" w:rsidP="008700EF"/>
    <w:p w:rsidR="008700EF" w:rsidRDefault="008700EF" w:rsidP="008700EF">
      <w:r>
        <w:t xml:space="preserve">Ha még nem rendelkezünk </w:t>
      </w:r>
      <w:proofErr w:type="spellStart"/>
      <w:r>
        <w:t>AskSernsors</w:t>
      </w:r>
      <w:proofErr w:type="spellEnd"/>
      <w:r>
        <w:t xml:space="preserve"> profillal, abban az esetben létre kell hoznunk egyet. Ehhez látogassuk meg a következő weboldalt: </w:t>
      </w:r>
    </w:p>
    <w:p w:rsidR="008700EF" w:rsidRDefault="008700EF" w:rsidP="008700EF">
      <w:hyperlink r:id="rId14" w:history="1">
        <w:proofErr w:type="spellStart"/>
        <w:r>
          <w:rPr>
            <w:rStyle w:val="Hiperhivatkozs"/>
          </w:rPr>
          <w:t>AskSensors</w:t>
        </w:r>
        <w:proofErr w:type="spellEnd"/>
        <w:r>
          <w:rPr>
            <w:rStyle w:val="Hiperhivatkozs"/>
          </w:rPr>
          <w:t xml:space="preserve"> | </w:t>
        </w:r>
        <w:proofErr w:type="spellStart"/>
        <w:r>
          <w:rPr>
            <w:rStyle w:val="Hiperhivatkozs"/>
          </w:rPr>
          <w:t>My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Workspace</w:t>
        </w:r>
        <w:proofErr w:type="spellEnd"/>
      </w:hyperlink>
    </w:p>
    <w:p w:rsidR="008700EF" w:rsidRDefault="008700EF" w:rsidP="008700EF">
      <w:r>
        <w:t xml:space="preserve">Miután beregisztráltunk és bejelentkeztünk a weboldalra, kattintsunk a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menüelemre.</w:t>
      </w:r>
    </w:p>
    <w:p w:rsidR="008700EF" w:rsidRDefault="008700EF" w:rsidP="008700EF"/>
    <w:p w:rsidR="008700EF" w:rsidRDefault="008700EF" w:rsidP="008700EF">
      <w:pPr>
        <w:jc w:val="center"/>
      </w:pPr>
      <w:r w:rsidRPr="008700EF">
        <w:drawing>
          <wp:inline distT="0" distB="0" distL="0" distR="0" wp14:anchorId="00697C50" wp14:editId="7E5623EA">
            <wp:extent cx="5115639" cy="1619476"/>
            <wp:effectExtent l="0" t="0" r="889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EF" w:rsidRDefault="008700EF" w:rsidP="008700EF">
      <w:pPr>
        <w:jc w:val="center"/>
      </w:pPr>
    </w:p>
    <w:p w:rsidR="008700EF" w:rsidRDefault="008700EF" w:rsidP="008700EF">
      <w:r>
        <w:t xml:space="preserve">Itt a betöltött oldalon </w:t>
      </w:r>
      <w:r w:rsidR="00AC021F">
        <w:t xml:space="preserve">megjelennek a hozzáadott </w:t>
      </w:r>
      <w:proofErr w:type="spellStart"/>
      <w:r w:rsidR="00AC021F">
        <w:t>sensorok</w:t>
      </w:r>
      <w:proofErr w:type="spellEnd"/>
      <w:r w:rsidR="00AC021F">
        <w:t xml:space="preserve">. Most adjunk hozzá egy új </w:t>
      </w:r>
      <w:proofErr w:type="spellStart"/>
      <w:r w:rsidR="00AC021F">
        <w:t>sensort</w:t>
      </w:r>
      <w:proofErr w:type="spellEnd"/>
      <w:r w:rsidR="00AC021F">
        <w:t xml:space="preserve">. Kattintsunk a New </w:t>
      </w:r>
      <w:proofErr w:type="spellStart"/>
      <w:r w:rsidR="00AC021F">
        <w:t>Sensor</w:t>
      </w:r>
      <w:proofErr w:type="spellEnd"/>
      <w:r w:rsidR="00AC021F">
        <w:t xml:space="preserve"> gombra.</w:t>
      </w:r>
    </w:p>
    <w:p w:rsidR="00AC021F" w:rsidRDefault="00AC021F" w:rsidP="00AC021F">
      <w:pPr>
        <w:jc w:val="center"/>
      </w:pPr>
      <w:r w:rsidRPr="00AC021F">
        <w:drawing>
          <wp:inline distT="0" distB="0" distL="0" distR="0" wp14:anchorId="759D3E68" wp14:editId="6244F76F">
            <wp:extent cx="1524213" cy="562053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>
      <w:pPr>
        <w:jc w:val="center"/>
      </w:pPr>
    </w:p>
    <w:p w:rsidR="00AC021F" w:rsidRDefault="00AC021F" w:rsidP="00AC021F">
      <w:r>
        <w:t xml:space="preserve">A betöltött </w:t>
      </w:r>
      <w:proofErr w:type="spellStart"/>
      <w:r>
        <w:t>formon</w:t>
      </w:r>
      <w:proofErr w:type="spellEnd"/>
      <w:r>
        <w:t xml:space="preserve"> adjunk a </w:t>
      </w:r>
      <w:proofErr w:type="spellStart"/>
      <w:r>
        <w:t>sensornak</w:t>
      </w:r>
      <w:proofErr w:type="spellEnd"/>
      <w:r>
        <w:t xml:space="preserve"> egy nevet, illetve annyi modult adjunk meg, amennyit szeretnénk nyomon követni illetve diagramot szeretnénk készíteni belőle. Ebben az esetben 2 modulra lesz szükségünk a páratartalomnak és a hőmérsékletnek. Ha ezzel megvagyunk, kattintsunk a </w:t>
      </w:r>
      <w:proofErr w:type="spellStart"/>
      <w:r>
        <w:t>Save</w:t>
      </w:r>
      <w:proofErr w:type="spellEnd"/>
      <w:r>
        <w:t xml:space="preserve"> gombra.</w:t>
      </w:r>
    </w:p>
    <w:p w:rsidR="00AC021F" w:rsidRDefault="00AC021F" w:rsidP="00AC021F"/>
    <w:p w:rsidR="00AC021F" w:rsidRDefault="00AC021F" w:rsidP="00AC021F">
      <w:pPr>
        <w:jc w:val="center"/>
      </w:pPr>
      <w:r w:rsidRPr="00AC021F">
        <w:lastRenderedPageBreak/>
        <w:drawing>
          <wp:inline distT="0" distB="0" distL="0" distR="0" wp14:anchorId="027D1685" wp14:editId="1F0AC676">
            <wp:extent cx="6325383" cy="27813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7362" cy="278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>
      <w:r>
        <w:t xml:space="preserve">A megjelenő táblázatban látni fogjuk a létrehozott </w:t>
      </w:r>
      <w:proofErr w:type="spellStart"/>
      <w:r>
        <w:t>sensort</w:t>
      </w:r>
      <w:proofErr w:type="spellEnd"/>
      <w:r>
        <w:t xml:space="preserve">. Ezután kattintsunk a táblázatban a </w:t>
      </w:r>
      <w:proofErr w:type="spellStart"/>
      <w:r>
        <w:t>Visualize</w:t>
      </w:r>
      <w:proofErr w:type="spellEnd"/>
      <w:r>
        <w:t xml:space="preserve"> gombra.</w:t>
      </w:r>
    </w:p>
    <w:p w:rsidR="00AC021F" w:rsidRDefault="00AC021F" w:rsidP="00AC021F"/>
    <w:p w:rsidR="00AC021F" w:rsidRDefault="00AC021F" w:rsidP="00AC021F">
      <w:pPr>
        <w:jc w:val="center"/>
      </w:pPr>
      <w:r w:rsidRPr="00AC021F">
        <w:drawing>
          <wp:inline distT="0" distB="0" distL="0" distR="0" wp14:anchorId="7947B5C7" wp14:editId="07B71042">
            <wp:extent cx="5760720" cy="106934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>
      <w:pPr>
        <w:jc w:val="center"/>
      </w:pPr>
    </w:p>
    <w:p w:rsidR="00AC021F" w:rsidRDefault="00AC021F" w:rsidP="00AC021F">
      <w:r>
        <w:t xml:space="preserve">Majd a </w:t>
      </w:r>
      <w:proofErr w:type="spellStart"/>
      <w:r>
        <w:t>Modules</w:t>
      </w:r>
      <w:proofErr w:type="spellEnd"/>
      <w:r>
        <w:t xml:space="preserve"> fülre:</w:t>
      </w:r>
    </w:p>
    <w:p w:rsidR="00AC021F" w:rsidRDefault="00AC021F" w:rsidP="00AC021F">
      <w:pPr>
        <w:jc w:val="center"/>
      </w:pPr>
      <w:r w:rsidRPr="00AC021F">
        <w:drawing>
          <wp:inline distT="0" distB="0" distL="0" distR="0" wp14:anchorId="5ED7AB72" wp14:editId="2F26A134">
            <wp:extent cx="2791215" cy="743054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>
      <w:r>
        <w:t xml:space="preserve">A betöltött táblázatban látjuk a korábban hozzáadott modulokat. Mind a 2 modul előtt vannak </w:t>
      </w:r>
      <w:proofErr w:type="gramStart"/>
      <w:r>
        <w:t>gombok</w:t>
      </w:r>
      <w:proofErr w:type="gramEnd"/>
      <w:r>
        <w:t xml:space="preserve"> amelyekkel műveleteket hajthatunk végre. </w:t>
      </w:r>
      <w:proofErr w:type="gramStart"/>
      <w:r>
        <w:t>Kattintsunk</w:t>
      </w:r>
      <w:proofErr w:type="gramEnd"/>
      <w:r>
        <w:t xml:space="preserve"> az Add </w:t>
      </w:r>
      <w:proofErr w:type="spellStart"/>
      <w:r>
        <w:t>graph</w:t>
      </w:r>
      <w:proofErr w:type="spellEnd"/>
      <w:r>
        <w:t xml:space="preserve"> gombra, ugyanis ezeken fognak megjelenni a szoftvertől kapott adatok grafikonokon.</w:t>
      </w:r>
    </w:p>
    <w:p w:rsidR="00AC021F" w:rsidRDefault="00AC021F" w:rsidP="00AC021F"/>
    <w:p w:rsidR="00AC021F" w:rsidRDefault="00AC021F" w:rsidP="00AC021F">
      <w:r w:rsidRPr="00AC021F">
        <w:drawing>
          <wp:inline distT="0" distB="0" distL="0" distR="0" wp14:anchorId="4F69ADF3" wp14:editId="540BDC44">
            <wp:extent cx="5760720" cy="69151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/>
    <w:p w:rsidR="00AC021F" w:rsidRDefault="00AC021F" w:rsidP="00AC021F"/>
    <w:p w:rsidR="00AC021F" w:rsidRDefault="00AC021F" w:rsidP="00AC021F"/>
    <w:p w:rsidR="00AC021F" w:rsidRDefault="00AC021F" w:rsidP="00AC021F">
      <w:pPr>
        <w:pStyle w:val="Listaszerbekezds"/>
        <w:numPr>
          <w:ilvl w:val="0"/>
          <w:numId w:val="1"/>
        </w:numPr>
      </w:pPr>
      <w:r>
        <w:lastRenderedPageBreak/>
        <w:t>Szoftver elkészítése</w:t>
      </w:r>
    </w:p>
    <w:p w:rsidR="00AC021F" w:rsidRDefault="00AC021F" w:rsidP="00AC021F">
      <w:bookmarkStart w:id="0" w:name="_GoBack"/>
      <w:bookmarkEnd w:id="0"/>
    </w:p>
    <w:p w:rsidR="00AC021F" w:rsidRDefault="00AC021F" w:rsidP="00AC021F">
      <w:r>
        <w:t>Ezután az a feladatunk, hogy a szof</w:t>
      </w:r>
      <w:r w:rsidR="00B87DE4">
        <w:t>t</w:t>
      </w:r>
      <w:r>
        <w:t>vert elkészítsük. Mellékletben található egy szoftvert</w:t>
      </w:r>
      <w:r w:rsidR="00B87DE4">
        <w:t>,</w:t>
      </w:r>
      <w:r>
        <w:t xml:space="preserve"> amelyet elkészítettem.</w:t>
      </w:r>
    </w:p>
    <w:p w:rsidR="00AC021F" w:rsidRDefault="00AC021F" w:rsidP="00AC021F"/>
    <w:p w:rsidR="00AC021F" w:rsidRDefault="00AC021F" w:rsidP="00AC021F">
      <w:r>
        <w:t>Szoftver működés közben:</w:t>
      </w:r>
    </w:p>
    <w:p w:rsidR="00AC021F" w:rsidRDefault="00AC021F" w:rsidP="00AC021F"/>
    <w:p w:rsidR="00AC021F" w:rsidRDefault="00AC021F" w:rsidP="00AC021F">
      <w:r w:rsidRPr="00AC021F">
        <w:drawing>
          <wp:inline distT="0" distB="0" distL="0" distR="0" wp14:anchorId="41697FCF" wp14:editId="3439B9A1">
            <wp:extent cx="5760720" cy="290131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/>
    <w:p w:rsidR="00AC021F" w:rsidRDefault="00AC021F" w:rsidP="00AC021F">
      <w:r>
        <w:t>Grafikonokon megjelenő adatok:</w:t>
      </w:r>
    </w:p>
    <w:p w:rsidR="00AC021F" w:rsidRDefault="00AC021F" w:rsidP="00AC021F"/>
    <w:p w:rsidR="00AC021F" w:rsidRDefault="00AC021F" w:rsidP="00AC021F">
      <w:r w:rsidRPr="00AC021F">
        <w:drawing>
          <wp:inline distT="0" distB="0" distL="0" distR="0" wp14:anchorId="041A1934" wp14:editId="697CC3C3">
            <wp:extent cx="5953125" cy="2933253"/>
            <wp:effectExtent l="0" t="0" r="0" b="6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0070" cy="29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F" w:rsidRDefault="00AC021F" w:rsidP="00AC021F">
      <w:pPr>
        <w:pStyle w:val="Listaszerbekezds"/>
        <w:numPr>
          <w:ilvl w:val="0"/>
          <w:numId w:val="1"/>
        </w:numPr>
      </w:pPr>
      <w:r>
        <w:lastRenderedPageBreak/>
        <w:t>Összegzés</w:t>
      </w:r>
    </w:p>
    <w:p w:rsidR="00AC021F" w:rsidRDefault="00AC021F" w:rsidP="00AC021F"/>
    <w:p w:rsidR="00AC021F" w:rsidRDefault="00B87DE4" w:rsidP="00AC021F">
      <w:r>
        <w:t xml:space="preserve">A fejlesztőkártyával gyakorolni/tanulni hasznos, viszont igényel egy kis tudást illetve kiegészítőkkel való felszerelkezést, ugyanis a modulokat össze kell forrasztani a fejlesztőkártyával. Nekem és ismerőseim körében sem volt meg ez az </w:t>
      </w:r>
      <w:proofErr w:type="gramStart"/>
      <w:r>
        <w:t>eszköz</w:t>
      </w:r>
      <w:proofErr w:type="gramEnd"/>
      <w:r>
        <w:t xml:space="preserve"> amivel forrasztani lehetett volna, így amatőr módszerrel összezártam a hozzá járó tűket, így működésre tudtam bírni, viszont instabil a működése. Ez látszik is a program futása közbeni képen, ahol elég sok a sikertelen mérés, illetve, hogy mennyire szórtan tudta küldeni az adatokat az </w:t>
      </w:r>
      <w:proofErr w:type="spellStart"/>
      <w:r>
        <w:t>AskSensors</w:t>
      </w:r>
      <w:proofErr w:type="spellEnd"/>
      <w:r>
        <w:t xml:space="preserve"> weboldalnak. </w:t>
      </w:r>
    </w:p>
    <w:sectPr w:rsidR="00AC0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1D6E"/>
    <w:multiLevelType w:val="hybridMultilevel"/>
    <w:tmpl w:val="0E4CE1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9E"/>
    <w:rsid w:val="001160FE"/>
    <w:rsid w:val="00737631"/>
    <w:rsid w:val="008700EF"/>
    <w:rsid w:val="00A4539E"/>
    <w:rsid w:val="00AC021F"/>
    <w:rsid w:val="00B87DE4"/>
    <w:rsid w:val="00C049C7"/>
    <w:rsid w:val="00CD7A99"/>
    <w:rsid w:val="00D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1195"/>
  <w15:chartTrackingRefBased/>
  <w15:docId w15:val="{F3550E90-C88F-4FDE-B8C6-FA81B018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49C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04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esp8266.com/stable/package_esp8266com_index.js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rduino.cc/en/softwar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sksensors.com/home.html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498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Gliba Zoltán</dc:creator>
  <cp:keywords/>
  <dc:description/>
  <cp:lastModifiedBy>Gliba Zoltán</cp:lastModifiedBy>
  <cp:revision>3</cp:revision>
  <dcterms:created xsi:type="dcterms:W3CDTF">2022-12-05T22:34:00Z</dcterms:created>
  <dcterms:modified xsi:type="dcterms:W3CDTF">2022-12-06T21:46:00Z</dcterms:modified>
</cp:coreProperties>
</file>