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2E339" w14:textId="1A249D13" w:rsidR="00F87BA2" w:rsidRDefault="00BD328B" w:rsidP="00D37AFD">
      <w:pPr>
        <w:pStyle w:val="1"/>
      </w:pPr>
      <w:r>
        <w:rPr>
          <w:rFonts w:hint="eastAsia"/>
        </w:rPr>
        <w:t>碰撞关系</w:t>
      </w:r>
      <w:r w:rsidR="000D61E1">
        <w:rPr>
          <w:rFonts w:hint="eastAsia"/>
        </w:rPr>
        <w:t>可视化</w:t>
      </w:r>
      <w:r>
        <w:rPr>
          <w:rFonts w:hint="eastAsia"/>
        </w:rPr>
        <w:t>编辑器中：</w:t>
      </w:r>
    </w:p>
    <w:p w14:paraId="7B34E409" w14:textId="77777777" w:rsidR="00D37AFD" w:rsidRPr="00D37AFD" w:rsidRDefault="00BD328B" w:rsidP="00D37AFD">
      <w:pPr>
        <w:pStyle w:val="2"/>
        <w:rPr>
          <w:rStyle w:val="a3"/>
          <w:b/>
          <w:bCs/>
        </w:rPr>
      </w:pPr>
      <w:r w:rsidRPr="00D37AFD">
        <w:rPr>
          <w:rStyle w:val="a3"/>
          <w:b/>
          <w:bCs/>
        </w:rPr>
        <w:t>英雄碰撞数据结点</w:t>
      </w:r>
      <w:r w:rsidRPr="00D37AFD">
        <w:rPr>
          <w:rStyle w:val="a3"/>
          <w:rFonts w:hint="eastAsia"/>
          <w:b/>
          <w:bCs/>
        </w:rPr>
        <w:t>I</w:t>
      </w:r>
      <w:r w:rsidRPr="00D37AFD">
        <w:rPr>
          <w:rStyle w:val="a3"/>
          <w:b/>
          <w:bCs/>
        </w:rPr>
        <w:t>D：</w:t>
      </w:r>
    </w:p>
    <w:p w14:paraId="498B6699" w14:textId="689405FE" w:rsidR="00BD328B" w:rsidRDefault="00BD328B">
      <w:pPr>
        <w:rPr>
          <w:rStyle w:val="a3"/>
        </w:rPr>
      </w:pPr>
      <w:r w:rsidRPr="00D37AFD">
        <w:rPr>
          <w:rStyle w:val="a3"/>
        </w:rPr>
        <w:t>五位数</w:t>
      </w:r>
      <w:r w:rsidRPr="00D37AFD">
        <w:rPr>
          <w:rStyle w:val="a3"/>
          <w:rFonts w:hint="eastAsia"/>
        </w:rPr>
        <w:t xml:space="preserve"> 范围1</w:t>
      </w:r>
      <w:r w:rsidRPr="00D37AFD">
        <w:rPr>
          <w:rStyle w:val="a3"/>
        </w:rPr>
        <w:t>0000~19999</w:t>
      </w:r>
    </w:p>
    <w:p w14:paraId="11B6CAA0" w14:textId="7D047F02" w:rsidR="000D61E1" w:rsidRPr="00D37AFD" w:rsidRDefault="000D61E1">
      <w:pPr>
        <w:rPr>
          <w:rStyle w:val="a3"/>
        </w:rPr>
      </w:pPr>
      <w:r>
        <w:rPr>
          <w:rFonts w:hint="eastAsia"/>
          <w:b/>
          <w:bCs/>
        </w:rPr>
        <w:t>所使用的碰撞体I</w:t>
      </w:r>
      <w:r>
        <w:rPr>
          <w:b/>
          <w:bCs/>
        </w:rPr>
        <w:t>D</w:t>
      </w:r>
      <w:r>
        <w:rPr>
          <w:rFonts w:hint="eastAsia"/>
          <w:b/>
          <w:bCs/>
        </w:rPr>
        <w:t>：见Box</w:t>
      </w:r>
      <w:r>
        <w:rPr>
          <w:b/>
          <w:bCs/>
        </w:rPr>
        <w:t>2DS</w:t>
      </w:r>
      <w:r>
        <w:rPr>
          <w:rFonts w:hint="eastAsia"/>
          <w:b/>
          <w:bCs/>
        </w:rPr>
        <w:t>harp</w:t>
      </w:r>
      <w:r>
        <w:rPr>
          <w:b/>
          <w:bCs/>
        </w:rPr>
        <w:t>ID</w:t>
      </w:r>
      <w:r>
        <w:rPr>
          <w:rFonts w:hint="eastAsia"/>
          <w:b/>
          <w:bCs/>
        </w:rPr>
        <w:t>规定</w:t>
      </w:r>
    </w:p>
    <w:p w14:paraId="31A80D11" w14:textId="12366EF3" w:rsidR="00D37AFD" w:rsidRPr="00D37AFD" w:rsidRDefault="00BD328B" w:rsidP="00D37AFD">
      <w:pPr>
        <w:pStyle w:val="2"/>
        <w:rPr>
          <w:rStyle w:val="a3"/>
          <w:b/>
          <w:bCs/>
        </w:rPr>
      </w:pPr>
      <w:r w:rsidRPr="00D37AFD">
        <w:rPr>
          <w:rStyle w:val="a3"/>
          <w:b/>
          <w:bCs/>
        </w:rPr>
        <w:t>提供的预制数据结点</w:t>
      </w:r>
      <w:r w:rsidRPr="00D37AFD">
        <w:rPr>
          <w:rStyle w:val="a3"/>
          <w:rFonts w:hint="eastAsia"/>
          <w:b/>
          <w:bCs/>
        </w:rPr>
        <w:t>I</w:t>
      </w:r>
      <w:r w:rsidRPr="00D37AFD">
        <w:rPr>
          <w:rStyle w:val="a3"/>
          <w:b/>
          <w:bCs/>
        </w:rPr>
        <w:t>D：</w:t>
      </w:r>
    </w:p>
    <w:p w14:paraId="4D4B1387" w14:textId="3D7D8E06" w:rsidR="00D37AFD" w:rsidRPr="00471157" w:rsidRDefault="00D37AFD" w:rsidP="00D37AFD">
      <w:pPr>
        <w:rPr>
          <w:b/>
          <w:bCs/>
        </w:rPr>
      </w:pPr>
      <w:r w:rsidRPr="00471157">
        <w:rPr>
          <w:rFonts w:hint="eastAsia"/>
          <w:b/>
          <w:bCs/>
        </w:rPr>
        <w:t>敌：</w:t>
      </w:r>
      <w:r w:rsidR="00471157" w:rsidRPr="00471157">
        <w:rPr>
          <w:rStyle w:val="a3"/>
          <w:rFonts w:hint="eastAsia"/>
        </w:rPr>
        <w:t xml:space="preserve"> </w:t>
      </w:r>
      <w:r w:rsidR="00471157" w:rsidRPr="00471157">
        <w:rPr>
          <w:rStyle w:val="a3"/>
        </w:rPr>
        <w:t>范围</w:t>
      </w:r>
      <w:r w:rsidR="00471157" w:rsidRPr="00471157">
        <w:rPr>
          <w:rStyle w:val="a3"/>
          <w:rFonts w:hint="eastAsia"/>
        </w:rPr>
        <w:t>2</w:t>
      </w:r>
      <w:r w:rsidR="00471157" w:rsidRPr="00471157">
        <w:rPr>
          <w:rStyle w:val="a3"/>
        </w:rPr>
        <w:t>0000~29999</w:t>
      </w:r>
    </w:p>
    <w:p w14:paraId="563B85A1" w14:textId="38D87B12" w:rsidR="00D37AFD" w:rsidRDefault="00D37AFD" w:rsidP="00D37AFD">
      <w:pPr>
        <w:rPr>
          <w:b/>
          <w:bCs/>
        </w:rPr>
      </w:pPr>
      <w:r w:rsidRPr="00471157">
        <w:rPr>
          <w:rFonts w:hint="eastAsia"/>
          <w:b/>
          <w:bCs/>
        </w:rPr>
        <w:t>友：</w:t>
      </w:r>
      <w:r w:rsidR="00471157" w:rsidRPr="00471157">
        <w:rPr>
          <w:rFonts w:hint="eastAsia"/>
          <w:b/>
          <w:bCs/>
        </w:rPr>
        <w:t xml:space="preserve"> 范围 </w:t>
      </w:r>
      <w:r w:rsidR="00471157" w:rsidRPr="00471157">
        <w:rPr>
          <w:b/>
          <w:bCs/>
        </w:rPr>
        <w:t>30000</w:t>
      </w:r>
      <w:r w:rsidR="00471157" w:rsidRPr="00471157">
        <w:rPr>
          <w:rFonts w:hint="eastAsia"/>
          <w:b/>
          <w:bCs/>
        </w:rPr>
        <w:t>~</w:t>
      </w:r>
      <w:r w:rsidR="00471157" w:rsidRPr="00471157">
        <w:rPr>
          <w:b/>
          <w:bCs/>
        </w:rPr>
        <w:t>39999</w:t>
      </w:r>
    </w:p>
    <w:p w14:paraId="6C7A3338" w14:textId="32E48465" w:rsidR="00471157" w:rsidRDefault="00471157" w:rsidP="00D37AFD">
      <w:pPr>
        <w:rPr>
          <w:b/>
          <w:bCs/>
        </w:rPr>
      </w:pPr>
      <w:r>
        <w:rPr>
          <w:rFonts w:hint="eastAsia"/>
          <w:b/>
          <w:bCs/>
        </w:rPr>
        <w:t xml:space="preserve">中立： 范围 </w:t>
      </w:r>
      <w:r>
        <w:rPr>
          <w:b/>
          <w:bCs/>
        </w:rPr>
        <w:t>40000</w:t>
      </w:r>
      <w:r>
        <w:rPr>
          <w:rFonts w:hint="eastAsia"/>
          <w:b/>
          <w:bCs/>
        </w:rPr>
        <w:t>~</w:t>
      </w:r>
      <w:r>
        <w:rPr>
          <w:b/>
          <w:bCs/>
        </w:rPr>
        <w:t>49999</w:t>
      </w:r>
    </w:p>
    <w:p w14:paraId="5BFA9743" w14:textId="5D475B63" w:rsidR="00D37AFD" w:rsidRDefault="00471157">
      <w:pPr>
        <w:rPr>
          <w:b/>
          <w:bCs/>
        </w:rPr>
      </w:pPr>
      <w:r>
        <w:rPr>
          <w:rFonts w:hint="eastAsia"/>
          <w:b/>
          <w:bCs/>
        </w:rPr>
        <w:t xml:space="preserve">拓展： 范围 </w:t>
      </w:r>
      <w:r>
        <w:rPr>
          <w:b/>
          <w:bCs/>
        </w:rPr>
        <w:t>50000</w:t>
      </w:r>
      <w:r>
        <w:rPr>
          <w:rFonts w:hint="eastAsia"/>
          <w:b/>
          <w:bCs/>
        </w:rPr>
        <w:t>~</w:t>
      </w:r>
      <w:r>
        <w:rPr>
          <w:b/>
          <w:bCs/>
        </w:rPr>
        <w:t>59999</w:t>
      </w:r>
    </w:p>
    <w:p w14:paraId="722ACE6D" w14:textId="11155F69" w:rsidR="00471157" w:rsidRPr="00471157" w:rsidRDefault="00471157">
      <w:pPr>
        <w:rPr>
          <w:b/>
          <w:bCs/>
        </w:rPr>
      </w:pPr>
      <w:r>
        <w:rPr>
          <w:rFonts w:hint="eastAsia"/>
          <w:b/>
          <w:bCs/>
        </w:rPr>
        <w:t>所使用的碰撞体I</w:t>
      </w:r>
      <w:r>
        <w:rPr>
          <w:b/>
          <w:bCs/>
        </w:rPr>
        <w:t>D</w:t>
      </w:r>
      <w:r>
        <w:rPr>
          <w:rFonts w:hint="eastAsia"/>
          <w:b/>
          <w:bCs/>
        </w:rPr>
        <w:t>：</w:t>
      </w:r>
      <w:r w:rsidR="000D61E1">
        <w:rPr>
          <w:rFonts w:hint="eastAsia"/>
          <w:b/>
          <w:bCs/>
        </w:rPr>
        <w:t>见Box</w:t>
      </w:r>
      <w:r w:rsidR="000D61E1">
        <w:rPr>
          <w:b/>
          <w:bCs/>
        </w:rPr>
        <w:t>2DS</w:t>
      </w:r>
      <w:r w:rsidR="000D61E1">
        <w:rPr>
          <w:rFonts w:hint="eastAsia"/>
          <w:b/>
          <w:bCs/>
        </w:rPr>
        <w:t>harp</w:t>
      </w:r>
      <w:r w:rsidR="000D61E1">
        <w:rPr>
          <w:b/>
          <w:bCs/>
        </w:rPr>
        <w:t>ID</w:t>
      </w:r>
      <w:r w:rsidR="000D61E1">
        <w:rPr>
          <w:rFonts w:hint="eastAsia"/>
          <w:b/>
          <w:bCs/>
        </w:rPr>
        <w:t>规定</w:t>
      </w:r>
    </w:p>
    <w:p w14:paraId="2FCC5AFD" w14:textId="24D1A7F1" w:rsidR="00BD328B" w:rsidRDefault="00BD328B" w:rsidP="00D37AFD">
      <w:pPr>
        <w:pStyle w:val="1"/>
      </w:pPr>
      <w:r>
        <w:rPr>
          <w:rFonts w:hint="eastAsia"/>
        </w:rPr>
        <w:t>技能</w:t>
      </w:r>
      <w:r w:rsidR="00D37AFD">
        <w:rPr>
          <w:rFonts w:hint="eastAsia"/>
        </w:rPr>
        <w:t>数据</w:t>
      </w:r>
      <w:r w:rsidR="000D61E1">
        <w:rPr>
          <w:rFonts w:hint="eastAsia"/>
        </w:rPr>
        <w:t>可视化</w:t>
      </w:r>
      <w:r>
        <w:rPr>
          <w:rFonts w:hint="eastAsia"/>
        </w:rPr>
        <w:t>编辑器中：</w:t>
      </w:r>
    </w:p>
    <w:p w14:paraId="18425103" w14:textId="6CB62326" w:rsidR="00BD328B" w:rsidRPr="00D37AFD" w:rsidRDefault="00D37AFD">
      <w:pPr>
        <w:rPr>
          <w:rStyle w:val="a3"/>
        </w:rPr>
      </w:pPr>
      <w:r w:rsidRPr="00D37AFD">
        <w:rPr>
          <w:rStyle w:val="a3"/>
          <w:rFonts w:hint="eastAsia"/>
        </w:rPr>
        <w:t>首</w:t>
      </w:r>
      <w:r w:rsidR="00BD328B" w:rsidRPr="00D37AFD">
        <w:rPr>
          <w:rStyle w:val="a3"/>
        </w:rPr>
        <w:t>技能</w:t>
      </w:r>
      <w:r w:rsidR="00BD328B" w:rsidRPr="00D37AFD">
        <w:rPr>
          <w:rStyle w:val="a3"/>
          <w:rFonts w:hint="eastAsia"/>
        </w:rPr>
        <w:t>I</w:t>
      </w:r>
      <w:r w:rsidR="00BD328B" w:rsidRPr="00D37AFD">
        <w:rPr>
          <w:rStyle w:val="a3"/>
        </w:rPr>
        <w:t>D</w:t>
      </w:r>
      <w:r w:rsidRPr="00D37AFD">
        <w:rPr>
          <w:rStyle w:val="a3"/>
        </w:rPr>
        <w:t>：</w:t>
      </w:r>
      <w:r w:rsidRPr="00D37AFD">
        <w:rPr>
          <w:rStyle w:val="a3"/>
          <w:rFonts w:hint="eastAsia"/>
        </w:rPr>
        <w:t xml:space="preserve"> </w:t>
      </w:r>
      <w:r w:rsidRPr="00D37AFD">
        <w:rPr>
          <w:rStyle w:val="a3"/>
        </w:rPr>
        <w:t>范围</w:t>
      </w:r>
      <w:r w:rsidRPr="00D37AFD">
        <w:rPr>
          <w:rStyle w:val="a3"/>
          <w:rFonts w:hint="eastAsia"/>
        </w:rPr>
        <w:t>1</w:t>
      </w:r>
      <w:r w:rsidRPr="00D37AFD">
        <w:rPr>
          <w:rStyle w:val="a3"/>
        </w:rPr>
        <w:t>0000</w:t>
      </w:r>
      <w:r w:rsidRPr="00D37AFD">
        <w:rPr>
          <w:rStyle w:val="a3"/>
          <w:rFonts w:hint="eastAsia"/>
        </w:rPr>
        <w:t>~</w:t>
      </w:r>
      <w:r w:rsidRPr="00D37AFD">
        <w:rPr>
          <w:rStyle w:val="a3"/>
        </w:rPr>
        <w:t>19999</w:t>
      </w:r>
    </w:p>
    <w:p w14:paraId="3CF07CEE" w14:textId="226F4CC3" w:rsidR="00D37AFD" w:rsidRPr="000D61E1" w:rsidRDefault="00D37AFD">
      <w:pPr>
        <w:rPr>
          <w:b/>
          <w:bCs/>
        </w:rPr>
      </w:pPr>
      <w:r w:rsidRPr="00D37AFD">
        <w:rPr>
          <w:rStyle w:val="a3"/>
        </w:rPr>
        <w:t>首</w:t>
      </w:r>
      <w:r w:rsidRPr="00D37AFD">
        <w:rPr>
          <w:rStyle w:val="a3"/>
          <w:rFonts w:hint="eastAsia"/>
        </w:rPr>
        <w:t>技能的子结点I</w:t>
      </w:r>
      <w:r w:rsidRPr="00D37AFD">
        <w:rPr>
          <w:rStyle w:val="a3"/>
        </w:rPr>
        <w:t>D：</w:t>
      </w:r>
      <w:r w:rsidR="00D03501">
        <w:rPr>
          <w:rStyle w:val="a3"/>
          <w:rFonts w:hint="eastAsia"/>
        </w:rPr>
        <w:t>范围</w:t>
      </w:r>
      <w:r w:rsidRPr="00D37AFD">
        <w:rPr>
          <w:rStyle w:val="a3"/>
          <w:rFonts w:hint="eastAsia"/>
        </w:rPr>
        <w:t>1</w:t>
      </w:r>
      <w:r w:rsidRPr="00D37AFD">
        <w:rPr>
          <w:rStyle w:val="a3"/>
        </w:rPr>
        <w:t>~</w:t>
      </w:r>
      <w:r w:rsidRPr="00D37AFD">
        <w:rPr>
          <w:rStyle w:val="a3"/>
          <w:rFonts w:hint="eastAsia"/>
        </w:rPr>
        <w:t>∞</w:t>
      </w:r>
    </w:p>
    <w:p w14:paraId="65C942F9" w14:textId="21F9E1D5" w:rsidR="00D37AFD" w:rsidRPr="00D37AFD" w:rsidRDefault="00D37AFD" w:rsidP="00D37AFD">
      <w:pPr>
        <w:pStyle w:val="1"/>
      </w:pPr>
      <w:r w:rsidRPr="00D37AFD">
        <w:t>英雄数据</w:t>
      </w:r>
      <w:r w:rsidR="000D61E1">
        <w:rPr>
          <w:rFonts w:hint="eastAsia"/>
        </w:rPr>
        <w:t>可视化</w:t>
      </w:r>
      <w:r w:rsidRPr="00D37AFD">
        <w:t>编辑器中：</w:t>
      </w:r>
    </w:p>
    <w:p w14:paraId="0B9E9099" w14:textId="5AE818C3" w:rsidR="00471157" w:rsidRPr="00D37AFD" w:rsidRDefault="00D37AFD">
      <w:pPr>
        <w:rPr>
          <w:rStyle w:val="a3"/>
        </w:rPr>
      </w:pPr>
      <w:r w:rsidRPr="00D37AFD">
        <w:rPr>
          <w:rStyle w:val="a3"/>
        </w:rPr>
        <w:t>英雄</w:t>
      </w:r>
      <w:r w:rsidRPr="00D37AFD">
        <w:rPr>
          <w:rStyle w:val="a3"/>
          <w:rFonts w:hint="eastAsia"/>
        </w:rPr>
        <w:t>I</w:t>
      </w:r>
      <w:r w:rsidRPr="00D37AFD">
        <w:rPr>
          <w:rStyle w:val="a3"/>
        </w:rPr>
        <w:t>D：</w:t>
      </w:r>
      <w:r w:rsidRPr="00D37AFD">
        <w:rPr>
          <w:rStyle w:val="a3"/>
          <w:rFonts w:hint="eastAsia"/>
        </w:rPr>
        <w:t xml:space="preserve"> </w:t>
      </w:r>
      <w:r w:rsidRPr="00D37AFD">
        <w:rPr>
          <w:rStyle w:val="a3"/>
        </w:rPr>
        <w:t>范围</w:t>
      </w:r>
      <w:r w:rsidRPr="00D37AFD">
        <w:rPr>
          <w:rStyle w:val="a3"/>
          <w:rFonts w:hint="eastAsia"/>
        </w:rPr>
        <w:t xml:space="preserve"> </w:t>
      </w:r>
      <w:r w:rsidRPr="00D37AFD">
        <w:rPr>
          <w:rStyle w:val="a3"/>
        </w:rPr>
        <w:t>10000~19999</w:t>
      </w:r>
    </w:p>
    <w:p w14:paraId="40E43546" w14:textId="09AA9130" w:rsidR="00D37AFD" w:rsidRDefault="00471157" w:rsidP="00471157">
      <w:pPr>
        <w:pStyle w:val="1"/>
      </w:pPr>
      <w:r>
        <w:rPr>
          <w:rFonts w:hint="eastAsia"/>
        </w:rPr>
        <w:t>Box</w:t>
      </w:r>
      <w:r>
        <w:t>2DS</w:t>
      </w:r>
      <w:r>
        <w:rPr>
          <w:rFonts w:hint="eastAsia"/>
        </w:rPr>
        <w:t>harp可视化编辑器中：</w:t>
      </w:r>
    </w:p>
    <w:p w14:paraId="6F908326" w14:textId="25844DA0" w:rsidR="000D61E1" w:rsidRPr="00D03501" w:rsidRDefault="00D03501" w:rsidP="000D61E1">
      <w:pPr>
        <w:rPr>
          <w:rStyle w:val="a3"/>
        </w:rPr>
      </w:pPr>
      <w:r w:rsidRPr="00D03501">
        <w:rPr>
          <w:rStyle w:val="a3"/>
        </w:rPr>
        <w:t>矩形</w:t>
      </w:r>
      <w:r w:rsidRPr="00D03501">
        <w:rPr>
          <w:rStyle w:val="a3"/>
          <w:rFonts w:hint="eastAsia"/>
        </w:rPr>
        <w:t>的I</w:t>
      </w:r>
      <w:r w:rsidRPr="00D03501">
        <w:rPr>
          <w:rStyle w:val="a3"/>
        </w:rPr>
        <w:t>D</w:t>
      </w:r>
      <w:r>
        <w:rPr>
          <w:rStyle w:val="a3"/>
          <w:rFonts w:hint="eastAsia"/>
        </w:rPr>
        <w:t>： 范围</w:t>
      </w:r>
      <w:r>
        <w:rPr>
          <w:rStyle w:val="a3"/>
        </w:rPr>
        <w:t>10000</w:t>
      </w:r>
      <w:r>
        <w:rPr>
          <w:rStyle w:val="a3"/>
          <w:rFonts w:hint="eastAsia"/>
        </w:rPr>
        <w:t>~</w:t>
      </w:r>
      <w:r>
        <w:rPr>
          <w:rStyle w:val="a3"/>
        </w:rPr>
        <w:t>19999</w:t>
      </w:r>
    </w:p>
    <w:p w14:paraId="5F05E292" w14:textId="5FA2CADD" w:rsidR="00D03501" w:rsidRPr="00D03501" w:rsidRDefault="00D03501" w:rsidP="000D61E1">
      <w:pPr>
        <w:rPr>
          <w:rStyle w:val="a3"/>
        </w:rPr>
      </w:pPr>
      <w:r w:rsidRPr="00D03501">
        <w:rPr>
          <w:rStyle w:val="a3"/>
        </w:rPr>
        <w:t>圆形的ID</w:t>
      </w:r>
      <w:r w:rsidRPr="00D03501">
        <w:rPr>
          <w:rStyle w:val="a3"/>
          <w:rFonts w:hint="eastAsia"/>
        </w:rPr>
        <w:t>：</w:t>
      </w:r>
      <w:r>
        <w:rPr>
          <w:rStyle w:val="a3"/>
          <w:rFonts w:hint="eastAsia"/>
        </w:rPr>
        <w:t xml:space="preserve"> 范围</w:t>
      </w:r>
      <w:r>
        <w:rPr>
          <w:rStyle w:val="a3"/>
        </w:rPr>
        <w:t>20000</w:t>
      </w:r>
      <w:r>
        <w:rPr>
          <w:rStyle w:val="a3"/>
          <w:rFonts w:hint="eastAsia"/>
        </w:rPr>
        <w:t>~</w:t>
      </w:r>
      <w:r>
        <w:rPr>
          <w:rStyle w:val="a3"/>
        </w:rPr>
        <w:t>29999</w:t>
      </w:r>
    </w:p>
    <w:p w14:paraId="2F24A139" w14:textId="5BF6B569" w:rsidR="00D03501" w:rsidRDefault="00D03501" w:rsidP="000D61E1">
      <w:pPr>
        <w:rPr>
          <w:rStyle w:val="a3"/>
        </w:rPr>
      </w:pPr>
      <w:r w:rsidRPr="00D03501">
        <w:rPr>
          <w:rStyle w:val="a3"/>
        </w:rPr>
        <w:t>多边形</w:t>
      </w:r>
      <w:r w:rsidRPr="00D03501">
        <w:rPr>
          <w:rStyle w:val="a3"/>
          <w:rFonts w:hint="eastAsia"/>
        </w:rPr>
        <w:t>的I</w:t>
      </w:r>
      <w:r w:rsidRPr="00D03501">
        <w:rPr>
          <w:rStyle w:val="a3"/>
        </w:rPr>
        <w:t>D：</w:t>
      </w:r>
      <w:r>
        <w:rPr>
          <w:rStyle w:val="a3"/>
          <w:rFonts w:hint="eastAsia"/>
        </w:rPr>
        <w:t xml:space="preserve"> 范围</w:t>
      </w:r>
      <w:r>
        <w:rPr>
          <w:rStyle w:val="a3"/>
        </w:rPr>
        <w:t>30000</w:t>
      </w:r>
      <w:r>
        <w:rPr>
          <w:rStyle w:val="a3"/>
          <w:rFonts w:hint="eastAsia"/>
        </w:rPr>
        <w:t>~</w:t>
      </w:r>
      <w:r>
        <w:rPr>
          <w:rStyle w:val="a3"/>
        </w:rPr>
        <w:t>39999</w:t>
      </w:r>
    </w:p>
    <w:p w14:paraId="5AE56013" w14:textId="2CA3AFBD" w:rsidR="001D0A26" w:rsidRDefault="001D0A26" w:rsidP="000D61E1">
      <w:pPr>
        <w:rPr>
          <w:rStyle w:val="a3"/>
        </w:rPr>
      </w:pPr>
    </w:p>
    <w:p w14:paraId="1E99C2A6" w14:textId="0BCD1DBE" w:rsidR="001D0A26" w:rsidRDefault="001D0A26" w:rsidP="000D61E1">
      <w:pPr>
        <w:rPr>
          <w:rStyle w:val="a3"/>
        </w:rPr>
      </w:pPr>
    </w:p>
    <w:p w14:paraId="56FAC7C8" w14:textId="6DCF219D" w:rsidR="001D0A26" w:rsidRDefault="001D0A26" w:rsidP="000D61E1">
      <w:pPr>
        <w:rPr>
          <w:rStyle w:val="a3"/>
        </w:rPr>
      </w:pPr>
    </w:p>
    <w:p w14:paraId="3E497BB2" w14:textId="32008CEA" w:rsidR="001D0A26" w:rsidRDefault="001D0A26" w:rsidP="000D61E1">
      <w:pPr>
        <w:rPr>
          <w:rStyle w:val="a3"/>
        </w:rPr>
      </w:pPr>
      <w:r>
        <w:rPr>
          <w:rStyle w:val="a3"/>
          <w:rFonts w:hint="eastAsia"/>
        </w:rPr>
        <w:t>诺克内圈半径：2</w:t>
      </w:r>
      <w:r>
        <w:rPr>
          <w:rStyle w:val="a3"/>
        </w:rPr>
        <w:t>.17</w:t>
      </w:r>
    </w:p>
    <w:p w14:paraId="5A2AA979" w14:textId="77777777" w:rsidR="001D0A26" w:rsidRPr="00D03501" w:rsidRDefault="001D0A26" w:rsidP="000D61E1">
      <w:pPr>
        <w:rPr>
          <w:rStyle w:val="a3"/>
          <w:rFonts w:hint="eastAsia"/>
        </w:rPr>
      </w:pPr>
      <w:bookmarkStart w:id="0" w:name="_GoBack"/>
      <w:bookmarkEnd w:id="0"/>
    </w:p>
    <w:sectPr w:rsidR="001D0A26" w:rsidRPr="00D03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74"/>
    <w:rsid w:val="000D61E1"/>
    <w:rsid w:val="00136474"/>
    <w:rsid w:val="001D0A26"/>
    <w:rsid w:val="00471157"/>
    <w:rsid w:val="006533DA"/>
    <w:rsid w:val="0092129D"/>
    <w:rsid w:val="00BD328B"/>
    <w:rsid w:val="00D03501"/>
    <w:rsid w:val="00D3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ACB48"/>
  <w15:chartTrackingRefBased/>
  <w15:docId w15:val="{8C180406-A0FC-4491-90A7-62DCA825F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7A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7A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7AFD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D37AFD"/>
    <w:rPr>
      <w:b/>
      <w:bCs/>
    </w:rPr>
  </w:style>
  <w:style w:type="character" w:customStyle="1" w:styleId="20">
    <w:name w:val="标题 2 字符"/>
    <w:basedOn w:val="a0"/>
    <w:link w:val="2"/>
    <w:uiPriority w:val="9"/>
    <w:rsid w:val="00D37AF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发展 李</dc:creator>
  <cp:keywords/>
  <dc:description/>
  <cp:lastModifiedBy>李 发展</cp:lastModifiedBy>
  <cp:revision>5</cp:revision>
  <dcterms:created xsi:type="dcterms:W3CDTF">2019-07-31T10:22:00Z</dcterms:created>
  <dcterms:modified xsi:type="dcterms:W3CDTF">2019-09-14T08:01:00Z</dcterms:modified>
</cp:coreProperties>
</file>