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2221" w14:textId="4B4AC1EC" w:rsidR="008E11BE" w:rsidRDefault="002F0484" w:rsidP="0019754B">
      <w:pPr>
        <w:spacing w:line="240" w:lineRule="atLeast"/>
        <w:ind w:firstLineChars="200" w:firstLine="360"/>
        <w:rPr>
          <w:rFonts w:ascii="宋体" w:hAnsi="宋体"/>
          <w:sz w:val="18"/>
          <w:szCs w:val="18"/>
        </w:rPr>
      </w:pPr>
      <w:r w:rsidRPr="009B0104">
        <w:rPr>
          <w:rFonts w:ascii="宋体" w:hAnsi="宋体"/>
          <w:sz w:val="18"/>
          <w:szCs w:val="18"/>
        </w:rPr>
        <w:t>本文实验数据集选取了BSD500数据集以及由西北工业大学发布的NWPUVHR-10数据集。BSD500数据集包含200张训练图，200张测试图和100张验证图。NWPUVHR-10数据集中包含飞机、舰船、油罐、棒球场、网球场、篮球场、田径场、港口、桥梁和汽车十个类别共计800张图片</w:t>
      </w:r>
      <w:r w:rsidR="0019754B">
        <w:rPr>
          <w:rFonts w:ascii="宋体" w:hAnsi="宋体" w:hint="eastAsia"/>
          <w:sz w:val="18"/>
          <w:szCs w:val="18"/>
        </w:rPr>
        <w:t>，其中4</w:t>
      </w:r>
      <w:r w:rsidR="0019754B">
        <w:rPr>
          <w:rFonts w:ascii="宋体" w:hAnsi="宋体"/>
          <w:sz w:val="18"/>
          <w:szCs w:val="18"/>
        </w:rPr>
        <w:t>80</w:t>
      </w:r>
      <w:r w:rsidR="0019754B">
        <w:rPr>
          <w:rFonts w:ascii="宋体" w:hAnsi="宋体" w:hint="eastAsia"/>
          <w:sz w:val="18"/>
          <w:szCs w:val="18"/>
        </w:rPr>
        <w:t>张图片作为训练图片，1</w:t>
      </w:r>
      <w:r w:rsidR="0019754B">
        <w:rPr>
          <w:rFonts w:ascii="宋体" w:hAnsi="宋体"/>
          <w:sz w:val="18"/>
          <w:szCs w:val="18"/>
        </w:rPr>
        <w:t>60</w:t>
      </w:r>
      <w:r w:rsidR="0019754B">
        <w:rPr>
          <w:rFonts w:ascii="宋体" w:hAnsi="宋体" w:hint="eastAsia"/>
          <w:sz w:val="18"/>
          <w:szCs w:val="18"/>
        </w:rPr>
        <w:t>张图片作为测试图，1</w:t>
      </w:r>
      <w:r w:rsidR="0019754B">
        <w:rPr>
          <w:rFonts w:ascii="宋体" w:hAnsi="宋体"/>
          <w:sz w:val="18"/>
          <w:szCs w:val="18"/>
        </w:rPr>
        <w:t>60</w:t>
      </w:r>
      <w:r w:rsidR="0019754B">
        <w:rPr>
          <w:rFonts w:ascii="宋体" w:hAnsi="宋体" w:hint="eastAsia"/>
          <w:sz w:val="18"/>
          <w:szCs w:val="18"/>
        </w:rPr>
        <w:t>张图片作为验证图。</w:t>
      </w:r>
    </w:p>
    <w:p w14:paraId="2D41DE37" w14:textId="52F6A159" w:rsidR="00BC4499" w:rsidRDefault="00BC4499" w:rsidP="00BC4499">
      <w:pPr>
        <w:spacing w:line="240" w:lineRule="atLeast"/>
        <w:rPr>
          <w:rFonts w:ascii="宋体" w:hAnsi="宋体"/>
          <w:sz w:val="18"/>
          <w:szCs w:val="18"/>
        </w:rPr>
      </w:pPr>
    </w:p>
    <w:p w14:paraId="7F907420" w14:textId="5C33500E" w:rsidR="00BC4499" w:rsidRDefault="00BC4499" w:rsidP="00914CB5">
      <w:pPr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训练数据集下载链接及提取码如下</w:t>
      </w:r>
    </w:p>
    <w:p w14:paraId="2A264318" w14:textId="2E639F29" w:rsidR="00241063" w:rsidRDefault="00BC4499" w:rsidP="00BC4499">
      <w:pPr>
        <w:spacing w:line="240" w:lineRule="atLeast"/>
        <w:rPr>
          <w:rFonts w:ascii="宋体" w:hAnsi="宋体"/>
          <w:sz w:val="18"/>
          <w:szCs w:val="18"/>
        </w:rPr>
      </w:pPr>
      <w:r w:rsidRPr="00BC4499">
        <w:rPr>
          <w:rFonts w:ascii="宋体" w:hAnsi="宋体" w:hint="eastAsia"/>
          <w:sz w:val="18"/>
          <w:szCs w:val="18"/>
        </w:rPr>
        <w:t>链接：</w:t>
      </w:r>
      <w:hyperlink r:id="rId6" w:history="1">
        <w:r w:rsidR="00241063" w:rsidRPr="0069685F">
          <w:rPr>
            <w:rStyle w:val="ab"/>
            <w:rFonts w:ascii="宋体" w:hAnsi="宋体"/>
            <w:sz w:val="18"/>
            <w:szCs w:val="18"/>
          </w:rPr>
          <w:t>https://pan.baidu.com/s/1fhM6EWaT6MZ5wc0kkupYCw?pwd=D2SE</w:t>
        </w:r>
      </w:hyperlink>
    </w:p>
    <w:p w14:paraId="5A98A41A" w14:textId="4FD4BB32" w:rsidR="00BC4499" w:rsidRDefault="00BC4499" w:rsidP="00BC4499">
      <w:pPr>
        <w:spacing w:line="240" w:lineRule="atLeast"/>
        <w:rPr>
          <w:rFonts w:ascii="宋体" w:hAnsi="宋体"/>
          <w:sz w:val="18"/>
          <w:szCs w:val="18"/>
        </w:rPr>
      </w:pPr>
      <w:r w:rsidRPr="00BC4499">
        <w:rPr>
          <w:rFonts w:ascii="宋体" w:hAnsi="宋体" w:hint="eastAsia"/>
          <w:sz w:val="18"/>
          <w:szCs w:val="18"/>
        </w:rPr>
        <w:t>提取码：D2SE</w:t>
      </w:r>
    </w:p>
    <w:p w14:paraId="2F1E4834" w14:textId="37C4C0F7" w:rsidR="00B66424" w:rsidRDefault="00B66424" w:rsidP="00BC4499">
      <w:pPr>
        <w:spacing w:line="240" w:lineRule="atLeast"/>
        <w:rPr>
          <w:rFonts w:ascii="宋体" w:hAnsi="宋体"/>
          <w:sz w:val="18"/>
          <w:szCs w:val="18"/>
        </w:rPr>
      </w:pPr>
    </w:p>
    <w:p w14:paraId="122BA7EA" w14:textId="79670B85" w:rsidR="00B66424" w:rsidRDefault="00B66424" w:rsidP="00BC4499">
      <w:pPr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预训练模型下载链接及提取码如下</w:t>
      </w:r>
    </w:p>
    <w:p w14:paraId="0131ED5F" w14:textId="2C026319" w:rsidR="00B66424" w:rsidRDefault="00B66424" w:rsidP="00BC4499">
      <w:pPr>
        <w:spacing w:line="240" w:lineRule="atLeast"/>
        <w:rPr>
          <w:rFonts w:ascii="宋体" w:hAnsi="宋体"/>
          <w:sz w:val="18"/>
          <w:szCs w:val="18"/>
        </w:rPr>
      </w:pPr>
      <w:r w:rsidRPr="00B66424">
        <w:rPr>
          <w:rFonts w:ascii="宋体" w:hAnsi="宋体" w:hint="eastAsia"/>
          <w:sz w:val="18"/>
          <w:szCs w:val="18"/>
        </w:rPr>
        <w:t>链接：</w:t>
      </w:r>
      <w:hyperlink r:id="rId7" w:history="1">
        <w:r w:rsidRPr="0069685F">
          <w:rPr>
            <w:rStyle w:val="ab"/>
            <w:rFonts w:ascii="宋体" w:hAnsi="宋体"/>
            <w:sz w:val="18"/>
            <w:szCs w:val="18"/>
          </w:rPr>
          <w:t>https://pan.baidu.com/s/1UuH194wLiVPf_TC291HrnA?pwd=D2SE</w:t>
        </w:r>
      </w:hyperlink>
    </w:p>
    <w:p w14:paraId="766FD5CC" w14:textId="67F24A55" w:rsidR="00B66424" w:rsidRPr="00B66424" w:rsidRDefault="00B66424" w:rsidP="00BC4499">
      <w:pPr>
        <w:spacing w:line="240" w:lineRule="atLeast"/>
        <w:rPr>
          <w:rFonts w:ascii="宋体" w:hAnsi="宋体" w:hint="eastAsia"/>
          <w:sz w:val="18"/>
          <w:szCs w:val="18"/>
        </w:rPr>
      </w:pPr>
      <w:r w:rsidRPr="00B66424">
        <w:rPr>
          <w:rFonts w:ascii="宋体" w:hAnsi="宋体" w:hint="eastAsia"/>
          <w:sz w:val="18"/>
          <w:szCs w:val="18"/>
        </w:rPr>
        <w:t>提取码：D2SE</w:t>
      </w:r>
    </w:p>
    <w:sectPr w:rsidR="00B66424" w:rsidRPr="00B66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6783" w14:textId="77777777" w:rsidR="00810E44" w:rsidRDefault="00810E44" w:rsidP="0019754B">
      <w:r>
        <w:separator/>
      </w:r>
    </w:p>
  </w:endnote>
  <w:endnote w:type="continuationSeparator" w:id="0">
    <w:p w14:paraId="133969CF" w14:textId="77777777" w:rsidR="00810E44" w:rsidRDefault="00810E44" w:rsidP="0019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6B841" w14:textId="77777777" w:rsidR="00810E44" w:rsidRDefault="00810E44" w:rsidP="0019754B">
      <w:r>
        <w:separator/>
      </w:r>
    </w:p>
  </w:footnote>
  <w:footnote w:type="continuationSeparator" w:id="0">
    <w:p w14:paraId="74AD10D4" w14:textId="77777777" w:rsidR="00810E44" w:rsidRDefault="00810E44" w:rsidP="00197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84"/>
    <w:rsid w:val="0019754B"/>
    <w:rsid w:val="001A5C6A"/>
    <w:rsid w:val="00241063"/>
    <w:rsid w:val="002F0484"/>
    <w:rsid w:val="00336D12"/>
    <w:rsid w:val="0068109B"/>
    <w:rsid w:val="00810E44"/>
    <w:rsid w:val="00885F79"/>
    <w:rsid w:val="008E11BE"/>
    <w:rsid w:val="00913127"/>
    <w:rsid w:val="00914CB5"/>
    <w:rsid w:val="00952C86"/>
    <w:rsid w:val="00B66424"/>
    <w:rsid w:val="00BC4499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9B5EB"/>
  <w15:chartTrackingRefBased/>
  <w15:docId w15:val="{AFFBCA46-7854-3C4C-AD97-0CF0E7D5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48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2级标题"/>
    <w:basedOn w:val="a"/>
    <w:next w:val="a"/>
    <w:link w:val="a4"/>
    <w:qFormat/>
    <w:rsid w:val="00885F79"/>
    <w:pPr>
      <w:spacing w:beforeLines="50" w:before="50" w:line="312" w:lineRule="auto"/>
      <w:jc w:val="center"/>
      <w:outlineLvl w:val="1"/>
    </w:pPr>
    <w:rPr>
      <w:rFonts w:asciiTheme="majorHAnsi" w:eastAsiaTheme="minorEastAsia" w:hAnsiTheme="majorHAnsi" w:cstheme="majorBidi"/>
      <w:b/>
      <w:bCs/>
      <w:kern w:val="28"/>
      <w:sz w:val="28"/>
      <w:szCs w:val="32"/>
    </w:rPr>
  </w:style>
  <w:style w:type="character" w:customStyle="1" w:styleId="a4">
    <w:name w:val="副标题 字符"/>
    <w:aliases w:val="2级标题 字符"/>
    <w:basedOn w:val="a0"/>
    <w:link w:val="a3"/>
    <w:rsid w:val="00885F79"/>
    <w:rPr>
      <w:rFonts w:asciiTheme="majorHAnsi" w:hAnsiTheme="majorHAnsi" w:cstheme="majorBidi"/>
      <w:b/>
      <w:bCs/>
      <w:kern w:val="28"/>
      <w:sz w:val="28"/>
      <w:szCs w:val="32"/>
    </w:rPr>
  </w:style>
  <w:style w:type="paragraph" w:customStyle="1" w:styleId="3">
    <w:name w:val="3级标题"/>
    <w:basedOn w:val="a"/>
    <w:next w:val="a"/>
    <w:autoRedefine/>
    <w:qFormat/>
    <w:rsid w:val="00913127"/>
    <w:pPr>
      <w:jc w:val="left"/>
    </w:pPr>
    <w:rPr>
      <w:rFonts w:asciiTheme="minorHAnsi" w:eastAsia="SimSun-ExtB" w:hAnsiTheme="minorHAnsi" w:cstheme="minorBidi"/>
      <w:b/>
    </w:rPr>
  </w:style>
  <w:style w:type="paragraph" w:customStyle="1" w:styleId="a5">
    <w:name w:val="宋体四号"/>
    <w:basedOn w:val="a"/>
    <w:next w:val="a"/>
    <w:autoRedefine/>
    <w:qFormat/>
    <w:rsid w:val="00952C86"/>
    <w:pPr>
      <w:widowControl/>
      <w:ind w:firstLine="640"/>
    </w:pPr>
    <w:rPr>
      <w:rFonts w:ascii="楷体" w:eastAsia="SimSun-ExtB" w:hAnsi="楷体" w:cstheme="minorBidi"/>
      <w:sz w:val="28"/>
      <w:szCs w:val="36"/>
    </w:rPr>
  </w:style>
  <w:style w:type="table" w:styleId="a6">
    <w:name w:val="Table Grid"/>
    <w:basedOn w:val="a1"/>
    <w:uiPriority w:val="39"/>
    <w:rsid w:val="002F0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97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9754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97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9754B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B6642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66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UuH194wLiVPf_TC291HrnA?pwd=D2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fhM6EWaT6MZ5wc0kkupYCw?pwd=D2S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s271</dc:creator>
  <cp:keywords/>
  <dc:description/>
  <cp:lastModifiedBy>Clear love</cp:lastModifiedBy>
  <cp:revision>6</cp:revision>
  <dcterms:created xsi:type="dcterms:W3CDTF">2022-09-18T10:38:00Z</dcterms:created>
  <dcterms:modified xsi:type="dcterms:W3CDTF">2022-09-18T14:37:00Z</dcterms:modified>
</cp:coreProperties>
</file>