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2E3A" w14:textId="0A3AFC24" w:rsidR="0055114D" w:rsidRPr="00564791" w:rsidRDefault="00A7122F" w:rsidP="0056479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bookmarkStart w:id="0" w:name="_Hlk23975410"/>
      <w:bookmarkEnd w:id="0"/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Hypothesis Testing</w:t>
      </w:r>
      <w:r w:rsidR="0055114D" w:rsidRPr="0055114D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of </w:t>
      </w:r>
      <w:r w:rsidR="00060634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One 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Mean (</w:t>
      </w:r>
      <w:r w:rsidR="00060634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One Sample 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t-Test)</w:t>
      </w:r>
      <w:r w:rsidR="0055114D" w:rsidRPr="0055114D">
        <w:rPr>
          <w:rFonts w:ascii="Calibri" w:eastAsia="Calibri" w:hAnsi="Calibri" w:cs="Calibri"/>
          <w:b/>
          <w:color w:val="000000" w:themeColor="text1"/>
          <w:sz w:val="28"/>
          <w:szCs w:val="28"/>
        </w:rPr>
        <w:t>:</w:t>
      </w:r>
      <w:r w:rsidR="0055114D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M&amp;Ms’ Weight</w:t>
      </w:r>
    </w:p>
    <w:p w14:paraId="47873538" w14:textId="77777777" w:rsidR="0055114D" w:rsidRPr="00087030" w:rsidRDefault="0055114D" w:rsidP="00087030">
      <w:pPr>
        <w:rPr>
          <w:b/>
          <w:bCs/>
        </w:rPr>
      </w:pPr>
      <w:r w:rsidRPr="00087030">
        <w:rPr>
          <w:b/>
          <w:bCs/>
        </w:rPr>
        <w:t xml:space="preserve">As a result of completing this exercise you should be able to:  </w:t>
      </w:r>
    </w:p>
    <w:p w14:paraId="1F6250E4" w14:textId="3A37B024" w:rsidR="007D7A47" w:rsidRDefault="006A6964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</w:t>
      </w:r>
      <w:r w:rsidR="007D7A47">
        <w:rPr>
          <w:rFonts w:ascii="Calibri" w:eastAsia="Calibri" w:hAnsi="Calibri" w:cs="Calibri"/>
        </w:rPr>
        <w:t xml:space="preserve">d the concept of </w:t>
      </w:r>
      <w:r w:rsidR="00FF79C7">
        <w:rPr>
          <w:rFonts w:ascii="Calibri" w:eastAsia="Calibri" w:hAnsi="Calibri" w:cs="Calibri"/>
        </w:rPr>
        <w:t>hypothesis testing</w:t>
      </w:r>
    </w:p>
    <w:p w14:paraId="39AE35F7" w14:textId="14F46FE8" w:rsidR="007D7A47" w:rsidRDefault="007D7A47" w:rsidP="007D7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 </w:t>
      </w:r>
      <w:r w:rsidR="003D4275">
        <w:rPr>
          <w:rFonts w:ascii="Calibri" w:eastAsia="Calibri" w:hAnsi="Calibri" w:cs="Calibri"/>
        </w:rPr>
        <w:t xml:space="preserve">P-Value, alpha level </w:t>
      </w:r>
      <m:oMath>
        <m:r>
          <w:rPr>
            <w:rFonts w:ascii="Cambria Math" w:eastAsia="Calibri" w:hAnsi="Cambria Math" w:cs="Calibri"/>
          </w:rPr>
          <m:t>α</m:t>
        </m:r>
      </m:oMath>
      <w:r w:rsidR="003D4275">
        <w:rPr>
          <w:rFonts w:ascii="Calibri" w:eastAsia="Calibri" w:hAnsi="Calibri" w:cs="Calibri"/>
        </w:rPr>
        <w:t xml:space="preserve">, and </w:t>
      </w:r>
      <w:r w:rsidR="00FF79C7">
        <w:rPr>
          <w:rFonts w:ascii="Calibri" w:eastAsia="Calibri" w:hAnsi="Calibri" w:cs="Calibri"/>
        </w:rPr>
        <w:t>test statistic</w:t>
      </w:r>
      <w:r w:rsidR="003D4275">
        <w:rPr>
          <w:rFonts w:ascii="Calibri" w:eastAsia="Calibri" w:hAnsi="Calibri" w:cs="Calibri"/>
        </w:rPr>
        <w:t xml:space="preserve"> t</w:t>
      </w:r>
    </w:p>
    <w:p w14:paraId="0D380897" w14:textId="1D4A2150" w:rsidR="007D7A47" w:rsidRDefault="007D7A47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</w:t>
      </w:r>
      <w:r w:rsidR="003D4275">
        <w:rPr>
          <w:rFonts w:ascii="Calibri" w:eastAsia="Calibri" w:hAnsi="Calibri" w:cs="Calibri"/>
        </w:rPr>
        <w:t>the null hypothesis and alternative hypothesis</w:t>
      </w:r>
    </w:p>
    <w:p w14:paraId="1B046D6F" w14:textId="197EC334" w:rsidR="003D4275" w:rsidRDefault="003D4275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Conduct hypothesis for </w:t>
      </w:r>
      <w:r w:rsidR="00CD1B42">
        <w:rPr>
          <w:rFonts w:ascii="Calibri" w:eastAsia="Calibri" w:hAnsi="Calibri" w:cs="Calibri"/>
        </w:rPr>
        <w:t xml:space="preserve">one </w:t>
      </w:r>
      <w:r>
        <w:rPr>
          <w:rFonts w:ascii="Calibri" w:eastAsia="Calibri" w:hAnsi="Calibri" w:cs="Calibri"/>
        </w:rPr>
        <w:t>mea</w:t>
      </w:r>
      <w:r w:rsidR="00CD1B42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by hand</w:t>
      </w:r>
    </w:p>
    <w:p w14:paraId="5272883B" w14:textId="06CA82BF" w:rsidR="003D4275" w:rsidRDefault="003E7864" w:rsidP="00551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hypothesis in R using </w:t>
      </w:r>
      <w:r w:rsidRPr="004C3AE1">
        <w:rPr>
          <w:rFonts w:ascii="Courier New" w:eastAsia="Courier New" w:hAnsi="Courier New" w:cs="Courier New"/>
          <w:sz w:val="21"/>
          <w:szCs w:val="21"/>
        </w:rPr>
        <w:t xml:space="preserve">t.test </w:t>
      </w:r>
      <w:r>
        <w:rPr>
          <w:rFonts w:ascii="Calibri" w:eastAsia="Calibri" w:hAnsi="Calibri" w:cs="Calibri"/>
        </w:rPr>
        <w:t>function</w:t>
      </w:r>
    </w:p>
    <w:p w14:paraId="7A3FE500" w14:textId="7889EB60" w:rsidR="00BB4DDE" w:rsidRPr="00564791" w:rsidRDefault="00D16323" w:rsidP="005647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the output of hypothesis testing with diverse approaches (using confidence interval and R functions)</w:t>
      </w:r>
    </w:p>
    <w:p w14:paraId="1CEB4F27" w14:textId="77777777" w:rsidR="003E7864" w:rsidRPr="006053B8" w:rsidRDefault="003E7864" w:rsidP="003E786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0050867E" w14:textId="40F9AEDA" w:rsidR="00D37EDE" w:rsidRDefault="00D37EDE" w:rsidP="0019606F">
      <w:pPr>
        <w:rPr>
          <w:b/>
          <w:bCs/>
        </w:rPr>
      </w:pPr>
      <w:r w:rsidRPr="00532A44">
        <w:rPr>
          <w:b/>
          <w:bCs/>
        </w:rPr>
        <w:t>Instructions</w:t>
      </w:r>
    </w:p>
    <w:p w14:paraId="4502A738" w14:textId="04580517" w:rsidR="00AD2598" w:rsidRDefault="00AD2598" w:rsidP="00AD2598">
      <w:pPr>
        <w:rPr>
          <w:b/>
          <w:bCs/>
        </w:rPr>
      </w:pPr>
      <w:r w:rsidRPr="00573707">
        <w:rPr>
          <w:b/>
          <w:bCs/>
        </w:rPr>
        <w:t xml:space="preserve">Section </w:t>
      </w:r>
      <w:r>
        <w:rPr>
          <w:b/>
          <w:bCs/>
        </w:rPr>
        <w:t>I</w:t>
      </w:r>
      <w:r w:rsidRPr="00573707">
        <w:rPr>
          <w:b/>
          <w:bCs/>
        </w:rPr>
        <w:t xml:space="preserve">: </w:t>
      </w:r>
      <w:r>
        <w:rPr>
          <w:b/>
          <w:bCs/>
        </w:rPr>
        <w:t>Introduction of hypothesis testing</w:t>
      </w:r>
    </w:p>
    <w:p w14:paraId="0E7FC185" w14:textId="04157C1E" w:rsidR="00AD2598" w:rsidRDefault="00AD2598" w:rsidP="00AD25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we start to test any hypothesis, let’s review some </w:t>
      </w:r>
      <w:r w:rsidR="00FB2574">
        <w:rPr>
          <w:rFonts w:ascii="Calibri" w:eastAsia="Calibri" w:hAnsi="Calibri" w:cs="Calibri"/>
        </w:rPr>
        <w:t xml:space="preserve">basic ideas. </w:t>
      </w:r>
    </w:p>
    <w:p w14:paraId="1437FF7C" w14:textId="03A902E1" w:rsidR="00032B73" w:rsidRDefault="00032B73" w:rsidP="00FB25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What are the two </w:t>
      </w:r>
      <w:r w:rsidR="00CD1AFE">
        <w:rPr>
          <w:rFonts w:ascii="Calibri" w:eastAsia="Calibri" w:hAnsi="Calibri" w:cs="Calibri"/>
          <w:sz w:val="20"/>
          <w:szCs w:val="20"/>
        </w:rPr>
        <w:t>hypothesis you need to make to conduct a hypothesis testing? (Please write or type down the name and proper symbol for each one)</w:t>
      </w:r>
    </w:p>
    <w:p w14:paraId="71AD34B4" w14:textId="786689FD" w:rsidR="00CD1AFE" w:rsidRDefault="00CD1AFE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10C8B449" w14:textId="22CE8D52" w:rsidR="00D64041" w:rsidRPr="00783BBD" w:rsidRDefault="00783BBD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783BBD">
        <w:rPr>
          <w:rFonts w:ascii="Calibri" w:eastAsia="Calibri" w:hAnsi="Calibri" w:cs="Calibri"/>
          <w:b/>
          <w:bCs/>
          <w:sz w:val="20"/>
          <w:szCs w:val="20"/>
        </w:rPr>
        <w:t>Alternative hypothesis: the alternative claim we should conclude when we reject the null hypothesis</w:t>
      </w:r>
    </w:p>
    <w:p w14:paraId="1543BED9" w14:textId="4929BBE1" w:rsidR="00783BBD" w:rsidRPr="00783BBD" w:rsidRDefault="00783BBD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783BBD">
        <w:rPr>
          <w:rFonts w:ascii="Calibri" w:eastAsia="Calibri" w:hAnsi="Calibri" w:cs="Calibri"/>
          <w:b/>
          <w:bCs/>
          <w:sz w:val="20"/>
          <w:szCs w:val="20"/>
        </w:rPr>
        <w:t>Null hypothesis: the claim that states. “no changes”, “no effect”, “no difference”, “no relationship”</w:t>
      </w:r>
    </w:p>
    <w:p w14:paraId="38755495" w14:textId="083AB57E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4F5162B0" w14:textId="77777777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47474DE2" w14:textId="1CCBDAE6" w:rsidR="00FB2574" w:rsidRDefault="00FB2574" w:rsidP="00FB25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What is a P-Value? </w:t>
      </w:r>
    </w:p>
    <w:p w14:paraId="5399669F" w14:textId="5BF83026" w:rsidR="00CD1AFE" w:rsidRPr="00783BBD" w:rsidRDefault="00CD1AFE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</w:p>
    <w:p w14:paraId="5B5C0229" w14:textId="61198BD1" w:rsidR="00D64041" w:rsidRPr="00783BBD" w:rsidRDefault="00783BBD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783BBD">
        <w:rPr>
          <w:rFonts w:ascii="Calibri" w:eastAsia="Calibri" w:hAnsi="Calibri" w:cs="Calibri"/>
          <w:b/>
          <w:bCs/>
          <w:sz w:val="20"/>
          <w:szCs w:val="20"/>
        </w:rPr>
        <w:t>P-value is the probability that the sample you collected actually come from the population that the null hypothesis describes, if the null hypothesis is true</w:t>
      </w:r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6CDEEEE9" w14:textId="77777777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061FBC94" w14:textId="77777777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7F6FE505" w14:textId="273F07FB" w:rsidR="00FB2574" w:rsidRDefault="00FB2574" w:rsidP="00FB25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What is</w:t>
      </w:r>
      <w:r w:rsidR="00CD1AFE">
        <w:rPr>
          <w:rFonts w:ascii="Calibri" w:eastAsia="Calibri" w:hAnsi="Calibri" w:cs="Calibri"/>
          <w:sz w:val="20"/>
          <w:szCs w:val="20"/>
        </w:rPr>
        <w:t xml:space="preserve"> </w:t>
      </w:r>
      <m:oMath>
        <m:r>
          <w:rPr>
            <w:rFonts w:ascii="Cambria Math" w:eastAsia="Calibri" w:hAnsi="Cambria Math" w:cs="Calibri"/>
            <w:sz w:val="20"/>
            <w:szCs w:val="20"/>
          </w:rPr>
          <m:t>α</m:t>
        </m:r>
      </m:oMath>
      <w:r w:rsidR="00CD1AFE">
        <w:rPr>
          <w:rFonts w:ascii="Calibri" w:eastAsia="Calibri" w:hAnsi="Calibri" w:cs="Calibri"/>
          <w:sz w:val="20"/>
          <w:szCs w:val="20"/>
        </w:rPr>
        <w:t>, the</w:t>
      </w:r>
      <w:r>
        <w:rPr>
          <w:rFonts w:ascii="Calibri" w:eastAsia="Calibri" w:hAnsi="Calibri" w:cs="Calibri"/>
          <w:sz w:val="20"/>
          <w:szCs w:val="20"/>
        </w:rPr>
        <w:t xml:space="preserve"> alpha level or significant level</w:t>
      </w:r>
      <w:r w:rsidR="00032B73">
        <w:rPr>
          <w:rFonts w:ascii="Calibri" w:eastAsia="Calibri" w:hAnsi="Calibri" w:cs="Calibri"/>
          <w:sz w:val="20"/>
          <w:szCs w:val="20"/>
        </w:rPr>
        <w:t>?</w:t>
      </w:r>
    </w:p>
    <w:p w14:paraId="3DD856CF" w14:textId="246BC838" w:rsidR="00CD1AFE" w:rsidRDefault="00CD1AFE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55ECD386" w14:textId="783CC7B2" w:rsidR="00D64041" w:rsidRPr="00783BBD" w:rsidRDefault="00783BBD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Alpha level is used for the threshold value of a hypothesis test. When we reject the null hypothesis, the test is significant at the alpha level. </w:t>
      </w:r>
    </w:p>
    <w:p w14:paraId="2F474393" w14:textId="77777777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1859FC01" w14:textId="77777777" w:rsidR="00D64041" w:rsidRDefault="00D64041" w:rsidP="00CD1A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17305524" w14:textId="532480C5" w:rsidR="00CD1AFE" w:rsidRDefault="00032B73" w:rsidP="00CD1AF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 w:rsidRPr="004B35D2">
        <w:rPr>
          <w:rFonts w:ascii="Calibri" w:eastAsia="Calibri" w:hAnsi="Calibri" w:cs="Calibri"/>
          <w:sz w:val="20"/>
          <w:szCs w:val="20"/>
        </w:rPr>
        <w:t xml:space="preserve">When can you reject a null </w:t>
      </w:r>
      <w:r w:rsidR="00CD1AFE" w:rsidRPr="004B35D2">
        <w:rPr>
          <w:rFonts w:ascii="Calibri" w:eastAsia="Calibri" w:hAnsi="Calibri" w:cs="Calibri"/>
          <w:sz w:val="20"/>
          <w:szCs w:val="20"/>
        </w:rPr>
        <w:t xml:space="preserve">hypothesis, using P-Value and alpha level? </w:t>
      </w:r>
    </w:p>
    <w:p w14:paraId="30833D9C" w14:textId="24964D25" w:rsidR="00410163" w:rsidRDefault="00410163" w:rsidP="00410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351A5750" w14:textId="39292E1A" w:rsidR="00D64041" w:rsidRPr="00B942D9" w:rsidRDefault="00B942D9" w:rsidP="00410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If the p-value is smaller than the alpha level, we reject the null hypothesis</w:t>
      </w:r>
    </w:p>
    <w:p w14:paraId="5E37CC60" w14:textId="1DA85E69" w:rsidR="00D64041" w:rsidRDefault="00D64041" w:rsidP="00410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5F3AAC52" w14:textId="77777777" w:rsidR="00D64041" w:rsidRDefault="00D64041" w:rsidP="00410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0"/>
          <w:szCs w:val="20"/>
        </w:rPr>
      </w:pPr>
    </w:p>
    <w:p w14:paraId="21179F51" w14:textId="3DC8CFAD" w:rsidR="00410163" w:rsidRPr="004B35D2" w:rsidRDefault="00410163" w:rsidP="00CD1AF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When can you use R/RStudio to solve hypothesis testing problems</w:t>
      </w:r>
      <w:r w:rsidR="00512248">
        <w:rPr>
          <w:rFonts w:ascii="Calibri" w:eastAsia="Calibri" w:hAnsi="Calibri" w:cs="Calibri"/>
          <w:sz w:val="20"/>
          <w:szCs w:val="20"/>
        </w:rPr>
        <w:t>? When can you do that?</w:t>
      </w:r>
    </w:p>
    <w:p w14:paraId="10EFF03E" w14:textId="7C1F9860" w:rsidR="000C7ECD" w:rsidRDefault="00B942D9">
      <w:pPr>
        <w:rPr>
          <w:b/>
          <w:bCs/>
        </w:rPr>
      </w:pPr>
      <w:r>
        <w:rPr>
          <w:b/>
          <w:bCs/>
        </w:rPr>
        <w:t xml:space="preserve">You can use RStudio </w:t>
      </w:r>
      <w:r w:rsidR="00F71771">
        <w:rPr>
          <w:b/>
          <w:bCs/>
        </w:rPr>
        <w:t>to draw t-distributions, find p-values, and double check in R. These are the couple of last steps in the process of hypothesis testing. `1</w:t>
      </w:r>
      <w:r w:rsidR="000C7ECD">
        <w:rPr>
          <w:b/>
          <w:bCs/>
        </w:rPr>
        <w:br w:type="page"/>
      </w:r>
    </w:p>
    <w:p w14:paraId="707F55F8" w14:textId="067350D0" w:rsidR="004B7246" w:rsidRDefault="00C51863" w:rsidP="00C51863">
      <w:pPr>
        <w:rPr>
          <w:b/>
          <w:bCs/>
        </w:rPr>
      </w:pPr>
      <w:r w:rsidRPr="00573707">
        <w:rPr>
          <w:b/>
          <w:bCs/>
        </w:rPr>
        <w:lastRenderedPageBreak/>
        <w:t xml:space="preserve">Section </w:t>
      </w:r>
      <w:r w:rsidR="00AD2598">
        <w:rPr>
          <w:b/>
          <w:bCs/>
        </w:rPr>
        <w:t>I</w:t>
      </w:r>
      <w:r w:rsidRPr="00573707">
        <w:rPr>
          <w:b/>
          <w:bCs/>
        </w:rPr>
        <w:t xml:space="preserve">I: </w:t>
      </w:r>
      <w:r w:rsidR="006706DB">
        <w:rPr>
          <w:b/>
          <w:bCs/>
        </w:rPr>
        <w:t>Conducting one-sample t-test</w:t>
      </w:r>
    </w:p>
    <w:p w14:paraId="25D899FE" w14:textId="4EEBE9A1" w:rsidR="00F147A1" w:rsidRDefault="00F147A1" w:rsidP="00AB40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are wondering whether M&amp;M’s has good quality control that </w:t>
      </w:r>
      <w:r w:rsidR="00951504">
        <w:rPr>
          <w:rFonts w:ascii="Calibri" w:eastAsia="Calibri" w:hAnsi="Calibri" w:cs="Calibri"/>
        </w:rPr>
        <w:t xml:space="preserve">keep all the bags of chocolates they produce with the same weights as 47.9 grams, the weight they marked as their </w:t>
      </w:r>
      <w:r w:rsidR="00BF7E6B">
        <w:rPr>
          <w:rFonts w:ascii="Calibri" w:eastAsia="Calibri" w:hAnsi="Calibri" w:cs="Calibri"/>
        </w:rPr>
        <w:t>net weight on the package.</w:t>
      </w:r>
      <w:r w:rsidR="00890B28">
        <w:rPr>
          <w:rFonts w:ascii="Calibri" w:eastAsia="Calibri" w:hAnsi="Calibri" w:cs="Calibri"/>
        </w:rPr>
        <w:t xml:space="preserve"> We used the</w:t>
      </w:r>
      <w:r w:rsidR="006B5EED">
        <w:rPr>
          <w:rFonts w:ascii="Calibri" w:eastAsia="Calibri" w:hAnsi="Calibri" w:cs="Calibri"/>
        </w:rPr>
        <w:t xml:space="preserve"> cumulative data (at bag level) based on the</w:t>
      </w:r>
      <w:r w:rsidR="00890B28">
        <w:rPr>
          <w:rFonts w:ascii="Calibri" w:eastAsia="Calibri" w:hAnsi="Calibri" w:cs="Calibri"/>
        </w:rPr>
        <w:t xml:space="preserve"> M&amp;M’s data collected the ISAT 251 students</w:t>
      </w:r>
      <w:r w:rsidR="00104B88">
        <w:rPr>
          <w:rFonts w:ascii="Calibri" w:eastAsia="Calibri" w:hAnsi="Calibri" w:cs="Calibri"/>
        </w:rPr>
        <w:t xml:space="preserve"> in previous semesters</w:t>
      </w:r>
      <w:r w:rsidR="00FB4396">
        <w:rPr>
          <w:rFonts w:ascii="Calibri" w:eastAsia="Calibri" w:hAnsi="Calibri" w:cs="Calibri"/>
        </w:rPr>
        <w:t xml:space="preserve">. </w:t>
      </w:r>
    </w:p>
    <w:p w14:paraId="4B752F86" w14:textId="77777777" w:rsidR="00AB4020" w:rsidRDefault="00AB4020" w:rsidP="00AB40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6E8B330F" w14:textId="0CB59CB8" w:rsidR="004D619B" w:rsidRDefault="004D619B" w:rsidP="00AB40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 background information of the data: </w:t>
      </w:r>
    </w:p>
    <w:p w14:paraId="75F3BF78" w14:textId="5166C472" w:rsidR="00B3370A" w:rsidRDefault="004D619B" w:rsidP="004D619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8B67E1">
        <w:rPr>
          <w:rFonts w:ascii="Calibri" w:eastAsia="Calibri" w:hAnsi="Calibri" w:cs="Calibri"/>
        </w:rPr>
        <w:t>data contain three columns:</w:t>
      </w:r>
    </w:p>
    <w:p w14:paraId="7AF03177" w14:textId="0B1A26AD" w:rsidR="00284DB5" w:rsidRDefault="00284DB5" w:rsidP="00AB40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student: the unique id (</w:t>
      </w:r>
      <w:proofErr w:type="spellStart"/>
      <w:r>
        <w:rPr>
          <w:rFonts w:ascii="Calibri" w:eastAsia="Calibri" w:hAnsi="Calibri" w:cs="Calibri"/>
        </w:rPr>
        <w:t>eid</w:t>
      </w:r>
      <w:proofErr w:type="spellEnd"/>
      <w:r>
        <w:rPr>
          <w:rFonts w:ascii="Calibri" w:eastAsia="Calibri" w:hAnsi="Calibri" w:cs="Calibri"/>
        </w:rPr>
        <w:t xml:space="preserve">) of student who </w:t>
      </w:r>
      <w:r w:rsidR="00AB4020">
        <w:rPr>
          <w:rFonts w:ascii="Calibri" w:eastAsia="Calibri" w:hAnsi="Calibri" w:cs="Calibri"/>
        </w:rPr>
        <w:t>exanimated a M&amp;M’s bag</w:t>
      </w:r>
    </w:p>
    <w:p w14:paraId="054A7944" w14:textId="48ECBFF3" w:rsidR="00725509" w:rsidRDefault="00725509" w:rsidP="00AB40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total.number</w:t>
      </w:r>
      <w:proofErr w:type="spellEnd"/>
      <w:proofErr w:type="gramEnd"/>
      <w:r>
        <w:rPr>
          <w:rFonts w:ascii="Calibri" w:eastAsia="Calibri" w:hAnsi="Calibri" w:cs="Calibri"/>
        </w:rPr>
        <w:t>: the total number of M&amp;M’s chocolates in the bag the student exanimated</w:t>
      </w:r>
    </w:p>
    <w:p w14:paraId="46F12BE7" w14:textId="61369808" w:rsidR="008D45C8" w:rsidRPr="00F147A1" w:rsidRDefault="00725509" w:rsidP="000C7E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weight: the weight of the bag of M&amp;M’s (with the bag) in grams</w:t>
      </w:r>
      <w:r w:rsidR="00AB4020">
        <w:rPr>
          <w:rFonts w:ascii="Calibri" w:eastAsia="Calibri" w:hAnsi="Calibri" w:cs="Calibri"/>
        </w:rPr>
        <w:tab/>
      </w:r>
    </w:p>
    <w:p w14:paraId="766FBFEF" w14:textId="3FE3EBC4" w:rsidR="007157F6" w:rsidRPr="00573707" w:rsidRDefault="007157F6" w:rsidP="007157F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Get the data ready</w:t>
      </w:r>
    </w:p>
    <w:p w14:paraId="252BEA69" w14:textId="5EC68FA1" w:rsidR="005E6805" w:rsidRPr="00353E8B" w:rsidRDefault="005E6805" w:rsidP="005E680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lang w:eastAsia="zh-TW"/>
        </w:rPr>
      </w:pPr>
      <w:r>
        <w:rPr>
          <w:rFonts w:ascii="Calibri" w:eastAsia="Calibri" w:hAnsi="Calibri" w:cs="Calibri"/>
          <w:lang w:eastAsia="zh-TW"/>
        </w:rPr>
        <w:t xml:space="preserve">Download </w:t>
      </w:r>
      <w:r w:rsidRPr="00573707">
        <w:rPr>
          <w:rFonts w:ascii="Calibri" w:eastAsia="Calibri" w:hAnsi="Calibri" w:cs="Calibri"/>
          <w:lang w:eastAsia="zh-TW"/>
        </w:rPr>
        <w:t xml:space="preserve">the </w:t>
      </w:r>
      <w:r w:rsidR="0017718F">
        <w:rPr>
          <w:rFonts w:ascii="Calibri" w:eastAsia="Calibri" w:hAnsi="Calibri" w:cs="Calibri"/>
          <w:lang w:eastAsia="zh-TW"/>
        </w:rPr>
        <w:t>M&amp;M’s bag</w:t>
      </w:r>
      <w:r>
        <w:rPr>
          <w:rFonts w:ascii="Calibri" w:eastAsia="Calibri" w:hAnsi="Calibri" w:cs="Calibri"/>
          <w:lang w:eastAsia="zh-TW"/>
        </w:rPr>
        <w:t xml:space="preserve"> data </w:t>
      </w:r>
      <w:r w:rsidR="00104B88">
        <w:rPr>
          <w:rFonts w:ascii="Calibri" w:eastAsia="Calibri" w:hAnsi="Calibri" w:cs="Calibri"/>
          <w:lang w:eastAsia="zh-TW"/>
        </w:rPr>
        <w:t>(“</w:t>
      </w:r>
      <w:r w:rsidR="00104B88" w:rsidRPr="00F40F0F">
        <w:rPr>
          <w:rFonts w:ascii="Calibri" w:eastAsia="Calibri" w:hAnsi="Calibri" w:cs="Calibri"/>
          <w:lang w:eastAsia="zh-TW"/>
        </w:rPr>
        <w:t>ISAT251_MMsBags</w:t>
      </w:r>
      <w:r w:rsidR="00104B88">
        <w:rPr>
          <w:rFonts w:ascii="Calibri" w:eastAsia="Calibri" w:hAnsi="Calibri" w:cs="Calibri"/>
          <w:lang w:eastAsia="zh-TW"/>
        </w:rPr>
        <w:t>.csv”)</w:t>
      </w:r>
      <w:r w:rsidR="00104B88" w:rsidRPr="0030035E">
        <w:rPr>
          <w:rFonts w:ascii="Calibri" w:eastAsia="Calibri" w:hAnsi="Calibri" w:cs="Calibri"/>
          <w:lang w:eastAsia="zh-TW"/>
        </w:rPr>
        <w:t xml:space="preserve"> </w:t>
      </w:r>
      <w:r w:rsidR="0017718F">
        <w:rPr>
          <w:rFonts w:ascii="Calibri" w:eastAsia="Calibri" w:hAnsi="Calibri" w:cs="Calibri"/>
          <w:lang w:eastAsia="zh-TW"/>
        </w:rPr>
        <w:t>from the Canvas.</w:t>
      </w:r>
    </w:p>
    <w:p w14:paraId="371FFE6E" w14:textId="77777777" w:rsidR="007157F6" w:rsidRPr="00573707" w:rsidRDefault="007157F6" w:rsidP="007157F6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Bring the data into R</w:t>
      </w:r>
    </w:p>
    <w:p w14:paraId="61708ED6" w14:textId="77777777" w:rsidR="007157F6" w:rsidRPr="00573707" w:rsidRDefault="007157F6" w:rsidP="007157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sz w:val="21"/>
          <w:szCs w:val="21"/>
        </w:rPr>
      </w:pPr>
    </w:p>
    <w:p w14:paraId="36248F85" w14:textId="77777777" w:rsidR="007157F6" w:rsidRPr="00573707" w:rsidRDefault="007157F6" w:rsidP="007157F6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 xml:space="preserve">&gt; </w:t>
      </w:r>
      <w:proofErr w:type="spellStart"/>
      <w:r w:rsidRPr="00573707">
        <w:rPr>
          <w:rFonts w:ascii="Courier New" w:eastAsia="Courier New" w:hAnsi="Courier New" w:cs="Courier New"/>
          <w:sz w:val="21"/>
          <w:szCs w:val="21"/>
        </w:rPr>
        <w:t>myfile</w:t>
      </w:r>
      <w:proofErr w:type="spellEnd"/>
      <w:r w:rsidRPr="00573707">
        <w:rPr>
          <w:rFonts w:ascii="Courier New" w:eastAsia="Courier New" w:hAnsi="Courier New" w:cs="Courier New"/>
          <w:sz w:val="21"/>
          <w:szCs w:val="21"/>
        </w:rPr>
        <w:t xml:space="preserve"> &lt;- </w:t>
      </w:r>
      <w:proofErr w:type="spellStart"/>
      <w:proofErr w:type="gramStart"/>
      <w:r w:rsidRPr="00573707">
        <w:rPr>
          <w:rFonts w:ascii="Courier New" w:eastAsia="Courier New" w:hAnsi="Courier New" w:cs="Courier New"/>
          <w:sz w:val="21"/>
          <w:szCs w:val="21"/>
        </w:rPr>
        <w:t>file.choose</w:t>
      </w:r>
      <w:proofErr w:type="spellEnd"/>
      <w:proofErr w:type="gramEnd"/>
      <w:r w:rsidRPr="00573707">
        <w:rPr>
          <w:rFonts w:ascii="Courier New" w:eastAsia="Courier New" w:hAnsi="Courier New" w:cs="Courier New"/>
          <w:sz w:val="21"/>
          <w:szCs w:val="21"/>
        </w:rPr>
        <w:t>()</w:t>
      </w:r>
    </w:p>
    <w:p w14:paraId="33A2AABF" w14:textId="77777777" w:rsidR="007157F6" w:rsidRDefault="007157F6" w:rsidP="007157F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 xml:space="preserve">&gt; </w:t>
      </w:r>
      <w:proofErr w:type="spellStart"/>
      <w:proofErr w:type="gramStart"/>
      <w:r w:rsidRPr="00573707">
        <w:rPr>
          <w:rFonts w:ascii="Courier New" w:eastAsia="Courier New" w:hAnsi="Courier New" w:cs="Courier New"/>
          <w:sz w:val="21"/>
          <w:szCs w:val="21"/>
        </w:rPr>
        <w:t>mms.bags</w:t>
      </w:r>
      <w:proofErr w:type="spellEnd"/>
      <w:proofErr w:type="gramEnd"/>
      <w:r w:rsidRPr="00573707">
        <w:rPr>
          <w:rFonts w:ascii="Courier New" w:eastAsia="Courier New" w:hAnsi="Courier New" w:cs="Courier New"/>
          <w:sz w:val="21"/>
          <w:szCs w:val="21"/>
        </w:rPr>
        <w:t xml:space="preserve"> &lt;- read.csv(</w:t>
      </w:r>
      <w:proofErr w:type="spellStart"/>
      <w:r w:rsidRPr="00573707">
        <w:rPr>
          <w:rFonts w:ascii="Courier New" w:eastAsia="Courier New" w:hAnsi="Courier New" w:cs="Courier New"/>
          <w:sz w:val="21"/>
          <w:szCs w:val="21"/>
        </w:rPr>
        <w:t>myfile,header</w:t>
      </w:r>
      <w:proofErr w:type="spellEnd"/>
      <w:r w:rsidRPr="00573707">
        <w:rPr>
          <w:rFonts w:ascii="Courier New" w:eastAsia="Courier New" w:hAnsi="Courier New" w:cs="Courier New"/>
          <w:sz w:val="21"/>
          <w:szCs w:val="21"/>
        </w:rPr>
        <w:t>=TRUE)</w:t>
      </w:r>
    </w:p>
    <w:p w14:paraId="027D3B88" w14:textId="77777777" w:rsidR="007157F6" w:rsidRPr="00723171" w:rsidRDefault="007157F6" w:rsidP="007157F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ourier New" w:cs="Courier New"/>
          <w:i/>
          <w:iCs/>
          <w:sz w:val="21"/>
          <w:szCs w:val="21"/>
        </w:rPr>
      </w:pPr>
      <w:r w:rsidRPr="00723171">
        <w:rPr>
          <w:rFonts w:eastAsia="Courier New" w:cs="Courier New"/>
          <w:i/>
          <w:iCs/>
          <w:sz w:val="21"/>
          <w:szCs w:val="21"/>
        </w:rPr>
        <w:t xml:space="preserve">Type or paste the full path to your file here: </w:t>
      </w:r>
    </w:p>
    <w:p w14:paraId="1961713A" w14:textId="5C834D5D" w:rsidR="007157F6" w:rsidRPr="00DA7AFF" w:rsidRDefault="00DA7AFF" w:rsidP="007157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b/>
          <w:bCs/>
        </w:rPr>
      </w:pPr>
      <w:r w:rsidRPr="00DA7AFF">
        <w:rPr>
          <w:rFonts w:ascii="Calibri" w:eastAsia="Calibri" w:hAnsi="Calibri" w:cs="Calibri"/>
          <w:b/>
          <w:bCs/>
        </w:rPr>
        <w:t>/Users/</w:t>
      </w:r>
      <w:proofErr w:type="spellStart"/>
      <w:r w:rsidRPr="00DA7AFF">
        <w:rPr>
          <w:rFonts w:ascii="Calibri" w:eastAsia="Calibri" w:hAnsi="Calibri" w:cs="Calibri"/>
          <w:b/>
          <w:bCs/>
        </w:rPr>
        <w:t>zshindc</w:t>
      </w:r>
      <w:proofErr w:type="spellEnd"/>
      <w:r w:rsidRPr="00DA7AFF">
        <w:rPr>
          <w:rFonts w:ascii="Calibri" w:eastAsia="Calibri" w:hAnsi="Calibri" w:cs="Calibri"/>
          <w:b/>
          <w:bCs/>
        </w:rPr>
        <w:t>/Downloads/ISAT251_MMsBags.csv</w:t>
      </w:r>
    </w:p>
    <w:p w14:paraId="616E4E30" w14:textId="77777777" w:rsidR="00060634" w:rsidRPr="00573707" w:rsidRDefault="00060634" w:rsidP="007157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4A4186FA" w14:textId="77777777" w:rsidR="007157F6" w:rsidRPr="00573707" w:rsidRDefault="007157F6" w:rsidP="007157F6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  <w:lang w:eastAsia="zh-TW"/>
        </w:rPr>
        <w:t>Check and overview the data. (</w:t>
      </w:r>
      <w:r w:rsidRPr="00723171">
        <w:rPr>
          <w:rFonts w:ascii="Calibri" w:eastAsia="Calibri" w:hAnsi="Calibri" w:cs="Calibri"/>
          <w:i/>
          <w:iCs/>
          <w:lang w:eastAsia="zh-TW"/>
        </w:rPr>
        <w:t>Snapshot and paste the summary outcome below</w:t>
      </w:r>
      <w:r w:rsidRPr="00573707">
        <w:rPr>
          <w:rFonts w:ascii="Calibri" w:eastAsia="Calibri" w:hAnsi="Calibri" w:cs="Calibri"/>
          <w:lang w:eastAsia="zh-TW"/>
        </w:rPr>
        <w:t>)</w:t>
      </w:r>
    </w:p>
    <w:p w14:paraId="4EE40B8C" w14:textId="20EFB011" w:rsidR="007157F6" w:rsidRDefault="007157F6" w:rsidP="007157F6">
      <w:pPr>
        <w:pStyle w:val="ListParagraph"/>
        <w:ind w:firstLine="360"/>
        <w:rPr>
          <w:rFonts w:ascii="Courier New" w:eastAsia="Courier New" w:hAnsi="Courier New" w:cs="Courier New"/>
          <w:sz w:val="21"/>
          <w:szCs w:val="21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 summary(</w:t>
      </w:r>
      <w:proofErr w:type="spellStart"/>
      <w:proofErr w:type="gramStart"/>
      <w:r w:rsidRPr="00573707">
        <w:rPr>
          <w:rFonts w:ascii="Courier New" w:eastAsia="Courier New" w:hAnsi="Courier New" w:cs="Courier New"/>
          <w:sz w:val="21"/>
          <w:szCs w:val="21"/>
        </w:rPr>
        <w:t>mms.bags</w:t>
      </w:r>
      <w:proofErr w:type="spellEnd"/>
      <w:proofErr w:type="gramEnd"/>
      <w:r w:rsidRPr="00573707">
        <w:rPr>
          <w:rFonts w:ascii="Courier New" w:eastAsia="Courier New" w:hAnsi="Courier New" w:cs="Courier New"/>
          <w:sz w:val="21"/>
          <w:szCs w:val="21"/>
        </w:rPr>
        <w:t>)</w:t>
      </w:r>
    </w:p>
    <w:p w14:paraId="2642465B" w14:textId="297DE2C4" w:rsidR="008A7A6F" w:rsidRPr="00573707" w:rsidRDefault="00DA7AFF" w:rsidP="007157F6">
      <w:pPr>
        <w:pStyle w:val="ListParagraph"/>
        <w:ind w:firstLine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inline distT="0" distB="0" distL="0" distR="0" wp14:anchorId="5D7139DD" wp14:editId="4DE7E43F">
            <wp:extent cx="3086100" cy="3276600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61B" w14:textId="77777777" w:rsidR="007157F6" w:rsidRPr="00573707" w:rsidRDefault="007157F6" w:rsidP="00C51863">
      <w:pPr>
        <w:rPr>
          <w:b/>
          <w:bCs/>
        </w:rPr>
      </w:pPr>
    </w:p>
    <w:p w14:paraId="1572E2B9" w14:textId="042CF763" w:rsidR="00D17DF5" w:rsidRPr="00573707" w:rsidRDefault="001F6CA8" w:rsidP="00095BF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lastRenderedPageBreak/>
        <w:t xml:space="preserve">Find the </w:t>
      </w:r>
      <w:r w:rsidR="003809F4" w:rsidRPr="00573707">
        <w:rPr>
          <w:rFonts w:ascii="Calibri" w:eastAsia="Calibri" w:hAnsi="Calibri" w:cs="Calibri"/>
        </w:rPr>
        <w:t xml:space="preserve">information (i.e., the mean, sample size, and the standard deviation) you need to construct </w:t>
      </w:r>
      <w:r w:rsidR="006706DB">
        <w:rPr>
          <w:rFonts w:ascii="Calibri" w:eastAsia="Calibri" w:hAnsi="Calibri" w:cs="Calibri"/>
        </w:rPr>
        <w:t>standard error for test statistic</w:t>
      </w:r>
      <w:r w:rsidR="009F0118" w:rsidRPr="00573707">
        <w:rPr>
          <w:rFonts w:ascii="Calibri" w:eastAsia="Calibri" w:hAnsi="Calibri" w:cs="Calibri"/>
        </w:rPr>
        <w:t xml:space="preserve"> using proper R functions</w:t>
      </w:r>
      <w:r w:rsidR="002B6BC9" w:rsidRPr="00573707">
        <w:rPr>
          <w:rFonts w:ascii="Calibri" w:eastAsia="Calibri" w:hAnsi="Calibri" w:cs="Calibri"/>
        </w:rPr>
        <w:t xml:space="preserve"> (i.e.,</w:t>
      </w:r>
      <w:r w:rsidR="002B6BC9" w:rsidRPr="00573707">
        <w:rPr>
          <w:rFonts w:ascii="Calibri" w:eastAsia="Calibri" w:hAnsi="Calibri" w:cs="Calibri"/>
          <w:sz w:val="20"/>
          <w:szCs w:val="20"/>
        </w:rPr>
        <w:t xml:space="preserve"> </w:t>
      </w:r>
      <w:r w:rsidR="002B6BC9" w:rsidRPr="00573707">
        <w:rPr>
          <w:rFonts w:ascii="Courier New" w:eastAsia="Courier New" w:hAnsi="Courier New" w:cs="Courier New"/>
          <w:sz w:val="20"/>
          <w:szCs w:val="20"/>
        </w:rPr>
        <w:t>mea</w:t>
      </w:r>
      <w:r w:rsidR="00CC097D" w:rsidRPr="00573707">
        <w:rPr>
          <w:rFonts w:ascii="Courier New" w:eastAsia="Courier New" w:hAnsi="Courier New" w:cs="Courier New"/>
          <w:sz w:val="20"/>
          <w:szCs w:val="20"/>
        </w:rPr>
        <w:t>n</w:t>
      </w:r>
      <w:r w:rsidR="00573707">
        <w:rPr>
          <w:rFonts w:ascii="Calibri" w:eastAsia="Calibri" w:hAnsi="Calibri" w:cs="Calibri"/>
        </w:rPr>
        <w:t>,</w:t>
      </w:r>
      <w:r w:rsidR="002B6BC9" w:rsidRPr="00573707">
        <w:rPr>
          <w:rFonts w:ascii="Calibri" w:eastAsia="Calibri" w:hAnsi="Calibri" w:cs="Calibri"/>
        </w:rPr>
        <w:t xml:space="preserve"> </w:t>
      </w:r>
      <w:proofErr w:type="spellStart"/>
      <w:r w:rsidR="002B6BC9" w:rsidRPr="00573707">
        <w:rPr>
          <w:rFonts w:ascii="Courier New" w:eastAsia="Courier New" w:hAnsi="Courier New" w:cs="Courier New"/>
          <w:sz w:val="20"/>
          <w:szCs w:val="20"/>
        </w:rPr>
        <w:t>sd</w:t>
      </w:r>
      <w:proofErr w:type="spellEnd"/>
      <w:r w:rsidR="00573707" w:rsidRPr="00573707">
        <w:rPr>
          <w:rFonts w:ascii="Calibri" w:eastAsia="Calibri" w:hAnsi="Calibri" w:cs="Calibri"/>
        </w:rPr>
        <w:t xml:space="preserve">, and </w:t>
      </w:r>
      <w:r w:rsidR="00573707" w:rsidRPr="00573707">
        <w:rPr>
          <w:rFonts w:ascii="Courier New" w:eastAsia="Courier New" w:hAnsi="Courier New" w:cs="Courier New"/>
          <w:sz w:val="20"/>
          <w:szCs w:val="20"/>
        </w:rPr>
        <w:t>dim</w:t>
      </w:r>
      <w:r w:rsidR="006554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554A9" w:rsidRPr="006554A9">
        <w:rPr>
          <w:rFonts w:ascii="Calibri" w:eastAsia="Calibri" w:hAnsi="Calibri" w:cs="Calibri"/>
        </w:rPr>
        <w:t xml:space="preserve">or </w:t>
      </w:r>
      <w:r w:rsidR="006554A9">
        <w:rPr>
          <w:rFonts w:ascii="Courier New" w:eastAsia="Courier New" w:hAnsi="Courier New" w:cs="Courier New"/>
          <w:sz w:val="20"/>
          <w:szCs w:val="20"/>
        </w:rPr>
        <w:t>length</w:t>
      </w:r>
      <w:r w:rsidR="002B6BC9" w:rsidRPr="00573707">
        <w:rPr>
          <w:rFonts w:ascii="Calibri" w:eastAsia="Calibri" w:hAnsi="Calibri" w:cs="Calibri"/>
        </w:rPr>
        <w:t>)</w:t>
      </w:r>
      <w:r w:rsidR="00FA42A1" w:rsidRPr="00573707">
        <w:rPr>
          <w:rFonts w:ascii="Calibri" w:eastAsia="Calibri" w:hAnsi="Calibri" w:cs="Calibri"/>
        </w:rPr>
        <w:t>. Type or write down those statistics</w:t>
      </w:r>
      <w:r w:rsidR="002749D0" w:rsidRPr="00573707">
        <w:rPr>
          <w:rFonts w:ascii="Calibri" w:eastAsia="Calibri" w:hAnsi="Calibri" w:cs="Calibri"/>
        </w:rPr>
        <w:t xml:space="preserve"> with </w:t>
      </w:r>
      <w:r w:rsidR="002749D0" w:rsidRPr="00573707">
        <w:rPr>
          <w:rFonts w:ascii="Calibri" w:eastAsia="Calibri" w:hAnsi="Calibri" w:cs="Calibri"/>
          <w:i/>
          <w:iCs/>
        </w:rPr>
        <w:t>both the symbols and values</w:t>
      </w:r>
      <w:r w:rsidR="002749D0" w:rsidRPr="00573707">
        <w:rPr>
          <w:rFonts w:ascii="Calibri" w:eastAsia="Calibri" w:hAnsi="Calibri" w:cs="Calibri"/>
        </w:rPr>
        <w:t>.</w:t>
      </w:r>
    </w:p>
    <w:p w14:paraId="4DA30F27" w14:textId="66B9FB4E" w:rsidR="005A39BE" w:rsidRDefault="005A39BE" w:rsidP="005A39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638A11BA" w14:textId="77777777" w:rsidR="00B661DB" w:rsidRPr="00B661DB" w:rsidRDefault="00B661DB" w:rsidP="00B661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ourier New" w:eastAsia="Courier New" w:hAnsi="Courier New" w:cs="Courier New"/>
          <w:sz w:val="21"/>
          <w:szCs w:val="21"/>
        </w:rPr>
      </w:pPr>
      <w:r w:rsidRPr="00B661DB">
        <w:rPr>
          <w:rFonts w:ascii="Courier New" w:eastAsia="Courier New" w:hAnsi="Courier New" w:cs="Courier New"/>
          <w:sz w:val="21"/>
          <w:szCs w:val="21"/>
        </w:rPr>
        <w:t>## sample size as the row number in the dimension</w:t>
      </w:r>
    </w:p>
    <w:p w14:paraId="4800CFA5" w14:textId="5215C3C2" w:rsidR="0029085A" w:rsidRPr="009317F6" w:rsidRDefault="00B661DB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 w:rsidRPr="00573707"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B661DB">
        <w:rPr>
          <w:rFonts w:ascii="Courier New" w:eastAsia="Courier New" w:hAnsi="Courier New" w:cs="Courier New"/>
          <w:sz w:val="21"/>
          <w:szCs w:val="21"/>
        </w:rPr>
        <w:t>n &lt;- dim(</w:t>
      </w:r>
      <w:proofErr w:type="spellStart"/>
      <w:proofErr w:type="gramStart"/>
      <w:r w:rsidRPr="00B661DB">
        <w:rPr>
          <w:rFonts w:ascii="Courier New" w:eastAsia="Courier New" w:hAnsi="Courier New" w:cs="Courier New"/>
          <w:sz w:val="21"/>
          <w:szCs w:val="21"/>
        </w:rPr>
        <w:t>mms.bags</w:t>
      </w:r>
      <w:proofErr w:type="spellEnd"/>
      <w:proofErr w:type="gramEnd"/>
      <w:r w:rsidRPr="00B661DB">
        <w:rPr>
          <w:rFonts w:ascii="Courier New" w:eastAsia="Courier New" w:hAnsi="Courier New" w:cs="Courier New"/>
          <w:sz w:val="21"/>
          <w:szCs w:val="21"/>
        </w:rPr>
        <w:t>)[1]</w:t>
      </w:r>
    </w:p>
    <w:p w14:paraId="622ACD4C" w14:textId="77777777" w:rsidR="0029085A" w:rsidRPr="00060634" w:rsidRDefault="0029085A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000000" w:themeColor="text1"/>
        </w:rPr>
      </w:pPr>
    </w:p>
    <w:p w14:paraId="1F12CD14" w14:textId="6BE55ACF" w:rsidR="0029085A" w:rsidRPr="00060634" w:rsidRDefault="0029085A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000000" w:themeColor="text1"/>
        </w:rPr>
      </w:pPr>
      <w:r w:rsidRPr="00060634">
        <w:rPr>
          <w:rFonts w:ascii="Calibri" w:eastAsia="Calibri" w:hAnsi="Calibri" w:cs="Calibri"/>
          <w:color w:val="000000" w:themeColor="text1"/>
        </w:rPr>
        <w:t xml:space="preserve">mean (use R to get the value):     </w:t>
      </w:r>
      <w:proofErr w:type="gramStart"/>
      <w:r w:rsidRPr="00060634">
        <w:rPr>
          <w:rFonts w:ascii="Calibri" w:eastAsia="Calibri" w:hAnsi="Calibri" w:cs="Calibri"/>
          <w:color w:val="000000" w:themeColor="text1"/>
        </w:rPr>
        <w:t xml:space="preserve">=  </w:t>
      </w:r>
      <w:r w:rsidR="00DA7AFF">
        <w:rPr>
          <w:rFonts w:ascii="Calibri" w:eastAsia="Calibri" w:hAnsi="Calibri" w:cs="Calibri"/>
          <w:color w:val="000000" w:themeColor="text1"/>
        </w:rPr>
        <w:t>49.41963</w:t>
      </w:r>
      <w:proofErr w:type="gramEnd"/>
    </w:p>
    <w:p w14:paraId="2F524465" w14:textId="19730A8C" w:rsidR="0029085A" w:rsidRPr="00060634" w:rsidRDefault="0029085A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000000" w:themeColor="text1"/>
        </w:rPr>
      </w:pPr>
      <w:r w:rsidRPr="00060634">
        <w:rPr>
          <w:rFonts w:ascii="Calibri" w:eastAsia="Calibri" w:hAnsi="Calibri" w:cs="Calibri"/>
          <w:color w:val="000000" w:themeColor="text1"/>
        </w:rPr>
        <w:t xml:space="preserve">standard deviation (use R to get the value):         = </w:t>
      </w:r>
      <w:r w:rsidR="00DA7AFF">
        <w:rPr>
          <w:rFonts w:ascii="Calibri" w:eastAsia="Calibri" w:hAnsi="Calibri" w:cs="Calibri"/>
          <w:color w:val="000000" w:themeColor="text1"/>
        </w:rPr>
        <w:t>1.615026</w:t>
      </w:r>
    </w:p>
    <w:p w14:paraId="02169F27" w14:textId="54D5F4D6" w:rsidR="0029085A" w:rsidRPr="00060634" w:rsidRDefault="0029085A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000000" w:themeColor="text1"/>
        </w:rPr>
      </w:pPr>
      <w:r w:rsidRPr="00060634">
        <w:rPr>
          <w:rFonts w:ascii="Calibri" w:eastAsia="Calibri" w:hAnsi="Calibri" w:cs="Calibri"/>
          <w:color w:val="000000" w:themeColor="text1"/>
        </w:rPr>
        <w:t xml:space="preserve">sample size:            = </w:t>
      </w:r>
      <w:r w:rsidR="00DA7AFF">
        <w:rPr>
          <w:rFonts w:ascii="Calibri" w:eastAsia="Calibri" w:hAnsi="Calibri" w:cs="Calibri"/>
          <w:color w:val="000000" w:themeColor="text1"/>
        </w:rPr>
        <w:t>64</w:t>
      </w:r>
    </w:p>
    <w:p w14:paraId="38E44115" w14:textId="77777777" w:rsidR="0029085A" w:rsidRDefault="0029085A" w:rsidP="002908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3116DFE" w14:textId="7EB5A1AE" w:rsidR="00184349" w:rsidRDefault="00184349" w:rsidP="009F01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22FDACE2" w14:textId="77777777" w:rsidR="00B2563A" w:rsidRDefault="00B2563A" w:rsidP="00915D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Eight Steps for Hypothesis Testing</w:t>
      </w:r>
    </w:p>
    <w:p w14:paraId="6C5B0969" w14:textId="2253CE20" w:rsidR="004956B8" w:rsidRPr="00573707" w:rsidRDefault="00B2563A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</w:t>
      </w:r>
      <w:r w:rsidR="00915D60" w:rsidRPr="00573707">
        <w:rPr>
          <w:rFonts w:ascii="Calibri" w:eastAsia="Calibri" w:hAnsi="Calibri" w:cs="Calibri"/>
        </w:rPr>
        <w:t>the assumptions</w:t>
      </w:r>
      <w:r w:rsidR="00CE3891">
        <w:rPr>
          <w:rFonts w:ascii="Calibri" w:eastAsia="Calibri" w:hAnsi="Calibri" w:cs="Calibri"/>
        </w:rPr>
        <w:t xml:space="preserve"> or condition</w:t>
      </w:r>
      <w:r>
        <w:rPr>
          <w:rFonts w:ascii="Calibri" w:eastAsia="Calibri" w:hAnsi="Calibri" w:cs="Calibri"/>
        </w:rPr>
        <w:t xml:space="preserve">s. What are those </w:t>
      </w:r>
      <w:r w:rsidR="005340A1">
        <w:rPr>
          <w:rFonts w:ascii="Calibri" w:eastAsia="Calibri" w:hAnsi="Calibri" w:cs="Calibri"/>
        </w:rPr>
        <w:t>assumption and conditions</w:t>
      </w:r>
      <w:r w:rsidR="008230C7">
        <w:rPr>
          <w:rFonts w:ascii="Calibri" w:eastAsia="Calibri" w:hAnsi="Calibri" w:cs="Calibri"/>
        </w:rPr>
        <w:t xml:space="preserve">? Also, </w:t>
      </w:r>
      <w:r w:rsidR="005340A1" w:rsidRPr="00573707">
        <w:rPr>
          <w:rFonts w:ascii="Calibri" w:eastAsia="Calibri" w:hAnsi="Calibri" w:cs="Calibri"/>
        </w:rPr>
        <w:t>explain</w:t>
      </w:r>
      <w:r w:rsidR="009540C2" w:rsidRPr="00573707">
        <w:rPr>
          <w:rFonts w:ascii="Calibri" w:eastAsia="Calibri" w:hAnsi="Calibri" w:cs="Calibri"/>
        </w:rPr>
        <w:t xml:space="preserve"> why</w:t>
      </w:r>
      <w:r w:rsidR="00CD651D">
        <w:rPr>
          <w:rFonts w:ascii="Calibri" w:eastAsia="Calibri" w:hAnsi="Calibri" w:cs="Calibri"/>
        </w:rPr>
        <w:t xml:space="preserve"> those assumption</w:t>
      </w:r>
      <w:r w:rsidR="009667EA">
        <w:rPr>
          <w:rFonts w:ascii="Calibri" w:eastAsia="Calibri" w:hAnsi="Calibri" w:cs="Calibri"/>
        </w:rPr>
        <w:t>s</w:t>
      </w:r>
      <w:r w:rsidR="00CD651D">
        <w:rPr>
          <w:rFonts w:ascii="Calibri" w:eastAsia="Calibri" w:hAnsi="Calibri" w:cs="Calibri"/>
        </w:rPr>
        <w:t xml:space="preserve"> can be</w:t>
      </w:r>
      <w:r w:rsidR="009667EA">
        <w:rPr>
          <w:rFonts w:ascii="Calibri" w:eastAsia="Calibri" w:hAnsi="Calibri" w:cs="Calibri"/>
        </w:rPr>
        <w:t xml:space="preserve"> true and </w:t>
      </w:r>
      <w:r w:rsidR="008600FF" w:rsidRPr="00573707">
        <w:rPr>
          <w:rFonts w:ascii="Calibri" w:eastAsia="Calibri" w:hAnsi="Calibri" w:cs="Calibri"/>
        </w:rPr>
        <w:t xml:space="preserve">use a plot to check </w:t>
      </w:r>
      <w:r w:rsidR="002B1805" w:rsidRPr="00573707">
        <w:rPr>
          <w:rFonts w:ascii="Calibri" w:eastAsia="Calibri" w:hAnsi="Calibri" w:cs="Calibri"/>
        </w:rPr>
        <w:t xml:space="preserve">whether the </w:t>
      </w:r>
      <w:r w:rsidR="007C3B46" w:rsidRPr="00573707">
        <w:rPr>
          <w:rFonts w:ascii="Calibri" w:eastAsia="Calibri" w:hAnsi="Calibri" w:cs="Calibri"/>
        </w:rPr>
        <w:t xml:space="preserve">distribution </w:t>
      </w:r>
      <w:r w:rsidR="009667EA">
        <w:rPr>
          <w:rFonts w:ascii="Calibri" w:eastAsia="Calibri" w:hAnsi="Calibri" w:cs="Calibri"/>
        </w:rPr>
        <w:t>seems</w:t>
      </w:r>
      <w:r w:rsidR="007C3B46" w:rsidRPr="00573707">
        <w:rPr>
          <w:rFonts w:ascii="Calibri" w:eastAsia="Calibri" w:hAnsi="Calibri" w:cs="Calibri"/>
        </w:rPr>
        <w:t xml:space="preserve"> nearly norma</w:t>
      </w:r>
      <w:r w:rsidR="005340A1">
        <w:rPr>
          <w:rFonts w:ascii="Calibri" w:eastAsia="Calibri" w:hAnsi="Calibri" w:cs="Calibri"/>
        </w:rPr>
        <w:t>l</w:t>
      </w:r>
      <w:r w:rsidR="007C3B46" w:rsidRPr="00573707">
        <w:rPr>
          <w:rFonts w:ascii="Calibri" w:eastAsia="Calibri" w:hAnsi="Calibri" w:cs="Calibri"/>
        </w:rPr>
        <w:t>.</w:t>
      </w:r>
    </w:p>
    <w:p w14:paraId="34E218AB" w14:textId="37DD450E" w:rsidR="00AE1AE2" w:rsidRDefault="00AE1AE2" w:rsidP="00AE1A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3EAF06B3" w14:textId="239172E0" w:rsidR="00060634" w:rsidRPr="009317F6" w:rsidRDefault="009931BA" w:rsidP="009931B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</w:rPr>
      </w:pPr>
      <w:r w:rsidRPr="009317F6">
        <w:rPr>
          <w:rFonts w:ascii="Calibri" w:eastAsia="Calibri" w:hAnsi="Calibri" w:cs="Calibri"/>
          <w:b/>
          <w:bCs/>
        </w:rPr>
        <w:t>Dependent variable should be measured at the interval or ratio level</w:t>
      </w:r>
      <w:r w:rsidR="005F79A9" w:rsidRPr="009317F6">
        <w:rPr>
          <w:rFonts w:ascii="Calibri" w:eastAsia="Calibri" w:hAnsi="Calibri" w:cs="Calibri"/>
          <w:b/>
          <w:bCs/>
        </w:rPr>
        <w:t xml:space="preserve"> with the variable of weight meeting </w:t>
      </w:r>
      <w:proofErr w:type="gramStart"/>
      <w:r w:rsidR="005F79A9" w:rsidRPr="009317F6">
        <w:rPr>
          <w:rFonts w:ascii="Calibri" w:eastAsia="Calibri" w:hAnsi="Calibri" w:cs="Calibri"/>
          <w:b/>
          <w:bCs/>
        </w:rPr>
        <w:t>this criteria</w:t>
      </w:r>
      <w:proofErr w:type="gramEnd"/>
      <w:r w:rsidR="005F79A9" w:rsidRPr="009317F6">
        <w:rPr>
          <w:rFonts w:ascii="Calibri" w:eastAsia="Calibri" w:hAnsi="Calibri" w:cs="Calibri"/>
          <w:b/>
          <w:bCs/>
        </w:rPr>
        <w:t xml:space="preserve">. </w:t>
      </w:r>
    </w:p>
    <w:p w14:paraId="0E496791" w14:textId="4605741F" w:rsidR="009931BA" w:rsidRPr="009317F6" w:rsidRDefault="009931BA" w:rsidP="009931B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</w:rPr>
      </w:pPr>
      <w:r w:rsidRPr="009317F6">
        <w:rPr>
          <w:rFonts w:ascii="Calibri" w:eastAsia="Calibri" w:hAnsi="Calibri" w:cs="Calibri"/>
          <w:b/>
          <w:bCs/>
        </w:rPr>
        <w:t>Data are independent</w:t>
      </w:r>
      <w:r w:rsidR="005F79A9" w:rsidRPr="009317F6">
        <w:rPr>
          <w:rFonts w:ascii="Calibri" w:eastAsia="Calibri" w:hAnsi="Calibri" w:cs="Calibri"/>
          <w:b/>
          <w:bCs/>
        </w:rPr>
        <w:t xml:space="preserve"> which there is no relationship between the observation</w:t>
      </w:r>
    </w:p>
    <w:p w14:paraId="17BFC474" w14:textId="3C7DE011" w:rsidR="009931BA" w:rsidRPr="009317F6" w:rsidRDefault="009931BA" w:rsidP="009931B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</w:rPr>
      </w:pPr>
      <w:r w:rsidRPr="009317F6">
        <w:rPr>
          <w:rFonts w:ascii="Calibri" w:eastAsia="Calibri" w:hAnsi="Calibri" w:cs="Calibri"/>
          <w:b/>
          <w:bCs/>
        </w:rPr>
        <w:t>No significant outliers</w:t>
      </w:r>
      <w:r w:rsidR="005F79A9" w:rsidRPr="009317F6">
        <w:rPr>
          <w:rFonts w:ascii="Calibri" w:eastAsia="Calibri" w:hAnsi="Calibri" w:cs="Calibri"/>
          <w:b/>
          <w:bCs/>
        </w:rPr>
        <w:t xml:space="preserve"> that are unusual with the usual data pattern</w:t>
      </w:r>
    </w:p>
    <w:p w14:paraId="7E69DCB8" w14:textId="03588A0A" w:rsidR="00060634" w:rsidRPr="009317F6" w:rsidRDefault="009931BA" w:rsidP="009317F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</w:rPr>
      </w:pPr>
      <w:r w:rsidRPr="009317F6">
        <w:rPr>
          <w:rFonts w:ascii="Calibri" w:eastAsia="Calibri" w:hAnsi="Calibri" w:cs="Calibri"/>
          <w:b/>
          <w:bCs/>
        </w:rPr>
        <w:t>Dependent variable should be approximately normally distributed</w:t>
      </w:r>
      <w:r w:rsidR="005F79A9" w:rsidRPr="009317F6">
        <w:rPr>
          <w:rFonts w:ascii="Calibri" w:eastAsia="Calibri" w:hAnsi="Calibri" w:cs="Calibri"/>
          <w:b/>
          <w:bCs/>
        </w:rPr>
        <w:t xml:space="preserve"> that the assumption can be a little violated and still provide valid results. </w:t>
      </w:r>
    </w:p>
    <w:p w14:paraId="0D28B78D" w14:textId="77777777" w:rsidR="009540C2" w:rsidRPr="00573707" w:rsidRDefault="009540C2" w:rsidP="005340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7DA9A685" w14:textId="76B44778" w:rsidR="00915D60" w:rsidRDefault="00CD651D" w:rsidP="005340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</w:t>
      </w:r>
      <w:r w:rsidR="009540C2" w:rsidRPr="00573707">
        <w:rPr>
          <w:rFonts w:ascii="Calibri" w:eastAsia="Calibri" w:hAnsi="Calibri" w:cs="Calibri"/>
        </w:rPr>
        <w:t xml:space="preserve"> a histogram to display the distribution of the </w:t>
      </w:r>
      <w:r w:rsidR="008600FF" w:rsidRPr="00573707">
        <w:rPr>
          <w:rFonts w:ascii="Calibri" w:eastAsia="Calibri" w:hAnsi="Calibri" w:cs="Calibri"/>
        </w:rPr>
        <w:t>weight of M&amp;M’s</w:t>
      </w:r>
      <w:r w:rsidR="001B71F5">
        <w:rPr>
          <w:rFonts w:ascii="Calibri" w:eastAsia="Calibri" w:hAnsi="Calibri" w:cs="Calibri"/>
        </w:rPr>
        <w:t xml:space="preserve"> (paste the plot below)</w:t>
      </w:r>
      <w:r w:rsidR="008600FF" w:rsidRPr="00573707">
        <w:rPr>
          <w:rFonts w:ascii="Calibri" w:eastAsia="Calibri" w:hAnsi="Calibri" w:cs="Calibri"/>
        </w:rPr>
        <w:t>, does it look like a normal</w:t>
      </w:r>
      <w:r w:rsidR="007C3B46" w:rsidRPr="00573707">
        <w:rPr>
          <w:rFonts w:ascii="Calibri" w:eastAsia="Calibri" w:hAnsi="Calibri" w:cs="Calibri"/>
        </w:rPr>
        <w:t xml:space="preserve"> (</w:t>
      </w:r>
      <w:r w:rsidR="005E059B">
        <w:rPr>
          <w:rFonts w:ascii="Calibri" w:eastAsia="Calibri" w:hAnsi="Calibri" w:cs="Calibri"/>
        </w:rPr>
        <w:t>in which case,</w:t>
      </w:r>
      <w:r w:rsidR="007C3B46" w:rsidRPr="00573707">
        <w:rPr>
          <w:rFonts w:ascii="Calibri" w:eastAsia="Calibri" w:hAnsi="Calibri" w:cs="Calibri"/>
        </w:rPr>
        <w:t xml:space="preserve"> </w:t>
      </w:r>
      <w:r w:rsidR="00AF1901">
        <w:rPr>
          <w:rFonts w:ascii="Calibri" w:eastAsia="Calibri" w:hAnsi="Calibri" w:cs="Calibri"/>
        </w:rPr>
        <w:t xml:space="preserve">the </w:t>
      </w:r>
      <w:r w:rsidR="00EA0697" w:rsidRPr="00573707">
        <w:rPr>
          <w:rFonts w:ascii="Calibri" w:eastAsia="Calibri" w:hAnsi="Calibri" w:cs="Calibri"/>
        </w:rPr>
        <w:t>sample size can be smaller)</w:t>
      </w:r>
      <w:r w:rsidR="008600FF" w:rsidRPr="00573707">
        <w:rPr>
          <w:rFonts w:ascii="Calibri" w:eastAsia="Calibri" w:hAnsi="Calibri" w:cs="Calibri"/>
        </w:rPr>
        <w:t>?</w:t>
      </w:r>
    </w:p>
    <w:p w14:paraId="7D26BC61" w14:textId="77777777" w:rsidR="009317F6" w:rsidRDefault="009317F6" w:rsidP="005340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6FB03E1A" w14:textId="6955F4F6" w:rsidR="003F56D2" w:rsidRPr="009317F6" w:rsidRDefault="009317F6" w:rsidP="009317F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</w:rPr>
      </w:pPr>
      <w:r w:rsidRPr="009317F6">
        <w:rPr>
          <w:rFonts w:ascii="Calibri" w:eastAsia="Calibri" w:hAnsi="Calibri" w:cs="Calibri"/>
          <w:b/>
          <w:bCs/>
        </w:rPr>
        <w:t xml:space="preserve">This looks like a normal distribution. </w:t>
      </w:r>
    </w:p>
    <w:p w14:paraId="5D6AEA66" w14:textId="4545A101" w:rsidR="00CD651D" w:rsidRDefault="00CD651D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1B3E6AFF" w14:textId="495DD9AC" w:rsidR="00060634" w:rsidRDefault="009317F6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0748103" wp14:editId="7CC9D376">
            <wp:extent cx="4539328" cy="3030583"/>
            <wp:effectExtent l="0" t="0" r="0" b="508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481" cy="30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037C" w14:textId="0E6E8BE2" w:rsidR="00060634" w:rsidRDefault="00060634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1F91CCA" w14:textId="77777777" w:rsidR="00060634" w:rsidRDefault="00060634" w:rsidP="004956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F01D88A" w14:textId="239A9AFA" w:rsidR="00CD651D" w:rsidRDefault="003F56D2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null hypothesis and alternative hypothesis. Write or type down your hypotheses with </w:t>
      </w:r>
      <w:r w:rsidRPr="003F56D2">
        <w:rPr>
          <w:rFonts w:ascii="Calibri" w:eastAsia="Calibri" w:hAnsi="Calibri" w:cs="Calibri"/>
          <w:i/>
          <w:iCs/>
        </w:rPr>
        <w:t>proper symbols, values, and formula</w:t>
      </w:r>
      <w:r>
        <w:rPr>
          <w:rFonts w:ascii="Calibri" w:eastAsia="Calibri" w:hAnsi="Calibri" w:cs="Calibri"/>
        </w:rPr>
        <w:t>.</w:t>
      </w:r>
    </w:p>
    <w:p w14:paraId="7492A58B" w14:textId="2D6D7186" w:rsidR="003F56D2" w:rsidRPr="009317F6" w:rsidRDefault="009317F6" w:rsidP="003F56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Ho: μ=47.9</m:t>
          </m:r>
          <m:r>
            <w:rPr>
              <w:rFonts w:ascii="Cambria Math" w:eastAsia="Calibri" w:hAnsi="Cambria Math" w:cs="Calibri"/>
            </w:rPr>
            <m:t xml:space="preserve"> (g)</m:t>
          </m:r>
        </m:oMath>
      </m:oMathPara>
    </w:p>
    <w:p w14:paraId="23EA7015" w14:textId="2A7D6AF2" w:rsidR="00060634" w:rsidRPr="0061666F" w:rsidRDefault="009317F6" w:rsidP="009317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Ha: μ≠47.9</m:t>
          </m:r>
        </m:oMath>
      </m:oMathPara>
    </w:p>
    <w:p w14:paraId="7F275FB6" w14:textId="77777777" w:rsidR="003F56D2" w:rsidRDefault="003F56D2" w:rsidP="003F56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4D1E2269" w14:textId="2D1612A2" w:rsidR="009317F6" w:rsidRPr="00AE3243" w:rsidRDefault="00821A07" w:rsidP="009317F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i/>
          <w:iCs/>
        </w:rPr>
      </w:pPr>
      <w:r w:rsidRPr="0077175E">
        <w:rPr>
          <w:rFonts w:ascii="Calibri" w:eastAsia="Calibri" w:hAnsi="Calibri" w:cs="Calibri"/>
        </w:rPr>
        <w:t>Set the alpha level (the significance level)</w:t>
      </w:r>
      <w:r w:rsidR="007F140B" w:rsidRPr="0077175E"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eastAsia="Calibri" w:hAnsi="Cambria Math" w:cs="Calibri"/>
          </w:rPr>
          <m:t>α</m:t>
        </m:r>
      </m:oMath>
      <w:r w:rsidRPr="0077175E">
        <w:rPr>
          <w:rFonts w:ascii="Calibri" w:eastAsia="Calibri" w:hAnsi="Calibri" w:cs="Calibri"/>
        </w:rPr>
        <w:t>.</w:t>
      </w:r>
      <w:r w:rsidR="007F140B" w:rsidRPr="0077175E">
        <w:rPr>
          <w:rFonts w:ascii="Calibri" w:eastAsia="Calibri" w:hAnsi="Calibri" w:cs="Calibri"/>
        </w:rPr>
        <w:t xml:space="preserve"> Let’s set the alpha level as 0.0</w:t>
      </w:r>
      <w:r w:rsidR="00245BB3" w:rsidRPr="0077175E">
        <w:rPr>
          <w:rFonts w:ascii="Calibri" w:eastAsia="Calibri" w:hAnsi="Calibri" w:cs="Calibri"/>
        </w:rPr>
        <w:t>1</w:t>
      </w:r>
      <w:r w:rsidR="007F140B" w:rsidRPr="0077175E">
        <w:rPr>
          <w:rFonts w:ascii="Calibri" w:eastAsia="Calibri" w:hAnsi="Calibri" w:cs="Calibri"/>
        </w:rPr>
        <w:t xml:space="preserve"> this time</w:t>
      </w:r>
      <w:r w:rsidR="00816507">
        <w:rPr>
          <w:rFonts w:ascii="Calibri" w:eastAsia="Calibri" w:hAnsi="Calibri" w:cs="Calibri"/>
        </w:rPr>
        <w:t xml:space="preserve"> </w:t>
      </w:r>
      <w:r w:rsidR="00F95168" w:rsidRPr="0077175E">
        <w:rPr>
          <w:rFonts w:ascii="Calibri" w:eastAsia="Calibri" w:hAnsi="Calibri" w:cs="Calibri"/>
        </w:rPr>
        <w:t>(</w:t>
      </w:r>
      <w:r w:rsidR="00816507">
        <w:rPr>
          <w:rFonts w:ascii="Calibri" w:eastAsia="Calibri" w:hAnsi="Calibri" w:cs="Calibri"/>
        </w:rPr>
        <w:t>n</w:t>
      </w:r>
      <w:r w:rsidR="00F95168">
        <w:rPr>
          <w:rFonts w:ascii="Calibri" w:eastAsia="Calibri" w:hAnsi="Calibri" w:cs="Calibri"/>
        </w:rPr>
        <w:t>o work to be done here</w:t>
      </w:r>
    </w:p>
    <w:p w14:paraId="66791E14" w14:textId="0FD3B168" w:rsidR="00CB0676" w:rsidRDefault="00CB0676" w:rsidP="00CB06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2BC8AADF" w14:textId="0D2EB0EE" w:rsidR="003F56D2" w:rsidRDefault="00821A07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82A0C">
        <w:rPr>
          <w:rFonts w:ascii="Calibri" w:eastAsia="Calibri" w:hAnsi="Calibri" w:cs="Calibri"/>
        </w:rPr>
        <w:t xml:space="preserve">Find the test statistic t. Please write </w:t>
      </w:r>
      <w:r w:rsidR="00816507">
        <w:rPr>
          <w:rFonts w:ascii="Calibri" w:eastAsia="Calibri" w:hAnsi="Calibri" w:cs="Calibri"/>
        </w:rPr>
        <w:t>or</w:t>
      </w:r>
      <w:r w:rsidR="00982A0C">
        <w:rPr>
          <w:rFonts w:ascii="Calibri" w:eastAsia="Calibri" w:hAnsi="Calibri" w:cs="Calibri"/>
        </w:rPr>
        <w:t xml:space="preserve"> type down the equations with proper symbols</w:t>
      </w:r>
      <w:r w:rsidR="005E33A9">
        <w:rPr>
          <w:rFonts w:ascii="Calibri" w:eastAsia="Calibri" w:hAnsi="Calibri" w:cs="Calibri"/>
        </w:rPr>
        <w:t>,</w:t>
      </w:r>
      <w:r w:rsidR="00982A0C">
        <w:rPr>
          <w:rFonts w:ascii="Calibri" w:eastAsia="Calibri" w:hAnsi="Calibri" w:cs="Calibri"/>
        </w:rPr>
        <w:t xml:space="preserve"> plug in the values</w:t>
      </w:r>
      <w:r w:rsidR="005E33A9">
        <w:rPr>
          <w:rFonts w:ascii="Calibri" w:eastAsia="Calibri" w:hAnsi="Calibri" w:cs="Calibri"/>
        </w:rPr>
        <w:t xml:space="preserve"> associate with each variable, and calculate the t. Show your work and outcome below.</w:t>
      </w:r>
      <w:r w:rsidR="005F1C50">
        <w:rPr>
          <w:rFonts w:ascii="Calibri" w:eastAsia="Calibri" w:hAnsi="Calibri" w:cs="Calibri"/>
        </w:rPr>
        <w:t xml:space="preserve"> </w:t>
      </w:r>
      <w:r w:rsidR="003D458E">
        <w:rPr>
          <w:rFonts w:ascii="Calibri" w:eastAsia="Calibri" w:hAnsi="Calibri" w:cs="Calibri"/>
        </w:rPr>
        <w:t>I</w:t>
      </w:r>
      <w:r w:rsidR="005F1C50">
        <w:rPr>
          <w:rFonts w:ascii="Calibri" w:eastAsia="Calibri" w:hAnsi="Calibri" w:cs="Calibri"/>
        </w:rPr>
        <w:t xml:space="preserve">f you do the work on paper, please paste the photo of </w:t>
      </w:r>
      <w:r w:rsidR="003D458E">
        <w:rPr>
          <w:rFonts w:ascii="Calibri" w:eastAsia="Calibri" w:hAnsi="Calibri" w:cs="Calibri"/>
        </w:rPr>
        <w:t xml:space="preserve">your work below. (You should </w:t>
      </w:r>
      <w:r w:rsidR="003D458E" w:rsidRPr="000C6076">
        <w:rPr>
          <w:rFonts w:ascii="Calibri" w:eastAsia="Calibri" w:hAnsi="Calibri" w:cs="Calibri"/>
          <w:i/>
          <w:iCs/>
        </w:rPr>
        <w:t xml:space="preserve">do the calculation manually </w:t>
      </w:r>
      <w:r w:rsidR="003D458E">
        <w:rPr>
          <w:rFonts w:ascii="Calibri" w:eastAsia="Calibri" w:hAnsi="Calibri" w:cs="Calibri"/>
        </w:rPr>
        <w:t xml:space="preserve">rather than </w:t>
      </w:r>
      <w:r w:rsidR="000C6076">
        <w:rPr>
          <w:rFonts w:ascii="Calibri" w:eastAsia="Calibri" w:hAnsi="Calibri" w:cs="Calibri"/>
        </w:rPr>
        <w:t>using the function in step 7.</w:t>
      </w:r>
      <w:r w:rsidR="003D458E">
        <w:rPr>
          <w:rFonts w:ascii="Calibri" w:eastAsia="Calibri" w:hAnsi="Calibri" w:cs="Calibri"/>
        </w:rPr>
        <w:t>)</w:t>
      </w:r>
    </w:p>
    <w:p w14:paraId="377F86E8" w14:textId="304483BB" w:rsidR="005E33A9" w:rsidRPr="0029085A" w:rsidRDefault="00AE3243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noProof/>
          <w:lang w:eastAsia="zh-TW"/>
        </w:rPr>
        <w:drawing>
          <wp:inline distT="0" distB="0" distL="0" distR="0" wp14:anchorId="4F7E6B02" wp14:editId="7A1447AF">
            <wp:extent cx="2057400" cy="6858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FDB0" w14:textId="60CC7DD6" w:rsidR="00781338" w:rsidRPr="00AE3243" w:rsidRDefault="00AE3243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t=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 w:themeColor="text1"/>
                </w:rPr>
                <m:t>49.41963</m:t>
              </m:r>
              <m:r>
                <w:rPr>
                  <w:rFonts w:ascii="Cambria Math" w:eastAsia="Calibri" w:hAnsi="Cambria Math" w:cs="Calibri"/>
                </w:rPr>
                <m:t>-47.9</m:t>
              </m:r>
            </m:num>
            <m:den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000000" w:themeColor="text1"/>
                    </w:rPr>
                    <m:t>1.615026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8</m:t>
                  </m:r>
                </m:den>
              </m:f>
            </m:den>
          </m:f>
          <m:r>
            <w:rPr>
              <w:rFonts w:ascii="Cambria Math" w:eastAsia="Calibri" w:hAnsi="Cambria Math" w:cs="Calibri"/>
            </w:rPr>
            <m:t>=7.52745</m:t>
          </m:r>
          <m:r>
            <w:rPr>
              <w:rFonts w:ascii="Cambria Math" w:eastAsia="Calibri" w:hAnsi="Cambria Math" w:cs="Calibri"/>
            </w:rPr>
            <m:t>8</m:t>
          </m:r>
        </m:oMath>
      </m:oMathPara>
    </w:p>
    <w:p w14:paraId="2C8DD123" w14:textId="77777777" w:rsidR="00AE3243" w:rsidRPr="00AE3243" w:rsidRDefault="00AE3243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Theme="minorEastAsia" w:hAnsi="Calibri" w:cs="Calibri"/>
        </w:rPr>
      </w:pPr>
    </w:p>
    <w:p w14:paraId="30B7DC5C" w14:textId="188D7916" w:rsidR="00060634" w:rsidRDefault="00060634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066AF54C" w14:textId="50510FD8" w:rsidR="00060634" w:rsidRDefault="00060634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50D9A3E4" w14:textId="4871342D" w:rsidR="00060634" w:rsidRDefault="00060634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39EB6DBA" w14:textId="17DD4812" w:rsidR="00060634" w:rsidRDefault="00060634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1F22A9AA" w14:textId="77777777" w:rsidR="00060634" w:rsidRDefault="00060634" w:rsidP="005E3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6D838093" w14:textId="2004661E" w:rsidR="005E33A9" w:rsidRDefault="00641EAC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Draw a picture of the normal distribution and </w:t>
      </w:r>
      <w:r w:rsidRPr="00982014">
        <w:rPr>
          <w:rFonts w:ascii="Calibri" w:eastAsia="Calibri" w:hAnsi="Calibri" w:cs="Calibri"/>
          <w:i/>
          <w:iCs/>
        </w:rPr>
        <w:t>mark where the t is</w:t>
      </w:r>
      <w:r w:rsidR="005A539E" w:rsidRPr="00982014">
        <w:rPr>
          <w:rFonts w:ascii="Calibri" w:eastAsia="Calibri" w:hAnsi="Calibri" w:cs="Calibri"/>
          <w:i/>
          <w:iCs/>
        </w:rPr>
        <w:t xml:space="preserve"> and where </w:t>
      </w:r>
      <w:r w:rsidR="00982014" w:rsidRPr="00982014">
        <w:rPr>
          <w:rFonts w:ascii="Calibri" w:eastAsia="Calibri" w:hAnsi="Calibri" w:cs="Calibri"/>
          <w:i/>
          <w:iCs/>
        </w:rPr>
        <w:t>(the area) the P-Value you want to find in next step</w:t>
      </w:r>
      <w:r>
        <w:rPr>
          <w:rFonts w:ascii="Calibri" w:eastAsia="Calibri" w:hAnsi="Calibri" w:cs="Calibri"/>
        </w:rPr>
        <w:t xml:space="preserve">. Paste your drawing below. If you draw the picture by hand, please </w:t>
      </w:r>
      <w:r w:rsidR="00BA4A1C">
        <w:rPr>
          <w:rFonts w:ascii="Calibri" w:eastAsia="Calibri" w:hAnsi="Calibri" w:cs="Calibri"/>
        </w:rPr>
        <w:t>take a photo</w:t>
      </w:r>
      <w:r>
        <w:rPr>
          <w:rFonts w:ascii="Calibri" w:eastAsia="Calibri" w:hAnsi="Calibri" w:cs="Calibri"/>
        </w:rPr>
        <w:t xml:space="preserve"> of it and paste the photo below.</w:t>
      </w:r>
      <w:r w:rsidR="00174B80">
        <w:rPr>
          <w:rFonts w:ascii="Calibri" w:eastAsia="Calibri" w:hAnsi="Calibri" w:cs="Calibri"/>
        </w:rPr>
        <w:t xml:space="preserve"> Pay attention on </w:t>
      </w:r>
      <w:r w:rsidR="00CB5B2D">
        <w:rPr>
          <w:rFonts w:ascii="Calibri" w:eastAsia="Calibri" w:hAnsi="Calibri" w:cs="Calibri"/>
        </w:rPr>
        <w:t>whether you should use one-tailed</w:t>
      </w:r>
      <w:r w:rsidR="005A539E">
        <w:rPr>
          <w:rFonts w:ascii="Calibri" w:eastAsia="Calibri" w:hAnsi="Calibri" w:cs="Calibri"/>
        </w:rPr>
        <w:t xml:space="preserve"> (which tail, lower or higher tail)</w:t>
      </w:r>
      <w:r w:rsidR="00CB5B2D">
        <w:rPr>
          <w:rFonts w:ascii="Calibri" w:eastAsia="Calibri" w:hAnsi="Calibri" w:cs="Calibri"/>
        </w:rPr>
        <w:t xml:space="preserve"> or two-tailed</w:t>
      </w:r>
      <w:r w:rsidR="005A539E">
        <w:rPr>
          <w:rFonts w:ascii="Calibri" w:eastAsia="Calibri" w:hAnsi="Calibri" w:cs="Calibri"/>
        </w:rPr>
        <w:t>?</w:t>
      </w:r>
    </w:p>
    <w:p w14:paraId="18273089" w14:textId="77777777" w:rsidR="00030395" w:rsidRDefault="00030395" w:rsidP="000303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0EE799F6" w14:textId="3B796CDE" w:rsidR="00030395" w:rsidRDefault="00030395" w:rsidP="000303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5AF8909D" w14:textId="6A0FEDE9" w:rsidR="007272F0" w:rsidRDefault="007272F0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41A2C113" w14:textId="70BA98A5" w:rsidR="00060634" w:rsidRDefault="00060634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7ABA0D99" w14:textId="5A7B25F0" w:rsidR="00060634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2C8592" wp14:editId="7B87C997">
                <wp:simplePos x="0" y="0"/>
                <wp:positionH relativeFrom="column">
                  <wp:posOffset>3493135</wp:posOffset>
                </wp:positionH>
                <wp:positionV relativeFrom="paragraph">
                  <wp:posOffset>-471170</wp:posOffset>
                </wp:positionV>
                <wp:extent cx="754505" cy="983615"/>
                <wp:effectExtent l="38100" t="38100" r="0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4505" cy="98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6B2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74.35pt;margin-top:-37.8pt;width:60.8pt;height:7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">
                <v:imagedata r:id="rId12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09DD02" wp14:editId="1EA74F0B">
                <wp:simplePos x="0" y="0"/>
                <wp:positionH relativeFrom="column">
                  <wp:posOffset>2149046</wp:posOffset>
                </wp:positionH>
                <wp:positionV relativeFrom="paragraph">
                  <wp:posOffset>-461519</wp:posOffset>
                </wp:positionV>
                <wp:extent cx="11520" cy="1061280"/>
                <wp:effectExtent l="38100" t="38100" r="3937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" cy="10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35B7" id="Ink 6" o:spid="_x0000_s1026" type="#_x0000_t75" style="position:absolute;margin-left:168.5pt;margin-top:-37.05pt;width:2.3pt;height:8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">
                <v:imagedata r:id="rId14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61FF79" wp14:editId="169BEE53">
                <wp:simplePos x="0" y="0"/>
                <wp:positionH relativeFrom="column">
                  <wp:posOffset>3390326</wp:posOffset>
                </wp:positionH>
                <wp:positionV relativeFrom="paragraph">
                  <wp:posOffset>-471599</wp:posOffset>
                </wp:positionV>
                <wp:extent cx="36360" cy="986400"/>
                <wp:effectExtent l="38100" t="38100" r="4000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360" cy="9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D39AD" id="Ink 5" o:spid="_x0000_s1026" type="#_x0000_t75" style="position:absolute;margin-left:266.25pt;margin-top:-37.85pt;width:4.25pt;height:7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">
                <v:imagedata r:id="rId16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E5D2B8" wp14:editId="214446D9">
                <wp:simplePos x="0" y="0"/>
                <wp:positionH relativeFrom="column">
                  <wp:posOffset>1209446</wp:posOffset>
                </wp:positionH>
                <wp:positionV relativeFrom="paragraph">
                  <wp:posOffset>-557279</wp:posOffset>
                </wp:positionV>
                <wp:extent cx="3211920" cy="1194480"/>
                <wp:effectExtent l="38100" t="38100" r="39370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192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BD362" id="Ink 4" o:spid="_x0000_s1026" type="#_x0000_t75" style="position:absolute;margin-left:94.55pt;margin-top:-44.6pt;width:254.3pt;height:9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">
                <v:imagedata r:id="rId18" o:title=""/>
              </v:shape>
            </w:pict>
          </mc:Fallback>
        </mc:AlternateContent>
      </w:r>
    </w:p>
    <w:p w14:paraId="37FEF42A" w14:textId="5DB45384" w:rsidR="00060634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AFE3338" wp14:editId="5D0891D5">
                <wp:simplePos x="0" y="0"/>
                <wp:positionH relativeFrom="column">
                  <wp:posOffset>1108075</wp:posOffset>
                </wp:positionH>
                <wp:positionV relativeFrom="paragraph">
                  <wp:posOffset>-633095</wp:posOffset>
                </wp:positionV>
                <wp:extent cx="1154430" cy="1335405"/>
                <wp:effectExtent l="38100" t="38100" r="26670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4430" cy="133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0A36" id="Ink 27" o:spid="_x0000_s1026" type="#_x0000_t75" style="position:absolute;margin-left:86.55pt;margin-top:-50.55pt;width:92.3pt;height:10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">
                <v:imagedata r:id="rId20" o:title=""/>
              </v:shape>
            </w:pict>
          </mc:Fallback>
        </mc:AlternateContent>
      </w:r>
    </w:p>
    <w:p w14:paraId="0228A00C" w14:textId="456FE540" w:rsidR="00060634" w:rsidRDefault="00060634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29216842" w14:textId="7EFA6A0F" w:rsidR="00982A0C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BA2946" wp14:editId="0F4DFBBE">
                <wp:simplePos x="0" y="0"/>
                <wp:positionH relativeFrom="column">
                  <wp:posOffset>3305810</wp:posOffset>
                </wp:positionH>
                <wp:positionV relativeFrom="paragraph">
                  <wp:posOffset>56515</wp:posOffset>
                </wp:positionV>
                <wp:extent cx="184785" cy="183515"/>
                <wp:effectExtent l="38100" t="38100" r="1841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478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0C33" id="Ink 14" o:spid="_x0000_s1026" type="#_x0000_t75" style="position:absolute;margin-left:259.6pt;margin-top:3.75pt;width:15.95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">
                <v:imagedata r:id="rId22" o:title=""/>
              </v:shape>
            </w:pict>
          </mc:Fallback>
        </mc:AlternateContent>
      </w:r>
    </w:p>
    <w:p w14:paraId="1E60D08C" w14:textId="0A5C12C8" w:rsidR="00030395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7B5288AD" w14:textId="28524EFC" w:rsidR="00030395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78ACE6F2" w14:textId="1C24C41B" w:rsidR="00030395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498412C1" w14:textId="77777777" w:rsidR="00030395" w:rsidRDefault="00030395" w:rsidP="00982A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3339FBA7" w14:textId="43C99AE8" w:rsidR="003F56D2" w:rsidRDefault="00BA4A1C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P-Value</w:t>
      </w:r>
      <w:r w:rsidR="001D5201">
        <w:rPr>
          <w:rFonts w:ascii="Calibri" w:eastAsia="Calibri" w:hAnsi="Calibri" w:cs="Calibri"/>
        </w:rPr>
        <w:t xml:space="preserve"> using R. Please using proper R function with proper arguments to find the P-Value given the test statistic you found in step 3.</w:t>
      </w:r>
      <w:r w:rsidR="00266EBF">
        <w:rPr>
          <w:rFonts w:ascii="Calibri" w:eastAsia="Calibri" w:hAnsi="Calibri" w:cs="Calibri"/>
        </w:rPr>
        <w:t xml:space="preserve"> </w:t>
      </w:r>
      <w:r w:rsidR="00B60B6C">
        <w:rPr>
          <w:rFonts w:ascii="Calibri" w:eastAsia="Calibri" w:hAnsi="Calibri" w:cs="Calibri"/>
        </w:rPr>
        <w:t xml:space="preserve">Snapshot your codes and output in R </w:t>
      </w:r>
      <w:r w:rsidR="00CE0DDC">
        <w:rPr>
          <w:rFonts w:ascii="Calibri" w:eastAsia="Calibri" w:hAnsi="Calibri" w:cs="Calibri"/>
        </w:rPr>
        <w:t>below and, if you don’t show the output in the snapshot,</w:t>
      </w:r>
      <w:r w:rsidR="00B60B6C">
        <w:rPr>
          <w:rFonts w:ascii="Calibri" w:eastAsia="Calibri" w:hAnsi="Calibri" w:cs="Calibri"/>
        </w:rPr>
        <w:t xml:space="preserve"> type out your </w:t>
      </w:r>
      <w:r w:rsidR="00CE0DDC">
        <w:rPr>
          <w:rFonts w:ascii="Calibri" w:eastAsia="Calibri" w:hAnsi="Calibri" w:cs="Calibri"/>
        </w:rPr>
        <w:t>p-value.</w:t>
      </w:r>
      <w:r w:rsidR="00266EBF">
        <w:rPr>
          <w:rFonts w:ascii="Calibri" w:eastAsia="Calibri" w:hAnsi="Calibri" w:cs="Calibri"/>
        </w:rPr>
        <w:t xml:space="preserve"> (You should </w:t>
      </w:r>
      <w:r w:rsidR="00266EBF">
        <w:rPr>
          <w:rFonts w:ascii="Calibri" w:eastAsia="Calibri" w:hAnsi="Calibri" w:cs="Calibri"/>
          <w:i/>
          <w:iCs/>
        </w:rPr>
        <w:t>use t</w:t>
      </w:r>
      <w:r w:rsidR="00D852C5">
        <w:rPr>
          <w:rFonts w:ascii="Calibri" w:eastAsia="Calibri" w:hAnsi="Calibri" w:cs="Calibri"/>
          <w:i/>
          <w:iCs/>
        </w:rPr>
        <w:t>he function with test statistic t you found in step 3 to get the p-</w:t>
      </w:r>
      <w:r w:rsidR="00E37644">
        <w:rPr>
          <w:rFonts w:ascii="Calibri" w:eastAsia="Calibri" w:hAnsi="Calibri" w:cs="Calibri"/>
          <w:i/>
          <w:iCs/>
        </w:rPr>
        <w:t xml:space="preserve">value </w:t>
      </w:r>
      <w:r w:rsidR="00E37644" w:rsidRPr="000C6076">
        <w:rPr>
          <w:rFonts w:ascii="Calibri" w:eastAsia="Calibri" w:hAnsi="Calibri" w:cs="Calibri"/>
          <w:i/>
          <w:iCs/>
        </w:rPr>
        <w:t>rather</w:t>
      </w:r>
      <w:r w:rsidR="00266EBF">
        <w:rPr>
          <w:rFonts w:ascii="Calibri" w:eastAsia="Calibri" w:hAnsi="Calibri" w:cs="Calibri"/>
        </w:rPr>
        <w:t xml:space="preserve"> than using</w:t>
      </w:r>
      <w:r w:rsidR="00D852C5">
        <w:rPr>
          <w:rFonts w:ascii="Calibri" w:eastAsia="Calibri" w:hAnsi="Calibri" w:cs="Calibri"/>
        </w:rPr>
        <w:t xml:space="preserve"> the p-value from</w:t>
      </w:r>
      <w:r w:rsidR="00266EBF">
        <w:rPr>
          <w:rFonts w:ascii="Calibri" w:eastAsia="Calibri" w:hAnsi="Calibri" w:cs="Calibri"/>
        </w:rPr>
        <w:t xml:space="preserve"> the function in step 7.)</w:t>
      </w:r>
    </w:p>
    <w:p w14:paraId="16660A9D" w14:textId="77777777" w:rsidR="007D3BFC" w:rsidRDefault="007D3BFC" w:rsidP="007D3BFC">
      <w:pPr>
        <w:pStyle w:val="ListParagraph"/>
        <w:numPr>
          <w:ilvl w:val="0"/>
          <w:numId w:val="13"/>
        </w:numPr>
      </w:pPr>
      <w:r>
        <w:t xml:space="preserve">�" µ ≠ </w:t>
      </w:r>
      <w:proofErr w:type="gramStart"/>
      <w:r>
        <w:t>�!:</w:t>
      </w:r>
      <w:proofErr w:type="gramEnd"/>
      <w:r>
        <w:t xml:space="preserve"> 2*</w:t>
      </w:r>
      <w:proofErr w:type="spellStart"/>
      <w:r>
        <w:t>pt</w:t>
      </w:r>
      <w:proofErr w:type="spellEnd"/>
      <w:r>
        <w:t>(q=t, df = ____)</w:t>
      </w:r>
    </w:p>
    <w:p w14:paraId="15E16AB1" w14:textId="66E90036" w:rsidR="00060634" w:rsidRDefault="007D3BFC" w:rsidP="008C6B4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3BA126D" wp14:editId="126782A2">
            <wp:extent cx="3276600" cy="26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451" w14:textId="550C1F11" w:rsidR="00060634" w:rsidRDefault="007D3BFC" w:rsidP="008C6B4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D10A472" wp14:editId="0BE5F9B0">
            <wp:extent cx="2908300" cy="279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2D9" w14:textId="77777777" w:rsidR="00060634" w:rsidRPr="008C6B4F" w:rsidRDefault="00060634" w:rsidP="008C6B4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</w:p>
    <w:p w14:paraId="076470E3" w14:textId="6B90A441" w:rsidR="00057DAE" w:rsidRDefault="00057DAE" w:rsidP="007602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09707440" w14:textId="423F64E1" w:rsidR="00BA4A1C" w:rsidRDefault="00982014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your c</w:t>
      </w:r>
      <w:r w:rsidR="00BA4A1C">
        <w:rPr>
          <w:rFonts w:ascii="Calibri" w:eastAsia="Calibri" w:hAnsi="Calibri" w:cs="Calibri"/>
        </w:rPr>
        <w:t>onclusion</w:t>
      </w:r>
      <w:r>
        <w:rPr>
          <w:rFonts w:ascii="Calibri" w:eastAsia="Calibri" w:hAnsi="Calibri" w:cs="Calibri"/>
        </w:rPr>
        <w:t xml:space="preserve">. Based on the P-Value you found in step 5 the </w:t>
      </w:r>
      <m:oMath>
        <m:r>
          <w:rPr>
            <w:rFonts w:ascii="Cambria Math" w:eastAsia="Calibri" w:hAnsi="Cambria Math" w:cs="Calibri"/>
          </w:rPr>
          <m:t>α</m:t>
        </m:r>
      </m:oMath>
      <w:r>
        <w:rPr>
          <w:rFonts w:ascii="Calibri" w:eastAsia="Calibri" w:hAnsi="Calibri" w:cs="Calibri"/>
        </w:rPr>
        <w:t xml:space="preserve"> we </w:t>
      </w:r>
      <w:r w:rsidR="00F83A64">
        <w:rPr>
          <w:rFonts w:ascii="Calibri" w:eastAsia="Calibri" w:hAnsi="Calibri" w:cs="Calibri"/>
        </w:rPr>
        <w:t>decided to use in step 2, can you reject the null hypothesis</w:t>
      </w:r>
      <w:r w:rsidR="000A46BB">
        <w:rPr>
          <w:rFonts w:ascii="Calibri" w:eastAsia="Calibri" w:hAnsi="Calibri" w:cs="Calibri"/>
        </w:rPr>
        <w:t xml:space="preserve"> a</w:t>
      </w:r>
      <w:r w:rsidR="004B35D2">
        <w:rPr>
          <w:rFonts w:ascii="Calibri" w:eastAsia="Calibri" w:hAnsi="Calibri" w:cs="Calibri"/>
        </w:rPr>
        <w:t xml:space="preserve">nd at which level your test is statically </w:t>
      </w:r>
      <w:r w:rsidR="000A46BB">
        <w:rPr>
          <w:rFonts w:ascii="Calibri" w:eastAsia="Calibri" w:hAnsi="Calibri" w:cs="Calibri"/>
        </w:rPr>
        <w:t>significant</w:t>
      </w:r>
      <w:r w:rsidR="004B35D2">
        <w:rPr>
          <w:rFonts w:ascii="Calibri" w:eastAsia="Calibri" w:hAnsi="Calibri" w:cs="Calibri"/>
        </w:rPr>
        <w:t>?</w:t>
      </w:r>
      <w:r w:rsidR="00F83A64">
        <w:rPr>
          <w:rFonts w:ascii="Calibri" w:eastAsia="Calibri" w:hAnsi="Calibri" w:cs="Calibri"/>
        </w:rPr>
        <w:t xml:space="preserve"> (State your answer and </w:t>
      </w:r>
      <w:r w:rsidR="005B2D84">
        <w:rPr>
          <w:rFonts w:ascii="Calibri" w:eastAsia="Calibri" w:hAnsi="Calibri" w:cs="Calibri"/>
        </w:rPr>
        <w:t>explain how you reach the conclusion.)</w:t>
      </w:r>
    </w:p>
    <w:p w14:paraId="221204C6" w14:textId="62E0D1EF" w:rsidR="00595AD3" w:rsidRDefault="00595AD3" w:rsidP="00F945E1">
      <w:pPr>
        <w:pStyle w:val="ListParagraph"/>
        <w:ind w:left="1080"/>
        <w:rPr>
          <w:rFonts w:ascii="Calibri" w:eastAsia="Calibri" w:hAnsi="Calibri" w:cs="Calibri"/>
          <w:color w:val="FF0000"/>
        </w:rPr>
      </w:pPr>
    </w:p>
    <w:p w14:paraId="7ED22949" w14:textId="28A0AF9D" w:rsidR="00060634" w:rsidRPr="006C498F" w:rsidRDefault="007D3BFC" w:rsidP="00F945E1">
      <w:pPr>
        <w:pStyle w:val="ListParagraph"/>
        <w:ind w:left="1080"/>
        <w:rPr>
          <w:rFonts w:ascii="Calibri" w:eastAsia="Calibri" w:hAnsi="Calibri" w:cs="Calibri"/>
          <w:b/>
          <w:bCs/>
          <w:color w:val="000000" w:themeColor="text1"/>
        </w:rPr>
      </w:pPr>
      <w:r w:rsidRPr="006C498F">
        <w:rPr>
          <w:rFonts w:ascii="Calibri" w:eastAsia="Calibri" w:hAnsi="Calibri" w:cs="Calibri"/>
          <w:b/>
          <w:bCs/>
          <w:color w:val="000000" w:themeColor="text1"/>
        </w:rPr>
        <w:t xml:space="preserve">We cannot reject the null hypothesis because the p-value (about 2) is bigger than the alpha level (0.01). </w:t>
      </w:r>
    </w:p>
    <w:p w14:paraId="4C2ED4FE" w14:textId="3BADFA54" w:rsidR="00060634" w:rsidRDefault="00060634" w:rsidP="00F945E1">
      <w:pPr>
        <w:pStyle w:val="ListParagraph"/>
        <w:ind w:left="1080"/>
        <w:rPr>
          <w:rFonts w:ascii="Calibri" w:eastAsia="Calibri" w:hAnsi="Calibri" w:cs="Calibri"/>
          <w:color w:val="FF0000"/>
        </w:rPr>
      </w:pPr>
    </w:p>
    <w:p w14:paraId="1C692B21" w14:textId="77777777" w:rsidR="00060634" w:rsidRDefault="00060634" w:rsidP="00F945E1">
      <w:pPr>
        <w:pStyle w:val="ListParagraph"/>
        <w:ind w:left="1080"/>
        <w:rPr>
          <w:rFonts w:ascii="Calibri" w:eastAsia="Calibri" w:hAnsi="Calibri" w:cs="Calibri"/>
          <w:color w:val="FF0000"/>
        </w:rPr>
      </w:pPr>
    </w:p>
    <w:p w14:paraId="0C706938" w14:textId="3A2C7061" w:rsidR="00C66604" w:rsidRDefault="00BA4A1C" w:rsidP="00545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 Check</w:t>
      </w:r>
      <w:r w:rsidR="005B2D84">
        <w:rPr>
          <w:rFonts w:ascii="Calibri" w:eastAsia="Calibri" w:hAnsi="Calibri" w:cs="Calibri"/>
        </w:rPr>
        <w:t xml:space="preserve"> your findings with </w:t>
      </w:r>
      <w:r w:rsidR="00C66604">
        <w:rPr>
          <w:rFonts w:ascii="Calibri" w:eastAsia="Calibri" w:hAnsi="Calibri" w:cs="Calibri"/>
        </w:rPr>
        <w:t>a 9</w:t>
      </w:r>
      <w:r w:rsidR="00245BB3">
        <w:rPr>
          <w:rFonts w:ascii="Calibri" w:eastAsia="Calibri" w:hAnsi="Calibri" w:cs="Calibri"/>
        </w:rPr>
        <w:t>9</w:t>
      </w:r>
      <w:r w:rsidR="00C66604">
        <w:rPr>
          <w:rFonts w:ascii="Calibri" w:eastAsia="Calibri" w:hAnsi="Calibri" w:cs="Calibri"/>
        </w:rPr>
        <w:t xml:space="preserve">% </w:t>
      </w:r>
      <w:r w:rsidR="005B2D84">
        <w:rPr>
          <w:rFonts w:ascii="Calibri" w:eastAsia="Calibri" w:hAnsi="Calibri" w:cs="Calibri"/>
        </w:rPr>
        <w:t>confidence interval and</w:t>
      </w:r>
      <w:r w:rsidR="00C66604">
        <w:rPr>
          <w:rFonts w:ascii="Calibri" w:eastAsia="Calibri" w:hAnsi="Calibri" w:cs="Calibri"/>
        </w:rPr>
        <w:t xml:space="preserve"> </w:t>
      </w:r>
      <w:r w:rsidR="00C66604">
        <w:rPr>
          <w:rFonts w:ascii="Courier New" w:eastAsia="Courier New" w:hAnsi="Courier New" w:cs="Courier New"/>
          <w:sz w:val="21"/>
          <w:szCs w:val="21"/>
        </w:rPr>
        <w:t>t.</w:t>
      </w:r>
      <w:r w:rsidR="00C66604" w:rsidRPr="00C66604">
        <w:rPr>
          <w:rFonts w:ascii="Courier New" w:eastAsia="Courier New" w:hAnsi="Courier New" w:cs="Courier New"/>
          <w:sz w:val="21"/>
          <w:szCs w:val="21"/>
        </w:rPr>
        <w:t xml:space="preserve">test </w:t>
      </w:r>
      <w:r w:rsidR="00C66604" w:rsidRPr="00C66604">
        <w:rPr>
          <w:rFonts w:ascii="Calibri" w:eastAsia="Calibri" w:hAnsi="Calibri" w:cs="Calibri"/>
        </w:rPr>
        <w:t>function</w:t>
      </w:r>
      <w:r w:rsidR="00C66604">
        <w:rPr>
          <w:rFonts w:ascii="Calibri" w:eastAsia="Calibri" w:hAnsi="Calibri" w:cs="Calibri"/>
        </w:rPr>
        <w:t xml:space="preserve"> in R.</w:t>
      </w:r>
      <w:r w:rsidR="005B2D84">
        <w:rPr>
          <w:rFonts w:ascii="Calibri" w:eastAsia="Calibri" w:hAnsi="Calibri" w:cs="Calibri"/>
        </w:rPr>
        <w:t xml:space="preserve"> </w:t>
      </w:r>
    </w:p>
    <w:p w14:paraId="2464E2D1" w14:textId="43B845EB" w:rsidR="00305918" w:rsidRDefault="00262BAE" w:rsidP="002C4D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 xml:space="preserve">Step 7.1 Construct a </w:t>
      </w:r>
      <w:r w:rsidR="00245BB3">
        <w:rPr>
          <w:rFonts w:ascii="Calibri" w:eastAsia="Calibri" w:hAnsi="Calibri" w:cs="Calibri"/>
        </w:rPr>
        <w:t>99</w:t>
      </w:r>
      <w:r>
        <w:rPr>
          <w:rFonts w:ascii="Calibri" w:eastAsia="Calibri" w:hAnsi="Calibri" w:cs="Calibri"/>
        </w:rPr>
        <w:t xml:space="preserve">% confidence interval using the sample and see whether your garget value is included or excluded by the confidence interval. </w:t>
      </w:r>
      <w:r w:rsidR="00305918" w:rsidRPr="00305918">
        <w:rPr>
          <w:rFonts w:ascii="Calibri" w:eastAsia="Calibri" w:hAnsi="Calibri" w:cs="Calibri"/>
          <w:i/>
          <w:iCs/>
        </w:rPr>
        <w:t xml:space="preserve">Show your work and explain whether the finding of your confidence interval aligned with the outcome of your one-sample </w:t>
      </w:r>
      <w:r w:rsidR="00305918" w:rsidRPr="00305918">
        <w:rPr>
          <w:rFonts w:ascii="Calibri" w:eastAsia="Calibri" w:hAnsi="Calibri" w:cs="Calibri"/>
          <w:i/>
          <w:iCs/>
        </w:rPr>
        <w:lastRenderedPageBreak/>
        <w:t>t test</w:t>
      </w:r>
      <w:r w:rsidR="002C4DB5">
        <w:rPr>
          <w:rFonts w:ascii="Calibri" w:eastAsia="Calibri" w:hAnsi="Calibri" w:cs="Calibri"/>
          <w:i/>
          <w:iCs/>
        </w:rPr>
        <w:t>.</w:t>
      </w:r>
      <w:r w:rsidR="009059BE">
        <w:rPr>
          <w:rFonts w:ascii="Calibri" w:eastAsia="Calibri" w:hAnsi="Calibri" w:cs="Calibri"/>
          <w:i/>
          <w:iCs/>
        </w:rPr>
        <w:t xml:space="preserve"> (Please calculate the CI by hand like you learned in previous lesson rather than use the outcome</w:t>
      </w:r>
      <w:r w:rsidR="00B71439">
        <w:rPr>
          <w:rFonts w:ascii="Calibri" w:eastAsia="Calibri" w:hAnsi="Calibri" w:cs="Calibri"/>
          <w:i/>
          <w:iCs/>
        </w:rPr>
        <w:t xml:space="preserve"> from the function in step 7.2.</w:t>
      </w:r>
      <w:r w:rsidR="009059BE">
        <w:rPr>
          <w:rFonts w:ascii="Calibri" w:eastAsia="Calibri" w:hAnsi="Calibri" w:cs="Calibri"/>
          <w:i/>
          <w:iCs/>
        </w:rPr>
        <w:t>)</w:t>
      </w:r>
    </w:p>
    <w:p w14:paraId="23D2E91A" w14:textId="0F5F1F11" w:rsidR="00623130" w:rsidRDefault="006C498F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2E47DED" wp14:editId="70A48D13">
                <wp:simplePos x="0" y="0"/>
                <wp:positionH relativeFrom="column">
                  <wp:posOffset>5087620</wp:posOffset>
                </wp:positionH>
                <wp:positionV relativeFrom="paragraph">
                  <wp:posOffset>-166370</wp:posOffset>
                </wp:positionV>
                <wp:extent cx="477720" cy="573240"/>
                <wp:effectExtent l="38100" t="38100" r="30480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7720" cy="5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4CACC" id="Ink 58" o:spid="_x0000_s1026" type="#_x0000_t75" style="position:absolute;margin-left:399.9pt;margin-top:-13.8pt;width:39pt;height:4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">
                <v:imagedata r:id="rId26" o:title=""/>
              </v:shape>
            </w:pict>
          </mc:Fallback>
        </mc:AlternateContent>
      </w:r>
      <w:r>
        <w:rPr>
          <w:rFonts w:ascii="Calibri" w:eastAsia="Calibri" w:hAnsi="Calibri" w:cs="Calibri"/>
          <w:i/>
          <w:i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5AF57E1" wp14:editId="382001B3">
                <wp:simplePos x="0" y="0"/>
                <wp:positionH relativeFrom="column">
                  <wp:posOffset>3681730</wp:posOffset>
                </wp:positionH>
                <wp:positionV relativeFrom="paragraph">
                  <wp:posOffset>-62230</wp:posOffset>
                </wp:positionV>
                <wp:extent cx="676920" cy="341280"/>
                <wp:effectExtent l="0" t="38100" r="2159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6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4BB8" id="Ink 44" o:spid="_x0000_s1026" type="#_x0000_t75" style="position:absolute;margin-left:289.2pt;margin-top:-5.6pt;width:54.7pt;height:2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">
                <v:imagedata r:id="rId28" o:title=""/>
              </v:shape>
            </w:pict>
          </mc:Fallback>
        </mc:AlternateContent>
      </w:r>
      <w:r>
        <w:rPr>
          <w:rFonts w:ascii="Calibri" w:eastAsia="Calibri" w:hAnsi="Calibri" w:cs="Calibri"/>
          <w:i/>
          <w:i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679D3B4" wp14:editId="3B5FD519">
                <wp:simplePos x="0" y="0"/>
                <wp:positionH relativeFrom="column">
                  <wp:posOffset>3355340</wp:posOffset>
                </wp:positionH>
                <wp:positionV relativeFrom="paragraph">
                  <wp:posOffset>-74295</wp:posOffset>
                </wp:positionV>
                <wp:extent cx="176320" cy="239245"/>
                <wp:effectExtent l="38100" t="38100" r="4000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6320" cy="23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6417" id="Ink 38" o:spid="_x0000_s1026" type="#_x0000_t75" style="position:absolute;margin-left:263.5pt;margin-top:-6.55pt;width:15.3pt;height:2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">
                <v:imagedata r:id="rId30" o:title=""/>
              </v:shape>
            </w:pict>
          </mc:Fallback>
        </mc:AlternateContent>
      </w:r>
    </w:p>
    <w:p w14:paraId="5BD12EF6" w14:textId="148FB909" w:rsidR="00060634" w:rsidRDefault="006C498F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A58652A" wp14:editId="2529E108">
                <wp:simplePos x="0" y="0"/>
                <wp:positionH relativeFrom="column">
                  <wp:posOffset>4449445</wp:posOffset>
                </wp:positionH>
                <wp:positionV relativeFrom="paragraph">
                  <wp:posOffset>-215265</wp:posOffset>
                </wp:positionV>
                <wp:extent cx="447355" cy="457835"/>
                <wp:effectExtent l="38100" t="38100" r="10160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735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DF1A0" id="Ink 53" o:spid="_x0000_s1026" type="#_x0000_t75" style="position:absolute;margin-left:349.65pt;margin-top:-17.65pt;width:36.6pt;height:37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">
                <v:imagedata r:id="rId32" o:title=""/>
              </v:shape>
            </w:pict>
          </mc:Fallback>
        </mc:AlternateContent>
      </w:r>
      <w:r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20EC2F31" wp14:editId="392481EA">
            <wp:extent cx="1689100" cy="457200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D957" w14:textId="5C30B24D" w:rsidR="00060634" w:rsidRDefault="00060634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i/>
          <w:iCs/>
        </w:rPr>
      </w:pPr>
    </w:p>
    <w:p w14:paraId="533520B1" w14:textId="5F120AB4" w:rsidR="00060634" w:rsidRPr="006C498F" w:rsidRDefault="006C498F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b/>
          <w:bCs/>
        </w:rPr>
      </w:pPr>
      <w:r w:rsidRPr="006C498F">
        <w:rPr>
          <w:rFonts w:ascii="Calibri" w:eastAsia="Calibri" w:hAnsi="Calibri" w:cs="Calibri"/>
          <w:b/>
          <w:bCs/>
        </w:rPr>
        <w:t xml:space="preserve">The finding of the confidence interval did not align with the outcome of the one-sample. </w:t>
      </w:r>
    </w:p>
    <w:p w14:paraId="412F31A2" w14:textId="77777777" w:rsidR="00060634" w:rsidRDefault="00060634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i/>
          <w:iCs/>
        </w:rPr>
      </w:pPr>
    </w:p>
    <w:p w14:paraId="7DC7E011" w14:textId="28D54ABC" w:rsidR="00BA4A1C" w:rsidRDefault="00305918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7.2 Using</w:t>
      </w:r>
      <w:r w:rsidRPr="007272F0">
        <w:rPr>
          <w:rFonts w:ascii="Courier New" w:eastAsia="Courier New" w:hAnsi="Courier New" w:cs="Courier New"/>
          <w:sz w:val="21"/>
          <w:szCs w:val="21"/>
        </w:rPr>
        <w:t xml:space="preserve"> t.test </w:t>
      </w:r>
      <w:r w:rsidRPr="007272F0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R</w:t>
      </w:r>
      <w:r w:rsidR="00D027DF">
        <w:rPr>
          <w:rFonts w:ascii="Calibri" w:eastAsia="Calibri" w:hAnsi="Calibri" w:cs="Calibri"/>
        </w:rPr>
        <w:t xml:space="preserve"> (s</w:t>
      </w:r>
      <w:r w:rsidR="009B27B6">
        <w:rPr>
          <w:rFonts w:ascii="Calibri" w:eastAsia="Calibri" w:hAnsi="Calibri" w:cs="Calibri"/>
        </w:rPr>
        <w:t xml:space="preserve">napshot and paste your codes and output </w:t>
      </w:r>
      <w:r w:rsidR="00D027DF">
        <w:rPr>
          <w:rFonts w:ascii="Calibri" w:eastAsia="Calibri" w:hAnsi="Calibri" w:cs="Calibri"/>
        </w:rPr>
        <w:t>below</w:t>
      </w:r>
      <w:r w:rsidR="009B27B6">
        <w:rPr>
          <w:rFonts w:ascii="Calibri" w:eastAsia="Calibri" w:hAnsi="Calibri" w:cs="Calibri"/>
        </w:rPr>
        <w:t>.</w:t>
      </w:r>
      <w:r w:rsidR="00D027DF">
        <w:rPr>
          <w:rFonts w:ascii="Calibri" w:eastAsia="Calibri" w:hAnsi="Calibri" w:cs="Calibri"/>
        </w:rPr>
        <w:t>)</w:t>
      </w:r>
      <w:r w:rsidR="009B27B6">
        <w:rPr>
          <w:rFonts w:ascii="Calibri" w:eastAsia="Calibri" w:hAnsi="Calibri" w:cs="Calibri"/>
        </w:rPr>
        <w:t xml:space="preserve"> </w:t>
      </w:r>
      <w:r w:rsidR="007A10AA">
        <w:rPr>
          <w:rFonts w:ascii="Calibri" w:eastAsia="Calibri" w:hAnsi="Calibri" w:cs="Calibri"/>
        </w:rPr>
        <w:t>Does the output from R aligned with your finding and conclusion in step5 and step 6? Explain how and why.</w:t>
      </w:r>
    </w:p>
    <w:p w14:paraId="19A0CAB1" w14:textId="488CAB36" w:rsidR="00C94520" w:rsidRDefault="00C94520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57911853" w14:textId="20848FCC" w:rsidR="00C94520" w:rsidRDefault="00C94520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proofErr w:type="spellStart"/>
      <w:r w:rsidRPr="007272F0">
        <w:rPr>
          <w:rFonts w:ascii="Courier New" w:eastAsia="Courier New" w:hAnsi="Courier New" w:cs="Courier New"/>
          <w:sz w:val="21"/>
          <w:szCs w:val="21"/>
        </w:rPr>
        <w:t>t.</w:t>
      </w:r>
      <w:proofErr w:type="gramStart"/>
      <w:r w:rsidRPr="007272F0">
        <w:rPr>
          <w:rFonts w:ascii="Courier New" w:eastAsia="Courier New" w:hAnsi="Courier New" w:cs="Courier New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 w:rsidR="00D93EE1">
        <w:rPr>
          <w:rFonts w:ascii="Courier New" w:eastAsia="Courier New" w:hAnsi="Courier New" w:cs="Courier New"/>
          <w:sz w:val="21"/>
          <w:szCs w:val="21"/>
        </w:rPr>
        <w:t xml:space="preserve">____, alternative = ______, mu = ____, </w:t>
      </w:r>
      <w:proofErr w:type="spellStart"/>
      <w:r w:rsidR="00D93EE1">
        <w:rPr>
          <w:rFonts w:ascii="Courier New" w:eastAsia="Courier New" w:hAnsi="Courier New" w:cs="Courier New"/>
          <w:sz w:val="21"/>
          <w:szCs w:val="21"/>
        </w:rPr>
        <w:t>conf.level</w:t>
      </w:r>
      <w:proofErr w:type="spellEnd"/>
      <w:r w:rsidR="00D93EE1">
        <w:rPr>
          <w:rFonts w:ascii="Courier New" w:eastAsia="Courier New" w:hAnsi="Courier New" w:cs="Courier New"/>
          <w:sz w:val="21"/>
          <w:szCs w:val="21"/>
        </w:rPr>
        <w:t xml:space="preserve"> = ____)</w:t>
      </w:r>
    </w:p>
    <w:p w14:paraId="1847CF16" w14:textId="263A9557" w:rsidR="007A10AA" w:rsidRDefault="007A10AA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02269FAD" w14:textId="0BC26D89" w:rsidR="007A10AA" w:rsidRDefault="00816361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proofErr w:type="spellStart"/>
      <w:r w:rsidRPr="00816361">
        <w:rPr>
          <w:rFonts w:ascii="Calibri" w:eastAsia="Calibri" w:hAnsi="Calibri" w:cs="Calibri"/>
        </w:rPr>
        <w:t>t.</w:t>
      </w:r>
      <w:proofErr w:type="gramStart"/>
      <w:r w:rsidRPr="00816361">
        <w:rPr>
          <w:rFonts w:ascii="Calibri" w:eastAsia="Calibri" w:hAnsi="Calibri" w:cs="Calibri"/>
        </w:rPr>
        <w:t>test</w:t>
      </w:r>
      <w:proofErr w:type="spellEnd"/>
      <w:r w:rsidRPr="00816361">
        <w:rPr>
          <w:rFonts w:ascii="Calibri" w:eastAsia="Calibri" w:hAnsi="Calibri" w:cs="Calibri"/>
        </w:rPr>
        <w:t>(</w:t>
      </w:r>
      <w:proofErr w:type="spellStart"/>
      <w:proofErr w:type="gramEnd"/>
      <w:r w:rsidRPr="00816361">
        <w:rPr>
          <w:rFonts w:ascii="Calibri" w:eastAsia="Calibri" w:hAnsi="Calibri" w:cs="Calibri"/>
        </w:rPr>
        <w:t>mms.bags$weight,alternative</w:t>
      </w:r>
      <w:proofErr w:type="spellEnd"/>
      <w:r w:rsidRPr="00816361">
        <w:rPr>
          <w:rFonts w:ascii="Calibri" w:eastAsia="Calibri" w:hAnsi="Calibri" w:cs="Calibri"/>
        </w:rPr>
        <w:t>=c("</w:t>
      </w:r>
      <w:proofErr w:type="spellStart"/>
      <w:r w:rsidRPr="00816361">
        <w:rPr>
          <w:rFonts w:ascii="Calibri" w:eastAsia="Calibri" w:hAnsi="Calibri" w:cs="Calibri"/>
        </w:rPr>
        <w:t>two.sided</w:t>
      </w:r>
      <w:proofErr w:type="spellEnd"/>
      <w:r w:rsidRPr="00816361">
        <w:rPr>
          <w:rFonts w:ascii="Calibri" w:eastAsia="Calibri" w:hAnsi="Calibri" w:cs="Calibri"/>
        </w:rPr>
        <w:t>", "less", "greater"),mu=</w:t>
      </w:r>
      <w:r w:rsidR="00CF4DBA">
        <w:rPr>
          <w:rFonts w:ascii="Calibri" w:eastAsia="Calibri" w:hAnsi="Calibri" w:cs="Calibri"/>
        </w:rPr>
        <w:t>47.9</w:t>
      </w:r>
      <w:r w:rsidRPr="00816361">
        <w:rPr>
          <w:rFonts w:ascii="Calibri" w:eastAsia="Calibri" w:hAnsi="Calibri" w:cs="Calibri"/>
        </w:rPr>
        <w:t>,conf.level = 0.995)</w:t>
      </w:r>
    </w:p>
    <w:p w14:paraId="539CD71A" w14:textId="282AC97F" w:rsidR="00060634" w:rsidRDefault="00CF4DBA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C80E33C" wp14:editId="7E55CAA0">
            <wp:extent cx="5092700" cy="2552700"/>
            <wp:effectExtent l="0" t="0" r="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784" w14:textId="77777777" w:rsidR="00060634" w:rsidRPr="00BA4A1C" w:rsidRDefault="00060634" w:rsidP="003059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</w:rPr>
      </w:pPr>
    </w:p>
    <w:p w14:paraId="4FAB1FDD" w14:textId="244A2D1B" w:rsidR="00E11BE8" w:rsidRDefault="00686994" w:rsidP="006869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Interpret</w:t>
      </w:r>
      <w:r w:rsidR="004820BA">
        <w:rPr>
          <w:rFonts w:ascii="Calibri" w:eastAsia="Calibri" w:hAnsi="Calibri" w:cs="Calibri"/>
        </w:rPr>
        <w:t xml:space="preserve"> the outcome of your hypothesis testing and the recommendation you would make base on that</w:t>
      </w:r>
      <w:r w:rsidR="00973ADA">
        <w:rPr>
          <w:rFonts w:ascii="Calibri" w:eastAsia="Calibri" w:hAnsi="Calibri" w:cs="Calibri"/>
        </w:rPr>
        <w:t xml:space="preserve">. (For example, </w:t>
      </w:r>
      <w:r w:rsidR="00870F62">
        <w:rPr>
          <w:rFonts w:ascii="Calibri" w:eastAsia="Calibri" w:hAnsi="Calibri" w:cs="Calibri"/>
        </w:rPr>
        <w:t>how’s</w:t>
      </w:r>
      <w:r w:rsidR="001563B1">
        <w:rPr>
          <w:rFonts w:ascii="Calibri" w:eastAsia="Calibri" w:hAnsi="Calibri" w:cs="Calibri"/>
        </w:rPr>
        <w:t xml:space="preserve"> the weight of M&amp;M’s per bag </w:t>
      </w:r>
      <w:r w:rsidR="00870F62">
        <w:rPr>
          <w:rFonts w:ascii="Calibri" w:eastAsia="Calibri" w:hAnsi="Calibri" w:cs="Calibri"/>
        </w:rPr>
        <w:t xml:space="preserve">compare to the standard value statistically? Does M&amp;M’s company need to </w:t>
      </w:r>
      <w:r w:rsidR="00A22EB3">
        <w:rPr>
          <w:rFonts w:ascii="Calibri" w:eastAsia="Calibri" w:hAnsi="Calibri" w:cs="Calibri"/>
        </w:rPr>
        <w:t>worry or do anything about their quality control</w:t>
      </w:r>
      <w:r w:rsidR="004820BA">
        <w:rPr>
          <w:rFonts w:ascii="Calibri" w:eastAsia="Calibri" w:hAnsi="Calibri" w:cs="Calibri"/>
        </w:rPr>
        <w:t>?)</w:t>
      </w:r>
    </w:p>
    <w:p w14:paraId="4CB13881" w14:textId="2AF57438" w:rsidR="00816361" w:rsidRDefault="00816361" w:rsidP="008163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</w:rPr>
      </w:pPr>
    </w:p>
    <w:p w14:paraId="78E2CEDB" w14:textId="7AC33E53" w:rsidR="00060634" w:rsidRPr="00816361" w:rsidRDefault="00816361" w:rsidP="008163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The weight of M&amp;M’s per bag (49.41953 g) are heavier compared to the standard value statistically (47.9 g). </w:t>
      </w:r>
    </w:p>
    <w:p w14:paraId="544F88FC" w14:textId="77777777" w:rsidR="00060634" w:rsidRPr="00573707" w:rsidRDefault="00060634" w:rsidP="00D76D8B">
      <w:pPr>
        <w:pStyle w:val="ListParagraph"/>
        <w:rPr>
          <w:rFonts w:ascii="Calibri" w:eastAsia="Calibri" w:hAnsi="Calibri" w:cs="Calibri"/>
        </w:rPr>
      </w:pPr>
    </w:p>
    <w:p w14:paraId="62FD8556" w14:textId="0490ECCE" w:rsidR="00E11BE8" w:rsidRDefault="00C51863" w:rsidP="00E11B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 w:rsidRPr="00573707">
        <w:rPr>
          <w:rFonts w:ascii="Calibri" w:eastAsia="Calibri" w:hAnsi="Calibri" w:cs="Calibri"/>
        </w:rPr>
        <w:t>[</w:t>
      </w:r>
      <w:r w:rsidR="00E11BE8" w:rsidRPr="00573707">
        <w:rPr>
          <w:rFonts w:ascii="Calibri" w:eastAsia="Calibri" w:hAnsi="Calibri" w:cs="Calibri"/>
        </w:rPr>
        <w:t>Bonus</w:t>
      </w:r>
      <w:r w:rsidRPr="00573707">
        <w:rPr>
          <w:rFonts w:ascii="Calibri" w:eastAsia="Calibri" w:hAnsi="Calibri" w:cs="Calibri"/>
        </w:rPr>
        <w:t>]</w:t>
      </w:r>
      <w:r w:rsidR="007D5078">
        <w:rPr>
          <w:rFonts w:ascii="Calibri" w:eastAsia="Calibri" w:hAnsi="Calibri" w:cs="Calibri"/>
        </w:rPr>
        <w:t xml:space="preserve"> In our previous exercise (CI for one mean), we noticed that all the confidence intervals do not </w:t>
      </w:r>
      <w:r w:rsidR="00E16096">
        <w:rPr>
          <w:rFonts w:ascii="Calibri" w:eastAsia="Calibri" w:hAnsi="Calibri" w:cs="Calibri"/>
        </w:rPr>
        <w:t>contain the true average weight (the standard value)</w:t>
      </w:r>
      <w:r w:rsidR="00601611">
        <w:rPr>
          <w:rFonts w:ascii="Calibri" w:eastAsia="Calibri" w:hAnsi="Calibri" w:cs="Calibri"/>
        </w:rPr>
        <w:t xml:space="preserve"> because we included the weight of the empty package. Given that the weight of an empty M&amp;M’s bag is </w:t>
      </w:r>
      <w:r w:rsidR="007A2108">
        <w:rPr>
          <w:rFonts w:ascii="Calibri" w:eastAsia="Calibri" w:hAnsi="Calibri" w:cs="Calibri"/>
        </w:rPr>
        <w:t>1.5</w:t>
      </w:r>
      <w:r w:rsidR="00601611">
        <w:rPr>
          <w:rFonts w:ascii="Calibri" w:eastAsia="Calibri" w:hAnsi="Calibri" w:cs="Calibri"/>
        </w:rPr>
        <w:t xml:space="preserve"> grams, please redo the one-</w:t>
      </w:r>
      <w:r w:rsidR="00601611">
        <w:rPr>
          <w:rFonts w:ascii="Calibri" w:eastAsia="Calibri" w:hAnsi="Calibri" w:cs="Calibri"/>
        </w:rPr>
        <w:lastRenderedPageBreak/>
        <w:t xml:space="preserve">sample t test with a proper standard value (the net weight </w:t>
      </w:r>
      <w:r w:rsidR="001D0FBF">
        <w:rPr>
          <w:rFonts w:ascii="Calibri" w:eastAsia="Calibri" w:hAnsi="Calibri" w:cs="Calibri"/>
        </w:rPr>
        <w:t>plus bag weight = 47.9</w:t>
      </w:r>
      <w:r w:rsidR="002500EF">
        <w:rPr>
          <w:rFonts w:ascii="Calibri" w:eastAsia="Calibri" w:hAnsi="Calibri" w:cs="Calibri"/>
        </w:rPr>
        <w:t xml:space="preserve"> + </w:t>
      </w:r>
      <w:r w:rsidR="00EB50AC">
        <w:rPr>
          <w:rFonts w:ascii="Calibri" w:eastAsia="Calibri" w:hAnsi="Calibri" w:cs="Calibri"/>
        </w:rPr>
        <w:t>1.</w:t>
      </w:r>
      <w:r w:rsidR="00511C08">
        <w:rPr>
          <w:rFonts w:ascii="Calibri" w:eastAsia="Calibri" w:hAnsi="Calibri" w:cs="Calibri"/>
        </w:rPr>
        <w:t>5</w:t>
      </w:r>
      <w:r w:rsidR="002500EF">
        <w:rPr>
          <w:rFonts w:ascii="Calibri" w:eastAsia="Calibri" w:hAnsi="Calibri" w:cs="Calibri"/>
        </w:rPr>
        <w:t xml:space="preserve"> grams). Show your work and conclusion. (</w:t>
      </w:r>
      <w:r w:rsidR="00000973">
        <w:rPr>
          <w:rFonts w:ascii="Calibri" w:eastAsia="Calibri" w:hAnsi="Calibri" w:cs="Calibri"/>
        </w:rPr>
        <w:t xml:space="preserve">Running </w:t>
      </w:r>
      <w:r w:rsidR="002500EF">
        <w:rPr>
          <w:rFonts w:ascii="Calibri" w:eastAsia="Calibri" w:hAnsi="Calibri" w:cs="Calibri"/>
        </w:rPr>
        <w:t>the test in R</w:t>
      </w:r>
      <w:r w:rsidR="00000973">
        <w:rPr>
          <w:rFonts w:ascii="Calibri" w:eastAsia="Calibri" w:hAnsi="Calibri" w:cs="Calibri"/>
        </w:rPr>
        <w:t xml:space="preserve"> only is sufficient for this bonus question.)</w:t>
      </w:r>
    </w:p>
    <w:p w14:paraId="46D959ED" w14:textId="19C8BCFA" w:rsidR="00816361" w:rsidRPr="00816361" w:rsidRDefault="00CF4DBA" w:rsidP="0081636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C05050B" wp14:editId="4AA43D19">
            <wp:extent cx="5168900" cy="3073400"/>
            <wp:effectExtent l="0" t="0" r="0" b="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61" w:rsidRPr="00816361">
      <w:headerReference w:type="default" r:id="rId36"/>
      <w:footerReference w:type="even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46128" w14:textId="77777777" w:rsidR="00056F25" w:rsidRDefault="00056F25" w:rsidP="00236844">
      <w:r>
        <w:separator/>
      </w:r>
    </w:p>
  </w:endnote>
  <w:endnote w:type="continuationSeparator" w:id="0">
    <w:p w14:paraId="1F9E710E" w14:textId="77777777" w:rsidR="00056F25" w:rsidRDefault="00056F25" w:rsidP="0023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85369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EAEB4E" w14:textId="20F913BF" w:rsidR="00236844" w:rsidRDefault="00236844" w:rsidP="00EC47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9792E3" w14:textId="77777777" w:rsidR="00236844" w:rsidRDefault="00236844" w:rsidP="002368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A8F81" w14:textId="2E0EAAC5" w:rsidR="00236844" w:rsidRDefault="005234C4" w:rsidP="005234C4">
    <w:pPr>
      <w:pStyle w:val="Footer"/>
      <w:ind w:right="360"/>
      <w:jc w:val="center"/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F21CC" w14:textId="77777777" w:rsidR="00056F25" w:rsidRDefault="00056F25" w:rsidP="00236844">
      <w:r>
        <w:separator/>
      </w:r>
    </w:p>
  </w:footnote>
  <w:footnote w:type="continuationSeparator" w:id="0">
    <w:p w14:paraId="72462C4C" w14:textId="77777777" w:rsidR="00056F25" w:rsidRDefault="00056F25" w:rsidP="00236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CA55" w14:textId="276F89D3" w:rsidR="00355CC1" w:rsidRPr="005443EE" w:rsidRDefault="00355CC1" w:rsidP="00355CC1">
    <w:pPr>
      <w:pStyle w:val="Header"/>
      <w:rPr>
        <w:rFonts w:ascii="Times New Roman" w:hAnsi="Times New Roman" w:cs="Times New Roman"/>
        <w:i/>
        <w:iCs/>
      </w:rPr>
    </w:pPr>
    <w:r w:rsidRPr="005443EE">
      <w:rPr>
        <w:rFonts w:ascii="Times New Roman" w:hAnsi="Times New Roman" w:cs="Times New Roman"/>
        <w:i/>
        <w:iCs/>
      </w:rPr>
      <w:t>ISAT 251 Lab Exercise</w:t>
    </w:r>
    <w:r w:rsidR="006706DB">
      <w:rPr>
        <w:rFonts w:ascii="Times New Roman" w:hAnsi="Times New Roman" w:cs="Times New Roman"/>
        <w:i/>
        <w:iCs/>
      </w:rPr>
      <w:t xml:space="preserve"> </w:t>
    </w:r>
    <w:r w:rsidR="00133491">
      <w:rPr>
        <w:rFonts w:ascii="Times New Roman" w:hAnsi="Times New Roman" w:cs="Times New Roman"/>
        <w:i/>
        <w:iCs/>
      </w:rPr>
      <w:t>7</w:t>
    </w:r>
  </w:p>
  <w:p w14:paraId="69E8CDD8" w14:textId="28670D5F" w:rsidR="00B76CE8" w:rsidRPr="00355CC1" w:rsidRDefault="00B76CE8" w:rsidP="00355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5E0"/>
    <w:multiLevelType w:val="hybridMultilevel"/>
    <w:tmpl w:val="D59A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27FC"/>
    <w:multiLevelType w:val="multilevel"/>
    <w:tmpl w:val="03702F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568DC"/>
    <w:multiLevelType w:val="hybridMultilevel"/>
    <w:tmpl w:val="78AA9AD6"/>
    <w:lvl w:ilvl="0" w:tplc="DAF810CA"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965A0"/>
    <w:multiLevelType w:val="hybridMultilevel"/>
    <w:tmpl w:val="03702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A54BC"/>
    <w:multiLevelType w:val="hybridMultilevel"/>
    <w:tmpl w:val="78AA9AD6"/>
    <w:lvl w:ilvl="0" w:tplc="DAF810CA"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B7465"/>
    <w:multiLevelType w:val="multilevel"/>
    <w:tmpl w:val="8992066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0349EB"/>
    <w:multiLevelType w:val="hybridMultilevel"/>
    <w:tmpl w:val="2AAA16D0"/>
    <w:lvl w:ilvl="0" w:tplc="7E5C2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F598F"/>
    <w:multiLevelType w:val="multilevel"/>
    <w:tmpl w:val="FE62B9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454C6"/>
    <w:multiLevelType w:val="hybridMultilevel"/>
    <w:tmpl w:val="7410286E"/>
    <w:lvl w:ilvl="0" w:tplc="DAF810CA"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6154F"/>
    <w:multiLevelType w:val="hybridMultilevel"/>
    <w:tmpl w:val="FC4EC772"/>
    <w:lvl w:ilvl="0" w:tplc="D4EE640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D1A0F"/>
    <w:multiLevelType w:val="hybridMultilevel"/>
    <w:tmpl w:val="CCCC5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297B64"/>
    <w:multiLevelType w:val="hybridMultilevel"/>
    <w:tmpl w:val="FB627BA2"/>
    <w:lvl w:ilvl="0" w:tplc="75222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6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86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8C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0A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0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CB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8B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61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F1363C"/>
    <w:multiLevelType w:val="multilevel"/>
    <w:tmpl w:val="92962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D102FD"/>
    <w:multiLevelType w:val="hybridMultilevel"/>
    <w:tmpl w:val="5A7CE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523B9"/>
    <w:multiLevelType w:val="multilevel"/>
    <w:tmpl w:val="431CE9C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5A84"/>
    <w:multiLevelType w:val="multilevel"/>
    <w:tmpl w:val="10EEC09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0278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7" w15:restartNumberingAfterBreak="0">
    <w:nsid w:val="7BA133B5"/>
    <w:multiLevelType w:val="multilevel"/>
    <w:tmpl w:val="E5E2B1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7C05112E"/>
    <w:multiLevelType w:val="multilevel"/>
    <w:tmpl w:val="9F00587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Step 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12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14"/>
  </w:num>
  <w:num w:numId="10">
    <w:abstractNumId w:val="18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4"/>
  </w:num>
  <w:num w:numId="16">
    <w:abstractNumId w:val="5"/>
  </w:num>
  <w:num w:numId="17">
    <w:abstractNumId w:val="17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4"/>
    <w:rsid w:val="00000973"/>
    <w:rsid w:val="00007AA4"/>
    <w:rsid w:val="00015D9A"/>
    <w:rsid w:val="000228D3"/>
    <w:rsid w:val="00030395"/>
    <w:rsid w:val="00032B73"/>
    <w:rsid w:val="0003486C"/>
    <w:rsid w:val="00045CB6"/>
    <w:rsid w:val="000472A3"/>
    <w:rsid w:val="0004749C"/>
    <w:rsid w:val="00047A1A"/>
    <w:rsid w:val="0005389A"/>
    <w:rsid w:val="00053A97"/>
    <w:rsid w:val="00056334"/>
    <w:rsid w:val="00056F25"/>
    <w:rsid w:val="00057DAE"/>
    <w:rsid w:val="00060634"/>
    <w:rsid w:val="000657A5"/>
    <w:rsid w:val="000719CC"/>
    <w:rsid w:val="00075DFC"/>
    <w:rsid w:val="00076AB0"/>
    <w:rsid w:val="000806D1"/>
    <w:rsid w:val="00087030"/>
    <w:rsid w:val="000879A6"/>
    <w:rsid w:val="00095BF7"/>
    <w:rsid w:val="000A46BB"/>
    <w:rsid w:val="000B4460"/>
    <w:rsid w:val="000B64ED"/>
    <w:rsid w:val="000C6076"/>
    <w:rsid w:val="000C7ECD"/>
    <w:rsid w:val="000E0A51"/>
    <w:rsid w:val="000E122A"/>
    <w:rsid w:val="000E29EF"/>
    <w:rsid w:val="000F0A9B"/>
    <w:rsid w:val="000F36D0"/>
    <w:rsid w:val="00101387"/>
    <w:rsid w:val="00103F73"/>
    <w:rsid w:val="00104B88"/>
    <w:rsid w:val="00105182"/>
    <w:rsid w:val="00106801"/>
    <w:rsid w:val="00111650"/>
    <w:rsid w:val="0011252D"/>
    <w:rsid w:val="00113E66"/>
    <w:rsid w:val="00115B39"/>
    <w:rsid w:val="00115F41"/>
    <w:rsid w:val="00117279"/>
    <w:rsid w:val="00122324"/>
    <w:rsid w:val="00122923"/>
    <w:rsid w:val="0012334A"/>
    <w:rsid w:val="00133491"/>
    <w:rsid w:val="00136621"/>
    <w:rsid w:val="00137206"/>
    <w:rsid w:val="00144DAB"/>
    <w:rsid w:val="00145E18"/>
    <w:rsid w:val="00146B33"/>
    <w:rsid w:val="00154C19"/>
    <w:rsid w:val="001563B1"/>
    <w:rsid w:val="00160D2F"/>
    <w:rsid w:val="00163CDF"/>
    <w:rsid w:val="001640E8"/>
    <w:rsid w:val="001677AA"/>
    <w:rsid w:val="00174B80"/>
    <w:rsid w:val="00175BE5"/>
    <w:rsid w:val="00175E8C"/>
    <w:rsid w:val="001764D4"/>
    <w:rsid w:val="0017718F"/>
    <w:rsid w:val="00183113"/>
    <w:rsid w:val="001833FB"/>
    <w:rsid w:val="00184349"/>
    <w:rsid w:val="00191923"/>
    <w:rsid w:val="0019606F"/>
    <w:rsid w:val="00196595"/>
    <w:rsid w:val="001A092D"/>
    <w:rsid w:val="001A26E9"/>
    <w:rsid w:val="001B46F6"/>
    <w:rsid w:val="001B620E"/>
    <w:rsid w:val="001B71F5"/>
    <w:rsid w:val="001B76D1"/>
    <w:rsid w:val="001C6137"/>
    <w:rsid w:val="001D07CD"/>
    <w:rsid w:val="001D0FBF"/>
    <w:rsid w:val="001D3470"/>
    <w:rsid w:val="001D3C40"/>
    <w:rsid w:val="001D5201"/>
    <w:rsid w:val="001E2926"/>
    <w:rsid w:val="001F0314"/>
    <w:rsid w:val="001F2907"/>
    <w:rsid w:val="001F5B57"/>
    <w:rsid w:val="001F6CA8"/>
    <w:rsid w:val="001F7209"/>
    <w:rsid w:val="00210ACA"/>
    <w:rsid w:val="00213A48"/>
    <w:rsid w:val="00233618"/>
    <w:rsid w:val="00236844"/>
    <w:rsid w:val="00240D63"/>
    <w:rsid w:val="002413AE"/>
    <w:rsid w:val="00244DD1"/>
    <w:rsid w:val="002454E2"/>
    <w:rsid w:val="00245BB3"/>
    <w:rsid w:val="002500EF"/>
    <w:rsid w:val="002522F6"/>
    <w:rsid w:val="00252468"/>
    <w:rsid w:val="002544F3"/>
    <w:rsid w:val="00257145"/>
    <w:rsid w:val="00262BAE"/>
    <w:rsid w:val="00263233"/>
    <w:rsid w:val="00264A60"/>
    <w:rsid w:val="0026512E"/>
    <w:rsid w:val="002653D0"/>
    <w:rsid w:val="00266EBF"/>
    <w:rsid w:val="002749D0"/>
    <w:rsid w:val="00274CE3"/>
    <w:rsid w:val="00284DB5"/>
    <w:rsid w:val="002860DC"/>
    <w:rsid w:val="002879EE"/>
    <w:rsid w:val="0029085A"/>
    <w:rsid w:val="002A7D81"/>
    <w:rsid w:val="002B1805"/>
    <w:rsid w:val="002B3066"/>
    <w:rsid w:val="002B626F"/>
    <w:rsid w:val="002B6BC9"/>
    <w:rsid w:val="002B710A"/>
    <w:rsid w:val="002C4DB5"/>
    <w:rsid w:val="002C7A9E"/>
    <w:rsid w:val="002D06D6"/>
    <w:rsid w:val="002D24F6"/>
    <w:rsid w:val="002D3AFC"/>
    <w:rsid w:val="002D784E"/>
    <w:rsid w:val="002E0AB2"/>
    <w:rsid w:val="002E0E23"/>
    <w:rsid w:val="002E37B8"/>
    <w:rsid w:val="002F44A0"/>
    <w:rsid w:val="002F7B6D"/>
    <w:rsid w:val="0030035E"/>
    <w:rsid w:val="003058B2"/>
    <w:rsid w:val="00305918"/>
    <w:rsid w:val="00313EB9"/>
    <w:rsid w:val="00314A3B"/>
    <w:rsid w:val="00314F67"/>
    <w:rsid w:val="00316C6B"/>
    <w:rsid w:val="003212BB"/>
    <w:rsid w:val="00331320"/>
    <w:rsid w:val="00335E48"/>
    <w:rsid w:val="00344AF5"/>
    <w:rsid w:val="003502B9"/>
    <w:rsid w:val="00351201"/>
    <w:rsid w:val="00353E8B"/>
    <w:rsid w:val="00355CC1"/>
    <w:rsid w:val="0035705B"/>
    <w:rsid w:val="00364685"/>
    <w:rsid w:val="003734A6"/>
    <w:rsid w:val="0038019B"/>
    <w:rsid w:val="003809F4"/>
    <w:rsid w:val="00394014"/>
    <w:rsid w:val="00397C2A"/>
    <w:rsid w:val="003A7533"/>
    <w:rsid w:val="003B2A98"/>
    <w:rsid w:val="003D4275"/>
    <w:rsid w:val="003D458E"/>
    <w:rsid w:val="003E04CE"/>
    <w:rsid w:val="003E3A52"/>
    <w:rsid w:val="003E7864"/>
    <w:rsid w:val="003F56D2"/>
    <w:rsid w:val="003F5AEC"/>
    <w:rsid w:val="003F5FC3"/>
    <w:rsid w:val="00402AF4"/>
    <w:rsid w:val="00404341"/>
    <w:rsid w:val="00410163"/>
    <w:rsid w:val="00410B4C"/>
    <w:rsid w:val="00412671"/>
    <w:rsid w:val="00414FE6"/>
    <w:rsid w:val="00416E65"/>
    <w:rsid w:val="00421079"/>
    <w:rsid w:val="00422695"/>
    <w:rsid w:val="004346B7"/>
    <w:rsid w:val="00444CD0"/>
    <w:rsid w:val="0044517E"/>
    <w:rsid w:val="0045303E"/>
    <w:rsid w:val="004530D8"/>
    <w:rsid w:val="00457214"/>
    <w:rsid w:val="004612D4"/>
    <w:rsid w:val="00463C6D"/>
    <w:rsid w:val="004655FE"/>
    <w:rsid w:val="00466F17"/>
    <w:rsid w:val="00471478"/>
    <w:rsid w:val="004820BA"/>
    <w:rsid w:val="0048469C"/>
    <w:rsid w:val="00485598"/>
    <w:rsid w:val="004900E4"/>
    <w:rsid w:val="004947B4"/>
    <w:rsid w:val="00494C55"/>
    <w:rsid w:val="004951EB"/>
    <w:rsid w:val="004956B8"/>
    <w:rsid w:val="004B0973"/>
    <w:rsid w:val="004B35D2"/>
    <w:rsid w:val="004B7246"/>
    <w:rsid w:val="004C03D5"/>
    <w:rsid w:val="004C08A3"/>
    <w:rsid w:val="004C3AE1"/>
    <w:rsid w:val="004C48F9"/>
    <w:rsid w:val="004C51BA"/>
    <w:rsid w:val="004D1B0C"/>
    <w:rsid w:val="004D40DA"/>
    <w:rsid w:val="004D619B"/>
    <w:rsid w:val="004E4370"/>
    <w:rsid w:val="005077FD"/>
    <w:rsid w:val="00507AC9"/>
    <w:rsid w:val="00511C08"/>
    <w:rsid w:val="00512248"/>
    <w:rsid w:val="005143B1"/>
    <w:rsid w:val="005162DB"/>
    <w:rsid w:val="00521D1D"/>
    <w:rsid w:val="005234C4"/>
    <w:rsid w:val="00526BD8"/>
    <w:rsid w:val="00532872"/>
    <w:rsid w:val="00532A44"/>
    <w:rsid w:val="00533620"/>
    <w:rsid w:val="005340A1"/>
    <w:rsid w:val="005377C8"/>
    <w:rsid w:val="00537C0F"/>
    <w:rsid w:val="0054168A"/>
    <w:rsid w:val="00545B1D"/>
    <w:rsid w:val="0055114D"/>
    <w:rsid w:val="00554572"/>
    <w:rsid w:val="00563917"/>
    <w:rsid w:val="00564249"/>
    <w:rsid w:val="00564791"/>
    <w:rsid w:val="00571255"/>
    <w:rsid w:val="00573251"/>
    <w:rsid w:val="00573707"/>
    <w:rsid w:val="00574AFA"/>
    <w:rsid w:val="00583B85"/>
    <w:rsid w:val="005840D2"/>
    <w:rsid w:val="00585BD6"/>
    <w:rsid w:val="00591120"/>
    <w:rsid w:val="005941D8"/>
    <w:rsid w:val="00595AD3"/>
    <w:rsid w:val="005A0D96"/>
    <w:rsid w:val="005A39BE"/>
    <w:rsid w:val="005A539E"/>
    <w:rsid w:val="005A5B75"/>
    <w:rsid w:val="005A6F76"/>
    <w:rsid w:val="005B2D84"/>
    <w:rsid w:val="005C17F1"/>
    <w:rsid w:val="005C41DF"/>
    <w:rsid w:val="005C5A1D"/>
    <w:rsid w:val="005C6649"/>
    <w:rsid w:val="005D63F9"/>
    <w:rsid w:val="005E059B"/>
    <w:rsid w:val="005E2710"/>
    <w:rsid w:val="005E2FE6"/>
    <w:rsid w:val="005E33A9"/>
    <w:rsid w:val="005E6805"/>
    <w:rsid w:val="005E6B54"/>
    <w:rsid w:val="005F1C50"/>
    <w:rsid w:val="005F79A9"/>
    <w:rsid w:val="00601611"/>
    <w:rsid w:val="00602491"/>
    <w:rsid w:val="00605886"/>
    <w:rsid w:val="00614259"/>
    <w:rsid w:val="0061666F"/>
    <w:rsid w:val="00623130"/>
    <w:rsid w:val="00623855"/>
    <w:rsid w:val="00631986"/>
    <w:rsid w:val="00633CFE"/>
    <w:rsid w:val="00641EAC"/>
    <w:rsid w:val="006469E7"/>
    <w:rsid w:val="00652413"/>
    <w:rsid w:val="006534C1"/>
    <w:rsid w:val="00653D88"/>
    <w:rsid w:val="006554A9"/>
    <w:rsid w:val="00656D22"/>
    <w:rsid w:val="00661320"/>
    <w:rsid w:val="00662017"/>
    <w:rsid w:val="006706DB"/>
    <w:rsid w:val="00671C90"/>
    <w:rsid w:val="00672818"/>
    <w:rsid w:val="00673BA7"/>
    <w:rsid w:val="00677E2E"/>
    <w:rsid w:val="00686994"/>
    <w:rsid w:val="00695C79"/>
    <w:rsid w:val="00696848"/>
    <w:rsid w:val="006A2378"/>
    <w:rsid w:val="006A6964"/>
    <w:rsid w:val="006B03E1"/>
    <w:rsid w:val="006B1038"/>
    <w:rsid w:val="006B4C23"/>
    <w:rsid w:val="006B5EED"/>
    <w:rsid w:val="006B61B5"/>
    <w:rsid w:val="006C2535"/>
    <w:rsid w:val="006C498F"/>
    <w:rsid w:val="006D17A0"/>
    <w:rsid w:val="006D7C0A"/>
    <w:rsid w:val="006E1532"/>
    <w:rsid w:val="006E69C0"/>
    <w:rsid w:val="006E6E6C"/>
    <w:rsid w:val="006E745E"/>
    <w:rsid w:val="006F3D0F"/>
    <w:rsid w:val="00706498"/>
    <w:rsid w:val="007157F6"/>
    <w:rsid w:val="00723171"/>
    <w:rsid w:val="00725509"/>
    <w:rsid w:val="007259ED"/>
    <w:rsid w:val="007272F0"/>
    <w:rsid w:val="00732502"/>
    <w:rsid w:val="0074351B"/>
    <w:rsid w:val="00747C19"/>
    <w:rsid w:val="00760234"/>
    <w:rsid w:val="0077175E"/>
    <w:rsid w:val="0077383E"/>
    <w:rsid w:val="00774960"/>
    <w:rsid w:val="00781338"/>
    <w:rsid w:val="00783BBD"/>
    <w:rsid w:val="00786C1A"/>
    <w:rsid w:val="007962F8"/>
    <w:rsid w:val="007A10AA"/>
    <w:rsid w:val="007A2108"/>
    <w:rsid w:val="007A53BE"/>
    <w:rsid w:val="007B50E3"/>
    <w:rsid w:val="007C3B46"/>
    <w:rsid w:val="007C63E5"/>
    <w:rsid w:val="007D3BFC"/>
    <w:rsid w:val="007D5078"/>
    <w:rsid w:val="007D709E"/>
    <w:rsid w:val="007D7A47"/>
    <w:rsid w:val="007F140B"/>
    <w:rsid w:val="008027C3"/>
    <w:rsid w:val="0080599C"/>
    <w:rsid w:val="00814BB7"/>
    <w:rsid w:val="00816361"/>
    <w:rsid w:val="00816507"/>
    <w:rsid w:val="00821A07"/>
    <w:rsid w:val="008230C7"/>
    <w:rsid w:val="00824BBF"/>
    <w:rsid w:val="0083031A"/>
    <w:rsid w:val="008352A4"/>
    <w:rsid w:val="00841F6A"/>
    <w:rsid w:val="0084301A"/>
    <w:rsid w:val="00846261"/>
    <w:rsid w:val="008520E7"/>
    <w:rsid w:val="00855773"/>
    <w:rsid w:val="00856BB2"/>
    <w:rsid w:val="008600FF"/>
    <w:rsid w:val="008655D4"/>
    <w:rsid w:val="00865F60"/>
    <w:rsid w:val="00870F62"/>
    <w:rsid w:val="0087254F"/>
    <w:rsid w:val="008823DA"/>
    <w:rsid w:val="00890B28"/>
    <w:rsid w:val="00892CDC"/>
    <w:rsid w:val="00896176"/>
    <w:rsid w:val="008962FD"/>
    <w:rsid w:val="008A3FCA"/>
    <w:rsid w:val="008A4334"/>
    <w:rsid w:val="008A7A6F"/>
    <w:rsid w:val="008B2D95"/>
    <w:rsid w:val="008B65F6"/>
    <w:rsid w:val="008B67E1"/>
    <w:rsid w:val="008C6B4F"/>
    <w:rsid w:val="008D2BBF"/>
    <w:rsid w:val="008D45C8"/>
    <w:rsid w:val="008D51E6"/>
    <w:rsid w:val="008F2E9D"/>
    <w:rsid w:val="009047AB"/>
    <w:rsid w:val="009059BE"/>
    <w:rsid w:val="00905F84"/>
    <w:rsid w:val="00910FA3"/>
    <w:rsid w:val="00913465"/>
    <w:rsid w:val="00915D60"/>
    <w:rsid w:val="009267F5"/>
    <w:rsid w:val="00926D44"/>
    <w:rsid w:val="009317F6"/>
    <w:rsid w:val="009338B1"/>
    <w:rsid w:val="00933F57"/>
    <w:rsid w:val="00934F61"/>
    <w:rsid w:val="00937BA1"/>
    <w:rsid w:val="009455CB"/>
    <w:rsid w:val="00951504"/>
    <w:rsid w:val="009530C4"/>
    <w:rsid w:val="009540C2"/>
    <w:rsid w:val="009549DF"/>
    <w:rsid w:val="009667EA"/>
    <w:rsid w:val="00973ADA"/>
    <w:rsid w:val="00975598"/>
    <w:rsid w:val="00982014"/>
    <w:rsid w:val="00982A0C"/>
    <w:rsid w:val="009858F0"/>
    <w:rsid w:val="0098677E"/>
    <w:rsid w:val="00990DBC"/>
    <w:rsid w:val="009931BA"/>
    <w:rsid w:val="009A1636"/>
    <w:rsid w:val="009A317E"/>
    <w:rsid w:val="009A5A61"/>
    <w:rsid w:val="009A5CB0"/>
    <w:rsid w:val="009A6C50"/>
    <w:rsid w:val="009B27B6"/>
    <w:rsid w:val="009C0642"/>
    <w:rsid w:val="009D3140"/>
    <w:rsid w:val="009F0118"/>
    <w:rsid w:val="009F4412"/>
    <w:rsid w:val="00A074C4"/>
    <w:rsid w:val="00A0766B"/>
    <w:rsid w:val="00A13C7D"/>
    <w:rsid w:val="00A149A8"/>
    <w:rsid w:val="00A1507C"/>
    <w:rsid w:val="00A17653"/>
    <w:rsid w:val="00A22EB3"/>
    <w:rsid w:val="00A313A8"/>
    <w:rsid w:val="00A36D30"/>
    <w:rsid w:val="00A36FF6"/>
    <w:rsid w:val="00A423D0"/>
    <w:rsid w:val="00A47575"/>
    <w:rsid w:val="00A509C2"/>
    <w:rsid w:val="00A5270E"/>
    <w:rsid w:val="00A6387C"/>
    <w:rsid w:val="00A7122F"/>
    <w:rsid w:val="00A71DB9"/>
    <w:rsid w:val="00A72B2E"/>
    <w:rsid w:val="00A74FF1"/>
    <w:rsid w:val="00A90413"/>
    <w:rsid w:val="00AA0C2D"/>
    <w:rsid w:val="00AB4020"/>
    <w:rsid w:val="00AB5AED"/>
    <w:rsid w:val="00AC1A87"/>
    <w:rsid w:val="00AC2010"/>
    <w:rsid w:val="00AC34EF"/>
    <w:rsid w:val="00AD2598"/>
    <w:rsid w:val="00AD58CA"/>
    <w:rsid w:val="00AE1AE2"/>
    <w:rsid w:val="00AE3243"/>
    <w:rsid w:val="00AE5B20"/>
    <w:rsid w:val="00AE5E5B"/>
    <w:rsid w:val="00AE6037"/>
    <w:rsid w:val="00AF1636"/>
    <w:rsid w:val="00AF1901"/>
    <w:rsid w:val="00AF389C"/>
    <w:rsid w:val="00AF5991"/>
    <w:rsid w:val="00B03EB8"/>
    <w:rsid w:val="00B11871"/>
    <w:rsid w:val="00B23C4C"/>
    <w:rsid w:val="00B2563A"/>
    <w:rsid w:val="00B267EC"/>
    <w:rsid w:val="00B30B3C"/>
    <w:rsid w:val="00B3370A"/>
    <w:rsid w:val="00B36114"/>
    <w:rsid w:val="00B509B6"/>
    <w:rsid w:val="00B5182F"/>
    <w:rsid w:val="00B53774"/>
    <w:rsid w:val="00B543E0"/>
    <w:rsid w:val="00B5578A"/>
    <w:rsid w:val="00B55BDE"/>
    <w:rsid w:val="00B60B6C"/>
    <w:rsid w:val="00B661DB"/>
    <w:rsid w:val="00B71439"/>
    <w:rsid w:val="00B722D3"/>
    <w:rsid w:val="00B76CE8"/>
    <w:rsid w:val="00B80D75"/>
    <w:rsid w:val="00B82414"/>
    <w:rsid w:val="00B841B2"/>
    <w:rsid w:val="00B86F86"/>
    <w:rsid w:val="00B875F8"/>
    <w:rsid w:val="00B87929"/>
    <w:rsid w:val="00B93576"/>
    <w:rsid w:val="00B942D9"/>
    <w:rsid w:val="00B96D9C"/>
    <w:rsid w:val="00BA4A1C"/>
    <w:rsid w:val="00BA58BA"/>
    <w:rsid w:val="00BA7607"/>
    <w:rsid w:val="00BB4DDE"/>
    <w:rsid w:val="00BC7430"/>
    <w:rsid w:val="00BD4E65"/>
    <w:rsid w:val="00BD51ED"/>
    <w:rsid w:val="00BE2EBF"/>
    <w:rsid w:val="00BE65CE"/>
    <w:rsid w:val="00BF7E6B"/>
    <w:rsid w:val="00C0060B"/>
    <w:rsid w:val="00C1348B"/>
    <w:rsid w:val="00C241FA"/>
    <w:rsid w:val="00C27627"/>
    <w:rsid w:val="00C32222"/>
    <w:rsid w:val="00C363D3"/>
    <w:rsid w:val="00C40C92"/>
    <w:rsid w:val="00C466D2"/>
    <w:rsid w:val="00C46720"/>
    <w:rsid w:val="00C51863"/>
    <w:rsid w:val="00C5405B"/>
    <w:rsid w:val="00C552A0"/>
    <w:rsid w:val="00C6617F"/>
    <w:rsid w:val="00C66604"/>
    <w:rsid w:val="00C720A0"/>
    <w:rsid w:val="00C7425A"/>
    <w:rsid w:val="00C81498"/>
    <w:rsid w:val="00C879A0"/>
    <w:rsid w:val="00C9291B"/>
    <w:rsid w:val="00C94520"/>
    <w:rsid w:val="00CB0676"/>
    <w:rsid w:val="00CB57FF"/>
    <w:rsid w:val="00CB5B2D"/>
    <w:rsid w:val="00CB7147"/>
    <w:rsid w:val="00CC097D"/>
    <w:rsid w:val="00CC0CDC"/>
    <w:rsid w:val="00CD0A65"/>
    <w:rsid w:val="00CD1AFE"/>
    <w:rsid w:val="00CD1B42"/>
    <w:rsid w:val="00CD2F92"/>
    <w:rsid w:val="00CD6388"/>
    <w:rsid w:val="00CD651D"/>
    <w:rsid w:val="00CE0DDC"/>
    <w:rsid w:val="00CE3891"/>
    <w:rsid w:val="00CE79A0"/>
    <w:rsid w:val="00CF4DBA"/>
    <w:rsid w:val="00D027DF"/>
    <w:rsid w:val="00D03DAB"/>
    <w:rsid w:val="00D16323"/>
    <w:rsid w:val="00D17DF5"/>
    <w:rsid w:val="00D35B79"/>
    <w:rsid w:val="00D35FB7"/>
    <w:rsid w:val="00D37EDE"/>
    <w:rsid w:val="00D42100"/>
    <w:rsid w:val="00D436CF"/>
    <w:rsid w:val="00D559BF"/>
    <w:rsid w:val="00D60D74"/>
    <w:rsid w:val="00D64041"/>
    <w:rsid w:val="00D65F92"/>
    <w:rsid w:val="00D739DB"/>
    <w:rsid w:val="00D76D8B"/>
    <w:rsid w:val="00D82DE5"/>
    <w:rsid w:val="00D8330A"/>
    <w:rsid w:val="00D83E54"/>
    <w:rsid w:val="00D852C5"/>
    <w:rsid w:val="00D85F1B"/>
    <w:rsid w:val="00D8669A"/>
    <w:rsid w:val="00D93AFC"/>
    <w:rsid w:val="00D93EE1"/>
    <w:rsid w:val="00D95301"/>
    <w:rsid w:val="00DA7AFF"/>
    <w:rsid w:val="00DB0C8E"/>
    <w:rsid w:val="00DB26D1"/>
    <w:rsid w:val="00DB4851"/>
    <w:rsid w:val="00DC5B9F"/>
    <w:rsid w:val="00DE2AC9"/>
    <w:rsid w:val="00DF401F"/>
    <w:rsid w:val="00E031BC"/>
    <w:rsid w:val="00E0646E"/>
    <w:rsid w:val="00E1149D"/>
    <w:rsid w:val="00E11883"/>
    <w:rsid w:val="00E11ADD"/>
    <w:rsid w:val="00E11BE8"/>
    <w:rsid w:val="00E120B6"/>
    <w:rsid w:val="00E16096"/>
    <w:rsid w:val="00E16BD4"/>
    <w:rsid w:val="00E22FCD"/>
    <w:rsid w:val="00E24F55"/>
    <w:rsid w:val="00E27876"/>
    <w:rsid w:val="00E30083"/>
    <w:rsid w:val="00E37644"/>
    <w:rsid w:val="00E43ED6"/>
    <w:rsid w:val="00E545F4"/>
    <w:rsid w:val="00E57843"/>
    <w:rsid w:val="00E57E2C"/>
    <w:rsid w:val="00E67098"/>
    <w:rsid w:val="00E74435"/>
    <w:rsid w:val="00E751A7"/>
    <w:rsid w:val="00E77427"/>
    <w:rsid w:val="00E801E3"/>
    <w:rsid w:val="00E86824"/>
    <w:rsid w:val="00E879C0"/>
    <w:rsid w:val="00E92B6D"/>
    <w:rsid w:val="00EA0697"/>
    <w:rsid w:val="00EA4596"/>
    <w:rsid w:val="00EA75F6"/>
    <w:rsid w:val="00EB0C00"/>
    <w:rsid w:val="00EB4DFB"/>
    <w:rsid w:val="00EB50AC"/>
    <w:rsid w:val="00EC0D49"/>
    <w:rsid w:val="00EC688A"/>
    <w:rsid w:val="00ED12B1"/>
    <w:rsid w:val="00ED1E67"/>
    <w:rsid w:val="00EE088F"/>
    <w:rsid w:val="00EE0EA2"/>
    <w:rsid w:val="00EE6702"/>
    <w:rsid w:val="00EF2C47"/>
    <w:rsid w:val="00EF7D2C"/>
    <w:rsid w:val="00F05E39"/>
    <w:rsid w:val="00F147A1"/>
    <w:rsid w:val="00F16F18"/>
    <w:rsid w:val="00F20639"/>
    <w:rsid w:val="00F3361E"/>
    <w:rsid w:val="00F40A2E"/>
    <w:rsid w:val="00F41E98"/>
    <w:rsid w:val="00F45596"/>
    <w:rsid w:val="00F457C0"/>
    <w:rsid w:val="00F457EE"/>
    <w:rsid w:val="00F628AC"/>
    <w:rsid w:val="00F648D6"/>
    <w:rsid w:val="00F71771"/>
    <w:rsid w:val="00F83A64"/>
    <w:rsid w:val="00F84068"/>
    <w:rsid w:val="00F85071"/>
    <w:rsid w:val="00F945E1"/>
    <w:rsid w:val="00F95168"/>
    <w:rsid w:val="00F97102"/>
    <w:rsid w:val="00F977AF"/>
    <w:rsid w:val="00FA42A1"/>
    <w:rsid w:val="00FB07E3"/>
    <w:rsid w:val="00FB0F93"/>
    <w:rsid w:val="00FB2574"/>
    <w:rsid w:val="00FB4396"/>
    <w:rsid w:val="00FC3E22"/>
    <w:rsid w:val="00FD1525"/>
    <w:rsid w:val="00FD1C9C"/>
    <w:rsid w:val="00FD2804"/>
    <w:rsid w:val="00FD2C8D"/>
    <w:rsid w:val="00FD40A0"/>
    <w:rsid w:val="00FD5EAB"/>
    <w:rsid w:val="00FE511B"/>
    <w:rsid w:val="00FF5CD5"/>
    <w:rsid w:val="00FF5F09"/>
    <w:rsid w:val="00FF6FD2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756AA"/>
  <w15:docId w15:val="{CCA4A528-C7B3-8048-A2FE-79E33DBB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13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3"/>
    <w:pPr>
      <w:keepNext/>
      <w:keepLines/>
      <w:numPr>
        <w:ilvl w:val="1"/>
        <w:numId w:val="1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3"/>
    <w:pPr>
      <w:keepNext/>
      <w:keepLines/>
      <w:numPr>
        <w:ilvl w:val="2"/>
        <w:numId w:val="1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3"/>
    <w:pPr>
      <w:keepNext/>
      <w:keepLines/>
      <w:numPr>
        <w:ilvl w:val="3"/>
        <w:numId w:val="1"/>
      </w:numPr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3"/>
    <w:pPr>
      <w:keepNext/>
      <w:keepLines/>
      <w:numPr>
        <w:ilvl w:val="4"/>
        <w:numId w:val="1"/>
      </w:numPr>
      <w:spacing w:before="40" w:line="27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3"/>
    <w:pPr>
      <w:keepNext/>
      <w:keepLines/>
      <w:numPr>
        <w:ilvl w:val="5"/>
        <w:numId w:val="1"/>
      </w:numPr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3"/>
    <w:pPr>
      <w:keepNext/>
      <w:keepLines/>
      <w:numPr>
        <w:ilvl w:val="6"/>
        <w:numId w:val="1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3"/>
    <w:pPr>
      <w:keepNext/>
      <w:keepLines/>
      <w:numPr>
        <w:ilvl w:val="7"/>
        <w:numId w:val="1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3"/>
    <w:pPr>
      <w:keepNext/>
      <w:keepLines/>
      <w:numPr>
        <w:ilvl w:val="8"/>
        <w:numId w:val="1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F4"/>
    <w:pPr>
      <w:spacing w:after="200" w:line="276" w:lineRule="auto"/>
      <w:ind w:left="720"/>
      <w:contextualSpacing/>
    </w:pPr>
    <w:rPr>
      <w:rFonts w:asciiTheme="minorHAnsi" w:eastAsia="PMingLiU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1F29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831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36844"/>
    <w:pPr>
      <w:tabs>
        <w:tab w:val="center" w:pos="4680"/>
        <w:tab w:val="right" w:pos="9360"/>
      </w:tabs>
    </w:pPr>
    <w:rPr>
      <w:rFonts w:asciiTheme="minorHAnsi" w:eastAsia="PMingLiU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6844"/>
  </w:style>
  <w:style w:type="character" w:styleId="PageNumber">
    <w:name w:val="page number"/>
    <w:basedOn w:val="DefaultParagraphFont"/>
    <w:uiPriority w:val="99"/>
    <w:semiHidden/>
    <w:unhideWhenUsed/>
    <w:rsid w:val="00236844"/>
  </w:style>
  <w:style w:type="paragraph" w:styleId="Header">
    <w:name w:val="header"/>
    <w:basedOn w:val="Normal"/>
    <w:link w:val="HeaderChar"/>
    <w:uiPriority w:val="99"/>
    <w:unhideWhenUsed/>
    <w:rsid w:val="00B76CE8"/>
    <w:pPr>
      <w:tabs>
        <w:tab w:val="center" w:pos="4680"/>
        <w:tab w:val="right" w:pos="9360"/>
      </w:tabs>
    </w:pPr>
    <w:rPr>
      <w:rFonts w:asciiTheme="minorHAnsi" w:eastAsia="PMingLiU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6CE8"/>
  </w:style>
  <w:style w:type="character" w:styleId="PlaceholderText">
    <w:name w:val="Placeholder Text"/>
    <w:basedOn w:val="DefaultParagraphFont"/>
    <w:uiPriority w:val="99"/>
    <w:semiHidden/>
    <w:rsid w:val="003A7533"/>
    <w:rPr>
      <w:color w:val="808080"/>
    </w:rPr>
  </w:style>
  <w:style w:type="paragraph" w:customStyle="1" w:styleId="Default">
    <w:name w:val="Default"/>
    <w:rsid w:val="001B7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76D1"/>
    <w:rPr>
      <w:rFonts w:asciiTheme="minorHAnsi" w:eastAsia="PMingLiU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6D1"/>
    <w:rPr>
      <w:rFonts w:eastAsia="PMingLiU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6D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B76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5A"/>
    <w:rPr>
      <w:rFonts w:ascii="Segoe UI" w:eastAsia="PMingLiU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5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702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d15mcfceub">
    <w:name w:val="gd15mcfceub"/>
    <w:basedOn w:val="DefaultParagraphFont"/>
    <w:rsid w:val="00EE6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9:17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1293 24575,'0'9'0,"0"0"0,0 5 0,0 1 0,0 14 0,0-7 0,0 2 0,5-10 0,0-5 0,4 1 0,0-1 0,1 0 0,-1-4 0,0 0 0,1-5 0,-1 0 0,0 0 0,5 0 0,-4 0 0,4 0 0,-5 0 0,0 0 0,-4 4 0,-1 1 0,-4 4 0,0 5 0,0 2 0,0 5 0,0-1 0,0 1 0,0-5 0,0 3 0,0-8 0,0 3 0,0-4 0,0-1 0,0 0 0,0 1 0,0-1 0,0 0 0,0 0 0,0 0 0,0 0 0,0 1 0,0-1 0,-5 0 0,0 6 0,-10 0 0,-1 6 0,0-5 0,-3 3 0,3-3 0,0-1 0,6 0 0,5-6 0,5 1 0,4-5 0,1-5 0,4-1 0,1-8 0,-1 8 0,0-3 0,-4 8 0,-1 1 0,-8 4 0,3 0 0,-8 0 0,8 1 0,-3-1 0,4-12 0,4 1 0,2-16 0,3 8 0,1-5 0,-1 10 0,-3 8 0,-2 3 0,-4 12 0,-5-2 0,-1 10 0,-5-4 0,0 5 0,1-6 0,-1-1 0,5-4 0,-2-1 0,7-6 0,-4 0 0,5 1 0,0-13 0,5-4 0,1-12 0,4-2 0,11-1 0,-4 6 0,16-6 0,-11 15 0,-1-3 0,-1 10 0,-10 0 0,5 0 0,-6 0 0,-4 4 0,-1 6 0,-4 5 0,0 6 0,0 0 0,-4-1 0,-2 1 0,-5 0 0,1-6 0,0 5 0,0-10 0,5 5 0,-4-6 0,12-4 0,-6-5 0,11-5 0,-3-10 0,5 9 0,-5-8 0,4 9 0,-4 0 0,4 1 0,-4 11 0,-1 4 0,-4 9 0,-9 0 0,-4 7 0,-3-5 0,-5 5 0,9-7 0,-3 1 0,9-5 0,2-2 0,4-5 0,0-11 0,0-5 0,4-12 0,3-8 0,8 9 0,-3-8 0,7 15 0,-8-4 0,4 9 0,-6 2 0,0 4 0,-4 4 0,0 6 0,-5 5 0,0 6 0,0 6 0,-5-5 0,-5 4 0,-2-5 0,-8 0 0,13-1 0,-6-4 0,12-2 0,-3-4 0,4-9 0,5-13 0,1-5 0,9-10 0,8-1 0,0 5 0,11-6 0,-6 13 0,0-5 0,-1 13 0,-7-5 0,1 11 0,0-2 0,-6 4 0,0 0 0,-6 0 0,0 0 0,-3 4 0,-2 1 0,-4 9 0,0 7 0,-5 1 0,-6 11 0,-1-11 0,-4 5 0,6-12 0,-1 5 0,6-9 0,0-5 0,15-21 0,-4 2 0,8-11 0,-4 15 0,-1-1 0,1 5 0,-5 4 0,-1 6 0,-4 10 0,0-5 0,0 10 0,0-5 0,-4 1 0,3-2 0,-4-5 0,5 1 0,0-9 0,5-2 0,5-8 0,5-6 0,1 8 0,-2-6 0,1 12 0,-5-4 0,5 5 0,-10 4 0,-1 6 0,-4 6 0,0 4 0,0 1 0,0-5 0,0-2 0,0-5 0,0 1 0,4-5 0,6-6 0,5-9 0,6-2 0,5 2 0,-4 5 0,5 5 0,-6 0 0,-6 0 0,5 0 0,-10 0 0,5 0 0,-10 4 0,-1 1 0,-4 4 0,0 1 0,4-1 0,-3 0 0,7-3 0,-3-2 0,10-4 0,6 0 0,14 0 0,8 0 0,6 5 0,-6 2 0,-2 4 0,-7 1 0,-6-1 0,-7-1 0,-6 0 0,-6-1 0,-4 5 0,-1-3 0,-4 3 0,0-4 0,0-1 0,0 0 0,0-3 0,0-2 0</inkml:trace>
  <inkml:trace contextRef="#ctx0" brushRef="#br0" timeOffset="1588">1094 305 24575,'-5'15'0,"-1"-5"0,-9 21 0,-3-5 0,1 9 0,-10-4 0,7 15 0,-9-8 0,5 4 0,1-1 0,5-13 0,-3 14 0,10-18 0,0 12 0,1-15 0,9-6 0,-8 5 0,8-10 0,-4 10 0,5-10 0,-5 10 0,4-10 0,-3 10 0,4-10 0,0 5 0,0-6 0,0 5 0,0-3 0,0 3 0,0-5 0,-5 1 0,4-1 0,-3 0 0,4 1 0,0-1 0,0-4 0,0-1 0</inkml:trace>
  <inkml:trace contextRef="#ctx0" brushRef="#br0" timeOffset="2929">1445 0 24575,'0'14'0,"0"1"0,0 12 0,0-5 0,0 11 0,0 2 0,0 0 0,0 6 0,0 0 0,0-5 0,0 12 0,0-6 0,0 8 0,0-1 0,0 0 0,0 1 0,0-1 0,0 0 0,0-6 0,0 16 0,0-26 0,0 12 0,0-25 0,0-4 0,0-2 0,0-4 0,0-1 0,0 5 0,0-3 0,0 3 0,0-5 0,0 1 0,0-1 0,0 0 0,0 1 0,0-1 0,0 0 0,0-4 0,0-1 0</inkml:trace>
  <inkml:trace contextRef="#ctx0" brushRef="#br0" timeOffset="5431">1511 35 24575,'14'0'0,"-4"0"0,4 0 0,1 0 0,0 0 0,1 0 0,13 0 0,-11 0 0,6 0 0,-4 0 0,-5 0 0,1 0 0,3 0 0,-8 0 0,8 0 0,-3 0 0,0 0 0,3 0 0,-3 0 0,5 0 0,5 0 0,-9 0 0,9 0 0,-11 0 0,6 0 0,-1 0 0,-4 4 0,4-3 0,-10 7 0,5-3 0,-6 5 0,0-1 0,1 0 0,-1 1 0,0-1 0,-4 0 0,0 1 0,-5 4 0,0-3 0,0 8 0,0-8 0,0 8 0,0-8 0,0 3 0,0 1 0,0-5 0,0 5 0,0-6 0,0 5 0,0-3 0,0 3 0,0-4 0,0-1 0,0 0 0,-5 1 0,0-5 0,-4 3 0,-1-7 0,1 4 0,-1-5 0,1 0 0,-6 0 0,4 0 0,-8 0 0,8 0 0,-4 0 0,1 0 0,3 0 0,-8 0 0,8 0 0,-4 0 0,6 0 0,-1-5 0,1 4 0,-1-7 0,1 7 0,0-3 0,0-1 0,-1 0 0,1 0 0,0 1 0,-1 0 0,1 3 0,0-3 0,0 4 0,0 0 0,-1 0 0,1 0 0,0 0 0,-1 0 0,1 0 0,-1 0 0,1 0 0,-1 0 0,1 0 0,-1 0 0,-4 0 0,3 0 0,-3 0 0,4 0 0,1 0 0,-1 0 0,1 0 0,-1 0 0,1 0 0,-1 0 0,1 0 0,0 0 0,3-4 0,-2 3 0,3-4 0,-5 5 0,1-4 0,0-1 0,-1 0 0,5-3 0,1 7 0,4-3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34:06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24575,'0'14'0,"0"16"0,0 1 0,0 12 0,0-2 0,0-6 0,0 13 0,0-12 0,0 11 0,0-11 0,0 5 0,0-7 0,-5-6 0,4 4 0,-3-5 0,4 0 0,0-7 0,0-5 0,0-6 0,0 0 0,0 0 0,0 1 0,0-1 0,0 0 0,0 1 0,0-1 0,4 0 0,-3 6 0,7-5 0,-3 5 0,5-6 0,-1 1 0,-4-1 0,3 0 0,-2 1 0,3-1 0,0-4 0,1-1 0,-1-4 0,0 0 0,0 0 0,0 0 0,0 0 0,1 0 0,-1 0 0,0-9 0,-4 2 0,5-12 0,-5 8 0,5-8 0,-1 8 0,1-4 0,0 6 0,-5-1 0,-1 1 0,0 4 0,-3-4 0,3 4 0,-4-4 0,0 0 0,0 0 0,0-1 0,0 1 0,0-1 0,0 1 0,0-1 0,0 1 0,0-1 0,0 1 0,0-1 0,0 1 0,0-1 0,0 1 0,0 4 0,0 1 0</inkml:trace>
  <inkml:trace contextRef="#ctx0" brushRef="#br0" timeOffset="1202">0 237 24575,'3'0'0,"10"0"0,3 0 0,16 0 0,0 0 0,-2 0 0,6 0 0,-15 0 0,-6 0 0,5 0 0,-10 0 0,10 0 0,-10 0 0,5 0 0,-6 4 0,0-3 0,0 3 0,1-4 0,-1 4 0,0-3 0,1 3 0,-1-4 0,0 0 0,-4 4 0,3-3 0,-2 4 0,3-5 0,-4 0 0,-1 0 0</inkml:trace>
  <inkml:trace contextRef="#ctx0" brushRef="#br0" timeOffset="3792">781 768 24575,'-14'0'0,"4"0"0,-4 4 0,4 2 0,5 3 0,-3 4 0,7 3 0,-4-1 0,5-1 0,0 0 0,0-3 0,0 8 0,0-3 0,0 0 0,0-2 0,0 1 0,0-5 0,0 10 0,0-1 0,0-2 0,0 2 0,0-5 0,0-4 0,0 5 0,0-6 0,0 1 0,0-1 0,4-4 0,1-1 0,4-4 0,1 0 0,-2 0 0,1 0 0,0 0 0,-4-8 0,4-4 0,-8-7 0,3-8 0,2-8 0,0-1 0,1-5 0,-2 7 0,0 0 0,-4 6 0,4-5 0,-1 16 0,-2-9 0,2 15 0,-4-8 0,0 8 0,0-3 0,4 4 0,-3 1 0,3-1 0,-4 1 0,0 0 0,0 0 0,0 0 0,0 8 0,0 6 0,0 10 0,0 11 0,0-4 0,0 10 0,0-4 0,0 6 0,0 0 0,0 0 0,0 0 0,0-5 0,0-3 0,0-5 0,0 0 0,0-1 0,0-4 0,0 3 0,0-8 0,0 3 0,0-4 0,0-1 0,0 0 0,0 6 0,0-5 0,0 5 0,0-6 0,0 0 0,0 1 0,0-5 0,0-1 0</inkml:trace>
  <inkml:trace contextRef="#ctx0" brushRef="#br0" timeOffset="5422">1162 737 24575,'-9'0'0,"0"0"0,0 0 0,-1 0 0,1 0 0,0 0 0,-1 0 0,1 0 0,0 0 0,0 0 0,-1 0 0,1 4 0,4 1 0,-3 4 0,7 1 0,-3-1 0,4 0 0,-5 0 0,4 1 0,-3 4 0,4 2 0,0 4 0,0 1 0,0 0 0,0-1 0,0 1 0,0 0 0,0 0 0,0-6 0,0 5 0,0-10 0,0 10 0,0-10 0,0 10 0,0-10 0,0 5 0,0-6 0,0 0 0,0 1 0,0-1 0,4 0 0,1 1 0,1-1 0,2-4 0,-7 3 0,7-2 0,-3 3 0,0 0 0,3 0 0,-7 0 0,3 0 0,-4 0 0,0 0 0,0 0 0,0 0 0,0-4 0,0-1 0</inkml:trace>
  <inkml:trace contextRef="#ctx0" brushRef="#br0" timeOffset="6838">1004 992 24575,'9'0'0,"0"0"0,5 0 0,-4 0 0,9 0 0,-9 0 0,4 0 0,-5 0 0,0 0 0,1 0 0,-1 0 0,0 0 0,0 0 0,0 0 0,0 0 0,0 0 0,0 0 0,0 0 0,0 0 0,0 0 0,0 0 0,0 0 0,0 0 0,-5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8:47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24575,'5'4'0,"-1"1"0,-4 15 0,0 10 0,0-5 0,0 20 0,0 12 0,0-14 0,0 37 0,0-33 0,0 12 0,0 30 0,0-32 0,0 24 0,0-32 0,0 0 0,0-6 0,0-2 0,0 0 0,0-6 0,0 13 0,-6-6 0,5 8 0,-5 7 0,6 24 0,0-9 0,0 16 0,0-29 0,0 6 0,0-14 0,0 14 0,0-14 0,0 13 0,0-12 0,0 12 0,0-12 0,0 13 0,0-14 0,0 14 0,0-14 0,0 14 0,0-21 0,0 12 0,0-14 0,0 8 0,0-8 0,0 6 0,0-12 0,5 5 0,-4-7 0,4 0 0,-5 0 0,0 0 0,5-6 0,-4-2 0,4 1 0,-5-5 0,0 5 0,0-6 0,0-1 0,0 1 0,4-5 0,-3 3 0,3-8 0,-4 3 0,0-5 0,0 1 0,0-1 0,0 0 0,0-7 0,0 1 0,0-7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8:46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24575,'0'9'0,"0"5"0,0 1 0,0 6 0,0 0 0,0 5 0,0-4 0,0 5 0,0-6 0,0 5 0,0-3 0,0 3 0,0 1 0,0 1 0,0 6 0,0 0 0,0 6 0,0-4 0,0 12 0,0-6 0,-5 1 0,4-2 0,-4 0 0,5-5 0,-6 11 0,5-11 0,-5 5 0,1 0 0,3-6 0,-3 13 0,5-5 0,-6 6 0,5 8 0,-5-5 0,6 5 0,0-8 0,0 1 0,0-1 0,0-6 0,0 4 0,0-11 0,0 5 0,0-7 0,0 0 0,0 0 0,0 0 0,0 7 0,0-5 0,0 4 0,0 1 0,-5-5 0,4 12 0,-4-6 0,5 8 0,0-1 0,0 1 0,0-1 0,0-6 0,0 4 0,-6-4 0,5-1 0,-4-1 0,5-7 0,0 0 0,0 0 0,0-6 0,0-1 0,0-7 0,0 1 0,0 0 0,0-1 0,0-4 0,0 3 0,0-3 0,-5 0 0,4-2 0,-3 0 0,4-3 0,0 3 0,0-4 0,0-1 0,-4-4 0,-1-5 0,1-10 0,0 4 0,4-3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8:4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3317 24575,'4'0'0,"3"0"0,8 0 0,4 0 0,-8 0 0,13-4 0,-8 2 0,9-6 0,-4 6 0,-1-7 0,1 3 0,0-4 0,5-1 0,2 0 0,6 0 0,0 4 0,7-3 0,2 3 0,-1-5 0,6-1 0,-12 2 0,5-1 0,-7 0 0,6 0 0,-4 1 0,5-1 0,-13 1 0,4-5 0,-4 4 0,0-5 0,-1 7 0,-1-1 0,-3 0 0,3 0 0,-5 1 0,5-1 0,-3 0 0,3 0 0,-5 1 0,0-1 0,18-8 0,-14 1 0,14-3 0,-19 6 0,1 0 0,-5 4 0,3-4 0,1-4 0,1 2 0,4-3 0,-4 5 0,-5 0 0,4 3 0,-4-8 0,4 9 0,1-9 0,0 8 0,-1-7 0,1 2 0,6 1 0,-5-4 0,4 3 0,-5-3 0,1-7 0,-2 5 0,8-6 0,-6 7 0,6-7 0,-8 6 0,9-12 0,-5 5 0,5-6 0,-7 7 0,6-6 0,-4 5 0,11-8 0,-10 3 0,12-11 0,-6 8 0,1-7 0,3 8 0,-4 0 0,7-9 0,-1 6 0,9-13 0,-6 6 0,12-8 0,-10 1 0,10-1 0,-10 0 0,4 1 0,-6-1 0,0 0 0,0 0 0,-7 3 0,6-3 0,-7 10 0,0-6 0,-2 13 0,1-13 0,-5 7 0,10-3 0,-10-2 0,4 10 0,0-4 0,-6 8 0,5-2 0,0 0 0,-5 8 0,4 0 0,-7 1 0,-5 5 0,5-5 0,-5 6 0,4 0 0,1 1 0,0-1 0,-1 5 0,-3-4 0,8 8 0,-7-8 0,9-2 0,0-2 0,2-3 0,6-3 0,8-2 0,-4-5 0,13-3 0,-15 9 0,14-7 0,-14 13 0,5-6 0,-8 8 0,0 1 0,-6 4 0,-1 2 0,-7 6 0,1 4 0,-5-3 0,3 8 0,-8-3 0,3 0 0,-4 3 0,4-3 0,-4 4 0,10 0 0,-4 0 0,10 0 0,-4 0 0,11 0 0,-5 0 0,13 0 0,-5-5 0,11 3 0,-4-3 0,6 5 0,1 0 0,-1 0 0,0 0 0,1 0 0,-8 0 0,6 0 0,-12 0 0,5 0 0,-7 0 0,0 0 0,-6 0 0,4 0 0,-4 0 0,1 0 0,3 5 0,-10 1 0,11 5 0,-5 0 0,6 0 0,0 1 0,0-1 0,0 0 0,7 1 0,-6 5 0,6 1 0,-7-1 0,0 5 0,0-5 0,0 6 0,0 0 0,0-1 0,0 1 0,1 6 0,7-4 0,-5 4 0,4-5 0,-7-2 0,1 8 0,-1-6 0,2 5 0,-8-7 0,4 0 0,-10-1 0,5 1 0,-6-2 0,-1 1 0,1 0 0,0-1 0,0 7 0,0-5 0,1 10 0,0-4 0,17 23 0,-12-13 0,13 19 0,-9-12 0,-4 12 0,5-4 0,0 12 0,-5-6 0,12 8 0,-5-6 0,0 4 0,-2-12 0,0 7 0,-4-3 0,10-2 0,-11 3 0,10-13 0,-11 3 0,11-2 0,-3 6 0,-1-1 0,4-5 0,-4 4 0,-1-6 0,6 10 0,-5-3 0,0-6 0,4-1 0,-12-3 0,11-2 0,-5 4 0,-1-14 0,5 7 0,-11-8 0,10 3 0,-5-4 0,0 1 0,4-4 0,-10 3 0,3-6 0,-5-5 0,0 4 0,-1-9 0,1 4 0,0-4 0,-5 4 0,3-4 0,-3 4 0,0-5 0,3 0 0,-3 0 0,0 0 0,3 0 0,-3 0 0,4-4 0,-4 2 0,3-2 0,-3-1 0,5 5 0,-1-9 0,1 8 0,0-3 0,5 4 0,-4-4 0,11 4 0,-5-3 0,6 4 0,-6 0 0,5 0 0,-5 0 0,6 0 0,-6 0 0,4 0 0,-10 0 0,11 0 0,-11-1 0,11-3 0,-11 2 0,5-3 0,-1-1 0,-4 4 0,5-7 0,0 7 0,-5-7 0,4 7 0,-10-8 0,3 4 0,3-5 0,0 0 0,5 0 0,-7 5 0,7-4 0,-5 3 0,4-4 0,1 0 0,-5 0 0,11 0 0,-11 0 0,4 0 0,-5 0 0,0 0 0,-1 0 0,1 0 0,-6 0 0,5 0 0,-10 0 0,5 0 0,-6 0 0,-4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9:0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3549 24575,'18'0'0,"4"0"0,-6 0 0,4 0 0,7 0 0,-5 0 0,10 0 0,-3-5 0,-1 4 0,4-4 0,-10 5 0,5 0 0,-7-5 0,-4 4 0,3-4 0,-8 5 0,3 0 0,8 0 0,-10 0 0,10 0 0,-13 0 0,0 0 0,0 0 0,-3-4 0,2 3 0,-3-3 0,4 4 0,1-4 0,-1 3 0,1-4 0,-1 5 0,0 0 0,0 0 0,-4 0 0,-1 0 0</inkml:trace>
  <inkml:trace contextRef="#ctx0" brushRef="#br0" timeOffset="1639">2854 3227 24575,'0'9'0,"0"0"0,0 5 0,0-3 0,0 3 0,0 0 0,0-3 0,0 3 0,0 1 0,0-5 0,0 10 0,0-10 0,5 18 0,-4-15 0,8 14 0,-8-16 0,4 3 0,-1 1 0,-2-5 0,6 5 0,-7-1 0,4-3 0,-1 3 0,-3-5 0,7 1 0,-3-1 0,0 0 0,4 1 0,-4-1 0,0 5 0,3-3 0,-2 3 0,3-4 0,0-1 0,1 0 0,-1 1 0,0-1 0,1 0 0,-1-4 0,0 0 0,1-5 0,-1 0 0,5 0 0,-3 0 0,3 0 0,-4 0 0,-1 0 0,0 0 0,1 0 0,-1-5 0,0 0 0,1 0 0,-1-4 0,0 4 0,-4-4 0,4-6 0,-8 4 0,8-8 0,-7 8 0,7-8 0,-8 8 0,4-4 0,-5 1 0,0 3 0,0-4 0,0 6 0,0 0 0,0 3 0,0 2 0</inkml:trace>
  <inkml:trace contextRef="#ctx0" brushRef="#br0" timeOffset="2996">2681 3430 24575,'4'0'0,"-2"0"0,12 0 0,4 0 0,-1 0 0,3 0 0,-1 0 0,-3 0 0,-1 0 0,5 0 0,-5 0 0,6 0 0,-5 0 0,-2 0 0,0 0 0,-3 0 0,3 0 0,0 0 0,-4 0 0,4 0 0,-5 0 0,0 0 0,1 0 0,-1 0 0,0 0 0,1 0 0,-1 0 0,0 0 0,0 0 0,-3-4 0,-2 3 0,-4-3 0</inkml:trace>
  <inkml:trace contextRef="#ctx0" brushRef="#br0" timeOffset="11809">2581 1834 24575,'0'3'0,"0"0"0,0 15 0,0-7 0,0 8 0,0-3 0,0 5 0,0-1 0,0-4 0,0 4 0,0-5 0,0 6 0,0-6 0,0 0 0,0-1 0,0-3 0,0 3 0,0-4 0,-8-5 0,-3-1 0,-8-4 0,-2-9 0,0 2 0,0-13 0,1 4 0,-1 0 0,5 1 0,-4 5 0,10 0 0,-5 4 0,6-2 0,-1 7 0,1-3 0,3 7 0,2 3 0,4 8 0,0 7 0,0 1 0,0 5 0,0 0 0,0-5 0,0 4 0,0 1 0,5-5 0,-4 5 0,8-7 0,-8-4 0,4-2 0,-1-4 0,-3-1 0,3 0 0,-4 1 0,4-5 0,-3 3 0,7-3 0,-14 0 0,-2-1 0,-11-9 0,-2-1 0,1-9 0,-7 3 0,5-8 0,-5 8 0,6-3 0,0 5 0,0 4 0,6-3 0,-5 8 0,10-3 0,-1 8 0,7 6 0,4 5 0,0 12 0,5-5 0,5 5 0,2-7 0,7 1 0,-3-5 0,5 3 0,-5-3 0,3 1 0,-2 2 0,3-3 0,7 6 0,-4 5 0,11 3 0,-2 13 0,5-5 0,-5 5 0,4-6 0,-6-1 0,1 0 0,-3-7 0,-6-2 0,-2-7 0,-4-4 0,-2-2 0,-4-4 0,-1-1 0,-4 0 0,-9-3 0,-13-7 0,-9-11 0,-3-5 0,-3 0 0,9-3 0,-9 2 0,9 2 0,-9 0 0,9 5 0,-9 5 0,3-4 0,-5 9 0,0-4 0,-7 5 0,5 0 0,-5 0 0,7 0 0,0 0 0,6 0 0,-5 0 0,5 0 0,0 4 0,-5 2 0,11 5 0,-11 0 0,11-1 0,-5-4 0,12 3 0,-5-8 0,14 7 0,-4-3 0,10 4 0,0 0 0,5 0 0,5 1 0,11 0 0,2-4 0,9-1 0,-10 0 0,5-4 0,-6 8 0,-1-8 0,1 4 0,0 0 0,-6-4 0,5 8 0,-10-8 0,5 4 0,-6-5 0,0 0 0,1 0 0,-5 0 0,-1 0 0</inkml:trace>
  <inkml:trace contextRef="#ctx0" brushRef="#br0" timeOffset="23730">1060 576 24575,'9'0'0,"5"0"0,2 9 0,13 11 0,-5 9 0,2 9 0,-5-15 0,-4 9 0,5-9 0,-5 5 0,4 5 0,-9-5 0,9 0 0,-9 4 0,9-4 0,-9 6 0,14 9 0,-7-6 0,2 0 0,-5-10 0,-5-1 0,-1-4 0,1 5 0,-1-11 0,0 3 0,0-3 0,0-1 0,0 5 0,-5-10 0,4 5 0,-8-1 0,7-3 0,-7 3 0,8 0 0,-8-3 0,8 3 0,-4 1 0,1-5 0,3 10 0,-3-5 0,-1 1 0,4 3 0,-3-3 0,0 5 0,3-6 0,-4 5 0,5-5 0,0 1 0,-4 4 0,2-10 0,-7 10 0,7-10 0,-7 4 0,4-4 0,-1-1 0,-3 0 0,3 1 0,0 4 0,-2-3 0,2 3 0,0-5 0,-3 1 0,3-1 0,1 1 0,-4-1 0,3 0 0,0 0 0,-3 0 0,7 1 0,-7-1 0,7 0 0,-7 1 0,3-1 0,0 0 0,-3-4 0,3-1 0</inkml:trace>
  <inkml:trace contextRef="#ctx0" brushRef="#br0" timeOffset="25771">81 218 24575,'0'8'0,"0"27"0,0-2 0,0 32 0,0 3 0,0-14 0,0 18 0,0-20 0,0 15 0,0-15 0,0 4 0,0-32 0,0 8 0,0-21 0,0 3 0,0 1 0,0-5 0,0 4 0,0-4 0,0-1 0,0 0 0,0-7 0,-6-43 0,-1-4 0,-6-36 0,0 14 0,-1-9 0,0 7 0,6 1 0,2 3 0,6 20 0,0-10 0,0 25 0,0-10 0,0 18 0,0-5 0,0 6 0,0 6 0,0-5 0,0 4 0,0 0 0,0 2 0,0-1 0,0 5 0,0-5 0,0 6 0,4-1 0,-3 1 0,8-1 0,-4 1 0,4 4 0,0 1 0,0 4 0,1 0 0,-1 0 0,0 0 0,1 0 0,4 0 0,2 0 0,-1 0 0,5 0 0,-10 4 0,10 2 0,-4 4 0,-1-1 0,5 6 0,-10-4 0,10 4 0,-9-1 0,8-2 0,-3 7 0,0-3 0,4 5 0,-4-5 0,0 3 0,-1-3 0,-5 5 0,0 0 0,1-1 0,-1 7 0,-4-5 0,-1 5 0,-5-7 0,0 1 0,0 0 0,0-1 0,0 1 0,0 0 0,0-6 0,0 0 0,0-6 0,-4 0 0,-6 1 0,-6-5 0,-5 0 0,-6-5 0,-1 0 0,-6 0 0,0-10 0,0 2 0,-1-8 0,7 5 0,-4-1 0,9 6 0,-3-3 0,10 3 0,1 1 0,10-4 0,1 8 0,4-3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09:05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0 24575,'0'18'0,"0"-2"0,0 3 0,0-5 0,0 0 0,0 2 0,0 0 0,0 3 0,0-3 0,0 10 0,0-9 0,0 15 0,4-20 0,-3 13 0,3-9 0,1 4 0,-4-4 0,8 3 0,-8-8 0,8 8 0,-8-8 0,9 8 0,-9-8 0,8 3 0,-4-4 0,0-1 0,7 5 0,-5-4 0,6 3 0,-4-3 0,1-1 0,-1 0 0,0-4 0,0-1 0,0-4 0,0 0 0,0 0 0,1 0 0,-1 0 0,0 0 0,0 0 0,0-4 0,-4-1 0,4-5 0,-4 1 0,4-1 0,1 1 0,-1-1 0,-4 1 0,4-1 0,-4 1 0,0-1 0,-1 1 0,-4 4 0,0 1 0</inkml:trace>
  <inkml:trace contextRef="#ctx0" brushRef="#br0" timeOffset="1207">0 185 24575,'12'-5'0,"-5"1"0,15 4 0,-12 0 0,10 0 0,-10 0 0,10 0 0,-10 0 0,10 0 0,-10 0 0,10 0 0,-9 0 0,3 0 0,-1 0 0,3 0 0,-1 0 0,-1 0 0,-5 0 0,1 0 0,-1 0 0,0 0 0,1 0 0,-1 0 0,0 0 0,0 0 0,0 0 0,1 0 0,7 4 0,-6-3 0,7 3 0,-9 0 0,0-3 0,0 4 0,-4-5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34:1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 0 24575,'-8'5'0,"-6"-2"0,3 2 0,-3 0 0,4 4 0,-4 1 0,3-1 0,-9 2 0,10-2 0,-5 6 0,5-5 0,-5 5 0,9 0 0,-8-4 0,13 3 0,-3-5 0,4 1 0,0-1 0,0 0 0,0 1 0,0-1 0,0 0 0,0 0 0,0 1 0,0-1 0,0 0 0,0 0 0,4-4 0,1 4 0,4-8 0,1 7 0,-1-7 0,0 7 0,0-7 0,1 7 0,-1-7 0,0 4 0,1-1 0,-1-3 0,0 3 0,1-4 0,-1 4 0,0-3 0,1 3 0,-1 1 0,0-4 0,1 7 0,-1-3 0,-4 4 0,3-4 0,-7 3 0,3-3 0,-4 4 0,0 0 0,0 1 0,0-1 0,0-1 0,0 1 0,0 0 0,-4 0 0,-1-4 0,-4-2 0,0-3 0,0 0 0,-1 0 0,1 0 0,-1 0 0,1 0 0,-1 0 0,1 0 0,-1 0 0,1 0 0,0 0 0,0 0 0,-1 0 0,1 0 0,0 0 0,0 0 0,0 0 0,0 0 0,-1 0 0,5 0 0,1 0 0</inkml:trace>
  <inkml:trace contextRef="#ctx0" brushRef="#br0" timeOffset="1127">1 620 24575,'30'0'0,"13"0"0,16 0 0,41 0 0,-32 0 0,-16 0 0,2 0 0,23 0 0,-1 0 0,9 0 0,-14 6 0,23 2 0,-33 5 0,5 0 0,-16-6 0,-14 3 0,-2-9 0,-14 4 0,1-1 0,0-3 0,-6 4 0,5-5 0,-10 0 0,10 0 0,-5 0 0,1 0 0,3 0 0,-8 0 0,8 0 0,-8 0 0,3 0 0,-5 0 0,1 0 0,-1 4 0,-4-3 0,-1 3 0</inkml:trace>
  <inkml:trace contextRef="#ctx0" brushRef="#br0" timeOffset="2864">11 1152 24575,'0'20'0,"0"3"0,0 18 0,0-6 0,0 37 0,0-30 0,5 17 0,0-32 0,1-7 0,3-4 0,-8-1 0,7-6 0,-7 0 0,3 1 0,0-5 0,1-1 0,4-12 0,-4-4 0,4-14 0,-8-2 0,9-6 0,-3 0 0,4 0 0,-5 0 0,4 0 0,-9-1 0,9 7 0,-9-4 0,8 9 0,-7-3 0,7 5 0,-8 0 0,7 5 0,-7-3 0,4 8 0,-1-4 0,-3 6 0,7-1 0,-7-4 0,7 3 0,-7-3 0,4 4 0,-5 1 0,4 3 0,-3-2 0,3 3 0,-4-5 0,4 1 0,-3 0 0,7 4 0,-7-3 0,6 7 0,-6-8 0,7 4 0,-7-4 0,7 4 0,-3 1 0,4 4 0,1 0 0,-1 0 0,0 0 0,0 0 0,6 0 0,0 0 0,12 0 0,1 0 0,20 0 0,-3 0 0,20 6 0,-6-4 0,0 9 0,6-4 0,-14 6 0,7 0 0,-9-1 0,-6 0 0,-2 0 0,-13-2 0,4 2 0,-10-2 0,5 1 0,-6-1 0,-6 0 0,5 0 0,-10-4 0,5 3 0,-6-8 0,0 7 0,-7-7 0,1 3 0,-7-4 0</inkml:trace>
  <inkml:trace contextRef="#ctx0" brushRef="#br0" timeOffset="4838">509 1194 24575,'-4'4'0,"0"1"0,4 9 0,0 1 0,0 1 0,0-2 0,0-5 0,0 1 0,0-2 0,0 1 0,0 0 0,0 0 0,0-1 0,0 1 0,-9 0 0,7 1 0,-6-1 0,8 1 0,-4-1 0,3 5 0,-8-3 0,8 3 0,-7-4 0,7-1 0,-4 0 0,1 1 0,3-1 0,-3 0 0,0-4 0,3 4 0,-3-4 0,4 4 0,-4-4 0,3 3 0,-4-3 0,1 0 0,3-5 0,-3-10 0,4-5 0,0-6 0,0 0 0,0 0 0,0 0 0,0 0 0,0 1 0,0-1 0,5 0 0,0 5 0,6-3 0,-2 8 0,6-9 0,-5 10 0,5-5 0,-1 5 0,-3 1 0,3-1 0,-5 4 0,1-2 0,-1 7 0,5-3 0,-3 0 0,3 3 0,-4-4 0,-1 5 0,0 0 0,1 0 0,-1 0 0,0 0 0,1 0 0,-1 0 0,0 0 0,1 0 0,-2 0 0,-2 4 0,-3 2 0,2 3 0,-4 0 0,3 1 0,-4-1 0,0 5 0,0-3 0,0 3 0,0 1 0,0-5 0,0 5 0,0-6 0,0 5 0,0-3 0,0 3 0,0 1 0,0-5 0,0 5 0,0-1 0,4-3 0,-3 8 0,3-8 0,-4 3 0,0 1 0,0-5 0,0 5 0,0-6 0,0 0 0,0 1 0,0-1 0,0 0 0,0 1 0,0-1 0,0 0 0,0-4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33:54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</inkml:trace>
  <inkml:trace contextRef="#ctx0" brushRef="#br0" timeOffset="560">1 722 24575,'0'-5'0,"0"1"0</inkml:trace>
  <inkml:trace contextRef="#ctx0" brushRef="#br0" timeOffset="3547">368 274 24575,'0'8'0,"0"1"0,0 1 0,0-1 0,0 0 0,0 1 0,0-1 0,0 0 0,0 1 0,0-1 0,0 1 0,0-1 0,0 0 0,0 0 0,0 1 0,0-1 0,0 1 0,0-1 0,0 0 0,0 1 0,0-1 0,0 0 0,0 0 0,0 0 0,0 0 0,0 0 0,0-1 0,0 1 0,0 0 0,0 0 0,0 0 0,0 0 0,4-4 0,1 3 0,0-3 0,3 0 0,-2 4 0,3-8 0,-4 7 0,4-3 0,-4 0 0,4-1 0,0 1 0,0-4 0,1 3 0,-1-4 0,0 0 0,0 0 0,1 0 0,-1 0 0,0 0 0,1 0 0,-1 0 0,0-4 0,1-2 0,-1-3 0,0-1 0,1 1 0,-1 0 0,0-1 0,1 1 0,-1-6 0,1 4 0,0-3 0,-5-1 0,3 5 0,-7-5 0,7 6 0,-7-1 0,8 1 0,-8-1 0,3 1 0,0-1 0,-3 1 0,7-1 0,-7 1 0,7 0 0,-7 0 0,8 4 0,-8-4 0,7 8 0,-7-7 0,7 3 0,-3-4 0,4 4 0,-5-3 0,4 3 0,-7-5 0,3 2 0,-4-1 0,0 0 0,0 0 0,0 0 0,0 0 0,0 8 0,0 7 0,0 9 0,0 12 0,0 1 0,-5 6 0,-1 0 0,-1 0 0,-3 0 0,4 0 0,-1-6 0,-3 4 0,4-9 0,0 3 0,-3-5 0,7-6 0,-7 5 0,8-10 0,-4 10 0,1-10 0,3 10 0,-7-10 0,7 5 0,-4-6 0,1 0 0,3 6 0,-3-5 0,4 5 0,-4-6 0,3 0 0,-3 1 0,-1-1 0,4 0 0,-3 1 0,0-1 0,-1 0 0,-1 1 0,-2-1 0,3 0 0,0 0 0,-4-4 0,4-1 0,0 0 0,-4-3 0,4 3 0,-4-4 0,-1 0 0,1 0 0,-1 0 0,1 0 0,0 0 0,0 0 0,-1 0 0,1 0 0,0 0 0,-1 0 0,1 0 0,0 0 0,0 0 0,0 0 0,0 0 0,0 0 0,0-4 0,3-1 0,-2-4 0,7 3 0,-3 2 0</inkml:trace>
  <inkml:trace contextRef="#ctx0" brushRef="#br0" timeOffset="4798">492 65 24575,'19'0'0,"0"0"0,14 0 0,-3 0 0,11 0 0,8 0 0,-17 0 0,15 0 0,-24 4 0,3 2 0,-10 0 0,-2 3 0,-5-8 0,1 7 0,-1-7 0,1 3 0,-1 0 0,0-3 0,-4 8 0,4-8 0,-8 7 0,7-7 0,-7 7 0,7-7 0,-7 7 0,7-7 0,-3 3 0,0 0 0,3-3 0,-7 3 0,4-4 0</inkml:trace>
  <inkml:trace contextRef="#ctx0" brushRef="#br0" timeOffset="6231">1194 316 24575,'25'0'0,"5"0"0,-1 0 0,5 0 0,6 0 0,-4 0 0,5 0 0,0 0 0,-6 0 0,6 0 0,0 0 0,-5 0 0,20 0 0,-24 0 0,10 0 0,-27 0 0,0 0 0,-6 0 0,0 0 0,-4 0 0,0 0 0</inkml:trace>
  <inkml:trace contextRef="#ctx0" brushRef="#br0" timeOffset="8211">1471 0 24575,'0'9'0,"0"5"0,0-4 0,0 10 0,0-10 0,0 10 0,0 0 0,0 1 0,0-1 0,0 0 0,0-5 0,0 1 0,0-2 0,0 1 0,0-5 0,0 10 0,0-10 0,0 10 0,0-10 0,0 10 0,0-10 0,0 10 0,0-10 0,0 5 0,0-6 0,0 1 0,0-1 0,0 0 0,0 1 0,0-1 0,0 0 0,0 0 0,0 0 0,0-1 0,0 1 0,0 0 0,0 0 0,0 0 0,0 0 0,0 0 0,0 0 0,0 0 0,0 0 0,0 0 0,0 0 0,0-1 0,0-3 0,0-1 0</inkml:trace>
  <inkml:trace contextRef="#ctx0" brushRef="#br0" timeOffset="9479">1186 760 24575,'32'0'0,"-10"0"0,17 0 0,-4 0 0,1 0 0,12 0 0,-13 0 0,6 0 0,0 0 0,-5 0 0,-1 0 0,-3 0 0,-9 0 0,3 0 0,-5 0 0,0 0 0,-6 0 0,-1 0 0,1 0 0,-5 0 0,5 0 0,-6 4 0,0-3 0,1 3 0,-1-4 0,5 0 0,-4 5 0,4-4 0,-5 3 0,-4 0 0,3 1 0,-7 0 0,3-1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17:33:5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1 24575,'-9'0'0,"0"0"0,-1 0 0,1 0 0,0 0 0,0 0 0,-4 0 0,3 4 0,-5 12 0,1 1 0,2 10 0,-3-6 0,4-1 0,1 1 0,-1-1 0,1-4 0,5-2 0,0-4 0,5 4 0,0-3 0,0 3 0,0-4 0,0-1 0,0 0 0,0 0 0,0 1 0,0-1 0,0 0 0,0 0 0,0 0 0,0 0 0,0 0 0,4-4 0,1-1 0,0 0 0,3-3 0,-2 3 0,3-4 0,0 0 0,0 0 0,0 0 0,1 0 0,-1 0 0,0 0 0,1 0 0,-1 0 0,1 0 0,-1 0 0,5 0 0,-3 0 0,3 0 0,-4 0 0,-1 0 0,0 0 0,1 0 0,-1 0 0,0 0 0,1 0 0,-1 0 0,-4 0 0,-1 0 0</inkml:trace>
  <inkml:trace contextRef="#ctx0" brushRef="#br0" timeOffset="1078">481 41 24575,'0'3'0,"0"-1"0,0 15 0,0-1 0,0 5 0,0 5 0,0 9 0,0-5 0,0 9 0,0-10 0,0 27 0,0-17 0,0 17 0,0-22 0,0 0 0,0-6 0,0 5 0,0-11 0,4-1 0,-3-1 0,3-10 0,-4 5 0,0-6 0,0 1 0,0-1 0,0-4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9C27D83-E219-2E4B-8D6C-5FEB8BC9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James Madison University</Company>
  <LinksUpToDate>false</LinksUpToDate>
  <CharactersWithSpaces>7765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Chia-Hsuan Yang</dc:creator>
  <cp:keywords/>
  <dc:description/>
  <cp:lastModifiedBy>Shin, Zachary Dongmin-Masato - shinzd</cp:lastModifiedBy>
  <cp:revision>2</cp:revision>
  <dcterms:created xsi:type="dcterms:W3CDTF">2020-11-13T17:55:00Z</dcterms:created>
  <dcterms:modified xsi:type="dcterms:W3CDTF">2020-11-13T17:55:00Z</dcterms:modified>
  <cp:category/>
</cp:coreProperties>
</file>