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10909300</wp:posOffset>
            </wp:positionH>
            <wp:positionV relativeFrom="topMargin">
              <wp:posOffset>11899900</wp:posOffset>
            </wp:positionV>
            <wp:extent cx="342900" cy="444500"/>
            <wp:effectExtent l="0" t="0" r="0" b="0"/>
            <wp:wrapNone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第六单元：两、三位数的加法和减法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第6课 两、三位数不连续退位减法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1．比168多29的数是(    )，29比168少(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2．猜一猜我是多少？将数填在</w:t>
      </w:r>
      <w:r>
        <w:rPr>
          <w:rFonts w:ascii="宋体" w:hAnsi="宋体" w:cs="宋体"/>
          <w:sz w:val="24"/>
        </w:rPr>
        <w:pict>
          <v:shape id="_x0000_i1025" o:spt="75" type="#_x0000_t75" style="height:18.4pt;width:19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里。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6" o:spt="75" type="#_x0000_t75" style="height:144pt;width:298.9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3．最大的三位数是(      )，最小的三位数是(      )，这两个数相差(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4．下表是二年级、四年级和五年级借阅图书的情况。请将表格填完整。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7" o:spt="75" type="#_x0000_t75" style="height:54.4pt;width:194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tbl>
      <w:tblPr>
        <w:tblStyle w:val="4"/>
        <w:tblW w:w="3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72"/>
        <w:gridCol w:w="1200"/>
        <w:gridCol w:w="648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年级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二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四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本数/本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190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5．两个城市之间距离不变，填出已行路程和剩下的路程。   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160"/>
        <w:gridCol w:w="600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已行路程（千米）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________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剩下路程（千米）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________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________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6．用加法验算215－108＝107的算式正确的是（       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A．215＋108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B．108＋107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C．215＋107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7．丁丁家、学校、铛铛家都在东西走向的南京路上，丁丁家距学校698米，铛铛家距学校300米，他们两家相距( )。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A．398米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B．998米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C．398米或998米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8．验算472－328＝144，下列验算方法错误的是（       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A．472－144</w:t>
      </w:r>
      <w:r>
        <w:rPr>
          <w:rFonts w:ascii="宋体" w:hAnsi="宋体" w:cs="宋体"/>
          <w:sz w:val="24"/>
        </w:rPr>
        <w:pict>
          <v:shape id="_x0000_i1028" o:spt="75" type="#_x0000_t75" style="height:3.35pt;width:0.8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 xml:space="preserve">B．328＋144 </w:t>
      </w:r>
      <w:r>
        <w:rPr>
          <w:rFonts w:ascii="宋体" w:hAnsi="宋体" w:cs="宋体"/>
          <w:sz w:val="24"/>
        </w:rPr>
        <w:pict>
          <v:shape id="_x0000_i1029" o:spt="75" type="#_x0000_t75" style="height:3.35pt;width:0.8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C．472＋144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9．直接写出得数。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35＋61＝       500＋900＝       40＋80＝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81－47＝       160－70＝       1200－500＝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90－36＝       60＋50＝        980－900＝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四、竖式计算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10．列竖式计算，带☆的要验算。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☆548＋362＝   41÷5＝     ☆706－468＝  272－68＋215＝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11．学校新进了两批图书，每批467本。已经有529本放到了“图书漂流架”上，没有上架的有多少本？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答：没有上架的有（       ）本。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12．开心购物。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0" o:spt="75" type="#_x0000_t75" style="height:123.05pt;width:288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买上面三件物品，一共需要多少元？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请你自己提出一个数学问题，并解答。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13．请你画图表示计算过程。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326－92＝</w:t>
      </w:r>
    </w:p>
    <w:tbl>
      <w:tblPr>
        <w:tblStyle w:val="4"/>
        <w:tblW w:w="4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90"/>
        <w:gridCol w:w="159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百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十</w:t>
            </w: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一（个）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197     139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</w:t>
      </w:r>
      <w:r>
        <w:rPr>
          <w:rFonts w:ascii="宋体" w:hAnsi="宋体" w:cs="宋体"/>
          <w:color w:val="FF0000"/>
          <w:sz w:val="24"/>
        </w:rPr>
        <w:pict>
          <v:shape id="_x0000_i1031" o:spt="75" type="#_x0000_t75" style="height:42.7pt;width:161.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999     100     899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236     131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     150     200     50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9．96；1400；120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34；90；700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54；110；80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10．910；8……1；238；419（竖式略，验算略）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11．405本；405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467＋467＝934（本）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934－529＝405（本）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答：没有上架的有405本。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12．（1）768元；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（2）自行车比电扇多多少元？257元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（1）95＋465＋208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＝560＋208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＝768（元）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答：一共需要768元。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（2）自行车比电扇多多少元？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465－208＝257（元）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答：自行车比电扇多257元。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13．234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32" o:spt="75" type="#_x0000_t75" style="height:145.65pt;width:261.2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31E774"/>
    <w:multiLevelType w:val="singleLevel"/>
    <w:tmpl w:val="CD31E77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073B2B"/>
    <w:rsid w:val="00133102"/>
    <w:rsid w:val="004151FC"/>
    <w:rsid w:val="005C21D8"/>
    <w:rsid w:val="00697FCC"/>
    <w:rsid w:val="009345EF"/>
    <w:rsid w:val="0099342B"/>
    <w:rsid w:val="00F110C4"/>
    <w:rsid w:val="00FA55AE"/>
    <w:rsid w:val="0A505C70"/>
    <w:rsid w:val="0B554C6A"/>
    <w:rsid w:val="135625C7"/>
    <w:rsid w:val="159457C8"/>
    <w:rsid w:val="1A1D00CA"/>
    <w:rsid w:val="1A7507F8"/>
    <w:rsid w:val="1B112A5B"/>
    <w:rsid w:val="1B52406A"/>
    <w:rsid w:val="1FEC5FE3"/>
    <w:rsid w:val="20E0135F"/>
    <w:rsid w:val="2139193C"/>
    <w:rsid w:val="22A047FA"/>
    <w:rsid w:val="2572044D"/>
    <w:rsid w:val="263109BB"/>
    <w:rsid w:val="286472F0"/>
    <w:rsid w:val="28720481"/>
    <w:rsid w:val="29186117"/>
    <w:rsid w:val="2ADA1283"/>
    <w:rsid w:val="2BB22CBE"/>
    <w:rsid w:val="2CE232E4"/>
    <w:rsid w:val="3128040F"/>
    <w:rsid w:val="3166066D"/>
    <w:rsid w:val="327816FB"/>
    <w:rsid w:val="34773A70"/>
    <w:rsid w:val="366355F6"/>
    <w:rsid w:val="39DA13F6"/>
    <w:rsid w:val="3BB02155"/>
    <w:rsid w:val="3F2A5CCD"/>
    <w:rsid w:val="40045EE1"/>
    <w:rsid w:val="43C32399"/>
    <w:rsid w:val="46E55D55"/>
    <w:rsid w:val="4807493B"/>
    <w:rsid w:val="490A6F7B"/>
    <w:rsid w:val="523410E9"/>
    <w:rsid w:val="52A13852"/>
    <w:rsid w:val="54B7624B"/>
    <w:rsid w:val="55652B1B"/>
    <w:rsid w:val="577A04A7"/>
    <w:rsid w:val="5C4301DC"/>
    <w:rsid w:val="6085262D"/>
    <w:rsid w:val="623B11FA"/>
    <w:rsid w:val="68F03FD4"/>
    <w:rsid w:val="69ED2E4F"/>
    <w:rsid w:val="6E17336F"/>
    <w:rsid w:val="718D65A4"/>
    <w:rsid w:val="7A6F573D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575</Words>
  <Characters>738</Characters>
  <Lines>82</Lines>
  <Paragraphs>100</Paragraphs>
  <TotalTime>0</TotalTime>
  <ScaleCrop>false</ScaleCrop>
  <LinksUpToDate>false</LinksUpToDate>
  <CharactersWithSpaces>1213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2023-08-11T13:03:03Z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396B78B9BAAC46A99F69BDAA55DB4E56_12</vt:lpwstr>
  </property>
</Properties>
</file>