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0BD96" w14:textId="28170392" w:rsidR="005E759C" w:rsidRPr="006F4882" w:rsidRDefault="00B43FD7">
      <w:pPr>
        <w:rPr>
          <w:rFonts w:ascii="Microsoft YaHei" w:eastAsia="Microsoft YaHei" w:hAnsi="Microsoft YaHei"/>
          <w:b/>
          <w:sz w:val="32"/>
          <w:szCs w:val="32"/>
        </w:rPr>
      </w:pPr>
      <w:r w:rsidRPr="005A390D">
        <w:rPr>
          <w:rFonts w:ascii="Microsoft YaHei" w:eastAsia="Microsoft YaHei" w:hAnsi="Microsoft YaHei"/>
          <w:b/>
          <w:sz w:val="32"/>
          <w:szCs w:val="32"/>
        </w:rPr>
        <w:t>题目</w:t>
      </w:r>
    </w:p>
    <w:p w14:paraId="68410061" w14:textId="4F11C9DD" w:rsidR="00F656D2" w:rsidRDefault="00050E5E" w:rsidP="00031D31">
      <w:r>
        <w:rPr>
          <w:rFonts w:hint="eastAsia"/>
        </w:rPr>
        <w:t>使用</w:t>
      </w:r>
      <w:r>
        <w:t>ex</w:t>
      </w:r>
      <w:r>
        <w:rPr>
          <w:rFonts w:hint="eastAsia"/>
        </w:rPr>
        <w:t>press</w:t>
      </w:r>
      <w:r>
        <w:t>重写登录逻辑</w:t>
      </w:r>
      <w:r w:rsidR="00031D31">
        <w:t>。</w:t>
      </w:r>
    </w:p>
    <w:p w14:paraId="2880F223" w14:textId="7654B5DF" w:rsidR="00031D31" w:rsidRDefault="00050E5E" w:rsidP="00031D3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>登录</w:t>
      </w:r>
      <w:r>
        <w:rPr>
          <w:rFonts w:hint="eastAsia"/>
        </w:rPr>
        <w:t>页面</w:t>
      </w:r>
      <w:r w:rsidR="00416863">
        <w:t>login.</w:t>
      </w:r>
      <w:r>
        <w:t>ejs</w:t>
      </w:r>
      <w:r>
        <w:t>，</w:t>
      </w:r>
      <w:r>
        <w:rPr>
          <w:rFonts w:hint="eastAsia"/>
        </w:rPr>
        <w:t>样式</w:t>
      </w:r>
      <w:r>
        <w:t>如下图</w:t>
      </w:r>
    </w:p>
    <w:p w14:paraId="5DD57EFD" w14:textId="38B61DC4" w:rsidR="00031D31" w:rsidRDefault="00416863" w:rsidP="00031D31">
      <w:pPr>
        <w:pStyle w:val="a4"/>
        <w:numPr>
          <w:ilvl w:val="0"/>
          <w:numId w:val="4"/>
        </w:numPr>
        <w:ind w:firstLineChars="0"/>
      </w:pPr>
      <w:r>
        <w:t>完成登录路由</w:t>
      </w:r>
      <w:r>
        <w:t>login.js</w:t>
      </w:r>
      <w:r>
        <w:rPr>
          <w:rFonts w:hint="eastAsia"/>
        </w:rPr>
        <w:t>请求</w:t>
      </w:r>
      <w:r w:rsidR="00F60CA7">
        <w:t xml:space="preserve">, </w:t>
      </w:r>
      <w:r w:rsidR="00F60CA7">
        <w:rPr>
          <w:rFonts w:hint="eastAsia"/>
        </w:rPr>
        <w:t>显示</w:t>
      </w:r>
      <w:r w:rsidR="00F60CA7">
        <w:t>ejs</w:t>
      </w:r>
    </w:p>
    <w:p w14:paraId="13E7FC66" w14:textId="48DF0149" w:rsidR="009B409D" w:rsidRDefault="009B409D" w:rsidP="00031D3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登录时，</w:t>
      </w:r>
      <w:r>
        <w:rPr>
          <w:rFonts w:hint="eastAsia"/>
        </w:rPr>
        <w:t>跳转</w:t>
      </w:r>
      <w:r>
        <w:t>到登录成功页面</w:t>
      </w:r>
    </w:p>
    <w:p w14:paraId="2CE4172F" w14:textId="6DD51B06" w:rsidR="0048377E" w:rsidRDefault="0048377E" w:rsidP="00031D3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G</w:t>
      </w:r>
      <w:r>
        <w:rPr>
          <w:rFonts w:hint="eastAsia"/>
        </w:rPr>
        <w:t>it</w:t>
      </w:r>
      <w:r>
        <w:t>Hub</w:t>
      </w:r>
      <w:r>
        <w:rPr>
          <w:rFonts w:hint="eastAsia"/>
        </w:rPr>
        <w:t>仓库</w:t>
      </w:r>
      <w:bookmarkStart w:id="0" w:name="_GoBack"/>
      <w:bookmarkEnd w:id="0"/>
      <w:r w:rsidR="00A405C3">
        <w:t>，</w:t>
      </w:r>
      <w:r w:rsidR="00A405C3">
        <w:rPr>
          <w:rFonts w:hint="eastAsia"/>
        </w:rPr>
        <w:t>并</w:t>
      </w:r>
      <w:r w:rsidR="00A405C3">
        <w:t>上传</w:t>
      </w:r>
    </w:p>
    <w:p w14:paraId="023E3EC8" w14:textId="747436DC" w:rsidR="005A390D" w:rsidRPr="005A390D" w:rsidRDefault="005A390D">
      <w:pPr>
        <w:rPr>
          <w:rFonts w:ascii="Microsoft YaHei" w:eastAsia="Microsoft YaHei" w:hAnsi="Microsoft YaHei"/>
          <w:b/>
          <w:sz w:val="32"/>
          <w:szCs w:val="32"/>
          <w:lang w:val="zh-CN"/>
        </w:rPr>
      </w:pP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作业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目标</w:t>
      </w: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及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能力提升</w:t>
      </w:r>
    </w:p>
    <w:p w14:paraId="24B57EDD" w14:textId="7218A71E" w:rsidR="005A390D" w:rsidRDefault="005A390D">
      <w:pPr>
        <w:rPr>
          <w:rFonts w:ascii="Microsoft YaHei" w:eastAsia="Microsoft YaHei" w:hAnsi="Microsoft YaHei"/>
          <w:lang w:val="zh-CN"/>
        </w:rPr>
      </w:pPr>
      <w:r>
        <w:rPr>
          <w:rFonts w:ascii="Microsoft YaHei" w:eastAsia="Microsoft YaHei" w:hAnsi="Microsoft YaHei" w:hint="eastAsia"/>
          <w:lang w:val="zh-CN"/>
        </w:rPr>
        <w:t>1</w:t>
      </w:r>
      <w:r w:rsidR="001E0C9C">
        <w:rPr>
          <w:rFonts w:ascii="Microsoft YaHei" w:eastAsia="Microsoft YaHei" w:hAnsi="Microsoft YaHei"/>
          <w:lang w:val="zh-CN"/>
        </w:rPr>
        <w:t>、</w:t>
      </w:r>
      <w:r w:rsidR="00F656D2">
        <w:rPr>
          <w:rFonts w:ascii="Microsoft YaHei" w:eastAsia="Microsoft YaHei" w:hAnsi="Microsoft YaHei" w:hint="eastAsia"/>
          <w:lang w:val="zh-CN"/>
        </w:rPr>
        <w:t>综合</w:t>
      </w:r>
      <w:r w:rsidR="00F656D2">
        <w:rPr>
          <w:rFonts w:ascii="Microsoft YaHei" w:eastAsia="Microsoft YaHei" w:hAnsi="Microsoft YaHei"/>
          <w:lang w:val="zh-CN"/>
        </w:rPr>
        <w:t>使用N</w:t>
      </w:r>
      <w:r w:rsidR="00F656D2">
        <w:rPr>
          <w:rFonts w:ascii="Microsoft YaHei" w:eastAsia="Microsoft YaHei" w:hAnsi="Microsoft YaHei" w:hint="eastAsia"/>
          <w:lang w:val="zh-CN"/>
        </w:rPr>
        <w:t>ode</w:t>
      </w:r>
      <w:r w:rsidR="00F656D2">
        <w:rPr>
          <w:rFonts w:ascii="Microsoft YaHei" w:eastAsia="Microsoft YaHei" w:hAnsi="Microsoft YaHei"/>
          <w:lang w:val="zh-CN"/>
        </w:rPr>
        <w:t>.js</w:t>
      </w:r>
    </w:p>
    <w:p w14:paraId="2BFD14E6" w14:textId="623815BC" w:rsidR="00306A97" w:rsidRDefault="005A390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2、</w:t>
      </w:r>
      <w:r w:rsidR="00C3138C">
        <w:rPr>
          <w:rFonts w:ascii="Microsoft YaHei" w:eastAsia="Microsoft YaHei" w:hAnsi="Microsoft YaHei"/>
        </w:rPr>
        <w:t>express</w:t>
      </w:r>
      <w:r w:rsidR="00C3138C">
        <w:rPr>
          <w:rFonts w:ascii="Microsoft YaHei" w:eastAsia="Microsoft YaHei" w:hAnsi="Microsoft YaHei" w:hint="eastAsia"/>
        </w:rPr>
        <w:t>框架</w:t>
      </w:r>
      <w:r w:rsidR="00C3138C">
        <w:rPr>
          <w:rFonts w:ascii="Microsoft YaHei" w:eastAsia="Microsoft YaHei" w:hAnsi="Microsoft YaHei"/>
        </w:rPr>
        <w:t>的使用</w:t>
      </w:r>
    </w:p>
    <w:p w14:paraId="1C362D49" w14:textId="37E68594" w:rsidR="00BD0753" w:rsidRPr="005A390D" w:rsidRDefault="00BD075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</w:t>
      </w:r>
      <w:r w:rsidR="00C3138C">
        <w:rPr>
          <w:rFonts w:ascii="Microsoft YaHei" w:eastAsia="Microsoft YaHei" w:hAnsi="Microsoft YaHei" w:hint="eastAsia"/>
        </w:rPr>
        <w:t>、e</w:t>
      </w:r>
      <w:r w:rsidR="00C3138C">
        <w:rPr>
          <w:rFonts w:ascii="Microsoft YaHei" w:eastAsia="Microsoft YaHei" w:hAnsi="Microsoft YaHei"/>
        </w:rPr>
        <w:t>xpress</w:t>
      </w:r>
      <w:r w:rsidR="00C3138C">
        <w:rPr>
          <w:rFonts w:ascii="Microsoft YaHei" w:eastAsia="Microsoft YaHei" w:hAnsi="Microsoft YaHei" w:hint="eastAsia"/>
        </w:rPr>
        <w:t>路由</w:t>
      </w:r>
      <w:r w:rsidR="00C3138C">
        <w:rPr>
          <w:rFonts w:ascii="Microsoft YaHei" w:eastAsia="Microsoft YaHei" w:hAnsi="Microsoft YaHei"/>
        </w:rPr>
        <w:t>的使用</w:t>
      </w:r>
    </w:p>
    <w:p w14:paraId="306923EC" w14:textId="0FB09E82" w:rsidR="0031304B" w:rsidRPr="001A77F2" w:rsidRDefault="00F43017" w:rsidP="00A6708E"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解题思路</w:t>
      </w:r>
      <w:r>
        <w:rPr>
          <w:rFonts w:ascii="Arial Unicode MS" w:hAnsi="Arial Unicode MS" w:hint="eastAsia"/>
          <w:lang w:val="zh-CN"/>
        </w:rPr>
        <w:t>：</w:t>
      </w:r>
    </w:p>
    <w:p w14:paraId="59FC72FD" w14:textId="61CE741D" w:rsidR="00D57524" w:rsidRDefault="001E42F2" w:rsidP="00204418">
      <w:pPr>
        <w:pStyle w:val="a4"/>
        <w:numPr>
          <w:ilvl w:val="0"/>
          <w:numId w:val="3"/>
        </w:numPr>
        <w:ind w:firstLineChars="0"/>
      </w:pPr>
      <w:r>
        <w:t>新建</w:t>
      </w:r>
      <w:r w:rsidR="00FA5383">
        <w:t>login.ejs</w:t>
      </w:r>
      <w:r>
        <w:rPr>
          <w:rFonts w:hint="eastAsia"/>
        </w:rPr>
        <w:t>文件</w:t>
      </w:r>
      <w:r>
        <w:t>，</w:t>
      </w:r>
      <w:r w:rsidR="00FA5383">
        <w:rPr>
          <w:rFonts w:hint="eastAsia"/>
        </w:rPr>
        <w:t>效果图</w:t>
      </w:r>
      <w:r w:rsidR="00FA5383">
        <w:t>如下</w:t>
      </w:r>
    </w:p>
    <w:p w14:paraId="5C5390BB" w14:textId="3CA95CFA" w:rsidR="00FA5383" w:rsidRDefault="00FA5383" w:rsidP="0020441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login</w:t>
      </w:r>
      <w:r>
        <w:t>.js</w:t>
      </w:r>
      <w:r w:rsidR="000340C3">
        <w:t>路由</w:t>
      </w:r>
    </w:p>
    <w:p w14:paraId="3E4E5EF3" w14:textId="01230E69" w:rsidR="00402764" w:rsidRDefault="00FA5383" w:rsidP="0020441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t>express</w:t>
      </w:r>
      <w:r w:rsidR="001E42F2">
        <w:rPr>
          <w:rFonts w:hint="eastAsia"/>
        </w:rPr>
        <w:t>服务</w:t>
      </w:r>
    </w:p>
    <w:p w14:paraId="4AA77629" w14:textId="6F0845F0" w:rsidR="00204418" w:rsidRDefault="00FA5383" w:rsidP="0020441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router</w:t>
      </w:r>
    </w:p>
    <w:p w14:paraId="4F9D01BD" w14:textId="1E77A035" w:rsidR="00D57524" w:rsidRDefault="00FA5383" w:rsidP="00337647">
      <w:pPr>
        <w:pStyle w:val="a4"/>
        <w:numPr>
          <w:ilvl w:val="0"/>
          <w:numId w:val="3"/>
        </w:numPr>
        <w:ind w:firstLineChars="0"/>
      </w:pPr>
      <w:r>
        <w:t>router.</w:t>
      </w:r>
      <w:r w:rsidR="00516B0E">
        <w:t>get</w:t>
      </w:r>
      <w:r>
        <w:rPr>
          <w:rFonts w:hint="eastAsia"/>
        </w:rPr>
        <w:t>创建</w:t>
      </w:r>
      <w:r>
        <w:t>路由</w:t>
      </w:r>
    </w:p>
    <w:p w14:paraId="4EFE9FC7" w14:textId="2DFC0322" w:rsidR="00613B86" w:rsidRDefault="00F04D64" w:rsidP="0033764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渲染</w:t>
      </w:r>
      <w:r>
        <w:t>(render)</w:t>
      </w:r>
      <w:r w:rsidR="00613B86">
        <w:t>login.ejs</w:t>
      </w:r>
      <w:r w:rsidR="00613B86">
        <w:rPr>
          <w:rFonts w:hint="eastAsia"/>
        </w:rPr>
        <w:t>样式</w:t>
      </w:r>
    </w:p>
    <w:p w14:paraId="7AF8E13D" w14:textId="2190187B" w:rsidR="000B069E" w:rsidRDefault="00C64AFC" w:rsidP="00337647">
      <w:pPr>
        <w:pStyle w:val="a4"/>
        <w:numPr>
          <w:ilvl w:val="0"/>
          <w:numId w:val="3"/>
        </w:numPr>
        <w:ind w:firstLineChars="0"/>
      </w:pPr>
      <w:r>
        <w:t>点击</w:t>
      </w:r>
      <w:r>
        <w:rPr>
          <w:rFonts w:hint="eastAsia"/>
        </w:rPr>
        <w:t>登录</w:t>
      </w:r>
      <w:r>
        <w:t>按钮时</w:t>
      </w:r>
      <w:r>
        <w:t xml:space="preserve">, </w:t>
      </w:r>
      <w:r>
        <w:rPr>
          <w:rFonts w:hint="eastAsia"/>
        </w:rPr>
        <w:t>触发</w:t>
      </w:r>
      <w:r>
        <w:t>表单事件，</w:t>
      </w:r>
      <w:r>
        <w:rPr>
          <w:rFonts w:hint="eastAsia"/>
        </w:rPr>
        <w:t>路径</w:t>
      </w:r>
      <w:r>
        <w:t>变为</w:t>
      </w:r>
      <w:r>
        <w:t>loginSuccess</w:t>
      </w:r>
    </w:p>
    <w:p w14:paraId="6202D41C" w14:textId="388B4AE2" w:rsidR="00C64AFC" w:rsidRDefault="00C64AFC" w:rsidP="0033764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t>新的路由</w:t>
      </w:r>
      <w:r>
        <w:t>loginSuccess</w:t>
      </w:r>
      <w:r w:rsidR="00226CB5">
        <w:t>，</w:t>
      </w:r>
      <w:r w:rsidR="00226CB5">
        <w:t>send</w:t>
      </w:r>
      <w:r w:rsidR="00226CB5">
        <w:t>登录成功</w:t>
      </w:r>
    </w:p>
    <w:p w14:paraId="34D544F5" w14:textId="7BDB2CF6" w:rsidR="00F60562" w:rsidRPr="00931ED8" w:rsidRDefault="00F60562" w:rsidP="00931ED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上传</w:t>
      </w:r>
      <w:r>
        <w:t>G</w:t>
      </w:r>
      <w:r>
        <w:rPr>
          <w:rFonts w:hint="eastAsia"/>
        </w:rPr>
        <w:t>it</w:t>
      </w:r>
      <w:r>
        <w:t>hub</w:t>
      </w:r>
      <w:r>
        <w:t>，</w:t>
      </w:r>
      <w:r>
        <w:rPr>
          <w:rFonts w:hint="eastAsia"/>
        </w:rPr>
        <w:t>将</w:t>
      </w:r>
      <w:r>
        <w:t>链接提交给班长</w:t>
      </w:r>
    </w:p>
    <w:p w14:paraId="1B2508C2" w14:textId="5EB1811D" w:rsidR="00AA402E" w:rsidRDefault="00050E5E" w:rsidP="00AA402E">
      <w:r w:rsidRPr="00050E5E">
        <w:rPr>
          <w:noProof/>
        </w:rPr>
        <w:drawing>
          <wp:inline distT="0" distB="0" distL="0" distR="0" wp14:anchorId="5AB30BB4" wp14:editId="21D4CDE3">
            <wp:extent cx="5092700" cy="3467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02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A361D" w14:textId="77777777" w:rsidR="00AC66D0" w:rsidRDefault="00AC66D0">
      <w:r>
        <w:separator/>
      </w:r>
    </w:p>
  </w:endnote>
  <w:endnote w:type="continuationSeparator" w:id="0">
    <w:p w14:paraId="53E325E9" w14:textId="77777777" w:rsidR="00AC66D0" w:rsidRDefault="00AC6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66453" w14:textId="77777777" w:rsidR="005E759C" w:rsidRDefault="005E759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2DC37" w14:textId="77777777" w:rsidR="00AC66D0" w:rsidRDefault="00AC66D0">
      <w:r>
        <w:separator/>
      </w:r>
    </w:p>
  </w:footnote>
  <w:footnote w:type="continuationSeparator" w:id="0">
    <w:p w14:paraId="49A54F42" w14:textId="77777777" w:rsidR="00AC66D0" w:rsidRDefault="00AC66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DA0B5" w14:textId="77777777" w:rsidR="005E759C" w:rsidRDefault="005E759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5A05"/>
    <w:multiLevelType w:val="hybridMultilevel"/>
    <w:tmpl w:val="CDEA4394"/>
    <w:lvl w:ilvl="0" w:tplc="023E5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1A0D0B"/>
    <w:multiLevelType w:val="hybridMultilevel"/>
    <w:tmpl w:val="16D8A720"/>
    <w:lvl w:ilvl="0" w:tplc="6B087C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3620C3"/>
    <w:multiLevelType w:val="hybridMultilevel"/>
    <w:tmpl w:val="46882046"/>
    <w:lvl w:ilvl="0" w:tplc="F7CA9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011002"/>
    <w:multiLevelType w:val="hybridMultilevel"/>
    <w:tmpl w:val="4E2A2E4E"/>
    <w:lvl w:ilvl="0" w:tplc="3D0C8442">
      <w:start w:val="1"/>
      <w:numFmt w:val="decimal"/>
      <w:lvlText w:val="%1."/>
      <w:lvlJc w:val="left"/>
      <w:pPr>
        <w:ind w:left="240" w:hanging="24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9C"/>
    <w:rsid w:val="00025941"/>
    <w:rsid w:val="00026185"/>
    <w:rsid w:val="00031D31"/>
    <w:rsid w:val="000323D1"/>
    <w:rsid w:val="000340C3"/>
    <w:rsid w:val="000448DC"/>
    <w:rsid w:val="00050E5E"/>
    <w:rsid w:val="00065698"/>
    <w:rsid w:val="000B069E"/>
    <w:rsid w:val="000C2078"/>
    <w:rsid w:val="000C3DFD"/>
    <w:rsid w:val="000E5BBC"/>
    <w:rsid w:val="000E76AF"/>
    <w:rsid w:val="00106268"/>
    <w:rsid w:val="0013587B"/>
    <w:rsid w:val="001940EA"/>
    <w:rsid w:val="001A77F2"/>
    <w:rsid w:val="001C2428"/>
    <w:rsid w:val="001C5CEC"/>
    <w:rsid w:val="001D6958"/>
    <w:rsid w:val="001E0C9C"/>
    <w:rsid w:val="001E42F2"/>
    <w:rsid w:val="00204418"/>
    <w:rsid w:val="002222C7"/>
    <w:rsid w:val="00226CB5"/>
    <w:rsid w:val="002335A4"/>
    <w:rsid w:val="00236B01"/>
    <w:rsid w:val="00247D30"/>
    <w:rsid w:val="00264231"/>
    <w:rsid w:val="00267436"/>
    <w:rsid w:val="002713D7"/>
    <w:rsid w:val="00281713"/>
    <w:rsid w:val="00292B17"/>
    <w:rsid w:val="00292D82"/>
    <w:rsid w:val="002B547D"/>
    <w:rsid w:val="002D0F57"/>
    <w:rsid w:val="002D1190"/>
    <w:rsid w:val="002D2A5F"/>
    <w:rsid w:val="002E4F61"/>
    <w:rsid w:val="002F0B54"/>
    <w:rsid w:val="002F1A5C"/>
    <w:rsid w:val="00306A97"/>
    <w:rsid w:val="0031304B"/>
    <w:rsid w:val="0031639D"/>
    <w:rsid w:val="00337647"/>
    <w:rsid w:val="00353377"/>
    <w:rsid w:val="00390301"/>
    <w:rsid w:val="003A270B"/>
    <w:rsid w:val="003D50E9"/>
    <w:rsid w:val="003D7165"/>
    <w:rsid w:val="003F2352"/>
    <w:rsid w:val="00402764"/>
    <w:rsid w:val="00416863"/>
    <w:rsid w:val="004178A4"/>
    <w:rsid w:val="0046100F"/>
    <w:rsid w:val="0048377E"/>
    <w:rsid w:val="00485E35"/>
    <w:rsid w:val="004A102F"/>
    <w:rsid w:val="004F6C56"/>
    <w:rsid w:val="00516B0E"/>
    <w:rsid w:val="0053008E"/>
    <w:rsid w:val="00535B1D"/>
    <w:rsid w:val="00572D98"/>
    <w:rsid w:val="0057567F"/>
    <w:rsid w:val="005757C9"/>
    <w:rsid w:val="005A1076"/>
    <w:rsid w:val="005A390D"/>
    <w:rsid w:val="005B34C6"/>
    <w:rsid w:val="005C06F7"/>
    <w:rsid w:val="005C20AC"/>
    <w:rsid w:val="005E759C"/>
    <w:rsid w:val="00613B86"/>
    <w:rsid w:val="00664BD3"/>
    <w:rsid w:val="006777F5"/>
    <w:rsid w:val="006A2373"/>
    <w:rsid w:val="006D5701"/>
    <w:rsid w:val="006F4882"/>
    <w:rsid w:val="007242DC"/>
    <w:rsid w:val="0073344B"/>
    <w:rsid w:val="0073611C"/>
    <w:rsid w:val="00742182"/>
    <w:rsid w:val="00746DFA"/>
    <w:rsid w:val="00761EB2"/>
    <w:rsid w:val="007C21F0"/>
    <w:rsid w:val="0083498A"/>
    <w:rsid w:val="00834BC3"/>
    <w:rsid w:val="00851E11"/>
    <w:rsid w:val="00890614"/>
    <w:rsid w:val="008E1D99"/>
    <w:rsid w:val="00931ED8"/>
    <w:rsid w:val="00940106"/>
    <w:rsid w:val="00977193"/>
    <w:rsid w:val="009B409D"/>
    <w:rsid w:val="009E1B26"/>
    <w:rsid w:val="00A318D8"/>
    <w:rsid w:val="00A32822"/>
    <w:rsid w:val="00A35FF2"/>
    <w:rsid w:val="00A405C3"/>
    <w:rsid w:val="00A50F05"/>
    <w:rsid w:val="00A6708E"/>
    <w:rsid w:val="00A67BB4"/>
    <w:rsid w:val="00A751C0"/>
    <w:rsid w:val="00A95BE1"/>
    <w:rsid w:val="00AA402E"/>
    <w:rsid w:val="00AC55FF"/>
    <w:rsid w:val="00AC66D0"/>
    <w:rsid w:val="00AC72B3"/>
    <w:rsid w:val="00AD06F2"/>
    <w:rsid w:val="00AD6541"/>
    <w:rsid w:val="00AF6E93"/>
    <w:rsid w:val="00B43FD7"/>
    <w:rsid w:val="00B64FDB"/>
    <w:rsid w:val="00B80167"/>
    <w:rsid w:val="00BD0753"/>
    <w:rsid w:val="00BE5C1E"/>
    <w:rsid w:val="00C251D9"/>
    <w:rsid w:val="00C3138C"/>
    <w:rsid w:val="00C32087"/>
    <w:rsid w:val="00C64AFC"/>
    <w:rsid w:val="00C77A04"/>
    <w:rsid w:val="00CC4C53"/>
    <w:rsid w:val="00CE6F71"/>
    <w:rsid w:val="00D02351"/>
    <w:rsid w:val="00D57524"/>
    <w:rsid w:val="00D63038"/>
    <w:rsid w:val="00D757B7"/>
    <w:rsid w:val="00D7732D"/>
    <w:rsid w:val="00D92DB3"/>
    <w:rsid w:val="00DA3435"/>
    <w:rsid w:val="00DB151B"/>
    <w:rsid w:val="00DF273E"/>
    <w:rsid w:val="00E00B62"/>
    <w:rsid w:val="00E52809"/>
    <w:rsid w:val="00E57943"/>
    <w:rsid w:val="00E643E3"/>
    <w:rsid w:val="00EA4B31"/>
    <w:rsid w:val="00EB65F8"/>
    <w:rsid w:val="00EC3D8B"/>
    <w:rsid w:val="00EE3082"/>
    <w:rsid w:val="00F04D64"/>
    <w:rsid w:val="00F12C47"/>
    <w:rsid w:val="00F2678F"/>
    <w:rsid w:val="00F43017"/>
    <w:rsid w:val="00F60562"/>
    <w:rsid w:val="00F60CA7"/>
    <w:rsid w:val="00F656D2"/>
    <w:rsid w:val="00F845BB"/>
    <w:rsid w:val="00FA0EC5"/>
    <w:rsid w:val="00FA5383"/>
    <w:rsid w:val="00FB08F1"/>
    <w:rsid w:val="00FD4E06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6D9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A390D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C77A0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149</cp:revision>
  <dcterms:created xsi:type="dcterms:W3CDTF">2017-04-05T09:17:00Z</dcterms:created>
  <dcterms:modified xsi:type="dcterms:W3CDTF">2017-08-04T15:31:00Z</dcterms:modified>
</cp:coreProperties>
</file>