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73FEB" w14:textId="77777777" w:rsidR="009B3360" w:rsidRPr="000D3EA4" w:rsidRDefault="009B3360" w:rsidP="009B3360">
      <w:pPr>
        <w:rPr>
          <w:b/>
          <w:bCs/>
        </w:rPr>
      </w:pPr>
      <w:r w:rsidRPr="000D3EA4">
        <w:rPr>
          <w:b/>
          <w:bCs/>
        </w:rPr>
        <w:t>Flora and Fauna</w:t>
      </w:r>
    </w:p>
    <w:p w14:paraId="1BFBFF4D" w14:textId="77777777" w:rsidR="009B3360" w:rsidRDefault="009B3360" w:rsidP="009B3360"/>
    <w:p w14:paraId="2D7DFA26" w14:textId="77777777" w:rsidR="009B3360" w:rsidRDefault="009B3360" w:rsidP="009B3360">
      <w:r>
        <w:t>Witch hazel, yew, redbud, Norway maple, Serbian pine, burning bush, bald cypress, paperback maple</w:t>
      </w:r>
    </w:p>
    <w:p w14:paraId="54F26117" w14:textId="77777777" w:rsidR="009B3360" w:rsidRDefault="009B3360" w:rsidP="009B3360">
      <w:r>
        <w:t>03/01/2022</w:t>
      </w:r>
    </w:p>
    <w:p w14:paraId="71838EA9" w14:textId="77777777" w:rsidR="009B3360" w:rsidRDefault="009B3360" w:rsidP="009B3360">
      <w:r>
        <w:t xml:space="preserve">Tree </w:t>
      </w:r>
      <w:proofErr w:type="gramStart"/>
      <w:r>
        <w:t>use</w:t>
      </w:r>
      <w:proofErr w:type="gramEnd"/>
      <w:r>
        <w:t xml:space="preserve"> extensive underground networks of mushrooms to trade carbon for nutrients.</w:t>
      </w:r>
    </w:p>
    <w:p w14:paraId="5F04EB65" w14:textId="77777777" w:rsidR="009B3360" w:rsidRDefault="009B3360" w:rsidP="009B3360">
      <w:r>
        <w:t xml:space="preserve">Magic mushrooms cured this </w:t>
      </w:r>
      <w:proofErr w:type="gramStart"/>
      <w:r>
        <w:t>guys</w:t>
      </w:r>
      <w:proofErr w:type="gramEnd"/>
      <w:r>
        <w:t xml:space="preserve"> stutter… makes him wonder how much of an impact psychedelic mushrooms had on the evolutionary development of human beings. </w:t>
      </w:r>
    </w:p>
    <w:p w14:paraId="5AC76139" w14:textId="77777777" w:rsidR="009B3360" w:rsidRDefault="009B3360" w:rsidP="009B3360"/>
    <w:p w14:paraId="2DE9B840" w14:textId="77777777" w:rsidR="009B3360" w:rsidRDefault="009B3360" w:rsidP="009B3360"/>
    <w:p w14:paraId="7A4E4258" w14:textId="77777777" w:rsidR="009B3360" w:rsidRDefault="009B3360" w:rsidP="009B3360">
      <w:r>
        <w:t>12/06/2021</w:t>
      </w:r>
    </w:p>
    <w:p w14:paraId="275414AB" w14:textId="77777777" w:rsidR="009B3360" w:rsidRDefault="009B3360" w:rsidP="009B3360">
      <w:r>
        <w:t xml:space="preserve">The moon a waxing cresent hung with care at 5 o’clock perched in the open sky to our south. And the </w:t>
      </w:r>
      <w:proofErr w:type="gramStart"/>
      <w:r>
        <w:t>sky blue</w:t>
      </w:r>
      <w:proofErr w:type="gramEnd"/>
      <w:r>
        <w:t xml:space="preserve"> black at the approach of night. But clear. That night clarity When There is still a sharpness even though the light has mostly left. And the moon is very crips and the rest of the moon can be seen in shadow completing the creset growing from the left. And When I look </w:t>
      </w:r>
      <w:proofErr w:type="gramStart"/>
      <w:r>
        <w:t>up</w:t>
      </w:r>
      <w:proofErr w:type="gramEnd"/>
      <w:r>
        <w:t xml:space="preserve"> I see the mon and Venus is perche exactly above it and glowing with a confidence and a self-possession that rivals the moons laconic quarter view and coy preview. What am I looking </w:t>
      </w:r>
      <w:proofErr w:type="gramStart"/>
      <w:r>
        <w:t>at.</w:t>
      </w:r>
      <w:proofErr w:type="gramEnd"/>
      <w:r>
        <w:t xml:space="preserve"> What light? The Sun </w:t>
      </w:r>
      <w:proofErr w:type="gramStart"/>
      <w:r>
        <w:t>reflected back</w:t>
      </w:r>
      <w:proofErr w:type="gramEnd"/>
      <w:r>
        <w:t xml:space="preserve"> to me. The sun </w:t>
      </w:r>
      <w:proofErr w:type="gramStart"/>
      <w:r>
        <w:t>reflected back</w:t>
      </w:r>
      <w:proofErr w:type="gramEnd"/>
      <w:r>
        <w:t xml:space="preserve"> as the night comes on.  Even in night the sun will not be denied.  Even at the fall of night the sun will not completely relinquish its dominion.  </w:t>
      </w:r>
    </w:p>
    <w:p w14:paraId="5FA9B0C5" w14:textId="77777777" w:rsidR="009B3360" w:rsidRDefault="009B3360" w:rsidP="009B3360"/>
    <w:p w14:paraId="0BEF6ECE" w14:textId="77777777" w:rsidR="009B3360" w:rsidRDefault="009B3360" w:rsidP="009B3360">
      <w:r>
        <w:t>Light from the sun through the skin of a leaf.</w:t>
      </w:r>
    </w:p>
    <w:p w14:paraId="7B7A8443" w14:textId="77777777" w:rsidR="009B3360" w:rsidRDefault="009B3360" w:rsidP="009B3360">
      <w:r>
        <w:t>Burnt orange and auburn</w:t>
      </w:r>
    </w:p>
    <w:p w14:paraId="2630FDB8" w14:textId="77777777" w:rsidR="009B3360" w:rsidRDefault="009B3360" w:rsidP="009B3360">
      <w:r>
        <w:t xml:space="preserve">Late autumn and still.  </w:t>
      </w:r>
    </w:p>
    <w:p w14:paraId="40824D97" w14:textId="77777777" w:rsidR="009B3360" w:rsidRDefault="009B3360" w:rsidP="009B3360">
      <w:r>
        <w:t xml:space="preserve">A green somewhere and a hill full of many dear </w:t>
      </w:r>
      <w:proofErr w:type="gramStart"/>
      <w:r>
        <w:t>loves</w:t>
      </w:r>
      <w:proofErr w:type="gramEnd"/>
      <w:r>
        <w:t xml:space="preserve"> ones and friends</w:t>
      </w:r>
    </w:p>
    <w:p w14:paraId="61E77A36" w14:textId="77777777" w:rsidR="009B3360" w:rsidRDefault="009B3360" w:rsidP="009B3360">
      <w:r>
        <w:t>Gathered round a great fire</w:t>
      </w:r>
    </w:p>
    <w:p w14:paraId="08485A17" w14:textId="77777777" w:rsidR="009B3360" w:rsidRDefault="009B3360" w:rsidP="009B3360">
      <w:r>
        <w:t xml:space="preserve">Our voices </w:t>
      </w:r>
      <w:proofErr w:type="gramStart"/>
      <w:r>
        <w:t>lifted up</w:t>
      </w:r>
      <w:proofErr w:type="gramEnd"/>
      <w:r>
        <w:t xml:space="preserve"> in a sweet song of release. </w:t>
      </w:r>
    </w:p>
    <w:p w14:paraId="5AB4CA1E" w14:textId="77777777" w:rsidR="009B3360" w:rsidRDefault="009B3360" w:rsidP="009B3360">
      <w:r>
        <w:t>09/08/2021</w:t>
      </w:r>
    </w:p>
    <w:p w14:paraId="64BACFB7" w14:textId="77777777" w:rsidR="009B3360" w:rsidRPr="00674D15" w:rsidRDefault="009B3360" w:rsidP="009B3360">
      <w:pPr>
        <w:contextualSpacing/>
        <w:rPr>
          <w:rFonts w:ascii="Times New Roman" w:hAnsi="Times New Roman" w:cs="Times New Roman"/>
          <w:b/>
          <w:bCs/>
        </w:rPr>
      </w:pPr>
      <w:r w:rsidRPr="00674D15">
        <w:rPr>
          <w:rFonts w:ascii="Times New Roman" w:hAnsi="Times New Roman" w:cs="Times New Roman"/>
          <w:b/>
          <w:bCs/>
        </w:rPr>
        <w:t>Beaufort Scale</w:t>
      </w:r>
    </w:p>
    <w:p w14:paraId="6DBF921E" w14:textId="77777777" w:rsidR="009B3360" w:rsidRDefault="009B3360" w:rsidP="009B3360">
      <w:pPr>
        <w:contextualSpacing/>
        <w:rPr>
          <w:rFonts w:ascii="Times New Roman" w:hAnsi="Times New Roman" w:cs="Times New Roman"/>
        </w:rPr>
      </w:pPr>
    </w:p>
    <w:p w14:paraId="695585A7" w14:textId="77777777" w:rsidR="009B3360" w:rsidRDefault="009B3360" w:rsidP="009B3360">
      <w:pPr>
        <w:contextualSpacing/>
        <w:rPr>
          <w:rFonts w:ascii="Times New Roman" w:hAnsi="Times New Roman" w:cs="Times New Roman"/>
        </w:rPr>
      </w:pPr>
      <w:r>
        <w:rPr>
          <w:rFonts w:ascii="Times New Roman" w:hAnsi="Times New Roman" w:cs="Times New Roman"/>
        </w:rPr>
        <w:t xml:space="preserve">Calm-- smoke rises </w:t>
      </w:r>
      <w:proofErr w:type="gramStart"/>
      <w:r>
        <w:rPr>
          <w:rFonts w:ascii="Times New Roman" w:hAnsi="Times New Roman" w:cs="Times New Roman"/>
        </w:rPr>
        <w:t>vertically(</w:t>
      </w:r>
      <w:proofErr w:type="gramEnd"/>
      <w:r>
        <w:rPr>
          <w:rFonts w:ascii="Times New Roman" w:hAnsi="Times New Roman" w:cs="Times New Roman"/>
        </w:rPr>
        <w:t>0)</w:t>
      </w:r>
    </w:p>
    <w:p w14:paraId="10F54225" w14:textId="77777777" w:rsidR="009B3360" w:rsidRDefault="009B3360" w:rsidP="009B3360">
      <w:pPr>
        <w:contextualSpacing/>
        <w:rPr>
          <w:rFonts w:ascii="Times New Roman" w:hAnsi="Times New Roman" w:cs="Times New Roman"/>
        </w:rPr>
      </w:pPr>
      <w:r>
        <w:rPr>
          <w:rFonts w:ascii="Times New Roman" w:hAnsi="Times New Roman" w:cs="Times New Roman"/>
        </w:rPr>
        <w:t xml:space="preserve">Light air-- smoke drifts with air </w:t>
      </w:r>
    </w:p>
    <w:p w14:paraId="2BF73D31" w14:textId="77777777" w:rsidR="009B3360" w:rsidRDefault="009B3360" w:rsidP="009B3360">
      <w:pPr>
        <w:contextualSpacing/>
        <w:rPr>
          <w:rFonts w:ascii="Times New Roman" w:hAnsi="Times New Roman" w:cs="Times New Roman"/>
        </w:rPr>
      </w:pPr>
      <w:r>
        <w:rPr>
          <w:rFonts w:ascii="Times New Roman" w:hAnsi="Times New Roman" w:cs="Times New Roman"/>
        </w:rPr>
        <w:t>Light breeze --weather vanes moved by the win; leaves rustile</w:t>
      </w:r>
    </w:p>
    <w:p w14:paraId="46F339AC" w14:textId="77777777" w:rsidR="009B3360" w:rsidRDefault="009B3360" w:rsidP="009B3360">
      <w:pPr>
        <w:contextualSpacing/>
        <w:rPr>
          <w:rFonts w:ascii="Times New Roman" w:hAnsi="Times New Roman" w:cs="Times New Roman"/>
        </w:rPr>
      </w:pPr>
      <w:r>
        <w:rPr>
          <w:rFonts w:ascii="Times New Roman" w:hAnsi="Times New Roman" w:cs="Times New Roman"/>
        </w:rPr>
        <w:t>Gentle Breeze-- leaves and small twigs in constant motion; light flags extended</w:t>
      </w:r>
    </w:p>
    <w:p w14:paraId="7BF85026" w14:textId="77777777" w:rsidR="009B3360" w:rsidRDefault="009B3360" w:rsidP="009B3360">
      <w:pPr>
        <w:contextualSpacing/>
        <w:rPr>
          <w:rFonts w:ascii="Times New Roman" w:hAnsi="Times New Roman" w:cs="Times New Roman"/>
        </w:rPr>
      </w:pPr>
      <w:r>
        <w:rPr>
          <w:rFonts w:ascii="Times New Roman" w:hAnsi="Times New Roman" w:cs="Times New Roman"/>
        </w:rPr>
        <w:t>Moderate Breeze-- small branches sway</w:t>
      </w:r>
    </w:p>
    <w:p w14:paraId="0027CBC0" w14:textId="77777777" w:rsidR="009B3360" w:rsidRDefault="009B3360" w:rsidP="009B3360">
      <w:pPr>
        <w:contextualSpacing/>
        <w:rPr>
          <w:rFonts w:ascii="Times New Roman" w:hAnsi="Times New Roman" w:cs="Times New Roman"/>
        </w:rPr>
      </w:pPr>
      <w:r>
        <w:rPr>
          <w:rFonts w:ascii="Times New Roman" w:hAnsi="Times New Roman" w:cs="Times New Roman"/>
        </w:rPr>
        <w:t xml:space="preserve">Fresh Breeze-- small trees sway </w:t>
      </w:r>
    </w:p>
    <w:p w14:paraId="11C047AA" w14:textId="77777777" w:rsidR="009B3360" w:rsidRDefault="009B3360" w:rsidP="009B3360">
      <w:pPr>
        <w:contextualSpacing/>
        <w:rPr>
          <w:rFonts w:ascii="Times New Roman" w:hAnsi="Times New Roman" w:cs="Times New Roman"/>
        </w:rPr>
      </w:pPr>
      <w:r>
        <w:rPr>
          <w:rFonts w:ascii="Times New Roman" w:hAnsi="Times New Roman" w:cs="Times New Roman"/>
        </w:rPr>
        <w:t>Strong breeze-- large branches sway; umbrellas used with diffifuly (6)</w:t>
      </w:r>
    </w:p>
    <w:p w14:paraId="188A001B" w14:textId="77777777" w:rsidR="009B3360" w:rsidRDefault="009B3360" w:rsidP="009B3360"/>
    <w:p w14:paraId="0132C843" w14:textId="77777777" w:rsidR="009B3360" w:rsidRDefault="009B3360" w:rsidP="009B3360"/>
    <w:p w14:paraId="14395DB5" w14:textId="77777777" w:rsidR="009B3360" w:rsidRDefault="009B3360" w:rsidP="009B3360">
      <w:r>
        <w:t>08/31/2021</w:t>
      </w:r>
    </w:p>
    <w:p w14:paraId="77CCAA98" w14:textId="77777777" w:rsidR="009B3360" w:rsidRDefault="009B3360" w:rsidP="009B3360">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New York has seen other notable cases involving dangerous animals in private residences, including Ming, a 400-pound tiger that was removed from a Harlem apartment in 2003.</w:t>
      </w:r>
    </w:p>
    <w:p w14:paraId="01B98FD0" w14:textId="77777777" w:rsidR="009B3360" w:rsidRDefault="009B3360" w:rsidP="009B3360">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Ming's owner, Antoine Yates, was arrested and sentenced to five months in prison for reckless endangerment. Ming died in 2019 at the Noah's Lost Ark Exotic Animal Rescue Center in Ohio.</w:t>
      </w:r>
    </w:p>
    <w:p w14:paraId="46CED2F0" w14:textId="77777777" w:rsidR="009B3360" w:rsidRDefault="009B3360" w:rsidP="009B3360"/>
    <w:p w14:paraId="077F19C2" w14:textId="77777777" w:rsidR="009B3360" w:rsidRDefault="009B3360" w:rsidP="009B3360"/>
    <w:p w14:paraId="320BE66B" w14:textId="77777777" w:rsidR="009B3360" w:rsidRDefault="009B3360" w:rsidP="009B3360">
      <w:r>
        <w:t>3/28/2021</w:t>
      </w:r>
    </w:p>
    <w:p w14:paraId="0D936087" w14:textId="77777777" w:rsidR="009B3360" w:rsidRDefault="009B3360" w:rsidP="009B3360">
      <w:r>
        <w:t xml:space="preserve">Worker bees feeding royal jelly to the queen in their apprenticeship before they forage for pollen up and down the stamen and pistols of the redolent garden behind the white fence near where we once watche the river leave the town. </w:t>
      </w:r>
    </w:p>
    <w:p w14:paraId="69EAE3B9" w14:textId="77777777" w:rsidR="009B3360" w:rsidRDefault="009B3360" w:rsidP="009B3360"/>
    <w:p w14:paraId="732F1163" w14:textId="77777777" w:rsidR="009B3360" w:rsidRDefault="009B3360" w:rsidP="009B3360">
      <w:r>
        <w:t>3/27/2021</w:t>
      </w:r>
    </w:p>
    <w:p w14:paraId="6FBAF35B" w14:textId="77777777" w:rsidR="009B3360" w:rsidRDefault="009B3360" w:rsidP="009B3360">
      <w:r>
        <w:t>East Africa’s Great Rift Valley</w:t>
      </w:r>
    </w:p>
    <w:p w14:paraId="7216D594" w14:textId="77777777" w:rsidR="009B3360" w:rsidRDefault="009B3360" w:rsidP="009B3360">
      <w:r>
        <w:t xml:space="preserve">Eukaryotes Bacteria? Archaea? (Ciliates Lake Zug—no oxygen, but methan, nitrates, organic breakdown </w:t>
      </w:r>
      <w:r>
        <w:sym w:font="Wingdings" w:char="F0E0"/>
      </w:r>
      <w:r>
        <w:t xml:space="preserve"> organelles (aerobic respiration—reacting glucose wit oxygen to produce water and carbon dioxide</w:t>
      </w:r>
    </w:p>
    <w:p w14:paraId="710C81C7" w14:textId="77777777" w:rsidR="009B3360" w:rsidRDefault="009B3360" w:rsidP="009B3360"/>
    <w:p w14:paraId="07DBA89B" w14:textId="77777777" w:rsidR="009B3360" w:rsidRDefault="009B3360" w:rsidP="009B3360">
      <w:r>
        <w:t xml:space="preserve">Buck Levasser bringing stories of interest about places that were near us. Cable access Basketball games. TV6 news.  </w:t>
      </w:r>
    </w:p>
    <w:p w14:paraId="10DFF8C9" w14:textId="77777777" w:rsidR="009B3360" w:rsidRDefault="009B3360" w:rsidP="009B3360">
      <w:r>
        <w:t xml:space="preserve">Setting up a camp.  The ritual therein.  Acknowledging needs.  Anticipating needs. </w:t>
      </w:r>
      <w:proofErr w:type="gramStart"/>
      <w:r>
        <w:t>All of</w:t>
      </w:r>
      <w:proofErr w:type="gramEnd"/>
      <w:r>
        <w:t xml:space="preserve"> these needs ritualistically on display in the face of nature and the elements.  </w:t>
      </w:r>
    </w:p>
    <w:p w14:paraId="7B57EC84" w14:textId="77777777" w:rsidR="009B3360" w:rsidRDefault="009B3360" w:rsidP="009B3360"/>
    <w:p w14:paraId="77197850" w14:textId="77777777" w:rsidR="009B3360" w:rsidRDefault="009B3360" w:rsidP="009B3360">
      <w:pPr>
        <w:rPr>
          <w:rFonts w:ascii="Times New Roman" w:hAnsi="Times New Roman" w:cs="Times New Roman"/>
        </w:rPr>
      </w:pPr>
      <w:r>
        <w:rPr>
          <w:rFonts w:ascii="Times New Roman" w:hAnsi="Times New Roman" w:cs="Times New Roman"/>
        </w:rPr>
        <w:t xml:space="preserve">Biscayne Bay: seriously affected by raw sewage, urban runoff, shoreline bulkheading, dredging, creating artificial islands of… </w:t>
      </w:r>
    </w:p>
    <w:p w14:paraId="272998B7" w14:textId="77777777" w:rsidR="009B3360" w:rsidRDefault="009B3360" w:rsidP="009B3360">
      <w:pPr>
        <w:rPr>
          <w:rFonts w:ascii="Times New Roman" w:hAnsi="Times New Roman" w:cs="Times New Roman"/>
        </w:rPr>
      </w:pPr>
      <w:r>
        <w:rPr>
          <w:rFonts w:ascii="Times New Roman" w:hAnsi="Times New Roman" w:cs="Times New Roman"/>
        </w:rPr>
        <w:t>Also, has had other names.</w:t>
      </w:r>
    </w:p>
    <w:p w14:paraId="01D45D81" w14:textId="77777777" w:rsidR="009B3360" w:rsidRDefault="009B3360" w:rsidP="009B3360">
      <w:pPr>
        <w:rPr>
          <w:rFonts w:ascii="Times New Roman" w:hAnsi="Times New Roman" w:cs="Times New Roman"/>
        </w:rPr>
      </w:pPr>
      <w:r>
        <w:rPr>
          <w:rFonts w:ascii="Times New Roman" w:hAnsi="Times New Roman" w:cs="Times New Roman"/>
        </w:rPr>
        <w:tab/>
        <w:t>1513 =&gt; Chequescha (Ponce de Leon)</w:t>
      </w:r>
    </w:p>
    <w:p w14:paraId="4B13DA1B" w14:textId="77777777" w:rsidR="009B3360" w:rsidRDefault="009B3360" w:rsidP="009B3360">
      <w:pPr>
        <w:rPr>
          <w:rFonts w:ascii="Times New Roman" w:hAnsi="Times New Roman" w:cs="Times New Roman"/>
        </w:rPr>
      </w:pPr>
      <w:r>
        <w:rPr>
          <w:rFonts w:ascii="Times New Roman" w:hAnsi="Times New Roman" w:cs="Times New Roman"/>
        </w:rPr>
        <w:tab/>
        <w:t>1565 =&gt; Tequesta (Aviles)</w:t>
      </w:r>
    </w:p>
    <w:p w14:paraId="53A31926" w14:textId="77777777" w:rsidR="009B3360" w:rsidRDefault="009B3360" w:rsidP="009B3360">
      <w:pPr>
        <w:rPr>
          <w:rFonts w:ascii="Times New Roman" w:hAnsi="Times New Roman" w:cs="Times New Roman"/>
        </w:rPr>
      </w:pPr>
      <w:r>
        <w:rPr>
          <w:rFonts w:ascii="Times New Roman" w:hAnsi="Times New Roman" w:cs="Times New Roman"/>
        </w:rPr>
        <w:tab/>
        <w:t xml:space="preserve">British =&gt; </w:t>
      </w:r>
      <w:proofErr w:type="gramStart"/>
      <w:r>
        <w:rPr>
          <w:rFonts w:ascii="Times New Roman" w:hAnsi="Times New Roman" w:cs="Times New Roman"/>
        </w:rPr>
        <w:t>Cape river</w:t>
      </w:r>
      <w:proofErr w:type="gramEnd"/>
      <w:r>
        <w:rPr>
          <w:rFonts w:ascii="Times New Roman" w:hAnsi="Times New Roman" w:cs="Times New Roman"/>
        </w:rPr>
        <w:t xml:space="preserve">, Dartmouth Sand, Sandwich gulp. </w:t>
      </w:r>
    </w:p>
    <w:p w14:paraId="3308A165" w14:textId="77777777" w:rsidR="009B3360" w:rsidRDefault="009B3360" w:rsidP="009B3360">
      <w:pPr>
        <w:rPr>
          <w:rFonts w:ascii="Times New Roman" w:hAnsi="Times New Roman" w:cs="Times New Roman"/>
        </w:rPr>
      </w:pPr>
      <w:r>
        <w:rPr>
          <w:rFonts w:ascii="Times New Roman" w:hAnsi="Times New Roman" w:cs="Times New Roman"/>
        </w:rPr>
        <w:lastRenderedPageBreak/>
        <w:t>Ragged keys</w:t>
      </w:r>
    </w:p>
    <w:p w14:paraId="6D246A51" w14:textId="77777777" w:rsidR="009B3360" w:rsidRDefault="009B3360" w:rsidP="009B3360">
      <w:pPr>
        <w:rPr>
          <w:rFonts w:ascii="Times New Roman" w:hAnsi="Times New Roman" w:cs="Times New Roman"/>
        </w:rPr>
      </w:pPr>
    </w:p>
    <w:p w14:paraId="290FA255" w14:textId="77777777" w:rsidR="009B3360" w:rsidRDefault="009B3360" w:rsidP="009B3360">
      <w:pPr>
        <w:rPr>
          <w:rFonts w:eastAsia="Yu Mincho" w:cstheme="minorHAnsi"/>
        </w:rPr>
      </w:pPr>
      <w:r>
        <w:rPr>
          <w:rFonts w:eastAsia="Yu Mincho" w:cstheme="minorHAnsi"/>
        </w:rPr>
        <w:t xml:space="preserve">The river flows, bubbles, mumurs, crackles, hushes, highway nearby, Sunday racers accelerate north to south as the city’s northside aorta splits at the 90/94 divide.  The deer shyly approaches our picnic. Curious </w:t>
      </w:r>
    </w:p>
    <w:p w14:paraId="57D368ED" w14:textId="77777777" w:rsidR="009B3360" w:rsidRDefault="009B3360" w:rsidP="009B3360">
      <w:pPr>
        <w:rPr>
          <w:rFonts w:eastAsia="Yu Mincho" w:cstheme="minorHAnsi"/>
        </w:rPr>
      </w:pPr>
      <w:r>
        <w:rPr>
          <w:rFonts w:eastAsia="Yu Mincho" w:cstheme="minorHAnsi"/>
        </w:rPr>
        <w:t xml:space="preserve">The rays came down like a canopy, a cataract.  </w:t>
      </w:r>
    </w:p>
    <w:p w14:paraId="646D21F7" w14:textId="77777777" w:rsidR="009B3360" w:rsidRDefault="009B3360" w:rsidP="009B3360">
      <w:pPr>
        <w:rPr>
          <w:rFonts w:eastAsia="Yu Mincho" w:cstheme="minorHAnsi"/>
        </w:rPr>
      </w:pPr>
      <w:r>
        <w:rPr>
          <w:rFonts w:eastAsia="Yu Mincho" w:cstheme="minorHAnsi"/>
        </w:rPr>
        <w:t>The land and the earth are the earthly vessel of the world’s SOUL.</w:t>
      </w:r>
    </w:p>
    <w:p w14:paraId="49BCE0B7" w14:textId="77777777" w:rsidR="009B3360" w:rsidRPr="00812929" w:rsidRDefault="009B3360" w:rsidP="009B3360">
      <w:pPr>
        <w:rPr>
          <w:rFonts w:eastAsia="Yu Mincho" w:cstheme="minorHAnsi"/>
        </w:rPr>
      </w:pPr>
      <w:r>
        <w:rPr>
          <w:rFonts w:eastAsia="Yu Mincho" w:cstheme="minorHAnsi"/>
        </w:rPr>
        <w:t xml:space="preserve">What is a more complicated system— any given person or the whole </w:t>
      </w:r>
      <w:proofErr w:type="gramStart"/>
      <w:r>
        <w:rPr>
          <w:rFonts w:eastAsia="Yu Mincho" w:cstheme="minorHAnsi"/>
        </w:rPr>
        <w:t>fucking world</w:t>
      </w:r>
      <w:proofErr w:type="gramEnd"/>
      <w:r>
        <w:rPr>
          <w:rFonts w:eastAsia="Yu Mincho" w:cstheme="minorHAnsi"/>
        </w:rPr>
        <w:t>?</w:t>
      </w:r>
    </w:p>
    <w:p w14:paraId="6E059A1B" w14:textId="77777777" w:rsidR="009B3360" w:rsidRDefault="009B3360" w:rsidP="009B3360">
      <w:pPr>
        <w:rPr>
          <w:rFonts w:ascii="Times New Roman" w:hAnsi="Times New Roman" w:cs="Times New Roman"/>
        </w:rPr>
      </w:pPr>
    </w:p>
    <w:p w14:paraId="67F5DE8A" w14:textId="77777777" w:rsidR="009B3360" w:rsidRPr="006D06AF" w:rsidRDefault="009B3360" w:rsidP="009B3360">
      <w:pPr>
        <w:rPr>
          <w:b/>
          <w:bCs/>
        </w:rPr>
      </w:pPr>
      <w:bookmarkStart w:id="0" w:name="_Hlk74660388"/>
      <w:r w:rsidRPr="006D06AF">
        <w:rPr>
          <w:b/>
          <w:bCs/>
        </w:rPr>
        <w:t>02/21/2021</w:t>
      </w:r>
    </w:p>
    <w:p w14:paraId="5E674127" w14:textId="77777777" w:rsidR="009B3360" w:rsidRDefault="009B3360" w:rsidP="009B3360">
      <w:r>
        <w:t xml:space="preserve">1933-1937—utter changed by travels.  </w:t>
      </w:r>
    </w:p>
    <w:p w14:paraId="3A3B5A06" w14:textId="77777777" w:rsidR="009B3360" w:rsidRDefault="009B3360" w:rsidP="009B3360">
      <w:r>
        <w:t xml:space="preserve">Melancholy is exorcised, chaos chased away and well being, alacrity of spirit and a thoughtful calm take their place.  </w:t>
      </w:r>
    </w:p>
    <w:p w14:paraId="11F95E64" w14:textId="77777777" w:rsidR="009B3360" w:rsidRDefault="009B3360" w:rsidP="009B3360">
      <w:r>
        <w:t>“Pack up your troubles in your old kit bag”</w:t>
      </w:r>
    </w:p>
    <w:p w14:paraId="26A6DD60" w14:textId="77777777" w:rsidR="009B3360" w:rsidRDefault="009B3360" w:rsidP="009B3360">
      <w:r>
        <w:t>Taut triangle of a sail.</w:t>
      </w:r>
    </w:p>
    <w:p w14:paraId="6A876472" w14:textId="77777777" w:rsidR="009B3360" w:rsidRDefault="009B3360" w:rsidP="009B3360">
      <w:r>
        <w:t xml:space="preserve">The dart and arrows in the snow from flocks of bird scavaging for food. </w:t>
      </w:r>
    </w:p>
    <w:p w14:paraId="67254892" w14:textId="77777777" w:rsidR="009B3360" w:rsidRDefault="009B3360" w:rsidP="009B3360">
      <w:r>
        <w:t xml:space="preserve">Flood and fen, brackish.  </w:t>
      </w:r>
    </w:p>
    <w:p w14:paraId="1C5DFD1B" w14:textId="77777777" w:rsidR="009B3360" w:rsidRDefault="009B3360" w:rsidP="009B3360">
      <w:pPr>
        <w:rPr>
          <w:b/>
          <w:bCs/>
        </w:rPr>
      </w:pPr>
      <w:r>
        <w:rPr>
          <w:b/>
          <w:bCs/>
        </w:rPr>
        <w:t>02/25/2021</w:t>
      </w:r>
    </w:p>
    <w:p w14:paraId="5CC3B625" w14:textId="77777777" w:rsidR="009B3360" w:rsidRDefault="009B3360" w:rsidP="009B3360">
      <w:r>
        <w:t>Fragile lake—low flush rates, low nutrient load.</w:t>
      </w:r>
    </w:p>
    <w:p w14:paraId="5B2F9244" w14:textId="77777777" w:rsidR="009B3360" w:rsidRDefault="009B3360" w:rsidP="009B3360">
      <w:r>
        <w:t>Glimmer Lake</w:t>
      </w:r>
    </w:p>
    <w:p w14:paraId="4B0B18F6" w14:textId="77777777" w:rsidR="009B3360" w:rsidRDefault="009B3360" w:rsidP="009B3360">
      <w:r>
        <w:t>Big Bateau</w:t>
      </w:r>
    </w:p>
    <w:p w14:paraId="03C9828B" w14:textId="77777777" w:rsidR="009B3360" w:rsidRDefault="009B3360" w:rsidP="009B3360">
      <w:r>
        <w:t xml:space="preserve">Snap Jack Lake </w:t>
      </w:r>
    </w:p>
    <w:p w14:paraId="64A1B48F" w14:textId="77777777" w:rsidR="009B3360" w:rsidRDefault="009B3360" w:rsidP="009B3360">
      <w:r>
        <w:t xml:space="preserve">West Bear Lake </w:t>
      </w:r>
    </w:p>
    <w:p w14:paraId="2A98B648" w14:textId="77777777" w:rsidR="009B3360" w:rsidRDefault="009B3360" w:rsidP="009B3360">
      <w:r>
        <w:t xml:space="preserve">Loon Lake </w:t>
      </w:r>
    </w:p>
    <w:p w14:paraId="3F95A3F3" w14:textId="77777777" w:rsidR="009B3360" w:rsidRPr="006654DB" w:rsidRDefault="009B3360" w:rsidP="009B3360">
      <w:r>
        <w:t>Long Lake</w:t>
      </w:r>
    </w:p>
    <w:bookmarkEnd w:id="0"/>
    <w:p w14:paraId="6ABF792A" w14:textId="77777777" w:rsidR="009B3360" w:rsidRDefault="009B3360" w:rsidP="009B3360"/>
    <w:p w14:paraId="7275DB0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96"/>
    <w:rsid w:val="00606296"/>
    <w:rsid w:val="006377BA"/>
    <w:rsid w:val="009B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BA225-B371-4A66-B404-D0F16440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2022-03-19T05:26:00Z</dcterms:created>
  <dcterms:modified xsi:type="dcterms:W3CDTF">2022-03-19T05:26:00Z</dcterms:modified>
</cp:coreProperties>
</file>