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E597" w14:textId="77777777" w:rsidR="00152684" w:rsidRDefault="00152684" w:rsidP="00152684">
      <w:pPr>
        <w:pStyle w:val="Heading3"/>
        <w:rPr>
          <w:color w:val="000000"/>
        </w:rPr>
      </w:pPr>
    </w:p>
    <w:p w14:paraId="4DC09DE8" w14:textId="77777777" w:rsidR="00152684" w:rsidRPr="00A615D2" w:rsidRDefault="00983FBC" w:rsidP="00F15F66">
      <w:pPr>
        <w:pStyle w:val="Heading3"/>
        <w:jc w:val="center"/>
        <w:rPr>
          <w:b/>
        </w:rPr>
      </w:pPr>
      <w:hyperlink r:id="rId8" w:history="1">
        <w:r w:rsidR="0017256D">
          <w:rPr>
            <w:rStyle w:val="Hyperlink"/>
            <w:b/>
            <w:color w:val="auto"/>
            <w:u w:val="none"/>
          </w:rPr>
          <w:t>3413</w:t>
        </w:r>
        <w:r w:rsidR="00152684" w:rsidRPr="00A615D2">
          <w:rPr>
            <w:rStyle w:val="Hyperlink"/>
            <w:b/>
            <w:color w:val="auto"/>
            <w:u w:val="none"/>
          </w:rPr>
          <w:t xml:space="preserve">ICT Network Security  </w:t>
        </w:r>
      </w:hyperlink>
    </w:p>
    <w:p w14:paraId="7176B521" w14:textId="77777777" w:rsidR="00152684" w:rsidRPr="005D1ECC" w:rsidRDefault="00152684" w:rsidP="008319F4">
      <w:pPr>
        <w:pStyle w:val="Heading3"/>
        <w:jc w:val="center"/>
        <w:rPr>
          <w:b/>
          <w:color w:val="000000"/>
          <w:sz w:val="32"/>
          <w:szCs w:val="32"/>
        </w:rPr>
      </w:pPr>
      <w:r w:rsidRPr="005D1ECC">
        <w:rPr>
          <w:b/>
          <w:bCs/>
          <w:color w:val="000000"/>
          <w:sz w:val="32"/>
          <w:szCs w:val="32"/>
        </w:rPr>
        <w:t xml:space="preserve">Workshop </w:t>
      </w:r>
      <w:r w:rsidR="00F15F66">
        <w:rPr>
          <w:b/>
          <w:color w:val="000000"/>
          <w:sz w:val="32"/>
          <w:szCs w:val="32"/>
        </w:rPr>
        <w:t>– 7A</w:t>
      </w:r>
    </w:p>
    <w:tbl>
      <w:tblPr>
        <w:tblW w:w="4992" w:type="pct"/>
        <w:tblCellSpacing w:w="0" w:type="dxa"/>
        <w:tblCellMar>
          <w:left w:w="0" w:type="dxa"/>
          <w:right w:w="0" w:type="dxa"/>
        </w:tblCellMar>
        <w:tblLook w:val="0000" w:firstRow="0" w:lastRow="0" w:firstColumn="0" w:lastColumn="0" w:noHBand="0" w:noVBand="0"/>
      </w:tblPr>
      <w:tblGrid>
        <w:gridCol w:w="8306"/>
      </w:tblGrid>
      <w:tr w:rsidR="00152684" w14:paraId="23438799" w14:textId="77777777" w:rsidTr="00983FBC">
        <w:trPr>
          <w:tblCellSpacing w:w="0" w:type="dxa"/>
        </w:trPr>
        <w:tc>
          <w:tcPr>
            <w:tcW w:w="5000" w:type="pct"/>
            <w:shd w:val="clear" w:color="auto" w:fill="auto"/>
            <w:vAlign w:val="center"/>
          </w:tcPr>
          <w:p w14:paraId="720FA9BF" w14:textId="77777777" w:rsidR="00152684" w:rsidRPr="00A615D2" w:rsidRDefault="00152684" w:rsidP="008B51D8">
            <w:pPr>
              <w:pStyle w:val="NormalWeb"/>
              <w:rPr>
                <w:u w:val="single"/>
              </w:rPr>
            </w:pPr>
            <w:r w:rsidRPr="00A615D2">
              <w:rPr>
                <w:rFonts w:ascii="Times New Roman" w:hAnsi="Times New Roman" w:cs="Times New Roman"/>
                <w:b/>
                <w:sz w:val="30"/>
                <w:szCs w:val="30"/>
                <w:u w:val="single"/>
              </w:rPr>
              <w:t xml:space="preserve">Review Questions: </w:t>
            </w:r>
          </w:p>
          <w:p w14:paraId="5DF000D7" w14:textId="77777777" w:rsidR="00A010B1" w:rsidRDefault="00A010B1" w:rsidP="008B51D8">
            <w:pPr>
              <w:pStyle w:val="ListParagraph"/>
              <w:ind w:left="420"/>
              <w:jc w:val="both"/>
              <w:rPr>
                <w:bCs/>
              </w:rPr>
            </w:pPr>
          </w:p>
          <w:p w14:paraId="5B5D2D11" w14:textId="77777777" w:rsidR="00152684" w:rsidRDefault="00EC6DF1" w:rsidP="002A3884">
            <w:pPr>
              <w:pStyle w:val="ListParagraph"/>
              <w:numPr>
                <w:ilvl w:val="0"/>
                <w:numId w:val="18"/>
              </w:numPr>
              <w:jc w:val="both"/>
              <w:rPr>
                <w:bCs/>
              </w:rPr>
            </w:pPr>
            <w:r>
              <w:rPr>
                <w:bCs/>
              </w:rPr>
              <w:t>Explain the DAD triad and CIA triad for informatio</w:t>
            </w:r>
            <w:r w:rsidR="00F15F66">
              <w:rPr>
                <w:bCs/>
              </w:rPr>
              <w:t>n (systems</w:t>
            </w:r>
            <w:r w:rsidR="000036CB">
              <w:rPr>
                <w:bCs/>
              </w:rPr>
              <w:t>/ networks) security, and the relation between DAD triad and CIA triad.</w:t>
            </w:r>
          </w:p>
          <w:p w14:paraId="2096D3C6" w14:textId="77777777" w:rsidR="001B669D" w:rsidRPr="001B669D" w:rsidRDefault="001B669D" w:rsidP="002A3884">
            <w:pPr>
              <w:pStyle w:val="ListParagraph"/>
              <w:numPr>
                <w:ilvl w:val="0"/>
                <w:numId w:val="32"/>
              </w:numPr>
              <w:jc w:val="both"/>
              <w:rPr>
                <w:bCs/>
                <w:color w:val="4F81BD" w:themeColor="accent1"/>
              </w:rPr>
            </w:pPr>
            <w:r w:rsidRPr="001B669D">
              <w:rPr>
                <w:bCs/>
                <w:color w:val="4F81BD" w:themeColor="accent1"/>
              </w:rPr>
              <w:t>DAD</w:t>
            </w:r>
          </w:p>
          <w:p w14:paraId="55470A4D"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Disclosure:</w:t>
            </w:r>
            <w:r w:rsidRPr="001B669D">
              <w:rPr>
                <w:bCs/>
                <w:color w:val="4F81BD" w:themeColor="accent1"/>
                <w:lang w:val="en-US"/>
              </w:rPr>
              <w:t xml:space="preserve"> unauthorized individuals gain access to confidential information</w:t>
            </w:r>
          </w:p>
          <w:p w14:paraId="21630EBB"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Alteration</w:t>
            </w:r>
            <w:r w:rsidRPr="001B669D">
              <w:rPr>
                <w:bCs/>
                <w:color w:val="4F81BD" w:themeColor="accent1"/>
                <w:lang w:val="en-US"/>
              </w:rPr>
              <w:t xml:space="preserve">: data is modified through some unauthorized mechanism </w:t>
            </w:r>
          </w:p>
          <w:p w14:paraId="7038DED8"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Denial (or Destruction):</w:t>
            </w:r>
            <w:r w:rsidRPr="001B669D">
              <w:rPr>
                <w:bCs/>
                <w:color w:val="4F81BD" w:themeColor="accent1"/>
                <w:lang w:val="en-US"/>
              </w:rPr>
              <w:t xml:space="preserve"> authorized users cannot gain access to a system for legitimate purposes</w:t>
            </w:r>
          </w:p>
          <w:p w14:paraId="50C9E62D" w14:textId="77777777" w:rsidR="00983FBC" w:rsidRPr="002A3884" w:rsidRDefault="001B669D" w:rsidP="002A3884">
            <w:pPr>
              <w:pStyle w:val="ListParagraph"/>
              <w:numPr>
                <w:ilvl w:val="0"/>
                <w:numId w:val="32"/>
              </w:numPr>
              <w:jc w:val="both"/>
              <w:rPr>
                <w:bCs/>
                <w:color w:val="4F81BD" w:themeColor="accent1"/>
              </w:rPr>
            </w:pPr>
            <w:r w:rsidRPr="002A3884">
              <w:rPr>
                <w:bCs/>
                <w:color w:val="4F81BD" w:themeColor="accent1"/>
              </w:rPr>
              <w:t>CIA</w:t>
            </w:r>
          </w:p>
          <w:p w14:paraId="6C9020CA"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Confidentiality:</w:t>
            </w:r>
            <w:r w:rsidRPr="001B669D">
              <w:rPr>
                <w:bCs/>
                <w:color w:val="4F81BD" w:themeColor="accent1"/>
                <w:lang w:val="en-US"/>
              </w:rPr>
              <w:t xml:space="preserve"> confidential </w:t>
            </w:r>
            <w:r w:rsidR="002A3884" w:rsidRPr="001B669D">
              <w:rPr>
                <w:bCs/>
                <w:color w:val="4F81BD" w:themeColor="accent1"/>
                <w:lang w:val="en-US"/>
              </w:rPr>
              <w:t>information should</w:t>
            </w:r>
            <w:r w:rsidRPr="001B669D">
              <w:rPr>
                <w:bCs/>
                <w:color w:val="4F81BD" w:themeColor="accent1"/>
                <w:lang w:val="en-US"/>
              </w:rPr>
              <w:t xml:space="preserve"> not be accessible to unauthorized users</w:t>
            </w:r>
          </w:p>
          <w:p w14:paraId="7046DA6B"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Integrity:</w:t>
            </w:r>
            <w:r w:rsidRPr="001B669D">
              <w:rPr>
                <w:bCs/>
                <w:color w:val="4F81BD" w:themeColor="accent1"/>
                <w:lang w:val="en-US"/>
              </w:rPr>
              <w:t xml:space="preserve"> data may only be modified through an authorized mechanism</w:t>
            </w:r>
          </w:p>
          <w:p w14:paraId="69363095" w14:textId="77777777" w:rsidR="001B669D" w:rsidRPr="001B669D" w:rsidRDefault="001B669D" w:rsidP="002A3884">
            <w:pPr>
              <w:numPr>
                <w:ilvl w:val="1"/>
                <w:numId w:val="32"/>
              </w:numPr>
              <w:jc w:val="both"/>
              <w:rPr>
                <w:bCs/>
                <w:color w:val="4F81BD" w:themeColor="accent1"/>
                <w:lang w:val="en-US"/>
              </w:rPr>
            </w:pPr>
            <w:r w:rsidRPr="001B669D">
              <w:rPr>
                <w:b/>
                <w:bCs/>
                <w:color w:val="4F81BD" w:themeColor="accent1"/>
                <w:lang w:val="en-US"/>
              </w:rPr>
              <w:t>Availability:</w:t>
            </w:r>
            <w:r w:rsidRPr="001B669D">
              <w:rPr>
                <w:bCs/>
                <w:color w:val="4F81BD" w:themeColor="accent1"/>
                <w:lang w:val="en-US"/>
              </w:rPr>
              <w:t xml:space="preserve"> authorized users should be able to access data for legitimate purposes as necessary</w:t>
            </w:r>
          </w:p>
          <w:p w14:paraId="5EF2ABC1" w14:textId="77777777" w:rsidR="00617262" w:rsidRDefault="00617262" w:rsidP="00983FBC">
            <w:pPr>
              <w:jc w:val="both"/>
              <w:rPr>
                <w:bCs/>
                <w:color w:val="4F81BD" w:themeColor="accent1"/>
              </w:rPr>
            </w:pPr>
          </w:p>
          <w:p w14:paraId="1EB3ECF9" w14:textId="77777777" w:rsidR="001B669D" w:rsidRDefault="00617262" w:rsidP="00983FBC">
            <w:pPr>
              <w:jc w:val="both"/>
              <w:rPr>
                <w:bCs/>
                <w:color w:val="4F81BD" w:themeColor="accent1"/>
              </w:rPr>
            </w:pPr>
            <w:r>
              <w:rPr>
                <w:bCs/>
                <w:color w:val="4F81BD" w:themeColor="accent1"/>
              </w:rPr>
              <w:t>Essential they both stand for the same thing using different words.</w:t>
            </w:r>
          </w:p>
          <w:p w14:paraId="7796C879" w14:textId="77777777" w:rsidR="00617262" w:rsidRPr="00D21A41" w:rsidRDefault="00617262" w:rsidP="00983FBC">
            <w:pPr>
              <w:jc w:val="both"/>
              <w:rPr>
                <w:bCs/>
                <w:color w:val="4F81BD" w:themeColor="accent1"/>
              </w:rPr>
            </w:pPr>
          </w:p>
          <w:p w14:paraId="6E95B6C0" w14:textId="77777777" w:rsidR="00EC6DF1" w:rsidRDefault="00EC6DF1" w:rsidP="00EC6DF1">
            <w:pPr>
              <w:pStyle w:val="ListParagraph"/>
              <w:ind w:left="360"/>
              <w:jc w:val="both"/>
              <w:rPr>
                <w:bCs/>
              </w:rPr>
            </w:pPr>
          </w:p>
          <w:p w14:paraId="0090DA11" w14:textId="77777777" w:rsidR="00EC6DF1" w:rsidRDefault="00EC6DF1" w:rsidP="002A3884">
            <w:pPr>
              <w:pStyle w:val="ListParagraph"/>
              <w:numPr>
                <w:ilvl w:val="0"/>
                <w:numId w:val="18"/>
              </w:numPr>
              <w:jc w:val="both"/>
              <w:rPr>
                <w:bCs/>
              </w:rPr>
            </w:pPr>
            <w:r>
              <w:rPr>
                <w:bCs/>
              </w:rPr>
              <w:t xml:space="preserve">List and explain </w:t>
            </w:r>
            <w:r w:rsidR="005B05A8">
              <w:rPr>
                <w:bCs/>
              </w:rPr>
              <w:t>some of the challenges of implem</w:t>
            </w:r>
            <w:r>
              <w:rPr>
                <w:bCs/>
              </w:rPr>
              <w:t>enting security mechanisms to a computer network.</w:t>
            </w:r>
          </w:p>
          <w:p w14:paraId="500A6A75" w14:textId="77777777" w:rsidR="00983FBC" w:rsidRPr="00D21A41" w:rsidRDefault="00983FBC" w:rsidP="00983FBC">
            <w:pPr>
              <w:jc w:val="both"/>
              <w:rPr>
                <w:bCs/>
                <w:color w:val="4F81BD" w:themeColor="accent1"/>
              </w:rPr>
            </w:pPr>
          </w:p>
          <w:p w14:paraId="3AA2F1C2"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Not simple</w:t>
            </w:r>
          </w:p>
          <w:p w14:paraId="182169F5"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Must consider potential attacks</w:t>
            </w:r>
          </w:p>
          <w:p w14:paraId="54EAA49C"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Involve algorithms and secret information</w:t>
            </w:r>
          </w:p>
          <w:p w14:paraId="48B9CEE3"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Must decide where to deploy mechanisms</w:t>
            </w:r>
          </w:p>
          <w:p w14:paraId="1B42A89E"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Battle of wits between attacker / admin</w:t>
            </w:r>
          </w:p>
          <w:p w14:paraId="674B7A2E"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Not perceived on benefit until fails</w:t>
            </w:r>
          </w:p>
          <w:p w14:paraId="559B2D2C"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Requires regular monitoring</w:t>
            </w:r>
          </w:p>
          <w:p w14:paraId="3D20D17E" w14:textId="77777777" w:rsidR="00617262" w:rsidRPr="00D21A41" w:rsidRDefault="00617262" w:rsidP="002A3884">
            <w:pPr>
              <w:pStyle w:val="ListParagraph"/>
              <w:numPr>
                <w:ilvl w:val="0"/>
                <w:numId w:val="31"/>
              </w:numPr>
              <w:rPr>
                <w:bCs/>
                <w:color w:val="4F81BD" w:themeColor="accent1"/>
                <w:lang w:val="en-US"/>
              </w:rPr>
            </w:pPr>
            <w:r w:rsidRPr="00D21A41">
              <w:rPr>
                <w:bCs/>
                <w:color w:val="4F81BD" w:themeColor="accent1"/>
                <w:lang w:val="en-US"/>
              </w:rPr>
              <w:t>Regarded as impediment to using system</w:t>
            </w:r>
          </w:p>
          <w:p w14:paraId="2F11A6D1" w14:textId="77777777" w:rsidR="00EC6DF1" w:rsidRDefault="00EC6DF1" w:rsidP="00EC6DF1">
            <w:pPr>
              <w:pStyle w:val="ListParagraph"/>
              <w:rPr>
                <w:bCs/>
              </w:rPr>
            </w:pPr>
          </w:p>
          <w:p w14:paraId="533963CF" w14:textId="77777777" w:rsidR="000036CB" w:rsidRDefault="000036CB" w:rsidP="002A3884">
            <w:pPr>
              <w:pStyle w:val="ListParagraph"/>
              <w:numPr>
                <w:ilvl w:val="0"/>
                <w:numId w:val="18"/>
              </w:numPr>
              <w:jc w:val="both"/>
              <w:rPr>
                <w:bCs/>
              </w:rPr>
            </w:pPr>
            <w:r>
              <w:rPr>
                <w:bCs/>
              </w:rPr>
              <w:t>Describe the model for</w:t>
            </w:r>
            <w:r w:rsidR="005B05A8">
              <w:rPr>
                <w:bCs/>
              </w:rPr>
              <w:t xml:space="preserve"> network security. What are required</w:t>
            </w:r>
            <w:r>
              <w:rPr>
                <w:bCs/>
              </w:rPr>
              <w:t xml:space="preserve"> for using this model?</w:t>
            </w:r>
          </w:p>
          <w:p w14:paraId="5BB6EBC4"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have</w:t>
            </w:r>
            <w:proofErr w:type="gramEnd"/>
            <w:r w:rsidRPr="002A3884">
              <w:rPr>
                <w:bCs/>
                <w:color w:val="4F81BD" w:themeColor="accent1"/>
              </w:rPr>
              <w:t xml:space="preserve"> a suitable algorithm for the security transformation</w:t>
            </w:r>
          </w:p>
          <w:p w14:paraId="137FA9CE" w14:textId="77777777" w:rsidR="002A3884" w:rsidRPr="002A3884" w:rsidRDefault="002A3884" w:rsidP="002A3884">
            <w:pPr>
              <w:ind w:left="-360"/>
              <w:jc w:val="both"/>
              <w:rPr>
                <w:bCs/>
                <w:color w:val="4F81BD" w:themeColor="accent1"/>
                <w:lang w:val="en-US"/>
              </w:rPr>
            </w:pPr>
            <w:r w:rsidRPr="002A3884">
              <w:rPr>
                <w:bCs/>
                <w:color w:val="4F81BD" w:themeColor="accent1"/>
              </w:rPr>
              <w:t xml:space="preserve"> </w:t>
            </w:r>
          </w:p>
          <w:p w14:paraId="23A1F105"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generate</w:t>
            </w:r>
            <w:proofErr w:type="gramEnd"/>
            <w:r w:rsidRPr="002A3884">
              <w:rPr>
                <w:bCs/>
                <w:color w:val="4F81BD" w:themeColor="accent1"/>
              </w:rPr>
              <w:t xml:space="preserve"> secret information (keys) used by the algorithm</w:t>
            </w:r>
          </w:p>
          <w:p w14:paraId="16A8149A" w14:textId="77777777" w:rsidR="002A3884" w:rsidRPr="002A3884" w:rsidRDefault="002A3884" w:rsidP="002A3884">
            <w:pPr>
              <w:ind w:left="-360"/>
              <w:jc w:val="both"/>
              <w:rPr>
                <w:bCs/>
                <w:color w:val="4F81BD" w:themeColor="accent1"/>
                <w:lang w:val="en-US"/>
              </w:rPr>
            </w:pPr>
            <w:r w:rsidRPr="002A3884">
              <w:rPr>
                <w:bCs/>
                <w:color w:val="4F81BD" w:themeColor="accent1"/>
              </w:rPr>
              <w:t xml:space="preserve"> </w:t>
            </w:r>
          </w:p>
          <w:p w14:paraId="492B0BDF"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develop</w:t>
            </w:r>
            <w:proofErr w:type="gramEnd"/>
            <w:r w:rsidRPr="002A3884">
              <w:rPr>
                <w:bCs/>
                <w:color w:val="4F81BD" w:themeColor="accent1"/>
              </w:rPr>
              <w:t xml:space="preserve"> methods to distribute and share the secret information </w:t>
            </w:r>
          </w:p>
          <w:p w14:paraId="13733F22"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specify</w:t>
            </w:r>
            <w:proofErr w:type="gramEnd"/>
            <w:r w:rsidRPr="002A3884">
              <w:rPr>
                <w:bCs/>
                <w:color w:val="4F81BD" w:themeColor="accent1"/>
              </w:rPr>
              <w:t xml:space="preserve"> a protocol enabling the principals to use the transformation and </w:t>
            </w:r>
            <w:r w:rsidRPr="002A3884">
              <w:rPr>
                <w:bCs/>
                <w:color w:val="4F81BD" w:themeColor="accent1"/>
              </w:rPr>
              <w:lastRenderedPageBreak/>
              <w:t xml:space="preserve">secret information for a security service </w:t>
            </w:r>
          </w:p>
          <w:p w14:paraId="4749BC04" w14:textId="77777777" w:rsidR="00FE3970" w:rsidRPr="002A3884" w:rsidRDefault="002A3884" w:rsidP="002A3884">
            <w:pPr>
              <w:jc w:val="both"/>
              <w:rPr>
                <w:bCs/>
                <w:color w:val="4F81BD" w:themeColor="accent1"/>
              </w:rPr>
            </w:pPr>
            <w:r w:rsidRPr="002A3884">
              <w:rPr>
                <w:bCs/>
                <w:color w:val="4F81BD" w:themeColor="accent1"/>
                <w:lang w:val="en-US"/>
              </w:rPr>
              <w:drawing>
                <wp:inline distT="0" distB="0" distL="0" distR="0" wp14:anchorId="34105178" wp14:editId="71124534">
                  <wp:extent cx="5486400" cy="2879090"/>
                  <wp:effectExtent l="0" t="0" r="0" b="0"/>
                  <wp:docPr id="41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4"/>
                          <pic:cNvPicPr>
                            <a:picLocks noChangeAspect="1"/>
                          </pic:cNvPicPr>
                        </pic:nvPicPr>
                        <pic:blipFill>
                          <a:blip r:embed="rId9" cstate="print"/>
                          <a:srcRect/>
                          <a:stretch>
                            <a:fillRect/>
                          </a:stretch>
                        </pic:blipFill>
                        <pic:spPr bwMode="auto">
                          <a:xfrm>
                            <a:off x="0" y="0"/>
                            <a:ext cx="5486400" cy="2879090"/>
                          </a:xfrm>
                          <a:prstGeom prst="rect">
                            <a:avLst/>
                          </a:prstGeom>
                          <a:noFill/>
                          <a:ln w="9525">
                            <a:noFill/>
                            <a:miter lim="800000"/>
                            <a:headEnd/>
                            <a:tailEnd/>
                          </a:ln>
                        </pic:spPr>
                      </pic:pic>
                    </a:graphicData>
                  </a:graphic>
                </wp:inline>
              </w:drawing>
            </w:r>
          </w:p>
          <w:p w14:paraId="72BEB5EC" w14:textId="77777777" w:rsidR="000036CB" w:rsidRDefault="000036CB" w:rsidP="000036CB">
            <w:pPr>
              <w:pStyle w:val="ListParagraph"/>
              <w:rPr>
                <w:bCs/>
              </w:rPr>
            </w:pPr>
          </w:p>
          <w:p w14:paraId="19562216" w14:textId="77777777" w:rsidR="002A3884" w:rsidRDefault="000036CB" w:rsidP="002A3884">
            <w:pPr>
              <w:pStyle w:val="ListParagraph"/>
              <w:numPr>
                <w:ilvl w:val="0"/>
                <w:numId w:val="18"/>
              </w:numPr>
              <w:jc w:val="both"/>
              <w:rPr>
                <w:bCs/>
              </w:rPr>
            </w:pPr>
            <w:r>
              <w:rPr>
                <w:bCs/>
              </w:rPr>
              <w:t xml:space="preserve">Describe the model for network access security. What are </w:t>
            </w:r>
            <w:r w:rsidR="005B05A8">
              <w:rPr>
                <w:bCs/>
              </w:rPr>
              <w:t>required</w:t>
            </w:r>
            <w:r>
              <w:rPr>
                <w:bCs/>
              </w:rPr>
              <w:t xml:space="preserve"> for using this model?</w:t>
            </w:r>
          </w:p>
          <w:p w14:paraId="18666981"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select</w:t>
            </w:r>
            <w:proofErr w:type="gramEnd"/>
            <w:r w:rsidRPr="002A3884">
              <w:rPr>
                <w:bCs/>
                <w:color w:val="4F81BD" w:themeColor="accent1"/>
              </w:rPr>
              <w:t xml:space="preserve"> appropriate gatekeeper functions to identify users </w:t>
            </w:r>
          </w:p>
          <w:p w14:paraId="2BEA4697" w14:textId="77777777" w:rsidR="002A3884" w:rsidRPr="002A3884" w:rsidRDefault="002A3884" w:rsidP="002A3884">
            <w:pPr>
              <w:numPr>
                <w:ilvl w:val="1"/>
                <w:numId w:val="18"/>
              </w:numPr>
              <w:jc w:val="both"/>
              <w:rPr>
                <w:bCs/>
                <w:color w:val="4F81BD" w:themeColor="accent1"/>
              </w:rPr>
            </w:pPr>
            <w:proofErr w:type="gramStart"/>
            <w:r w:rsidRPr="002A3884">
              <w:rPr>
                <w:bCs/>
                <w:color w:val="4F81BD" w:themeColor="accent1"/>
              </w:rPr>
              <w:t>implement</w:t>
            </w:r>
            <w:proofErr w:type="gramEnd"/>
            <w:r w:rsidRPr="002A3884">
              <w:rPr>
                <w:bCs/>
                <w:color w:val="4F81BD" w:themeColor="accent1"/>
              </w:rPr>
              <w:t xml:space="preserve"> security controls to ensure only authorised users access designated information or resources </w:t>
            </w:r>
          </w:p>
          <w:p w14:paraId="55A2E8B2" w14:textId="77777777" w:rsidR="002A3884" w:rsidRPr="002A3884" w:rsidRDefault="00983FBC" w:rsidP="002A3884">
            <w:pPr>
              <w:jc w:val="both"/>
              <w:rPr>
                <w:bCs/>
              </w:rPr>
            </w:pPr>
            <w:r w:rsidRPr="002A3884">
              <w:rPr>
                <w:bCs/>
              </w:rPr>
              <w:br/>
            </w:r>
          </w:p>
          <w:p w14:paraId="65C5C655" w14:textId="77777777" w:rsidR="002A3884" w:rsidRPr="002A3884" w:rsidRDefault="002A3884" w:rsidP="002A3884">
            <w:pPr>
              <w:jc w:val="both"/>
              <w:rPr>
                <w:bCs/>
              </w:rPr>
            </w:pPr>
            <w:r w:rsidRPr="002A3884">
              <w:rPr>
                <w:bCs/>
                <w:lang w:val="en-US"/>
              </w:rPr>
              <w:drawing>
                <wp:inline distT="0" distB="0" distL="0" distR="0" wp14:anchorId="64F5C936" wp14:editId="4434F70E">
                  <wp:extent cx="5486400" cy="1868805"/>
                  <wp:effectExtent l="0" t="0" r="0" b="10795"/>
                  <wp:docPr id="44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5" name="Picture 4"/>
                          <pic:cNvPicPr>
                            <a:picLocks noChangeAspect="1"/>
                          </pic:cNvPicPr>
                        </pic:nvPicPr>
                        <pic:blipFill>
                          <a:blip r:embed="rId10" cstate="print"/>
                          <a:srcRect l="2013"/>
                          <a:stretch>
                            <a:fillRect/>
                          </a:stretch>
                        </pic:blipFill>
                        <pic:spPr bwMode="auto">
                          <a:xfrm>
                            <a:off x="0" y="0"/>
                            <a:ext cx="5486400" cy="1868805"/>
                          </a:xfrm>
                          <a:prstGeom prst="rect">
                            <a:avLst/>
                          </a:prstGeom>
                          <a:noFill/>
                          <a:ln w="9525">
                            <a:noFill/>
                            <a:miter lim="800000"/>
                            <a:headEnd/>
                            <a:tailEnd/>
                          </a:ln>
                        </pic:spPr>
                      </pic:pic>
                    </a:graphicData>
                  </a:graphic>
                </wp:inline>
              </w:drawing>
            </w:r>
          </w:p>
          <w:p w14:paraId="6F56AAA1" w14:textId="77777777" w:rsidR="000036CB" w:rsidRPr="002A3884" w:rsidRDefault="00983FBC" w:rsidP="002A3884">
            <w:pPr>
              <w:jc w:val="both"/>
              <w:rPr>
                <w:bCs/>
              </w:rPr>
            </w:pPr>
            <w:r w:rsidRPr="002A3884">
              <w:rPr>
                <w:bCs/>
              </w:rPr>
              <w:br/>
            </w:r>
          </w:p>
          <w:p w14:paraId="6ADCD713" w14:textId="77777777" w:rsidR="00DC497B" w:rsidRDefault="00DC497B" w:rsidP="00DC497B">
            <w:pPr>
              <w:pStyle w:val="ListParagraph"/>
              <w:rPr>
                <w:bCs/>
              </w:rPr>
            </w:pPr>
          </w:p>
          <w:p w14:paraId="3533E605" w14:textId="77777777" w:rsidR="00DC497B" w:rsidRDefault="00DC497B" w:rsidP="002A3884">
            <w:pPr>
              <w:pStyle w:val="ListParagraph"/>
              <w:numPr>
                <w:ilvl w:val="0"/>
                <w:numId w:val="18"/>
              </w:numPr>
              <w:jc w:val="both"/>
              <w:rPr>
                <w:bCs/>
              </w:rPr>
            </w:pPr>
            <w:r>
              <w:rPr>
                <w:bCs/>
              </w:rPr>
              <w:t>Name and explain six characteristics of a computer network.</w:t>
            </w:r>
            <w:r w:rsidR="00983FBC">
              <w:rPr>
                <w:bCs/>
              </w:rPr>
              <w:br/>
            </w:r>
            <w:r w:rsidR="00983FBC">
              <w:rPr>
                <w:bCs/>
              </w:rPr>
              <w:br/>
            </w:r>
          </w:p>
          <w:p w14:paraId="230C19DF"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 xml:space="preserve">Topology </w:t>
            </w:r>
          </w:p>
          <w:p w14:paraId="22494180"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Availability</w:t>
            </w:r>
          </w:p>
          <w:p w14:paraId="6F629BE5"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Speed or Bandwidth</w:t>
            </w:r>
          </w:p>
          <w:p w14:paraId="35039C93"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Reliability</w:t>
            </w:r>
          </w:p>
          <w:p w14:paraId="669A7AF5"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Security</w:t>
            </w:r>
          </w:p>
          <w:p w14:paraId="4F6BF4C0" w14:textId="77777777" w:rsidR="002A3884" w:rsidRPr="002366E7" w:rsidRDefault="002A3884" w:rsidP="002A3884">
            <w:pPr>
              <w:pStyle w:val="ListParagraph"/>
              <w:numPr>
                <w:ilvl w:val="0"/>
                <w:numId w:val="33"/>
              </w:numPr>
              <w:jc w:val="both"/>
              <w:rPr>
                <w:bCs/>
                <w:color w:val="4F81BD" w:themeColor="accent1"/>
                <w:lang w:val="en-US"/>
              </w:rPr>
            </w:pPr>
            <w:r w:rsidRPr="002366E7">
              <w:rPr>
                <w:bCs/>
                <w:color w:val="4F81BD" w:themeColor="accent1"/>
                <w:lang w:val="en-US"/>
              </w:rPr>
              <w:t>Scalability</w:t>
            </w:r>
          </w:p>
          <w:p w14:paraId="7B994B3A" w14:textId="77777777" w:rsidR="002A3884" w:rsidRPr="002A3884" w:rsidRDefault="002A3884" w:rsidP="002A3884">
            <w:pPr>
              <w:jc w:val="both"/>
              <w:rPr>
                <w:bCs/>
              </w:rPr>
            </w:pPr>
          </w:p>
          <w:p w14:paraId="42E7FC56" w14:textId="77777777" w:rsidR="009161D5" w:rsidRDefault="009161D5" w:rsidP="009161D5">
            <w:pPr>
              <w:pStyle w:val="ListParagraph"/>
              <w:rPr>
                <w:bCs/>
              </w:rPr>
            </w:pPr>
          </w:p>
          <w:p w14:paraId="58C84A47" w14:textId="77777777" w:rsidR="00DC497B" w:rsidRDefault="00DC497B" w:rsidP="00DC497B">
            <w:pPr>
              <w:pStyle w:val="ListParagraph"/>
              <w:rPr>
                <w:bCs/>
              </w:rPr>
            </w:pPr>
          </w:p>
          <w:p w14:paraId="16D67A3C" w14:textId="77777777" w:rsidR="00FB6772" w:rsidRDefault="00DC497B" w:rsidP="00FB6772">
            <w:pPr>
              <w:pStyle w:val="ListParagraph"/>
              <w:numPr>
                <w:ilvl w:val="0"/>
                <w:numId w:val="18"/>
              </w:numPr>
              <w:rPr>
                <w:bCs/>
              </w:rPr>
            </w:pPr>
            <w:r>
              <w:rPr>
                <w:bCs/>
              </w:rPr>
              <w:t xml:space="preserve">Explain the benefits of modelling a computer </w:t>
            </w:r>
            <w:r w:rsidR="00794368">
              <w:rPr>
                <w:bCs/>
              </w:rPr>
              <w:t>network by using a layered structure.</w:t>
            </w:r>
            <w:r w:rsidR="00983FBC">
              <w:rPr>
                <w:bCs/>
              </w:rPr>
              <w:br/>
            </w:r>
          </w:p>
          <w:p w14:paraId="3D1C0D9D"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Reduced complexity</w:t>
            </w:r>
          </w:p>
          <w:p w14:paraId="78431440"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Easier to develop</w:t>
            </w:r>
          </w:p>
          <w:p w14:paraId="406CE1BF"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Simple to learn</w:t>
            </w:r>
          </w:p>
          <w:p w14:paraId="2C1D3807"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Standard interfaces</w:t>
            </w:r>
          </w:p>
          <w:p w14:paraId="77FB1DA3"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Multi-vendor interoperability</w:t>
            </w:r>
          </w:p>
          <w:p w14:paraId="77ACDFC9" w14:textId="77777777" w:rsidR="00FB6772"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Facilitates modular engineering</w:t>
            </w:r>
          </w:p>
          <w:p w14:paraId="3E121FAD" w14:textId="77777777" w:rsidR="00794368" w:rsidRPr="002366E7" w:rsidRDefault="00FB6772" w:rsidP="00FB6772">
            <w:pPr>
              <w:pStyle w:val="ListParagraph"/>
              <w:numPr>
                <w:ilvl w:val="0"/>
                <w:numId w:val="34"/>
              </w:numPr>
              <w:rPr>
                <w:bCs/>
                <w:color w:val="4F81BD" w:themeColor="accent1"/>
                <w:lang w:val="en-US"/>
              </w:rPr>
            </w:pPr>
            <w:r w:rsidRPr="002366E7">
              <w:rPr>
                <w:bCs/>
                <w:color w:val="4F81BD" w:themeColor="accent1"/>
                <w:lang w:val="en-US"/>
              </w:rPr>
              <w:t>Accelerate evolution</w:t>
            </w:r>
            <w:r w:rsidR="00983FBC" w:rsidRPr="002366E7">
              <w:rPr>
                <w:bCs/>
                <w:color w:val="4F81BD" w:themeColor="accent1"/>
              </w:rPr>
              <w:br/>
            </w:r>
          </w:p>
          <w:p w14:paraId="5855FADA" w14:textId="77777777" w:rsidR="00794368" w:rsidRDefault="00794368" w:rsidP="00794368">
            <w:pPr>
              <w:pStyle w:val="ListParagraph"/>
              <w:rPr>
                <w:bCs/>
              </w:rPr>
            </w:pPr>
          </w:p>
          <w:p w14:paraId="75855037" w14:textId="77777777" w:rsidR="00794368" w:rsidRDefault="00794368" w:rsidP="002A3884">
            <w:pPr>
              <w:pStyle w:val="ListParagraph"/>
              <w:numPr>
                <w:ilvl w:val="0"/>
                <w:numId w:val="18"/>
              </w:numPr>
              <w:jc w:val="both"/>
              <w:rPr>
                <w:bCs/>
              </w:rPr>
            </w:pPr>
            <w:r>
              <w:rPr>
                <w:bCs/>
              </w:rPr>
              <w:t>Explain the seven layers of the OSI reference model for computer networks.</w:t>
            </w:r>
            <w:r w:rsidR="00983FBC">
              <w:rPr>
                <w:bCs/>
              </w:rPr>
              <w:br/>
            </w:r>
            <w:r w:rsidR="00983FBC">
              <w:rPr>
                <w:bCs/>
              </w:rPr>
              <w:br/>
            </w:r>
            <w:r w:rsidR="00FB6772" w:rsidRPr="00FB6772">
              <w:rPr>
                <w:bCs/>
                <w:lang w:val="en-US"/>
              </w:rPr>
              <w:drawing>
                <wp:inline distT="0" distB="0" distL="0" distR="0" wp14:anchorId="3EF6B724" wp14:editId="19DCBEDD">
                  <wp:extent cx="5486400" cy="3644900"/>
                  <wp:effectExtent l="0" t="0" r="0" b="12700"/>
                  <wp:docPr id="110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5" name="Picture 2"/>
                          <pic:cNvPicPr>
                            <a:picLocks noChangeAspect="1" noChangeArrowheads="1"/>
                          </pic:cNvPicPr>
                        </pic:nvPicPr>
                        <pic:blipFill>
                          <a:blip r:embed="rId11" cstate="print"/>
                          <a:srcRect/>
                          <a:stretch>
                            <a:fillRect/>
                          </a:stretch>
                        </pic:blipFill>
                        <pic:spPr bwMode="auto">
                          <a:xfrm>
                            <a:off x="0" y="0"/>
                            <a:ext cx="5486400" cy="3644900"/>
                          </a:xfrm>
                          <a:prstGeom prst="rect">
                            <a:avLst/>
                          </a:prstGeom>
                          <a:noFill/>
                          <a:ln w="9525">
                            <a:noFill/>
                            <a:miter lim="800000"/>
                            <a:headEnd/>
                            <a:tailEnd/>
                          </a:ln>
                        </pic:spPr>
                      </pic:pic>
                    </a:graphicData>
                  </a:graphic>
                </wp:inline>
              </w:drawing>
            </w:r>
          </w:p>
          <w:p w14:paraId="166331B7" w14:textId="77777777" w:rsidR="00794368" w:rsidRDefault="00794368" w:rsidP="00794368">
            <w:pPr>
              <w:pStyle w:val="ListParagraph"/>
              <w:rPr>
                <w:bCs/>
              </w:rPr>
            </w:pPr>
          </w:p>
          <w:p w14:paraId="7676E3F6" w14:textId="77777777" w:rsidR="004128FC" w:rsidRDefault="00794368" w:rsidP="002A3884">
            <w:pPr>
              <w:pStyle w:val="ListParagraph"/>
              <w:numPr>
                <w:ilvl w:val="0"/>
                <w:numId w:val="18"/>
              </w:numPr>
              <w:jc w:val="both"/>
              <w:rPr>
                <w:bCs/>
              </w:rPr>
            </w:pPr>
            <w:r>
              <w:rPr>
                <w:bCs/>
              </w:rPr>
              <w:t xml:space="preserve">Briefly explain the procedure of </w:t>
            </w:r>
            <w:proofErr w:type="gramStart"/>
            <w:r>
              <w:rPr>
                <w:bCs/>
              </w:rPr>
              <w:t>internet</w:t>
            </w:r>
            <w:proofErr w:type="gramEnd"/>
            <w:r>
              <w:rPr>
                <w:bCs/>
              </w:rPr>
              <w:t xml:space="preserve"> packet encapsulation in TCP/IP.</w:t>
            </w:r>
            <w:r w:rsidR="00983FBC">
              <w:rPr>
                <w:bCs/>
              </w:rPr>
              <w:br/>
            </w:r>
          </w:p>
          <w:p w14:paraId="08EED783" w14:textId="16CD4934" w:rsidR="00794368" w:rsidRPr="00CC147B" w:rsidRDefault="002366E7" w:rsidP="002366E7">
            <w:pPr>
              <w:rPr>
                <w:bCs/>
                <w:color w:val="4F81BD" w:themeColor="accent1"/>
              </w:rPr>
            </w:pPr>
            <w:r w:rsidRPr="00CC147B">
              <w:rPr>
                <w:bCs/>
                <w:color w:val="4F81BD" w:themeColor="accent1"/>
              </w:rPr>
              <w:t>Each layer warps around the other layer. For example the Application layer is wrapped with the presentation header. The presentation header is wrapped with the session header, etc.</w:t>
            </w:r>
            <w:r w:rsidR="00F16F32">
              <w:rPr>
                <w:bCs/>
                <w:color w:val="4F81BD" w:themeColor="accent1"/>
              </w:rPr>
              <w:t xml:space="preserve"> Transport layer is added on top of the Network later so the packet would look like this:</w:t>
            </w:r>
            <w:r w:rsidR="00F16F32">
              <w:rPr>
                <w:bCs/>
                <w:color w:val="4F81BD" w:themeColor="accent1"/>
              </w:rPr>
              <w:br/>
            </w:r>
            <w:proofErr w:type="gramStart"/>
            <w:r w:rsidR="00F16F32">
              <w:rPr>
                <w:bCs/>
                <w:color w:val="4F81BD" w:themeColor="accent1"/>
              </w:rPr>
              <w:t>[ IP</w:t>
            </w:r>
            <w:proofErr w:type="gramEnd"/>
            <w:r w:rsidR="00F16F32">
              <w:rPr>
                <w:bCs/>
                <w:color w:val="4F81BD" w:themeColor="accent1"/>
              </w:rPr>
              <w:t xml:space="preserve"> HEADER  |  TCP / UDP HEADER | UPPER LAYER HEADER | APPLICATION LAYER DATA]</w:t>
            </w:r>
            <w:r w:rsidR="00983FBC" w:rsidRPr="00CC147B">
              <w:rPr>
                <w:bCs/>
                <w:color w:val="4F81BD" w:themeColor="accent1"/>
              </w:rPr>
              <w:br/>
            </w:r>
          </w:p>
          <w:p w14:paraId="4DCE6BCB" w14:textId="77777777" w:rsidR="00794368" w:rsidRDefault="00794368" w:rsidP="00794368">
            <w:pPr>
              <w:pStyle w:val="ListParagraph"/>
              <w:rPr>
                <w:bCs/>
              </w:rPr>
            </w:pPr>
          </w:p>
          <w:p w14:paraId="030A3539" w14:textId="77777777" w:rsidR="00794368" w:rsidRDefault="00794368" w:rsidP="002A3884">
            <w:pPr>
              <w:pStyle w:val="ListParagraph"/>
              <w:numPr>
                <w:ilvl w:val="0"/>
                <w:numId w:val="18"/>
              </w:numPr>
              <w:jc w:val="both"/>
              <w:rPr>
                <w:bCs/>
              </w:rPr>
            </w:pPr>
            <w:r>
              <w:rPr>
                <w:bCs/>
              </w:rPr>
              <w:t xml:space="preserve">What is a protocol for data communications? Explain the following two types of </w:t>
            </w:r>
            <w:r>
              <w:rPr>
                <w:bCs/>
              </w:rPr>
              <w:lastRenderedPageBreak/>
              <w:t>protocols: connectionless protocol and connection-oriented protocol. Give an example for each type.</w:t>
            </w:r>
            <w:r w:rsidR="00983FBC">
              <w:rPr>
                <w:bCs/>
              </w:rPr>
              <w:br/>
            </w:r>
            <w:r w:rsidR="00983FBC">
              <w:rPr>
                <w:bCs/>
              </w:rPr>
              <w:br/>
            </w:r>
          </w:p>
          <w:p w14:paraId="39A88374" w14:textId="77777777" w:rsidR="004128FC" w:rsidRPr="004128FC" w:rsidRDefault="004128FC" w:rsidP="004128FC">
            <w:pPr>
              <w:pStyle w:val="ListParagraph"/>
              <w:jc w:val="both"/>
              <w:rPr>
                <w:bCs/>
                <w:color w:val="4F81BD" w:themeColor="accent1"/>
                <w:lang w:val="en-US"/>
              </w:rPr>
            </w:pPr>
            <w:r w:rsidRPr="004128FC">
              <w:rPr>
                <w:bCs/>
                <w:color w:val="4F81BD" w:themeColor="accent1"/>
                <w:lang w:val="en-US"/>
              </w:rPr>
              <w:t>Protocols are broadly classified as connectionless and connection oriented</w:t>
            </w:r>
          </w:p>
          <w:p w14:paraId="10C7D861" w14:textId="77777777" w:rsidR="004128FC" w:rsidRPr="004128FC" w:rsidRDefault="004128FC" w:rsidP="004128FC">
            <w:pPr>
              <w:pStyle w:val="ListParagraph"/>
              <w:numPr>
                <w:ilvl w:val="0"/>
                <w:numId w:val="35"/>
              </w:numPr>
              <w:jc w:val="both"/>
              <w:rPr>
                <w:bCs/>
                <w:color w:val="4F81BD" w:themeColor="accent1"/>
                <w:lang w:val="en-US"/>
              </w:rPr>
            </w:pPr>
            <w:r w:rsidRPr="004128FC">
              <w:rPr>
                <w:b/>
                <w:bCs/>
                <w:color w:val="4F81BD" w:themeColor="accent1"/>
                <w:lang w:val="en-US"/>
              </w:rPr>
              <w:t>Connectionless protocol</w:t>
            </w:r>
            <w:r w:rsidRPr="004128FC">
              <w:rPr>
                <w:bCs/>
                <w:color w:val="4F81BD" w:themeColor="accent1"/>
                <w:lang w:val="en-US"/>
              </w:rPr>
              <w:t xml:space="preserve"> </w:t>
            </w:r>
          </w:p>
          <w:p w14:paraId="5DC4C68C"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Sends data out as soon as there is enough data to be transmitted</w:t>
            </w:r>
          </w:p>
          <w:p w14:paraId="6101C35F"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E.g., user datagram protocol (UDP)</w:t>
            </w:r>
          </w:p>
          <w:p w14:paraId="1BB0FD8A" w14:textId="77777777" w:rsidR="004128FC" w:rsidRPr="004128FC" w:rsidRDefault="004128FC" w:rsidP="004128FC">
            <w:pPr>
              <w:pStyle w:val="ListParagraph"/>
              <w:numPr>
                <w:ilvl w:val="0"/>
                <w:numId w:val="35"/>
              </w:numPr>
              <w:jc w:val="both"/>
              <w:rPr>
                <w:bCs/>
                <w:color w:val="4F81BD" w:themeColor="accent1"/>
                <w:lang w:val="en-US"/>
              </w:rPr>
            </w:pPr>
            <w:r w:rsidRPr="004128FC">
              <w:rPr>
                <w:b/>
                <w:bCs/>
                <w:color w:val="4F81BD" w:themeColor="accent1"/>
                <w:lang w:val="en-US"/>
              </w:rPr>
              <w:t>Connection-oriented protocol</w:t>
            </w:r>
          </w:p>
          <w:p w14:paraId="6FFB4B6E"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Provides a reliable connection stream between two nodes</w:t>
            </w:r>
          </w:p>
          <w:p w14:paraId="1689B2ED"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Consists of set up, transmission, and tear down phases</w:t>
            </w:r>
          </w:p>
          <w:p w14:paraId="3BA1DA3B"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Creates virtual circuit-switched network</w:t>
            </w:r>
          </w:p>
          <w:p w14:paraId="4B3DE2BF" w14:textId="77777777" w:rsidR="004128FC" w:rsidRPr="004128FC" w:rsidRDefault="004128FC" w:rsidP="004128FC">
            <w:pPr>
              <w:pStyle w:val="ListParagraph"/>
              <w:numPr>
                <w:ilvl w:val="0"/>
                <w:numId w:val="35"/>
              </w:numPr>
              <w:jc w:val="both"/>
              <w:rPr>
                <w:bCs/>
                <w:color w:val="4F81BD" w:themeColor="accent1"/>
                <w:lang w:val="en-US"/>
              </w:rPr>
            </w:pPr>
            <w:r w:rsidRPr="004128FC">
              <w:rPr>
                <w:bCs/>
                <w:color w:val="4F81BD" w:themeColor="accent1"/>
                <w:lang w:val="en-US"/>
              </w:rPr>
              <w:t>E.g., transmission control protocol (TCP)</w:t>
            </w:r>
          </w:p>
          <w:p w14:paraId="2030A702" w14:textId="77777777" w:rsidR="004128FC" w:rsidRPr="004128FC" w:rsidRDefault="004128FC" w:rsidP="004128FC">
            <w:pPr>
              <w:jc w:val="both"/>
              <w:rPr>
                <w:bCs/>
                <w:color w:val="4F81BD" w:themeColor="accent1"/>
              </w:rPr>
            </w:pPr>
          </w:p>
          <w:p w14:paraId="0583C79B" w14:textId="77777777" w:rsidR="00794368" w:rsidRDefault="00794368" w:rsidP="00794368">
            <w:pPr>
              <w:pStyle w:val="ListParagraph"/>
              <w:rPr>
                <w:bCs/>
              </w:rPr>
            </w:pPr>
          </w:p>
          <w:p w14:paraId="2B8D2A8D" w14:textId="77777777" w:rsidR="00794368" w:rsidRDefault="00794368" w:rsidP="002A3884">
            <w:pPr>
              <w:pStyle w:val="ListParagraph"/>
              <w:numPr>
                <w:ilvl w:val="0"/>
                <w:numId w:val="18"/>
              </w:numPr>
              <w:jc w:val="both"/>
              <w:rPr>
                <w:bCs/>
              </w:rPr>
            </w:pPr>
            <w:r>
              <w:rPr>
                <w:bCs/>
              </w:rPr>
              <w:t xml:space="preserve">List </w:t>
            </w:r>
            <w:r w:rsidR="00EC4956">
              <w:rPr>
                <w:bCs/>
              </w:rPr>
              <w:t xml:space="preserve">and explain </w:t>
            </w:r>
            <w:r>
              <w:rPr>
                <w:bCs/>
              </w:rPr>
              <w:t>the two versions of the Internet Protocol (IP), which are both used currently. Explain the security mechanism</w:t>
            </w:r>
            <w:r w:rsidR="00EC4956">
              <w:rPr>
                <w:bCs/>
              </w:rPr>
              <w:t>s</w:t>
            </w:r>
            <w:r>
              <w:rPr>
                <w:bCs/>
              </w:rPr>
              <w:t xml:space="preserve"> in IP.</w:t>
            </w:r>
          </w:p>
          <w:p w14:paraId="61A62143" w14:textId="77777777" w:rsidR="004128FC" w:rsidRDefault="004128FC" w:rsidP="002563C3">
            <w:pPr>
              <w:rPr>
                <w:rFonts w:eastAsia="Batang"/>
                <w:bCs/>
                <w:lang w:eastAsia="ko-KR"/>
              </w:rPr>
            </w:pPr>
          </w:p>
          <w:p w14:paraId="3D56F077" w14:textId="1414A094" w:rsidR="002563C3" w:rsidRPr="00655183" w:rsidRDefault="002563C3" w:rsidP="002563C3">
            <w:pPr>
              <w:rPr>
                <w:rFonts w:eastAsia="Batang"/>
                <w:bCs/>
                <w:color w:val="4F81BD" w:themeColor="accent1"/>
                <w:lang w:eastAsia="ko-KR"/>
              </w:rPr>
            </w:pPr>
            <w:r w:rsidRPr="00655183">
              <w:rPr>
                <w:rFonts w:eastAsia="Batang"/>
                <w:bCs/>
                <w:color w:val="4F81BD" w:themeColor="accent1"/>
                <w:lang w:eastAsia="ko-KR"/>
              </w:rPr>
              <w:t>IPV4:</w:t>
            </w:r>
            <w:r w:rsidR="00655183" w:rsidRPr="00655183">
              <w:rPr>
                <w:color w:val="4F81BD" w:themeColor="accent1"/>
              </w:rPr>
              <w:t xml:space="preserve"> </w:t>
            </w:r>
            <w:r w:rsidR="00655183" w:rsidRPr="00655183">
              <w:rPr>
                <w:rFonts w:eastAsia="Batang"/>
                <w:bCs/>
                <w:color w:val="4F81BD" w:themeColor="accent1"/>
                <w:lang w:eastAsia="ko-KR"/>
              </w:rPr>
              <w:t>IPv4 is a connectionless protocol for use on packet-</w:t>
            </w:r>
            <w:bookmarkStart w:id="0" w:name="_GoBack"/>
            <w:bookmarkEnd w:id="0"/>
            <w:r w:rsidR="00655183" w:rsidRPr="00655183">
              <w:rPr>
                <w:rFonts w:eastAsia="Batang"/>
                <w:bCs/>
                <w:color w:val="4F81BD" w:themeColor="accent1"/>
                <w:lang w:eastAsia="ko-KR"/>
              </w:rPr>
              <w:t xml:space="preserve">switched networks. It operates on a best effort delivery model, in that it does not guarantee delivery, nor does it assure proper sequencing or avoidance of duplicate delivery. These aspects, including data integrity, are addressed by an upper layer transport protocol, such as the Transmission Control Protocol (TCP). </w:t>
            </w:r>
            <w:r w:rsidR="00655183" w:rsidRPr="00655183">
              <w:rPr>
                <w:rFonts w:eastAsia="Batang"/>
                <w:bCs/>
                <w:color w:val="4F81BD" w:themeColor="accent1"/>
                <w:lang w:eastAsia="ko-KR"/>
              </w:rPr>
              <w:br/>
            </w:r>
          </w:p>
          <w:p w14:paraId="4B53D900" w14:textId="6302F865" w:rsidR="002563C3" w:rsidRPr="00655183" w:rsidRDefault="002563C3" w:rsidP="002563C3">
            <w:pPr>
              <w:rPr>
                <w:rFonts w:eastAsia="Batang"/>
                <w:bCs/>
                <w:color w:val="4F81BD" w:themeColor="accent1"/>
                <w:lang w:eastAsia="ko-KR"/>
              </w:rPr>
            </w:pPr>
            <w:r w:rsidRPr="00655183">
              <w:rPr>
                <w:rFonts w:eastAsia="Batang"/>
                <w:bCs/>
                <w:color w:val="4F81BD" w:themeColor="accent1"/>
                <w:lang w:eastAsia="ko-KR"/>
              </w:rPr>
              <w:t>IPV</w:t>
            </w:r>
            <w:r w:rsidR="002366E7" w:rsidRPr="00655183">
              <w:rPr>
                <w:rFonts w:eastAsia="Batang"/>
                <w:bCs/>
                <w:color w:val="4F81BD" w:themeColor="accent1"/>
                <w:lang w:eastAsia="ko-KR"/>
              </w:rPr>
              <w:t>6</w:t>
            </w:r>
            <w:r w:rsidRPr="00655183">
              <w:rPr>
                <w:rFonts w:eastAsia="Batang"/>
                <w:bCs/>
                <w:color w:val="4F81BD" w:themeColor="accent1"/>
                <w:lang w:eastAsia="ko-KR"/>
              </w:rPr>
              <w:t>:</w:t>
            </w:r>
            <w:r w:rsidR="00655183" w:rsidRPr="00655183">
              <w:rPr>
                <w:rFonts w:eastAsia="Batang"/>
                <w:bCs/>
                <w:color w:val="4F81BD" w:themeColor="accent1"/>
                <w:lang w:eastAsia="ko-KR"/>
              </w:rPr>
              <w:t xml:space="preserve"> is the latest version of the Internet Protocol (IP), the communications protocol that provides an identification and location system for computers on networks and routes traffic across the Internet. IPv6 was developed by the Internet Engineering Task Force (IETF) to deal with the long-anticipated problem of IPv4 address exhaustion.</w:t>
            </w:r>
          </w:p>
          <w:p w14:paraId="76610CA1" w14:textId="77777777" w:rsidR="00655183" w:rsidRPr="00655183" w:rsidRDefault="00655183" w:rsidP="002563C3">
            <w:pPr>
              <w:rPr>
                <w:rFonts w:eastAsia="Batang"/>
                <w:bCs/>
                <w:color w:val="4F81BD" w:themeColor="accent1"/>
                <w:lang w:eastAsia="ko-KR"/>
              </w:rPr>
            </w:pPr>
          </w:p>
          <w:p w14:paraId="042E658B" w14:textId="02FA2C17" w:rsidR="00655183" w:rsidRPr="00655183" w:rsidRDefault="00655183" w:rsidP="002563C3">
            <w:pPr>
              <w:rPr>
                <w:rFonts w:eastAsia="Batang"/>
                <w:bCs/>
                <w:color w:val="4F81BD" w:themeColor="accent1"/>
                <w:lang w:eastAsia="ko-KR"/>
              </w:rPr>
            </w:pPr>
            <w:r w:rsidRPr="00655183">
              <w:rPr>
                <w:rFonts w:eastAsia="Batang"/>
                <w:bCs/>
                <w:color w:val="4F81BD" w:themeColor="accent1"/>
                <w:lang w:eastAsia="ko-KR"/>
              </w:rPr>
              <w:t>Both may implement IPSec.</w:t>
            </w:r>
          </w:p>
          <w:p w14:paraId="6AB8B1AF" w14:textId="77777777" w:rsidR="004128FC" w:rsidRDefault="004128FC" w:rsidP="00794368">
            <w:pPr>
              <w:pStyle w:val="ListParagraph"/>
              <w:rPr>
                <w:bCs/>
              </w:rPr>
            </w:pPr>
          </w:p>
          <w:p w14:paraId="4A857ADD" w14:textId="77777777" w:rsidR="00794368" w:rsidRDefault="008319F4" w:rsidP="002A3884">
            <w:pPr>
              <w:pStyle w:val="ListParagraph"/>
              <w:numPr>
                <w:ilvl w:val="0"/>
                <w:numId w:val="18"/>
              </w:numPr>
              <w:jc w:val="both"/>
              <w:rPr>
                <w:bCs/>
              </w:rPr>
            </w:pPr>
            <w:r>
              <w:rPr>
                <w:bCs/>
              </w:rPr>
              <w:t xml:space="preserve">What is ICMP? </w:t>
            </w:r>
          </w:p>
          <w:p w14:paraId="7DC74686" w14:textId="77777777" w:rsidR="002563C3" w:rsidRDefault="002563C3" w:rsidP="002563C3">
            <w:pPr>
              <w:jc w:val="both"/>
              <w:rPr>
                <w:bCs/>
              </w:rPr>
            </w:pPr>
          </w:p>
          <w:p w14:paraId="60E98581" w14:textId="77777777" w:rsidR="002563C3" w:rsidRPr="002563C3" w:rsidRDefault="002563C3" w:rsidP="002563C3">
            <w:pPr>
              <w:numPr>
                <w:ilvl w:val="0"/>
                <w:numId w:val="37"/>
              </w:numPr>
              <w:jc w:val="both"/>
              <w:rPr>
                <w:bCs/>
                <w:color w:val="4F81BD" w:themeColor="accent1"/>
                <w:lang w:val="en-US"/>
              </w:rPr>
            </w:pPr>
            <w:r w:rsidRPr="002563C3">
              <w:rPr>
                <w:bCs/>
                <w:color w:val="4F81BD" w:themeColor="accent1"/>
                <w:lang w:val="en-US"/>
              </w:rPr>
              <w:t>One of the core protocols of TCP/IP</w:t>
            </w:r>
          </w:p>
          <w:p w14:paraId="79B38565" w14:textId="77777777" w:rsidR="002563C3" w:rsidRPr="002563C3" w:rsidRDefault="002563C3" w:rsidP="002563C3">
            <w:pPr>
              <w:numPr>
                <w:ilvl w:val="0"/>
                <w:numId w:val="37"/>
              </w:numPr>
              <w:jc w:val="both"/>
              <w:rPr>
                <w:bCs/>
                <w:color w:val="4F81BD" w:themeColor="accent1"/>
                <w:lang w:val="en-US"/>
              </w:rPr>
            </w:pPr>
            <w:r w:rsidRPr="002563C3">
              <w:rPr>
                <w:bCs/>
                <w:color w:val="4F81BD" w:themeColor="accent1"/>
                <w:lang w:val="en-US"/>
              </w:rPr>
              <w:t xml:space="preserve">It is used by devices  </w:t>
            </w:r>
          </w:p>
          <w:p w14:paraId="7711643B" w14:textId="77777777" w:rsidR="002563C3" w:rsidRPr="002563C3" w:rsidRDefault="002563C3" w:rsidP="002563C3">
            <w:pPr>
              <w:numPr>
                <w:ilvl w:val="1"/>
                <w:numId w:val="37"/>
              </w:numPr>
              <w:jc w:val="both"/>
              <w:rPr>
                <w:bCs/>
                <w:color w:val="4F81BD" w:themeColor="accent1"/>
                <w:lang w:val="en-US"/>
              </w:rPr>
            </w:pPr>
            <w:proofErr w:type="gramStart"/>
            <w:r w:rsidRPr="002563C3">
              <w:rPr>
                <w:bCs/>
                <w:color w:val="4F81BD" w:themeColor="accent1"/>
                <w:lang w:val="en-US"/>
              </w:rPr>
              <w:t>to</w:t>
            </w:r>
            <w:proofErr w:type="gramEnd"/>
            <w:r w:rsidRPr="002563C3">
              <w:rPr>
                <w:bCs/>
                <w:color w:val="4F81BD" w:themeColor="accent1"/>
                <w:lang w:val="en-US"/>
              </w:rPr>
              <w:t xml:space="preserve"> send error messages indicating, for example, that a requested service is not available </w:t>
            </w:r>
          </w:p>
          <w:p w14:paraId="713F250A" w14:textId="77777777" w:rsidR="002563C3" w:rsidRPr="002563C3" w:rsidRDefault="002563C3" w:rsidP="002563C3">
            <w:pPr>
              <w:numPr>
                <w:ilvl w:val="1"/>
                <w:numId w:val="37"/>
              </w:numPr>
              <w:jc w:val="both"/>
              <w:rPr>
                <w:bCs/>
                <w:color w:val="4F81BD" w:themeColor="accent1"/>
                <w:lang w:val="en-US"/>
              </w:rPr>
            </w:pPr>
            <w:proofErr w:type="gramStart"/>
            <w:r w:rsidRPr="002563C3">
              <w:rPr>
                <w:bCs/>
                <w:color w:val="4F81BD" w:themeColor="accent1"/>
                <w:lang w:val="en-US"/>
              </w:rPr>
              <w:t>or</w:t>
            </w:r>
            <w:proofErr w:type="gramEnd"/>
            <w:r w:rsidRPr="002563C3">
              <w:rPr>
                <w:bCs/>
                <w:color w:val="4F81BD" w:themeColor="accent1"/>
                <w:lang w:val="en-US"/>
              </w:rPr>
              <w:t xml:space="preserve"> that a host or router could not be reached</w:t>
            </w:r>
          </w:p>
          <w:p w14:paraId="1E7CE958" w14:textId="77777777" w:rsidR="002563C3" w:rsidRPr="002563C3" w:rsidRDefault="002563C3" w:rsidP="002563C3">
            <w:pPr>
              <w:numPr>
                <w:ilvl w:val="1"/>
                <w:numId w:val="37"/>
              </w:numPr>
              <w:jc w:val="both"/>
              <w:rPr>
                <w:bCs/>
                <w:color w:val="4F81BD" w:themeColor="accent1"/>
                <w:lang w:val="en-US"/>
              </w:rPr>
            </w:pPr>
            <w:r w:rsidRPr="002563C3">
              <w:rPr>
                <w:bCs/>
                <w:color w:val="4F81BD" w:themeColor="accent1"/>
                <w:lang w:val="en-US"/>
              </w:rPr>
              <w:t>It is also used to relay query messages</w:t>
            </w:r>
          </w:p>
          <w:p w14:paraId="3910A06C" w14:textId="77777777" w:rsidR="002563C3" w:rsidRPr="002563C3" w:rsidRDefault="002563C3" w:rsidP="002563C3">
            <w:pPr>
              <w:numPr>
                <w:ilvl w:val="0"/>
                <w:numId w:val="37"/>
              </w:numPr>
              <w:jc w:val="both"/>
              <w:rPr>
                <w:bCs/>
                <w:color w:val="4F81BD" w:themeColor="accent1"/>
                <w:lang w:val="en-US"/>
              </w:rPr>
            </w:pPr>
            <w:r w:rsidRPr="002563C3">
              <w:rPr>
                <w:bCs/>
                <w:color w:val="4F81BD" w:themeColor="accent1"/>
                <w:lang w:val="en-US"/>
              </w:rPr>
              <w:t>ICMPv6 is for IPv6 (while ICMPv4 was for IPv4)</w:t>
            </w:r>
          </w:p>
          <w:p w14:paraId="4DE725B3" w14:textId="77777777" w:rsidR="002563C3" w:rsidRPr="002563C3" w:rsidRDefault="002563C3" w:rsidP="002563C3">
            <w:pPr>
              <w:jc w:val="both"/>
              <w:rPr>
                <w:bCs/>
              </w:rPr>
            </w:pPr>
          </w:p>
          <w:p w14:paraId="379E3565" w14:textId="77777777" w:rsidR="00794368" w:rsidRDefault="00794368" w:rsidP="00794368">
            <w:pPr>
              <w:pStyle w:val="ListParagraph"/>
              <w:rPr>
                <w:bCs/>
              </w:rPr>
            </w:pPr>
          </w:p>
          <w:p w14:paraId="4B7336B6" w14:textId="77777777" w:rsidR="00BB3551" w:rsidRDefault="00BB3551" w:rsidP="002A3884">
            <w:pPr>
              <w:pStyle w:val="ListParagraph"/>
              <w:numPr>
                <w:ilvl w:val="0"/>
                <w:numId w:val="18"/>
              </w:numPr>
              <w:jc w:val="both"/>
              <w:rPr>
                <w:bCs/>
              </w:rPr>
            </w:pPr>
            <w:r>
              <w:rPr>
                <w:bCs/>
              </w:rPr>
              <w:t>List and explain two security attacks that use ICMP.</w:t>
            </w:r>
          </w:p>
          <w:p w14:paraId="1E06C7D9" w14:textId="77777777" w:rsidR="00BB3551" w:rsidRDefault="00BB3551" w:rsidP="00BB3551">
            <w:pPr>
              <w:pStyle w:val="ListParagraph"/>
              <w:rPr>
                <w:bCs/>
              </w:rPr>
            </w:pPr>
          </w:p>
          <w:p w14:paraId="052DA09C" w14:textId="77777777" w:rsidR="002563C3" w:rsidRPr="002563C3" w:rsidRDefault="002563C3" w:rsidP="002563C3">
            <w:pPr>
              <w:pStyle w:val="ListParagraph"/>
              <w:rPr>
                <w:bCs/>
                <w:color w:val="4F81BD" w:themeColor="accent1"/>
                <w:lang w:val="en-US"/>
              </w:rPr>
            </w:pPr>
            <w:r w:rsidRPr="002563C3">
              <w:rPr>
                <w:b/>
                <w:bCs/>
                <w:i/>
                <w:iCs/>
                <w:color w:val="4F81BD" w:themeColor="accent1"/>
                <w:lang w:val="en-US"/>
              </w:rPr>
              <w:t>Network discovery</w:t>
            </w:r>
            <w:r w:rsidRPr="002563C3">
              <w:rPr>
                <w:bCs/>
                <w:color w:val="4F81BD" w:themeColor="accent1"/>
                <w:lang w:val="en-US"/>
              </w:rPr>
              <w:t xml:space="preserve"> (e.g., sending ICMP echo request to a host and waiting for response)  </w:t>
            </w:r>
          </w:p>
          <w:p w14:paraId="42772CCE" w14:textId="77777777" w:rsidR="002563C3" w:rsidRPr="002563C3" w:rsidRDefault="002563C3" w:rsidP="002563C3">
            <w:pPr>
              <w:pStyle w:val="ListParagraph"/>
              <w:rPr>
                <w:bCs/>
                <w:color w:val="4F81BD" w:themeColor="accent1"/>
              </w:rPr>
            </w:pPr>
            <w:r w:rsidRPr="002563C3">
              <w:rPr>
                <w:b/>
                <w:bCs/>
                <w:i/>
                <w:iCs/>
                <w:color w:val="4F81BD" w:themeColor="accent1"/>
                <w:lang w:val="en-US"/>
              </w:rPr>
              <w:t xml:space="preserve">Smurf </w:t>
            </w:r>
            <w:proofErr w:type="spellStart"/>
            <w:r w:rsidRPr="002563C3">
              <w:rPr>
                <w:b/>
                <w:bCs/>
                <w:i/>
                <w:iCs/>
                <w:color w:val="4F81BD" w:themeColor="accent1"/>
                <w:lang w:val="en-US"/>
              </w:rPr>
              <w:t>DoS</w:t>
            </w:r>
            <w:proofErr w:type="spellEnd"/>
            <w:r w:rsidRPr="002563C3">
              <w:rPr>
                <w:b/>
                <w:bCs/>
                <w:i/>
                <w:iCs/>
                <w:color w:val="4F81BD" w:themeColor="accent1"/>
                <w:lang w:val="en-US"/>
              </w:rPr>
              <w:t xml:space="preserve"> attack</w:t>
            </w:r>
            <w:r w:rsidRPr="002563C3">
              <w:rPr>
                <w:bCs/>
                <w:color w:val="4F81BD" w:themeColor="accent1"/>
                <w:lang w:val="en-US"/>
              </w:rPr>
              <w:t xml:space="preserve"> (using the address of the victim, a malicious host can broadcast a ping request to many computers; then the responses can cause the </w:t>
            </w:r>
            <w:r w:rsidRPr="002563C3">
              <w:rPr>
                <w:bCs/>
                <w:color w:val="4F81BD" w:themeColor="accent1"/>
                <w:lang w:val="en-US"/>
              </w:rPr>
              <w:lastRenderedPageBreak/>
              <w:t>victim to crash</w:t>
            </w:r>
          </w:p>
          <w:p w14:paraId="70FEB426" w14:textId="77777777" w:rsidR="002563C3" w:rsidRPr="002563C3" w:rsidRDefault="002563C3" w:rsidP="002563C3">
            <w:pPr>
              <w:rPr>
                <w:bCs/>
              </w:rPr>
            </w:pPr>
          </w:p>
          <w:p w14:paraId="7652036C" w14:textId="77777777" w:rsidR="00BB3551" w:rsidRDefault="00BB3551" w:rsidP="002A3884">
            <w:pPr>
              <w:pStyle w:val="ListParagraph"/>
              <w:numPr>
                <w:ilvl w:val="0"/>
                <w:numId w:val="18"/>
              </w:numPr>
              <w:jc w:val="both"/>
              <w:rPr>
                <w:bCs/>
              </w:rPr>
            </w:pPr>
            <w:r>
              <w:rPr>
                <w:bCs/>
              </w:rPr>
              <w:t>Explain the differences between UDP and TCP.</w:t>
            </w:r>
          </w:p>
          <w:p w14:paraId="435A3C8C" w14:textId="77777777" w:rsidR="002563C3" w:rsidRDefault="002563C3" w:rsidP="002563C3">
            <w:pPr>
              <w:jc w:val="both"/>
              <w:rPr>
                <w:bCs/>
              </w:rPr>
            </w:pPr>
          </w:p>
          <w:p w14:paraId="77D19981" w14:textId="77777777" w:rsidR="002563C3" w:rsidRPr="002563C3" w:rsidRDefault="002563C3" w:rsidP="002563C3">
            <w:pPr>
              <w:jc w:val="both"/>
              <w:rPr>
                <w:bCs/>
                <w:color w:val="4F81BD" w:themeColor="accent1"/>
              </w:rPr>
            </w:pPr>
            <w:r w:rsidRPr="002563C3">
              <w:rPr>
                <w:bCs/>
                <w:color w:val="4F81BD" w:themeColor="accent1"/>
              </w:rPr>
              <w:t>UDP:</w:t>
            </w:r>
          </w:p>
          <w:p w14:paraId="3EFAD11D" w14:textId="77777777" w:rsidR="002563C3" w:rsidRPr="002563C3" w:rsidRDefault="002563C3" w:rsidP="002563C3">
            <w:pPr>
              <w:jc w:val="both"/>
              <w:rPr>
                <w:bCs/>
                <w:color w:val="4F81BD" w:themeColor="accent1"/>
                <w:lang w:val="en-US"/>
              </w:rPr>
            </w:pPr>
            <w:r w:rsidRPr="002563C3">
              <w:rPr>
                <w:bCs/>
                <w:color w:val="4F81BD" w:themeColor="accent1"/>
                <w:lang w:val="en-US"/>
              </w:rPr>
              <w:t>Connectionless protocol</w:t>
            </w:r>
          </w:p>
          <w:p w14:paraId="37352B10" w14:textId="77777777" w:rsidR="002563C3" w:rsidRPr="002563C3" w:rsidRDefault="002563C3" w:rsidP="002563C3">
            <w:pPr>
              <w:jc w:val="both"/>
              <w:rPr>
                <w:bCs/>
                <w:color w:val="4F81BD" w:themeColor="accent1"/>
                <w:lang w:val="en-US"/>
              </w:rPr>
            </w:pPr>
            <w:r w:rsidRPr="002563C3">
              <w:rPr>
                <w:bCs/>
                <w:color w:val="4F81BD" w:themeColor="accent1"/>
                <w:lang w:val="en-US"/>
              </w:rPr>
              <w:t>Provides limited error-checking</w:t>
            </w:r>
          </w:p>
          <w:p w14:paraId="0DC1E360" w14:textId="77777777" w:rsidR="002563C3" w:rsidRPr="002563C3" w:rsidRDefault="002563C3" w:rsidP="002563C3">
            <w:pPr>
              <w:jc w:val="both"/>
              <w:rPr>
                <w:bCs/>
                <w:color w:val="4F81BD" w:themeColor="accent1"/>
                <w:lang w:val="en-US"/>
              </w:rPr>
            </w:pPr>
            <w:r w:rsidRPr="002563C3">
              <w:rPr>
                <w:bCs/>
                <w:color w:val="4F81BD" w:themeColor="accent1"/>
                <w:lang w:val="en-US"/>
              </w:rPr>
              <w:t>Provides best effort delivery</w:t>
            </w:r>
          </w:p>
          <w:p w14:paraId="623C9631" w14:textId="77777777" w:rsidR="002563C3" w:rsidRPr="002563C3" w:rsidRDefault="002563C3" w:rsidP="002563C3">
            <w:pPr>
              <w:jc w:val="both"/>
              <w:rPr>
                <w:bCs/>
                <w:color w:val="4F81BD" w:themeColor="accent1"/>
                <w:lang w:val="en-US"/>
              </w:rPr>
            </w:pPr>
            <w:r w:rsidRPr="002563C3">
              <w:rPr>
                <w:bCs/>
                <w:color w:val="4F81BD" w:themeColor="accent1"/>
                <w:lang w:val="en-US"/>
              </w:rPr>
              <w:t>Has no data recovery features</w:t>
            </w:r>
          </w:p>
          <w:p w14:paraId="495AB81B" w14:textId="77777777" w:rsidR="002563C3" w:rsidRPr="002563C3" w:rsidRDefault="002563C3" w:rsidP="002563C3">
            <w:pPr>
              <w:jc w:val="both"/>
              <w:rPr>
                <w:bCs/>
                <w:color w:val="4F81BD" w:themeColor="accent1"/>
              </w:rPr>
            </w:pPr>
          </w:p>
          <w:p w14:paraId="3855C9A3" w14:textId="77777777" w:rsidR="002563C3" w:rsidRPr="002563C3" w:rsidRDefault="002563C3" w:rsidP="002563C3">
            <w:pPr>
              <w:jc w:val="both"/>
              <w:rPr>
                <w:bCs/>
                <w:color w:val="4F81BD" w:themeColor="accent1"/>
              </w:rPr>
            </w:pPr>
            <w:r w:rsidRPr="002563C3">
              <w:rPr>
                <w:bCs/>
                <w:color w:val="4F81BD" w:themeColor="accent1"/>
              </w:rPr>
              <w:t>TCP:</w:t>
            </w:r>
          </w:p>
          <w:p w14:paraId="4E254649" w14:textId="77777777" w:rsidR="002563C3" w:rsidRPr="002563C3" w:rsidRDefault="002563C3" w:rsidP="002563C3">
            <w:pPr>
              <w:jc w:val="both"/>
              <w:rPr>
                <w:bCs/>
                <w:color w:val="4F81BD" w:themeColor="accent1"/>
                <w:lang w:val="en-US"/>
              </w:rPr>
            </w:pPr>
            <w:r w:rsidRPr="002563C3">
              <w:rPr>
                <w:bCs/>
                <w:color w:val="4F81BD" w:themeColor="accent1"/>
                <w:lang w:val="en-US"/>
              </w:rPr>
              <w:t>Connection-oriented protocol</w:t>
            </w:r>
          </w:p>
          <w:p w14:paraId="070630B8" w14:textId="77777777" w:rsidR="002563C3" w:rsidRPr="002563C3" w:rsidRDefault="002563C3" w:rsidP="002563C3">
            <w:pPr>
              <w:jc w:val="both"/>
              <w:rPr>
                <w:bCs/>
                <w:color w:val="4F81BD" w:themeColor="accent1"/>
                <w:lang w:val="en-US"/>
              </w:rPr>
            </w:pPr>
            <w:r w:rsidRPr="002563C3">
              <w:rPr>
                <w:bCs/>
                <w:color w:val="4F81BD" w:themeColor="accent1"/>
                <w:lang w:val="en-US"/>
              </w:rPr>
              <w:t>Error checking</w:t>
            </w:r>
          </w:p>
          <w:p w14:paraId="1387C04A" w14:textId="77777777" w:rsidR="002563C3" w:rsidRPr="002563C3" w:rsidRDefault="002563C3" w:rsidP="002563C3">
            <w:pPr>
              <w:jc w:val="both"/>
              <w:rPr>
                <w:bCs/>
                <w:color w:val="4F81BD" w:themeColor="accent1"/>
                <w:lang w:val="en-US"/>
              </w:rPr>
            </w:pPr>
            <w:r w:rsidRPr="002563C3">
              <w:rPr>
                <w:bCs/>
                <w:color w:val="4F81BD" w:themeColor="accent1"/>
                <w:lang w:val="en-US"/>
              </w:rPr>
              <w:t>Sequencing of data packets, acknowledgement of receipt</w:t>
            </w:r>
          </w:p>
          <w:p w14:paraId="59E88842" w14:textId="77777777" w:rsidR="002563C3" w:rsidRPr="002563C3" w:rsidRDefault="002563C3" w:rsidP="002563C3">
            <w:pPr>
              <w:jc w:val="both"/>
              <w:rPr>
                <w:bCs/>
                <w:color w:val="4F81BD" w:themeColor="accent1"/>
                <w:lang w:val="en-US"/>
              </w:rPr>
            </w:pPr>
            <w:r w:rsidRPr="002563C3">
              <w:rPr>
                <w:bCs/>
                <w:color w:val="4F81BD" w:themeColor="accent1"/>
                <w:lang w:val="en-US"/>
              </w:rPr>
              <w:t>Data-recovery functions</w:t>
            </w:r>
          </w:p>
          <w:p w14:paraId="48C040B7" w14:textId="77777777" w:rsidR="002563C3" w:rsidRDefault="002563C3" w:rsidP="002563C3">
            <w:pPr>
              <w:jc w:val="both"/>
              <w:rPr>
                <w:bCs/>
              </w:rPr>
            </w:pPr>
          </w:p>
          <w:p w14:paraId="127F862C" w14:textId="77777777" w:rsidR="002563C3" w:rsidRPr="002563C3" w:rsidRDefault="002563C3" w:rsidP="002563C3">
            <w:pPr>
              <w:jc w:val="both"/>
              <w:rPr>
                <w:bCs/>
              </w:rPr>
            </w:pPr>
          </w:p>
          <w:p w14:paraId="414B09B8" w14:textId="77777777" w:rsidR="00BB3551" w:rsidRDefault="00BB3551" w:rsidP="00BB3551">
            <w:pPr>
              <w:pStyle w:val="ListParagraph"/>
              <w:rPr>
                <w:bCs/>
              </w:rPr>
            </w:pPr>
          </w:p>
          <w:p w14:paraId="76C0B979" w14:textId="77777777" w:rsidR="0017256D" w:rsidRDefault="00BB3551" w:rsidP="002A3884">
            <w:pPr>
              <w:pStyle w:val="ListParagraph"/>
              <w:numPr>
                <w:ilvl w:val="0"/>
                <w:numId w:val="18"/>
              </w:numPr>
              <w:jc w:val="both"/>
              <w:rPr>
                <w:bCs/>
              </w:rPr>
            </w:pPr>
            <w:r>
              <w:rPr>
                <w:bCs/>
              </w:rPr>
              <w:t xml:space="preserve">Explain what SNMP is. </w:t>
            </w:r>
          </w:p>
          <w:p w14:paraId="5A984ACB" w14:textId="77777777" w:rsidR="002563C3" w:rsidRDefault="002563C3" w:rsidP="0017256D">
            <w:pPr>
              <w:pStyle w:val="ListParagraph"/>
              <w:ind w:left="0"/>
              <w:jc w:val="both"/>
              <w:rPr>
                <w:bCs/>
              </w:rPr>
            </w:pPr>
          </w:p>
          <w:p w14:paraId="1F7A470F" w14:textId="77777777" w:rsidR="002366E7" w:rsidRPr="0005275F" w:rsidRDefault="002563C3" w:rsidP="0005275F">
            <w:pPr>
              <w:ind w:left="360"/>
              <w:jc w:val="both"/>
              <w:rPr>
                <w:bCs/>
                <w:color w:val="4F81BD" w:themeColor="accent1"/>
                <w:lang w:val="en-US"/>
              </w:rPr>
            </w:pPr>
            <w:r w:rsidRPr="0005275F">
              <w:rPr>
                <w:bCs/>
                <w:color w:val="4F81BD" w:themeColor="accent1"/>
                <w:lang w:val="en-US"/>
              </w:rPr>
              <w:t>Simp</w:t>
            </w:r>
            <w:r w:rsidR="0005275F" w:rsidRPr="0005275F">
              <w:rPr>
                <w:bCs/>
                <w:color w:val="4F81BD" w:themeColor="accent1"/>
                <w:lang w:val="en-US"/>
              </w:rPr>
              <w:t>le network management protocol:</w:t>
            </w:r>
            <w:r w:rsidR="0005275F" w:rsidRPr="0005275F">
              <w:rPr>
                <w:bCs/>
                <w:color w:val="4F81BD" w:themeColor="accent1"/>
                <w:lang w:val="en-US"/>
              </w:rPr>
              <w:br/>
            </w:r>
            <w:r w:rsidR="002366E7" w:rsidRPr="0005275F">
              <w:rPr>
                <w:rFonts w:eastAsiaTheme="minorEastAsia"/>
                <w:bCs/>
                <w:color w:val="4F81BD" w:themeColor="accent1"/>
                <w:lang w:val="en-US"/>
              </w:rPr>
              <w:t>Supported by most network equipment manufacturers</w:t>
            </w:r>
          </w:p>
          <w:p w14:paraId="3104C0D9" w14:textId="77777777" w:rsidR="002366E7" w:rsidRPr="0005275F" w:rsidRDefault="002366E7" w:rsidP="0005275F">
            <w:pPr>
              <w:pStyle w:val="ListParagraph"/>
              <w:numPr>
                <w:ilvl w:val="0"/>
                <w:numId w:val="38"/>
              </w:numPr>
              <w:jc w:val="both"/>
              <w:rPr>
                <w:bCs/>
                <w:color w:val="4F81BD" w:themeColor="accent1"/>
                <w:lang w:val="en-US"/>
              </w:rPr>
            </w:pPr>
            <w:r w:rsidRPr="0005275F">
              <w:rPr>
                <w:bCs/>
                <w:color w:val="4F81BD" w:themeColor="accent1"/>
                <w:lang w:val="en-US"/>
              </w:rPr>
              <w:t>Operates at the application layer</w:t>
            </w:r>
          </w:p>
          <w:p w14:paraId="1E6719BA" w14:textId="77777777" w:rsidR="002366E7" w:rsidRPr="0005275F" w:rsidRDefault="002366E7" w:rsidP="0005275F">
            <w:pPr>
              <w:pStyle w:val="ListParagraph"/>
              <w:numPr>
                <w:ilvl w:val="0"/>
                <w:numId w:val="38"/>
              </w:numPr>
              <w:jc w:val="both"/>
              <w:rPr>
                <w:bCs/>
                <w:color w:val="4F81BD" w:themeColor="accent1"/>
                <w:lang w:val="en-US"/>
              </w:rPr>
            </w:pPr>
            <w:r w:rsidRPr="0005275F">
              <w:rPr>
                <w:bCs/>
                <w:color w:val="4F81BD" w:themeColor="accent1"/>
                <w:lang w:val="en-US"/>
              </w:rPr>
              <w:t>Allows administrators to remotely monitor, manage, and configure network devices</w:t>
            </w:r>
          </w:p>
          <w:p w14:paraId="7452C6B0" w14:textId="77777777" w:rsidR="002366E7" w:rsidRPr="0005275F" w:rsidRDefault="002366E7" w:rsidP="0005275F">
            <w:pPr>
              <w:pStyle w:val="ListParagraph"/>
              <w:numPr>
                <w:ilvl w:val="0"/>
                <w:numId w:val="38"/>
              </w:numPr>
              <w:jc w:val="both"/>
              <w:rPr>
                <w:bCs/>
                <w:color w:val="4F81BD" w:themeColor="accent1"/>
                <w:lang w:val="en-US"/>
              </w:rPr>
            </w:pPr>
            <w:r w:rsidRPr="0005275F">
              <w:rPr>
                <w:bCs/>
                <w:color w:val="4F81BD" w:themeColor="accent1"/>
                <w:lang w:val="en-US"/>
              </w:rPr>
              <w:t>It functions by exchanging management information between network devices</w:t>
            </w:r>
          </w:p>
          <w:p w14:paraId="269D5124" w14:textId="77777777" w:rsidR="002366E7" w:rsidRPr="0005275F" w:rsidRDefault="002366E7" w:rsidP="0005275F">
            <w:pPr>
              <w:pStyle w:val="ListParagraph"/>
              <w:numPr>
                <w:ilvl w:val="0"/>
                <w:numId w:val="38"/>
              </w:numPr>
              <w:jc w:val="both"/>
              <w:rPr>
                <w:bCs/>
                <w:color w:val="4F81BD" w:themeColor="accent1"/>
                <w:lang w:val="en-US"/>
              </w:rPr>
            </w:pPr>
            <w:r w:rsidRPr="0005275F">
              <w:rPr>
                <w:bCs/>
                <w:color w:val="4F81BD" w:themeColor="accent1"/>
                <w:lang w:val="en-US"/>
              </w:rPr>
              <w:t>Each SNMP-managed device has an agent or service</w:t>
            </w:r>
          </w:p>
          <w:p w14:paraId="7C3E87A6" w14:textId="77777777" w:rsidR="002366E7" w:rsidRPr="0005275F" w:rsidRDefault="002366E7" w:rsidP="0005275F">
            <w:pPr>
              <w:pStyle w:val="ListParagraph"/>
              <w:numPr>
                <w:ilvl w:val="1"/>
                <w:numId w:val="38"/>
              </w:numPr>
              <w:jc w:val="both"/>
              <w:rPr>
                <w:bCs/>
                <w:color w:val="4F81BD" w:themeColor="accent1"/>
                <w:lang w:val="en-US"/>
              </w:rPr>
            </w:pPr>
            <w:r w:rsidRPr="0005275F">
              <w:rPr>
                <w:bCs/>
                <w:color w:val="4F81BD" w:themeColor="accent1"/>
                <w:lang w:val="en-US"/>
              </w:rPr>
              <w:t>Listens for and executes commands</w:t>
            </w:r>
          </w:p>
          <w:p w14:paraId="05E6E6A4" w14:textId="77777777" w:rsidR="00EC6DF1" w:rsidRDefault="00EC6DF1" w:rsidP="0017256D">
            <w:pPr>
              <w:pStyle w:val="ListParagraph"/>
              <w:ind w:left="0"/>
              <w:jc w:val="both"/>
              <w:rPr>
                <w:bCs/>
              </w:rPr>
            </w:pPr>
          </w:p>
          <w:p w14:paraId="062AD475" w14:textId="77777777" w:rsidR="002563C3" w:rsidRDefault="002563C3" w:rsidP="0017256D">
            <w:pPr>
              <w:pStyle w:val="ListParagraph"/>
              <w:ind w:left="0"/>
              <w:jc w:val="both"/>
              <w:rPr>
                <w:bCs/>
              </w:rPr>
            </w:pPr>
          </w:p>
          <w:p w14:paraId="34254CCB" w14:textId="77777777" w:rsidR="002563C3" w:rsidRDefault="0017256D" w:rsidP="002A3884">
            <w:pPr>
              <w:pStyle w:val="ListParagraph"/>
              <w:numPr>
                <w:ilvl w:val="0"/>
                <w:numId w:val="18"/>
              </w:numPr>
              <w:jc w:val="both"/>
              <w:rPr>
                <w:bCs/>
              </w:rPr>
            </w:pPr>
            <w:r>
              <w:rPr>
                <w:bCs/>
              </w:rPr>
              <w:t>Compare the two protocol</w:t>
            </w:r>
            <w:r w:rsidR="002349E3">
              <w:rPr>
                <w:bCs/>
              </w:rPr>
              <w:t>s</w:t>
            </w:r>
            <w:r>
              <w:rPr>
                <w:bCs/>
              </w:rPr>
              <w:t xml:space="preserve"> for email services: POP and IMAP.</w:t>
            </w:r>
          </w:p>
          <w:p w14:paraId="15FFDBBE" w14:textId="77777777" w:rsidR="0017256D" w:rsidRPr="002563C3" w:rsidRDefault="0017256D" w:rsidP="002563C3">
            <w:pPr>
              <w:jc w:val="both"/>
              <w:rPr>
                <w:bCs/>
              </w:rPr>
            </w:pPr>
            <w:r w:rsidRPr="002563C3">
              <w:rPr>
                <w:bCs/>
              </w:rPr>
              <w:t xml:space="preserve"> </w:t>
            </w:r>
          </w:p>
          <w:p w14:paraId="139DD341" w14:textId="77777777" w:rsidR="0005275F" w:rsidRPr="0005275F" w:rsidRDefault="0005275F" w:rsidP="0005275F">
            <w:pPr>
              <w:jc w:val="both"/>
              <w:rPr>
                <w:color w:val="4F81BD" w:themeColor="accent1"/>
                <w:lang w:val="en-US"/>
              </w:rPr>
            </w:pPr>
            <w:r w:rsidRPr="0005275F">
              <w:rPr>
                <w:rFonts w:ascii="Arial" w:hAnsi="Arial" w:cs="Arial"/>
                <w:color w:val="4F81BD" w:themeColor="accent1"/>
                <w:sz w:val="27"/>
                <w:szCs w:val="27"/>
              </w:rPr>
              <w:t>POP:</w:t>
            </w:r>
            <w:r w:rsidRPr="0005275F">
              <w:rPr>
                <w:rFonts w:ascii="Arial" w:hAnsi="Arial" w:cs="Arial"/>
                <w:color w:val="4F81BD" w:themeColor="accent1"/>
                <w:sz w:val="27"/>
                <w:szCs w:val="27"/>
              </w:rPr>
              <w:br/>
            </w:r>
            <w:r w:rsidRPr="0005275F">
              <w:rPr>
                <w:color w:val="4F81BD" w:themeColor="accent1"/>
                <w:lang w:val="en-US"/>
              </w:rPr>
              <w:t xml:space="preserve">-Allows you to </w:t>
            </w:r>
            <w:r w:rsidRPr="0005275F">
              <w:rPr>
                <w:color w:val="4F81BD" w:themeColor="accent1"/>
              </w:rPr>
              <w:t xml:space="preserve">download message from the server without a copy left behind </w:t>
            </w:r>
          </w:p>
          <w:p w14:paraId="28BE262D" w14:textId="77777777" w:rsidR="0005275F" w:rsidRPr="0005275F" w:rsidRDefault="0005275F" w:rsidP="0005275F">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-After downloading with one computer, you cannot access the message from another computer</w:t>
            </w:r>
          </w:p>
          <w:p w14:paraId="21CB63B7" w14:textId="77777777" w:rsidR="0005275F" w:rsidRPr="0005275F" w:rsidRDefault="0005275F" w:rsidP="008B51D8">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-Better use of the storage space of the server</w:t>
            </w:r>
          </w:p>
          <w:p w14:paraId="12BD3561" w14:textId="77777777" w:rsidR="00152684" w:rsidRPr="0005275F" w:rsidRDefault="0005275F" w:rsidP="008B51D8">
            <w:pPr>
              <w:jc w:val="both"/>
              <w:rPr>
                <w:rFonts w:ascii="Arial" w:hAnsi="Arial" w:cs="Arial"/>
                <w:color w:val="4F81BD" w:themeColor="accent1"/>
                <w:sz w:val="27"/>
                <w:szCs w:val="27"/>
              </w:rPr>
            </w:pPr>
            <w:r w:rsidRPr="0005275F">
              <w:rPr>
                <w:rFonts w:ascii="Arial" w:hAnsi="Arial" w:cs="Arial"/>
                <w:color w:val="4F81BD" w:themeColor="accent1"/>
                <w:sz w:val="27"/>
                <w:szCs w:val="27"/>
              </w:rPr>
              <w:br/>
              <w:t>IMAP:</w:t>
            </w:r>
          </w:p>
          <w:p w14:paraId="7FB5922A" w14:textId="77777777" w:rsidR="0005275F" w:rsidRPr="0005275F" w:rsidRDefault="0005275F" w:rsidP="0005275F">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 xml:space="preserve">-IMAP stores messages directly on the mail server, even after you've accessed your e-mail from your home computer </w:t>
            </w:r>
          </w:p>
          <w:p w14:paraId="73B563D8" w14:textId="77777777" w:rsidR="0005275F" w:rsidRPr="0005275F" w:rsidRDefault="0005275F" w:rsidP="0005275F">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 xml:space="preserve">-IMAP e-mail takes up more of your available storage on the server </w:t>
            </w:r>
          </w:p>
          <w:p w14:paraId="10C448C9" w14:textId="77777777" w:rsidR="0005275F" w:rsidRPr="0005275F" w:rsidRDefault="0005275F" w:rsidP="0005275F">
            <w:pPr>
              <w:jc w:val="both"/>
              <w:rPr>
                <w:rFonts w:ascii="Arial" w:hAnsi="Arial" w:cs="Arial"/>
                <w:color w:val="4F81BD" w:themeColor="accent1"/>
                <w:sz w:val="27"/>
                <w:szCs w:val="27"/>
                <w:lang w:val="en-US"/>
              </w:rPr>
            </w:pPr>
            <w:r w:rsidRPr="0005275F">
              <w:rPr>
                <w:rFonts w:ascii="Arial" w:hAnsi="Arial" w:cs="Arial"/>
                <w:color w:val="4F81BD" w:themeColor="accent1"/>
                <w:sz w:val="27"/>
                <w:szCs w:val="27"/>
              </w:rPr>
              <w:t xml:space="preserve">You can have access to your e-mail from multiple locations </w:t>
            </w:r>
          </w:p>
          <w:p w14:paraId="55290F79" w14:textId="77777777" w:rsidR="00A615D2" w:rsidRDefault="00A615D2" w:rsidP="008B51D8">
            <w:pPr>
              <w:jc w:val="both"/>
              <w:rPr>
                <w:rFonts w:ascii="Arial" w:hAnsi="Arial" w:cs="Arial"/>
                <w:color w:val="000000"/>
                <w:sz w:val="27"/>
                <w:szCs w:val="27"/>
              </w:rPr>
            </w:pPr>
          </w:p>
        </w:tc>
      </w:tr>
    </w:tbl>
    <w:p w14:paraId="70B5CEF9" w14:textId="77777777" w:rsidR="00962583" w:rsidRDefault="00962583">
      <w:pPr>
        <w:rPr>
          <w:b/>
          <w:sz w:val="30"/>
          <w:szCs w:val="30"/>
          <w:u w:val="single"/>
        </w:rPr>
      </w:pPr>
    </w:p>
    <w:p w14:paraId="09D210DC" w14:textId="77777777" w:rsidR="00962583" w:rsidRDefault="00962583">
      <w:pPr>
        <w:rPr>
          <w:b/>
          <w:sz w:val="30"/>
          <w:szCs w:val="30"/>
          <w:u w:val="single"/>
        </w:rPr>
      </w:pPr>
    </w:p>
    <w:p w14:paraId="5ADD78B3" w14:textId="77777777" w:rsidR="00077DA5" w:rsidRDefault="00A615D2">
      <w:pPr>
        <w:rPr>
          <w:b/>
          <w:sz w:val="30"/>
          <w:szCs w:val="30"/>
          <w:u w:val="single"/>
        </w:rPr>
      </w:pPr>
      <w:r>
        <w:rPr>
          <w:b/>
          <w:sz w:val="30"/>
          <w:szCs w:val="30"/>
          <w:u w:val="single"/>
        </w:rPr>
        <w:t>Hands-on Exercises:</w:t>
      </w:r>
    </w:p>
    <w:p w14:paraId="7D6C4E61" w14:textId="77777777" w:rsidR="00A615D2" w:rsidRDefault="00A615D2">
      <w:pPr>
        <w:rPr>
          <w:b/>
          <w:sz w:val="30"/>
          <w:szCs w:val="30"/>
          <w:u w:val="single"/>
        </w:rPr>
      </w:pPr>
    </w:p>
    <w:p w14:paraId="3F07D9E5" w14:textId="77777777" w:rsidR="00962583" w:rsidRDefault="00962583" w:rsidP="00962583">
      <w:pPr>
        <w:pStyle w:val="ListParagraph"/>
        <w:ind w:left="420"/>
        <w:jc w:val="both"/>
      </w:pPr>
      <w:r>
        <w:t>In the second half of the semester, t</w:t>
      </w:r>
      <w:r w:rsidRPr="00A615D2">
        <w:t>he</w:t>
      </w:r>
      <w:r>
        <w:t xml:space="preserve"> hand-on exercises consist of several networking projects to be done by using OPNET IT Guru Academic Edition, with a particular interest in network security issues. </w:t>
      </w:r>
      <w:r w:rsidR="008319F4">
        <w:t>You may</w:t>
      </w:r>
      <w:r>
        <w:t xml:space="preserve"> spend up to two days (using the </w:t>
      </w:r>
      <w:r w:rsidR="008319F4">
        <w:t>workshop times) to complete the</w:t>
      </w:r>
      <w:r>
        <w:t xml:space="preserve"> project. </w:t>
      </w:r>
    </w:p>
    <w:p w14:paraId="2B3F0D5F" w14:textId="77777777" w:rsidR="00962583" w:rsidRDefault="00962583" w:rsidP="00962583">
      <w:pPr>
        <w:pStyle w:val="ListParagraph"/>
        <w:ind w:left="420"/>
        <w:jc w:val="both"/>
      </w:pPr>
    </w:p>
    <w:p w14:paraId="2CF0AD8F" w14:textId="77777777" w:rsidR="00962583" w:rsidRDefault="00962583" w:rsidP="00962583">
      <w:pPr>
        <w:pStyle w:val="ListParagraph"/>
        <w:ind w:left="420"/>
        <w:jc w:val="both"/>
      </w:pPr>
      <w:r>
        <w:t xml:space="preserve">Please see the first project </w:t>
      </w:r>
      <w:r w:rsidR="00052C33">
        <w:t xml:space="preserve">(Lab 1) </w:t>
      </w:r>
      <w:r>
        <w:t xml:space="preserve">on the course website.  </w:t>
      </w:r>
    </w:p>
    <w:p w14:paraId="283F1BB2" w14:textId="77777777" w:rsidR="00962583" w:rsidRDefault="00962583" w:rsidP="00A615D2">
      <w:pPr>
        <w:pStyle w:val="ListParagraph"/>
        <w:ind w:left="420"/>
        <w:jc w:val="both"/>
      </w:pPr>
    </w:p>
    <w:p w14:paraId="18163FDA" w14:textId="77777777" w:rsidR="00962583" w:rsidRDefault="00962583" w:rsidP="00A615D2">
      <w:pPr>
        <w:pStyle w:val="ListParagraph"/>
        <w:ind w:left="420"/>
        <w:jc w:val="both"/>
      </w:pPr>
    </w:p>
    <w:p w14:paraId="289C4CE9" w14:textId="77777777" w:rsidR="00640439" w:rsidRDefault="00640439" w:rsidP="00640439">
      <w:pPr>
        <w:pStyle w:val="ListParagraph"/>
        <w:ind w:left="420"/>
        <w:jc w:val="both"/>
      </w:pPr>
    </w:p>
    <w:p w14:paraId="0F3F61C3" w14:textId="77777777" w:rsidR="00640439" w:rsidRDefault="00640439" w:rsidP="00640439">
      <w:pPr>
        <w:pStyle w:val="ListParagraph"/>
        <w:ind w:left="420"/>
        <w:jc w:val="both"/>
      </w:pPr>
    </w:p>
    <w:p w14:paraId="0D962486" w14:textId="77777777" w:rsidR="00640439" w:rsidRDefault="00640439" w:rsidP="00640439">
      <w:pPr>
        <w:pStyle w:val="ListParagraph"/>
        <w:ind w:left="420"/>
        <w:jc w:val="both"/>
      </w:pPr>
    </w:p>
    <w:p w14:paraId="5403E260" w14:textId="77777777" w:rsidR="00640439" w:rsidRDefault="00640439" w:rsidP="00640439">
      <w:pPr>
        <w:pStyle w:val="ListParagraph"/>
        <w:ind w:left="0"/>
        <w:jc w:val="both"/>
        <w:rPr>
          <w:b/>
          <w:bCs/>
        </w:rPr>
      </w:pPr>
    </w:p>
    <w:sectPr w:rsidR="00640439" w:rsidSect="007D4A85">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3E764" w14:textId="77777777" w:rsidR="00CC147B" w:rsidRDefault="00CC147B" w:rsidP="00152684">
      <w:r>
        <w:separator/>
      </w:r>
    </w:p>
  </w:endnote>
  <w:endnote w:type="continuationSeparator" w:id="0">
    <w:p w14:paraId="08F5879D" w14:textId="77777777" w:rsidR="00CC147B" w:rsidRDefault="00CC147B"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atha">
    <w:panose1 w:val="000000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4EA42" w14:textId="77777777" w:rsidR="00CC147B" w:rsidRDefault="00CC147B">
    <w:pPr>
      <w:pStyle w:val="Footer"/>
      <w:jc w:val="right"/>
    </w:pPr>
    <w:r>
      <w:fldChar w:fldCharType="begin"/>
    </w:r>
    <w:r>
      <w:instrText xml:space="preserve"> PAGE   \* MERGEFORMAT </w:instrText>
    </w:r>
    <w:r>
      <w:fldChar w:fldCharType="separate"/>
    </w:r>
    <w:r w:rsidR="00655183">
      <w:rPr>
        <w:noProof/>
      </w:rPr>
      <w:t>4</w:t>
    </w:r>
    <w:r>
      <w:rPr>
        <w:noProof/>
      </w:rPr>
      <w:fldChar w:fldCharType="end"/>
    </w:r>
  </w:p>
  <w:p w14:paraId="5C6BA6A3" w14:textId="77777777" w:rsidR="00CC147B" w:rsidRDefault="00CC14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2F582" w14:textId="77777777" w:rsidR="00CC147B" w:rsidRDefault="00CC147B" w:rsidP="00152684">
      <w:r>
        <w:separator/>
      </w:r>
    </w:p>
  </w:footnote>
  <w:footnote w:type="continuationSeparator" w:id="0">
    <w:p w14:paraId="631A2292" w14:textId="77777777" w:rsidR="00CC147B" w:rsidRDefault="00CC147B"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C5BCC" w14:textId="77777777" w:rsidR="00CC147B" w:rsidRDefault="00CC147B">
    <w:pPr>
      <w:pStyle w:val="Header"/>
    </w:pPr>
    <w:r>
      <w:t xml:space="preserve">                                                                                                 </w:t>
    </w:r>
    <w:r>
      <w:rPr>
        <w:noProof/>
        <w:lang w:val="en-US" w:eastAsia="en-US"/>
      </w:rPr>
      <w:drawing>
        <wp:inline distT="0" distB="0" distL="0" distR="0" wp14:anchorId="633CFE8D" wp14:editId="35FE5358">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0EA75997"/>
    <w:multiLevelType w:val="hybridMultilevel"/>
    <w:tmpl w:val="851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5">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08E1BD1"/>
    <w:multiLevelType w:val="hybridMultilevel"/>
    <w:tmpl w:val="9774E170"/>
    <w:lvl w:ilvl="0" w:tplc="0C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2733E52"/>
    <w:multiLevelType w:val="hybridMultilevel"/>
    <w:tmpl w:val="FBF0BF32"/>
    <w:lvl w:ilvl="0" w:tplc="85A4600A">
      <w:start w:val="1"/>
      <w:numFmt w:val="bullet"/>
      <w:lvlText w:val=""/>
      <w:lvlJc w:val="left"/>
      <w:pPr>
        <w:tabs>
          <w:tab w:val="num" w:pos="720"/>
        </w:tabs>
        <w:ind w:left="720" w:hanging="360"/>
      </w:pPr>
      <w:rPr>
        <w:rFonts w:ascii="Wingdings" w:hAnsi="Wingdings" w:hint="default"/>
      </w:rPr>
    </w:lvl>
    <w:lvl w:ilvl="1" w:tplc="F112FF78">
      <w:start w:val="1"/>
      <w:numFmt w:val="bullet"/>
      <w:lvlText w:val=""/>
      <w:lvlJc w:val="left"/>
      <w:pPr>
        <w:tabs>
          <w:tab w:val="num" w:pos="1440"/>
        </w:tabs>
        <w:ind w:left="1440" w:hanging="360"/>
      </w:pPr>
      <w:rPr>
        <w:rFonts w:ascii="Wingdings" w:hAnsi="Wingdings" w:hint="default"/>
      </w:rPr>
    </w:lvl>
    <w:lvl w:ilvl="2" w:tplc="535A306E" w:tentative="1">
      <w:start w:val="1"/>
      <w:numFmt w:val="bullet"/>
      <w:lvlText w:val=""/>
      <w:lvlJc w:val="left"/>
      <w:pPr>
        <w:tabs>
          <w:tab w:val="num" w:pos="2160"/>
        </w:tabs>
        <w:ind w:left="2160" w:hanging="360"/>
      </w:pPr>
      <w:rPr>
        <w:rFonts w:ascii="Wingdings" w:hAnsi="Wingdings" w:hint="default"/>
      </w:rPr>
    </w:lvl>
    <w:lvl w:ilvl="3" w:tplc="3B3E14C8" w:tentative="1">
      <w:start w:val="1"/>
      <w:numFmt w:val="bullet"/>
      <w:lvlText w:val=""/>
      <w:lvlJc w:val="left"/>
      <w:pPr>
        <w:tabs>
          <w:tab w:val="num" w:pos="2880"/>
        </w:tabs>
        <w:ind w:left="2880" w:hanging="360"/>
      </w:pPr>
      <w:rPr>
        <w:rFonts w:ascii="Wingdings" w:hAnsi="Wingdings" w:hint="default"/>
      </w:rPr>
    </w:lvl>
    <w:lvl w:ilvl="4" w:tplc="9A948672" w:tentative="1">
      <w:start w:val="1"/>
      <w:numFmt w:val="bullet"/>
      <w:lvlText w:val=""/>
      <w:lvlJc w:val="left"/>
      <w:pPr>
        <w:tabs>
          <w:tab w:val="num" w:pos="3600"/>
        </w:tabs>
        <w:ind w:left="3600" w:hanging="360"/>
      </w:pPr>
      <w:rPr>
        <w:rFonts w:ascii="Wingdings" w:hAnsi="Wingdings" w:hint="default"/>
      </w:rPr>
    </w:lvl>
    <w:lvl w:ilvl="5" w:tplc="6C580518" w:tentative="1">
      <w:start w:val="1"/>
      <w:numFmt w:val="bullet"/>
      <w:lvlText w:val=""/>
      <w:lvlJc w:val="left"/>
      <w:pPr>
        <w:tabs>
          <w:tab w:val="num" w:pos="4320"/>
        </w:tabs>
        <w:ind w:left="4320" w:hanging="360"/>
      </w:pPr>
      <w:rPr>
        <w:rFonts w:ascii="Wingdings" w:hAnsi="Wingdings" w:hint="default"/>
      </w:rPr>
    </w:lvl>
    <w:lvl w:ilvl="6" w:tplc="DF928876" w:tentative="1">
      <w:start w:val="1"/>
      <w:numFmt w:val="bullet"/>
      <w:lvlText w:val=""/>
      <w:lvlJc w:val="left"/>
      <w:pPr>
        <w:tabs>
          <w:tab w:val="num" w:pos="5040"/>
        </w:tabs>
        <w:ind w:left="5040" w:hanging="360"/>
      </w:pPr>
      <w:rPr>
        <w:rFonts w:ascii="Wingdings" w:hAnsi="Wingdings" w:hint="default"/>
      </w:rPr>
    </w:lvl>
    <w:lvl w:ilvl="7" w:tplc="90CED016" w:tentative="1">
      <w:start w:val="1"/>
      <w:numFmt w:val="bullet"/>
      <w:lvlText w:val=""/>
      <w:lvlJc w:val="left"/>
      <w:pPr>
        <w:tabs>
          <w:tab w:val="num" w:pos="5760"/>
        </w:tabs>
        <w:ind w:left="5760" w:hanging="360"/>
      </w:pPr>
      <w:rPr>
        <w:rFonts w:ascii="Wingdings" w:hAnsi="Wingdings" w:hint="default"/>
      </w:rPr>
    </w:lvl>
    <w:lvl w:ilvl="8" w:tplc="8F88BBA0" w:tentative="1">
      <w:start w:val="1"/>
      <w:numFmt w:val="bullet"/>
      <w:lvlText w:val=""/>
      <w:lvlJc w:val="left"/>
      <w:pPr>
        <w:tabs>
          <w:tab w:val="num" w:pos="6480"/>
        </w:tabs>
        <w:ind w:left="6480" w:hanging="360"/>
      </w:pPr>
      <w:rPr>
        <w:rFonts w:ascii="Wingdings" w:hAnsi="Wingdings" w:hint="default"/>
      </w:rPr>
    </w:lvl>
  </w:abstractNum>
  <w:abstractNum w:abstractNumId="9">
    <w:nsid w:val="27312C03"/>
    <w:multiLevelType w:val="hybridMultilevel"/>
    <w:tmpl w:val="6BE84572"/>
    <w:lvl w:ilvl="0" w:tplc="8634F876">
      <w:start w:val="1"/>
      <w:numFmt w:val="bullet"/>
      <w:lvlText w:val=""/>
      <w:lvlJc w:val="left"/>
      <w:pPr>
        <w:tabs>
          <w:tab w:val="num" w:pos="720"/>
        </w:tabs>
        <w:ind w:left="720" w:hanging="360"/>
      </w:pPr>
      <w:rPr>
        <w:rFonts w:ascii="Wingdings" w:hAnsi="Wingdings" w:hint="default"/>
      </w:rPr>
    </w:lvl>
    <w:lvl w:ilvl="1" w:tplc="9092B658">
      <w:start w:val="1"/>
      <w:numFmt w:val="bullet"/>
      <w:lvlText w:val=""/>
      <w:lvlJc w:val="left"/>
      <w:pPr>
        <w:tabs>
          <w:tab w:val="num" w:pos="1440"/>
        </w:tabs>
        <w:ind w:left="1440" w:hanging="360"/>
      </w:pPr>
      <w:rPr>
        <w:rFonts w:ascii="Wingdings" w:hAnsi="Wingdings" w:hint="default"/>
      </w:rPr>
    </w:lvl>
    <w:lvl w:ilvl="2" w:tplc="E234A946" w:tentative="1">
      <w:start w:val="1"/>
      <w:numFmt w:val="bullet"/>
      <w:lvlText w:val=""/>
      <w:lvlJc w:val="left"/>
      <w:pPr>
        <w:tabs>
          <w:tab w:val="num" w:pos="2160"/>
        </w:tabs>
        <w:ind w:left="2160" w:hanging="360"/>
      </w:pPr>
      <w:rPr>
        <w:rFonts w:ascii="Wingdings" w:hAnsi="Wingdings" w:hint="default"/>
      </w:rPr>
    </w:lvl>
    <w:lvl w:ilvl="3" w:tplc="66BE1F18" w:tentative="1">
      <w:start w:val="1"/>
      <w:numFmt w:val="bullet"/>
      <w:lvlText w:val=""/>
      <w:lvlJc w:val="left"/>
      <w:pPr>
        <w:tabs>
          <w:tab w:val="num" w:pos="2880"/>
        </w:tabs>
        <w:ind w:left="2880" w:hanging="360"/>
      </w:pPr>
      <w:rPr>
        <w:rFonts w:ascii="Wingdings" w:hAnsi="Wingdings" w:hint="default"/>
      </w:rPr>
    </w:lvl>
    <w:lvl w:ilvl="4" w:tplc="22B02026" w:tentative="1">
      <w:start w:val="1"/>
      <w:numFmt w:val="bullet"/>
      <w:lvlText w:val=""/>
      <w:lvlJc w:val="left"/>
      <w:pPr>
        <w:tabs>
          <w:tab w:val="num" w:pos="3600"/>
        </w:tabs>
        <w:ind w:left="3600" w:hanging="360"/>
      </w:pPr>
      <w:rPr>
        <w:rFonts w:ascii="Wingdings" w:hAnsi="Wingdings" w:hint="default"/>
      </w:rPr>
    </w:lvl>
    <w:lvl w:ilvl="5" w:tplc="B672B720" w:tentative="1">
      <w:start w:val="1"/>
      <w:numFmt w:val="bullet"/>
      <w:lvlText w:val=""/>
      <w:lvlJc w:val="left"/>
      <w:pPr>
        <w:tabs>
          <w:tab w:val="num" w:pos="4320"/>
        </w:tabs>
        <w:ind w:left="4320" w:hanging="360"/>
      </w:pPr>
      <w:rPr>
        <w:rFonts w:ascii="Wingdings" w:hAnsi="Wingdings" w:hint="default"/>
      </w:rPr>
    </w:lvl>
    <w:lvl w:ilvl="6" w:tplc="E54638CE" w:tentative="1">
      <w:start w:val="1"/>
      <w:numFmt w:val="bullet"/>
      <w:lvlText w:val=""/>
      <w:lvlJc w:val="left"/>
      <w:pPr>
        <w:tabs>
          <w:tab w:val="num" w:pos="5040"/>
        </w:tabs>
        <w:ind w:left="5040" w:hanging="360"/>
      </w:pPr>
      <w:rPr>
        <w:rFonts w:ascii="Wingdings" w:hAnsi="Wingdings" w:hint="default"/>
      </w:rPr>
    </w:lvl>
    <w:lvl w:ilvl="7" w:tplc="8F484BD0" w:tentative="1">
      <w:start w:val="1"/>
      <w:numFmt w:val="bullet"/>
      <w:lvlText w:val=""/>
      <w:lvlJc w:val="left"/>
      <w:pPr>
        <w:tabs>
          <w:tab w:val="num" w:pos="5760"/>
        </w:tabs>
        <w:ind w:left="5760" w:hanging="360"/>
      </w:pPr>
      <w:rPr>
        <w:rFonts w:ascii="Wingdings" w:hAnsi="Wingdings" w:hint="default"/>
      </w:rPr>
    </w:lvl>
    <w:lvl w:ilvl="8" w:tplc="D22A3BEE" w:tentative="1">
      <w:start w:val="1"/>
      <w:numFmt w:val="bullet"/>
      <w:lvlText w:val=""/>
      <w:lvlJc w:val="left"/>
      <w:pPr>
        <w:tabs>
          <w:tab w:val="num" w:pos="6480"/>
        </w:tabs>
        <w:ind w:left="6480" w:hanging="360"/>
      </w:pPr>
      <w:rPr>
        <w:rFonts w:ascii="Wingdings" w:hAnsi="Wingdings" w:hint="default"/>
      </w:rPr>
    </w:lvl>
  </w:abstractNum>
  <w:abstractNum w:abstractNumId="10">
    <w:nsid w:val="279C4D6E"/>
    <w:multiLevelType w:val="hybridMultilevel"/>
    <w:tmpl w:val="8DEAE03E"/>
    <w:lvl w:ilvl="0" w:tplc="04090001">
      <w:start w:val="1"/>
      <w:numFmt w:val="bullet"/>
      <w:lvlText w:val=""/>
      <w:lvlJc w:val="left"/>
      <w:pPr>
        <w:ind w:left="360" w:hanging="360"/>
      </w:pPr>
      <w:rPr>
        <w:rFonts w:ascii="Symbol" w:hAnsi="Symbol"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6">
    <w:nsid w:val="3B4328F5"/>
    <w:multiLevelType w:val="hybridMultilevel"/>
    <w:tmpl w:val="ED74FAB0"/>
    <w:lvl w:ilvl="0" w:tplc="F0963D60">
      <w:start w:val="1"/>
      <w:numFmt w:val="bullet"/>
      <w:lvlText w:val=""/>
      <w:lvlJc w:val="left"/>
      <w:pPr>
        <w:tabs>
          <w:tab w:val="num" w:pos="720"/>
        </w:tabs>
        <w:ind w:left="720" w:hanging="360"/>
      </w:pPr>
      <w:rPr>
        <w:rFonts w:ascii="Wingdings" w:hAnsi="Wingdings" w:hint="default"/>
      </w:rPr>
    </w:lvl>
    <w:lvl w:ilvl="1" w:tplc="01A4277E">
      <w:start w:val="1"/>
      <w:numFmt w:val="bullet"/>
      <w:lvlText w:val=""/>
      <w:lvlJc w:val="left"/>
      <w:pPr>
        <w:tabs>
          <w:tab w:val="num" w:pos="1440"/>
        </w:tabs>
        <w:ind w:left="1440" w:hanging="360"/>
      </w:pPr>
      <w:rPr>
        <w:rFonts w:ascii="Wingdings" w:hAnsi="Wingdings" w:hint="default"/>
      </w:rPr>
    </w:lvl>
    <w:lvl w:ilvl="2" w:tplc="793EB006" w:tentative="1">
      <w:start w:val="1"/>
      <w:numFmt w:val="bullet"/>
      <w:lvlText w:val=""/>
      <w:lvlJc w:val="left"/>
      <w:pPr>
        <w:tabs>
          <w:tab w:val="num" w:pos="2160"/>
        </w:tabs>
        <w:ind w:left="2160" w:hanging="360"/>
      </w:pPr>
      <w:rPr>
        <w:rFonts w:ascii="Wingdings" w:hAnsi="Wingdings" w:hint="default"/>
      </w:rPr>
    </w:lvl>
    <w:lvl w:ilvl="3" w:tplc="63F05ED8" w:tentative="1">
      <w:start w:val="1"/>
      <w:numFmt w:val="bullet"/>
      <w:lvlText w:val=""/>
      <w:lvlJc w:val="left"/>
      <w:pPr>
        <w:tabs>
          <w:tab w:val="num" w:pos="2880"/>
        </w:tabs>
        <w:ind w:left="2880" w:hanging="360"/>
      </w:pPr>
      <w:rPr>
        <w:rFonts w:ascii="Wingdings" w:hAnsi="Wingdings" w:hint="default"/>
      </w:rPr>
    </w:lvl>
    <w:lvl w:ilvl="4" w:tplc="07882616" w:tentative="1">
      <w:start w:val="1"/>
      <w:numFmt w:val="bullet"/>
      <w:lvlText w:val=""/>
      <w:lvlJc w:val="left"/>
      <w:pPr>
        <w:tabs>
          <w:tab w:val="num" w:pos="3600"/>
        </w:tabs>
        <w:ind w:left="3600" w:hanging="360"/>
      </w:pPr>
      <w:rPr>
        <w:rFonts w:ascii="Wingdings" w:hAnsi="Wingdings" w:hint="default"/>
      </w:rPr>
    </w:lvl>
    <w:lvl w:ilvl="5" w:tplc="93687388" w:tentative="1">
      <w:start w:val="1"/>
      <w:numFmt w:val="bullet"/>
      <w:lvlText w:val=""/>
      <w:lvlJc w:val="left"/>
      <w:pPr>
        <w:tabs>
          <w:tab w:val="num" w:pos="4320"/>
        </w:tabs>
        <w:ind w:left="4320" w:hanging="360"/>
      </w:pPr>
      <w:rPr>
        <w:rFonts w:ascii="Wingdings" w:hAnsi="Wingdings" w:hint="default"/>
      </w:rPr>
    </w:lvl>
    <w:lvl w:ilvl="6" w:tplc="A050C7DC" w:tentative="1">
      <w:start w:val="1"/>
      <w:numFmt w:val="bullet"/>
      <w:lvlText w:val=""/>
      <w:lvlJc w:val="left"/>
      <w:pPr>
        <w:tabs>
          <w:tab w:val="num" w:pos="5040"/>
        </w:tabs>
        <w:ind w:left="5040" w:hanging="360"/>
      </w:pPr>
      <w:rPr>
        <w:rFonts w:ascii="Wingdings" w:hAnsi="Wingdings" w:hint="default"/>
      </w:rPr>
    </w:lvl>
    <w:lvl w:ilvl="7" w:tplc="F03E22D8" w:tentative="1">
      <w:start w:val="1"/>
      <w:numFmt w:val="bullet"/>
      <w:lvlText w:val=""/>
      <w:lvlJc w:val="left"/>
      <w:pPr>
        <w:tabs>
          <w:tab w:val="num" w:pos="5760"/>
        </w:tabs>
        <w:ind w:left="5760" w:hanging="360"/>
      </w:pPr>
      <w:rPr>
        <w:rFonts w:ascii="Wingdings" w:hAnsi="Wingdings" w:hint="default"/>
      </w:rPr>
    </w:lvl>
    <w:lvl w:ilvl="8" w:tplc="2690D5F0" w:tentative="1">
      <w:start w:val="1"/>
      <w:numFmt w:val="bullet"/>
      <w:lvlText w:val=""/>
      <w:lvlJc w:val="left"/>
      <w:pPr>
        <w:tabs>
          <w:tab w:val="num" w:pos="6480"/>
        </w:tabs>
        <w:ind w:left="6480" w:hanging="360"/>
      </w:pPr>
      <w:rPr>
        <w:rFonts w:ascii="Wingdings" w:hAnsi="Wingdings" w:hint="default"/>
      </w:rPr>
    </w:lvl>
  </w:abstractNum>
  <w:abstractNum w:abstractNumId="17">
    <w:nsid w:val="3B4D37F4"/>
    <w:multiLevelType w:val="hybridMultilevel"/>
    <w:tmpl w:val="9894D2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C537286"/>
    <w:multiLevelType w:val="hybridMultilevel"/>
    <w:tmpl w:val="C3705D04"/>
    <w:lvl w:ilvl="0" w:tplc="D820E768">
      <w:start w:val="1"/>
      <w:numFmt w:val="bullet"/>
      <w:lvlText w:val=""/>
      <w:lvlJc w:val="left"/>
      <w:pPr>
        <w:tabs>
          <w:tab w:val="num" w:pos="720"/>
        </w:tabs>
        <w:ind w:left="720" w:hanging="360"/>
      </w:pPr>
      <w:rPr>
        <w:rFonts w:ascii="Wingdings" w:hAnsi="Wingdings" w:hint="default"/>
      </w:rPr>
    </w:lvl>
    <w:lvl w:ilvl="1" w:tplc="448C05CE" w:tentative="1">
      <w:start w:val="1"/>
      <w:numFmt w:val="bullet"/>
      <w:lvlText w:val=""/>
      <w:lvlJc w:val="left"/>
      <w:pPr>
        <w:tabs>
          <w:tab w:val="num" w:pos="1440"/>
        </w:tabs>
        <w:ind w:left="1440" w:hanging="360"/>
      </w:pPr>
      <w:rPr>
        <w:rFonts w:ascii="Wingdings" w:hAnsi="Wingdings" w:hint="default"/>
      </w:rPr>
    </w:lvl>
    <w:lvl w:ilvl="2" w:tplc="F18898EE" w:tentative="1">
      <w:start w:val="1"/>
      <w:numFmt w:val="bullet"/>
      <w:lvlText w:val=""/>
      <w:lvlJc w:val="left"/>
      <w:pPr>
        <w:tabs>
          <w:tab w:val="num" w:pos="2160"/>
        </w:tabs>
        <w:ind w:left="2160" w:hanging="360"/>
      </w:pPr>
      <w:rPr>
        <w:rFonts w:ascii="Wingdings" w:hAnsi="Wingdings" w:hint="default"/>
      </w:rPr>
    </w:lvl>
    <w:lvl w:ilvl="3" w:tplc="8B001C60" w:tentative="1">
      <w:start w:val="1"/>
      <w:numFmt w:val="bullet"/>
      <w:lvlText w:val=""/>
      <w:lvlJc w:val="left"/>
      <w:pPr>
        <w:tabs>
          <w:tab w:val="num" w:pos="2880"/>
        </w:tabs>
        <w:ind w:left="2880" w:hanging="360"/>
      </w:pPr>
      <w:rPr>
        <w:rFonts w:ascii="Wingdings" w:hAnsi="Wingdings" w:hint="default"/>
      </w:rPr>
    </w:lvl>
    <w:lvl w:ilvl="4" w:tplc="D144B5F0" w:tentative="1">
      <w:start w:val="1"/>
      <w:numFmt w:val="bullet"/>
      <w:lvlText w:val=""/>
      <w:lvlJc w:val="left"/>
      <w:pPr>
        <w:tabs>
          <w:tab w:val="num" w:pos="3600"/>
        </w:tabs>
        <w:ind w:left="3600" w:hanging="360"/>
      </w:pPr>
      <w:rPr>
        <w:rFonts w:ascii="Wingdings" w:hAnsi="Wingdings" w:hint="default"/>
      </w:rPr>
    </w:lvl>
    <w:lvl w:ilvl="5" w:tplc="5AD03F58" w:tentative="1">
      <w:start w:val="1"/>
      <w:numFmt w:val="bullet"/>
      <w:lvlText w:val=""/>
      <w:lvlJc w:val="left"/>
      <w:pPr>
        <w:tabs>
          <w:tab w:val="num" w:pos="4320"/>
        </w:tabs>
        <w:ind w:left="4320" w:hanging="360"/>
      </w:pPr>
      <w:rPr>
        <w:rFonts w:ascii="Wingdings" w:hAnsi="Wingdings" w:hint="default"/>
      </w:rPr>
    </w:lvl>
    <w:lvl w:ilvl="6" w:tplc="75827B14" w:tentative="1">
      <w:start w:val="1"/>
      <w:numFmt w:val="bullet"/>
      <w:lvlText w:val=""/>
      <w:lvlJc w:val="left"/>
      <w:pPr>
        <w:tabs>
          <w:tab w:val="num" w:pos="5040"/>
        </w:tabs>
        <w:ind w:left="5040" w:hanging="360"/>
      </w:pPr>
      <w:rPr>
        <w:rFonts w:ascii="Wingdings" w:hAnsi="Wingdings" w:hint="default"/>
      </w:rPr>
    </w:lvl>
    <w:lvl w:ilvl="7" w:tplc="323A38E8" w:tentative="1">
      <w:start w:val="1"/>
      <w:numFmt w:val="bullet"/>
      <w:lvlText w:val=""/>
      <w:lvlJc w:val="left"/>
      <w:pPr>
        <w:tabs>
          <w:tab w:val="num" w:pos="5760"/>
        </w:tabs>
        <w:ind w:left="5760" w:hanging="360"/>
      </w:pPr>
      <w:rPr>
        <w:rFonts w:ascii="Wingdings" w:hAnsi="Wingdings" w:hint="default"/>
      </w:rPr>
    </w:lvl>
    <w:lvl w:ilvl="8" w:tplc="880EF9CA" w:tentative="1">
      <w:start w:val="1"/>
      <w:numFmt w:val="bullet"/>
      <w:lvlText w:val=""/>
      <w:lvlJc w:val="left"/>
      <w:pPr>
        <w:tabs>
          <w:tab w:val="num" w:pos="6480"/>
        </w:tabs>
        <w:ind w:left="6480" w:hanging="360"/>
      </w:pPr>
      <w:rPr>
        <w:rFonts w:ascii="Wingdings" w:hAnsi="Wingdings" w:hint="default"/>
      </w:rPr>
    </w:lvl>
  </w:abstractNum>
  <w:abstractNum w:abstractNumId="20">
    <w:nsid w:val="3DD97D0F"/>
    <w:multiLevelType w:val="hybridMultilevel"/>
    <w:tmpl w:val="E424B41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E2A1097"/>
    <w:multiLevelType w:val="hybridMultilevel"/>
    <w:tmpl w:val="277A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D5D67"/>
    <w:multiLevelType w:val="hybridMultilevel"/>
    <w:tmpl w:val="00B6B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27329"/>
    <w:multiLevelType w:val="hybridMultilevel"/>
    <w:tmpl w:val="638A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BE1D8B"/>
    <w:multiLevelType w:val="hybridMultilevel"/>
    <w:tmpl w:val="1144B4FA"/>
    <w:lvl w:ilvl="0" w:tplc="51963712">
      <w:start w:val="1"/>
      <w:numFmt w:val="bullet"/>
      <w:lvlText w:val=""/>
      <w:lvlJc w:val="left"/>
      <w:pPr>
        <w:tabs>
          <w:tab w:val="num" w:pos="720"/>
        </w:tabs>
        <w:ind w:left="720" w:hanging="360"/>
      </w:pPr>
      <w:rPr>
        <w:rFonts w:ascii="Wingdings" w:hAnsi="Wingdings" w:hint="default"/>
      </w:rPr>
    </w:lvl>
    <w:lvl w:ilvl="1" w:tplc="FE9ADF7C">
      <w:start w:val="1"/>
      <w:numFmt w:val="bullet"/>
      <w:lvlText w:val=""/>
      <w:lvlJc w:val="left"/>
      <w:pPr>
        <w:tabs>
          <w:tab w:val="num" w:pos="1440"/>
        </w:tabs>
        <w:ind w:left="1440" w:hanging="360"/>
      </w:pPr>
      <w:rPr>
        <w:rFonts w:ascii="Wingdings" w:hAnsi="Wingdings" w:hint="default"/>
      </w:rPr>
    </w:lvl>
    <w:lvl w:ilvl="2" w:tplc="445E15FE" w:tentative="1">
      <w:start w:val="1"/>
      <w:numFmt w:val="bullet"/>
      <w:lvlText w:val=""/>
      <w:lvlJc w:val="left"/>
      <w:pPr>
        <w:tabs>
          <w:tab w:val="num" w:pos="2160"/>
        </w:tabs>
        <w:ind w:left="2160" w:hanging="360"/>
      </w:pPr>
      <w:rPr>
        <w:rFonts w:ascii="Wingdings" w:hAnsi="Wingdings" w:hint="default"/>
      </w:rPr>
    </w:lvl>
    <w:lvl w:ilvl="3" w:tplc="F008F6D6" w:tentative="1">
      <w:start w:val="1"/>
      <w:numFmt w:val="bullet"/>
      <w:lvlText w:val=""/>
      <w:lvlJc w:val="left"/>
      <w:pPr>
        <w:tabs>
          <w:tab w:val="num" w:pos="2880"/>
        </w:tabs>
        <w:ind w:left="2880" w:hanging="360"/>
      </w:pPr>
      <w:rPr>
        <w:rFonts w:ascii="Wingdings" w:hAnsi="Wingdings" w:hint="default"/>
      </w:rPr>
    </w:lvl>
    <w:lvl w:ilvl="4" w:tplc="F0941872" w:tentative="1">
      <w:start w:val="1"/>
      <w:numFmt w:val="bullet"/>
      <w:lvlText w:val=""/>
      <w:lvlJc w:val="left"/>
      <w:pPr>
        <w:tabs>
          <w:tab w:val="num" w:pos="3600"/>
        </w:tabs>
        <w:ind w:left="3600" w:hanging="360"/>
      </w:pPr>
      <w:rPr>
        <w:rFonts w:ascii="Wingdings" w:hAnsi="Wingdings" w:hint="default"/>
      </w:rPr>
    </w:lvl>
    <w:lvl w:ilvl="5" w:tplc="176C0EF4" w:tentative="1">
      <w:start w:val="1"/>
      <w:numFmt w:val="bullet"/>
      <w:lvlText w:val=""/>
      <w:lvlJc w:val="left"/>
      <w:pPr>
        <w:tabs>
          <w:tab w:val="num" w:pos="4320"/>
        </w:tabs>
        <w:ind w:left="4320" w:hanging="360"/>
      </w:pPr>
      <w:rPr>
        <w:rFonts w:ascii="Wingdings" w:hAnsi="Wingdings" w:hint="default"/>
      </w:rPr>
    </w:lvl>
    <w:lvl w:ilvl="6" w:tplc="03BC866C" w:tentative="1">
      <w:start w:val="1"/>
      <w:numFmt w:val="bullet"/>
      <w:lvlText w:val=""/>
      <w:lvlJc w:val="left"/>
      <w:pPr>
        <w:tabs>
          <w:tab w:val="num" w:pos="5040"/>
        </w:tabs>
        <w:ind w:left="5040" w:hanging="360"/>
      </w:pPr>
      <w:rPr>
        <w:rFonts w:ascii="Wingdings" w:hAnsi="Wingdings" w:hint="default"/>
      </w:rPr>
    </w:lvl>
    <w:lvl w:ilvl="7" w:tplc="69CE9E50" w:tentative="1">
      <w:start w:val="1"/>
      <w:numFmt w:val="bullet"/>
      <w:lvlText w:val=""/>
      <w:lvlJc w:val="left"/>
      <w:pPr>
        <w:tabs>
          <w:tab w:val="num" w:pos="5760"/>
        </w:tabs>
        <w:ind w:left="5760" w:hanging="360"/>
      </w:pPr>
      <w:rPr>
        <w:rFonts w:ascii="Wingdings" w:hAnsi="Wingdings" w:hint="default"/>
      </w:rPr>
    </w:lvl>
    <w:lvl w:ilvl="8" w:tplc="EFBC9B3C" w:tentative="1">
      <w:start w:val="1"/>
      <w:numFmt w:val="bullet"/>
      <w:lvlText w:val=""/>
      <w:lvlJc w:val="left"/>
      <w:pPr>
        <w:tabs>
          <w:tab w:val="num" w:pos="6480"/>
        </w:tabs>
        <w:ind w:left="6480" w:hanging="360"/>
      </w:pPr>
      <w:rPr>
        <w:rFonts w:ascii="Wingdings" w:hAnsi="Wingdings" w:hint="default"/>
      </w:rPr>
    </w:lvl>
  </w:abstractNum>
  <w:abstractNum w:abstractNumId="26">
    <w:nsid w:val="4AC810A9"/>
    <w:multiLevelType w:val="hybridMultilevel"/>
    <w:tmpl w:val="96C8FC5C"/>
    <w:lvl w:ilvl="0" w:tplc="F4E6ADCA">
      <w:start w:val="1"/>
      <w:numFmt w:val="bullet"/>
      <w:lvlText w:val=""/>
      <w:lvlJc w:val="left"/>
      <w:pPr>
        <w:tabs>
          <w:tab w:val="num" w:pos="720"/>
        </w:tabs>
        <w:ind w:left="720" w:hanging="360"/>
      </w:pPr>
      <w:rPr>
        <w:rFonts w:ascii="Wingdings" w:hAnsi="Wingdings" w:hint="default"/>
      </w:rPr>
    </w:lvl>
    <w:lvl w:ilvl="1" w:tplc="CC9865EA" w:tentative="1">
      <w:start w:val="1"/>
      <w:numFmt w:val="bullet"/>
      <w:lvlText w:val=""/>
      <w:lvlJc w:val="left"/>
      <w:pPr>
        <w:tabs>
          <w:tab w:val="num" w:pos="1440"/>
        </w:tabs>
        <w:ind w:left="1440" w:hanging="360"/>
      </w:pPr>
      <w:rPr>
        <w:rFonts w:ascii="Wingdings" w:hAnsi="Wingdings" w:hint="default"/>
      </w:rPr>
    </w:lvl>
    <w:lvl w:ilvl="2" w:tplc="2CE0F4C8" w:tentative="1">
      <w:start w:val="1"/>
      <w:numFmt w:val="bullet"/>
      <w:lvlText w:val=""/>
      <w:lvlJc w:val="left"/>
      <w:pPr>
        <w:tabs>
          <w:tab w:val="num" w:pos="2160"/>
        </w:tabs>
        <w:ind w:left="2160" w:hanging="360"/>
      </w:pPr>
      <w:rPr>
        <w:rFonts w:ascii="Wingdings" w:hAnsi="Wingdings" w:hint="default"/>
      </w:rPr>
    </w:lvl>
    <w:lvl w:ilvl="3" w:tplc="298C3E8C" w:tentative="1">
      <w:start w:val="1"/>
      <w:numFmt w:val="bullet"/>
      <w:lvlText w:val=""/>
      <w:lvlJc w:val="left"/>
      <w:pPr>
        <w:tabs>
          <w:tab w:val="num" w:pos="2880"/>
        </w:tabs>
        <w:ind w:left="2880" w:hanging="360"/>
      </w:pPr>
      <w:rPr>
        <w:rFonts w:ascii="Wingdings" w:hAnsi="Wingdings" w:hint="default"/>
      </w:rPr>
    </w:lvl>
    <w:lvl w:ilvl="4" w:tplc="D332DC4A" w:tentative="1">
      <w:start w:val="1"/>
      <w:numFmt w:val="bullet"/>
      <w:lvlText w:val=""/>
      <w:lvlJc w:val="left"/>
      <w:pPr>
        <w:tabs>
          <w:tab w:val="num" w:pos="3600"/>
        </w:tabs>
        <w:ind w:left="3600" w:hanging="360"/>
      </w:pPr>
      <w:rPr>
        <w:rFonts w:ascii="Wingdings" w:hAnsi="Wingdings" w:hint="default"/>
      </w:rPr>
    </w:lvl>
    <w:lvl w:ilvl="5" w:tplc="C600A0FC" w:tentative="1">
      <w:start w:val="1"/>
      <w:numFmt w:val="bullet"/>
      <w:lvlText w:val=""/>
      <w:lvlJc w:val="left"/>
      <w:pPr>
        <w:tabs>
          <w:tab w:val="num" w:pos="4320"/>
        </w:tabs>
        <w:ind w:left="4320" w:hanging="360"/>
      </w:pPr>
      <w:rPr>
        <w:rFonts w:ascii="Wingdings" w:hAnsi="Wingdings" w:hint="default"/>
      </w:rPr>
    </w:lvl>
    <w:lvl w:ilvl="6" w:tplc="76C0254A" w:tentative="1">
      <w:start w:val="1"/>
      <w:numFmt w:val="bullet"/>
      <w:lvlText w:val=""/>
      <w:lvlJc w:val="left"/>
      <w:pPr>
        <w:tabs>
          <w:tab w:val="num" w:pos="5040"/>
        </w:tabs>
        <w:ind w:left="5040" w:hanging="360"/>
      </w:pPr>
      <w:rPr>
        <w:rFonts w:ascii="Wingdings" w:hAnsi="Wingdings" w:hint="default"/>
      </w:rPr>
    </w:lvl>
    <w:lvl w:ilvl="7" w:tplc="D9308C54" w:tentative="1">
      <w:start w:val="1"/>
      <w:numFmt w:val="bullet"/>
      <w:lvlText w:val=""/>
      <w:lvlJc w:val="left"/>
      <w:pPr>
        <w:tabs>
          <w:tab w:val="num" w:pos="5760"/>
        </w:tabs>
        <w:ind w:left="5760" w:hanging="360"/>
      </w:pPr>
      <w:rPr>
        <w:rFonts w:ascii="Wingdings" w:hAnsi="Wingdings" w:hint="default"/>
      </w:rPr>
    </w:lvl>
    <w:lvl w:ilvl="8" w:tplc="E43C88EA" w:tentative="1">
      <w:start w:val="1"/>
      <w:numFmt w:val="bullet"/>
      <w:lvlText w:val=""/>
      <w:lvlJc w:val="left"/>
      <w:pPr>
        <w:tabs>
          <w:tab w:val="num" w:pos="6480"/>
        </w:tabs>
        <w:ind w:left="6480" w:hanging="360"/>
      </w:pPr>
      <w:rPr>
        <w:rFonts w:ascii="Wingdings" w:hAnsi="Wingdings" w:hint="default"/>
      </w:rPr>
    </w:lvl>
  </w:abstractNum>
  <w:abstractNum w:abstractNumId="27">
    <w:nsid w:val="4B623BBD"/>
    <w:multiLevelType w:val="hybridMultilevel"/>
    <w:tmpl w:val="1FAA20F4"/>
    <w:lvl w:ilvl="0" w:tplc="0C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DC950E0"/>
    <w:multiLevelType w:val="hybridMultilevel"/>
    <w:tmpl w:val="E51029B0"/>
    <w:lvl w:ilvl="0" w:tplc="04090001">
      <w:start w:val="1"/>
      <w:numFmt w:val="bullet"/>
      <w:lvlText w:val=""/>
      <w:lvlJc w:val="left"/>
      <w:pPr>
        <w:ind w:left="360" w:hanging="360"/>
      </w:pPr>
      <w:rPr>
        <w:rFonts w:ascii="Symbol" w:hAnsi="Symbol"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2E004B6"/>
    <w:multiLevelType w:val="hybridMultilevel"/>
    <w:tmpl w:val="EC5AD8D8"/>
    <w:lvl w:ilvl="0" w:tplc="7B2CED70">
      <w:start w:val="1"/>
      <w:numFmt w:val="bullet"/>
      <w:lvlText w:val=""/>
      <w:lvlJc w:val="left"/>
      <w:pPr>
        <w:tabs>
          <w:tab w:val="num" w:pos="720"/>
        </w:tabs>
        <w:ind w:left="720" w:hanging="360"/>
      </w:pPr>
      <w:rPr>
        <w:rFonts w:ascii="Wingdings" w:hAnsi="Wingdings" w:hint="default"/>
      </w:rPr>
    </w:lvl>
    <w:lvl w:ilvl="1" w:tplc="97E6E41E">
      <w:start w:val="1"/>
      <w:numFmt w:val="bullet"/>
      <w:lvlText w:val=""/>
      <w:lvlJc w:val="left"/>
      <w:pPr>
        <w:tabs>
          <w:tab w:val="num" w:pos="1440"/>
        </w:tabs>
        <w:ind w:left="1440" w:hanging="360"/>
      </w:pPr>
      <w:rPr>
        <w:rFonts w:ascii="Wingdings" w:hAnsi="Wingdings" w:hint="default"/>
      </w:rPr>
    </w:lvl>
    <w:lvl w:ilvl="2" w:tplc="ED78C764" w:tentative="1">
      <w:start w:val="1"/>
      <w:numFmt w:val="bullet"/>
      <w:lvlText w:val=""/>
      <w:lvlJc w:val="left"/>
      <w:pPr>
        <w:tabs>
          <w:tab w:val="num" w:pos="2160"/>
        </w:tabs>
        <w:ind w:left="2160" w:hanging="360"/>
      </w:pPr>
      <w:rPr>
        <w:rFonts w:ascii="Wingdings" w:hAnsi="Wingdings" w:hint="default"/>
      </w:rPr>
    </w:lvl>
    <w:lvl w:ilvl="3" w:tplc="FABEDBDE" w:tentative="1">
      <w:start w:val="1"/>
      <w:numFmt w:val="bullet"/>
      <w:lvlText w:val=""/>
      <w:lvlJc w:val="left"/>
      <w:pPr>
        <w:tabs>
          <w:tab w:val="num" w:pos="2880"/>
        </w:tabs>
        <w:ind w:left="2880" w:hanging="360"/>
      </w:pPr>
      <w:rPr>
        <w:rFonts w:ascii="Wingdings" w:hAnsi="Wingdings" w:hint="default"/>
      </w:rPr>
    </w:lvl>
    <w:lvl w:ilvl="4" w:tplc="5EA65A8E" w:tentative="1">
      <w:start w:val="1"/>
      <w:numFmt w:val="bullet"/>
      <w:lvlText w:val=""/>
      <w:lvlJc w:val="left"/>
      <w:pPr>
        <w:tabs>
          <w:tab w:val="num" w:pos="3600"/>
        </w:tabs>
        <w:ind w:left="3600" w:hanging="360"/>
      </w:pPr>
      <w:rPr>
        <w:rFonts w:ascii="Wingdings" w:hAnsi="Wingdings" w:hint="default"/>
      </w:rPr>
    </w:lvl>
    <w:lvl w:ilvl="5" w:tplc="59684BB8" w:tentative="1">
      <w:start w:val="1"/>
      <w:numFmt w:val="bullet"/>
      <w:lvlText w:val=""/>
      <w:lvlJc w:val="left"/>
      <w:pPr>
        <w:tabs>
          <w:tab w:val="num" w:pos="4320"/>
        </w:tabs>
        <w:ind w:left="4320" w:hanging="360"/>
      </w:pPr>
      <w:rPr>
        <w:rFonts w:ascii="Wingdings" w:hAnsi="Wingdings" w:hint="default"/>
      </w:rPr>
    </w:lvl>
    <w:lvl w:ilvl="6" w:tplc="518830A2" w:tentative="1">
      <w:start w:val="1"/>
      <w:numFmt w:val="bullet"/>
      <w:lvlText w:val=""/>
      <w:lvlJc w:val="left"/>
      <w:pPr>
        <w:tabs>
          <w:tab w:val="num" w:pos="5040"/>
        </w:tabs>
        <w:ind w:left="5040" w:hanging="360"/>
      </w:pPr>
      <w:rPr>
        <w:rFonts w:ascii="Wingdings" w:hAnsi="Wingdings" w:hint="default"/>
      </w:rPr>
    </w:lvl>
    <w:lvl w:ilvl="7" w:tplc="07720430" w:tentative="1">
      <w:start w:val="1"/>
      <w:numFmt w:val="bullet"/>
      <w:lvlText w:val=""/>
      <w:lvlJc w:val="left"/>
      <w:pPr>
        <w:tabs>
          <w:tab w:val="num" w:pos="5760"/>
        </w:tabs>
        <w:ind w:left="5760" w:hanging="360"/>
      </w:pPr>
      <w:rPr>
        <w:rFonts w:ascii="Wingdings" w:hAnsi="Wingdings" w:hint="default"/>
      </w:rPr>
    </w:lvl>
    <w:lvl w:ilvl="8" w:tplc="F72C01BA" w:tentative="1">
      <w:start w:val="1"/>
      <w:numFmt w:val="bullet"/>
      <w:lvlText w:val=""/>
      <w:lvlJc w:val="left"/>
      <w:pPr>
        <w:tabs>
          <w:tab w:val="num" w:pos="6480"/>
        </w:tabs>
        <w:ind w:left="6480" w:hanging="360"/>
      </w:pPr>
      <w:rPr>
        <w:rFonts w:ascii="Wingdings" w:hAnsi="Wingdings" w:hint="default"/>
      </w:rPr>
    </w:lvl>
  </w:abstractNum>
  <w:abstractNum w:abstractNumId="31">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C049F1"/>
    <w:multiLevelType w:val="hybridMultilevel"/>
    <w:tmpl w:val="B3F8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35CF9"/>
    <w:multiLevelType w:val="hybridMultilevel"/>
    <w:tmpl w:val="1FFC5396"/>
    <w:lvl w:ilvl="0" w:tplc="0DA4CF5E">
      <w:start w:val="1"/>
      <w:numFmt w:val="bullet"/>
      <w:lvlText w:val=""/>
      <w:lvlJc w:val="left"/>
      <w:pPr>
        <w:tabs>
          <w:tab w:val="num" w:pos="720"/>
        </w:tabs>
        <w:ind w:left="720" w:hanging="360"/>
      </w:pPr>
      <w:rPr>
        <w:rFonts w:ascii="Wingdings" w:hAnsi="Wingdings" w:hint="default"/>
      </w:rPr>
    </w:lvl>
    <w:lvl w:ilvl="1" w:tplc="01D465F4">
      <w:start w:val="1"/>
      <w:numFmt w:val="bullet"/>
      <w:lvlText w:val=""/>
      <w:lvlJc w:val="left"/>
      <w:pPr>
        <w:tabs>
          <w:tab w:val="num" w:pos="1440"/>
        </w:tabs>
        <w:ind w:left="1440" w:hanging="360"/>
      </w:pPr>
      <w:rPr>
        <w:rFonts w:ascii="Wingdings" w:hAnsi="Wingdings" w:hint="default"/>
      </w:rPr>
    </w:lvl>
    <w:lvl w:ilvl="2" w:tplc="C5AAC6E4" w:tentative="1">
      <w:start w:val="1"/>
      <w:numFmt w:val="bullet"/>
      <w:lvlText w:val=""/>
      <w:lvlJc w:val="left"/>
      <w:pPr>
        <w:tabs>
          <w:tab w:val="num" w:pos="2160"/>
        </w:tabs>
        <w:ind w:left="2160" w:hanging="360"/>
      </w:pPr>
      <w:rPr>
        <w:rFonts w:ascii="Wingdings" w:hAnsi="Wingdings" w:hint="default"/>
      </w:rPr>
    </w:lvl>
    <w:lvl w:ilvl="3" w:tplc="B3D69066" w:tentative="1">
      <w:start w:val="1"/>
      <w:numFmt w:val="bullet"/>
      <w:lvlText w:val=""/>
      <w:lvlJc w:val="left"/>
      <w:pPr>
        <w:tabs>
          <w:tab w:val="num" w:pos="2880"/>
        </w:tabs>
        <w:ind w:left="2880" w:hanging="360"/>
      </w:pPr>
      <w:rPr>
        <w:rFonts w:ascii="Wingdings" w:hAnsi="Wingdings" w:hint="default"/>
      </w:rPr>
    </w:lvl>
    <w:lvl w:ilvl="4" w:tplc="3378F47E" w:tentative="1">
      <w:start w:val="1"/>
      <w:numFmt w:val="bullet"/>
      <w:lvlText w:val=""/>
      <w:lvlJc w:val="left"/>
      <w:pPr>
        <w:tabs>
          <w:tab w:val="num" w:pos="3600"/>
        </w:tabs>
        <w:ind w:left="3600" w:hanging="360"/>
      </w:pPr>
      <w:rPr>
        <w:rFonts w:ascii="Wingdings" w:hAnsi="Wingdings" w:hint="default"/>
      </w:rPr>
    </w:lvl>
    <w:lvl w:ilvl="5" w:tplc="246C9F24" w:tentative="1">
      <w:start w:val="1"/>
      <w:numFmt w:val="bullet"/>
      <w:lvlText w:val=""/>
      <w:lvlJc w:val="left"/>
      <w:pPr>
        <w:tabs>
          <w:tab w:val="num" w:pos="4320"/>
        </w:tabs>
        <w:ind w:left="4320" w:hanging="360"/>
      </w:pPr>
      <w:rPr>
        <w:rFonts w:ascii="Wingdings" w:hAnsi="Wingdings" w:hint="default"/>
      </w:rPr>
    </w:lvl>
    <w:lvl w:ilvl="6" w:tplc="B3FEA112" w:tentative="1">
      <w:start w:val="1"/>
      <w:numFmt w:val="bullet"/>
      <w:lvlText w:val=""/>
      <w:lvlJc w:val="left"/>
      <w:pPr>
        <w:tabs>
          <w:tab w:val="num" w:pos="5040"/>
        </w:tabs>
        <w:ind w:left="5040" w:hanging="360"/>
      </w:pPr>
      <w:rPr>
        <w:rFonts w:ascii="Wingdings" w:hAnsi="Wingdings" w:hint="default"/>
      </w:rPr>
    </w:lvl>
    <w:lvl w:ilvl="7" w:tplc="DA6E6278" w:tentative="1">
      <w:start w:val="1"/>
      <w:numFmt w:val="bullet"/>
      <w:lvlText w:val=""/>
      <w:lvlJc w:val="left"/>
      <w:pPr>
        <w:tabs>
          <w:tab w:val="num" w:pos="5760"/>
        </w:tabs>
        <w:ind w:left="5760" w:hanging="360"/>
      </w:pPr>
      <w:rPr>
        <w:rFonts w:ascii="Wingdings" w:hAnsi="Wingdings" w:hint="default"/>
      </w:rPr>
    </w:lvl>
    <w:lvl w:ilvl="8" w:tplc="047C7742" w:tentative="1">
      <w:start w:val="1"/>
      <w:numFmt w:val="bullet"/>
      <w:lvlText w:val=""/>
      <w:lvlJc w:val="left"/>
      <w:pPr>
        <w:tabs>
          <w:tab w:val="num" w:pos="6480"/>
        </w:tabs>
        <w:ind w:left="6480" w:hanging="360"/>
      </w:pPr>
      <w:rPr>
        <w:rFonts w:ascii="Wingdings" w:hAnsi="Wingdings" w:hint="default"/>
      </w:rPr>
    </w:lvl>
  </w:abstractNum>
  <w:abstractNum w:abstractNumId="34">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5">
    <w:nsid w:val="797B48AD"/>
    <w:multiLevelType w:val="hybridMultilevel"/>
    <w:tmpl w:val="9A2621A4"/>
    <w:lvl w:ilvl="0" w:tplc="16787134">
      <w:start w:val="1"/>
      <w:numFmt w:val="bullet"/>
      <w:lvlText w:val="•"/>
      <w:lvlJc w:val="left"/>
      <w:pPr>
        <w:tabs>
          <w:tab w:val="num" w:pos="720"/>
        </w:tabs>
        <w:ind w:left="720" w:hanging="360"/>
      </w:pPr>
      <w:rPr>
        <w:rFonts w:ascii="Times" w:hAnsi="Times" w:hint="default"/>
      </w:rPr>
    </w:lvl>
    <w:lvl w:ilvl="1" w:tplc="4B4ABCF0">
      <w:start w:val="-16390"/>
      <w:numFmt w:val="bullet"/>
      <w:lvlText w:val=""/>
      <w:lvlJc w:val="left"/>
      <w:pPr>
        <w:tabs>
          <w:tab w:val="num" w:pos="1440"/>
        </w:tabs>
        <w:ind w:left="1440" w:hanging="360"/>
      </w:pPr>
      <w:rPr>
        <w:rFonts w:ascii="Wingdings" w:hAnsi="Wingdings" w:hint="default"/>
      </w:rPr>
    </w:lvl>
    <w:lvl w:ilvl="2" w:tplc="E10664B8" w:tentative="1">
      <w:start w:val="1"/>
      <w:numFmt w:val="bullet"/>
      <w:lvlText w:val="•"/>
      <w:lvlJc w:val="left"/>
      <w:pPr>
        <w:tabs>
          <w:tab w:val="num" w:pos="2160"/>
        </w:tabs>
        <w:ind w:left="2160" w:hanging="360"/>
      </w:pPr>
      <w:rPr>
        <w:rFonts w:ascii="Times" w:hAnsi="Times" w:hint="default"/>
      </w:rPr>
    </w:lvl>
    <w:lvl w:ilvl="3" w:tplc="40428A54" w:tentative="1">
      <w:start w:val="1"/>
      <w:numFmt w:val="bullet"/>
      <w:lvlText w:val="•"/>
      <w:lvlJc w:val="left"/>
      <w:pPr>
        <w:tabs>
          <w:tab w:val="num" w:pos="2880"/>
        </w:tabs>
        <w:ind w:left="2880" w:hanging="360"/>
      </w:pPr>
      <w:rPr>
        <w:rFonts w:ascii="Times" w:hAnsi="Times" w:hint="default"/>
      </w:rPr>
    </w:lvl>
    <w:lvl w:ilvl="4" w:tplc="63E02644" w:tentative="1">
      <w:start w:val="1"/>
      <w:numFmt w:val="bullet"/>
      <w:lvlText w:val="•"/>
      <w:lvlJc w:val="left"/>
      <w:pPr>
        <w:tabs>
          <w:tab w:val="num" w:pos="3600"/>
        </w:tabs>
        <w:ind w:left="3600" w:hanging="360"/>
      </w:pPr>
      <w:rPr>
        <w:rFonts w:ascii="Times" w:hAnsi="Times" w:hint="default"/>
      </w:rPr>
    </w:lvl>
    <w:lvl w:ilvl="5" w:tplc="867483DE" w:tentative="1">
      <w:start w:val="1"/>
      <w:numFmt w:val="bullet"/>
      <w:lvlText w:val="•"/>
      <w:lvlJc w:val="left"/>
      <w:pPr>
        <w:tabs>
          <w:tab w:val="num" w:pos="4320"/>
        </w:tabs>
        <w:ind w:left="4320" w:hanging="360"/>
      </w:pPr>
      <w:rPr>
        <w:rFonts w:ascii="Times" w:hAnsi="Times" w:hint="default"/>
      </w:rPr>
    </w:lvl>
    <w:lvl w:ilvl="6" w:tplc="52EA6718" w:tentative="1">
      <w:start w:val="1"/>
      <w:numFmt w:val="bullet"/>
      <w:lvlText w:val="•"/>
      <w:lvlJc w:val="left"/>
      <w:pPr>
        <w:tabs>
          <w:tab w:val="num" w:pos="5040"/>
        </w:tabs>
        <w:ind w:left="5040" w:hanging="360"/>
      </w:pPr>
      <w:rPr>
        <w:rFonts w:ascii="Times" w:hAnsi="Times" w:hint="default"/>
      </w:rPr>
    </w:lvl>
    <w:lvl w:ilvl="7" w:tplc="7EFC1624" w:tentative="1">
      <w:start w:val="1"/>
      <w:numFmt w:val="bullet"/>
      <w:lvlText w:val="•"/>
      <w:lvlJc w:val="left"/>
      <w:pPr>
        <w:tabs>
          <w:tab w:val="num" w:pos="5760"/>
        </w:tabs>
        <w:ind w:left="5760" w:hanging="360"/>
      </w:pPr>
      <w:rPr>
        <w:rFonts w:ascii="Times" w:hAnsi="Times" w:hint="default"/>
      </w:rPr>
    </w:lvl>
    <w:lvl w:ilvl="8" w:tplc="E090A80E" w:tentative="1">
      <w:start w:val="1"/>
      <w:numFmt w:val="bullet"/>
      <w:lvlText w:val="•"/>
      <w:lvlJc w:val="left"/>
      <w:pPr>
        <w:tabs>
          <w:tab w:val="num" w:pos="6480"/>
        </w:tabs>
        <w:ind w:left="6480" w:hanging="360"/>
      </w:pPr>
      <w:rPr>
        <w:rFonts w:ascii="Times" w:hAnsi="Times" w:hint="default"/>
      </w:rPr>
    </w:lvl>
  </w:abstractNum>
  <w:abstractNum w:abstractNumId="36">
    <w:nsid w:val="7C1F776E"/>
    <w:multiLevelType w:val="hybridMultilevel"/>
    <w:tmpl w:val="18141120"/>
    <w:lvl w:ilvl="0" w:tplc="6076F406">
      <w:start w:val="1"/>
      <w:numFmt w:val="bullet"/>
      <w:lvlText w:val="•"/>
      <w:lvlJc w:val="left"/>
      <w:pPr>
        <w:tabs>
          <w:tab w:val="num" w:pos="720"/>
        </w:tabs>
        <w:ind w:left="720" w:hanging="360"/>
      </w:pPr>
      <w:rPr>
        <w:rFonts w:ascii="Times" w:hAnsi="Times" w:hint="default"/>
      </w:rPr>
    </w:lvl>
    <w:lvl w:ilvl="1" w:tplc="32D22E0A">
      <w:start w:val="-16390"/>
      <w:numFmt w:val="bullet"/>
      <w:lvlText w:val=""/>
      <w:lvlJc w:val="left"/>
      <w:pPr>
        <w:tabs>
          <w:tab w:val="num" w:pos="1440"/>
        </w:tabs>
        <w:ind w:left="1440" w:hanging="360"/>
      </w:pPr>
      <w:rPr>
        <w:rFonts w:ascii="Wingdings" w:hAnsi="Wingdings" w:hint="default"/>
      </w:rPr>
    </w:lvl>
    <w:lvl w:ilvl="2" w:tplc="7E70F33A" w:tentative="1">
      <w:start w:val="1"/>
      <w:numFmt w:val="bullet"/>
      <w:lvlText w:val="•"/>
      <w:lvlJc w:val="left"/>
      <w:pPr>
        <w:tabs>
          <w:tab w:val="num" w:pos="2160"/>
        </w:tabs>
        <w:ind w:left="2160" w:hanging="360"/>
      </w:pPr>
      <w:rPr>
        <w:rFonts w:ascii="Times" w:hAnsi="Times" w:hint="default"/>
      </w:rPr>
    </w:lvl>
    <w:lvl w:ilvl="3" w:tplc="AD8C3E3A" w:tentative="1">
      <w:start w:val="1"/>
      <w:numFmt w:val="bullet"/>
      <w:lvlText w:val="•"/>
      <w:lvlJc w:val="left"/>
      <w:pPr>
        <w:tabs>
          <w:tab w:val="num" w:pos="2880"/>
        </w:tabs>
        <w:ind w:left="2880" w:hanging="360"/>
      </w:pPr>
      <w:rPr>
        <w:rFonts w:ascii="Times" w:hAnsi="Times" w:hint="default"/>
      </w:rPr>
    </w:lvl>
    <w:lvl w:ilvl="4" w:tplc="A1ACEE6C" w:tentative="1">
      <w:start w:val="1"/>
      <w:numFmt w:val="bullet"/>
      <w:lvlText w:val="•"/>
      <w:lvlJc w:val="left"/>
      <w:pPr>
        <w:tabs>
          <w:tab w:val="num" w:pos="3600"/>
        </w:tabs>
        <w:ind w:left="3600" w:hanging="360"/>
      </w:pPr>
      <w:rPr>
        <w:rFonts w:ascii="Times" w:hAnsi="Times" w:hint="default"/>
      </w:rPr>
    </w:lvl>
    <w:lvl w:ilvl="5" w:tplc="6EB461EC" w:tentative="1">
      <w:start w:val="1"/>
      <w:numFmt w:val="bullet"/>
      <w:lvlText w:val="•"/>
      <w:lvlJc w:val="left"/>
      <w:pPr>
        <w:tabs>
          <w:tab w:val="num" w:pos="4320"/>
        </w:tabs>
        <w:ind w:left="4320" w:hanging="360"/>
      </w:pPr>
      <w:rPr>
        <w:rFonts w:ascii="Times" w:hAnsi="Times" w:hint="default"/>
      </w:rPr>
    </w:lvl>
    <w:lvl w:ilvl="6" w:tplc="2B442C88" w:tentative="1">
      <w:start w:val="1"/>
      <w:numFmt w:val="bullet"/>
      <w:lvlText w:val="•"/>
      <w:lvlJc w:val="left"/>
      <w:pPr>
        <w:tabs>
          <w:tab w:val="num" w:pos="5040"/>
        </w:tabs>
        <w:ind w:left="5040" w:hanging="360"/>
      </w:pPr>
      <w:rPr>
        <w:rFonts w:ascii="Times" w:hAnsi="Times" w:hint="default"/>
      </w:rPr>
    </w:lvl>
    <w:lvl w:ilvl="7" w:tplc="B7A00E4E" w:tentative="1">
      <w:start w:val="1"/>
      <w:numFmt w:val="bullet"/>
      <w:lvlText w:val="•"/>
      <w:lvlJc w:val="left"/>
      <w:pPr>
        <w:tabs>
          <w:tab w:val="num" w:pos="5760"/>
        </w:tabs>
        <w:ind w:left="5760" w:hanging="360"/>
      </w:pPr>
      <w:rPr>
        <w:rFonts w:ascii="Times" w:hAnsi="Times" w:hint="default"/>
      </w:rPr>
    </w:lvl>
    <w:lvl w:ilvl="8" w:tplc="47D2BA2A" w:tentative="1">
      <w:start w:val="1"/>
      <w:numFmt w:val="bullet"/>
      <w:lvlText w:val="•"/>
      <w:lvlJc w:val="left"/>
      <w:pPr>
        <w:tabs>
          <w:tab w:val="num" w:pos="6480"/>
        </w:tabs>
        <w:ind w:left="6480" w:hanging="360"/>
      </w:pPr>
      <w:rPr>
        <w:rFonts w:ascii="Times" w:hAnsi="Times" w:hint="default"/>
      </w:rPr>
    </w:lvl>
  </w:abstractNum>
  <w:abstractNum w:abstractNumId="37">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34"/>
  </w:num>
  <w:num w:numId="3">
    <w:abstractNumId w:val="37"/>
  </w:num>
  <w:num w:numId="4">
    <w:abstractNumId w:val="12"/>
  </w:num>
  <w:num w:numId="5">
    <w:abstractNumId w:val="0"/>
  </w:num>
  <w:num w:numId="6">
    <w:abstractNumId w:val="2"/>
  </w:num>
  <w:num w:numId="7">
    <w:abstractNumId w:val="11"/>
  </w:num>
  <w:num w:numId="8">
    <w:abstractNumId w:val="18"/>
  </w:num>
  <w:num w:numId="9">
    <w:abstractNumId w:val="14"/>
  </w:num>
  <w:num w:numId="10">
    <w:abstractNumId w:val="13"/>
  </w:num>
  <w:num w:numId="11">
    <w:abstractNumId w:val="5"/>
  </w:num>
  <w:num w:numId="12">
    <w:abstractNumId w:val="21"/>
  </w:num>
  <w:num w:numId="13">
    <w:abstractNumId w:val="4"/>
  </w:num>
  <w:num w:numId="14">
    <w:abstractNumId w:val="6"/>
  </w:num>
  <w:num w:numId="15">
    <w:abstractNumId w:val="31"/>
  </w:num>
  <w:num w:numId="16">
    <w:abstractNumId w:val="29"/>
  </w:num>
  <w:num w:numId="17">
    <w:abstractNumId w:val="15"/>
  </w:num>
  <w:num w:numId="18">
    <w:abstractNumId w:val="20"/>
  </w:num>
  <w:num w:numId="19">
    <w:abstractNumId w:val="19"/>
  </w:num>
  <w:num w:numId="20">
    <w:abstractNumId w:val="16"/>
  </w:num>
  <w:num w:numId="21">
    <w:abstractNumId w:val="33"/>
  </w:num>
  <w:num w:numId="22">
    <w:abstractNumId w:val="7"/>
  </w:num>
  <w:num w:numId="23">
    <w:abstractNumId w:val="27"/>
  </w:num>
  <w:num w:numId="24">
    <w:abstractNumId w:val="17"/>
  </w:num>
  <w:num w:numId="25">
    <w:abstractNumId w:val="10"/>
  </w:num>
  <w:num w:numId="26">
    <w:abstractNumId w:val="24"/>
  </w:num>
  <w:num w:numId="27">
    <w:abstractNumId w:val="9"/>
  </w:num>
  <w:num w:numId="28">
    <w:abstractNumId w:val="30"/>
  </w:num>
  <w:num w:numId="29">
    <w:abstractNumId w:val="8"/>
  </w:num>
  <w:num w:numId="30">
    <w:abstractNumId w:val="25"/>
  </w:num>
  <w:num w:numId="31">
    <w:abstractNumId w:val="28"/>
  </w:num>
  <w:num w:numId="32">
    <w:abstractNumId w:val="23"/>
  </w:num>
  <w:num w:numId="33">
    <w:abstractNumId w:val="3"/>
  </w:num>
  <w:num w:numId="34">
    <w:abstractNumId w:val="22"/>
  </w:num>
  <w:num w:numId="35">
    <w:abstractNumId w:val="32"/>
  </w:num>
  <w:num w:numId="36">
    <w:abstractNumId w:val="26"/>
  </w:num>
  <w:num w:numId="37">
    <w:abstractNumId w:val="3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36CB"/>
    <w:rsid w:val="0001545D"/>
    <w:rsid w:val="0005275F"/>
    <w:rsid w:val="00052C33"/>
    <w:rsid w:val="00053AEC"/>
    <w:rsid w:val="00077DA5"/>
    <w:rsid w:val="00081164"/>
    <w:rsid w:val="00083D9B"/>
    <w:rsid w:val="00084893"/>
    <w:rsid w:val="000B2EC5"/>
    <w:rsid w:val="000B5954"/>
    <w:rsid w:val="00152684"/>
    <w:rsid w:val="0017256D"/>
    <w:rsid w:val="0018511D"/>
    <w:rsid w:val="001B669D"/>
    <w:rsid w:val="001C3CF9"/>
    <w:rsid w:val="001E34D8"/>
    <w:rsid w:val="002349E3"/>
    <w:rsid w:val="002366E7"/>
    <w:rsid w:val="002563C3"/>
    <w:rsid w:val="00274FCE"/>
    <w:rsid w:val="00291204"/>
    <w:rsid w:val="002A3884"/>
    <w:rsid w:val="002A7B36"/>
    <w:rsid w:val="002C19BD"/>
    <w:rsid w:val="002D25C8"/>
    <w:rsid w:val="00340AED"/>
    <w:rsid w:val="0037055A"/>
    <w:rsid w:val="00380C8E"/>
    <w:rsid w:val="004026AD"/>
    <w:rsid w:val="004128FC"/>
    <w:rsid w:val="00420944"/>
    <w:rsid w:val="00443980"/>
    <w:rsid w:val="004822CD"/>
    <w:rsid w:val="004B3946"/>
    <w:rsid w:val="004F7343"/>
    <w:rsid w:val="00506C58"/>
    <w:rsid w:val="005A43AB"/>
    <w:rsid w:val="005B05A8"/>
    <w:rsid w:val="00617262"/>
    <w:rsid w:val="00640439"/>
    <w:rsid w:val="006479F6"/>
    <w:rsid w:val="00647F15"/>
    <w:rsid w:val="00655183"/>
    <w:rsid w:val="0067112E"/>
    <w:rsid w:val="006A5BCA"/>
    <w:rsid w:val="006D7161"/>
    <w:rsid w:val="00755428"/>
    <w:rsid w:val="00794368"/>
    <w:rsid w:val="007946D3"/>
    <w:rsid w:val="007B5366"/>
    <w:rsid w:val="007C0147"/>
    <w:rsid w:val="007D15D0"/>
    <w:rsid w:val="007D4A85"/>
    <w:rsid w:val="00824954"/>
    <w:rsid w:val="008319F4"/>
    <w:rsid w:val="008A59DD"/>
    <w:rsid w:val="008B51D8"/>
    <w:rsid w:val="008E63AF"/>
    <w:rsid w:val="008F709C"/>
    <w:rsid w:val="009161D5"/>
    <w:rsid w:val="00962583"/>
    <w:rsid w:val="00983FBC"/>
    <w:rsid w:val="0098714D"/>
    <w:rsid w:val="009A3C86"/>
    <w:rsid w:val="009E339A"/>
    <w:rsid w:val="009F3B45"/>
    <w:rsid w:val="00A00A96"/>
    <w:rsid w:val="00A010B1"/>
    <w:rsid w:val="00A0427A"/>
    <w:rsid w:val="00A615D2"/>
    <w:rsid w:val="00A66FA9"/>
    <w:rsid w:val="00AA70F2"/>
    <w:rsid w:val="00AD68A0"/>
    <w:rsid w:val="00AF63C8"/>
    <w:rsid w:val="00B07555"/>
    <w:rsid w:val="00B765ED"/>
    <w:rsid w:val="00B92268"/>
    <w:rsid w:val="00BB1576"/>
    <w:rsid w:val="00BB223C"/>
    <w:rsid w:val="00BB3551"/>
    <w:rsid w:val="00BB37FB"/>
    <w:rsid w:val="00CC147B"/>
    <w:rsid w:val="00CD5D2E"/>
    <w:rsid w:val="00D023B7"/>
    <w:rsid w:val="00D05417"/>
    <w:rsid w:val="00D21A41"/>
    <w:rsid w:val="00D7342D"/>
    <w:rsid w:val="00D866F8"/>
    <w:rsid w:val="00DC497B"/>
    <w:rsid w:val="00DE268D"/>
    <w:rsid w:val="00E528CF"/>
    <w:rsid w:val="00E530CA"/>
    <w:rsid w:val="00E57BD3"/>
    <w:rsid w:val="00E97F6D"/>
    <w:rsid w:val="00EB0281"/>
    <w:rsid w:val="00EC4956"/>
    <w:rsid w:val="00EC6DF1"/>
    <w:rsid w:val="00F15F66"/>
    <w:rsid w:val="00F16F32"/>
    <w:rsid w:val="00F27143"/>
    <w:rsid w:val="00F27D03"/>
    <w:rsid w:val="00F9298D"/>
    <w:rsid w:val="00FA26F6"/>
    <w:rsid w:val="00FB6772"/>
    <w:rsid w:val="00FC75C0"/>
    <w:rsid w:val="00FD03EF"/>
    <w:rsid w:val="00FE397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8B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506C58"/>
    <w:rPr>
      <w:rFonts w:ascii="Tahoma" w:hAnsi="Tahoma" w:cs="Tahoma"/>
      <w:sz w:val="16"/>
      <w:szCs w:val="16"/>
    </w:rPr>
  </w:style>
  <w:style w:type="character" w:customStyle="1" w:styleId="BalloonTextChar">
    <w:name w:val="Balloon Text Char"/>
    <w:basedOn w:val="DefaultParagraphFont"/>
    <w:link w:val="BalloonText"/>
    <w:rsid w:val="00506C58"/>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paragraph" w:styleId="BalloonText">
    <w:name w:val="Balloon Text"/>
    <w:basedOn w:val="Normal"/>
    <w:link w:val="BalloonTextChar"/>
    <w:rsid w:val="00506C58"/>
    <w:rPr>
      <w:rFonts w:ascii="Tahoma" w:hAnsi="Tahoma" w:cs="Tahoma"/>
      <w:sz w:val="16"/>
      <w:szCs w:val="16"/>
    </w:rPr>
  </w:style>
  <w:style w:type="character" w:customStyle="1" w:styleId="BalloonTextChar">
    <w:name w:val="Balloon Text Char"/>
    <w:basedOn w:val="DefaultParagraphFont"/>
    <w:link w:val="BalloonText"/>
    <w:rsid w:val="00506C58"/>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1488">
      <w:bodyDiv w:val="1"/>
      <w:marLeft w:val="0"/>
      <w:marRight w:val="0"/>
      <w:marTop w:val="0"/>
      <w:marBottom w:val="0"/>
      <w:divBdr>
        <w:top w:val="none" w:sz="0" w:space="0" w:color="auto"/>
        <w:left w:val="none" w:sz="0" w:space="0" w:color="auto"/>
        <w:bottom w:val="none" w:sz="0" w:space="0" w:color="auto"/>
        <w:right w:val="none" w:sz="0" w:space="0" w:color="auto"/>
      </w:divBdr>
      <w:divsChild>
        <w:div w:id="1287540801">
          <w:marLeft w:val="1555"/>
          <w:marRight w:val="0"/>
          <w:marTop w:val="125"/>
          <w:marBottom w:val="0"/>
          <w:divBdr>
            <w:top w:val="none" w:sz="0" w:space="0" w:color="auto"/>
            <w:left w:val="none" w:sz="0" w:space="0" w:color="auto"/>
            <w:bottom w:val="none" w:sz="0" w:space="0" w:color="auto"/>
            <w:right w:val="none" w:sz="0" w:space="0" w:color="auto"/>
          </w:divBdr>
        </w:div>
        <w:div w:id="2092387214">
          <w:marLeft w:val="1555"/>
          <w:marRight w:val="0"/>
          <w:marTop w:val="125"/>
          <w:marBottom w:val="0"/>
          <w:divBdr>
            <w:top w:val="none" w:sz="0" w:space="0" w:color="auto"/>
            <w:left w:val="none" w:sz="0" w:space="0" w:color="auto"/>
            <w:bottom w:val="none" w:sz="0" w:space="0" w:color="auto"/>
            <w:right w:val="none" w:sz="0" w:space="0" w:color="auto"/>
          </w:divBdr>
        </w:div>
        <w:div w:id="903948112">
          <w:marLeft w:val="1555"/>
          <w:marRight w:val="0"/>
          <w:marTop w:val="125"/>
          <w:marBottom w:val="0"/>
          <w:divBdr>
            <w:top w:val="none" w:sz="0" w:space="0" w:color="auto"/>
            <w:left w:val="none" w:sz="0" w:space="0" w:color="auto"/>
            <w:bottom w:val="none" w:sz="0" w:space="0" w:color="auto"/>
            <w:right w:val="none" w:sz="0" w:space="0" w:color="auto"/>
          </w:divBdr>
        </w:div>
        <w:div w:id="1760441821">
          <w:marLeft w:val="1555"/>
          <w:marRight w:val="0"/>
          <w:marTop w:val="125"/>
          <w:marBottom w:val="0"/>
          <w:divBdr>
            <w:top w:val="none" w:sz="0" w:space="0" w:color="auto"/>
            <w:left w:val="none" w:sz="0" w:space="0" w:color="auto"/>
            <w:bottom w:val="none" w:sz="0" w:space="0" w:color="auto"/>
            <w:right w:val="none" w:sz="0" w:space="0" w:color="auto"/>
          </w:divBdr>
        </w:div>
      </w:divsChild>
    </w:div>
    <w:div w:id="48771917">
      <w:bodyDiv w:val="1"/>
      <w:marLeft w:val="0"/>
      <w:marRight w:val="0"/>
      <w:marTop w:val="0"/>
      <w:marBottom w:val="0"/>
      <w:divBdr>
        <w:top w:val="none" w:sz="0" w:space="0" w:color="auto"/>
        <w:left w:val="none" w:sz="0" w:space="0" w:color="auto"/>
        <w:bottom w:val="none" w:sz="0" w:space="0" w:color="auto"/>
        <w:right w:val="none" w:sz="0" w:space="0" w:color="auto"/>
      </w:divBdr>
      <w:divsChild>
        <w:div w:id="1802916036">
          <w:marLeft w:val="1555"/>
          <w:marRight w:val="0"/>
          <w:marTop w:val="134"/>
          <w:marBottom w:val="0"/>
          <w:divBdr>
            <w:top w:val="none" w:sz="0" w:space="0" w:color="auto"/>
            <w:left w:val="none" w:sz="0" w:space="0" w:color="auto"/>
            <w:bottom w:val="none" w:sz="0" w:space="0" w:color="auto"/>
            <w:right w:val="none" w:sz="0" w:space="0" w:color="auto"/>
          </w:divBdr>
        </w:div>
        <w:div w:id="729382184">
          <w:marLeft w:val="1555"/>
          <w:marRight w:val="0"/>
          <w:marTop w:val="134"/>
          <w:marBottom w:val="0"/>
          <w:divBdr>
            <w:top w:val="none" w:sz="0" w:space="0" w:color="auto"/>
            <w:left w:val="none" w:sz="0" w:space="0" w:color="auto"/>
            <w:bottom w:val="none" w:sz="0" w:space="0" w:color="auto"/>
            <w:right w:val="none" w:sz="0" w:space="0" w:color="auto"/>
          </w:divBdr>
        </w:div>
      </w:divsChild>
    </w:div>
    <w:div w:id="76102845">
      <w:bodyDiv w:val="1"/>
      <w:marLeft w:val="0"/>
      <w:marRight w:val="0"/>
      <w:marTop w:val="0"/>
      <w:marBottom w:val="0"/>
      <w:divBdr>
        <w:top w:val="none" w:sz="0" w:space="0" w:color="auto"/>
        <w:left w:val="none" w:sz="0" w:space="0" w:color="auto"/>
        <w:bottom w:val="none" w:sz="0" w:space="0" w:color="auto"/>
        <w:right w:val="none" w:sz="0" w:space="0" w:color="auto"/>
      </w:divBdr>
      <w:divsChild>
        <w:div w:id="1109279795">
          <w:marLeft w:val="965"/>
          <w:marRight w:val="0"/>
          <w:marTop w:val="154"/>
          <w:marBottom w:val="0"/>
          <w:divBdr>
            <w:top w:val="none" w:sz="0" w:space="0" w:color="auto"/>
            <w:left w:val="none" w:sz="0" w:space="0" w:color="auto"/>
            <w:bottom w:val="none" w:sz="0" w:space="0" w:color="auto"/>
            <w:right w:val="none" w:sz="0" w:space="0" w:color="auto"/>
          </w:divBdr>
        </w:div>
        <w:div w:id="1047030876">
          <w:marLeft w:val="1555"/>
          <w:marRight w:val="0"/>
          <w:marTop w:val="134"/>
          <w:marBottom w:val="0"/>
          <w:divBdr>
            <w:top w:val="none" w:sz="0" w:space="0" w:color="auto"/>
            <w:left w:val="none" w:sz="0" w:space="0" w:color="auto"/>
            <w:bottom w:val="none" w:sz="0" w:space="0" w:color="auto"/>
            <w:right w:val="none" w:sz="0" w:space="0" w:color="auto"/>
          </w:divBdr>
        </w:div>
        <w:div w:id="877548236">
          <w:marLeft w:val="1555"/>
          <w:marRight w:val="0"/>
          <w:marTop w:val="134"/>
          <w:marBottom w:val="0"/>
          <w:divBdr>
            <w:top w:val="none" w:sz="0" w:space="0" w:color="auto"/>
            <w:left w:val="none" w:sz="0" w:space="0" w:color="auto"/>
            <w:bottom w:val="none" w:sz="0" w:space="0" w:color="auto"/>
            <w:right w:val="none" w:sz="0" w:space="0" w:color="auto"/>
          </w:divBdr>
        </w:div>
      </w:divsChild>
    </w:div>
    <w:div w:id="315499422">
      <w:bodyDiv w:val="1"/>
      <w:marLeft w:val="0"/>
      <w:marRight w:val="0"/>
      <w:marTop w:val="0"/>
      <w:marBottom w:val="0"/>
      <w:divBdr>
        <w:top w:val="none" w:sz="0" w:space="0" w:color="auto"/>
        <w:left w:val="none" w:sz="0" w:space="0" w:color="auto"/>
        <w:bottom w:val="none" w:sz="0" w:space="0" w:color="auto"/>
        <w:right w:val="none" w:sz="0" w:space="0" w:color="auto"/>
      </w:divBdr>
      <w:divsChild>
        <w:div w:id="1205601796">
          <w:marLeft w:val="1555"/>
          <w:marRight w:val="0"/>
          <w:marTop w:val="134"/>
          <w:marBottom w:val="0"/>
          <w:divBdr>
            <w:top w:val="none" w:sz="0" w:space="0" w:color="auto"/>
            <w:left w:val="none" w:sz="0" w:space="0" w:color="auto"/>
            <w:bottom w:val="none" w:sz="0" w:space="0" w:color="auto"/>
            <w:right w:val="none" w:sz="0" w:space="0" w:color="auto"/>
          </w:divBdr>
        </w:div>
        <w:div w:id="676225725">
          <w:marLeft w:val="1555"/>
          <w:marRight w:val="0"/>
          <w:marTop w:val="134"/>
          <w:marBottom w:val="0"/>
          <w:divBdr>
            <w:top w:val="none" w:sz="0" w:space="0" w:color="auto"/>
            <w:left w:val="none" w:sz="0" w:space="0" w:color="auto"/>
            <w:bottom w:val="none" w:sz="0" w:space="0" w:color="auto"/>
            <w:right w:val="none" w:sz="0" w:space="0" w:color="auto"/>
          </w:divBdr>
        </w:div>
      </w:divsChild>
    </w:div>
    <w:div w:id="348916199">
      <w:bodyDiv w:val="1"/>
      <w:marLeft w:val="0"/>
      <w:marRight w:val="0"/>
      <w:marTop w:val="0"/>
      <w:marBottom w:val="0"/>
      <w:divBdr>
        <w:top w:val="none" w:sz="0" w:space="0" w:color="auto"/>
        <w:left w:val="none" w:sz="0" w:space="0" w:color="auto"/>
        <w:bottom w:val="none" w:sz="0" w:space="0" w:color="auto"/>
        <w:right w:val="none" w:sz="0" w:space="0" w:color="auto"/>
      </w:divBdr>
      <w:divsChild>
        <w:div w:id="1311669271">
          <w:marLeft w:val="1555"/>
          <w:marRight w:val="0"/>
          <w:marTop w:val="134"/>
          <w:marBottom w:val="0"/>
          <w:divBdr>
            <w:top w:val="none" w:sz="0" w:space="0" w:color="auto"/>
            <w:left w:val="none" w:sz="0" w:space="0" w:color="auto"/>
            <w:bottom w:val="none" w:sz="0" w:space="0" w:color="auto"/>
            <w:right w:val="none" w:sz="0" w:space="0" w:color="auto"/>
          </w:divBdr>
        </w:div>
        <w:div w:id="660814125">
          <w:marLeft w:val="1555"/>
          <w:marRight w:val="0"/>
          <w:marTop w:val="134"/>
          <w:marBottom w:val="0"/>
          <w:divBdr>
            <w:top w:val="none" w:sz="0" w:space="0" w:color="auto"/>
            <w:left w:val="none" w:sz="0" w:space="0" w:color="auto"/>
            <w:bottom w:val="none" w:sz="0" w:space="0" w:color="auto"/>
            <w:right w:val="none" w:sz="0" w:space="0" w:color="auto"/>
          </w:divBdr>
        </w:div>
      </w:divsChild>
    </w:div>
    <w:div w:id="403456945">
      <w:bodyDiv w:val="1"/>
      <w:marLeft w:val="0"/>
      <w:marRight w:val="0"/>
      <w:marTop w:val="0"/>
      <w:marBottom w:val="0"/>
      <w:divBdr>
        <w:top w:val="none" w:sz="0" w:space="0" w:color="auto"/>
        <w:left w:val="none" w:sz="0" w:space="0" w:color="auto"/>
        <w:bottom w:val="none" w:sz="0" w:space="0" w:color="auto"/>
        <w:right w:val="none" w:sz="0" w:space="0" w:color="auto"/>
      </w:divBdr>
    </w:div>
    <w:div w:id="405226569">
      <w:bodyDiv w:val="1"/>
      <w:marLeft w:val="0"/>
      <w:marRight w:val="0"/>
      <w:marTop w:val="0"/>
      <w:marBottom w:val="0"/>
      <w:divBdr>
        <w:top w:val="none" w:sz="0" w:space="0" w:color="auto"/>
        <w:left w:val="none" w:sz="0" w:space="0" w:color="auto"/>
        <w:bottom w:val="none" w:sz="0" w:space="0" w:color="auto"/>
        <w:right w:val="none" w:sz="0" w:space="0" w:color="auto"/>
      </w:divBdr>
    </w:div>
    <w:div w:id="426316702">
      <w:bodyDiv w:val="1"/>
      <w:marLeft w:val="0"/>
      <w:marRight w:val="0"/>
      <w:marTop w:val="0"/>
      <w:marBottom w:val="0"/>
      <w:divBdr>
        <w:top w:val="none" w:sz="0" w:space="0" w:color="auto"/>
        <w:left w:val="none" w:sz="0" w:space="0" w:color="auto"/>
        <w:bottom w:val="none" w:sz="0" w:space="0" w:color="auto"/>
        <w:right w:val="none" w:sz="0" w:space="0" w:color="auto"/>
      </w:divBdr>
    </w:div>
    <w:div w:id="432090584">
      <w:bodyDiv w:val="1"/>
      <w:marLeft w:val="0"/>
      <w:marRight w:val="0"/>
      <w:marTop w:val="0"/>
      <w:marBottom w:val="0"/>
      <w:divBdr>
        <w:top w:val="none" w:sz="0" w:space="0" w:color="auto"/>
        <w:left w:val="none" w:sz="0" w:space="0" w:color="auto"/>
        <w:bottom w:val="none" w:sz="0" w:space="0" w:color="auto"/>
        <w:right w:val="none" w:sz="0" w:space="0" w:color="auto"/>
      </w:divBdr>
    </w:div>
    <w:div w:id="443158211">
      <w:bodyDiv w:val="1"/>
      <w:marLeft w:val="0"/>
      <w:marRight w:val="0"/>
      <w:marTop w:val="0"/>
      <w:marBottom w:val="0"/>
      <w:divBdr>
        <w:top w:val="none" w:sz="0" w:space="0" w:color="auto"/>
        <w:left w:val="none" w:sz="0" w:space="0" w:color="auto"/>
        <w:bottom w:val="none" w:sz="0" w:space="0" w:color="auto"/>
        <w:right w:val="none" w:sz="0" w:space="0" w:color="auto"/>
      </w:divBdr>
    </w:div>
    <w:div w:id="492575567">
      <w:bodyDiv w:val="1"/>
      <w:marLeft w:val="0"/>
      <w:marRight w:val="0"/>
      <w:marTop w:val="0"/>
      <w:marBottom w:val="0"/>
      <w:divBdr>
        <w:top w:val="none" w:sz="0" w:space="0" w:color="auto"/>
        <w:left w:val="none" w:sz="0" w:space="0" w:color="auto"/>
        <w:bottom w:val="none" w:sz="0" w:space="0" w:color="auto"/>
        <w:right w:val="none" w:sz="0" w:space="0" w:color="auto"/>
      </w:divBdr>
      <w:divsChild>
        <w:div w:id="787428723">
          <w:marLeft w:val="1166"/>
          <w:marRight w:val="0"/>
          <w:marTop w:val="106"/>
          <w:marBottom w:val="0"/>
          <w:divBdr>
            <w:top w:val="none" w:sz="0" w:space="0" w:color="auto"/>
            <w:left w:val="none" w:sz="0" w:space="0" w:color="auto"/>
            <w:bottom w:val="none" w:sz="0" w:space="0" w:color="auto"/>
            <w:right w:val="none" w:sz="0" w:space="0" w:color="auto"/>
          </w:divBdr>
        </w:div>
        <w:div w:id="27074755">
          <w:marLeft w:val="1166"/>
          <w:marRight w:val="0"/>
          <w:marTop w:val="106"/>
          <w:marBottom w:val="0"/>
          <w:divBdr>
            <w:top w:val="none" w:sz="0" w:space="0" w:color="auto"/>
            <w:left w:val="none" w:sz="0" w:space="0" w:color="auto"/>
            <w:bottom w:val="none" w:sz="0" w:space="0" w:color="auto"/>
            <w:right w:val="none" w:sz="0" w:space="0" w:color="auto"/>
          </w:divBdr>
        </w:div>
        <w:div w:id="1994672254">
          <w:marLeft w:val="1166"/>
          <w:marRight w:val="0"/>
          <w:marTop w:val="106"/>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868">
      <w:bodyDiv w:val="1"/>
      <w:marLeft w:val="0"/>
      <w:marRight w:val="0"/>
      <w:marTop w:val="0"/>
      <w:marBottom w:val="0"/>
      <w:divBdr>
        <w:top w:val="none" w:sz="0" w:space="0" w:color="auto"/>
        <w:left w:val="none" w:sz="0" w:space="0" w:color="auto"/>
        <w:bottom w:val="none" w:sz="0" w:space="0" w:color="auto"/>
        <w:right w:val="none" w:sz="0" w:space="0" w:color="auto"/>
      </w:divBdr>
      <w:divsChild>
        <w:div w:id="2040736941">
          <w:marLeft w:val="1555"/>
          <w:marRight w:val="0"/>
          <w:marTop w:val="134"/>
          <w:marBottom w:val="0"/>
          <w:divBdr>
            <w:top w:val="none" w:sz="0" w:space="0" w:color="auto"/>
            <w:left w:val="none" w:sz="0" w:space="0" w:color="auto"/>
            <w:bottom w:val="none" w:sz="0" w:space="0" w:color="auto"/>
            <w:right w:val="none" w:sz="0" w:space="0" w:color="auto"/>
          </w:divBdr>
        </w:div>
        <w:div w:id="104159276">
          <w:marLeft w:val="1555"/>
          <w:marRight w:val="0"/>
          <w:marTop w:val="134"/>
          <w:marBottom w:val="0"/>
          <w:divBdr>
            <w:top w:val="none" w:sz="0" w:space="0" w:color="auto"/>
            <w:left w:val="none" w:sz="0" w:space="0" w:color="auto"/>
            <w:bottom w:val="none" w:sz="0" w:space="0" w:color="auto"/>
            <w:right w:val="none" w:sz="0" w:space="0" w:color="auto"/>
          </w:divBdr>
        </w:div>
      </w:divsChild>
    </w:div>
    <w:div w:id="789544876">
      <w:bodyDiv w:val="1"/>
      <w:marLeft w:val="0"/>
      <w:marRight w:val="0"/>
      <w:marTop w:val="0"/>
      <w:marBottom w:val="0"/>
      <w:divBdr>
        <w:top w:val="none" w:sz="0" w:space="0" w:color="auto"/>
        <w:left w:val="none" w:sz="0" w:space="0" w:color="auto"/>
        <w:bottom w:val="none" w:sz="0" w:space="0" w:color="auto"/>
        <w:right w:val="none" w:sz="0" w:space="0" w:color="auto"/>
      </w:divBdr>
      <w:divsChild>
        <w:div w:id="421611119">
          <w:marLeft w:val="547"/>
          <w:marRight w:val="0"/>
          <w:marTop w:val="120"/>
          <w:marBottom w:val="0"/>
          <w:divBdr>
            <w:top w:val="none" w:sz="0" w:space="0" w:color="auto"/>
            <w:left w:val="none" w:sz="0" w:space="0" w:color="auto"/>
            <w:bottom w:val="none" w:sz="0" w:space="0" w:color="auto"/>
            <w:right w:val="none" w:sz="0" w:space="0" w:color="auto"/>
          </w:divBdr>
        </w:div>
      </w:divsChild>
    </w:div>
    <w:div w:id="911502924">
      <w:bodyDiv w:val="1"/>
      <w:marLeft w:val="0"/>
      <w:marRight w:val="0"/>
      <w:marTop w:val="0"/>
      <w:marBottom w:val="0"/>
      <w:divBdr>
        <w:top w:val="none" w:sz="0" w:space="0" w:color="auto"/>
        <w:left w:val="none" w:sz="0" w:space="0" w:color="auto"/>
        <w:bottom w:val="none" w:sz="0" w:space="0" w:color="auto"/>
        <w:right w:val="none" w:sz="0" w:space="0" w:color="auto"/>
      </w:divBdr>
      <w:divsChild>
        <w:div w:id="2068213290">
          <w:marLeft w:val="1166"/>
          <w:marRight w:val="0"/>
          <w:marTop w:val="106"/>
          <w:marBottom w:val="0"/>
          <w:divBdr>
            <w:top w:val="none" w:sz="0" w:space="0" w:color="auto"/>
            <w:left w:val="none" w:sz="0" w:space="0" w:color="auto"/>
            <w:bottom w:val="none" w:sz="0" w:space="0" w:color="auto"/>
            <w:right w:val="none" w:sz="0" w:space="0" w:color="auto"/>
          </w:divBdr>
        </w:div>
        <w:div w:id="1294870159">
          <w:marLeft w:val="1166"/>
          <w:marRight w:val="0"/>
          <w:marTop w:val="106"/>
          <w:marBottom w:val="0"/>
          <w:divBdr>
            <w:top w:val="none" w:sz="0" w:space="0" w:color="auto"/>
            <w:left w:val="none" w:sz="0" w:space="0" w:color="auto"/>
            <w:bottom w:val="none" w:sz="0" w:space="0" w:color="auto"/>
            <w:right w:val="none" w:sz="0" w:space="0" w:color="auto"/>
          </w:divBdr>
        </w:div>
        <w:div w:id="600915844">
          <w:marLeft w:val="1166"/>
          <w:marRight w:val="0"/>
          <w:marTop w:val="106"/>
          <w:marBottom w:val="0"/>
          <w:divBdr>
            <w:top w:val="none" w:sz="0" w:space="0" w:color="auto"/>
            <w:left w:val="none" w:sz="0" w:space="0" w:color="auto"/>
            <w:bottom w:val="none" w:sz="0" w:space="0" w:color="auto"/>
            <w:right w:val="none" w:sz="0" w:space="0" w:color="auto"/>
          </w:divBdr>
        </w:div>
      </w:divsChild>
    </w:div>
    <w:div w:id="912005175">
      <w:bodyDiv w:val="1"/>
      <w:marLeft w:val="0"/>
      <w:marRight w:val="0"/>
      <w:marTop w:val="0"/>
      <w:marBottom w:val="0"/>
      <w:divBdr>
        <w:top w:val="none" w:sz="0" w:space="0" w:color="auto"/>
        <w:left w:val="none" w:sz="0" w:space="0" w:color="auto"/>
        <w:bottom w:val="none" w:sz="0" w:space="0" w:color="auto"/>
        <w:right w:val="none" w:sz="0" w:space="0" w:color="auto"/>
      </w:divBdr>
    </w:div>
    <w:div w:id="1004094109">
      <w:bodyDiv w:val="1"/>
      <w:marLeft w:val="0"/>
      <w:marRight w:val="0"/>
      <w:marTop w:val="0"/>
      <w:marBottom w:val="0"/>
      <w:divBdr>
        <w:top w:val="none" w:sz="0" w:space="0" w:color="auto"/>
        <w:left w:val="none" w:sz="0" w:space="0" w:color="auto"/>
        <w:bottom w:val="none" w:sz="0" w:space="0" w:color="auto"/>
        <w:right w:val="none" w:sz="0" w:space="0" w:color="auto"/>
      </w:divBdr>
      <w:divsChild>
        <w:div w:id="1810055057">
          <w:marLeft w:val="547"/>
          <w:marRight w:val="0"/>
          <w:marTop w:val="125"/>
          <w:marBottom w:val="0"/>
          <w:divBdr>
            <w:top w:val="none" w:sz="0" w:space="0" w:color="auto"/>
            <w:left w:val="none" w:sz="0" w:space="0" w:color="auto"/>
            <w:bottom w:val="none" w:sz="0" w:space="0" w:color="auto"/>
            <w:right w:val="none" w:sz="0" w:space="0" w:color="auto"/>
          </w:divBdr>
        </w:div>
        <w:div w:id="828835821">
          <w:marLeft w:val="547"/>
          <w:marRight w:val="0"/>
          <w:marTop w:val="125"/>
          <w:marBottom w:val="0"/>
          <w:divBdr>
            <w:top w:val="none" w:sz="0" w:space="0" w:color="auto"/>
            <w:left w:val="none" w:sz="0" w:space="0" w:color="auto"/>
            <w:bottom w:val="none" w:sz="0" w:space="0" w:color="auto"/>
            <w:right w:val="none" w:sz="0" w:space="0" w:color="auto"/>
          </w:divBdr>
        </w:div>
        <w:div w:id="1097870537">
          <w:marLeft w:val="547"/>
          <w:marRight w:val="0"/>
          <w:marTop w:val="125"/>
          <w:marBottom w:val="0"/>
          <w:divBdr>
            <w:top w:val="none" w:sz="0" w:space="0" w:color="auto"/>
            <w:left w:val="none" w:sz="0" w:space="0" w:color="auto"/>
            <w:bottom w:val="none" w:sz="0" w:space="0" w:color="auto"/>
            <w:right w:val="none" w:sz="0" w:space="0" w:color="auto"/>
          </w:divBdr>
        </w:div>
        <w:div w:id="1274022042">
          <w:marLeft w:val="547"/>
          <w:marRight w:val="0"/>
          <w:marTop w:val="125"/>
          <w:marBottom w:val="0"/>
          <w:divBdr>
            <w:top w:val="none" w:sz="0" w:space="0" w:color="auto"/>
            <w:left w:val="none" w:sz="0" w:space="0" w:color="auto"/>
            <w:bottom w:val="none" w:sz="0" w:space="0" w:color="auto"/>
            <w:right w:val="none" w:sz="0" w:space="0" w:color="auto"/>
          </w:divBdr>
        </w:div>
        <w:div w:id="2051417378">
          <w:marLeft w:val="547"/>
          <w:marRight w:val="0"/>
          <w:marTop w:val="125"/>
          <w:marBottom w:val="0"/>
          <w:divBdr>
            <w:top w:val="none" w:sz="0" w:space="0" w:color="auto"/>
            <w:left w:val="none" w:sz="0" w:space="0" w:color="auto"/>
            <w:bottom w:val="none" w:sz="0" w:space="0" w:color="auto"/>
            <w:right w:val="none" w:sz="0" w:space="0" w:color="auto"/>
          </w:divBdr>
        </w:div>
        <w:div w:id="1426615042">
          <w:marLeft w:val="547"/>
          <w:marRight w:val="0"/>
          <w:marTop w:val="125"/>
          <w:marBottom w:val="0"/>
          <w:divBdr>
            <w:top w:val="none" w:sz="0" w:space="0" w:color="auto"/>
            <w:left w:val="none" w:sz="0" w:space="0" w:color="auto"/>
            <w:bottom w:val="none" w:sz="0" w:space="0" w:color="auto"/>
            <w:right w:val="none" w:sz="0" w:space="0" w:color="auto"/>
          </w:divBdr>
        </w:div>
        <w:div w:id="286737014">
          <w:marLeft w:val="547"/>
          <w:marRight w:val="0"/>
          <w:marTop w:val="125"/>
          <w:marBottom w:val="0"/>
          <w:divBdr>
            <w:top w:val="none" w:sz="0" w:space="0" w:color="auto"/>
            <w:left w:val="none" w:sz="0" w:space="0" w:color="auto"/>
            <w:bottom w:val="none" w:sz="0" w:space="0" w:color="auto"/>
            <w:right w:val="none" w:sz="0" w:space="0" w:color="auto"/>
          </w:divBdr>
        </w:div>
      </w:divsChild>
    </w:div>
    <w:div w:id="1068066140">
      <w:bodyDiv w:val="1"/>
      <w:marLeft w:val="0"/>
      <w:marRight w:val="0"/>
      <w:marTop w:val="0"/>
      <w:marBottom w:val="0"/>
      <w:divBdr>
        <w:top w:val="none" w:sz="0" w:space="0" w:color="auto"/>
        <w:left w:val="none" w:sz="0" w:space="0" w:color="auto"/>
        <w:bottom w:val="none" w:sz="0" w:space="0" w:color="auto"/>
        <w:right w:val="none" w:sz="0" w:space="0" w:color="auto"/>
      </w:divBdr>
    </w:div>
    <w:div w:id="1204755809">
      <w:bodyDiv w:val="1"/>
      <w:marLeft w:val="0"/>
      <w:marRight w:val="0"/>
      <w:marTop w:val="0"/>
      <w:marBottom w:val="0"/>
      <w:divBdr>
        <w:top w:val="none" w:sz="0" w:space="0" w:color="auto"/>
        <w:left w:val="none" w:sz="0" w:space="0" w:color="auto"/>
        <w:bottom w:val="none" w:sz="0" w:space="0" w:color="auto"/>
        <w:right w:val="none" w:sz="0" w:space="0" w:color="auto"/>
      </w:divBdr>
      <w:divsChild>
        <w:div w:id="481167220">
          <w:marLeft w:val="965"/>
          <w:marRight w:val="0"/>
          <w:marTop w:val="154"/>
          <w:marBottom w:val="0"/>
          <w:divBdr>
            <w:top w:val="none" w:sz="0" w:space="0" w:color="auto"/>
            <w:left w:val="none" w:sz="0" w:space="0" w:color="auto"/>
            <w:bottom w:val="none" w:sz="0" w:space="0" w:color="auto"/>
            <w:right w:val="none" w:sz="0" w:space="0" w:color="auto"/>
          </w:divBdr>
        </w:div>
        <w:div w:id="1299799377">
          <w:marLeft w:val="1555"/>
          <w:marRight w:val="0"/>
          <w:marTop w:val="134"/>
          <w:marBottom w:val="0"/>
          <w:divBdr>
            <w:top w:val="none" w:sz="0" w:space="0" w:color="auto"/>
            <w:left w:val="none" w:sz="0" w:space="0" w:color="auto"/>
            <w:bottom w:val="none" w:sz="0" w:space="0" w:color="auto"/>
            <w:right w:val="none" w:sz="0" w:space="0" w:color="auto"/>
          </w:divBdr>
        </w:div>
        <w:div w:id="1980451717">
          <w:marLeft w:val="1555"/>
          <w:marRight w:val="0"/>
          <w:marTop w:val="134"/>
          <w:marBottom w:val="0"/>
          <w:divBdr>
            <w:top w:val="none" w:sz="0" w:space="0" w:color="auto"/>
            <w:left w:val="none" w:sz="0" w:space="0" w:color="auto"/>
            <w:bottom w:val="none" w:sz="0" w:space="0" w:color="auto"/>
            <w:right w:val="none" w:sz="0" w:space="0" w:color="auto"/>
          </w:divBdr>
        </w:div>
      </w:divsChild>
    </w:div>
    <w:div w:id="1248688329">
      <w:bodyDiv w:val="1"/>
      <w:marLeft w:val="0"/>
      <w:marRight w:val="0"/>
      <w:marTop w:val="0"/>
      <w:marBottom w:val="0"/>
      <w:divBdr>
        <w:top w:val="none" w:sz="0" w:space="0" w:color="auto"/>
        <w:left w:val="none" w:sz="0" w:space="0" w:color="auto"/>
        <w:bottom w:val="none" w:sz="0" w:space="0" w:color="auto"/>
        <w:right w:val="none" w:sz="0" w:space="0" w:color="auto"/>
      </w:divBdr>
      <w:divsChild>
        <w:div w:id="1296643047">
          <w:marLeft w:val="547"/>
          <w:marRight w:val="0"/>
          <w:marTop w:val="100"/>
          <w:marBottom w:val="0"/>
          <w:divBdr>
            <w:top w:val="none" w:sz="0" w:space="0" w:color="auto"/>
            <w:left w:val="none" w:sz="0" w:space="0" w:color="auto"/>
            <w:bottom w:val="none" w:sz="0" w:space="0" w:color="auto"/>
            <w:right w:val="none" w:sz="0" w:space="0" w:color="auto"/>
          </w:divBdr>
        </w:div>
        <w:div w:id="317148322">
          <w:marLeft w:val="547"/>
          <w:marRight w:val="0"/>
          <w:marTop w:val="125"/>
          <w:marBottom w:val="0"/>
          <w:divBdr>
            <w:top w:val="none" w:sz="0" w:space="0" w:color="auto"/>
            <w:left w:val="none" w:sz="0" w:space="0" w:color="auto"/>
            <w:bottom w:val="none" w:sz="0" w:space="0" w:color="auto"/>
            <w:right w:val="none" w:sz="0" w:space="0" w:color="auto"/>
          </w:divBdr>
        </w:div>
        <w:div w:id="215774265">
          <w:marLeft w:val="1166"/>
          <w:marRight w:val="0"/>
          <w:marTop w:val="96"/>
          <w:marBottom w:val="0"/>
          <w:divBdr>
            <w:top w:val="none" w:sz="0" w:space="0" w:color="auto"/>
            <w:left w:val="none" w:sz="0" w:space="0" w:color="auto"/>
            <w:bottom w:val="none" w:sz="0" w:space="0" w:color="auto"/>
            <w:right w:val="none" w:sz="0" w:space="0" w:color="auto"/>
          </w:divBdr>
        </w:div>
        <w:div w:id="488642325">
          <w:marLeft w:val="1166"/>
          <w:marRight w:val="0"/>
          <w:marTop w:val="96"/>
          <w:marBottom w:val="0"/>
          <w:divBdr>
            <w:top w:val="none" w:sz="0" w:space="0" w:color="auto"/>
            <w:left w:val="none" w:sz="0" w:space="0" w:color="auto"/>
            <w:bottom w:val="none" w:sz="0" w:space="0" w:color="auto"/>
            <w:right w:val="none" w:sz="0" w:space="0" w:color="auto"/>
          </w:divBdr>
        </w:div>
        <w:div w:id="694043870">
          <w:marLeft w:val="547"/>
          <w:marRight w:val="0"/>
          <w:marTop w:val="125"/>
          <w:marBottom w:val="0"/>
          <w:divBdr>
            <w:top w:val="none" w:sz="0" w:space="0" w:color="auto"/>
            <w:left w:val="none" w:sz="0" w:space="0" w:color="auto"/>
            <w:bottom w:val="none" w:sz="0" w:space="0" w:color="auto"/>
            <w:right w:val="none" w:sz="0" w:space="0" w:color="auto"/>
          </w:divBdr>
        </w:div>
        <w:div w:id="641272113">
          <w:marLeft w:val="1166"/>
          <w:marRight w:val="0"/>
          <w:marTop w:val="96"/>
          <w:marBottom w:val="0"/>
          <w:divBdr>
            <w:top w:val="none" w:sz="0" w:space="0" w:color="auto"/>
            <w:left w:val="none" w:sz="0" w:space="0" w:color="auto"/>
            <w:bottom w:val="none" w:sz="0" w:space="0" w:color="auto"/>
            <w:right w:val="none" w:sz="0" w:space="0" w:color="auto"/>
          </w:divBdr>
        </w:div>
        <w:div w:id="905921446">
          <w:marLeft w:val="1166"/>
          <w:marRight w:val="0"/>
          <w:marTop w:val="96"/>
          <w:marBottom w:val="0"/>
          <w:divBdr>
            <w:top w:val="none" w:sz="0" w:space="0" w:color="auto"/>
            <w:left w:val="none" w:sz="0" w:space="0" w:color="auto"/>
            <w:bottom w:val="none" w:sz="0" w:space="0" w:color="auto"/>
            <w:right w:val="none" w:sz="0" w:space="0" w:color="auto"/>
          </w:divBdr>
        </w:div>
        <w:div w:id="1347554697">
          <w:marLeft w:val="1166"/>
          <w:marRight w:val="0"/>
          <w:marTop w:val="96"/>
          <w:marBottom w:val="0"/>
          <w:divBdr>
            <w:top w:val="none" w:sz="0" w:space="0" w:color="auto"/>
            <w:left w:val="none" w:sz="0" w:space="0" w:color="auto"/>
            <w:bottom w:val="none" w:sz="0" w:space="0" w:color="auto"/>
            <w:right w:val="none" w:sz="0" w:space="0" w:color="auto"/>
          </w:divBdr>
        </w:div>
        <w:div w:id="721488695">
          <w:marLeft w:val="1166"/>
          <w:marRight w:val="0"/>
          <w:marTop w:val="96"/>
          <w:marBottom w:val="0"/>
          <w:divBdr>
            <w:top w:val="none" w:sz="0" w:space="0" w:color="auto"/>
            <w:left w:val="none" w:sz="0" w:space="0" w:color="auto"/>
            <w:bottom w:val="none" w:sz="0" w:space="0" w:color="auto"/>
            <w:right w:val="none" w:sz="0" w:space="0" w:color="auto"/>
          </w:divBdr>
        </w:div>
      </w:divsChild>
    </w:div>
    <w:div w:id="1253707109">
      <w:bodyDiv w:val="1"/>
      <w:marLeft w:val="0"/>
      <w:marRight w:val="0"/>
      <w:marTop w:val="0"/>
      <w:marBottom w:val="0"/>
      <w:divBdr>
        <w:top w:val="none" w:sz="0" w:space="0" w:color="auto"/>
        <w:left w:val="none" w:sz="0" w:space="0" w:color="auto"/>
        <w:bottom w:val="none" w:sz="0" w:space="0" w:color="auto"/>
        <w:right w:val="none" w:sz="0" w:space="0" w:color="auto"/>
      </w:divBdr>
      <w:divsChild>
        <w:div w:id="130488001">
          <w:marLeft w:val="1555"/>
          <w:marRight w:val="0"/>
          <w:marTop w:val="134"/>
          <w:marBottom w:val="0"/>
          <w:divBdr>
            <w:top w:val="none" w:sz="0" w:space="0" w:color="auto"/>
            <w:left w:val="none" w:sz="0" w:space="0" w:color="auto"/>
            <w:bottom w:val="none" w:sz="0" w:space="0" w:color="auto"/>
            <w:right w:val="none" w:sz="0" w:space="0" w:color="auto"/>
          </w:divBdr>
        </w:div>
        <w:div w:id="1168716999">
          <w:marLeft w:val="1555"/>
          <w:marRight w:val="0"/>
          <w:marTop w:val="134"/>
          <w:marBottom w:val="0"/>
          <w:divBdr>
            <w:top w:val="none" w:sz="0" w:space="0" w:color="auto"/>
            <w:left w:val="none" w:sz="0" w:space="0" w:color="auto"/>
            <w:bottom w:val="none" w:sz="0" w:space="0" w:color="auto"/>
            <w:right w:val="none" w:sz="0" w:space="0" w:color="auto"/>
          </w:divBdr>
        </w:div>
      </w:divsChild>
    </w:div>
    <w:div w:id="1256750307">
      <w:bodyDiv w:val="1"/>
      <w:marLeft w:val="0"/>
      <w:marRight w:val="0"/>
      <w:marTop w:val="0"/>
      <w:marBottom w:val="0"/>
      <w:divBdr>
        <w:top w:val="none" w:sz="0" w:space="0" w:color="auto"/>
        <w:left w:val="none" w:sz="0" w:space="0" w:color="auto"/>
        <w:bottom w:val="none" w:sz="0" w:space="0" w:color="auto"/>
        <w:right w:val="none" w:sz="0" w:space="0" w:color="auto"/>
      </w:divBdr>
      <w:divsChild>
        <w:div w:id="508299926">
          <w:marLeft w:val="547"/>
          <w:marRight w:val="0"/>
          <w:marTop w:val="134"/>
          <w:marBottom w:val="0"/>
          <w:divBdr>
            <w:top w:val="none" w:sz="0" w:space="0" w:color="auto"/>
            <w:left w:val="none" w:sz="0" w:space="0" w:color="auto"/>
            <w:bottom w:val="none" w:sz="0" w:space="0" w:color="auto"/>
            <w:right w:val="none" w:sz="0" w:space="0" w:color="auto"/>
          </w:divBdr>
        </w:div>
        <w:div w:id="1759449076">
          <w:marLeft w:val="547"/>
          <w:marRight w:val="0"/>
          <w:marTop w:val="134"/>
          <w:marBottom w:val="0"/>
          <w:divBdr>
            <w:top w:val="none" w:sz="0" w:space="0" w:color="auto"/>
            <w:left w:val="none" w:sz="0" w:space="0" w:color="auto"/>
            <w:bottom w:val="none" w:sz="0" w:space="0" w:color="auto"/>
            <w:right w:val="none" w:sz="0" w:space="0" w:color="auto"/>
          </w:divBdr>
        </w:div>
        <w:div w:id="1683315785">
          <w:marLeft w:val="547"/>
          <w:marRight w:val="0"/>
          <w:marTop w:val="134"/>
          <w:marBottom w:val="0"/>
          <w:divBdr>
            <w:top w:val="none" w:sz="0" w:space="0" w:color="auto"/>
            <w:left w:val="none" w:sz="0" w:space="0" w:color="auto"/>
            <w:bottom w:val="none" w:sz="0" w:space="0" w:color="auto"/>
            <w:right w:val="none" w:sz="0" w:space="0" w:color="auto"/>
          </w:divBdr>
        </w:div>
        <w:div w:id="1016233177">
          <w:marLeft w:val="547"/>
          <w:marRight w:val="0"/>
          <w:marTop w:val="134"/>
          <w:marBottom w:val="0"/>
          <w:divBdr>
            <w:top w:val="none" w:sz="0" w:space="0" w:color="auto"/>
            <w:left w:val="none" w:sz="0" w:space="0" w:color="auto"/>
            <w:bottom w:val="none" w:sz="0" w:space="0" w:color="auto"/>
            <w:right w:val="none" w:sz="0" w:space="0" w:color="auto"/>
          </w:divBdr>
        </w:div>
        <w:div w:id="202059408">
          <w:marLeft w:val="547"/>
          <w:marRight w:val="0"/>
          <w:marTop w:val="134"/>
          <w:marBottom w:val="0"/>
          <w:divBdr>
            <w:top w:val="none" w:sz="0" w:space="0" w:color="auto"/>
            <w:left w:val="none" w:sz="0" w:space="0" w:color="auto"/>
            <w:bottom w:val="none" w:sz="0" w:space="0" w:color="auto"/>
            <w:right w:val="none" w:sz="0" w:space="0" w:color="auto"/>
          </w:divBdr>
        </w:div>
        <w:div w:id="699287002">
          <w:marLeft w:val="1166"/>
          <w:marRight w:val="0"/>
          <w:marTop w:val="115"/>
          <w:marBottom w:val="0"/>
          <w:divBdr>
            <w:top w:val="none" w:sz="0" w:space="0" w:color="auto"/>
            <w:left w:val="none" w:sz="0" w:space="0" w:color="auto"/>
            <w:bottom w:val="none" w:sz="0" w:space="0" w:color="auto"/>
            <w:right w:val="none" w:sz="0" w:space="0" w:color="auto"/>
          </w:divBdr>
        </w:div>
      </w:divsChild>
    </w:div>
    <w:div w:id="1308820227">
      <w:bodyDiv w:val="1"/>
      <w:marLeft w:val="0"/>
      <w:marRight w:val="0"/>
      <w:marTop w:val="0"/>
      <w:marBottom w:val="0"/>
      <w:divBdr>
        <w:top w:val="none" w:sz="0" w:space="0" w:color="auto"/>
        <w:left w:val="none" w:sz="0" w:space="0" w:color="auto"/>
        <w:bottom w:val="none" w:sz="0" w:space="0" w:color="auto"/>
        <w:right w:val="none" w:sz="0" w:space="0" w:color="auto"/>
      </w:divBdr>
      <w:divsChild>
        <w:div w:id="1950887552">
          <w:marLeft w:val="547"/>
          <w:marRight w:val="0"/>
          <w:marTop w:val="144"/>
          <w:marBottom w:val="0"/>
          <w:divBdr>
            <w:top w:val="none" w:sz="0" w:space="0" w:color="auto"/>
            <w:left w:val="none" w:sz="0" w:space="0" w:color="auto"/>
            <w:bottom w:val="none" w:sz="0" w:space="0" w:color="auto"/>
            <w:right w:val="none" w:sz="0" w:space="0" w:color="auto"/>
          </w:divBdr>
        </w:div>
        <w:div w:id="1900019767">
          <w:marLeft w:val="547"/>
          <w:marRight w:val="0"/>
          <w:marTop w:val="144"/>
          <w:marBottom w:val="0"/>
          <w:divBdr>
            <w:top w:val="none" w:sz="0" w:space="0" w:color="auto"/>
            <w:left w:val="none" w:sz="0" w:space="0" w:color="auto"/>
            <w:bottom w:val="none" w:sz="0" w:space="0" w:color="auto"/>
            <w:right w:val="none" w:sz="0" w:space="0" w:color="auto"/>
          </w:divBdr>
        </w:div>
        <w:div w:id="542256534">
          <w:marLeft w:val="547"/>
          <w:marRight w:val="0"/>
          <w:marTop w:val="144"/>
          <w:marBottom w:val="0"/>
          <w:divBdr>
            <w:top w:val="none" w:sz="0" w:space="0" w:color="auto"/>
            <w:left w:val="none" w:sz="0" w:space="0" w:color="auto"/>
            <w:bottom w:val="none" w:sz="0" w:space="0" w:color="auto"/>
            <w:right w:val="none" w:sz="0" w:space="0" w:color="auto"/>
          </w:divBdr>
        </w:div>
        <w:div w:id="1517386462">
          <w:marLeft w:val="547"/>
          <w:marRight w:val="0"/>
          <w:marTop w:val="144"/>
          <w:marBottom w:val="0"/>
          <w:divBdr>
            <w:top w:val="none" w:sz="0" w:space="0" w:color="auto"/>
            <w:left w:val="none" w:sz="0" w:space="0" w:color="auto"/>
            <w:bottom w:val="none" w:sz="0" w:space="0" w:color="auto"/>
            <w:right w:val="none" w:sz="0" w:space="0" w:color="auto"/>
          </w:divBdr>
        </w:div>
        <w:div w:id="690109709">
          <w:marLeft w:val="547"/>
          <w:marRight w:val="0"/>
          <w:marTop w:val="144"/>
          <w:marBottom w:val="0"/>
          <w:divBdr>
            <w:top w:val="none" w:sz="0" w:space="0" w:color="auto"/>
            <w:left w:val="none" w:sz="0" w:space="0" w:color="auto"/>
            <w:bottom w:val="none" w:sz="0" w:space="0" w:color="auto"/>
            <w:right w:val="none" w:sz="0" w:space="0" w:color="auto"/>
          </w:divBdr>
        </w:div>
        <w:div w:id="841625005">
          <w:marLeft w:val="547"/>
          <w:marRight w:val="0"/>
          <w:marTop w:val="144"/>
          <w:marBottom w:val="0"/>
          <w:divBdr>
            <w:top w:val="none" w:sz="0" w:space="0" w:color="auto"/>
            <w:left w:val="none" w:sz="0" w:space="0" w:color="auto"/>
            <w:bottom w:val="none" w:sz="0" w:space="0" w:color="auto"/>
            <w:right w:val="none" w:sz="0" w:space="0" w:color="auto"/>
          </w:divBdr>
        </w:div>
      </w:divsChild>
    </w:div>
    <w:div w:id="1342125909">
      <w:bodyDiv w:val="1"/>
      <w:marLeft w:val="0"/>
      <w:marRight w:val="0"/>
      <w:marTop w:val="0"/>
      <w:marBottom w:val="0"/>
      <w:divBdr>
        <w:top w:val="none" w:sz="0" w:space="0" w:color="auto"/>
        <w:left w:val="none" w:sz="0" w:space="0" w:color="auto"/>
        <w:bottom w:val="none" w:sz="0" w:space="0" w:color="auto"/>
        <w:right w:val="none" w:sz="0" w:space="0" w:color="auto"/>
      </w:divBdr>
    </w:div>
    <w:div w:id="1420953652">
      <w:bodyDiv w:val="1"/>
      <w:marLeft w:val="0"/>
      <w:marRight w:val="0"/>
      <w:marTop w:val="0"/>
      <w:marBottom w:val="0"/>
      <w:divBdr>
        <w:top w:val="none" w:sz="0" w:space="0" w:color="auto"/>
        <w:left w:val="none" w:sz="0" w:space="0" w:color="auto"/>
        <w:bottom w:val="none" w:sz="0" w:space="0" w:color="auto"/>
        <w:right w:val="none" w:sz="0" w:space="0" w:color="auto"/>
      </w:divBdr>
    </w:div>
    <w:div w:id="1442336068">
      <w:bodyDiv w:val="1"/>
      <w:marLeft w:val="0"/>
      <w:marRight w:val="0"/>
      <w:marTop w:val="0"/>
      <w:marBottom w:val="0"/>
      <w:divBdr>
        <w:top w:val="none" w:sz="0" w:space="0" w:color="auto"/>
        <w:left w:val="none" w:sz="0" w:space="0" w:color="auto"/>
        <w:bottom w:val="none" w:sz="0" w:space="0" w:color="auto"/>
        <w:right w:val="none" w:sz="0" w:space="0" w:color="auto"/>
      </w:divBdr>
      <w:divsChild>
        <w:div w:id="665742685">
          <w:marLeft w:val="547"/>
          <w:marRight w:val="0"/>
          <w:marTop w:val="125"/>
          <w:marBottom w:val="0"/>
          <w:divBdr>
            <w:top w:val="none" w:sz="0" w:space="0" w:color="auto"/>
            <w:left w:val="none" w:sz="0" w:space="0" w:color="auto"/>
            <w:bottom w:val="none" w:sz="0" w:space="0" w:color="auto"/>
            <w:right w:val="none" w:sz="0" w:space="0" w:color="auto"/>
          </w:divBdr>
        </w:div>
        <w:div w:id="1056659843">
          <w:marLeft w:val="547"/>
          <w:marRight w:val="0"/>
          <w:marTop w:val="125"/>
          <w:marBottom w:val="0"/>
          <w:divBdr>
            <w:top w:val="none" w:sz="0" w:space="0" w:color="auto"/>
            <w:left w:val="none" w:sz="0" w:space="0" w:color="auto"/>
            <w:bottom w:val="none" w:sz="0" w:space="0" w:color="auto"/>
            <w:right w:val="none" w:sz="0" w:space="0" w:color="auto"/>
          </w:divBdr>
        </w:div>
        <w:div w:id="1868833132">
          <w:marLeft w:val="547"/>
          <w:marRight w:val="0"/>
          <w:marTop w:val="125"/>
          <w:marBottom w:val="0"/>
          <w:divBdr>
            <w:top w:val="none" w:sz="0" w:space="0" w:color="auto"/>
            <w:left w:val="none" w:sz="0" w:space="0" w:color="auto"/>
            <w:bottom w:val="none" w:sz="0" w:space="0" w:color="auto"/>
            <w:right w:val="none" w:sz="0" w:space="0" w:color="auto"/>
          </w:divBdr>
        </w:div>
        <w:div w:id="1212621483">
          <w:marLeft w:val="547"/>
          <w:marRight w:val="0"/>
          <w:marTop w:val="125"/>
          <w:marBottom w:val="0"/>
          <w:divBdr>
            <w:top w:val="none" w:sz="0" w:space="0" w:color="auto"/>
            <w:left w:val="none" w:sz="0" w:space="0" w:color="auto"/>
            <w:bottom w:val="none" w:sz="0" w:space="0" w:color="auto"/>
            <w:right w:val="none" w:sz="0" w:space="0" w:color="auto"/>
          </w:divBdr>
        </w:div>
        <w:div w:id="2042395392">
          <w:marLeft w:val="547"/>
          <w:marRight w:val="0"/>
          <w:marTop w:val="125"/>
          <w:marBottom w:val="0"/>
          <w:divBdr>
            <w:top w:val="none" w:sz="0" w:space="0" w:color="auto"/>
            <w:left w:val="none" w:sz="0" w:space="0" w:color="auto"/>
            <w:bottom w:val="none" w:sz="0" w:space="0" w:color="auto"/>
            <w:right w:val="none" w:sz="0" w:space="0" w:color="auto"/>
          </w:divBdr>
        </w:div>
        <w:div w:id="1482889437">
          <w:marLeft w:val="547"/>
          <w:marRight w:val="0"/>
          <w:marTop w:val="125"/>
          <w:marBottom w:val="0"/>
          <w:divBdr>
            <w:top w:val="none" w:sz="0" w:space="0" w:color="auto"/>
            <w:left w:val="none" w:sz="0" w:space="0" w:color="auto"/>
            <w:bottom w:val="none" w:sz="0" w:space="0" w:color="auto"/>
            <w:right w:val="none" w:sz="0" w:space="0" w:color="auto"/>
          </w:divBdr>
        </w:div>
        <w:div w:id="1987540716">
          <w:marLeft w:val="547"/>
          <w:marRight w:val="0"/>
          <w:marTop w:val="125"/>
          <w:marBottom w:val="0"/>
          <w:divBdr>
            <w:top w:val="none" w:sz="0" w:space="0" w:color="auto"/>
            <w:left w:val="none" w:sz="0" w:space="0" w:color="auto"/>
            <w:bottom w:val="none" w:sz="0" w:space="0" w:color="auto"/>
            <w:right w:val="none" w:sz="0" w:space="0" w:color="auto"/>
          </w:divBdr>
        </w:div>
      </w:divsChild>
    </w:div>
    <w:div w:id="1482769145">
      <w:bodyDiv w:val="1"/>
      <w:marLeft w:val="0"/>
      <w:marRight w:val="0"/>
      <w:marTop w:val="0"/>
      <w:marBottom w:val="0"/>
      <w:divBdr>
        <w:top w:val="none" w:sz="0" w:space="0" w:color="auto"/>
        <w:left w:val="none" w:sz="0" w:space="0" w:color="auto"/>
        <w:bottom w:val="none" w:sz="0" w:space="0" w:color="auto"/>
        <w:right w:val="none" w:sz="0" w:space="0" w:color="auto"/>
      </w:divBdr>
      <w:divsChild>
        <w:div w:id="1256402650">
          <w:marLeft w:val="965"/>
          <w:marRight w:val="0"/>
          <w:marTop w:val="134"/>
          <w:marBottom w:val="0"/>
          <w:divBdr>
            <w:top w:val="none" w:sz="0" w:space="0" w:color="auto"/>
            <w:left w:val="none" w:sz="0" w:space="0" w:color="auto"/>
            <w:bottom w:val="none" w:sz="0" w:space="0" w:color="auto"/>
            <w:right w:val="none" w:sz="0" w:space="0" w:color="auto"/>
          </w:divBdr>
        </w:div>
        <w:div w:id="1520504322">
          <w:marLeft w:val="965"/>
          <w:marRight w:val="0"/>
          <w:marTop w:val="134"/>
          <w:marBottom w:val="0"/>
          <w:divBdr>
            <w:top w:val="none" w:sz="0" w:space="0" w:color="auto"/>
            <w:left w:val="none" w:sz="0" w:space="0" w:color="auto"/>
            <w:bottom w:val="none" w:sz="0" w:space="0" w:color="auto"/>
            <w:right w:val="none" w:sz="0" w:space="0" w:color="auto"/>
          </w:divBdr>
        </w:div>
        <w:div w:id="840317041">
          <w:marLeft w:val="965"/>
          <w:marRight w:val="0"/>
          <w:marTop w:val="134"/>
          <w:marBottom w:val="0"/>
          <w:divBdr>
            <w:top w:val="none" w:sz="0" w:space="0" w:color="auto"/>
            <w:left w:val="none" w:sz="0" w:space="0" w:color="auto"/>
            <w:bottom w:val="none" w:sz="0" w:space="0" w:color="auto"/>
            <w:right w:val="none" w:sz="0" w:space="0" w:color="auto"/>
          </w:divBdr>
        </w:div>
        <w:div w:id="1637030691">
          <w:marLeft w:val="965"/>
          <w:marRight w:val="0"/>
          <w:marTop w:val="134"/>
          <w:marBottom w:val="0"/>
          <w:divBdr>
            <w:top w:val="none" w:sz="0" w:space="0" w:color="auto"/>
            <w:left w:val="none" w:sz="0" w:space="0" w:color="auto"/>
            <w:bottom w:val="none" w:sz="0" w:space="0" w:color="auto"/>
            <w:right w:val="none" w:sz="0" w:space="0" w:color="auto"/>
          </w:divBdr>
        </w:div>
        <w:div w:id="981278442">
          <w:marLeft w:val="965"/>
          <w:marRight w:val="0"/>
          <w:marTop w:val="134"/>
          <w:marBottom w:val="0"/>
          <w:divBdr>
            <w:top w:val="none" w:sz="0" w:space="0" w:color="auto"/>
            <w:left w:val="none" w:sz="0" w:space="0" w:color="auto"/>
            <w:bottom w:val="none" w:sz="0" w:space="0" w:color="auto"/>
            <w:right w:val="none" w:sz="0" w:space="0" w:color="auto"/>
          </w:divBdr>
        </w:div>
        <w:div w:id="778911192">
          <w:marLeft w:val="965"/>
          <w:marRight w:val="0"/>
          <w:marTop w:val="134"/>
          <w:marBottom w:val="0"/>
          <w:divBdr>
            <w:top w:val="none" w:sz="0" w:space="0" w:color="auto"/>
            <w:left w:val="none" w:sz="0" w:space="0" w:color="auto"/>
            <w:bottom w:val="none" w:sz="0" w:space="0" w:color="auto"/>
            <w:right w:val="none" w:sz="0" w:space="0" w:color="auto"/>
          </w:divBdr>
        </w:div>
        <w:div w:id="1311401969">
          <w:marLeft w:val="965"/>
          <w:marRight w:val="0"/>
          <w:marTop w:val="134"/>
          <w:marBottom w:val="0"/>
          <w:divBdr>
            <w:top w:val="none" w:sz="0" w:space="0" w:color="auto"/>
            <w:left w:val="none" w:sz="0" w:space="0" w:color="auto"/>
            <w:bottom w:val="none" w:sz="0" w:space="0" w:color="auto"/>
            <w:right w:val="none" w:sz="0" w:space="0" w:color="auto"/>
          </w:divBdr>
        </w:div>
        <w:div w:id="1519734231">
          <w:marLeft w:val="965"/>
          <w:marRight w:val="0"/>
          <w:marTop w:val="134"/>
          <w:marBottom w:val="0"/>
          <w:divBdr>
            <w:top w:val="none" w:sz="0" w:space="0" w:color="auto"/>
            <w:left w:val="none" w:sz="0" w:space="0" w:color="auto"/>
            <w:bottom w:val="none" w:sz="0" w:space="0" w:color="auto"/>
            <w:right w:val="none" w:sz="0" w:space="0" w:color="auto"/>
          </w:divBdr>
        </w:div>
      </w:divsChild>
    </w:div>
    <w:div w:id="1522549663">
      <w:bodyDiv w:val="1"/>
      <w:marLeft w:val="0"/>
      <w:marRight w:val="0"/>
      <w:marTop w:val="0"/>
      <w:marBottom w:val="0"/>
      <w:divBdr>
        <w:top w:val="none" w:sz="0" w:space="0" w:color="auto"/>
        <w:left w:val="none" w:sz="0" w:space="0" w:color="auto"/>
        <w:bottom w:val="none" w:sz="0" w:space="0" w:color="auto"/>
        <w:right w:val="none" w:sz="0" w:space="0" w:color="auto"/>
      </w:divBdr>
      <w:divsChild>
        <w:div w:id="1855221125">
          <w:marLeft w:val="547"/>
          <w:marRight w:val="0"/>
          <w:marTop w:val="134"/>
          <w:marBottom w:val="0"/>
          <w:divBdr>
            <w:top w:val="none" w:sz="0" w:space="0" w:color="auto"/>
            <w:left w:val="none" w:sz="0" w:space="0" w:color="auto"/>
            <w:bottom w:val="none" w:sz="0" w:space="0" w:color="auto"/>
            <w:right w:val="none" w:sz="0" w:space="0" w:color="auto"/>
          </w:divBdr>
        </w:div>
        <w:div w:id="1275865151">
          <w:marLeft w:val="547"/>
          <w:marRight w:val="0"/>
          <w:marTop w:val="134"/>
          <w:marBottom w:val="0"/>
          <w:divBdr>
            <w:top w:val="none" w:sz="0" w:space="0" w:color="auto"/>
            <w:left w:val="none" w:sz="0" w:space="0" w:color="auto"/>
            <w:bottom w:val="none" w:sz="0" w:space="0" w:color="auto"/>
            <w:right w:val="none" w:sz="0" w:space="0" w:color="auto"/>
          </w:divBdr>
        </w:div>
        <w:div w:id="71783561">
          <w:marLeft w:val="1166"/>
          <w:marRight w:val="0"/>
          <w:marTop w:val="115"/>
          <w:marBottom w:val="0"/>
          <w:divBdr>
            <w:top w:val="none" w:sz="0" w:space="0" w:color="auto"/>
            <w:left w:val="none" w:sz="0" w:space="0" w:color="auto"/>
            <w:bottom w:val="none" w:sz="0" w:space="0" w:color="auto"/>
            <w:right w:val="none" w:sz="0" w:space="0" w:color="auto"/>
          </w:divBdr>
        </w:div>
        <w:div w:id="1235697929">
          <w:marLeft w:val="1166"/>
          <w:marRight w:val="0"/>
          <w:marTop w:val="115"/>
          <w:marBottom w:val="0"/>
          <w:divBdr>
            <w:top w:val="none" w:sz="0" w:space="0" w:color="auto"/>
            <w:left w:val="none" w:sz="0" w:space="0" w:color="auto"/>
            <w:bottom w:val="none" w:sz="0" w:space="0" w:color="auto"/>
            <w:right w:val="none" w:sz="0" w:space="0" w:color="auto"/>
          </w:divBdr>
        </w:div>
        <w:div w:id="346369618">
          <w:marLeft w:val="547"/>
          <w:marRight w:val="0"/>
          <w:marTop w:val="134"/>
          <w:marBottom w:val="0"/>
          <w:divBdr>
            <w:top w:val="none" w:sz="0" w:space="0" w:color="auto"/>
            <w:left w:val="none" w:sz="0" w:space="0" w:color="auto"/>
            <w:bottom w:val="none" w:sz="0" w:space="0" w:color="auto"/>
            <w:right w:val="none" w:sz="0" w:space="0" w:color="auto"/>
          </w:divBdr>
        </w:div>
        <w:div w:id="1148670323">
          <w:marLeft w:val="547"/>
          <w:marRight w:val="0"/>
          <w:marTop w:val="134"/>
          <w:marBottom w:val="0"/>
          <w:divBdr>
            <w:top w:val="none" w:sz="0" w:space="0" w:color="auto"/>
            <w:left w:val="none" w:sz="0" w:space="0" w:color="auto"/>
            <w:bottom w:val="none" w:sz="0" w:space="0" w:color="auto"/>
            <w:right w:val="none" w:sz="0" w:space="0" w:color="auto"/>
          </w:divBdr>
        </w:div>
      </w:divsChild>
    </w:div>
    <w:div w:id="1530414725">
      <w:bodyDiv w:val="1"/>
      <w:marLeft w:val="0"/>
      <w:marRight w:val="0"/>
      <w:marTop w:val="0"/>
      <w:marBottom w:val="0"/>
      <w:divBdr>
        <w:top w:val="none" w:sz="0" w:space="0" w:color="auto"/>
        <w:left w:val="none" w:sz="0" w:space="0" w:color="auto"/>
        <w:bottom w:val="none" w:sz="0" w:space="0" w:color="auto"/>
        <w:right w:val="none" w:sz="0" w:space="0" w:color="auto"/>
      </w:divBdr>
    </w:div>
    <w:div w:id="1664163633">
      <w:bodyDiv w:val="1"/>
      <w:marLeft w:val="0"/>
      <w:marRight w:val="0"/>
      <w:marTop w:val="0"/>
      <w:marBottom w:val="0"/>
      <w:divBdr>
        <w:top w:val="none" w:sz="0" w:space="0" w:color="auto"/>
        <w:left w:val="none" w:sz="0" w:space="0" w:color="auto"/>
        <w:bottom w:val="none" w:sz="0" w:space="0" w:color="auto"/>
        <w:right w:val="none" w:sz="0" w:space="0" w:color="auto"/>
      </w:divBdr>
    </w:div>
    <w:div w:id="1789810273">
      <w:bodyDiv w:val="1"/>
      <w:marLeft w:val="0"/>
      <w:marRight w:val="0"/>
      <w:marTop w:val="0"/>
      <w:marBottom w:val="0"/>
      <w:divBdr>
        <w:top w:val="none" w:sz="0" w:space="0" w:color="auto"/>
        <w:left w:val="none" w:sz="0" w:space="0" w:color="auto"/>
        <w:bottom w:val="none" w:sz="0" w:space="0" w:color="auto"/>
        <w:right w:val="none" w:sz="0" w:space="0" w:color="auto"/>
      </w:divBdr>
      <w:divsChild>
        <w:div w:id="1246067140">
          <w:marLeft w:val="547"/>
          <w:marRight w:val="0"/>
          <w:marTop w:val="144"/>
          <w:marBottom w:val="0"/>
          <w:divBdr>
            <w:top w:val="none" w:sz="0" w:space="0" w:color="auto"/>
            <w:left w:val="none" w:sz="0" w:space="0" w:color="auto"/>
            <w:bottom w:val="none" w:sz="0" w:space="0" w:color="auto"/>
            <w:right w:val="none" w:sz="0" w:space="0" w:color="auto"/>
          </w:divBdr>
        </w:div>
        <w:div w:id="591278484">
          <w:marLeft w:val="547"/>
          <w:marRight w:val="0"/>
          <w:marTop w:val="144"/>
          <w:marBottom w:val="0"/>
          <w:divBdr>
            <w:top w:val="none" w:sz="0" w:space="0" w:color="auto"/>
            <w:left w:val="none" w:sz="0" w:space="0" w:color="auto"/>
            <w:bottom w:val="none" w:sz="0" w:space="0" w:color="auto"/>
            <w:right w:val="none" w:sz="0" w:space="0" w:color="auto"/>
          </w:divBdr>
        </w:div>
        <w:div w:id="1195775191">
          <w:marLeft w:val="547"/>
          <w:marRight w:val="0"/>
          <w:marTop w:val="144"/>
          <w:marBottom w:val="0"/>
          <w:divBdr>
            <w:top w:val="none" w:sz="0" w:space="0" w:color="auto"/>
            <w:left w:val="none" w:sz="0" w:space="0" w:color="auto"/>
            <w:bottom w:val="none" w:sz="0" w:space="0" w:color="auto"/>
            <w:right w:val="none" w:sz="0" w:space="0" w:color="auto"/>
          </w:divBdr>
        </w:div>
        <w:div w:id="297762257">
          <w:marLeft w:val="547"/>
          <w:marRight w:val="0"/>
          <w:marTop w:val="144"/>
          <w:marBottom w:val="0"/>
          <w:divBdr>
            <w:top w:val="none" w:sz="0" w:space="0" w:color="auto"/>
            <w:left w:val="none" w:sz="0" w:space="0" w:color="auto"/>
            <w:bottom w:val="none" w:sz="0" w:space="0" w:color="auto"/>
            <w:right w:val="none" w:sz="0" w:space="0" w:color="auto"/>
          </w:divBdr>
        </w:div>
        <w:div w:id="360395452">
          <w:marLeft w:val="547"/>
          <w:marRight w:val="0"/>
          <w:marTop w:val="144"/>
          <w:marBottom w:val="0"/>
          <w:divBdr>
            <w:top w:val="none" w:sz="0" w:space="0" w:color="auto"/>
            <w:left w:val="none" w:sz="0" w:space="0" w:color="auto"/>
            <w:bottom w:val="none" w:sz="0" w:space="0" w:color="auto"/>
            <w:right w:val="none" w:sz="0" w:space="0" w:color="auto"/>
          </w:divBdr>
        </w:div>
        <w:div w:id="34618535">
          <w:marLeft w:val="547"/>
          <w:marRight w:val="0"/>
          <w:marTop w:val="144"/>
          <w:marBottom w:val="0"/>
          <w:divBdr>
            <w:top w:val="none" w:sz="0" w:space="0" w:color="auto"/>
            <w:left w:val="none" w:sz="0" w:space="0" w:color="auto"/>
            <w:bottom w:val="none" w:sz="0" w:space="0" w:color="auto"/>
            <w:right w:val="none" w:sz="0" w:space="0" w:color="auto"/>
          </w:divBdr>
        </w:div>
      </w:divsChild>
    </w:div>
    <w:div w:id="1846165727">
      <w:bodyDiv w:val="1"/>
      <w:marLeft w:val="0"/>
      <w:marRight w:val="0"/>
      <w:marTop w:val="0"/>
      <w:marBottom w:val="0"/>
      <w:divBdr>
        <w:top w:val="none" w:sz="0" w:space="0" w:color="auto"/>
        <w:left w:val="none" w:sz="0" w:space="0" w:color="auto"/>
        <w:bottom w:val="none" w:sz="0" w:space="0" w:color="auto"/>
        <w:right w:val="none" w:sz="0" w:space="0" w:color="auto"/>
      </w:divBdr>
      <w:divsChild>
        <w:div w:id="1644312119">
          <w:marLeft w:val="547"/>
          <w:marRight w:val="0"/>
          <w:marTop w:val="120"/>
          <w:marBottom w:val="0"/>
          <w:divBdr>
            <w:top w:val="none" w:sz="0" w:space="0" w:color="auto"/>
            <w:left w:val="none" w:sz="0" w:space="0" w:color="auto"/>
            <w:bottom w:val="none" w:sz="0" w:space="0" w:color="auto"/>
            <w:right w:val="none" w:sz="0" w:space="0" w:color="auto"/>
          </w:divBdr>
        </w:div>
      </w:divsChild>
    </w:div>
    <w:div w:id="1872187708">
      <w:bodyDiv w:val="1"/>
      <w:marLeft w:val="0"/>
      <w:marRight w:val="0"/>
      <w:marTop w:val="0"/>
      <w:marBottom w:val="0"/>
      <w:divBdr>
        <w:top w:val="none" w:sz="0" w:space="0" w:color="auto"/>
        <w:left w:val="none" w:sz="0" w:space="0" w:color="auto"/>
        <w:bottom w:val="none" w:sz="0" w:space="0" w:color="auto"/>
        <w:right w:val="none" w:sz="0" w:space="0" w:color="auto"/>
      </w:divBdr>
      <w:divsChild>
        <w:div w:id="191457873">
          <w:marLeft w:val="1166"/>
          <w:marRight w:val="0"/>
          <w:marTop w:val="106"/>
          <w:marBottom w:val="0"/>
          <w:divBdr>
            <w:top w:val="none" w:sz="0" w:space="0" w:color="auto"/>
            <w:left w:val="none" w:sz="0" w:space="0" w:color="auto"/>
            <w:bottom w:val="none" w:sz="0" w:space="0" w:color="auto"/>
            <w:right w:val="none" w:sz="0" w:space="0" w:color="auto"/>
          </w:divBdr>
        </w:div>
        <w:div w:id="364643451">
          <w:marLeft w:val="1166"/>
          <w:marRight w:val="0"/>
          <w:marTop w:val="106"/>
          <w:marBottom w:val="0"/>
          <w:divBdr>
            <w:top w:val="none" w:sz="0" w:space="0" w:color="auto"/>
            <w:left w:val="none" w:sz="0" w:space="0" w:color="auto"/>
            <w:bottom w:val="none" w:sz="0" w:space="0" w:color="auto"/>
            <w:right w:val="none" w:sz="0" w:space="0" w:color="auto"/>
          </w:divBdr>
        </w:div>
        <w:div w:id="779689799">
          <w:marLeft w:val="1166"/>
          <w:marRight w:val="0"/>
          <w:marTop w:val="106"/>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6650">
      <w:bodyDiv w:val="1"/>
      <w:marLeft w:val="0"/>
      <w:marRight w:val="0"/>
      <w:marTop w:val="0"/>
      <w:marBottom w:val="0"/>
      <w:divBdr>
        <w:top w:val="none" w:sz="0" w:space="0" w:color="auto"/>
        <w:left w:val="none" w:sz="0" w:space="0" w:color="auto"/>
        <w:bottom w:val="none" w:sz="0" w:space="0" w:color="auto"/>
        <w:right w:val="none" w:sz="0" w:space="0" w:color="auto"/>
      </w:divBdr>
      <w:divsChild>
        <w:div w:id="979116595">
          <w:marLeft w:val="547"/>
          <w:marRight w:val="0"/>
          <w:marTop w:val="144"/>
          <w:marBottom w:val="0"/>
          <w:divBdr>
            <w:top w:val="none" w:sz="0" w:space="0" w:color="auto"/>
            <w:left w:val="none" w:sz="0" w:space="0" w:color="auto"/>
            <w:bottom w:val="none" w:sz="0" w:space="0" w:color="auto"/>
            <w:right w:val="none" w:sz="0" w:space="0" w:color="auto"/>
          </w:divBdr>
        </w:div>
        <w:div w:id="1282957119">
          <w:marLeft w:val="547"/>
          <w:marRight w:val="0"/>
          <w:marTop w:val="144"/>
          <w:marBottom w:val="0"/>
          <w:divBdr>
            <w:top w:val="none" w:sz="0" w:space="0" w:color="auto"/>
            <w:left w:val="none" w:sz="0" w:space="0" w:color="auto"/>
            <w:bottom w:val="none" w:sz="0" w:space="0" w:color="auto"/>
            <w:right w:val="none" w:sz="0" w:space="0" w:color="auto"/>
          </w:divBdr>
        </w:div>
        <w:div w:id="1451510096">
          <w:marLeft w:val="547"/>
          <w:marRight w:val="0"/>
          <w:marTop w:val="144"/>
          <w:marBottom w:val="0"/>
          <w:divBdr>
            <w:top w:val="none" w:sz="0" w:space="0" w:color="auto"/>
            <w:left w:val="none" w:sz="0" w:space="0" w:color="auto"/>
            <w:bottom w:val="none" w:sz="0" w:space="0" w:color="auto"/>
            <w:right w:val="none" w:sz="0" w:space="0" w:color="auto"/>
          </w:divBdr>
        </w:div>
        <w:div w:id="1921595627">
          <w:marLeft w:val="547"/>
          <w:marRight w:val="0"/>
          <w:marTop w:val="144"/>
          <w:marBottom w:val="0"/>
          <w:divBdr>
            <w:top w:val="none" w:sz="0" w:space="0" w:color="auto"/>
            <w:left w:val="none" w:sz="0" w:space="0" w:color="auto"/>
            <w:bottom w:val="none" w:sz="0" w:space="0" w:color="auto"/>
            <w:right w:val="none" w:sz="0" w:space="0" w:color="auto"/>
          </w:divBdr>
        </w:div>
        <w:div w:id="92169482">
          <w:marLeft w:val="547"/>
          <w:marRight w:val="0"/>
          <w:marTop w:val="144"/>
          <w:marBottom w:val="0"/>
          <w:divBdr>
            <w:top w:val="none" w:sz="0" w:space="0" w:color="auto"/>
            <w:left w:val="none" w:sz="0" w:space="0" w:color="auto"/>
            <w:bottom w:val="none" w:sz="0" w:space="0" w:color="auto"/>
            <w:right w:val="none" w:sz="0" w:space="0" w:color="auto"/>
          </w:divBdr>
        </w:div>
        <w:div w:id="623122483">
          <w:marLeft w:val="547"/>
          <w:marRight w:val="0"/>
          <w:marTop w:val="144"/>
          <w:marBottom w:val="0"/>
          <w:divBdr>
            <w:top w:val="none" w:sz="0" w:space="0" w:color="auto"/>
            <w:left w:val="none" w:sz="0" w:space="0" w:color="auto"/>
            <w:bottom w:val="none" w:sz="0" w:space="0" w:color="auto"/>
            <w:right w:val="none" w:sz="0" w:space="0" w:color="auto"/>
          </w:divBdr>
        </w:div>
      </w:divsChild>
    </w:div>
    <w:div w:id="2088569353">
      <w:bodyDiv w:val="1"/>
      <w:marLeft w:val="0"/>
      <w:marRight w:val="0"/>
      <w:marTop w:val="0"/>
      <w:marBottom w:val="0"/>
      <w:divBdr>
        <w:top w:val="none" w:sz="0" w:space="0" w:color="auto"/>
        <w:left w:val="none" w:sz="0" w:space="0" w:color="auto"/>
        <w:bottom w:val="none" w:sz="0" w:space="0" w:color="auto"/>
        <w:right w:val="none" w:sz="0" w:space="0" w:color="auto"/>
      </w:divBdr>
      <w:divsChild>
        <w:div w:id="24990754">
          <w:marLeft w:val="1166"/>
          <w:marRight w:val="0"/>
          <w:marTop w:val="115"/>
          <w:marBottom w:val="0"/>
          <w:divBdr>
            <w:top w:val="none" w:sz="0" w:space="0" w:color="auto"/>
            <w:left w:val="none" w:sz="0" w:space="0" w:color="auto"/>
            <w:bottom w:val="none" w:sz="0" w:space="0" w:color="auto"/>
            <w:right w:val="none" w:sz="0" w:space="0" w:color="auto"/>
          </w:divBdr>
        </w:div>
        <w:div w:id="205221919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D:\Profiles\user\My%20Documents\Teaching\Courses_2003\6216INT_03\6216inthome.html"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966</Words>
  <Characters>5507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6461</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5</cp:revision>
  <dcterms:created xsi:type="dcterms:W3CDTF">2014-04-14T02:33:00Z</dcterms:created>
  <dcterms:modified xsi:type="dcterms:W3CDTF">2014-04-14T04:06:00Z</dcterms:modified>
</cp:coreProperties>
</file>